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rPr>
      </w:pPr>
    </w:p>
    <w:p>
      <w:pPr>
        <w:pStyle w:val="BodyText"/>
        <w:ind w:left="0"/>
        <w:jc w:val="left"/>
        <w:rPr>
          <w:rFonts w:ascii="Times New Roman"/>
        </w:rPr>
      </w:pPr>
    </w:p>
    <w:p>
      <w:pPr>
        <w:pStyle w:val="BodyText"/>
        <w:ind w:left="0"/>
        <w:jc w:val="left"/>
        <w:rPr>
          <w:rFonts w:ascii="Times New Roman"/>
        </w:rPr>
      </w:pPr>
    </w:p>
    <w:p>
      <w:pPr>
        <w:pStyle w:val="BodyText"/>
        <w:spacing w:before="162"/>
        <w:ind w:left="0"/>
        <w:jc w:val="left"/>
        <w:rPr>
          <w:rFonts w:ascii="Times New Roman"/>
        </w:rPr>
      </w:pPr>
    </w:p>
    <w:p>
      <w:pPr>
        <w:pStyle w:val="Heading2"/>
        <w:ind w:right="137"/>
      </w:pPr>
      <w:r>
        <w:rPr>
          <w:w w:val="80"/>
        </w:rPr>
        <w:t>ATA DA 22</w:t>
      </w:r>
      <w:r>
        <w:rPr>
          <w:w w:val="80"/>
          <w:sz w:val="19"/>
        </w:rPr>
        <w:t>ª</w:t>
      </w:r>
      <w:r>
        <w:rPr>
          <w:sz w:val="19"/>
        </w:rPr>
        <w:t> </w:t>
      </w:r>
      <w:r>
        <w:rPr>
          <w:w w:val="80"/>
        </w:rPr>
        <w:t>SESSÃO ORDINÁRIA REALIZADA PELO EGRÉGIO TRIBUNAL PLENO DO TRIBUNAL DE CONTAS DO </w:t>
      </w:r>
      <w:r>
        <w:rPr>
          <w:w w:val="90"/>
        </w:rPr>
        <w:t>ESTADO</w:t>
      </w:r>
      <w:r>
        <w:rPr>
          <w:w w:val="90"/>
        </w:rPr>
        <w:t> DO</w:t>
      </w:r>
      <w:r>
        <w:rPr>
          <w:w w:val="90"/>
        </w:rPr>
        <w:t> AMAZONAS,</w:t>
      </w:r>
      <w:r>
        <w:rPr>
          <w:w w:val="90"/>
        </w:rPr>
        <w:t> SOB</w:t>
      </w:r>
      <w:r>
        <w:rPr>
          <w:w w:val="90"/>
        </w:rPr>
        <w:t> A</w:t>
      </w:r>
      <w:r>
        <w:rPr>
          <w:w w:val="90"/>
        </w:rPr>
        <w:t> PRESIDÊNCIA</w:t>
      </w:r>
      <w:r>
        <w:rPr>
          <w:w w:val="90"/>
        </w:rPr>
        <w:t> DA</w:t>
      </w:r>
      <w:r>
        <w:rPr>
          <w:w w:val="90"/>
        </w:rPr>
        <w:t> EXMA.</w:t>
      </w:r>
      <w:r>
        <w:rPr>
          <w:w w:val="90"/>
        </w:rPr>
        <w:t> CONSELHEIRA</w:t>
      </w:r>
      <w:r>
        <w:rPr>
          <w:w w:val="90"/>
        </w:rPr>
        <w:t> SRA.</w:t>
      </w:r>
      <w:r>
        <w:rPr>
          <w:w w:val="90"/>
        </w:rPr>
        <w:t> YARA</w:t>
      </w:r>
      <w:r>
        <w:rPr>
          <w:w w:val="90"/>
        </w:rPr>
        <w:t> AMAZÔNIA</w:t>
      </w:r>
      <w:r>
        <w:rPr>
          <w:w w:val="90"/>
        </w:rPr>
        <w:t> LINS </w:t>
      </w:r>
      <w:r>
        <w:rPr>
          <w:w w:val="80"/>
        </w:rPr>
        <w:t>RODRIGUES DOS SANTOS, REALIZADA NO DIA 25 DE JUNHO DE 2024.</w:t>
      </w:r>
    </w:p>
    <w:p>
      <w:pPr>
        <w:pStyle w:val="BodyText"/>
        <w:ind w:left="0"/>
        <w:jc w:val="left"/>
        <w:rPr>
          <w:rFonts w:ascii="Arial"/>
          <w:b/>
        </w:rPr>
      </w:pPr>
    </w:p>
    <w:p>
      <w:pPr>
        <w:pStyle w:val="BodyText"/>
        <w:spacing w:before="120"/>
        <w:ind w:left="0"/>
        <w:jc w:val="left"/>
        <w:rPr>
          <w:rFonts w:ascii="Arial"/>
          <w:b/>
        </w:rPr>
      </w:pPr>
    </w:p>
    <w:p>
      <w:pPr>
        <w:spacing w:line="240" w:lineRule="auto" w:before="0"/>
        <w:ind w:left="2" w:right="135" w:firstLine="0"/>
        <w:jc w:val="both"/>
        <w:rPr>
          <w:rFonts w:ascii="Arial" w:hAnsi="Arial"/>
          <w:b/>
          <w:sz w:val="24"/>
        </w:rPr>
      </w:pPr>
      <w:r>
        <w:rPr>
          <w:w w:val="80"/>
          <w:sz w:val="24"/>
        </w:rPr>
        <w:t>Ao vigésimo quinto dia</w:t>
      </w:r>
      <w:r>
        <w:rPr>
          <w:sz w:val="24"/>
        </w:rPr>
        <w:t> </w:t>
      </w:r>
      <w:r>
        <w:rPr>
          <w:w w:val="80"/>
          <w:sz w:val="24"/>
        </w:rPr>
        <w:t>do mês de junho do ano de dois mil e vinte e quatro, reuniu-se o Egrégio Tribunal Pleno do Tribunal</w:t>
      </w:r>
      <w:r>
        <w:rPr>
          <w:spacing w:val="40"/>
          <w:sz w:val="24"/>
        </w:rPr>
        <w:t> </w:t>
      </w:r>
      <w:r>
        <w:rPr>
          <w:w w:val="85"/>
          <w:sz w:val="24"/>
        </w:rPr>
        <w:t>de Contas do Estado do Amazonas, em sua sede própria, na Rua Efigênio Sales 1.155, Parque Dez, às 10h34, sob a Presidência</w:t>
      </w:r>
      <w:r>
        <w:rPr>
          <w:w w:val="85"/>
          <w:sz w:val="24"/>
        </w:rPr>
        <w:t> da</w:t>
      </w:r>
      <w:r>
        <w:rPr>
          <w:w w:val="85"/>
          <w:sz w:val="24"/>
        </w:rPr>
        <w:t> Excelentíssima</w:t>
      </w:r>
      <w:r>
        <w:rPr>
          <w:w w:val="85"/>
          <w:sz w:val="24"/>
        </w:rPr>
        <w:t> Senhora</w:t>
      </w:r>
      <w:r>
        <w:rPr>
          <w:w w:val="85"/>
          <w:sz w:val="24"/>
        </w:rPr>
        <w:t> Conselheira</w:t>
      </w:r>
      <w:r>
        <w:rPr>
          <w:w w:val="85"/>
          <w:sz w:val="24"/>
        </w:rPr>
        <w:t> </w:t>
      </w:r>
      <w:r>
        <w:rPr>
          <w:rFonts w:ascii="Arial" w:hAnsi="Arial"/>
          <w:b/>
          <w:w w:val="85"/>
          <w:sz w:val="24"/>
        </w:rPr>
        <w:t>YARA</w:t>
      </w:r>
      <w:r>
        <w:rPr>
          <w:rFonts w:ascii="Arial" w:hAnsi="Arial"/>
          <w:b/>
          <w:w w:val="85"/>
          <w:sz w:val="24"/>
        </w:rPr>
        <w:t> AMAZÔNIA</w:t>
      </w:r>
      <w:r>
        <w:rPr>
          <w:rFonts w:ascii="Arial" w:hAnsi="Arial"/>
          <w:b/>
          <w:w w:val="85"/>
          <w:sz w:val="24"/>
        </w:rPr>
        <w:t> LINS</w:t>
      </w:r>
      <w:r>
        <w:rPr>
          <w:rFonts w:ascii="Arial" w:hAnsi="Arial"/>
          <w:b/>
          <w:w w:val="85"/>
          <w:sz w:val="24"/>
        </w:rPr>
        <w:t> RODRIGUES</w:t>
      </w:r>
      <w:r>
        <w:rPr>
          <w:rFonts w:ascii="Arial" w:hAnsi="Arial"/>
          <w:b/>
          <w:w w:val="85"/>
          <w:sz w:val="24"/>
        </w:rPr>
        <w:t> DOS</w:t>
      </w:r>
      <w:r>
        <w:rPr>
          <w:rFonts w:ascii="Arial" w:hAnsi="Arial"/>
          <w:b/>
          <w:w w:val="85"/>
          <w:sz w:val="24"/>
        </w:rPr>
        <w:t> SANTOS</w:t>
      </w:r>
      <w:r>
        <w:rPr>
          <w:w w:val="85"/>
          <w:sz w:val="24"/>
        </w:rPr>
        <w:t>,</w:t>
      </w:r>
      <w:r>
        <w:rPr>
          <w:w w:val="85"/>
          <w:sz w:val="24"/>
        </w:rPr>
        <w:t> com</w:t>
      </w:r>
      <w:r>
        <w:rPr>
          <w:w w:val="85"/>
          <w:sz w:val="24"/>
        </w:rPr>
        <w:t> as </w:t>
      </w:r>
      <w:r>
        <w:rPr>
          <w:w w:val="80"/>
          <w:sz w:val="24"/>
        </w:rPr>
        <w:t>presenças</w:t>
      </w:r>
      <w:r>
        <w:rPr>
          <w:sz w:val="24"/>
        </w:rPr>
        <w:t> </w:t>
      </w:r>
      <w:r>
        <w:rPr>
          <w:w w:val="80"/>
          <w:sz w:val="24"/>
        </w:rPr>
        <w:t>dos</w:t>
      </w:r>
      <w:r>
        <w:rPr>
          <w:sz w:val="24"/>
        </w:rPr>
        <w:t> </w:t>
      </w:r>
      <w:r>
        <w:rPr>
          <w:w w:val="80"/>
          <w:sz w:val="24"/>
        </w:rPr>
        <w:t>Excelentíssimos</w:t>
      </w:r>
      <w:r>
        <w:rPr>
          <w:sz w:val="24"/>
        </w:rPr>
        <w:t> </w:t>
      </w:r>
      <w:r>
        <w:rPr>
          <w:w w:val="80"/>
          <w:sz w:val="24"/>
        </w:rPr>
        <w:t>Senhores</w:t>
      </w:r>
      <w:r>
        <w:rPr>
          <w:sz w:val="24"/>
        </w:rPr>
        <w:t> </w:t>
      </w:r>
      <w:r>
        <w:rPr>
          <w:w w:val="80"/>
          <w:sz w:val="24"/>
        </w:rPr>
        <w:t>Conselheiros</w:t>
      </w:r>
      <w:r>
        <w:rPr>
          <w:sz w:val="24"/>
        </w:rPr>
        <w:t> </w:t>
      </w:r>
      <w:r>
        <w:rPr>
          <w:rFonts w:ascii="Arial" w:hAnsi="Arial"/>
          <w:b/>
          <w:w w:val="80"/>
          <w:sz w:val="24"/>
        </w:rPr>
        <w:t>JÚLIO</w:t>
      </w:r>
      <w:r>
        <w:rPr>
          <w:rFonts w:ascii="Arial" w:hAnsi="Arial"/>
          <w:b/>
          <w:sz w:val="24"/>
        </w:rPr>
        <w:t> </w:t>
      </w:r>
      <w:r>
        <w:rPr>
          <w:rFonts w:ascii="Arial" w:hAnsi="Arial"/>
          <w:b/>
          <w:w w:val="80"/>
          <w:sz w:val="24"/>
        </w:rPr>
        <w:t>ASSIS</w:t>
      </w:r>
      <w:r>
        <w:rPr>
          <w:rFonts w:ascii="Arial" w:hAnsi="Arial"/>
          <w:b/>
          <w:sz w:val="24"/>
        </w:rPr>
        <w:t> </w:t>
      </w:r>
      <w:r>
        <w:rPr>
          <w:rFonts w:ascii="Arial" w:hAnsi="Arial"/>
          <w:b/>
          <w:w w:val="80"/>
          <w:sz w:val="24"/>
        </w:rPr>
        <w:t>CORRÊA</w:t>
      </w:r>
      <w:r>
        <w:rPr>
          <w:rFonts w:ascii="Arial" w:hAnsi="Arial"/>
          <w:b/>
          <w:sz w:val="24"/>
        </w:rPr>
        <w:t> </w:t>
      </w:r>
      <w:r>
        <w:rPr>
          <w:rFonts w:ascii="Arial" w:hAnsi="Arial"/>
          <w:b/>
          <w:w w:val="80"/>
          <w:sz w:val="24"/>
        </w:rPr>
        <w:t>PINHEIRO</w:t>
      </w:r>
      <w:r>
        <w:rPr>
          <w:w w:val="80"/>
          <w:sz w:val="24"/>
        </w:rPr>
        <w:t>,</w:t>
      </w:r>
      <w:r>
        <w:rPr>
          <w:sz w:val="24"/>
        </w:rPr>
        <w:t> </w:t>
      </w:r>
      <w:r>
        <w:rPr>
          <w:rFonts w:ascii="Arial" w:hAnsi="Arial"/>
          <w:b/>
          <w:w w:val="80"/>
          <w:sz w:val="24"/>
        </w:rPr>
        <w:t>ÉRICO</w:t>
      </w:r>
      <w:r>
        <w:rPr>
          <w:rFonts w:ascii="Arial" w:hAnsi="Arial"/>
          <w:b/>
          <w:sz w:val="24"/>
        </w:rPr>
        <w:t> </w:t>
      </w:r>
      <w:r>
        <w:rPr>
          <w:rFonts w:ascii="Arial" w:hAnsi="Arial"/>
          <w:b/>
          <w:w w:val="80"/>
          <w:sz w:val="24"/>
        </w:rPr>
        <w:t>XAVIER</w:t>
      </w:r>
      <w:r>
        <w:rPr>
          <w:rFonts w:ascii="Arial" w:hAnsi="Arial"/>
          <w:b/>
          <w:sz w:val="24"/>
        </w:rPr>
        <w:t> </w:t>
      </w:r>
      <w:r>
        <w:rPr>
          <w:rFonts w:ascii="Arial" w:hAnsi="Arial"/>
          <w:b/>
          <w:w w:val="80"/>
          <w:sz w:val="24"/>
        </w:rPr>
        <w:t>DESTERRO</w:t>
      </w:r>
      <w:r>
        <w:rPr>
          <w:rFonts w:ascii="Arial" w:hAnsi="Arial"/>
          <w:b/>
          <w:spacing w:val="40"/>
          <w:sz w:val="24"/>
        </w:rPr>
        <w:t> </w:t>
      </w:r>
      <w:r>
        <w:rPr>
          <w:rFonts w:ascii="Arial" w:hAnsi="Arial"/>
          <w:b/>
          <w:w w:val="85"/>
          <w:sz w:val="24"/>
        </w:rPr>
        <w:t>E</w:t>
      </w:r>
      <w:r>
        <w:rPr>
          <w:rFonts w:ascii="Arial" w:hAnsi="Arial"/>
          <w:b/>
          <w:spacing w:val="8"/>
          <w:sz w:val="24"/>
        </w:rPr>
        <w:t> </w:t>
      </w:r>
      <w:r>
        <w:rPr>
          <w:rFonts w:ascii="Arial" w:hAnsi="Arial"/>
          <w:b/>
          <w:w w:val="85"/>
          <w:sz w:val="24"/>
        </w:rPr>
        <w:t>SILVA</w:t>
      </w:r>
      <w:r>
        <w:rPr>
          <w:w w:val="85"/>
          <w:sz w:val="24"/>
        </w:rPr>
        <w:t>,</w:t>
      </w:r>
      <w:r>
        <w:rPr>
          <w:spacing w:val="8"/>
          <w:sz w:val="24"/>
        </w:rPr>
        <w:t> </w:t>
      </w:r>
      <w:r>
        <w:rPr>
          <w:rFonts w:ascii="Arial" w:hAnsi="Arial"/>
          <w:b/>
          <w:w w:val="85"/>
          <w:sz w:val="24"/>
        </w:rPr>
        <w:t>MARIO</w:t>
      </w:r>
      <w:r>
        <w:rPr>
          <w:rFonts w:ascii="Arial" w:hAnsi="Arial"/>
          <w:b/>
          <w:spacing w:val="8"/>
          <w:sz w:val="24"/>
        </w:rPr>
        <w:t> </w:t>
      </w:r>
      <w:r>
        <w:rPr>
          <w:rFonts w:ascii="Arial" w:hAnsi="Arial"/>
          <w:b/>
          <w:w w:val="85"/>
          <w:sz w:val="24"/>
        </w:rPr>
        <w:t>MANOEL</w:t>
      </w:r>
      <w:r>
        <w:rPr>
          <w:rFonts w:ascii="Arial" w:hAnsi="Arial"/>
          <w:b/>
          <w:spacing w:val="7"/>
          <w:sz w:val="24"/>
        </w:rPr>
        <w:t> </w:t>
      </w:r>
      <w:r>
        <w:rPr>
          <w:rFonts w:ascii="Arial" w:hAnsi="Arial"/>
          <w:b/>
          <w:w w:val="85"/>
          <w:sz w:val="24"/>
        </w:rPr>
        <w:t>COELHO</w:t>
      </w:r>
      <w:r>
        <w:rPr>
          <w:rFonts w:ascii="Arial" w:hAnsi="Arial"/>
          <w:b/>
          <w:spacing w:val="7"/>
          <w:sz w:val="24"/>
        </w:rPr>
        <w:t> </w:t>
      </w:r>
      <w:r>
        <w:rPr>
          <w:rFonts w:ascii="Arial" w:hAnsi="Arial"/>
          <w:b/>
          <w:w w:val="85"/>
          <w:sz w:val="24"/>
        </w:rPr>
        <w:t>DE</w:t>
      </w:r>
      <w:r>
        <w:rPr>
          <w:rFonts w:ascii="Arial" w:hAnsi="Arial"/>
          <w:b/>
          <w:spacing w:val="7"/>
          <w:sz w:val="24"/>
        </w:rPr>
        <w:t> </w:t>
      </w:r>
      <w:r>
        <w:rPr>
          <w:rFonts w:ascii="Arial" w:hAnsi="Arial"/>
          <w:b/>
          <w:w w:val="85"/>
          <w:sz w:val="24"/>
        </w:rPr>
        <w:t>MELLO</w:t>
      </w:r>
      <w:r>
        <w:rPr>
          <w:w w:val="85"/>
          <w:sz w:val="24"/>
        </w:rPr>
        <w:t>,</w:t>
      </w:r>
      <w:r>
        <w:rPr>
          <w:spacing w:val="8"/>
          <w:sz w:val="24"/>
        </w:rPr>
        <w:t> </w:t>
      </w:r>
      <w:r>
        <w:rPr>
          <w:rFonts w:ascii="Arial" w:hAnsi="Arial"/>
          <w:b/>
          <w:w w:val="85"/>
          <w:sz w:val="24"/>
        </w:rPr>
        <w:t>JOSUÉ</w:t>
      </w:r>
      <w:r>
        <w:rPr>
          <w:rFonts w:ascii="Arial" w:hAnsi="Arial"/>
          <w:b/>
          <w:spacing w:val="8"/>
          <w:sz w:val="24"/>
        </w:rPr>
        <w:t> </w:t>
      </w:r>
      <w:r>
        <w:rPr>
          <w:rFonts w:ascii="Arial" w:hAnsi="Arial"/>
          <w:b/>
          <w:w w:val="85"/>
          <w:sz w:val="24"/>
        </w:rPr>
        <w:t>CLÁUDIO</w:t>
      </w:r>
      <w:r>
        <w:rPr>
          <w:rFonts w:ascii="Arial" w:hAnsi="Arial"/>
          <w:b/>
          <w:spacing w:val="8"/>
          <w:sz w:val="24"/>
        </w:rPr>
        <w:t> </w:t>
      </w:r>
      <w:r>
        <w:rPr>
          <w:rFonts w:ascii="Arial" w:hAnsi="Arial"/>
          <w:b/>
          <w:w w:val="85"/>
          <w:sz w:val="24"/>
        </w:rPr>
        <w:t>DE</w:t>
      </w:r>
      <w:r>
        <w:rPr>
          <w:rFonts w:ascii="Arial" w:hAnsi="Arial"/>
          <w:b/>
          <w:spacing w:val="7"/>
          <w:sz w:val="24"/>
        </w:rPr>
        <w:t> </w:t>
      </w:r>
      <w:r>
        <w:rPr>
          <w:rFonts w:ascii="Arial" w:hAnsi="Arial"/>
          <w:b/>
          <w:w w:val="85"/>
          <w:sz w:val="24"/>
        </w:rPr>
        <w:t>SOUZA</w:t>
      </w:r>
      <w:r>
        <w:rPr>
          <w:rFonts w:ascii="Arial" w:hAnsi="Arial"/>
          <w:b/>
          <w:spacing w:val="7"/>
          <w:sz w:val="24"/>
        </w:rPr>
        <w:t> </w:t>
      </w:r>
      <w:r>
        <w:rPr>
          <w:rFonts w:ascii="Arial" w:hAnsi="Arial"/>
          <w:b/>
          <w:w w:val="85"/>
          <w:sz w:val="24"/>
        </w:rPr>
        <w:t>NETO</w:t>
      </w:r>
      <w:r>
        <w:rPr>
          <w:w w:val="85"/>
          <w:sz w:val="24"/>
        </w:rPr>
        <w:t>,</w:t>
      </w:r>
      <w:r>
        <w:rPr>
          <w:spacing w:val="8"/>
          <w:sz w:val="24"/>
        </w:rPr>
        <w:t> </w:t>
      </w:r>
      <w:r>
        <w:rPr>
          <w:rFonts w:ascii="Arial" w:hAnsi="Arial"/>
          <w:b/>
          <w:w w:val="85"/>
          <w:sz w:val="24"/>
        </w:rPr>
        <w:t>LUÍS</w:t>
      </w:r>
      <w:r>
        <w:rPr>
          <w:rFonts w:ascii="Arial" w:hAnsi="Arial"/>
          <w:b/>
          <w:spacing w:val="8"/>
          <w:sz w:val="24"/>
        </w:rPr>
        <w:t> </w:t>
      </w:r>
      <w:r>
        <w:rPr>
          <w:rFonts w:ascii="Arial" w:hAnsi="Arial"/>
          <w:b/>
          <w:w w:val="85"/>
          <w:sz w:val="24"/>
        </w:rPr>
        <w:t>FABIAN</w:t>
      </w:r>
      <w:r>
        <w:rPr>
          <w:rFonts w:ascii="Arial" w:hAnsi="Arial"/>
          <w:b/>
          <w:spacing w:val="7"/>
          <w:sz w:val="24"/>
        </w:rPr>
        <w:t> </w:t>
      </w:r>
      <w:r>
        <w:rPr>
          <w:rFonts w:ascii="Arial" w:hAnsi="Arial"/>
          <w:b/>
          <w:spacing w:val="-2"/>
          <w:w w:val="85"/>
          <w:sz w:val="24"/>
        </w:rPr>
        <w:t>PEREIRA</w:t>
      </w:r>
    </w:p>
    <w:p>
      <w:pPr>
        <w:spacing w:line="240" w:lineRule="auto" w:before="0"/>
        <w:ind w:left="2" w:right="135" w:firstLine="0"/>
        <w:jc w:val="both"/>
        <w:rPr>
          <w:sz w:val="24"/>
        </w:rPr>
      </w:pPr>
      <w:r>
        <w:rPr>
          <w:rFonts w:ascii="Arial" w:hAnsi="Arial"/>
          <w:b/>
          <w:w w:val="85"/>
          <w:sz w:val="24"/>
        </w:rPr>
        <w:t>BARBOSA</w:t>
      </w:r>
      <w:r>
        <w:rPr>
          <w:w w:val="85"/>
          <w:sz w:val="24"/>
        </w:rPr>
        <w:t>,</w:t>
      </w:r>
      <w:r>
        <w:rPr>
          <w:w w:val="85"/>
          <w:sz w:val="24"/>
        </w:rPr>
        <w:t> </w:t>
      </w:r>
      <w:r>
        <w:rPr>
          <w:rFonts w:ascii="Arial" w:hAnsi="Arial"/>
          <w:b/>
          <w:w w:val="85"/>
          <w:sz w:val="24"/>
        </w:rPr>
        <w:t>MÁRIO</w:t>
      </w:r>
      <w:r>
        <w:rPr>
          <w:rFonts w:ascii="Arial" w:hAnsi="Arial"/>
          <w:b/>
          <w:w w:val="85"/>
          <w:sz w:val="24"/>
        </w:rPr>
        <w:t> JOSÉ</w:t>
      </w:r>
      <w:r>
        <w:rPr>
          <w:rFonts w:ascii="Arial" w:hAnsi="Arial"/>
          <w:b/>
          <w:w w:val="85"/>
          <w:sz w:val="24"/>
        </w:rPr>
        <w:t> DE</w:t>
      </w:r>
      <w:r>
        <w:rPr>
          <w:rFonts w:ascii="Arial" w:hAnsi="Arial"/>
          <w:b/>
          <w:w w:val="85"/>
          <w:sz w:val="24"/>
        </w:rPr>
        <w:t> MORAES</w:t>
      </w:r>
      <w:r>
        <w:rPr>
          <w:rFonts w:ascii="Arial" w:hAnsi="Arial"/>
          <w:b/>
          <w:w w:val="85"/>
          <w:sz w:val="24"/>
        </w:rPr>
        <w:t> COSTA</w:t>
      </w:r>
      <w:r>
        <w:rPr>
          <w:rFonts w:ascii="Arial" w:hAnsi="Arial"/>
          <w:b/>
          <w:w w:val="85"/>
          <w:sz w:val="24"/>
        </w:rPr>
        <w:t> FILHO</w:t>
      </w:r>
      <w:r>
        <w:rPr>
          <w:rFonts w:ascii="Arial" w:hAnsi="Arial"/>
          <w:b/>
          <w:w w:val="85"/>
          <w:sz w:val="24"/>
        </w:rPr>
        <w:t> (convocado</w:t>
      </w:r>
      <w:r>
        <w:rPr>
          <w:rFonts w:ascii="Arial" w:hAnsi="Arial"/>
          <w:b/>
          <w:w w:val="85"/>
          <w:sz w:val="24"/>
        </w:rPr>
        <w:t> em</w:t>
      </w:r>
      <w:r>
        <w:rPr>
          <w:rFonts w:ascii="Arial" w:hAnsi="Arial"/>
          <w:b/>
          <w:w w:val="85"/>
          <w:sz w:val="24"/>
        </w:rPr>
        <w:t> substituição</w:t>
      </w:r>
      <w:r>
        <w:rPr>
          <w:rFonts w:ascii="Arial" w:hAnsi="Arial"/>
          <w:b/>
          <w:w w:val="85"/>
          <w:sz w:val="24"/>
        </w:rPr>
        <w:t> ao</w:t>
      </w:r>
      <w:r>
        <w:rPr>
          <w:rFonts w:ascii="Arial" w:hAnsi="Arial"/>
          <w:b/>
          <w:w w:val="85"/>
          <w:sz w:val="24"/>
        </w:rPr>
        <w:t> Excelentíssimo</w:t>
      </w:r>
      <w:r>
        <w:rPr>
          <w:rFonts w:ascii="Arial" w:hAnsi="Arial"/>
          <w:b/>
          <w:w w:val="85"/>
          <w:sz w:val="24"/>
        </w:rPr>
        <w:t> Senhor </w:t>
      </w:r>
      <w:r>
        <w:rPr>
          <w:rFonts w:ascii="Arial" w:hAnsi="Arial"/>
          <w:b/>
          <w:w w:val="80"/>
          <w:sz w:val="24"/>
        </w:rPr>
        <w:t>Conselheiro Ari Jorge Moutinho da Costa Júnior)</w:t>
      </w:r>
      <w:r>
        <w:rPr>
          <w:w w:val="80"/>
          <w:sz w:val="24"/>
        </w:rPr>
        <w:t>; Excelentíssimos Senhores Auditores </w:t>
      </w:r>
      <w:r>
        <w:rPr>
          <w:rFonts w:ascii="Arial" w:hAnsi="Arial"/>
          <w:b/>
          <w:w w:val="80"/>
          <w:sz w:val="24"/>
        </w:rPr>
        <w:t>ALÍPIO REIS FIRMO FILHO</w:t>
      </w:r>
      <w:r>
        <w:rPr>
          <w:w w:val="80"/>
          <w:sz w:val="24"/>
        </w:rPr>
        <w:t>,</w:t>
      </w:r>
      <w:r>
        <w:rPr>
          <w:spacing w:val="40"/>
          <w:sz w:val="24"/>
        </w:rPr>
        <w:t> </w:t>
      </w:r>
      <w:r>
        <w:rPr>
          <w:rFonts w:ascii="Arial" w:hAnsi="Arial"/>
          <w:b/>
          <w:w w:val="85"/>
          <w:sz w:val="24"/>
        </w:rPr>
        <w:t>LUIZ HENRIQUE PEREIRA</w:t>
      </w:r>
      <w:r>
        <w:rPr>
          <w:rFonts w:ascii="Arial" w:hAnsi="Arial"/>
          <w:b/>
          <w:spacing w:val="-1"/>
          <w:w w:val="85"/>
          <w:sz w:val="24"/>
        </w:rPr>
        <w:t> </w:t>
      </w:r>
      <w:r>
        <w:rPr>
          <w:rFonts w:ascii="Arial" w:hAnsi="Arial"/>
          <w:b/>
          <w:w w:val="85"/>
          <w:sz w:val="24"/>
        </w:rPr>
        <w:t>MENDES</w:t>
      </w:r>
      <w:r>
        <w:rPr>
          <w:w w:val="85"/>
          <w:sz w:val="24"/>
        </w:rPr>
        <w:t>; Excelentíssimo Senhor</w:t>
      </w:r>
      <w:r>
        <w:rPr>
          <w:spacing w:val="-1"/>
          <w:w w:val="85"/>
          <w:sz w:val="24"/>
        </w:rPr>
        <w:t> </w:t>
      </w:r>
      <w:r>
        <w:rPr>
          <w:w w:val="85"/>
          <w:sz w:val="24"/>
        </w:rPr>
        <w:t>Procurador-Geral</w:t>
      </w:r>
      <w:r>
        <w:rPr>
          <w:spacing w:val="-1"/>
          <w:w w:val="85"/>
          <w:sz w:val="24"/>
        </w:rPr>
        <w:t> </w:t>
      </w:r>
      <w:r>
        <w:rPr>
          <w:rFonts w:ascii="Arial" w:hAnsi="Arial"/>
          <w:b/>
          <w:w w:val="85"/>
          <w:sz w:val="24"/>
        </w:rPr>
        <w:t>JOÃO BARROSO DE SOUZA</w:t>
      </w:r>
      <w:r>
        <w:rPr>
          <w:w w:val="85"/>
          <w:sz w:val="24"/>
        </w:rPr>
        <w:t>. /===/ </w:t>
      </w:r>
      <w:r>
        <w:rPr>
          <w:rFonts w:ascii="Arial" w:hAnsi="Arial"/>
          <w:b/>
          <w:w w:val="85"/>
          <w:sz w:val="24"/>
        </w:rPr>
        <w:t>AUSENTES: </w:t>
      </w:r>
      <w:r>
        <w:rPr>
          <w:w w:val="85"/>
          <w:sz w:val="24"/>
        </w:rPr>
        <w:t>Excelentíssimo Senhor Conselheiro </w:t>
      </w:r>
      <w:r>
        <w:rPr>
          <w:rFonts w:ascii="Arial" w:hAnsi="Arial"/>
          <w:b/>
          <w:w w:val="85"/>
          <w:sz w:val="24"/>
        </w:rPr>
        <w:t>ARI JORGE MOUTINHO DA COSTA JÚNIOR</w:t>
      </w:r>
      <w:r>
        <w:rPr>
          <w:w w:val="85"/>
          <w:sz w:val="24"/>
        </w:rPr>
        <w:t>, por motivo de férias; </w:t>
      </w:r>
      <w:r>
        <w:rPr>
          <w:w w:val="80"/>
          <w:sz w:val="24"/>
        </w:rPr>
        <w:t>Excelentíssimo Senhor Auditor </w:t>
      </w:r>
      <w:r>
        <w:rPr>
          <w:rFonts w:ascii="Arial" w:hAnsi="Arial"/>
          <w:b/>
          <w:w w:val="80"/>
          <w:sz w:val="24"/>
        </w:rPr>
        <w:t>ALBER FURTADO DE OLIVEIRA JÚNIOR</w:t>
      </w:r>
      <w:r>
        <w:rPr>
          <w:w w:val="80"/>
          <w:sz w:val="24"/>
        </w:rPr>
        <w:t>, por motivo de saúde. /===/ Havendo número </w:t>
      </w:r>
      <w:r>
        <w:rPr>
          <w:spacing w:val="-2"/>
          <w:w w:val="85"/>
          <w:sz w:val="24"/>
        </w:rPr>
        <w:t>legal, a Excelentíssima Senhora Conselheira-Presidente Yara Amazônia Lins Rodrigues dos Santos, invocou a proteção </w:t>
      </w:r>
      <w:r>
        <w:rPr>
          <w:w w:val="80"/>
          <w:sz w:val="24"/>
        </w:rPr>
        <w:t>de Deus para os trabalhos, dando por aberta a 22ª Sessão Ordinária do Egrégio Tribunal Pleno do Tribunal de Contas do </w:t>
      </w:r>
      <w:r>
        <w:rPr>
          <w:w w:val="85"/>
          <w:sz w:val="24"/>
        </w:rPr>
        <w:t>Estado do Amazonas. /===/ </w:t>
      </w:r>
      <w:r>
        <w:rPr>
          <w:rFonts w:ascii="Arial" w:hAnsi="Arial"/>
          <w:b/>
          <w:w w:val="85"/>
          <w:sz w:val="24"/>
        </w:rPr>
        <w:t>APROVAÇÃO DA ATA: </w:t>
      </w:r>
      <w:r>
        <w:rPr>
          <w:w w:val="85"/>
          <w:sz w:val="24"/>
        </w:rPr>
        <w:t>Aprovada, sem restrições, a Ata da 20ª Sessão Ordinária do dia 11/06/2024.</w:t>
      </w:r>
      <w:r>
        <w:rPr>
          <w:spacing w:val="9"/>
          <w:sz w:val="24"/>
        </w:rPr>
        <w:t> </w:t>
      </w:r>
      <w:r>
        <w:rPr>
          <w:w w:val="85"/>
          <w:sz w:val="24"/>
        </w:rPr>
        <w:t>/===/</w:t>
      </w:r>
      <w:r>
        <w:rPr>
          <w:spacing w:val="11"/>
          <w:sz w:val="24"/>
        </w:rPr>
        <w:t> </w:t>
      </w:r>
      <w:r>
        <w:rPr>
          <w:rFonts w:ascii="Arial" w:hAnsi="Arial"/>
          <w:b/>
          <w:w w:val="85"/>
          <w:sz w:val="24"/>
        </w:rPr>
        <w:t>LEITURA</w:t>
      </w:r>
      <w:r>
        <w:rPr>
          <w:rFonts w:ascii="Arial" w:hAnsi="Arial"/>
          <w:b/>
          <w:spacing w:val="8"/>
          <w:sz w:val="24"/>
        </w:rPr>
        <w:t> </w:t>
      </w:r>
      <w:r>
        <w:rPr>
          <w:rFonts w:ascii="Arial" w:hAnsi="Arial"/>
          <w:b/>
          <w:w w:val="85"/>
          <w:sz w:val="24"/>
        </w:rPr>
        <w:t>DE</w:t>
      </w:r>
      <w:r>
        <w:rPr>
          <w:rFonts w:ascii="Arial" w:hAnsi="Arial"/>
          <w:b/>
          <w:spacing w:val="9"/>
          <w:sz w:val="24"/>
        </w:rPr>
        <w:t> </w:t>
      </w:r>
      <w:r>
        <w:rPr>
          <w:rFonts w:ascii="Arial" w:hAnsi="Arial"/>
          <w:b/>
          <w:w w:val="85"/>
          <w:sz w:val="24"/>
        </w:rPr>
        <w:t>EXPEDIENTE:</w:t>
      </w:r>
      <w:r>
        <w:rPr>
          <w:rFonts w:ascii="Arial" w:hAnsi="Arial"/>
          <w:b/>
          <w:spacing w:val="9"/>
          <w:sz w:val="24"/>
        </w:rPr>
        <w:t> </w:t>
      </w:r>
      <w:r>
        <w:rPr>
          <w:w w:val="85"/>
          <w:sz w:val="24"/>
        </w:rPr>
        <w:t>Não</w:t>
      </w:r>
      <w:r>
        <w:rPr>
          <w:spacing w:val="8"/>
          <w:sz w:val="24"/>
        </w:rPr>
        <w:t> </w:t>
      </w:r>
      <w:r>
        <w:rPr>
          <w:w w:val="85"/>
          <w:sz w:val="24"/>
        </w:rPr>
        <w:t>houve.</w:t>
      </w:r>
      <w:r>
        <w:rPr>
          <w:spacing w:val="8"/>
          <w:sz w:val="24"/>
        </w:rPr>
        <w:t> </w:t>
      </w:r>
      <w:r>
        <w:rPr>
          <w:w w:val="85"/>
          <w:sz w:val="24"/>
        </w:rPr>
        <w:t>/===/</w:t>
      </w:r>
      <w:r>
        <w:rPr>
          <w:spacing w:val="9"/>
          <w:sz w:val="24"/>
        </w:rPr>
        <w:t> </w:t>
      </w:r>
      <w:r>
        <w:rPr>
          <w:rFonts w:ascii="Arial" w:hAnsi="Arial"/>
          <w:b/>
          <w:w w:val="85"/>
          <w:sz w:val="24"/>
        </w:rPr>
        <w:t>INDICAÇÕES</w:t>
      </w:r>
      <w:r>
        <w:rPr>
          <w:rFonts w:ascii="Arial" w:hAnsi="Arial"/>
          <w:b/>
          <w:spacing w:val="9"/>
          <w:sz w:val="24"/>
        </w:rPr>
        <w:t> </w:t>
      </w:r>
      <w:r>
        <w:rPr>
          <w:rFonts w:ascii="Arial" w:hAnsi="Arial"/>
          <w:b/>
          <w:w w:val="85"/>
          <w:sz w:val="24"/>
        </w:rPr>
        <w:t>E</w:t>
      </w:r>
      <w:r>
        <w:rPr>
          <w:rFonts w:ascii="Arial" w:hAnsi="Arial"/>
          <w:b/>
          <w:spacing w:val="8"/>
          <w:sz w:val="24"/>
        </w:rPr>
        <w:t> </w:t>
      </w:r>
      <w:r>
        <w:rPr>
          <w:rFonts w:ascii="Arial" w:hAnsi="Arial"/>
          <w:b/>
          <w:w w:val="85"/>
          <w:sz w:val="24"/>
        </w:rPr>
        <w:t>PROPOSTAS:</w:t>
      </w:r>
      <w:r>
        <w:rPr>
          <w:rFonts w:ascii="Arial" w:hAnsi="Arial"/>
          <w:b/>
          <w:spacing w:val="10"/>
          <w:sz w:val="24"/>
        </w:rPr>
        <w:t> </w:t>
      </w:r>
      <w:r>
        <w:rPr>
          <w:w w:val="85"/>
          <w:sz w:val="24"/>
        </w:rPr>
        <w:t>Não</w:t>
      </w:r>
      <w:r>
        <w:rPr>
          <w:spacing w:val="8"/>
          <w:sz w:val="24"/>
        </w:rPr>
        <w:t> </w:t>
      </w:r>
      <w:r>
        <w:rPr>
          <w:w w:val="85"/>
          <w:sz w:val="24"/>
        </w:rPr>
        <w:t>houve.</w:t>
      </w:r>
      <w:r>
        <w:rPr>
          <w:spacing w:val="8"/>
          <w:sz w:val="24"/>
        </w:rPr>
        <w:t> </w:t>
      </w:r>
      <w:r>
        <w:rPr>
          <w:w w:val="85"/>
          <w:sz w:val="24"/>
        </w:rPr>
        <w:t>/===/</w:t>
      </w:r>
    </w:p>
    <w:p>
      <w:pPr>
        <w:spacing w:line="274" w:lineRule="exact" w:before="0"/>
        <w:ind w:left="2" w:right="0" w:firstLine="0"/>
        <w:jc w:val="both"/>
        <w:rPr>
          <w:sz w:val="24"/>
        </w:rPr>
      </w:pPr>
      <w:r>
        <w:rPr>
          <w:rFonts w:ascii="Arial" w:hAnsi="Arial"/>
          <w:b/>
          <w:w w:val="80"/>
          <w:sz w:val="24"/>
        </w:rPr>
        <w:t>DISTRIBUIÇÃO:</w:t>
      </w:r>
      <w:r>
        <w:rPr>
          <w:rFonts w:ascii="Arial" w:hAnsi="Arial"/>
          <w:b/>
          <w:spacing w:val="-3"/>
          <w:sz w:val="24"/>
        </w:rPr>
        <w:t> </w:t>
      </w:r>
      <w:r>
        <w:rPr>
          <w:w w:val="80"/>
          <w:sz w:val="24"/>
        </w:rPr>
        <w:t>Não</w:t>
      </w:r>
      <w:r>
        <w:rPr>
          <w:spacing w:val="-2"/>
          <w:sz w:val="24"/>
        </w:rPr>
        <w:t> </w:t>
      </w:r>
      <w:r>
        <w:rPr>
          <w:spacing w:val="-2"/>
          <w:w w:val="80"/>
          <w:sz w:val="24"/>
        </w:rPr>
        <w:t>houve.</w:t>
      </w:r>
    </w:p>
    <w:p>
      <w:pPr>
        <w:pStyle w:val="Heading1"/>
        <w:spacing w:before="198"/>
      </w:pPr>
      <w:r>
        <w:rPr>
          <w:w w:val="80"/>
        </w:rPr>
        <w:t>JULGAMENTO</w:t>
      </w:r>
      <w:r>
        <w:rPr>
          <w:spacing w:val="10"/>
        </w:rPr>
        <w:t> </w:t>
      </w:r>
      <w:r>
        <w:rPr>
          <w:spacing w:val="-2"/>
          <w:w w:val="90"/>
        </w:rPr>
        <w:t>ADIADO:</w:t>
      </w:r>
    </w:p>
    <w:p>
      <w:pPr>
        <w:spacing w:line="242" w:lineRule="auto" w:before="197"/>
        <w:ind w:left="2" w:right="142" w:firstLine="0"/>
        <w:jc w:val="both"/>
        <w:rPr>
          <w:rFonts w:ascii="Arial" w:hAnsi="Arial"/>
          <w:b/>
          <w:sz w:val="24"/>
        </w:rPr>
      </w:pPr>
      <w:r>
        <w:rPr>
          <w:rFonts w:ascii="Arial" w:hAnsi="Arial"/>
          <w:b/>
          <w:w w:val="85"/>
          <w:sz w:val="24"/>
        </w:rPr>
        <w:t>CONSELHEIRO-RELATOR:</w:t>
      </w:r>
      <w:r>
        <w:rPr>
          <w:rFonts w:ascii="Arial" w:hAnsi="Arial"/>
          <w:b/>
          <w:spacing w:val="-6"/>
          <w:w w:val="85"/>
          <w:sz w:val="24"/>
        </w:rPr>
        <w:t> </w:t>
      </w:r>
      <w:r>
        <w:rPr>
          <w:rFonts w:ascii="Arial" w:hAnsi="Arial"/>
          <w:b/>
          <w:w w:val="85"/>
          <w:sz w:val="24"/>
        </w:rPr>
        <w:t>JÚLIO</w:t>
      </w:r>
      <w:r>
        <w:rPr>
          <w:rFonts w:ascii="Arial" w:hAnsi="Arial"/>
          <w:b/>
          <w:spacing w:val="-5"/>
          <w:w w:val="85"/>
          <w:sz w:val="24"/>
        </w:rPr>
        <w:t> </w:t>
      </w:r>
      <w:r>
        <w:rPr>
          <w:rFonts w:ascii="Arial" w:hAnsi="Arial"/>
          <w:b/>
          <w:w w:val="85"/>
          <w:sz w:val="24"/>
        </w:rPr>
        <w:t>ASSIS</w:t>
      </w:r>
      <w:r>
        <w:rPr>
          <w:rFonts w:ascii="Arial" w:hAnsi="Arial"/>
          <w:b/>
          <w:spacing w:val="-5"/>
          <w:w w:val="85"/>
          <w:sz w:val="24"/>
        </w:rPr>
        <w:t> </w:t>
      </w:r>
      <w:r>
        <w:rPr>
          <w:rFonts w:ascii="Arial" w:hAnsi="Arial"/>
          <w:b/>
          <w:w w:val="85"/>
          <w:sz w:val="24"/>
        </w:rPr>
        <w:t>CORRÊA</w:t>
      </w:r>
      <w:r>
        <w:rPr>
          <w:rFonts w:ascii="Arial" w:hAnsi="Arial"/>
          <w:b/>
          <w:spacing w:val="-6"/>
          <w:w w:val="85"/>
          <w:sz w:val="24"/>
        </w:rPr>
        <w:t> </w:t>
      </w:r>
      <w:r>
        <w:rPr>
          <w:rFonts w:ascii="Arial" w:hAnsi="Arial"/>
          <w:b/>
          <w:w w:val="85"/>
          <w:sz w:val="24"/>
        </w:rPr>
        <w:t>PINHEIRO</w:t>
      </w:r>
      <w:r>
        <w:rPr>
          <w:rFonts w:ascii="Arial" w:hAnsi="Arial"/>
          <w:b/>
          <w:spacing w:val="-5"/>
          <w:w w:val="85"/>
          <w:sz w:val="24"/>
        </w:rPr>
        <w:t> </w:t>
      </w:r>
      <w:r>
        <w:rPr>
          <w:rFonts w:ascii="Arial" w:hAnsi="Arial"/>
          <w:b/>
          <w:w w:val="85"/>
          <w:sz w:val="24"/>
        </w:rPr>
        <w:t>(COM</w:t>
      </w:r>
      <w:r>
        <w:rPr>
          <w:rFonts w:ascii="Arial" w:hAnsi="Arial"/>
          <w:b/>
          <w:spacing w:val="-6"/>
          <w:w w:val="85"/>
          <w:sz w:val="24"/>
        </w:rPr>
        <w:t> </w:t>
      </w:r>
      <w:r>
        <w:rPr>
          <w:rFonts w:ascii="Arial" w:hAnsi="Arial"/>
          <w:b/>
          <w:w w:val="85"/>
          <w:sz w:val="24"/>
        </w:rPr>
        <w:t>VISTA</w:t>
      </w:r>
      <w:r>
        <w:rPr>
          <w:rFonts w:ascii="Arial" w:hAnsi="Arial"/>
          <w:b/>
          <w:spacing w:val="-6"/>
          <w:w w:val="85"/>
          <w:sz w:val="24"/>
        </w:rPr>
        <w:t> </w:t>
      </w:r>
      <w:r>
        <w:rPr>
          <w:rFonts w:ascii="Arial" w:hAnsi="Arial"/>
          <w:b/>
          <w:w w:val="85"/>
          <w:sz w:val="24"/>
        </w:rPr>
        <w:t>PARA</w:t>
      </w:r>
      <w:r>
        <w:rPr>
          <w:rFonts w:ascii="Arial" w:hAnsi="Arial"/>
          <w:b/>
          <w:spacing w:val="-6"/>
          <w:w w:val="85"/>
          <w:sz w:val="24"/>
        </w:rPr>
        <w:t> </w:t>
      </w:r>
      <w:r>
        <w:rPr>
          <w:rFonts w:ascii="Arial" w:hAnsi="Arial"/>
          <w:b/>
          <w:w w:val="85"/>
          <w:sz w:val="24"/>
        </w:rPr>
        <w:t>CONSELHEIRO</w:t>
      </w:r>
      <w:r>
        <w:rPr>
          <w:rFonts w:ascii="Arial" w:hAnsi="Arial"/>
          <w:b/>
          <w:spacing w:val="-5"/>
          <w:w w:val="85"/>
          <w:sz w:val="24"/>
        </w:rPr>
        <w:t> </w:t>
      </w:r>
      <w:r>
        <w:rPr>
          <w:rFonts w:ascii="Arial" w:hAnsi="Arial"/>
          <w:b/>
          <w:w w:val="85"/>
          <w:sz w:val="24"/>
        </w:rPr>
        <w:t>CONVOCADO ALBER FURTADO DE OLIVEIRA JÚNIOR).</w:t>
      </w:r>
    </w:p>
    <w:p>
      <w:pPr>
        <w:spacing w:line="240" w:lineRule="auto" w:before="194"/>
        <w:ind w:left="2" w:right="135" w:firstLine="0"/>
        <w:jc w:val="both"/>
        <w:rPr>
          <w:rFonts w:ascii="Arial" w:hAnsi="Arial"/>
          <w:i/>
          <w:sz w:val="24"/>
        </w:rPr>
      </w:pPr>
      <w:r>
        <w:rPr>
          <w:rFonts w:ascii="Arial" w:hAnsi="Arial"/>
          <w:b/>
          <w:w w:val="90"/>
          <w:sz w:val="24"/>
        </w:rPr>
        <w:t>PROCESSO</w:t>
      </w:r>
      <w:r>
        <w:rPr>
          <w:rFonts w:ascii="Arial" w:hAnsi="Arial"/>
          <w:b/>
          <w:spacing w:val="-2"/>
          <w:w w:val="90"/>
          <w:sz w:val="24"/>
        </w:rPr>
        <w:t> </w:t>
      </w:r>
      <w:r>
        <w:rPr>
          <w:rFonts w:ascii="Arial" w:hAnsi="Arial"/>
          <w:b/>
          <w:w w:val="90"/>
          <w:sz w:val="24"/>
        </w:rPr>
        <w:t>Nº</w:t>
      </w:r>
      <w:r>
        <w:rPr>
          <w:rFonts w:ascii="Arial" w:hAnsi="Arial"/>
          <w:b/>
          <w:spacing w:val="-3"/>
          <w:w w:val="90"/>
          <w:sz w:val="24"/>
        </w:rPr>
        <w:t> </w:t>
      </w:r>
      <w:r>
        <w:rPr>
          <w:rFonts w:ascii="Arial" w:hAnsi="Arial"/>
          <w:b/>
          <w:w w:val="90"/>
          <w:sz w:val="24"/>
        </w:rPr>
        <w:t>10.172/2013</w:t>
      </w:r>
      <w:r>
        <w:rPr>
          <w:rFonts w:ascii="Arial" w:hAnsi="Arial"/>
          <w:b/>
          <w:w w:val="90"/>
          <w:sz w:val="24"/>
        </w:rPr>
        <w:t> (APENSOS:</w:t>
      </w:r>
      <w:r>
        <w:rPr>
          <w:rFonts w:ascii="Arial" w:hAnsi="Arial"/>
          <w:b/>
          <w:spacing w:val="-3"/>
          <w:w w:val="90"/>
          <w:sz w:val="24"/>
        </w:rPr>
        <w:t> </w:t>
      </w:r>
      <w:r>
        <w:rPr>
          <w:rFonts w:ascii="Arial" w:hAnsi="Arial"/>
          <w:b/>
          <w:w w:val="90"/>
          <w:sz w:val="24"/>
        </w:rPr>
        <w:t>12.708/2017)</w:t>
      </w:r>
      <w:r>
        <w:rPr>
          <w:rFonts w:ascii="Arial" w:hAnsi="Arial"/>
          <w:b/>
          <w:spacing w:val="-1"/>
          <w:w w:val="90"/>
          <w:sz w:val="24"/>
        </w:rPr>
        <w:t> </w:t>
      </w:r>
      <w:r>
        <w:rPr>
          <w:w w:val="90"/>
          <w:sz w:val="24"/>
        </w:rPr>
        <w:t>-</w:t>
      </w:r>
      <w:r>
        <w:rPr>
          <w:spacing w:val="-2"/>
          <w:w w:val="90"/>
          <w:sz w:val="24"/>
        </w:rPr>
        <w:t> </w:t>
      </w:r>
      <w:r>
        <w:rPr>
          <w:w w:val="90"/>
          <w:sz w:val="24"/>
        </w:rPr>
        <w:t>Prestação</w:t>
      </w:r>
      <w:r>
        <w:rPr>
          <w:spacing w:val="-3"/>
          <w:w w:val="90"/>
          <w:sz w:val="24"/>
        </w:rPr>
        <w:t> </w:t>
      </w:r>
      <w:r>
        <w:rPr>
          <w:w w:val="90"/>
          <w:sz w:val="24"/>
        </w:rPr>
        <w:t>de</w:t>
      </w:r>
      <w:r>
        <w:rPr>
          <w:spacing w:val="-2"/>
          <w:w w:val="90"/>
          <w:sz w:val="24"/>
        </w:rPr>
        <w:t> </w:t>
      </w:r>
      <w:r>
        <w:rPr>
          <w:w w:val="90"/>
          <w:sz w:val="24"/>
        </w:rPr>
        <w:t>Contas</w:t>
      </w:r>
      <w:r>
        <w:rPr>
          <w:spacing w:val="-2"/>
          <w:w w:val="90"/>
          <w:sz w:val="24"/>
        </w:rPr>
        <w:t> </w:t>
      </w:r>
      <w:r>
        <w:rPr>
          <w:w w:val="90"/>
          <w:sz w:val="24"/>
        </w:rPr>
        <w:t>Anual</w:t>
      </w:r>
      <w:r>
        <w:rPr>
          <w:spacing w:val="-3"/>
          <w:w w:val="90"/>
          <w:sz w:val="24"/>
        </w:rPr>
        <w:t> </w:t>
      </w:r>
      <w:r>
        <w:rPr>
          <w:w w:val="90"/>
          <w:sz w:val="24"/>
        </w:rPr>
        <w:t>da</w:t>
      </w:r>
      <w:r>
        <w:rPr>
          <w:spacing w:val="-3"/>
          <w:w w:val="90"/>
          <w:sz w:val="24"/>
        </w:rPr>
        <w:t> </w:t>
      </w:r>
      <w:r>
        <w:rPr>
          <w:w w:val="90"/>
          <w:sz w:val="24"/>
        </w:rPr>
        <w:t>Prefeitura</w:t>
      </w:r>
      <w:r>
        <w:rPr>
          <w:spacing w:val="-3"/>
          <w:w w:val="90"/>
          <w:sz w:val="24"/>
        </w:rPr>
        <w:t> </w:t>
      </w:r>
      <w:r>
        <w:rPr>
          <w:w w:val="90"/>
          <w:sz w:val="24"/>
        </w:rPr>
        <w:t>Municipal</w:t>
      </w:r>
      <w:r>
        <w:rPr>
          <w:spacing w:val="-3"/>
          <w:w w:val="90"/>
          <w:sz w:val="24"/>
        </w:rPr>
        <w:t> </w:t>
      </w:r>
      <w:r>
        <w:rPr>
          <w:w w:val="90"/>
          <w:sz w:val="24"/>
        </w:rPr>
        <w:t>de </w:t>
      </w:r>
      <w:r>
        <w:rPr>
          <w:w w:val="85"/>
          <w:sz w:val="24"/>
        </w:rPr>
        <w:t>Presidente Figueiredo, referente ao exercício de 2012, sob a responsabilidade do Sr. Antônio Fernando Fontes Vieira. </w:t>
      </w:r>
      <w:r>
        <w:rPr>
          <w:rFonts w:ascii="Arial" w:hAnsi="Arial"/>
          <w:i/>
          <w:w w:val="90"/>
          <w:sz w:val="24"/>
        </w:rPr>
        <w:t>RETIRADO</w:t>
      </w:r>
      <w:r>
        <w:rPr>
          <w:rFonts w:ascii="Arial" w:hAnsi="Arial"/>
          <w:i/>
          <w:spacing w:val="-12"/>
          <w:w w:val="90"/>
          <w:sz w:val="24"/>
        </w:rPr>
        <w:t> </w:t>
      </w:r>
      <w:r>
        <w:rPr>
          <w:rFonts w:ascii="Arial" w:hAnsi="Arial"/>
          <w:i/>
          <w:w w:val="90"/>
          <w:sz w:val="24"/>
        </w:rPr>
        <w:t>DE</w:t>
      </w:r>
      <w:r>
        <w:rPr>
          <w:rFonts w:ascii="Arial" w:hAnsi="Arial"/>
          <w:i/>
          <w:spacing w:val="-10"/>
          <w:w w:val="90"/>
          <w:sz w:val="24"/>
        </w:rPr>
        <w:t> </w:t>
      </w:r>
      <w:r>
        <w:rPr>
          <w:rFonts w:ascii="Arial" w:hAnsi="Arial"/>
          <w:i/>
          <w:w w:val="90"/>
          <w:sz w:val="24"/>
        </w:rPr>
        <w:t>PAUTA.</w:t>
      </w:r>
    </w:p>
    <w:p>
      <w:pPr>
        <w:pStyle w:val="Heading1"/>
        <w:spacing w:line="242" w:lineRule="auto" w:before="197"/>
        <w:ind w:right="143"/>
      </w:pPr>
      <w:r>
        <w:rPr>
          <w:w w:val="80"/>
        </w:rPr>
        <w:t>CONSELHEIRO-RELATOR: ÉRICO XAVIER DESTERRO E SILVA (COM VISTA PARA CONSELHEIRO JÚLIO ASSIS </w:t>
      </w:r>
      <w:r>
        <w:rPr>
          <w:w w:val="90"/>
        </w:rPr>
        <w:t>CORRÊA</w:t>
      </w:r>
      <w:r>
        <w:rPr>
          <w:spacing w:val="-12"/>
          <w:w w:val="90"/>
        </w:rPr>
        <w:t> </w:t>
      </w:r>
      <w:r>
        <w:rPr>
          <w:w w:val="90"/>
        </w:rPr>
        <w:t>PINHEIRO).</w:t>
      </w:r>
    </w:p>
    <w:p>
      <w:pPr>
        <w:pStyle w:val="BodyText"/>
        <w:spacing w:line="242" w:lineRule="auto" w:before="193"/>
        <w:ind w:right="150"/>
      </w:pPr>
      <w:r>
        <w:rPr>
          <w:w w:val="80"/>
        </w:rPr>
        <w:t>Nesta fase de julgamento, assumiu a presidência dos trabalhos o Excelentíssimo Senhor Conselheiro Luis Fabian Pereira Barbosa,</w:t>
      </w:r>
      <w:r>
        <w:rPr/>
        <w:t> </w:t>
      </w:r>
      <w:r>
        <w:rPr>
          <w:w w:val="80"/>
        </w:rPr>
        <w:t>em face do</w:t>
      </w:r>
      <w:r>
        <w:rPr/>
        <w:t> </w:t>
      </w:r>
      <w:r>
        <w:rPr>
          <w:w w:val="80"/>
        </w:rPr>
        <w:t>impedimento da Excelentíssima</w:t>
      </w:r>
      <w:r>
        <w:rPr/>
        <w:t> </w:t>
      </w:r>
      <w:r>
        <w:rPr>
          <w:w w:val="80"/>
        </w:rPr>
        <w:t>Senhora</w:t>
      </w:r>
      <w:r>
        <w:rPr/>
        <w:t> </w:t>
      </w:r>
      <w:r>
        <w:rPr>
          <w:w w:val="80"/>
        </w:rPr>
        <w:t>Conselheira Yara Amazônia Lins</w:t>
      </w:r>
      <w:r>
        <w:rPr/>
        <w:t> </w:t>
      </w:r>
      <w:r>
        <w:rPr>
          <w:w w:val="80"/>
        </w:rPr>
        <w:t>Rodrigues dos</w:t>
      </w:r>
      <w:r>
        <w:rPr/>
        <w:t> </w:t>
      </w:r>
      <w:r>
        <w:rPr>
          <w:w w:val="80"/>
        </w:rPr>
        <w:t>Santos.</w:t>
      </w:r>
    </w:p>
    <w:p>
      <w:pPr>
        <w:pStyle w:val="BodyText"/>
        <w:spacing w:before="194"/>
        <w:ind w:right="135"/>
      </w:pPr>
      <w:r>
        <w:rPr>
          <w:rFonts w:ascii="Arial" w:hAnsi="Arial"/>
          <w:b/>
          <w:w w:val="80"/>
        </w:rPr>
        <w:t>PROCESSO Nº 15.460/2023 </w:t>
      </w:r>
      <w:r>
        <w:rPr>
          <w:w w:val="80"/>
        </w:rPr>
        <w:t>- Representação com pedido de medida cautelar interposta pelo Ministério Público de Contas </w:t>
      </w:r>
      <w:r>
        <w:rPr>
          <w:w w:val="85"/>
        </w:rPr>
        <w:t>(MPC) em desfavor da Secretaria de Meio Ambiente</w:t>
      </w:r>
      <w:r>
        <w:rPr>
          <w:spacing w:val="-2"/>
          <w:w w:val="85"/>
        </w:rPr>
        <w:t> </w:t>
      </w:r>
      <w:r>
        <w:rPr>
          <w:w w:val="85"/>
        </w:rPr>
        <w:t>(SEMA), da Defesa Civil do Estado (SEPDEC) e da Secretaria de </w:t>
      </w:r>
      <w:r>
        <w:rPr>
          <w:w w:val="80"/>
        </w:rPr>
        <w:t>Desenvolvimento da Região Metropolitana de Manaus (SEDURB), para apuração de possíveis irregularidades acerca da omissão antijurídica e lesiva ao meio ambiente e a saúde pública, por falta de gestão de situação de risco de</w:t>
      </w:r>
      <w:r>
        <w:rPr/>
        <w:t> </w:t>
      </w:r>
      <w:r>
        <w:rPr>
          <w:w w:val="80"/>
        </w:rPr>
        <w:t>desastre em </w:t>
      </w:r>
      <w:r>
        <w:rPr>
          <w:w w:val="85"/>
        </w:rPr>
        <w:t>situações</w:t>
      </w:r>
      <w:r>
        <w:rPr>
          <w:spacing w:val="-3"/>
          <w:w w:val="85"/>
        </w:rPr>
        <w:t> </w:t>
      </w:r>
      <w:r>
        <w:rPr>
          <w:w w:val="85"/>
        </w:rPr>
        <w:t>de</w:t>
      </w:r>
      <w:r>
        <w:rPr>
          <w:spacing w:val="-4"/>
          <w:w w:val="85"/>
        </w:rPr>
        <w:t> </w:t>
      </w:r>
      <w:r>
        <w:rPr>
          <w:w w:val="85"/>
        </w:rPr>
        <w:t>nível</w:t>
      </w:r>
      <w:r>
        <w:rPr>
          <w:spacing w:val="-3"/>
          <w:w w:val="85"/>
        </w:rPr>
        <w:t> </w:t>
      </w:r>
      <w:r>
        <w:rPr>
          <w:w w:val="85"/>
        </w:rPr>
        <w:t>crítico</w:t>
      </w:r>
      <w:r>
        <w:rPr>
          <w:spacing w:val="-3"/>
          <w:w w:val="85"/>
        </w:rPr>
        <w:t> </w:t>
      </w:r>
      <w:r>
        <w:rPr>
          <w:w w:val="85"/>
        </w:rPr>
        <w:t>de</w:t>
      </w:r>
      <w:r>
        <w:rPr>
          <w:spacing w:val="-3"/>
          <w:w w:val="85"/>
        </w:rPr>
        <w:t> </w:t>
      </w:r>
      <w:r>
        <w:rPr>
          <w:w w:val="85"/>
        </w:rPr>
        <w:t>poluição</w:t>
      </w:r>
      <w:r>
        <w:rPr>
          <w:spacing w:val="-4"/>
          <w:w w:val="85"/>
        </w:rPr>
        <w:t> </w:t>
      </w:r>
      <w:r>
        <w:rPr>
          <w:w w:val="85"/>
        </w:rPr>
        <w:t>do</w:t>
      </w:r>
      <w:r>
        <w:rPr>
          <w:spacing w:val="-3"/>
          <w:w w:val="85"/>
        </w:rPr>
        <w:t> </w:t>
      </w:r>
      <w:r>
        <w:rPr>
          <w:w w:val="85"/>
        </w:rPr>
        <w:t>ar</w:t>
      </w:r>
      <w:r>
        <w:rPr>
          <w:spacing w:val="-6"/>
          <w:w w:val="85"/>
        </w:rPr>
        <w:t> </w:t>
      </w:r>
      <w:r>
        <w:rPr>
          <w:w w:val="85"/>
        </w:rPr>
        <w:t>em</w:t>
      </w:r>
      <w:r>
        <w:rPr>
          <w:spacing w:val="-3"/>
          <w:w w:val="85"/>
        </w:rPr>
        <w:t> </w:t>
      </w:r>
      <w:r>
        <w:rPr>
          <w:w w:val="85"/>
        </w:rPr>
        <w:t>Manaus,</w:t>
      </w:r>
      <w:r>
        <w:rPr>
          <w:spacing w:val="-3"/>
          <w:w w:val="85"/>
        </w:rPr>
        <w:t> </w:t>
      </w:r>
      <w:r>
        <w:rPr>
          <w:w w:val="85"/>
        </w:rPr>
        <w:t>por</w:t>
      </w:r>
      <w:r>
        <w:rPr>
          <w:spacing w:val="-3"/>
          <w:w w:val="85"/>
        </w:rPr>
        <w:t> </w:t>
      </w:r>
      <w:r>
        <w:rPr>
          <w:w w:val="85"/>
        </w:rPr>
        <w:t>efeito</w:t>
      </w:r>
      <w:r>
        <w:rPr>
          <w:spacing w:val="-4"/>
          <w:w w:val="85"/>
        </w:rPr>
        <w:t> </w:t>
      </w:r>
      <w:r>
        <w:rPr>
          <w:w w:val="85"/>
        </w:rPr>
        <w:t>de</w:t>
      </w:r>
      <w:r>
        <w:rPr>
          <w:spacing w:val="-4"/>
          <w:w w:val="85"/>
        </w:rPr>
        <w:t> </w:t>
      </w:r>
      <w:r>
        <w:rPr>
          <w:w w:val="85"/>
        </w:rPr>
        <w:t>queimadas.</w:t>
      </w:r>
      <w:r>
        <w:rPr>
          <w:spacing w:val="-3"/>
          <w:w w:val="85"/>
        </w:rPr>
        <w:t> </w:t>
      </w:r>
      <w:r>
        <w:rPr>
          <w:rFonts w:ascii="Arial" w:hAnsi="Arial"/>
          <w:b/>
          <w:w w:val="85"/>
        </w:rPr>
        <w:t>Advogado(s):</w:t>
      </w:r>
      <w:r>
        <w:rPr>
          <w:rFonts w:ascii="Arial" w:hAnsi="Arial"/>
          <w:b/>
          <w:spacing w:val="-3"/>
          <w:w w:val="85"/>
        </w:rPr>
        <w:t> </w:t>
      </w:r>
      <w:r>
        <w:rPr>
          <w:w w:val="85"/>
        </w:rPr>
        <w:t>Juarez</w:t>
      </w:r>
      <w:r>
        <w:rPr>
          <w:spacing w:val="-5"/>
          <w:w w:val="85"/>
        </w:rPr>
        <w:t> </w:t>
      </w:r>
      <w:r>
        <w:rPr>
          <w:w w:val="85"/>
        </w:rPr>
        <w:t>Nascimento</w:t>
      </w:r>
      <w:r>
        <w:rPr>
          <w:spacing w:val="-4"/>
          <w:w w:val="85"/>
        </w:rPr>
        <w:t> </w:t>
      </w:r>
      <w:r>
        <w:rPr>
          <w:w w:val="85"/>
        </w:rPr>
        <w:t>de </w:t>
      </w:r>
      <w:r>
        <w:rPr>
          <w:spacing w:val="-2"/>
          <w:w w:val="85"/>
        </w:rPr>
        <w:t>Oliveira Filho – OAB/AM 7562. </w:t>
      </w:r>
      <w:r>
        <w:rPr>
          <w:rFonts w:ascii="Arial" w:hAnsi="Arial"/>
          <w:b/>
          <w:spacing w:val="-2"/>
          <w:w w:val="85"/>
        </w:rPr>
        <w:t>ACÓRDÃO Nº 1003/2024: </w:t>
      </w:r>
      <w:r>
        <w:rPr>
          <w:spacing w:val="-2"/>
          <w:w w:val="85"/>
        </w:rPr>
        <w:t>Vistos, relatados e discutidos estes autos acima identificados, </w:t>
      </w:r>
      <w:r>
        <w:rPr>
          <w:rFonts w:ascii="Arial" w:hAnsi="Arial"/>
          <w:b/>
          <w:w w:val="85"/>
        </w:rPr>
        <w:t>ACORDAM </w:t>
      </w:r>
      <w:r>
        <w:rPr>
          <w:w w:val="85"/>
        </w:rPr>
        <w:t>os Excelentíssimos Senhores Conselheiros do Tribunal de Contas do Estado do Amazonas, reunidos em Sessão</w:t>
      </w:r>
      <w:r>
        <w:rPr/>
        <w:t> </w:t>
      </w:r>
      <w:r>
        <w:rPr>
          <w:w w:val="85"/>
        </w:rPr>
        <w:t>do</w:t>
      </w:r>
      <w:r>
        <w:rPr/>
        <w:t> </w:t>
      </w:r>
      <w:r>
        <w:rPr>
          <w:rFonts w:ascii="Arial" w:hAnsi="Arial"/>
          <w:b/>
          <w:w w:val="85"/>
        </w:rPr>
        <w:t>Tribunal</w:t>
      </w:r>
      <w:r>
        <w:rPr>
          <w:rFonts w:ascii="Arial" w:hAnsi="Arial"/>
          <w:b/>
        </w:rPr>
        <w:t> </w:t>
      </w:r>
      <w:r>
        <w:rPr>
          <w:rFonts w:ascii="Arial" w:hAnsi="Arial"/>
          <w:b/>
          <w:w w:val="85"/>
        </w:rPr>
        <w:t>Pleno</w:t>
      </w:r>
      <w:r>
        <w:rPr>
          <w:w w:val="85"/>
        </w:rPr>
        <w:t>,</w:t>
      </w:r>
      <w:r>
        <w:rPr/>
        <w:t> </w:t>
      </w:r>
      <w:r>
        <w:rPr>
          <w:w w:val="85"/>
        </w:rPr>
        <w:t>no</w:t>
      </w:r>
      <w:r>
        <w:rPr/>
        <w:t> </w:t>
      </w:r>
      <w:r>
        <w:rPr>
          <w:w w:val="85"/>
        </w:rPr>
        <w:t>exercício</w:t>
      </w:r>
      <w:r>
        <w:rPr/>
        <w:t> </w:t>
      </w:r>
      <w:r>
        <w:rPr>
          <w:w w:val="85"/>
        </w:rPr>
        <w:t>da</w:t>
      </w:r>
      <w:r>
        <w:rPr/>
        <w:t> </w:t>
      </w:r>
      <w:r>
        <w:rPr>
          <w:w w:val="85"/>
        </w:rPr>
        <w:t>competência</w:t>
      </w:r>
      <w:r>
        <w:rPr/>
        <w:t> </w:t>
      </w:r>
      <w:r>
        <w:rPr>
          <w:w w:val="85"/>
        </w:rPr>
        <w:t>atribuída</w:t>
      </w:r>
      <w:r>
        <w:rPr/>
        <w:t> </w:t>
      </w:r>
      <w:r>
        <w:rPr>
          <w:w w:val="85"/>
        </w:rPr>
        <w:t>pelo</w:t>
      </w:r>
      <w:r>
        <w:rPr/>
        <w:t> </w:t>
      </w:r>
      <w:r>
        <w:rPr>
          <w:w w:val="85"/>
        </w:rPr>
        <w:t>art.</w:t>
      </w:r>
      <w:r>
        <w:rPr/>
        <w:t> </w:t>
      </w:r>
      <w:r>
        <w:rPr>
          <w:w w:val="85"/>
        </w:rPr>
        <w:t>11,</w:t>
      </w:r>
      <w:r>
        <w:rPr/>
        <w:t> </w:t>
      </w:r>
      <w:r>
        <w:rPr>
          <w:w w:val="85"/>
        </w:rPr>
        <w:t>inciso</w:t>
      </w:r>
      <w:r>
        <w:rPr/>
        <w:t> </w:t>
      </w:r>
      <w:r>
        <w:rPr>
          <w:w w:val="85"/>
        </w:rPr>
        <w:t>IV,</w:t>
      </w:r>
      <w:r>
        <w:rPr/>
        <w:t> </w:t>
      </w:r>
      <w:r>
        <w:rPr>
          <w:w w:val="85"/>
        </w:rPr>
        <w:t>alínea</w:t>
      </w:r>
      <w:r>
        <w:rPr/>
        <w:t> </w:t>
      </w:r>
      <w:r>
        <w:rPr>
          <w:w w:val="85"/>
        </w:rPr>
        <w:t>“i”,</w:t>
      </w:r>
      <w:r>
        <w:rPr/>
        <w:t> </w:t>
      </w:r>
      <w:r>
        <w:rPr>
          <w:w w:val="85"/>
        </w:rPr>
        <w:t>da</w:t>
      </w:r>
      <w:r>
        <w:rPr/>
        <w:t> </w:t>
      </w:r>
      <w:r>
        <w:rPr>
          <w:w w:val="85"/>
        </w:rPr>
        <w:t>Resolução</w:t>
      </w:r>
      <w:r>
        <w:rPr/>
        <w:t> </w:t>
      </w:r>
      <w:r>
        <w:rPr>
          <w:w w:val="85"/>
        </w:rPr>
        <w:t>nº</w:t>
      </w:r>
    </w:p>
    <w:p>
      <w:pPr>
        <w:pStyle w:val="BodyText"/>
        <w:spacing w:after="0"/>
        <w:sectPr>
          <w:type w:val="continuous"/>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5"/>
        </w:rPr>
        <w:t>04/2002-TCE/AM,</w:t>
      </w:r>
      <w:r>
        <w:rPr>
          <w:w w:val="85"/>
        </w:rPr>
        <w:t> </w:t>
      </w:r>
      <w:r>
        <w:rPr>
          <w:rFonts w:ascii="Arial" w:hAnsi="Arial"/>
          <w:b/>
          <w:w w:val="85"/>
        </w:rPr>
        <w:t>por</w:t>
      </w:r>
      <w:r>
        <w:rPr>
          <w:rFonts w:ascii="Arial" w:hAnsi="Arial"/>
          <w:b/>
          <w:w w:val="85"/>
        </w:rPr>
        <w:t> maioria</w:t>
      </w:r>
      <w:r>
        <w:rPr>
          <w:w w:val="85"/>
        </w:rPr>
        <w:t>,</w:t>
      </w:r>
      <w:r>
        <w:rPr>
          <w:w w:val="85"/>
        </w:rPr>
        <w:t> nos</w:t>
      </w:r>
      <w:r>
        <w:rPr>
          <w:w w:val="85"/>
        </w:rPr>
        <w:t> termos</w:t>
      </w:r>
      <w:r>
        <w:rPr>
          <w:w w:val="85"/>
        </w:rPr>
        <w:t> do</w:t>
      </w:r>
      <w:r>
        <w:rPr>
          <w:w w:val="85"/>
        </w:rPr>
        <w:t> voto-vista</w:t>
      </w:r>
      <w:r>
        <w:rPr>
          <w:w w:val="85"/>
        </w:rPr>
        <w:t> do</w:t>
      </w:r>
      <w:r>
        <w:rPr>
          <w:w w:val="85"/>
        </w:rPr>
        <w:t> Excelentíssimo</w:t>
      </w:r>
      <w:r>
        <w:rPr>
          <w:w w:val="85"/>
        </w:rPr>
        <w:t> Senhor</w:t>
      </w:r>
      <w:r>
        <w:rPr>
          <w:w w:val="85"/>
        </w:rPr>
        <w:t> Conselheiro</w:t>
      </w:r>
      <w:r>
        <w:rPr>
          <w:w w:val="85"/>
        </w:rPr>
        <w:t> Júlio</w:t>
      </w:r>
      <w:r>
        <w:rPr>
          <w:w w:val="85"/>
        </w:rPr>
        <w:t> Assis</w:t>
      </w:r>
      <w:r>
        <w:rPr>
          <w:w w:val="85"/>
        </w:rPr>
        <w:t> Corrêa </w:t>
      </w:r>
      <w:r>
        <w:rPr>
          <w:w w:val="80"/>
        </w:rPr>
        <w:t>Pinheiro,</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r>
        <w:rPr/>
        <w:t> </w:t>
      </w:r>
      <w:r>
        <w:rPr>
          <w:rFonts w:ascii="Arial" w:hAnsi="Arial"/>
          <w:b/>
          <w:w w:val="80"/>
        </w:rPr>
        <w:t>9.1.</w:t>
      </w:r>
      <w:r>
        <w:rPr>
          <w:rFonts w:ascii="Arial" w:hAnsi="Arial"/>
          <w:b/>
        </w:rPr>
        <w:t> </w:t>
      </w:r>
      <w:r>
        <w:rPr>
          <w:rFonts w:ascii="Arial" w:hAnsi="Arial"/>
          <w:b/>
          <w:w w:val="80"/>
        </w:rPr>
        <w:t>Conhecer </w:t>
      </w:r>
      <w:r>
        <w:rPr>
          <w:w w:val="80"/>
        </w:rPr>
        <w:t>da Representação formulada pelo Ministério Público de Contas, por intermédio do Procurador Dr. Ruy Marcelo Alencar de </w:t>
      </w:r>
      <w:r>
        <w:rPr>
          <w:w w:val="85"/>
        </w:rPr>
        <w:t>Mendonça,</w:t>
      </w:r>
      <w:r>
        <w:rPr>
          <w:spacing w:val="-1"/>
          <w:w w:val="85"/>
        </w:rPr>
        <w:t> </w:t>
      </w:r>
      <w:r>
        <w:rPr>
          <w:w w:val="85"/>
        </w:rPr>
        <w:t>em face</w:t>
      </w:r>
      <w:r>
        <w:rPr>
          <w:spacing w:val="-1"/>
          <w:w w:val="85"/>
        </w:rPr>
        <w:t> </w:t>
      </w:r>
      <w:r>
        <w:rPr>
          <w:w w:val="85"/>
        </w:rPr>
        <w:t>da</w:t>
      </w:r>
      <w:r>
        <w:rPr>
          <w:spacing w:val="-1"/>
          <w:w w:val="85"/>
        </w:rPr>
        <w:t> </w:t>
      </w:r>
      <w:r>
        <w:rPr>
          <w:w w:val="85"/>
        </w:rPr>
        <w:t>Secretaria de Meio</w:t>
      </w:r>
      <w:r>
        <w:rPr>
          <w:spacing w:val="-1"/>
          <w:w w:val="85"/>
        </w:rPr>
        <w:t> </w:t>
      </w:r>
      <w:r>
        <w:rPr>
          <w:w w:val="85"/>
        </w:rPr>
        <w:t>Ambiente - SEMA,</w:t>
      </w:r>
      <w:r>
        <w:rPr>
          <w:spacing w:val="-1"/>
          <w:w w:val="85"/>
        </w:rPr>
        <w:t> </w:t>
      </w:r>
      <w:r>
        <w:rPr>
          <w:w w:val="85"/>
        </w:rPr>
        <w:t>da Defesa Civil</w:t>
      </w:r>
      <w:r>
        <w:rPr>
          <w:spacing w:val="-1"/>
          <w:w w:val="85"/>
        </w:rPr>
        <w:t> </w:t>
      </w:r>
      <w:r>
        <w:rPr>
          <w:w w:val="85"/>
        </w:rPr>
        <w:t>do Estado - SEPDEC e</w:t>
      </w:r>
      <w:r>
        <w:rPr>
          <w:spacing w:val="-1"/>
          <w:w w:val="85"/>
        </w:rPr>
        <w:t> </w:t>
      </w:r>
      <w:r>
        <w:rPr>
          <w:w w:val="85"/>
        </w:rPr>
        <w:t>da</w:t>
      </w:r>
      <w:r>
        <w:rPr>
          <w:spacing w:val="-1"/>
          <w:w w:val="85"/>
        </w:rPr>
        <w:t> </w:t>
      </w:r>
      <w:r>
        <w:rPr>
          <w:w w:val="85"/>
        </w:rPr>
        <w:t>Secretaria</w:t>
      </w:r>
      <w:r>
        <w:rPr>
          <w:spacing w:val="-1"/>
          <w:w w:val="85"/>
        </w:rPr>
        <w:t> </w:t>
      </w:r>
      <w:r>
        <w:rPr>
          <w:w w:val="85"/>
        </w:rPr>
        <w:t>de </w:t>
      </w:r>
      <w:r>
        <w:rPr>
          <w:w w:val="80"/>
        </w:rPr>
        <w:t>Desenvolvimento da Região Metropolitana de Manaus - SEDURB, dado o adimplemento dos requisitos</w:t>
      </w:r>
      <w:r>
        <w:rPr/>
        <w:t> </w:t>
      </w:r>
      <w:r>
        <w:rPr>
          <w:w w:val="80"/>
        </w:rPr>
        <w:t>legais; </w:t>
      </w:r>
      <w:r>
        <w:rPr>
          <w:rFonts w:ascii="Arial" w:hAnsi="Arial"/>
          <w:b/>
          <w:w w:val="80"/>
        </w:rPr>
        <w:t>9.2. Julgar </w:t>
      </w:r>
      <w:r>
        <w:rPr>
          <w:rFonts w:ascii="Arial" w:hAnsi="Arial"/>
          <w:b/>
          <w:w w:val="85"/>
        </w:rPr>
        <w:t>Procedente</w:t>
      </w:r>
      <w:r>
        <w:rPr>
          <w:rFonts w:ascii="Arial" w:hAnsi="Arial"/>
          <w:b/>
          <w:spacing w:val="-7"/>
          <w:w w:val="85"/>
        </w:rPr>
        <w:t> </w:t>
      </w:r>
      <w:r>
        <w:rPr>
          <w:w w:val="85"/>
        </w:rPr>
        <w:t>da</w:t>
      </w:r>
      <w:r>
        <w:rPr>
          <w:spacing w:val="-7"/>
          <w:w w:val="85"/>
        </w:rPr>
        <w:t> </w:t>
      </w:r>
      <w:r>
        <w:rPr>
          <w:w w:val="85"/>
        </w:rPr>
        <w:t>Representação</w:t>
      </w:r>
      <w:r>
        <w:rPr>
          <w:spacing w:val="-5"/>
          <w:w w:val="85"/>
        </w:rPr>
        <w:t> </w:t>
      </w:r>
      <w:r>
        <w:rPr>
          <w:w w:val="85"/>
        </w:rPr>
        <w:t>formulada</w:t>
      </w:r>
      <w:r>
        <w:rPr>
          <w:spacing w:val="-7"/>
          <w:w w:val="85"/>
        </w:rPr>
        <w:t> </w:t>
      </w:r>
      <w:r>
        <w:rPr>
          <w:w w:val="85"/>
        </w:rPr>
        <w:t>pelo</w:t>
      </w:r>
      <w:r>
        <w:rPr>
          <w:spacing w:val="-7"/>
          <w:w w:val="85"/>
        </w:rPr>
        <w:t> </w:t>
      </w:r>
      <w:r>
        <w:rPr>
          <w:w w:val="85"/>
        </w:rPr>
        <w:t>Ministério</w:t>
      </w:r>
      <w:r>
        <w:rPr>
          <w:spacing w:val="-5"/>
          <w:w w:val="85"/>
        </w:rPr>
        <w:t> </w:t>
      </w:r>
      <w:r>
        <w:rPr>
          <w:w w:val="85"/>
        </w:rPr>
        <w:t>Público</w:t>
      </w:r>
      <w:r>
        <w:rPr>
          <w:spacing w:val="-7"/>
          <w:w w:val="85"/>
        </w:rPr>
        <w:t> </w:t>
      </w:r>
      <w:r>
        <w:rPr>
          <w:w w:val="85"/>
        </w:rPr>
        <w:t>de</w:t>
      </w:r>
      <w:r>
        <w:rPr>
          <w:spacing w:val="-5"/>
          <w:w w:val="85"/>
        </w:rPr>
        <w:t> </w:t>
      </w:r>
      <w:r>
        <w:rPr>
          <w:w w:val="85"/>
        </w:rPr>
        <w:t>Contas,</w:t>
      </w:r>
      <w:r>
        <w:rPr>
          <w:spacing w:val="-6"/>
          <w:w w:val="85"/>
        </w:rPr>
        <w:t> </w:t>
      </w:r>
      <w:r>
        <w:rPr>
          <w:w w:val="85"/>
        </w:rPr>
        <w:t>por</w:t>
      </w:r>
      <w:r>
        <w:rPr>
          <w:spacing w:val="-7"/>
          <w:w w:val="85"/>
        </w:rPr>
        <w:t> </w:t>
      </w:r>
      <w:r>
        <w:rPr>
          <w:w w:val="85"/>
        </w:rPr>
        <w:t>preencher</w:t>
      </w:r>
      <w:r>
        <w:rPr>
          <w:spacing w:val="-7"/>
          <w:w w:val="85"/>
        </w:rPr>
        <w:t> </w:t>
      </w:r>
      <w:r>
        <w:rPr>
          <w:w w:val="85"/>
        </w:rPr>
        <w:t>os</w:t>
      </w:r>
      <w:r>
        <w:rPr>
          <w:spacing w:val="-6"/>
          <w:w w:val="85"/>
        </w:rPr>
        <w:t> </w:t>
      </w:r>
      <w:r>
        <w:rPr>
          <w:w w:val="85"/>
        </w:rPr>
        <w:t>requisitos</w:t>
      </w:r>
      <w:r>
        <w:rPr>
          <w:spacing w:val="-7"/>
          <w:w w:val="85"/>
        </w:rPr>
        <w:t> </w:t>
      </w:r>
      <w:r>
        <w:rPr>
          <w:w w:val="85"/>
        </w:rPr>
        <w:t>do</w:t>
      </w:r>
      <w:r>
        <w:rPr>
          <w:spacing w:val="-6"/>
          <w:w w:val="85"/>
        </w:rPr>
        <w:t> </w:t>
      </w:r>
      <w:r>
        <w:rPr>
          <w:w w:val="85"/>
        </w:rPr>
        <w:t>art.</w:t>
      </w:r>
      <w:r>
        <w:rPr>
          <w:spacing w:val="-6"/>
          <w:w w:val="85"/>
        </w:rPr>
        <w:t> </w:t>
      </w:r>
      <w:r>
        <w:rPr>
          <w:w w:val="85"/>
        </w:rPr>
        <w:t>288,</w:t>
      </w:r>
      <w:r>
        <w:rPr>
          <w:spacing w:val="-7"/>
          <w:w w:val="85"/>
        </w:rPr>
        <w:t> </w:t>
      </w:r>
      <w:r>
        <w:rPr>
          <w:w w:val="85"/>
        </w:rPr>
        <w:t>da </w:t>
      </w:r>
      <w:r>
        <w:rPr>
          <w:w w:val="80"/>
        </w:rPr>
        <w:t>Resolução nº 04/2002, uma vez que se evidenciou a falta de providências no sentido de priorizar ações e investimentos de implantação de planos de contingência, de emergência, monitoramento da qualidade do ar devido</w:t>
      </w:r>
      <w:r>
        <w:rPr/>
        <w:t> </w:t>
      </w:r>
      <w:r>
        <w:rPr>
          <w:w w:val="80"/>
        </w:rPr>
        <w:t>às queimadas ocorridas</w:t>
      </w:r>
      <w:r>
        <w:rPr>
          <w:spacing w:val="40"/>
        </w:rPr>
        <w:t> </w:t>
      </w:r>
      <w:r>
        <w:rPr>
          <w:w w:val="85"/>
        </w:rPr>
        <w:t>em</w:t>
      </w:r>
      <w:r>
        <w:rPr>
          <w:spacing w:val="-6"/>
          <w:w w:val="85"/>
        </w:rPr>
        <w:t> </w:t>
      </w:r>
      <w:r>
        <w:rPr>
          <w:w w:val="85"/>
        </w:rPr>
        <w:t>2023;</w:t>
      </w:r>
      <w:r>
        <w:rPr>
          <w:spacing w:val="-4"/>
          <w:w w:val="85"/>
        </w:rPr>
        <w:t> </w:t>
      </w:r>
      <w:r>
        <w:rPr>
          <w:rFonts w:ascii="Arial" w:hAnsi="Arial"/>
          <w:b/>
          <w:w w:val="85"/>
        </w:rPr>
        <w:t>9.3.</w:t>
      </w:r>
      <w:r>
        <w:rPr>
          <w:rFonts w:ascii="Arial" w:hAnsi="Arial"/>
          <w:b/>
          <w:spacing w:val="-5"/>
          <w:w w:val="85"/>
        </w:rPr>
        <w:t> </w:t>
      </w:r>
      <w:r>
        <w:rPr>
          <w:rFonts w:ascii="Arial" w:hAnsi="Arial"/>
          <w:b/>
          <w:w w:val="85"/>
        </w:rPr>
        <w:t>Conceder</w:t>
      </w:r>
      <w:r>
        <w:rPr>
          <w:rFonts w:ascii="Arial" w:hAnsi="Arial"/>
          <w:b/>
          <w:spacing w:val="-5"/>
          <w:w w:val="85"/>
        </w:rPr>
        <w:t> </w:t>
      </w:r>
      <w:r>
        <w:rPr>
          <w:rFonts w:ascii="Arial" w:hAnsi="Arial"/>
          <w:b/>
          <w:w w:val="85"/>
        </w:rPr>
        <w:t>Prazo</w:t>
      </w:r>
      <w:r>
        <w:rPr>
          <w:rFonts w:ascii="Arial" w:hAnsi="Arial"/>
          <w:b/>
          <w:spacing w:val="-4"/>
          <w:w w:val="85"/>
        </w:rPr>
        <w:t> </w:t>
      </w:r>
      <w:r>
        <w:rPr>
          <w:w w:val="85"/>
        </w:rPr>
        <w:t>ao</w:t>
      </w:r>
      <w:r>
        <w:rPr>
          <w:spacing w:val="-6"/>
          <w:w w:val="85"/>
        </w:rPr>
        <w:t> </w:t>
      </w:r>
      <w:r>
        <w:rPr>
          <w:w w:val="85"/>
        </w:rPr>
        <w:t>Sr.</w:t>
      </w:r>
      <w:r>
        <w:rPr>
          <w:spacing w:val="-6"/>
          <w:w w:val="85"/>
        </w:rPr>
        <w:t> </w:t>
      </w:r>
      <w:r>
        <w:rPr>
          <w:w w:val="85"/>
        </w:rPr>
        <w:t>Eduardo</w:t>
      </w:r>
      <w:r>
        <w:rPr>
          <w:spacing w:val="-5"/>
          <w:w w:val="85"/>
        </w:rPr>
        <w:t> </w:t>
      </w:r>
      <w:r>
        <w:rPr>
          <w:w w:val="85"/>
        </w:rPr>
        <w:t>Costa</w:t>
      </w:r>
      <w:r>
        <w:rPr>
          <w:spacing w:val="-6"/>
          <w:w w:val="85"/>
        </w:rPr>
        <w:t> </w:t>
      </w:r>
      <w:r>
        <w:rPr>
          <w:w w:val="85"/>
        </w:rPr>
        <w:t>Taveira,</w:t>
      </w:r>
      <w:r>
        <w:rPr>
          <w:spacing w:val="-5"/>
          <w:w w:val="85"/>
        </w:rPr>
        <w:t> </w:t>
      </w:r>
      <w:r>
        <w:rPr>
          <w:w w:val="85"/>
        </w:rPr>
        <w:t>Secretário</w:t>
      </w:r>
      <w:r>
        <w:rPr>
          <w:spacing w:val="-6"/>
          <w:w w:val="85"/>
        </w:rPr>
        <w:t> </w:t>
      </w:r>
      <w:r>
        <w:rPr>
          <w:w w:val="85"/>
        </w:rPr>
        <w:t>de</w:t>
      </w:r>
      <w:r>
        <w:rPr>
          <w:spacing w:val="-5"/>
          <w:w w:val="85"/>
        </w:rPr>
        <w:t> </w:t>
      </w:r>
      <w:r>
        <w:rPr>
          <w:w w:val="85"/>
        </w:rPr>
        <w:t>Estado</w:t>
      </w:r>
      <w:r>
        <w:rPr>
          <w:spacing w:val="-6"/>
          <w:w w:val="85"/>
        </w:rPr>
        <w:t> </w:t>
      </w:r>
      <w:r>
        <w:rPr>
          <w:w w:val="85"/>
        </w:rPr>
        <w:t>de</w:t>
      </w:r>
      <w:r>
        <w:rPr>
          <w:spacing w:val="-5"/>
          <w:w w:val="85"/>
        </w:rPr>
        <w:t> </w:t>
      </w:r>
      <w:r>
        <w:rPr>
          <w:w w:val="85"/>
        </w:rPr>
        <w:t>Meio</w:t>
      </w:r>
      <w:r>
        <w:rPr>
          <w:spacing w:val="-6"/>
          <w:w w:val="85"/>
        </w:rPr>
        <w:t> </w:t>
      </w:r>
      <w:r>
        <w:rPr>
          <w:w w:val="85"/>
        </w:rPr>
        <w:t>Ambiente</w:t>
      </w:r>
      <w:r>
        <w:rPr>
          <w:spacing w:val="-6"/>
        </w:rPr>
        <w:t> </w:t>
      </w:r>
      <w:r>
        <w:rPr>
          <w:w w:val="85"/>
        </w:rPr>
        <w:t>-</w:t>
      </w:r>
      <w:r>
        <w:rPr>
          <w:spacing w:val="-6"/>
          <w:w w:val="85"/>
        </w:rPr>
        <w:t> </w:t>
      </w:r>
      <w:r>
        <w:rPr>
          <w:w w:val="85"/>
        </w:rPr>
        <w:t>SEMA,</w:t>
      </w:r>
      <w:r>
        <w:rPr>
          <w:spacing w:val="-5"/>
          <w:w w:val="85"/>
        </w:rPr>
        <w:t> </w:t>
      </w:r>
      <w:r>
        <w:rPr>
          <w:w w:val="85"/>
        </w:rPr>
        <w:t>de</w:t>
      </w:r>
      <w:r>
        <w:rPr>
          <w:spacing w:val="-7"/>
          <w:w w:val="85"/>
        </w:rPr>
        <w:t> </w:t>
      </w:r>
      <w:r>
        <w:rPr>
          <w:w w:val="85"/>
        </w:rPr>
        <w:t>120 (cento e vinte) dias, na forma do art. 40, VIII, da Constituição do Amazonas, para que comprove ao TCE/AM:</w:t>
      </w:r>
      <w:r>
        <w:rPr>
          <w:w w:val="85"/>
        </w:rPr>
        <w:t> </w:t>
      </w:r>
      <w:r>
        <w:rPr>
          <w:rFonts w:ascii="Arial" w:hAnsi="Arial"/>
          <w:b/>
          <w:w w:val="85"/>
        </w:rPr>
        <w:t>9.3.1. </w:t>
      </w:r>
      <w:r>
        <w:rPr>
          <w:w w:val="85"/>
        </w:rPr>
        <w:t>Elaboração do Plano de Controle de Emissões Atmosféricas, contendo a sua abrangência, identificação de fontes de emissões</w:t>
      </w:r>
      <w:r>
        <w:rPr>
          <w:spacing w:val="-7"/>
          <w:w w:val="85"/>
        </w:rPr>
        <w:t> </w:t>
      </w:r>
      <w:r>
        <w:rPr>
          <w:w w:val="85"/>
        </w:rPr>
        <w:t>atmosféricas,</w:t>
      </w:r>
      <w:r>
        <w:rPr>
          <w:spacing w:val="-7"/>
          <w:w w:val="85"/>
        </w:rPr>
        <w:t> </w:t>
      </w:r>
      <w:r>
        <w:rPr>
          <w:w w:val="85"/>
        </w:rPr>
        <w:t>diretrizes</w:t>
      </w:r>
      <w:r>
        <w:rPr>
          <w:spacing w:val="-6"/>
          <w:w w:val="85"/>
        </w:rPr>
        <w:t> </w:t>
      </w:r>
      <w:r>
        <w:rPr>
          <w:w w:val="85"/>
        </w:rPr>
        <w:t>e</w:t>
      </w:r>
      <w:r>
        <w:rPr>
          <w:spacing w:val="-7"/>
          <w:w w:val="85"/>
        </w:rPr>
        <w:t> </w:t>
      </w:r>
      <w:r>
        <w:rPr>
          <w:w w:val="85"/>
        </w:rPr>
        <w:t>ações,</w:t>
      </w:r>
      <w:r>
        <w:rPr>
          <w:spacing w:val="-7"/>
          <w:w w:val="85"/>
        </w:rPr>
        <w:t> </w:t>
      </w:r>
      <w:r>
        <w:rPr>
          <w:w w:val="85"/>
        </w:rPr>
        <w:t>com</w:t>
      </w:r>
      <w:r>
        <w:rPr>
          <w:spacing w:val="-6"/>
          <w:w w:val="85"/>
        </w:rPr>
        <w:t> </w:t>
      </w:r>
      <w:r>
        <w:rPr>
          <w:w w:val="85"/>
        </w:rPr>
        <w:t>os</w:t>
      </w:r>
      <w:r>
        <w:rPr>
          <w:spacing w:val="-7"/>
          <w:w w:val="85"/>
        </w:rPr>
        <w:t> </w:t>
      </w:r>
      <w:r>
        <w:rPr>
          <w:w w:val="85"/>
        </w:rPr>
        <w:t>respectivos</w:t>
      </w:r>
      <w:r>
        <w:rPr>
          <w:spacing w:val="-7"/>
          <w:w w:val="85"/>
        </w:rPr>
        <w:t> </w:t>
      </w:r>
      <w:r>
        <w:rPr>
          <w:w w:val="85"/>
        </w:rPr>
        <w:t>objetivos,</w:t>
      </w:r>
      <w:r>
        <w:rPr>
          <w:spacing w:val="-7"/>
          <w:w w:val="85"/>
        </w:rPr>
        <w:t> </w:t>
      </w:r>
      <w:r>
        <w:rPr>
          <w:w w:val="85"/>
        </w:rPr>
        <w:t>metas</w:t>
      </w:r>
      <w:r>
        <w:rPr>
          <w:spacing w:val="-6"/>
          <w:w w:val="85"/>
        </w:rPr>
        <w:t> </w:t>
      </w:r>
      <w:r>
        <w:rPr>
          <w:w w:val="85"/>
        </w:rPr>
        <w:t>e</w:t>
      </w:r>
      <w:r>
        <w:rPr>
          <w:spacing w:val="-7"/>
          <w:w w:val="85"/>
        </w:rPr>
        <w:t> </w:t>
      </w:r>
      <w:r>
        <w:rPr>
          <w:w w:val="85"/>
        </w:rPr>
        <w:t>prazos</w:t>
      </w:r>
      <w:r>
        <w:rPr>
          <w:spacing w:val="-7"/>
          <w:w w:val="85"/>
        </w:rPr>
        <w:t> </w:t>
      </w:r>
      <w:r>
        <w:rPr>
          <w:w w:val="85"/>
        </w:rPr>
        <w:t>de</w:t>
      </w:r>
      <w:r>
        <w:rPr>
          <w:spacing w:val="-5"/>
          <w:w w:val="85"/>
        </w:rPr>
        <w:t> </w:t>
      </w:r>
      <w:r>
        <w:rPr>
          <w:w w:val="85"/>
        </w:rPr>
        <w:t>implementação,</w:t>
      </w:r>
      <w:r>
        <w:rPr>
          <w:spacing w:val="-6"/>
          <w:w w:val="85"/>
        </w:rPr>
        <w:t> </w:t>
      </w:r>
      <w:r>
        <w:rPr>
          <w:w w:val="85"/>
        </w:rPr>
        <w:t>visando</w:t>
      </w:r>
      <w:r>
        <w:rPr>
          <w:spacing w:val="-6"/>
          <w:w w:val="85"/>
        </w:rPr>
        <w:t> </w:t>
      </w:r>
      <w:r>
        <w:rPr>
          <w:w w:val="85"/>
        </w:rPr>
        <w:t>ao controle da poluição do ar no território estadual, observando as abrangências estabelecidas no Programa Nacional de Controle da Qualidade do Ar – PRONAR; </w:t>
      </w:r>
      <w:r>
        <w:rPr>
          <w:rFonts w:ascii="Arial" w:hAnsi="Arial"/>
          <w:b/>
          <w:w w:val="85"/>
        </w:rPr>
        <w:t>9.3.2. </w:t>
      </w:r>
      <w:r>
        <w:rPr>
          <w:w w:val="85"/>
        </w:rPr>
        <w:t>Elaboração do Relatório Anual de Avaliação da Qualidade do Ar, bem como a</w:t>
      </w:r>
      <w:r>
        <w:rPr>
          <w:spacing w:val="-1"/>
          <w:w w:val="85"/>
        </w:rPr>
        <w:t> </w:t>
      </w:r>
      <w:r>
        <w:rPr>
          <w:w w:val="85"/>
        </w:rPr>
        <w:t>sua</w:t>
      </w:r>
      <w:r>
        <w:rPr>
          <w:spacing w:val="-1"/>
          <w:w w:val="85"/>
        </w:rPr>
        <w:t> </w:t>
      </w:r>
      <w:r>
        <w:rPr>
          <w:w w:val="85"/>
        </w:rPr>
        <w:t>publicação, com dados de monitoramento e</w:t>
      </w:r>
      <w:r>
        <w:rPr>
          <w:spacing w:val="-1"/>
          <w:w w:val="85"/>
        </w:rPr>
        <w:t> </w:t>
      </w:r>
      <w:r>
        <w:rPr>
          <w:w w:val="85"/>
        </w:rPr>
        <w:t>evolução</w:t>
      </w:r>
      <w:r>
        <w:rPr>
          <w:spacing w:val="-1"/>
          <w:w w:val="85"/>
        </w:rPr>
        <w:t> </w:t>
      </w:r>
      <w:r>
        <w:rPr>
          <w:w w:val="85"/>
        </w:rPr>
        <w:t>da qualidade</w:t>
      </w:r>
      <w:r>
        <w:rPr>
          <w:spacing w:val="-1"/>
          <w:w w:val="85"/>
        </w:rPr>
        <w:t> </w:t>
      </w:r>
      <w:r>
        <w:rPr>
          <w:w w:val="85"/>
        </w:rPr>
        <w:t>do</w:t>
      </w:r>
      <w:r>
        <w:rPr>
          <w:spacing w:val="-1"/>
          <w:w w:val="85"/>
        </w:rPr>
        <w:t> </w:t>
      </w:r>
      <w:r>
        <w:rPr>
          <w:w w:val="85"/>
        </w:rPr>
        <w:t>ar; </w:t>
      </w:r>
      <w:r>
        <w:rPr>
          <w:rFonts w:ascii="Arial" w:hAnsi="Arial"/>
          <w:b/>
          <w:w w:val="85"/>
        </w:rPr>
        <w:t>9.3.3. </w:t>
      </w:r>
      <w:r>
        <w:rPr>
          <w:w w:val="85"/>
        </w:rPr>
        <w:t>Elaboração</w:t>
      </w:r>
      <w:r>
        <w:rPr>
          <w:spacing w:val="-1"/>
          <w:w w:val="85"/>
        </w:rPr>
        <w:t> </w:t>
      </w:r>
      <w:r>
        <w:rPr>
          <w:w w:val="85"/>
        </w:rPr>
        <w:t>do Plano</w:t>
      </w:r>
      <w:r>
        <w:rPr>
          <w:spacing w:val="-1"/>
          <w:w w:val="85"/>
        </w:rPr>
        <w:t> </w:t>
      </w:r>
      <w:r>
        <w:rPr>
          <w:w w:val="85"/>
        </w:rPr>
        <w:t>para Episódios</w:t>
      </w:r>
      <w:r>
        <w:rPr>
          <w:spacing w:val="-7"/>
          <w:w w:val="85"/>
        </w:rPr>
        <w:t> </w:t>
      </w:r>
      <w:r>
        <w:rPr>
          <w:w w:val="85"/>
        </w:rPr>
        <w:t>Críticos</w:t>
      </w:r>
      <w:r>
        <w:rPr>
          <w:spacing w:val="-7"/>
          <w:w w:val="85"/>
        </w:rPr>
        <w:t> </w:t>
      </w:r>
      <w:r>
        <w:rPr>
          <w:w w:val="85"/>
        </w:rPr>
        <w:t>de</w:t>
      </w:r>
      <w:r>
        <w:rPr>
          <w:spacing w:val="-6"/>
          <w:w w:val="85"/>
        </w:rPr>
        <w:t> </w:t>
      </w:r>
      <w:r>
        <w:rPr>
          <w:w w:val="85"/>
        </w:rPr>
        <w:t>Poluição</w:t>
      </w:r>
      <w:r>
        <w:rPr>
          <w:spacing w:val="-7"/>
          <w:w w:val="85"/>
        </w:rPr>
        <w:t> </w:t>
      </w:r>
      <w:r>
        <w:rPr>
          <w:w w:val="85"/>
        </w:rPr>
        <w:t>do</w:t>
      </w:r>
      <w:r>
        <w:rPr>
          <w:spacing w:val="-7"/>
          <w:w w:val="85"/>
        </w:rPr>
        <w:t> </w:t>
      </w:r>
      <w:r>
        <w:rPr>
          <w:w w:val="85"/>
        </w:rPr>
        <w:t>Ar,</w:t>
      </w:r>
      <w:r>
        <w:rPr>
          <w:spacing w:val="-6"/>
          <w:w w:val="85"/>
        </w:rPr>
        <w:t> </w:t>
      </w:r>
      <w:r>
        <w:rPr>
          <w:w w:val="85"/>
        </w:rPr>
        <w:t>a</w:t>
      </w:r>
      <w:r>
        <w:rPr>
          <w:spacing w:val="-7"/>
          <w:w w:val="85"/>
        </w:rPr>
        <w:t> </w:t>
      </w:r>
      <w:r>
        <w:rPr>
          <w:w w:val="85"/>
        </w:rPr>
        <w:t>ser</w:t>
      </w:r>
      <w:r>
        <w:rPr>
          <w:spacing w:val="-7"/>
          <w:w w:val="85"/>
        </w:rPr>
        <w:t> </w:t>
      </w:r>
      <w:r>
        <w:rPr>
          <w:w w:val="85"/>
        </w:rPr>
        <w:t>submetido</w:t>
      </w:r>
      <w:r>
        <w:rPr>
          <w:spacing w:val="-7"/>
          <w:w w:val="85"/>
        </w:rPr>
        <w:t> </w:t>
      </w:r>
      <w:r>
        <w:rPr>
          <w:w w:val="85"/>
        </w:rPr>
        <w:t>à</w:t>
      </w:r>
      <w:r>
        <w:rPr>
          <w:spacing w:val="-6"/>
          <w:w w:val="85"/>
        </w:rPr>
        <w:t> </w:t>
      </w:r>
      <w:r>
        <w:rPr>
          <w:w w:val="85"/>
        </w:rPr>
        <w:t>autoridade</w:t>
      </w:r>
      <w:r>
        <w:rPr>
          <w:spacing w:val="-7"/>
          <w:w w:val="85"/>
        </w:rPr>
        <w:t> </w:t>
      </w:r>
      <w:r>
        <w:rPr>
          <w:w w:val="85"/>
        </w:rPr>
        <w:t>competente</w:t>
      </w:r>
      <w:r>
        <w:rPr>
          <w:spacing w:val="-7"/>
          <w:w w:val="85"/>
        </w:rPr>
        <w:t> </w:t>
      </w:r>
      <w:r>
        <w:rPr>
          <w:w w:val="85"/>
        </w:rPr>
        <w:t>do</w:t>
      </w:r>
      <w:r>
        <w:rPr>
          <w:spacing w:val="-6"/>
          <w:w w:val="85"/>
        </w:rPr>
        <w:t> </w:t>
      </w:r>
      <w:r>
        <w:rPr>
          <w:w w:val="85"/>
        </w:rPr>
        <w:t>estado,</w:t>
      </w:r>
      <w:r>
        <w:rPr>
          <w:spacing w:val="-7"/>
          <w:w w:val="85"/>
        </w:rPr>
        <w:t> </w:t>
      </w:r>
      <w:r>
        <w:rPr>
          <w:w w:val="85"/>
        </w:rPr>
        <w:t>visando</w:t>
      </w:r>
      <w:r>
        <w:rPr>
          <w:spacing w:val="-7"/>
          <w:w w:val="85"/>
        </w:rPr>
        <w:t> </w:t>
      </w:r>
      <w:r>
        <w:rPr>
          <w:w w:val="85"/>
        </w:rPr>
        <w:t>medidas</w:t>
      </w:r>
      <w:r>
        <w:rPr>
          <w:spacing w:val="-6"/>
          <w:w w:val="85"/>
        </w:rPr>
        <w:t> </w:t>
      </w:r>
      <w:r>
        <w:rPr>
          <w:w w:val="85"/>
        </w:rPr>
        <w:t>preventivas </w:t>
      </w:r>
      <w:r>
        <w:rPr>
          <w:w w:val="80"/>
        </w:rPr>
        <w:t>com o objetivo de evitar graves e iminentes riscos à saúde da população;</w:t>
      </w:r>
      <w:r>
        <w:rPr/>
        <w:t> </w:t>
      </w:r>
      <w:r>
        <w:rPr>
          <w:rFonts w:ascii="Arial" w:hAnsi="Arial"/>
          <w:b/>
          <w:w w:val="80"/>
        </w:rPr>
        <w:t>9.4. Conceder Prazo </w:t>
      </w:r>
      <w:r>
        <w:rPr>
          <w:w w:val="80"/>
        </w:rPr>
        <w:t>ao Sr. Francisco Ferreira </w:t>
      </w:r>
      <w:r>
        <w:rPr>
          <w:spacing w:val="-2"/>
          <w:w w:val="85"/>
        </w:rPr>
        <w:t>Máximo Filho, Secretário Executivo da Defesa Civil, de 120 (cento e vinte) dias, na forma do art. 40, VIII, da Constituição </w:t>
      </w:r>
      <w:r>
        <w:rPr>
          <w:w w:val="85"/>
        </w:rPr>
        <w:t>do Amazonas, para que comprove ao TCE/AM, o desenvolvimento de ações no sentido de coordenar e estimular a implementação de planos de ação, relacionados à poluição por fumaça, em articulação com os municípios da Região </w:t>
      </w:r>
      <w:r>
        <w:rPr>
          <w:w w:val="80"/>
        </w:rPr>
        <w:t>Metropolitana de Manaus; </w:t>
      </w:r>
      <w:r>
        <w:rPr>
          <w:rFonts w:ascii="Arial" w:hAnsi="Arial"/>
          <w:b/>
          <w:w w:val="80"/>
        </w:rPr>
        <w:t>9.5. Determinar </w:t>
      </w:r>
      <w:r>
        <w:rPr>
          <w:w w:val="80"/>
        </w:rPr>
        <w:t>à DICAMB e ao Ministério Público de Contas, que monitorem as providências </w:t>
      </w:r>
      <w:r>
        <w:rPr>
          <w:w w:val="85"/>
        </w:rPr>
        <w:t>quanto ao cumprimento da decisão a ser tomada no processo e o grau de resolutividade dela decorrente diante dos </w:t>
      </w:r>
      <w:r>
        <w:rPr>
          <w:w w:val="80"/>
        </w:rPr>
        <w:t>inúmeros pontos levantados. </w:t>
      </w:r>
      <w:r>
        <w:rPr>
          <w:rFonts w:ascii="Arial" w:hAnsi="Arial"/>
          <w:i/>
          <w:w w:val="80"/>
        </w:rPr>
        <w:t>Vencido o voto do Excelentíssimo Senhor Conselheiro-Relator Érico Xavier Desterro e Silva,</w:t>
      </w:r>
      <w:r>
        <w:rPr>
          <w:rFonts w:ascii="Arial" w:hAnsi="Arial"/>
          <w:i/>
          <w:spacing w:val="80"/>
        </w:rPr>
        <w:t> </w:t>
      </w:r>
      <w:r>
        <w:rPr>
          <w:rFonts w:ascii="Arial" w:hAnsi="Arial"/>
          <w:i/>
          <w:w w:val="80"/>
        </w:rPr>
        <w:t>que votou pelo conhecimento, provimento, multas e determinações.</w:t>
      </w:r>
      <w:r>
        <w:rPr>
          <w:rFonts w:ascii="Arial" w:hAnsi="Arial"/>
          <w:i/>
        </w:rPr>
        <w:t> </w:t>
      </w:r>
      <w:r>
        <w:rPr>
          <w:rFonts w:ascii="Arial" w:hAnsi="Arial"/>
          <w:b/>
          <w:w w:val="80"/>
        </w:rPr>
        <w:t>Especificação do quórum: </w:t>
      </w:r>
      <w:r>
        <w:rPr>
          <w:w w:val="80"/>
        </w:rPr>
        <w:t>Conselheiros: Luis Fabian Pereira</w:t>
      </w:r>
      <w:r>
        <w:rPr/>
        <w:t> </w:t>
      </w:r>
      <w:r>
        <w:rPr>
          <w:w w:val="80"/>
        </w:rPr>
        <w:t>Barbosa</w:t>
      </w:r>
      <w:r>
        <w:rPr/>
        <w:t> </w:t>
      </w:r>
      <w:r>
        <w:rPr>
          <w:w w:val="80"/>
        </w:rPr>
        <w:t>(Presidente,</w:t>
      </w:r>
      <w:r>
        <w:rPr/>
        <w:t> </w:t>
      </w:r>
      <w:r>
        <w:rPr>
          <w:w w:val="80"/>
        </w:rPr>
        <w:t>em</w:t>
      </w:r>
      <w:r>
        <w:rPr/>
        <w:t> </w:t>
      </w:r>
      <w:r>
        <w:rPr>
          <w:w w:val="80"/>
        </w:rPr>
        <w:t>sessão),</w:t>
      </w:r>
      <w:r>
        <w:rPr/>
        <w:t> </w:t>
      </w:r>
      <w:r>
        <w:rPr>
          <w:w w:val="80"/>
        </w:rPr>
        <w:t>Júlio</w:t>
      </w:r>
      <w:r>
        <w:rPr/>
        <w:t> </w:t>
      </w:r>
      <w:r>
        <w:rPr>
          <w:w w:val="80"/>
        </w:rPr>
        <w:t>Assis Corrêa</w:t>
      </w:r>
      <w:r>
        <w:rPr/>
        <w:t> </w:t>
      </w:r>
      <w:r>
        <w:rPr>
          <w:w w:val="80"/>
        </w:rPr>
        <w:t>Pinheiro,</w:t>
      </w:r>
      <w:r>
        <w:rPr/>
        <w:t> </w:t>
      </w:r>
      <w:r>
        <w:rPr>
          <w:w w:val="80"/>
        </w:rPr>
        <w:t>Érico</w:t>
      </w:r>
      <w:r>
        <w:rPr/>
        <w:t> </w:t>
      </w:r>
      <w:r>
        <w:rPr>
          <w:w w:val="80"/>
        </w:rPr>
        <w:t>Xavier</w:t>
      </w:r>
      <w:r>
        <w:rPr/>
        <w:t> </w:t>
      </w:r>
      <w:r>
        <w:rPr>
          <w:w w:val="80"/>
        </w:rPr>
        <w:t>Desterro</w:t>
      </w:r>
      <w:r>
        <w:rPr/>
        <w:t> </w:t>
      </w:r>
      <w:r>
        <w:rPr>
          <w:w w:val="80"/>
        </w:rPr>
        <w:t>e</w:t>
      </w:r>
      <w:r>
        <w:rPr/>
        <w:t> </w:t>
      </w:r>
      <w:r>
        <w:rPr>
          <w:w w:val="80"/>
        </w:rPr>
        <w:t>Silva,</w:t>
      </w:r>
      <w:r>
        <w:rPr/>
        <w:t> </w:t>
      </w:r>
      <w:r>
        <w:rPr>
          <w:w w:val="80"/>
        </w:rPr>
        <w:t>Mario Manoel</w:t>
      </w:r>
      <w:r>
        <w:rPr/>
        <w:t> </w:t>
      </w:r>
      <w:r>
        <w:rPr>
          <w:w w:val="80"/>
        </w:rPr>
        <w:t>Coelho de Mello, Josué Cláudio de Souza Neto e Mário José de Moraes Costa Filho (Convocado).</w:t>
      </w:r>
      <w:r>
        <w:rPr/>
        <w:t> </w:t>
      </w:r>
      <w:r>
        <w:rPr>
          <w:rFonts w:ascii="Arial" w:hAnsi="Arial"/>
          <w:b/>
          <w:w w:val="80"/>
        </w:rPr>
        <w:t>Declaração de impedimento: </w:t>
      </w:r>
      <w:r>
        <w:rPr>
          <w:w w:val="80"/>
        </w:rPr>
        <w:t>Conselheira Yara Amazônia Lins Rodrigues dos Santos (art. 65 do Regimento Interno).</w:t>
      </w:r>
    </w:p>
    <w:p>
      <w:pPr>
        <w:pStyle w:val="BodyText"/>
        <w:spacing w:before="186"/>
        <w:ind w:right="147"/>
      </w:pPr>
      <w:r>
        <w:rPr>
          <w:w w:val="85"/>
        </w:rPr>
        <w:t>Nesta</w:t>
      </w:r>
      <w:r>
        <w:rPr>
          <w:spacing w:val="-3"/>
          <w:w w:val="85"/>
        </w:rPr>
        <w:t> </w:t>
      </w:r>
      <w:r>
        <w:rPr>
          <w:w w:val="85"/>
        </w:rPr>
        <w:t>fase</w:t>
      </w:r>
      <w:r>
        <w:rPr>
          <w:spacing w:val="-3"/>
          <w:w w:val="85"/>
        </w:rPr>
        <w:t> </w:t>
      </w:r>
      <w:r>
        <w:rPr>
          <w:w w:val="85"/>
        </w:rPr>
        <w:t>de</w:t>
      </w:r>
      <w:r>
        <w:rPr>
          <w:spacing w:val="-3"/>
          <w:w w:val="85"/>
        </w:rPr>
        <w:t> </w:t>
      </w:r>
      <w:r>
        <w:rPr>
          <w:w w:val="85"/>
        </w:rPr>
        <w:t>julgamento,</w:t>
      </w:r>
      <w:r>
        <w:rPr>
          <w:spacing w:val="-2"/>
          <w:w w:val="85"/>
        </w:rPr>
        <w:t> </w:t>
      </w:r>
      <w:r>
        <w:rPr>
          <w:w w:val="85"/>
        </w:rPr>
        <w:t>retornou</w:t>
      </w:r>
      <w:r>
        <w:rPr>
          <w:spacing w:val="-3"/>
          <w:w w:val="85"/>
        </w:rPr>
        <w:t> </w:t>
      </w:r>
      <w:r>
        <w:rPr>
          <w:w w:val="85"/>
        </w:rPr>
        <w:t>à</w:t>
      </w:r>
      <w:r>
        <w:rPr>
          <w:spacing w:val="-3"/>
          <w:w w:val="85"/>
        </w:rPr>
        <w:t> </w:t>
      </w:r>
      <w:r>
        <w:rPr>
          <w:w w:val="85"/>
        </w:rPr>
        <w:t>presidência</w:t>
      </w:r>
      <w:r>
        <w:rPr>
          <w:spacing w:val="-3"/>
          <w:w w:val="85"/>
        </w:rPr>
        <w:t> </w:t>
      </w:r>
      <w:r>
        <w:rPr>
          <w:w w:val="85"/>
        </w:rPr>
        <w:t>dos</w:t>
      </w:r>
      <w:r>
        <w:rPr>
          <w:spacing w:val="-5"/>
          <w:w w:val="85"/>
        </w:rPr>
        <w:t> </w:t>
      </w:r>
      <w:r>
        <w:rPr>
          <w:w w:val="85"/>
        </w:rPr>
        <w:t>trabalhos</w:t>
      </w:r>
      <w:r>
        <w:rPr>
          <w:spacing w:val="-3"/>
          <w:w w:val="85"/>
        </w:rPr>
        <w:t> </w:t>
      </w:r>
      <w:r>
        <w:rPr>
          <w:w w:val="85"/>
        </w:rPr>
        <w:t>a</w:t>
      </w:r>
      <w:r>
        <w:rPr>
          <w:spacing w:val="-3"/>
          <w:w w:val="85"/>
        </w:rPr>
        <w:t> </w:t>
      </w:r>
      <w:r>
        <w:rPr>
          <w:w w:val="85"/>
        </w:rPr>
        <w:t>Excelentíssima</w:t>
      </w:r>
      <w:r>
        <w:rPr>
          <w:spacing w:val="-3"/>
          <w:w w:val="85"/>
        </w:rPr>
        <w:t> </w:t>
      </w:r>
      <w:r>
        <w:rPr>
          <w:w w:val="85"/>
        </w:rPr>
        <w:t>Senhora</w:t>
      </w:r>
      <w:r>
        <w:rPr>
          <w:spacing w:val="-3"/>
          <w:w w:val="85"/>
        </w:rPr>
        <w:t> </w:t>
      </w:r>
      <w:r>
        <w:rPr>
          <w:w w:val="85"/>
        </w:rPr>
        <w:t>Conselheira</w:t>
      </w:r>
      <w:r>
        <w:rPr>
          <w:spacing w:val="-3"/>
          <w:w w:val="85"/>
        </w:rPr>
        <w:t> </w:t>
      </w:r>
      <w:r>
        <w:rPr>
          <w:w w:val="85"/>
        </w:rPr>
        <w:t>Yara</w:t>
      </w:r>
      <w:r>
        <w:rPr>
          <w:spacing w:val="-3"/>
          <w:w w:val="85"/>
        </w:rPr>
        <w:t> </w:t>
      </w:r>
      <w:r>
        <w:rPr>
          <w:w w:val="85"/>
        </w:rPr>
        <w:t>Amazônia Lins Rodrigues dos Santos.</w:t>
      </w:r>
    </w:p>
    <w:p>
      <w:pPr>
        <w:pStyle w:val="Heading1"/>
        <w:spacing w:line="242" w:lineRule="auto" w:before="197"/>
        <w:ind w:right="142"/>
      </w:pPr>
      <w:r>
        <w:rPr>
          <w:w w:val="85"/>
        </w:rPr>
        <w:t>CONSELHEIRO-RELATOR:</w:t>
      </w:r>
      <w:r>
        <w:rPr>
          <w:w w:val="85"/>
        </w:rPr>
        <w:t> MARIO</w:t>
      </w:r>
      <w:r>
        <w:rPr>
          <w:w w:val="85"/>
        </w:rPr>
        <w:t> MANOEL</w:t>
      </w:r>
      <w:r>
        <w:rPr>
          <w:w w:val="85"/>
        </w:rPr>
        <w:t> COELHO</w:t>
      </w:r>
      <w:r>
        <w:rPr>
          <w:w w:val="85"/>
        </w:rPr>
        <w:t> DE</w:t>
      </w:r>
      <w:r>
        <w:rPr>
          <w:w w:val="85"/>
        </w:rPr>
        <w:t> MELLO</w:t>
      </w:r>
      <w:r>
        <w:rPr>
          <w:w w:val="85"/>
        </w:rPr>
        <w:t> (COM</w:t>
      </w:r>
      <w:r>
        <w:rPr>
          <w:w w:val="85"/>
        </w:rPr>
        <w:t> VISTA</w:t>
      </w:r>
      <w:r>
        <w:rPr>
          <w:w w:val="85"/>
        </w:rPr>
        <w:t> PARA</w:t>
      </w:r>
      <w:r>
        <w:rPr>
          <w:w w:val="85"/>
        </w:rPr>
        <w:t> CONSELHEIRO</w:t>
      </w:r>
      <w:r>
        <w:rPr>
          <w:w w:val="85"/>
        </w:rPr>
        <w:t> ÉRICO XAVIER DESTERRO E SILVA).</w:t>
      </w:r>
    </w:p>
    <w:p>
      <w:pPr>
        <w:pStyle w:val="BodyText"/>
        <w:spacing w:line="242" w:lineRule="auto" w:before="194"/>
        <w:ind w:right="146"/>
      </w:pPr>
      <w:r>
        <w:rPr>
          <w:w w:val="80"/>
        </w:rPr>
        <w:t>Nesta fase de julgamento, assumiu a presidência dos trabalhos o Excelentíssimo Senhor Conselheiro Luis Fabian Pereira Barbosa, em face do impedimento da Excelentíssima Senhora Conselheira Yara Amazônia Lins Rodrigues dos Santos.</w:t>
      </w:r>
    </w:p>
    <w:p>
      <w:pPr>
        <w:spacing w:line="240" w:lineRule="auto" w:before="194"/>
        <w:ind w:left="2" w:right="136" w:firstLine="0"/>
        <w:jc w:val="both"/>
        <w:rPr>
          <w:rFonts w:ascii="Arial" w:hAnsi="Arial"/>
          <w:b/>
          <w:sz w:val="24"/>
        </w:rPr>
      </w:pPr>
      <w:r>
        <w:rPr>
          <w:rFonts w:ascii="Arial" w:hAnsi="Arial"/>
          <w:b/>
          <w:w w:val="85"/>
          <w:sz w:val="24"/>
        </w:rPr>
        <w:t>PROCESSO Nº 13.114/2017 (APENSOS: 14.884/2016) </w:t>
      </w:r>
      <w:r>
        <w:rPr>
          <w:w w:val="85"/>
          <w:sz w:val="24"/>
        </w:rPr>
        <w:t>- Tomada de Contas Anual da Prefeitura Municipal de Maraã, referente ao exercício de 2016, sob a responsabilidade dos Srs. Cícero Lopes da Silva, Luiz Magno Praiano Moraes, </w:t>
      </w:r>
      <w:r>
        <w:rPr>
          <w:w w:val="80"/>
          <w:sz w:val="24"/>
        </w:rPr>
        <w:t>Bethuel</w:t>
      </w:r>
      <w:r>
        <w:rPr>
          <w:sz w:val="24"/>
        </w:rPr>
        <w:t> </w:t>
      </w:r>
      <w:r>
        <w:rPr>
          <w:w w:val="80"/>
          <w:sz w:val="24"/>
        </w:rPr>
        <w:t>Pereira</w:t>
      </w:r>
      <w:r>
        <w:rPr>
          <w:sz w:val="24"/>
        </w:rPr>
        <w:t> </w:t>
      </w:r>
      <w:r>
        <w:rPr>
          <w:w w:val="80"/>
          <w:sz w:val="24"/>
        </w:rPr>
        <w:t>Brízido</w:t>
      </w:r>
      <w:r>
        <w:rPr>
          <w:sz w:val="24"/>
        </w:rPr>
        <w:t> </w:t>
      </w:r>
      <w:r>
        <w:rPr>
          <w:w w:val="80"/>
          <w:sz w:val="24"/>
        </w:rPr>
        <w:t>Filho</w:t>
      </w:r>
      <w:r>
        <w:rPr>
          <w:sz w:val="24"/>
        </w:rPr>
        <w:t> </w:t>
      </w:r>
      <w:r>
        <w:rPr>
          <w:w w:val="80"/>
          <w:sz w:val="24"/>
        </w:rPr>
        <w:t>e</w:t>
      </w:r>
      <w:r>
        <w:rPr>
          <w:sz w:val="24"/>
        </w:rPr>
        <w:t> </w:t>
      </w:r>
      <w:r>
        <w:rPr>
          <w:w w:val="80"/>
          <w:sz w:val="24"/>
        </w:rPr>
        <w:t>Marcilon</w:t>
      </w:r>
      <w:r>
        <w:rPr>
          <w:sz w:val="24"/>
        </w:rPr>
        <w:t> </w:t>
      </w:r>
      <w:r>
        <w:rPr>
          <w:w w:val="80"/>
          <w:sz w:val="24"/>
        </w:rPr>
        <w:t>de</w:t>
      </w:r>
      <w:r>
        <w:rPr>
          <w:sz w:val="24"/>
        </w:rPr>
        <w:t> </w:t>
      </w:r>
      <w:r>
        <w:rPr>
          <w:w w:val="80"/>
          <w:sz w:val="24"/>
        </w:rPr>
        <w:t>Castro</w:t>
      </w:r>
      <w:r>
        <w:rPr>
          <w:sz w:val="24"/>
        </w:rPr>
        <w:t> </w:t>
      </w:r>
      <w:r>
        <w:rPr>
          <w:w w:val="80"/>
          <w:sz w:val="24"/>
        </w:rPr>
        <w:t>Moraes.</w:t>
      </w:r>
      <w:r>
        <w:rPr>
          <w:sz w:val="24"/>
        </w:rPr>
        <w:t> </w:t>
      </w:r>
      <w:r>
        <w:rPr>
          <w:rFonts w:ascii="Arial" w:hAnsi="Arial"/>
          <w:b/>
          <w:w w:val="80"/>
          <w:sz w:val="24"/>
        </w:rPr>
        <w:t>Advogado(s):</w:t>
      </w:r>
      <w:r>
        <w:rPr>
          <w:rFonts w:ascii="Arial" w:hAnsi="Arial"/>
          <w:b/>
          <w:sz w:val="24"/>
        </w:rPr>
        <w:t> </w:t>
      </w:r>
      <w:r>
        <w:rPr>
          <w:w w:val="80"/>
          <w:sz w:val="24"/>
        </w:rPr>
        <w:t>Juarez</w:t>
      </w:r>
      <w:r>
        <w:rPr>
          <w:sz w:val="24"/>
        </w:rPr>
        <w:t> </w:t>
      </w:r>
      <w:r>
        <w:rPr>
          <w:w w:val="80"/>
          <w:sz w:val="24"/>
        </w:rPr>
        <w:t>Frazão</w:t>
      </w:r>
      <w:r>
        <w:rPr>
          <w:sz w:val="24"/>
        </w:rPr>
        <w:t> </w:t>
      </w:r>
      <w:r>
        <w:rPr>
          <w:w w:val="80"/>
          <w:sz w:val="24"/>
        </w:rPr>
        <w:t>Rodrigues</w:t>
      </w:r>
      <w:r>
        <w:rPr>
          <w:sz w:val="24"/>
        </w:rPr>
        <w:t> </w:t>
      </w:r>
      <w:r>
        <w:rPr>
          <w:w w:val="80"/>
          <w:sz w:val="24"/>
        </w:rPr>
        <w:t>Júnior</w:t>
      </w:r>
      <w:r>
        <w:rPr>
          <w:sz w:val="24"/>
        </w:rPr>
        <w:t> </w:t>
      </w:r>
      <w:r>
        <w:rPr>
          <w:w w:val="80"/>
          <w:sz w:val="24"/>
        </w:rPr>
        <w:t>-</w:t>
      </w:r>
      <w:r>
        <w:rPr>
          <w:sz w:val="24"/>
        </w:rPr>
        <w:t> </w:t>
      </w:r>
      <w:r>
        <w:rPr>
          <w:w w:val="80"/>
          <w:sz w:val="24"/>
        </w:rPr>
        <w:t>OAB/AM</w:t>
      </w:r>
      <w:r>
        <w:rPr>
          <w:sz w:val="24"/>
        </w:rPr>
        <w:t> </w:t>
      </w:r>
      <w:r>
        <w:rPr>
          <w:w w:val="80"/>
          <w:sz w:val="24"/>
        </w:rPr>
        <w:t>5851 </w:t>
      </w:r>
      <w:r>
        <w:rPr>
          <w:w w:val="85"/>
          <w:sz w:val="24"/>
        </w:rPr>
        <w:t>e</w:t>
      </w:r>
      <w:r>
        <w:rPr>
          <w:spacing w:val="19"/>
          <w:sz w:val="24"/>
        </w:rPr>
        <w:t> </w:t>
      </w:r>
      <w:r>
        <w:rPr>
          <w:w w:val="85"/>
          <w:sz w:val="24"/>
        </w:rPr>
        <w:t>Raimundo</w:t>
      </w:r>
      <w:r>
        <w:rPr>
          <w:spacing w:val="19"/>
          <w:sz w:val="24"/>
        </w:rPr>
        <w:t> </w:t>
      </w:r>
      <w:r>
        <w:rPr>
          <w:w w:val="85"/>
          <w:sz w:val="24"/>
        </w:rPr>
        <w:t>Moraes</w:t>
      </w:r>
      <w:r>
        <w:rPr>
          <w:spacing w:val="18"/>
          <w:sz w:val="24"/>
        </w:rPr>
        <w:t> </w:t>
      </w:r>
      <w:r>
        <w:rPr>
          <w:w w:val="85"/>
          <w:sz w:val="24"/>
        </w:rPr>
        <w:t>de</w:t>
      </w:r>
      <w:r>
        <w:rPr>
          <w:spacing w:val="16"/>
          <w:sz w:val="24"/>
        </w:rPr>
        <w:t> </w:t>
      </w:r>
      <w:r>
        <w:rPr>
          <w:w w:val="85"/>
          <w:sz w:val="24"/>
        </w:rPr>
        <w:t>Assis</w:t>
      </w:r>
      <w:r>
        <w:rPr>
          <w:spacing w:val="20"/>
          <w:sz w:val="24"/>
        </w:rPr>
        <w:t> </w:t>
      </w:r>
      <w:r>
        <w:rPr>
          <w:w w:val="85"/>
          <w:sz w:val="24"/>
        </w:rPr>
        <w:t>-</w:t>
      </w:r>
      <w:r>
        <w:rPr>
          <w:spacing w:val="17"/>
          <w:sz w:val="24"/>
        </w:rPr>
        <w:t> </w:t>
      </w:r>
      <w:r>
        <w:rPr>
          <w:w w:val="85"/>
          <w:sz w:val="24"/>
        </w:rPr>
        <w:t>OAB/AM</w:t>
      </w:r>
      <w:r>
        <w:rPr>
          <w:spacing w:val="17"/>
          <w:sz w:val="24"/>
        </w:rPr>
        <w:t> </w:t>
      </w:r>
      <w:r>
        <w:rPr>
          <w:w w:val="85"/>
          <w:sz w:val="24"/>
        </w:rPr>
        <w:t>15828.</w:t>
      </w:r>
      <w:r>
        <w:rPr>
          <w:spacing w:val="19"/>
          <w:sz w:val="24"/>
        </w:rPr>
        <w:t> </w:t>
      </w:r>
      <w:r>
        <w:rPr>
          <w:rFonts w:ascii="Arial" w:hAnsi="Arial"/>
          <w:b/>
          <w:w w:val="85"/>
          <w:sz w:val="24"/>
        </w:rPr>
        <w:t>PARECER</w:t>
      </w:r>
      <w:r>
        <w:rPr>
          <w:rFonts w:ascii="Arial" w:hAnsi="Arial"/>
          <w:b/>
          <w:spacing w:val="18"/>
          <w:sz w:val="24"/>
        </w:rPr>
        <w:t> </w:t>
      </w:r>
      <w:r>
        <w:rPr>
          <w:rFonts w:ascii="Arial" w:hAnsi="Arial"/>
          <w:b/>
          <w:w w:val="85"/>
          <w:sz w:val="24"/>
        </w:rPr>
        <w:t>PRÉVIO</w:t>
      </w:r>
      <w:r>
        <w:rPr>
          <w:rFonts w:ascii="Arial" w:hAnsi="Arial"/>
          <w:b/>
          <w:spacing w:val="19"/>
          <w:sz w:val="24"/>
        </w:rPr>
        <w:t> </w:t>
      </w:r>
      <w:r>
        <w:rPr>
          <w:rFonts w:ascii="Arial" w:hAnsi="Arial"/>
          <w:b/>
          <w:w w:val="85"/>
          <w:sz w:val="24"/>
        </w:rPr>
        <w:t>Nº</w:t>
      </w:r>
      <w:r>
        <w:rPr>
          <w:rFonts w:ascii="Arial" w:hAnsi="Arial"/>
          <w:b/>
          <w:spacing w:val="18"/>
          <w:sz w:val="24"/>
        </w:rPr>
        <w:t> </w:t>
      </w:r>
      <w:r>
        <w:rPr>
          <w:rFonts w:ascii="Arial" w:hAnsi="Arial"/>
          <w:b/>
          <w:w w:val="85"/>
          <w:sz w:val="24"/>
        </w:rPr>
        <w:t>70/2024:</w:t>
      </w:r>
      <w:r>
        <w:rPr>
          <w:rFonts w:ascii="Arial" w:hAnsi="Arial"/>
          <w:b/>
          <w:spacing w:val="20"/>
          <w:sz w:val="24"/>
        </w:rPr>
        <w:t> </w:t>
      </w:r>
      <w:r>
        <w:rPr>
          <w:rFonts w:ascii="Arial" w:hAnsi="Arial"/>
          <w:b/>
          <w:w w:val="85"/>
          <w:sz w:val="24"/>
        </w:rPr>
        <w:t>O</w:t>
      </w:r>
      <w:r>
        <w:rPr>
          <w:rFonts w:ascii="Arial" w:hAnsi="Arial"/>
          <w:b/>
          <w:spacing w:val="18"/>
          <w:sz w:val="24"/>
        </w:rPr>
        <w:t> </w:t>
      </w:r>
      <w:r>
        <w:rPr>
          <w:rFonts w:ascii="Arial" w:hAnsi="Arial"/>
          <w:b/>
          <w:w w:val="85"/>
          <w:sz w:val="24"/>
        </w:rPr>
        <w:t>TRIBUNAL</w:t>
      </w:r>
      <w:r>
        <w:rPr>
          <w:rFonts w:ascii="Arial" w:hAnsi="Arial"/>
          <w:b/>
          <w:spacing w:val="18"/>
          <w:sz w:val="24"/>
        </w:rPr>
        <w:t> </w:t>
      </w:r>
      <w:r>
        <w:rPr>
          <w:rFonts w:ascii="Arial" w:hAnsi="Arial"/>
          <w:b/>
          <w:w w:val="85"/>
          <w:sz w:val="24"/>
        </w:rPr>
        <w:t>DE</w:t>
      </w:r>
      <w:r>
        <w:rPr>
          <w:rFonts w:ascii="Arial" w:hAnsi="Arial"/>
          <w:b/>
          <w:spacing w:val="20"/>
          <w:sz w:val="24"/>
        </w:rPr>
        <w:t> </w:t>
      </w:r>
      <w:r>
        <w:rPr>
          <w:rFonts w:ascii="Arial" w:hAnsi="Arial"/>
          <w:b/>
          <w:w w:val="85"/>
          <w:sz w:val="24"/>
        </w:rPr>
        <w:t>CONTAS</w:t>
      </w:r>
      <w:r>
        <w:rPr>
          <w:rFonts w:ascii="Arial" w:hAnsi="Arial"/>
          <w:b/>
          <w:spacing w:val="18"/>
          <w:sz w:val="24"/>
        </w:rPr>
        <w:t> </w:t>
      </w:r>
      <w:r>
        <w:rPr>
          <w:rFonts w:ascii="Arial" w:hAnsi="Arial"/>
          <w:b/>
          <w:w w:val="85"/>
          <w:sz w:val="24"/>
        </w:rPr>
        <w:t>DO</w:t>
      </w:r>
    </w:p>
    <w:p>
      <w:pPr>
        <w:pStyle w:val="BodyText"/>
        <w:ind w:right="134"/>
      </w:pPr>
      <w:r>
        <w:rPr>
          <w:rFonts w:ascii="Arial" w:hAnsi="Arial"/>
          <w:b/>
          <w:spacing w:val="-2"/>
          <w:w w:val="90"/>
        </w:rPr>
        <w:t>ESTADO</w:t>
      </w:r>
      <w:r>
        <w:rPr>
          <w:rFonts w:ascii="Arial" w:hAnsi="Arial"/>
          <w:b/>
          <w:spacing w:val="-3"/>
          <w:w w:val="90"/>
        </w:rPr>
        <w:t> </w:t>
      </w:r>
      <w:r>
        <w:rPr>
          <w:rFonts w:ascii="Arial" w:hAnsi="Arial"/>
          <w:b/>
          <w:spacing w:val="-2"/>
          <w:w w:val="90"/>
        </w:rPr>
        <w:t>DO</w:t>
      </w:r>
      <w:r>
        <w:rPr>
          <w:rFonts w:ascii="Arial" w:hAnsi="Arial"/>
          <w:b/>
          <w:spacing w:val="-3"/>
          <w:w w:val="90"/>
        </w:rPr>
        <w:t> </w:t>
      </w:r>
      <w:r>
        <w:rPr>
          <w:rFonts w:ascii="Arial" w:hAnsi="Arial"/>
          <w:b/>
          <w:spacing w:val="-2"/>
          <w:w w:val="90"/>
        </w:rPr>
        <w:t>AMAZONAS</w:t>
      </w:r>
      <w:r>
        <w:rPr>
          <w:spacing w:val="-2"/>
          <w:w w:val="90"/>
        </w:rPr>
        <w:t>,</w:t>
      </w:r>
      <w:r>
        <w:rPr>
          <w:spacing w:val="-3"/>
          <w:w w:val="90"/>
        </w:rPr>
        <w:t> </w:t>
      </w:r>
      <w:r>
        <w:rPr>
          <w:spacing w:val="-2"/>
          <w:w w:val="90"/>
        </w:rPr>
        <w:t>no</w:t>
      </w:r>
      <w:r>
        <w:rPr>
          <w:spacing w:val="-3"/>
          <w:w w:val="90"/>
        </w:rPr>
        <w:t> </w:t>
      </w:r>
      <w:r>
        <w:rPr>
          <w:spacing w:val="-2"/>
          <w:w w:val="90"/>
        </w:rPr>
        <w:t>uso</w:t>
      </w:r>
      <w:r>
        <w:rPr>
          <w:spacing w:val="-3"/>
          <w:w w:val="90"/>
        </w:rPr>
        <w:t> </w:t>
      </w:r>
      <w:r>
        <w:rPr>
          <w:spacing w:val="-2"/>
          <w:w w:val="90"/>
        </w:rPr>
        <w:t>de</w:t>
      </w:r>
      <w:r>
        <w:rPr>
          <w:spacing w:val="-3"/>
          <w:w w:val="90"/>
        </w:rPr>
        <w:t> </w:t>
      </w:r>
      <w:r>
        <w:rPr>
          <w:spacing w:val="-2"/>
          <w:w w:val="90"/>
        </w:rPr>
        <w:t>suas</w:t>
      </w:r>
      <w:r>
        <w:rPr>
          <w:spacing w:val="-4"/>
          <w:w w:val="90"/>
        </w:rPr>
        <w:t> </w:t>
      </w:r>
      <w:r>
        <w:rPr>
          <w:spacing w:val="-2"/>
          <w:w w:val="90"/>
        </w:rPr>
        <w:t>atribuições</w:t>
      </w:r>
      <w:r>
        <w:rPr>
          <w:spacing w:val="-3"/>
          <w:w w:val="90"/>
        </w:rPr>
        <w:t> </w:t>
      </w:r>
      <w:r>
        <w:rPr>
          <w:spacing w:val="-2"/>
          <w:w w:val="90"/>
        </w:rPr>
        <w:t>constitucionais</w:t>
      </w:r>
      <w:r>
        <w:rPr>
          <w:spacing w:val="-5"/>
          <w:w w:val="90"/>
        </w:rPr>
        <w:t> </w:t>
      </w:r>
      <w:r>
        <w:rPr>
          <w:spacing w:val="-2"/>
          <w:w w:val="90"/>
        </w:rPr>
        <w:t>e legais</w:t>
      </w:r>
      <w:r>
        <w:rPr>
          <w:spacing w:val="-3"/>
          <w:w w:val="90"/>
        </w:rPr>
        <w:t> </w:t>
      </w:r>
      <w:r>
        <w:rPr>
          <w:spacing w:val="-2"/>
          <w:w w:val="90"/>
        </w:rPr>
        <w:t>(art.</w:t>
      </w:r>
      <w:r>
        <w:rPr>
          <w:spacing w:val="-3"/>
          <w:w w:val="90"/>
        </w:rPr>
        <w:t> </w:t>
      </w:r>
      <w:r>
        <w:rPr>
          <w:spacing w:val="-2"/>
          <w:w w:val="90"/>
        </w:rPr>
        <w:t>31,</w:t>
      </w:r>
      <w:r>
        <w:rPr>
          <w:spacing w:val="-3"/>
          <w:w w:val="90"/>
        </w:rPr>
        <w:t> </w:t>
      </w:r>
      <w:r>
        <w:rPr>
          <w:spacing w:val="-2"/>
          <w:w w:val="90"/>
        </w:rPr>
        <w:t>§§</w:t>
      </w:r>
      <w:r>
        <w:rPr>
          <w:spacing w:val="-4"/>
          <w:w w:val="90"/>
        </w:rPr>
        <w:t> </w:t>
      </w:r>
      <w:r>
        <w:rPr>
          <w:spacing w:val="-2"/>
          <w:w w:val="90"/>
        </w:rPr>
        <w:t>1º</w:t>
      </w:r>
      <w:r>
        <w:rPr>
          <w:spacing w:val="-3"/>
          <w:w w:val="90"/>
        </w:rPr>
        <w:t> </w:t>
      </w:r>
      <w:r>
        <w:rPr>
          <w:spacing w:val="-2"/>
          <w:w w:val="90"/>
        </w:rPr>
        <w:t>e</w:t>
      </w:r>
      <w:r>
        <w:rPr>
          <w:spacing w:val="-3"/>
          <w:w w:val="90"/>
        </w:rPr>
        <w:t> </w:t>
      </w:r>
      <w:r>
        <w:rPr>
          <w:spacing w:val="-2"/>
          <w:w w:val="90"/>
        </w:rPr>
        <w:t>2º,</w:t>
      </w:r>
      <w:r>
        <w:rPr>
          <w:spacing w:val="-4"/>
          <w:w w:val="90"/>
        </w:rPr>
        <w:t> </w:t>
      </w:r>
      <w:r>
        <w:rPr>
          <w:spacing w:val="-2"/>
          <w:w w:val="90"/>
        </w:rPr>
        <w:t>da</w:t>
      </w:r>
      <w:r>
        <w:rPr>
          <w:spacing w:val="-3"/>
          <w:w w:val="90"/>
        </w:rPr>
        <w:t> </w:t>
      </w:r>
      <w:r>
        <w:rPr>
          <w:spacing w:val="-2"/>
          <w:w w:val="90"/>
        </w:rPr>
        <w:t>Constituição </w:t>
      </w:r>
      <w:r>
        <w:rPr>
          <w:w w:val="80"/>
        </w:rPr>
        <w:t>Federal,</w:t>
      </w:r>
      <w:r>
        <w:rPr/>
        <w:t> </w:t>
      </w:r>
      <w:r>
        <w:rPr>
          <w:w w:val="80"/>
        </w:rPr>
        <w:t>c/c</w:t>
      </w:r>
      <w:r>
        <w:rPr/>
        <w:t> </w:t>
      </w:r>
      <w:r>
        <w:rPr>
          <w:w w:val="80"/>
        </w:rPr>
        <w:t>art.127,</w:t>
      </w:r>
      <w:r>
        <w:rPr/>
        <w:t> </w:t>
      </w:r>
      <w:r>
        <w:rPr>
          <w:w w:val="80"/>
        </w:rPr>
        <w:t>parágrafos</w:t>
      </w:r>
      <w:r>
        <w:rPr/>
        <w:t> </w:t>
      </w:r>
      <w:r>
        <w:rPr>
          <w:w w:val="80"/>
        </w:rPr>
        <w:t>4º,</w:t>
      </w:r>
      <w:r>
        <w:rPr/>
        <w:t> </w:t>
      </w:r>
      <w:r>
        <w:rPr>
          <w:w w:val="80"/>
        </w:rPr>
        <w:t>5º</w:t>
      </w:r>
      <w:r>
        <w:rPr/>
        <w:t> </w:t>
      </w:r>
      <w:r>
        <w:rPr>
          <w:w w:val="80"/>
        </w:rPr>
        <w:t>e</w:t>
      </w:r>
      <w:r>
        <w:rPr/>
        <w:t> </w:t>
      </w:r>
      <w:r>
        <w:rPr>
          <w:w w:val="80"/>
        </w:rPr>
        <w:t>7º,</w:t>
      </w:r>
      <w:r>
        <w:rPr/>
        <w:t> </w:t>
      </w:r>
      <w:r>
        <w:rPr>
          <w:w w:val="80"/>
        </w:rPr>
        <w:t>da</w:t>
      </w:r>
      <w:r>
        <w:rPr/>
        <w:t> </w:t>
      </w:r>
      <w:r>
        <w:rPr>
          <w:w w:val="80"/>
        </w:rPr>
        <w:t>Constituição</w:t>
      </w:r>
      <w:r>
        <w:rPr/>
        <w:t> </w:t>
      </w:r>
      <w:r>
        <w:rPr>
          <w:w w:val="80"/>
        </w:rPr>
        <w:t>Estadual,</w:t>
      </w:r>
      <w:r>
        <w:rPr/>
        <w:t> </w:t>
      </w:r>
      <w:r>
        <w:rPr>
          <w:w w:val="80"/>
        </w:rPr>
        <w:t>com</w:t>
      </w:r>
      <w:r>
        <w:rPr/>
        <w:t> </w:t>
      </w:r>
      <w:r>
        <w:rPr>
          <w:w w:val="80"/>
        </w:rPr>
        <w:t>redação</w:t>
      </w:r>
      <w:r>
        <w:rPr/>
        <w:t> </w:t>
      </w:r>
      <w:r>
        <w:rPr>
          <w:w w:val="80"/>
        </w:rPr>
        <w:t>da</w:t>
      </w:r>
      <w:r>
        <w:rPr/>
        <w:t> </w:t>
      </w:r>
      <w:r>
        <w:rPr>
          <w:w w:val="80"/>
        </w:rPr>
        <w:t>Emenda</w:t>
      </w:r>
      <w:r>
        <w:rPr/>
        <w:t> </w:t>
      </w:r>
      <w:r>
        <w:rPr>
          <w:w w:val="80"/>
        </w:rPr>
        <w:t>Constituição</w:t>
      </w:r>
      <w:r>
        <w:rPr/>
        <w:t> </w:t>
      </w:r>
      <w:r>
        <w:rPr>
          <w:w w:val="80"/>
        </w:rPr>
        <w:t>nº</w:t>
      </w:r>
      <w:r>
        <w:rPr/>
        <w:t> </w:t>
      </w:r>
      <w:r>
        <w:rPr>
          <w:w w:val="80"/>
        </w:rPr>
        <w:t>15/95,</w:t>
      </w:r>
      <w:r>
        <w:rPr/>
        <w:t> </w:t>
      </w:r>
      <w:r>
        <w:rPr>
          <w:w w:val="80"/>
        </w:rPr>
        <w:t>art. </w:t>
      </w:r>
      <w:r>
        <w:rPr>
          <w:w w:val="85"/>
        </w:rPr>
        <w:t>18,</w:t>
      </w:r>
      <w:r>
        <w:rPr>
          <w:spacing w:val="-2"/>
          <w:w w:val="85"/>
        </w:rPr>
        <w:t> </w:t>
      </w:r>
      <w:r>
        <w:rPr>
          <w:w w:val="85"/>
        </w:rPr>
        <w:t>inciso</w:t>
      </w:r>
      <w:r>
        <w:rPr>
          <w:spacing w:val="-2"/>
          <w:w w:val="85"/>
        </w:rPr>
        <w:t> </w:t>
      </w:r>
      <w:r>
        <w:rPr>
          <w:w w:val="85"/>
        </w:rPr>
        <w:t>I,</w:t>
      </w:r>
      <w:r>
        <w:rPr>
          <w:spacing w:val="-3"/>
          <w:w w:val="85"/>
        </w:rPr>
        <w:t> </w:t>
      </w:r>
      <w:r>
        <w:rPr>
          <w:w w:val="85"/>
        </w:rPr>
        <w:t>da</w:t>
      </w:r>
      <w:r>
        <w:rPr>
          <w:spacing w:val="-2"/>
          <w:w w:val="85"/>
        </w:rPr>
        <w:t> </w:t>
      </w:r>
      <w:r>
        <w:rPr>
          <w:w w:val="85"/>
        </w:rPr>
        <w:t>Lei</w:t>
      </w:r>
      <w:r>
        <w:rPr>
          <w:spacing w:val="-3"/>
          <w:w w:val="85"/>
        </w:rPr>
        <w:t> </w:t>
      </w:r>
      <w:r>
        <w:rPr>
          <w:w w:val="85"/>
        </w:rPr>
        <w:t>Complementar</w:t>
      </w:r>
      <w:r>
        <w:rPr>
          <w:spacing w:val="-5"/>
          <w:w w:val="85"/>
        </w:rPr>
        <w:t> </w:t>
      </w:r>
      <w:r>
        <w:rPr>
          <w:w w:val="85"/>
        </w:rPr>
        <w:t>nº</w:t>
      </w:r>
      <w:r>
        <w:rPr>
          <w:spacing w:val="-3"/>
          <w:w w:val="85"/>
        </w:rPr>
        <w:t> </w:t>
      </w:r>
      <w:r>
        <w:rPr>
          <w:w w:val="85"/>
        </w:rPr>
        <w:t>06/91; arts.</w:t>
      </w:r>
      <w:r>
        <w:rPr>
          <w:spacing w:val="-4"/>
          <w:w w:val="85"/>
        </w:rPr>
        <w:t> </w:t>
      </w:r>
      <w:r>
        <w:rPr>
          <w:w w:val="85"/>
        </w:rPr>
        <w:t>1º,</w:t>
      </w:r>
      <w:r>
        <w:rPr>
          <w:spacing w:val="-2"/>
          <w:w w:val="85"/>
        </w:rPr>
        <w:t> </w:t>
      </w:r>
      <w:r>
        <w:rPr>
          <w:w w:val="85"/>
        </w:rPr>
        <w:t>inciso</w:t>
      </w:r>
      <w:r>
        <w:rPr>
          <w:spacing w:val="-2"/>
          <w:w w:val="85"/>
        </w:rPr>
        <w:t> </w:t>
      </w:r>
      <w:r>
        <w:rPr>
          <w:w w:val="85"/>
        </w:rPr>
        <w:t>I,</w:t>
      </w:r>
      <w:r>
        <w:rPr>
          <w:spacing w:val="-3"/>
          <w:w w:val="85"/>
        </w:rPr>
        <w:t> </w:t>
      </w:r>
      <w:r>
        <w:rPr>
          <w:w w:val="85"/>
        </w:rPr>
        <w:t>e</w:t>
      </w:r>
      <w:r>
        <w:rPr>
          <w:spacing w:val="-4"/>
          <w:w w:val="85"/>
        </w:rPr>
        <w:t> </w:t>
      </w:r>
      <w:r>
        <w:rPr>
          <w:w w:val="85"/>
        </w:rPr>
        <w:t>29</w:t>
      </w:r>
      <w:r>
        <w:rPr>
          <w:spacing w:val="-4"/>
          <w:w w:val="85"/>
        </w:rPr>
        <w:t> </w:t>
      </w:r>
      <w:r>
        <w:rPr>
          <w:w w:val="85"/>
        </w:rPr>
        <w:t>da</w:t>
      </w:r>
      <w:r>
        <w:rPr>
          <w:spacing w:val="-4"/>
          <w:w w:val="85"/>
        </w:rPr>
        <w:t> </w:t>
      </w:r>
      <w:r>
        <w:rPr>
          <w:w w:val="85"/>
        </w:rPr>
        <w:t>Lei</w:t>
      </w:r>
      <w:r>
        <w:rPr>
          <w:spacing w:val="-5"/>
          <w:w w:val="85"/>
        </w:rPr>
        <w:t> </w:t>
      </w:r>
      <w:r>
        <w:rPr>
          <w:w w:val="85"/>
        </w:rPr>
        <w:t>nº</w:t>
      </w:r>
      <w:r>
        <w:rPr>
          <w:spacing w:val="-4"/>
          <w:w w:val="85"/>
        </w:rPr>
        <w:t> </w:t>
      </w:r>
      <w:r>
        <w:rPr>
          <w:w w:val="85"/>
        </w:rPr>
        <w:t>2.423/96;</w:t>
      </w:r>
      <w:r>
        <w:rPr>
          <w:spacing w:val="-4"/>
          <w:w w:val="85"/>
        </w:rPr>
        <w:t> </w:t>
      </w:r>
      <w:r>
        <w:rPr>
          <w:w w:val="85"/>
        </w:rPr>
        <w:t>e,</w:t>
      </w:r>
      <w:r>
        <w:rPr>
          <w:spacing w:val="-4"/>
          <w:w w:val="85"/>
        </w:rPr>
        <w:t> </w:t>
      </w:r>
      <w:r>
        <w:rPr>
          <w:w w:val="85"/>
        </w:rPr>
        <w:t>art.</w:t>
      </w:r>
      <w:r>
        <w:rPr>
          <w:spacing w:val="-4"/>
          <w:w w:val="85"/>
        </w:rPr>
        <w:t> </w:t>
      </w:r>
      <w:r>
        <w:rPr>
          <w:w w:val="85"/>
        </w:rPr>
        <w:t>5º,</w:t>
      </w:r>
      <w:r>
        <w:rPr>
          <w:spacing w:val="-3"/>
          <w:w w:val="85"/>
        </w:rPr>
        <w:t> </w:t>
      </w:r>
      <w:r>
        <w:rPr>
          <w:w w:val="85"/>
        </w:rPr>
        <w:t>inciso</w:t>
      </w:r>
      <w:r>
        <w:rPr>
          <w:spacing w:val="-2"/>
          <w:w w:val="85"/>
        </w:rPr>
        <w:t> </w:t>
      </w:r>
      <w:r>
        <w:rPr>
          <w:w w:val="85"/>
        </w:rPr>
        <w:t>I,</w:t>
      </w:r>
      <w:r>
        <w:rPr>
          <w:spacing w:val="-2"/>
          <w:w w:val="85"/>
        </w:rPr>
        <w:t> </w:t>
      </w:r>
      <w:r>
        <w:rPr>
          <w:w w:val="85"/>
        </w:rPr>
        <w:t>da</w:t>
      </w:r>
      <w:r>
        <w:rPr>
          <w:spacing w:val="-4"/>
          <w:w w:val="85"/>
        </w:rPr>
        <w:t> </w:t>
      </w:r>
      <w:r>
        <w:rPr>
          <w:w w:val="85"/>
        </w:rPr>
        <w:t>Resolução</w:t>
      </w:r>
      <w:r>
        <w:rPr>
          <w:spacing w:val="-2"/>
          <w:w w:val="85"/>
        </w:rPr>
        <w:t> </w:t>
      </w:r>
      <w:r>
        <w:rPr>
          <w:w w:val="85"/>
        </w:rPr>
        <w:t>nº </w:t>
      </w:r>
      <w:r>
        <w:rPr>
          <w:w w:val="80"/>
        </w:rPr>
        <w:t>04/2002-TCE/AM) e no exercício da competência atribuída pelos arts. 5º, II e 11, III, “a” item 1, da Resolução nº 04/2002- </w:t>
      </w:r>
      <w:r>
        <w:rPr>
          <w:w w:val="85"/>
        </w:rPr>
        <w:t>TCE/AM,</w:t>
      </w:r>
      <w:r>
        <w:rPr>
          <w:spacing w:val="40"/>
        </w:rPr>
        <w:t> </w:t>
      </w:r>
      <w:r>
        <w:rPr>
          <w:w w:val="85"/>
        </w:rPr>
        <w:t>tendo</w:t>
      </w:r>
      <w:r>
        <w:rPr>
          <w:spacing w:val="40"/>
        </w:rPr>
        <w:t> </w:t>
      </w:r>
      <w:r>
        <w:rPr>
          <w:w w:val="85"/>
        </w:rPr>
        <w:t>discutido</w:t>
      </w:r>
      <w:r>
        <w:rPr>
          <w:spacing w:val="40"/>
        </w:rPr>
        <w:t> </w:t>
      </w:r>
      <w:r>
        <w:rPr>
          <w:w w:val="85"/>
        </w:rPr>
        <w:t>a</w:t>
      </w:r>
      <w:r>
        <w:rPr>
          <w:spacing w:val="40"/>
        </w:rPr>
        <w:t> </w:t>
      </w:r>
      <w:r>
        <w:rPr>
          <w:w w:val="85"/>
        </w:rPr>
        <w:t>matéria</w:t>
      </w:r>
      <w:r>
        <w:rPr>
          <w:spacing w:val="40"/>
        </w:rPr>
        <w:t> </w:t>
      </w:r>
      <w:r>
        <w:rPr>
          <w:w w:val="85"/>
        </w:rPr>
        <w:t>nestes</w:t>
      </w:r>
      <w:r>
        <w:rPr>
          <w:spacing w:val="40"/>
        </w:rPr>
        <w:t> </w:t>
      </w:r>
      <w:r>
        <w:rPr>
          <w:w w:val="85"/>
        </w:rPr>
        <w:t>autos,</w:t>
      </w:r>
      <w:r>
        <w:rPr>
          <w:spacing w:val="40"/>
        </w:rPr>
        <w:t> </w:t>
      </w:r>
      <w:r>
        <w:rPr>
          <w:w w:val="85"/>
        </w:rPr>
        <w:t>e</w:t>
      </w:r>
      <w:r>
        <w:rPr>
          <w:spacing w:val="40"/>
        </w:rPr>
        <w:t> </w:t>
      </w:r>
      <w:r>
        <w:rPr>
          <w:w w:val="85"/>
        </w:rPr>
        <w:t>acolhido,</w:t>
      </w:r>
      <w:r>
        <w:rPr>
          <w:spacing w:val="40"/>
        </w:rPr>
        <w:t> </w:t>
      </w:r>
      <w:r>
        <w:rPr>
          <w:rFonts w:ascii="Arial" w:hAnsi="Arial"/>
          <w:b/>
          <w:w w:val="85"/>
        </w:rPr>
        <w:t>por</w:t>
      </w:r>
      <w:r>
        <w:rPr>
          <w:rFonts w:ascii="Arial" w:hAnsi="Arial"/>
          <w:b/>
          <w:spacing w:val="40"/>
        </w:rPr>
        <w:t> </w:t>
      </w:r>
      <w:r>
        <w:rPr>
          <w:rFonts w:ascii="Arial" w:hAnsi="Arial"/>
          <w:b/>
          <w:w w:val="85"/>
        </w:rPr>
        <w:t>maioria</w:t>
      </w:r>
      <w:r>
        <w:rPr>
          <w:w w:val="85"/>
        </w:rPr>
        <w:t>,</w:t>
      </w:r>
      <w:r>
        <w:rPr>
          <w:spacing w:val="40"/>
        </w:rPr>
        <w:t> </w:t>
      </w:r>
      <w:r>
        <w:rPr>
          <w:w w:val="85"/>
        </w:rPr>
        <w:t>nos</w:t>
      </w:r>
      <w:r>
        <w:rPr>
          <w:spacing w:val="40"/>
        </w:rPr>
        <w:t> </w:t>
      </w:r>
      <w:r>
        <w:rPr>
          <w:w w:val="85"/>
        </w:rPr>
        <w:t>voto</w:t>
      </w:r>
      <w:r>
        <w:rPr>
          <w:spacing w:val="40"/>
        </w:rPr>
        <w:t> </w:t>
      </w:r>
      <w:r>
        <w:rPr>
          <w:w w:val="85"/>
        </w:rPr>
        <w:t>do</w:t>
      </w:r>
      <w:r>
        <w:rPr>
          <w:spacing w:val="40"/>
        </w:rPr>
        <w:t> </w:t>
      </w:r>
      <w:r>
        <w:rPr>
          <w:w w:val="85"/>
        </w:rPr>
        <w:t>Excelentíssimo</w:t>
      </w:r>
      <w:r>
        <w:rPr>
          <w:spacing w:val="40"/>
        </w:rPr>
        <w:t> </w:t>
      </w:r>
      <w:r>
        <w:rPr>
          <w:w w:val="85"/>
        </w:rPr>
        <w:t>Senhor</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5"/>
        </w:rPr>
        <w:t>Conselheiro-Relator,</w:t>
      </w:r>
      <w:r>
        <w:rPr>
          <w:spacing w:val="-5"/>
          <w:w w:val="85"/>
        </w:rPr>
        <w:t> </w:t>
      </w:r>
      <w:r>
        <w:rPr>
          <w:rFonts w:ascii="Arial" w:hAnsi="Arial"/>
          <w:b/>
          <w:w w:val="85"/>
        </w:rPr>
        <w:t>em</w:t>
      </w:r>
      <w:r>
        <w:rPr>
          <w:rFonts w:ascii="Arial" w:hAnsi="Arial"/>
          <w:b/>
          <w:spacing w:val="-4"/>
          <w:w w:val="85"/>
        </w:rPr>
        <w:t> </w:t>
      </w:r>
      <w:r>
        <w:rPr>
          <w:rFonts w:ascii="Arial" w:hAnsi="Arial"/>
          <w:b/>
          <w:w w:val="85"/>
        </w:rPr>
        <w:t>parcial</w:t>
      </w:r>
      <w:r>
        <w:rPr>
          <w:rFonts w:ascii="Arial" w:hAnsi="Arial"/>
          <w:b/>
          <w:spacing w:val="-3"/>
          <w:w w:val="85"/>
        </w:rPr>
        <w:t> </w:t>
      </w:r>
      <w:r>
        <w:rPr>
          <w:rFonts w:ascii="Arial" w:hAnsi="Arial"/>
          <w:b/>
          <w:w w:val="85"/>
        </w:rPr>
        <w:t>consonância</w:t>
      </w:r>
      <w:r>
        <w:rPr>
          <w:rFonts w:ascii="Arial" w:hAnsi="Arial"/>
          <w:b/>
          <w:spacing w:val="-1"/>
          <w:w w:val="85"/>
        </w:rPr>
        <w:t> </w:t>
      </w:r>
      <w:r>
        <w:rPr>
          <w:w w:val="85"/>
        </w:rPr>
        <w:t>com</w:t>
      </w:r>
      <w:r>
        <w:rPr>
          <w:spacing w:val="-5"/>
          <w:w w:val="85"/>
        </w:rPr>
        <w:t> </w:t>
      </w:r>
      <w:r>
        <w:rPr>
          <w:w w:val="85"/>
        </w:rPr>
        <w:t>o</w:t>
      </w:r>
      <w:r>
        <w:rPr>
          <w:spacing w:val="-5"/>
          <w:w w:val="85"/>
        </w:rPr>
        <w:t> </w:t>
      </w:r>
      <w:r>
        <w:rPr>
          <w:w w:val="85"/>
        </w:rPr>
        <w:t>pronunciamento</w:t>
      </w:r>
      <w:r>
        <w:rPr>
          <w:spacing w:val="-5"/>
          <w:w w:val="85"/>
        </w:rPr>
        <w:t> </w:t>
      </w:r>
      <w:r>
        <w:rPr>
          <w:w w:val="85"/>
        </w:rPr>
        <w:t>do</w:t>
      </w:r>
      <w:r>
        <w:rPr>
          <w:spacing w:val="-3"/>
          <w:w w:val="85"/>
        </w:rPr>
        <w:t> </w:t>
      </w:r>
      <w:r>
        <w:rPr>
          <w:w w:val="85"/>
        </w:rPr>
        <w:t>Ministério</w:t>
      </w:r>
      <w:r>
        <w:rPr>
          <w:spacing w:val="-3"/>
          <w:w w:val="85"/>
        </w:rPr>
        <w:t> </w:t>
      </w:r>
      <w:r>
        <w:rPr>
          <w:w w:val="85"/>
        </w:rPr>
        <w:t>Público</w:t>
      </w:r>
      <w:r>
        <w:rPr>
          <w:spacing w:val="-3"/>
          <w:w w:val="85"/>
        </w:rPr>
        <w:t> </w:t>
      </w:r>
      <w:r>
        <w:rPr>
          <w:w w:val="85"/>
        </w:rPr>
        <w:t>junto</w:t>
      </w:r>
      <w:r>
        <w:rPr>
          <w:spacing w:val="-3"/>
          <w:w w:val="85"/>
        </w:rPr>
        <w:t> </w:t>
      </w:r>
      <w:r>
        <w:rPr>
          <w:w w:val="85"/>
        </w:rPr>
        <w:t>a</w:t>
      </w:r>
      <w:r>
        <w:rPr>
          <w:spacing w:val="-5"/>
          <w:w w:val="85"/>
        </w:rPr>
        <w:t> </w:t>
      </w:r>
      <w:r>
        <w:rPr>
          <w:w w:val="85"/>
        </w:rPr>
        <w:t>este</w:t>
      </w:r>
      <w:r>
        <w:rPr>
          <w:spacing w:val="-3"/>
          <w:w w:val="85"/>
        </w:rPr>
        <w:t> </w:t>
      </w:r>
      <w:r>
        <w:rPr>
          <w:w w:val="85"/>
        </w:rPr>
        <w:t>Tribunal:</w:t>
      </w:r>
      <w:r>
        <w:rPr>
          <w:spacing w:val="-1"/>
          <w:w w:val="85"/>
        </w:rPr>
        <w:t> </w:t>
      </w:r>
      <w:r>
        <w:rPr>
          <w:rFonts w:ascii="Arial" w:hAnsi="Arial"/>
          <w:b/>
          <w:w w:val="85"/>
        </w:rPr>
        <w:t>10.1. Emite Parecer Prévio recomendando à Câmara Municipal a desaprovação </w:t>
      </w:r>
      <w:r>
        <w:rPr>
          <w:w w:val="85"/>
        </w:rPr>
        <w:t>das Contas da Prefeitura Municipal de Maraã, exercício financeiro de 2016, de responsabilidade dos Srs. Cícero Lopes da Silva (no período de 01/01/2016 a </w:t>
      </w:r>
      <w:r>
        <w:rPr>
          <w:w w:val="80"/>
        </w:rPr>
        <w:t>28/02/2016), Luiz Magno Praiano Moraes (nos períodos de 23/03 a 28/11/2016 e de 15/12 a 20/12/2016), Bethuel Pereira </w:t>
      </w:r>
      <w:r>
        <w:rPr>
          <w:spacing w:val="-2"/>
          <w:w w:val="85"/>
        </w:rPr>
        <w:t>Brízido Filho (nos períodos de 04/03 a 22/03/2016 e de 29/11 a 14/12/2016), Prefeitos e Ordenadores de Despesas,</w:t>
      </w:r>
      <w:r>
        <w:rPr/>
        <w:t> </w:t>
      </w:r>
      <w:r>
        <w:rPr>
          <w:spacing w:val="-2"/>
          <w:w w:val="85"/>
        </w:rPr>
        <w:t>nos </w:t>
      </w:r>
      <w:r>
        <w:rPr>
          <w:w w:val="85"/>
        </w:rPr>
        <w:t>termos do art. 31, parágrafos 1.º e 2.º, da CRFB/88, c/c o art. 127 da CE/89, art. 18, inciso I, da Lei Complementar n.º 06/91</w:t>
      </w:r>
      <w:r>
        <w:rPr>
          <w:spacing w:val="-7"/>
          <w:w w:val="85"/>
        </w:rPr>
        <w:t> </w:t>
      </w:r>
      <w:r>
        <w:rPr>
          <w:w w:val="85"/>
        </w:rPr>
        <w:t>e</w:t>
      </w:r>
      <w:r>
        <w:rPr>
          <w:spacing w:val="-7"/>
          <w:w w:val="85"/>
        </w:rPr>
        <w:t> </w:t>
      </w:r>
      <w:r>
        <w:rPr>
          <w:w w:val="85"/>
        </w:rPr>
        <w:t>art.</w:t>
      </w:r>
      <w:r>
        <w:rPr>
          <w:spacing w:val="-6"/>
          <w:w w:val="85"/>
        </w:rPr>
        <w:t> </w:t>
      </w:r>
      <w:r>
        <w:rPr>
          <w:w w:val="85"/>
        </w:rPr>
        <w:t>1.º,</w:t>
      </w:r>
      <w:r>
        <w:rPr>
          <w:spacing w:val="-7"/>
          <w:w w:val="85"/>
        </w:rPr>
        <w:t> </w:t>
      </w:r>
      <w:r>
        <w:rPr>
          <w:w w:val="85"/>
        </w:rPr>
        <w:t>inciso</w:t>
      </w:r>
      <w:r>
        <w:rPr>
          <w:spacing w:val="-7"/>
          <w:w w:val="85"/>
        </w:rPr>
        <w:t> </w:t>
      </w:r>
      <w:r>
        <w:rPr>
          <w:w w:val="85"/>
        </w:rPr>
        <w:t>I</w:t>
      </w:r>
      <w:r>
        <w:rPr>
          <w:spacing w:val="-6"/>
          <w:w w:val="85"/>
        </w:rPr>
        <w:t> </w:t>
      </w:r>
      <w:r>
        <w:rPr>
          <w:w w:val="85"/>
        </w:rPr>
        <w:t>e</w:t>
      </w:r>
      <w:r>
        <w:rPr>
          <w:spacing w:val="-7"/>
          <w:w w:val="85"/>
        </w:rPr>
        <w:t> </w:t>
      </w:r>
      <w:r>
        <w:rPr>
          <w:w w:val="85"/>
        </w:rPr>
        <w:t>art.</w:t>
      </w:r>
      <w:r>
        <w:rPr>
          <w:spacing w:val="-7"/>
          <w:w w:val="85"/>
        </w:rPr>
        <w:t> </w:t>
      </w:r>
      <w:r>
        <w:rPr>
          <w:w w:val="85"/>
        </w:rPr>
        <w:t>29</w:t>
      </w:r>
      <w:r>
        <w:rPr>
          <w:spacing w:val="-7"/>
          <w:w w:val="85"/>
        </w:rPr>
        <w:t> </w:t>
      </w:r>
      <w:r>
        <w:rPr>
          <w:w w:val="85"/>
        </w:rPr>
        <w:t>da</w:t>
      </w:r>
      <w:r>
        <w:rPr>
          <w:spacing w:val="-6"/>
          <w:w w:val="85"/>
        </w:rPr>
        <w:t> </w:t>
      </w:r>
      <w:r>
        <w:rPr>
          <w:w w:val="85"/>
        </w:rPr>
        <w:t>Lei</w:t>
      </w:r>
      <w:r>
        <w:rPr>
          <w:spacing w:val="-7"/>
          <w:w w:val="85"/>
        </w:rPr>
        <w:t> </w:t>
      </w:r>
      <w:r>
        <w:rPr>
          <w:w w:val="85"/>
        </w:rPr>
        <w:t>n.º</w:t>
      </w:r>
      <w:r>
        <w:rPr>
          <w:spacing w:val="-7"/>
          <w:w w:val="85"/>
        </w:rPr>
        <w:t> </w:t>
      </w:r>
      <w:r>
        <w:rPr>
          <w:w w:val="85"/>
        </w:rPr>
        <w:t>2423/96.</w:t>
      </w:r>
      <w:r>
        <w:rPr>
          <w:spacing w:val="-6"/>
          <w:w w:val="85"/>
        </w:rPr>
        <w:t> </w:t>
      </w:r>
      <w:r>
        <w:rPr>
          <w:rFonts w:ascii="Arial" w:hAnsi="Arial"/>
          <w:i/>
          <w:w w:val="85"/>
        </w:rPr>
        <w:t>Vencido</w:t>
      </w:r>
      <w:r>
        <w:rPr>
          <w:rFonts w:ascii="Arial" w:hAnsi="Arial"/>
          <w:i/>
          <w:spacing w:val="-7"/>
          <w:w w:val="85"/>
        </w:rPr>
        <w:t> </w:t>
      </w:r>
      <w:r>
        <w:rPr>
          <w:rFonts w:ascii="Arial" w:hAnsi="Arial"/>
          <w:i/>
          <w:w w:val="85"/>
        </w:rPr>
        <w:t>o</w:t>
      </w:r>
      <w:r>
        <w:rPr>
          <w:rFonts w:ascii="Arial" w:hAnsi="Arial"/>
          <w:i/>
          <w:spacing w:val="-7"/>
          <w:w w:val="85"/>
        </w:rPr>
        <w:t> </w:t>
      </w:r>
      <w:r>
        <w:rPr>
          <w:rFonts w:ascii="Arial" w:hAnsi="Arial"/>
          <w:i/>
          <w:w w:val="85"/>
        </w:rPr>
        <w:t>Voto-Vista</w:t>
      </w:r>
      <w:r>
        <w:rPr>
          <w:rFonts w:ascii="Arial" w:hAnsi="Arial"/>
          <w:i/>
          <w:spacing w:val="-6"/>
          <w:w w:val="85"/>
        </w:rPr>
        <w:t> </w:t>
      </w:r>
      <w:r>
        <w:rPr>
          <w:rFonts w:ascii="Arial" w:hAnsi="Arial"/>
          <w:i/>
          <w:w w:val="85"/>
        </w:rPr>
        <w:t>do</w:t>
      </w:r>
      <w:r>
        <w:rPr>
          <w:rFonts w:ascii="Arial" w:hAnsi="Arial"/>
          <w:i/>
          <w:spacing w:val="-7"/>
          <w:w w:val="85"/>
        </w:rPr>
        <w:t> </w:t>
      </w:r>
      <w:r>
        <w:rPr>
          <w:rFonts w:ascii="Arial" w:hAnsi="Arial"/>
          <w:i/>
          <w:w w:val="85"/>
        </w:rPr>
        <w:t>Excelentíssimo</w:t>
      </w:r>
      <w:r>
        <w:rPr>
          <w:rFonts w:ascii="Arial" w:hAnsi="Arial"/>
          <w:i/>
          <w:spacing w:val="-7"/>
          <w:w w:val="85"/>
        </w:rPr>
        <w:t> </w:t>
      </w:r>
      <w:r>
        <w:rPr>
          <w:rFonts w:ascii="Arial" w:hAnsi="Arial"/>
          <w:i/>
          <w:w w:val="85"/>
        </w:rPr>
        <w:t>Sr.</w:t>
      </w:r>
      <w:r>
        <w:rPr>
          <w:rFonts w:ascii="Arial" w:hAnsi="Arial"/>
          <w:i/>
          <w:spacing w:val="-6"/>
          <w:w w:val="85"/>
        </w:rPr>
        <w:t> </w:t>
      </w:r>
      <w:r>
        <w:rPr>
          <w:rFonts w:ascii="Arial" w:hAnsi="Arial"/>
          <w:i/>
          <w:w w:val="85"/>
        </w:rPr>
        <w:t>Conselheiro</w:t>
      </w:r>
      <w:r>
        <w:rPr>
          <w:rFonts w:ascii="Arial" w:hAnsi="Arial"/>
          <w:i/>
          <w:spacing w:val="-7"/>
          <w:w w:val="85"/>
        </w:rPr>
        <w:t> </w:t>
      </w:r>
      <w:r>
        <w:rPr>
          <w:rFonts w:ascii="Arial" w:hAnsi="Arial"/>
          <w:i/>
          <w:w w:val="85"/>
        </w:rPr>
        <w:t>Convocado </w:t>
      </w:r>
      <w:r>
        <w:rPr>
          <w:rFonts w:ascii="Arial" w:hAnsi="Arial"/>
          <w:i/>
          <w:w w:val="80"/>
        </w:rPr>
        <w:t>Mario</w:t>
      </w:r>
      <w:r>
        <w:rPr>
          <w:rFonts w:ascii="Arial" w:hAnsi="Arial"/>
          <w:i/>
        </w:rPr>
        <w:t> </w:t>
      </w:r>
      <w:r>
        <w:rPr>
          <w:rFonts w:ascii="Arial" w:hAnsi="Arial"/>
          <w:i/>
          <w:w w:val="80"/>
        </w:rPr>
        <w:t>José</w:t>
      </w:r>
      <w:r>
        <w:rPr>
          <w:rFonts w:ascii="Arial" w:hAnsi="Arial"/>
          <w:i/>
        </w:rPr>
        <w:t> </w:t>
      </w:r>
      <w:r>
        <w:rPr>
          <w:rFonts w:ascii="Arial" w:hAnsi="Arial"/>
          <w:i/>
          <w:w w:val="80"/>
        </w:rPr>
        <w:t>de Moraes</w:t>
      </w:r>
      <w:r>
        <w:rPr>
          <w:rFonts w:ascii="Arial" w:hAnsi="Arial"/>
          <w:i/>
        </w:rPr>
        <w:t> </w:t>
      </w:r>
      <w:r>
        <w:rPr>
          <w:rFonts w:ascii="Arial" w:hAnsi="Arial"/>
          <w:i/>
          <w:w w:val="80"/>
        </w:rPr>
        <w:t>Costa</w:t>
      </w:r>
      <w:r>
        <w:rPr>
          <w:rFonts w:ascii="Arial" w:hAnsi="Arial"/>
          <w:i/>
        </w:rPr>
        <w:t> </w:t>
      </w:r>
      <w:r>
        <w:rPr>
          <w:rFonts w:ascii="Arial" w:hAnsi="Arial"/>
          <w:i/>
          <w:w w:val="80"/>
        </w:rPr>
        <w:t>Filho,</w:t>
      </w:r>
      <w:r>
        <w:rPr>
          <w:rFonts w:ascii="Arial" w:hAnsi="Arial"/>
          <w:i/>
        </w:rPr>
        <w:t> </w:t>
      </w:r>
      <w:r>
        <w:rPr>
          <w:rFonts w:ascii="Arial" w:hAnsi="Arial"/>
          <w:i/>
          <w:w w:val="80"/>
        </w:rPr>
        <w:t>que</w:t>
      </w:r>
      <w:r>
        <w:rPr>
          <w:rFonts w:ascii="Arial" w:hAnsi="Arial"/>
          <w:i/>
        </w:rPr>
        <w:t> </w:t>
      </w:r>
      <w:r>
        <w:rPr>
          <w:rFonts w:ascii="Arial" w:hAnsi="Arial"/>
          <w:i/>
          <w:w w:val="80"/>
        </w:rPr>
        <w:t>votou quanto</w:t>
      </w:r>
      <w:r>
        <w:rPr>
          <w:rFonts w:ascii="Arial" w:hAnsi="Arial"/>
          <w:i/>
        </w:rPr>
        <w:t> </w:t>
      </w:r>
      <w:r>
        <w:rPr>
          <w:rFonts w:ascii="Arial" w:hAnsi="Arial"/>
          <w:i/>
          <w:w w:val="80"/>
        </w:rPr>
        <w:t>ao</w:t>
      </w:r>
      <w:r>
        <w:rPr>
          <w:rFonts w:ascii="Arial" w:hAnsi="Arial"/>
          <w:i/>
        </w:rPr>
        <w:t> </w:t>
      </w:r>
      <w:r>
        <w:rPr>
          <w:rFonts w:ascii="Arial" w:hAnsi="Arial"/>
          <w:i/>
          <w:w w:val="80"/>
        </w:rPr>
        <w:t>não</w:t>
      </w:r>
      <w:r>
        <w:rPr>
          <w:rFonts w:ascii="Arial" w:hAnsi="Arial"/>
          <w:i/>
        </w:rPr>
        <w:t> </w:t>
      </w:r>
      <w:r>
        <w:rPr>
          <w:rFonts w:ascii="Arial" w:hAnsi="Arial"/>
          <w:i/>
          <w:w w:val="80"/>
        </w:rPr>
        <w:t>conhecimento</w:t>
      </w:r>
      <w:r>
        <w:rPr>
          <w:rFonts w:ascii="Arial" w:hAnsi="Arial"/>
          <w:i/>
        </w:rPr>
        <w:t> </w:t>
      </w:r>
      <w:r>
        <w:rPr>
          <w:rFonts w:ascii="Arial" w:hAnsi="Arial"/>
          <w:i/>
          <w:w w:val="80"/>
        </w:rPr>
        <w:t>da</w:t>
      </w:r>
      <w:r>
        <w:rPr>
          <w:rFonts w:ascii="Arial" w:hAnsi="Arial"/>
          <w:i/>
        </w:rPr>
        <w:t> </w:t>
      </w:r>
      <w:r>
        <w:rPr>
          <w:rFonts w:ascii="Arial" w:hAnsi="Arial"/>
          <w:i/>
          <w:w w:val="80"/>
        </w:rPr>
        <w:t>prescrição</w:t>
      </w:r>
      <w:r>
        <w:rPr>
          <w:rFonts w:ascii="Arial" w:hAnsi="Arial"/>
          <w:i/>
        </w:rPr>
        <w:t> </w:t>
      </w:r>
      <w:r>
        <w:rPr>
          <w:rFonts w:ascii="Arial" w:hAnsi="Arial"/>
          <w:i/>
          <w:w w:val="80"/>
        </w:rPr>
        <w:t>e</w:t>
      </w:r>
      <w:r>
        <w:rPr>
          <w:rFonts w:ascii="Arial" w:hAnsi="Arial"/>
          <w:i/>
        </w:rPr>
        <w:t> </w:t>
      </w:r>
      <w:r>
        <w:rPr>
          <w:rFonts w:ascii="Arial" w:hAnsi="Arial"/>
          <w:i/>
          <w:w w:val="80"/>
        </w:rPr>
        <w:t>pela</w:t>
      </w:r>
      <w:r>
        <w:rPr>
          <w:rFonts w:ascii="Arial" w:hAnsi="Arial"/>
          <w:i/>
        </w:rPr>
        <w:t> </w:t>
      </w:r>
      <w:r>
        <w:rPr>
          <w:rFonts w:ascii="Arial" w:hAnsi="Arial"/>
          <w:i/>
          <w:w w:val="80"/>
        </w:rPr>
        <w:t>aprovação</w:t>
      </w:r>
      <w:r>
        <w:rPr>
          <w:rFonts w:ascii="Arial" w:hAnsi="Arial"/>
          <w:i/>
        </w:rPr>
        <w:t> </w:t>
      </w:r>
      <w:r>
        <w:rPr>
          <w:rFonts w:ascii="Arial" w:hAnsi="Arial"/>
          <w:i/>
          <w:w w:val="80"/>
        </w:rPr>
        <w:t>com ressalvas </w:t>
      </w:r>
      <w:r>
        <w:rPr>
          <w:rFonts w:ascii="Arial" w:hAnsi="Arial"/>
          <w:i/>
          <w:w w:val="90"/>
        </w:rPr>
        <w:t>da</w:t>
      </w:r>
      <w:r>
        <w:rPr>
          <w:rFonts w:ascii="Arial" w:hAnsi="Arial"/>
          <w:i/>
          <w:w w:val="90"/>
        </w:rPr>
        <w:t> Tomada</w:t>
      </w:r>
      <w:r>
        <w:rPr>
          <w:rFonts w:ascii="Arial" w:hAnsi="Arial"/>
          <w:i/>
          <w:w w:val="90"/>
        </w:rPr>
        <w:t> de</w:t>
      </w:r>
      <w:r>
        <w:rPr>
          <w:rFonts w:ascii="Arial" w:hAnsi="Arial"/>
          <w:i/>
          <w:w w:val="90"/>
        </w:rPr>
        <w:t> Contas</w:t>
      </w:r>
      <w:r>
        <w:rPr>
          <w:rFonts w:ascii="Arial" w:hAnsi="Arial"/>
          <w:i/>
          <w:w w:val="90"/>
        </w:rPr>
        <w:t> dos</w:t>
      </w:r>
      <w:r>
        <w:rPr>
          <w:rFonts w:ascii="Arial" w:hAnsi="Arial"/>
          <w:i/>
          <w:w w:val="90"/>
        </w:rPr>
        <w:t> gestores.</w:t>
      </w:r>
      <w:r>
        <w:rPr>
          <w:rFonts w:ascii="Arial" w:hAnsi="Arial"/>
          <w:i/>
          <w:w w:val="90"/>
        </w:rPr>
        <w:t> </w:t>
      </w:r>
      <w:r>
        <w:rPr>
          <w:rFonts w:ascii="Arial" w:hAnsi="Arial"/>
          <w:b/>
          <w:w w:val="90"/>
        </w:rPr>
        <w:t>ACÓRDÃO</w:t>
      </w:r>
      <w:r>
        <w:rPr>
          <w:rFonts w:ascii="Arial" w:hAnsi="Arial"/>
          <w:b/>
          <w:w w:val="90"/>
        </w:rPr>
        <w:t> Nº</w:t>
      </w:r>
      <w:r>
        <w:rPr>
          <w:rFonts w:ascii="Arial" w:hAnsi="Arial"/>
          <w:b/>
          <w:w w:val="90"/>
        </w:rPr>
        <w:t> 70/2024: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 </w:t>
      </w:r>
      <w:r>
        <w:rPr>
          <w:w w:val="85"/>
        </w:rPr>
        <w:t>identificados, </w:t>
      </w:r>
      <w:r>
        <w:rPr>
          <w:rFonts w:ascii="Arial" w:hAnsi="Arial"/>
          <w:b/>
          <w:w w:val="85"/>
        </w:rPr>
        <w:t>ACORDAM </w:t>
      </w:r>
      <w:r>
        <w:rPr>
          <w:w w:val="85"/>
        </w:rPr>
        <w:t>os Excelentíssimos Senhores Conselheiros do Tribunal de Contas do Estado do Amazonas, reunidos em Sessão do </w:t>
      </w:r>
      <w:r>
        <w:rPr>
          <w:rFonts w:ascii="Arial" w:hAnsi="Arial"/>
          <w:b/>
          <w:w w:val="85"/>
        </w:rPr>
        <w:t>Tribunal Pleno</w:t>
      </w:r>
      <w:r>
        <w:rPr>
          <w:w w:val="85"/>
        </w:rPr>
        <w:t>, no exercício da competência atribuída</w:t>
      </w:r>
      <w:r>
        <w:rPr>
          <w:spacing w:val="-1"/>
          <w:w w:val="85"/>
        </w:rPr>
        <w:t> </w:t>
      </w:r>
      <w:r>
        <w:rPr>
          <w:w w:val="85"/>
        </w:rPr>
        <w:t>pelos arts. 5º, II e 11, III, “a” item 1, da Resolução nº 04/2002-TCE/AM, </w:t>
      </w:r>
      <w:r>
        <w:rPr>
          <w:rFonts w:ascii="Arial" w:hAnsi="Arial"/>
          <w:b/>
          <w:w w:val="85"/>
        </w:rPr>
        <w:t>por maioria</w:t>
      </w:r>
      <w:r>
        <w:rPr>
          <w:w w:val="85"/>
        </w:rPr>
        <w:t>, nos termos do voto do Excelentíssimo Senhor Conselheiro-Relator, que passa</w:t>
      </w:r>
      <w:r>
        <w:rPr>
          <w:spacing w:val="-1"/>
          <w:w w:val="85"/>
        </w:rPr>
        <w:t> </w:t>
      </w:r>
      <w:r>
        <w:rPr>
          <w:w w:val="85"/>
        </w:rPr>
        <w:t>a ser parte integrante do Parecer Prévio, </w:t>
      </w:r>
      <w:r>
        <w:rPr>
          <w:rFonts w:ascii="Arial" w:hAnsi="Arial"/>
          <w:b/>
          <w:w w:val="85"/>
        </w:rPr>
        <w:t>em parcial consonância </w:t>
      </w:r>
      <w:r>
        <w:rPr>
          <w:w w:val="85"/>
        </w:rPr>
        <w:t>com o pronunciamento do Ministério Público junto a este Tribunal, no sentido de: </w:t>
      </w:r>
      <w:r>
        <w:rPr>
          <w:rFonts w:ascii="Arial" w:hAnsi="Arial"/>
          <w:b/>
          <w:w w:val="85"/>
        </w:rPr>
        <w:t>10.1. Considerar revel </w:t>
      </w:r>
      <w:r>
        <w:rPr>
          <w:w w:val="85"/>
        </w:rPr>
        <w:t>o Sr. Luiz Magno Praiano Moraes e o Sr. Bethuel Pereira </w:t>
      </w:r>
      <w:r>
        <w:rPr>
          <w:w w:val="80"/>
        </w:rPr>
        <w:t>Brízido Filho, por não apresentarem razões de defesa, nos termos do art. 20, § 4º, da LO/TCE c/c art. 88 da Resolução nº </w:t>
      </w:r>
      <w:r>
        <w:rPr>
          <w:spacing w:val="-2"/>
          <w:w w:val="85"/>
        </w:rPr>
        <w:t>04/2002 TCE/AM, mesmo devidamente notificados;</w:t>
      </w:r>
      <w:r>
        <w:rPr>
          <w:spacing w:val="-4"/>
        </w:rPr>
        <w:t> </w:t>
      </w:r>
      <w:r>
        <w:rPr>
          <w:rFonts w:ascii="Arial" w:hAnsi="Arial"/>
          <w:b/>
          <w:spacing w:val="-2"/>
          <w:w w:val="85"/>
        </w:rPr>
        <w:t>10.2. Reconhecer</w:t>
      </w:r>
      <w:r>
        <w:rPr>
          <w:spacing w:val="-2"/>
          <w:w w:val="85"/>
        </w:rPr>
        <w:t>, no que tange às Contas de Gestão, a ocorrência </w:t>
      </w:r>
      <w:r>
        <w:rPr>
          <w:w w:val="85"/>
        </w:rPr>
        <w:t>do</w:t>
      </w:r>
      <w:r>
        <w:rPr>
          <w:spacing w:val="-7"/>
          <w:w w:val="85"/>
        </w:rPr>
        <w:t> </w:t>
      </w:r>
      <w:r>
        <w:rPr>
          <w:w w:val="85"/>
        </w:rPr>
        <w:t>instituto</w:t>
      </w:r>
      <w:r>
        <w:rPr>
          <w:spacing w:val="-7"/>
          <w:w w:val="85"/>
        </w:rPr>
        <w:t> </w:t>
      </w:r>
      <w:r>
        <w:rPr>
          <w:w w:val="85"/>
        </w:rPr>
        <w:t>da</w:t>
      </w:r>
      <w:r>
        <w:rPr>
          <w:spacing w:val="-6"/>
          <w:w w:val="85"/>
        </w:rPr>
        <w:t> </w:t>
      </w:r>
      <w:r>
        <w:rPr>
          <w:rFonts w:ascii="Arial" w:hAnsi="Arial"/>
          <w:b/>
          <w:w w:val="85"/>
        </w:rPr>
        <w:t>prescrição</w:t>
      </w:r>
      <w:r>
        <w:rPr>
          <w:w w:val="85"/>
        </w:rPr>
        <w:t>,</w:t>
      </w:r>
      <w:r>
        <w:rPr>
          <w:spacing w:val="-7"/>
          <w:w w:val="85"/>
        </w:rPr>
        <w:t> </w:t>
      </w:r>
      <w:r>
        <w:rPr>
          <w:w w:val="85"/>
        </w:rPr>
        <w:t>na</w:t>
      </w:r>
      <w:r>
        <w:rPr>
          <w:spacing w:val="-7"/>
          <w:w w:val="85"/>
        </w:rPr>
        <w:t> </w:t>
      </w:r>
      <w:r>
        <w:rPr>
          <w:w w:val="85"/>
        </w:rPr>
        <w:t>forma</w:t>
      </w:r>
      <w:r>
        <w:rPr>
          <w:spacing w:val="-6"/>
          <w:w w:val="85"/>
        </w:rPr>
        <w:t> </w:t>
      </w:r>
      <w:r>
        <w:rPr>
          <w:w w:val="85"/>
        </w:rPr>
        <w:t>intercorrente,</w:t>
      </w:r>
      <w:r>
        <w:rPr>
          <w:spacing w:val="-7"/>
          <w:w w:val="85"/>
        </w:rPr>
        <w:t> </w:t>
      </w:r>
      <w:r>
        <w:rPr>
          <w:w w:val="85"/>
        </w:rPr>
        <w:t>em</w:t>
      </w:r>
      <w:r>
        <w:rPr>
          <w:spacing w:val="-7"/>
          <w:w w:val="85"/>
        </w:rPr>
        <w:t> </w:t>
      </w:r>
      <w:r>
        <w:rPr>
          <w:w w:val="85"/>
        </w:rPr>
        <w:t>virtude</w:t>
      </w:r>
      <w:r>
        <w:rPr>
          <w:spacing w:val="-7"/>
          <w:w w:val="85"/>
        </w:rPr>
        <w:t> </w:t>
      </w:r>
      <w:r>
        <w:rPr>
          <w:w w:val="85"/>
        </w:rPr>
        <w:t>da</w:t>
      </w:r>
      <w:r>
        <w:rPr>
          <w:spacing w:val="-6"/>
          <w:w w:val="85"/>
        </w:rPr>
        <w:t> </w:t>
      </w:r>
      <w:r>
        <w:rPr>
          <w:w w:val="85"/>
        </w:rPr>
        <w:t>paralisação</w:t>
      </w:r>
      <w:r>
        <w:rPr>
          <w:spacing w:val="-7"/>
          <w:w w:val="85"/>
        </w:rPr>
        <w:t> </w:t>
      </w:r>
      <w:r>
        <w:rPr>
          <w:w w:val="85"/>
        </w:rPr>
        <w:t>do</w:t>
      </w:r>
      <w:r>
        <w:rPr>
          <w:spacing w:val="-7"/>
          <w:w w:val="85"/>
        </w:rPr>
        <w:t> </w:t>
      </w:r>
      <w:r>
        <w:rPr>
          <w:w w:val="85"/>
        </w:rPr>
        <w:t>processo,</w:t>
      </w:r>
      <w:r>
        <w:rPr>
          <w:spacing w:val="-6"/>
          <w:w w:val="85"/>
        </w:rPr>
        <w:t> </w:t>
      </w:r>
      <w:r>
        <w:rPr>
          <w:w w:val="85"/>
        </w:rPr>
        <w:t>por</w:t>
      </w:r>
      <w:r>
        <w:rPr>
          <w:spacing w:val="-7"/>
          <w:w w:val="85"/>
        </w:rPr>
        <w:t> </w:t>
      </w:r>
      <w:r>
        <w:rPr>
          <w:w w:val="85"/>
        </w:rPr>
        <w:t>mais</w:t>
      </w:r>
      <w:r>
        <w:rPr>
          <w:spacing w:val="-7"/>
          <w:w w:val="85"/>
        </w:rPr>
        <w:t> </w:t>
      </w:r>
      <w:r>
        <w:rPr>
          <w:w w:val="85"/>
        </w:rPr>
        <w:t>de</w:t>
      </w:r>
      <w:r>
        <w:rPr>
          <w:spacing w:val="-6"/>
          <w:w w:val="85"/>
        </w:rPr>
        <w:t> </w:t>
      </w:r>
      <w:r>
        <w:rPr>
          <w:w w:val="85"/>
        </w:rPr>
        <w:t>03</w:t>
      </w:r>
      <w:r>
        <w:rPr>
          <w:spacing w:val="-7"/>
          <w:w w:val="85"/>
        </w:rPr>
        <w:t> </w:t>
      </w:r>
      <w:r>
        <w:rPr>
          <w:w w:val="85"/>
        </w:rPr>
        <w:t>anos</w:t>
      </w:r>
      <w:r>
        <w:rPr>
          <w:spacing w:val="-7"/>
          <w:w w:val="85"/>
        </w:rPr>
        <w:t> </w:t>
      </w:r>
      <w:r>
        <w:rPr>
          <w:w w:val="85"/>
        </w:rPr>
        <w:t>e,</w:t>
      </w:r>
      <w:r>
        <w:rPr>
          <w:spacing w:val="-6"/>
          <w:w w:val="85"/>
        </w:rPr>
        <w:t> </w:t>
      </w:r>
      <w:r>
        <w:rPr>
          <w:w w:val="85"/>
        </w:rPr>
        <w:t>via</w:t>
      </w:r>
      <w:r>
        <w:rPr>
          <w:spacing w:val="-7"/>
          <w:w w:val="85"/>
        </w:rPr>
        <w:t> </w:t>
      </w:r>
      <w:r>
        <w:rPr>
          <w:w w:val="85"/>
        </w:rPr>
        <w:t>de </w:t>
      </w:r>
      <w:r>
        <w:rPr>
          <w:w w:val="80"/>
        </w:rPr>
        <w:t>consequência, extinguir o feito, com resolução de mérito, nos termos do art. 487, II, do CPC, relativamente à Sra. Maria de </w:t>
      </w:r>
      <w:r>
        <w:rPr>
          <w:w w:val="85"/>
        </w:rPr>
        <w:t>Nazaré</w:t>
      </w:r>
      <w:r>
        <w:rPr>
          <w:spacing w:val="-3"/>
          <w:w w:val="85"/>
        </w:rPr>
        <w:t> </w:t>
      </w:r>
      <w:r>
        <w:rPr>
          <w:w w:val="85"/>
        </w:rPr>
        <w:t>Marques</w:t>
      </w:r>
      <w:r>
        <w:rPr>
          <w:spacing w:val="-3"/>
          <w:w w:val="85"/>
        </w:rPr>
        <w:t> </w:t>
      </w:r>
      <w:r>
        <w:rPr>
          <w:w w:val="85"/>
        </w:rPr>
        <w:t>de</w:t>
      </w:r>
      <w:r>
        <w:rPr>
          <w:spacing w:val="-3"/>
          <w:w w:val="85"/>
        </w:rPr>
        <w:t> </w:t>
      </w:r>
      <w:r>
        <w:rPr>
          <w:w w:val="85"/>
        </w:rPr>
        <w:t>Almeida,</w:t>
      </w:r>
      <w:r>
        <w:rPr>
          <w:spacing w:val="-3"/>
          <w:w w:val="85"/>
        </w:rPr>
        <w:t> </w:t>
      </w:r>
      <w:r>
        <w:rPr>
          <w:w w:val="85"/>
        </w:rPr>
        <w:t>representante</w:t>
      </w:r>
      <w:r>
        <w:rPr>
          <w:spacing w:val="-4"/>
          <w:w w:val="85"/>
        </w:rPr>
        <w:t> </w:t>
      </w:r>
      <w:r>
        <w:rPr>
          <w:w w:val="85"/>
        </w:rPr>
        <w:t>do</w:t>
      </w:r>
      <w:r>
        <w:rPr>
          <w:spacing w:val="-3"/>
          <w:w w:val="85"/>
        </w:rPr>
        <w:t> </w:t>
      </w:r>
      <w:r>
        <w:rPr>
          <w:w w:val="85"/>
        </w:rPr>
        <w:t>espólio</w:t>
      </w:r>
      <w:r>
        <w:rPr>
          <w:spacing w:val="-4"/>
          <w:w w:val="85"/>
        </w:rPr>
        <w:t> </w:t>
      </w:r>
      <w:r>
        <w:rPr>
          <w:w w:val="85"/>
        </w:rPr>
        <w:t>do</w:t>
      </w:r>
      <w:r>
        <w:rPr>
          <w:spacing w:val="-3"/>
          <w:w w:val="85"/>
        </w:rPr>
        <w:t> </w:t>
      </w:r>
      <w:r>
        <w:rPr>
          <w:w w:val="85"/>
        </w:rPr>
        <w:t>Sr.</w:t>
      </w:r>
      <w:r>
        <w:rPr>
          <w:spacing w:val="-3"/>
          <w:w w:val="85"/>
        </w:rPr>
        <w:t> </w:t>
      </w:r>
      <w:r>
        <w:rPr>
          <w:w w:val="85"/>
        </w:rPr>
        <w:t>Cícero</w:t>
      </w:r>
      <w:r>
        <w:rPr>
          <w:spacing w:val="-5"/>
          <w:w w:val="85"/>
        </w:rPr>
        <w:t> </w:t>
      </w:r>
      <w:r>
        <w:rPr>
          <w:w w:val="85"/>
        </w:rPr>
        <w:t>Lopes</w:t>
      </w:r>
      <w:r>
        <w:rPr>
          <w:spacing w:val="-3"/>
          <w:w w:val="85"/>
        </w:rPr>
        <w:t> </w:t>
      </w:r>
      <w:r>
        <w:rPr>
          <w:w w:val="85"/>
        </w:rPr>
        <w:t>da</w:t>
      </w:r>
      <w:r>
        <w:rPr>
          <w:spacing w:val="-5"/>
          <w:w w:val="85"/>
        </w:rPr>
        <w:t> </w:t>
      </w:r>
      <w:r>
        <w:rPr>
          <w:w w:val="85"/>
        </w:rPr>
        <w:t>Silva</w:t>
      </w:r>
      <w:r>
        <w:rPr>
          <w:spacing w:val="-3"/>
          <w:w w:val="85"/>
        </w:rPr>
        <w:t> </w:t>
      </w:r>
      <w:r>
        <w:rPr>
          <w:w w:val="85"/>
        </w:rPr>
        <w:t>e</w:t>
      </w:r>
      <w:r>
        <w:rPr>
          <w:spacing w:val="-3"/>
          <w:w w:val="85"/>
        </w:rPr>
        <w:t> </w:t>
      </w:r>
      <w:r>
        <w:rPr>
          <w:w w:val="85"/>
        </w:rPr>
        <w:t>Sr.</w:t>
      </w:r>
      <w:r>
        <w:rPr>
          <w:spacing w:val="-3"/>
          <w:w w:val="85"/>
        </w:rPr>
        <w:t> </w:t>
      </w:r>
      <w:r>
        <w:rPr>
          <w:w w:val="85"/>
        </w:rPr>
        <w:t>Bethuel</w:t>
      </w:r>
      <w:r>
        <w:rPr>
          <w:spacing w:val="-4"/>
          <w:w w:val="85"/>
        </w:rPr>
        <w:t> </w:t>
      </w:r>
      <w:r>
        <w:rPr>
          <w:w w:val="85"/>
        </w:rPr>
        <w:t>Pereira</w:t>
      </w:r>
      <w:r>
        <w:rPr>
          <w:spacing w:val="-3"/>
          <w:w w:val="85"/>
        </w:rPr>
        <w:t> </w:t>
      </w:r>
      <w:r>
        <w:rPr>
          <w:w w:val="85"/>
        </w:rPr>
        <w:t>Brízido</w:t>
      </w:r>
      <w:r>
        <w:rPr>
          <w:spacing w:val="-3"/>
          <w:w w:val="85"/>
        </w:rPr>
        <w:t> </w:t>
      </w:r>
      <w:r>
        <w:rPr>
          <w:w w:val="85"/>
        </w:rPr>
        <w:t>Filho, </w:t>
      </w:r>
      <w:r>
        <w:rPr>
          <w:w w:val="90"/>
        </w:rPr>
        <w:t>conforme</w:t>
      </w:r>
      <w:r>
        <w:rPr>
          <w:w w:val="90"/>
        </w:rPr>
        <w:t> previsão</w:t>
      </w:r>
      <w:r>
        <w:rPr>
          <w:w w:val="90"/>
        </w:rPr>
        <w:t> do</w:t>
      </w:r>
      <w:r>
        <w:rPr>
          <w:w w:val="90"/>
        </w:rPr>
        <w:t> art.</w:t>
      </w:r>
      <w:r>
        <w:rPr>
          <w:w w:val="90"/>
        </w:rPr>
        <w:t> 206-A</w:t>
      </w:r>
      <w:r>
        <w:rPr>
          <w:w w:val="90"/>
        </w:rPr>
        <w:t> do</w:t>
      </w:r>
      <w:r>
        <w:rPr>
          <w:w w:val="90"/>
        </w:rPr>
        <w:t> Código</w:t>
      </w:r>
      <w:r>
        <w:rPr>
          <w:w w:val="90"/>
        </w:rPr>
        <w:t> Civil</w:t>
      </w:r>
      <w:r>
        <w:rPr>
          <w:w w:val="90"/>
        </w:rPr>
        <w:t> e</w:t>
      </w:r>
      <w:r>
        <w:rPr>
          <w:w w:val="90"/>
        </w:rPr>
        <w:t> no</w:t>
      </w:r>
      <w:r>
        <w:rPr>
          <w:w w:val="90"/>
        </w:rPr>
        <w:t> art.</w:t>
      </w:r>
      <w:r>
        <w:rPr>
          <w:w w:val="90"/>
        </w:rPr>
        <w:t> 924,</w:t>
      </w:r>
      <w:r>
        <w:rPr>
          <w:w w:val="90"/>
        </w:rPr>
        <w:t> inciso</w:t>
      </w:r>
      <w:r>
        <w:rPr>
          <w:w w:val="90"/>
        </w:rPr>
        <w:t> V,</w:t>
      </w:r>
      <w:r>
        <w:rPr>
          <w:w w:val="90"/>
        </w:rPr>
        <w:t> do</w:t>
      </w:r>
      <w:r>
        <w:rPr>
          <w:w w:val="90"/>
        </w:rPr>
        <w:t> Código</w:t>
      </w:r>
      <w:r>
        <w:rPr>
          <w:w w:val="90"/>
        </w:rPr>
        <w:t> de</w:t>
      </w:r>
      <w:r>
        <w:rPr>
          <w:w w:val="90"/>
        </w:rPr>
        <w:t> Processo</w:t>
      </w:r>
      <w:r>
        <w:rPr>
          <w:w w:val="90"/>
        </w:rPr>
        <w:t> Civil,</w:t>
      </w:r>
      <w:r>
        <w:rPr>
          <w:w w:val="90"/>
        </w:rPr>
        <w:t> aplicados </w:t>
      </w:r>
      <w:r>
        <w:rPr>
          <w:w w:val="80"/>
        </w:rPr>
        <w:t>subsidiariamente por força do art. 127 da Lei</w:t>
      </w:r>
      <w:r>
        <w:rPr/>
        <w:t> </w:t>
      </w:r>
      <w:r>
        <w:rPr>
          <w:w w:val="80"/>
        </w:rPr>
        <w:t>Orgânica desta Corte de Contas, de acordo, ainda, com a previsão do § 1º do artigo 1º da Lei nº 9.873/1999; Do mesmo modo reconhecer a ocorrência do instituto da prescrição, na forma de prescrição </w:t>
      </w:r>
      <w:r>
        <w:rPr>
          <w:w w:val="85"/>
        </w:rPr>
        <w:t>das pretensões punitiva e ressarcitória, extinguindo o feito, com resolução de mérito, conforme Tema nº 899 e outros precedentes</w:t>
      </w:r>
      <w:r>
        <w:rPr>
          <w:spacing w:val="-7"/>
          <w:w w:val="85"/>
        </w:rPr>
        <w:t> </w:t>
      </w:r>
      <w:r>
        <w:rPr>
          <w:w w:val="85"/>
        </w:rPr>
        <w:t>do</w:t>
      </w:r>
      <w:r>
        <w:rPr>
          <w:spacing w:val="-7"/>
          <w:w w:val="85"/>
        </w:rPr>
        <w:t> </w:t>
      </w:r>
      <w:r>
        <w:rPr>
          <w:w w:val="85"/>
        </w:rPr>
        <w:t>STF</w:t>
      </w:r>
      <w:r>
        <w:rPr>
          <w:spacing w:val="-6"/>
          <w:w w:val="85"/>
        </w:rPr>
        <w:t> </w:t>
      </w:r>
      <w:r>
        <w:rPr>
          <w:w w:val="85"/>
        </w:rPr>
        <w:t>e</w:t>
      </w:r>
      <w:r>
        <w:rPr>
          <w:spacing w:val="-7"/>
          <w:w w:val="85"/>
        </w:rPr>
        <w:t> </w:t>
      </w:r>
      <w:r>
        <w:rPr>
          <w:w w:val="85"/>
        </w:rPr>
        <w:t>demais</w:t>
      </w:r>
      <w:r>
        <w:rPr>
          <w:spacing w:val="-7"/>
          <w:w w:val="85"/>
        </w:rPr>
        <w:t> </w:t>
      </w:r>
      <w:r>
        <w:rPr>
          <w:w w:val="85"/>
        </w:rPr>
        <w:t>Tribunais</w:t>
      </w:r>
      <w:r>
        <w:rPr>
          <w:spacing w:val="-6"/>
          <w:w w:val="85"/>
        </w:rPr>
        <w:t> </w:t>
      </w:r>
      <w:r>
        <w:rPr>
          <w:w w:val="85"/>
        </w:rPr>
        <w:t>Pátrios,</w:t>
      </w:r>
      <w:r>
        <w:rPr>
          <w:spacing w:val="-7"/>
          <w:w w:val="85"/>
        </w:rPr>
        <w:t> </w:t>
      </w:r>
      <w:r>
        <w:rPr>
          <w:w w:val="85"/>
        </w:rPr>
        <w:t>em</w:t>
      </w:r>
      <w:r>
        <w:rPr>
          <w:spacing w:val="-7"/>
          <w:w w:val="85"/>
        </w:rPr>
        <w:t> </w:t>
      </w:r>
      <w:r>
        <w:rPr>
          <w:w w:val="85"/>
        </w:rPr>
        <w:t>virtude</w:t>
      </w:r>
      <w:r>
        <w:rPr>
          <w:spacing w:val="-7"/>
          <w:w w:val="85"/>
        </w:rPr>
        <w:t> </w:t>
      </w:r>
      <w:r>
        <w:rPr>
          <w:w w:val="85"/>
        </w:rPr>
        <w:t>de</w:t>
      </w:r>
      <w:r>
        <w:rPr>
          <w:spacing w:val="-6"/>
          <w:w w:val="85"/>
        </w:rPr>
        <w:t> </w:t>
      </w:r>
      <w:r>
        <w:rPr>
          <w:w w:val="85"/>
        </w:rPr>
        <w:t>ter</w:t>
      </w:r>
      <w:r>
        <w:rPr>
          <w:spacing w:val="-7"/>
          <w:w w:val="85"/>
        </w:rPr>
        <w:t> </w:t>
      </w:r>
      <w:r>
        <w:rPr>
          <w:w w:val="85"/>
        </w:rPr>
        <w:t>transcorrido</w:t>
      </w:r>
      <w:r>
        <w:rPr>
          <w:spacing w:val="-7"/>
          <w:w w:val="85"/>
        </w:rPr>
        <w:t> </w:t>
      </w:r>
      <w:r>
        <w:rPr>
          <w:w w:val="85"/>
        </w:rPr>
        <w:t>mais</w:t>
      </w:r>
      <w:r>
        <w:rPr>
          <w:spacing w:val="-6"/>
          <w:w w:val="85"/>
        </w:rPr>
        <w:t> </w:t>
      </w:r>
      <w:r>
        <w:rPr>
          <w:w w:val="85"/>
        </w:rPr>
        <w:t>de</w:t>
      </w:r>
      <w:r>
        <w:rPr>
          <w:spacing w:val="-7"/>
          <w:w w:val="85"/>
        </w:rPr>
        <w:t> </w:t>
      </w:r>
      <w:r>
        <w:rPr>
          <w:w w:val="85"/>
        </w:rPr>
        <w:t>05</w:t>
      </w:r>
      <w:r>
        <w:rPr>
          <w:spacing w:val="-7"/>
          <w:w w:val="85"/>
        </w:rPr>
        <w:t> </w:t>
      </w:r>
      <w:r>
        <w:rPr>
          <w:w w:val="85"/>
        </w:rPr>
        <w:t>anos</w:t>
      </w:r>
      <w:r>
        <w:rPr>
          <w:spacing w:val="-6"/>
          <w:w w:val="85"/>
        </w:rPr>
        <w:t> </w:t>
      </w:r>
      <w:r>
        <w:rPr>
          <w:w w:val="85"/>
        </w:rPr>
        <w:t>sem</w:t>
      </w:r>
      <w:r>
        <w:rPr>
          <w:spacing w:val="-7"/>
          <w:w w:val="85"/>
        </w:rPr>
        <w:t> </w:t>
      </w:r>
      <w:r>
        <w:rPr>
          <w:w w:val="85"/>
        </w:rPr>
        <w:t>que</w:t>
      </w:r>
      <w:r>
        <w:rPr>
          <w:spacing w:val="-7"/>
          <w:w w:val="85"/>
        </w:rPr>
        <w:t> </w:t>
      </w:r>
      <w:r>
        <w:rPr>
          <w:w w:val="85"/>
        </w:rPr>
        <w:t>o</w:t>
      </w:r>
      <w:r>
        <w:rPr>
          <w:spacing w:val="-6"/>
          <w:w w:val="85"/>
        </w:rPr>
        <w:t> </w:t>
      </w:r>
      <w:r>
        <w:rPr>
          <w:w w:val="85"/>
        </w:rPr>
        <w:t>processo</w:t>
      </w:r>
      <w:r>
        <w:rPr>
          <w:spacing w:val="-7"/>
          <w:w w:val="85"/>
        </w:rPr>
        <w:t> </w:t>
      </w:r>
      <w:r>
        <w:rPr>
          <w:w w:val="85"/>
        </w:rPr>
        <w:t>em tela</w:t>
      </w:r>
      <w:r>
        <w:rPr>
          <w:spacing w:val="-1"/>
          <w:w w:val="85"/>
        </w:rPr>
        <w:t> </w:t>
      </w:r>
      <w:r>
        <w:rPr>
          <w:w w:val="85"/>
        </w:rPr>
        <w:t>tenha</w:t>
      </w:r>
      <w:r>
        <w:rPr>
          <w:spacing w:val="-1"/>
          <w:w w:val="85"/>
        </w:rPr>
        <w:t> </w:t>
      </w:r>
      <w:r>
        <w:rPr>
          <w:w w:val="85"/>
        </w:rPr>
        <w:t>sido</w:t>
      </w:r>
      <w:r>
        <w:rPr>
          <w:spacing w:val="-3"/>
          <w:w w:val="85"/>
        </w:rPr>
        <w:t> </w:t>
      </w:r>
      <w:r>
        <w:rPr>
          <w:w w:val="85"/>
        </w:rPr>
        <w:t>apreciado</w:t>
      </w:r>
      <w:r>
        <w:rPr>
          <w:spacing w:val="-3"/>
          <w:w w:val="85"/>
        </w:rPr>
        <w:t> </w:t>
      </w:r>
      <w:r>
        <w:rPr>
          <w:w w:val="85"/>
        </w:rPr>
        <w:t>por</w:t>
      </w:r>
      <w:r>
        <w:rPr>
          <w:spacing w:val="-2"/>
          <w:w w:val="85"/>
        </w:rPr>
        <w:t> </w:t>
      </w:r>
      <w:r>
        <w:rPr>
          <w:w w:val="85"/>
        </w:rPr>
        <w:t>esta</w:t>
      </w:r>
      <w:r>
        <w:rPr>
          <w:spacing w:val="-3"/>
          <w:w w:val="85"/>
        </w:rPr>
        <w:t> </w:t>
      </w:r>
      <w:r>
        <w:rPr>
          <w:w w:val="85"/>
        </w:rPr>
        <w:t>Corte</w:t>
      </w:r>
      <w:r>
        <w:rPr>
          <w:spacing w:val="-3"/>
          <w:w w:val="85"/>
        </w:rPr>
        <w:t> </w:t>
      </w:r>
      <w:r>
        <w:rPr>
          <w:w w:val="85"/>
        </w:rPr>
        <w:t>de</w:t>
      </w:r>
      <w:r>
        <w:rPr>
          <w:spacing w:val="-1"/>
          <w:w w:val="85"/>
        </w:rPr>
        <w:t> </w:t>
      </w:r>
      <w:r>
        <w:rPr>
          <w:w w:val="85"/>
        </w:rPr>
        <w:t>Contas,</w:t>
      </w:r>
      <w:r>
        <w:rPr>
          <w:spacing w:val="-3"/>
          <w:w w:val="85"/>
        </w:rPr>
        <w:t> </w:t>
      </w:r>
      <w:r>
        <w:rPr>
          <w:w w:val="85"/>
        </w:rPr>
        <w:t>relativamente</w:t>
      </w:r>
      <w:r>
        <w:rPr>
          <w:spacing w:val="-3"/>
          <w:w w:val="85"/>
        </w:rPr>
        <w:t> </w:t>
      </w:r>
      <w:r>
        <w:rPr>
          <w:w w:val="85"/>
        </w:rPr>
        <w:t>ao</w:t>
      </w:r>
      <w:r>
        <w:rPr>
          <w:spacing w:val="-3"/>
          <w:w w:val="85"/>
        </w:rPr>
        <w:t> </w:t>
      </w:r>
      <w:r>
        <w:rPr>
          <w:w w:val="85"/>
        </w:rPr>
        <w:t>Sr.</w:t>
      </w:r>
      <w:r>
        <w:rPr>
          <w:spacing w:val="-3"/>
          <w:w w:val="85"/>
        </w:rPr>
        <w:t> </w:t>
      </w:r>
      <w:r>
        <w:rPr>
          <w:w w:val="85"/>
        </w:rPr>
        <w:t>Luiz</w:t>
      </w:r>
      <w:r>
        <w:rPr>
          <w:spacing w:val="-2"/>
          <w:w w:val="85"/>
        </w:rPr>
        <w:t> </w:t>
      </w:r>
      <w:r>
        <w:rPr>
          <w:w w:val="85"/>
        </w:rPr>
        <w:t>Magno</w:t>
      </w:r>
      <w:r>
        <w:rPr>
          <w:spacing w:val="-1"/>
          <w:w w:val="85"/>
        </w:rPr>
        <w:t> </w:t>
      </w:r>
      <w:r>
        <w:rPr>
          <w:w w:val="85"/>
        </w:rPr>
        <w:t>Praiano</w:t>
      </w:r>
      <w:r>
        <w:rPr>
          <w:spacing w:val="-3"/>
          <w:w w:val="85"/>
        </w:rPr>
        <w:t> </w:t>
      </w:r>
      <w:r>
        <w:rPr>
          <w:w w:val="85"/>
        </w:rPr>
        <w:t>Moraes;</w:t>
      </w:r>
      <w:r>
        <w:rPr>
          <w:spacing w:val="-1"/>
          <w:w w:val="85"/>
        </w:rPr>
        <w:t> </w:t>
      </w:r>
      <w:r>
        <w:rPr>
          <w:w w:val="85"/>
        </w:rPr>
        <w:t>pelo</w:t>
      </w:r>
      <w:r>
        <w:rPr>
          <w:spacing w:val="-3"/>
          <w:w w:val="85"/>
        </w:rPr>
        <w:t> </w:t>
      </w:r>
      <w:r>
        <w:rPr>
          <w:w w:val="85"/>
        </w:rPr>
        <w:t>princípio</w:t>
      </w:r>
      <w:r>
        <w:rPr>
          <w:spacing w:val="-3"/>
          <w:w w:val="85"/>
        </w:rPr>
        <w:t> </w:t>
      </w:r>
      <w:r>
        <w:rPr>
          <w:w w:val="85"/>
        </w:rPr>
        <w:t>da simetria, consubstanciado</w:t>
      </w:r>
      <w:r>
        <w:rPr>
          <w:spacing w:val="-2"/>
          <w:w w:val="85"/>
        </w:rPr>
        <w:t> </w:t>
      </w:r>
      <w:r>
        <w:rPr>
          <w:w w:val="85"/>
        </w:rPr>
        <w:t>no art. 75 da CFRB/88;</w:t>
      </w:r>
      <w:r>
        <w:rPr>
          <w:spacing w:val="-3"/>
          <w:w w:val="85"/>
        </w:rPr>
        <w:t> </w:t>
      </w:r>
      <w:r>
        <w:rPr>
          <w:w w:val="85"/>
        </w:rPr>
        <w:t>nos</w:t>
      </w:r>
      <w:r>
        <w:rPr>
          <w:spacing w:val="-1"/>
          <w:w w:val="85"/>
        </w:rPr>
        <w:t> </w:t>
      </w:r>
      <w:r>
        <w:rPr>
          <w:w w:val="85"/>
        </w:rPr>
        <w:t>termos</w:t>
      </w:r>
      <w:r>
        <w:rPr>
          <w:spacing w:val="-1"/>
          <w:w w:val="85"/>
        </w:rPr>
        <w:t> </w:t>
      </w:r>
      <w:r>
        <w:rPr>
          <w:w w:val="85"/>
        </w:rPr>
        <w:t>ainda, do</w:t>
      </w:r>
      <w:r>
        <w:rPr>
          <w:spacing w:val="-2"/>
          <w:w w:val="85"/>
        </w:rPr>
        <w:t> </w:t>
      </w:r>
      <w:r>
        <w:rPr>
          <w:w w:val="85"/>
        </w:rPr>
        <w:t>que</w:t>
      </w:r>
      <w:r>
        <w:rPr>
          <w:spacing w:val="-2"/>
          <w:w w:val="85"/>
        </w:rPr>
        <w:t> </w:t>
      </w:r>
      <w:r>
        <w:rPr>
          <w:w w:val="85"/>
        </w:rPr>
        <w:t>prevê a ADI</w:t>
      </w:r>
      <w:r>
        <w:rPr>
          <w:spacing w:val="-1"/>
          <w:w w:val="85"/>
        </w:rPr>
        <w:t> </w:t>
      </w:r>
      <w:r>
        <w:rPr>
          <w:w w:val="85"/>
        </w:rPr>
        <w:t>5509/CE, conforme dicção</w:t>
      </w:r>
      <w:r>
        <w:rPr>
          <w:spacing w:val="-2"/>
          <w:w w:val="85"/>
        </w:rPr>
        <w:t> </w:t>
      </w:r>
      <w:r>
        <w:rPr>
          <w:w w:val="85"/>
        </w:rPr>
        <w:t>da </w:t>
      </w:r>
      <w:r>
        <w:rPr>
          <w:w w:val="90"/>
        </w:rPr>
        <w:t>Resolução</w:t>
      </w:r>
      <w:r>
        <w:rPr>
          <w:w w:val="90"/>
        </w:rPr>
        <w:t> TCU</w:t>
      </w:r>
      <w:r>
        <w:rPr>
          <w:w w:val="90"/>
        </w:rPr>
        <w:t> nº</w:t>
      </w:r>
      <w:r>
        <w:rPr>
          <w:w w:val="90"/>
        </w:rPr>
        <w:t> 344</w:t>
      </w:r>
      <w:r>
        <w:rPr>
          <w:w w:val="90"/>
        </w:rPr>
        <w:t> em</w:t>
      </w:r>
      <w:r>
        <w:rPr>
          <w:w w:val="90"/>
        </w:rPr>
        <w:t> seu</w:t>
      </w:r>
      <w:r>
        <w:rPr>
          <w:w w:val="90"/>
        </w:rPr>
        <w:t> art.</w:t>
      </w:r>
      <w:r>
        <w:rPr>
          <w:w w:val="90"/>
        </w:rPr>
        <w:t> 8º,</w:t>
      </w:r>
      <w:r>
        <w:rPr>
          <w:w w:val="90"/>
        </w:rPr>
        <w:t> das</w:t>
      </w:r>
      <w:r>
        <w:rPr>
          <w:w w:val="90"/>
        </w:rPr>
        <w:t> alterações</w:t>
      </w:r>
      <w:r>
        <w:rPr>
          <w:w w:val="90"/>
        </w:rPr>
        <w:t> promovidas</w:t>
      </w:r>
      <w:r>
        <w:rPr>
          <w:w w:val="90"/>
        </w:rPr>
        <w:t> pela</w:t>
      </w:r>
      <w:r>
        <w:rPr>
          <w:w w:val="90"/>
        </w:rPr>
        <w:t> Resolução</w:t>
      </w:r>
      <w:r>
        <w:rPr>
          <w:w w:val="90"/>
        </w:rPr>
        <w:t> TCU</w:t>
      </w:r>
      <w:r>
        <w:rPr>
          <w:w w:val="90"/>
        </w:rPr>
        <w:t> nº</w:t>
      </w:r>
      <w:r>
        <w:rPr>
          <w:w w:val="90"/>
        </w:rPr>
        <w:t> 367</w:t>
      </w:r>
      <w:r>
        <w:rPr>
          <w:w w:val="90"/>
        </w:rPr>
        <w:t> e,</w:t>
      </w:r>
      <w:r>
        <w:rPr>
          <w:w w:val="90"/>
        </w:rPr>
        <w:t> por</w:t>
      </w:r>
      <w:r>
        <w:rPr>
          <w:w w:val="90"/>
        </w:rPr>
        <w:t> fim,</w:t>
      </w:r>
      <w:r>
        <w:rPr>
          <w:w w:val="90"/>
        </w:rPr>
        <w:t> sob</w:t>
      </w:r>
      <w:r>
        <w:rPr>
          <w:w w:val="90"/>
        </w:rPr>
        <w:t> a </w:t>
      </w:r>
      <w:r>
        <w:rPr>
          <w:w w:val="80"/>
        </w:rPr>
        <w:t>recomendação extraída da proposta normativa constante da Nota Recomendatória ATRICON-IRB-CNPTC-ABRACOM n° </w:t>
      </w:r>
      <w:r>
        <w:rPr>
          <w:spacing w:val="-2"/>
          <w:w w:val="90"/>
        </w:rPr>
        <w:t>02/2023</w:t>
      </w:r>
      <w:r>
        <w:rPr>
          <w:spacing w:val="-2"/>
          <w:w w:val="90"/>
        </w:rPr>
        <w:t> e,</w:t>
      </w:r>
      <w:r>
        <w:rPr>
          <w:spacing w:val="-3"/>
          <w:w w:val="90"/>
        </w:rPr>
        <w:t> </w:t>
      </w:r>
      <w:r>
        <w:rPr>
          <w:spacing w:val="-2"/>
          <w:w w:val="90"/>
        </w:rPr>
        <w:t>relativamente</w:t>
      </w:r>
      <w:r>
        <w:rPr>
          <w:spacing w:val="-4"/>
          <w:w w:val="90"/>
        </w:rPr>
        <w:t> </w:t>
      </w:r>
      <w:r>
        <w:rPr>
          <w:spacing w:val="-2"/>
          <w:w w:val="90"/>
        </w:rPr>
        <w:t>aos</w:t>
      </w:r>
      <w:r>
        <w:rPr>
          <w:spacing w:val="-3"/>
          <w:w w:val="90"/>
        </w:rPr>
        <w:t> </w:t>
      </w:r>
      <w:r>
        <w:rPr>
          <w:spacing w:val="-2"/>
          <w:w w:val="90"/>
        </w:rPr>
        <w:t>Atos</w:t>
      </w:r>
      <w:r>
        <w:rPr>
          <w:spacing w:val="-4"/>
          <w:w w:val="90"/>
        </w:rPr>
        <w:t> </w:t>
      </w:r>
      <w:r>
        <w:rPr>
          <w:spacing w:val="-2"/>
          <w:w w:val="90"/>
        </w:rPr>
        <w:t>de</w:t>
      </w:r>
      <w:r>
        <w:rPr>
          <w:spacing w:val="-4"/>
          <w:w w:val="90"/>
        </w:rPr>
        <w:t> </w:t>
      </w:r>
      <w:r>
        <w:rPr>
          <w:spacing w:val="-2"/>
          <w:w w:val="90"/>
        </w:rPr>
        <w:t>Governo;</w:t>
      </w:r>
      <w:r>
        <w:rPr>
          <w:spacing w:val="-2"/>
          <w:w w:val="90"/>
        </w:rPr>
        <w:t> </w:t>
      </w:r>
      <w:r>
        <w:rPr>
          <w:rFonts w:ascii="Arial" w:hAnsi="Arial"/>
          <w:b/>
          <w:spacing w:val="-2"/>
          <w:w w:val="90"/>
        </w:rPr>
        <w:t>10.3.</w:t>
      </w:r>
      <w:r>
        <w:rPr>
          <w:rFonts w:ascii="Arial" w:hAnsi="Arial"/>
          <w:b/>
          <w:spacing w:val="-3"/>
          <w:w w:val="90"/>
        </w:rPr>
        <w:t> </w:t>
      </w:r>
      <w:r>
        <w:rPr>
          <w:rFonts w:ascii="Arial" w:hAnsi="Arial"/>
          <w:b/>
          <w:spacing w:val="-2"/>
          <w:w w:val="90"/>
        </w:rPr>
        <w:t>Encaminhar</w:t>
      </w:r>
      <w:r>
        <w:rPr>
          <w:spacing w:val="-2"/>
          <w:w w:val="90"/>
        </w:rPr>
        <w:t>,</w:t>
      </w:r>
      <w:r>
        <w:rPr>
          <w:spacing w:val="-4"/>
          <w:w w:val="90"/>
        </w:rPr>
        <w:t> </w:t>
      </w:r>
      <w:r>
        <w:rPr>
          <w:spacing w:val="-2"/>
          <w:w w:val="90"/>
        </w:rPr>
        <w:t>após</w:t>
      </w:r>
      <w:r>
        <w:rPr>
          <w:spacing w:val="-4"/>
          <w:w w:val="90"/>
        </w:rPr>
        <w:t> </w:t>
      </w:r>
      <w:r>
        <w:rPr>
          <w:spacing w:val="-2"/>
          <w:w w:val="90"/>
        </w:rPr>
        <w:t>a</w:t>
      </w:r>
      <w:r>
        <w:rPr>
          <w:spacing w:val="-4"/>
          <w:w w:val="90"/>
        </w:rPr>
        <w:t> </w:t>
      </w:r>
      <w:r>
        <w:rPr>
          <w:spacing w:val="-2"/>
          <w:w w:val="90"/>
        </w:rPr>
        <w:t>sua</w:t>
      </w:r>
      <w:r>
        <w:rPr>
          <w:spacing w:val="-4"/>
          <w:w w:val="90"/>
        </w:rPr>
        <w:t> </w:t>
      </w:r>
      <w:r>
        <w:rPr>
          <w:spacing w:val="-2"/>
          <w:w w:val="90"/>
        </w:rPr>
        <w:t>devida</w:t>
      </w:r>
      <w:r>
        <w:rPr>
          <w:spacing w:val="-2"/>
          <w:w w:val="90"/>
        </w:rPr>
        <w:t> publicação,</w:t>
      </w:r>
      <w:r>
        <w:rPr>
          <w:spacing w:val="-4"/>
          <w:w w:val="90"/>
        </w:rPr>
        <w:t> </w:t>
      </w:r>
      <w:r>
        <w:rPr>
          <w:spacing w:val="-2"/>
          <w:w w:val="90"/>
        </w:rPr>
        <w:t>este</w:t>
      </w:r>
      <w:r>
        <w:rPr>
          <w:spacing w:val="-2"/>
          <w:w w:val="90"/>
        </w:rPr>
        <w:t> PARECER </w:t>
      </w:r>
      <w:r>
        <w:rPr>
          <w:w w:val="85"/>
        </w:rPr>
        <w:t>PRÉVIO,</w:t>
      </w:r>
      <w:r>
        <w:rPr>
          <w:spacing w:val="-3"/>
          <w:w w:val="85"/>
        </w:rPr>
        <w:t> </w:t>
      </w:r>
      <w:r>
        <w:rPr>
          <w:w w:val="85"/>
        </w:rPr>
        <w:t>acompanhado</w:t>
      </w:r>
      <w:r>
        <w:rPr>
          <w:spacing w:val="-1"/>
          <w:w w:val="85"/>
        </w:rPr>
        <w:t> </w:t>
      </w:r>
      <w:r>
        <w:rPr>
          <w:w w:val="85"/>
        </w:rPr>
        <w:t>do</w:t>
      </w:r>
      <w:r>
        <w:rPr>
          <w:spacing w:val="-2"/>
          <w:w w:val="85"/>
        </w:rPr>
        <w:t> </w:t>
      </w:r>
      <w:r>
        <w:rPr>
          <w:w w:val="85"/>
        </w:rPr>
        <w:t>Voto</w:t>
      </w:r>
      <w:r>
        <w:rPr>
          <w:spacing w:val="-1"/>
          <w:w w:val="85"/>
        </w:rPr>
        <w:t> </w:t>
      </w:r>
      <w:r>
        <w:rPr>
          <w:w w:val="85"/>
        </w:rPr>
        <w:t>e</w:t>
      </w:r>
      <w:r>
        <w:rPr>
          <w:spacing w:val="-2"/>
          <w:w w:val="85"/>
        </w:rPr>
        <w:t> </w:t>
      </w:r>
      <w:r>
        <w:rPr>
          <w:w w:val="85"/>
        </w:rPr>
        <w:t>de</w:t>
      </w:r>
      <w:r>
        <w:rPr>
          <w:spacing w:val="-2"/>
          <w:w w:val="85"/>
        </w:rPr>
        <w:t> </w:t>
      </w:r>
      <w:r>
        <w:rPr>
          <w:w w:val="85"/>
        </w:rPr>
        <w:t>cópia</w:t>
      </w:r>
      <w:r>
        <w:rPr>
          <w:spacing w:val="-1"/>
          <w:w w:val="85"/>
        </w:rPr>
        <w:t> </w:t>
      </w:r>
      <w:r>
        <w:rPr>
          <w:w w:val="85"/>
        </w:rPr>
        <w:t>integral</w:t>
      </w:r>
      <w:r>
        <w:rPr>
          <w:spacing w:val="-4"/>
          <w:w w:val="85"/>
        </w:rPr>
        <w:t> </w:t>
      </w:r>
      <w:r>
        <w:rPr>
          <w:w w:val="85"/>
        </w:rPr>
        <w:t>do</w:t>
      </w:r>
      <w:r>
        <w:rPr>
          <w:spacing w:val="-1"/>
          <w:w w:val="85"/>
        </w:rPr>
        <w:t> </w:t>
      </w:r>
      <w:r>
        <w:rPr>
          <w:w w:val="85"/>
        </w:rPr>
        <w:t>processo</w:t>
      </w:r>
      <w:r>
        <w:rPr>
          <w:spacing w:val="-3"/>
          <w:w w:val="85"/>
        </w:rPr>
        <w:t> </w:t>
      </w:r>
      <w:r>
        <w:rPr>
          <w:w w:val="85"/>
        </w:rPr>
        <w:t>à</w:t>
      </w:r>
      <w:r>
        <w:rPr>
          <w:spacing w:val="-1"/>
          <w:w w:val="85"/>
        </w:rPr>
        <w:t> </w:t>
      </w:r>
      <w:r>
        <w:rPr>
          <w:w w:val="85"/>
        </w:rPr>
        <w:t>Câmara</w:t>
      </w:r>
      <w:r>
        <w:rPr>
          <w:spacing w:val="-2"/>
          <w:w w:val="85"/>
        </w:rPr>
        <w:t> </w:t>
      </w:r>
      <w:r>
        <w:rPr>
          <w:w w:val="85"/>
        </w:rPr>
        <w:t>Municipal</w:t>
      </w:r>
      <w:r>
        <w:rPr>
          <w:spacing w:val="-2"/>
          <w:w w:val="85"/>
        </w:rPr>
        <w:t> </w:t>
      </w:r>
      <w:r>
        <w:rPr>
          <w:w w:val="85"/>
        </w:rPr>
        <w:t>de</w:t>
      </w:r>
      <w:r>
        <w:rPr>
          <w:spacing w:val="-2"/>
          <w:w w:val="85"/>
        </w:rPr>
        <w:t> </w:t>
      </w:r>
      <w:r>
        <w:rPr>
          <w:w w:val="85"/>
        </w:rPr>
        <w:t>Maraã,</w:t>
      </w:r>
      <w:r>
        <w:rPr>
          <w:spacing w:val="-3"/>
          <w:w w:val="85"/>
        </w:rPr>
        <w:t> </w:t>
      </w:r>
      <w:r>
        <w:rPr>
          <w:w w:val="85"/>
        </w:rPr>
        <w:t>a</w:t>
      </w:r>
      <w:r>
        <w:rPr>
          <w:spacing w:val="-3"/>
          <w:w w:val="85"/>
        </w:rPr>
        <w:t> </w:t>
      </w:r>
      <w:r>
        <w:rPr>
          <w:w w:val="85"/>
        </w:rPr>
        <w:t>fim</w:t>
      </w:r>
      <w:r>
        <w:rPr>
          <w:spacing w:val="-2"/>
          <w:w w:val="85"/>
        </w:rPr>
        <w:t> </w:t>
      </w:r>
      <w:r>
        <w:rPr>
          <w:w w:val="85"/>
        </w:rPr>
        <w:t>de</w:t>
      </w:r>
      <w:r>
        <w:rPr>
          <w:spacing w:val="-2"/>
          <w:w w:val="85"/>
        </w:rPr>
        <w:t> </w:t>
      </w:r>
      <w:r>
        <w:rPr>
          <w:w w:val="85"/>
        </w:rPr>
        <w:t>que</w:t>
      </w:r>
      <w:r>
        <w:rPr>
          <w:spacing w:val="-1"/>
          <w:w w:val="85"/>
        </w:rPr>
        <w:t> </w:t>
      </w:r>
      <w:r>
        <w:rPr>
          <w:w w:val="85"/>
        </w:rPr>
        <w:t>o</w:t>
      </w:r>
      <w:r>
        <w:rPr>
          <w:spacing w:val="-2"/>
          <w:w w:val="85"/>
        </w:rPr>
        <w:t> </w:t>
      </w:r>
      <w:r>
        <w:rPr>
          <w:w w:val="85"/>
        </w:rPr>
        <w:t>referido Órgão,</w:t>
      </w:r>
      <w:r>
        <w:rPr>
          <w:spacing w:val="-3"/>
          <w:w w:val="85"/>
        </w:rPr>
        <w:t> </w:t>
      </w:r>
      <w:r>
        <w:rPr>
          <w:w w:val="85"/>
        </w:rPr>
        <w:t>exercendo</w:t>
      </w:r>
      <w:r>
        <w:rPr>
          <w:spacing w:val="-2"/>
          <w:w w:val="85"/>
        </w:rPr>
        <w:t> </w:t>
      </w:r>
      <w:r>
        <w:rPr>
          <w:w w:val="85"/>
        </w:rPr>
        <w:t>a</w:t>
      </w:r>
      <w:r>
        <w:rPr>
          <w:spacing w:val="-1"/>
          <w:w w:val="85"/>
        </w:rPr>
        <w:t> </w:t>
      </w:r>
      <w:r>
        <w:rPr>
          <w:w w:val="85"/>
        </w:rPr>
        <w:t>competência</w:t>
      </w:r>
      <w:r>
        <w:rPr>
          <w:spacing w:val="-3"/>
          <w:w w:val="85"/>
        </w:rPr>
        <w:t> </w:t>
      </w:r>
      <w:r>
        <w:rPr>
          <w:w w:val="85"/>
        </w:rPr>
        <w:t>que</w:t>
      </w:r>
      <w:r>
        <w:rPr>
          <w:spacing w:val="-1"/>
          <w:w w:val="85"/>
        </w:rPr>
        <w:t> </w:t>
      </w:r>
      <w:r>
        <w:rPr>
          <w:w w:val="85"/>
        </w:rPr>
        <w:t>lhe</w:t>
      </w:r>
      <w:r>
        <w:rPr>
          <w:spacing w:val="-2"/>
          <w:w w:val="85"/>
        </w:rPr>
        <w:t> </w:t>
      </w:r>
      <w:r>
        <w:rPr>
          <w:w w:val="85"/>
        </w:rPr>
        <w:t>é</w:t>
      </w:r>
      <w:r>
        <w:rPr>
          <w:spacing w:val="-1"/>
          <w:w w:val="85"/>
        </w:rPr>
        <w:t> </w:t>
      </w:r>
      <w:r>
        <w:rPr>
          <w:w w:val="85"/>
        </w:rPr>
        <w:t>fixada</w:t>
      </w:r>
      <w:r>
        <w:rPr>
          <w:spacing w:val="-2"/>
          <w:w w:val="85"/>
        </w:rPr>
        <w:t> </w:t>
      </w:r>
      <w:r>
        <w:rPr>
          <w:w w:val="85"/>
        </w:rPr>
        <w:t>pelo</w:t>
      </w:r>
      <w:r>
        <w:rPr>
          <w:spacing w:val="-1"/>
          <w:w w:val="85"/>
        </w:rPr>
        <w:t> </w:t>
      </w:r>
      <w:r>
        <w:rPr>
          <w:w w:val="85"/>
        </w:rPr>
        <w:t>art.</w:t>
      </w:r>
      <w:r>
        <w:rPr>
          <w:spacing w:val="-3"/>
          <w:w w:val="85"/>
        </w:rPr>
        <w:t> </w:t>
      </w:r>
      <w:r>
        <w:rPr>
          <w:w w:val="85"/>
        </w:rPr>
        <w:t>127</w:t>
      </w:r>
      <w:r>
        <w:rPr>
          <w:spacing w:val="-2"/>
          <w:w w:val="85"/>
        </w:rPr>
        <w:t> </w:t>
      </w:r>
      <w:r>
        <w:rPr>
          <w:w w:val="85"/>
        </w:rPr>
        <w:t>e</w:t>
      </w:r>
      <w:r>
        <w:rPr>
          <w:spacing w:val="-2"/>
          <w:w w:val="85"/>
        </w:rPr>
        <w:t> </w:t>
      </w:r>
      <w:r>
        <w:rPr>
          <w:w w:val="85"/>
        </w:rPr>
        <w:t>parágrafos,</w:t>
      </w:r>
      <w:r>
        <w:rPr>
          <w:spacing w:val="-3"/>
          <w:w w:val="85"/>
        </w:rPr>
        <w:t> </w:t>
      </w:r>
      <w:r>
        <w:rPr>
          <w:w w:val="85"/>
        </w:rPr>
        <w:t>da</w:t>
      </w:r>
      <w:r>
        <w:rPr>
          <w:spacing w:val="-2"/>
          <w:w w:val="85"/>
        </w:rPr>
        <w:t> </w:t>
      </w:r>
      <w:r>
        <w:rPr>
          <w:w w:val="85"/>
        </w:rPr>
        <w:t>Constituição</w:t>
      </w:r>
      <w:r>
        <w:rPr>
          <w:spacing w:val="-1"/>
          <w:w w:val="85"/>
        </w:rPr>
        <w:t> </w:t>
      </w:r>
      <w:r>
        <w:rPr>
          <w:w w:val="85"/>
        </w:rPr>
        <w:t>do</w:t>
      </w:r>
      <w:r>
        <w:rPr>
          <w:spacing w:val="-1"/>
          <w:w w:val="85"/>
        </w:rPr>
        <w:t> </w:t>
      </w:r>
      <w:r>
        <w:rPr>
          <w:w w:val="85"/>
        </w:rPr>
        <w:t>Estado</w:t>
      </w:r>
      <w:r>
        <w:rPr>
          <w:spacing w:val="-1"/>
          <w:w w:val="85"/>
        </w:rPr>
        <w:t> </w:t>
      </w:r>
      <w:r>
        <w:rPr>
          <w:w w:val="85"/>
        </w:rPr>
        <w:t>do</w:t>
      </w:r>
      <w:r>
        <w:rPr>
          <w:spacing w:val="-2"/>
          <w:w w:val="85"/>
        </w:rPr>
        <w:t> </w:t>
      </w:r>
      <w:r>
        <w:rPr>
          <w:w w:val="85"/>
        </w:rPr>
        <w:t>Amazonas, </w:t>
      </w:r>
      <w:r>
        <w:rPr>
          <w:w w:val="80"/>
        </w:rPr>
        <w:t>realize o julgamento das referidas contas, observando, sobretudo, o seguinte (parágrafos quinto, sexto e sétimo do art. 127</w:t>
      </w:r>
      <w:r>
        <w:rPr>
          <w:spacing w:val="40"/>
        </w:rPr>
        <w:t> </w:t>
      </w:r>
      <w:r>
        <w:rPr>
          <w:w w:val="85"/>
        </w:rPr>
        <w:t>da Constituição do Estado): O julgamento das Contas da Prefeitura Municipal pela Câmara de Vereadores se dará no </w:t>
      </w:r>
      <w:r>
        <w:rPr>
          <w:spacing w:val="-2"/>
          <w:w w:val="85"/>
        </w:rPr>
        <w:t>prazo de sessenta dias, após a publicação no Diário Oficial do Estado do parecer prévio</w:t>
      </w:r>
      <w:r>
        <w:rPr/>
        <w:t> </w:t>
      </w:r>
      <w:r>
        <w:rPr>
          <w:spacing w:val="-2"/>
          <w:w w:val="85"/>
        </w:rPr>
        <w:t>emitido pelo Tribunal de Contas </w:t>
      </w:r>
      <w:r>
        <w:rPr>
          <w:w w:val="85"/>
        </w:rPr>
        <w:t>do</w:t>
      </w:r>
      <w:r>
        <w:rPr>
          <w:spacing w:val="-7"/>
          <w:w w:val="85"/>
        </w:rPr>
        <w:t> </w:t>
      </w:r>
      <w:r>
        <w:rPr>
          <w:w w:val="85"/>
        </w:rPr>
        <w:t>Estado</w:t>
      </w:r>
      <w:r>
        <w:rPr>
          <w:spacing w:val="-7"/>
          <w:w w:val="85"/>
        </w:rPr>
        <w:t> </w:t>
      </w:r>
      <w:r>
        <w:rPr>
          <w:w w:val="85"/>
        </w:rPr>
        <w:t>ou,</w:t>
      </w:r>
      <w:r>
        <w:rPr>
          <w:spacing w:val="-6"/>
          <w:w w:val="85"/>
        </w:rPr>
        <w:t> </w:t>
      </w:r>
      <w:r>
        <w:rPr>
          <w:w w:val="85"/>
        </w:rPr>
        <w:t>estando</w:t>
      </w:r>
      <w:r>
        <w:rPr>
          <w:spacing w:val="-7"/>
          <w:w w:val="85"/>
        </w:rPr>
        <w:t> </w:t>
      </w:r>
      <w:r>
        <w:rPr>
          <w:w w:val="85"/>
        </w:rPr>
        <w:t>a</w:t>
      </w:r>
      <w:r>
        <w:rPr>
          <w:spacing w:val="-7"/>
          <w:w w:val="85"/>
        </w:rPr>
        <w:t> </w:t>
      </w:r>
      <w:r>
        <w:rPr>
          <w:w w:val="85"/>
        </w:rPr>
        <w:t>Câmara</w:t>
      </w:r>
      <w:r>
        <w:rPr>
          <w:spacing w:val="-6"/>
          <w:w w:val="85"/>
        </w:rPr>
        <w:t> </w:t>
      </w:r>
      <w:r>
        <w:rPr>
          <w:w w:val="85"/>
        </w:rPr>
        <w:t>em</w:t>
      </w:r>
      <w:r>
        <w:rPr>
          <w:spacing w:val="-7"/>
          <w:w w:val="85"/>
        </w:rPr>
        <w:t> </w:t>
      </w:r>
      <w:r>
        <w:rPr>
          <w:w w:val="85"/>
        </w:rPr>
        <w:t>recesso,</w:t>
      </w:r>
      <w:r>
        <w:rPr>
          <w:spacing w:val="-7"/>
          <w:w w:val="85"/>
        </w:rPr>
        <w:t> </w:t>
      </w:r>
      <w:r>
        <w:rPr>
          <w:w w:val="85"/>
        </w:rPr>
        <w:t>até</w:t>
      </w:r>
      <w:r>
        <w:rPr>
          <w:spacing w:val="-7"/>
          <w:w w:val="85"/>
        </w:rPr>
        <w:t> </w:t>
      </w:r>
      <w:r>
        <w:rPr>
          <w:w w:val="85"/>
        </w:rPr>
        <w:t>o</w:t>
      </w:r>
      <w:r>
        <w:rPr>
          <w:spacing w:val="-6"/>
          <w:w w:val="85"/>
        </w:rPr>
        <w:t> </w:t>
      </w:r>
      <w:r>
        <w:rPr>
          <w:w w:val="85"/>
        </w:rPr>
        <w:t>sexagésimo</w:t>
      </w:r>
      <w:r>
        <w:rPr>
          <w:spacing w:val="-7"/>
          <w:w w:val="85"/>
        </w:rPr>
        <w:t> </w:t>
      </w:r>
      <w:r>
        <w:rPr>
          <w:w w:val="85"/>
        </w:rPr>
        <w:t>dia</w:t>
      </w:r>
      <w:r>
        <w:rPr>
          <w:spacing w:val="-7"/>
          <w:w w:val="85"/>
        </w:rPr>
        <w:t> </w:t>
      </w:r>
      <w:r>
        <w:rPr>
          <w:w w:val="85"/>
        </w:rPr>
        <w:t>do</w:t>
      </w:r>
      <w:r>
        <w:rPr>
          <w:spacing w:val="-6"/>
          <w:w w:val="85"/>
        </w:rPr>
        <w:t> </w:t>
      </w:r>
      <w:r>
        <w:rPr>
          <w:w w:val="85"/>
        </w:rPr>
        <w:t>início</w:t>
      </w:r>
      <w:r>
        <w:rPr>
          <w:spacing w:val="-7"/>
          <w:w w:val="85"/>
        </w:rPr>
        <w:t> </w:t>
      </w:r>
      <w:r>
        <w:rPr>
          <w:w w:val="85"/>
        </w:rPr>
        <w:t>da</w:t>
      </w:r>
      <w:r>
        <w:rPr>
          <w:spacing w:val="-7"/>
          <w:w w:val="85"/>
        </w:rPr>
        <w:t> </w:t>
      </w:r>
      <w:r>
        <w:rPr>
          <w:w w:val="85"/>
        </w:rPr>
        <w:t>sessão</w:t>
      </w:r>
      <w:r>
        <w:rPr>
          <w:spacing w:val="-6"/>
          <w:w w:val="85"/>
        </w:rPr>
        <w:t> </w:t>
      </w:r>
      <w:r>
        <w:rPr>
          <w:w w:val="85"/>
        </w:rPr>
        <w:t>legislativa</w:t>
      </w:r>
      <w:r>
        <w:rPr>
          <w:spacing w:val="-7"/>
          <w:w w:val="85"/>
        </w:rPr>
        <w:t> </w:t>
      </w:r>
      <w:r>
        <w:rPr>
          <w:w w:val="85"/>
        </w:rPr>
        <w:t>seguinte.</w:t>
      </w:r>
      <w:r>
        <w:rPr>
          <w:spacing w:val="-7"/>
          <w:w w:val="85"/>
        </w:rPr>
        <w:t> </w:t>
      </w:r>
      <w:r>
        <w:rPr>
          <w:w w:val="85"/>
        </w:rPr>
        <w:t>Decorrido</w:t>
      </w:r>
      <w:r>
        <w:rPr>
          <w:spacing w:val="-6"/>
          <w:w w:val="85"/>
        </w:rPr>
        <w:t> </w:t>
      </w:r>
      <w:r>
        <w:rPr>
          <w:w w:val="85"/>
        </w:rPr>
        <w:t>o </w:t>
      </w:r>
      <w:r>
        <w:rPr>
          <w:w w:val="80"/>
        </w:rPr>
        <w:t>prazo estabelecido no parágrafo anterior sem deliberação pela Câmara Municipal, as contas juntamente com o</w:t>
      </w:r>
      <w:r>
        <w:rPr/>
        <w:t> </w:t>
      </w:r>
      <w:r>
        <w:rPr>
          <w:w w:val="80"/>
        </w:rPr>
        <w:t>parecer do </w:t>
      </w:r>
      <w:r>
        <w:rPr>
          <w:w w:val="85"/>
        </w:rPr>
        <w:t>Tribunal</w:t>
      </w:r>
      <w:r>
        <w:rPr>
          <w:spacing w:val="-7"/>
          <w:w w:val="85"/>
        </w:rPr>
        <w:t> </w:t>
      </w:r>
      <w:r>
        <w:rPr>
          <w:w w:val="85"/>
        </w:rPr>
        <w:t>serão</w:t>
      </w:r>
      <w:r>
        <w:rPr>
          <w:spacing w:val="-6"/>
          <w:w w:val="85"/>
        </w:rPr>
        <w:t> </w:t>
      </w:r>
      <w:r>
        <w:rPr>
          <w:w w:val="85"/>
        </w:rPr>
        <w:t>incluídos</w:t>
      </w:r>
      <w:r>
        <w:rPr>
          <w:spacing w:val="-5"/>
          <w:w w:val="85"/>
        </w:rPr>
        <w:t> </w:t>
      </w:r>
      <w:r>
        <w:rPr>
          <w:w w:val="85"/>
        </w:rPr>
        <w:t>na</w:t>
      </w:r>
      <w:r>
        <w:rPr>
          <w:spacing w:val="-7"/>
          <w:w w:val="85"/>
        </w:rPr>
        <w:t> </w:t>
      </w:r>
      <w:r>
        <w:rPr>
          <w:w w:val="85"/>
        </w:rPr>
        <w:t>ordem</w:t>
      </w:r>
      <w:r>
        <w:rPr>
          <w:spacing w:val="-6"/>
          <w:w w:val="85"/>
        </w:rPr>
        <w:t> </w:t>
      </w:r>
      <w:r>
        <w:rPr>
          <w:w w:val="85"/>
        </w:rPr>
        <w:t>do</w:t>
      </w:r>
      <w:r>
        <w:rPr>
          <w:spacing w:val="-6"/>
          <w:w w:val="85"/>
        </w:rPr>
        <w:t> </w:t>
      </w:r>
      <w:r>
        <w:rPr>
          <w:w w:val="85"/>
        </w:rPr>
        <w:t>dia,</w:t>
      </w:r>
      <w:r>
        <w:rPr>
          <w:spacing w:val="-6"/>
          <w:w w:val="85"/>
        </w:rPr>
        <w:t> </w:t>
      </w:r>
      <w:r>
        <w:rPr>
          <w:w w:val="85"/>
        </w:rPr>
        <w:t>sobrestando-se</w:t>
      </w:r>
      <w:r>
        <w:rPr>
          <w:spacing w:val="-6"/>
          <w:w w:val="85"/>
        </w:rPr>
        <w:t> </w:t>
      </w:r>
      <w:r>
        <w:rPr>
          <w:w w:val="85"/>
        </w:rPr>
        <w:t>a</w:t>
      </w:r>
      <w:r>
        <w:rPr>
          <w:spacing w:val="-6"/>
          <w:w w:val="85"/>
        </w:rPr>
        <w:t> </w:t>
      </w:r>
      <w:r>
        <w:rPr>
          <w:w w:val="85"/>
        </w:rPr>
        <w:t>deliberação</w:t>
      </w:r>
      <w:r>
        <w:rPr>
          <w:spacing w:val="-6"/>
          <w:w w:val="85"/>
        </w:rPr>
        <w:t> </w:t>
      </w:r>
      <w:r>
        <w:rPr>
          <w:w w:val="85"/>
        </w:rPr>
        <w:t>quanto</w:t>
      </w:r>
      <w:r>
        <w:rPr>
          <w:spacing w:val="-6"/>
          <w:w w:val="85"/>
        </w:rPr>
        <w:t> </w:t>
      </w:r>
      <w:r>
        <w:rPr>
          <w:w w:val="85"/>
        </w:rPr>
        <w:t>aos</w:t>
      </w:r>
      <w:r>
        <w:rPr>
          <w:spacing w:val="-6"/>
          <w:w w:val="85"/>
        </w:rPr>
        <w:t> </w:t>
      </w:r>
      <w:r>
        <w:rPr>
          <w:w w:val="85"/>
        </w:rPr>
        <w:t>demais</w:t>
      </w:r>
      <w:r>
        <w:rPr>
          <w:spacing w:val="-7"/>
          <w:w w:val="85"/>
        </w:rPr>
        <w:t> </w:t>
      </w:r>
      <w:r>
        <w:rPr>
          <w:w w:val="85"/>
        </w:rPr>
        <w:t>assuntos,</w:t>
      </w:r>
      <w:r>
        <w:rPr>
          <w:spacing w:val="-6"/>
          <w:w w:val="85"/>
        </w:rPr>
        <w:t> </w:t>
      </w:r>
      <w:r>
        <w:rPr>
          <w:w w:val="85"/>
        </w:rPr>
        <w:t>para</w:t>
      </w:r>
      <w:r>
        <w:rPr>
          <w:spacing w:val="-7"/>
          <w:w w:val="85"/>
        </w:rPr>
        <w:t> </w:t>
      </w:r>
      <w:r>
        <w:rPr>
          <w:w w:val="85"/>
        </w:rPr>
        <w:t>que</w:t>
      </w:r>
      <w:r>
        <w:rPr>
          <w:spacing w:val="-6"/>
          <w:w w:val="85"/>
        </w:rPr>
        <w:t> </w:t>
      </w:r>
      <w:r>
        <w:rPr>
          <w:w w:val="85"/>
        </w:rPr>
        <w:t>ultime</w:t>
      </w:r>
      <w:r>
        <w:rPr>
          <w:spacing w:val="-7"/>
          <w:w w:val="85"/>
        </w:rPr>
        <w:t> </w:t>
      </w:r>
      <w:r>
        <w:rPr>
          <w:w w:val="85"/>
        </w:rPr>
        <w:t>a </w:t>
      </w:r>
      <w:r>
        <w:rPr>
          <w:w w:val="80"/>
        </w:rPr>
        <w:t>votação; </w:t>
      </w:r>
      <w:r>
        <w:rPr>
          <w:rFonts w:ascii="Arial" w:hAnsi="Arial"/>
          <w:b/>
          <w:w w:val="80"/>
        </w:rPr>
        <w:t>10.4. Dar ciência </w:t>
      </w:r>
      <w:r>
        <w:rPr>
          <w:w w:val="80"/>
        </w:rPr>
        <w:t>às partes interessadas, Sra. Maria de Nazaré Marques de Almeida, representante do espólio do </w:t>
      </w:r>
      <w:r>
        <w:rPr>
          <w:w w:val="90"/>
        </w:rPr>
        <w:t>Sr.</w:t>
      </w:r>
      <w:r>
        <w:rPr>
          <w:w w:val="90"/>
        </w:rPr>
        <w:t> Cícero</w:t>
      </w:r>
      <w:r>
        <w:rPr>
          <w:w w:val="90"/>
        </w:rPr>
        <w:t> Lopes</w:t>
      </w:r>
      <w:r>
        <w:rPr>
          <w:w w:val="90"/>
        </w:rPr>
        <w:t> da</w:t>
      </w:r>
      <w:r>
        <w:rPr>
          <w:w w:val="90"/>
        </w:rPr>
        <w:t> Silva,</w:t>
      </w:r>
      <w:r>
        <w:rPr>
          <w:w w:val="90"/>
        </w:rPr>
        <w:t> Sr.</w:t>
      </w:r>
      <w:r>
        <w:rPr>
          <w:w w:val="90"/>
        </w:rPr>
        <w:t> Bethuel</w:t>
      </w:r>
      <w:r>
        <w:rPr>
          <w:w w:val="90"/>
        </w:rPr>
        <w:t> Pereira</w:t>
      </w:r>
      <w:r>
        <w:rPr>
          <w:w w:val="90"/>
        </w:rPr>
        <w:t> Brízido</w:t>
      </w:r>
      <w:r>
        <w:rPr>
          <w:w w:val="90"/>
        </w:rPr>
        <w:t> Filho</w:t>
      </w:r>
      <w:r>
        <w:rPr>
          <w:w w:val="90"/>
        </w:rPr>
        <w:t> e</w:t>
      </w:r>
      <w:r>
        <w:rPr>
          <w:w w:val="90"/>
        </w:rPr>
        <w:t> Sr.</w:t>
      </w:r>
      <w:r>
        <w:rPr>
          <w:w w:val="90"/>
        </w:rPr>
        <w:t> Luiz</w:t>
      </w:r>
      <w:r>
        <w:rPr>
          <w:w w:val="90"/>
        </w:rPr>
        <w:t> Magno</w:t>
      </w:r>
      <w:r>
        <w:rPr>
          <w:w w:val="90"/>
        </w:rPr>
        <w:t> Praiano</w:t>
      </w:r>
      <w:r>
        <w:rPr>
          <w:w w:val="90"/>
        </w:rPr>
        <w:t> Moraes,</w:t>
      </w:r>
      <w:r>
        <w:rPr>
          <w:w w:val="90"/>
        </w:rPr>
        <w:t> por</w:t>
      </w:r>
      <w:r>
        <w:rPr>
          <w:w w:val="90"/>
        </w:rPr>
        <w:t> meio</w:t>
      </w:r>
      <w:r>
        <w:rPr>
          <w:w w:val="90"/>
        </w:rPr>
        <w:t> de</w:t>
      </w:r>
      <w:r>
        <w:rPr>
          <w:w w:val="90"/>
        </w:rPr>
        <w:t> seus </w:t>
      </w:r>
      <w:r>
        <w:rPr>
          <w:w w:val="80"/>
        </w:rPr>
        <w:t>representantes legais, quando constituídos, devendo ser remetida cópia do Relatório/Voto e do Acórdão, arquivando-se o feito, após o trânsito em julgado, nos moldes regimentais. </w:t>
      </w:r>
      <w:r>
        <w:rPr>
          <w:rFonts w:ascii="Arial" w:hAnsi="Arial"/>
          <w:b/>
          <w:w w:val="80"/>
        </w:rPr>
        <w:t>Especificação do quórum: </w:t>
      </w:r>
      <w:r>
        <w:rPr>
          <w:w w:val="80"/>
        </w:rPr>
        <w:t>Conselheiros: Luis Fabian Pereira </w:t>
      </w:r>
      <w:r>
        <w:rPr>
          <w:w w:val="85"/>
        </w:rPr>
        <w:t>Barbosa (Presidente, em sessão), Júlio Assis Corrêa Pinheiro, Érico Xavier Desterro e Silva, Mario Manoel Coelho de Mello,</w:t>
      </w:r>
      <w:r>
        <w:rPr>
          <w:spacing w:val="-1"/>
          <w:w w:val="85"/>
        </w:rPr>
        <w:t> </w:t>
      </w:r>
      <w:r>
        <w:rPr>
          <w:w w:val="85"/>
        </w:rPr>
        <w:t>Josué</w:t>
      </w:r>
      <w:r>
        <w:rPr>
          <w:spacing w:val="-1"/>
          <w:w w:val="85"/>
        </w:rPr>
        <w:t> </w:t>
      </w:r>
      <w:r>
        <w:rPr>
          <w:w w:val="85"/>
        </w:rPr>
        <w:t>Cláudio</w:t>
      </w:r>
      <w:r>
        <w:rPr>
          <w:spacing w:val="-1"/>
          <w:w w:val="85"/>
        </w:rPr>
        <w:t> </w:t>
      </w:r>
      <w:r>
        <w:rPr>
          <w:w w:val="85"/>
        </w:rPr>
        <w:t>de</w:t>
      </w:r>
      <w:r>
        <w:rPr>
          <w:spacing w:val="-1"/>
          <w:w w:val="85"/>
        </w:rPr>
        <w:t> </w:t>
      </w:r>
      <w:r>
        <w:rPr>
          <w:w w:val="85"/>
        </w:rPr>
        <w:t>Souza</w:t>
      </w:r>
      <w:r>
        <w:rPr>
          <w:spacing w:val="-1"/>
          <w:w w:val="85"/>
        </w:rPr>
        <w:t> </w:t>
      </w:r>
      <w:r>
        <w:rPr>
          <w:w w:val="85"/>
        </w:rPr>
        <w:t>Neto</w:t>
      </w:r>
      <w:r>
        <w:rPr>
          <w:spacing w:val="-1"/>
          <w:w w:val="85"/>
        </w:rPr>
        <w:t> </w:t>
      </w:r>
      <w:r>
        <w:rPr>
          <w:w w:val="85"/>
        </w:rPr>
        <w:t>e</w:t>
      </w:r>
      <w:r>
        <w:rPr>
          <w:spacing w:val="-1"/>
          <w:w w:val="85"/>
        </w:rPr>
        <w:t> </w:t>
      </w:r>
      <w:r>
        <w:rPr>
          <w:w w:val="85"/>
        </w:rPr>
        <w:t>Mário</w:t>
      </w:r>
      <w:r>
        <w:rPr>
          <w:spacing w:val="-1"/>
          <w:w w:val="85"/>
        </w:rPr>
        <w:t> </w:t>
      </w:r>
      <w:r>
        <w:rPr>
          <w:w w:val="85"/>
        </w:rPr>
        <w:t>José</w:t>
      </w:r>
      <w:r>
        <w:rPr>
          <w:spacing w:val="-1"/>
          <w:w w:val="85"/>
        </w:rPr>
        <w:t> </w:t>
      </w:r>
      <w:r>
        <w:rPr>
          <w:w w:val="85"/>
        </w:rPr>
        <w:t>de</w:t>
      </w:r>
      <w:r>
        <w:rPr>
          <w:spacing w:val="-1"/>
          <w:w w:val="85"/>
        </w:rPr>
        <w:t> </w:t>
      </w:r>
      <w:r>
        <w:rPr>
          <w:w w:val="85"/>
        </w:rPr>
        <w:t>Moraes</w:t>
      </w:r>
      <w:r>
        <w:rPr>
          <w:spacing w:val="-1"/>
          <w:w w:val="85"/>
        </w:rPr>
        <w:t> </w:t>
      </w:r>
      <w:r>
        <w:rPr>
          <w:w w:val="85"/>
        </w:rPr>
        <w:t>Costa</w:t>
      </w:r>
      <w:r>
        <w:rPr>
          <w:spacing w:val="-1"/>
          <w:w w:val="85"/>
        </w:rPr>
        <w:t> </w:t>
      </w:r>
      <w:r>
        <w:rPr>
          <w:w w:val="85"/>
        </w:rPr>
        <w:t>Filho</w:t>
      </w:r>
      <w:r>
        <w:rPr>
          <w:spacing w:val="-1"/>
          <w:w w:val="85"/>
        </w:rPr>
        <w:t> </w:t>
      </w:r>
      <w:r>
        <w:rPr>
          <w:w w:val="85"/>
        </w:rPr>
        <w:t>(Convocado). </w:t>
      </w:r>
      <w:r>
        <w:rPr>
          <w:rFonts w:ascii="Arial" w:hAnsi="Arial"/>
          <w:b/>
          <w:w w:val="85"/>
        </w:rPr>
        <w:t>Declaração</w:t>
      </w:r>
      <w:r>
        <w:rPr>
          <w:rFonts w:ascii="Arial" w:hAnsi="Arial"/>
          <w:b/>
          <w:spacing w:val="-1"/>
          <w:w w:val="85"/>
        </w:rPr>
        <w:t> </w:t>
      </w:r>
      <w:r>
        <w:rPr>
          <w:rFonts w:ascii="Arial" w:hAnsi="Arial"/>
          <w:b/>
          <w:w w:val="85"/>
        </w:rPr>
        <w:t>de</w:t>
      </w:r>
      <w:r>
        <w:rPr>
          <w:rFonts w:ascii="Arial" w:hAnsi="Arial"/>
          <w:b/>
          <w:spacing w:val="-1"/>
          <w:w w:val="85"/>
        </w:rPr>
        <w:t> </w:t>
      </w:r>
      <w:r>
        <w:rPr>
          <w:rFonts w:ascii="Arial" w:hAnsi="Arial"/>
          <w:b/>
          <w:w w:val="85"/>
        </w:rPr>
        <w:t>impedimento: </w:t>
      </w:r>
      <w:r>
        <w:rPr>
          <w:w w:val="80"/>
        </w:rPr>
        <w:t>Conselheira Yara Amazônia Lins Rodrigues dos Santos (art. 65 do Regimento Interno).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spacing w:line="242" w:lineRule="auto"/>
        <w:ind w:right="151"/>
      </w:pPr>
      <w:r>
        <w:rPr>
          <w:w w:val="85"/>
        </w:rPr>
        <w:t>Nesta</w:t>
      </w:r>
      <w:r>
        <w:rPr>
          <w:spacing w:val="-3"/>
          <w:w w:val="85"/>
        </w:rPr>
        <w:t> </w:t>
      </w:r>
      <w:r>
        <w:rPr>
          <w:w w:val="85"/>
        </w:rPr>
        <w:t>fase</w:t>
      </w:r>
      <w:r>
        <w:rPr>
          <w:spacing w:val="-3"/>
          <w:w w:val="85"/>
        </w:rPr>
        <w:t> </w:t>
      </w:r>
      <w:r>
        <w:rPr>
          <w:w w:val="85"/>
        </w:rPr>
        <w:t>de</w:t>
      </w:r>
      <w:r>
        <w:rPr>
          <w:spacing w:val="-3"/>
          <w:w w:val="85"/>
        </w:rPr>
        <w:t> </w:t>
      </w:r>
      <w:r>
        <w:rPr>
          <w:w w:val="85"/>
        </w:rPr>
        <w:t>julgamento,</w:t>
      </w:r>
      <w:r>
        <w:rPr>
          <w:spacing w:val="-5"/>
          <w:w w:val="85"/>
        </w:rPr>
        <w:t> </w:t>
      </w:r>
      <w:r>
        <w:rPr>
          <w:w w:val="85"/>
        </w:rPr>
        <w:t>retornou</w:t>
      </w:r>
      <w:r>
        <w:rPr>
          <w:spacing w:val="-3"/>
          <w:w w:val="85"/>
        </w:rPr>
        <w:t> </w:t>
      </w:r>
      <w:r>
        <w:rPr>
          <w:w w:val="85"/>
        </w:rPr>
        <w:t>à</w:t>
      </w:r>
      <w:r>
        <w:rPr>
          <w:spacing w:val="-3"/>
          <w:w w:val="85"/>
        </w:rPr>
        <w:t> </w:t>
      </w:r>
      <w:r>
        <w:rPr>
          <w:w w:val="85"/>
        </w:rPr>
        <w:t>presidência</w:t>
      </w:r>
      <w:r>
        <w:rPr>
          <w:spacing w:val="-3"/>
          <w:w w:val="85"/>
        </w:rPr>
        <w:t> </w:t>
      </w:r>
      <w:r>
        <w:rPr>
          <w:w w:val="85"/>
        </w:rPr>
        <w:t>dos</w:t>
      </w:r>
      <w:r>
        <w:rPr>
          <w:spacing w:val="-5"/>
          <w:w w:val="85"/>
        </w:rPr>
        <w:t> </w:t>
      </w:r>
      <w:r>
        <w:rPr>
          <w:w w:val="85"/>
        </w:rPr>
        <w:t>trabalhos</w:t>
      </w:r>
      <w:r>
        <w:rPr>
          <w:spacing w:val="-3"/>
          <w:w w:val="85"/>
        </w:rPr>
        <w:t> </w:t>
      </w:r>
      <w:r>
        <w:rPr>
          <w:w w:val="85"/>
        </w:rPr>
        <w:t>a</w:t>
      </w:r>
      <w:r>
        <w:rPr>
          <w:spacing w:val="-3"/>
          <w:w w:val="85"/>
        </w:rPr>
        <w:t> </w:t>
      </w:r>
      <w:r>
        <w:rPr>
          <w:w w:val="85"/>
        </w:rPr>
        <w:t>Excelentíssima</w:t>
      </w:r>
      <w:r>
        <w:rPr>
          <w:spacing w:val="-3"/>
          <w:w w:val="85"/>
        </w:rPr>
        <w:t> </w:t>
      </w:r>
      <w:r>
        <w:rPr>
          <w:w w:val="85"/>
        </w:rPr>
        <w:t>Senhora</w:t>
      </w:r>
      <w:r>
        <w:rPr>
          <w:spacing w:val="-3"/>
          <w:w w:val="85"/>
        </w:rPr>
        <w:t> </w:t>
      </w:r>
      <w:r>
        <w:rPr>
          <w:w w:val="85"/>
        </w:rPr>
        <w:t>Conselheira</w:t>
      </w:r>
      <w:r>
        <w:rPr>
          <w:spacing w:val="-3"/>
          <w:w w:val="85"/>
        </w:rPr>
        <w:t> </w:t>
      </w:r>
      <w:r>
        <w:rPr>
          <w:w w:val="85"/>
        </w:rPr>
        <w:t>Yara</w:t>
      </w:r>
      <w:r>
        <w:rPr>
          <w:spacing w:val="-3"/>
          <w:w w:val="85"/>
        </w:rPr>
        <w:t> </w:t>
      </w:r>
      <w:r>
        <w:rPr>
          <w:w w:val="85"/>
        </w:rPr>
        <w:t>Amazônia Lins Rodrigues dos Santos.</w:t>
      </w:r>
    </w:p>
    <w:p>
      <w:pPr>
        <w:pStyle w:val="Heading1"/>
        <w:spacing w:line="242" w:lineRule="auto" w:before="194"/>
        <w:ind w:right="141"/>
      </w:pPr>
      <w:r>
        <w:rPr>
          <w:w w:val="80"/>
        </w:rPr>
        <w:t>CONSELHEIRO-RELATOR: MARIO MANOEL COELHO DE MELLO (COM VISTA PARA CONSELHEIRO LUIS FABIAN </w:t>
      </w:r>
      <w:r>
        <w:rPr>
          <w:spacing w:val="-2"/>
          <w:w w:val="90"/>
        </w:rPr>
        <w:t>PEREIRA</w:t>
      </w:r>
      <w:r>
        <w:rPr>
          <w:spacing w:val="-10"/>
          <w:w w:val="90"/>
        </w:rPr>
        <w:t> </w:t>
      </w:r>
      <w:r>
        <w:rPr>
          <w:spacing w:val="-2"/>
          <w:w w:val="90"/>
        </w:rPr>
        <w:t>BARBOSA).</w:t>
      </w:r>
    </w:p>
    <w:p>
      <w:pPr>
        <w:pStyle w:val="BodyText"/>
        <w:spacing w:before="193"/>
        <w:ind w:right="134"/>
      </w:pPr>
      <w:r>
        <w:rPr>
          <w:rFonts w:ascii="Arial" w:hAnsi="Arial"/>
          <w:b/>
          <w:w w:val="80"/>
        </w:rPr>
        <w:t>PROCESSO Nº 11.614/2021</w:t>
      </w:r>
      <w:r>
        <w:rPr>
          <w:rFonts w:ascii="Arial" w:hAnsi="Arial"/>
          <w:b/>
        </w:rPr>
        <w:t> </w:t>
      </w:r>
      <w:r>
        <w:rPr>
          <w:w w:val="80"/>
        </w:rPr>
        <w:t>- Prestação de Contas do Fundo Municipal de Saúde (FMS), referente ao exercício financeiro</w:t>
      </w:r>
      <w:r>
        <w:rPr>
          <w:spacing w:val="80"/>
        </w:rPr>
        <w:t> </w:t>
      </w:r>
      <w:r>
        <w:rPr>
          <w:w w:val="80"/>
        </w:rPr>
        <w:t>de 2020, sob a responsabilidade do Sr. Marcelo Magaldi Alves. </w:t>
      </w:r>
      <w:r>
        <w:rPr>
          <w:rFonts w:ascii="Arial" w:hAnsi="Arial"/>
          <w:b/>
          <w:w w:val="80"/>
        </w:rPr>
        <w:t>Advogado(s): </w:t>
      </w:r>
      <w:r>
        <w:rPr>
          <w:w w:val="80"/>
        </w:rPr>
        <w:t>Paula Ângela Valério de Oliveira</w:t>
      </w:r>
      <w:r>
        <w:rPr/>
        <w:t> </w:t>
      </w:r>
      <w:r>
        <w:rPr>
          <w:w w:val="80"/>
        </w:rPr>
        <w:t>- OAB/AM </w:t>
      </w:r>
      <w:r>
        <w:rPr>
          <w:w w:val="85"/>
        </w:rPr>
        <w:t>1024,</w:t>
      </w:r>
      <w:r>
        <w:rPr>
          <w:spacing w:val="-4"/>
          <w:w w:val="85"/>
        </w:rPr>
        <w:t> </w:t>
      </w:r>
      <w:r>
        <w:rPr>
          <w:w w:val="85"/>
        </w:rPr>
        <w:t>Iuri</w:t>
      </w:r>
      <w:r>
        <w:rPr>
          <w:spacing w:val="-6"/>
          <w:w w:val="85"/>
        </w:rPr>
        <w:t> </w:t>
      </w:r>
      <w:r>
        <w:rPr>
          <w:w w:val="85"/>
        </w:rPr>
        <w:t>Albuquerque</w:t>
      </w:r>
      <w:r>
        <w:rPr>
          <w:spacing w:val="-4"/>
          <w:w w:val="85"/>
        </w:rPr>
        <w:t> </w:t>
      </w:r>
      <w:r>
        <w:rPr>
          <w:w w:val="85"/>
        </w:rPr>
        <w:t>Goncalves</w:t>
      </w:r>
      <w:r>
        <w:rPr>
          <w:spacing w:val="-1"/>
          <w:w w:val="85"/>
        </w:rPr>
        <w:t> </w:t>
      </w:r>
      <w:r>
        <w:rPr>
          <w:w w:val="85"/>
        </w:rPr>
        <w:t>–</w:t>
      </w:r>
      <w:r>
        <w:rPr>
          <w:spacing w:val="-6"/>
          <w:w w:val="85"/>
        </w:rPr>
        <w:t> </w:t>
      </w:r>
      <w:r>
        <w:rPr>
          <w:w w:val="85"/>
        </w:rPr>
        <w:t>OAB/AM</w:t>
      </w:r>
      <w:r>
        <w:rPr>
          <w:spacing w:val="-5"/>
          <w:w w:val="85"/>
        </w:rPr>
        <w:t> </w:t>
      </w:r>
      <w:r>
        <w:rPr>
          <w:w w:val="85"/>
        </w:rPr>
        <w:t>13487</w:t>
      </w:r>
      <w:r>
        <w:rPr>
          <w:spacing w:val="-6"/>
          <w:w w:val="85"/>
        </w:rPr>
        <w:t> </w:t>
      </w:r>
      <w:r>
        <w:rPr>
          <w:w w:val="85"/>
        </w:rPr>
        <w:t>e</w:t>
      </w:r>
      <w:r>
        <w:rPr>
          <w:spacing w:val="-4"/>
          <w:w w:val="85"/>
        </w:rPr>
        <w:t> </w:t>
      </w:r>
      <w:r>
        <w:rPr>
          <w:w w:val="85"/>
        </w:rPr>
        <w:t>Caio</w:t>
      </w:r>
      <w:r>
        <w:rPr>
          <w:spacing w:val="-4"/>
          <w:w w:val="85"/>
        </w:rPr>
        <w:t> </w:t>
      </w:r>
      <w:r>
        <w:rPr>
          <w:w w:val="85"/>
        </w:rPr>
        <w:t>Coelho</w:t>
      </w:r>
      <w:r>
        <w:rPr>
          <w:spacing w:val="-4"/>
          <w:w w:val="85"/>
        </w:rPr>
        <w:t> </w:t>
      </w:r>
      <w:r>
        <w:rPr>
          <w:w w:val="85"/>
        </w:rPr>
        <w:t>Redig</w:t>
      </w:r>
      <w:r>
        <w:rPr>
          <w:spacing w:val="-1"/>
          <w:w w:val="85"/>
        </w:rPr>
        <w:t> </w:t>
      </w:r>
      <w:r>
        <w:rPr>
          <w:w w:val="85"/>
        </w:rPr>
        <w:t>-</w:t>
      </w:r>
      <w:r>
        <w:rPr>
          <w:spacing w:val="-5"/>
          <w:w w:val="85"/>
        </w:rPr>
        <w:t> </w:t>
      </w:r>
      <w:r>
        <w:rPr>
          <w:w w:val="85"/>
        </w:rPr>
        <w:t>OAB/AM</w:t>
      </w:r>
      <w:r>
        <w:rPr>
          <w:spacing w:val="-5"/>
          <w:w w:val="85"/>
        </w:rPr>
        <w:t> </w:t>
      </w:r>
      <w:r>
        <w:rPr>
          <w:w w:val="85"/>
        </w:rPr>
        <w:t>14400.</w:t>
      </w:r>
      <w:r>
        <w:rPr>
          <w:spacing w:val="-4"/>
          <w:w w:val="85"/>
        </w:rPr>
        <w:t> </w:t>
      </w:r>
      <w:r>
        <w:rPr>
          <w:rFonts w:ascii="Arial" w:hAnsi="Arial"/>
          <w:b/>
          <w:w w:val="85"/>
        </w:rPr>
        <w:t>ACÓRDÃO</w:t>
      </w:r>
      <w:r>
        <w:rPr>
          <w:rFonts w:ascii="Arial" w:hAnsi="Arial"/>
          <w:b/>
          <w:spacing w:val="-4"/>
          <w:w w:val="85"/>
        </w:rPr>
        <w:t> </w:t>
      </w:r>
      <w:r>
        <w:rPr>
          <w:rFonts w:ascii="Arial" w:hAnsi="Arial"/>
          <w:b/>
          <w:w w:val="85"/>
        </w:rPr>
        <w:t>Nº</w:t>
      </w:r>
      <w:r>
        <w:rPr>
          <w:rFonts w:ascii="Arial" w:hAnsi="Arial"/>
          <w:b/>
          <w:spacing w:val="-5"/>
          <w:w w:val="85"/>
        </w:rPr>
        <w:t> </w:t>
      </w:r>
      <w:r>
        <w:rPr>
          <w:rFonts w:ascii="Arial" w:hAnsi="Arial"/>
          <w:b/>
          <w:w w:val="85"/>
        </w:rPr>
        <w:t>1026/2024: </w:t>
      </w:r>
      <w:r>
        <w:rPr>
          <w:w w:val="80"/>
        </w:rPr>
        <w:t>Vistos, relatados e discutidos estes autos acima identificados,</w:t>
      </w:r>
      <w:r>
        <w:rPr/>
        <w:t> </w:t>
      </w:r>
      <w:r>
        <w:rPr>
          <w:rFonts w:ascii="Arial" w:hAnsi="Arial"/>
          <w:b/>
          <w:w w:val="80"/>
        </w:rPr>
        <w:t>ACORDAM </w:t>
      </w:r>
      <w:r>
        <w:rPr>
          <w:w w:val="80"/>
        </w:rPr>
        <w:t>os Excelentíssimos Senhores Conselheiros do </w:t>
      </w:r>
      <w:r>
        <w:rPr>
          <w:w w:val="85"/>
        </w:rPr>
        <w:t>Tribunal de Contas do Estado do Amazonas, reunidos em Sessão do</w:t>
      </w:r>
      <w:r>
        <w:rPr>
          <w:w w:val="85"/>
        </w:rPr>
        <w:t> </w:t>
      </w:r>
      <w:r>
        <w:rPr>
          <w:rFonts w:ascii="Arial" w:hAnsi="Arial"/>
          <w:b/>
          <w:w w:val="85"/>
        </w:rPr>
        <w:t>Tribunal Pleno</w:t>
      </w:r>
      <w:r>
        <w:rPr>
          <w:w w:val="85"/>
        </w:rPr>
        <w:t>, no exercício da competência </w:t>
      </w:r>
      <w:r>
        <w:rPr>
          <w:w w:val="80"/>
        </w:rPr>
        <w:t>atribuída pelos arts. 5º, II e 11, inciso III, alínea “a”, item 3, da Resolução n.04/2002-TCE/AM, </w:t>
      </w:r>
      <w:r>
        <w:rPr>
          <w:rFonts w:ascii="Arial" w:hAnsi="Arial"/>
          <w:b/>
          <w:w w:val="80"/>
        </w:rPr>
        <w:t>por maioria</w:t>
      </w:r>
      <w:r>
        <w:rPr>
          <w:w w:val="80"/>
        </w:rPr>
        <w:t>, nos termos do</w:t>
      </w:r>
      <w:r>
        <w:rPr>
          <w:spacing w:val="40"/>
        </w:rPr>
        <w:t> </w:t>
      </w:r>
      <w:r>
        <w:rPr>
          <w:w w:val="80"/>
        </w:rPr>
        <w:t>voto do Excelentíssimo Senhor Conselheiro-Relator, </w:t>
      </w:r>
      <w:r>
        <w:rPr>
          <w:rFonts w:ascii="Arial" w:hAnsi="Arial"/>
          <w:b/>
          <w:w w:val="80"/>
        </w:rPr>
        <w:t>em parcial consonância</w:t>
      </w:r>
      <w:r>
        <w:rPr>
          <w:w w:val="80"/>
        </w:rPr>
        <w:t>, com pronunciamento do Ministério Público </w:t>
      </w:r>
      <w:r>
        <w:rPr>
          <w:w w:val="90"/>
        </w:rPr>
        <w:t>junto</w:t>
      </w:r>
      <w:r>
        <w:rPr>
          <w:spacing w:val="-8"/>
          <w:w w:val="90"/>
        </w:rPr>
        <w:t> </w:t>
      </w:r>
      <w:r>
        <w:rPr>
          <w:w w:val="90"/>
        </w:rPr>
        <w:t>a</w:t>
      </w:r>
      <w:r>
        <w:rPr>
          <w:spacing w:val="-7"/>
          <w:w w:val="90"/>
        </w:rPr>
        <w:t> </w:t>
      </w:r>
      <w:r>
        <w:rPr>
          <w:w w:val="90"/>
        </w:rPr>
        <w:t>este</w:t>
      </w:r>
      <w:r>
        <w:rPr>
          <w:spacing w:val="-7"/>
          <w:w w:val="90"/>
        </w:rPr>
        <w:t> </w:t>
      </w:r>
      <w:r>
        <w:rPr>
          <w:w w:val="90"/>
        </w:rPr>
        <w:t>Tribunal,</w:t>
      </w:r>
      <w:r>
        <w:rPr>
          <w:spacing w:val="-8"/>
          <w:w w:val="90"/>
        </w:rPr>
        <w:t> </w:t>
      </w:r>
      <w:r>
        <w:rPr>
          <w:w w:val="90"/>
        </w:rPr>
        <w:t>no</w:t>
      </w:r>
      <w:r>
        <w:rPr>
          <w:spacing w:val="-9"/>
          <w:w w:val="90"/>
        </w:rPr>
        <w:t> </w:t>
      </w:r>
      <w:r>
        <w:rPr>
          <w:w w:val="90"/>
        </w:rPr>
        <w:t>sentido</w:t>
      </w:r>
      <w:r>
        <w:rPr>
          <w:spacing w:val="-7"/>
          <w:w w:val="90"/>
        </w:rPr>
        <w:t> </w:t>
      </w:r>
      <w:r>
        <w:rPr>
          <w:w w:val="90"/>
        </w:rPr>
        <w:t>de:</w:t>
      </w:r>
      <w:r>
        <w:rPr>
          <w:spacing w:val="-4"/>
          <w:w w:val="90"/>
        </w:rPr>
        <w:t> </w:t>
      </w:r>
      <w:r>
        <w:rPr>
          <w:rFonts w:ascii="Arial" w:hAnsi="Arial"/>
          <w:b/>
          <w:w w:val="90"/>
        </w:rPr>
        <w:t>10.1.</w:t>
      </w:r>
      <w:r>
        <w:rPr>
          <w:rFonts w:ascii="Arial" w:hAnsi="Arial"/>
          <w:b/>
          <w:spacing w:val="-9"/>
          <w:w w:val="90"/>
        </w:rPr>
        <w:t> </w:t>
      </w:r>
      <w:r>
        <w:rPr>
          <w:rFonts w:ascii="Arial" w:hAnsi="Arial"/>
          <w:b/>
          <w:w w:val="90"/>
        </w:rPr>
        <w:t>Julgar</w:t>
      </w:r>
      <w:r>
        <w:rPr>
          <w:rFonts w:ascii="Arial" w:hAnsi="Arial"/>
          <w:b/>
          <w:spacing w:val="-7"/>
          <w:w w:val="90"/>
        </w:rPr>
        <w:t> </w:t>
      </w:r>
      <w:r>
        <w:rPr>
          <w:rFonts w:ascii="Arial" w:hAnsi="Arial"/>
          <w:b/>
          <w:w w:val="90"/>
        </w:rPr>
        <w:t>regular</w:t>
      </w:r>
      <w:r>
        <w:rPr>
          <w:rFonts w:ascii="Arial" w:hAnsi="Arial"/>
          <w:b/>
          <w:spacing w:val="-8"/>
          <w:w w:val="90"/>
        </w:rPr>
        <w:t> </w:t>
      </w:r>
      <w:r>
        <w:rPr>
          <w:rFonts w:ascii="Arial" w:hAnsi="Arial"/>
          <w:b/>
          <w:w w:val="90"/>
        </w:rPr>
        <w:t>com</w:t>
      </w:r>
      <w:r>
        <w:rPr>
          <w:rFonts w:ascii="Arial" w:hAnsi="Arial"/>
          <w:b/>
          <w:spacing w:val="-8"/>
          <w:w w:val="90"/>
        </w:rPr>
        <w:t> </w:t>
      </w:r>
      <w:r>
        <w:rPr>
          <w:rFonts w:ascii="Arial" w:hAnsi="Arial"/>
          <w:b/>
          <w:w w:val="90"/>
        </w:rPr>
        <w:t>ressalvas</w:t>
      </w:r>
      <w:r>
        <w:rPr>
          <w:rFonts w:ascii="Arial" w:hAnsi="Arial"/>
          <w:b/>
          <w:spacing w:val="-7"/>
          <w:w w:val="90"/>
        </w:rPr>
        <w:t> </w:t>
      </w:r>
      <w:r>
        <w:rPr>
          <w:w w:val="90"/>
        </w:rPr>
        <w:t>a</w:t>
      </w:r>
      <w:r>
        <w:rPr>
          <w:spacing w:val="-9"/>
          <w:w w:val="90"/>
        </w:rPr>
        <w:t> </w:t>
      </w:r>
      <w:r>
        <w:rPr>
          <w:w w:val="90"/>
        </w:rPr>
        <w:t>Prestação</w:t>
      </w:r>
      <w:r>
        <w:rPr>
          <w:spacing w:val="-7"/>
          <w:w w:val="90"/>
        </w:rPr>
        <w:t> </w:t>
      </w:r>
      <w:r>
        <w:rPr>
          <w:w w:val="90"/>
        </w:rPr>
        <w:t>de</w:t>
      </w:r>
      <w:r>
        <w:rPr>
          <w:spacing w:val="-7"/>
          <w:w w:val="90"/>
        </w:rPr>
        <w:t> </w:t>
      </w:r>
      <w:r>
        <w:rPr>
          <w:w w:val="90"/>
        </w:rPr>
        <w:t>Contas</w:t>
      </w:r>
      <w:r>
        <w:rPr>
          <w:spacing w:val="-8"/>
          <w:w w:val="90"/>
        </w:rPr>
        <w:t> </w:t>
      </w:r>
      <w:r>
        <w:rPr>
          <w:w w:val="90"/>
        </w:rPr>
        <w:t>Anual</w:t>
      </w:r>
      <w:r>
        <w:rPr>
          <w:spacing w:val="-8"/>
          <w:w w:val="90"/>
        </w:rPr>
        <w:t> </w:t>
      </w:r>
      <w:r>
        <w:rPr>
          <w:w w:val="90"/>
        </w:rPr>
        <w:t>do</w:t>
      </w:r>
      <w:r>
        <w:rPr>
          <w:spacing w:val="-7"/>
          <w:w w:val="90"/>
        </w:rPr>
        <w:t> </w:t>
      </w:r>
      <w:r>
        <w:rPr>
          <w:w w:val="90"/>
        </w:rPr>
        <w:t>Fundo </w:t>
      </w:r>
      <w:r>
        <w:rPr>
          <w:w w:val="85"/>
        </w:rPr>
        <w:t>Municipal</w:t>
      </w:r>
      <w:r>
        <w:rPr>
          <w:spacing w:val="-5"/>
          <w:w w:val="85"/>
        </w:rPr>
        <w:t> </w:t>
      </w:r>
      <w:r>
        <w:rPr>
          <w:w w:val="85"/>
        </w:rPr>
        <w:t>de</w:t>
      </w:r>
      <w:r>
        <w:rPr>
          <w:spacing w:val="-6"/>
          <w:w w:val="85"/>
        </w:rPr>
        <w:t> </w:t>
      </w:r>
      <w:r>
        <w:rPr>
          <w:w w:val="85"/>
        </w:rPr>
        <w:t>Saúde</w:t>
      </w:r>
      <w:r>
        <w:rPr>
          <w:spacing w:val="-3"/>
          <w:w w:val="85"/>
        </w:rPr>
        <w:t> </w:t>
      </w:r>
      <w:r>
        <w:rPr>
          <w:w w:val="85"/>
        </w:rPr>
        <w:t>–</w:t>
      </w:r>
      <w:r>
        <w:rPr>
          <w:spacing w:val="-3"/>
          <w:w w:val="85"/>
        </w:rPr>
        <w:t> </w:t>
      </w:r>
      <w:r>
        <w:rPr>
          <w:w w:val="85"/>
        </w:rPr>
        <w:t>FMS,</w:t>
      </w:r>
      <w:r>
        <w:rPr>
          <w:spacing w:val="-4"/>
          <w:w w:val="85"/>
        </w:rPr>
        <w:t> </w:t>
      </w:r>
      <w:r>
        <w:rPr>
          <w:w w:val="85"/>
        </w:rPr>
        <w:t>referente</w:t>
      </w:r>
      <w:r>
        <w:rPr>
          <w:spacing w:val="-5"/>
          <w:w w:val="85"/>
        </w:rPr>
        <w:t> </w:t>
      </w:r>
      <w:r>
        <w:rPr>
          <w:w w:val="85"/>
        </w:rPr>
        <w:t>ao</w:t>
      </w:r>
      <w:r>
        <w:rPr>
          <w:spacing w:val="-3"/>
          <w:w w:val="85"/>
        </w:rPr>
        <w:t> </w:t>
      </w:r>
      <w:r>
        <w:rPr>
          <w:w w:val="85"/>
        </w:rPr>
        <w:t>exercício</w:t>
      </w:r>
      <w:r>
        <w:rPr>
          <w:spacing w:val="-6"/>
          <w:w w:val="85"/>
        </w:rPr>
        <w:t> </w:t>
      </w:r>
      <w:r>
        <w:rPr>
          <w:w w:val="85"/>
        </w:rPr>
        <w:t>de</w:t>
      </w:r>
      <w:r>
        <w:rPr>
          <w:spacing w:val="-6"/>
          <w:w w:val="85"/>
        </w:rPr>
        <w:t> </w:t>
      </w:r>
      <w:r>
        <w:rPr>
          <w:w w:val="85"/>
        </w:rPr>
        <w:t>2020,</w:t>
      </w:r>
      <w:r>
        <w:rPr>
          <w:spacing w:val="-6"/>
          <w:w w:val="85"/>
        </w:rPr>
        <w:t> </w:t>
      </w:r>
      <w:r>
        <w:rPr>
          <w:w w:val="85"/>
        </w:rPr>
        <w:t>de</w:t>
      </w:r>
      <w:r>
        <w:rPr>
          <w:spacing w:val="-3"/>
          <w:w w:val="85"/>
        </w:rPr>
        <w:t> </w:t>
      </w:r>
      <w:r>
        <w:rPr>
          <w:w w:val="85"/>
        </w:rPr>
        <w:t>responsabilidade</w:t>
      </w:r>
      <w:r>
        <w:rPr>
          <w:spacing w:val="-7"/>
          <w:w w:val="85"/>
        </w:rPr>
        <w:t> </w:t>
      </w:r>
      <w:r>
        <w:rPr>
          <w:w w:val="85"/>
        </w:rPr>
        <w:t>do</w:t>
      </w:r>
      <w:r>
        <w:rPr>
          <w:spacing w:val="-5"/>
          <w:w w:val="85"/>
        </w:rPr>
        <w:t> </w:t>
      </w:r>
      <w:r>
        <w:rPr>
          <w:w w:val="85"/>
        </w:rPr>
        <w:t>Sr.</w:t>
      </w:r>
      <w:r>
        <w:rPr>
          <w:spacing w:val="-4"/>
          <w:w w:val="85"/>
        </w:rPr>
        <w:t> </w:t>
      </w:r>
      <w:r>
        <w:rPr>
          <w:w w:val="85"/>
        </w:rPr>
        <w:t>Marcelo</w:t>
      </w:r>
      <w:r>
        <w:rPr>
          <w:spacing w:val="-6"/>
          <w:w w:val="85"/>
        </w:rPr>
        <w:t> </w:t>
      </w:r>
      <w:r>
        <w:rPr>
          <w:w w:val="85"/>
        </w:rPr>
        <w:t>Magaldi</w:t>
      </w:r>
      <w:r>
        <w:rPr>
          <w:spacing w:val="-5"/>
          <w:w w:val="85"/>
        </w:rPr>
        <w:t> </w:t>
      </w:r>
      <w:r>
        <w:rPr>
          <w:w w:val="85"/>
        </w:rPr>
        <w:t>Alves,</w:t>
      </w:r>
      <w:r>
        <w:rPr>
          <w:spacing w:val="-4"/>
          <w:w w:val="85"/>
        </w:rPr>
        <w:t> </w:t>
      </w:r>
      <w:r>
        <w:rPr>
          <w:w w:val="85"/>
        </w:rPr>
        <w:t>à</w:t>
      </w:r>
      <w:r>
        <w:rPr>
          <w:spacing w:val="-5"/>
          <w:w w:val="85"/>
        </w:rPr>
        <w:t> </w:t>
      </w:r>
      <w:r>
        <w:rPr>
          <w:w w:val="85"/>
        </w:rPr>
        <w:t>época </w:t>
      </w:r>
      <w:r>
        <w:rPr>
          <w:w w:val="80"/>
        </w:rPr>
        <w:t>Secretário Municipal e Ordenador de Despesas, nos termos dos arts. 22, inciso</w:t>
      </w:r>
      <w:r>
        <w:rPr/>
        <w:t> </w:t>
      </w:r>
      <w:r>
        <w:rPr>
          <w:w w:val="80"/>
        </w:rPr>
        <w:t>II, e 24, ambos da Lei n° 2.423/1996, e art. </w:t>
      </w:r>
      <w:r>
        <w:rPr>
          <w:w w:val="90"/>
        </w:rPr>
        <w:t>188,</w:t>
      </w:r>
      <w:r>
        <w:rPr>
          <w:spacing w:val="-10"/>
          <w:w w:val="90"/>
        </w:rPr>
        <w:t> </w:t>
      </w:r>
      <w:r>
        <w:rPr>
          <w:w w:val="90"/>
        </w:rPr>
        <w:t>§1º,</w:t>
      </w:r>
      <w:r>
        <w:rPr>
          <w:spacing w:val="-10"/>
          <w:w w:val="90"/>
        </w:rPr>
        <w:t> </w:t>
      </w:r>
      <w:r>
        <w:rPr>
          <w:w w:val="90"/>
        </w:rPr>
        <w:t>inciso</w:t>
      </w:r>
      <w:r>
        <w:rPr>
          <w:spacing w:val="-10"/>
          <w:w w:val="90"/>
        </w:rPr>
        <w:t> </w:t>
      </w:r>
      <w:r>
        <w:rPr>
          <w:w w:val="90"/>
        </w:rPr>
        <w:t>II,</w:t>
      </w:r>
      <w:r>
        <w:rPr>
          <w:spacing w:val="-10"/>
          <w:w w:val="90"/>
        </w:rPr>
        <w:t> </w:t>
      </w:r>
      <w:r>
        <w:rPr>
          <w:w w:val="90"/>
        </w:rPr>
        <w:t>da</w:t>
      </w:r>
      <w:r>
        <w:rPr>
          <w:spacing w:val="-10"/>
          <w:w w:val="90"/>
        </w:rPr>
        <w:t> </w:t>
      </w:r>
      <w:r>
        <w:rPr>
          <w:w w:val="90"/>
        </w:rPr>
        <w:t>Resolução</w:t>
      </w:r>
      <w:r>
        <w:rPr>
          <w:spacing w:val="-11"/>
          <w:w w:val="90"/>
        </w:rPr>
        <w:t> </w:t>
      </w:r>
      <w:r>
        <w:rPr>
          <w:w w:val="90"/>
        </w:rPr>
        <w:t>n°</w:t>
      </w:r>
      <w:r>
        <w:rPr>
          <w:spacing w:val="-10"/>
          <w:w w:val="90"/>
        </w:rPr>
        <w:t> </w:t>
      </w:r>
      <w:r>
        <w:rPr>
          <w:w w:val="90"/>
        </w:rPr>
        <w:t>04/2002-</w:t>
      </w:r>
      <w:r>
        <w:rPr>
          <w:spacing w:val="-10"/>
          <w:w w:val="90"/>
        </w:rPr>
        <w:t> </w:t>
      </w:r>
      <w:r>
        <w:rPr>
          <w:w w:val="90"/>
        </w:rPr>
        <w:t>TCE/AM;</w:t>
      </w:r>
      <w:r>
        <w:rPr>
          <w:spacing w:val="-10"/>
          <w:w w:val="90"/>
        </w:rPr>
        <w:t> </w:t>
      </w:r>
      <w:r>
        <w:rPr>
          <w:rFonts w:ascii="Arial" w:hAnsi="Arial"/>
          <w:b/>
          <w:w w:val="90"/>
        </w:rPr>
        <w:t>10.2.</w:t>
      </w:r>
      <w:r>
        <w:rPr>
          <w:rFonts w:ascii="Arial" w:hAnsi="Arial"/>
          <w:b/>
          <w:spacing w:val="-10"/>
          <w:w w:val="90"/>
        </w:rPr>
        <w:t> </w:t>
      </w:r>
      <w:r>
        <w:rPr>
          <w:rFonts w:ascii="Arial" w:hAnsi="Arial"/>
          <w:b/>
          <w:w w:val="90"/>
        </w:rPr>
        <w:t>Aplicar</w:t>
      </w:r>
      <w:r>
        <w:rPr>
          <w:rFonts w:ascii="Arial" w:hAnsi="Arial"/>
          <w:b/>
          <w:spacing w:val="-10"/>
          <w:w w:val="90"/>
        </w:rPr>
        <w:t> </w:t>
      </w:r>
      <w:r>
        <w:rPr>
          <w:rFonts w:ascii="Arial" w:hAnsi="Arial"/>
          <w:b/>
          <w:w w:val="90"/>
        </w:rPr>
        <w:t>Multa</w:t>
      </w:r>
      <w:r>
        <w:rPr>
          <w:rFonts w:ascii="Arial" w:hAnsi="Arial"/>
          <w:b/>
          <w:spacing w:val="-10"/>
          <w:w w:val="90"/>
        </w:rPr>
        <w:t> </w:t>
      </w:r>
      <w:r>
        <w:rPr>
          <w:w w:val="90"/>
        </w:rPr>
        <w:t>ao</w:t>
      </w:r>
      <w:r>
        <w:rPr>
          <w:spacing w:val="-10"/>
          <w:w w:val="90"/>
        </w:rPr>
        <w:t> </w:t>
      </w:r>
      <w:r>
        <w:rPr>
          <w:w w:val="90"/>
        </w:rPr>
        <w:t>Sr.</w:t>
      </w:r>
      <w:r>
        <w:rPr>
          <w:spacing w:val="-10"/>
          <w:w w:val="90"/>
        </w:rPr>
        <w:t> </w:t>
      </w:r>
      <w:r>
        <w:rPr>
          <w:w w:val="90"/>
        </w:rPr>
        <w:t>Marcelo</w:t>
      </w:r>
      <w:r>
        <w:rPr>
          <w:spacing w:val="-10"/>
          <w:w w:val="90"/>
        </w:rPr>
        <w:t> </w:t>
      </w:r>
      <w:r>
        <w:rPr>
          <w:w w:val="90"/>
        </w:rPr>
        <w:t>Magaldi</w:t>
      </w:r>
      <w:r>
        <w:rPr>
          <w:spacing w:val="-10"/>
          <w:w w:val="90"/>
        </w:rPr>
        <w:t> </w:t>
      </w:r>
      <w:r>
        <w:rPr>
          <w:w w:val="90"/>
        </w:rPr>
        <w:t>Alves,</w:t>
      </w:r>
      <w:r>
        <w:rPr>
          <w:spacing w:val="-10"/>
          <w:w w:val="90"/>
        </w:rPr>
        <w:t> </w:t>
      </w:r>
      <w:r>
        <w:rPr>
          <w:w w:val="90"/>
        </w:rPr>
        <w:t>à</w:t>
      </w:r>
      <w:r>
        <w:rPr>
          <w:spacing w:val="-9"/>
          <w:w w:val="90"/>
        </w:rPr>
        <w:t> </w:t>
      </w:r>
      <w:r>
        <w:rPr>
          <w:w w:val="90"/>
        </w:rPr>
        <w:t>época </w:t>
      </w:r>
      <w:r>
        <w:rPr>
          <w:w w:val="85"/>
        </w:rPr>
        <w:t>Secretário</w:t>
      </w:r>
      <w:r>
        <w:rPr>
          <w:spacing w:val="-7"/>
          <w:w w:val="85"/>
        </w:rPr>
        <w:t> </w:t>
      </w:r>
      <w:r>
        <w:rPr>
          <w:w w:val="85"/>
        </w:rPr>
        <w:t>Municipal</w:t>
      </w:r>
      <w:r>
        <w:rPr>
          <w:spacing w:val="-7"/>
          <w:w w:val="85"/>
        </w:rPr>
        <w:t> </w:t>
      </w:r>
      <w:r>
        <w:rPr>
          <w:w w:val="85"/>
        </w:rPr>
        <w:t>e</w:t>
      </w:r>
      <w:r>
        <w:rPr>
          <w:spacing w:val="-6"/>
          <w:w w:val="85"/>
        </w:rPr>
        <w:t> </w:t>
      </w:r>
      <w:r>
        <w:rPr>
          <w:w w:val="85"/>
        </w:rPr>
        <w:t>Ordenador</w:t>
      </w:r>
      <w:r>
        <w:rPr>
          <w:spacing w:val="-7"/>
          <w:w w:val="85"/>
        </w:rPr>
        <w:t> </w:t>
      </w:r>
      <w:r>
        <w:rPr>
          <w:w w:val="85"/>
        </w:rPr>
        <w:t>de</w:t>
      </w:r>
      <w:r>
        <w:rPr>
          <w:spacing w:val="-7"/>
          <w:w w:val="85"/>
        </w:rPr>
        <w:t> </w:t>
      </w:r>
      <w:r>
        <w:rPr>
          <w:w w:val="85"/>
        </w:rPr>
        <w:t>Despesas,</w:t>
      </w:r>
      <w:r>
        <w:rPr>
          <w:spacing w:val="-6"/>
          <w:w w:val="85"/>
        </w:rPr>
        <w:t> </w:t>
      </w:r>
      <w:r>
        <w:rPr>
          <w:w w:val="85"/>
        </w:rPr>
        <w:t>no</w:t>
      </w:r>
      <w:r>
        <w:rPr>
          <w:spacing w:val="-7"/>
          <w:w w:val="85"/>
        </w:rPr>
        <w:t> </w:t>
      </w:r>
      <w:r>
        <w:rPr>
          <w:w w:val="85"/>
        </w:rPr>
        <w:t>valor</w:t>
      </w:r>
      <w:r>
        <w:rPr>
          <w:spacing w:val="-7"/>
          <w:w w:val="85"/>
        </w:rPr>
        <w:t> </w:t>
      </w:r>
      <w:r>
        <w:rPr>
          <w:w w:val="85"/>
        </w:rPr>
        <w:t>de</w:t>
      </w:r>
      <w:r>
        <w:rPr>
          <w:spacing w:val="-7"/>
          <w:w w:val="85"/>
        </w:rPr>
        <w:t> </w:t>
      </w:r>
      <w:r>
        <w:rPr>
          <w:w w:val="85"/>
        </w:rPr>
        <w:t>R$</w:t>
      </w:r>
      <w:r>
        <w:rPr>
          <w:spacing w:val="-6"/>
          <w:w w:val="85"/>
        </w:rPr>
        <w:t> </w:t>
      </w:r>
      <w:r>
        <w:rPr>
          <w:w w:val="85"/>
        </w:rPr>
        <w:t>3.413,60</w:t>
      </w:r>
      <w:r>
        <w:rPr>
          <w:spacing w:val="-7"/>
          <w:w w:val="85"/>
        </w:rPr>
        <w:t> </w:t>
      </w:r>
      <w:r>
        <w:rPr>
          <w:w w:val="85"/>
        </w:rPr>
        <w:t>(três</w:t>
      </w:r>
      <w:r>
        <w:rPr>
          <w:spacing w:val="-7"/>
          <w:w w:val="85"/>
        </w:rPr>
        <w:t> </w:t>
      </w:r>
      <w:r>
        <w:rPr>
          <w:w w:val="85"/>
        </w:rPr>
        <w:t>mil,</w:t>
      </w:r>
      <w:r>
        <w:rPr>
          <w:spacing w:val="-6"/>
          <w:w w:val="85"/>
        </w:rPr>
        <w:t> </w:t>
      </w:r>
      <w:r>
        <w:rPr>
          <w:w w:val="85"/>
        </w:rPr>
        <w:t>quatrocentos</w:t>
      </w:r>
      <w:r>
        <w:rPr>
          <w:spacing w:val="-7"/>
          <w:w w:val="85"/>
        </w:rPr>
        <w:t> </w:t>
      </w:r>
      <w:r>
        <w:rPr>
          <w:w w:val="85"/>
        </w:rPr>
        <w:t>e</w:t>
      </w:r>
      <w:r>
        <w:rPr>
          <w:spacing w:val="-7"/>
          <w:w w:val="85"/>
        </w:rPr>
        <w:t> </w:t>
      </w:r>
      <w:r>
        <w:rPr>
          <w:w w:val="85"/>
        </w:rPr>
        <w:t>treze</w:t>
      </w:r>
      <w:r>
        <w:rPr>
          <w:spacing w:val="-6"/>
          <w:w w:val="85"/>
        </w:rPr>
        <w:t> </w:t>
      </w:r>
      <w:r>
        <w:rPr>
          <w:w w:val="85"/>
        </w:rPr>
        <w:t>reais</w:t>
      </w:r>
      <w:r>
        <w:rPr>
          <w:spacing w:val="-7"/>
          <w:w w:val="85"/>
        </w:rPr>
        <w:t> </w:t>
      </w:r>
      <w:r>
        <w:rPr>
          <w:w w:val="85"/>
        </w:rPr>
        <w:t>e</w:t>
      </w:r>
      <w:r>
        <w:rPr>
          <w:spacing w:val="-7"/>
          <w:w w:val="85"/>
        </w:rPr>
        <w:t> </w:t>
      </w:r>
      <w:r>
        <w:rPr>
          <w:w w:val="85"/>
        </w:rPr>
        <w:t>sessenta </w:t>
      </w:r>
      <w:r>
        <w:rPr>
          <w:w w:val="90"/>
        </w:rPr>
        <w:t>centavos),</w:t>
      </w:r>
      <w:r>
        <w:rPr>
          <w:w w:val="90"/>
        </w:rPr>
        <w:t> com</w:t>
      </w:r>
      <w:r>
        <w:rPr>
          <w:spacing w:val="-1"/>
          <w:w w:val="90"/>
        </w:rPr>
        <w:t> </w:t>
      </w:r>
      <w:r>
        <w:rPr>
          <w:w w:val="90"/>
        </w:rPr>
        <w:t>base</w:t>
      </w:r>
      <w:r>
        <w:rPr>
          <w:w w:val="90"/>
        </w:rPr>
        <w:t> no</w:t>
      </w:r>
      <w:r>
        <w:rPr>
          <w:w w:val="90"/>
        </w:rPr>
        <w:t> art.</w:t>
      </w:r>
      <w:r>
        <w:rPr>
          <w:w w:val="90"/>
        </w:rPr>
        <w:t> 308,</w:t>
      </w:r>
      <w:r>
        <w:rPr>
          <w:w w:val="90"/>
        </w:rPr>
        <w:t> inciso</w:t>
      </w:r>
      <w:r>
        <w:rPr>
          <w:w w:val="90"/>
        </w:rPr>
        <w:t> VII,</w:t>
      </w:r>
      <w:r>
        <w:rPr>
          <w:w w:val="90"/>
        </w:rPr>
        <w:t> da</w:t>
      </w:r>
      <w:r>
        <w:rPr>
          <w:w w:val="90"/>
        </w:rPr>
        <w:t> Resolução</w:t>
      </w:r>
      <w:r>
        <w:rPr>
          <w:w w:val="90"/>
        </w:rPr>
        <w:t> nº</w:t>
      </w:r>
      <w:r>
        <w:rPr>
          <w:spacing w:val="-1"/>
          <w:w w:val="90"/>
        </w:rPr>
        <w:t> </w:t>
      </w:r>
      <w:r>
        <w:rPr>
          <w:w w:val="90"/>
        </w:rPr>
        <w:t>04/2002-TCE/AM,</w:t>
      </w:r>
      <w:r>
        <w:rPr>
          <w:w w:val="90"/>
        </w:rPr>
        <w:t> c/c</w:t>
      </w:r>
      <w:r>
        <w:rPr>
          <w:w w:val="90"/>
        </w:rPr>
        <w:t> o</w:t>
      </w:r>
      <w:r>
        <w:rPr>
          <w:w w:val="90"/>
        </w:rPr>
        <w:t> art.</w:t>
      </w:r>
      <w:r>
        <w:rPr>
          <w:spacing w:val="-1"/>
          <w:w w:val="90"/>
        </w:rPr>
        <w:t> </w:t>
      </w:r>
      <w:r>
        <w:rPr>
          <w:w w:val="90"/>
        </w:rPr>
        <w:t>54,</w:t>
      </w:r>
      <w:r>
        <w:rPr>
          <w:w w:val="90"/>
        </w:rPr>
        <w:t> inciso</w:t>
      </w:r>
      <w:r>
        <w:rPr>
          <w:w w:val="90"/>
        </w:rPr>
        <w:t> VII,</w:t>
      </w:r>
      <w:r>
        <w:rPr>
          <w:w w:val="90"/>
        </w:rPr>
        <w:t> da</w:t>
      </w:r>
      <w:r>
        <w:rPr>
          <w:w w:val="90"/>
        </w:rPr>
        <w:t> Lei</w:t>
      </w:r>
      <w:r>
        <w:rPr>
          <w:spacing w:val="-1"/>
          <w:w w:val="90"/>
        </w:rPr>
        <w:t> </w:t>
      </w:r>
      <w:r>
        <w:rPr>
          <w:w w:val="90"/>
        </w:rPr>
        <w:t>nº </w:t>
      </w:r>
      <w:r>
        <w:rPr>
          <w:w w:val="80"/>
        </w:rPr>
        <w:t>2.423/1996-TCE/AM, em razão das impropriedades não sanadas constantes do Relatório Conclusivo nº 04/2022-DICAMM (Achados de nº 02, 03, 04, 07 e 10) e do Relatório Conclusivo nº 198/2022-DICOP (Restrições de nº 4.1.3 e 4.1.4). A multa deverá</w:t>
      </w:r>
      <w:r>
        <w:rPr/>
        <w:t> </w:t>
      </w:r>
      <w:r>
        <w:rPr>
          <w:w w:val="80"/>
        </w:rPr>
        <w:t>ser</w:t>
      </w:r>
      <w:r>
        <w:rPr/>
        <w:t> </w:t>
      </w:r>
      <w:r>
        <w:rPr>
          <w:w w:val="80"/>
        </w:rPr>
        <w:t>recolhida</w:t>
      </w:r>
      <w:r>
        <w:rPr/>
        <w:t> </w:t>
      </w:r>
      <w:r>
        <w:rPr>
          <w:w w:val="80"/>
        </w:rPr>
        <w:t>no</w:t>
      </w:r>
      <w:r>
        <w:rPr/>
        <w:t> </w:t>
      </w:r>
      <w:r>
        <w:rPr>
          <w:w w:val="80"/>
        </w:rPr>
        <w:t>prazo</w:t>
      </w:r>
      <w:r>
        <w:rPr/>
        <w:t> </w:t>
      </w:r>
      <w:r>
        <w:rPr>
          <w:w w:val="80"/>
        </w:rPr>
        <w:t>de</w:t>
      </w:r>
      <w:r>
        <w:rPr/>
        <w:t> </w:t>
      </w:r>
      <w:r>
        <w:rPr>
          <w:w w:val="80"/>
        </w:rPr>
        <w:t>30</w:t>
      </w:r>
      <w:r>
        <w:rPr/>
        <w:t> </w:t>
      </w:r>
      <w:r>
        <w:rPr>
          <w:w w:val="80"/>
        </w:rPr>
        <w:t>(trinta)</w:t>
      </w:r>
      <w:r>
        <w:rPr/>
        <w:t> </w:t>
      </w:r>
      <w:r>
        <w:rPr>
          <w:w w:val="80"/>
        </w:rPr>
        <w:t>dias</w:t>
      </w:r>
      <w:r>
        <w:rPr/>
        <w:t> </w:t>
      </w:r>
      <w:r>
        <w:rPr>
          <w:w w:val="80"/>
        </w:rPr>
        <w:t>para</w:t>
      </w:r>
      <w:r>
        <w:rPr/>
        <w:t> </w:t>
      </w:r>
      <w:r>
        <w:rPr>
          <w:w w:val="80"/>
        </w:rPr>
        <w:t>o</w:t>
      </w:r>
      <w:r>
        <w:rPr/>
        <w:t> </w:t>
      </w:r>
      <w:r>
        <w:rPr>
          <w:w w:val="80"/>
        </w:rPr>
        <w:t>Cofre</w:t>
      </w:r>
      <w:r>
        <w:rPr/>
        <w:t> </w:t>
      </w:r>
      <w:r>
        <w:rPr>
          <w:w w:val="80"/>
        </w:rPr>
        <w:t>Estadual</w:t>
      </w:r>
      <w:r>
        <w:rPr/>
        <w:t> </w:t>
      </w:r>
      <w:r>
        <w:rPr>
          <w:w w:val="80"/>
        </w:rPr>
        <w:t>através</w:t>
      </w:r>
      <w:r>
        <w:rPr/>
        <w:t> </w:t>
      </w:r>
      <w:r>
        <w:rPr>
          <w:w w:val="80"/>
        </w:rPr>
        <w:t>de</w:t>
      </w:r>
      <w:r>
        <w:rPr/>
        <w:t> </w:t>
      </w:r>
      <w:r>
        <w:rPr>
          <w:w w:val="80"/>
        </w:rPr>
        <w:t>DAR</w:t>
      </w:r>
      <w:r>
        <w:rPr/>
        <w:t> </w:t>
      </w:r>
      <w:r>
        <w:rPr>
          <w:w w:val="80"/>
        </w:rPr>
        <w:t>avulso</w:t>
      </w:r>
      <w:r>
        <w:rPr/>
        <w:t> </w:t>
      </w:r>
      <w:r>
        <w:rPr>
          <w:w w:val="80"/>
        </w:rPr>
        <w:t>extraído</w:t>
      </w:r>
      <w:r>
        <w:rPr/>
        <w:t> </w:t>
      </w:r>
      <w:r>
        <w:rPr>
          <w:w w:val="80"/>
        </w:rPr>
        <w:t>do</w:t>
      </w:r>
      <w:r>
        <w:rPr/>
        <w:t> </w:t>
      </w:r>
      <w:r>
        <w:rPr>
          <w:w w:val="80"/>
        </w:rPr>
        <w:t>sítio</w:t>
      </w:r>
      <w:r>
        <w:rPr/>
        <w:t> </w:t>
      </w:r>
      <w:r>
        <w:rPr>
          <w:w w:val="80"/>
        </w:rPr>
        <w:t>eletrônico </w:t>
      </w:r>
      <w:r>
        <w:rPr>
          <w:w w:val="85"/>
        </w:rPr>
        <w:t>da</w:t>
      </w:r>
      <w:r>
        <w:rPr>
          <w:spacing w:val="-7"/>
          <w:w w:val="85"/>
        </w:rPr>
        <w:t> </w:t>
      </w:r>
      <w:r>
        <w:rPr>
          <w:w w:val="85"/>
        </w:rPr>
        <w:t>SEFAZ/AM,</w:t>
      </w:r>
      <w:r>
        <w:rPr>
          <w:spacing w:val="-6"/>
          <w:w w:val="85"/>
        </w:rPr>
        <w:t> </w:t>
      </w:r>
      <w:r>
        <w:rPr>
          <w:w w:val="85"/>
        </w:rPr>
        <w:t>sob</w:t>
      </w:r>
      <w:r>
        <w:rPr>
          <w:spacing w:val="-7"/>
          <w:w w:val="85"/>
        </w:rPr>
        <w:t> </w:t>
      </w:r>
      <w:r>
        <w:rPr>
          <w:w w:val="85"/>
        </w:rPr>
        <w:t>o</w:t>
      </w:r>
      <w:r>
        <w:rPr>
          <w:spacing w:val="-6"/>
          <w:w w:val="85"/>
        </w:rPr>
        <w:t> </w:t>
      </w:r>
      <w:r>
        <w:rPr>
          <w:w w:val="85"/>
        </w:rPr>
        <w:t>código</w:t>
      </w:r>
      <w:r>
        <w:rPr>
          <w:spacing w:val="-6"/>
          <w:w w:val="85"/>
        </w:rPr>
        <w:t> </w:t>
      </w:r>
      <w:r>
        <w:rPr>
          <w:w w:val="85"/>
        </w:rPr>
        <w:t>5508</w:t>
      </w:r>
      <w:r>
        <w:rPr>
          <w:spacing w:val="-4"/>
          <w:w w:val="85"/>
        </w:rPr>
        <w:t> </w:t>
      </w:r>
      <w:r>
        <w:rPr>
          <w:w w:val="85"/>
        </w:rPr>
        <w:t>-</w:t>
      </w:r>
      <w:r>
        <w:rPr>
          <w:spacing w:val="-7"/>
          <w:w w:val="85"/>
        </w:rPr>
        <w:t> </w:t>
      </w:r>
      <w:r>
        <w:rPr>
          <w:w w:val="85"/>
        </w:rPr>
        <w:t>Multas</w:t>
      </w:r>
      <w:r>
        <w:rPr>
          <w:spacing w:val="-6"/>
          <w:w w:val="85"/>
        </w:rPr>
        <w:t> </w:t>
      </w:r>
      <w:r>
        <w:rPr>
          <w:w w:val="85"/>
        </w:rPr>
        <w:t>aplicadas</w:t>
      </w:r>
      <w:r>
        <w:rPr>
          <w:spacing w:val="-7"/>
          <w:w w:val="85"/>
        </w:rPr>
        <w:t> </w:t>
      </w:r>
      <w:r>
        <w:rPr>
          <w:w w:val="85"/>
        </w:rPr>
        <w:t>pelo</w:t>
      </w:r>
      <w:r>
        <w:rPr>
          <w:spacing w:val="-6"/>
          <w:w w:val="85"/>
        </w:rPr>
        <w:t> </w:t>
      </w:r>
      <w:r>
        <w:rPr>
          <w:w w:val="85"/>
        </w:rPr>
        <w:t>TCE/AM</w:t>
      </w:r>
      <w:r>
        <w:rPr>
          <w:spacing w:val="-4"/>
          <w:w w:val="85"/>
        </w:rPr>
        <w:t> </w:t>
      </w:r>
      <w:r>
        <w:rPr>
          <w:w w:val="85"/>
        </w:rPr>
        <w:t>-</w:t>
      </w:r>
      <w:r>
        <w:rPr>
          <w:spacing w:val="-7"/>
          <w:w w:val="85"/>
        </w:rPr>
        <w:t> </w:t>
      </w:r>
      <w:r>
        <w:rPr>
          <w:w w:val="85"/>
        </w:rPr>
        <w:t>Fundo</w:t>
      </w:r>
      <w:r>
        <w:rPr>
          <w:spacing w:val="-6"/>
          <w:w w:val="85"/>
        </w:rPr>
        <w:t> </w:t>
      </w:r>
      <w:r>
        <w:rPr>
          <w:w w:val="85"/>
        </w:rPr>
        <w:t>de</w:t>
      </w:r>
      <w:r>
        <w:rPr>
          <w:spacing w:val="-6"/>
          <w:w w:val="85"/>
        </w:rPr>
        <w:t> </w:t>
      </w:r>
      <w:r>
        <w:rPr>
          <w:w w:val="85"/>
        </w:rPr>
        <w:t>Apoio</w:t>
      </w:r>
      <w:r>
        <w:rPr>
          <w:spacing w:val="-6"/>
          <w:w w:val="85"/>
        </w:rPr>
        <w:t> </w:t>
      </w:r>
      <w:r>
        <w:rPr>
          <w:w w:val="85"/>
        </w:rPr>
        <w:t>ao</w:t>
      </w:r>
      <w:r>
        <w:rPr>
          <w:spacing w:val="-6"/>
          <w:w w:val="85"/>
        </w:rPr>
        <w:t> </w:t>
      </w:r>
      <w:r>
        <w:rPr>
          <w:w w:val="85"/>
        </w:rPr>
        <w:t>Exercício</w:t>
      </w:r>
      <w:r>
        <w:rPr>
          <w:spacing w:val="-6"/>
          <w:w w:val="85"/>
        </w:rPr>
        <w:t> </w:t>
      </w:r>
      <w:r>
        <w:rPr>
          <w:w w:val="85"/>
        </w:rPr>
        <w:t>do</w:t>
      </w:r>
      <w:r>
        <w:rPr>
          <w:spacing w:val="-6"/>
          <w:w w:val="85"/>
        </w:rPr>
        <w:t> </w:t>
      </w:r>
      <w:r>
        <w:rPr>
          <w:w w:val="85"/>
        </w:rPr>
        <w:t>Controle</w:t>
      </w:r>
      <w:r>
        <w:rPr>
          <w:spacing w:val="-6"/>
          <w:w w:val="85"/>
        </w:rPr>
        <w:t> </w:t>
      </w:r>
      <w:r>
        <w:rPr>
          <w:w w:val="85"/>
        </w:rPr>
        <w:t>Externo</w:t>
      </w:r>
      <w:r>
        <w:rPr>
          <w:spacing w:val="-4"/>
          <w:w w:val="85"/>
        </w:rPr>
        <w:t> </w:t>
      </w:r>
      <w:r>
        <w:rPr>
          <w:w w:val="85"/>
        </w:rPr>
        <w:t>- FAECE.</w:t>
      </w:r>
      <w:r>
        <w:rPr>
          <w:w w:val="85"/>
        </w:rPr>
        <w:t> Dentro</w:t>
      </w:r>
      <w:r>
        <w:rPr>
          <w:w w:val="85"/>
        </w:rPr>
        <w:t> do</w:t>
      </w:r>
      <w:r>
        <w:rPr>
          <w:w w:val="85"/>
        </w:rPr>
        <w:t> prazo</w:t>
      </w:r>
      <w:r>
        <w:rPr>
          <w:w w:val="85"/>
        </w:rPr>
        <w:t> anteriormente</w:t>
      </w:r>
      <w:r>
        <w:rPr>
          <w:w w:val="85"/>
        </w:rPr>
        <w:t> conferido,</w:t>
      </w:r>
      <w:r>
        <w:rPr>
          <w:w w:val="85"/>
        </w:rPr>
        <w:t> é</w:t>
      </w:r>
      <w:r>
        <w:rPr>
          <w:w w:val="85"/>
        </w:rPr>
        <w:t> obrigatório</w:t>
      </w:r>
      <w:r>
        <w:rPr>
          <w:w w:val="85"/>
        </w:rPr>
        <w:t> o</w:t>
      </w:r>
      <w:r>
        <w:rPr>
          <w:w w:val="85"/>
        </w:rPr>
        <w:t> encaminhamento</w:t>
      </w:r>
      <w:r>
        <w:rPr>
          <w:w w:val="85"/>
        </w:rPr>
        <w:t> do</w:t>
      </w:r>
      <w:r>
        <w:rPr>
          <w:w w:val="85"/>
        </w:rPr>
        <w:t> comprovante</w:t>
      </w:r>
      <w:r>
        <w:rPr>
          <w:w w:val="85"/>
        </w:rPr>
        <w:t> de</w:t>
      </w:r>
      <w:r>
        <w:rPr>
          <w:w w:val="85"/>
        </w:rPr>
        <w:t> pagamento (autenticado pelo Banco) a esta Corte de Contas (art. 72, inciso III, alínea "a”, da Lei Orgânica do TCE/AM), condição imprescindível para emissão do Termo de Quitação. O não adimplemento dessa obrigação pecuniária no prazo legal </w:t>
      </w:r>
      <w:r>
        <w:rPr>
          <w:w w:val="80"/>
        </w:rPr>
        <w:t>importará na continuidade da cobrança administrativa ou judicial do título executivo (art. 73 da Lei Orgânica do TCE/AM), </w:t>
      </w:r>
      <w:r>
        <w:rPr>
          <w:w w:val="85"/>
        </w:rPr>
        <w:t>ficando o DERED autorizado, caso expirado o referido prazo, a adotar as medidas previstas nas subseções III e IV da Seção</w:t>
      </w:r>
      <w:r>
        <w:rPr>
          <w:spacing w:val="-3"/>
          <w:w w:val="85"/>
        </w:rPr>
        <w:t> </w:t>
      </w:r>
      <w:r>
        <w:rPr>
          <w:w w:val="85"/>
        </w:rPr>
        <w:t>III, do</w:t>
      </w:r>
      <w:r>
        <w:rPr>
          <w:spacing w:val="-1"/>
          <w:w w:val="85"/>
        </w:rPr>
        <w:t> </w:t>
      </w:r>
      <w:r>
        <w:rPr>
          <w:w w:val="85"/>
        </w:rPr>
        <w:t>Capítulo</w:t>
      </w:r>
      <w:r>
        <w:rPr>
          <w:spacing w:val="-3"/>
          <w:w w:val="85"/>
        </w:rPr>
        <w:t> </w:t>
      </w:r>
      <w:r>
        <w:rPr>
          <w:w w:val="85"/>
        </w:rPr>
        <w:t>X,</w:t>
      </w:r>
      <w:r>
        <w:rPr>
          <w:spacing w:val="-1"/>
          <w:w w:val="85"/>
        </w:rPr>
        <w:t> </w:t>
      </w:r>
      <w:r>
        <w:rPr>
          <w:w w:val="85"/>
        </w:rPr>
        <w:t>da</w:t>
      </w:r>
      <w:r>
        <w:rPr>
          <w:spacing w:val="-1"/>
          <w:w w:val="85"/>
        </w:rPr>
        <w:t> </w:t>
      </w:r>
      <w:r>
        <w:rPr>
          <w:w w:val="85"/>
        </w:rPr>
        <w:t>Resolução</w:t>
      </w:r>
      <w:r>
        <w:rPr>
          <w:spacing w:val="-1"/>
          <w:w w:val="85"/>
        </w:rPr>
        <w:t> </w:t>
      </w:r>
      <w:r>
        <w:rPr>
          <w:w w:val="85"/>
        </w:rPr>
        <w:t>nº</w:t>
      </w:r>
      <w:r>
        <w:rPr>
          <w:spacing w:val="-3"/>
          <w:w w:val="85"/>
        </w:rPr>
        <w:t> </w:t>
      </w:r>
      <w:r>
        <w:rPr>
          <w:w w:val="85"/>
        </w:rPr>
        <w:t>04/2002-TCE/AM,</w:t>
      </w:r>
      <w:r>
        <w:rPr>
          <w:spacing w:val="-1"/>
          <w:w w:val="85"/>
        </w:rPr>
        <w:t> </w:t>
      </w:r>
      <w:r>
        <w:rPr>
          <w:w w:val="85"/>
        </w:rPr>
        <w:t>bem</w:t>
      </w:r>
      <w:r>
        <w:rPr>
          <w:spacing w:val="-2"/>
          <w:w w:val="85"/>
        </w:rPr>
        <w:t> </w:t>
      </w:r>
      <w:r>
        <w:rPr>
          <w:w w:val="85"/>
        </w:rPr>
        <w:t>como</w:t>
      </w:r>
      <w:r>
        <w:rPr>
          <w:spacing w:val="-3"/>
          <w:w w:val="85"/>
        </w:rPr>
        <w:t> </w:t>
      </w:r>
      <w:r>
        <w:rPr>
          <w:w w:val="85"/>
        </w:rPr>
        <w:t>proceder,</w:t>
      </w:r>
      <w:r>
        <w:rPr>
          <w:spacing w:val="-1"/>
          <w:w w:val="85"/>
        </w:rPr>
        <w:t> </w:t>
      </w:r>
      <w:r>
        <w:rPr>
          <w:w w:val="85"/>
        </w:rPr>
        <w:t>conforme</w:t>
      </w:r>
      <w:r>
        <w:rPr>
          <w:spacing w:val="-1"/>
          <w:w w:val="85"/>
        </w:rPr>
        <w:t> </w:t>
      </w:r>
      <w:r>
        <w:rPr>
          <w:w w:val="85"/>
        </w:rPr>
        <w:t>estabelecido no</w:t>
      </w:r>
      <w:r>
        <w:rPr>
          <w:spacing w:val="-1"/>
          <w:w w:val="85"/>
        </w:rPr>
        <w:t> </w:t>
      </w:r>
      <w:r>
        <w:rPr>
          <w:w w:val="85"/>
        </w:rPr>
        <w:t>Acordo</w:t>
      </w:r>
      <w:r>
        <w:rPr>
          <w:spacing w:val="-3"/>
          <w:w w:val="85"/>
        </w:rPr>
        <w:t> </w:t>
      </w:r>
      <w:r>
        <w:rPr>
          <w:w w:val="85"/>
        </w:rPr>
        <w:t>de Cooperação firmado com o Instituto de Estudos de Protesto de Títulos do Brasil</w:t>
      </w:r>
      <w:r>
        <w:rPr>
          <w:w w:val="85"/>
        </w:rPr>
        <w:t> - Seção Amazonas - IEPTB/AM, ao </w:t>
      </w:r>
      <w:r>
        <w:rPr>
          <w:spacing w:val="-2"/>
          <w:w w:val="85"/>
        </w:rPr>
        <w:t>encaminhamento do título executivo para protesto em nome do responsável;</w:t>
      </w:r>
      <w:r>
        <w:rPr/>
        <w:t> </w:t>
      </w:r>
      <w:r>
        <w:rPr>
          <w:rFonts w:ascii="Arial" w:hAnsi="Arial"/>
          <w:b/>
          <w:spacing w:val="-2"/>
          <w:w w:val="85"/>
        </w:rPr>
        <w:t>10.3. Determinar </w:t>
      </w:r>
      <w:r>
        <w:rPr>
          <w:spacing w:val="-2"/>
          <w:w w:val="85"/>
        </w:rPr>
        <w:t>à SEPLENO - Secretaria </w:t>
      </w:r>
      <w:r>
        <w:rPr>
          <w:w w:val="80"/>
        </w:rPr>
        <w:t>Do</w:t>
      </w:r>
      <w:r>
        <w:rPr/>
        <w:t> </w:t>
      </w:r>
      <w:r>
        <w:rPr>
          <w:w w:val="80"/>
        </w:rPr>
        <w:t>Tribunal</w:t>
      </w:r>
      <w:r>
        <w:rPr/>
        <w:t> </w:t>
      </w:r>
      <w:r>
        <w:rPr>
          <w:w w:val="80"/>
        </w:rPr>
        <w:t>Pleno</w:t>
      </w:r>
      <w:r>
        <w:rPr/>
        <w:t> </w:t>
      </w:r>
      <w:r>
        <w:rPr>
          <w:w w:val="80"/>
        </w:rPr>
        <w:t>que,</w:t>
      </w:r>
      <w:r>
        <w:rPr/>
        <w:t> </w:t>
      </w:r>
      <w:r>
        <w:rPr>
          <w:w w:val="80"/>
        </w:rPr>
        <w:t>através</w:t>
      </w:r>
      <w:r>
        <w:rPr/>
        <w:t> </w:t>
      </w:r>
      <w:r>
        <w:rPr>
          <w:w w:val="80"/>
        </w:rPr>
        <w:t>do</w:t>
      </w:r>
      <w:r>
        <w:rPr/>
        <w:t> </w:t>
      </w:r>
      <w:r>
        <w:rPr>
          <w:w w:val="80"/>
        </w:rPr>
        <w:t>competente</w:t>
      </w:r>
      <w:r>
        <w:rPr/>
        <w:t> </w:t>
      </w:r>
      <w:r>
        <w:rPr>
          <w:w w:val="80"/>
        </w:rPr>
        <w:t>setor,</w:t>
      </w:r>
      <w:r>
        <w:rPr/>
        <w:t> </w:t>
      </w:r>
      <w:r>
        <w:rPr>
          <w:w w:val="80"/>
        </w:rPr>
        <w:t>vinculado</w:t>
      </w:r>
      <w:r>
        <w:rPr/>
        <w:t> </w:t>
      </w:r>
      <w:r>
        <w:rPr>
          <w:w w:val="80"/>
        </w:rPr>
        <w:t>à</w:t>
      </w:r>
      <w:r>
        <w:rPr/>
        <w:t> </w:t>
      </w:r>
      <w:r>
        <w:rPr>
          <w:w w:val="80"/>
        </w:rPr>
        <w:t>referida</w:t>
      </w:r>
      <w:r>
        <w:rPr/>
        <w:t> </w:t>
      </w:r>
      <w:r>
        <w:rPr>
          <w:w w:val="80"/>
        </w:rPr>
        <w:t>Secretaria,</w:t>
      </w:r>
      <w:r>
        <w:rPr/>
        <w:t> </w:t>
      </w:r>
      <w:r>
        <w:rPr>
          <w:w w:val="80"/>
        </w:rPr>
        <w:t>cientifique</w:t>
      </w:r>
      <w:r>
        <w:rPr/>
        <w:t> </w:t>
      </w:r>
      <w:r>
        <w:rPr>
          <w:w w:val="80"/>
        </w:rPr>
        <w:t>os</w:t>
      </w:r>
      <w:r>
        <w:rPr/>
        <w:t> </w:t>
      </w:r>
      <w:r>
        <w:rPr>
          <w:w w:val="80"/>
        </w:rPr>
        <w:t>interessados,</w:t>
      </w:r>
      <w:r>
        <w:rPr/>
        <w:t> </w:t>
      </w:r>
      <w:r>
        <w:rPr>
          <w:w w:val="80"/>
        </w:rPr>
        <w:t>por</w:t>
      </w:r>
      <w:r>
        <w:rPr/>
        <w:t> </w:t>
      </w:r>
      <w:r>
        <w:rPr>
          <w:w w:val="80"/>
        </w:rPr>
        <w:t>meio </w:t>
      </w:r>
      <w:r>
        <w:rPr>
          <w:w w:val="85"/>
        </w:rPr>
        <w:t>de</w:t>
      </w:r>
      <w:r>
        <w:rPr>
          <w:spacing w:val="-7"/>
          <w:w w:val="85"/>
        </w:rPr>
        <w:t> </w:t>
      </w:r>
      <w:r>
        <w:rPr>
          <w:w w:val="85"/>
        </w:rPr>
        <w:t>seus</w:t>
      </w:r>
      <w:r>
        <w:rPr>
          <w:spacing w:val="-7"/>
          <w:w w:val="85"/>
        </w:rPr>
        <w:t> </w:t>
      </w:r>
      <w:r>
        <w:rPr>
          <w:w w:val="85"/>
        </w:rPr>
        <w:t>patronos,</w:t>
      </w:r>
      <w:r>
        <w:rPr>
          <w:spacing w:val="-6"/>
          <w:w w:val="85"/>
        </w:rPr>
        <w:t> </w:t>
      </w:r>
      <w:r>
        <w:rPr>
          <w:w w:val="85"/>
        </w:rPr>
        <w:t>sobre</w:t>
      </w:r>
      <w:r>
        <w:rPr>
          <w:spacing w:val="-7"/>
          <w:w w:val="85"/>
        </w:rPr>
        <w:t> </w:t>
      </w:r>
      <w:r>
        <w:rPr>
          <w:w w:val="85"/>
        </w:rPr>
        <w:t>o</w:t>
      </w:r>
      <w:r>
        <w:rPr>
          <w:spacing w:val="-7"/>
          <w:w w:val="85"/>
        </w:rPr>
        <w:t> </w:t>
      </w:r>
      <w:r>
        <w:rPr>
          <w:w w:val="85"/>
        </w:rPr>
        <w:t>teor</w:t>
      </w:r>
      <w:r>
        <w:rPr>
          <w:spacing w:val="-6"/>
          <w:w w:val="85"/>
        </w:rPr>
        <w:t> </w:t>
      </w:r>
      <w:r>
        <w:rPr>
          <w:w w:val="85"/>
        </w:rPr>
        <w:t>do</w:t>
      </w:r>
      <w:r>
        <w:rPr>
          <w:spacing w:val="-7"/>
          <w:w w:val="85"/>
        </w:rPr>
        <w:t> </w:t>
      </w:r>
      <w:r>
        <w:rPr>
          <w:w w:val="85"/>
        </w:rPr>
        <w:t>Acórdão,</w:t>
      </w:r>
      <w:r>
        <w:rPr>
          <w:spacing w:val="-7"/>
          <w:w w:val="85"/>
        </w:rPr>
        <w:t> </w:t>
      </w:r>
      <w:r>
        <w:rPr>
          <w:w w:val="85"/>
        </w:rPr>
        <w:t>nos</w:t>
      </w:r>
      <w:r>
        <w:rPr>
          <w:spacing w:val="-7"/>
          <w:w w:val="85"/>
        </w:rPr>
        <w:t> </w:t>
      </w:r>
      <w:r>
        <w:rPr>
          <w:w w:val="85"/>
        </w:rPr>
        <w:t>termos</w:t>
      </w:r>
      <w:r>
        <w:rPr>
          <w:spacing w:val="-6"/>
          <w:w w:val="85"/>
        </w:rPr>
        <w:t> </w:t>
      </w:r>
      <w:r>
        <w:rPr>
          <w:w w:val="85"/>
        </w:rPr>
        <w:t>do</w:t>
      </w:r>
      <w:r>
        <w:rPr>
          <w:spacing w:val="-7"/>
          <w:w w:val="85"/>
        </w:rPr>
        <w:t> </w:t>
      </w:r>
      <w:r>
        <w:rPr>
          <w:w w:val="85"/>
        </w:rPr>
        <w:t>art.</w:t>
      </w:r>
      <w:r>
        <w:rPr>
          <w:spacing w:val="-7"/>
          <w:w w:val="85"/>
        </w:rPr>
        <w:t> </w:t>
      </w:r>
      <w:r>
        <w:rPr>
          <w:w w:val="85"/>
        </w:rPr>
        <w:t>161,</w:t>
      </w:r>
      <w:r>
        <w:rPr>
          <w:spacing w:val="-8"/>
        </w:rPr>
        <w:t> </w:t>
      </w:r>
      <w:r>
        <w:rPr>
          <w:rFonts w:ascii="Arial" w:hAnsi="Arial"/>
          <w:i/>
          <w:w w:val="85"/>
        </w:rPr>
        <w:t>caput</w:t>
      </w:r>
      <w:r>
        <w:rPr>
          <w:w w:val="85"/>
        </w:rPr>
        <w:t>,</w:t>
      </w:r>
      <w:r>
        <w:rPr>
          <w:spacing w:val="-6"/>
          <w:w w:val="85"/>
        </w:rPr>
        <w:t> </w:t>
      </w:r>
      <w:r>
        <w:rPr>
          <w:w w:val="85"/>
        </w:rPr>
        <w:t>do</w:t>
      </w:r>
      <w:r>
        <w:rPr>
          <w:spacing w:val="-6"/>
          <w:w w:val="85"/>
        </w:rPr>
        <w:t> </w:t>
      </w:r>
      <w:r>
        <w:rPr>
          <w:w w:val="85"/>
        </w:rPr>
        <w:t>Regimento</w:t>
      </w:r>
      <w:r>
        <w:rPr>
          <w:spacing w:val="-7"/>
          <w:w w:val="85"/>
        </w:rPr>
        <w:t> </w:t>
      </w:r>
      <w:r>
        <w:rPr>
          <w:w w:val="85"/>
        </w:rPr>
        <w:t>Interno</w:t>
      </w:r>
      <w:r>
        <w:rPr>
          <w:spacing w:val="-7"/>
          <w:w w:val="85"/>
        </w:rPr>
        <w:t> </w:t>
      </w:r>
      <w:r>
        <w:rPr>
          <w:w w:val="85"/>
        </w:rPr>
        <w:t>desta</w:t>
      </w:r>
      <w:r>
        <w:rPr>
          <w:spacing w:val="-6"/>
          <w:w w:val="85"/>
        </w:rPr>
        <w:t> </w:t>
      </w:r>
      <w:r>
        <w:rPr>
          <w:w w:val="85"/>
        </w:rPr>
        <w:t>Corte</w:t>
      </w:r>
      <w:r>
        <w:rPr>
          <w:spacing w:val="-6"/>
          <w:w w:val="85"/>
        </w:rPr>
        <w:t> </w:t>
      </w:r>
      <w:r>
        <w:rPr>
          <w:w w:val="85"/>
        </w:rPr>
        <w:t>de</w:t>
      </w:r>
      <w:r>
        <w:rPr>
          <w:spacing w:val="-6"/>
          <w:w w:val="85"/>
        </w:rPr>
        <w:t> </w:t>
      </w:r>
      <w:r>
        <w:rPr>
          <w:w w:val="85"/>
        </w:rPr>
        <w:t>Contas, encaminhando-lhe</w:t>
      </w:r>
      <w:r>
        <w:rPr>
          <w:w w:val="85"/>
        </w:rPr>
        <w:t> cópia</w:t>
      </w:r>
      <w:r>
        <w:rPr>
          <w:w w:val="85"/>
        </w:rPr>
        <w:t> do</w:t>
      </w:r>
      <w:r>
        <w:rPr>
          <w:w w:val="85"/>
        </w:rPr>
        <w:t> Relatório/Voto</w:t>
      </w:r>
      <w:r>
        <w:rPr>
          <w:w w:val="85"/>
        </w:rPr>
        <w:t> e</w:t>
      </w:r>
      <w:r>
        <w:rPr>
          <w:w w:val="85"/>
        </w:rPr>
        <w:t> do</w:t>
      </w:r>
      <w:r>
        <w:rPr>
          <w:w w:val="85"/>
        </w:rPr>
        <w:t> </w:t>
      </w:r>
      <w:r>
        <w:rPr>
          <w:rFonts w:ascii="Arial" w:hAnsi="Arial"/>
          <w:i/>
          <w:w w:val="85"/>
        </w:rPr>
        <w:t>decisum</w:t>
      </w:r>
      <w:r>
        <w:rPr>
          <w:w w:val="85"/>
        </w:rPr>
        <w:t>;</w:t>
      </w:r>
      <w:r>
        <w:rPr>
          <w:w w:val="85"/>
        </w:rPr>
        <w:t> </w:t>
      </w:r>
      <w:r>
        <w:rPr>
          <w:rFonts w:ascii="Arial" w:hAnsi="Arial"/>
          <w:b/>
          <w:w w:val="85"/>
        </w:rPr>
        <w:t>10.4.</w:t>
      </w:r>
      <w:r>
        <w:rPr>
          <w:rFonts w:ascii="Arial" w:hAnsi="Arial"/>
          <w:b/>
          <w:w w:val="85"/>
        </w:rPr>
        <w:t> Arquivar</w:t>
      </w:r>
      <w:r>
        <w:rPr>
          <w:rFonts w:ascii="Arial" w:hAnsi="Arial"/>
          <w:b/>
          <w:w w:val="85"/>
        </w:rPr>
        <w:t> </w:t>
      </w:r>
      <w:r>
        <w:rPr>
          <w:w w:val="85"/>
        </w:rPr>
        <w:t>os</w:t>
      </w:r>
      <w:r>
        <w:rPr>
          <w:w w:val="85"/>
        </w:rPr>
        <w:t> autos,</w:t>
      </w:r>
      <w:r>
        <w:rPr>
          <w:w w:val="85"/>
        </w:rPr>
        <w:t> nos</w:t>
      </w:r>
      <w:r>
        <w:rPr>
          <w:w w:val="85"/>
        </w:rPr>
        <w:t> termos</w:t>
      </w:r>
      <w:r>
        <w:rPr>
          <w:w w:val="85"/>
        </w:rPr>
        <w:t> regimentais,</w:t>
      </w:r>
      <w:r>
        <w:rPr>
          <w:w w:val="85"/>
        </w:rPr>
        <w:t> após</w:t>
      </w:r>
      <w:r>
        <w:rPr>
          <w:w w:val="85"/>
        </w:rPr>
        <w:t> o </w:t>
      </w:r>
      <w:r>
        <w:rPr>
          <w:w w:val="80"/>
        </w:rPr>
        <w:t>cumprimento integral do </w:t>
      </w:r>
      <w:r>
        <w:rPr>
          <w:rFonts w:ascii="Arial" w:hAnsi="Arial"/>
          <w:i/>
          <w:w w:val="80"/>
        </w:rPr>
        <w:t>decisum</w:t>
      </w:r>
      <w:r>
        <w:rPr>
          <w:w w:val="80"/>
        </w:rPr>
        <w:t>. </w:t>
      </w:r>
      <w:r>
        <w:rPr>
          <w:rFonts w:ascii="Arial" w:hAnsi="Arial"/>
          <w:i/>
          <w:w w:val="80"/>
        </w:rPr>
        <w:t>Vencido o voto-vista do Excelentíssimo Senhor Conselheiro Convocado Mário José de Moraes Costa Filho que votou somente quanto a quitação, bem como</w:t>
      </w:r>
      <w:r>
        <w:rPr>
          <w:rFonts w:ascii="Arial" w:hAnsi="Arial"/>
          <w:i/>
        </w:rPr>
        <w:t> </w:t>
      </w:r>
      <w:r>
        <w:rPr>
          <w:rFonts w:ascii="Arial" w:hAnsi="Arial"/>
          <w:i/>
          <w:w w:val="80"/>
        </w:rPr>
        <w:t>vencido o voto-destaque do Excelentíssimo Senhor </w:t>
      </w:r>
      <w:r>
        <w:rPr>
          <w:rFonts w:ascii="Arial" w:hAnsi="Arial"/>
          <w:i/>
          <w:w w:val="85"/>
        </w:rPr>
        <w:t>Conselheiro Érico Xavier Desterro e Silva que votou quanto a irregularidade e envio de cópia dos autos ao Ministério Público.</w:t>
      </w:r>
      <w:r>
        <w:rPr>
          <w:rFonts w:ascii="Arial" w:hAnsi="Arial"/>
          <w:i/>
          <w:spacing w:val="-6"/>
          <w:w w:val="85"/>
        </w:rPr>
        <w:t> </w:t>
      </w:r>
      <w:r>
        <w:rPr>
          <w:rFonts w:ascii="Arial" w:hAnsi="Arial"/>
          <w:b/>
          <w:w w:val="85"/>
        </w:rPr>
        <w:t>Especificação</w:t>
      </w:r>
      <w:r>
        <w:rPr>
          <w:rFonts w:ascii="Arial" w:hAnsi="Arial"/>
          <w:b/>
          <w:spacing w:val="-7"/>
          <w:w w:val="85"/>
        </w:rPr>
        <w:t> </w:t>
      </w:r>
      <w:r>
        <w:rPr>
          <w:rFonts w:ascii="Arial" w:hAnsi="Arial"/>
          <w:b/>
          <w:w w:val="85"/>
        </w:rPr>
        <w:t>do</w:t>
      </w:r>
      <w:r>
        <w:rPr>
          <w:rFonts w:ascii="Arial" w:hAnsi="Arial"/>
          <w:b/>
          <w:spacing w:val="-7"/>
          <w:w w:val="85"/>
        </w:rPr>
        <w:t> </w:t>
      </w:r>
      <w:r>
        <w:rPr>
          <w:rFonts w:ascii="Arial" w:hAnsi="Arial"/>
          <w:b/>
          <w:w w:val="85"/>
        </w:rPr>
        <w:t>quórum:</w:t>
      </w:r>
      <w:r>
        <w:rPr>
          <w:rFonts w:ascii="Arial" w:hAnsi="Arial"/>
          <w:b/>
          <w:spacing w:val="-6"/>
          <w:w w:val="85"/>
        </w:rPr>
        <w:t> </w:t>
      </w:r>
      <w:r>
        <w:rPr>
          <w:w w:val="85"/>
        </w:rPr>
        <w:t>Conselheiros:</w:t>
      </w:r>
      <w:r>
        <w:rPr>
          <w:spacing w:val="-7"/>
          <w:w w:val="85"/>
        </w:rPr>
        <w:t> </w:t>
      </w:r>
      <w:r>
        <w:rPr>
          <w:w w:val="85"/>
        </w:rPr>
        <w:t>Yara</w:t>
      </w:r>
      <w:r>
        <w:rPr>
          <w:spacing w:val="-6"/>
          <w:w w:val="85"/>
        </w:rPr>
        <w:t> </w:t>
      </w:r>
      <w:r>
        <w:rPr>
          <w:w w:val="85"/>
        </w:rPr>
        <w:t>Amazônia</w:t>
      </w:r>
      <w:r>
        <w:rPr>
          <w:spacing w:val="-7"/>
          <w:w w:val="85"/>
        </w:rPr>
        <w:t> </w:t>
      </w:r>
      <w:r>
        <w:rPr>
          <w:w w:val="85"/>
        </w:rPr>
        <w:t>Lins</w:t>
      </w:r>
      <w:r>
        <w:rPr>
          <w:spacing w:val="-7"/>
          <w:w w:val="85"/>
        </w:rPr>
        <w:t> </w:t>
      </w:r>
      <w:r>
        <w:rPr>
          <w:w w:val="85"/>
        </w:rPr>
        <w:t>Rodrigues</w:t>
      </w:r>
      <w:r>
        <w:rPr>
          <w:spacing w:val="-6"/>
          <w:w w:val="85"/>
        </w:rPr>
        <w:t> </w:t>
      </w:r>
      <w:r>
        <w:rPr>
          <w:w w:val="85"/>
        </w:rPr>
        <w:t>dos</w:t>
      </w:r>
      <w:r>
        <w:rPr>
          <w:spacing w:val="-7"/>
          <w:w w:val="85"/>
        </w:rPr>
        <w:t> </w:t>
      </w:r>
      <w:r>
        <w:rPr>
          <w:w w:val="85"/>
        </w:rPr>
        <w:t>Santos</w:t>
      </w:r>
      <w:r>
        <w:rPr>
          <w:spacing w:val="-7"/>
          <w:w w:val="85"/>
        </w:rPr>
        <w:t> </w:t>
      </w:r>
      <w:r>
        <w:rPr>
          <w:w w:val="85"/>
        </w:rPr>
        <w:t>(Presidente),</w:t>
      </w:r>
      <w:r>
        <w:rPr>
          <w:spacing w:val="-6"/>
          <w:w w:val="85"/>
        </w:rPr>
        <w:t> </w:t>
      </w:r>
      <w:r>
        <w:rPr>
          <w:w w:val="85"/>
        </w:rPr>
        <w:t>Júlio</w:t>
      </w:r>
      <w:r>
        <w:rPr>
          <w:spacing w:val="-7"/>
          <w:w w:val="85"/>
        </w:rPr>
        <w:t> </w:t>
      </w:r>
      <w:r>
        <w:rPr>
          <w:w w:val="85"/>
        </w:rPr>
        <w:t>Assis </w:t>
      </w:r>
      <w:r>
        <w:rPr>
          <w:w w:val="80"/>
        </w:rPr>
        <w:t>Corrêa Pinheiro, Érico Xavier Desterro e Silva, Mario Manoel Coelho de Mello, Josué Cláudio de Souza Neto, Luis Fabian </w:t>
      </w:r>
      <w:r>
        <w:rPr>
          <w:spacing w:val="-2"/>
          <w:w w:val="85"/>
        </w:rPr>
        <w:t>Pereira Barbosa e Mário José de Moraes Costa Filho (Convocado).</w:t>
      </w:r>
    </w:p>
    <w:p>
      <w:pPr>
        <w:pStyle w:val="Heading1"/>
        <w:spacing w:line="242" w:lineRule="auto" w:before="180"/>
        <w:ind w:right="137"/>
      </w:pPr>
      <w:r>
        <w:rPr>
          <w:w w:val="90"/>
        </w:rPr>
        <w:t>CONSELHEIRO-RELATOR:</w:t>
      </w:r>
      <w:r>
        <w:rPr>
          <w:w w:val="90"/>
        </w:rPr>
        <w:t> MARIO</w:t>
      </w:r>
      <w:r>
        <w:rPr>
          <w:w w:val="90"/>
        </w:rPr>
        <w:t> MANOEL</w:t>
      </w:r>
      <w:r>
        <w:rPr>
          <w:w w:val="90"/>
        </w:rPr>
        <w:t> COELHO</w:t>
      </w:r>
      <w:r>
        <w:rPr>
          <w:w w:val="90"/>
        </w:rPr>
        <w:t> DE</w:t>
      </w:r>
      <w:r>
        <w:rPr>
          <w:w w:val="90"/>
        </w:rPr>
        <w:t> MELLO</w:t>
      </w:r>
      <w:r>
        <w:rPr>
          <w:w w:val="90"/>
        </w:rPr>
        <w:t> (COM</w:t>
      </w:r>
      <w:r>
        <w:rPr>
          <w:w w:val="90"/>
        </w:rPr>
        <w:t> VISTA</w:t>
      </w:r>
      <w:r>
        <w:rPr>
          <w:w w:val="90"/>
        </w:rPr>
        <w:t> PARA</w:t>
      </w:r>
      <w:r>
        <w:rPr>
          <w:w w:val="90"/>
        </w:rPr>
        <w:t> CONSELHEIRO </w:t>
      </w:r>
      <w:r>
        <w:rPr>
          <w:w w:val="85"/>
        </w:rPr>
        <w:t>CONVOCADO</w:t>
      </w:r>
      <w:r>
        <w:rPr>
          <w:spacing w:val="-9"/>
          <w:w w:val="85"/>
        </w:rPr>
        <w:t> </w:t>
      </w:r>
      <w:r>
        <w:rPr>
          <w:w w:val="85"/>
        </w:rPr>
        <w:t>MÁRIO</w:t>
      </w:r>
      <w:r>
        <w:rPr>
          <w:spacing w:val="-7"/>
          <w:w w:val="85"/>
        </w:rPr>
        <w:t> </w:t>
      </w:r>
      <w:r>
        <w:rPr>
          <w:w w:val="85"/>
        </w:rPr>
        <w:t>JOSÉ</w:t>
      </w:r>
      <w:r>
        <w:rPr>
          <w:spacing w:val="-6"/>
          <w:w w:val="85"/>
        </w:rPr>
        <w:t> </w:t>
      </w:r>
      <w:r>
        <w:rPr>
          <w:w w:val="85"/>
        </w:rPr>
        <w:t>DE</w:t>
      </w:r>
      <w:r>
        <w:rPr>
          <w:spacing w:val="-7"/>
          <w:w w:val="85"/>
        </w:rPr>
        <w:t> </w:t>
      </w:r>
      <w:r>
        <w:rPr>
          <w:w w:val="85"/>
        </w:rPr>
        <w:t>MORAES</w:t>
      </w:r>
      <w:r>
        <w:rPr>
          <w:spacing w:val="-7"/>
          <w:w w:val="85"/>
        </w:rPr>
        <w:t> </w:t>
      </w:r>
      <w:r>
        <w:rPr>
          <w:w w:val="85"/>
        </w:rPr>
        <w:t>COSTA</w:t>
      </w:r>
      <w:r>
        <w:rPr>
          <w:spacing w:val="-6"/>
          <w:w w:val="85"/>
        </w:rPr>
        <w:t> </w:t>
      </w:r>
      <w:r>
        <w:rPr>
          <w:w w:val="85"/>
        </w:rPr>
        <w:t>FILHO).</w:t>
      </w:r>
    </w:p>
    <w:p>
      <w:pPr>
        <w:pStyle w:val="BodyText"/>
        <w:spacing w:before="194"/>
        <w:ind w:right="135"/>
      </w:pPr>
      <w:r>
        <w:rPr>
          <w:rFonts w:ascii="Arial" w:hAnsi="Arial"/>
          <w:b/>
          <w:w w:val="80"/>
        </w:rPr>
        <w:t>PROCESSO Nº 11.368/2021</w:t>
      </w:r>
      <w:r>
        <w:rPr>
          <w:rFonts w:ascii="Arial" w:hAnsi="Arial"/>
          <w:b/>
        </w:rPr>
        <w:t> </w:t>
      </w:r>
      <w:r>
        <w:rPr>
          <w:w w:val="80"/>
        </w:rPr>
        <w:t>- Prestação de Contas Anual da Prefeitura Municipal de Fonte Boa, referente ao exercício de </w:t>
      </w:r>
      <w:r>
        <w:rPr>
          <w:w w:val="85"/>
        </w:rPr>
        <w:t>2020, sob a responsabilidade do Sr. Gilberto Ferreira Lisboa. </w:t>
      </w:r>
      <w:r>
        <w:rPr>
          <w:rFonts w:ascii="Arial" w:hAnsi="Arial"/>
          <w:b/>
          <w:w w:val="85"/>
        </w:rPr>
        <w:t>Advogado(s): </w:t>
      </w:r>
      <w:r>
        <w:rPr>
          <w:w w:val="85"/>
        </w:rPr>
        <w:t>Ricardo Mendes</w:t>
      </w:r>
      <w:r>
        <w:rPr>
          <w:spacing w:val="-1"/>
          <w:w w:val="85"/>
        </w:rPr>
        <w:t> </w:t>
      </w:r>
      <w:r>
        <w:rPr>
          <w:w w:val="85"/>
        </w:rPr>
        <w:t>Lasmar - OAB/AM 5933.</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spacing w:before="0"/>
        <w:ind w:left="2" w:right="0" w:firstLine="0"/>
        <w:jc w:val="both"/>
        <w:rPr>
          <w:sz w:val="24"/>
        </w:rPr>
      </w:pPr>
      <w:r>
        <w:rPr>
          <w:rFonts w:ascii="Arial" w:hAnsi="Arial"/>
          <w:b/>
          <w:w w:val="80"/>
          <w:sz w:val="24"/>
        </w:rPr>
        <w:t>PARECER</w:t>
      </w:r>
      <w:r>
        <w:rPr>
          <w:rFonts w:ascii="Arial" w:hAnsi="Arial"/>
          <w:b/>
          <w:spacing w:val="7"/>
          <w:sz w:val="24"/>
        </w:rPr>
        <w:t> </w:t>
      </w:r>
      <w:r>
        <w:rPr>
          <w:rFonts w:ascii="Arial" w:hAnsi="Arial"/>
          <w:b/>
          <w:w w:val="80"/>
          <w:sz w:val="24"/>
        </w:rPr>
        <w:t>PRÉVIO</w:t>
      </w:r>
      <w:r>
        <w:rPr>
          <w:rFonts w:ascii="Arial" w:hAnsi="Arial"/>
          <w:b/>
          <w:spacing w:val="8"/>
          <w:sz w:val="24"/>
        </w:rPr>
        <w:t> </w:t>
      </w:r>
      <w:r>
        <w:rPr>
          <w:rFonts w:ascii="Arial" w:hAnsi="Arial"/>
          <w:b/>
          <w:w w:val="80"/>
          <w:sz w:val="24"/>
        </w:rPr>
        <w:t>Nº</w:t>
      </w:r>
      <w:r>
        <w:rPr>
          <w:rFonts w:ascii="Arial" w:hAnsi="Arial"/>
          <w:b/>
          <w:spacing w:val="7"/>
          <w:sz w:val="24"/>
        </w:rPr>
        <w:t> </w:t>
      </w:r>
      <w:r>
        <w:rPr>
          <w:rFonts w:ascii="Arial" w:hAnsi="Arial"/>
          <w:b/>
          <w:w w:val="80"/>
          <w:sz w:val="24"/>
        </w:rPr>
        <w:t>71/2024:</w:t>
      </w:r>
      <w:r>
        <w:rPr>
          <w:rFonts w:ascii="Arial" w:hAnsi="Arial"/>
          <w:b/>
          <w:spacing w:val="11"/>
          <w:sz w:val="24"/>
        </w:rPr>
        <w:t> </w:t>
      </w:r>
      <w:r>
        <w:rPr>
          <w:rFonts w:ascii="Arial" w:hAnsi="Arial"/>
          <w:b/>
          <w:w w:val="80"/>
          <w:sz w:val="24"/>
        </w:rPr>
        <w:t>O</w:t>
      </w:r>
      <w:r>
        <w:rPr>
          <w:rFonts w:ascii="Arial" w:hAnsi="Arial"/>
          <w:b/>
          <w:spacing w:val="7"/>
          <w:sz w:val="24"/>
        </w:rPr>
        <w:t> </w:t>
      </w:r>
      <w:r>
        <w:rPr>
          <w:rFonts w:ascii="Arial" w:hAnsi="Arial"/>
          <w:b/>
          <w:w w:val="80"/>
          <w:sz w:val="24"/>
        </w:rPr>
        <w:t>TRIBUNAL</w:t>
      </w:r>
      <w:r>
        <w:rPr>
          <w:rFonts w:ascii="Arial" w:hAnsi="Arial"/>
          <w:b/>
          <w:spacing w:val="10"/>
          <w:sz w:val="24"/>
        </w:rPr>
        <w:t> </w:t>
      </w:r>
      <w:r>
        <w:rPr>
          <w:rFonts w:ascii="Arial" w:hAnsi="Arial"/>
          <w:b/>
          <w:w w:val="80"/>
          <w:sz w:val="24"/>
        </w:rPr>
        <w:t>DE</w:t>
      </w:r>
      <w:r>
        <w:rPr>
          <w:rFonts w:ascii="Arial" w:hAnsi="Arial"/>
          <w:b/>
          <w:spacing w:val="8"/>
          <w:sz w:val="24"/>
        </w:rPr>
        <w:t> </w:t>
      </w:r>
      <w:r>
        <w:rPr>
          <w:rFonts w:ascii="Arial" w:hAnsi="Arial"/>
          <w:b/>
          <w:w w:val="80"/>
          <w:sz w:val="24"/>
        </w:rPr>
        <w:t>CONTAS</w:t>
      </w:r>
      <w:r>
        <w:rPr>
          <w:rFonts w:ascii="Arial" w:hAnsi="Arial"/>
          <w:b/>
          <w:spacing w:val="7"/>
          <w:sz w:val="24"/>
        </w:rPr>
        <w:t> </w:t>
      </w:r>
      <w:r>
        <w:rPr>
          <w:rFonts w:ascii="Arial" w:hAnsi="Arial"/>
          <w:b/>
          <w:w w:val="80"/>
          <w:sz w:val="24"/>
        </w:rPr>
        <w:t>DO</w:t>
      </w:r>
      <w:r>
        <w:rPr>
          <w:rFonts w:ascii="Arial" w:hAnsi="Arial"/>
          <w:b/>
          <w:spacing w:val="8"/>
          <w:sz w:val="24"/>
        </w:rPr>
        <w:t> </w:t>
      </w:r>
      <w:r>
        <w:rPr>
          <w:rFonts w:ascii="Arial" w:hAnsi="Arial"/>
          <w:b/>
          <w:w w:val="80"/>
          <w:sz w:val="24"/>
        </w:rPr>
        <w:t>ESTADO</w:t>
      </w:r>
      <w:r>
        <w:rPr>
          <w:rFonts w:ascii="Arial" w:hAnsi="Arial"/>
          <w:b/>
          <w:spacing w:val="7"/>
          <w:sz w:val="24"/>
        </w:rPr>
        <w:t> </w:t>
      </w:r>
      <w:r>
        <w:rPr>
          <w:rFonts w:ascii="Arial" w:hAnsi="Arial"/>
          <w:b/>
          <w:w w:val="80"/>
          <w:sz w:val="24"/>
        </w:rPr>
        <w:t>DO</w:t>
      </w:r>
      <w:r>
        <w:rPr>
          <w:rFonts w:ascii="Arial" w:hAnsi="Arial"/>
          <w:b/>
          <w:spacing w:val="10"/>
          <w:sz w:val="24"/>
        </w:rPr>
        <w:t> </w:t>
      </w:r>
      <w:r>
        <w:rPr>
          <w:rFonts w:ascii="Arial" w:hAnsi="Arial"/>
          <w:b/>
          <w:w w:val="80"/>
          <w:sz w:val="24"/>
        </w:rPr>
        <w:t>AMAZONAS</w:t>
      </w:r>
      <w:r>
        <w:rPr>
          <w:w w:val="80"/>
          <w:sz w:val="24"/>
        </w:rPr>
        <w:t>,</w:t>
      </w:r>
      <w:r>
        <w:rPr>
          <w:spacing w:val="7"/>
          <w:sz w:val="24"/>
        </w:rPr>
        <w:t> </w:t>
      </w:r>
      <w:r>
        <w:rPr>
          <w:w w:val="80"/>
          <w:sz w:val="24"/>
        </w:rPr>
        <w:t>no</w:t>
      </w:r>
      <w:r>
        <w:rPr>
          <w:spacing w:val="8"/>
          <w:sz w:val="24"/>
        </w:rPr>
        <w:t> </w:t>
      </w:r>
      <w:r>
        <w:rPr>
          <w:w w:val="80"/>
          <w:sz w:val="24"/>
        </w:rPr>
        <w:t>uso</w:t>
      </w:r>
      <w:r>
        <w:rPr>
          <w:spacing w:val="7"/>
          <w:sz w:val="24"/>
        </w:rPr>
        <w:t> </w:t>
      </w:r>
      <w:r>
        <w:rPr>
          <w:w w:val="80"/>
          <w:sz w:val="24"/>
        </w:rPr>
        <w:t>de</w:t>
      </w:r>
      <w:r>
        <w:rPr>
          <w:spacing w:val="8"/>
          <w:sz w:val="24"/>
        </w:rPr>
        <w:t> </w:t>
      </w:r>
      <w:r>
        <w:rPr>
          <w:w w:val="80"/>
          <w:sz w:val="24"/>
        </w:rPr>
        <w:t>suas</w:t>
      </w:r>
      <w:r>
        <w:rPr>
          <w:spacing w:val="7"/>
          <w:sz w:val="24"/>
        </w:rPr>
        <w:t> </w:t>
      </w:r>
      <w:r>
        <w:rPr>
          <w:spacing w:val="-2"/>
          <w:w w:val="80"/>
          <w:sz w:val="24"/>
        </w:rPr>
        <w:t>atribuições</w:t>
      </w:r>
    </w:p>
    <w:p>
      <w:pPr>
        <w:pStyle w:val="BodyText"/>
        <w:ind w:right="135"/>
      </w:pPr>
      <w:r>
        <w:rPr>
          <w:w w:val="85"/>
        </w:rPr>
        <w:t>constitucionais e legais (art. 31, §§ 1º e 2º, da Constituição Federal, c/c art.127,</w:t>
      </w:r>
      <w:r>
        <w:rPr>
          <w:spacing w:val="-1"/>
          <w:w w:val="85"/>
        </w:rPr>
        <w:t> </w:t>
      </w:r>
      <w:r>
        <w:rPr>
          <w:w w:val="85"/>
        </w:rPr>
        <w:t>parágrafos 4º, 5º e 7º,</w:t>
      </w:r>
      <w:r>
        <w:rPr/>
        <w:t> </w:t>
      </w:r>
      <w:r>
        <w:rPr>
          <w:w w:val="85"/>
        </w:rPr>
        <w:t>da Constituição </w:t>
      </w:r>
      <w:r>
        <w:rPr>
          <w:w w:val="80"/>
        </w:rPr>
        <w:t>Estadual,</w:t>
      </w:r>
      <w:r>
        <w:rPr/>
        <w:t> </w:t>
      </w:r>
      <w:r>
        <w:rPr>
          <w:w w:val="80"/>
        </w:rPr>
        <w:t>com</w:t>
      </w:r>
      <w:r>
        <w:rPr/>
        <w:t> </w:t>
      </w:r>
      <w:r>
        <w:rPr>
          <w:w w:val="80"/>
        </w:rPr>
        <w:t>redação</w:t>
      </w:r>
      <w:r>
        <w:rPr/>
        <w:t> </w:t>
      </w:r>
      <w:r>
        <w:rPr>
          <w:w w:val="80"/>
        </w:rPr>
        <w:t>da</w:t>
      </w:r>
      <w:r>
        <w:rPr/>
        <w:t> </w:t>
      </w:r>
      <w:r>
        <w:rPr>
          <w:w w:val="80"/>
        </w:rPr>
        <w:t>Emenda</w:t>
      </w:r>
      <w:r>
        <w:rPr/>
        <w:t> </w:t>
      </w:r>
      <w:r>
        <w:rPr>
          <w:w w:val="80"/>
        </w:rPr>
        <w:t>Constituição</w:t>
      </w:r>
      <w:r>
        <w:rPr/>
        <w:t> </w:t>
      </w:r>
      <w:r>
        <w:rPr>
          <w:w w:val="80"/>
        </w:rPr>
        <w:t>nº</w:t>
      </w:r>
      <w:r>
        <w:rPr/>
        <w:t> </w:t>
      </w:r>
      <w:r>
        <w:rPr>
          <w:w w:val="80"/>
        </w:rPr>
        <w:t>15/95,</w:t>
      </w:r>
      <w:r>
        <w:rPr/>
        <w:t> </w:t>
      </w:r>
      <w:r>
        <w:rPr>
          <w:w w:val="80"/>
        </w:rPr>
        <w:t>art.</w:t>
      </w:r>
      <w:r>
        <w:rPr/>
        <w:t> </w:t>
      </w:r>
      <w:r>
        <w:rPr>
          <w:w w:val="80"/>
        </w:rPr>
        <w:t>18,</w:t>
      </w:r>
      <w:r>
        <w:rPr/>
        <w:t> </w:t>
      </w:r>
      <w:r>
        <w:rPr>
          <w:w w:val="80"/>
        </w:rPr>
        <w:t>inciso</w:t>
      </w:r>
      <w:r>
        <w:rPr/>
        <w:t> </w:t>
      </w:r>
      <w:r>
        <w:rPr>
          <w:w w:val="80"/>
        </w:rPr>
        <w:t>I,</w:t>
      </w:r>
      <w:r>
        <w:rPr/>
        <w:t> </w:t>
      </w:r>
      <w:r>
        <w:rPr>
          <w:w w:val="80"/>
        </w:rPr>
        <w:t>da</w:t>
      </w:r>
      <w:r>
        <w:rPr/>
        <w:t> </w:t>
      </w:r>
      <w:r>
        <w:rPr>
          <w:w w:val="80"/>
        </w:rPr>
        <w:t>Lei</w:t>
      </w:r>
      <w:r>
        <w:rPr/>
        <w:t> </w:t>
      </w:r>
      <w:r>
        <w:rPr>
          <w:w w:val="80"/>
        </w:rPr>
        <w:t>Complementar</w:t>
      </w:r>
      <w:r>
        <w:rPr/>
        <w:t> </w:t>
      </w:r>
      <w:r>
        <w:rPr>
          <w:w w:val="80"/>
        </w:rPr>
        <w:t>nº</w:t>
      </w:r>
      <w:r>
        <w:rPr/>
        <w:t> </w:t>
      </w:r>
      <w:r>
        <w:rPr>
          <w:w w:val="80"/>
        </w:rPr>
        <w:t>06/91;</w:t>
      </w:r>
      <w:r>
        <w:rPr/>
        <w:t> </w:t>
      </w:r>
      <w:r>
        <w:rPr>
          <w:w w:val="80"/>
        </w:rPr>
        <w:t>arts.1º,</w:t>
      </w:r>
      <w:r>
        <w:rPr/>
        <w:t> </w:t>
      </w:r>
      <w:r>
        <w:rPr>
          <w:w w:val="80"/>
        </w:rPr>
        <w:t>inciso</w:t>
      </w:r>
      <w:r>
        <w:rPr/>
        <w:t> </w:t>
      </w:r>
      <w:r>
        <w:rPr>
          <w:w w:val="80"/>
        </w:rPr>
        <w:t>I,</w:t>
      </w:r>
      <w:r>
        <w:rPr>
          <w:spacing w:val="40"/>
        </w:rPr>
        <w:t> </w:t>
      </w:r>
      <w:r>
        <w:rPr>
          <w:w w:val="85"/>
        </w:rPr>
        <w:t>e 29 da Lei nº</w:t>
      </w:r>
      <w:r>
        <w:rPr>
          <w:spacing w:val="-1"/>
          <w:w w:val="85"/>
        </w:rPr>
        <w:t> </w:t>
      </w:r>
      <w:r>
        <w:rPr>
          <w:w w:val="85"/>
        </w:rPr>
        <w:t>2.423/96;</w:t>
      </w:r>
      <w:r>
        <w:rPr>
          <w:spacing w:val="-1"/>
          <w:w w:val="85"/>
        </w:rPr>
        <w:t> </w:t>
      </w:r>
      <w:r>
        <w:rPr>
          <w:w w:val="85"/>
        </w:rPr>
        <w:t>e,</w:t>
      </w:r>
      <w:r>
        <w:rPr>
          <w:spacing w:val="-1"/>
          <w:w w:val="85"/>
        </w:rPr>
        <w:t> </w:t>
      </w:r>
      <w:r>
        <w:rPr>
          <w:w w:val="85"/>
        </w:rPr>
        <w:t>art. 5º, inciso I, da Resolução nº</w:t>
      </w:r>
      <w:r>
        <w:rPr>
          <w:spacing w:val="-1"/>
          <w:w w:val="85"/>
        </w:rPr>
        <w:t> </w:t>
      </w:r>
      <w:r>
        <w:rPr>
          <w:w w:val="85"/>
        </w:rPr>
        <w:t>04/2002-TCE/AM) e no exercício da competência atribuída </w:t>
      </w:r>
      <w:r>
        <w:rPr>
          <w:w w:val="80"/>
        </w:rPr>
        <w:t>pelos arts. 5º, II e 11, III, “a” item 1, da Resolução nº 04/2002-TCE/AM, tendo discutido a matéria nestes autos, e acolhido,</w:t>
      </w:r>
      <w:r>
        <w:rPr>
          <w:spacing w:val="40"/>
        </w:rPr>
        <w:t> </w:t>
      </w:r>
      <w:r>
        <w:rPr>
          <w:rFonts w:ascii="Arial" w:hAnsi="Arial"/>
          <w:b/>
          <w:w w:val="80"/>
        </w:rPr>
        <w:t>por maioria</w:t>
      </w:r>
      <w:r>
        <w:rPr>
          <w:w w:val="80"/>
        </w:rPr>
        <w:t>, o voto do Excelentíssimo Senhor Conselheiro-Relator, </w:t>
      </w:r>
      <w:r>
        <w:rPr>
          <w:rFonts w:ascii="Arial" w:hAnsi="Arial"/>
          <w:b/>
          <w:w w:val="80"/>
        </w:rPr>
        <w:t>em consonância </w:t>
      </w:r>
      <w:r>
        <w:rPr>
          <w:w w:val="80"/>
        </w:rPr>
        <w:t>com o pronunciamento do Ministério </w:t>
      </w:r>
      <w:r>
        <w:rPr>
          <w:w w:val="85"/>
        </w:rPr>
        <w:t>Público junto a este Tribunal: </w:t>
      </w:r>
      <w:r>
        <w:rPr>
          <w:rFonts w:ascii="Arial" w:hAnsi="Arial"/>
          <w:b/>
          <w:w w:val="85"/>
        </w:rPr>
        <w:t>10.1. Emite Parecer Prévio recomendando</w:t>
      </w:r>
      <w:r>
        <w:rPr>
          <w:rFonts w:ascii="Arial" w:hAnsi="Arial"/>
          <w:b/>
          <w:spacing w:val="-1"/>
          <w:w w:val="85"/>
        </w:rPr>
        <w:t> </w:t>
      </w:r>
      <w:r>
        <w:rPr>
          <w:rFonts w:ascii="Arial" w:hAnsi="Arial"/>
          <w:b/>
          <w:w w:val="85"/>
        </w:rPr>
        <w:t>à Câmara Municipal a desaprovação </w:t>
      </w:r>
      <w:r>
        <w:rPr>
          <w:w w:val="85"/>
        </w:rPr>
        <w:t>das </w:t>
      </w:r>
      <w:r>
        <w:rPr>
          <w:w w:val="80"/>
        </w:rPr>
        <w:t>Contas da Prefeitura Municipal de Fonte Boa, referente ao exercício de 2020, de responsabilidade do Sr. Gilberto Ferreira </w:t>
      </w:r>
      <w:r>
        <w:rPr>
          <w:w w:val="85"/>
        </w:rPr>
        <w:t>Lisboa,</w:t>
      </w:r>
      <w:r>
        <w:rPr>
          <w:w w:val="85"/>
        </w:rPr>
        <w:t> então</w:t>
      </w:r>
      <w:r>
        <w:rPr>
          <w:w w:val="85"/>
        </w:rPr>
        <w:t> Prefeito,</w:t>
      </w:r>
      <w:r>
        <w:rPr>
          <w:w w:val="85"/>
        </w:rPr>
        <w:t> em</w:t>
      </w:r>
      <w:r>
        <w:rPr>
          <w:w w:val="85"/>
        </w:rPr>
        <w:t> virtude</w:t>
      </w:r>
      <w:r>
        <w:rPr>
          <w:w w:val="85"/>
        </w:rPr>
        <w:t> das</w:t>
      </w:r>
      <w:r>
        <w:rPr>
          <w:w w:val="85"/>
        </w:rPr>
        <w:t> irregularidades</w:t>
      </w:r>
      <w:r>
        <w:rPr>
          <w:w w:val="85"/>
        </w:rPr>
        <w:t> não</w:t>
      </w:r>
      <w:r>
        <w:rPr>
          <w:w w:val="85"/>
        </w:rPr>
        <w:t> sanadas,</w:t>
      </w:r>
      <w:r>
        <w:rPr>
          <w:w w:val="85"/>
        </w:rPr>
        <w:t> conforme</w:t>
      </w:r>
      <w:r>
        <w:rPr>
          <w:w w:val="85"/>
        </w:rPr>
        <w:t> fundamentado</w:t>
      </w:r>
      <w:r>
        <w:rPr>
          <w:w w:val="85"/>
        </w:rPr>
        <w:t> no</w:t>
      </w:r>
      <w:r>
        <w:rPr>
          <w:w w:val="85"/>
        </w:rPr>
        <w:t> Relatório/Voto,</w:t>
      </w:r>
      <w:r>
        <w:rPr>
          <w:w w:val="85"/>
        </w:rPr>
        <w:t> em observância ao art.</w:t>
      </w:r>
      <w:r>
        <w:rPr>
          <w:spacing w:val="-2"/>
          <w:w w:val="85"/>
        </w:rPr>
        <w:t> </w:t>
      </w:r>
      <w:r>
        <w:rPr>
          <w:w w:val="85"/>
        </w:rPr>
        <w:t>71, inciso I,</w:t>
      </w:r>
      <w:r>
        <w:rPr>
          <w:spacing w:val="-1"/>
          <w:w w:val="85"/>
        </w:rPr>
        <w:t> </w:t>
      </w:r>
      <w:r>
        <w:rPr>
          <w:w w:val="85"/>
        </w:rPr>
        <w:t>da Constituição Federal, e</w:t>
      </w:r>
      <w:r>
        <w:rPr>
          <w:spacing w:val="-1"/>
          <w:w w:val="85"/>
        </w:rPr>
        <w:t> </w:t>
      </w:r>
      <w:r>
        <w:rPr>
          <w:w w:val="85"/>
        </w:rPr>
        <w:t>do art. 40, inciso</w:t>
      </w:r>
      <w:r>
        <w:rPr>
          <w:spacing w:val="-1"/>
          <w:w w:val="85"/>
        </w:rPr>
        <w:t> </w:t>
      </w:r>
      <w:r>
        <w:rPr>
          <w:w w:val="85"/>
        </w:rPr>
        <w:t>I, e</w:t>
      </w:r>
      <w:r>
        <w:rPr>
          <w:spacing w:val="-3"/>
          <w:w w:val="85"/>
        </w:rPr>
        <w:t> </w:t>
      </w:r>
      <w:r>
        <w:rPr>
          <w:w w:val="85"/>
        </w:rPr>
        <w:t>art.</w:t>
      </w:r>
      <w:r>
        <w:rPr>
          <w:spacing w:val="-1"/>
        </w:rPr>
        <w:t> </w:t>
      </w:r>
      <w:r>
        <w:rPr>
          <w:w w:val="85"/>
        </w:rPr>
        <w:t>127, </w:t>
      </w:r>
      <w:r>
        <w:rPr>
          <w:rFonts w:ascii="Arial" w:hAnsi="Arial"/>
          <w:i/>
          <w:w w:val="85"/>
        </w:rPr>
        <w:t>caput </w:t>
      </w:r>
      <w:r>
        <w:rPr>
          <w:w w:val="85"/>
        </w:rPr>
        <w:t>e</w:t>
      </w:r>
      <w:r>
        <w:rPr>
          <w:spacing w:val="-1"/>
          <w:w w:val="85"/>
        </w:rPr>
        <w:t> </w:t>
      </w:r>
      <w:r>
        <w:rPr>
          <w:w w:val="85"/>
        </w:rPr>
        <w:t>§§</w:t>
      </w:r>
      <w:r>
        <w:rPr>
          <w:spacing w:val="-1"/>
          <w:w w:val="85"/>
        </w:rPr>
        <w:t> </w:t>
      </w:r>
      <w:r>
        <w:rPr>
          <w:w w:val="85"/>
        </w:rPr>
        <w:t>2º e</w:t>
      </w:r>
      <w:r>
        <w:rPr>
          <w:spacing w:val="-1"/>
          <w:w w:val="85"/>
        </w:rPr>
        <w:t> </w:t>
      </w:r>
      <w:r>
        <w:rPr>
          <w:w w:val="85"/>
        </w:rPr>
        <w:t>4º, da CE/AM. </w:t>
      </w:r>
      <w:r>
        <w:rPr>
          <w:rFonts w:ascii="Arial" w:hAnsi="Arial"/>
          <w:i/>
          <w:w w:val="85"/>
        </w:rPr>
        <w:t>Vencido</w:t>
      </w:r>
      <w:r>
        <w:rPr>
          <w:rFonts w:ascii="Arial" w:hAnsi="Arial"/>
          <w:i/>
          <w:spacing w:val="-3"/>
          <w:w w:val="85"/>
        </w:rPr>
        <w:t> </w:t>
      </w:r>
      <w:r>
        <w:rPr>
          <w:rFonts w:ascii="Arial" w:hAnsi="Arial"/>
          <w:i/>
          <w:w w:val="85"/>
        </w:rPr>
        <w:t>o</w:t>
      </w:r>
      <w:r>
        <w:rPr>
          <w:rFonts w:ascii="Arial" w:hAnsi="Arial"/>
          <w:i/>
          <w:spacing w:val="-3"/>
          <w:w w:val="85"/>
        </w:rPr>
        <w:t> </w:t>
      </w:r>
      <w:r>
        <w:rPr>
          <w:rFonts w:ascii="Arial" w:hAnsi="Arial"/>
          <w:i/>
          <w:w w:val="85"/>
        </w:rPr>
        <w:t>Voto-Vista</w:t>
      </w:r>
      <w:r>
        <w:rPr>
          <w:rFonts w:ascii="Arial" w:hAnsi="Arial"/>
          <w:i/>
          <w:spacing w:val="-3"/>
          <w:w w:val="85"/>
        </w:rPr>
        <w:t> </w:t>
      </w:r>
      <w:r>
        <w:rPr>
          <w:rFonts w:ascii="Arial" w:hAnsi="Arial"/>
          <w:i/>
          <w:w w:val="85"/>
        </w:rPr>
        <w:t>do</w:t>
      </w:r>
      <w:r>
        <w:rPr>
          <w:rFonts w:ascii="Arial" w:hAnsi="Arial"/>
          <w:i/>
          <w:spacing w:val="-3"/>
          <w:w w:val="85"/>
        </w:rPr>
        <w:t> </w:t>
      </w:r>
      <w:r>
        <w:rPr>
          <w:rFonts w:ascii="Arial" w:hAnsi="Arial"/>
          <w:i/>
          <w:w w:val="85"/>
        </w:rPr>
        <w:t>Excelentíssimo</w:t>
      </w:r>
      <w:r>
        <w:rPr>
          <w:rFonts w:ascii="Arial" w:hAnsi="Arial"/>
          <w:i/>
          <w:spacing w:val="-3"/>
          <w:w w:val="85"/>
        </w:rPr>
        <w:t> </w:t>
      </w:r>
      <w:r>
        <w:rPr>
          <w:rFonts w:ascii="Arial" w:hAnsi="Arial"/>
          <w:i/>
          <w:w w:val="85"/>
        </w:rPr>
        <w:t>Sr.</w:t>
      </w:r>
      <w:r>
        <w:rPr>
          <w:rFonts w:ascii="Arial" w:hAnsi="Arial"/>
          <w:i/>
          <w:spacing w:val="-4"/>
          <w:w w:val="85"/>
        </w:rPr>
        <w:t> </w:t>
      </w:r>
      <w:r>
        <w:rPr>
          <w:rFonts w:ascii="Arial" w:hAnsi="Arial"/>
          <w:i/>
          <w:w w:val="85"/>
        </w:rPr>
        <w:t>Conselheiro Convocado</w:t>
      </w:r>
      <w:r>
        <w:rPr>
          <w:rFonts w:ascii="Arial" w:hAnsi="Arial"/>
          <w:i/>
          <w:spacing w:val="-2"/>
          <w:w w:val="85"/>
        </w:rPr>
        <w:t> </w:t>
      </w:r>
      <w:r>
        <w:rPr>
          <w:rFonts w:ascii="Arial" w:hAnsi="Arial"/>
          <w:i/>
          <w:w w:val="85"/>
        </w:rPr>
        <w:t>Mário</w:t>
      </w:r>
      <w:r>
        <w:rPr>
          <w:rFonts w:ascii="Arial" w:hAnsi="Arial"/>
          <w:i/>
          <w:spacing w:val="-3"/>
          <w:w w:val="85"/>
        </w:rPr>
        <w:t> </w:t>
      </w:r>
      <w:r>
        <w:rPr>
          <w:rFonts w:ascii="Arial" w:hAnsi="Arial"/>
          <w:i/>
          <w:w w:val="85"/>
        </w:rPr>
        <w:t>José</w:t>
      </w:r>
      <w:r>
        <w:rPr>
          <w:rFonts w:ascii="Arial" w:hAnsi="Arial"/>
          <w:i/>
          <w:spacing w:val="-3"/>
          <w:w w:val="85"/>
        </w:rPr>
        <w:t> </w:t>
      </w:r>
      <w:r>
        <w:rPr>
          <w:rFonts w:ascii="Arial" w:hAnsi="Arial"/>
          <w:i/>
          <w:w w:val="85"/>
        </w:rPr>
        <w:t>de</w:t>
      </w:r>
      <w:r>
        <w:rPr>
          <w:rFonts w:ascii="Arial" w:hAnsi="Arial"/>
          <w:i/>
          <w:spacing w:val="-3"/>
          <w:w w:val="85"/>
        </w:rPr>
        <w:t> </w:t>
      </w:r>
      <w:r>
        <w:rPr>
          <w:rFonts w:ascii="Arial" w:hAnsi="Arial"/>
          <w:i/>
          <w:w w:val="85"/>
        </w:rPr>
        <w:t>Moraes</w:t>
      </w:r>
      <w:r>
        <w:rPr>
          <w:rFonts w:ascii="Arial" w:hAnsi="Arial"/>
          <w:i/>
          <w:spacing w:val="-4"/>
          <w:w w:val="85"/>
        </w:rPr>
        <w:t> </w:t>
      </w:r>
      <w:r>
        <w:rPr>
          <w:rFonts w:ascii="Arial" w:hAnsi="Arial"/>
          <w:i/>
          <w:w w:val="85"/>
        </w:rPr>
        <w:t>Costa</w:t>
      </w:r>
      <w:r>
        <w:rPr>
          <w:rFonts w:ascii="Arial" w:hAnsi="Arial"/>
          <w:i/>
          <w:spacing w:val="-3"/>
          <w:w w:val="85"/>
        </w:rPr>
        <w:t> </w:t>
      </w:r>
      <w:r>
        <w:rPr>
          <w:rFonts w:ascii="Arial" w:hAnsi="Arial"/>
          <w:i/>
          <w:w w:val="85"/>
        </w:rPr>
        <w:t>Filho,</w:t>
      </w:r>
      <w:r>
        <w:rPr>
          <w:rFonts w:ascii="Arial" w:hAnsi="Arial"/>
          <w:i/>
          <w:spacing w:val="-3"/>
          <w:w w:val="85"/>
        </w:rPr>
        <w:t> </w:t>
      </w:r>
      <w:r>
        <w:rPr>
          <w:rFonts w:ascii="Arial" w:hAnsi="Arial"/>
          <w:i/>
          <w:w w:val="85"/>
        </w:rPr>
        <w:t>que</w:t>
      </w:r>
      <w:r>
        <w:rPr>
          <w:rFonts w:ascii="Arial" w:hAnsi="Arial"/>
          <w:i/>
          <w:spacing w:val="-3"/>
          <w:w w:val="85"/>
        </w:rPr>
        <w:t> </w:t>
      </w:r>
      <w:r>
        <w:rPr>
          <w:rFonts w:ascii="Arial" w:hAnsi="Arial"/>
          <w:i/>
          <w:w w:val="85"/>
        </w:rPr>
        <w:t>votou</w:t>
      </w:r>
      <w:r>
        <w:rPr>
          <w:rFonts w:ascii="Arial" w:hAnsi="Arial"/>
          <w:i/>
          <w:spacing w:val="-3"/>
          <w:w w:val="85"/>
        </w:rPr>
        <w:t> </w:t>
      </w:r>
      <w:r>
        <w:rPr>
          <w:rFonts w:ascii="Arial" w:hAnsi="Arial"/>
          <w:i/>
          <w:w w:val="85"/>
        </w:rPr>
        <w:t>pela </w:t>
      </w:r>
      <w:r>
        <w:rPr>
          <w:rFonts w:ascii="Arial" w:hAnsi="Arial"/>
          <w:i/>
          <w:w w:val="80"/>
        </w:rPr>
        <w:t>aprovação com ressalvas da Prestação de Contas do gestor.</w:t>
      </w:r>
      <w:r>
        <w:rPr>
          <w:rFonts w:ascii="Arial" w:hAnsi="Arial"/>
          <w:i/>
        </w:rPr>
        <w:t> </w:t>
      </w:r>
      <w:r>
        <w:rPr>
          <w:rFonts w:ascii="Arial" w:hAnsi="Arial"/>
          <w:b/>
          <w:w w:val="80"/>
        </w:rPr>
        <w:t>ACÓRDÃO Nº 71/2024: </w:t>
      </w:r>
      <w:r>
        <w:rPr>
          <w:w w:val="80"/>
        </w:rPr>
        <w:t>Vistos, relatados e discutidos estes </w:t>
      </w:r>
      <w:r>
        <w:rPr>
          <w:w w:val="85"/>
        </w:rPr>
        <w:t>autos</w:t>
      </w:r>
      <w:r>
        <w:rPr>
          <w:spacing w:val="-4"/>
          <w:w w:val="85"/>
        </w:rPr>
        <w:t> </w:t>
      </w:r>
      <w:r>
        <w:rPr>
          <w:w w:val="85"/>
        </w:rPr>
        <w:t>acima</w:t>
      </w:r>
      <w:r>
        <w:rPr>
          <w:spacing w:val="-2"/>
          <w:w w:val="85"/>
        </w:rPr>
        <w:t> </w:t>
      </w:r>
      <w:r>
        <w:rPr>
          <w:w w:val="85"/>
        </w:rPr>
        <w:t>identificados, </w:t>
      </w:r>
      <w:r>
        <w:rPr>
          <w:rFonts w:ascii="Arial" w:hAnsi="Arial"/>
          <w:b/>
          <w:w w:val="85"/>
        </w:rPr>
        <w:t>ACORDAM</w:t>
      </w:r>
      <w:r>
        <w:rPr>
          <w:rFonts w:ascii="Arial" w:hAnsi="Arial"/>
          <w:b/>
          <w:spacing w:val="-3"/>
          <w:w w:val="85"/>
        </w:rPr>
        <w:t> </w:t>
      </w:r>
      <w:r>
        <w:rPr>
          <w:w w:val="85"/>
        </w:rPr>
        <w:t>os</w:t>
      </w:r>
      <w:r>
        <w:rPr>
          <w:spacing w:val="-3"/>
          <w:w w:val="85"/>
        </w:rPr>
        <w:t> </w:t>
      </w:r>
      <w:r>
        <w:rPr>
          <w:w w:val="85"/>
        </w:rPr>
        <w:t>Excelentíssimos</w:t>
      </w:r>
      <w:r>
        <w:rPr>
          <w:spacing w:val="-3"/>
          <w:w w:val="85"/>
        </w:rPr>
        <w:t> </w:t>
      </w:r>
      <w:r>
        <w:rPr>
          <w:w w:val="85"/>
        </w:rPr>
        <w:t>Senhores</w:t>
      </w:r>
      <w:r>
        <w:rPr>
          <w:spacing w:val="-3"/>
          <w:w w:val="85"/>
        </w:rPr>
        <w:t> </w:t>
      </w:r>
      <w:r>
        <w:rPr>
          <w:w w:val="85"/>
        </w:rPr>
        <w:t>Conselheiros</w:t>
      </w:r>
      <w:r>
        <w:rPr>
          <w:spacing w:val="-3"/>
          <w:w w:val="85"/>
        </w:rPr>
        <w:t> </w:t>
      </w:r>
      <w:r>
        <w:rPr>
          <w:w w:val="85"/>
        </w:rPr>
        <w:t>do</w:t>
      </w:r>
      <w:r>
        <w:rPr>
          <w:spacing w:val="-2"/>
          <w:w w:val="85"/>
        </w:rPr>
        <w:t> </w:t>
      </w:r>
      <w:r>
        <w:rPr>
          <w:w w:val="85"/>
        </w:rPr>
        <w:t>Tribunal</w:t>
      </w:r>
      <w:r>
        <w:rPr>
          <w:spacing w:val="-5"/>
          <w:w w:val="85"/>
        </w:rPr>
        <w:t> </w:t>
      </w:r>
      <w:r>
        <w:rPr>
          <w:w w:val="85"/>
        </w:rPr>
        <w:t>de</w:t>
      </w:r>
      <w:r>
        <w:rPr>
          <w:spacing w:val="-2"/>
          <w:w w:val="85"/>
        </w:rPr>
        <w:t> </w:t>
      </w:r>
      <w:r>
        <w:rPr>
          <w:w w:val="85"/>
        </w:rPr>
        <w:t>Contas</w:t>
      </w:r>
      <w:r>
        <w:rPr>
          <w:spacing w:val="-3"/>
          <w:w w:val="85"/>
        </w:rPr>
        <w:t> </w:t>
      </w:r>
      <w:r>
        <w:rPr>
          <w:w w:val="85"/>
        </w:rPr>
        <w:t>do</w:t>
      </w:r>
      <w:r>
        <w:rPr>
          <w:spacing w:val="-2"/>
          <w:w w:val="85"/>
        </w:rPr>
        <w:t> </w:t>
      </w:r>
      <w:r>
        <w:rPr>
          <w:w w:val="85"/>
        </w:rPr>
        <w:t>Estado</w:t>
      </w:r>
      <w:r>
        <w:rPr>
          <w:spacing w:val="-5"/>
          <w:w w:val="85"/>
        </w:rPr>
        <w:t> </w:t>
      </w:r>
      <w:r>
        <w:rPr>
          <w:w w:val="85"/>
        </w:rPr>
        <w:t>do Amazonas,</w:t>
      </w:r>
      <w:r>
        <w:rPr>
          <w:spacing w:val="-5"/>
          <w:w w:val="85"/>
        </w:rPr>
        <w:t> </w:t>
      </w:r>
      <w:r>
        <w:rPr>
          <w:w w:val="85"/>
        </w:rPr>
        <w:t>reunidos</w:t>
      </w:r>
      <w:r>
        <w:rPr>
          <w:spacing w:val="-5"/>
          <w:w w:val="85"/>
        </w:rPr>
        <w:t> </w:t>
      </w:r>
      <w:r>
        <w:rPr>
          <w:w w:val="85"/>
        </w:rPr>
        <w:t>em</w:t>
      </w:r>
      <w:r>
        <w:rPr>
          <w:spacing w:val="-5"/>
          <w:w w:val="85"/>
        </w:rPr>
        <w:t> </w:t>
      </w:r>
      <w:r>
        <w:rPr>
          <w:w w:val="85"/>
        </w:rPr>
        <w:t>Sessão</w:t>
      </w:r>
      <w:r>
        <w:rPr>
          <w:spacing w:val="-5"/>
          <w:w w:val="85"/>
        </w:rPr>
        <w:t> </w:t>
      </w:r>
      <w:r>
        <w:rPr>
          <w:w w:val="85"/>
        </w:rPr>
        <w:t>do</w:t>
      </w:r>
      <w:r>
        <w:rPr>
          <w:spacing w:val="-2"/>
          <w:w w:val="85"/>
        </w:rPr>
        <w:t> </w:t>
      </w:r>
      <w:r>
        <w:rPr>
          <w:rFonts w:ascii="Arial" w:hAnsi="Arial"/>
          <w:b/>
          <w:w w:val="85"/>
        </w:rPr>
        <w:t>Tribunal</w:t>
      </w:r>
      <w:r>
        <w:rPr>
          <w:rFonts w:ascii="Arial" w:hAnsi="Arial"/>
          <w:b/>
          <w:spacing w:val="-6"/>
          <w:w w:val="85"/>
        </w:rPr>
        <w:t> </w:t>
      </w:r>
      <w:r>
        <w:rPr>
          <w:rFonts w:ascii="Arial" w:hAnsi="Arial"/>
          <w:b/>
          <w:w w:val="85"/>
        </w:rPr>
        <w:t>Pleno</w:t>
      </w:r>
      <w:r>
        <w:rPr>
          <w:w w:val="85"/>
        </w:rPr>
        <w:t>,</w:t>
      </w:r>
      <w:r>
        <w:rPr>
          <w:spacing w:val="-6"/>
          <w:w w:val="85"/>
        </w:rPr>
        <w:t> </w:t>
      </w:r>
      <w:r>
        <w:rPr>
          <w:w w:val="85"/>
        </w:rPr>
        <w:t>no</w:t>
      </w:r>
      <w:r>
        <w:rPr>
          <w:spacing w:val="-5"/>
          <w:w w:val="85"/>
        </w:rPr>
        <w:t> </w:t>
      </w:r>
      <w:r>
        <w:rPr>
          <w:w w:val="85"/>
        </w:rPr>
        <w:t>exercício</w:t>
      </w:r>
      <w:r>
        <w:rPr>
          <w:spacing w:val="-5"/>
          <w:w w:val="85"/>
        </w:rPr>
        <w:t> </w:t>
      </w:r>
      <w:r>
        <w:rPr>
          <w:w w:val="85"/>
        </w:rPr>
        <w:t>da</w:t>
      </w:r>
      <w:r>
        <w:rPr>
          <w:spacing w:val="-5"/>
          <w:w w:val="85"/>
        </w:rPr>
        <w:t> </w:t>
      </w:r>
      <w:r>
        <w:rPr>
          <w:w w:val="85"/>
        </w:rPr>
        <w:t>competência</w:t>
      </w:r>
      <w:r>
        <w:rPr>
          <w:spacing w:val="-5"/>
          <w:w w:val="85"/>
        </w:rPr>
        <w:t> </w:t>
      </w:r>
      <w:r>
        <w:rPr>
          <w:w w:val="85"/>
        </w:rPr>
        <w:t>atribuída</w:t>
      </w:r>
      <w:r>
        <w:rPr>
          <w:spacing w:val="-6"/>
          <w:w w:val="85"/>
        </w:rPr>
        <w:t> </w:t>
      </w:r>
      <w:r>
        <w:rPr>
          <w:w w:val="85"/>
        </w:rPr>
        <w:t>pelos</w:t>
      </w:r>
      <w:r>
        <w:rPr>
          <w:spacing w:val="-5"/>
          <w:w w:val="85"/>
        </w:rPr>
        <w:t> </w:t>
      </w:r>
      <w:r>
        <w:rPr>
          <w:w w:val="85"/>
        </w:rPr>
        <w:t>arts.</w:t>
      </w:r>
      <w:r>
        <w:rPr>
          <w:spacing w:val="-5"/>
          <w:w w:val="85"/>
        </w:rPr>
        <w:t> </w:t>
      </w:r>
      <w:r>
        <w:rPr>
          <w:w w:val="85"/>
        </w:rPr>
        <w:t>5º,</w:t>
      </w:r>
      <w:r>
        <w:rPr>
          <w:spacing w:val="-5"/>
          <w:w w:val="85"/>
        </w:rPr>
        <w:t> </w:t>
      </w:r>
      <w:r>
        <w:rPr>
          <w:w w:val="85"/>
        </w:rPr>
        <w:t>II</w:t>
      </w:r>
      <w:r>
        <w:rPr>
          <w:spacing w:val="-6"/>
          <w:w w:val="85"/>
        </w:rPr>
        <w:t> </w:t>
      </w:r>
      <w:r>
        <w:rPr>
          <w:w w:val="85"/>
        </w:rPr>
        <w:t>e</w:t>
      </w:r>
      <w:r>
        <w:rPr>
          <w:spacing w:val="-5"/>
          <w:w w:val="85"/>
        </w:rPr>
        <w:t> </w:t>
      </w:r>
      <w:r>
        <w:rPr>
          <w:w w:val="85"/>
        </w:rPr>
        <w:t>11,</w:t>
      </w:r>
      <w:r>
        <w:rPr>
          <w:spacing w:val="-5"/>
          <w:w w:val="85"/>
        </w:rPr>
        <w:t> </w:t>
      </w:r>
      <w:r>
        <w:rPr>
          <w:w w:val="85"/>
        </w:rPr>
        <w:t>III,</w:t>
      </w:r>
      <w:r>
        <w:rPr>
          <w:spacing w:val="-5"/>
          <w:w w:val="85"/>
        </w:rPr>
        <w:t> </w:t>
      </w:r>
      <w:r>
        <w:rPr>
          <w:w w:val="85"/>
        </w:rPr>
        <w:t>“a” </w:t>
      </w:r>
      <w:r>
        <w:rPr>
          <w:w w:val="80"/>
        </w:rPr>
        <w:t>item 1, da Resolução nº 0 / 00</w:t>
      </w:r>
      <w:r>
        <w:rPr/>
        <w:t> </w:t>
      </w:r>
      <w:r>
        <w:rPr>
          <w:w w:val="80"/>
        </w:rPr>
        <w:t>-TCE/AM, </w:t>
      </w:r>
      <w:r>
        <w:rPr>
          <w:rFonts w:ascii="Arial" w:hAnsi="Arial"/>
          <w:b/>
          <w:w w:val="80"/>
        </w:rPr>
        <w:t>por maioria</w:t>
      </w:r>
      <w:r>
        <w:rPr>
          <w:w w:val="80"/>
        </w:rPr>
        <w:t>, nos termos do voto do Excelentíssimo Senhor Conselheiro-Relator,</w:t>
      </w:r>
      <w:r>
        <w:rPr>
          <w:spacing w:val="40"/>
        </w:rPr>
        <w:t> </w:t>
      </w:r>
      <w:r>
        <w:rPr>
          <w:w w:val="80"/>
        </w:rPr>
        <w:t>que passa a ser parte integrante do Parecer Prévio,</w:t>
      </w:r>
      <w:r>
        <w:rPr/>
        <w:t> </w:t>
      </w:r>
      <w:r>
        <w:rPr>
          <w:rFonts w:ascii="Arial" w:hAnsi="Arial"/>
          <w:b/>
          <w:w w:val="80"/>
        </w:rPr>
        <w:t>em consonância </w:t>
      </w:r>
      <w:r>
        <w:rPr>
          <w:w w:val="80"/>
        </w:rPr>
        <w:t>com o pronunciamento do Ministério Público junto a </w:t>
      </w:r>
      <w:r>
        <w:rPr>
          <w:w w:val="85"/>
        </w:rPr>
        <w:t>este Tribunal, no sentido de: </w:t>
      </w:r>
      <w:r>
        <w:rPr>
          <w:rFonts w:ascii="Arial" w:hAnsi="Arial"/>
          <w:b/>
          <w:w w:val="85"/>
        </w:rPr>
        <w:t>10.1. Encaminhar</w:t>
      </w:r>
      <w:r>
        <w:rPr>
          <w:w w:val="85"/>
        </w:rPr>
        <w:t>, após a sua devida publicação, este Parecer Prévio, acompanhado do Voto e de cópia integral do processo à Câmara Municipal de Fonte Boa, a fim de que o referido Órgão, exercendo a competência</w:t>
      </w:r>
      <w:r>
        <w:rPr>
          <w:spacing w:val="-3"/>
          <w:w w:val="85"/>
        </w:rPr>
        <w:t> </w:t>
      </w:r>
      <w:r>
        <w:rPr>
          <w:w w:val="85"/>
        </w:rPr>
        <w:t>que</w:t>
      </w:r>
      <w:r>
        <w:rPr>
          <w:spacing w:val="-2"/>
          <w:w w:val="85"/>
        </w:rPr>
        <w:t> </w:t>
      </w:r>
      <w:r>
        <w:rPr>
          <w:w w:val="85"/>
        </w:rPr>
        <w:t>lhe</w:t>
      </w:r>
      <w:r>
        <w:rPr>
          <w:spacing w:val="-2"/>
          <w:w w:val="85"/>
        </w:rPr>
        <w:t> </w:t>
      </w:r>
      <w:r>
        <w:rPr>
          <w:w w:val="85"/>
        </w:rPr>
        <w:t>é</w:t>
      </w:r>
      <w:r>
        <w:rPr>
          <w:spacing w:val="-2"/>
          <w:w w:val="85"/>
        </w:rPr>
        <w:t> </w:t>
      </w:r>
      <w:r>
        <w:rPr>
          <w:w w:val="85"/>
        </w:rPr>
        <w:t>fixada</w:t>
      </w:r>
      <w:r>
        <w:rPr>
          <w:spacing w:val="-2"/>
          <w:w w:val="85"/>
        </w:rPr>
        <w:t> </w:t>
      </w:r>
      <w:r>
        <w:rPr>
          <w:w w:val="85"/>
        </w:rPr>
        <w:t>pelo</w:t>
      </w:r>
      <w:r>
        <w:rPr>
          <w:spacing w:val="-4"/>
          <w:w w:val="85"/>
        </w:rPr>
        <w:t> </w:t>
      </w:r>
      <w:r>
        <w:rPr>
          <w:w w:val="85"/>
        </w:rPr>
        <w:t>art.</w:t>
      </w:r>
      <w:r>
        <w:rPr>
          <w:spacing w:val="-3"/>
          <w:w w:val="85"/>
        </w:rPr>
        <w:t> </w:t>
      </w:r>
      <w:r>
        <w:rPr>
          <w:w w:val="85"/>
        </w:rPr>
        <w:t>127</w:t>
      </w:r>
      <w:r>
        <w:rPr>
          <w:spacing w:val="-4"/>
          <w:w w:val="85"/>
        </w:rPr>
        <w:t> </w:t>
      </w:r>
      <w:r>
        <w:rPr>
          <w:w w:val="85"/>
        </w:rPr>
        <w:t>e</w:t>
      </w:r>
      <w:r>
        <w:rPr>
          <w:spacing w:val="-2"/>
          <w:w w:val="85"/>
        </w:rPr>
        <w:t> </w:t>
      </w:r>
      <w:r>
        <w:rPr>
          <w:w w:val="85"/>
        </w:rPr>
        <w:t>parágrafos,</w:t>
      </w:r>
      <w:r>
        <w:rPr>
          <w:spacing w:val="-3"/>
          <w:w w:val="85"/>
        </w:rPr>
        <w:t> </w:t>
      </w:r>
      <w:r>
        <w:rPr>
          <w:w w:val="85"/>
        </w:rPr>
        <w:t>da</w:t>
      </w:r>
      <w:r>
        <w:rPr>
          <w:spacing w:val="-2"/>
          <w:w w:val="85"/>
        </w:rPr>
        <w:t> </w:t>
      </w:r>
      <w:r>
        <w:rPr>
          <w:w w:val="85"/>
        </w:rPr>
        <w:t>Constituição</w:t>
      </w:r>
      <w:r>
        <w:rPr>
          <w:spacing w:val="-4"/>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3"/>
          <w:w w:val="85"/>
        </w:rPr>
        <w:t> </w:t>
      </w:r>
      <w:r>
        <w:rPr>
          <w:w w:val="85"/>
        </w:rPr>
        <w:t>realize</w:t>
      </w:r>
      <w:r>
        <w:rPr>
          <w:spacing w:val="-4"/>
          <w:w w:val="85"/>
        </w:rPr>
        <w:t> </w:t>
      </w:r>
      <w:r>
        <w:rPr>
          <w:w w:val="85"/>
        </w:rPr>
        <w:t>o</w:t>
      </w:r>
      <w:r>
        <w:rPr>
          <w:spacing w:val="-2"/>
          <w:w w:val="85"/>
        </w:rPr>
        <w:t> </w:t>
      </w:r>
      <w:r>
        <w:rPr>
          <w:w w:val="85"/>
        </w:rPr>
        <w:t>julgamento </w:t>
      </w:r>
      <w:r>
        <w:rPr>
          <w:w w:val="80"/>
        </w:rPr>
        <w:t>das referidas contas, observando, sobretudo, o seguinte (parágrafos quinto, sexto e sétimo do art. 127 da Constituição do Estado): O julgamento das Contas da Prefeitura Municipal pela Câmara de Vereadores se dará no prazo de sessenta dias, após a publicação no Diário Oficial do Estado do parecer prévio emitido pelo Tribunal de Contas do Estado ou, estando a </w:t>
      </w:r>
      <w:r>
        <w:rPr>
          <w:w w:val="85"/>
        </w:rPr>
        <w:t>Câmara em recesso, até o sexagésimo dia do início da sessão legislativa seguinte. Decorrido o prazo estabelecido no parágrafo</w:t>
      </w:r>
      <w:r>
        <w:rPr>
          <w:w w:val="85"/>
        </w:rPr>
        <w:t> anterior</w:t>
      </w:r>
      <w:r>
        <w:rPr>
          <w:w w:val="85"/>
        </w:rPr>
        <w:t> sem</w:t>
      </w:r>
      <w:r>
        <w:rPr>
          <w:w w:val="85"/>
        </w:rPr>
        <w:t> deliberação</w:t>
      </w:r>
      <w:r>
        <w:rPr>
          <w:w w:val="85"/>
        </w:rPr>
        <w:t> pela</w:t>
      </w:r>
      <w:r>
        <w:rPr>
          <w:w w:val="85"/>
        </w:rPr>
        <w:t> Câmara</w:t>
      </w:r>
      <w:r>
        <w:rPr>
          <w:w w:val="85"/>
        </w:rPr>
        <w:t> Municipal,</w:t>
      </w:r>
      <w:r>
        <w:rPr>
          <w:w w:val="85"/>
        </w:rPr>
        <w:t> as</w:t>
      </w:r>
      <w:r>
        <w:rPr>
          <w:w w:val="85"/>
        </w:rPr>
        <w:t> contas</w:t>
      </w:r>
      <w:r>
        <w:rPr>
          <w:w w:val="85"/>
        </w:rPr>
        <w:t> juntamente</w:t>
      </w:r>
      <w:r>
        <w:rPr>
          <w:w w:val="85"/>
        </w:rPr>
        <w:t> com</w:t>
      </w:r>
      <w:r>
        <w:rPr>
          <w:w w:val="85"/>
        </w:rPr>
        <w:t> o</w:t>
      </w:r>
      <w:r>
        <w:rPr>
          <w:w w:val="85"/>
        </w:rPr>
        <w:t> parecer</w:t>
      </w:r>
      <w:r>
        <w:rPr>
          <w:w w:val="85"/>
        </w:rPr>
        <w:t> do</w:t>
      </w:r>
      <w:r>
        <w:rPr>
          <w:w w:val="85"/>
        </w:rPr>
        <w:t> Tribunal</w:t>
      </w:r>
      <w:r>
        <w:rPr>
          <w:w w:val="85"/>
        </w:rPr>
        <w:t> serão incluídos</w:t>
      </w:r>
      <w:r>
        <w:rPr>
          <w:spacing w:val="-6"/>
          <w:w w:val="85"/>
        </w:rPr>
        <w:t> </w:t>
      </w:r>
      <w:r>
        <w:rPr>
          <w:w w:val="85"/>
        </w:rPr>
        <w:t>na</w:t>
      </w:r>
      <w:r>
        <w:rPr>
          <w:spacing w:val="-4"/>
          <w:w w:val="85"/>
        </w:rPr>
        <w:t> </w:t>
      </w:r>
      <w:r>
        <w:rPr>
          <w:w w:val="85"/>
        </w:rPr>
        <w:t>ordem</w:t>
      </w:r>
      <w:r>
        <w:rPr>
          <w:spacing w:val="-6"/>
          <w:w w:val="85"/>
        </w:rPr>
        <w:t> </w:t>
      </w:r>
      <w:r>
        <w:rPr>
          <w:w w:val="85"/>
        </w:rPr>
        <w:t>do</w:t>
      </w:r>
      <w:r>
        <w:rPr>
          <w:spacing w:val="-6"/>
          <w:w w:val="85"/>
        </w:rPr>
        <w:t> </w:t>
      </w:r>
      <w:r>
        <w:rPr>
          <w:w w:val="85"/>
        </w:rPr>
        <w:t>dia,</w:t>
      </w:r>
      <w:r>
        <w:rPr>
          <w:spacing w:val="-6"/>
          <w:w w:val="85"/>
        </w:rPr>
        <w:t> </w:t>
      </w:r>
      <w:r>
        <w:rPr>
          <w:w w:val="85"/>
        </w:rPr>
        <w:t>sobrestando-se</w:t>
      </w:r>
      <w:r>
        <w:rPr>
          <w:spacing w:val="-4"/>
          <w:w w:val="85"/>
        </w:rPr>
        <w:t> </w:t>
      </w:r>
      <w:r>
        <w:rPr>
          <w:w w:val="85"/>
        </w:rPr>
        <w:t>a</w:t>
      </w:r>
      <w:r>
        <w:rPr>
          <w:spacing w:val="-4"/>
          <w:w w:val="85"/>
        </w:rPr>
        <w:t> </w:t>
      </w:r>
      <w:r>
        <w:rPr>
          <w:w w:val="85"/>
        </w:rPr>
        <w:t>deliberação</w:t>
      </w:r>
      <w:r>
        <w:rPr>
          <w:spacing w:val="-4"/>
          <w:w w:val="85"/>
        </w:rPr>
        <w:t> </w:t>
      </w:r>
      <w:r>
        <w:rPr>
          <w:w w:val="85"/>
        </w:rPr>
        <w:t>quanto</w:t>
      </w:r>
      <w:r>
        <w:rPr>
          <w:spacing w:val="-4"/>
          <w:w w:val="85"/>
        </w:rPr>
        <w:t> </w:t>
      </w:r>
      <w:r>
        <w:rPr>
          <w:w w:val="85"/>
        </w:rPr>
        <w:t>aos</w:t>
      </w:r>
      <w:r>
        <w:rPr>
          <w:spacing w:val="-5"/>
          <w:w w:val="85"/>
        </w:rPr>
        <w:t> </w:t>
      </w:r>
      <w:r>
        <w:rPr>
          <w:w w:val="85"/>
        </w:rPr>
        <w:t>demais</w:t>
      </w:r>
      <w:r>
        <w:rPr>
          <w:spacing w:val="-6"/>
          <w:w w:val="85"/>
        </w:rPr>
        <w:t> </w:t>
      </w:r>
      <w:r>
        <w:rPr>
          <w:w w:val="85"/>
        </w:rPr>
        <w:t>assuntos,</w:t>
      </w:r>
      <w:r>
        <w:rPr>
          <w:spacing w:val="-5"/>
          <w:w w:val="85"/>
        </w:rPr>
        <w:t> </w:t>
      </w:r>
      <w:r>
        <w:rPr>
          <w:w w:val="85"/>
        </w:rPr>
        <w:t>para</w:t>
      </w:r>
      <w:r>
        <w:rPr>
          <w:spacing w:val="-6"/>
          <w:w w:val="85"/>
        </w:rPr>
        <w:t> </w:t>
      </w:r>
      <w:r>
        <w:rPr>
          <w:w w:val="85"/>
        </w:rPr>
        <w:t>que</w:t>
      </w:r>
      <w:r>
        <w:rPr>
          <w:spacing w:val="-4"/>
          <w:w w:val="85"/>
        </w:rPr>
        <w:t> </w:t>
      </w:r>
      <w:r>
        <w:rPr>
          <w:w w:val="85"/>
        </w:rPr>
        <w:t>ultime</w:t>
      </w:r>
      <w:r>
        <w:rPr>
          <w:spacing w:val="-4"/>
          <w:w w:val="85"/>
        </w:rPr>
        <w:t> </w:t>
      </w:r>
      <w:r>
        <w:rPr>
          <w:w w:val="85"/>
        </w:rPr>
        <w:t>a</w:t>
      </w:r>
      <w:r>
        <w:rPr>
          <w:spacing w:val="-6"/>
          <w:w w:val="85"/>
        </w:rPr>
        <w:t> </w:t>
      </w:r>
      <w:r>
        <w:rPr>
          <w:w w:val="85"/>
        </w:rPr>
        <w:t>votação;</w:t>
      </w:r>
      <w:r>
        <w:rPr>
          <w:spacing w:val="-4"/>
          <w:w w:val="85"/>
        </w:rPr>
        <w:t> </w:t>
      </w:r>
      <w:r>
        <w:rPr>
          <w:rFonts w:ascii="Arial" w:hAnsi="Arial"/>
          <w:b/>
          <w:w w:val="85"/>
        </w:rPr>
        <w:t>10.2. Determinar</w:t>
      </w:r>
      <w:r>
        <w:rPr>
          <w:rFonts w:ascii="Arial" w:hAnsi="Arial"/>
          <w:b/>
          <w:spacing w:val="-7"/>
          <w:w w:val="85"/>
        </w:rPr>
        <w:t> </w:t>
      </w:r>
      <w:r>
        <w:rPr>
          <w:w w:val="85"/>
        </w:rPr>
        <w:t>à</w:t>
      </w:r>
      <w:r>
        <w:rPr>
          <w:spacing w:val="-7"/>
          <w:w w:val="85"/>
        </w:rPr>
        <w:t> </w:t>
      </w:r>
      <w:r>
        <w:rPr>
          <w:w w:val="85"/>
        </w:rPr>
        <w:t>Secretaria</w:t>
      </w:r>
      <w:r>
        <w:rPr>
          <w:spacing w:val="-6"/>
          <w:w w:val="85"/>
        </w:rPr>
        <w:t> </w:t>
      </w:r>
      <w:r>
        <w:rPr>
          <w:w w:val="85"/>
        </w:rPr>
        <w:t>de</w:t>
      </w:r>
      <w:r>
        <w:rPr>
          <w:spacing w:val="-7"/>
          <w:w w:val="85"/>
        </w:rPr>
        <w:t> </w:t>
      </w:r>
      <w:r>
        <w:rPr>
          <w:w w:val="85"/>
        </w:rPr>
        <w:t>Controle</w:t>
      </w:r>
      <w:r>
        <w:rPr>
          <w:spacing w:val="-7"/>
          <w:w w:val="85"/>
        </w:rPr>
        <w:t> </w:t>
      </w:r>
      <w:r>
        <w:rPr>
          <w:w w:val="85"/>
        </w:rPr>
        <w:t>Externo</w:t>
      </w:r>
      <w:r>
        <w:rPr>
          <w:spacing w:val="-6"/>
          <w:w w:val="85"/>
        </w:rPr>
        <w:t> </w:t>
      </w:r>
      <w:r>
        <w:rPr>
          <w:w w:val="85"/>
        </w:rPr>
        <w:t>-</w:t>
      </w:r>
      <w:r>
        <w:rPr>
          <w:spacing w:val="-7"/>
          <w:w w:val="85"/>
        </w:rPr>
        <w:t> </w:t>
      </w:r>
      <w:r>
        <w:rPr>
          <w:w w:val="85"/>
        </w:rPr>
        <w:t>SECEX</w:t>
      </w:r>
      <w:r>
        <w:rPr>
          <w:spacing w:val="-7"/>
          <w:w w:val="85"/>
        </w:rPr>
        <w:t> </w:t>
      </w:r>
      <w:r>
        <w:rPr>
          <w:w w:val="85"/>
        </w:rPr>
        <w:t>que</w:t>
      </w:r>
      <w:r>
        <w:rPr>
          <w:spacing w:val="-7"/>
          <w:w w:val="85"/>
        </w:rPr>
        <w:t> </w:t>
      </w:r>
      <w:r>
        <w:rPr>
          <w:w w:val="85"/>
        </w:rPr>
        <w:t>adote</w:t>
      </w:r>
      <w:r>
        <w:rPr>
          <w:spacing w:val="-6"/>
          <w:w w:val="85"/>
        </w:rPr>
        <w:t> </w:t>
      </w:r>
      <w:r>
        <w:rPr>
          <w:w w:val="85"/>
        </w:rPr>
        <w:t>as</w:t>
      </w:r>
      <w:r>
        <w:rPr>
          <w:spacing w:val="-7"/>
          <w:w w:val="85"/>
        </w:rPr>
        <w:t> </w:t>
      </w:r>
      <w:r>
        <w:rPr>
          <w:w w:val="85"/>
        </w:rPr>
        <w:t>medidas</w:t>
      </w:r>
      <w:r>
        <w:rPr>
          <w:spacing w:val="-7"/>
          <w:w w:val="85"/>
        </w:rPr>
        <w:t> </w:t>
      </w:r>
      <w:r>
        <w:rPr>
          <w:w w:val="85"/>
        </w:rPr>
        <w:t>necessárias</w:t>
      </w:r>
      <w:r>
        <w:rPr>
          <w:spacing w:val="-6"/>
          <w:w w:val="85"/>
        </w:rPr>
        <w:t> </w:t>
      </w:r>
      <w:r>
        <w:rPr>
          <w:w w:val="85"/>
        </w:rPr>
        <w:t>para</w:t>
      </w:r>
      <w:r>
        <w:rPr>
          <w:spacing w:val="-7"/>
          <w:w w:val="85"/>
        </w:rPr>
        <w:t> </w:t>
      </w:r>
      <w:r>
        <w:rPr>
          <w:w w:val="85"/>
        </w:rPr>
        <w:t>a</w:t>
      </w:r>
      <w:r>
        <w:rPr>
          <w:spacing w:val="-7"/>
          <w:w w:val="85"/>
        </w:rPr>
        <w:t> </w:t>
      </w:r>
      <w:r>
        <w:rPr>
          <w:w w:val="85"/>
        </w:rPr>
        <w:t>autuação</w:t>
      </w:r>
      <w:r>
        <w:rPr>
          <w:spacing w:val="-6"/>
          <w:w w:val="85"/>
        </w:rPr>
        <w:t> </w:t>
      </w:r>
      <w:r>
        <w:rPr>
          <w:w w:val="85"/>
        </w:rPr>
        <w:t>de</w:t>
      </w:r>
      <w:r>
        <w:rPr>
          <w:spacing w:val="-7"/>
          <w:w w:val="85"/>
        </w:rPr>
        <w:t> </w:t>
      </w:r>
      <w:r>
        <w:rPr>
          <w:w w:val="85"/>
        </w:rPr>
        <w:t>um</w:t>
      </w:r>
      <w:r>
        <w:rPr>
          <w:spacing w:val="-7"/>
          <w:w w:val="85"/>
        </w:rPr>
        <w:t> </w:t>
      </w:r>
      <w:r>
        <w:rPr>
          <w:w w:val="85"/>
        </w:rPr>
        <w:t>único </w:t>
      </w:r>
      <w:r>
        <w:rPr>
          <w:w w:val="80"/>
        </w:rPr>
        <w:t>processo</w:t>
      </w:r>
      <w:r>
        <w:rPr/>
        <w:t> </w:t>
      </w:r>
      <w:r>
        <w:rPr>
          <w:w w:val="80"/>
        </w:rPr>
        <w:t>autônomo,</w:t>
      </w:r>
      <w:r>
        <w:rPr/>
        <w:t> </w:t>
      </w:r>
      <w:r>
        <w:rPr>
          <w:w w:val="80"/>
        </w:rPr>
        <w:t>a</w:t>
      </w:r>
      <w:r>
        <w:rPr/>
        <w:t> </w:t>
      </w:r>
      <w:r>
        <w:rPr>
          <w:w w:val="80"/>
        </w:rPr>
        <w:t>fim</w:t>
      </w:r>
      <w:r>
        <w:rPr/>
        <w:t> </w:t>
      </w:r>
      <w:r>
        <w:rPr>
          <w:w w:val="80"/>
        </w:rPr>
        <w:t>de</w:t>
      </w:r>
      <w:r>
        <w:rPr/>
        <w:t> </w:t>
      </w:r>
      <w:r>
        <w:rPr>
          <w:w w:val="80"/>
        </w:rPr>
        <w:t>apurar</w:t>
      </w:r>
      <w:r>
        <w:rPr/>
        <w:t> </w:t>
      </w:r>
      <w:r>
        <w:rPr>
          <w:w w:val="80"/>
        </w:rPr>
        <w:t>a</w:t>
      </w:r>
      <w:r>
        <w:rPr/>
        <w:t> </w:t>
      </w:r>
      <w:r>
        <w:rPr>
          <w:w w:val="80"/>
        </w:rPr>
        <w:t>responsabilidade</w:t>
      </w:r>
      <w:r>
        <w:rPr/>
        <w:t> </w:t>
      </w:r>
      <w:r>
        <w:rPr>
          <w:w w:val="80"/>
        </w:rPr>
        <w:t>do</w:t>
      </w:r>
      <w:r>
        <w:rPr/>
        <w:t> </w:t>
      </w:r>
      <w:r>
        <w:rPr>
          <w:w w:val="80"/>
        </w:rPr>
        <w:t>Gestor</w:t>
      </w:r>
      <w:r>
        <w:rPr/>
        <w:t> </w:t>
      </w:r>
      <w:r>
        <w:rPr>
          <w:w w:val="80"/>
        </w:rPr>
        <w:t>pelas</w:t>
      </w:r>
      <w:r>
        <w:rPr/>
        <w:t> </w:t>
      </w:r>
      <w:r>
        <w:rPr>
          <w:w w:val="80"/>
        </w:rPr>
        <w:t>restrições</w:t>
      </w:r>
      <w:r>
        <w:rPr/>
        <w:t> </w:t>
      </w:r>
      <w:r>
        <w:rPr>
          <w:w w:val="80"/>
        </w:rPr>
        <w:t>remanescentes</w:t>
      </w:r>
      <w:r>
        <w:rPr/>
        <w:t> </w:t>
      </w:r>
      <w:r>
        <w:rPr>
          <w:w w:val="80"/>
        </w:rPr>
        <w:t>relacionadas</w:t>
      </w:r>
      <w:r>
        <w:rPr/>
        <w:t> </w:t>
      </w:r>
      <w:r>
        <w:rPr>
          <w:w w:val="80"/>
        </w:rPr>
        <w:t>aos</w:t>
      </w:r>
      <w:r>
        <w:rPr/>
        <w:t> </w:t>
      </w:r>
      <w:r>
        <w:rPr>
          <w:w w:val="80"/>
        </w:rPr>
        <w:t>atos</w:t>
      </w:r>
      <w:r>
        <w:rPr/>
        <w:t> </w:t>
      </w:r>
      <w:r>
        <w:rPr>
          <w:w w:val="85"/>
        </w:rPr>
        <w:t>de gestão levantados</w:t>
      </w:r>
      <w:r>
        <w:rPr>
          <w:spacing w:val="-1"/>
          <w:w w:val="85"/>
        </w:rPr>
        <w:t> </w:t>
      </w:r>
      <w:r>
        <w:rPr>
          <w:w w:val="85"/>
        </w:rPr>
        <w:t>pela DICAMI, DICOP e pelo MPC</w:t>
      </w:r>
      <w:r>
        <w:rPr>
          <w:spacing w:val="-1"/>
          <w:w w:val="85"/>
        </w:rPr>
        <w:t> </w:t>
      </w:r>
      <w:r>
        <w:rPr>
          <w:w w:val="85"/>
        </w:rPr>
        <w:t>ao longo da instrução processual,</w:t>
      </w:r>
      <w:r>
        <w:rPr>
          <w:spacing w:val="-1"/>
          <w:w w:val="85"/>
        </w:rPr>
        <w:t> </w:t>
      </w:r>
      <w:r>
        <w:rPr>
          <w:w w:val="85"/>
        </w:rPr>
        <w:t>com</w:t>
      </w:r>
      <w:r>
        <w:rPr>
          <w:spacing w:val="-1"/>
          <w:w w:val="85"/>
        </w:rPr>
        <w:t> </w:t>
      </w:r>
      <w:r>
        <w:rPr>
          <w:w w:val="85"/>
        </w:rPr>
        <w:t>o carreamento ao novo </w:t>
      </w:r>
      <w:r>
        <w:rPr>
          <w:spacing w:val="-2"/>
          <w:w w:val="85"/>
        </w:rPr>
        <w:t>processo dos documentos e relatórios que se encontram nestes autos, mais especificamente do Relatório Conclusivo nº </w:t>
      </w:r>
      <w:r>
        <w:rPr>
          <w:w w:val="85"/>
        </w:rPr>
        <w:t>256/2022-DICAMI</w:t>
      </w:r>
      <w:r>
        <w:rPr>
          <w:w w:val="85"/>
        </w:rPr>
        <w:t> (fls.</w:t>
      </w:r>
      <w:r>
        <w:rPr>
          <w:w w:val="85"/>
        </w:rPr>
        <w:t> 1.022/1.050);</w:t>
      </w:r>
      <w:r>
        <w:rPr>
          <w:w w:val="85"/>
        </w:rPr>
        <w:t> da</w:t>
      </w:r>
      <w:r>
        <w:rPr>
          <w:w w:val="85"/>
        </w:rPr>
        <w:t> Informação</w:t>
      </w:r>
      <w:r>
        <w:rPr>
          <w:w w:val="85"/>
        </w:rPr>
        <w:t> Conclusiva</w:t>
      </w:r>
      <w:r>
        <w:rPr>
          <w:w w:val="85"/>
        </w:rPr>
        <w:t> nº</w:t>
      </w:r>
      <w:r>
        <w:rPr>
          <w:w w:val="85"/>
        </w:rPr>
        <w:t> 160/2023-DICAMI</w:t>
      </w:r>
      <w:r>
        <w:rPr>
          <w:w w:val="85"/>
        </w:rPr>
        <w:t> (fls.</w:t>
      </w:r>
      <w:r>
        <w:rPr>
          <w:w w:val="85"/>
        </w:rPr>
        <w:t> 1.081/1.095);</w:t>
      </w:r>
      <w:r>
        <w:rPr>
          <w:w w:val="85"/>
        </w:rPr>
        <w:t> do</w:t>
      </w:r>
      <w:r>
        <w:rPr>
          <w:w w:val="85"/>
        </w:rPr>
        <w:t> Relatório Conclusivo</w:t>
      </w:r>
      <w:r>
        <w:rPr>
          <w:spacing w:val="-7"/>
          <w:w w:val="85"/>
        </w:rPr>
        <w:t> </w:t>
      </w:r>
      <w:r>
        <w:rPr>
          <w:w w:val="85"/>
        </w:rPr>
        <w:t>nº</w:t>
      </w:r>
      <w:r>
        <w:rPr>
          <w:spacing w:val="-7"/>
          <w:w w:val="85"/>
        </w:rPr>
        <w:t> </w:t>
      </w:r>
      <w:r>
        <w:rPr>
          <w:w w:val="85"/>
        </w:rPr>
        <w:t>74/2022-DICOP</w:t>
      </w:r>
      <w:r>
        <w:rPr>
          <w:spacing w:val="-5"/>
          <w:w w:val="85"/>
        </w:rPr>
        <w:t> </w:t>
      </w:r>
      <w:r>
        <w:rPr>
          <w:w w:val="85"/>
        </w:rPr>
        <w:t>(fls.</w:t>
      </w:r>
      <w:r>
        <w:rPr>
          <w:spacing w:val="-6"/>
          <w:w w:val="85"/>
        </w:rPr>
        <w:t> </w:t>
      </w:r>
      <w:r>
        <w:rPr>
          <w:w w:val="85"/>
        </w:rPr>
        <w:t>983/997),</w:t>
      </w:r>
      <w:r>
        <w:rPr>
          <w:spacing w:val="-6"/>
          <w:w w:val="85"/>
        </w:rPr>
        <w:t> </w:t>
      </w:r>
      <w:r>
        <w:rPr>
          <w:w w:val="85"/>
        </w:rPr>
        <w:t>do</w:t>
      </w:r>
      <w:r>
        <w:rPr>
          <w:spacing w:val="-7"/>
          <w:w w:val="85"/>
        </w:rPr>
        <w:t> </w:t>
      </w:r>
      <w:r>
        <w:rPr>
          <w:w w:val="85"/>
        </w:rPr>
        <w:t>Parecer</w:t>
      </w:r>
      <w:r>
        <w:rPr>
          <w:spacing w:val="-7"/>
          <w:w w:val="85"/>
        </w:rPr>
        <w:t> </w:t>
      </w:r>
      <w:r>
        <w:rPr>
          <w:w w:val="85"/>
        </w:rPr>
        <w:t>nº</w:t>
      </w:r>
      <w:r>
        <w:rPr>
          <w:spacing w:val="-6"/>
          <w:w w:val="85"/>
        </w:rPr>
        <w:t> </w:t>
      </w:r>
      <w:r>
        <w:rPr>
          <w:w w:val="85"/>
        </w:rPr>
        <w:t>7449/2022</w:t>
      </w:r>
      <w:r>
        <w:rPr>
          <w:spacing w:val="-5"/>
          <w:w w:val="85"/>
        </w:rPr>
        <w:t> </w:t>
      </w:r>
      <w:r>
        <w:rPr>
          <w:w w:val="85"/>
        </w:rPr>
        <w:t>(fls.</w:t>
      </w:r>
      <w:r>
        <w:rPr>
          <w:spacing w:val="-6"/>
          <w:w w:val="85"/>
        </w:rPr>
        <w:t> </w:t>
      </w:r>
      <w:r>
        <w:rPr>
          <w:w w:val="85"/>
        </w:rPr>
        <w:t>1.051/1.054)</w:t>
      </w:r>
      <w:r>
        <w:rPr>
          <w:spacing w:val="-7"/>
          <w:w w:val="85"/>
        </w:rPr>
        <w:t> </w:t>
      </w:r>
      <w:r>
        <w:rPr>
          <w:w w:val="85"/>
        </w:rPr>
        <w:t>e</w:t>
      </w:r>
      <w:r>
        <w:rPr>
          <w:spacing w:val="-7"/>
          <w:w w:val="85"/>
        </w:rPr>
        <w:t> </w:t>
      </w:r>
      <w:r>
        <w:rPr>
          <w:w w:val="85"/>
        </w:rPr>
        <w:t>do</w:t>
      </w:r>
      <w:r>
        <w:rPr>
          <w:spacing w:val="-5"/>
          <w:w w:val="85"/>
        </w:rPr>
        <w:t> </w:t>
      </w:r>
      <w:r>
        <w:rPr>
          <w:w w:val="85"/>
        </w:rPr>
        <w:t>Parecer</w:t>
      </w:r>
      <w:r>
        <w:rPr>
          <w:spacing w:val="-7"/>
          <w:w w:val="85"/>
        </w:rPr>
        <w:t> </w:t>
      </w:r>
      <w:r>
        <w:rPr>
          <w:w w:val="85"/>
        </w:rPr>
        <w:t>nº</w:t>
      </w:r>
      <w:r>
        <w:rPr>
          <w:spacing w:val="-7"/>
          <w:w w:val="85"/>
        </w:rPr>
        <w:t> </w:t>
      </w:r>
      <w:r>
        <w:rPr>
          <w:w w:val="85"/>
        </w:rPr>
        <w:t>6906/2023</w:t>
      </w:r>
      <w:r>
        <w:rPr>
          <w:spacing w:val="-5"/>
          <w:w w:val="85"/>
        </w:rPr>
        <w:t> </w:t>
      </w:r>
      <w:r>
        <w:rPr>
          <w:w w:val="85"/>
        </w:rPr>
        <w:t>(fls. </w:t>
      </w:r>
      <w:r>
        <w:rPr>
          <w:w w:val="80"/>
        </w:rPr>
        <w:t>1.077/1.078); </w:t>
      </w:r>
      <w:r>
        <w:rPr>
          <w:rFonts w:ascii="Arial" w:hAnsi="Arial"/>
          <w:b/>
          <w:w w:val="80"/>
        </w:rPr>
        <w:t>10.3. Determinar </w:t>
      </w:r>
      <w:r>
        <w:rPr>
          <w:w w:val="80"/>
        </w:rPr>
        <w:t>à SEPLENO - Secretaria do Tribunal Pleno que, através do Setor competente, vinculado à </w:t>
      </w:r>
      <w:r>
        <w:rPr>
          <w:w w:val="85"/>
        </w:rPr>
        <w:t>referida</w:t>
      </w:r>
      <w:r>
        <w:rPr>
          <w:spacing w:val="-7"/>
          <w:w w:val="85"/>
        </w:rPr>
        <w:t> </w:t>
      </w:r>
      <w:r>
        <w:rPr>
          <w:w w:val="85"/>
        </w:rPr>
        <w:t>Secretaria,</w:t>
      </w:r>
      <w:r>
        <w:rPr>
          <w:spacing w:val="-6"/>
          <w:w w:val="85"/>
        </w:rPr>
        <w:t> </w:t>
      </w:r>
      <w:r>
        <w:rPr>
          <w:w w:val="85"/>
        </w:rPr>
        <w:t>cientifique</w:t>
      </w:r>
      <w:r>
        <w:rPr>
          <w:spacing w:val="-5"/>
          <w:w w:val="85"/>
        </w:rPr>
        <w:t> </w:t>
      </w:r>
      <w:r>
        <w:rPr>
          <w:w w:val="85"/>
        </w:rPr>
        <w:t>o</w:t>
      </w:r>
      <w:r>
        <w:rPr>
          <w:spacing w:val="-7"/>
          <w:w w:val="85"/>
        </w:rPr>
        <w:t> </w:t>
      </w:r>
      <w:r>
        <w:rPr>
          <w:w w:val="85"/>
        </w:rPr>
        <w:t>interessado</w:t>
      </w:r>
      <w:r>
        <w:rPr>
          <w:spacing w:val="-5"/>
          <w:w w:val="85"/>
        </w:rPr>
        <w:t> </w:t>
      </w:r>
      <w:r>
        <w:rPr>
          <w:w w:val="85"/>
        </w:rPr>
        <w:t>sobre</w:t>
      </w:r>
      <w:r>
        <w:rPr>
          <w:spacing w:val="-6"/>
          <w:w w:val="85"/>
        </w:rPr>
        <w:t> </w:t>
      </w:r>
      <w:r>
        <w:rPr>
          <w:w w:val="85"/>
        </w:rPr>
        <w:t>o</w:t>
      </w:r>
      <w:r>
        <w:rPr>
          <w:spacing w:val="-7"/>
          <w:w w:val="85"/>
        </w:rPr>
        <w:t> </w:t>
      </w:r>
      <w:r>
        <w:rPr>
          <w:w w:val="85"/>
        </w:rPr>
        <w:t>teor</w:t>
      </w:r>
      <w:r>
        <w:rPr>
          <w:spacing w:val="-6"/>
          <w:w w:val="85"/>
        </w:rPr>
        <w:t> </w:t>
      </w:r>
      <w:r>
        <w:rPr>
          <w:w w:val="85"/>
        </w:rPr>
        <w:t>do</w:t>
      </w:r>
      <w:r>
        <w:rPr>
          <w:spacing w:val="-7"/>
          <w:w w:val="85"/>
        </w:rPr>
        <w:t> </w:t>
      </w:r>
      <w:r>
        <w:rPr>
          <w:w w:val="85"/>
        </w:rPr>
        <w:t>Acórdão,</w:t>
      </w:r>
      <w:r>
        <w:rPr>
          <w:spacing w:val="-7"/>
          <w:w w:val="85"/>
        </w:rPr>
        <w:t> </w:t>
      </w:r>
      <w:r>
        <w:rPr>
          <w:w w:val="85"/>
        </w:rPr>
        <w:t>através</w:t>
      </w:r>
      <w:r>
        <w:rPr>
          <w:spacing w:val="-5"/>
          <w:w w:val="85"/>
        </w:rPr>
        <w:t> </w:t>
      </w:r>
      <w:r>
        <w:rPr>
          <w:w w:val="85"/>
        </w:rPr>
        <w:t>de</w:t>
      </w:r>
      <w:r>
        <w:rPr>
          <w:spacing w:val="-7"/>
          <w:w w:val="85"/>
        </w:rPr>
        <w:t> </w:t>
      </w:r>
      <w:r>
        <w:rPr>
          <w:w w:val="85"/>
        </w:rPr>
        <w:t>seus</w:t>
      </w:r>
      <w:r>
        <w:rPr>
          <w:spacing w:val="-7"/>
          <w:w w:val="85"/>
        </w:rPr>
        <w:t> </w:t>
      </w:r>
      <w:r>
        <w:rPr>
          <w:w w:val="85"/>
        </w:rPr>
        <w:t>patronos,</w:t>
      </w:r>
      <w:r>
        <w:rPr>
          <w:spacing w:val="-6"/>
          <w:w w:val="85"/>
        </w:rPr>
        <w:t> </w:t>
      </w:r>
      <w:r>
        <w:rPr>
          <w:w w:val="85"/>
        </w:rPr>
        <w:t>nos</w:t>
      </w:r>
      <w:r>
        <w:rPr>
          <w:spacing w:val="-7"/>
          <w:w w:val="85"/>
        </w:rPr>
        <w:t> </w:t>
      </w:r>
      <w:r>
        <w:rPr>
          <w:w w:val="85"/>
        </w:rPr>
        <w:t>termos</w:t>
      </w:r>
      <w:r>
        <w:rPr>
          <w:spacing w:val="-7"/>
          <w:w w:val="85"/>
        </w:rPr>
        <w:t> </w:t>
      </w:r>
      <w:r>
        <w:rPr>
          <w:w w:val="85"/>
        </w:rPr>
        <w:t>do</w:t>
      </w:r>
      <w:r>
        <w:rPr>
          <w:spacing w:val="-6"/>
          <w:w w:val="85"/>
        </w:rPr>
        <w:t> </w:t>
      </w:r>
      <w:r>
        <w:rPr>
          <w:w w:val="85"/>
        </w:rPr>
        <w:t>art.</w:t>
      </w:r>
      <w:r>
        <w:rPr>
          <w:spacing w:val="-6"/>
          <w:w w:val="85"/>
        </w:rPr>
        <w:t> </w:t>
      </w:r>
      <w:r>
        <w:rPr>
          <w:w w:val="85"/>
        </w:rPr>
        <w:t>161, </w:t>
      </w:r>
      <w:r>
        <w:rPr>
          <w:rFonts w:ascii="Arial" w:hAnsi="Arial"/>
          <w:i/>
          <w:w w:val="85"/>
        </w:rPr>
        <w:t>caput</w:t>
      </w:r>
      <w:r>
        <w:rPr>
          <w:w w:val="85"/>
        </w:rPr>
        <w:t>, do Regimento Interno desta Corte de Contas, encaminhando-lhe cópia do Relatório/Voto e do</w:t>
      </w:r>
      <w:r>
        <w:rPr>
          <w:w w:val="85"/>
        </w:rPr>
        <w:t> </w:t>
      </w:r>
      <w:r>
        <w:rPr>
          <w:rFonts w:ascii="Arial" w:hAnsi="Arial"/>
          <w:i/>
          <w:w w:val="85"/>
        </w:rPr>
        <w:t>decisum</w:t>
      </w:r>
      <w:r>
        <w:rPr>
          <w:w w:val="85"/>
        </w:rPr>
        <w:t>; </w:t>
      </w:r>
      <w:r>
        <w:rPr>
          <w:rFonts w:ascii="Arial" w:hAnsi="Arial"/>
          <w:b/>
          <w:w w:val="85"/>
        </w:rPr>
        <w:t>10.4. </w:t>
      </w:r>
      <w:r>
        <w:rPr>
          <w:rFonts w:ascii="Arial" w:hAnsi="Arial"/>
          <w:b/>
          <w:w w:val="90"/>
        </w:rPr>
        <w:t>Arquivar</w:t>
      </w:r>
      <w:r>
        <w:rPr>
          <w:rFonts w:ascii="Arial" w:hAnsi="Arial"/>
          <w:b/>
          <w:spacing w:val="-3"/>
          <w:w w:val="90"/>
        </w:rPr>
        <w:t> </w:t>
      </w:r>
      <w:r>
        <w:rPr>
          <w:w w:val="90"/>
        </w:rPr>
        <w:t>o</w:t>
      </w:r>
      <w:r>
        <w:rPr>
          <w:spacing w:val="-5"/>
          <w:w w:val="90"/>
        </w:rPr>
        <w:t> </w:t>
      </w:r>
      <w:r>
        <w:rPr>
          <w:w w:val="90"/>
        </w:rPr>
        <w:t>feito,</w:t>
      </w:r>
      <w:r>
        <w:rPr>
          <w:spacing w:val="-5"/>
          <w:w w:val="90"/>
        </w:rPr>
        <w:t> </w:t>
      </w:r>
      <w:r>
        <w:rPr>
          <w:w w:val="90"/>
        </w:rPr>
        <w:t>nos</w:t>
      </w:r>
      <w:r>
        <w:rPr>
          <w:spacing w:val="-4"/>
          <w:w w:val="90"/>
        </w:rPr>
        <w:t> </w:t>
      </w:r>
      <w:r>
        <w:rPr>
          <w:w w:val="90"/>
        </w:rPr>
        <w:t>termos</w:t>
      </w:r>
      <w:r>
        <w:rPr>
          <w:spacing w:val="-4"/>
          <w:w w:val="90"/>
        </w:rPr>
        <w:t> </w:t>
      </w:r>
      <w:r>
        <w:rPr>
          <w:w w:val="90"/>
        </w:rPr>
        <w:t>regimentais,</w:t>
      </w:r>
      <w:r>
        <w:rPr>
          <w:spacing w:val="-4"/>
          <w:w w:val="90"/>
        </w:rPr>
        <w:t> </w:t>
      </w:r>
      <w:r>
        <w:rPr>
          <w:w w:val="90"/>
        </w:rPr>
        <w:t>após</w:t>
      </w:r>
      <w:r>
        <w:rPr>
          <w:spacing w:val="-5"/>
          <w:w w:val="90"/>
        </w:rPr>
        <w:t> </w:t>
      </w:r>
      <w:r>
        <w:rPr>
          <w:w w:val="90"/>
        </w:rPr>
        <w:t>o</w:t>
      </w:r>
      <w:r>
        <w:rPr>
          <w:spacing w:val="-5"/>
          <w:w w:val="90"/>
        </w:rPr>
        <w:t> </w:t>
      </w:r>
      <w:r>
        <w:rPr>
          <w:w w:val="90"/>
        </w:rPr>
        <w:t>cumprimento</w:t>
      </w:r>
      <w:r>
        <w:rPr>
          <w:spacing w:val="-4"/>
          <w:w w:val="90"/>
        </w:rPr>
        <w:t> </w:t>
      </w:r>
      <w:r>
        <w:rPr>
          <w:w w:val="90"/>
        </w:rPr>
        <w:t>integral</w:t>
      </w:r>
      <w:r>
        <w:rPr>
          <w:spacing w:val="-4"/>
          <w:w w:val="90"/>
        </w:rPr>
        <w:t> </w:t>
      </w:r>
      <w:r>
        <w:rPr>
          <w:w w:val="90"/>
        </w:rPr>
        <w:t>do</w:t>
      </w:r>
      <w:r>
        <w:rPr>
          <w:spacing w:val="-5"/>
          <w:w w:val="90"/>
        </w:rPr>
        <w:t> </w:t>
      </w:r>
      <w:r>
        <w:rPr>
          <w:w w:val="90"/>
        </w:rPr>
        <w:t>decisório.</w:t>
      </w:r>
      <w:r>
        <w:rPr>
          <w:spacing w:val="-1"/>
          <w:w w:val="90"/>
        </w:rPr>
        <w:t> </w:t>
      </w:r>
      <w:r>
        <w:rPr>
          <w:rFonts w:ascii="Arial" w:hAnsi="Arial"/>
          <w:b/>
          <w:w w:val="90"/>
        </w:rPr>
        <w:t>Especificação</w:t>
      </w:r>
      <w:r>
        <w:rPr>
          <w:rFonts w:ascii="Arial" w:hAnsi="Arial"/>
          <w:b/>
          <w:spacing w:val="-4"/>
          <w:w w:val="90"/>
        </w:rPr>
        <w:t> </w:t>
      </w:r>
      <w:r>
        <w:rPr>
          <w:rFonts w:ascii="Arial" w:hAnsi="Arial"/>
          <w:b/>
          <w:w w:val="90"/>
        </w:rPr>
        <w:t>do</w:t>
      </w:r>
      <w:r>
        <w:rPr>
          <w:rFonts w:ascii="Arial" w:hAnsi="Arial"/>
          <w:b/>
          <w:spacing w:val="-4"/>
          <w:w w:val="90"/>
        </w:rPr>
        <w:t> </w:t>
      </w:r>
      <w:r>
        <w:rPr>
          <w:rFonts w:ascii="Arial" w:hAnsi="Arial"/>
          <w:b/>
          <w:w w:val="90"/>
        </w:rPr>
        <w:t>quórum: </w:t>
      </w:r>
      <w:r>
        <w:rPr>
          <w:w w:val="80"/>
        </w:rPr>
        <w:t>Conselheiros: Yara Amazônia Lins Rodrigues dos Santos (Presidente), Júlio Assis Corrêa Pinheiro, Érico Xavier Desterro e Silva, Mario Manoel Coelho de Mello, Josué Cláudio de Souza Neto, Luis Fabian Pereira Barbosa e Mário José de Moraes </w:t>
      </w:r>
      <w:r>
        <w:rPr>
          <w:spacing w:val="-2"/>
          <w:w w:val="90"/>
        </w:rPr>
        <w:t>Costa</w:t>
      </w:r>
      <w:r>
        <w:rPr>
          <w:spacing w:val="-10"/>
          <w:w w:val="90"/>
        </w:rPr>
        <w:t> </w:t>
      </w:r>
      <w:r>
        <w:rPr>
          <w:spacing w:val="-2"/>
          <w:w w:val="90"/>
        </w:rPr>
        <w:t>Filho</w:t>
      </w:r>
      <w:r>
        <w:rPr>
          <w:spacing w:val="-8"/>
          <w:w w:val="90"/>
        </w:rPr>
        <w:t> </w:t>
      </w:r>
      <w:r>
        <w:rPr>
          <w:spacing w:val="-2"/>
          <w:w w:val="90"/>
        </w:rPr>
        <w:t>(Convocado).</w:t>
      </w:r>
    </w:p>
    <w:p>
      <w:pPr>
        <w:pStyle w:val="Heading1"/>
        <w:spacing w:line="242" w:lineRule="auto" w:before="180"/>
        <w:ind w:right="141"/>
      </w:pPr>
      <w:r>
        <w:rPr>
          <w:w w:val="90"/>
        </w:rPr>
        <w:t>CONSELHEIRO-RELATOR</w:t>
      </w:r>
      <w:r>
        <w:rPr>
          <w:w w:val="90"/>
        </w:rPr>
        <w:t> CONVOCADO:</w:t>
      </w:r>
      <w:r>
        <w:rPr>
          <w:w w:val="90"/>
        </w:rPr>
        <w:t> MÁRIO</w:t>
      </w:r>
      <w:r>
        <w:rPr>
          <w:w w:val="90"/>
        </w:rPr>
        <w:t> JOSÉ</w:t>
      </w:r>
      <w:r>
        <w:rPr>
          <w:w w:val="90"/>
        </w:rPr>
        <w:t> DE</w:t>
      </w:r>
      <w:r>
        <w:rPr>
          <w:w w:val="90"/>
        </w:rPr>
        <w:t> MORAES</w:t>
      </w:r>
      <w:r>
        <w:rPr>
          <w:w w:val="90"/>
        </w:rPr>
        <w:t> COSTA</w:t>
      </w:r>
      <w:r>
        <w:rPr>
          <w:w w:val="90"/>
        </w:rPr>
        <w:t> FILHO</w:t>
      </w:r>
      <w:r>
        <w:rPr>
          <w:w w:val="90"/>
        </w:rPr>
        <w:t> (COM</w:t>
      </w:r>
      <w:r>
        <w:rPr>
          <w:w w:val="90"/>
        </w:rPr>
        <w:t> VISTA</w:t>
      </w:r>
      <w:r>
        <w:rPr>
          <w:w w:val="90"/>
        </w:rPr>
        <w:t> PARA </w:t>
      </w:r>
      <w:r>
        <w:rPr>
          <w:spacing w:val="-2"/>
          <w:w w:val="85"/>
        </w:rPr>
        <w:t>CONSELHEIRA YARA AMAZÔNIA LINS RODRIGUES DOS SANTOS).</w:t>
      </w:r>
    </w:p>
    <w:p>
      <w:pPr>
        <w:pStyle w:val="BodyText"/>
        <w:spacing w:before="194"/>
        <w:ind w:right="134"/>
      </w:pPr>
      <w:r>
        <w:rPr>
          <w:rFonts w:ascii="Arial" w:hAnsi="Arial"/>
          <w:b/>
          <w:w w:val="80"/>
        </w:rPr>
        <w:t>PROCESSO Nº 10.003/2012 </w:t>
      </w:r>
      <w:r>
        <w:rPr>
          <w:w w:val="80"/>
        </w:rPr>
        <w:t>- Prestação de Contas Anual da Prefeitura Municipal de Iranduba, referente ao exercício de </w:t>
      </w:r>
      <w:r>
        <w:rPr>
          <w:spacing w:val="-2"/>
          <w:w w:val="85"/>
        </w:rPr>
        <w:t>2011, sob a responsabilidade do Sr. Raymundo Nonato Lopes. </w:t>
      </w:r>
      <w:r>
        <w:rPr>
          <w:rFonts w:ascii="Arial" w:hAnsi="Arial"/>
          <w:b/>
          <w:spacing w:val="-2"/>
          <w:w w:val="85"/>
        </w:rPr>
        <w:t>Advogado(s): </w:t>
      </w:r>
      <w:r>
        <w:rPr>
          <w:spacing w:val="-2"/>
          <w:w w:val="85"/>
        </w:rPr>
        <w:t>Amanda Gouveia Moura - OAB/AM 7222, </w:t>
      </w:r>
      <w:r>
        <w:rPr>
          <w:w w:val="85"/>
        </w:rPr>
        <w:t>Márcia</w:t>
      </w:r>
      <w:r>
        <w:rPr>
          <w:spacing w:val="-7"/>
          <w:w w:val="85"/>
        </w:rPr>
        <w:t> </w:t>
      </w:r>
      <w:r>
        <w:rPr>
          <w:w w:val="85"/>
        </w:rPr>
        <w:t>Caroline</w:t>
      </w:r>
      <w:r>
        <w:rPr>
          <w:spacing w:val="-7"/>
          <w:w w:val="85"/>
        </w:rPr>
        <w:t> </w:t>
      </w:r>
      <w:r>
        <w:rPr>
          <w:w w:val="85"/>
        </w:rPr>
        <w:t>Mileo</w:t>
      </w:r>
      <w:r>
        <w:rPr>
          <w:spacing w:val="-6"/>
          <w:w w:val="85"/>
        </w:rPr>
        <w:t> </w:t>
      </w:r>
      <w:r>
        <w:rPr>
          <w:w w:val="85"/>
        </w:rPr>
        <w:t>Laredo</w:t>
      </w:r>
      <w:r>
        <w:rPr>
          <w:spacing w:val="-7"/>
          <w:w w:val="85"/>
        </w:rPr>
        <w:t> </w:t>
      </w:r>
      <w:r>
        <w:rPr>
          <w:w w:val="85"/>
        </w:rPr>
        <w:t>–</w:t>
      </w:r>
      <w:r>
        <w:rPr>
          <w:spacing w:val="-7"/>
          <w:w w:val="85"/>
        </w:rPr>
        <w:t> </w:t>
      </w:r>
      <w:r>
        <w:rPr>
          <w:w w:val="85"/>
        </w:rPr>
        <w:t>OAB/AM</w:t>
      </w:r>
      <w:r>
        <w:rPr>
          <w:spacing w:val="-6"/>
          <w:w w:val="85"/>
        </w:rPr>
        <w:t> </w:t>
      </w:r>
      <w:r>
        <w:rPr>
          <w:w w:val="85"/>
        </w:rPr>
        <w:t>8936,</w:t>
      </w:r>
      <w:r>
        <w:rPr>
          <w:spacing w:val="-7"/>
          <w:w w:val="85"/>
        </w:rPr>
        <w:t> </w:t>
      </w:r>
      <w:r>
        <w:rPr>
          <w:w w:val="85"/>
        </w:rPr>
        <w:t>Caroline</w:t>
      </w:r>
      <w:r>
        <w:rPr>
          <w:spacing w:val="-7"/>
          <w:w w:val="85"/>
        </w:rPr>
        <w:t> </w:t>
      </w:r>
      <w:r>
        <w:rPr>
          <w:w w:val="85"/>
        </w:rPr>
        <w:t>Mota</w:t>
      </w:r>
      <w:r>
        <w:rPr>
          <w:spacing w:val="-7"/>
          <w:w w:val="85"/>
        </w:rPr>
        <w:t> </w:t>
      </w:r>
      <w:r>
        <w:rPr>
          <w:w w:val="85"/>
        </w:rPr>
        <w:t>Vieira</w:t>
      </w:r>
      <w:r>
        <w:rPr>
          <w:spacing w:val="-5"/>
          <w:w w:val="85"/>
        </w:rPr>
        <w:t> </w:t>
      </w:r>
      <w:r>
        <w:rPr>
          <w:w w:val="85"/>
        </w:rPr>
        <w:t>-</w:t>
      </w:r>
      <w:r>
        <w:rPr>
          <w:spacing w:val="-7"/>
          <w:w w:val="85"/>
        </w:rPr>
        <w:t> </w:t>
      </w:r>
      <w:r>
        <w:rPr>
          <w:w w:val="85"/>
        </w:rPr>
        <w:t>OAB/AM</w:t>
      </w:r>
      <w:r>
        <w:rPr>
          <w:spacing w:val="-7"/>
          <w:w w:val="85"/>
        </w:rPr>
        <w:t> </w:t>
      </w:r>
      <w:r>
        <w:rPr>
          <w:w w:val="85"/>
        </w:rPr>
        <w:t>10505,</w:t>
      </w:r>
      <w:r>
        <w:rPr>
          <w:spacing w:val="-6"/>
          <w:w w:val="85"/>
        </w:rPr>
        <w:t> </w:t>
      </w:r>
      <w:r>
        <w:rPr>
          <w:w w:val="85"/>
        </w:rPr>
        <w:t>Tayanna</w:t>
      </w:r>
      <w:r>
        <w:rPr>
          <w:spacing w:val="-7"/>
          <w:w w:val="85"/>
        </w:rPr>
        <w:t> </w:t>
      </w:r>
      <w:r>
        <w:rPr>
          <w:w w:val="85"/>
        </w:rPr>
        <w:t>Bahia</w:t>
      </w:r>
      <w:r>
        <w:rPr>
          <w:spacing w:val="-7"/>
          <w:w w:val="85"/>
        </w:rPr>
        <w:t> </w:t>
      </w:r>
      <w:r>
        <w:rPr>
          <w:w w:val="85"/>
        </w:rPr>
        <w:t>Costa</w:t>
      </w:r>
      <w:r>
        <w:rPr>
          <w:spacing w:val="-3"/>
          <w:w w:val="85"/>
        </w:rPr>
        <w:t> </w:t>
      </w:r>
      <w:r>
        <w:rPr>
          <w:w w:val="85"/>
        </w:rPr>
        <w:t>–</w:t>
      </w:r>
      <w:r>
        <w:rPr>
          <w:spacing w:val="-6"/>
          <w:w w:val="85"/>
        </w:rPr>
        <w:t> </w:t>
      </w:r>
      <w:r>
        <w:rPr>
          <w:w w:val="85"/>
        </w:rPr>
        <w:t>OAB/AM</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4"/>
      </w:pPr>
      <w:r>
        <w:rPr>
          <w:w w:val="85"/>
        </w:rPr>
        <w:t>7656,</w:t>
      </w:r>
      <w:r>
        <w:rPr>
          <w:spacing w:val="-4"/>
          <w:w w:val="85"/>
        </w:rPr>
        <w:t> </w:t>
      </w:r>
      <w:r>
        <w:rPr>
          <w:w w:val="85"/>
        </w:rPr>
        <w:t>Taise</w:t>
      </w:r>
      <w:r>
        <w:rPr>
          <w:spacing w:val="-6"/>
          <w:w w:val="85"/>
        </w:rPr>
        <w:t> </w:t>
      </w:r>
      <w:r>
        <w:rPr>
          <w:w w:val="85"/>
        </w:rPr>
        <w:t>dos</w:t>
      </w:r>
      <w:r>
        <w:rPr>
          <w:spacing w:val="-6"/>
          <w:w w:val="85"/>
        </w:rPr>
        <w:t> </w:t>
      </w:r>
      <w:r>
        <w:rPr>
          <w:w w:val="85"/>
        </w:rPr>
        <w:t>Santos</w:t>
      </w:r>
      <w:r>
        <w:rPr>
          <w:spacing w:val="-5"/>
          <w:w w:val="85"/>
        </w:rPr>
        <w:t> </w:t>
      </w:r>
      <w:r>
        <w:rPr>
          <w:w w:val="85"/>
        </w:rPr>
        <w:t>Justiniano</w:t>
      </w:r>
      <w:r>
        <w:rPr>
          <w:spacing w:val="-3"/>
          <w:w w:val="85"/>
        </w:rPr>
        <w:t> </w:t>
      </w:r>
      <w:r>
        <w:rPr>
          <w:w w:val="85"/>
        </w:rPr>
        <w:t>–</w:t>
      </w:r>
      <w:r>
        <w:rPr>
          <w:spacing w:val="-6"/>
          <w:w w:val="85"/>
        </w:rPr>
        <w:t> </w:t>
      </w:r>
      <w:r>
        <w:rPr>
          <w:w w:val="85"/>
        </w:rPr>
        <w:t>OAB/AM</w:t>
      </w:r>
      <w:r>
        <w:rPr>
          <w:spacing w:val="-5"/>
          <w:w w:val="85"/>
        </w:rPr>
        <w:t> </w:t>
      </w:r>
      <w:r>
        <w:rPr>
          <w:w w:val="85"/>
        </w:rPr>
        <w:t>9032,</w:t>
      </w:r>
      <w:r>
        <w:rPr>
          <w:spacing w:val="-6"/>
          <w:w w:val="85"/>
        </w:rPr>
        <w:t> </w:t>
      </w:r>
      <w:r>
        <w:rPr>
          <w:w w:val="85"/>
        </w:rPr>
        <w:t>Katarini</w:t>
      </w:r>
      <w:r>
        <w:rPr>
          <w:spacing w:val="-7"/>
          <w:w w:val="85"/>
        </w:rPr>
        <w:t> </w:t>
      </w:r>
      <w:r>
        <w:rPr>
          <w:w w:val="85"/>
        </w:rPr>
        <w:t>Oliveira</w:t>
      </w:r>
      <w:r>
        <w:rPr>
          <w:spacing w:val="-4"/>
          <w:w w:val="85"/>
        </w:rPr>
        <w:t> </w:t>
      </w:r>
      <w:r>
        <w:rPr>
          <w:w w:val="85"/>
        </w:rPr>
        <w:t>Gadelha</w:t>
      </w:r>
      <w:r>
        <w:rPr>
          <w:spacing w:val="-1"/>
          <w:w w:val="85"/>
        </w:rPr>
        <w:t> </w:t>
      </w:r>
      <w:r>
        <w:rPr>
          <w:w w:val="85"/>
        </w:rPr>
        <w:t>-</w:t>
      </w:r>
      <w:r>
        <w:rPr>
          <w:spacing w:val="-6"/>
          <w:w w:val="85"/>
        </w:rPr>
        <w:t> </w:t>
      </w:r>
      <w:r>
        <w:rPr>
          <w:w w:val="85"/>
        </w:rPr>
        <w:t>11747,</w:t>
      </w:r>
      <w:r>
        <w:rPr>
          <w:spacing w:val="-6"/>
          <w:w w:val="85"/>
        </w:rPr>
        <w:t> </w:t>
      </w:r>
      <w:r>
        <w:rPr>
          <w:w w:val="85"/>
        </w:rPr>
        <w:t>Thara</w:t>
      </w:r>
      <w:r>
        <w:rPr>
          <w:spacing w:val="-6"/>
          <w:w w:val="85"/>
        </w:rPr>
        <w:t> </w:t>
      </w:r>
      <w:r>
        <w:rPr>
          <w:w w:val="85"/>
        </w:rPr>
        <w:t>Natache</w:t>
      </w:r>
      <w:r>
        <w:rPr>
          <w:spacing w:val="-6"/>
          <w:w w:val="85"/>
        </w:rPr>
        <w:t> </w:t>
      </w:r>
      <w:r>
        <w:rPr>
          <w:w w:val="85"/>
        </w:rPr>
        <w:t>Calegari</w:t>
      </w:r>
      <w:r>
        <w:rPr>
          <w:spacing w:val="-6"/>
          <w:w w:val="85"/>
        </w:rPr>
        <w:t> </w:t>
      </w:r>
      <w:r>
        <w:rPr>
          <w:w w:val="85"/>
        </w:rPr>
        <w:t>Carioca </w:t>
      </w:r>
      <w:r>
        <w:rPr>
          <w:w w:val="80"/>
        </w:rPr>
        <w:t>Simonetti</w:t>
      </w:r>
      <w:r>
        <w:rPr/>
        <w:t> </w:t>
      </w:r>
      <w:r>
        <w:rPr>
          <w:w w:val="80"/>
        </w:rPr>
        <w:t>–</w:t>
      </w:r>
      <w:r>
        <w:rPr/>
        <w:t> </w:t>
      </w:r>
      <w:r>
        <w:rPr>
          <w:w w:val="80"/>
        </w:rPr>
        <w:t>OAB/AM</w:t>
      </w:r>
      <w:r>
        <w:rPr/>
        <w:t> </w:t>
      </w:r>
      <w:r>
        <w:rPr>
          <w:w w:val="80"/>
        </w:rPr>
        <w:t>8456,</w:t>
      </w:r>
      <w:r>
        <w:rPr/>
        <w:t> </w:t>
      </w:r>
      <w:r>
        <w:rPr>
          <w:w w:val="80"/>
        </w:rPr>
        <w:t>Paulo</w:t>
      </w:r>
      <w:r>
        <w:rPr/>
        <w:t> </w:t>
      </w:r>
      <w:r>
        <w:rPr>
          <w:w w:val="80"/>
        </w:rPr>
        <w:t>Victor</w:t>
      </w:r>
      <w:r>
        <w:rPr/>
        <w:t> </w:t>
      </w:r>
      <w:r>
        <w:rPr>
          <w:w w:val="80"/>
        </w:rPr>
        <w:t>da</w:t>
      </w:r>
      <w:r>
        <w:rPr/>
        <w:t> </w:t>
      </w:r>
      <w:r>
        <w:rPr>
          <w:w w:val="80"/>
        </w:rPr>
        <w:t>Rocha</w:t>
      </w:r>
      <w:r>
        <w:rPr>
          <w:spacing w:val="20"/>
        </w:rPr>
        <w:t> </w:t>
      </w:r>
      <w:r>
        <w:rPr>
          <w:w w:val="80"/>
        </w:rPr>
        <w:t>–</w:t>
      </w:r>
      <w:r>
        <w:rPr/>
        <w:t> </w:t>
      </w:r>
      <w:r>
        <w:rPr>
          <w:w w:val="80"/>
        </w:rPr>
        <w:t>OAB/AM</w:t>
      </w:r>
      <w:r>
        <w:rPr/>
        <w:t> </w:t>
      </w:r>
      <w:r>
        <w:rPr>
          <w:w w:val="80"/>
        </w:rPr>
        <w:t>540-A,</w:t>
      </w:r>
      <w:r>
        <w:rPr/>
        <w:t> </w:t>
      </w:r>
      <w:r>
        <w:rPr>
          <w:w w:val="80"/>
        </w:rPr>
        <w:t>Leandro</w:t>
      </w:r>
      <w:r>
        <w:rPr/>
        <w:t> </w:t>
      </w:r>
      <w:r>
        <w:rPr>
          <w:w w:val="80"/>
        </w:rPr>
        <w:t>Souza</w:t>
      </w:r>
      <w:r>
        <w:rPr/>
        <w:t> </w:t>
      </w:r>
      <w:r>
        <w:rPr>
          <w:w w:val="80"/>
        </w:rPr>
        <w:t>Benevides</w:t>
      </w:r>
      <w:r>
        <w:rPr/>
        <w:t> </w:t>
      </w:r>
      <w:r>
        <w:rPr>
          <w:w w:val="80"/>
        </w:rPr>
        <w:t>–</w:t>
      </w:r>
      <w:r>
        <w:rPr/>
        <w:t> </w:t>
      </w:r>
      <w:r>
        <w:rPr>
          <w:w w:val="80"/>
        </w:rPr>
        <w:t>OAB/AM</w:t>
      </w:r>
      <w:r>
        <w:rPr/>
        <w:t> </w:t>
      </w:r>
      <w:r>
        <w:rPr>
          <w:w w:val="80"/>
        </w:rPr>
        <w:t>491-A,</w:t>
      </w:r>
      <w:r>
        <w:rPr/>
        <w:t> </w:t>
      </w:r>
      <w:r>
        <w:rPr>
          <w:w w:val="80"/>
        </w:rPr>
        <w:t>Pedro</w:t>
      </w:r>
      <w:r>
        <w:rPr/>
        <w:t> </w:t>
      </w:r>
      <w:r>
        <w:rPr>
          <w:w w:val="85"/>
        </w:rPr>
        <w:t>de Araújo Ribeiro – OAB/AM 6935, Bruno Vieira da Rocha Barbirato - OAB/AM 6975, Fábio Nunes Bandeira de Melo - OAB/AM</w:t>
      </w:r>
      <w:r>
        <w:rPr>
          <w:spacing w:val="-7"/>
          <w:w w:val="85"/>
        </w:rPr>
        <w:t> </w:t>
      </w:r>
      <w:r>
        <w:rPr>
          <w:w w:val="85"/>
        </w:rPr>
        <w:t>4331,</w:t>
      </w:r>
      <w:r>
        <w:rPr>
          <w:spacing w:val="-7"/>
          <w:w w:val="85"/>
        </w:rPr>
        <w:t> </w:t>
      </w:r>
      <w:r>
        <w:rPr>
          <w:w w:val="85"/>
        </w:rPr>
        <w:t>Bruno</w:t>
      </w:r>
      <w:r>
        <w:rPr>
          <w:spacing w:val="-6"/>
          <w:w w:val="85"/>
        </w:rPr>
        <w:t> </w:t>
      </w:r>
      <w:r>
        <w:rPr>
          <w:w w:val="85"/>
        </w:rPr>
        <w:t>Giotto</w:t>
      </w:r>
      <w:r>
        <w:rPr>
          <w:spacing w:val="-7"/>
          <w:w w:val="85"/>
        </w:rPr>
        <w:t> </w:t>
      </w:r>
      <w:r>
        <w:rPr>
          <w:w w:val="85"/>
        </w:rPr>
        <w:t>Gavinho</w:t>
      </w:r>
      <w:r>
        <w:rPr>
          <w:spacing w:val="-7"/>
          <w:w w:val="85"/>
        </w:rPr>
        <w:t> </w:t>
      </w:r>
      <w:r>
        <w:rPr>
          <w:w w:val="85"/>
        </w:rPr>
        <w:t>Frota</w:t>
      </w:r>
      <w:r>
        <w:rPr>
          <w:spacing w:val="-6"/>
          <w:w w:val="85"/>
        </w:rPr>
        <w:t> </w:t>
      </w:r>
      <w:r>
        <w:rPr>
          <w:w w:val="85"/>
        </w:rPr>
        <w:t>-</w:t>
      </w:r>
      <w:r>
        <w:rPr>
          <w:spacing w:val="-7"/>
          <w:w w:val="85"/>
        </w:rPr>
        <w:t> </w:t>
      </w:r>
      <w:r>
        <w:rPr>
          <w:w w:val="85"/>
        </w:rPr>
        <w:t>OAB/AM</w:t>
      </w:r>
      <w:r>
        <w:rPr>
          <w:spacing w:val="-7"/>
          <w:w w:val="85"/>
        </w:rPr>
        <w:t> </w:t>
      </w:r>
      <w:r>
        <w:rPr>
          <w:w w:val="85"/>
        </w:rPr>
        <w:t>4514</w:t>
      </w:r>
      <w:r>
        <w:rPr>
          <w:spacing w:val="-7"/>
          <w:w w:val="85"/>
        </w:rPr>
        <w:t> </w:t>
      </w:r>
      <w:r>
        <w:rPr>
          <w:w w:val="85"/>
        </w:rPr>
        <w:t>e</w:t>
      </w:r>
      <w:r>
        <w:rPr>
          <w:spacing w:val="-6"/>
          <w:w w:val="85"/>
        </w:rPr>
        <w:t> </w:t>
      </w:r>
      <w:r>
        <w:rPr>
          <w:w w:val="85"/>
        </w:rPr>
        <w:t>Lívia</w:t>
      </w:r>
      <w:r>
        <w:rPr>
          <w:spacing w:val="-7"/>
          <w:w w:val="85"/>
        </w:rPr>
        <w:t> </w:t>
      </w:r>
      <w:r>
        <w:rPr>
          <w:w w:val="85"/>
        </w:rPr>
        <w:t>Rocha</w:t>
      </w:r>
      <w:r>
        <w:rPr>
          <w:spacing w:val="-7"/>
          <w:w w:val="85"/>
        </w:rPr>
        <w:t> </w:t>
      </w:r>
      <w:r>
        <w:rPr>
          <w:w w:val="85"/>
        </w:rPr>
        <w:t>Brito</w:t>
      </w:r>
      <w:r>
        <w:rPr>
          <w:spacing w:val="-6"/>
          <w:w w:val="85"/>
        </w:rPr>
        <w:t> </w:t>
      </w:r>
      <w:r>
        <w:rPr>
          <w:w w:val="85"/>
        </w:rPr>
        <w:t>-</w:t>
      </w:r>
      <w:r>
        <w:rPr>
          <w:spacing w:val="-7"/>
          <w:w w:val="85"/>
        </w:rPr>
        <w:t> </w:t>
      </w:r>
      <w:r>
        <w:rPr>
          <w:w w:val="85"/>
        </w:rPr>
        <w:t>OAB/AM</w:t>
      </w:r>
      <w:r>
        <w:rPr>
          <w:spacing w:val="-7"/>
          <w:w w:val="85"/>
        </w:rPr>
        <w:t> </w:t>
      </w:r>
      <w:r>
        <w:rPr>
          <w:w w:val="85"/>
        </w:rPr>
        <w:t>6474.</w:t>
      </w:r>
      <w:r>
        <w:rPr>
          <w:spacing w:val="-6"/>
          <w:w w:val="85"/>
        </w:rPr>
        <w:t> </w:t>
      </w:r>
      <w:r>
        <w:rPr>
          <w:rFonts w:ascii="Arial" w:hAnsi="Arial"/>
          <w:b/>
          <w:w w:val="85"/>
        </w:rPr>
        <w:t>PARECER</w:t>
      </w:r>
      <w:r>
        <w:rPr>
          <w:rFonts w:ascii="Arial" w:hAnsi="Arial"/>
          <w:b/>
          <w:spacing w:val="-7"/>
          <w:w w:val="85"/>
        </w:rPr>
        <w:t> </w:t>
      </w:r>
      <w:r>
        <w:rPr>
          <w:rFonts w:ascii="Arial" w:hAnsi="Arial"/>
          <w:b/>
          <w:w w:val="85"/>
        </w:rPr>
        <w:t>PRÉVIO</w:t>
      </w:r>
      <w:r>
        <w:rPr>
          <w:rFonts w:ascii="Arial" w:hAnsi="Arial"/>
          <w:b/>
          <w:spacing w:val="-7"/>
          <w:w w:val="85"/>
        </w:rPr>
        <w:t> </w:t>
      </w:r>
      <w:r>
        <w:rPr>
          <w:rFonts w:ascii="Arial" w:hAnsi="Arial"/>
          <w:b/>
          <w:w w:val="85"/>
        </w:rPr>
        <w:t>Nº </w:t>
      </w:r>
      <w:r>
        <w:rPr>
          <w:rFonts w:ascii="Arial" w:hAnsi="Arial"/>
          <w:b/>
          <w:w w:val="80"/>
        </w:rPr>
        <w:t>74/2024:</w:t>
      </w:r>
      <w:r>
        <w:rPr>
          <w:rFonts w:ascii="Arial" w:hAnsi="Arial"/>
          <w:b/>
        </w:rPr>
        <w:t> </w:t>
      </w:r>
      <w:r>
        <w:rPr>
          <w:rFonts w:ascii="Arial" w:hAnsi="Arial"/>
          <w:b/>
          <w:w w:val="80"/>
        </w:rPr>
        <w:t>O</w:t>
      </w:r>
      <w:r>
        <w:rPr>
          <w:rFonts w:ascii="Arial" w:hAnsi="Arial"/>
          <w:b/>
        </w:rPr>
        <w:t> </w:t>
      </w:r>
      <w:r>
        <w:rPr>
          <w:rFonts w:ascii="Arial" w:hAnsi="Arial"/>
          <w:b/>
          <w:w w:val="80"/>
        </w:rPr>
        <w:t>TRIBUNAL</w:t>
      </w:r>
      <w:r>
        <w:rPr>
          <w:rFonts w:ascii="Arial" w:hAnsi="Arial"/>
          <w:b/>
        </w:rPr>
        <w:t> </w:t>
      </w:r>
      <w:r>
        <w:rPr>
          <w:rFonts w:ascii="Arial" w:hAnsi="Arial"/>
          <w:b/>
          <w:w w:val="80"/>
        </w:rPr>
        <w:t>DE</w:t>
      </w:r>
      <w:r>
        <w:rPr>
          <w:rFonts w:ascii="Arial" w:hAnsi="Arial"/>
          <w:b/>
        </w:rPr>
        <w:t> </w:t>
      </w:r>
      <w:r>
        <w:rPr>
          <w:rFonts w:ascii="Arial" w:hAnsi="Arial"/>
          <w:b/>
          <w:w w:val="80"/>
        </w:rPr>
        <w:t>CONTAS</w:t>
      </w:r>
      <w:r>
        <w:rPr>
          <w:rFonts w:ascii="Arial" w:hAnsi="Arial"/>
          <w:b/>
        </w:rPr>
        <w:t> </w:t>
      </w:r>
      <w:r>
        <w:rPr>
          <w:rFonts w:ascii="Arial" w:hAnsi="Arial"/>
          <w:b/>
          <w:w w:val="80"/>
        </w:rPr>
        <w:t>DO</w:t>
      </w:r>
      <w:r>
        <w:rPr>
          <w:rFonts w:ascii="Arial" w:hAnsi="Arial"/>
          <w:b/>
        </w:rPr>
        <w:t> </w:t>
      </w:r>
      <w:r>
        <w:rPr>
          <w:rFonts w:ascii="Arial" w:hAnsi="Arial"/>
          <w:b/>
          <w:w w:val="80"/>
        </w:rPr>
        <w:t>ESTADO</w:t>
      </w:r>
      <w:r>
        <w:rPr>
          <w:rFonts w:ascii="Arial" w:hAnsi="Arial"/>
          <w:b/>
        </w:rPr>
        <w:t> </w:t>
      </w:r>
      <w:r>
        <w:rPr>
          <w:rFonts w:ascii="Arial" w:hAnsi="Arial"/>
          <w:b/>
          <w:w w:val="80"/>
        </w:rPr>
        <w:t>DO</w:t>
      </w:r>
      <w:r>
        <w:rPr>
          <w:rFonts w:ascii="Arial" w:hAnsi="Arial"/>
          <w:b/>
        </w:rPr>
        <w:t> </w:t>
      </w:r>
      <w:r>
        <w:rPr>
          <w:rFonts w:ascii="Arial" w:hAnsi="Arial"/>
          <w:b/>
          <w:w w:val="80"/>
        </w:rPr>
        <w:t>AMAZONAS</w:t>
      </w:r>
      <w:r>
        <w:rPr>
          <w:w w:val="80"/>
        </w:rPr>
        <w:t>,</w:t>
      </w:r>
      <w:r>
        <w:rPr/>
        <w:t> </w:t>
      </w:r>
      <w:r>
        <w:rPr>
          <w:w w:val="80"/>
        </w:rPr>
        <w:t>no</w:t>
      </w:r>
      <w:r>
        <w:rPr/>
        <w:t> </w:t>
      </w:r>
      <w:r>
        <w:rPr>
          <w:w w:val="80"/>
        </w:rPr>
        <w:t>uso</w:t>
      </w:r>
      <w:r>
        <w:rPr/>
        <w:t> </w:t>
      </w:r>
      <w:r>
        <w:rPr>
          <w:w w:val="80"/>
        </w:rPr>
        <w:t>de</w:t>
      </w:r>
      <w:r>
        <w:rPr/>
        <w:t> </w:t>
      </w:r>
      <w:r>
        <w:rPr>
          <w:w w:val="80"/>
        </w:rPr>
        <w:t>suas</w:t>
      </w:r>
      <w:r>
        <w:rPr/>
        <w:t> </w:t>
      </w:r>
      <w:r>
        <w:rPr>
          <w:w w:val="80"/>
        </w:rPr>
        <w:t>atribuições</w:t>
      </w:r>
      <w:r>
        <w:rPr/>
        <w:t> </w:t>
      </w:r>
      <w:r>
        <w:rPr>
          <w:w w:val="80"/>
        </w:rPr>
        <w:t>constitucionais</w:t>
      </w:r>
      <w:r>
        <w:rPr/>
        <w:t> </w:t>
      </w:r>
      <w:r>
        <w:rPr>
          <w:w w:val="80"/>
        </w:rPr>
        <w:t>e</w:t>
      </w:r>
      <w:r>
        <w:rPr/>
        <w:t> </w:t>
      </w:r>
      <w:r>
        <w:rPr>
          <w:w w:val="80"/>
        </w:rPr>
        <w:t>legais (art. 31, §§ 1º e 2º, da Constituição Federal, c/c art.127, parágrafos 4º,</w:t>
      </w:r>
      <w:r>
        <w:rPr/>
        <w:t> </w:t>
      </w:r>
      <w:r>
        <w:rPr>
          <w:w w:val="80"/>
        </w:rPr>
        <w:t>5º e 7º, da Constituição Estadual, com redação da Emenda</w:t>
      </w:r>
      <w:r>
        <w:rPr/>
        <w:t> </w:t>
      </w:r>
      <w:r>
        <w:rPr>
          <w:w w:val="80"/>
        </w:rPr>
        <w:t>Constituição nº</w:t>
      </w:r>
      <w:r>
        <w:rPr/>
        <w:t> </w:t>
      </w:r>
      <w:r>
        <w:rPr>
          <w:w w:val="80"/>
        </w:rPr>
        <w:t>15/95, art. 18, inciso I, da</w:t>
      </w:r>
      <w:r>
        <w:rPr/>
        <w:t> </w:t>
      </w:r>
      <w:r>
        <w:rPr>
          <w:w w:val="80"/>
        </w:rPr>
        <w:t>Lei Complementar</w:t>
      </w:r>
      <w:r>
        <w:rPr/>
        <w:t> </w:t>
      </w:r>
      <w:r>
        <w:rPr>
          <w:w w:val="80"/>
        </w:rPr>
        <w:t>nº 06/91;</w:t>
      </w:r>
      <w:r>
        <w:rPr/>
        <w:t> </w:t>
      </w:r>
      <w:r>
        <w:rPr>
          <w:w w:val="80"/>
        </w:rPr>
        <w:t>arts.1º,</w:t>
      </w:r>
      <w:r>
        <w:rPr/>
        <w:t> </w:t>
      </w:r>
      <w:r>
        <w:rPr>
          <w:w w:val="80"/>
        </w:rPr>
        <w:t>inciso</w:t>
      </w:r>
      <w:r>
        <w:rPr/>
        <w:t> </w:t>
      </w:r>
      <w:r>
        <w:rPr>
          <w:w w:val="80"/>
        </w:rPr>
        <w:t>I,</w:t>
      </w:r>
      <w:r>
        <w:rPr/>
        <w:t> </w:t>
      </w:r>
      <w:r>
        <w:rPr>
          <w:w w:val="80"/>
        </w:rPr>
        <w:t>e</w:t>
      </w:r>
      <w:r>
        <w:rPr/>
        <w:t> </w:t>
      </w:r>
      <w:r>
        <w:rPr>
          <w:w w:val="80"/>
        </w:rPr>
        <w:t>29</w:t>
      </w:r>
      <w:r>
        <w:rPr/>
        <w:t> </w:t>
      </w:r>
      <w:r>
        <w:rPr>
          <w:w w:val="80"/>
        </w:rPr>
        <w:t>da Lei nº 2.423/96; e, </w:t>
      </w:r>
      <w:r>
        <w:rPr>
          <w:w w:val="85"/>
        </w:rPr>
        <w:t>art.</w:t>
      </w:r>
      <w:r>
        <w:rPr>
          <w:spacing w:val="-5"/>
          <w:w w:val="85"/>
        </w:rPr>
        <w:t> </w:t>
      </w:r>
      <w:r>
        <w:rPr>
          <w:w w:val="85"/>
        </w:rPr>
        <w:t>5º,</w:t>
      </w:r>
      <w:r>
        <w:rPr>
          <w:spacing w:val="-5"/>
          <w:w w:val="85"/>
        </w:rPr>
        <w:t> </w:t>
      </w:r>
      <w:r>
        <w:rPr>
          <w:w w:val="85"/>
        </w:rPr>
        <w:t>inciso</w:t>
      </w:r>
      <w:r>
        <w:rPr>
          <w:spacing w:val="-5"/>
          <w:w w:val="85"/>
        </w:rPr>
        <w:t> </w:t>
      </w:r>
      <w:r>
        <w:rPr>
          <w:w w:val="85"/>
        </w:rPr>
        <w:t>I,</w:t>
      </w:r>
      <w:r>
        <w:rPr>
          <w:spacing w:val="-5"/>
          <w:w w:val="85"/>
        </w:rPr>
        <w:t> </w:t>
      </w:r>
      <w:r>
        <w:rPr>
          <w:w w:val="85"/>
        </w:rPr>
        <w:t>da</w:t>
      </w:r>
      <w:r>
        <w:rPr>
          <w:spacing w:val="-5"/>
          <w:w w:val="85"/>
        </w:rPr>
        <w:t> </w:t>
      </w:r>
      <w:r>
        <w:rPr>
          <w:w w:val="85"/>
        </w:rPr>
        <w:t>Resolução</w:t>
      </w:r>
      <w:r>
        <w:rPr>
          <w:spacing w:val="-5"/>
          <w:w w:val="85"/>
        </w:rPr>
        <w:t> </w:t>
      </w:r>
      <w:r>
        <w:rPr>
          <w:w w:val="85"/>
        </w:rPr>
        <w:t>nº</w:t>
      </w:r>
      <w:r>
        <w:rPr>
          <w:spacing w:val="-5"/>
          <w:w w:val="85"/>
        </w:rPr>
        <w:t> </w:t>
      </w:r>
      <w:r>
        <w:rPr>
          <w:w w:val="85"/>
        </w:rPr>
        <w:t>04/2002-TCE/AM)</w:t>
      </w:r>
      <w:r>
        <w:rPr>
          <w:spacing w:val="-6"/>
          <w:w w:val="85"/>
        </w:rPr>
        <w:t> </w:t>
      </w:r>
      <w:r>
        <w:rPr>
          <w:w w:val="85"/>
        </w:rPr>
        <w:t>e</w:t>
      </w:r>
      <w:r>
        <w:rPr>
          <w:spacing w:val="-5"/>
          <w:w w:val="85"/>
        </w:rPr>
        <w:t> </w:t>
      </w:r>
      <w:r>
        <w:rPr>
          <w:w w:val="85"/>
        </w:rPr>
        <w:t>no</w:t>
      </w:r>
      <w:r>
        <w:rPr>
          <w:spacing w:val="-5"/>
          <w:w w:val="85"/>
        </w:rPr>
        <w:t> </w:t>
      </w:r>
      <w:r>
        <w:rPr>
          <w:w w:val="85"/>
        </w:rPr>
        <w:t>exercício</w:t>
      </w:r>
      <w:r>
        <w:rPr>
          <w:spacing w:val="-7"/>
          <w:w w:val="85"/>
        </w:rPr>
        <w:t> </w:t>
      </w:r>
      <w:r>
        <w:rPr>
          <w:w w:val="85"/>
        </w:rPr>
        <w:t>da</w:t>
      </w:r>
      <w:r>
        <w:rPr>
          <w:spacing w:val="-4"/>
          <w:w w:val="85"/>
        </w:rPr>
        <w:t> </w:t>
      </w:r>
      <w:r>
        <w:rPr>
          <w:w w:val="85"/>
        </w:rPr>
        <w:t>competência</w:t>
      </w:r>
      <w:r>
        <w:rPr>
          <w:spacing w:val="-1"/>
          <w:w w:val="85"/>
        </w:rPr>
        <w:t> </w:t>
      </w:r>
      <w:r>
        <w:rPr>
          <w:w w:val="85"/>
        </w:rPr>
        <w:t>atribuída</w:t>
      </w:r>
      <w:r>
        <w:rPr>
          <w:spacing w:val="-5"/>
          <w:w w:val="85"/>
        </w:rPr>
        <w:t> </w:t>
      </w:r>
      <w:r>
        <w:rPr>
          <w:w w:val="85"/>
        </w:rPr>
        <w:t>pelos</w:t>
      </w:r>
      <w:r>
        <w:rPr>
          <w:spacing w:val="-5"/>
          <w:w w:val="85"/>
        </w:rPr>
        <w:t> </w:t>
      </w:r>
      <w:r>
        <w:rPr>
          <w:w w:val="85"/>
        </w:rPr>
        <w:t>arts.</w:t>
      </w:r>
      <w:r>
        <w:rPr>
          <w:spacing w:val="-7"/>
          <w:w w:val="85"/>
        </w:rPr>
        <w:t> </w:t>
      </w:r>
      <w:r>
        <w:rPr>
          <w:w w:val="85"/>
        </w:rPr>
        <w:t>5º,</w:t>
      </w:r>
      <w:r>
        <w:rPr>
          <w:spacing w:val="-4"/>
          <w:w w:val="85"/>
        </w:rPr>
        <w:t> </w:t>
      </w:r>
      <w:r>
        <w:rPr>
          <w:w w:val="85"/>
        </w:rPr>
        <w:t>II</w:t>
      </w:r>
      <w:r>
        <w:rPr>
          <w:spacing w:val="-6"/>
          <w:w w:val="85"/>
        </w:rPr>
        <w:t> </w:t>
      </w:r>
      <w:r>
        <w:rPr>
          <w:w w:val="85"/>
        </w:rPr>
        <w:t>e</w:t>
      </w:r>
      <w:r>
        <w:rPr>
          <w:spacing w:val="-5"/>
          <w:w w:val="85"/>
        </w:rPr>
        <w:t> </w:t>
      </w:r>
      <w:r>
        <w:rPr>
          <w:w w:val="85"/>
        </w:rPr>
        <w:t>11,</w:t>
      </w:r>
      <w:r>
        <w:rPr>
          <w:spacing w:val="-5"/>
          <w:w w:val="85"/>
        </w:rPr>
        <w:t> </w:t>
      </w:r>
      <w:r>
        <w:rPr>
          <w:w w:val="85"/>
        </w:rPr>
        <w:t>III,</w:t>
      </w:r>
      <w:r>
        <w:rPr>
          <w:spacing w:val="-5"/>
          <w:w w:val="85"/>
        </w:rPr>
        <w:t> </w:t>
      </w:r>
      <w:r>
        <w:rPr>
          <w:w w:val="85"/>
        </w:rPr>
        <w:t>“a” </w:t>
      </w:r>
      <w:r>
        <w:rPr>
          <w:spacing w:val="-2"/>
          <w:w w:val="85"/>
        </w:rPr>
        <w:t>item 1, da Resolução nº 04/2002-TCE/AM, tendo discutido a matéria nestes</w:t>
      </w:r>
      <w:r>
        <w:rPr>
          <w:spacing w:val="-3"/>
          <w:w w:val="85"/>
        </w:rPr>
        <w:t> </w:t>
      </w:r>
      <w:r>
        <w:rPr>
          <w:spacing w:val="-2"/>
          <w:w w:val="85"/>
        </w:rPr>
        <w:t>autos, e acolhido,</w:t>
      </w:r>
      <w:r>
        <w:rPr>
          <w:spacing w:val="-4"/>
        </w:rPr>
        <w:t> </w:t>
      </w:r>
      <w:r>
        <w:rPr>
          <w:rFonts w:ascii="Arial" w:hAnsi="Arial"/>
          <w:b/>
          <w:spacing w:val="-2"/>
          <w:w w:val="85"/>
        </w:rPr>
        <w:t>à unanimidade</w:t>
      </w:r>
      <w:r>
        <w:rPr>
          <w:spacing w:val="-2"/>
          <w:w w:val="85"/>
        </w:rPr>
        <w:t>, o voto do </w:t>
      </w:r>
      <w:r>
        <w:rPr>
          <w:w w:val="80"/>
        </w:rPr>
        <w:t>Excelentíssimo Senhor Conselheiro Convocado e Relator, que acolheu em sessão o voto-vista proferido pelo Conselheiro</w:t>
      </w:r>
      <w:r>
        <w:rPr>
          <w:spacing w:val="40"/>
        </w:rPr>
        <w:t> </w:t>
      </w:r>
      <w:r>
        <w:rPr>
          <w:w w:val="80"/>
        </w:rPr>
        <w:t>Luis</w:t>
      </w:r>
      <w:r>
        <w:rPr/>
        <w:t> </w:t>
      </w:r>
      <w:r>
        <w:rPr>
          <w:w w:val="80"/>
        </w:rPr>
        <w:t>Fabian</w:t>
      </w:r>
      <w:r>
        <w:rPr/>
        <w:t> </w:t>
      </w:r>
      <w:r>
        <w:rPr>
          <w:w w:val="80"/>
        </w:rPr>
        <w:t>Pereira</w:t>
      </w:r>
      <w:r>
        <w:rPr/>
        <w:t> </w:t>
      </w:r>
      <w:r>
        <w:rPr>
          <w:w w:val="80"/>
        </w:rPr>
        <w:t>Barbosa,</w:t>
      </w:r>
      <w:r>
        <w:rPr/>
        <w:t> </w:t>
      </w:r>
      <w:r>
        <w:rPr>
          <w:rFonts w:ascii="Arial" w:hAnsi="Arial"/>
          <w:b/>
          <w:w w:val="80"/>
        </w:rPr>
        <w:t>em</w:t>
      </w:r>
      <w:r>
        <w:rPr>
          <w:rFonts w:ascii="Arial" w:hAnsi="Arial"/>
          <w:b/>
        </w:rPr>
        <w:t> </w:t>
      </w:r>
      <w:r>
        <w:rPr>
          <w:rFonts w:ascii="Arial" w:hAnsi="Arial"/>
          <w:b/>
          <w:w w:val="80"/>
        </w:rPr>
        <w:t>parcial</w:t>
      </w:r>
      <w:r>
        <w:rPr>
          <w:rFonts w:ascii="Arial" w:hAnsi="Arial"/>
          <w:b/>
        </w:rPr>
        <w:t> </w:t>
      </w:r>
      <w:r>
        <w:rPr>
          <w:rFonts w:ascii="Arial" w:hAnsi="Arial"/>
          <w:b/>
          <w:w w:val="80"/>
        </w:rPr>
        <w:t>consonância</w:t>
      </w:r>
      <w:r>
        <w:rPr>
          <w:rFonts w:ascii="Arial" w:hAnsi="Arial"/>
          <w:b/>
        </w:rPr>
        <w:t> </w:t>
      </w:r>
      <w:r>
        <w:rPr>
          <w:w w:val="80"/>
        </w:rPr>
        <w:t>com</w:t>
      </w:r>
      <w:r>
        <w:rPr/>
        <w:t> </w:t>
      </w:r>
      <w:r>
        <w:rPr>
          <w:w w:val="80"/>
        </w:rPr>
        <w:t>o</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p>
    <w:p>
      <w:pPr>
        <w:pStyle w:val="BodyText"/>
        <w:ind w:right="134"/>
      </w:pPr>
      <w:r>
        <w:rPr>
          <w:rFonts w:ascii="Arial" w:hAnsi="Arial"/>
          <w:b/>
          <w:w w:val="80"/>
        </w:rPr>
        <w:t>10.1. Emite Parecer Prévio recomendando à Câmara Municipal a desaprovação</w:t>
      </w:r>
      <w:r>
        <w:rPr>
          <w:rFonts w:ascii="Arial" w:hAnsi="Arial"/>
          <w:b/>
        </w:rPr>
        <w:t> </w:t>
      </w:r>
      <w:r>
        <w:rPr>
          <w:w w:val="80"/>
        </w:rPr>
        <w:t>das contas da Prefeitura do Município</w:t>
      </w:r>
      <w:r>
        <w:rPr>
          <w:spacing w:val="80"/>
        </w:rPr>
        <w:t> </w:t>
      </w:r>
      <w:r>
        <w:rPr>
          <w:w w:val="85"/>
        </w:rPr>
        <w:t>de Iranduba, relativas ao exercício de 2011, de responsabilidade do Prefeito, Sr. Raymundo Nonato Lopes, conforme </w:t>
      </w:r>
      <w:r>
        <w:rPr>
          <w:w w:val="80"/>
        </w:rPr>
        <w:t>fundamentado neste Relatório e Voto, em observância ao art. 71, I, da Constituição Federal e do art. 40, inciso I, e art. 127, </w:t>
      </w:r>
      <w:r>
        <w:rPr>
          <w:w w:val="90"/>
        </w:rPr>
        <w:t>cabeça</w:t>
      </w:r>
      <w:r>
        <w:rPr>
          <w:spacing w:val="-10"/>
          <w:w w:val="90"/>
        </w:rPr>
        <w:t> </w:t>
      </w:r>
      <w:r>
        <w:rPr>
          <w:w w:val="90"/>
        </w:rPr>
        <w:t>e</w:t>
      </w:r>
      <w:r>
        <w:rPr>
          <w:spacing w:val="-10"/>
          <w:w w:val="90"/>
        </w:rPr>
        <w:t> </w:t>
      </w:r>
      <w:r>
        <w:rPr>
          <w:w w:val="90"/>
        </w:rPr>
        <w:t>parágrafos</w:t>
      </w:r>
      <w:r>
        <w:rPr>
          <w:spacing w:val="-10"/>
          <w:w w:val="90"/>
        </w:rPr>
        <w:t> </w:t>
      </w:r>
      <w:r>
        <w:rPr>
          <w:w w:val="90"/>
        </w:rPr>
        <w:t>segundo</w:t>
      </w:r>
      <w:r>
        <w:rPr>
          <w:spacing w:val="-10"/>
          <w:w w:val="90"/>
        </w:rPr>
        <w:t> </w:t>
      </w:r>
      <w:r>
        <w:rPr>
          <w:w w:val="90"/>
        </w:rPr>
        <w:t>e</w:t>
      </w:r>
      <w:r>
        <w:rPr>
          <w:spacing w:val="-10"/>
          <w:w w:val="90"/>
        </w:rPr>
        <w:t> </w:t>
      </w:r>
      <w:r>
        <w:rPr>
          <w:w w:val="90"/>
        </w:rPr>
        <w:t>quarto,</w:t>
      </w:r>
      <w:r>
        <w:rPr>
          <w:spacing w:val="-10"/>
          <w:w w:val="90"/>
        </w:rPr>
        <w:t> </w:t>
      </w:r>
      <w:r>
        <w:rPr>
          <w:w w:val="90"/>
        </w:rPr>
        <w:t>da</w:t>
      </w:r>
      <w:r>
        <w:rPr>
          <w:spacing w:val="-10"/>
          <w:w w:val="90"/>
        </w:rPr>
        <w:t> </w:t>
      </w:r>
      <w:r>
        <w:rPr>
          <w:w w:val="90"/>
        </w:rPr>
        <w:t>Constituição</w:t>
      </w:r>
      <w:r>
        <w:rPr>
          <w:spacing w:val="-9"/>
          <w:w w:val="90"/>
        </w:rPr>
        <w:t> </w:t>
      </w:r>
      <w:r>
        <w:rPr>
          <w:w w:val="90"/>
        </w:rPr>
        <w:t>do</w:t>
      </w:r>
      <w:r>
        <w:rPr>
          <w:spacing w:val="-10"/>
          <w:w w:val="90"/>
        </w:rPr>
        <w:t> </w:t>
      </w:r>
      <w:r>
        <w:rPr>
          <w:w w:val="90"/>
        </w:rPr>
        <w:t>Estado</w:t>
      </w:r>
      <w:r>
        <w:rPr>
          <w:spacing w:val="-10"/>
          <w:w w:val="90"/>
        </w:rPr>
        <w:t> </w:t>
      </w:r>
      <w:r>
        <w:rPr>
          <w:w w:val="90"/>
        </w:rPr>
        <w:t>do</w:t>
      </w:r>
      <w:r>
        <w:rPr>
          <w:spacing w:val="-10"/>
          <w:w w:val="90"/>
        </w:rPr>
        <w:t> </w:t>
      </w:r>
      <w:r>
        <w:rPr>
          <w:w w:val="90"/>
        </w:rPr>
        <w:t>Amazonas.</w:t>
      </w:r>
      <w:r>
        <w:rPr>
          <w:spacing w:val="-7"/>
          <w:w w:val="90"/>
        </w:rPr>
        <w:t> </w:t>
      </w:r>
      <w:r>
        <w:rPr>
          <w:rFonts w:ascii="Arial" w:hAnsi="Arial"/>
          <w:b/>
          <w:w w:val="90"/>
        </w:rPr>
        <w:t>ACÓRDÃO</w:t>
      </w:r>
      <w:r>
        <w:rPr>
          <w:rFonts w:ascii="Arial" w:hAnsi="Arial"/>
          <w:b/>
          <w:spacing w:val="-10"/>
          <w:w w:val="90"/>
        </w:rPr>
        <w:t> </w:t>
      </w:r>
      <w:r>
        <w:rPr>
          <w:rFonts w:ascii="Arial" w:hAnsi="Arial"/>
          <w:b/>
          <w:w w:val="90"/>
        </w:rPr>
        <w:t>Nº</w:t>
      </w:r>
      <w:r>
        <w:rPr>
          <w:rFonts w:ascii="Arial" w:hAnsi="Arial"/>
          <w:b/>
          <w:spacing w:val="-9"/>
          <w:w w:val="90"/>
        </w:rPr>
        <w:t> </w:t>
      </w:r>
      <w:r>
        <w:rPr>
          <w:rFonts w:ascii="Arial" w:hAnsi="Arial"/>
          <w:b/>
          <w:w w:val="90"/>
        </w:rPr>
        <w:t>74/2024:</w:t>
      </w:r>
      <w:r>
        <w:rPr>
          <w:rFonts w:ascii="Arial" w:hAnsi="Arial"/>
          <w:b/>
          <w:spacing w:val="-10"/>
          <w:w w:val="90"/>
        </w:rPr>
        <w:t> </w:t>
      </w:r>
      <w:r>
        <w:rPr>
          <w:w w:val="90"/>
        </w:rPr>
        <w:t>Vistos, </w:t>
      </w:r>
      <w:r>
        <w:rPr>
          <w:w w:val="80"/>
        </w:rPr>
        <w:t>relatados</w:t>
      </w:r>
      <w:r>
        <w:rPr/>
        <w:t> </w:t>
      </w:r>
      <w:r>
        <w:rPr>
          <w:w w:val="80"/>
        </w:rPr>
        <w:t>e discutidos</w:t>
      </w:r>
      <w:r>
        <w:rPr/>
        <w:t> </w:t>
      </w:r>
      <w:r>
        <w:rPr>
          <w:w w:val="80"/>
        </w:rPr>
        <w:t>estes autos</w:t>
      </w:r>
      <w:r>
        <w:rPr/>
        <w:t> </w:t>
      </w:r>
      <w:r>
        <w:rPr>
          <w:w w:val="80"/>
        </w:rPr>
        <w:t>acima</w:t>
      </w:r>
      <w:r>
        <w:rPr/>
        <w:t> </w:t>
      </w:r>
      <w:r>
        <w:rPr>
          <w:w w:val="80"/>
        </w:rPr>
        <w:t>identificados,</w:t>
      </w:r>
      <w:r>
        <w:rPr/>
        <w:t> </w:t>
      </w:r>
      <w:r>
        <w:rPr>
          <w:rFonts w:ascii="Arial" w:hAnsi="Arial"/>
          <w:b/>
          <w:w w:val="80"/>
        </w:rPr>
        <w:t>ACORDAM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 de Contas do Estado do Amazonas, reunidos em Sessão</w:t>
      </w:r>
      <w:r>
        <w:rPr/>
        <w:t> </w:t>
      </w:r>
      <w:r>
        <w:rPr>
          <w:w w:val="80"/>
        </w:rPr>
        <w:t>do </w:t>
      </w:r>
      <w:r>
        <w:rPr>
          <w:rFonts w:ascii="Arial" w:hAnsi="Arial"/>
          <w:b/>
          <w:w w:val="80"/>
        </w:rPr>
        <w:t>Tribunal Pleno</w:t>
      </w:r>
      <w:r>
        <w:rPr>
          <w:w w:val="80"/>
        </w:rPr>
        <w:t>, no exercício da competência atribuída pelos </w:t>
      </w:r>
      <w:r>
        <w:rPr>
          <w:spacing w:val="-2"/>
          <w:w w:val="85"/>
        </w:rPr>
        <w:t>arts. 5º, II e 11, III, “a” item 1, da Resolução nº 04/2002-TCE/AM, </w:t>
      </w:r>
      <w:r>
        <w:rPr>
          <w:rFonts w:ascii="Arial" w:hAnsi="Arial"/>
          <w:b/>
          <w:spacing w:val="-2"/>
          <w:w w:val="85"/>
        </w:rPr>
        <w:t>à unanimidade</w:t>
      </w:r>
      <w:r>
        <w:rPr>
          <w:spacing w:val="-2"/>
          <w:w w:val="85"/>
        </w:rPr>
        <w:t>, nos termos do voto do Excelentíssimo </w:t>
      </w:r>
      <w:r>
        <w:rPr>
          <w:w w:val="85"/>
        </w:rPr>
        <w:t>Senhor Conselheiro Convocado e Relator, que acolheu em sessão o voto-vista proferido pelo Conselheiro Luis Fabian </w:t>
      </w:r>
      <w:r>
        <w:rPr>
          <w:w w:val="80"/>
        </w:rPr>
        <w:t>Pereira Barbosa, que passa a ser parte integrante do Parecer Prévio,</w:t>
      </w:r>
      <w:r>
        <w:rPr/>
        <w:t> </w:t>
      </w:r>
      <w:r>
        <w:rPr>
          <w:rFonts w:ascii="Arial" w:hAnsi="Arial"/>
          <w:b/>
          <w:w w:val="80"/>
        </w:rPr>
        <w:t>em parcial consonância </w:t>
      </w:r>
      <w:r>
        <w:rPr>
          <w:w w:val="80"/>
        </w:rPr>
        <w:t>com o pronunciamento do </w:t>
      </w:r>
      <w:r>
        <w:rPr>
          <w:w w:val="85"/>
        </w:rPr>
        <w:t>Ministério Público junto a este Tribunal, no sentido de: </w:t>
      </w:r>
      <w:r>
        <w:rPr>
          <w:rFonts w:ascii="Arial" w:hAnsi="Arial"/>
          <w:b/>
          <w:w w:val="85"/>
        </w:rPr>
        <w:t>10.1. Encaminhar </w:t>
      </w:r>
      <w:r>
        <w:rPr>
          <w:w w:val="85"/>
        </w:rPr>
        <w:t>após a sua devida publicação, este Parecer Prévio, acompanhado deste Voto e de cópia integral deste Processo à Câmara Municipal de Iranduba, para que ela, </w:t>
      </w:r>
      <w:r>
        <w:rPr>
          <w:spacing w:val="-2"/>
          <w:w w:val="85"/>
        </w:rPr>
        <w:t>exercendo a competência que lhe é fixada pelo art. 127 e parágrafos, da Constituição do Estado do Amazonas, realize o </w:t>
      </w:r>
      <w:r>
        <w:rPr>
          <w:w w:val="85"/>
        </w:rPr>
        <w:t>julgamento das referidas contas, observando, sobretudo, o seguinte (parágrafos quinto, sexto e sétimo do art. 127, da </w:t>
      </w:r>
      <w:r>
        <w:rPr>
          <w:spacing w:val="-2"/>
          <w:w w:val="85"/>
        </w:rPr>
        <w:t>Constituição do Estado): O julgamento das Contas da Prefeitura Municipal pela Câmara de Vereadores se dará no prazo </w:t>
      </w:r>
      <w:r>
        <w:rPr>
          <w:w w:val="85"/>
        </w:rPr>
        <w:t>de sessenta dias, após a publicação no Diário Oficial do Estado do parecer prévio emitido pelo Tribunal de Contas do Estado ou, estando a Câmara em recesso, até o sexagésimo dia do início da sessão legislativa seguinte. Decorrido o </w:t>
      </w:r>
      <w:r>
        <w:rPr>
          <w:w w:val="80"/>
        </w:rPr>
        <w:t>prazo estabelecido no parágrafo anterior sem deliberação pela Câmara Municipal, as contas juntamente com o parecer do </w:t>
      </w:r>
      <w:r>
        <w:rPr>
          <w:w w:val="85"/>
        </w:rPr>
        <w:t>Tribunal</w:t>
      </w:r>
      <w:r>
        <w:rPr>
          <w:spacing w:val="-7"/>
          <w:w w:val="85"/>
        </w:rPr>
        <w:t> </w:t>
      </w:r>
      <w:r>
        <w:rPr>
          <w:w w:val="85"/>
        </w:rPr>
        <w:t>serão</w:t>
      </w:r>
      <w:r>
        <w:rPr>
          <w:spacing w:val="-6"/>
          <w:w w:val="85"/>
        </w:rPr>
        <w:t> </w:t>
      </w:r>
      <w:r>
        <w:rPr>
          <w:w w:val="85"/>
        </w:rPr>
        <w:t>incluídos</w:t>
      </w:r>
      <w:r>
        <w:rPr>
          <w:spacing w:val="-5"/>
          <w:w w:val="85"/>
        </w:rPr>
        <w:t> </w:t>
      </w:r>
      <w:r>
        <w:rPr>
          <w:w w:val="85"/>
        </w:rPr>
        <w:t>na</w:t>
      </w:r>
      <w:r>
        <w:rPr>
          <w:spacing w:val="-7"/>
          <w:w w:val="85"/>
        </w:rPr>
        <w:t> </w:t>
      </w:r>
      <w:r>
        <w:rPr>
          <w:w w:val="85"/>
        </w:rPr>
        <w:t>ordem</w:t>
      </w:r>
      <w:r>
        <w:rPr>
          <w:spacing w:val="-6"/>
          <w:w w:val="85"/>
        </w:rPr>
        <w:t> </w:t>
      </w:r>
      <w:r>
        <w:rPr>
          <w:w w:val="85"/>
        </w:rPr>
        <w:t>do</w:t>
      </w:r>
      <w:r>
        <w:rPr>
          <w:spacing w:val="-6"/>
          <w:w w:val="85"/>
        </w:rPr>
        <w:t> </w:t>
      </w:r>
      <w:r>
        <w:rPr>
          <w:w w:val="85"/>
        </w:rPr>
        <w:t>dia,</w:t>
      </w:r>
      <w:r>
        <w:rPr>
          <w:spacing w:val="-6"/>
          <w:w w:val="85"/>
        </w:rPr>
        <w:t> </w:t>
      </w:r>
      <w:r>
        <w:rPr>
          <w:w w:val="85"/>
        </w:rPr>
        <w:t>sobrestando-se</w:t>
      </w:r>
      <w:r>
        <w:rPr>
          <w:spacing w:val="-6"/>
          <w:w w:val="85"/>
        </w:rPr>
        <w:t> </w:t>
      </w:r>
      <w:r>
        <w:rPr>
          <w:w w:val="85"/>
        </w:rPr>
        <w:t>a</w:t>
      </w:r>
      <w:r>
        <w:rPr>
          <w:spacing w:val="-6"/>
          <w:w w:val="85"/>
        </w:rPr>
        <w:t> </w:t>
      </w:r>
      <w:r>
        <w:rPr>
          <w:w w:val="85"/>
        </w:rPr>
        <w:t>deliberação</w:t>
      </w:r>
      <w:r>
        <w:rPr>
          <w:spacing w:val="-6"/>
          <w:w w:val="85"/>
        </w:rPr>
        <w:t> </w:t>
      </w:r>
      <w:r>
        <w:rPr>
          <w:w w:val="85"/>
        </w:rPr>
        <w:t>quanto</w:t>
      </w:r>
      <w:r>
        <w:rPr>
          <w:spacing w:val="-6"/>
          <w:w w:val="85"/>
        </w:rPr>
        <w:t> </w:t>
      </w:r>
      <w:r>
        <w:rPr>
          <w:w w:val="85"/>
        </w:rPr>
        <w:t>aos</w:t>
      </w:r>
      <w:r>
        <w:rPr>
          <w:spacing w:val="-6"/>
          <w:w w:val="85"/>
        </w:rPr>
        <w:t> </w:t>
      </w:r>
      <w:r>
        <w:rPr>
          <w:w w:val="85"/>
        </w:rPr>
        <w:t>demais</w:t>
      </w:r>
      <w:r>
        <w:rPr>
          <w:spacing w:val="-7"/>
          <w:w w:val="85"/>
        </w:rPr>
        <w:t> </w:t>
      </w:r>
      <w:r>
        <w:rPr>
          <w:w w:val="85"/>
        </w:rPr>
        <w:t>assuntos,</w:t>
      </w:r>
      <w:r>
        <w:rPr>
          <w:spacing w:val="-6"/>
          <w:w w:val="85"/>
        </w:rPr>
        <w:t> </w:t>
      </w:r>
      <w:r>
        <w:rPr>
          <w:w w:val="85"/>
        </w:rPr>
        <w:t>para</w:t>
      </w:r>
      <w:r>
        <w:rPr>
          <w:spacing w:val="-7"/>
          <w:w w:val="85"/>
        </w:rPr>
        <w:t> </w:t>
      </w:r>
      <w:r>
        <w:rPr>
          <w:w w:val="85"/>
        </w:rPr>
        <w:t>que</w:t>
      </w:r>
      <w:r>
        <w:rPr>
          <w:spacing w:val="-6"/>
          <w:w w:val="85"/>
        </w:rPr>
        <w:t> </w:t>
      </w:r>
      <w:r>
        <w:rPr>
          <w:w w:val="85"/>
        </w:rPr>
        <w:t>ultime</w:t>
      </w:r>
      <w:r>
        <w:rPr>
          <w:spacing w:val="-7"/>
          <w:w w:val="85"/>
        </w:rPr>
        <w:t> </w:t>
      </w:r>
      <w:r>
        <w:rPr>
          <w:w w:val="85"/>
        </w:rPr>
        <w:t>a votação.</w:t>
      </w:r>
      <w:r>
        <w:rPr>
          <w:spacing w:val="-1"/>
          <w:w w:val="85"/>
        </w:rPr>
        <w:t> </w:t>
      </w:r>
      <w:r>
        <w:rPr>
          <w:w w:val="85"/>
        </w:rPr>
        <w:t>O</w:t>
      </w:r>
      <w:r>
        <w:rPr>
          <w:spacing w:val="-3"/>
          <w:w w:val="85"/>
        </w:rPr>
        <w:t> </w:t>
      </w:r>
      <w:r>
        <w:rPr>
          <w:w w:val="85"/>
        </w:rPr>
        <w:t>parecer</w:t>
      </w:r>
      <w:r>
        <w:rPr>
          <w:spacing w:val="-2"/>
          <w:w w:val="85"/>
        </w:rPr>
        <w:t> </w:t>
      </w:r>
      <w:r>
        <w:rPr>
          <w:w w:val="85"/>
        </w:rPr>
        <w:t>prévio,</w:t>
      </w:r>
      <w:r>
        <w:rPr>
          <w:spacing w:val="-3"/>
          <w:w w:val="85"/>
        </w:rPr>
        <w:t> </w:t>
      </w:r>
      <w:r>
        <w:rPr>
          <w:w w:val="85"/>
        </w:rPr>
        <w:t>emitido pelo</w:t>
      </w:r>
      <w:r>
        <w:rPr>
          <w:spacing w:val="-1"/>
          <w:w w:val="85"/>
        </w:rPr>
        <w:t> </w:t>
      </w:r>
      <w:r>
        <w:rPr>
          <w:w w:val="85"/>
        </w:rPr>
        <w:t>Tribunal</w:t>
      </w:r>
      <w:r>
        <w:rPr>
          <w:spacing w:val="-2"/>
          <w:w w:val="85"/>
        </w:rPr>
        <w:t> </w:t>
      </w:r>
      <w:r>
        <w:rPr>
          <w:w w:val="85"/>
        </w:rPr>
        <w:t>de</w:t>
      </w:r>
      <w:r>
        <w:rPr>
          <w:spacing w:val="-2"/>
          <w:w w:val="85"/>
        </w:rPr>
        <w:t> </w:t>
      </w:r>
      <w:r>
        <w:rPr>
          <w:w w:val="85"/>
        </w:rPr>
        <w:t>Contas</w:t>
      </w:r>
      <w:r>
        <w:rPr>
          <w:spacing w:val="-3"/>
          <w:w w:val="85"/>
        </w:rPr>
        <w:t> </w:t>
      </w:r>
      <w:r>
        <w:rPr>
          <w:w w:val="85"/>
        </w:rPr>
        <w:t>do</w:t>
      </w:r>
      <w:r>
        <w:rPr>
          <w:spacing w:val="-2"/>
          <w:w w:val="85"/>
        </w:rPr>
        <w:t> </w:t>
      </w:r>
      <w:r>
        <w:rPr>
          <w:w w:val="85"/>
        </w:rPr>
        <w:t>Estado</w:t>
      </w:r>
      <w:r>
        <w:rPr>
          <w:spacing w:val="-1"/>
          <w:w w:val="85"/>
        </w:rPr>
        <w:t> </w:t>
      </w:r>
      <w:r>
        <w:rPr>
          <w:w w:val="85"/>
        </w:rPr>
        <w:t>sobre as</w:t>
      </w:r>
      <w:r>
        <w:rPr>
          <w:spacing w:val="-2"/>
          <w:w w:val="85"/>
        </w:rPr>
        <w:t> </w:t>
      </w:r>
      <w:r>
        <w:rPr>
          <w:w w:val="85"/>
        </w:rPr>
        <w:t>contas</w:t>
      </w:r>
      <w:r>
        <w:rPr>
          <w:spacing w:val="-2"/>
          <w:w w:val="85"/>
        </w:rPr>
        <w:t> </w:t>
      </w:r>
      <w:r>
        <w:rPr>
          <w:w w:val="85"/>
        </w:rPr>
        <w:t>que</w:t>
      </w:r>
      <w:r>
        <w:rPr>
          <w:spacing w:val="-1"/>
          <w:w w:val="85"/>
        </w:rPr>
        <w:t> </w:t>
      </w:r>
      <w:r>
        <w:rPr>
          <w:w w:val="85"/>
        </w:rPr>
        <w:t>o</w:t>
      </w:r>
      <w:r>
        <w:rPr>
          <w:spacing w:val="-2"/>
          <w:w w:val="85"/>
        </w:rPr>
        <w:t> </w:t>
      </w:r>
      <w:r>
        <w:rPr>
          <w:w w:val="85"/>
        </w:rPr>
        <w:t>Prefeito</w:t>
      </w:r>
      <w:r>
        <w:rPr>
          <w:spacing w:val="-2"/>
          <w:w w:val="85"/>
        </w:rPr>
        <w:t> </w:t>
      </w:r>
      <w:r>
        <w:rPr>
          <w:w w:val="85"/>
        </w:rPr>
        <w:t>deve</w:t>
      </w:r>
      <w:r>
        <w:rPr>
          <w:spacing w:val="-1"/>
          <w:w w:val="85"/>
        </w:rPr>
        <w:t> </w:t>
      </w:r>
      <w:r>
        <w:rPr>
          <w:w w:val="85"/>
        </w:rPr>
        <w:t>anualmente prestar, só deixará de prevalecer por decisão de dois terços dos membros da Câmara Municipal; </w:t>
      </w:r>
      <w:r>
        <w:rPr>
          <w:rFonts w:ascii="Arial" w:hAnsi="Arial"/>
          <w:b/>
          <w:w w:val="85"/>
        </w:rPr>
        <w:t>10.2. Determinar </w:t>
      </w:r>
      <w:r>
        <w:rPr>
          <w:w w:val="85"/>
        </w:rPr>
        <w:t>à </w:t>
      </w:r>
      <w:r>
        <w:rPr>
          <w:w w:val="80"/>
        </w:rPr>
        <w:t>Secretaria</w:t>
      </w:r>
      <w:r>
        <w:rPr/>
        <w:t> </w:t>
      </w:r>
      <w:r>
        <w:rPr>
          <w:w w:val="80"/>
        </w:rPr>
        <w:t>de</w:t>
      </w:r>
      <w:r>
        <w:rPr/>
        <w:t> </w:t>
      </w:r>
      <w:r>
        <w:rPr>
          <w:w w:val="80"/>
        </w:rPr>
        <w:t>Controle</w:t>
      </w:r>
      <w:r>
        <w:rPr/>
        <w:t> </w:t>
      </w:r>
      <w:r>
        <w:rPr>
          <w:w w:val="80"/>
        </w:rPr>
        <w:t>Externo</w:t>
      </w:r>
      <w:r>
        <w:rPr/>
        <w:t> </w:t>
      </w:r>
      <w:r>
        <w:rPr>
          <w:w w:val="80"/>
        </w:rPr>
        <w:t>que,</w:t>
      </w:r>
      <w:r>
        <w:rPr/>
        <w:t> </w:t>
      </w:r>
      <w:r>
        <w:rPr>
          <w:w w:val="80"/>
        </w:rPr>
        <w:t>examinando</w:t>
      </w:r>
      <w:r>
        <w:rPr/>
        <w:t> </w:t>
      </w:r>
      <w:r>
        <w:rPr>
          <w:w w:val="80"/>
        </w:rPr>
        <w:t>as</w:t>
      </w:r>
      <w:r>
        <w:rPr/>
        <w:t> </w:t>
      </w:r>
      <w:r>
        <w:rPr>
          <w:w w:val="80"/>
        </w:rPr>
        <w:t>impropriedades</w:t>
      </w:r>
      <w:r>
        <w:rPr/>
        <w:t> </w:t>
      </w:r>
      <w:r>
        <w:rPr>
          <w:w w:val="80"/>
        </w:rPr>
        <w:t>que</w:t>
      </w:r>
      <w:r>
        <w:rPr/>
        <w:t> </w:t>
      </w:r>
      <w:r>
        <w:rPr>
          <w:w w:val="80"/>
        </w:rPr>
        <w:t>constituem</w:t>
      </w:r>
      <w:r>
        <w:rPr/>
        <w:t> </w:t>
      </w:r>
      <w:r>
        <w:rPr>
          <w:w w:val="80"/>
        </w:rPr>
        <w:t>atos</w:t>
      </w:r>
      <w:r>
        <w:rPr/>
        <w:t> </w:t>
      </w:r>
      <w:r>
        <w:rPr>
          <w:w w:val="80"/>
        </w:rPr>
        <w:t>de</w:t>
      </w:r>
      <w:r>
        <w:rPr/>
        <w:t> </w:t>
      </w:r>
      <w:r>
        <w:rPr>
          <w:w w:val="80"/>
        </w:rPr>
        <w:t>gestão</w:t>
      </w:r>
      <w:r>
        <w:rPr/>
        <w:t> </w:t>
      </w:r>
      <w:r>
        <w:rPr>
          <w:w w:val="80"/>
        </w:rPr>
        <w:t>indicadas</w:t>
      </w:r>
      <w:r>
        <w:rPr/>
        <w:t> </w:t>
      </w:r>
      <w:r>
        <w:rPr>
          <w:w w:val="80"/>
        </w:rPr>
        <w:t>pela</w:t>
      </w:r>
      <w:r>
        <w:rPr/>
        <w:t> </w:t>
      </w:r>
      <w:r>
        <w:rPr>
          <w:w w:val="80"/>
        </w:rPr>
        <w:t>DICAMI </w:t>
      </w:r>
      <w:r>
        <w:rPr>
          <w:w w:val="85"/>
        </w:rPr>
        <w:t>e DICOP, em atenção à competência prevista no art. 73-A, da Lei Complementar nº 101/2000, adote as providências </w:t>
      </w:r>
      <w:r>
        <w:rPr>
          <w:w w:val="80"/>
        </w:rPr>
        <w:t>cabíveis à autuação de processo apartado, para devida apuração e fiscalização por parte deste Tribunal de Contas;</w:t>
      </w:r>
      <w:r>
        <w:rPr/>
        <w:t> </w:t>
      </w:r>
      <w:r>
        <w:rPr>
          <w:rFonts w:ascii="Arial" w:hAnsi="Arial"/>
          <w:b/>
          <w:w w:val="80"/>
        </w:rPr>
        <w:t>10.3. </w:t>
      </w:r>
      <w:r>
        <w:rPr>
          <w:rFonts w:ascii="Arial" w:hAnsi="Arial"/>
          <w:b/>
          <w:w w:val="85"/>
        </w:rPr>
        <w:t>Reconhecer a prescrição </w:t>
      </w:r>
      <w:r>
        <w:rPr>
          <w:w w:val="85"/>
        </w:rPr>
        <w:t>excepcionalmente, dada não ser o objeto deste feito, em favor dos Srs. Raymundo Nonato </w:t>
      </w:r>
      <w:r>
        <w:rPr>
          <w:w w:val="80"/>
        </w:rPr>
        <w:t>Lopes, Prefeito de Iranduba, no exercício de 2011, Diemes Bentes Arruda</w:t>
      </w:r>
      <w:r>
        <w:rPr/>
        <w:t> </w:t>
      </w:r>
      <w:r>
        <w:rPr>
          <w:w w:val="80"/>
        </w:rPr>
        <w:t>- Secretário de Finanças de Iranduba, à época, </w:t>
      </w:r>
      <w:r>
        <w:rPr>
          <w:spacing w:val="-2"/>
          <w:w w:val="90"/>
        </w:rPr>
        <w:t>Hermes</w:t>
      </w:r>
      <w:r>
        <w:rPr>
          <w:spacing w:val="-4"/>
          <w:w w:val="90"/>
        </w:rPr>
        <w:t> </w:t>
      </w:r>
      <w:r>
        <w:rPr>
          <w:spacing w:val="-2"/>
          <w:w w:val="90"/>
        </w:rPr>
        <w:t>Maramaldo</w:t>
      </w:r>
      <w:r>
        <w:rPr>
          <w:spacing w:val="-4"/>
          <w:w w:val="90"/>
        </w:rPr>
        <w:t> </w:t>
      </w:r>
      <w:r>
        <w:rPr>
          <w:spacing w:val="-2"/>
          <w:w w:val="90"/>
        </w:rPr>
        <w:t>-</w:t>
      </w:r>
      <w:r>
        <w:rPr>
          <w:spacing w:val="-4"/>
          <w:w w:val="90"/>
        </w:rPr>
        <w:t> </w:t>
      </w:r>
      <w:r>
        <w:rPr>
          <w:spacing w:val="-2"/>
          <w:w w:val="90"/>
        </w:rPr>
        <w:t>Secretário</w:t>
      </w:r>
      <w:r>
        <w:rPr>
          <w:spacing w:val="-4"/>
          <w:w w:val="90"/>
        </w:rPr>
        <w:t> </w:t>
      </w:r>
      <w:r>
        <w:rPr>
          <w:spacing w:val="-2"/>
          <w:w w:val="90"/>
        </w:rPr>
        <w:t>de</w:t>
      </w:r>
      <w:r>
        <w:rPr>
          <w:spacing w:val="-4"/>
          <w:w w:val="90"/>
        </w:rPr>
        <w:t> </w:t>
      </w:r>
      <w:r>
        <w:rPr>
          <w:spacing w:val="-2"/>
          <w:w w:val="90"/>
        </w:rPr>
        <w:t>Saúde</w:t>
      </w:r>
      <w:r>
        <w:rPr>
          <w:spacing w:val="-4"/>
          <w:w w:val="90"/>
        </w:rPr>
        <w:t> </w:t>
      </w:r>
      <w:r>
        <w:rPr>
          <w:spacing w:val="-2"/>
          <w:w w:val="90"/>
        </w:rPr>
        <w:t>de</w:t>
      </w:r>
      <w:r>
        <w:rPr>
          <w:spacing w:val="-4"/>
          <w:w w:val="90"/>
        </w:rPr>
        <w:t> </w:t>
      </w:r>
      <w:r>
        <w:rPr>
          <w:spacing w:val="-2"/>
          <w:w w:val="90"/>
        </w:rPr>
        <w:t>Iranduba</w:t>
      </w:r>
      <w:r>
        <w:rPr>
          <w:spacing w:val="-4"/>
          <w:w w:val="90"/>
        </w:rPr>
        <w:t> </w:t>
      </w:r>
      <w:r>
        <w:rPr>
          <w:spacing w:val="-2"/>
          <w:w w:val="90"/>
        </w:rPr>
        <w:t>à</w:t>
      </w:r>
      <w:r>
        <w:rPr>
          <w:spacing w:val="-4"/>
          <w:w w:val="90"/>
        </w:rPr>
        <w:t> </w:t>
      </w:r>
      <w:r>
        <w:rPr>
          <w:spacing w:val="-2"/>
          <w:w w:val="90"/>
        </w:rPr>
        <w:t>época,</w:t>
      </w:r>
      <w:r>
        <w:rPr>
          <w:spacing w:val="-4"/>
          <w:w w:val="90"/>
        </w:rPr>
        <w:t> </w:t>
      </w:r>
      <w:r>
        <w:rPr>
          <w:spacing w:val="-2"/>
          <w:w w:val="90"/>
        </w:rPr>
        <w:t>Francisco</w:t>
      </w:r>
      <w:r>
        <w:rPr>
          <w:spacing w:val="-5"/>
          <w:w w:val="90"/>
        </w:rPr>
        <w:t> </w:t>
      </w:r>
      <w:r>
        <w:rPr>
          <w:spacing w:val="-2"/>
          <w:w w:val="90"/>
        </w:rPr>
        <w:t>Elaime</w:t>
      </w:r>
      <w:r>
        <w:rPr>
          <w:spacing w:val="-4"/>
          <w:w w:val="90"/>
        </w:rPr>
        <w:t> </w:t>
      </w:r>
      <w:r>
        <w:rPr>
          <w:spacing w:val="-2"/>
          <w:w w:val="90"/>
        </w:rPr>
        <w:t>Monteiro</w:t>
      </w:r>
      <w:r>
        <w:rPr>
          <w:spacing w:val="-4"/>
          <w:w w:val="90"/>
        </w:rPr>
        <w:t> </w:t>
      </w:r>
      <w:r>
        <w:rPr>
          <w:spacing w:val="-2"/>
          <w:w w:val="90"/>
        </w:rPr>
        <w:t>da</w:t>
      </w:r>
      <w:r>
        <w:rPr>
          <w:spacing w:val="-4"/>
          <w:w w:val="90"/>
        </w:rPr>
        <w:t> </w:t>
      </w:r>
      <w:r>
        <w:rPr>
          <w:spacing w:val="-2"/>
          <w:w w:val="90"/>
        </w:rPr>
        <w:t>Silva</w:t>
      </w:r>
      <w:r>
        <w:rPr>
          <w:spacing w:val="-2"/>
          <w:w w:val="90"/>
        </w:rPr>
        <w:t> -</w:t>
      </w:r>
      <w:r>
        <w:rPr>
          <w:spacing w:val="-4"/>
          <w:w w:val="90"/>
        </w:rPr>
        <w:t> </w:t>
      </w:r>
      <w:r>
        <w:rPr>
          <w:spacing w:val="-2"/>
          <w:w w:val="90"/>
        </w:rPr>
        <w:t>Vereador</w:t>
      </w:r>
      <w:r>
        <w:rPr>
          <w:spacing w:val="-6"/>
          <w:w w:val="90"/>
        </w:rPr>
        <w:t> </w:t>
      </w:r>
      <w:r>
        <w:rPr>
          <w:spacing w:val="-2"/>
          <w:w w:val="90"/>
        </w:rPr>
        <w:t>de </w:t>
      </w:r>
      <w:r>
        <w:rPr>
          <w:w w:val="85"/>
        </w:rPr>
        <w:t>Iranduba</w:t>
      </w:r>
      <w:r>
        <w:rPr>
          <w:spacing w:val="-3"/>
          <w:w w:val="85"/>
        </w:rPr>
        <w:t> </w:t>
      </w:r>
      <w:r>
        <w:rPr>
          <w:w w:val="85"/>
        </w:rPr>
        <w:t>à</w:t>
      </w:r>
      <w:r>
        <w:rPr>
          <w:spacing w:val="-3"/>
          <w:w w:val="85"/>
        </w:rPr>
        <w:t> </w:t>
      </w:r>
      <w:r>
        <w:rPr>
          <w:w w:val="85"/>
        </w:rPr>
        <w:t>época,</w:t>
      </w:r>
      <w:r>
        <w:rPr>
          <w:spacing w:val="-3"/>
          <w:w w:val="85"/>
        </w:rPr>
        <w:t> </w:t>
      </w:r>
      <w:r>
        <w:rPr>
          <w:w w:val="85"/>
        </w:rPr>
        <w:t>e,</w:t>
      </w:r>
      <w:r>
        <w:rPr>
          <w:spacing w:val="-3"/>
          <w:w w:val="85"/>
        </w:rPr>
        <w:t> </w:t>
      </w:r>
      <w:r>
        <w:rPr>
          <w:w w:val="85"/>
        </w:rPr>
        <w:t>Antônio</w:t>
      </w:r>
      <w:r>
        <w:rPr>
          <w:spacing w:val="-3"/>
          <w:w w:val="85"/>
        </w:rPr>
        <w:t> </w:t>
      </w:r>
      <w:r>
        <w:rPr>
          <w:w w:val="85"/>
        </w:rPr>
        <w:t>Irapuan</w:t>
      </w:r>
      <w:r>
        <w:rPr>
          <w:spacing w:val="-3"/>
          <w:w w:val="85"/>
        </w:rPr>
        <w:t> </w:t>
      </w:r>
      <w:r>
        <w:rPr>
          <w:w w:val="85"/>
        </w:rPr>
        <w:t>Vale</w:t>
      </w:r>
      <w:r>
        <w:rPr>
          <w:spacing w:val="-3"/>
          <w:w w:val="85"/>
        </w:rPr>
        <w:t> </w:t>
      </w:r>
      <w:r>
        <w:rPr>
          <w:w w:val="85"/>
        </w:rPr>
        <w:t>Sampaio -</w:t>
      </w:r>
      <w:r>
        <w:rPr>
          <w:spacing w:val="-3"/>
          <w:w w:val="85"/>
        </w:rPr>
        <w:t> </w:t>
      </w:r>
      <w:r>
        <w:rPr>
          <w:w w:val="85"/>
        </w:rPr>
        <w:t>Vereador</w:t>
      </w:r>
      <w:r>
        <w:rPr>
          <w:spacing w:val="-4"/>
          <w:w w:val="85"/>
        </w:rPr>
        <w:t> </w:t>
      </w:r>
      <w:r>
        <w:rPr>
          <w:w w:val="85"/>
        </w:rPr>
        <w:t>de</w:t>
      </w:r>
      <w:r>
        <w:rPr>
          <w:spacing w:val="-3"/>
          <w:w w:val="85"/>
        </w:rPr>
        <w:t> </w:t>
      </w:r>
      <w:r>
        <w:rPr>
          <w:w w:val="85"/>
        </w:rPr>
        <w:t>Iranduba</w:t>
      </w:r>
      <w:r>
        <w:rPr>
          <w:spacing w:val="-5"/>
          <w:w w:val="85"/>
        </w:rPr>
        <w:t> </w:t>
      </w:r>
      <w:r>
        <w:rPr>
          <w:w w:val="85"/>
        </w:rPr>
        <w:t>à</w:t>
      </w:r>
      <w:r>
        <w:rPr>
          <w:spacing w:val="-3"/>
          <w:w w:val="85"/>
        </w:rPr>
        <w:t> </w:t>
      </w:r>
      <w:r>
        <w:rPr>
          <w:w w:val="85"/>
        </w:rPr>
        <w:t>época,</w:t>
      </w:r>
      <w:r>
        <w:rPr>
          <w:spacing w:val="-3"/>
          <w:w w:val="85"/>
        </w:rPr>
        <w:t> </w:t>
      </w:r>
      <w:r>
        <w:rPr>
          <w:w w:val="85"/>
        </w:rPr>
        <w:t>em</w:t>
      </w:r>
      <w:r>
        <w:rPr>
          <w:spacing w:val="-4"/>
          <w:w w:val="85"/>
        </w:rPr>
        <w:t> </w:t>
      </w:r>
      <w:r>
        <w:rPr>
          <w:w w:val="85"/>
        </w:rPr>
        <w:t>relação</w:t>
      </w:r>
      <w:r>
        <w:rPr>
          <w:spacing w:val="-3"/>
          <w:w w:val="85"/>
        </w:rPr>
        <w:t> </w:t>
      </w:r>
      <w:r>
        <w:rPr>
          <w:w w:val="85"/>
        </w:rPr>
        <w:t>à</w:t>
      </w:r>
      <w:r>
        <w:rPr>
          <w:spacing w:val="-3"/>
          <w:w w:val="85"/>
        </w:rPr>
        <w:t> </w:t>
      </w:r>
      <w:r>
        <w:rPr>
          <w:w w:val="85"/>
        </w:rPr>
        <w:t>denúncia</w:t>
      </w:r>
      <w:r>
        <w:rPr>
          <w:spacing w:val="-3"/>
          <w:w w:val="85"/>
        </w:rPr>
        <w:t> </w:t>
      </w:r>
      <w:r>
        <w:rPr>
          <w:w w:val="85"/>
        </w:rPr>
        <w:t>formulada diretamente</w:t>
      </w:r>
      <w:r>
        <w:rPr>
          <w:spacing w:val="-5"/>
          <w:w w:val="85"/>
        </w:rPr>
        <w:t> </w:t>
      </w:r>
      <w:r>
        <w:rPr>
          <w:w w:val="85"/>
        </w:rPr>
        <w:t>nestes</w:t>
      </w:r>
      <w:r>
        <w:rPr>
          <w:spacing w:val="-6"/>
          <w:w w:val="85"/>
        </w:rPr>
        <w:t> </w:t>
      </w:r>
      <w:r>
        <w:rPr>
          <w:w w:val="85"/>
        </w:rPr>
        <w:t>autos,</w:t>
      </w:r>
      <w:r>
        <w:rPr>
          <w:spacing w:val="-7"/>
          <w:w w:val="85"/>
        </w:rPr>
        <w:t> </w:t>
      </w:r>
      <w:r>
        <w:rPr>
          <w:w w:val="85"/>
        </w:rPr>
        <w:t>com</w:t>
      </w:r>
      <w:r>
        <w:rPr>
          <w:spacing w:val="-6"/>
          <w:w w:val="85"/>
        </w:rPr>
        <w:t> </w:t>
      </w:r>
      <w:r>
        <w:rPr>
          <w:w w:val="85"/>
        </w:rPr>
        <w:t>fulcro</w:t>
      </w:r>
      <w:r>
        <w:rPr>
          <w:spacing w:val="-5"/>
          <w:w w:val="85"/>
        </w:rPr>
        <w:t> </w:t>
      </w:r>
      <w:r>
        <w:rPr>
          <w:w w:val="85"/>
        </w:rPr>
        <w:t>no</w:t>
      </w:r>
      <w:r>
        <w:rPr>
          <w:spacing w:val="-5"/>
          <w:w w:val="85"/>
        </w:rPr>
        <w:t> </w:t>
      </w:r>
      <w:r>
        <w:rPr>
          <w:w w:val="85"/>
        </w:rPr>
        <w:t>que</w:t>
      </w:r>
      <w:r>
        <w:rPr>
          <w:spacing w:val="-5"/>
          <w:w w:val="85"/>
        </w:rPr>
        <w:t> </w:t>
      </w:r>
      <w:r>
        <w:rPr>
          <w:w w:val="85"/>
        </w:rPr>
        <w:t>dispõe</w:t>
      </w:r>
      <w:r>
        <w:rPr>
          <w:spacing w:val="-5"/>
          <w:w w:val="85"/>
        </w:rPr>
        <w:t> </w:t>
      </w:r>
      <w:r>
        <w:rPr>
          <w:w w:val="85"/>
        </w:rPr>
        <w:t>o</w:t>
      </w:r>
      <w:r>
        <w:rPr>
          <w:spacing w:val="-6"/>
          <w:w w:val="85"/>
        </w:rPr>
        <w:t> </w:t>
      </w:r>
      <w:r>
        <w:rPr>
          <w:w w:val="85"/>
        </w:rPr>
        <w:t>§4º,</w:t>
      </w:r>
      <w:r>
        <w:rPr>
          <w:spacing w:val="-5"/>
          <w:w w:val="85"/>
        </w:rPr>
        <w:t> </w:t>
      </w:r>
      <w:r>
        <w:rPr>
          <w:w w:val="85"/>
        </w:rPr>
        <w:t>do</w:t>
      </w:r>
      <w:r>
        <w:rPr>
          <w:spacing w:val="-5"/>
          <w:w w:val="85"/>
        </w:rPr>
        <w:t> </w:t>
      </w:r>
      <w:r>
        <w:rPr>
          <w:w w:val="85"/>
        </w:rPr>
        <w:t>art.</w:t>
      </w:r>
      <w:r>
        <w:rPr>
          <w:spacing w:val="-6"/>
          <w:w w:val="85"/>
        </w:rPr>
        <w:t> </w:t>
      </w:r>
      <w:r>
        <w:rPr>
          <w:w w:val="85"/>
        </w:rPr>
        <w:t>40,</w:t>
      </w:r>
      <w:r>
        <w:rPr>
          <w:spacing w:val="-5"/>
          <w:w w:val="85"/>
        </w:rPr>
        <w:t> </w:t>
      </w:r>
      <w:r>
        <w:rPr>
          <w:w w:val="85"/>
        </w:rPr>
        <w:t>da</w:t>
      </w:r>
      <w:r>
        <w:rPr>
          <w:spacing w:val="-5"/>
          <w:w w:val="85"/>
        </w:rPr>
        <w:t> </w:t>
      </w:r>
      <w:r>
        <w:rPr>
          <w:w w:val="85"/>
        </w:rPr>
        <w:t>Constituição</w:t>
      </w:r>
      <w:r>
        <w:rPr>
          <w:spacing w:val="-5"/>
          <w:w w:val="85"/>
        </w:rPr>
        <w:t> </w:t>
      </w:r>
      <w:r>
        <w:rPr>
          <w:w w:val="85"/>
        </w:rPr>
        <w:t>do</w:t>
      </w:r>
      <w:r>
        <w:rPr>
          <w:spacing w:val="-5"/>
          <w:w w:val="85"/>
        </w:rPr>
        <w:t> </w:t>
      </w:r>
      <w:r>
        <w:rPr>
          <w:w w:val="85"/>
        </w:rPr>
        <w:t>Estado</w:t>
      </w:r>
      <w:r>
        <w:rPr>
          <w:spacing w:val="-5"/>
          <w:w w:val="85"/>
        </w:rPr>
        <w:t> </w:t>
      </w:r>
      <w:r>
        <w:rPr>
          <w:w w:val="85"/>
        </w:rPr>
        <w:t>do</w:t>
      </w:r>
      <w:r>
        <w:rPr>
          <w:spacing w:val="-5"/>
          <w:w w:val="85"/>
        </w:rPr>
        <w:t> </w:t>
      </w:r>
      <w:r>
        <w:rPr>
          <w:w w:val="85"/>
        </w:rPr>
        <w:t>Amazonas</w:t>
      </w:r>
      <w:r>
        <w:rPr>
          <w:spacing w:val="-6"/>
          <w:w w:val="85"/>
        </w:rPr>
        <w:t> </w:t>
      </w:r>
      <w:r>
        <w:rPr>
          <w:w w:val="85"/>
        </w:rPr>
        <w:t>de</w:t>
      </w:r>
      <w:r>
        <w:rPr>
          <w:spacing w:val="-5"/>
          <w:w w:val="85"/>
        </w:rPr>
        <w:t> </w:t>
      </w:r>
      <w:r>
        <w:rPr>
          <w:w w:val="85"/>
        </w:rPr>
        <w:t>1989, razão pela qual julgo extinto o feito com resolução de mérito, nos termos do art. 487, Inciso II, do Digesto Processual </w:t>
      </w:r>
      <w:r>
        <w:rPr>
          <w:w w:val="80"/>
        </w:rPr>
        <w:t>Brasileiro; </w:t>
      </w:r>
      <w:r>
        <w:rPr>
          <w:rFonts w:ascii="Arial" w:hAnsi="Arial"/>
          <w:b/>
          <w:w w:val="80"/>
        </w:rPr>
        <w:t>10.4. Dar ciência </w:t>
      </w:r>
      <w:r>
        <w:rPr>
          <w:w w:val="80"/>
        </w:rPr>
        <w:t>acerca do teor do decisório ao espólio do Sr. Raymundo Nonato Lopes, Prefeito de Iranduba, </w:t>
      </w:r>
      <w:r>
        <w:rPr>
          <w:w w:val="85"/>
        </w:rPr>
        <w:t>exercício de 2011, bem como aos Srs. Diemes Bentes Arruda - Secretário de Finanças de Iranduba, à época, Hermes Maramaldo - Secretário de Saúde de Iranduba à época, Francisco Elaime Monteiro da Silva - Vereador de Iranduba à época, e, Antônio Irapuan</w:t>
      </w:r>
      <w:r>
        <w:rPr>
          <w:spacing w:val="-2"/>
          <w:w w:val="85"/>
        </w:rPr>
        <w:t> </w:t>
      </w:r>
      <w:r>
        <w:rPr>
          <w:w w:val="85"/>
        </w:rPr>
        <w:t>Vale Sampaio - Vereador</w:t>
      </w:r>
      <w:r>
        <w:rPr>
          <w:spacing w:val="-3"/>
          <w:w w:val="85"/>
        </w:rPr>
        <w:t> </w:t>
      </w:r>
      <w:r>
        <w:rPr>
          <w:w w:val="85"/>
        </w:rPr>
        <w:t>de Iranduba à época,</w:t>
      </w:r>
      <w:r>
        <w:rPr>
          <w:spacing w:val="-2"/>
          <w:w w:val="85"/>
        </w:rPr>
        <w:t> </w:t>
      </w:r>
      <w:r>
        <w:rPr>
          <w:w w:val="85"/>
        </w:rPr>
        <w:t>nos</w:t>
      </w:r>
      <w:r>
        <w:rPr>
          <w:spacing w:val="-2"/>
          <w:w w:val="85"/>
        </w:rPr>
        <w:t> </w:t>
      </w:r>
      <w:r>
        <w:rPr>
          <w:w w:val="85"/>
        </w:rPr>
        <w:t>termos regimentais,</w:t>
      </w:r>
      <w:r>
        <w:rPr>
          <w:spacing w:val="-2"/>
          <w:w w:val="85"/>
        </w:rPr>
        <w:t> </w:t>
      </w:r>
      <w:r>
        <w:rPr>
          <w:w w:val="85"/>
        </w:rPr>
        <w:t>encaminhando-lhes cópia</w:t>
      </w:r>
      <w:r>
        <w:rPr>
          <w:spacing w:val="27"/>
        </w:rPr>
        <w:t> </w:t>
      </w:r>
      <w:r>
        <w:rPr>
          <w:w w:val="85"/>
        </w:rPr>
        <w:t>do</w:t>
      </w:r>
      <w:r>
        <w:rPr>
          <w:spacing w:val="27"/>
        </w:rPr>
        <w:t> </w:t>
      </w:r>
      <w:r>
        <w:rPr>
          <w:w w:val="85"/>
        </w:rPr>
        <w:t>Relatório/Voto</w:t>
      </w:r>
      <w:r>
        <w:rPr>
          <w:spacing w:val="28"/>
        </w:rPr>
        <w:t> </w:t>
      </w:r>
      <w:r>
        <w:rPr>
          <w:w w:val="85"/>
        </w:rPr>
        <w:t>e</w:t>
      </w:r>
      <w:r>
        <w:rPr>
          <w:spacing w:val="26"/>
        </w:rPr>
        <w:t> </w:t>
      </w:r>
      <w:r>
        <w:rPr>
          <w:w w:val="85"/>
        </w:rPr>
        <w:t>do</w:t>
      </w:r>
      <w:r>
        <w:rPr>
          <w:spacing w:val="27"/>
        </w:rPr>
        <w:t> </w:t>
      </w:r>
      <w:r>
        <w:rPr>
          <w:w w:val="85"/>
        </w:rPr>
        <w:t>aresto</w:t>
      </w:r>
      <w:r>
        <w:rPr>
          <w:spacing w:val="27"/>
        </w:rPr>
        <w:t> </w:t>
      </w:r>
      <w:r>
        <w:rPr>
          <w:w w:val="85"/>
        </w:rPr>
        <w:t>dele</w:t>
      </w:r>
      <w:r>
        <w:rPr>
          <w:spacing w:val="27"/>
        </w:rPr>
        <w:t> </w:t>
      </w:r>
      <w:r>
        <w:rPr>
          <w:w w:val="85"/>
        </w:rPr>
        <w:t>resultante;</w:t>
      </w:r>
      <w:r>
        <w:rPr>
          <w:spacing w:val="34"/>
        </w:rPr>
        <w:t> </w:t>
      </w:r>
      <w:r>
        <w:rPr>
          <w:rFonts w:ascii="Arial" w:hAnsi="Arial"/>
          <w:b/>
          <w:w w:val="85"/>
        </w:rPr>
        <w:t>10.5.</w:t>
      </w:r>
      <w:r>
        <w:rPr>
          <w:rFonts w:ascii="Arial" w:hAnsi="Arial"/>
          <w:b/>
          <w:spacing w:val="27"/>
        </w:rPr>
        <w:t> </w:t>
      </w:r>
      <w:r>
        <w:rPr>
          <w:rFonts w:ascii="Arial" w:hAnsi="Arial"/>
          <w:b/>
          <w:w w:val="85"/>
        </w:rPr>
        <w:t>Arquivar</w:t>
      </w:r>
      <w:r>
        <w:rPr>
          <w:rFonts w:ascii="Arial" w:hAnsi="Arial"/>
          <w:b/>
          <w:spacing w:val="29"/>
        </w:rPr>
        <w:t> </w:t>
      </w:r>
      <w:r>
        <w:rPr>
          <w:w w:val="85"/>
        </w:rPr>
        <w:t>este</w:t>
      </w:r>
      <w:r>
        <w:rPr>
          <w:spacing w:val="27"/>
        </w:rPr>
        <w:t> </w:t>
      </w:r>
      <w:r>
        <w:rPr>
          <w:w w:val="85"/>
        </w:rPr>
        <w:t>processo,</w:t>
      </w:r>
      <w:r>
        <w:rPr>
          <w:spacing w:val="27"/>
        </w:rPr>
        <w:t> </w:t>
      </w:r>
      <w:r>
        <w:rPr>
          <w:w w:val="85"/>
        </w:rPr>
        <w:t>nos</w:t>
      </w:r>
      <w:r>
        <w:rPr>
          <w:spacing w:val="26"/>
        </w:rPr>
        <w:t> </w:t>
      </w:r>
      <w:r>
        <w:rPr>
          <w:w w:val="85"/>
        </w:rPr>
        <w:t>termos</w:t>
      </w:r>
      <w:r>
        <w:rPr>
          <w:spacing w:val="26"/>
        </w:rPr>
        <w:t> </w:t>
      </w:r>
      <w:r>
        <w:rPr>
          <w:w w:val="85"/>
        </w:rPr>
        <w:t>regimentais,</w:t>
      </w:r>
      <w:r>
        <w:rPr>
          <w:spacing w:val="27"/>
        </w:rPr>
        <w:t> </w:t>
      </w:r>
      <w:r>
        <w:rPr>
          <w:w w:val="85"/>
        </w:rPr>
        <w:t>após</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40"/>
      </w:pPr>
      <w:r>
        <w:rPr>
          <w:w w:val="85"/>
        </w:rPr>
        <w:t>cumpridas as medidas acima descritas. </w:t>
      </w:r>
      <w:r>
        <w:rPr>
          <w:rFonts w:ascii="Arial" w:hAnsi="Arial"/>
          <w:b/>
          <w:w w:val="85"/>
        </w:rPr>
        <w:t>Especificação do quórum: </w:t>
      </w:r>
      <w:r>
        <w:rPr>
          <w:w w:val="85"/>
        </w:rPr>
        <w:t>Conselheiros: Yara Amazônia</w:t>
      </w:r>
      <w:r>
        <w:rPr>
          <w:spacing w:val="-2"/>
          <w:w w:val="85"/>
        </w:rPr>
        <w:t> </w:t>
      </w:r>
      <w:r>
        <w:rPr>
          <w:w w:val="85"/>
        </w:rPr>
        <w:t>Lins</w:t>
      </w:r>
      <w:r>
        <w:rPr>
          <w:spacing w:val="-2"/>
          <w:w w:val="85"/>
        </w:rPr>
        <w:t> </w:t>
      </w:r>
      <w:r>
        <w:rPr>
          <w:w w:val="85"/>
        </w:rPr>
        <w:t>Rodrigues</w:t>
      </w:r>
      <w:r>
        <w:rPr>
          <w:spacing w:val="-2"/>
          <w:w w:val="85"/>
        </w:rPr>
        <w:t> </w:t>
      </w:r>
      <w:r>
        <w:rPr>
          <w:w w:val="85"/>
        </w:rPr>
        <w:t>dos Santos (Presidente), Júlio Assis Corrêa Pinheiro, Érico Xavier Desterro e Silva, Mario Manoel Coelho de Mello, Josué </w:t>
      </w:r>
      <w:r>
        <w:rPr>
          <w:w w:val="80"/>
        </w:rPr>
        <w:t>Cláudio de Souza Neto, Luis Fabian Pereira Barbosa e Mário José de Moraes Costa Filho (Convocado).</w:t>
      </w:r>
    </w:p>
    <w:p>
      <w:pPr>
        <w:pStyle w:val="Heading1"/>
        <w:spacing w:before="199"/>
        <w:jc w:val="left"/>
      </w:pPr>
      <w:r>
        <w:rPr>
          <w:w w:val="85"/>
        </w:rPr>
        <w:t>CONSELHEIRO-RELATOR</w:t>
      </w:r>
      <w:r>
        <w:rPr>
          <w:spacing w:val="64"/>
        </w:rPr>
        <w:t> </w:t>
      </w:r>
      <w:r>
        <w:rPr>
          <w:w w:val="85"/>
        </w:rPr>
        <w:t>CONVOCADO:</w:t>
      </w:r>
      <w:r>
        <w:rPr>
          <w:spacing w:val="66"/>
        </w:rPr>
        <w:t> </w:t>
      </w:r>
      <w:r>
        <w:rPr>
          <w:w w:val="85"/>
        </w:rPr>
        <w:t>MÁRIO</w:t>
      </w:r>
      <w:r>
        <w:rPr>
          <w:spacing w:val="65"/>
        </w:rPr>
        <w:t> </w:t>
      </w:r>
      <w:r>
        <w:rPr>
          <w:w w:val="85"/>
        </w:rPr>
        <w:t>JOSÉ</w:t>
      </w:r>
      <w:r>
        <w:rPr>
          <w:spacing w:val="65"/>
        </w:rPr>
        <w:t> </w:t>
      </w:r>
      <w:r>
        <w:rPr>
          <w:w w:val="85"/>
        </w:rPr>
        <w:t>DE</w:t>
      </w:r>
      <w:r>
        <w:rPr>
          <w:spacing w:val="65"/>
        </w:rPr>
        <w:t> </w:t>
      </w:r>
      <w:r>
        <w:rPr>
          <w:w w:val="85"/>
        </w:rPr>
        <w:t>MORAES</w:t>
      </w:r>
      <w:r>
        <w:rPr>
          <w:spacing w:val="63"/>
        </w:rPr>
        <w:t> </w:t>
      </w:r>
      <w:r>
        <w:rPr>
          <w:w w:val="85"/>
        </w:rPr>
        <w:t>COSTA</w:t>
      </w:r>
      <w:r>
        <w:rPr>
          <w:spacing w:val="64"/>
        </w:rPr>
        <w:t> </w:t>
      </w:r>
      <w:r>
        <w:rPr>
          <w:w w:val="85"/>
        </w:rPr>
        <w:t>FILHO</w:t>
      </w:r>
      <w:r>
        <w:rPr>
          <w:spacing w:val="64"/>
        </w:rPr>
        <w:t> </w:t>
      </w:r>
      <w:r>
        <w:rPr>
          <w:w w:val="85"/>
        </w:rPr>
        <w:t>(COM</w:t>
      </w:r>
      <w:r>
        <w:rPr>
          <w:spacing w:val="66"/>
        </w:rPr>
        <w:t> </w:t>
      </w:r>
      <w:r>
        <w:rPr>
          <w:w w:val="85"/>
        </w:rPr>
        <w:t>VISTA</w:t>
      </w:r>
      <w:r>
        <w:rPr>
          <w:spacing w:val="64"/>
        </w:rPr>
        <w:t> </w:t>
      </w:r>
      <w:r>
        <w:rPr>
          <w:w w:val="85"/>
        </w:rPr>
        <w:t>PARA CONSELHEIRO</w:t>
      </w:r>
      <w:r>
        <w:rPr>
          <w:spacing w:val="-7"/>
          <w:w w:val="85"/>
        </w:rPr>
        <w:t> </w:t>
      </w:r>
      <w:r>
        <w:rPr>
          <w:w w:val="85"/>
        </w:rPr>
        <w:t>JÚLIO</w:t>
      </w:r>
      <w:r>
        <w:rPr>
          <w:spacing w:val="-7"/>
          <w:w w:val="85"/>
        </w:rPr>
        <w:t> </w:t>
      </w:r>
      <w:r>
        <w:rPr>
          <w:w w:val="85"/>
        </w:rPr>
        <w:t>ASSIS</w:t>
      </w:r>
      <w:r>
        <w:rPr>
          <w:spacing w:val="-6"/>
          <w:w w:val="85"/>
        </w:rPr>
        <w:t> </w:t>
      </w:r>
      <w:r>
        <w:rPr>
          <w:w w:val="85"/>
        </w:rPr>
        <w:t>CORRÊA</w:t>
      </w:r>
      <w:r>
        <w:rPr>
          <w:spacing w:val="-7"/>
          <w:w w:val="85"/>
        </w:rPr>
        <w:t> </w:t>
      </w:r>
      <w:r>
        <w:rPr>
          <w:w w:val="85"/>
        </w:rPr>
        <w:t>PINHEIRO).</w:t>
      </w:r>
    </w:p>
    <w:p>
      <w:pPr>
        <w:spacing w:line="240" w:lineRule="auto" w:before="197"/>
        <w:ind w:left="2" w:right="137" w:firstLine="0"/>
        <w:jc w:val="both"/>
        <w:rPr>
          <w:rFonts w:ascii="Arial" w:hAnsi="Arial"/>
          <w:i/>
          <w:sz w:val="24"/>
        </w:rPr>
      </w:pPr>
      <w:r>
        <w:rPr>
          <w:rFonts w:ascii="Arial" w:hAnsi="Arial"/>
          <w:b/>
          <w:spacing w:val="-2"/>
          <w:w w:val="85"/>
          <w:sz w:val="24"/>
        </w:rPr>
        <w:t>PROCESSO Nº 11.419/2017 (APENSOS: 11.858/2015)</w:t>
      </w:r>
      <w:r>
        <w:rPr>
          <w:rFonts w:ascii="Arial" w:hAnsi="Arial"/>
          <w:b/>
          <w:spacing w:val="-4"/>
          <w:sz w:val="24"/>
        </w:rPr>
        <w:t> </w:t>
      </w:r>
      <w:r>
        <w:rPr>
          <w:spacing w:val="-2"/>
          <w:w w:val="85"/>
          <w:sz w:val="24"/>
        </w:rPr>
        <w:t>- Prestação de Contas Anual da Prefeitura Municipal de Japurá, referente ao exercício de 2016, sob a responsabilidade do Sr. Raimundo Guedes dos Santos.</w:t>
      </w:r>
      <w:r>
        <w:rPr>
          <w:sz w:val="24"/>
        </w:rPr>
        <w:t> </w:t>
      </w:r>
      <w:r>
        <w:rPr>
          <w:rFonts w:ascii="Arial" w:hAnsi="Arial"/>
          <w:i/>
          <w:spacing w:val="-2"/>
          <w:w w:val="85"/>
          <w:sz w:val="24"/>
        </w:rPr>
        <w:t>CONCEDIDO VISTA DOS </w:t>
      </w:r>
      <w:r>
        <w:rPr>
          <w:rFonts w:ascii="Arial" w:hAnsi="Arial"/>
          <w:i/>
          <w:w w:val="80"/>
          <w:sz w:val="24"/>
        </w:rPr>
        <w:t>AUTOS AO EXCELENTÍSSIMO SENHOR CONSELHEIRO JÚLIO ASSIS CORRÊA PINHEIRO.</w:t>
      </w:r>
    </w:p>
    <w:p>
      <w:pPr>
        <w:pStyle w:val="Heading1"/>
        <w:spacing w:line="242" w:lineRule="auto" w:before="200"/>
        <w:jc w:val="left"/>
      </w:pPr>
      <w:r>
        <w:rPr>
          <w:w w:val="80"/>
        </w:rPr>
        <w:t>AUDITOR-RELATOR:</w:t>
      </w:r>
      <w:r>
        <w:rPr>
          <w:spacing w:val="27"/>
        </w:rPr>
        <w:t> </w:t>
      </w:r>
      <w:r>
        <w:rPr>
          <w:w w:val="80"/>
        </w:rPr>
        <w:t>MÁRIO</w:t>
      </w:r>
      <w:r>
        <w:rPr/>
        <w:t> </w:t>
      </w:r>
      <w:r>
        <w:rPr>
          <w:w w:val="80"/>
        </w:rPr>
        <w:t>JOSÉ</w:t>
      </w:r>
      <w:r>
        <w:rPr/>
        <w:t> </w:t>
      </w:r>
      <w:r>
        <w:rPr>
          <w:w w:val="80"/>
        </w:rPr>
        <w:t>DE</w:t>
      </w:r>
      <w:r>
        <w:rPr/>
        <w:t> </w:t>
      </w:r>
      <w:r>
        <w:rPr>
          <w:w w:val="80"/>
        </w:rPr>
        <w:t>MORAES</w:t>
      </w:r>
      <w:r>
        <w:rPr/>
        <w:t> </w:t>
      </w:r>
      <w:r>
        <w:rPr>
          <w:w w:val="80"/>
        </w:rPr>
        <w:t>COSTA</w:t>
      </w:r>
      <w:r>
        <w:rPr/>
        <w:t> </w:t>
      </w:r>
      <w:r>
        <w:rPr>
          <w:w w:val="80"/>
        </w:rPr>
        <w:t>FILHO</w:t>
      </w:r>
      <w:r>
        <w:rPr/>
        <w:t> </w:t>
      </w:r>
      <w:r>
        <w:rPr>
          <w:w w:val="80"/>
        </w:rPr>
        <w:t>(COM</w:t>
      </w:r>
      <w:r>
        <w:rPr/>
        <w:t> </w:t>
      </w:r>
      <w:r>
        <w:rPr>
          <w:w w:val="80"/>
        </w:rPr>
        <w:t>VISTA</w:t>
      </w:r>
      <w:r>
        <w:rPr/>
        <w:t> </w:t>
      </w:r>
      <w:r>
        <w:rPr>
          <w:w w:val="80"/>
        </w:rPr>
        <w:t>PARA</w:t>
      </w:r>
      <w:r>
        <w:rPr/>
        <w:t> </w:t>
      </w:r>
      <w:r>
        <w:rPr>
          <w:w w:val="80"/>
        </w:rPr>
        <w:t>CONSELHEIRO</w:t>
      </w:r>
      <w:r>
        <w:rPr>
          <w:spacing w:val="28"/>
        </w:rPr>
        <w:t> </w:t>
      </w:r>
      <w:r>
        <w:rPr>
          <w:w w:val="80"/>
        </w:rPr>
        <w:t>LUIS</w:t>
      </w:r>
      <w:r>
        <w:rPr/>
        <w:t> </w:t>
      </w:r>
      <w:r>
        <w:rPr>
          <w:w w:val="80"/>
        </w:rPr>
        <w:t>FABIAN</w:t>
      </w:r>
      <w:r>
        <w:rPr>
          <w:spacing w:val="40"/>
        </w:rPr>
        <w:t> </w:t>
      </w:r>
      <w:r>
        <w:rPr>
          <w:spacing w:val="-2"/>
          <w:w w:val="90"/>
        </w:rPr>
        <w:t>PEREIRA</w:t>
      </w:r>
      <w:r>
        <w:rPr>
          <w:spacing w:val="-10"/>
          <w:w w:val="90"/>
        </w:rPr>
        <w:t> </w:t>
      </w:r>
      <w:r>
        <w:rPr>
          <w:spacing w:val="-2"/>
          <w:w w:val="90"/>
        </w:rPr>
        <w:t>BARBOSA).</w:t>
      </w:r>
    </w:p>
    <w:p>
      <w:pPr>
        <w:pStyle w:val="BodyText"/>
        <w:spacing w:line="242" w:lineRule="auto" w:before="194"/>
        <w:ind w:right="137"/>
      </w:pPr>
      <w:r>
        <w:rPr>
          <w:w w:val="85"/>
        </w:rPr>
        <w:t>Nesta</w:t>
      </w:r>
      <w:r>
        <w:rPr>
          <w:spacing w:val="-7"/>
          <w:w w:val="85"/>
        </w:rPr>
        <w:t> </w:t>
      </w:r>
      <w:r>
        <w:rPr>
          <w:w w:val="85"/>
        </w:rPr>
        <w:t>fase</w:t>
      </w:r>
      <w:r>
        <w:rPr>
          <w:spacing w:val="-7"/>
          <w:w w:val="85"/>
        </w:rPr>
        <w:t> </w:t>
      </w:r>
      <w:r>
        <w:rPr>
          <w:w w:val="85"/>
        </w:rPr>
        <w:t>de</w:t>
      </w:r>
      <w:r>
        <w:rPr>
          <w:spacing w:val="-6"/>
          <w:w w:val="85"/>
        </w:rPr>
        <w:t> </w:t>
      </w:r>
      <w:r>
        <w:rPr>
          <w:w w:val="85"/>
        </w:rPr>
        <w:t>julgamento,</w:t>
      </w:r>
      <w:r>
        <w:rPr>
          <w:spacing w:val="-7"/>
          <w:w w:val="85"/>
        </w:rPr>
        <w:t> </w:t>
      </w:r>
      <w:r>
        <w:rPr>
          <w:w w:val="85"/>
        </w:rPr>
        <w:t>assumiu</w:t>
      </w:r>
      <w:r>
        <w:rPr>
          <w:spacing w:val="-7"/>
          <w:w w:val="85"/>
        </w:rPr>
        <w:t> </w:t>
      </w:r>
      <w:r>
        <w:rPr>
          <w:w w:val="85"/>
        </w:rPr>
        <w:t>a</w:t>
      </w:r>
      <w:r>
        <w:rPr>
          <w:spacing w:val="-6"/>
          <w:w w:val="85"/>
        </w:rPr>
        <w:t> </w:t>
      </w:r>
      <w:r>
        <w:rPr>
          <w:w w:val="85"/>
        </w:rPr>
        <w:t>presidência</w:t>
      </w:r>
      <w:r>
        <w:rPr>
          <w:spacing w:val="-7"/>
          <w:w w:val="85"/>
        </w:rPr>
        <w:t> </w:t>
      </w:r>
      <w:r>
        <w:rPr>
          <w:w w:val="85"/>
        </w:rPr>
        <w:t>dos</w:t>
      </w:r>
      <w:r>
        <w:rPr>
          <w:spacing w:val="-7"/>
          <w:w w:val="85"/>
        </w:rPr>
        <w:t> </w:t>
      </w:r>
      <w:r>
        <w:rPr>
          <w:w w:val="85"/>
        </w:rPr>
        <w:t>trabalhos</w:t>
      </w:r>
      <w:r>
        <w:rPr>
          <w:spacing w:val="-7"/>
          <w:w w:val="85"/>
        </w:rPr>
        <w:t> </w:t>
      </w:r>
      <w:r>
        <w:rPr>
          <w:w w:val="85"/>
        </w:rPr>
        <w:t>o</w:t>
      </w:r>
      <w:r>
        <w:rPr>
          <w:spacing w:val="-6"/>
          <w:w w:val="85"/>
        </w:rPr>
        <w:t> </w:t>
      </w:r>
      <w:r>
        <w:rPr>
          <w:w w:val="85"/>
        </w:rPr>
        <w:t>Excelentíssimo</w:t>
      </w:r>
      <w:r>
        <w:rPr>
          <w:spacing w:val="-7"/>
          <w:w w:val="85"/>
        </w:rPr>
        <w:t> </w:t>
      </w:r>
      <w:r>
        <w:rPr>
          <w:w w:val="85"/>
        </w:rPr>
        <w:t>Senhor</w:t>
      </w:r>
      <w:r>
        <w:rPr>
          <w:spacing w:val="-7"/>
          <w:w w:val="85"/>
        </w:rPr>
        <w:t> </w:t>
      </w:r>
      <w:r>
        <w:rPr>
          <w:w w:val="85"/>
        </w:rPr>
        <w:t>Conselheiro</w:t>
      </w:r>
      <w:r>
        <w:rPr>
          <w:spacing w:val="-7"/>
        </w:rPr>
        <w:t> </w:t>
      </w:r>
      <w:r>
        <w:rPr>
          <w:w w:val="85"/>
        </w:rPr>
        <w:t>Josué</w:t>
      </w:r>
      <w:r>
        <w:rPr>
          <w:spacing w:val="-6"/>
          <w:w w:val="85"/>
        </w:rPr>
        <w:t> </w:t>
      </w:r>
      <w:r>
        <w:rPr>
          <w:w w:val="85"/>
        </w:rPr>
        <w:t>Cláudio</w:t>
      </w:r>
      <w:r>
        <w:rPr>
          <w:spacing w:val="-6"/>
          <w:w w:val="85"/>
        </w:rPr>
        <w:t> </w:t>
      </w:r>
      <w:r>
        <w:rPr>
          <w:w w:val="85"/>
        </w:rPr>
        <w:t>de </w:t>
      </w:r>
      <w:r>
        <w:rPr>
          <w:w w:val="80"/>
        </w:rPr>
        <w:t>Souza Neto,</w:t>
      </w:r>
      <w:r>
        <w:rPr/>
        <w:t> </w:t>
      </w:r>
      <w:r>
        <w:rPr>
          <w:w w:val="80"/>
        </w:rPr>
        <w:t>em face do</w:t>
      </w:r>
      <w:r>
        <w:rPr/>
        <w:t> </w:t>
      </w:r>
      <w:r>
        <w:rPr>
          <w:w w:val="80"/>
        </w:rPr>
        <w:t>impedimento da</w:t>
      </w:r>
      <w:r>
        <w:rPr/>
        <w:t> </w:t>
      </w:r>
      <w:r>
        <w:rPr>
          <w:w w:val="80"/>
        </w:rPr>
        <w:t>Excelentíssima</w:t>
      </w:r>
      <w:r>
        <w:rPr/>
        <w:t> </w:t>
      </w:r>
      <w:r>
        <w:rPr>
          <w:w w:val="80"/>
        </w:rPr>
        <w:t>Senhora</w:t>
      </w:r>
      <w:r>
        <w:rPr/>
        <w:t> </w:t>
      </w:r>
      <w:r>
        <w:rPr>
          <w:w w:val="80"/>
        </w:rPr>
        <w:t>Conselheira</w:t>
      </w:r>
      <w:r>
        <w:rPr/>
        <w:t> </w:t>
      </w:r>
      <w:r>
        <w:rPr>
          <w:w w:val="80"/>
        </w:rPr>
        <w:t>Yara</w:t>
      </w:r>
      <w:r>
        <w:rPr/>
        <w:t> </w:t>
      </w:r>
      <w:r>
        <w:rPr>
          <w:w w:val="80"/>
        </w:rPr>
        <w:t>Amazônia Lins</w:t>
      </w:r>
      <w:r>
        <w:rPr/>
        <w:t> </w:t>
      </w:r>
      <w:r>
        <w:rPr>
          <w:w w:val="80"/>
        </w:rPr>
        <w:t>Rodrigues</w:t>
      </w:r>
      <w:r>
        <w:rPr/>
        <w:t> </w:t>
      </w:r>
      <w:r>
        <w:rPr>
          <w:w w:val="80"/>
        </w:rPr>
        <w:t>dos Santos.</w:t>
      </w:r>
    </w:p>
    <w:p>
      <w:pPr>
        <w:spacing w:line="240" w:lineRule="auto" w:before="193"/>
        <w:ind w:left="2" w:right="137" w:firstLine="0"/>
        <w:jc w:val="both"/>
        <w:rPr>
          <w:rFonts w:ascii="Arial" w:hAnsi="Arial"/>
          <w:i/>
          <w:sz w:val="24"/>
        </w:rPr>
      </w:pPr>
      <w:r>
        <w:rPr>
          <w:rFonts w:ascii="Arial" w:hAnsi="Arial"/>
          <w:b/>
          <w:w w:val="80"/>
          <w:sz w:val="24"/>
        </w:rPr>
        <w:t>PROCESSO Nº 13.710/2022 (APENSOS: 11.852/2018)</w:t>
      </w:r>
      <w:r>
        <w:rPr>
          <w:rFonts w:ascii="Arial" w:hAnsi="Arial"/>
          <w:b/>
          <w:sz w:val="24"/>
        </w:rPr>
        <w:t> </w:t>
      </w:r>
      <w:r>
        <w:rPr>
          <w:w w:val="80"/>
          <w:sz w:val="24"/>
        </w:rPr>
        <w:t>- Recurso de Reconsideração interposto pelo Ministério Público de </w:t>
      </w:r>
      <w:r>
        <w:rPr>
          <w:w w:val="85"/>
          <w:sz w:val="24"/>
        </w:rPr>
        <w:t>Contas (MPC) contra o Acórdão N° 965/2022 - TCE - Tribunal Pleno, exarado nos autos do Processo N° 11.852/2018. </w:t>
      </w:r>
      <w:r>
        <w:rPr>
          <w:rFonts w:ascii="Arial" w:hAnsi="Arial"/>
          <w:i/>
          <w:w w:val="90"/>
          <w:sz w:val="24"/>
        </w:rPr>
        <w:t>CONCEDIDO</w:t>
      </w:r>
      <w:r>
        <w:rPr>
          <w:rFonts w:ascii="Arial" w:hAnsi="Arial"/>
          <w:i/>
          <w:w w:val="90"/>
          <w:sz w:val="24"/>
        </w:rPr>
        <w:t> VISTA</w:t>
      </w:r>
      <w:r>
        <w:rPr>
          <w:rFonts w:ascii="Arial" w:hAnsi="Arial"/>
          <w:i/>
          <w:w w:val="90"/>
          <w:sz w:val="24"/>
        </w:rPr>
        <w:t> DOS</w:t>
      </w:r>
      <w:r>
        <w:rPr>
          <w:rFonts w:ascii="Arial" w:hAnsi="Arial"/>
          <w:i/>
          <w:w w:val="90"/>
          <w:sz w:val="24"/>
        </w:rPr>
        <w:t> AUTOS</w:t>
      </w:r>
      <w:r>
        <w:rPr>
          <w:rFonts w:ascii="Arial" w:hAnsi="Arial"/>
          <w:i/>
          <w:w w:val="90"/>
          <w:sz w:val="24"/>
        </w:rPr>
        <w:t> AO</w:t>
      </w:r>
      <w:r>
        <w:rPr>
          <w:rFonts w:ascii="Arial" w:hAnsi="Arial"/>
          <w:i/>
          <w:w w:val="90"/>
          <w:sz w:val="24"/>
        </w:rPr>
        <w:t> EXCELENTÍSSIMO</w:t>
      </w:r>
      <w:r>
        <w:rPr>
          <w:rFonts w:ascii="Arial" w:hAnsi="Arial"/>
          <w:i/>
          <w:w w:val="90"/>
          <w:sz w:val="24"/>
        </w:rPr>
        <w:t> SENHOR</w:t>
      </w:r>
      <w:r>
        <w:rPr>
          <w:rFonts w:ascii="Arial" w:hAnsi="Arial"/>
          <w:i/>
          <w:w w:val="90"/>
          <w:sz w:val="24"/>
        </w:rPr>
        <w:t> CONSELHEIRO</w:t>
      </w:r>
      <w:r>
        <w:rPr>
          <w:rFonts w:ascii="Arial" w:hAnsi="Arial"/>
          <w:i/>
          <w:w w:val="90"/>
          <w:sz w:val="24"/>
        </w:rPr>
        <w:t> LUIS</w:t>
      </w:r>
      <w:r>
        <w:rPr>
          <w:rFonts w:ascii="Arial" w:hAnsi="Arial"/>
          <w:i/>
          <w:w w:val="90"/>
          <w:sz w:val="24"/>
        </w:rPr>
        <w:t> FABIAN</w:t>
      </w:r>
      <w:r>
        <w:rPr>
          <w:rFonts w:ascii="Arial" w:hAnsi="Arial"/>
          <w:i/>
          <w:w w:val="90"/>
          <w:sz w:val="24"/>
        </w:rPr>
        <w:t> PEREIRA </w:t>
      </w:r>
      <w:r>
        <w:rPr>
          <w:rFonts w:ascii="Arial" w:hAnsi="Arial"/>
          <w:i/>
          <w:spacing w:val="-2"/>
          <w:w w:val="90"/>
          <w:sz w:val="24"/>
        </w:rPr>
        <w:t>BARBOSA.</w:t>
      </w:r>
    </w:p>
    <w:p>
      <w:pPr>
        <w:pStyle w:val="BodyText"/>
        <w:spacing w:line="242" w:lineRule="auto" w:before="197"/>
        <w:ind w:right="151"/>
      </w:pPr>
      <w:r>
        <w:rPr>
          <w:w w:val="85"/>
        </w:rPr>
        <w:t>Nesta</w:t>
      </w:r>
      <w:r>
        <w:rPr>
          <w:spacing w:val="-3"/>
          <w:w w:val="85"/>
        </w:rPr>
        <w:t> </w:t>
      </w:r>
      <w:r>
        <w:rPr>
          <w:w w:val="85"/>
        </w:rPr>
        <w:t>fase</w:t>
      </w:r>
      <w:r>
        <w:rPr>
          <w:spacing w:val="-3"/>
          <w:w w:val="85"/>
        </w:rPr>
        <w:t> </w:t>
      </w:r>
      <w:r>
        <w:rPr>
          <w:w w:val="85"/>
        </w:rPr>
        <w:t>de</w:t>
      </w:r>
      <w:r>
        <w:rPr>
          <w:spacing w:val="-3"/>
          <w:w w:val="85"/>
        </w:rPr>
        <w:t> </w:t>
      </w:r>
      <w:r>
        <w:rPr>
          <w:w w:val="85"/>
        </w:rPr>
        <w:t>julgamento,</w:t>
      </w:r>
      <w:r>
        <w:rPr>
          <w:spacing w:val="-5"/>
          <w:w w:val="85"/>
        </w:rPr>
        <w:t> </w:t>
      </w:r>
      <w:r>
        <w:rPr>
          <w:w w:val="85"/>
        </w:rPr>
        <w:t>retornou</w:t>
      </w:r>
      <w:r>
        <w:rPr>
          <w:spacing w:val="-3"/>
          <w:w w:val="85"/>
        </w:rPr>
        <w:t> </w:t>
      </w:r>
      <w:r>
        <w:rPr>
          <w:w w:val="85"/>
        </w:rPr>
        <w:t>à</w:t>
      </w:r>
      <w:r>
        <w:rPr>
          <w:spacing w:val="-3"/>
          <w:w w:val="85"/>
        </w:rPr>
        <w:t> </w:t>
      </w:r>
      <w:r>
        <w:rPr>
          <w:w w:val="85"/>
        </w:rPr>
        <w:t>presidência</w:t>
      </w:r>
      <w:r>
        <w:rPr>
          <w:spacing w:val="-3"/>
          <w:w w:val="85"/>
        </w:rPr>
        <w:t> </w:t>
      </w:r>
      <w:r>
        <w:rPr>
          <w:w w:val="85"/>
        </w:rPr>
        <w:t>dos</w:t>
      </w:r>
      <w:r>
        <w:rPr>
          <w:spacing w:val="-5"/>
          <w:w w:val="85"/>
        </w:rPr>
        <w:t> </w:t>
      </w:r>
      <w:r>
        <w:rPr>
          <w:w w:val="85"/>
        </w:rPr>
        <w:t>trabalhos</w:t>
      </w:r>
      <w:r>
        <w:rPr>
          <w:spacing w:val="-3"/>
          <w:w w:val="85"/>
        </w:rPr>
        <w:t> </w:t>
      </w:r>
      <w:r>
        <w:rPr>
          <w:w w:val="85"/>
        </w:rPr>
        <w:t>a</w:t>
      </w:r>
      <w:r>
        <w:rPr>
          <w:spacing w:val="-3"/>
          <w:w w:val="85"/>
        </w:rPr>
        <w:t> </w:t>
      </w:r>
      <w:r>
        <w:rPr>
          <w:w w:val="85"/>
        </w:rPr>
        <w:t>Excelentíssima</w:t>
      </w:r>
      <w:r>
        <w:rPr>
          <w:spacing w:val="-3"/>
          <w:w w:val="85"/>
        </w:rPr>
        <w:t> </w:t>
      </w:r>
      <w:r>
        <w:rPr>
          <w:w w:val="85"/>
        </w:rPr>
        <w:t>Senhora</w:t>
      </w:r>
      <w:r>
        <w:rPr>
          <w:spacing w:val="-3"/>
          <w:w w:val="85"/>
        </w:rPr>
        <w:t> </w:t>
      </w:r>
      <w:r>
        <w:rPr>
          <w:w w:val="85"/>
        </w:rPr>
        <w:t>Conselheira</w:t>
      </w:r>
      <w:r>
        <w:rPr>
          <w:spacing w:val="-3"/>
          <w:w w:val="85"/>
        </w:rPr>
        <w:t> </w:t>
      </w:r>
      <w:r>
        <w:rPr>
          <w:w w:val="85"/>
        </w:rPr>
        <w:t>Yara</w:t>
      </w:r>
      <w:r>
        <w:rPr>
          <w:spacing w:val="-3"/>
          <w:w w:val="85"/>
        </w:rPr>
        <w:t> </w:t>
      </w:r>
      <w:r>
        <w:rPr>
          <w:w w:val="85"/>
        </w:rPr>
        <w:t>Amazônia Lins Rodrigues dos Santos.</w:t>
      </w:r>
    </w:p>
    <w:p>
      <w:pPr>
        <w:pStyle w:val="Heading1"/>
        <w:spacing w:line="242" w:lineRule="auto" w:before="194"/>
        <w:jc w:val="left"/>
      </w:pPr>
      <w:r>
        <w:rPr>
          <w:w w:val="80"/>
        </w:rPr>
        <w:t>AUDITOR-RELATOR:</w:t>
      </w:r>
      <w:r>
        <w:rPr/>
        <w:t> </w:t>
      </w:r>
      <w:r>
        <w:rPr>
          <w:w w:val="80"/>
        </w:rPr>
        <w:t>MÁRIO</w:t>
      </w:r>
      <w:r>
        <w:rPr/>
        <w:t> </w:t>
      </w:r>
      <w:r>
        <w:rPr>
          <w:w w:val="80"/>
        </w:rPr>
        <w:t>JOSÉ</w:t>
      </w:r>
      <w:r>
        <w:rPr/>
        <w:t> </w:t>
      </w:r>
      <w:r>
        <w:rPr>
          <w:w w:val="80"/>
        </w:rPr>
        <w:t>DE</w:t>
      </w:r>
      <w:r>
        <w:rPr/>
        <w:t> </w:t>
      </w:r>
      <w:r>
        <w:rPr>
          <w:w w:val="80"/>
        </w:rPr>
        <w:t>MORAES</w:t>
      </w:r>
      <w:r>
        <w:rPr/>
        <w:t> </w:t>
      </w:r>
      <w:r>
        <w:rPr>
          <w:w w:val="80"/>
        </w:rPr>
        <w:t>COSTA</w:t>
      </w:r>
      <w:r>
        <w:rPr/>
        <w:t> </w:t>
      </w:r>
      <w:r>
        <w:rPr>
          <w:w w:val="80"/>
        </w:rPr>
        <w:t>FILHO</w:t>
      </w:r>
      <w:r>
        <w:rPr/>
        <w:t> </w:t>
      </w:r>
      <w:r>
        <w:rPr>
          <w:w w:val="80"/>
        </w:rPr>
        <w:t>(COM</w:t>
      </w:r>
      <w:r>
        <w:rPr/>
        <w:t> </w:t>
      </w:r>
      <w:r>
        <w:rPr>
          <w:w w:val="80"/>
        </w:rPr>
        <w:t>VISTA</w:t>
      </w:r>
      <w:r>
        <w:rPr/>
        <w:t> </w:t>
      </w:r>
      <w:r>
        <w:rPr>
          <w:w w:val="80"/>
        </w:rPr>
        <w:t>PARA</w:t>
      </w:r>
      <w:r>
        <w:rPr/>
        <w:t> </w:t>
      </w:r>
      <w:r>
        <w:rPr>
          <w:w w:val="80"/>
        </w:rPr>
        <w:t>CONSELHEIRO</w:t>
      </w:r>
      <w:r>
        <w:rPr/>
        <w:t> </w:t>
      </w:r>
      <w:r>
        <w:rPr>
          <w:w w:val="80"/>
        </w:rPr>
        <w:t>CONVOCADO</w:t>
      </w:r>
      <w:r>
        <w:rPr>
          <w:spacing w:val="40"/>
        </w:rPr>
        <w:t> </w:t>
      </w:r>
      <w:r>
        <w:rPr>
          <w:w w:val="85"/>
        </w:rPr>
        <w:t>ALÍPIO REIS FIRMO FILHO).</w:t>
      </w:r>
    </w:p>
    <w:p>
      <w:pPr>
        <w:spacing w:line="240" w:lineRule="auto" w:before="194"/>
        <w:ind w:left="2" w:right="134" w:firstLine="0"/>
        <w:jc w:val="both"/>
        <w:rPr>
          <w:sz w:val="24"/>
        </w:rPr>
      </w:pPr>
      <w:r>
        <w:rPr>
          <w:rFonts w:ascii="Arial" w:hAnsi="Arial"/>
          <w:b/>
          <w:w w:val="80"/>
          <w:sz w:val="24"/>
        </w:rPr>
        <w:t>PROCESSO</w:t>
      </w:r>
      <w:r>
        <w:rPr>
          <w:rFonts w:ascii="Arial" w:hAnsi="Arial"/>
          <w:b/>
          <w:sz w:val="24"/>
        </w:rPr>
        <w:t> </w:t>
      </w:r>
      <w:r>
        <w:rPr>
          <w:rFonts w:ascii="Arial" w:hAnsi="Arial"/>
          <w:b/>
          <w:w w:val="80"/>
          <w:sz w:val="24"/>
        </w:rPr>
        <w:t>Nº</w:t>
      </w:r>
      <w:r>
        <w:rPr>
          <w:rFonts w:ascii="Arial" w:hAnsi="Arial"/>
          <w:b/>
          <w:sz w:val="24"/>
        </w:rPr>
        <w:t> </w:t>
      </w:r>
      <w:r>
        <w:rPr>
          <w:rFonts w:ascii="Arial" w:hAnsi="Arial"/>
          <w:b/>
          <w:w w:val="80"/>
          <w:sz w:val="24"/>
        </w:rPr>
        <w:t>15.630/2018</w:t>
      </w:r>
      <w:r>
        <w:rPr>
          <w:rFonts w:ascii="Arial" w:hAnsi="Arial"/>
          <w:b/>
          <w:sz w:val="24"/>
        </w:rPr>
        <w:t> </w:t>
      </w:r>
      <w:r>
        <w:rPr>
          <w:rFonts w:ascii="Arial" w:hAnsi="Arial"/>
          <w:b/>
          <w:w w:val="80"/>
          <w:sz w:val="24"/>
        </w:rPr>
        <w:t>(APENSOS:</w:t>
      </w:r>
      <w:r>
        <w:rPr>
          <w:rFonts w:ascii="Arial" w:hAnsi="Arial"/>
          <w:b/>
          <w:sz w:val="24"/>
        </w:rPr>
        <w:t> </w:t>
      </w:r>
      <w:r>
        <w:rPr>
          <w:rFonts w:ascii="Arial" w:hAnsi="Arial"/>
          <w:b/>
          <w:w w:val="80"/>
          <w:sz w:val="24"/>
        </w:rPr>
        <w:t>13.867/2017)</w:t>
      </w:r>
      <w:r>
        <w:rPr>
          <w:rFonts w:ascii="Arial" w:hAnsi="Arial"/>
          <w:b/>
          <w:sz w:val="24"/>
        </w:rPr>
        <w:t> </w:t>
      </w:r>
      <w:r>
        <w:rPr>
          <w:w w:val="80"/>
          <w:sz w:val="24"/>
        </w:rPr>
        <w:t>-</w:t>
      </w:r>
      <w:r>
        <w:rPr>
          <w:sz w:val="24"/>
        </w:rPr>
        <w:t> </w:t>
      </w:r>
      <w:r>
        <w:rPr>
          <w:w w:val="80"/>
          <w:sz w:val="24"/>
        </w:rPr>
        <w:t>Tomada</w:t>
      </w:r>
      <w:r>
        <w:rPr>
          <w:sz w:val="24"/>
        </w:rPr>
        <w:t> </w:t>
      </w:r>
      <w:r>
        <w:rPr>
          <w:w w:val="80"/>
          <w:sz w:val="24"/>
        </w:rPr>
        <w:t>de</w:t>
      </w:r>
      <w:r>
        <w:rPr>
          <w:sz w:val="24"/>
        </w:rPr>
        <w:t> </w:t>
      </w:r>
      <w:r>
        <w:rPr>
          <w:w w:val="80"/>
          <w:sz w:val="24"/>
        </w:rPr>
        <w:t>Contas</w:t>
      </w:r>
      <w:r>
        <w:rPr>
          <w:sz w:val="24"/>
        </w:rPr>
        <w:t> </w:t>
      </w:r>
      <w:r>
        <w:rPr>
          <w:w w:val="80"/>
          <w:sz w:val="24"/>
        </w:rPr>
        <w:t>Especial</w:t>
      </w:r>
      <w:r>
        <w:rPr>
          <w:sz w:val="24"/>
        </w:rPr>
        <w:t> </w:t>
      </w:r>
      <w:r>
        <w:rPr>
          <w:w w:val="80"/>
          <w:sz w:val="24"/>
        </w:rPr>
        <w:t>referente</w:t>
      </w:r>
      <w:r>
        <w:rPr>
          <w:sz w:val="24"/>
        </w:rPr>
        <w:t> </w:t>
      </w:r>
      <w:r>
        <w:rPr>
          <w:w w:val="80"/>
          <w:sz w:val="24"/>
        </w:rPr>
        <w:t>às</w:t>
      </w:r>
      <w:r>
        <w:rPr>
          <w:sz w:val="24"/>
        </w:rPr>
        <w:t> </w:t>
      </w:r>
      <w:r>
        <w:rPr>
          <w:w w:val="80"/>
          <w:sz w:val="24"/>
        </w:rPr>
        <w:t>1ª,</w:t>
      </w:r>
      <w:r>
        <w:rPr>
          <w:sz w:val="24"/>
        </w:rPr>
        <w:t> </w:t>
      </w:r>
      <w:r>
        <w:rPr>
          <w:w w:val="80"/>
          <w:sz w:val="24"/>
        </w:rPr>
        <w:t>2ª,</w:t>
      </w:r>
      <w:r>
        <w:rPr>
          <w:sz w:val="24"/>
        </w:rPr>
        <w:t> </w:t>
      </w:r>
      <w:r>
        <w:rPr>
          <w:w w:val="80"/>
          <w:sz w:val="24"/>
        </w:rPr>
        <w:t>3ª</w:t>
      </w:r>
      <w:r>
        <w:rPr>
          <w:sz w:val="24"/>
        </w:rPr>
        <w:t> </w:t>
      </w:r>
      <w:r>
        <w:rPr>
          <w:w w:val="80"/>
          <w:sz w:val="24"/>
        </w:rPr>
        <w:t>e</w:t>
      </w:r>
      <w:r>
        <w:rPr>
          <w:sz w:val="24"/>
        </w:rPr>
        <w:t> </w:t>
      </w:r>
      <w:r>
        <w:rPr>
          <w:w w:val="80"/>
          <w:sz w:val="24"/>
        </w:rPr>
        <w:t>4ª</w:t>
      </w:r>
      <w:r>
        <w:rPr>
          <w:sz w:val="24"/>
        </w:rPr>
        <w:t> </w:t>
      </w:r>
      <w:r>
        <w:rPr>
          <w:w w:val="80"/>
          <w:sz w:val="24"/>
        </w:rPr>
        <w:t>parcelas do</w:t>
      </w:r>
      <w:r>
        <w:rPr>
          <w:sz w:val="24"/>
        </w:rPr>
        <w:t> </w:t>
      </w:r>
      <w:r>
        <w:rPr>
          <w:w w:val="80"/>
          <w:sz w:val="24"/>
        </w:rPr>
        <w:t>Termo</w:t>
      </w:r>
      <w:r>
        <w:rPr>
          <w:sz w:val="24"/>
        </w:rPr>
        <w:t> </w:t>
      </w:r>
      <w:r>
        <w:rPr>
          <w:w w:val="80"/>
          <w:sz w:val="24"/>
        </w:rPr>
        <w:t>de</w:t>
      </w:r>
      <w:r>
        <w:rPr>
          <w:sz w:val="24"/>
        </w:rPr>
        <w:t> </w:t>
      </w:r>
      <w:r>
        <w:rPr>
          <w:w w:val="80"/>
          <w:sz w:val="24"/>
        </w:rPr>
        <w:t>Convênio</w:t>
      </w:r>
      <w:r>
        <w:rPr>
          <w:sz w:val="24"/>
        </w:rPr>
        <w:t> </w:t>
      </w:r>
      <w:r>
        <w:rPr>
          <w:w w:val="80"/>
          <w:sz w:val="24"/>
        </w:rPr>
        <w:t>nº</w:t>
      </w:r>
      <w:r>
        <w:rPr>
          <w:sz w:val="24"/>
        </w:rPr>
        <w:t> </w:t>
      </w:r>
      <w:r>
        <w:rPr>
          <w:w w:val="80"/>
          <w:sz w:val="24"/>
        </w:rPr>
        <w:t>92/2014,</w:t>
      </w:r>
      <w:r>
        <w:rPr>
          <w:sz w:val="24"/>
        </w:rPr>
        <w:t> </w:t>
      </w:r>
      <w:r>
        <w:rPr>
          <w:w w:val="80"/>
          <w:sz w:val="24"/>
        </w:rPr>
        <w:t>firmado</w:t>
      </w:r>
      <w:r>
        <w:rPr>
          <w:sz w:val="24"/>
        </w:rPr>
        <w:t> </w:t>
      </w:r>
      <w:r>
        <w:rPr>
          <w:w w:val="80"/>
          <w:sz w:val="24"/>
        </w:rPr>
        <w:t>entre</w:t>
      </w:r>
      <w:r>
        <w:rPr>
          <w:sz w:val="24"/>
        </w:rPr>
        <w:t> </w:t>
      </w:r>
      <w:r>
        <w:rPr>
          <w:w w:val="80"/>
          <w:sz w:val="24"/>
        </w:rPr>
        <w:t>a</w:t>
      </w:r>
      <w:r>
        <w:rPr>
          <w:sz w:val="24"/>
        </w:rPr>
        <w:t> </w:t>
      </w:r>
      <w:r>
        <w:rPr>
          <w:w w:val="80"/>
          <w:sz w:val="24"/>
        </w:rPr>
        <w:t>Secretaria</w:t>
      </w:r>
      <w:r>
        <w:rPr>
          <w:sz w:val="24"/>
        </w:rPr>
        <w:t> </w:t>
      </w:r>
      <w:r>
        <w:rPr>
          <w:w w:val="80"/>
          <w:sz w:val="24"/>
        </w:rPr>
        <w:t>de</w:t>
      </w:r>
      <w:r>
        <w:rPr>
          <w:sz w:val="24"/>
        </w:rPr>
        <w:t> </w:t>
      </w:r>
      <w:r>
        <w:rPr>
          <w:w w:val="80"/>
          <w:sz w:val="24"/>
        </w:rPr>
        <w:t>Estado</w:t>
      </w:r>
      <w:r>
        <w:rPr>
          <w:sz w:val="24"/>
        </w:rPr>
        <w:t> </w:t>
      </w:r>
      <w:r>
        <w:rPr>
          <w:w w:val="80"/>
          <w:sz w:val="24"/>
        </w:rPr>
        <w:t>de</w:t>
      </w:r>
      <w:r>
        <w:rPr>
          <w:sz w:val="24"/>
        </w:rPr>
        <w:t> </w:t>
      </w:r>
      <w:r>
        <w:rPr>
          <w:w w:val="80"/>
          <w:sz w:val="24"/>
        </w:rPr>
        <w:t>Educação</w:t>
      </w:r>
      <w:r>
        <w:rPr>
          <w:sz w:val="24"/>
        </w:rPr>
        <w:t> </w:t>
      </w:r>
      <w:r>
        <w:rPr>
          <w:w w:val="80"/>
          <w:sz w:val="24"/>
        </w:rPr>
        <w:t>e</w:t>
      </w:r>
      <w:r>
        <w:rPr>
          <w:sz w:val="24"/>
        </w:rPr>
        <w:t> </w:t>
      </w:r>
      <w:r>
        <w:rPr>
          <w:w w:val="80"/>
          <w:sz w:val="24"/>
        </w:rPr>
        <w:t>Qualidade</w:t>
      </w:r>
      <w:r>
        <w:rPr>
          <w:sz w:val="24"/>
        </w:rPr>
        <w:t> </w:t>
      </w:r>
      <w:r>
        <w:rPr>
          <w:w w:val="80"/>
          <w:sz w:val="24"/>
        </w:rPr>
        <w:t>do</w:t>
      </w:r>
      <w:r>
        <w:rPr>
          <w:sz w:val="24"/>
        </w:rPr>
        <w:t> </w:t>
      </w:r>
      <w:r>
        <w:rPr>
          <w:w w:val="80"/>
          <w:sz w:val="24"/>
        </w:rPr>
        <w:t>Ensino</w:t>
      </w:r>
      <w:r>
        <w:rPr>
          <w:sz w:val="24"/>
        </w:rPr>
        <w:t> </w:t>
      </w:r>
      <w:r>
        <w:rPr>
          <w:w w:val="80"/>
          <w:sz w:val="24"/>
        </w:rPr>
        <w:t>(SEDUC)</w:t>
      </w:r>
      <w:r>
        <w:rPr>
          <w:sz w:val="24"/>
        </w:rPr>
        <w:t> </w:t>
      </w:r>
      <w:r>
        <w:rPr>
          <w:w w:val="80"/>
          <w:sz w:val="24"/>
        </w:rPr>
        <w:t>e</w:t>
      </w:r>
      <w:r>
        <w:rPr>
          <w:spacing w:val="40"/>
          <w:sz w:val="24"/>
        </w:rPr>
        <w:t> </w:t>
      </w:r>
      <w:r>
        <w:rPr>
          <w:w w:val="90"/>
          <w:sz w:val="24"/>
        </w:rPr>
        <w:t>a</w:t>
      </w:r>
      <w:r>
        <w:rPr>
          <w:spacing w:val="-3"/>
          <w:w w:val="90"/>
          <w:sz w:val="24"/>
        </w:rPr>
        <w:t> </w:t>
      </w:r>
      <w:r>
        <w:rPr>
          <w:w w:val="90"/>
          <w:sz w:val="24"/>
        </w:rPr>
        <w:t>Prefeitura</w:t>
      </w:r>
      <w:r>
        <w:rPr>
          <w:spacing w:val="-3"/>
          <w:w w:val="90"/>
          <w:sz w:val="24"/>
        </w:rPr>
        <w:t> </w:t>
      </w:r>
      <w:r>
        <w:rPr>
          <w:w w:val="90"/>
          <w:sz w:val="24"/>
        </w:rPr>
        <w:t>Municipal</w:t>
      </w:r>
      <w:r>
        <w:rPr>
          <w:spacing w:val="-3"/>
          <w:w w:val="90"/>
          <w:sz w:val="24"/>
        </w:rPr>
        <w:t> </w:t>
      </w:r>
      <w:r>
        <w:rPr>
          <w:w w:val="90"/>
          <w:sz w:val="24"/>
        </w:rPr>
        <w:t>de</w:t>
      </w:r>
      <w:r>
        <w:rPr>
          <w:spacing w:val="-4"/>
          <w:w w:val="90"/>
          <w:sz w:val="24"/>
        </w:rPr>
        <w:t> </w:t>
      </w:r>
      <w:r>
        <w:rPr>
          <w:w w:val="90"/>
          <w:sz w:val="24"/>
        </w:rPr>
        <w:t>Fonte</w:t>
      </w:r>
      <w:r>
        <w:rPr>
          <w:spacing w:val="-4"/>
          <w:w w:val="90"/>
          <w:sz w:val="24"/>
        </w:rPr>
        <w:t> </w:t>
      </w:r>
      <w:r>
        <w:rPr>
          <w:w w:val="90"/>
          <w:sz w:val="24"/>
        </w:rPr>
        <w:t>Boa.</w:t>
      </w:r>
      <w:r>
        <w:rPr>
          <w:spacing w:val="-3"/>
          <w:w w:val="90"/>
          <w:sz w:val="24"/>
        </w:rPr>
        <w:t> </w:t>
      </w:r>
      <w:r>
        <w:rPr>
          <w:rFonts w:ascii="Arial" w:hAnsi="Arial"/>
          <w:b/>
          <w:w w:val="90"/>
          <w:sz w:val="24"/>
        </w:rPr>
        <w:t>ACÓRDÃO</w:t>
      </w:r>
      <w:r>
        <w:rPr>
          <w:rFonts w:ascii="Arial" w:hAnsi="Arial"/>
          <w:b/>
          <w:spacing w:val="-3"/>
          <w:w w:val="90"/>
          <w:sz w:val="24"/>
        </w:rPr>
        <w:t> </w:t>
      </w:r>
      <w:r>
        <w:rPr>
          <w:rFonts w:ascii="Arial" w:hAnsi="Arial"/>
          <w:b/>
          <w:w w:val="90"/>
          <w:sz w:val="24"/>
        </w:rPr>
        <w:t>Nº</w:t>
      </w:r>
      <w:r>
        <w:rPr>
          <w:rFonts w:ascii="Arial" w:hAnsi="Arial"/>
          <w:b/>
          <w:spacing w:val="-3"/>
          <w:w w:val="90"/>
          <w:sz w:val="24"/>
        </w:rPr>
        <w:t> </w:t>
      </w:r>
      <w:r>
        <w:rPr>
          <w:rFonts w:ascii="Arial" w:hAnsi="Arial"/>
          <w:b/>
          <w:w w:val="90"/>
          <w:sz w:val="24"/>
        </w:rPr>
        <w:t>1056/2024:</w:t>
      </w:r>
      <w:r>
        <w:rPr>
          <w:rFonts w:ascii="Arial" w:hAnsi="Arial"/>
          <w:b/>
          <w:spacing w:val="-2"/>
          <w:w w:val="90"/>
          <w:sz w:val="24"/>
        </w:rPr>
        <w:t> </w:t>
      </w:r>
      <w:r>
        <w:rPr>
          <w:w w:val="90"/>
          <w:sz w:val="24"/>
        </w:rPr>
        <w:t>Vistos,</w:t>
      </w:r>
      <w:r>
        <w:rPr>
          <w:spacing w:val="-3"/>
          <w:w w:val="90"/>
          <w:sz w:val="24"/>
        </w:rPr>
        <w:t> </w:t>
      </w:r>
      <w:r>
        <w:rPr>
          <w:w w:val="90"/>
          <w:sz w:val="24"/>
        </w:rPr>
        <w:t>relatados</w:t>
      </w:r>
      <w:r>
        <w:rPr>
          <w:spacing w:val="-3"/>
          <w:w w:val="90"/>
          <w:sz w:val="24"/>
        </w:rPr>
        <w:t> </w:t>
      </w:r>
      <w:r>
        <w:rPr>
          <w:w w:val="90"/>
          <w:sz w:val="24"/>
        </w:rPr>
        <w:t>e</w:t>
      </w:r>
      <w:r>
        <w:rPr>
          <w:spacing w:val="-4"/>
          <w:w w:val="90"/>
          <w:sz w:val="24"/>
        </w:rPr>
        <w:t> </w:t>
      </w:r>
      <w:r>
        <w:rPr>
          <w:w w:val="90"/>
          <w:sz w:val="24"/>
        </w:rPr>
        <w:t>discutidos</w:t>
      </w:r>
      <w:r>
        <w:rPr>
          <w:spacing w:val="-4"/>
          <w:w w:val="90"/>
          <w:sz w:val="24"/>
        </w:rPr>
        <w:t> </w:t>
      </w:r>
      <w:r>
        <w:rPr>
          <w:w w:val="90"/>
          <w:sz w:val="24"/>
        </w:rPr>
        <w:t>estes</w:t>
      </w:r>
      <w:r>
        <w:rPr>
          <w:spacing w:val="-4"/>
          <w:w w:val="90"/>
          <w:sz w:val="24"/>
        </w:rPr>
        <w:t> </w:t>
      </w:r>
      <w:r>
        <w:rPr>
          <w:w w:val="90"/>
          <w:sz w:val="24"/>
        </w:rPr>
        <w:t>autos</w:t>
      </w:r>
      <w:r>
        <w:rPr>
          <w:spacing w:val="-4"/>
          <w:w w:val="90"/>
          <w:sz w:val="24"/>
        </w:rPr>
        <w:t> </w:t>
      </w:r>
      <w:r>
        <w:rPr>
          <w:w w:val="90"/>
          <w:sz w:val="24"/>
        </w:rPr>
        <w:t>acima </w:t>
      </w:r>
      <w:r>
        <w:rPr>
          <w:w w:val="85"/>
          <w:sz w:val="24"/>
        </w:rPr>
        <w:t>identificados, </w:t>
      </w:r>
      <w:r>
        <w:rPr>
          <w:rFonts w:ascii="Arial" w:hAnsi="Arial"/>
          <w:b/>
          <w:w w:val="85"/>
          <w:sz w:val="24"/>
        </w:rPr>
        <w:t>ACORDAM </w:t>
      </w:r>
      <w:r>
        <w:rPr>
          <w:w w:val="85"/>
          <w:sz w:val="24"/>
        </w:rPr>
        <w:t>os Excelentíssimos Senhores Conselheiros do Tribunal de Contas do Estado do Amazonas, reunidos em Sessão do </w:t>
      </w:r>
      <w:r>
        <w:rPr>
          <w:rFonts w:ascii="Arial" w:hAnsi="Arial"/>
          <w:b/>
          <w:w w:val="85"/>
          <w:sz w:val="24"/>
        </w:rPr>
        <w:t>Tribunal Pleno</w:t>
      </w:r>
      <w:r>
        <w:rPr>
          <w:w w:val="85"/>
          <w:sz w:val="24"/>
        </w:rPr>
        <w:t>, no exercício da competência atribuída pelo art. 11, inciso IV, alínea "i", da </w:t>
      </w:r>
      <w:r>
        <w:rPr>
          <w:w w:val="80"/>
          <w:sz w:val="24"/>
        </w:rPr>
        <w:t>Resolução</w:t>
      </w:r>
      <w:r>
        <w:rPr>
          <w:sz w:val="24"/>
        </w:rPr>
        <w:t> </w:t>
      </w:r>
      <w:r>
        <w:rPr>
          <w:w w:val="80"/>
          <w:sz w:val="24"/>
        </w:rPr>
        <w:t>nº 04/2002-TCE/AM,</w:t>
      </w:r>
      <w:r>
        <w:rPr>
          <w:sz w:val="24"/>
        </w:rPr>
        <w:t> </w:t>
      </w:r>
      <w:r>
        <w:rPr>
          <w:rFonts w:ascii="Arial" w:hAnsi="Arial"/>
          <w:b/>
          <w:w w:val="80"/>
          <w:sz w:val="24"/>
        </w:rPr>
        <w:t>por</w:t>
      </w:r>
      <w:r>
        <w:rPr>
          <w:rFonts w:ascii="Arial" w:hAnsi="Arial"/>
          <w:b/>
          <w:sz w:val="24"/>
        </w:rPr>
        <w:t> </w:t>
      </w:r>
      <w:r>
        <w:rPr>
          <w:rFonts w:ascii="Arial" w:hAnsi="Arial"/>
          <w:b/>
          <w:w w:val="80"/>
          <w:sz w:val="24"/>
        </w:rPr>
        <w:t>maioria</w:t>
      </w:r>
      <w:r>
        <w:rPr>
          <w:w w:val="80"/>
          <w:sz w:val="24"/>
        </w:rPr>
        <w:t>, nos termos</w:t>
      </w:r>
      <w:r>
        <w:rPr>
          <w:sz w:val="24"/>
        </w:rPr>
        <w:t> </w:t>
      </w:r>
      <w:r>
        <w:rPr>
          <w:w w:val="80"/>
          <w:sz w:val="24"/>
        </w:rPr>
        <w:t>da proposta</w:t>
      </w:r>
      <w:r>
        <w:rPr>
          <w:sz w:val="24"/>
        </w:rPr>
        <w:t> </w:t>
      </w:r>
      <w:r>
        <w:rPr>
          <w:w w:val="80"/>
          <w:sz w:val="24"/>
        </w:rPr>
        <w:t>de</w:t>
      </w:r>
      <w:r>
        <w:rPr>
          <w:sz w:val="24"/>
        </w:rPr>
        <w:t> </w:t>
      </w:r>
      <w:r>
        <w:rPr>
          <w:w w:val="80"/>
          <w:sz w:val="24"/>
        </w:rPr>
        <w:t>voto</w:t>
      </w:r>
      <w:r>
        <w:rPr>
          <w:sz w:val="24"/>
        </w:rPr>
        <w:t> </w:t>
      </w:r>
      <w:r>
        <w:rPr>
          <w:w w:val="80"/>
          <w:sz w:val="24"/>
        </w:rPr>
        <w:t>do</w:t>
      </w:r>
      <w:r>
        <w:rPr>
          <w:sz w:val="24"/>
        </w:rPr>
        <w:t> </w:t>
      </w:r>
      <w:r>
        <w:rPr>
          <w:w w:val="80"/>
          <w:sz w:val="24"/>
        </w:rPr>
        <w:t>Excelentíssimo Senhor Auditor-Relator,</w:t>
      </w:r>
      <w:r>
        <w:rPr>
          <w:sz w:val="24"/>
        </w:rPr>
        <w:t> </w:t>
      </w:r>
      <w:r>
        <w:rPr>
          <w:w w:val="85"/>
          <w:sz w:val="24"/>
        </w:rPr>
        <w:t>que</w:t>
      </w:r>
      <w:r>
        <w:rPr>
          <w:spacing w:val="-7"/>
          <w:w w:val="85"/>
          <w:sz w:val="24"/>
        </w:rPr>
        <w:t> </w:t>
      </w:r>
      <w:r>
        <w:rPr>
          <w:w w:val="85"/>
          <w:sz w:val="24"/>
        </w:rPr>
        <w:t>acolheu</w:t>
      </w:r>
      <w:r>
        <w:rPr>
          <w:spacing w:val="-7"/>
          <w:w w:val="85"/>
          <w:sz w:val="24"/>
        </w:rPr>
        <w:t> </w:t>
      </w:r>
      <w:r>
        <w:rPr>
          <w:w w:val="85"/>
          <w:sz w:val="24"/>
        </w:rPr>
        <w:t>em</w:t>
      </w:r>
      <w:r>
        <w:rPr>
          <w:spacing w:val="-6"/>
          <w:w w:val="85"/>
          <w:sz w:val="24"/>
        </w:rPr>
        <w:t> </w:t>
      </w:r>
      <w:r>
        <w:rPr>
          <w:w w:val="85"/>
          <w:sz w:val="24"/>
        </w:rPr>
        <w:t>sessão</w:t>
      </w:r>
      <w:r>
        <w:rPr>
          <w:spacing w:val="-6"/>
          <w:w w:val="85"/>
          <w:sz w:val="24"/>
        </w:rPr>
        <w:t> </w:t>
      </w:r>
      <w:r>
        <w:rPr>
          <w:w w:val="85"/>
          <w:sz w:val="24"/>
        </w:rPr>
        <w:t>o</w:t>
      </w:r>
      <w:r>
        <w:rPr>
          <w:spacing w:val="-7"/>
          <w:w w:val="85"/>
          <w:sz w:val="24"/>
        </w:rPr>
        <w:t> </w:t>
      </w:r>
      <w:r>
        <w:rPr>
          <w:w w:val="85"/>
          <w:sz w:val="24"/>
        </w:rPr>
        <w:t>voto-destaque</w:t>
      </w:r>
      <w:r>
        <w:rPr>
          <w:spacing w:val="-6"/>
          <w:w w:val="85"/>
          <w:sz w:val="24"/>
        </w:rPr>
        <w:t> </w:t>
      </w:r>
      <w:r>
        <w:rPr>
          <w:w w:val="85"/>
          <w:sz w:val="24"/>
        </w:rPr>
        <w:t>proferido</w:t>
      </w:r>
      <w:r>
        <w:rPr>
          <w:spacing w:val="-6"/>
          <w:w w:val="85"/>
          <w:sz w:val="24"/>
        </w:rPr>
        <w:t> </w:t>
      </w:r>
      <w:r>
        <w:rPr>
          <w:w w:val="85"/>
          <w:sz w:val="24"/>
        </w:rPr>
        <w:t>pelo</w:t>
      </w:r>
      <w:r>
        <w:rPr>
          <w:spacing w:val="-6"/>
          <w:w w:val="85"/>
          <w:sz w:val="24"/>
        </w:rPr>
        <w:t> </w:t>
      </w:r>
      <w:r>
        <w:rPr>
          <w:w w:val="85"/>
          <w:sz w:val="24"/>
        </w:rPr>
        <w:t>Conselheiro</w:t>
      </w:r>
      <w:r>
        <w:rPr>
          <w:spacing w:val="-6"/>
          <w:w w:val="85"/>
          <w:sz w:val="24"/>
        </w:rPr>
        <w:t> </w:t>
      </w:r>
      <w:r>
        <w:rPr>
          <w:w w:val="85"/>
          <w:sz w:val="24"/>
        </w:rPr>
        <w:t>Érico</w:t>
      </w:r>
      <w:r>
        <w:rPr>
          <w:spacing w:val="-6"/>
          <w:w w:val="85"/>
          <w:sz w:val="24"/>
        </w:rPr>
        <w:t> </w:t>
      </w:r>
      <w:r>
        <w:rPr>
          <w:w w:val="85"/>
          <w:sz w:val="24"/>
        </w:rPr>
        <w:t>Xavier</w:t>
      </w:r>
      <w:r>
        <w:rPr>
          <w:spacing w:val="-7"/>
          <w:w w:val="85"/>
          <w:sz w:val="24"/>
        </w:rPr>
        <w:t> </w:t>
      </w:r>
      <w:r>
        <w:rPr>
          <w:w w:val="85"/>
          <w:sz w:val="24"/>
        </w:rPr>
        <w:t>Desterro</w:t>
      </w:r>
      <w:r>
        <w:rPr>
          <w:spacing w:val="-6"/>
          <w:w w:val="85"/>
          <w:sz w:val="24"/>
        </w:rPr>
        <w:t> </w:t>
      </w:r>
      <w:r>
        <w:rPr>
          <w:w w:val="85"/>
          <w:sz w:val="24"/>
        </w:rPr>
        <w:t>e</w:t>
      </w:r>
      <w:r>
        <w:rPr>
          <w:spacing w:val="-6"/>
          <w:w w:val="85"/>
          <w:sz w:val="24"/>
        </w:rPr>
        <w:t> </w:t>
      </w:r>
      <w:r>
        <w:rPr>
          <w:w w:val="85"/>
          <w:sz w:val="24"/>
        </w:rPr>
        <w:t>Silva, </w:t>
      </w:r>
      <w:r>
        <w:rPr>
          <w:rFonts w:ascii="Arial" w:hAnsi="Arial"/>
          <w:b/>
          <w:w w:val="85"/>
          <w:sz w:val="24"/>
        </w:rPr>
        <w:t>em</w:t>
      </w:r>
      <w:r>
        <w:rPr>
          <w:rFonts w:ascii="Arial" w:hAnsi="Arial"/>
          <w:b/>
          <w:spacing w:val="-7"/>
          <w:w w:val="85"/>
          <w:sz w:val="24"/>
        </w:rPr>
        <w:t> </w:t>
      </w:r>
      <w:r>
        <w:rPr>
          <w:rFonts w:ascii="Arial" w:hAnsi="Arial"/>
          <w:b/>
          <w:w w:val="85"/>
          <w:sz w:val="24"/>
        </w:rPr>
        <w:t>divergência</w:t>
      </w:r>
      <w:r>
        <w:rPr>
          <w:rFonts w:ascii="Arial" w:hAnsi="Arial"/>
          <w:b/>
          <w:spacing w:val="-5"/>
          <w:w w:val="85"/>
          <w:sz w:val="24"/>
        </w:rPr>
        <w:t> </w:t>
      </w:r>
      <w:r>
        <w:rPr>
          <w:w w:val="85"/>
          <w:sz w:val="24"/>
        </w:rPr>
        <w:t>com pronunciamento</w:t>
      </w:r>
      <w:r>
        <w:rPr>
          <w:spacing w:val="-7"/>
          <w:w w:val="85"/>
          <w:sz w:val="24"/>
        </w:rPr>
        <w:t> </w:t>
      </w:r>
      <w:r>
        <w:rPr>
          <w:w w:val="85"/>
          <w:sz w:val="24"/>
        </w:rPr>
        <w:t>do</w:t>
      </w:r>
      <w:r>
        <w:rPr>
          <w:spacing w:val="-6"/>
          <w:w w:val="85"/>
          <w:sz w:val="24"/>
        </w:rPr>
        <w:t> </w:t>
      </w:r>
      <w:r>
        <w:rPr>
          <w:w w:val="85"/>
          <w:sz w:val="24"/>
        </w:rPr>
        <w:t>Ministério</w:t>
      </w:r>
      <w:r>
        <w:rPr>
          <w:spacing w:val="-6"/>
          <w:w w:val="85"/>
          <w:sz w:val="24"/>
        </w:rPr>
        <w:t> </w:t>
      </w:r>
      <w:r>
        <w:rPr>
          <w:w w:val="85"/>
          <w:sz w:val="24"/>
        </w:rPr>
        <w:t>Público</w:t>
      </w:r>
      <w:r>
        <w:rPr>
          <w:spacing w:val="-6"/>
          <w:w w:val="85"/>
          <w:sz w:val="24"/>
        </w:rPr>
        <w:t> </w:t>
      </w:r>
      <w:r>
        <w:rPr>
          <w:w w:val="85"/>
          <w:sz w:val="24"/>
        </w:rPr>
        <w:t>junto</w:t>
      </w:r>
      <w:r>
        <w:rPr>
          <w:spacing w:val="-6"/>
          <w:w w:val="85"/>
          <w:sz w:val="24"/>
        </w:rPr>
        <w:t> </w:t>
      </w:r>
      <w:r>
        <w:rPr>
          <w:w w:val="85"/>
          <w:sz w:val="24"/>
        </w:rPr>
        <w:t>a</w:t>
      </w:r>
      <w:r>
        <w:rPr>
          <w:spacing w:val="-6"/>
          <w:w w:val="85"/>
          <w:sz w:val="24"/>
        </w:rPr>
        <w:t> </w:t>
      </w:r>
      <w:r>
        <w:rPr>
          <w:w w:val="85"/>
          <w:sz w:val="24"/>
        </w:rPr>
        <w:t>este</w:t>
      </w:r>
      <w:r>
        <w:rPr>
          <w:spacing w:val="-6"/>
          <w:w w:val="85"/>
          <w:sz w:val="24"/>
        </w:rPr>
        <w:t> </w:t>
      </w:r>
      <w:r>
        <w:rPr>
          <w:w w:val="85"/>
          <w:sz w:val="24"/>
        </w:rPr>
        <w:t>Tribunal,</w:t>
      </w:r>
      <w:r>
        <w:rPr>
          <w:spacing w:val="-7"/>
          <w:w w:val="85"/>
          <w:sz w:val="24"/>
        </w:rPr>
        <w:t> </w:t>
      </w:r>
      <w:r>
        <w:rPr>
          <w:w w:val="85"/>
          <w:sz w:val="24"/>
        </w:rPr>
        <w:t>no</w:t>
      </w:r>
      <w:r>
        <w:rPr>
          <w:spacing w:val="-6"/>
          <w:w w:val="85"/>
          <w:sz w:val="24"/>
        </w:rPr>
        <w:t> </w:t>
      </w:r>
      <w:r>
        <w:rPr>
          <w:w w:val="85"/>
          <w:sz w:val="24"/>
        </w:rPr>
        <w:t>sentido</w:t>
      </w:r>
      <w:r>
        <w:rPr>
          <w:spacing w:val="-7"/>
          <w:w w:val="85"/>
          <w:sz w:val="24"/>
        </w:rPr>
        <w:t> </w:t>
      </w:r>
      <w:r>
        <w:rPr>
          <w:w w:val="85"/>
          <w:sz w:val="24"/>
        </w:rPr>
        <w:t>de:</w:t>
      </w:r>
      <w:r>
        <w:rPr>
          <w:spacing w:val="-9"/>
          <w:sz w:val="24"/>
        </w:rPr>
        <w:t> </w:t>
      </w:r>
      <w:r>
        <w:rPr>
          <w:rFonts w:ascii="Arial" w:hAnsi="Arial"/>
          <w:b/>
          <w:w w:val="85"/>
          <w:sz w:val="24"/>
        </w:rPr>
        <w:t>8.1.</w:t>
      </w:r>
      <w:r>
        <w:rPr>
          <w:rFonts w:ascii="Arial" w:hAnsi="Arial"/>
          <w:b/>
          <w:spacing w:val="-7"/>
          <w:w w:val="85"/>
          <w:sz w:val="24"/>
        </w:rPr>
        <w:t> </w:t>
      </w:r>
      <w:r>
        <w:rPr>
          <w:rFonts w:ascii="Arial" w:hAnsi="Arial"/>
          <w:b/>
          <w:w w:val="85"/>
          <w:sz w:val="24"/>
        </w:rPr>
        <w:t>Reconhecer</w:t>
      </w:r>
      <w:r>
        <w:rPr>
          <w:rFonts w:ascii="Arial" w:hAnsi="Arial"/>
          <w:b/>
          <w:spacing w:val="-6"/>
          <w:w w:val="85"/>
          <w:sz w:val="24"/>
        </w:rPr>
        <w:t> </w:t>
      </w:r>
      <w:r>
        <w:rPr>
          <w:rFonts w:ascii="Arial" w:hAnsi="Arial"/>
          <w:b/>
          <w:w w:val="85"/>
          <w:sz w:val="24"/>
        </w:rPr>
        <w:t>a</w:t>
      </w:r>
      <w:r>
        <w:rPr>
          <w:rFonts w:ascii="Arial" w:hAnsi="Arial"/>
          <w:b/>
          <w:spacing w:val="-6"/>
          <w:w w:val="85"/>
          <w:sz w:val="24"/>
        </w:rPr>
        <w:t> </w:t>
      </w:r>
      <w:r>
        <w:rPr>
          <w:rFonts w:ascii="Arial" w:hAnsi="Arial"/>
          <w:b/>
          <w:w w:val="85"/>
          <w:sz w:val="24"/>
        </w:rPr>
        <w:t>prescrição</w:t>
      </w:r>
      <w:r>
        <w:rPr>
          <w:rFonts w:ascii="Arial" w:hAnsi="Arial"/>
          <w:b/>
          <w:spacing w:val="-7"/>
          <w:w w:val="85"/>
          <w:sz w:val="24"/>
        </w:rPr>
        <w:t> </w:t>
      </w:r>
      <w:r>
        <w:rPr>
          <w:w w:val="85"/>
          <w:sz w:val="24"/>
        </w:rPr>
        <w:t>da</w:t>
      </w:r>
      <w:r>
        <w:rPr>
          <w:spacing w:val="-6"/>
          <w:w w:val="85"/>
          <w:sz w:val="24"/>
        </w:rPr>
        <w:t> </w:t>
      </w:r>
      <w:r>
        <w:rPr>
          <w:w w:val="85"/>
          <w:sz w:val="24"/>
        </w:rPr>
        <w:t>pretensão punitiva/ressarcitória quanto ao Termo de Convênio n° 92/2014 – SEDUC, com consequente extinção do Processo nº 15.630/2018</w:t>
      </w:r>
      <w:r>
        <w:rPr>
          <w:spacing w:val="-7"/>
          <w:w w:val="85"/>
          <w:sz w:val="24"/>
        </w:rPr>
        <w:t> </w:t>
      </w:r>
      <w:r>
        <w:rPr>
          <w:w w:val="85"/>
          <w:sz w:val="24"/>
        </w:rPr>
        <w:t>com</w:t>
      </w:r>
      <w:r>
        <w:rPr>
          <w:spacing w:val="-7"/>
          <w:w w:val="85"/>
          <w:sz w:val="24"/>
        </w:rPr>
        <w:t> </w:t>
      </w:r>
      <w:r>
        <w:rPr>
          <w:w w:val="85"/>
          <w:sz w:val="24"/>
        </w:rPr>
        <w:t>resolução</w:t>
      </w:r>
      <w:r>
        <w:rPr>
          <w:spacing w:val="-6"/>
          <w:w w:val="85"/>
          <w:sz w:val="24"/>
        </w:rPr>
        <w:t> </w:t>
      </w:r>
      <w:r>
        <w:rPr>
          <w:w w:val="85"/>
          <w:sz w:val="24"/>
        </w:rPr>
        <w:t>do</w:t>
      </w:r>
      <w:r>
        <w:rPr>
          <w:spacing w:val="-7"/>
          <w:w w:val="85"/>
          <w:sz w:val="24"/>
        </w:rPr>
        <w:t> </w:t>
      </w:r>
      <w:r>
        <w:rPr>
          <w:w w:val="85"/>
          <w:sz w:val="24"/>
        </w:rPr>
        <w:t>mérito,</w:t>
      </w:r>
      <w:r>
        <w:rPr>
          <w:spacing w:val="-7"/>
          <w:w w:val="85"/>
          <w:sz w:val="24"/>
        </w:rPr>
        <w:t> </w:t>
      </w:r>
      <w:r>
        <w:rPr>
          <w:w w:val="85"/>
          <w:sz w:val="24"/>
        </w:rPr>
        <w:t>fundamentado</w:t>
      </w:r>
      <w:r>
        <w:rPr>
          <w:spacing w:val="-6"/>
          <w:w w:val="85"/>
          <w:sz w:val="24"/>
        </w:rPr>
        <w:t> </w:t>
      </w:r>
      <w:r>
        <w:rPr>
          <w:w w:val="85"/>
          <w:sz w:val="24"/>
        </w:rPr>
        <w:t>no</w:t>
      </w:r>
      <w:r>
        <w:rPr>
          <w:spacing w:val="-7"/>
          <w:w w:val="85"/>
          <w:sz w:val="24"/>
        </w:rPr>
        <w:t> </w:t>
      </w:r>
      <w:r>
        <w:rPr>
          <w:w w:val="85"/>
          <w:sz w:val="24"/>
        </w:rPr>
        <w:t>art.</w:t>
      </w:r>
      <w:r>
        <w:rPr>
          <w:spacing w:val="-7"/>
          <w:w w:val="85"/>
          <w:sz w:val="24"/>
        </w:rPr>
        <w:t> </w:t>
      </w:r>
      <w:r>
        <w:rPr>
          <w:w w:val="85"/>
          <w:sz w:val="24"/>
        </w:rPr>
        <w:t>2º</w:t>
      </w:r>
      <w:r>
        <w:rPr>
          <w:spacing w:val="-7"/>
          <w:w w:val="85"/>
          <w:sz w:val="24"/>
        </w:rPr>
        <w:t> </w:t>
      </w:r>
      <w:r>
        <w:rPr>
          <w:w w:val="85"/>
          <w:sz w:val="24"/>
        </w:rPr>
        <w:t>c/c</w:t>
      </w:r>
      <w:r>
        <w:rPr>
          <w:spacing w:val="-6"/>
          <w:w w:val="85"/>
          <w:sz w:val="24"/>
        </w:rPr>
        <w:t> </w:t>
      </w:r>
      <w:r>
        <w:rPr>
          <w:w w:val="85"/>
          <w:sz w:val="24"/>
        </w:rPr>
        <w:t>art.</w:t>
      </w:r>
      <w:r>
        <w:rPr>
          <w:spacing w:val="-7"/>
          <w:w w:val="85"/>
          <w:sz w:val="24"/>
        </w:rPr>
        <w:t> </w:t>
      </w:r>
      <w:r>
        <w:rPr>
          <w:w w:val="85"/>
          <w:sz w:val="24"/>
        </w:rPr>
        <w:t>127</w:t>
      </w:r>
      <w:r>
        <w:rPr>
          <w:spacing w:val="-7"/>
          <w:w w:val="85"/>
          <w:sz w:val="24"/>
        </w:rPr>
        <w:t> </w:t>
      </w:r>
      <w:r>
        <w:rPr>
          <w:w w:val="85"/>
          <w:sz w:val="24"/>
        </w:rPr>
        <w:t>da</w:t>
      </w:r>
      <w:r>
        <w:rPr>
          <w:spacing w:val="-6"/>
          <w:w w:val="85"/>
          <w:sz w:val="24"/>
        </w:rPr>
        <w:t> </w:t>
      </w:r>
      <w:r>
        <w:rPr>
          <w:w w:val="85"/>
          <w:sz w:val="24"/>
        </w:rPr>
        <w:t>Lei</w:t>
      </w:r>
      <w:r>
        <w:rPr>
          <w:spacing w:val="-7"/>
          <w:w w:val="85"/>
          <w:sz w:val="24"/>
        </w:rPr>
        <w:t> </w:t>
      </w:r>
      <w:r>
        <w:rPr>
          <w:w w:val="85"/>
          <w:sz w:val="24"/>
        </w:rPr>
        <w:t>nº</w:t>
      </w:r>
      <w:r>
        <w:rPr>
          <w:spacing w:val="-7"/>
          <w:w w:val="85"/>
          <w:sz w:val="24"/>
        </w:rPr>
        <w:t> </w:t>
      </w:r>
      <w:r>
        <w:rPr>
          <w:w w:val="85"/>
          <w:sz w:val="24"/>
        </w:rPr>
        <w:t>2.423/1996</w:t>
      </w:r>
      <w:r>
        <w:rPr>
          <w:spacing w:val="-6"/>
          <w:w w:val="85"/>
          <w:sz w:val="24"/>
        </w:rPr>
        <w:t> </w:t>
      </w:r>
      <w:r>
        <w:rPr>
          <w:w w:val="85"/>
          <w:sz w:val="24"/>
        </w:rPr>
        <w:t>e</w:t>
      </w:r>
      <w:r>
        <w:rPr>
          <w:spacing w:val="-7"/>
          <w:w w:val="85"/>
          <w:sz w:val="24"/>
        </w:rPr>
        <w:t> </w:t>
      </w:r>
      <w:r>
        <w:rPr>
          <w:w w:val="85"/>
          <w:sz w:val="24"/>
        </w:rPr>
        <w:t>art.</w:t>
      </w:r>
      <w:r>
        <w:rPr>
          <w:spacing w:val="-7"/>
          <w:w w:val="85"/>
          <w:sz w:val="24"/>
        </w:rPr>
        <w:t> </w:t>
      </w:r>
      <w:r>
        <w:rPr>
          <w:w w:val="85"/>
          <w:sz w:val="24"/>
        </w:rPr>
        <w:t>487</w:t>
      </w:r>
      <w:r>
        <w:rPr>
          <w:spacing w:val="-6"/>
          <w:w w:val="85"/>
          <w:sz w:val="24"/>
        </w:rPr>
        <w:t> </w:t>
      </w:r>
      <w:r>
        <w:rPr>
          <w:w w:val="85"/>
          <w:sz w:val="24"/>
        </w:rPr>
        <w:t>do</w:t>
      </w:r>
      <w:r>
        <w:rPr>
          <w:spacing w:val="-7"/>
          <w:w w:val="85"/>
          <w:sz w:val="24"/>
        </w:rPr>
        <w:t> </w:t>
      </w:r>
      <w:r>
        <w:rPr>
          <w:w w:val="85"/>
          <w:sz w:val="24"/>
        </w:rPr>
        <w:t>Código</w:t>
      </w:r>
      <w:r>
        <w:rPr>
          <w:spacing w:val="-7"/>
          <w:w w:val="85"/>
          <w:sz w:val="24"/>
        </w:rPr>
        <w:t> </w:t>
      </w:r>
      <w:r>
        <w:rPr>
          <w:w w:val="85"/>
          <w:sz w:val="24"/>
        </w:rPr>
        <w:t>de </w:t>
      </w:r>
      <w:r>
        <w:rPr>
          <w:w w:val="80"/>
          <w:sz w:val="24"/>
        </w:rPr>
        <w:t>Processo Civil e na Emenda 132 de 2022 à Constituição do Amazonas;</w:t>
      </w:r>
      <w:r>
        <w:rPr>
          <w:sz w:val="24"/>
        </w:rPr>
        <w:t> </w:t>
      </w:r>
      <w:r>
        <w:rPr>
          <w:rFonts w:ascii="Arial" w:hAnsi="Arial"/>
          <w:b/>
          <w:w w:val="80"/>
          <w:sz w:val="24"/>
        </w:rPr>
        <w:t>8.2. Determinar </w:t>
      </w:r>
      <w:r>
        <w:rPr>
          <w:w w:val="80"/>
          <w:sz w:val="24"/>
        </w:rPr>
        <w:t>que seja remetida comunicação à </w:t>
      </w:r>
      <w:r>
        <w:rPr>
          <w:spacing w:val="-2"/>
          <w:w w:val="85"/>
          <w:sz w:val="24"/>
        </w:rPr>
        <w:t>Corregedoria para apuração da responsabilidade de quem contribuiu para a prescrição dos autos, com as subsequentes </w:t>
      </w:r>
      <w:r>
        <w:rPr>
          <w:w w:val="80"/>
          <w:sz w:val="24"/>
        </w:rPr>
        <w:t>medidas</w:t>
      </w:r>
      <w:r>
        <w:rPr>
          <w:sz w:val="24"/>
        </w:rPr>
        <w:t> </w:t>
      </w:r>
      <w:r>
        <w:rPr>
          <w:w w:val="80"/>
          <w:sz w:val="24"/>
        </w:rPr>
        <w:t>cabíveis,</w:t>
      </w:r>
      <w:r>
        <w:rPr>
          <w:sz w:val="24"/>
        </w:rPr>
        <w:t> </w:t>
      </w:r>
      <w:r>
        <w:rPr>
          <w:w w:val="80"/>
          <w:sz w:val="24"/>
        </w:rPr>
        <w:t>na</w:t>
      </w:r>
      <w:r>
        <w:rPr>
          <w:sz w:val="24"/>
        </w:rPr>
        <w:t> </w:t>
      </w:r>
      <w:r>
        <w:rPr>
          <w:w w:val="80"/>
          <w:sz w:val="24"/>
        </w:rPr>
        <w:t>forma</w:t>
      </w:r>
      <w:r>
        <w:rPr>
          <w:sz w:val="24"/>
        </w:rPr>
        <w:t> </w:t>
      </w:r>
      <w:r>
        <w:rPr>
          <w:w w:val="80"/>
          <w:sz w:val="24"/>
        </w:rPr>
        <w:t>do</w:t>
      </w:r>
      <w:r>
        <w:rPr>
          <w:sz w:val="24"/>
        </w:rPr>
        <w:t> </w:t>
      </w:r>
      <w:r>
        <w:rPr>
          <w:w w:val="80"/>
          <w:sz w:val="24"/>
        </w:rPr>
        <w:t>parágrafo</w:t>
      </w:r>
      <w:r>
        <w:rPr>
          <w:sz w:val="24"/>
        </w:rPr>
        <w:t> </w:t>
      </w:r>
      <w:r>
        <w:rPr>
          <w:w w:val="80"/>
          <w:sz w:val="24"/>
        </w:rPr>
        <w:t>16</w:t>
      </w:r>
      <w:r>
        <w:rPr>
          <w:sz w:val="24"/>
        </w:rPr>
        <w:t> </w:t>
      </w:r>
      <w:r>
        <w:rPr>
          <w:w w:val="80"/>
          <w:sz w:val="24"/>
        </w:rPr>
        <w:t>da</w:t>
      </w:r>
      <w:r>
        <w:rPr>
          <w:sz w:val="24"/>
        </w:rPr>
        <w:t> </w:t>
      </w:r>
      <w:r>
        <w:rPr>
          <w:w w:val="80"/>
          <w:sz w:val="24"/>
        </w:rPr>
        <w:t>Nota</w:t>
      </w:r>
      <w:r>
        <w:rPr>
          <w:sz w:val="24"/>
        </w:rPr>
        <w:t> </w:t>
      </w:r>
      <w:r>
        <w:rPr>
          <w:w w:val="80"/>
          <w:sz w:val="24"/>
        </w:rPr>
        <w:t>Recomendatória</w:t>
      </w:r>
      <w:r>
        <w:rPr>
          <w:sz w:val="24"/>
        </w:rPr>
        <w:t> </w:t>
      </w:r>
      <w:r>
        <w:rPr>
          <w:w w:val="80"/>
          <w:sz w:val="24"/>
        </w:rPr>
        <w:t>ATRICON-IRB-CNPTC</w:t>
      </w:r>
      <w:r>
        <w:rPr>
          <w:sz w:val="24"/>
        </w:rPr>
        <w:t> </w:t>
      </w:r>
      <w:r>
        <w:rPr>
          <w:w w:val="80"/>
          <w:sz w:val="24"/>
        </w:rPr>
        <w:t>ABRACOM</w:t>
      </w:r>
      <w:r>
        <w:rPr>
          <w:sz w:val="24"/>
        </w:rPr>
        <w:t> </w:t>
      </w:r>
      <w:r>
        <w:rPr>
          <w:w w:val="80"/>
          <w:sz w:val="24"/>
        </w:rPr>
        <w:t>n.º</w:t>
      </w:r>
      <w:r>
        <w:rPr>
          <w:sz w:val="24"/>
        </w:rPr>
        <w:t> </w:t>
      </w:r>
      <w:r>
        <w:rPr>
          <w:w w:val="80"/>
          <w:sz w:val="24"/>
        </w:rPr>
        <w:t>02/2023</w:t>
      </w:r>
      <w:r>
        <w:rPr>
          <w:sz w:val="24"/>
        </w:rPr>
        <w:t> </w:t>
      </w:r>
      <w:r>
        <w:rPr>
          <w:w w:val="80"/>
          <w:sz w:val="24"/>
        </w:rPr>
        <w:t>c/c </w:t>
      </w:r>
      <w:r>
        <w:rPr>
          <w:w w:val="85"/>
          <w:sz w:val="24"/>
        </w:rPr>
        <w:t>art.</w:t>
      </w:r>
      <w:r>
        <w:rPr>
          <w:spacing w:val="-7"/>
          <w:w w:val="85"/>
          <w:sz w:val="24"/>
        </w:rPr>
        <w:t> </w:t>
      </w:r>
      <w:r>
        <w:rPr>
          <w:w w:val="85"/>
          <w:sz w:val="24"/>
        </w:rPr>
        <w:t>12,</w:t>
      </w:r>
      <w:r>
        <w:rPr>
          <w:spacing w:val="-7"/>
          <w:w w:val="85"/>
          <w:sz w:val="24"/>
        </w:rPr>
        <w:t> </w:t>
      </w:r>
      <w:r>
        <w:rPr>
          <w:w w:val="85"/>
          <w:sz w:val="24"/>
        </w:rPr>
        <w:t>§2º,</w:t>
      </w:r>
      <w:r>
        <w:rPr>
          <w:spacing w:val="-6"/>
          <w:w w:val="85"/>
          <w:sz w:val="24"/>
        </w:rPr>
        <w:t> </w:t>
      </w:r>
      <w:r>
        <w:rPr>
          <w:w w:val="85"/>
          <w:sz w:val="24"/>
        </w:rPr>
        <w:t>da</w:t>
      </w:r>
      <w:r>
        <w:rPr>
          <w:spacing w:val="-7"/>
          <w:w w:val="85"/>
          <w:sz w:val="24"/>
        </w:rPr>
        <w:t> </w:t>
      </w:r>
      <w:r>
        <w:rPr>
          <w:w w:val="85"/>
          <w:sz w:val="24"/>
        </w:rPr>
        <w:t>Resolução</w:t>
      </w:r>
      <w:r>
        <w:rPr>
          <w:spacing w:val="-7"/>
          <w:w w:val="85"/>
          <w:sz w:val="24"/>
        </w:rPr>
        <w:t> </w:t>
      </w:r>
      <w:r>
        <w:rPr>
          <w:w w:val="85"/>
          <w:sz w:val="24"/>
        </w:rPr>
        <w:t>TCU</w:t>
      </w:r>
      <w:r>
        <w:rPr>
          <w:spacing w:val="-6"/>
          <w:w w:val="85"/>
          <w:sz w:val="24"/>
        </w:rPr>
        <w:t> </w:t>
      </w:r>
      <w:r>
        <w:rPr>
          <w:w w:val="85"/>
          <w:sz w:val="24"/>
        </w:rPr>
        <w:t>n.º</w:t>
      </w:r>
      <w:r>
        <w:rPr>
          <w:spacing w:val="-7"/>
          <w:w w:val="85"/>
          <w:sz w:val="24"/>
        </w:rPr>
        <w:t> </w:t>
      </w:r>
      <w:r>
        <w:rPr>
          <w:w w:val="85"/>
          <w:sz w:val="24"/>
        </w:rPr>
        <w:t>344/2022,</w:t>
      </w:r>
      <w:r>
        <w:rPr>
          <w:spacing w:val="-7"/>
          <w:w w:val="85"/>
          <w:sz w:val="24"/>
        </w:rPr>
        <w:t> </w:t>
      </w:r>
      <w:r>
        <w:rPr>
          <w:w w:val="85"/>
          <w:sz w:val="24"/>
        </w:rPr>
        <w:t>art.</w:t>
      </w:r>
      <w:r>
        <w:rPr>
          <w:spacing w:val="-7"/>
          <w:w w:val="85"/>
          <w:sz w:val="24"/>
        </w:rPr>
        <w:t> </w:t>
      </w:r>
      <w:r>
        <w:rPr>
          <w:w w:val="85"/>
          <w:sz w:val="24"/>
        </w:rPr>
        <w:t>105,</w:t>
      </w:r>
      <w:r>
        <w:rPr>
          <w:spacing w:val="-6"/>
          <w:w w:val="85"/>
          <w:sz w:val="24"/>
        </w:rPr>
        <w:t> </w:t>
      </w:r>
      <w:r>
        <w:rPr>
          <w:w w:val="85"/>
          <w:sz w:val="24"/>
        </w:rPr>
        <w:t>inciso</w:t>
      </w:r>
      <w:r>
        <w:rPr>
          <w:spacing w:val="-7"/>
          <w:w w:val="85"/>
          <w:sz w:val="24"/>
        </w:rPr>
        <w:t> </w:t>
      </w:r>
      <w:r>
        <w:rPr>
          <w:w w:val="85"/>
          <w:sz w:val="24"/>
        </w:rPr>
        <w:t>IV,</w:t>
      </w:r>
      <w:r>
        <w:rPr>
          <w:spacing w:val="-7"/>
          <w:w w:val="85"/>
          <w:sz w:val="24"/>
        </w:rPr>
        <w:t> </w:t>
      </w:r>
      <w:r>
        <w:rPr>
          <w:w w:val="85"/>
          <w:sz w:val="24"/>
        </w:rPr>
        <w:t>da</w:t>
      </w:r>
      <w:r>
        <w:rPr>
          <w:spacing w:val="-6"/>
          <w:w w:val="85"/>
          <w:sz w:val="24"/>
        </w:rPr>
        <w:t> </w:t>
      </w:r>
      <w:r>
        <w:rPr>
          <w:w w:val="85"/>
          <w:sz w:val="24"/>
        </w:rPr>
        <w:t>Lei</w:t>
      </w:r>
      <w:r>
        <w:rPr>
          <w:spacing w:val="-7"/>
          <w:w w:val="85"/>
          <w:sz w:val="24"/>
        </w:rPr>
        <w:t> </w:t>
      </w:r>
      <w:r>
        <w:rPr>
          <w:w w:val="85"/>
          <w:sz w:val="24"/>
        </w:rPr>
        <w:t>Orgânica</w:t>
      </w:r>
      <w:r>
        <w:rPr>
          <w:spacing w:val="-7"/>
          <w:w w:val="85"/>
          <w:sz w:val="24"/>
        </w:rPr>
        <w:t> </w:t>
      </w:r>
      <w:r>
        <w:rPr>
          <w:w w:val="85"/>
          <w:sz w:val="24"/>
        </w:rPr>
        <w:t>n.º</w:t>
      </w:r>
      <w:r>
        <w:rPr>
          <w:spacing w:val="-6"/>
          <w:w w:val="85"/>
          <w:sz w:val="24"/>
        </w:rPr>
        <w:t> </w:t>
      </w:r>
      <w:r>
        <w:rPr>
          <w:w w:val="85"/>
          <w:sz w:val="24"/>
        </w:rPr>
        <w:t>2423/1996-TCE/AM</w:t>
      </w:r>
      <w:r>
        <w:rPr>
          <w:spacing w:val="-7"/>
          <w:w w:val="85"/>
          <w:sz w:val="24"/>
        </w:rPr>
        <w:t> </w:t>
      </w:r>
      <w:r>
        <w:rPr>
          <w:w w:val="85"/>
          <w:sz w:val="24"/>
        </w:rPr>
        <w:t>e</w:t>
      </w:r>
      <w:r>
        <w:rPr>
          <w:spacing w:val="-7"/>
          <w:w w:val="85"/>
          <w:sz w:val="24"/>
        </w:rPr>
        <w:t> </w:t>
      </w:r>
      <w:r>
        <w:rPr>
          <w:w w:val="85"/>
          <w:sz w:val="24"/>
        </w:rPr>
        <w:t>art.</w:t>
      </w:r>
      <w:r>
        <w:rPr>
          <w:spacing w:val="-6"/>
          <w:w w:val="85"/>
          <w:sz w:val="24"/>
        </w:rPr>
        <w:t> </w:t>
      </w:r>
      <w:r>
        <w:rPr>
          <w:w w:val="85"/>
          <w:sz w:val="24"/>
        </w:rPr>
        <w:t>32,</w:t>
      </w:r>
      <w:r>
        <w:rPr>
          <w:spacing w:val="-7"/>
          <w:w w:val="85"/>
          <w:sz w:val="24"/>
        </w:rPr>
        <w:t> </w:t>
      </w:r>
      <w:r>
        <w:rPr>
          <w:w w:val="85"/>
          <w:sz w:val="24"/>
        </w:rPr>
        <w:t>IX,</w:t>
      </w:r>
      <w:r>
        <w:rPr>
          <w:spacing w:val="-7"/>
          <w:w w:val="85"/>
          <w:sz w:val="24"/>
        </w:rPr>
        <w:t> </w:t>
      </w:r>
      <w:r>
        <w:rPr>
          <w:w w:val="85"/>
          <w:sz w:val="24"/>
        </w:rPr>
        <w:t>da Resolução n.º</w:t>
      </w:r>
      <w:r>
        <w:rPr>
          <w:spacing w:val="-2"/>
          <w:w w:val="85"/>
          <w:sz w:val="24"/>
        </w:rPr>
        <w:t> </w:t>
      </w:r>
      <w:r>
        <w:rPr>
          <w:w w:val="85"/>
          <w:sz w:val="24"/>
        </w:rPr>
        <w:t>04/2002-RITCE/AM. </w:t>
      </w:r>
      <w:r>
        <w:rPr>
          <w:rFonts w:ascii="Arial" w:hAnsi="Arial"/>
          <w:i/>
          <w:w w:val="85"/>
          <w:sz w:val="24"/>
        </w:rPr>
        <w:t>Vencido</w:t>
      </w:r>
      <w:r>
        <w:rPr>
          <w:rFonts w:ascii="Arial" w:hAnsi="Arial"/>
          <w:i/>
          <w:spacing w:val="-2"/>
          <w:w w:val="85"/>
          <w:sz w:val="24"/>
        </w:rPr>
        <w:t> </w:t>
      </w:r>
      <w:r>
        <w:rPr>
          <w:rFonts w:ascii="Arial" w:hAnsi="Arial"/>
          <w:i/>
          <w:w w:val="85"/>
          <w:sz w:val="24"/>
        </w:rPr>
        <w:t>o voto-vista do</w:t>
      </w:r>
      <w:r>
        <w:rPr>
          <w:rFonts w:ascii="Arial" w:hAnsi="Arial"/>
          <w:i/>
          <w:spacing w:val="-1"/>
          <w:w w:val="85"/>
          <w:sz w:val="24"/>
        </w:rPr>
        <w:t> </w:t>
      </w:r>
      <w:r>
        <w:rPr>
          <w:rFonts w:ascii="Arial" w:hAnsi="Arial"/>
          <w:i/>
          <w:w w:val="85"/>
          <w:sz w:val="24"/>
        </w:rPr>
        <w:t>Excelentíssimo Senhor</w:t>
      </w:r>
      <w:r>
        <w:rPr>
          <w:rFonts w:ascii="Arial" w:hAnsi="Arial"/>
          <w:i/>
          <w:spacing w:val="-1"/>
          <w:w w:val="85"/>
          <w:sz w:val="24"/>
        </w:rPr>
        <w:t> </w:t>
      </w:r>
      <w:r>
        <w:rPr>
          <w:rFonts w:ascii="Arial" w:hAnsi="Arial"/>
          <w:i/>
          <w:w w:val="85"/>
          <w:sz w:val="24"/>
        </w:rPr>
        <w:t>Conselheiro Convocado</w:t>
      </w:r>
      <w:r>
        <w:rPr>
          <w:rFonts w:ascii="Arial" w:hAnsi="Arial"/>
          <w:i/>
          <w:spacing w:val="-2"/>
          <w:w w:val="85"/>
          <w:sz w:val="24"/>
        </w:rPr>
        <w:t> </w:t>
      </w:r>
      <w:r>
        <w:rPr>
          <w:rFonts w:ascii="Arial" w:hAnsi="Arial"/>
          <w:i/>
          <w:w w:val="85"/>
          <w:sz w:val="24"/>
        </w:rPr>
        <w:t>Alípio Reis Firmo Filho que votou quanto ao julgamento do processo pelo reconhecimento da prescrição, legalidade do convênio, </w:t>
      </w:r>
      <w:r>
        <w:rPr>
          <w:rFonts w:ascii="Arial" w:hAnsi="Arial"/>
          <w:i/>
          <w:w w:val="90"/>
          <w:sz w:val="24"/>
        </w:rPr>
        <w:t>irregularidade</w:t>
      </w:r>
      <w:r>
        <w:rPr>
          <w:rFonts w:ascii="Arial" w:hAnsi="Arial"/>
          <w:i/>
          <w:spacing w:val="-7"/>
          <w:w w:val="90"/>
          <w:sz w:val="24"/>
        </w:rPr>
        <w:t> </w:t>
      </w:r>
      <w:r>
        <w:rPr>
          <w:rFonts w:ascii="Arial" w:hAnsi="Arial"/>
          <w:i/>
          <w:w w:val="90"/>
          <w:sz w:val="24"/>
        </w:rPr>
        <w:t>das</w:t>
      </w:r>
      <w:r>
        <w:rPr>
          <w:rFonts w:ascii="Arial" w:hAnsi="Arial"/>
          <w:i/>
          <w:spacing w:val="-7"/>
          <w:w w:val="90"/>
          <w:sz w:val="24"/>
        </w:rPr>
        <w:t> </w:t>
      </w:r>
      <w:r>
        <w:rPr>
          <w:rFonts w:ascii="Arial" w:hAnsi="Arial"/>
          <w:i/>
          <w:w w:val="90"/>
          <w:sz w:val="24"/>
        </w:rPr>
        <w:t>contas,</w:t>
      </w:r>
      <w:r>
        <w:rPr>
          <w:rFonts w:ascii="Arial" w:hAnsi="Arial"/>
          <w:i/>
          <w:spacing w:val="-8"/>
          <w:w w:val="90"/>
          <w:sz w:val="24"/>
        </w:rPr>
        <w:t> </w:t>
      </w:r>
      <w:r>
        <w:rPr>
          <w:rFonts w:ascii="Arial" w:hAnsi="Arial"/>
          <w:i/>
          <w:w w:val="90"/>
          <w:sz w:val="24"/>
        </w:rPr>
        <w:t>determinações,</w:t>
      </w:r>
      <w:r>
        <w:rPr>
          <w:rFonts w:ascii="Arial" w:hAnsi="Arial"/>
          <w:i/>
          <w:spacing w:val="-7"/>
          <w:w w:val="90"/>
          <w:sz w:val="24"/>
        </w:rPr>
        <w:t> </w:t>
      </w:r>
      <w:r>
        <w:rPr>
          <w:rFonts w:ascii="Arial" w:hAnsi="Arial"/>
          <w:i/>
          <w:w w:val="90"/>
          <w:sz w:val="24"/>
        </w:rPr>
        <w:t>ciência</w:t>
      </w:r>
      <w:r>
        <w:rPr>
          <w:rFonts w:ascii="Arial" w:hAnsi="Arial"/>
          <w:i/>
          <w:spacing w:val="-8"/>
          <w:w w:val="90"/>
          <w:sz w:val="24"/>
        </w:rPr>
        <w:t> </w:t>
      </w:r>
      <w:r>
        <w:rPr>
          <w:rFonts w:ascii="Arial" w:hAnsi="Arial"/>
          <w:i/>
          <w:w w:val="90"/>
          <w:sz w:val="24"/>
        </w:rPr>
        <w:t>aos</w:t>
      </w:r>
      <w:r>
        <w:rPr>
          <w:rFonts w:ascii="Arial" w:hAnsi="Arial"/>
          <w:i/>
          <w:spacing w:val="-7"/>
          <w:w w:val="90"/>
          <w:sz w:val="24"/>
        </w:rPr>
        <w:t> </w:t>
      </w:r>
      <w:r>
        <w:rPr>
          <w:rFonts w:ascii="Arial" w:hAnsi="Arial"/>
          <w:i/>
          <w:w w:val="90"/>
          <w:sz w:val="24"/>
        </w:rPr>
        <w:t>interessados</w:t>
      </w:r>
      <w:r>
        <w:rPr>
          <w:rFonts w:ascii="Arial" w:hAnsi="Arial"/>
          <w:i/>
          <w:spacing w:val="-8"/>
          <w:w w:val="90"/>
          <w:sz w:val="24"/>
        </w:rPr>
        <w:t> </w:t>
      </w:r>
      <w:r>
        <w:rPr>
          <w:rFonts w:ascii="Arial" w:hAnsi="Arial"/>
          <w:i/>
          <w:w w:val="90"/>
          <w:sz w:val="24"/>
        </w:rPr>
        <w:t>e</w:t>
      </w:r>
      <w:r>
        <w:rPr>
          <w:rFonts w:ascii="Arial" w:hAnsi="Arial"/>
          <w:i/>
          <w:spacing w:val="-8"/>
          <w:w w:val="90"/>
          <w:sz w:val="24"/>
        </w:rPr>
        <w:t> </w:t>
      </w:r>
      <w:r>
        <w:rPr>
          <w:rFonts w:ascii="Arial" w:hAnsi="Arial"/>
          <w:i/>
          <w:w w:val="90"/>
          <w:sz w:val="24"/>
        </w:rPr>
        <w:t>arquivamento.</w:t>
      </w:r>
      <w:r>
        <w:rPr>
          <w:rFonts w:ascii="Arial" w:hAnsi="Arial"/>
          <w:i/>
          <w:spacing w:val="-3"/>
          <w:w w:val="90"/>
          <w:sz w:val="24"/>
        </w:rPr>
        <w:t> </w:t>
      </w:r>
      <w:r>
        <w:rPr>
          <w:rFonts w:ascii="Arial" w:hAnsi="Arial"/>
          <w:b/>
          <w:w w:val="90"/>
          <w:sz w:val="24"/>
        </w:rPr>
        <w:t>Especificação</w:t>
      </w:r>
      <w:r>
        <w:rPr>
          <w:rFonts w:ascii="Arial" w:hAnsi="Arial"/>
          <w:b/>
          <w:spacing w:val="-9"/>
          <w:w w:val="90"/>
          <w:sz w:val="24"/>
        </w:rPr>
        <w:t> </w:t>
      </w:r>
      <w:r>
        <w:rPr>
          <w:rFonts w:ascii="Arial" w:hAnsi="Arial"/>
          <w:b/>
          <w:w w:val="90"/>
          <w:sz w:val="24"/>
        </w:rPr>
        <w:t>do</w:t>
      </w:r>
      <w:r>
        <w:rPr>
          <w:rFonts w:ascii="Arial" w:hAnsi="Arial"/>
          <w:b/>
          <w:spacing w:val="-7"/>
          <w:w w:val="90"/>
          <w:sz w:val="24"/>
        </w:rPr>
        <w:t> </w:t>
      </w:r>
      <w:r>
        <w:rPr>
          <w:rFonts w:ascii="Arial" w:hAnsi="Arial"/>
          <w:b/>
          <w:w w:val="90"/>
          <w:sz w:val="24"/>
        </w:rPr>
        <w:t>quórum: </w:t>
      </w:r>
      <w:r>
        <w:rPr>
          <w:w w:val="80"/>
          <w:sz w:val="24"/>
        </w:rPr>
        <w:t>Conselheiros:</w:t>
      </w:r>
      <w:r>
        <w:rPr>
          <w:sz w:val="24"/>
        </w:rPr>
        <w:t> </w:t>
      </w:r>
      <w:r>
        <w:rPr>
          <w:w w:val="80"/>
          <w:sz w:val="24"/>
        </w:rPr>
        <w:t>Yara</w:t>
      </w:r>
      <w:r>
        <w:rPr>
          <w:sz w:val="24"/>
        </w:rPr>
        <w:t> </w:t>
      </w:r>
      <w:r>
        <w:rPr>
          <w:w w:val="80"/>
          <w:sz w:val="24"/>
        </w:rPr>
        <w:t>Amazônia</w:t>
      </w:r>
      <w:r>
        <w:rPr>
          <w:sz w:val="24"/>
        </w:rPr>
        <w:t> </w:t>
      </w:r>
      <w:r>
        <w:rPr>
          <w:w w:val="80"/>
          <w:sz w:val="24"/>
        </w:rPr>
        <w:t>Lins</w:t>
      </w:r>
      <w:r>
        <w:rPr>
          <w:sz w:val="24"/>
        </w:rPr>
        <w:t> </w:t>
      </w:r>
      <w:r>
        <w:rPr>
          <w:w w:val="80"/>
          <w:sz w:val="24"/>
        </w:rPr>
        <w:t>Rodrigues</w:t>
      </w:r>
      <w:r>
        <w:rPr>
          <w:sz w:val="24"/>
        </w:rPr>
        <w:t> </w:t>
      </w:r>
      <w:r>
        <w:rPr>
          <w:w w:val="80"/>
          <w:sz w:val="24"/>
        </w:rPr>
        <w:t>dos</w:t>
      </w:r>
      <w:r>
        <w:rPr>
          <w:sz w:val="24"/>
        </w:rPr>
        <w:t> </w:t>
      </w:r>
      <w:r>
        <w:rPr>
          <w:w w:val="80"/>
          <w:sz w:val="24"/>
        </w:rPr>
        <w:t>Santos</w:t>
      </w:r>
      <w:r>
        <w:rPr>
          <w:sz w:val="24"/>
        </w:rPr>
        <w:t> </w:t>
      </w:r>
      <w:r>
        <w:rPr>
          <w:w w:val="80"/>
          <w:sz w:val="24"/>
        </w:rPr>
        <w:t>(Presidente),</w:t>
      </w:r>
      <w:r>
        <w:rPr>
          <w:sz w:val="24"/>
        </w:rPr>
        <w:t> </w:t>
      </w:r>
      <w:r>
        <w:rPr>
          <w:w w:val="80"/>
          <w:sz w:val="24"/>
        </w:rPr>
        <w:t>Júlio</w:t>
      </w:r>
      <w:r>
        <w:rPr>
          <w:sz w:val="24"/>
        </w:rPr>
        <w:t> </w:t>
      </w:r>
      <w:r>
        <w:rPr>
          <w:w w:val="80"/>
          <w:sz w:val="24"/>
        </w:rPr>
        <w:t>Assis</w:t>
      </w:r>
      <w:r>
        <w:rPr>
          <w:sz w:val="24"/>
        </w:rPr>
        <w:t> </w:t>
      </w:r>
      <w:r>
        <w:rPr>
          <w:w w:val="80"/>
          <w:sz w:val="24"/>
        </w:rPr>
        <w:t>Corrêa</w:t>
      </w:r>
      <w:r>
        <w:rPr>
          <w:sz w:val="24"/>
        </w:rPr>
        <w:t> </w:t>
      </w:r>
      <w:r>
        <w:rPr>
          <w:w w:val="80"/>
          <w:sz w:val="24"/>
        </w:rPr>
        <w:t>Pinheiro,</w:t>
      </w:r>
      <w:r>
        <w:rPr>
          <w:sz w:val="24"/>
        </w:rPr>
        <w:t> </w:t>
      </w:r>
      <w:r>
        <w:rPr>
          <w:w w:val="80"/>
          <w:sz w:val="24"/>
        </w:rPr>
        <w:t>Érico</w:t>
      </w:r>
      <w:r>
        <w:rPr>
          <w:sz w:val="24"/>
        </w:rPr>
        <w:t> </w:t>
      </w:r>
      <w:r>
        <w:rPr>
          <w:w w:val="80"/>
          <w:sz w:val="24"/>
        </w:rPr>
        <w:t>Xavier</w:t>
      </w:r>
      <w:r>
        <w:rPr>
          <w:sz w:val="24"/>
        </w:rPr>
        <w:t> </w:t>
      </w:r>
      <w:r>
        <w:rPr>
          <w:w w:val="80"/>
          <w:sz w:val="24"/>
        </w:rPr>
        <w:t>Desterro</w:t>
      </w:r>
      <w:r>
        <w:rPr>
          <w:sz w:val="24"/>
        </w:rPr>
        <w:t> </w:t>
      </w:r>
      <w:r>
        <w:rPr>
          <w:w w:val="80"/>
          <w:sz w:val="24"/>
        </w:rPr>
        <w:t>e</w:t>
      </w:r>
    </w:p>
    <w:p>
      <w:pPr>
        <w:spacing w:after="0" w:line="240" w:lineRule="auto"/>
        <w:jc w:val="both"/>
        <w:rPr>
          <w:sz w:val="24"/>
        </w:rPr>
        <w:sectPr>
          <w:pgSz w:w="11910" w:h="16840"/>
          <w:pgMar w:top="1920" w:bottom="280" w:left="566" w:right="425"/>
        </w:sectPr>
      </w:pPr>
    </w:p>
    <w:p>
      <w:pPr>
        <w:pStyle w:val="BodyText"/>
        <w:ind w:left="0"/>
        <w:jc w:val="left"/>
      </w:pPr>
    </w:p>
    <w:p>
      <w:pPr>
        <w:pStyle w:val="BodyText"/>
        <w:spacing w:before="196"/>
        <w:ind w:left="0"/>
        <w:jc w:val="left"/>
      </w:pPr>
    </w:p>
    <w:p>
      <w:pPr>
        <w:pStyle w:val="BodyText"/>
        <w:spacing w:line="242" w:lineRule="auto"/>
        <w:ind w:right="136"/>
      </w:pPr>
      <w:r>
        <w:rPr>
          <w:w w:val="80"/>
        </w:rPr>
        <w:t>Silva, Mario Manoel Coelho de Mello, Josué Cláudio de Souza Neto, Luis Fabian Pereira Barbosa e Alípio Reis Firmo Filho </w:t>
      </w:r>
      <w:r>
        <w:rPr>
          <w:spacing w:val="-2"/>
          <w:w w:val="90"/>
        </w:rPr>
        <w:t>(Convocado).</w:t>
      </w:r>
    </w:p>
    <w:p>
      <w:pPr>
        <w:pStyle w:val="BodyText"/>
        <w:spacing w:before="194"/>
        <w:ind w:right="135"/>
      </w:pPr>
      <w:r>
        <w:rPr>
          <w:rFonts w:ascii="Arial" w:hAnsi="Arial"/>
          <w:b/>
          <w:w w:val="80"/>
        </w:rPr>
        <w:t>PROCESSO Nº 13.867/2017</w:t>
      </w:r>
      <w:r>
        <w:rPr>
          <w:rFonts w:ascii="Arial" w:hAnsi="Arial"/>
          <w:b/>
        </w:rPr>
        <w:t> </w:t>
      </w:r>
      <w:r>
        <w:rPr>
          <w:w w:val="80"/>
        </w:rPr>
        <w:t>- Representação interposta pelo Sr. Gilberto Ferreira Lisboa em desfavor do ex-Prefeito José </w:t>
      </w:r>
      <w:r>
        <w:rPr>
          <w:w w:val="85"/>
        </w:rPr>
        <w:t>Suediney</w:t>
      </w:r>
      <w:r>
        <w:rPr>
          <w:spacing w:val="-7"/>
          <w:w w:val="85"/>
        </w:rPr>
        <w:t> </w:t>
      </w:r>
      <w:r>
        <w:rPr>
          <w:w w:val="85"/>
        </w:rPr>
        <w:t>de</w:t>
      </w:r>
      <w:r>
        <w:rPr>
          <w:spacing w:val="-7"/>
          <w:w w:val="85"/>
        </w:rPr>
        <w:t> </w:t>
      </w:r>
      <w:r>
        <w:rPr>
          <w:w w:val="85"/>
        </w:rPr>
        <w:t>Souza</w:t>
      </w:r>
      <w:r>
        <w:rPr>
          <w:spacing w:val="-6"/>
          <w:w w:val="85"/>
        </w:rPr>
        <w:t> </w:t>
      </w:r>
      <w:r>
        <w:rPr>
          <w:w w:val="85"/>
        </w:rPr>
        <w:t>Araújo,</w:t>
      </w:r>
      <w:r>
        <w:rPr>
          <w:spacing w:val="-7"/>
          <w:w w:val="85"/>
        </w:rPr>
        <w:t> </w:t>
      </w:r>
      <w:r>
        <w:rPr>
          <w:w w:val="85"/>
        </w:rPr>
        <w:t>em</w:t>
      </w:r>
      <w:r>
        <w:rPr>
          <w:spacing w:val="-7"/>
          <w:w w:val="85"/>
        </w:rPr>
        <w:t> </w:t>
      </w:r>
      <w:r>
        <w:rPr>
          <w:w w:val="85"/>
        </w:rPr>
        <w:t>virtude</w:t>
      </w:r>
      <w:r>
        <w:rPr>
          <w:spacing w:val="-6"/>
          <w:w w:val="85"/>
        </w:rPr>
        <w:t> </w:t>
      </w:r>
      <w:r>
        <w:rPr>
          <w:w w:val="85"/>
        </w:rPr>
        <w:t>de</w:t>
      </w:r>
      <w:r>
        <w:rPr>
          <w:spacing w:val="-7"/>
          <w:w w:val="85"/>
        </w:rPr>
        <w:t> </w:t>
      </w:r>
      <w:r>
        <w:rPr>
          <w:w w:val="85"/>
        </w:rPr>
        <w:t>potenciais</w:t>
      </w:r>
      <w:r>
        <w:rPr>
          <w:spacing w:val="-7"/>
          <w:w w:val="85"/>
        </w:rPr>
        <w:t> </w:t>
      </w:r>
      <w:r>
        <w:rPr>
          <w:w w:val="85"/>
        </w:rPr>
        <w:t>ilegalidades</w:t>
      </w:r>
      <w:r>
        <w:rPr>
          <w:spacing w:val="-7"/>
          <w:w w:val="85"/>
        </w:rPr>
        <w:t> </w:t>
      </w:r>
      <w:r>
        <w:rPr>
          <w:w w:val="85"/>
        </w:rPr>
        <w:t>no</w:t>
      </w:r>
      <w:r>
        <w:rPr>
          <w:spacing w:val="-6"/>
          <w:w w:val="85"/>
        </w:rPr>
        <w:t> </w:t>
      </w:r>
      <w:r>
        <w:rPr>
          <w:w w:val="85"/>
        </w:rPr>
        <w:t>Convênio</w:t>
      </w:r>
      <w:r>
        <w:rPr>
          <w:spacing w:val="-7"/>
          <w:w w:val="85"/>
        </w:rPr>
        <w:t> </w:t>
      </w:r>
      <w:r>
        <w:rPr>
          <w:w w:val="85"/>
        </w:rPr>
        <w:t>nº</w:t>
      </w:r>
      <w:r>
        <w:rPr>
          <w:spacing w:val="-7"/>
          <w:w w:val="85"/>
        </w:rPr>
        <w:t> </w:t>
      </w:r>
      <w:r>
        <w:rPr>
          <w:w w:val="85"/>
        </w:rPr>
        <w:t>92/2014,</w:t>
      </w:r>
      <w:r>
        <w:rPr>
          <w:spacing w:val="-6"/>
          <w:w w:val="85"/>
        </w:rPr>
        <w:t> </w:t>
      </w:r>
      <w:r>
        <w:rPr>
          <w:w w:val="85"/>
        </w:rPr>
        <w:t>firmado</w:t>
      </w:r>
      <w:r>
        <w:rPr>
          <w:spacing w:val="-7"/>
          <w:w w:val="85"/>
        </w:rPr>
        <w:t> </w:t>
      </w:r>
      <w:r>
        <w:rPr>
          <w:w w:val="85"/>
        </w:rPr>
        <w:t>entre</w:t>
      </w:r>
      <w:r>
        <w:rPr>
          <w:spacing w:val="-7"/>
          <w:w w:val="85"/>
        </w:rPr>
        <w:t> </w:t>
      </w:r>
      <w:r>
        <w:rPr>
          <w:w w:val="85"/>
        </w:rPr>
        <w:t>a</w:t>
      </w:r>
      <w:r>
        <w:rPr>
          <w:spacing w:val="-6"/>
          <w:w w:val="85"/>
        </w:rPr>
        <w:t> </w:t>
      </w:r>
      <w:r>
        <w:rPr>
          <w:w w:val="85"/>
        </w:rPr>
        <w:t>Secretaria</w:t>
      </w:r>
      <w:r>
        <w:rPr>
          <w:spacing w:val="-7"/>
          <w:w w:val="85"/>
        </w:rPr>
        <w:t> </w:t>
      </w:r>
      <w:r>
        <w:rPr>
          <w:w w:val="85"/>
        </w:rPr>
        <w:t>de Estado de Educação e Qualidade do Ensino (SEDUC) e a Prefeitura de Fonte Boa.</w:t>
      </w:r>
      <w:r>
        <w:rPr>
          <w:w w:val="85"/>
        </w:rPr>
        <w:t> </w:t>
      </w:r>
      <w:r>
        <w:rPr>
          <w:rFonts w:ascii="Arial" w:hAnsi="Arial"/>
          <w:b/>
          <w:w w:val="85"/>
        </w:rPr>
        <w:t>Advogado(s): </w:t>
      </w:r>
      <w:r>
        <w:rPr>
          <w:w w:val="85"/>
        </w:rPr>
        <w:t>Ricardo Mendes Lasmar – OAB/AM 5933 e Rodrigo Mendes Lasmar – OAB/AM 12480. </w:t>
      </w:r>
      <w:r>
        <w:rPr>
          <w:rFonts w:ascii="Arial" w:hAnsi="Arial"/>
          <w:b/>
          <w:w w:val="85"/>
        </w:rPr>
        <w:t>ACÓRDÃO Nº 1057/2024: </w:t>
      </w:r>
      <w:r>
        <w:rPr>
          <w:w w:val="85"/>
        </w:rPr>
        <w:t>Vistos, relatados e </w:t>
      </w:r>
      <w:r>
        <w:rPr>
          <w:w w:val="80"/>
        </w:rPr>
        <w:t>discutidos</w:t>
      </w:r>
      <w:r>
        <w:rPr/>
        <w:t>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 </w:t>
      </w:r>
      <w:r>
        <w:rPr>
          <w:w w:val="85"/>
        </w:rPr>
        <w:t>do Estado do Amazonas, reunidos em Sessão do </w:t>
      </w:r>
      <w:r>
        <w:rPr>
          <w:rFonts w:ascii="Arial" w:hAnsi="Arial"/>
          <w:b/>
          <w:w w:val="85"/>
        </w:rPr>
        <w:t>Tribunal Pleno</w:t>
      </w:r>
      <w:r>
        <w:rPr>
          <w:w w:val="85"/>
        </w:rPr>
        <w:t>, no exercício da competência atribuída pelo art. 11, </w:t>
      </w:r>
      <w:r>
        <w:rPr>
          <w:w w:val="80"/>
        </w:rPr>
        <w:t>inciso IV, alínea “i”, da Resolução nº 04/2002-TCE/AM, </w:t>
      </w:r>
      <w:r>
        <w:rPr>
          <w:rFonts w:ascii="Arial" w:hAnsi="Arial"/>
          <w:b/>
          <w:w w:val="80"/>
        </w:rPr>
        <w:t>à unanimidade</w:t>
      </w:r>
      <w:r>
        <w:rPr>
          <w:w w:val="80"/>
        </w:rPr>
        <w:t>, nos termos da proposta de voto do Excelentíssimo Senhor Auditor-Relator, que acolheu em sessão o voto-destaque proferido pelo Conselheiro Érico Xavier Desterro e Silva,</w:t>
      </w:r>
      <w:r>
        <w:rPr>
          <w:spacing w:val="80"/>
        </w:rPr>
        <w:t> </w:t>
      </w:r>
      <w:r>
        <w:rPr>
          <w:rFonts w:ascii="Arial" w:hAnsi="Arial"/>
          <w:b/>
          <w:spacing w:val="-2"/>
          <w:w w:val="90"/>
        </w:rPr>
        <w:t>em</w:t>
      </w:r>
      <w:r>
        <w:rPr>
          <w:rFonts w:ascii="Arial" w:hAnsi="Arial"/>
          <w:b/>
          <w:spacing w:val="-4"/>
          <w:w w:val="90"/>
        </w:rPr>
        <w:t> </w:t>
      </w:r>
      <w:r>
        <w:rPr>
          <w:rFonts w:ascii="Arial" w:hAnsi="Arial"/>
          <w:b/>
          <w:spacing w:val="-2"/>
          <w:w w:val="90"/>
        </w:rPr>
        <w:t>divergência</w:t>
      </w:r>
      <w:r>
        <w:rPr>
          <w:rFonts w:ascii="Arial" w:hAnsi="Arial"/>
          <w:b/>
          <w:spacing w:val="-2"/>
          <w:w w:val="90"/>
        </w:rPr>
        <w:t> </w:t>
      </w:r>
      <w:r>
        <w:rPr>
          <w:spacing w:val="-2"/>
          <w:w w:val="90"/>
        </w:rPr>
        <w:t>com</w:t>
      </w:r>
      <w:r>
        <w:rPr>
          <w:spacing w:val="-4"/>
          <w:w w:val="90"/>
        </w:rPr>
        <w:t> </w:t>
      </w:r>
      <w:r>
        <w:rPr>
          <w:spacing w:val="-2"/>
          <w:w w:val="90"/>
        </w:rPr>
        <w:t>pronunciamento</w:t>
      </w:r>
      <w:r>
        <w:rPr>
          <w:spacing w:val="-3"/>
          <w:w w:val="90"/>
        </w:rPr>
        <w:t> </w:t>
      </w:r>
      <w:r>
        <w:rPr>
          <w:spacing w:val="-2"/>
          <w:w w:val="90"/>
        </w:rPr>
        <w:t>do</w:t>
      </w:r>
      <w:r>
        <w:rPr>
          <w:spacing w:val="-3"/>
          <w:w w:val="90"/>
        </w:rPr>
        <w:t> </w:t>
      </w:r>
      <w:r>
        <w:rPr>
          <w:spacing w:val="-2"/>
          <w:w w:val="90"/>
        </w:rPr>
        <w:t>Ministério</w:t>
      </w:r>
      <w:r>
        <w:rPr>
          <w:spacing w:val="-5"/>
          <w:w w:val="90"/>
        </w:rPr>
        <w:t> </w:t>
      </w:r>
      <w:r>
        <w:rPr>
          <w:spacing w:val="-2"/>
          <w:w w:val="90"/>
        </w:rPr>
        <w:t>Público</w:t>
      </w:r>
      <w:r>
        <w:rPr>
          <w:spacing w:val="-3"/>
          <w:w w:val="90"/>
        </w:rPr>
        <w:t> </w:t>
      </w:r>
      <w:r>
        <w:rPr>
          <w:spacing w:val="-2"/>
          <w:w w:val="90"/>
        </w:rPr>
        <w:t>junto</w:t>
      </w:r>
      <w:r>
        <w:rPr>
          <w:spacing w:val="-4"/>
          <w:w w:val="90"/>
        </w:rPr>
        <w:t> </w:t>
      </w:r>
      <w:r>
        <w:rPr>
          <w:spacing w:val="-2"/>
          <w:w w:val="90"/>
        </w:rPr>
        <w:t>a</w:t>
      </w:r>
      <w:r>
        <w:rPr>
          <w:spacing w:val="-3"/>
          <w:w w:val="90"/>
        </w:rPr>
        <w:t> </w:t>
      </w:r>
      <w:r>
        <w:rPr>
          <w:spacing w:val="-2"/>
          <w:w w:val="90"/>
        </w:rPr>
        <w:t>este</w:t>
      </w:r>
      <w:r>
        <w:rPr>
          <w:spacing w:val="-3"/>
          <w:w w:val="90"/>
        </w:rPr>
        <w:t> </w:t>
      </w:r>
      <w:r>
        <w:rPr>
          <w:spacing w:val="-2"/>
          <w:w w:val="90"/>
        </w:rPr>
        <w:t>Tribunal,</w:t>
      </w:r>
      <w:r>
        <w:rPr>
          <w:spacing w:val="-4"/>
          <w:w w:val="90"/>
        </w:rPr>
        <w:t> </w:t>
      </w:r>
      <w:r>
        <w:rPr>
          <w:spacing w:val="-2"/>
          <w:w w:val="90"/>
        </w:rPr>
        <w:t>no</w:t>
      </w:r>
      <w:r>
        <w:rPr>
          <w:spacing w:val="-3"/>
          <w:w w:val="90"/>
        </w:rPr>
        <w:t> </w:t>
      </w:r>
      <w:r>
        <w:rPr>
          <w:spacing w:val="-2"/>
          <w:w w:val="90"/>
        </w:rPr>
        <w:t>sentido</w:t>
      </w:r>
      <w:r>
        <w:rPr>
          <w:spacing w:val="-2"/>
          <w:w w:val="90"/>
        </w:rPr>
        <w:t> de:</w:t>
      </w:r>
      <w:r>
        <w:rPr>
          <w:spacing w:val="-4"/>
          <w:w w:val="90"/>
        </w:rPr>
        <w:t> </w:t>
      </w:r>
      <w:r>
        <w:rPr>
          <w:rFonts w:ascii="Arial" w:hAnsi="Arial"/>
          <w:b/>
          <w:spacing w:val="-2"/>
          <w:w w:val="90"/>
        </w:rPr>
        <w:t>9.1.</w:t>
      </w:r>
      <w:r>
        <w:rPr>
          <w:rFonts w:ascii="Arial" w:hAnsi="Arial"/>
          <w:b/>
          <w:spacing w:val="-5"/>
          <w:w w:val="90"/>
        </w:rPr>
        <w:t> </w:t>
      </w:r>
      <w:r>
        <w:rPr>
          <w:rFonts w:ascii="Arial" w:hAnsi="Arial"/>
          <w:b/>
          <w:spacing w:val="-2"/>
          <w:w w:val="90"/>
        </w:rPr>
        <w:t>Conhecer</w:t>
      </w:r>
      <w:r>
        <w:rPr>
          <w:rFonts w:ascii="Arial" w:hAnsi="Arial"/>
          <w:b/>
          <w:spacing w:val="-4"/>
          <w:w w:val="90"/>
        </w:rPr>
        <w:t> </w:t>
      </w:r>
      <w:r>
        <w:rPr>
          <w:spacing w:val="-2"/>
          <w:w w:val="90"/>
        </w:rPr>
        <w:t>da </w:t>
      </w:r>
      <w:r>
        <w:rPr>
          <w:w w:val="80"/>
        </w:rPr>
        <w:t>Representação elaborada pelo Sr. Gilberto Ferreira Lisboa, Prefeito Municipal de Fonte Boa, em virtude do ex-prefeito, Sr. </w:t>
      </w:r>
      <w:r>
        <w:rPr>
          <w:w w:val="85"/>
        </w:rPr>
        <w:t>José Suediney de Souza Araújo, Processo n° 13.867, em face de potenciais ilegalidades no Termo de Convênio nº </w:t>
      </w:r>
      <w:r>
        <w:rPr>
          <w:w w:val="80"/>
        </w:rPr>
        <w:t>92/2014, firmado entre a Secretaria de Estado de Educação e Qualidade do Ensino</w:t>
      </w:r>
      <w:r>
        <w:rPr/>
        <w:t> </w:t>
      </w:r>
      <w:r>
        <w:rPr>
          <w:w w:val="80"/>
        </w:rPr>
        <w:t>– SEDUC e a Prefeitura de Fonte Boa </w:t>
      </w:r>
      <w:r>
        <w:rPr>
          <w:w w:val="90"/>
        </w:rPr>
        <w:t>cujo</w:t>
      </w:r>
      <w:r>
        <w:rPr>
          <w:spacing w:val="-7"/>
          <w:w w:val="90"/>
        </w:rPr>
        <w:t> </w:t>
      </w:r>
      <w:r>
        <w:rPr>
          <w:w w:val="90"/>
        </w:rPr>
        <w:t>objeto</w:t>
      </w:r>
      <w:r>
        <w:rPr>
          <w:spacing w:val="-7"/>
          <w:w w:val="90"/>
        </w:rPr>
        <w:t> </w:t>
      </w:r>
      <w:r>
        <w:rPr>
          <w:w w:val="90"/>
        </w:rPr>
        <w:t>foi</w:t>
      </w:r>
      <w:r>
        <w:rPr>
          <w:spacing w:val="-9"/>
          <w:w w:val="90"/>
        </w:rPr>
        <w:t> </w:t>
      </w:r>
      <w:r>
        <w:rPr>
          <w:w w:val="90"/>
        </w:rPr>
        <w:t>o</w:t>
      </w:r>
      <w:r>
        <w:rPr>
          <w:spacing w:val="-7"/>
          <w:w w:val="90"/>
        </w:rPr>
        <w:t> </w:t>
      </w:r>
      <w:r>
        <w:rPr>
          <w:w w:val="90"/>
        </w:rPr>
        <w:t>repasse</w:t>
      </w:r>
      <w:r>
        <w:rPr>
          <w:spacing w:val="-8"/>
          <w:w w:val="90"/>
        </w:rPr>
        <w:t> </w:t>
      </w:r>
      <w:r>
        <w:rPr>
          <w:w w:val="90"/>
        </w:rPr>
        <w:t>de</w:t>
      </w:r>
      <w:r>
        <w:rPr>
          <w:spacing w:val="-7"/>
          <w:w w:val="90"/>
        </w:rPr>
        <w:t> </w:t>
      </w:r>
      <w:r>
        <w:rPr>
          <w:w w:val="90"/>
        </w:rPr>
        <w:t>recursos</w:t>
      </w:r>
      <w:r>
        <w:rPr>
          <w:spacing w:val="-7"/>
          <w:w w:val="90"/>
        </w:rPr>
        <w:t> </w:t>
      </w:r>
      <w:r>
        <w:rPr>
          <w:w w:val="90"/>
        </w:rPr>
        <w:t>para</w:t>
      </w:r>
      <w:r>
        <w:rPr>
          <w:spacing w:val="-7"/>
          <w:w w:val="90"/>
        </w:rPr>
        <w:t> </w:t>
      </w:r>
      <w:r>
        <w:rPr>
          <w:w w:val="90"/>
        </w:rPr>
        <w:t>reforma</w:t>
      </w:r>
      <w:r>
        <w:rPr>
          <w:spacing w:val="-7"/>
          <w:w w:val="90"/>
        </w:rPr>
        <w:t> </w:t>
      </w:r>
      <w:r>
        <w:rPr>
          <w:w w:val="90"/>
        </w:rPr>
        <w:t>da</w:t>
      </w:r>
      <w:r>
        <w:rPr>
          <w:spacing w:val="-7"/>
          <w:w w:val="90"/>
        </w:rPr>
        <w:t> </w:t>
      </w:r>
      <w:r>
        <w:rPr>
          <w:w w:val="90"/>
        </w:rPr>
        <w:t>Escola</w:t>
      </w:r>
      <w:r>
        <w:rPr>
          <w:spacing w:val="-7"/>
          <w:w w:val="90"/>
        </w:rPr>
        <w:t> </w:t>
      </w:r>
      <w:r>
        <w:rPr>
          <w:w w:val="90"/>
        </w:rPr>
        <w:t>Estadual</w:t>
      </w:r>
      <w:r>
        <w:rPr>
          <w:spacing w:val="-7"/>
          <w:w w:val="90"/>
        </w:rPr>
        <w:t> </w:t>
      </w:r>
      <w:r>
        <w:rPr>
          <w:w w:val="90"/>
        </w:rPr>
        <w:t>Waldemarina</w:t>
      </w:r>
      <w:r>
        <w:rPr>
          <w:spacing w:val="-7"/>
          <w:w w:val="90"/>
        </w:rPr>
        <w:t> </w:t>
      </w:r>
      <w:r>
        <w:rPr>
          <w:w w:val="90"/>
        </w:rPr>
        <w:t>Ferreira;</w:t>
      </w:r>
      <w:r>
        <w:rPr>
          <w:spacing w:val="-1"/>
          <w:w w:val="90"/>
        </w:rPr>
        <w:t> </w:t>
      </w:r>
      <w:r>
        <w:rPr>
          <w:rFonts w:ascii="Arial" w:hAnsi="Arial"/>
          <w:b/>
          <w:w w:val="90"/>
        </w:rPr>
        <w:t>9.2.</w:t>
      </w:r>
      <w:r>
        <w:rPr>
          <w:rFonts w:ascii="Arial" w:hAnsi="Arial"/>
          <w:b/>
          <w:spacing w:val="-6"/>
          <w:w w:val="90"/>
        </w:rPr>
        <w:t> </w:t>
      </w:r>
      <w:r>
        <w:rPr>
          <w:rFonts w:ascii="Arial" w:hAnsi="Arial"/>
          <w:b/>
          <w:w w:val="90"/>
        </w:rPr>
        <w:t>Reconhecer</w:t>
      </w:r>
      <w:r>
        <w:rPr>
          <w:rFonts w:ascii="Arial" w:hAnsi="Arial"/>
          <w:b/>
          <w:spacing w:val="-8"/>
          <w:w w:val="90"/>
        </w:rPr>
        <w:t> </w:t>
      </w:r>
      <w:r>
        <w:rPr>
          <w:rFonts w:ascii="Arial" w:hAnsi="Arial"/>
          <w:b/>
          <w:w w:val="90"/>
        </w:rPr>
        <w:t>a </w:t>
      </w:r>
      <w:r>
        <w:rPr>
          <w:rFonts w:ascii="Arial" w:hAnsi="Arial"/>
          <w:b/>
          <w:w w:val="85"/>
        </w:rPr>
        <w:t>prescrição </w:t>
      </w:r>
      <w:r>
        <w:rPr>
          <w:w w:val="85"/>
        </w:rPr>
        <w:t>com fulcro na Emenda nº 132 de 14 de dezembro de 2022 à Constituição do Estado do Amazonas, a qual </w:t>
      </w:r>
      <w:r>
        <w:rPr>
          <w:w w:val="80"/>
        </w:rPr>
        <w:t>instituiu</w:t>
      </w:r>
      <w:r>
        <w:rPr/>
        <w:t> </w:t>
      </w:r>
      <w:r>
        <w:rPr>
          <w:w w:val="80"/>
        </w:rPr>
        <w:t>a</w:t>
      </w:r>
      <w:r>
        <w:rPr/>
        <w:t> </w:t>
      </w:r>
      <w:r>
        <w:rPr>
          <w:w w:val="80"/>
        </w:rPr>
        <w:t>prescrição</w:t>
      </w:r>
      <w:r>
        <w:rPr/>
        <w:t> </w:t>
      </w:r>
      <w:r>
        <w:rPr>
          <w:w w:val="80"/>
        </w:rPr>
        <w:t>quinquenal no</w:t>
      </w:r>
      <w:r>
        <w:rPr/>
        <w:t> </w:t>
      </w:r>
      <w:r>
        <w:rPr>
          <w:w w:val="80"/>
        </w:rPr>
        <w:t>âmbito</w:t>
      </w:r>
      <w:r>
        <w:rPr/>
        <w:t> </w:t>
      </w:r>
      <w:r>
        <w:rPr>
          <w:w w:val="80"/>
        </w:rPr>
        <w:t>do</w:t>
      </w:r>
      <w:r>
        <w:rPr/>
        <w:t> </w:t>
      </w:r>
      <w:r>
        <w:rPr>
          <w:w w:val="80"/>
        </w:rPr>
        <w:t>Tribunal de</w:t>
      </w:r>
      <w:r>
        <w:rPr/>
        <w:t> </w:t>
      </w:r>
      <w:r>
        <w:rPr>
          <w:w w:val="80"/>
        </w:rPr>
        <w:t>Contas</w:t>
      </w:r>
      <w:r>
        <w:rPr/>
        <w:t> </w:t>
      </w:r>
      <w:r>
        <w:rPr>
          <w:w w:val="80"/>
        </w:rPr>
        <w:t>do</w:t>
      </w:r>
      <w:r>
        <w:rPr/>
        <w:t> </w:t>
      </w:r>
      <w:r>
        <w:rPr>
          <w:w w:val="80"/>
        </w:rPr>
        <w:t>Amazonas,</w:t>
      </w:r>
      <w:r>
        <w:rPr/>
        <w:t> </w:t>
      </w:r>
      <w:r>
        <w:rPr>
          <w:w w:val="80"/>
        </w:rPr>
        <w:t>com consequente</w:t>
      </w:r>
      <w:r>
        <w:rPr/>
        <w:t> </w:t>
      </w:r>
      <w:r>
        <w:rPr>
          <w:w w:val="80"/>
        </w:rPr>
        <w:t>extinção do</w:t>
      </w:r>
      <w:r>
        <w:rPr/>
        <w:t> </w:t>
      </w:r>
      <w:r>
        <w:rPr>
          <w:w w:val="80"/>
        </w:rPr>
        <w:t>processo com</w:t>
      </w:r>
      <w:r>
        <w:rPr/>
        <w:t> </w:t>
      </w:r>
      <w:r>
        <w:rPr>
          <w:w w:val="80"/>
        </w:rPr>
        <w:t>resolução</w:t>
      </w:r>
      <w:r>
        <w:rPr/>
        <w:t> </w:t>
      </w:r>
      <w:r>
        <w:rPr>
          <w:w w:val="80"/>
        </w:rPr>
        <w:t>do</w:t>
      </w:r>
      <w:r>
        <w:rPr/>
        <w:t> </w:t>
      </w:r>
      <w:r>
        <w:rPr>
          <w:w w:val="80"/>
        </w:rPr>
        <w:t>mérito,</w:t>
      </w:r>
      <w:r>
        <w:rPr/>
        <w:t> </w:t>
      </w:r>
      <w:r>
        <w:rPr>
          <w:w w:val="80"/>
        </w:rPr>
        <w:t>fundamentado</w:t>
      </w:r>
      <w:r>
        <w:rPr/>
        <w:t> </w:t>
      </w:r>
      <w:r>
        <w:rPr>
          <w:w w:val="80"/>
        </w:rPr>
        <w:t>no</w:t>
      </w:r>
      <w:r>
        <w:rPr/>
        <w:t> </w:t>
      </w:r>
      <w:r>
        <w:rPr>
          <w:w w:val="80"/>
        </w:rPr>
        <w:t>art.</w:t>
      </w:r>
      <w:r>
        <w:rPr>
          <w:spacing w:val="-1"/>
        </w:rPr>
        <w:t> </w:t>
      </w:r>
      <w:r>
        <w:rPr>
          <w:w w:val="80"/>
        </w:rPr>
        <w:t>2º</w:t>
      </w:r>
      <w:r>
        <w:rPr>
          <w:spacing w:val="-1"/>
        </w:rPr>
        <w:t> </w:t>
      </w:r>
      <w:r>
        <w:rPr>
          <w:w w:val="80"/>
        </w:rPr>
        <w:t>c/c</w:t>
      </w:r>
      <w:r>
        <w:rPr/>
        <w:t> </w:t>
      </w:r>
      <w:r>
        <w:rPr>
          <w:w w:val="80"/>
        </w:rPr>
        <w:t>art.</w:t>
      </w:r>
      <w:r>
        <w:rPr/>
        <w:t> </w:t>
      </w:r>
      <w:r>
        <w:rPr>
          <w:w w:val="80"/>
        </w:rPr>
        <w:t>127</w:t>
      </w:r>
      <w:r>
        <w:rPr>
          <w:spacing w:val="10"/>
        </w:rPr>
        <w:t> </w:t>
      </w:r>
      <w:r>
        <w:rPr>
          <w:w w:val="80"/>
        </w:rPr>
        <w:t>da</w:t>
      </w:r>
      <w:r>
        <w:rPr/>
        <w:t> </w:t>
      </w:r>
      <w:r>
        <w:rPr>
          <w:w w:val="80"/>
        </w:rPr>
        <w:t>Lei</w:t>
      </w:r>
      <w:r>
        <w:rPr>
          <w:spacing w:val="-1"/>
        </w:rPr>
        <w:t> </w:t>
      </w:r>
      <w:r>
        <w:rPr>
          <w:w w:val="80"/>
        </w:rPr>
        <w:t>nº</w:t>
      </w:r>
      <w:r>
        <w:rPr>
          <w:spacing w:val="-1"/>
        </w:rPr>
        <w:t> </w:t>
      </w:r>
      <w:r>
        <w:rPr>
          <w:w w:val="80"/>
        </w:rPr>
        <w:t>2.423/1996</w:t>
      </w:r>
      <w:r>
        <w:rPr/>
        <w:t> </w:t>
      </w:r>
      <w:r>
        <w:rPr>
          <w:w w:val="80"/>
        </w:rPr>
        <w:t>e</w:t>
      </w:r>
      <w:r>
        <w:rPr/>
        <w:t> </w:t>
      </w:r>
      <w:r>
        <w:rPr>
          <w:w w:val="80"/>
        </w:rPr>
        <w:t>art.</w:t>
      </w:r>
      <w:r>
        <w:rPr>
          <w:spacing w:val="-1"/>
        </w:rPr>
        <w:t> </w:t>
      </w:r>
      <w:r>
        <w:rPr>
          <w:w w:val="80"/>
        </w:rPr>
        <w:t>487</w:t>
      </w:r>
      <w:r>
        <w:rPr/>
        <w:t> </w:t>
      </w:r>
      <w:r>
        <w:rPr>
          <w:w w:val="80"/>
        </w:rPr>
        <w:t>do</w:t>
      </w:r>
      <w:r>
        <w:rPr/>
        <w:t> </w:t>
      </w:r>
      <w:r>
        <w:rPr>
          <w:w w:val="80"/>
        </w:rPr>
        <w:t>Código</w:t>
      </w:r>
      <w:r>
        <w:rPr/>
        <w:t> </w:t>
      </w:r>
      <w:r>
        <w:rPr>
          <w:w w:val="80"/>
        </w:rPr>
        <w:t>de</w:t>
      </w:r>
      <w:r>
        <w:rPr/>
        <w:t> </w:t>
      </w:r>
      <w:r>
        <w:rPr>
          <w:w w:val="80"/>
        </w:rPr>
        <w:t>Processo</w:t>
      </w:r>
      <w:r>
        <w:rPr/>
        <w:t> </w:t>
      </w:r>
      <w:r>
        <w:rPr>
          <w:w w:val="80"/>
        </w:rPr>
        <w:t>Civil </w:t>
      </w:r>
      <w:r>
        <w:rPr>
          <w:w w:val="85"/>
        </w:rPr>
        <w:t>e</w:t>
      </w:r>
      <w:r>
        <w:rPr>
          <w:spacing w:val="-3"/>
          <w:w w:val="85"/>
        </w:rPr>
        <w:t> </w:t>
      </w:r>
      <w:r>
        <w:rPr>
          <w:w w:val="85"/>
        </w:rPr>
        <w:t>na</w:t>
      </w:r>
      <w:r>
        <w:rPr>
          <w:spacing w:val="-3"/>
          <w:w w:val="85"/>
        </w:rPr>
        <w:t> </w:t>
      </w:r>
      <w:r>
        <w:rPr>
          <w:w w:val="85"/>
        </w:rPr>
        <w:t>Emenda</w:t>
      </w:r>
      <w:r>
        <w:rPr>
          <w:spacing w:val="-3"/>
          <w:w w:val="85"/>
        </w:rPr>
        <w:t> </w:t>
      </w:r>
      <w:r>
        <w:rPr>
          <w:w w:val="85"/>
        </w:rPr>
        <w:t>132</w:t>
      </w:r>
      <w:r>
        <w:rPr>
          <w:spacing w:val="-3"/>
          <w:w w:val="85"/>
        </w:rPr>
        <w:t> </w:t>
      </w:r>
      <w:r>
        <w:rPr>
          <w:w w:val="85"/>
        </w:rPr>
        <w:t>de</w:t>
      </w:r>
      <w:r>
        <w:rPr>
          <w:spacing w:val="-3"/>
          <w:w w:val="85"/>
        </w:rPr>
        <w:t> </w:t>
      </w:r>
      <w:r>
        <w:rPr>
          <w:w w:val="85"/>
        </w:rPr>
        <w:t>2022</w:t>
      </w:r>
      <w:r>
        <w:rPr>
          <w:spacing w:val="-5"/>
          <w:w w:val="85"/>
        </w:rPr>
        <w:t> </w:t>
      </w:r>
      <w:r>
        <w:rPr>
          <w:w w:val="85"/>
        </w:rPr>
        <w:t>à</w:t>
      </w:r>
      <w:r>
        <w:rPr>
          <w:spacing w:val="-3"/>
          <w:w w:val="85"/>
        </w:rPr>
        <w:t> </w:t>
      </w:r>
      <w:r>
        <w:rPr>
          <w:w w:val="85"/>
        </w:rPr>
        <w:t>Constituição</w:t>
      </w:r>
      <w:r>
        <w:rPr>
          <w:spacing w:val="-5"/>
          <w:w w:val="85"/>
        </w:rPr>
        <w:t> </w:t>
      </w:r>
      <w:r>
        <w:rPr>
          <w:w w:val="85"/>
        </w:rPr>
        <w:t>do</w:t>
      </w:r>
      <w:r>
        <w:rPr>
          <w:spacing w:val="-3"/>
          <w:w w:val="85"/>
        </w:rPr>
        <w:t> </w:t>
      </w:r>
      <w:r>
        <w:rPr>
          <w:w w:val="85"/>
        </w:rPr>
        <w:t>Amazonas</w:t>
      </w:r>
      <w:r>
        <w:rPr>
          <w:spacing w:val="-4"/>
          <w:w w:val="85"/>
        </w:rPr>
        <w:t> </w:t>
      </w:r>
      <w:r>
        <w:rPr>
          <w:w w:val="85"/>
        </w:rPr>
        <w:t>e</w:t>
      </w:r>
      <w:r>
        <w:rPr>
          <w:spacing w:val="-3"/>
          <w:w w:val="85"/>
        </w:rPr>
        <w:t> </w:t>
      </w:r>
      <w:r>
        <w:rPr>
          <w:w w:val="85"/>
        </w:rPr>
        <w:t>precedentes</w:t>
      </w:r>
      <w:r>
        <w:rPr>
          <w:spacing w:val="-4"/>
          <w:w w:val="85"/>
        </w:rPr>
        <w:t> </w:t>
      </w:r>
      <w:r>
        <w:rPr>
          <w:w w:val="85"/>
        </w:rPr>
        <w:t>desta</w:t>
      </w:r>
      <w:r>
        <w:rPr>
          <w:spacing w:val="-3"/>
          <w:w w:val="85"/>
        </w:rPr>
        <w:t> </w:t>
      </w:r>
      <w:r>
        <w:rPr>
          <w:w w:val="85"/>
        </w:rPr>
        <w:t>Corte;</w:t>
      </w:r>
      <w:r>
        <w:rPr>
          <w:spacing w:val="-4"/>
        </w:rPr>
        <w:t> </w:t>
      </w:r>
      <w:r>
        <w:rPr>
          <w:rFonts w:ascii="Arial" w:hAnsi="Arial"/>
          <w:b/>
          <w:w w:val="85"/>
        </w:rPr>
        <w:t>9.3.</w:t>
      </w:r>
      <w:r>
        <w:rPr>
          <w:rFonts w:ascii="Arial" w:hAnsi="Arial"/>
          <w:b/>
          <w:spacing w:val="-4"/>
          <w:w w:val="85"/>
        </w:rPr>
        <w:t> </w:t>
      </w:r>
      <w:r>
        <w:rPr>
          <w:rFonts w:ascii="Arial" w:hAnsi="Arial"/>
          <w:b/>
          <w:w w:val="85"/>
        </w:rPr>
        <w:t>Determinar</w:t>
      </w:r>
      <w:r>
        <w:rPr>
          <w:rFonts w:ascii="Arial" w:hAnsi="Arial"/>
          <w:b/>
          <w:spacing w:val="-2"/>
          <w:w w:val="85"/>
        </w:rPr>
        <w:t> </w:t>
      </w:r>
      <w:r>
        <w:rPr>
          <w:w w:val="85"/>
        </w:rPr>
        <w:t>que</w:t>
      </w:r>
      <w:r>
        <w:rPr>
          <w:spacing w:val="-3"/>
          <w:w w:val="85"/>
        </w:rPr>
        <w:t> </w:t>
      </w:r>
      <w:r>
        <w:rPr>
          <w:w w:val="85"/>
        </w:rPr>
        <w:t>seja</w:t>
      </w:r>
      <w:r>
        <w:rPr>
          <w:spacing w:val="-4"/>
          <w:w w:val="85"/>
        </w:rPr>
        <w:t> </w:t>
      </w:r>
      <w:r>
        <w:rPr>
          <w:w w:val="85"/>
        </w:rPr>
        <w:t>remetida </w:t>
      </w:r>
      <w:r>
        <w:rPr>
          <w:w w:val="80"/>
        </w:rPr>
        <w:t>comunicação à Corregedoria para apuração da responsabilidade de quem contribuiu para a prescrição dos autos, com as subsequentes</w:t>
      </w:r>
      <w:r>
        <w:rPr>
          <w:spacing w:val="28"/>
        </w:rPr>
        <w:t> </w:t>
      </w:r>
      <w:r>
        <w:rPr>
          <w:w w:val="80"/>
        </w:rPr>
        <w:t>medidas</w:t>
      </w:r>
      <w:r>
        <w:rPr>
          <w:spacing w:val="31"/>
        </w:rPr>
        <w:t> </w:t>
      </w:r>
      <w:r>
        <w:rPr>
          <w:w w:val="80"/>
        </w:rPr>
        <w:t>cabíveis,</w:t>
      </w:r>
      <w:r>
        <w:rPr>
          <w:spacing w:val="31"/>
        </w:rPr>
        <w:t> </w:t>
      </w:r>
      <w:r>
        <w:rPr>
          <w:w w:val="80"/>
        </w:rPr>
        <w:t>na</w:t>
      </w:r>
      <w:r>
        <w:rPr>
          <w:spacing w:val="31"/>
        </w:rPr>
        <w:t> </w:t>
      </w:r>
      <w:r>
        <w:rPr>
          <w:w w:val="80"/>
        </w:rPr>
        <w:t>forma</w:t>
      </w:r>
      <w:r>
        <w:rPr>
          <w:spacing w:val="29"/>
        </w:rPr>
        <w:t> </w:t>
      </w:r>
      <w:r>
        <w:rPr>
          <w:w w:val="80"/>
        </w:rPr>
        <w:t>do</w:t>
      </w:r>
      <w:r>
        <w:rPr>
          <w:spacing w:val="29"/>
        </w:rPr>
        <w:t> </w:t>
      </w:r>
      <w:r>
        <w:rPr>
          <w:w w:val="80"/>
        </w:rPr>
        <w:t>parágrafo</w:t>
      </w:r>
      <w:r>
        <w:rPr>
          <w:spacing w:val="31"/>
        </w:rPr>
        <w:t> </w:t>
      </w:r>
      <w:r>
        <w:rPr>
          <w:w w:val="80"/>
        </w:rPr>
        <w:t>16</w:t>
      </w:r>
      <w:r>
        <w:rPr>
          <w:spacing w:val="29"/>
        </w:rPr>
        <w:t> </w:t>
      </w:r>
      <w:r>
        <w:rPr>
          <w:w w:val="80"/>
        </w:rPr>
        <w:t>da</w:t>
      </w:r>
      <w:r>
        <w:rPr>
          <w:spacing w:val="31"/>
        </w:rPr>
        <w:t> </w:t>
      </w:r>
      <w:r>
        <w:rPr>
          <w:w w:val="80"/>
        </w:rPr>
        <w:t>Nota</w:t>
      </w:r>
      <w:r>
        <w:rPr>
          <w:spacing w:val="31"/>
        </w:rPr>
        <w:t> </w:t>
      </w:r>
      <w:r>
        <w:rPr>
          <w:w w:val="80"/>
        </w:rPr>
        <w:t>Recomendatória</w:t>
      </w:r>
      <w:r>
        <w:rPr>
          <w:spacing w:val="31"/>
        </w:rPr>
        <w:t> </w:t>
      </w:r>
      <w:r>
        <w:rPr>
          <w:w w:val="80"/>
        </w:rPr>
        <w:t>ATRICON-IRB-CNPTC-ABRACOM n.º</w:t>
      </w:r>
      <w:r>
        <w:rPr/>
        <w:t> </w:t>
      </w:r>
      <w:r>
        <w:rPr>
          <w:w w:val="80"/>
        </w:rPr>
        <w:t>02/2023</w:t>
      </w:r>
      <w:r>
        <w:rPr/>
        <w:t> </w:t>
      </w:r>
      <w:r>
        <w:rPr>
          <w:w w:val="80"/>
        </w:rPr>
        <w:t>c/c</w:t>
      </w:r>
      <w:r>
        <w:rPr/>
        <w:t> </w:t>
      </w:r>
      <w:r>
        <w:rPr>
          <w:w w:val="80"/>
        </w:rPr>
        <w:t>art. 12, §2º, da Resolução</w:t>
      </w:r>
      <w:r>
        <w:rPr/>
        <w:t> </w:t>
      </w:r>
      <w:r>
        <w:rPr>
          <w:w w:val="80"/>
        </w:rPr>
        <w:t>TCU n.º 344/2022, art. 105,</w:t>
      </w:r>
      <w:r>
        <w:rPr/>
        <w:t> </w:t>
      </w:r>
      <w:r>
        <w:rPr>
          <w:w w:val="80"/>
        </w:rPr>
        <w:t>inciso IV, da</w:t>
      </w:r>
      <w:r>
        <w:rPr/>
        <w:t> </w:t>
      </w:r>
      <w:r>
        <w:rPr>
          <w:w w:val="80"/>
        </w:rPr>
        <w:t>Lei Orgânica n.º 2423/1996-TCE/AM e</w:t>
      </w:r>
      <w:r>
        <w:rPr>
          <w:spacing w:val="40"/>
        </w:rPr>
        <w:t> </w:t>
      </w:r>
      <w:r>
        <w:rPr>
          <w:w w:val="85"/>
        </w:rPr>
        <w:t>art.</w:t>
      </w:r>
      <w:r>
        <w:rPr>
          <w:spacing w:val="-1"/>
          <w:w w:val="85"/>
        </w:rPr>
        <w:t> </w:t>
      </w:r>
      <w:r>
        <w:rPr>
          <w:w w:val="85"/>
        </w:rPr>
        <w:t>32,</w:t>
      </w:r>
      <w:r>
        <w:rPr>
          <w:spacing w:val="-1"/>
          <w:w w:val="85"/>
        </w:rPr>
        <w:t> </w:t>
      </w:r>
      <w:r>
        <w:rPr>
          <w:w w:val="85"/>
        </w:rPr>
        <w:t>IX,</w:t>
      </w:r>
      <w:r>
        <w:rPr>
          <w:spacing w:val="-2"/>
          <w:w w:val="85"/>
        </w:rPr>
        <w:t> </w:t>
      </w:r>
      <w:r>
        <w:rPr>
          <w:w w:val="85"/>
        </w:rPr>
        <w:t>da</w:t>
      </w:r>
      <w:r>
        <w:rPr>
          <w:spacing w:val="-2"/>
          <w:w w:val="85"/>
        </w:rPr>
        <w:t> </w:t>
      </w:r>
      <w:r>
        <w:rPr>
          <w:w w:val="85"/>
        </w:rPr>
        <w:t>Resolução</w:t>
      </w:r>
      <w:r>
        <w:rPr>
          <w:spacing w:val="-2"/>
          <w:w w:val="85"/>
        </w:rPr>
        <w:t> </w:t>
      </w:r>
      <w:r>
        <w:rPr>
          <w:w w:val="85"/>
        </w:rPr>
        <w:t>n.º</w:t>
      </w:r>
      <w:r>
        <w:rPr>
          <w:spacing w:val="-1"/>
          <w:w w:val="85"/>
        </w:rPr>
        <w:t> </w:t>
      </w:r>
      <w:r>
        <w:rPr>
          <w:w w:val="85"/>
        </w:rPr>
        <w:t>04/2002-RITCE/AM;</w:t>
      </w:r>
      <w:r>
        <w:rPr>
          <w:spacing w:val="-2"/>
          <w:w w:val="85"/>
        </w:rPr>
        <w:t> </w:t>
      </w:r>
      <w:r>
        <w:rPr>
          <w:rFonts w:ascii="Arial" w:hAnsi="Arial"/>
          <w:b/>
          <w:w w:val="85"/>
        </w:rPr>
        <w:t>9.4. Arquivar</w:t>
      </w:r>
      <w:r>
        <w:rPr>
          <w:rFonts w:ascii="Arial" w:hAnsi="Arial"/>
          <w:b/>
          <w:spacing w:val="-2"/>
          <w:w w:val="85"/>
        </w:rPr>
        <w:t> </w:t>
      </w:r>
      <w:r>
        <w:rPr>
          <w:w w:val="85"/>
        </w:rPr>
        <w:t>o</w:t>
      </w:r>
      <w:r>
        <w:rPr>
          <w:spacing w:val="-2"/>
          <w:w w:val="85"/>
        </w:rPr>
        <w:t> </w:t>
      </w:r>
      <w:r>
        <w:rPr>
          <w:w w:val="85"/>
        </w:rPr>
        <w:t>processo.</w:t>
      </w:r>
      <w:r>
        <w:rPr>
          <w:spacing w:val="-1"/>
          <w:w w:val="85"/>
        </w:rPr>
        <w:t> </w:t>
      </w:r>
      <w:r>
        <w:rPr>
          <w:rFonts w:ascii="Arial" w:hAnsi="Arial"/>
          <w:b/>
          <w:w w:val="85"/>
        </w:rPr>
        <w:t>Especificação</w:t>
      </w:r>
      <w:r>
        <w:rPr>
          <w:rFonts w:ascii="Arial" w:hAnsi="Arial"/>
          <w:b/>
          <w:spacing w:val="-3"/>
          <w:w w:val="85"/>
        </w:rPr>
        <w:t> </w:t>
      </w:r>
      <w:r>
        <w:rPr>
          <w:rFonts w:ascii="Arial" w:hAnsi="Arial"/>
          <w:b/>
          <w:w w:val="85"/>
        </w:rPr>
        <w:t>do</w:t>
      </w:r>
      <w:r>
        <w:rPr>
          <w:rFonts w:ascii="Arial" w:hAnsi="Arial"/>
          <w:b/>
          <w:spacing w:val="-1"/>
          <w:w w:val="85"/>
        </w:rPr>
        <w:t> </w:t>
      </w:r>
      <w:r>
        <w:rPr>
          <w:rFonts w:ascii="Arial" w:hAnsi="Arial"/>
          <w:b/>
          <w:w w:val="85"/>
        </w:rPr>
        <w:t>quórum:</w:t>
      </w:r>
      <w:r>
        <w:rPr>
          <w:rFonts w:ascii="Arial" w:hAnsi="Arial"/>
          <w:b/>
          <w:spacing w:val="-1"/>
          <w:w w:val="85"/>
        </w:rPr>
        <w:t> </w:t>
      </w:r>
      <w:r>
        <w:rPr>
          <w:w w:val="85"/>
        </w:rPr>
        <w:t>Conselheiros: </w:t>
      </w:r>
      <w:r>
        <w:rPr>
          <w:w w:val="80"/>
        </w:rPr>
        <w:t>Yara Amazônia Lins Rodrigues dos Santos (Presidente), Júlio Assis Corrêa Pinheiro, Érico Xavier Desterro e Silva, Mario </w:t>
      </w:r>
      <w:r>
        <w:rPr>
          <w:w w:val="90"/>
        </w:rPr>
        <w:t>Manoel</w:t>
      </w:r>
      <w:r>
        <w:rPr>
          <w:w w:val="90"/>
        </w:rPr>
        <w:t> Coelho</w:t>
      </w:r>
      <w:r>
        <w:rPr>
          <w:w w:val="90"/>
        </w:rPr>
        <w:t> de</w:t>
      </w:r>
      <w:r>
        <w:rPr>
          <w:w w:val="90"/>
        </w:rPr>
        <w:t> Mello,</w:t>
      </w:r>
      <w:r>
        <w:rPr>
          <w:w w:val="90"/>
        </w:rPr>
        <w:t> Josué</w:t>
      </w:r>
      <w:r>
        <w:rPr>
          <w:w w:val="90"/>
        </w:rPr>
        <w:t> Cláudio</w:t>
      </w:r>
      <w:r>
        <w:rPr>
          <w:w w:val="90"/>
        </w:rPr>
        <w:t> de</w:t>
      </w:r>
      <w:r>
        <w:rPr>
          <w:w w:val="90"/>
        </w:rPr>
        <w:t> Souza</w:t>
      </w:r>
      <w:r>
        <w:rPr>
          <w:w w:val="90"/>
        </w:rPr>
        <w:t> Neto,</w:t>
      </w:r>
      <w:r>
        <w:rPr>
          <w:w w:val="90"/>
        </w:rPr>
        <w:t> Luis</w:t>
      </w:r>
      <w:r>
        <w:rPr>
          <w:w w:val="90"/>
        </w:rPr>
        <w:t> Fabian</w:t>
      </w:r>
      <w:r>
        <w:rPr>
          <w:w w:val="90"/>
        </w:rPr>
        <w:t> Pereira</w:t>
      </w:r>
      <w:r>
        <w:rPr>
          <w:w w:val="90"/>
        </w:rPr>
        <w:t> Barbosa</w:t>
      </w:r>
      <w:r>
        <w:rPr>
          <w:w w:val="90"/>
        </w:rPr>
        <w:t> e</w:t>
      </w:r>
      <w:r>
        <w:rPr>
          <w:w w:val="90"/>
        </w:rPr>
        <w:t> Alípio</w:t>
      </w:r>
      <w:r>
        <w:rPr>
          <w:w w:val="90"/>
        </w:rPr>
        <w:t> Reis</w:t>
      </w:r>
      <w:r>
        <w:rPr>
          <w:w w:val="90"/>
        </w:rPr>
        <w:t> Firmo</w:t>
      </w:r>
      <w:r>
        <w:rPr>
          <w:w w:val="90"/>
        </w:rPr>
        <w:t> Filho </w:t>
      </w:r>
      <w:r>
        <w:rPr>
          <w:spacing w:val="-2"/>
          <w:w w:val="90"/>
        </w:rPr>
        <w:t>(Convocado).</w:t>
      </w:r>
    </w:p>
    <w:p>
      <w:pPr>
        <w:pStyle w:val="BodyText"/>
        <w:spacing w:before="186"/>
        <w:ind w:right="134"/>
      </w:pPr>
      <w:r>
        <w:rPr>
          <w:rFonts w:ascii="Arial" w:hAnsi="Arial"/>
          <w:b/>
          <w:w w:val="80"/>
        </w:rPr>
        <w:t>PROCESSO Nº 12.809/2019</w:t>
      </w:r>
      <w:r>
        <w:rPr>
          <w:rFonts w:ascii="Arial" w:hAnsi="Arial"/>
          <w:b/>
        </w:rPr>
        <w:t> </w:t>
      </w:r>
      <w:r>
        <w:rPr>
          <w:w w:val="80"/>
        </w:rPr>
        <w:t>- Tomada de Contas Especial referente a 1ª e 2ª parcelas do Termo de Convênio nº 29/2015, </w:t>
      </w:r>
      <w:r>
        <w:rPr>
          <w:w w:val="85"/>
        </w:rPr>
        <w:t>firmado</w:t>
      </w:r>
      <w:r>
        <w:rPr>
          <w:spacing w:val="-2"/>
          <w:w w:val="85"/>
        </w:rPr>
        <w:t> </w:t>
      </w:r>
      <w:r>
        <w:rPr>
          <w:w w:val="85"/>
        </w:rPr>
        <w:t>entre</w:t>
      </w:r>
      <w:r>
        <w:rPr>
          <w:spacing w:val="-4"/>
          <w:w w:val="85"/>
        </w:rPr>
        <w:t> </w:t>
      </w:r>
      <w:r>
        <w:rPr>
          <w:w w:val="85"/>
        </w:rPr>
        <w:t>a</w:t>
      </w:r>
      <w:r>
        <w:rPr>
          <w:spacing w:val="-2"/>
          <w:w w:val="85"/>
        </w:rPr>
        <w:t> </w:t>
      </w:r>
      <w:r>
        <w:rPr>
          <w:w w:val="85"/>
        </w:rPr>
        <w:t>Secretaria</w:t>
      </w:r>
      <w:r>
        <w:rPr>
          <w:spacing w:val="-6"/>
          <w:w w:val="85"/>
        </w:rPr>
        <w:t> </w:t>
      </w:r>
      <w:r>
        <w:rPr>
          <w:w w:val="85"/>
        </w:rPr>
        <w:t>de</w:t>
      </w:r>
      <w:r>
        <w:rPr>
          <w:spacing w:val="-2"/>
          <w:w w:val="85"/>
        </w:rPr>
        <w:t> </w:t>
      </w:r>
      <w:r>
        <w:rPr>
          <w:w w:val="85"/>
        </w:rPr>
        <w:t>Estado</w:t>
      </w:r>
      <w:r>
        <w:rPr>
          <w:spacing w:val="-4"/>
          <w:w w:val="85"/>
        </w:rPr>
        <w:t> </w:t>
      </w:r>
      <w:r>
        <w:rPr>
          <w:w w:val="85"/>
        </w:rPr>
        <w:t>de</w:t>
      </w:r>
      <w:r>
        <w:rPr>
          <w:spacing w:val="-4"/>
          <w:w w:val="85"/>
        </w:rPr>
        <w:t> </w:t>
      </w:r>
      <w:r>
        <w:rPr>
          <w:w w:val="85"/>
        </w:rPr>
        <w:t>Educação</w:t>
      </w:r>
      <w:r>
        <w:rPr>
          <w:spacing w:val="-2"/>
          <w:w w:val="85"/>
        </w:rPr>
        <w:t> </w:t>
      </w:r>
      <w:r>
        <w:rPr>
          <w:w w:val="85"/>
        </w:rPr>
        <w:t>e</w:t>
      </w:r>
      <w:r>
        <w:rPr>
          <w:spacing w:val="-6"/>
          <w:w w:val="85"/>
        </w:rPr>
        <w:t> </w:t>
      </w:r>
      <w:r>
        <w:rPr>
          <w:w w:val="85"/>
        </w:rPr>
        <w:t>Qualidade</w:t>
      </w:r>
      <w:r>
        <w:rPr>
          <w:spacing w:val="-4"/>
          <w:w w:val="85"/>
        </w:rPr>
        <w:t> </w:t>
      </w:r>
      <w:r>
        <w:rPr>
          <w:w w:val="85"/>
        </w:rPr>
        <w:t>do</w:t>
      </w:r>
      <w:r>
        <w:rPr>
          <w:spacing w:val="-3"/>
          <w:w w:val="85"/>
        </w:rPr>
        <w:t> </w:t>
      </w:r>
      <w:r>
        <w:rPr>
          <w:w w:val="85"/>
        </w:rPr>
        <w:t>Ensino</w:t>
      </w:r>
      <w:r>
        <w:rPr>
          <w:spacing w:val="-2"/>
          <w:w w:val="85"/>
        </w:rPr>
        <w:t> </w:t>
      </w:r>
      <w:r>
        <w:rPr>
          <w:w w:val="85"/>
        </w:rPr>
        <w:t>(SEDUC)</w:t>
      </w:r>
      <w:r>
        <w:rPr>
          <w:spacing w:val="-3"/>
          <w:w w:val="85"/>
        </w:rPr>
        <w:t> </w:t>
      </w:r>
      <w:r>
        <w:rPr>
          <w:w w:val="85"/>
        </w:rPr>
        <w:t>e</w:t>
      </w:r>
      <w:r>
        <w:rPr>
          <w:spacing w:val="-2"/>
          <w:w w:val="85"/>
        </w:rPr>
        <w:t> </w:t>
      </w:r>
      <w:r>
        <w:rPr>
          <w:w w:val="85"/>
        </w:rPr>
        <w:t>a</w:t>
      </w:r>
      <w:r>
        <w:rPr>
          <w:spacing w:val="-2"/>
          <w:w w:val="85"/>
        </w:rPr>
        <w:t> </w:t>
      </w:r>
      <w:r>
        <w:rPr>
          <w:w w:val="85"/>
        </w:rPr>
        <w:t>Associação</w:t>
      </w:r>
      <w:r>
        <w:rPr>
          <w:spacing w:val="-4"/>
          <w:w w:val="85"/>
        </w:rPr>
        <w:t> </w:t>
      </w:r>
      <w:r>
        <w:rPr>
          <w:w w:val="85"/>
        </w:rPr>
        <w:t>de</w:t>
      </w:r>
      <w:r>
        <w:rPr>
          <w:spacing w:val="-4"/>
          <w:w w:val="85"/>
        </w:rPr>
        <w:t> </w:t>
      </w:r>
      <w:r>
        <w:rPr>
          <w:w w:val="85"/>
        </w:rPr>
        <w:t>Pais,</w:t>
      </w:r>
      <w:r>
        <w:rPr>
          <w:spacing w:val="-3"/>
          <w:w w:val="85"/>
        </w:rPr>
        <w:t> </w:t>
      </w:r>
      <w:r>
        <w:rPr>
          <w:w w:val="85"/>
        </w:rPr>
        <w:t>Mestres</w:t>
      </w:r>
      <w:r>
        <w:rPr>
          <w:spacing w:val="-4"/>
          <w:w w:val="85"/>
        </w:rPr>
        <w:t> </w:t>
      </w:r>
      <w:r>
        <w:rPr>
          <w:w w:val="85"/>
        </w:rPr>
        <w:t>e </w:t>
      </w:r>
      <w:r>
        <w:rPr>
          <w:w w:val="80"/>
        </w:rPr>
        <w:t>Comunitários da Escola Estadual Professor Lázaro Ramos. </w:t>
      </w:r>
      <w:r>
        <w:rPr>
          <w:rFonts w:ascii="Arial" w:hAnsi="Arial"/>
          <w:b/>
          <w:w w:val="80"/>
        </w:rPr>
        <w:t>ACÓRDÃO Nº 1058/2024: </w:t>
      </w:r>
      <w:r>
        <w:rPr>
          <w:w w:val="80"/>
        </w:rPr>
        <w:t>Vistos, relatados e discutidos estes </w:t>
      </w:r>
      <w:r>
        <w:rPr>
          <w:w w:val="85"/>
        </w:rPr>
        <w:t>autos</w:t>
      </w:r>
      <w:r>
        <w:rPr>
          <w:spacing w:val="-4"/>
          <w:w w:val="85"/>
        </w:rPr>
        <w:t> </w:t>
      </w:r>
      <w:r>
        <w:rPr>
          <w:w w:val="85"/>
        </w:rPr>
        <w:t>acima</w:t>
      </w:r>
      <w:r>
        <w:rPr>
          <w:spacing w:val="-2"/>
          <w:w w:val="85"/>
        </w:rPr>
        <w:t> </w:t>
      </w:r>
      <w:r>
        <w:rPr>
          <w:w w:val="85"/>
        </w:rPr>
        <w:t>identificados, </w:t>
      </w:r>
      <w:r>
        <w:rPr>
          <w:rFonts w:ascii="Arial" w:hAnsi="Arial"/>
          <w:b/>
          <w:w w:val="85"/>
        </w:rPr>
        <w:t>ACORDAM</w:t>
      </w:r>
      <w:r>
        <w:rPr>
          <w:rFonts w:ascii="Arial" w:hAnsi="Arial"/>
          <w:b/>
          <w:spacing w:val="-3"/>
          <w:w w:val="85"/>
        </w:rPr>
        <w:t> </w:t>
      </w:r>
      <w:r>
        <w:rPr>
          <w:w w:val="85"/>
        </w:rPr>
        <w:t>os</w:t>
      </w:r>
      <w:r>
        <w:rPr>
          <w:spacing w:val="-3"/>
          <w:w w:val="85"/>
        </w:rPr>
        <w:t> </w:t>
      </w:r>
      <w:r>
        <w:rPr>
          <w:w w:val="85"/>
        </w:rPr>
        <w:t>Excelentíssimos</w:t>
      </w:r>
      <w:r>
        <w:rPr>
          <w:spacing w:val="-3"/>
          <w:w w:val="85"/>
        </w:rPr>
        <w:t> </w:t>
      </w:r>
      <w:r>
        <w:rPr>
          <w:w w:val="85"/>
        </w:rPr>
        <w:t>Senhores</w:t>
      </w:r>
      <w:r>
        <w:rPr>
          <w:spacing w:val="-3"/>
          <w:w w:val="85"/>
        </w:rPr>
        <w:t> </w:t>
      </w:r>
      <w:r>
        <w:rPr>
          <w:w w:val="85"/>
        </w:rPr>
        <w:t>Conselheiros</w:t>
      </w:r>
      <w:r>
        <w:rPr>
          <w:spacing w:val="-3"/>
          <w:w w:val="85"/>
        </w:rPr>
        <w:t> </w:t>
      </w:r>
      <w:r>
        <w:rPr>
          <w:w w:val="85"/>
        </w:rPr>
        <w:t>do</w:t>
      </w:r>
      <w:r>
        <w:rPr>
          <w:spacing w:val="-2"/>
          <w:w w:val="85"/>
        </w:rPr>
        <w:t> </w:t>
      </w:r>
      <w:r>
        <w:rPr>
          <w:w w:val="85"/>
        </w:rPr>
        <w:t>Tribunal</w:t>
      </w:r>
      <w:r>
        <w:rPr>
          <w:spacing w:val="-5"/>
          <w:w w:val="85"/>
        </w:rPr>
        <w:t> </w:t>
      </w:r>
      <w:r>
        <w:rPr>
          <w:w w:val="85"/>
        </w:rPr>
        <w:t>de</w:t>
      </w:r>
      <w:r>
        <w:rPr>
          <w:spacing w:val="-2"/>
          <w:w w:val="85"/>
        </w:rPr>
        <w:t> </w:t>
      </w:r>
      <w:r>
        <w:rPr>
          <w:w w:val="85"/>
        </w:rPr>
        <w:t>Contas</w:t>
      </w:r>
      <w:r>
        <w:rPr>
          <w:spacing w:val="-3"/>
          <w:w w:val="85"/>
        </w:rPr>
        <w:t> </w:t>
      </w:r>
      <w:r>
        <w:rPr>
          <w:w w:val="85"/>
        </w:rPr>
        <w:t>do</w:t>
      </w:r>
      <w:r>
        <w:rPr>
          <w:spacing w:val="-2"/>
          <w:w w:val="85"/>
        </w:rPr>
        <w:t> </w:t>
      </w:r>
      <w:r>
        <w:rPr>
          <w:w w:val="85"/>
        </w:rPr>
        <w:t>Estado</w:t>
      </w:r>
      <w:r>
        <w:rPr>
          <w:spacing w:val="-5"/>
          <w:w w:val="85"/>
        </w:rPr>
        <w:t> </w:t>
      </w:r>
      <w:r>
        <w:rPr>
          <w:w w:val="85"/>
        </w:rPr>
        <w:t>do Amazonas,</w:t>
      </w:r>
      <w:r>
        <w:rPr>
          <w:spacing w:val="-7"/>
          <w:w w:val="85"/>
        </w:rPr>
        <w:t> </w:t>
      </w:r>
      <w:r>
        <w:rPr>
          <w:w w:val="85"/>
        </w:rPr>
        <w:t>reunidos</w:t>
      </w:r>
      <w:r>
        <w:rPr>
          <w:spacing w:val="-7"/>
          <w:w w:val="85"/>
        </w:rPr>
        <w:t> </w:t>
      </w:r>
      <w:r>
        <w:rPr>
          <w:w w:val="85"/>
        </w:rPr>
        <w:t>em</w:t>
      </w:r>
      <w:r>
        <w:rPr>
          <w:spacing w:val="-6"/>
          <w:w w:val="85"/>
        </w:rPr>
        <w:t> </w:t>
      </w:r>
      <w:r>
        <w:rPr>
          <w:w w:val="85"/>
        </w:rPr>
        <w:t>Sessão</w:t>
      </w:r>
      <w:r>
        <w:rPr>
          <w:spacing w:val="-7"/>
          <w:w w:val="85"/>
        </w:rPr>
        <w:t> </w:t>
      </w:r>
      <w:r>
        <w:rPr>
          <w:w w:val="85"/>
        </w:rPr>
        <w:t>do</w:t>
      </w:r>
      <w:r>
        <w:rPr>
          <w:spacing w:val="-7"/>
          <w:w w:val="85"/>
        </w:rPr>
        <w:t> </w:t>
      </w:r>
      <w:r>
        <w:rPr>
          <w:rFonts w:ascii="Arial" w:hAnsi="Arial"/>
          <w:b/>
          <w:w w:val="85"/>
        </w:rPr>
        <w:t>Tribunal</w:t>
      </w:r>
      <w:r>
        <w:rPr>
          <w:rFonts w:ascii="Arial" w:hAnsi="Arial"/>
          <w:b/>
          <w:spacing w:val="-6"/>
          <w:w w:val="85"/>
        </w:rPr>
        <w:t> </w:t>
      </w:r>
      <w:r>
        <w:rPr>
          <w:rFonts w:ascii="Arial" w:hAnsi="Arial"/>
          <w:b/>
          <w:w w:val="85"/>
        </w:rPr>
        <w:t>Pleno</w:t>
      </w:r>
      <w:r>
        <w:rPr>
          <w:w w:val="85"/>
        </w:rPr>
        <w:t>,</w:t>
      </w:r>
      <w:r>
        <w:rPr>
          <w:spacing w:val="-7"/>
          <w:w w:val="85"/>
        </w:rPr>
        <w:t> </w:t>
      </w:r>
      <w:r>
        <w:rPr>
          <w:w w:val="85"/>
        </w:rPr>
        <w:t>no</w:t>
      </w:r>
      <w:r>
        <w:rPr>
          <w:spacing w:val="-7"/>
          <w:w w:val="85"/>
        </w:rPr>
        <w:t> </w:t>
      </w:r>
      <w:r>
        <w:rPr>
          <w:w w:val="85"/>
        </w:rPr>
        <w:t>exercício</w:t>
      </w:r>
      <w:r>
        <w:rPr>
          <w:spacing w:val="-7"/>
          <w:w w:val="85"/>
        </w:rPr>
        <w:t> </w:t>
      </w:r>
      <w:r>
        <w:rPr>
          <w:w w:val="85"/>
        </w:rPr>
        <w:t>da</w:t>
      </w:r>
      <w:r>
        <w:rPr>
          <w:spacing w:val="-6"/>
          <w:w w:val="85"/>
        </w:rPr>
        <w:t> </w:t>
      </w:r>
      <w:r>
        <w:rPr>
          <w:w w:val="85"/>
        </w:rPr>
        <w:t>competência</w:t>
      </w:r>
      <w:r>
        <w:rPr>
          <w:spacing w:val="-7"/>
          <w:w w:val="85"/>
        </w:rPr>
        <w:t> </w:t>
      </w:r>
      <w:r>
        <w:rPr>
          <w:w w:val="85"/>
        </w:rPr>
        <w:t>atribuída</w:t>
      </w:r>
      <w:r>
        <w:rPr>
          <w:spacing w:val="-7"/>
          <w:w w:val="85"/>
        </w:rPr>
        <w:t> </w:t>
      </w:r>
      <w:r>
        <w:rPr>
          <w:w w:val="85"/>
        </w:rPr>
        <w:t>pelo</w:t>
      </w:r>
      <w:r>
        <w:rPr>
          <w:spacing w:val="-6"/>
          <w:w w:val="85"/>
        </w:rPr>
        <w:t> </w:t>
      </w:r>
      <w:r>
        <w:rPr>
          <w:w w:val="85"/>
        </w:rPr>
        <w:t>art.</w:t>
      </w:r>
      <w:r>
        <w:rPr>
          <w:spacing w:val="-7"/>
          <w:w w:val="85"/>
        </w:rPr>
        <w:t> </w:t>
      </w:r>
      <w:r>
        <w:rPr>
          <w:w w:val="85"/>
        </w:rPr>
        <w:t>11,</w:t>
      </w:r>
      <w:r>
        <w:rPr>
          <w:spacing w:val="-7"/>
          <w:w w:val="85"/>
        </w:rPr>
        <w:t> </w:t>
      </w:r>
      <w:r>
        <w:rPr>
          <w:w w:val="85"/>
        </w:rPr>
        <w:t>inciso</w:t>
      </w:r>
      <w:r>
        <w:rPr>
          <w:spacing w:val="-6"/>
          <w:w w:val="85"/>
        </w:rPr>
        <w:t> </w:t>
      </w:r>
      <w:r>
        <w:rPr>
          <w:w w:val="85"/>
        </w:rPr>
        <w:t>IV,</w:t>
      </w:r>
      <w:r>
        <w:rPr>
          <w:spacing w:val="-7"/>
          <w:w w:val="85"/>
        </w:rPr>
        <w:t> </w:t>
      </w:r>
      <w:r>
        <w:rPr>
          <w:w w:val="85"/>
        </w:rPr>
        <w:t>alínea </w:t>
      </w:r>
      <w:r>
        <w:rPr>
          <w:w w:val="80"/>
        </w:rPr>
        <w:t>"i", da Resolução nº 04/2002-TCE/AM, </w:t>
      </w:r>
      <w:r>
        <w:rPr>
          <w:rFonts w:ascii="Arial" w:hAnsi="Arial"/>
          <w:b/>
          <w:w w:val="80"/>
        </w:rPr>
        <w:t>à unanimidade</w:t>
      </w:r>
      <w:r>
        <w:rPr>
          <w:w w:val="80"/>
        </w:rPr>
        <w:t>, nos termos da proposta de voto do Excelentíssimo Senhor Auditor- </w:t>
      </w:r>
      <w:r>
        <w:rPr>
          <w:w w:val="90"/>
        </w:rPr>
        <w:t>Relator,</w:t>
      </w:r>
      <w:r>
        <w:rPr>
          <w:w w:val="90"/>
        </w:rPr>
        <w:t> que</w:t>
      </w:r>
      <w:r>
        <w:rPr>
          <w:w w:val="90"/>
        </w:rPr>
        <w:t> acolheu</w:t>
      </w:r>
      <w:r>
        <w:rPr>
          <w:w w:val="90"/>
        </w:rPr>
        <w:t> em</w:t>
      </w:r>
      <w:r>
        <w:rPr>
          <w:w w:val="90"/>
        </w:rPr>
        <w:t> sessão</w:t>
      </w:r>
      <w:r>
        <w:rPr>
          <w:w w:val="90"/>
        </w:rPr>
        <w:t> o</w:t>
      </w:r>
      <w:r>
        <w:rPr>
          <w:w w:val="90"/>
        </w:rPr>
        <w:t> voto-vista</w:t>
      </w:r>
      <w:r>
        <w:rPr>
          <w:w w:val="90"/>
        </w:rPr>
        <w:t> proferido</w:t>
      </w:r>
      <w:r>
        <w:rPr>
          <w:w w:val="90"/>
        </w:rPr>
        <w:t> pelo</w:t>
      </w:r>
      <w:r>
        <w:rPr>
          <w:w w:val="90"/>
        </w:rPr>
        <w:t> Conselheiro</w:t>
      </w:r>
      <w:r>
        <w:rPr>
          <w:w w:val="90"/>
        </w:rPr>
        <w:t> Convocado</w:t>
      </w:r>
      <w:r>
        <w:rPr>
          <w:w w:val="90"/>
        </w:rPr>
        <w:t> Alípio</w:t>
      </w:r>
      <w:r>
        <w:rPr>
          <w:w w:val="90"/>
        </w:rPr>
        <w:t> Reis</w:t>
      </w:r>
      <w:r>
        <w:rPr>
          <w:w w:val="90"/>
        </w:rPr>
        <w:t> Firmo</w:t>
      </w:r>
      <w:r>
        <w:rPr>
          <w:w w:val="90"/>
        </w:rPr>
        <w:t> Filho, </w:t>
      </w:r>
      <w:r>
        <w:rPr>
          <w:rFonts w:ascii="Arial" w:hAnsi="Arial"/>
          <w:b/>
          <w:w w:val="90"/>
        </w:rPr>
        <w:t>em divergência</w:t>
      </w:r>
      <w:r>
        <w:rPr>
          <w:rFonts w:ascii="Arial" w:hAnsi="Arial"/>
          <w:b/>
          <w:w w:val="90"/>
        </w:rPr>
        <w:t> </w:t>
      </w:r>
      <w:r>
        <w:rPr>
          <w:w w:val="90"/>
        </w:rPr>
        <w:t>com</w:t>
      </w:r>
      <w:r>
        <w:rPr>
          <w:w w:val="90"/>
        </w:rPr>
        <w:t> pronunciamento</w:t>
      </w:r>
      <w:r>
        <w:rPr>
          <w:w w:val="90"/>
        </w:rPr>
        <w:t> do</w:t>
      </w:r>
      <w:r>
        <w:rPr>
          <w:w w:val="90"/>
        </w:rPr>
        <w:t> Ministério</w:t>
      </w:r>
      <w:r>
        <w:rPr>
          <w:w w:val="90"/>
        </w:rPr>
        <w:t> Público</w:t>
      </w:r>
      <w:r>
        <w:rPr>
          <w:w w:val="90"/>
        </w:rPr>
        <w:t> junto</w:t>
      </w:r>
      <w:r>
        <w:rPr>
          <w:w w:val="90"/>
        </w:rPr>
        <w:t> a</w:t>
      </w:r>
      <w:r>
        <w:rPr>
          <w:w w:val="90"/>
        </w:rPr>
        <w:t> este</w:t>
      </w:r>
      <w:r>
        <w:rPr>
          <w:w w:val="90"/>
        </w:rPr>
        <w:t> Tribunal,</w:t>
      </w:r>
      <w:r>
        <w:rPr>
          <w:w w:val="90"/>
        </w:rPr>
        <w:t> no</w:t>
      </w:r>
      <w:r>
        <w:rPr>
          <w:w w:val="90"/>
        </w:rPr>
        <w:t> sentido</w:t>
      </w:r>
      <w:r>
        <w:rPr>
          <w:w w:val="90"/>
        </w:rPr>
        <w:t> de:</w:t>
      </w:r>
      <w:r>
        <w:rPr>
          <w:w w:val="90"/>
        </w:rPr>
        <w:t> </w:t>
      </w:r>
      <w:r>
        <w:rPr>
          <w:rFonts w:ascii="Arial" w:hAnsi="Arial"/>
          <w:b/>
          <w:w w:val="90"/>
        </w:rPr>
        <w:t>8.1.</w:t>
      </w:r>
      <w:r>
        <w:rPr>
          <w:rFonts w:ascii="Arial" w:hAnsi="Arial"/>
          <w:b/>
          <w:w w:val="90"/>
        </w:rPr>
        <w:t> Reconhecer</w:t>
      </w:r>
      <w:r>
        <w:rPr>
          <w:rFonts w:ascii="Arial" w:hAnsi="Arial"/>
          <w:b/>
          <w:w w:val="90"/>
        </w:rPr>
        <w:t> a </w:t>
      </w:r>
      <w:r>
        <w:rPr>
          <w:rFonts w:ascii="Arial" w:hAnsi="Arial"/>
          <w:b/>
          <w:w w:val="85"/>
        </w:rPr>
        <w:t>prescrição</w:t>
      </w:r>
      <w:r>
        <w:rPr>
          <w:rFonts w:ascii="Arial" w:hAnsi="Arial"/>
          <w:b/>
          <w:spacing w:val="-2"/>
          <w:w w:val="85"/>
        </w:rPr>
        <w:t> </w:t>
      </w:r>
      <w:r>
        <w:rPr>
          <w:w w:val="85"/>
        </w:rPr>
        <w:t>da</w:t>
      </w:r>
      <w:r>
        <w:rPr>
          <w:spacing w:val="-1"/>
          <w:w w:val="85"/>
        </w:rPr>
        <w:t> </w:t>
      </w:r>
      <w:r>
        <w:rPr>
          <w:w w:val="85"/>
        </w:rPr>
        <w:t>pretensão</w:t>
      </w:r>
      <w:r>
        <w:rPr>
          <w:spacing w:val="-3"/>
          <w:w w:val="85"/>
        </w:rPr>
        <w:t> </w:t>
      </w:r>
      <w:r>
        <w:rPr>
          <w:w w:val="85"/>
        </w:rPr>
        <w:t>punitiva/ressarcitória,</w:t>
      </w:r>
      <w:r>
        <w:rPr>
          <w:spacing w:val="-1"/>
          <w:w w:val="85"/>
        </w:rPr>
        <w:t> </w:t>
      </w:r>
      <w:r>
        <w:rPr>
          <w:w w:val="85"/>
        </w:rPr>
        <w:t>nos</w:t>
      </w:r>
      <w:r>
        <w:rPr>
          <w:spacing w:val="-1"/>
          <w:w w:val="85"/>
        </w:rPr>
        <w:t> </w:t>
      </w:r>
      <w:r>
        <w:rPr>
          <w:w w:val="85"/>
        </w:rPr>
        <w:t>termos</w:t>
      </w:r>
      <w:r>
        <w:rPr>
          <w:spacing w:val="-1"/>
          <w:w w:val="85"/>
        </w:rPr>
        <w:t> </w:t>
      </w:r>
      <w:r>
        <w:rPr>
          <w:w w:val="85"/>
        </w:rPr>
        <w:t>do</w:t>
      </w:r>
      <w:r>
        <w:rPr>
          <w:spacing w:val="-1"/>
          <w:w w:val="85"/>
        </w:rPr>
        <w:t> </w:t>
      </w:r>
      <w:r>
        <w:rPr>
          <w:w w:val="85"/>
        </w:rPr>
        <w:t>art.</w:t>
      </w:r>
      <w:r>
        <w:rPr>
          <w:spacing w:val="-3"/>
          <w:w w:val="85"/>
        </w:rPr>
        <w:t> </w:t>
      </w:r>
      <w:r>
        <w:rPr>
          <w:w w:val="85"/>
        </w:rPr>
        <w:t>2º</w:t>
      </w:r>
      <w:r>
        <w:rPr>
          <w:spacing w:val="-1"/>
          <w:w w:val="85"/>
        </w:rPr>
        <w:t> </w:t>
      </w:r>
      <w:r>
        <w:rPr>
          <w:w w:val="85"/>
        </w:rPr>
        <w:t>da</w:t>
      </w:r>
      <w:r>
        <w:rPr>
          <w:spacing w:val="-1"/>
          <w:w w:val="85"/>
        </w:rPr>
        <w:t> </w:t>
      </w:r>
      <w:r>
        <w:rPr>
          <w:w w:val="85"/>
        </w:rPr>
        <w:t>Resolução</w:t>
      </w:r>
      <w:r>
        <w:rPr>
          <w:spacing w:val="-1"/>
          <w:w w:val="85"/>
        </w:rPr>
        <w:t> </w:t>
      </w:r>
      <w:r>
        <w:rPr>
          <w:w w:val="85"/>
        </w:rPr>
        <w:t>n.º</w:t>
      </w:r>
      <w:r>
        <w:rPr>
          <w:spacing w:val="-1"/>
          <w:w w:val="85"/>
        </w:rPr>
        <w:t> </w:t>
      </w:r>
      <w:r>
        <w:rPr>
          <w:w w:val="85"/>
        </w:rPr>
        <w:t>344/2022-TCU</w:t>
      </w:r>
      <w:r>
        <w:rPr>
          <w:spacing w:val="-2"/>
          <w:w w:val="85"/>
        </w:rPr>
        <w:t> </w:t>
      </w:r>
      <w:r>
        <w:rPr>
          <w:w w:val="85"/>
        </w:rPr>
        <w:t>e</w:t>
      </w:r>
      <w:r>
        <w:rPr>
          <w:spacing w:val="-1"/>
          <w:w w:val="85"/>
        </w:rPr>
        <w:t> </w:t>
      </w:r>
      <w:r>
        <w:rPr>
          <w:w w:val="85"/>
        </w:rPr>
        <w:t>parágrafo</w:t>
      </w:r>
      <w:r>
        <w:rPr>
          <w:spacing w:val="-3"/>
          <w:w w:val="85"/>
        </w:rPr>
        <w:t> </w:t>
      </w:r>
      <w:r>
        <w:rPr>
          <w:w w:val="85"/>
        </w:rPr>
        <w:t>4</w:t>
      </w:r>
      <w:r>
        <w:rPr>
          <w:spacing w:val="-1"/>
          <w:w w:val="85"/>
        </w:rPr>
        <w:t> </w:t>
      </w:r>
      <w:r>
        <w:rPr>
          <w:w w:val="85"/>
        </w:rPr>
        <w:t>da </w:t>
      </w:r>
      <w:r>
        <w:rPr>
          <w:spacing w:val="-2"/>
          <w:w w:val="85"/>
        </w:rPr>
        <w:t>Nota Recomendatória ATRICON-IRB-CNPTC-ABRACOM n.º 02/2023, com resolução de mérito, em face da Tomada de </w:t>
      </w:r>
      <w:r>
        <w:rPr>
          <w:w w:val="90"/>
        </w:rPr>
        <w:t>Contas</w:t>
      </w:r>
      <w:r>
        <w:rPr>
          <w:spacing w:val="-4"/>
          <w:w w:val="90"/>
        </w:rPr>
        <w:t> </w:t>
      </w:r>
      <w:r>
        <w:rPr>
          <w:w w:val="90"/>
        </w:rPr>
        <w:t>Especial</w:t>
      </w:r>
      <w:r>
        <w:rPr>
          <w:spacing w:val="-4"/>
          <w:w w:val="90"/>
        </w:rPr>
        <w:t> </w:t>
      </w:r>
      <w:r>
        <w:rPr>
          <w:w w:val="90"/>
        </w:rPr>
        <w:t>da</w:t>
      </w:r>
      <w:r>
        <w:rPr>
          <w:spacing w:val="-3"/>
          <w:w w:val="90"/>
        </w:rPr>
        <w:t> </w:t>
      </w:r>
      <w:r>
        <w:rPr>
          <w:w w:val="90"/>
        </w:rPr>
        <w:t>1ª</w:t>
      </w:r>
      <w:r>
        <w:rPr>
          <w:spacing w:val="-5"/>
          <w:w w:val="90"/>
        </w:rPr>
        <w:t> </w:t>
      </w:r>
      <w:r>
        <w:rPr>
          <w:w w:val="90"/>
        </w:rPr>
        <w:t>e</w:t>
      </w:r>
      <w:r>
        <w:rPr>
          <w:spacing w:val="-5"/>
          <w:w w:val="90"/>
        </w:rPr>
        <w:t> </w:t>
      </w:r>
      <w:r>
        <w:rPr>
          <w:w w:val="90"/>
        </w:rPr>
        <w:t>2ª</w:t>
      </w:r>
      <w:r>
        <w:rPr>
          <w:spacing w:val="-5"/>
          <w:w w:val="90"/>
        </w:rPr>
        <w:t> </w:t>
      </w:r>
      <w:r>
        <w:rPr>
          <w:w w:val="90"/>
        </w:rPr>
        <w:t>parcelas</w:t>
      </w:r>
      <w:r>
        <w:rPr>
          <w:spacing w:val="-4"/>
          <w:w w:val="90"/>
        </w:rPr>
        <w:t> </w:t>
      </w:r>
      <w:r>
        <w:rPr>
          <w:w w:val="90"/>
        </w:rPr>
        <w:t>do</w:t>
      </w:r>
      <w:r>
        <w:rPr>
          <w:spacing w:val="-3"/>
          <w:w w:val="90"/>
        </w:rPr>
        <w:t> </w:t>
      </w:r>
      <w:r>
        <w:rPr>
          <w:w w:val="90"/>
        </w:rPr>
        <w:t>Termo</w:t>
      </w:r>
      <w:r>
        <w:rPr>
          <w:w w:val="90"/>
        </w:rPr>
        <w:t> de</w:t>
      </w:r>
      <w:r>
        <w:rPr>
          <w:spacing w:val="-5"/>
          <w:w w:val="90"/>
        </w:rPr>
        <w:t> </w:t>
      </w:r>
      <w:r>
        <w:rPr>
          <w:w w:val="90"/>
        </w:rPr>
        <w:t>Convênio</w:t>
      </w:r>
      <w:r>
        <w:rPr>
          <w:spacing w:val="-3"/>
          <w:w w:val="90"/>
        </w:rPr>
        <w:t> </w:t>
      </w:r>
      <w:r>
        <w:rPr>
          <w:w w:val="90"/>
        </w:rPr>
        <w:t>n.º</w:t>
      </w:r>
      <w:r>
        <w:rPr>
          <w:spacing w:val="-3"/>
          <w:w w:val="90"/>
        </w:rPr>
        <w:t> </w:t>
      </w:r>
      <w:r>
        <w:rPr>
          <w:w w:val="90"/>
        </w:rPr>
        <w:t>29/2015,</w:t>
      </w:r>
      <w:r>
        <w:rPr>
          <w:spacing w:val="-3"/>
          <w:w w:val="90"/>
        </w:rPr>
        <w:t> </w:t>
      </w:r>
      <w:r>
        <w:rPr>
          <w:w w:val="90"/>
        </w:rPr>
        <w:t>firmado</w:t>
      </w:r>
      <w:r>
        <w:rPr>
          <w:spacing w:val="-3"/>
          <w:w w:val="90"/>
        </w:rPr>
        <w:t> </w:t>
      </w:r>
      <w:r>
        <w:rPr>
          <w:w w:val="90"/>
        </w:rPr>
        <w:t>entre</w:t>
      </w:r>
      <w:r>
        <w:rPr>
          <w:spacing w:val="-3"/>
          <w:w w:val="90"/>
        </w:rPr>
        <w:t> </w:t>
      </w:r>
      <w:r>
        <w:rPr>
          <w:w w:val="90"/>
        </w:rPr>
        <w:t>a</w:t>
      </w:r>
      <w:r>
        <w:rPr>
          <w:spacing w:val="-3"/>
          <w:w w:val="90"/>
        </w:rPr>
        <w:t> </w:t>
      </w:r>
      <w:r>
        <w:rPr>
          <w:w w:val="90"/>
        </w:rPr>
        <w:t>Secretaria</w:t>
      </w:r>
      <w:r>
        <w:rPr>
          <w:spacing w:val="-5"/>
          <w:w w:val="90"/>
        </w:rPr>
        <w:t> </w:t>
      </w:r>
      <w:r>
        <w:rPr>
          <w:w w:val="90"/>
        </w:rPr>
        <w:t>de</w:t>
      </w:r>
      <w:r>
        <w:rPr>
          <w:spacing w:val="-3"/>
          <w:w w:val="90"/>
        </w:rPr>
        <w:t> </w:t>
      </w:r>
      <w:r>
        <w:rPr>
          <w:w w:val="90"/>
        </w:rPr>
        <w:t>Estado</w:t>
      </w:r>
      <w:r>
        <w:rPr>
          <w:spacing w:val="-5"/>
          <w:w w:val="90"/>
        </w:rPr>
        <w:t> </w:t>
      </w:r>
      <w:r>
        <w:rPr>
          <w:w w:val="90"/>
        </w:rPr>
        <w:t>de </w:t>
      </w:r>
      <w:r>
        <w:rPr>
          <w:spacing w:val="-2"/>
          <w:w w:val="90"/>
        </w:rPr>
        <w:t>Educação</w:t>
      </w:r>
      <w:r>
        <w:rPr>
          <w:spacing w:val="-3"/>
          <w:w w:val="90"/>
        </w:rPr>
        <w:t> </w:t>
      </w:r>
      <w:r>
        <w:rPr>
          <w:spacing w:val="-2"/>
          <w:w w:val="90"/>
        </w:rPr>
        <w:t>e</w:t>
      </w:r>
      <w:r>
        <w:rPr>
          <w:spacing w:val="-3"/>
          <w:w w:val="90"/>
        </w:rPr>
        <w:t> </w:t>
      </w:r>
      <w:r>
        <w:rPr>
          <w:spacing w:val="-2"/>
          <w:w w:val="90"/>
        </w:rPr>
        <w:t>Qualidade</w:t>
      </w:r>
      <w:r>
        <w:rPr>
          <w:spacing w:val="-3"/>
          <w:w w:val="90"/>
        </w:rPr>
        <w:t> </w:t>
      </w:r>
      <w:r>
        <w:rPr>
          <w:spacing w:val="-2"/>
          <w:w w:val="90"/>
        </w:rPr>
        <w:t>no</w:t>
      </w:r>
      <w:r>
        <w:rPr>
          <w:spacing w:val="-3"/>
          <w:w w:val="90"/>
        </w:rPr>
        <w:t> </w:t>
      </w:r>
      <w:r>
        <w:rPr>
          <w:spacing w:val="-2"/>
          <w:w w:val="90"/>
        </w:rPr>
        <w:t>Ensino</w:t>
      </w:r>
      <w:r>
        <w:rPr>
          <w:spacing w:val="-2"/>
          <w:w w:val="90"/>
        </w:rPr>
        <w:t> -</w:t>
      </w:r>
      <w:r>
        <w:rPr>
          <w:spacing w:val="-3"/>
          <w:w w:val="90"/>
        </w:rPr>
        <w:t> </w:t>
      </w:r>
      <w:r>
        <w:rPr>
          <w:spacing w:val="-2"/>
          <w:w w:val="90"/>
        </w:rPr>
        <w:t>SEDUC,</w:t>
      </w:r>
      <w:r>
        <w:rPr>
          <w:spacing w:val="-3"/>
          <w:w w:val="90"/>
        </w:rPr>
        <w:t> </w:t>
      </w:r>
      <w:r>
        <w:rPr>
          <w:spacing w:val="-2"/>
          <w:w w:val="90"/>
        </w:rPr>
        <w:t>de</w:t>
      </w:r>
      <w:r>
        <w:rPr>
          <w:spacing w:val="-3"/>
          <w:w w:val="90"/>
        </w:rPr>
        <w:t> </w:t>
      </w:r>
      <w:r>
        <w:rPr>
          <w:spacing w:val="-2"/>
          <w:w w:val="90"/>
        </w:rPr>
        <w:t>responsabilidade</w:t>
      </w:r>
      <w:r>
        <w:rPr>
          <w:spacing w:val="-3"/>
          <w:w w:val="90"/>
        </w:rPr>
        <w:t> </w:t>
      </w:r>
      <w:r>
        <w:rPr>
          <w:spacing w:val="-2"/>
          <w:w w:val="90"/>
        </w:rPr>
        <w:t>do</w:t>
      </w:r>
      <w:r>
        <w:rPr>
          <w:spacing w:val="-3"/>
          <w:w w:val="90"/>
        </w:rPr>
        <w:t> </w:t>
      </w:r>
      <w:r>
        <w:rPr>
          <w:spacing w:val="-2"/>
          <w:w w:val="90"/>
        </w:rPr>
        <w:t>Sr.</w:t>
      </w:r>
      <w:r>
        <w:rPr>
          <w:spacing w:val="-3"/>
          <w:w w:val="90"/>
        </w:rPr>
        <w:t> </w:t>
      </w:r>
      <w:r>
        <w:rPr>
          <w:spacing w:val="-2"/>
          <w:w w:val="90"/>
        </w:rPr>
        <w:t>José</w:t>
      </w:r>
      <w:r>
        <w:rPr>
          <w:spacing w:val="-3"/>
          <w:w w:val="90"/>
        </w:rPr>
        <w:t> </w:t>
      </w:r>
      <w:r>
        <w:rPr>
          <w:spacing w:val="-2"/>
          <w:w w:val="90"/>
        </w:rPr>
        <w:t>Augusto</w:t>
      </w:r>
      <w:r>
        <w:rPr>
          <w:spacing w:val="-2"/>
          <w:w w:val="90"/>
        </w:rPr>
        <w:t> de</w:t>
      </w:r>
      <w:r>
        <w:rPr>
          <w:spacing w:val="-3"/>
          <w:w w:val="90"/>
        </w:rPr>
        <w:t> </w:t>
      </w:r>
      <w:r>
        <w:rPr>
          <w:spacing w:val="-2"/>
          <w:w w:val="90"/>
        </w:rPr>
        <w:t>Melo</w:t>
      </w:r>
      <w:r>
        <w:rPr>
          <w:spacing w:val="-3"/>
          <w:w w:val="90"/>
        </w:rPr>
        <w:t> </w:t>
      </w:r>
      <w:r>
        <w:rPr>
          <w:spacing w:val="-2"/>
          <w:w w:val="90"/>
        </w:rPr>
        <w:t>Neto,</w:t>
      </w:r>
      <w:r>
        <w:rPr>
          <w:spacing w:val="-4"/>
          <w:w w:val="90"/>
        </w:rPr>
        <w:t> </w:t>
      </w:r>
      <w:r>
        <w:rPr>
          <w:spacing w:val="-2"/>
          <w:w w:val="90"/>
        </w:rPr>
        <w:t>Secretário</w:t>
      </w:r>
      <w:r>
        <w:rPr>
          <w:spacing w:val="-3"/>
          <w:w w:val="90"/>
        </w:rPr>
        <w:t> </w:t>
      </w:r>
      <w:r>
        <w:rPr>
          <w:spacing w:val="-2"/>
          <w:w w:val="90"/>
        </w:rPr>
        <w:t>da </w:t>
      </w:r>
      <w:r>
        <w:rPr>
          <w:w w:val="90"/>
        </w:rPr>
        <w:t>SEDUC,</w:t>
      </w:r>
      <w:r>
        <w:rPr>
          <w:w w:val="90"/>
        </w:rPr>
        <w:t> e</w:t>
      </w:r>
      <w:r>
        <w:rPr>
          <w:w w:val="90"/>
        </w:rPr>
        <w:t> a</w:t>
      </w:r>
      <w:r>
        <w:rPr>
          <w:w w:val="90"/>
        </w:rPr>
        <w:t> Associação</w:t>
      </w:r>
      <w:r>
        <w:rPr>
          <w:w w:val="90"/>
        </w:rPr>
        <w:t> de</w:t>
      </w:r>
      <w:r>
        <w:rPr>
          <w:w w:val="90"/>
        </w:rPr>
        <w:t> Pais,</w:t>
      </w:r>
      <w:r>
        <w:rPr>
          <w:w w:val="90"/>
        </w:rPr>
        <w:t> Mestres</w:t>
      </w:r>
      <w:r>
        <w:rPr>
          <w:w w:val="90"/>
        </w:rPr>
        <w:t> e</w:t>
      </w:r>
      <w:r>
        <w:rPr>
          <w:w w:val="90"/>
        </w:rPr>
        <w:t> Comunitários</w:t>
      </w:r>
      <w:r>
        <w:rPr>
          <w:w w:val="90"/>
        </w:rPr>
        <w:t> da</w:t>
      </w:r>
      <w:r>
        <w:rPr>
          <w:w w:val="90"/>
        </w:rPr>
        <w:t> Escola</w:t>
      </w:r>
      <w:r>
        <w:rPr>
          <w:w w:val="90"/>
        </w:rPr>
        <w:t> Estadual</w:t>
      </w:r>
      <w:r>
        <w:rPr>
          <w:w w:val="90"/>
        </w:rPr>
        <w:t> Professor</w:t>
      </w:r>
      <w:r>
        <w:rPr>
          <w:w w:val="90"/>
        </w:rPr>
        <w:t> Lázaro</w:t>
      </w:r>
      <w:r>
        <w:rPr>
          <w:w w:val="90"/>
        </w:rPr>
        <w:t> Ramos,</w:t>
      </w:r>
      <w:r>
        <w:rPr>
          <w:w w:val="90"/>
        </w:rPr>
        <w:t> de </w:t>
      </w:r>
      <w:r>
        <w:rPr>
          <w:w w:val="80"/>
        </w:rPr>
        <w:t>responsabilidade</w:t>
      </w:r>
      <w:r>
        <w:rPr/>
        <w:t> </w:t>
      </w:r>
      <w:r>
        <w:rPr>
          <w:w w:val="80"/>
        </w:rPr>
        <w:t>do</w:t>
      </w:r>
      <w:r>
        <w:rPr/>
        <w:t> </w:t>
      </w:r>
      <w:r>
        <w:rPr>
          <w:w w:val="80"/>
        </w:rPr>
        <w:t>Sr.</w:t>
      </w:r>
      <w:r>
        <w:rPr/>
        <w:t> </w:t>
      </w:r>
      <w:r>
        <w:rPr>
          <w:w w:val="80"/>
        </w:rPr>
        <w:t>Mauricio</w:t>
      </w:r>
      <w:r>
        <w:rPr/>
        <w:t> </w:t>
      </w:r>
      <w:r>
        <w:rPr>
          <w:w w:val="80"/>
        </w:rPr>
        <w:t>Gomes</w:t>
      </w:r>
      <w:r>
        <w:rPr/>
        <w:t> </w:t>
      </w:r>
      <w:r>
        <w:rPr>
          <w:w w:val="80"/>
        </w:rPr>
        <w:t>Oran,</w:t>
      </w:r>
      <w:r>
        <w:rPr/>
        <w:t> </w:t>
      </w:r>
      <w:r>
        <w:rPr>
          <w:w w:val="80"/>
        </w:rPr>
        <w:t>Presidente</w:t>
      </w:r>
      <w:r>
        <w:rPr/>
        <w:t> </w:t>
      </w:r>
      <w:r>
        <w:rPr>
          <w:w w:val="80"/>
        </w:rPr>
        <w:t>da</w:t>
      </w:r>
      <w:r>
        <w:rPr/>
        <w:t> </w:t>
      </w:r>
      <w:r>
        <w:rPr>
          <w:w w:val="80"/>
        </w:rPr>
        <w:t>Associação;</w:t>
      </w:r>
      <w:r>
        <w:rPr>
          <w:spacing w:val="24"/>
        </w:rPr>
        <w:t> </w:t>
      </w:r>
      <w:r>
        <w:rPr>
          <w:rFonts w:ascii="Arial" w:hAnsi="Arial"/>
          <w:b/>
          <w:w w:val="80"/>
        </w:rPr>
        <w:t>8.2.</w:t>
      </w:r>
      <w:r>
        <w:rPr>
          <w:rFonts w:ascii="Arial" w:hAnsi="Arial"/>
          <w:b/>
        </w:rPr>
        <w:t> </w:t>
      </w:r>
      <w:r>
        <w:rPr>
          <w:rFonts w:ascii="Arial" w:hAnsi="Arial"/>
          <w:b/>
          <w:w w:val="80"/>
        </w:rPr>
        <w:t>Determinar</w:t>
      </w:r>
      <w:r>
        <w:rPr>
          <w:rFonts w:ascii="Arial" w:hAnsi="Arial"/>
          <w:b/>
        </w:rPr>
        <w:t> </w:t>
      </w:r>
      <w:r>
        <w:rPr>
          <w:w w:val="80"/>
        </w:rPr>
        <w:t>à</w:t>
      </w:r>
      <w:r>
        <w:rPr/>
        <w:t> </w:t>
      </w:r>
      <w:r>
        <w:rPr>
          <w:w w:val="80"/>
        </w:rPr>
        <w:t>Corregedoria</w:t>
      </w:r>
      <w:r>
        <w:rPr/>
        <w:t> </w:t>
      </w:r>
      <w:r>
        <w:rPr>
          <w:w w:val="80"/>
        </w:rPr>
        <w:t>deste</w:t>
      </w:r>
      <w:r>
        <w:rPr/>
        <w:t> </w:t>
      </w:r>
      <w:r>
        <w:rPr>
          <w:w w:val="80"/>
        </w:rPr>
        <w:t>Tribunal de Contas, que: Apure a responsabilidade de quem contribuiu para a prescrição dos autos, com as subsequentes medidas cabíveis,</w:t>
      </w:r>
      <w:r>
        <w:rPr>
          <w:spacing w:val="17"/>
        </w:rPr>
        <w:t> </w:t>
      </w:r>
      <w:r>
        <w:rPr>
          <w:w w:val="80"/>
        </w:rPr>
        <w:t>na</w:t>
      </w:r>
      <w:r>
        <w:rPr>
          <w:spacing w:val="21"/>
        </w:rPr>
        <w:t> </w:t>
      </w:r>
      <w:r>
        <w:rPr>
          <w:w w:val="80"/>
        </w:rPr>
        <w:t>forma</w:t>
      </w:r>
      <w:r>
        <w:rPr>
          <w:spacing w:val="20"/>
        </w:rPr>
        <w:t> </w:t>
      </w:r>
      <w:r>
        <w:rPr>
          <w:w w:val="80"/>
        </w:rPr>
        <w:t>do</w:t>
      </w:r>
      <w:r>
        <w:rPr>
          <w:spacing w:val="19"/>
        </w:rPr>
        <w:t> </w:t>
      </w:r>
      <w:r>
        <w:rPr>
          <w:w w:val="80"/>
        </w:rPr>
        <w:t>parágrafo</w:t>
      </w:r>
      <w:r>
        <w:rPr>
          <w:spacing w:val="21"/>
        </w:rPr>
        <w:t> </w:t>
      </w:r>
      <w:r>
        <w:rPr>
          <w:w w:val="80"/>
        </w:rPr>
        <w:t>16</w:t>
      </w:r>
      <w:r>
        <w:rPr>
          <w:spacing w:val="21"/>
        </w:rPr>
        <w:t> </w:t>
      </w:r>
      <w:r>
        <w:rPr>
          <w:w w:val="80"/>
        </w:rPr>
        <w:t>da</w:t>
      </w:r>
      <w:r>
        <w:rPr>
          <w:spacing w:val="20"/>
        </w:rPr>
        <w:t> </w:t>
      </w:r>
      <w:r>
        <w:rPr>
          <w:w w:val="80"/>
        </w:rPr>
        <w:t>Nota</w:t>
      </w:r>
      <w:r>
        <w:rPr>
          <w:spacing w:val="21"/>
        </w:rPr>
        <w:t> </w:t>
      </w:r>
      <w:r>
        <w:rPr>
          <w:w w:val="80"/>
        </w:rPr>
        <w:t>Recomendatória</w:t>
      </w:r>
      <w:r>
        <w:rPr>
          <w:spacing w:val="19"/>
        </w:rPr>
        <w:t> </w:t>
      </w:r>
      <w:r>
        <w:rPr>
          <w:w w:val="80"/>
        </w:rPr>
        <w:t>ATRICON-IRB-CNPTC-ABRACOM</w:t>
      </w:r>
      <w:r>
        <w:rPr>
          <w:spacing w:val="19"/>
        </w:rPr>
        <w:t> </w:t>
      </w:r>
      <w:r>
        <w:rPr>
          <w:w w:val="80"/>
        </w:rPr>
        <w:t>n.º</w:t>
      </w:r>
      <w:r>
        <w:rPr>
          <w:spacing w:val="21"/>
        </w:rPr>
        <w:t> </w:t>
      </w:r>
      <w:r>
        <w:rPr>
          <w:w w:val="80"/>
        </w:rPr>
        <w:t>02/2023</w:t>
      </w:r>
      <w:r>
        <w:rPr>
          <w:spacing w:val="19"/>
        </w:rPr>
        <w:t> </w:t>
      </w:r>
      <w:r>
        <w:rPr>
          <w:w w:val="80"/>
        </w:rPr>
        <w:t>c/c</w:t>
      </w:r>
      <w:r>
        <w:rPr>
          <w:spacing w:val="20"/>
        </w:rPr>
        <w:t> </w:t>
      </w:r>
      <w:r>
        <w:rPr>
          <w:w w:val="80"/>
        </w:rPr>
        <w:t>art.</w:t>
      </w:r>
      <w:r>
        <w:rPr>
          <w:spacing w:val="21"/>
        </w:rPr>
        <w:t> </w:t>
      </w:r>
      <w:r>
        <w:rPr>
          <w:spacing w:val="-5"/>
          <w:w w:val="80"/>
        </w:rPr>
        <w:t>12,</w:t>
      </w:r>
    </w:p>
    <w:p>
      <w:pPr>
        <w:pStyle w:val="BodyText"/>
        <w:spacing w:line="267" w:lineRule="exact"/>
      </w:pPr>
      <w:r>
        <w:rPr>
          <w:w w:val="85"/>
        </w:rPr>
        <w:t>§2º,</w:t>
      </w:r>
      <w:r>
        <w:rPr>
          <w:spacing w:val="16"/>
        </w:rPr>
        <w:t> </w:t>
      </w:r>
      <w:r>
        <w:rPr>
          <w:w w:val="85"/>
        </w:rPr>
        <w:t>da</w:t>
      </w:r>
      <w:r>
        <w:rPr>
          <w:spacing w:val="17"/>
        </w:rPr>
        <w:t> </w:t>
      </w:r>
      <w:r>
        <w:rPr>
          <w:w w:val="85"/>
        </w:rPr>
        <w:t>Resolução</w:t>
      </w:r>
      <w:r>
        <w:rPr>
          <w:spacing w:val="16"/>
        </w:rPr>
        <w:t> </w:t>
      </w:r>
      <w:r>
        <w:rPr>
          <w:w w:val="85"/>
        </w:rPr>
        <w:t>TCU</w:t>
      </w:r>
      <w:r>
        <w:rPr>
          <w:spacing w:val="15"/>
        </w:rPr>
        <w:t> </w:t>
      </w:r>
      <w:r>
        <w:rPr>
          <w:w w:val="85"/>
        </w:rPr>
        <w:t>n.º</w:t>
      </w:r>
      <w:r>
        <w:rPr>
          <w:spacing w:val="17"/>
        </w:rPr>
        <w:t> </w:t>
      </w:r>
      <w:r>
        <w:rPr>
          <w:w w:val="85"/>
        </w:rPr>
        <w:t>344/2022,</w:t>
      </w:r>
      <w:r>
        <w:rPr>
          <w:spacing w:val="16"/>
        </w:rPr>
        <w:t> </w:t>
      </w:r>
      <w:r>
        <w:rPr>
          <w:w w:val="85"/>
        </w:rPr>
        <w:t>art.</w:t>
      </w:r>
      <w:r>
        <w:rPr>
          <w:spacing w:val="17"/>
        </w:rPr>
        <w:t> </w:t>
      </w:r>
      <w:r>
        <w:rPr>
          <w:w w:val="85"/>
        </w:rPr>
        <w:t>105,</w:t>
      </w:r>
      <w:r>
        <w:rPr>
          <w:spacing w:val="17"/>
        </w:rPr>
        <w:t> </w:t>
      </w:r>
      <w:r>
        <w:rPr>
          <w:w w:val="85"/>
        </w:rPr>
        <w:t>inciso</w:t>
      </w:r>
      <w:r>
        <w:rPr>
          <w:spacing w:val="16"/>
        </w:rPr>
        <w:t> </w:t>
      </w:r>
      <w:r>
        <w:rPr>
          <w:w w:val="85"/>
        </w:rPr>
        <w:t>IV,</w:t>
      </w:r>
      <w:r>
        <w:rPr>
          <w:spacing w:val="17"/>
        </w:rPr>
        <w:t> </w:t>
      </w:r>
      <w:r>
        <w:rPr>
          <w:w w:val="85"/>
        </w:rPr>
        <w:t>da</w:t>
      </w:r>
      <w:r>
        <w:rPr>
          <w:spacing w:val="14"/>
        </w:rPr>
        <w:t> </w:t>
      </w:r>
      <w:r>
        <w:rPr>
          <w:w w:val="85"/>
        </w:rPr>
        <w:t>Lei</w:t>
      </w:r>
      <w:r>
        <w:rPr>
          <w:spacing w:val="16"/>
        </w:rPr>
        <w:t> </w:t>
      </w:r>
      <w:r>
        <w:rPr>
          <w:w w:val="85"/>
        </w:rPr>
        <w:t>Orgânica</w:t>
      </w:r>
      <w:r>
        <w:rPr>
          <w:spacing w:val="16"/>
        </w:rPr>
        <w:t> </w:t>
      </w:r>
      <w:r>
        <w:rPr>
          <w:w w:val="85"/>
        </w:rPr>
        <w:t>n.º</w:t>
      </w:r>
      <w:r>
        <w:rPr>
          <w:spacing w:val="16"/>
        </w:rPr>
        <w:t> </w:t>
      </w:r>
      <w:r>
        <w:rPr>
          <w:w w:val="85"/>
        </w:rPr>
        <w:t>2423/1996-TCE/AM</w:t>
      </w:r>
      <w:r>
        <w:rPr>
          <w:spacing w:val="15"/>
        </w:rPr>
        <w:t> </w:t>
      </w:r>
      <w:r>
        <w:rPr>
          <w:w w:val="85"/>
        </w:rPr>
        <w:t>e</w:t>
      </w:r>
      <w:r>
        <w:rPr>
          <w:spacing w:val="14"/>
        </w:rPr>
        <w:t> </w:t>
      </w:r>
      <w:r>
        <w:rPr>
          <w:w w:val="85"/>
        </w:rPr>
        <w:t>art.</w:t>
      </w:r>
      <w:r>
        <w:rPr>
          <w:spacing w:val="16"/>
        </w:rPr>
        <w:t> </w:t>
      </w:r>
      <w:r>
        <w:rPr>
          <w:w w:val="85"/>
        </w:rPr>
        <w:t>32,</w:t>
      </w:r>
      <w:r>
        <w:rPr>
          <w:spacing w:val="17"/>
        </w:rPr>
        <w:t> </w:t>
      </w:r>
      <w:r>
        <w:rPr>
          <w:w w:val="85"/>
        </w:rPr>
        <w:t>IX,</w:t>
      </w:r>
      <w:r>
        <w:rPr>
          <w:spacing w:val="14"/>
        </w:rPr>
        <w:t> </w:t>
      </w:r>
      <w:r>
        <w:rPr>
          <w:spacing w:val="-5"/>
          <w:w w:val="85"/>
        </w:rPr>
        <w:t>da</w:t>
      </w:r>
    </w:p>
    <w:p>
      <w:pPr>
        <w:pStyle w:val="BodyText"/>
        <w:spacing w:after="0" w:line="267" w:lineRule="exact"/>
        <w:sectPr>
          <w:pgSz w:w="11910" w:h="16840"/>
          <w:pgMar w:top="1920" w:bottom="280" w:left="566" w:right="425"/>
        </w:sectPr>
      </w:pPr>
    </w:p>
    <w:p>
      <w:pPr>
        <w:pStyle w:val="BodyText"/>
        <w:ind w:left="0"/>
        <w:jc w:val="left"/>
      </w:pPr>
    </w:p>
    <w:p>
      <w:pPr>
        <w:pStyle w:val="BodyText"/>
        <w:spacing w:before="196"/>
        <w:ind w:left="0"/>
        <w:jc w:val="left"/>
      </w:pPr>
    </w:p>
    <w:p>
      <w:pPr>
        <w:pStyle w:val="BodyText"/>
        <w:ind w:right="131"/>
      </w:pPr>
      <w:r>
        <w:rPr>
          <w:w w:val="80"/>
        </w:rPr>
        <w:t>Resolução n.º 04/2002-RITCE/AM; </w:t>
      </w:r>
      <w:r>
        <w:rPr>
          <w:rFonts w:ascii="Arial" w:hAnsi="Arial"/>
          <w:b/>
          <w:w w:val="80"/>
        </w:rPr>
        <w:t>8.3. Dar ciência </w:t>
      </w:r>
      <w:r>
        <w:rPr>
          <w:w w:val="80"/>
        </w:rPr>
        <w:t>ao Sr. Mauricio Gomes Oran, com cópia do Relatório/Voto e Acórdão</w:t>
      </w:r>
      <w:r>
        <w:rPr>
          <w:spacing w:val="80"/>
        </w:rPr>
        <w:t> </w:t>
      </w:r>
      <w:r>
        <w:rPr>
          <w:w w:val="85"/>
        </w:rPr>
        <w:t>que for adotado pelo colegiado, para que tome ciência do decisório, ficando autorizada a emissão de nova notificação, caso</w:t>
      </w:r>
      <w:r>
        <w:rPr>
          <w:spacing w:val="-7"/>
          <w:w w:val="85"/>
        </w:rPr>
        <w:t> </w:t>
      </w:r>
      <w:r>
        <w:rPr>
          <w:w w:val="85"/>
        </w:rPr>
        <w:t>a</w:t>
      </w:r>
      <w:r>
        <w:rPr>
          <w:spacing w:val="-7"/>
          <w:w w:val="85"/>
        </w:rPr>
        <w:t> </w:t>
      </w:r>
      <w:r>
        <w:rPr>
          <w:w w:val="85"/>
        </w:rPr>
        <w:t>primeira</w:t>
      </w:r>
      <w:r>
        <w:rPr>
          <w:spacing w:val="-6"/>
          <w:w w:val="85"/>
        </w:rPr>
        <w:t> </w:t>
      </w:r>
      <w:r>
        <w:rPr>
          <w:w w:val="85"/>
        </w:rPr>
        <w:t>seja</w:t>
      </w:r>
      <w:r>
        <w:rPr>
          <w:spacing w:val="-7"/>
          <w:w w:val="85"/>
        </w:rPr>
        <w:t> </w:t>
      </w:r>
      <w:r>
        <w:rPr>
          <w:w w:val="85"/>
        </w:rPr>
        <w:t>frustrada.</w:t>
      </w:r>
      <w:r>
        <w:rPr>
          <w:spacing w:val="-7"/>
          <w:w w:val="85"/>
        </w:rPr>
        <w:t> </w:t>
      </w:r>
      <w:r>
        <w:rPr>
          <w:w w:val="85"/>
        </w:rPr>
        <w:t>Ato</w:t>
      </w:r>
      <w:r>
        <w:rPr>
          <w:spacing w:val="-6"/>
          <w:w w:val="85"/>
        </w:rPr>
        <w:t> </w:t>
      </w:r>
      <w:r>
        <w:rPr>
          <w:w w:val="85"/>
        </w:rPr>
        <w:t>contínuo,</w:t>
      </w:r>
      <w:r>
        <w:rPr>
          <w:spacing w:val="-7"/>
          <w:w w:val="85"/>
        </w:rPr>
        <w:t> </w:t>
      </w:r>
      <w:r>
        <w:rPr>
          <w:w w:val="85"/>
        </w:rPr>
        <w:t>se</w:t>
      </w:r>
      <w:r>
        <w:rPr>
          <w:spacing w:val="-7"/>
          <w:w w:val="85"/>
        </w:rPr>
        <w:t> </w:t>
      </w:r>
      <w:r>
        <w:rPr>
          <w:w w:val="85"/>
        </w:rPr>
        <w:t>porventura</w:t>
      </w:r>
      <w:r>
        <w:rPr>
          <w:spacing w:val="-7"/>
          <w:w w:val="85"/>
        </w:rPr>
        <w:t> </w:t>
      </w:r>
      <w:r>
        <w:rPr>
          <w:w w:val="85"/>
        </w:rPr>
        <w:t>persistir</w:t>
      </w:r>
      <w:r>
        <w:rPr>
          <w:spacing w:val="-6"/>
          <w:w w:val="85"/>
        </w:rPr>
        <w:t> </w:t>
      </w:r>
      <w:r>
        <w:rPr>
          <w:w w:val="85"/>
        </w:rPr>
        <w:t>a</w:t>
      </w:r>
      <w:r>
        <w:rPr>
          <w:spacing w:val="-7"/>
          <w:w w:val="85"/>
        </w:rPr>
        <w:t> </w:t>
      </w:r>
      <w:r>
        <w:rPr>
          <w:w w:val="85"/>
        </w:rPr>
        <w:t>problemática,</w:t>
      </w:r>
      <w:r>
        <w:rPr>
          <w:spacing w:val="-7"/>
          <w:w w:val="85"/>
        </w:rPr>
        <w:t> </w:t>
      </w:r>
      <w:r>
        <w:rPr>
          <w:w w:val="85"/>
        </w:rPr>
        <w:t>para</w:t>
      </w:r>
      <w:r>
        <w:rPr>
          <w:spacing w:val="-6"/>
          <w:w w:val="85"/>
        </w:rPr>
        <w:t> </w:t>
      </w:r>
      <w:r>
        <w:rPr>
          <w:w w:val="85"/>
        </w:rPr>
        <w:t>não</w:t>
      </w:r>
      <w:r>
        <w:rPr>
          <w:spacing w:val="-7"/>
          <w:w w:val="85"/>
        </w:rPr>
        <w:t> </w:t>
      </w:r>
      <w:r>
        <w:rPr>
          <w:w w:val="85"/>
        </w:rPr>
        <w:t>restarem</w:t>
      </w:r>
      <w:r>
        <w:rPr>
          <w:spacing w:val="-7"/>
          <w:w w:val="85"/>
        </w:rPr>
        <w:t> </w:t>
      </w:r>
      <w:r>
        <w:rPr>
          <w:w w:val="85"/>
        </w:rPr>
        <w:t>dúvidas</w:t>
      </w:r>
      <w:r>
        <w:rPr>
          <w:spacing w:val="-6"/>
          <w:w w:val="85"/>
        </w:rPr>
        <w:t> </w:t>
      </w:r>
      <w:r>
        <w:rPr>
          <w:w w:val="85"/>
        </w:rPr>
        <w:t>quanto</w:t>
      </w:r>
      <w:r>
        <w:rPr>
          <w:spacing w:val="-7"/>
          <w:w w:val="85"/>
        </w:rPr>
        <w:t> </w:t>
      </w:r>
      <w:r>
        <w:rPr>
          <w:w w:val="85"/>
        </w:rPr>
        <w:t>à sua validade e eficácia, desde já autorizo a comunicação via edital, com fulcro no art. 97 da Resolução n.º 04/2002- RITCE/AM;</w:t>
      </w:r>
      <w:r>
        <w:rPr>
          <w:spacing w:val="-7"/>
          <w:w w:val="85"/>
        </w:rPr>
        <w:t> </w:t>
      </w:r>
      <w:r>
        <w:rPr>
          <w:rFonts w:ascii="Arial" w:hAnsi="Arial"/>
          <w:b/>
          <w:w w:val="85"/>
        </w:rPr>
        <w:t>8.4.</w:t>
      </w:r>
      <w:r>
        <w:rPr>
          <w:rFonts w:ascii="Arial" w:hAnsi="Arial"/>
          <w:b/>
          <w:spacing w:val="-7"/>
          <w:w w:val="85"/>
        </w:rPr>
        <w:t> </w:t>
      </w:r>
      <w:r>
        <w:rPr>
          <w:rFonts w:ascii="Arial" w:hAnsi="Arial"/>
          <w:b/>
          <w:w w:val="85"/>
        </w:rPr>
        <w:t>Dar</w:t>
      </w:r>
      <w:r>
        <w:rPr>
          <w:rFonts w:ascii="Arial" w:hAnsi="Arial"/>
          <w:b/>
          <w:spacing w:val="-6"/>
          <w:w w:val="85"/>
        </w:rPr>
        <w:t> </w:t>
      </w:r>
      <w:r>
        <w:rPr>
          <w:rFonts w:ascii="Arial" w:hAnsi="Arial"/>
          <w:b/>
          <w:w w:val="85"/>
        </w:rPr>
        <w:t>ciência</w:t>
      </w:r>
      <w:r>
        <w:rPr>
          <w:rFonts w:ascii="Arial" w:hAnsi="Arial"/>
          <w:b/>
          <w:spacing w:val="-7"/>
          <w:w w:val="85"/>
        </w:rPr>
        <w:t> </w:t>
      </w:r>
      <w:r>
        <w:rPr>
          <w:w w:val="85"/>
        </w:rPr>
        <w:t>ao</w:t>
      </w:r>
      <w:r>
        <w:rPr>
          <w:spacing w:val="-7"/>
          <w:w w:val="85"/>
        </w:rPr>
        <w:t> </w:t>
      </w:r>
      <w:r>
        <w:rPr>
          <w:w w:val="85"/>
        </w:rPr>
        <w:t>Sr.</w:t>
      </w:r>
      <w:r>
        <w:rPr>
          <w:spacing w:val="-6"/>
          <w:w w:val="85"/>
        </w:rPr>
        <w:t> </w:t>
      </w:r>
      <w:r>
        <w:rPr>
          <w:w w:val="85"/>
        </w:rPr>
        <w:t>José</w:t>
      </w:r>
      <w:r>
        <w:rPr>
          <w:spacing w:val="-7"/>
          <w:w w:val="85"/>
        </w:rPr>
        <w:t> </w:t>
      </w:r>
      <w:r>
        <w:rPr>
          <w:w w:val="85"/>
        </w:rPr>
        <w:t>Augusto</w:t>
      </w:r>
      <w:r>
        <w:rPr>
          <w:spacing w:val="-7"/>
          <w:w w:val="85"/>
        </w:rPr>
        <w:t> </w:t>
      </w:r>
      <w:r>
        <w:rPr>
          <w:w w:val="85"/>
        </w:rPr>
        <w:t>de</w:t>
      </w:r>
      <w:r>
        <w:rPr>
          <w:spacing w:val="-7"/>
          <w:w w:val="85"/>
        </w:rPr>
        <w:t> </w:t>
      </w:r>
      <w:r>
        <w:rPr>
          <w:w w:val="85"/>
        </w:rPr>
        <w:t>Melo</w:t>
      </w:r>
      <w:r>
        <w:rPr>
          <w:spacing w:val="-6"/>
          <w:w w:val="85"/>
        </w:rPr>
        <w:t> </w:t>
      </w:r>
      <w:r>
        <w:rPr>
          <w:w w:val="85"/>
        </w:rPr>
        <w:t>Neto,</w:t>
      </w:r>
      <w:r>
        <w:rPr>
          <w:spacing w:val="-7"/>
          <w:w w:val="85"/>
        </w:rPr>
        <w:t> </w:t>
      </w:r>
      <w:r>
        <w:rPr>
          <w:w w:val="85"/>
        </w:rPr>
        <w:t>com</w:t>
      </w:r>
      <w:r>
        <w:rPr>
          <w:spacing w:val="-7"/>
          <w:w w:val="85"/>
        </w:rPr>
        <w:t> </w:t>
      </w:r>
      <w:r>
        <w:rPr>
          <w:w w:val="85"/>
        </w:rPr>
        <w:t>cópia</w:t>
      </w:r>
      <w:r>
        <w:rPr>
          <w:spacing w:val="-6"/>
          <w:w w:val="85"/>
        </w:rPr>
        <w:t> </w:t>
      </w:r>
      <w:r>
        <w:rPr>
          <w:w w:val="85"/>
        </w:rPr>
        <w:t>do</w:t>
      </w:r>
      <w:r>
        <w:rPr>
          <w:spacing w:val="-7"/>
          <w:w w:val="85"/>
        </w:rPr>
        <w:t> </w:t>
      </w:r>
      <w:r>
        <w:rPr>
          <w:w w:val="85"/>
        </w:rPr>
        <w:t>Relatório/Voto</w:t>
      </w:r>
      <w:r>
        <w:rPr>
          <w:spacing w:val="-7"/>
          <w:w w:val="85"/>
        </w:rPr>
        <w:t> </w:t>
      </w:r>
      <w:r>
        <w:rPr>
          <w:w w:val="85"/>
        </w:rPr>
        <w:t>e</w:t>
      </w:r>
      <w:r>
        <w:rPr>
          <w:spacing w:val="-6"/>
          <w:w w:val="85"/>
        </w:rPr>
        <w:t> </w:t>
      </w:r>
      <w:r>
        <w:rPr>
          <w:w w:val="85"/>
        </w:rPr>
        <w:t>Acórdão</w:t>
      </w:r>
      <w:r>
        <w:rPr>
          <w:spacing w:val="-7"/>
          <w:w w:val="85"/>
        </w:rPr>
        <w:t> </w:t>
      </w:r>
      <w:r>
        <w:rPr>
          <w:w w:val="85"/>
        </w:rPr>
        <w:t>que</w:t>
      </w:r>
      <w:r>
        <w:rPr>
          <w:spacing w:val="-7"/>
          <w:w w:val="85"/>
        </w:rPr>
        <w:t> </w:t>
      </w:r>
      <w:r>
        <w:rPr>
          <w:w w:val="85"/>
        </w:rPr>
        <w:t>for</w:t>
      </w:r>
      <w:r>
        <w:rPr>
          <w:spacing w:val="-6"/>
          <w:w w:val="85"/>
        </w:rPr>
        <w:t> </w:t>
      </w:r>
      <w:r>
        <w:rPr>
          <w:w w:val="85"/>
        </w:rPr>
        <w:t>adotado </w:t>
      </w:r>
      <w:r>
        <w:rPr>
          <w:w w:val="80"/>
        </w:rPr>
        <w:t>pelo colegiado, para que tome ciência do decisório, ficando autorizada a emissão de nova notificação, caso a primeira seja frustrada. Ato contínuo, se porventura persistir a problemática, para não restarem dúvidas quanto à</w:t>
      </w:r>
      <w:r>
        <w:rPr/>
        <w:t> </w:t>
      </w:r>
      <w:r>
        <w:rPr>
          <w:w w:val="80"/>
        </w:rPr>
        <w:t>sua validade e eficácia, desde já autorizo a comunicação via edital, com fulcro no art. 97 da Resolução n.º 04/2002-RITCE/AM. </w:t>
      </w:r>
      <w:r>
        <w:rPr>
          <w:rFonts w:ascii="Arial" w:hAnsi="Arial"/>
          <w:b/>
          <w:w w:val="80"/>
        </w:rPr>
        <w:t>Especificação do </w:t>
      </w:r>
      <w:r>
        <w:rPr>
          <w:rFonts w:ascii="Arial" w:hAnsi="Arial"/>
          <w:b/>
          <w:w w:val="85"/>
        </w:rPr>
        <w:t>quórum: </w:t>
      </w:r>
      <w:r>
        <w:rPr>
          <w:w w:val="85"/>
        </w:rPr>
        <w:t>Conselheiros: Yara Amazônia Lins Rodrigues dos Santos (Presidente), Érico Xavier Desterro e Silva, Mario </w:t>
      </w:r>
      <w:r>
        <w:rPr>
          <w:w w:val="90"/>
        </w:rPr>
        <w:t>Manoel</w:t>
      </w:r>
      <w:r>
        <w:rPr>
          <w:w w:val="90"/>
        </w:rPr>
        <w:t> Coelho</w:t>
      </w:r>
      <w:r>
        <w:rPr>
          <w:w w:val="90"/>
        </w:rPr>
        <w:t> de</w:t>
      </w:r>
      <w:r>
        <w:rPr>
          <w:w w:val="90"/>
        </w:rPr>
        <w:t> Mello,</w:t>
      </w:r>
      <w:r>
        <w:rPr>
          <w:w w:val="90"/>
        </w:rPr>
        <w:t> Josué</w:t>
      </w:r>
      <w:r>
        <w:rPr>
          <w:w w:val="90"/>
        </w:rPr>
        <w:t> Cláudio</w:t>
      </w:r>
      <w:r>
        <w:rPr>
          <w:w w:val="90"/>
        </w:rPr>
        <w:t> de</w:t>
      </w:r>
      <w:r>
        <w:rPr>
          <w:w w:val="90"/>
        </w:rPr>
        <w:t> Souza</w:t>
      </w:r>
      <w:r>
        <w:rPr>
          <w:w w:val="90"/>
        </w:rPr>
        <w:t> Neto,</w:t>
      </w:r>
      <w:r>
        <w:rPr>
          <w:w w:val="90"/>
        </w:rPr>
        <w:t> Luis</w:t>
      </w:r>
      <w:r>
        <w:rPr>
          <w:w w:val="90"/>
        </w:rPr>
        <w:t> Fabian</w:t>
      </w:r>
      <w:r>
        <w:rPr>
          <w:w w:val="90"/>
        </w:rPr>
        <w:t> Pereira</w:t>
      </w:r>
      <w:r>
        <w:rPr>
          <w:w w:val="90"/>
        </w:rPr>
        <w:t> Barbosa</w:t>
      </w:r>
      <w:r>
        <w:rPr>
          <w:w w:val="90"/>
        </w:rPr>
        <w:t> e</w:t>
      </w:r>
      <w:r>
        <w:rPr>
          <w:w w:val="90"/>
        </w:rPr>
        <w:t> Alípio</w:t>
      </w:r>
      <w:r>
        <w:rPr>
          <w:w w:val="90"/>
        </w:rPr>
        <w:t> Reis</w:t>
      </w:r>
      <w:r>
        <w:rPr>
          <w:w w:val="90"/>
        </w:rPr>
        <w:t> Firmo</w:t>
      </w:r>
      <w:r>
        <w:rPr>
          <w:w w:val="90"/>
        </w:rPr>
        <w:t> Filho </w:t>
      </w:r>
      <w:r>
        <w:rPr>
          <w:spacing w:val="-2"/>
          <w:w w:val="90"/>
        </w:rPr>
        <w:t>(Convocado).</w:t>
      </w:r>
    </w:p>
    <w:p>
      <w:pPr>
        <w:pStyle w:val="Heading1"/>
        <w:ind w:right="143"/>
      </w:pPr>
      <w:r>
        <w:rPr>
          <w:w w:val="80"/>
        </w:rPr>
        <w:t>AUDITOR-RELATOR: MÁRIO JOSÉ DE MORAES COSTA FILHO (COM VISTA PARA CONSELHEIRO JÚLIO ASSIS </w:t>
      </w:r>
      <w:r>
        <w:rPr>
          <w:w w:val="90"/>
        </w:rPr>
        <w:t>CORRÊA</w:t>
      </w:r>
      <w:r>
        <w:rPr>
          <w:spacing w:val="-12"/>
          <w:w w:val="90"/>
        </w:rPr>
        <w:t> </w:t>
      </w:r>
      <w:r>
        <w:rPr>
          <w:w w:val="90"/>
        </w:rPr>
        <w:t>PINHEIRO).</w:t>
      </w:r>
    </w:p>
    <w:p>
      <w:pPr>
        <w:pStyle w:val="BodyText"/>
        <w:spacing w:before="197"/>
        <w:ind w:right="134"/>
        <w:rPr>
          <w:rFonts w:ascii="Arial" w:hAnsi="Arial"/>
          <w:b/>
        </w:rPr>
      </w:pPr>
      <w:r>
        <w:rPr>
          <w:rFonts w:ascii="Arial" w:hAnsi="Arial"/>
          <w:b/>
          <w:w w:val="90"/>
        </w:rPr>
        <w:t>PROCESSO</w:t>
      </w:r>
      <w:r>
        <w:rPr>
          <w:rFonts w:ascii="Arial" w:hAnsi="Arial"/>
          <w:b/>
          <w:spacing w:val="-1"/>
          <w:w w:val="90"/>
        </w:rPr>
        <w:t> </w:t>
      </w:r>
      <w:r>
        <w:rPr>
          <w:rFonts w:ascii="Arial" w:hAnsi="Arial"/>
          <w:b/>
          <w:w w:val="90"/>
        </w:rPr>
        <w:t>Nº</w:t>
      </w:r>
      <w:r>
        <w:rPr>
          <w:rFonts w:ascii="Arial" w:hAnsi="Arial"/>
          <w:b/>
          <w:spacing w:val="-3"/>
          <w:w w:val="90"/>
        </w:rPr>
        <w:t> </w:t>
      </w:r>
      <w:r>
        <w:rPr>
          <w:rFonts w:ascii="Arial" w:hAnsi="Arial"/>
          <w:b/>
          <w:w w:val="90"/>
        </w:rPr>
        <w:t>12.058/2021</w:t>
      </w:r>
      <w:r>
        <w:rPr>
          <w:rFonts w:ascii="Arial" w:hAnsi="Arial"/>
          <w:b/>
          <w:spacing w:val="-1"/>
          <w:w w:val="90"/>
        </w:rPr>
        <w:t> </w:t>
      </w:r>
      <w:r>
        <w:rPr>
          <w:rFonts w:ascii="Arial" w:hAnsi="Arial"/>
          <w:b/>
          <w:w w:val="90"/>
        </w:rPr>
        <w:t>(APENSOS:</w:t>
      </w:r>
      <w:r>
        <w:rPr>
          <w:rFonts w:ascii="Arial" w:hAnsi="Arial"/>
          <w:b/>
          <w:spacing w:val="-3"/>
          <w:w w:val="90"/>
        </w:rPr>
        <w:t> </w:t>
      </w:r>
      <w:r>
        <w:rPr>
          <w:rFonts w:ascii="Arial" w:hAnsi="Arial"/>
          <w:b/>
          <w:w w:val="90"/>
        </w:rPr>
        <w:t>13.402/2020)</w:t>
      </w:r>
      <w:r>
        <w:rPr>
          <w:rFonts w:ascii="Arial" w:hAnsi="Arial"/>
          <w:b/>
          <w:spacing w:val="-1"/>
          <w:w w:val="90"/>
        </w:rPr>
        <w:t> </w:t>
      </w:r>
      <w:r>
        <w:rPr>
          <w:w w:val="90"/>
        </w:rPr>
        <w:t>-</w:t>
      </w:r>
      <w:r>
        <w:rPr>
          <w:spacing w:val="-2"/>
          <w:w w:val="90"/>
        </w:rPr>
        <w:t> </w:t>
      </w:r>
      <w:r>
        <w:rPr>
          <w:w w:val="90"/>
        </w:rPr>
        <w:t>Prestação</w:t>
      </w:r>
      <w:r>
        <w:rPr>
          <w:spacing w:val="-2"/>
          <w:w w:val="90"/>
        </w:rPr>
        <w:t> </w:t>
      </w:r>
      <w:r>
        <w:rPr>
          <w:w w:val="90"/>
        </w:rPr>
        <w:t>de</w:t>
      </w:r>
      <w:r>
        <w:rPr>
          <w:spacing w:val="-1"/>
          <w:w w:val="90"/>
        </w:rPr>
        <w:t> </w:t>
      </w:r>
      <w:r>
        <w:rPr>
          <w:w w:val="90"/>
        </w:rPr>
        <w:t>Contas</w:t>
      </w:r>
      <w:r>
        <w:rPr>
          <w:spacing w:val="-2"/>
          <w:w w:val="90"/>
        </w:rPr>
        <w:t> </w:t>
      </w:r>
      <w:r>
        <w:rPr>
          <w:w w:val="90"/>
        </w:rPr>
        <w:t>Anual</w:t>
      </w:r>
      <w:r>
        <w:rPr>
          <w:spacing w:val="-3"/>
          <w:w w:val="90"/>
        </w:rPr>
        <w:t> </w:t>
      </w:r>
      <w:r>
        <w:rPr>
          <w:w w:val="90"/>
        </w:rPr>
        <w:t>da</w:t>
      </w:r>
      <w:r>
        <w:rPr>
          <w:spacing w:val="-2"/>
          <w:w w:val="90"/>
        </w:rPr>
        <w:t> </w:t>
      </w:r>
      <w:r>
        <w:rPr>
          <w:w w:val="90"/>
        </w:rPr>
        <w:t>Prefeitura</w:t>
      </w:r>
      <w:r>
        <w:rPr>
          <w:spacing w:val="-3"/>
          <w:w w:val="90"/>
        </w:rPr>
        <w:t> </w:t>
      </w:r>
      <w:r>
        <w:rPr>
          <w:w w:val="90"/>
        </w:rPr>
        <w:t>Municipal</w:t>
      </w:r>
      <w:r>
        <w:rPr>
          <w:spacing w:val="-3"/>
          <w:w w:val="90"/>
        </w:rPr>
        <w:t> </w:t>
      </w:r>
      <w:r>
        <w:rPr>
          <w:w w:val="90"/>
        </w:rPr>
        <w:t>de </w:t>
      </w:r>
      <w:r>
        <w:rPr>
          <w:w w:val="85"/>
        </w:rPr>
        <w:t>Canutama,</w:t>
      </w:r>
      <w:r>
        <w:rPr>
          <w:spacing w:val="-7"/>
          <w:w w:val="85"/>
        </w:rPr>
        <w:t> </w:t>
      </w:r>
      <w:r>
        <w:rPr>
          <w:w w:val="85"/>
        </w:rPr>
        <w:t>referente</w:t>
      </w:r>
      <w:r>
        <w:rPr>
          <w:spacing w:val="-7"/>
          <w:w w:val="85"/>
        </w:rPr>
        <w:t> </w:t>
      </w:r>
      <w:r>
        <w:rPr>
          <w:w w:val="85"/>
        </w:rPr>
        <w:t>ao</w:t>
      </w:r>
      <w:r>
        <w:rPr>
          <w:spacing w:val="-6"/>
          <w:w w:val="85"/>
        </w:rPr>
        <w:t> </w:t>
      </w:r>
      <w:r>
        <w:rPr>
          <w:w w:val="85"/>
        </w:rPr>
        <w:t>exercício</w:t>
      </w:r>
      <w:r>
        <w:rPr>
          <w:spacing w:val="-7"/>
          <w:w w:val="85"/>
        </w:rPr>
        <w:t> </w:t>
      </w:r>
      <w:r>
        <w:rPr>
          <w:w w:val="85"/>
        </w:rPr>
        <w:t>de</w:t>
      </w:r>
      <w:r>
        <w:rPr>
          <w:spacing w:val="-7"/>
          <w:w w:val="85"/>
        </w:rPr>
        <w:t> </w:t>
      </w:r>
      <w:r>
        <w:rPr>
          <w:w w:val="85"/>
        </w:rPr>
        <w:t>2020,</w:t>
      </w:r>
      <w:r>
        <w:rPr>
          <w:spacing w:val="-6"/>
          <w:w w:val="85"/>
        </w:rPr>
        <w:t> </w:t>
      </w:r>
      <w:r>
        <w:rPr>
          <w:w w:val="85"/>
        </w:rPr>
        <w:t>sob</w:t>
      </w:r>
      <w:r>
        <w:rPr>
          <w:spacing w:val="-7"/>
          <w:w w:val="85"/>
        </w:rPr>
        <w:t> </w:t>
      </w:r>
      <w:r>
        <w:rPr>
          <w:w w:val="85"/>
        </w:rPr>
        <w:t>a</w:t>
      </w:r>
      <w:r>
        <w:rPr>
          <w:spacing w:val="-7"/>
          <w:w w:val="85"/>
        </w:rPr>
        <w:t> </w:t>
      </w:r>
      <w:r>
        <w:rPr>
          <w:w w:val="85"/>
        </w:rPr>
        <w:t>responsabilidade</w:t>
      </w:r>
      <w:r>
        <w:rPr>
          <w:spacing w:val="-7"/>
          <w:w w:val="85"/>
        </w:rPr>
        <w:t> </w:t>
      </w:r>
      <w:r>
        <w:rPr>
          <w:w w:val="85"/>
        </w:rPr>
        <w:t>do</w:t>
      </w:r>
      <w:r>
        <w:rPr>
          <w:spacing w:val="-6"/>
          <w:w w:val="85"/>
        </w:rPr>
        <w:t> </w:t>
      </w:r>
      <w:r>
        <w:rPr>
          <w:w w:val="85"/>
        </w:rPr>
        <w:t>Sr.</w:t>
      </w:r>
      <w:r>
        <w:rPr>
          <w:spacing w:val="-7"/>
          <w:w w:val="85"/>
        </w:rPr>
        <w:t> </w:t>
      </w:r>
      <w:r>
        <w:rPr>
          <w:w w:val="85"/>
        </w:rPr>
        <w:t>Otaniel</w:t>
      </w:r>
      <w:r>
        <w:rPr>
          <w:spacing w:val="-7"/>
          <w:w w:val="85"/>
        </w:rPr>
        <w:t> </w:t>
      </w:r>
      <w:r>
        <w:rPr>
          <w:w w:val="85"/>
        </w:rPr>
        <w:t>Lyra</w:t>
      </w:r>
      <w:r>
        <w:rPr>
          <w:spacing w:val="-6"/>
          <w:w w:val="85"/>
        </w:rPr>
        <w:t> </w:t>
      </w:r>
      <w:r>
        <w:rPr>
          <w:w w:val="85"/>
        </w:rPr>
        <w:t>de</w:t>
      </w:r>
      <w:r>
        <w:rPr>
          <w:spacing w:val="-7"/>
          <w:w w:val="85"/>
        </w:rPr>
        <w:t> </w:t>
      </w:r>
      <w:r>
        <w:rPr>
          <w:w w:val="85"/>
        </w:rPr>
        <w:t>Oliveira.</w:t>
      </w:r>
      <w:r>
        <w:rPr>
          <w:spacing w:val="-7"/>
          <w:w w:val="85"/>
        </w:rPr>
        <w:t> </w:t>
      </w:r>
      <w:r>
        <w:rPr>
          <w:rFonts w:ascii="Arial" w:hAnsi="Arial"/>
          <w:b/>
          <w:w w:val="85"/>
        </w:rPr>
        <w:t>Advogado(s):</w:t>
      </w:r>
      <w:r>
        <w:rPr>
          <w:rFonts w:ascii="Arial" w:hAnsi="Arial"/>
          <w:b/>
          <w:spacing w:val="-6"/>
          <w:w w:val="85"/>
        </w:rPr>
        <w:t> </w:t>
      </w:r>
      <w:r>
        <w:rPr>
          <w:w w:val="85"/>
        </w:rPr>
        <w:t>Bruno </w:t>
      </w:r>
      <w:r>
        <w:rPr>
          <w:spacing w:val="-2"/>
          <w:w w:val="85"/>
        </w:rPr>
        <w:t>Vieira da Rocha Barbirato - OAB/AM 6975, Fábio Nunes Bandeira</w:t>
      </w:r>
      <w:r>
        <w:rPr>
          <w:spacing w:val="-6"/>
        </w:rPr>
        <w:t> </w:t>
      </w:r>
      <w:r>
        <w:rPr>
          <w:spacing w:val="-2"/>
          <w:w w:val="85"/>
        </w:rPr>
        <w:t>de Melo - OAB/AM 4331, Livia Rocha Brito</w:t>
      </w:r>
      <w:r>
        <w:rPr>
          <w:spacing w:val="-6"/>
        </w:rPr>
        <w:t> </w:t>
      </w:r>
      <w:r>
        <w:rPr>
          <w:spacing w:val="-2"/>
          <w:w w:val="85"/>
        </w:rPr>
        <w:t>– OAB/AM 6474, Laiz Araújo Russo de Melo e Silva</w:t>
      </w:r>
      <w:r>
        <w:rPr>
          <w:spacing w:val="-4"/>
        </w:rPr>
        <w:t> </w:t>
      </w:r>
      <w:r>
        <w:rPr>
          <w:spacing w:val="-2"/>
          <w:w w:val="85"/>
        </w:rPr>
        <w:t>- OAB/AM 6897, Igor Arnaud Ferreira</w:t>
      </w:r>
      <w:r>
        <w:rPr>
          <w:spacing w:val="-5"/>
        </w:rPr>
        <w:t> </w:t>
      </w:r>
      <w:r>
        <w:rPr>
          <w:spacing w:val="-2"/>
          <w:w w:val="85"/>
        </w:rPr>
        <w:t>-</w:t>
      </w:r>
      <w:r>
        <w:rPr>
          <w:spacing w:val="-4"/>
          <w:w w:val="85"/>
        </w:rPr>
        <w:t> </w:t>
      </w:r>
      <w:r>
        <w:rPr>
          <w:spacing w:val="-2"/>
          <w:w w:val="85"/>
        </w:rPr>
        <w:t>OAB/AM 10428, Any Gresy Carvalho</w:t>
      </w:r>
      <w:r>
        <w:rPr>
          <w:spacing w:val="-3"/>
          <w:w w:val="85"/>
        </w:rPr>
        <w:t> </w:t>
      </w:r>
      <w:r>
        <w:rPr>
          <w:spacing w:val="-2"/>
          <w:w w:val="85"/>
        </w:rPr>
        <w:t>da </w:t>
      </w:r>
      <w:r>
        <w:rPr>
          <w:w w:val="85"/>
        </w:rPr>
        <w:t>Silva</w:t>
      </w:r>
      <w:r>
        <w:rPr/>
        <w:t> </w:t>
      </w:r>
      <w:r>
        <w:rPr>
          <w:w w:val="85"/>
        </w:rPr>
        <w:t>-</w:t>
      </w:r>
      <w:r>
        <w:rPr>
          <w:spacing w:val="-1"/>
        </w:rPr>
        <w:t> </w:t>
      </w:r>
      <w:r>
        <w:rPr>
          <w:w w:val="85"/>
        </w:rPr>
        <w:t>OAB/AM</w:t>
      </w:r>
      <w:r>
        <w:rPr>
          <w:spacing w:val="-1"/>
        </w:rPr>
        <w:t> </w:t>
      </w:r>
      <w:r>
        <w:rPr>
          <w:w w:val="85"/>
        </w:rPr>
        <w:t>12438 e Camila</w:t>
      </w:r>
      <w:r>
        <w:rPr/>
        <w:t> </w:t>
      </w:r>
      <w:r>
        <w:rPr>
          <w:w w:val="85"/>
        </w:rPr>
        <w:t>Pontes</w:t>
      </w:r>
      <w:r>
        <w:rPr>
          <w:spacing w:val="-1"/>
        </w:rPr>
        <w:t> </w:t>
      </w:r>
      <w:r>
        <w:rPr>
          <w:w w:val="85"/>
        </w:rPr>
        <w:t>Torres</w:t>
      </w:r>
      <w:r>
        <w:rPr/>
        <w:t> </w:t>
      </w:r>
      <w:r>
        <w:rPr>
          <w:w w:val="85"/>
        </w:rPr>
        <w:t>-</w:t>
      </w:r>
      <w:r>
        <w:rPr>
          <w:spacing w:val="-1"/>
        </w:rPr>
        <w:t> </w:t>
      </w:r>
      <w:r>
        <w:rPr>
          <w:w w:val="85"/>
        </w:rPr>
        <w:t>OAB/AM</w:t>
      </w:r>
      <w:r>
        <w:rPr>
          <w:spacing w:val="-1"/>
        </w:rPr>
        <w:t> </w:t>
      </w:r>
      <w:r>
        <w:rPr>
          <w:w w:val="85"/>
        </w:rPr>
        <w:t>12280. </w:t>
      </w:r>
      <w:r>
        <w:rPr>
          <w:rFonts w:ascii="Arial" w:hAnsi="Arial"/>
          <w:b/>
          <w:w w:val="85"/>
        </w:rPr>
        <w:t>PARECER PRÉVIO</w:t>
      </w:r>
      <w:r>
        <w:rPr>
          <w:rFonts w:ascii="Arial" w:hAnsi="Arial"/>
          <w:b/>
        </w:rPr>
        <w:t> </w:t>
      </w:r>
      <w:r>
        <w:rPr>
          <w:rFonts w:ascii="Arial" w:hAnsi="Arial"/>
          <w:b/>
          <w:w w:val="85"/>
        </w:rPr>
        <w:t>Nº 75/2024:</w:t>
      </w:r>
      <w:r>
        <w:rPr>
          <w:rFonts w:ascii="Arial" w:hAnsi="Arial"/>
          <w:b/>
          <w:spacing w:val="-1"/>
        </w:rPr>
        <w:t> </w:t>
      </w:r>
      <w:r>
        <w:rPr>
          <w:rFonts w:ascii="Arial" w:hAnsi="Arial"/>
          <w:b/>
          <w:w w:val="85"/>
        </w:rPr>
        <w:t>O</w:t>
      </w:r>
      <w:r>
        <w:rPr>
          <w:rFonts w:ascii="Arial" w:hAnsi="Arial"/>
          <w:b/>
        </w:rPr>
        <w:t> </w:t>
      </w:r>
      <w:r>
        <w:rPr>
          <w:rFonts w:ascii="Arial" w:hAnsi="Arial"/>
          <w:b/>
          <w:w w:val="85"/>
        </w:rPr>
        <w:t>TRIBUNAL</w:t>
      </w:r>
      <w:r>
        <w:rPr>
          <w:rFonts w:ascii="Arial" w:hAnsi="Arial"/>
          <w:b/>
          <w:spacing w:val="-1"/>
        </w:rPr>
        <w:t> </w:t>
      </w:r>
      <w:r>
        <w:rPr>
          <w:rFonts w:ascii="Arial" w:hAnsi="Arial"/>
          <w:b/>
          <w:w w:val="85"/>
        </w:rPr>
        <w:t>DE</w:t>
      </w:r>
    </w:p>
    <w:p>
      <w:pPr>
        <w:pStyle w:val="BodyText"/>
        <w:ind w:right="139"/>
      </w:pPr>
      <w:r>
        <w:rPr>
          <w:rFonts w:ascii="Arial" w:hAnsi="Arial"/>
          <w:b/>
          <w:w w:val="85"/>
        </w:rPr>
        <w:t>CONTAS DO ESTADO DO AMAZONAS</w:t>
      </w:r>
      <w:r>
        <w:rPr>
          <w:w w:val="85"/>
        </w:rPr>
        <w:t>, no uso de suas atribuições constitucionais e legais (art. 31, §§ 1º e 2º, da </w:t>
      </w:r>
      <w:r>
        <w:rPr>
          <w:spacing w:val="-2"/>
          <w:w w:val="85"/>
        </w:rPr>
        <w:t>Constituição Federal, c/c art.127, parágrafos 4º, 5º e 7º, da Constituição Estadual, com redação da Emenda Constituição </w:t>
      </w:r>
      <w:r>
        <w:rPr>
          <w:w w:val="85"/>
        </w:rPr>
        <w:t>nº 15/95, art.</w:t>
      </w:r>
      <w:r>
        <w:rPr>
          <w:spacing w:val="-1"/>
          <w:w w:val="85"/>
        </w:rPr>
        <w:t> </w:t>
      </w:r>
      <w:r>
        <w:rPr>
          <w:w w:val="85"/>
        </w:rPr>
        <w:t>18, inciso I, da Lei Complementar nº 06/91; arts.1º, inciso I, e 29 da Lei nº 2.423/96; e, art. 5º, inciso I, da </w:t>
      </w:r>
      <w:r>
        <w:rPr>
          <w:w w:val="80"/>
        </w:rPr>
        <w:t>Resolução</w:t>
      </w:r>
      <w:r>
        <w:rPr/>
        <w:t> </w:t>
      </w:r>
      <w:r>
        <w:rPr>
          <w:w w:val="80"/>
        </w:rPr>
        <w:t>nº 04/2002-TCE/AM) e</w:t>
      </w:r>
      <w:r>
        <w:rPr/>
        <w:t> </w:t>
      </w:r>
      <w:r>
        <w:rPr>
          <w:w w:val="80"/>
        </w:rPr>
        <w:t>no</w:t>
      </w:r>
      <w:r>
        <w:rPr/>
        <w:t> </w:t>
      </w:r>
      <w:r>
        <w:rPr>
          <w:w w:val="80"/>
        </w:rPr>
        <w:t>exercício da</w:t>
      </w:r>
      <w:r>
        <w:rPr/>
        <w:t> </w:t>
      </w:r>
      <w:r>
        <w:rPr>
          <w:w w:val="80"/>
        </w:rPr>
        <w:t>competência atribuída pelos arts.</w:t>
      </w:r>
      <w:r>
        <w:rPr/>
        <w:t> </w:t>
      </w:r>
      <w:r>
        <w:rPr>
          <w:w w:val="80"/>
        </w:rPr>
        <w:t>5º, II e 11, III, “a” item 1,</w:t>
      </w:r>
      <w:r>
        <w:rPr/>
        <w:t> </w:t>
      </w:r>
      <w:r>
        <w:rPr>
          <w:w w:val="80"/>
        </w:rPr>
        <w:t>da</w:t>
      </w:r>
      <w:r>
        <w:rPr/>
        <w:t> </w:t>
      </w:r>
      <w:r>
        <w:rPr>
          <w:w w:val="80"/>
        </w:rPr>
        <w:t>Resolução</w:t>
      </w:r>
      <w:r>
        <w:rPr>
          <w:w w:val="90"/>
        </w:rPr>
        <w:t> nº</w:t>
      </w:r>
      <w:r>
        <w:rPr>
          <w:w w:val="90"/>
        </w:rPr>
        <w:t> 04/2002-TCE/AM,</w:t>
      </w:r>
      <w:r>
        <w:rPr>
          <w:w w:val="90"/>
        </w:rPr>
        <w:t> tendo</w:t>
      </w:r>
      <w:r>
        <w:rPr>
          <w:w w:val="90"/>
        </w:rPr>
        <w:t> discutido</w:t>
      </w:r>
      <w:r>
        <w:rPr>
          <w:w w:val="90"/>
        </w:rPr>
        <w:t> a</w:t>
      </w:r>
      <w:r>
        <w:rPr>
          <w:w w:val="90"/>
        </w:rPr>
        <w:t> matéria</w:t>
      </w:r>
      <w:r>
        <w:rPr>
          <w:w w:val="90"/>
        </w:rPr>
        <w:t> nestes</w:t>
      </w:r>
      <w:r>
        <w:rPr>
          <w:w w:val="90"/>
        </w:rPr>
        <w:t> autos,</w:t>
      </w:r>
      <w:r>
        <w:rPr>
          <w:w w:val="90"/>
        </w:rPr>
        <w:t> e</w:t>
      </w:r>
      <w:r>
        <w:rPr>
          <w:w w:val="90"/>
        </w:rPr>
        <w:t> acolhido,</w:t>
      </w:r>
      <w:r>
        <w:rPr>
          <w:w w:val="90"/>
        </w:rPr>
        <w:t> </w:t>
      </w:r>
      <w:r>
        <w:rPr>
          <w:rFonts w:ascii="Arial" w:hAnsi="Arial"/>
          <w:b/>
          <w:w w:val="90"/>
        </w:rPr>
        <w:t>por</w:t>
      </w:r>
      <w:r>
        <w:rPr>
          <w:rFonts w:ascii="Arial" w:hAnsi="Arial"/>
          <w:b/>
          <w:w w:val="90"/>
        </w:rPr>
        <w:t> maioria</w:t>
      </w:r>
      <w:r>
        <w:rPr>
          <w:w w:val="90"/>
        </w:rPr>
        <w:t>,</w:t>
      </w:r>
      <w:r>
        <w:rPr>
          <w:w w:val="90"/>
        </w:rPr>
        <w:t> a</w:t>
      </w:r>
      <w:r>
        <w:rPr>
          <w:w w:val="90"/>
        </w:rPr>
        <w:t> proposta</w:t>
      </w:r>
      <w:r>
        <w:rPr>
          <w:w w:val="90"/>
        </w:rPr>
        <w:t> de</w:t>
      </w:r>
      <w:r>
        <w:rPr>
          <w:w w:val="90"/>
        </w:rPr>
        <w:t> voto</w:t>
      </w:r>
      <w:r>
        <w:rPr>
          <w:w w:val="90"/>
        </w:rPr>
        <w:t> do </w:t>
      </w:r>
      <w:r>
        <w:rPr>
          <w:w w:val="80"/>
        </w:rPr>
        <w:t>Excelentíssimo</w:t>
      </w:r>
      <w:r>
        <w:rPr/>
        <w:t> </w:t>
      </w:r>
      <w:r>
        <w:rPr>
          <w:w w:val="80"/>
        </w:rPr>
        <w:t>Senhor</w:t>
      </w:r>
      <w:r>
        <w:rPr/>
        <w:t> </w:t>
      </w:r>
      <w:r>
        <w:rPr>
          <w:w w:val="80"/>
        </w:rPr>
        <w:t>Auditor-Relator,</w:t>
      </w:r>
      <w:r>
        <w:rPr/>
        <w:t> </w:t>
      </w:r>
      <w:r>
        <w:rPr>
          <w:rFonts w:ascii="Arial" w:hAnsi="Arial"/>
          <w:b/>
          <w:w w:val="80"/>
        </w:rPr>
        <w:t>em</w:t>
      </w:r>
      <w:r>
        <w:rPr>
          <w:rFonts w:ascii="Arial" w:hAnsi="Arial"/>
          <w:b/>
        </w:rPr>
        <w:t> </w:t>
      </w:r>
      <w:r>
        <w:rPr>
          <w:rFonts w:ascii="Arial" w:hAnsi="Arial"/>
          <w:b/>
          <w:w w:val="80"/>
        </w:rPr>
        <w:t>divergência</w:t>
      </w:r>
      <w:r>
        <w:rPr>
          <w:rFonts w:ascii="Arial" w:hAnsi="Arial"/>
          <w:b/>
        </w:rPr>
        <w:t> </w:t>
      </w:r>
      <w:r>
        <w:rPr>
          <w:w w:val="80"/>
        </w:rPr>
        <w:t>com o</w:t>
      </w:r>
      <w:r>
        <w:rPr/>
        <w:t> </w:t>
      </w:r>
      <w:r>
        <w:rPr>
          <w:w w:val="80"/>
        </w:rPr>
        <w:t>pronunciamento</w:t>
      </w:r>
      <w:r>
        <w:rPr/>
        <w:t> </w:t>
      </w:r>
      <w:r>
        <w:rPr>
          <w:w w:val="80"/>
        </w:rPr>
        <w:t>do 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p>
    <w:p>
      <w:pPr>
        <w:spacing w:line="240" w:lineRule="auto" w:before="0"/>
        <w:ind w:left="2" w:right="136" w:firstLine="0"/>
        <w:jc w:val="both"/>
        <w:rPr>
          <w:sz w:val="24"/>
        </w:rPr>
      </w:pPr>
      <w:r>
        <w:rPr>
          <w:rFonts w:ascii="Arial" w:hAnsi="Arial"/>
          <w:b/>
          <w:w w:val="80"/>
          <w:sz w:val="24"/>
        </w:rPr>
        <w:t>10.1. Emite Parecer Prévio recomendando à Câmara Municipal a aprovação com ressalvas</w:t>
      </w:r>
      <w:r>
        <w:rPr>
          <w:rFonts w:ascii="Arial" w:hAnsi="Arial"/>
          <w:b/>
          <w:sz w:val="24"/>
        </w:rPr>
        <w:t> </w:t>
      </w:r>
      <w:r>
        <w:rPr>
          <w:w w:val="80"/>
          <w:sz w:val="24"/>
        </w:rPr>
        <w:t>das contas do Sr. Otaniel </w:t>
      </w:r>
      <w:r>
        <w:rPr>
          <w:w w:val="90"/>
          <w:sz w:val="24"/>
        </w:rPr>
        <w:t>Lyra</w:t>
      </w:r>
      <w:r>
        <w:rPr>
          <w:spacing w:val="-4"/>
          <w:w w:val="90"/>
          <w:sz w:val="24"/>
        </w:rPr>
        <w:t> </w:t>
      </w:r>
      <w:r>
        <w:rPr>
          <w:w w:val="90"/>
          <w:sz w:val="24"/>
        </w:rPr>
        <w:t>de</w:t>
      </w:r>
      <w:r>
        <w:rPr>
          <w:spacing w:val="-5"/>
          <w:w w:val="90"/>
          <w:sz w:val="24"/>
        </w:rPr>
        <w:t> </w:t>
      </w:r>
      <w:r>
        <w:rPr>
          <w:w w:val="90"/>
          <w:sz w:val="24"/>
        </w:rPr>
        <w:t>Oliveira,</w:t>
      </w:r>
      <w:r>
        <w:rPr>
          <w:spacing w:val="-4"/>
          <w:w w:val="90"/>
          <w:sz w:val="24"/>
        </w:rPr>
        <w:t> </w:t>
      </w:r>
      <w:r>
        <w:rPr>
          <w:w w:val="90"/>
          <w:sz w:val="24"/>
        </w:rPr>
        <w:t>Prefeito</w:t>
      </w:r>
      <w:r>
        <w:rPr>
          <w:spacing w:val="-5"/>
          <w:w w:val="90"/>
          <w:sz w:val="24"/>
        </w:rPr>
        <w:t> </w:t>
      </w:r>
      <w:r>
        <w:rPr>
          <w:w w:val="90"/>
          <w:sz w:val="24"/>
        </w:rPr>
        <w:t>Municipal</w:t>
      </w:r>
      <w:r>
        <w:rPr>
          <w:spacing w:val="-4"/>
          <w:w w:val="90"/>
          <w:sz w:val="24"/>
        </w:rPr>
        <w:t> </w:t>
      </w:r>
      <w:r>
        <w:rPr>
          <w:w w:val="90"/>
          <w:sz w:val="24"/>
        </w:rPr>
        <w:t>de</w:t>
      </w:r>
      <w:r>
        <w:rPr>
          <w:spacing w:val="-5"/>
          <w:w w:val="90"/>
          <w:sz w:val="24"/>
        </w:rPr>
        <w:t> </w:t>
      </w:r>
      <w:r>
        <w:rPr>
          <w:w w:val="90"/>
          <w:sz w:val="24"/>
        </w:rPr>
        <w:t>Canutama</w:t>
      </w:r>
      <w:r>
        <w:rPr>
          <w:spacing w:val="-5"/>
          <w:w w:val="90"/>
          <w:sz w:val="24"/>
        </w:rPr>
        <w:t> </w:t>
      </w:r>
      <w:r>
        <w:rPr>
          <w:w w:val="90"/>
          <w:sz w:val="24"/>
        </w:rPr>
        <w:t>no</w:t>
      </w:r>
      <w:r>
        <w:rPr>
          <w:spacing w:val="-4"/>
          <w:w w:val="90"/>
          <w:sz w:val="24"/>
        </w:rPr>
        <w:t> </w:t>
      </w:r>
      <w:r>
        <w:rPr>
          <w:w w:val="90"/>
          <w:sz w:val="24"/>
        </w:rPr>
        <w:t>curso</w:t>
      </w:r>
      <w:r>
        <w:rPr>
          <w:spacing w:val="-4"/>
          <w:w w:val="90"/>
          <w:sz w:val="24"/>
        </w:rPr>
        <w:t> </w:t>
      </w:r>
      <w:r>
        <w:rPr>
          <w:w w:val="90"/>
          <w:sz w:val="24"/>
        </w:rPr>
        <w:t>do</w:t>
      </w:r>
      <w:r>
        <w:rPr>
          <w:spacing w:val="-4"/>
          <w:w w:val="90"/>
          <w:sz w:val="24"/>
        </w:rPr>
        <w:t> </w:t>
      </w:r>
      <w:r>
        <w:rPr>
          <w:w w:val="90"/>
          <w:sz w:val="24"/>
        </w:rPr>
        <w:t>exercício</w:t>
      </w:r>
      <w:r>
        <w:rPr>
          <w:spacing w:val="-4"/>
          <w:w w:val="90"/>
          <w:sz w:val="24"/>
        </w:rPr>
        <w:t> </w:t>
      </w:r>
      <w:r>
        <w:rPr>
          <w:w w:val="90"/>
          <w:sz w:val="24"/>
        </w:rPr>
        <w:t>de</w:t>
      </w:r>
      <w:r>
        <w:rPr>
          <w:spacing w:val="-4"/>
          <w:w w:val="90"/>
          <w:sz w:val="24"/>
        </w:rPr>
        <w:t> </w:t>
      </w:r>
      <w:r>
        <w:rPr>
          <w:w w:val="90"/>
          <w:sz w:val="24"/>
        </w:rPr>
        <w:t>2020,</w:t>
      </w:r>
      <w:r>
        <w:rPr>
          <w:spacing w:val="-5"/>
          <w:w w:val="90"/>
          <w:sz w:val="24"/>
        </w:rPr>
        <w:t> </w:t>
      </w:r>
      <w:r>
        <w:rPr>
          <w:w w:val="90"/>
          <w:sz w:val="24"/>
        </w:rPr>
        <w:t>em</w:t>
      </w:r>
      <w:r>
        <w:rPr>
          <w:spacing w:val="-5"/>
          <w:w w:val="90"/>
          <w:sz w:val="24"/>
        </w:rPr>
        <w:t> </w:t>
      </w:r>
      <w:r>
        <w:rPr>
          <w:w w:val="90"/>
          <w:sz w:val="24"/>
        </w:rPr>
        <w:t>observância</w:t>
      </w:r>
      <w:r>
        <w:rPr>
          <w:spacing w:val="-5"/>
          <w:w w:val="90"/>
          <w:sz w:val="24"/>
        </w:rPr>
        <w:t> </w:t>
      </w:r>
      <w:r>
        <w:rPr>
          <w:w w:val="90"/>
          <w:sz w:val="24"/>
        </w:rPr>
        <w:t>ao</w:t>
      </w:r>
      <w:r>
        <w:rPr>
          <w:spacing w:val="-6"/>
          <w:w w:val="90"/>
          <w:sz w:val="24"/>
        </w:rPr>
        <w:t> </w:t>
      </w:r>
      <w:r>
        <w:rPr>
          <w:w w:val="90"/>
          <w:sz w:val="24"/>
        </w:rPr>
        <w:t>art.</w:t>
      </w:r>
      <w:r>
        <w:rPr>
          <w:spacing w:val="-4"/>
          <w:w w:val="90"/>
          <w:sz w:val="24"/>
        </w:rPr>
        <w:t> </w:t>
      </w:r>
      <w:r>
        <w:rPr>
          <w:w w:val="90"/>
          <w:sz w:val="24"/>
        </w:rPr>
        <w:t>71,</w:t>
      </w:r>
      <w:r>
        <w:rPr>
          <w:spacing w:val="-4"/>
          <w:w w:val="90"/>
          <w:sz w:val="24"/>
        </w:rPr>
        <w:t> </w:t>
      </w:r>
      <w:r>
        <w:rPr>
          <w:w w:val="90"/>
          <w:sz w:val="24"/>
        </w:rPr>
        <w:t>I,</w:t>
      </w:r>
      <w:r>
        <w:rPr>
          <w:spacing w:val="-5"/>
          <w:w w:val="90"/>
          <w:sz w:val="24"/>
        </w:rPr>
        <w:t> </w:t>
      </w:r>
      <w:r>
        <w:rPr>
          <w:w w:val="90"/>
          <w:sz w:val="24"/>
        </w:rPr>
        <w:t>da </w:t>
      </w:r>
      <w:r>
        <w:rPr>
          <w:w w:val="80"/>
          <w:sz w:val="24"/>
        </w:rPr>
        <w:t>Constituição Federal e do art. 40, inciso I, e art. 127,</w:t>
      </w:r>
      <w:r>
        <w:rPr>
          <w:sz w:val="24"/>
        </w:rPr>
        <w:t> </w:t>
      </w:r>
      <w:r>
        <w:rPr>
          <w:rFonts w:ascii="Arial" w:hAnsi="Arial"/>
          <w:i/>
          <w:w w:val="80"/>
          <w:sz w:val="24"/>
        </w:rPr>
        <w:t>caput </w:t>
      </w:r>
      <w:r>
        <w:rPr>
          <w:w w:val="80"/>
          <w:sz w:val="24"/>
        </w:rPr>
        <w:t>e parágrafos 2º e 4º, da Constituição do Estado do Amazonas,</w:t>
      </w:r>
      <w:r>
        <w:rPr>
          <w:spacing w:val="40"/>
          <w:sz w:val="24"/>
        </w:rPr>
        <w:t> </w:t>
      </w:r>
      <w:r>
        <w:rPr>
          <w:w w:val="80"/>
          <w:sz w:val="24"/>
        </w:rPr>
        <w:t>pela permanência dos achados de menor potencial ofensivo, sobre os quais devem ser dirigidas as ressalvas contidas no </w:t>
      </w:r>
      <w:r>
        <w:rPr>
          <w:w w:val="85"/>
          <w:sz w:val="24"/>
        </w:rPr>
        <w:t>Relatório que acompanha este Parecer Prévio.</w:t>
      </w:r>
      <w:r>
        <w:rPr>
          <w:w w:val="85"/>
          <w:sz w:val="24"/>
        </w:rPr>
        <w:t> </w:t>
      </w:r>
      <w:r>
        <w:rPr>
          <w:rFonts w:ascii="Arial" w:hAnsi="Arial"/>
          <w:i/>
          <w:w w:val="85"/>
          <w:sz w:val="24"/>
        </w:rPr>
        <w:t>Vencido o voto-destaque do Excelentíssimo Senhor Conselheiro Érico </w:t>
      </w:r>
      <w:r>
        <w:rPr>
          <w:rFonts w:ascii="Arial" w:hAnsi="Arial"/>
          <w:i/>
          <w:spacing w:val="-2"/>
          <w:w w:val="85"/>
          <w:sz w:val="24"/>
        </w:rPr>
        <w:t>Xavier Desterro e Silva que votou quanto ao julgamento pela emissão de parecer prévio recomendando a desaprovação </w:t>
      </w:r>
      <w:r>
        <w:rPr>
          <w:rFonts w:ascii="Arial" w:hAnsi="Arial"/>
          <w:i/>
          <w:w w:val="85"/>
          <w:sz w:val="24"/>
        </w:rPr>
        <w:t>das contas de responsabilidade do Sr. Otaniel Lyra de Oliveira. </w:t>
      </w:r>
      <w:r>
        <w:rPr>
          <w:rFonts w:ascii="Arial" w:hAnsi="Arial"/>
          <w:b/>
          <w:w w:val="85"/>
          <w:sz w:val="24"/>
        </w:rPr>
        <w:t>ACÓRDÃO Nº 75/2024: </w:t>
      </w:r>
      <w:r>
        <w:rPr>
          <w:w w:val="85"/>
          <w:sz w:val="24"/>
        </w:rPr>
        <w:t>Vistos, relatados e discutidos </w:t>
      </w:r>
      <w:r>
        <w:rPr>
          <w:w w:val="80"/>
          <w:sz w:val="24"/>
        </w:rPr>
        <w:t>estes</w:t>
      </w:r>
      <w:r>
        <w:rPr>
          <w:sz w:val="24"/>
        </w:rPr>
        <w:t> </w:t>
      </w:r>
      <w:r>
        <w:rPr>
          <w:w w:val="80"/>
          <w:sz w:val="24"/>
        </w:rPr>
        <w:t>autos</w:t>
      </w:r>
      <w:r>
        <w:rPr>
          <w:sz w:val="24"/>
        </w:rPr>
        <w:t> </w:t>
      </w:r>
      <w:r>
        <w:rPr>
          <w:w w:val="80"/>
          <w:sz w:val="24"/>
        </w:rPr>
        <w:t>acima</w:t>
      </w:r>
      <w:r>
        <w:rPr>
          <w:sz w:val="24"/>
        </w:rPr>
        <w:t> </w:t>
      </w:r>
      <w:r>
        <w:rPr>
          <w:w w:val="80"/>
          <w:sz w:val="24"/>
        </w:rPr>
        <w:t>identificados,</w:t>
      </w:r>
      <w:r>
        <w:rPr>
          <w:sz w:val="24"/>
        </w:rPr>
        <w:t> </w:t>
      </w:r>
      <w:r>
        <w:rPr>
          <w:rFonts w:ascii="Arial" w:hAnsi="Arial"/>
          <w:b/>
          <w:w w:val="80"/>
          <w:sz w:val="24"/>
        </w:rPr>
        <w:t>ACORDAM</w:t>
      </w:r>
      <w:r>
        <w:rPr>
          <w:rFonts w:ascii="Arial" w:hAnsi="Arial"/>
          <w:b/>
          <w:sz w:val="24"/>
        </w:rPr>
        <w:t> </w:t>
      </w:r>
      <w:r>
        <w:rPr>
          <w:w w:val="80"/>
          <w:sz w:val="24"/>
        </w:rPr>
        <w:t>os</w:t>
      </w:r>
      <w:r>
        <w:rPr>
          <w:sz w:val="24"/>
        </w:rPr>
        <w:t> </w:t>
      </w:r>
      <w:r>
        <w:rPr>
          <w:w w:val="80"/>
          <w:sz w:val="24"/>
        </w:rPr>
        <w:t>Excelentíssimos</w:t>
      </w:r>
      <w:r>
        <w:rPr>
          <w:sz w:val="24"/>
        </w:rPr>
        <w:t> </w:t>
      </w:r>
      <w:r>
        <w:rPr>
          <w:w w:val="80"/>
          <w:sz w:val="24"/>
        </w:rPr>
        <w:t>Senhores</w:t>
      </w:r>
      <w:r>
        <w:rPr>
          <w:sz w:val="24"/>
        </w:rPr>
        <w:t> </w:t>
      </w:r>
      <w:r>
        <w:rPr>
          <w:w w:val="80"/>
          <w:sz w:val="24"/>
        </w:rPr>
        <w:t>Conselheiros</w:t>
      </w:r>
      <w:r>
        <w:rPr>
          <w:sz w:val="24"/>
        </w:rPr>
        <w:t> </w:t>
      </w:r>
      <w:r>
        <w:rPr>
          <w:w w:val="80"/>
          <w:sz w:val="24"/>
        </w:rPr>
        <w:t>do</w:t>
      </w:r>
      <w:r>
        <w:rPr>
          <w:sz w:val="24"/>
        </w:rPr>
        <w:t> </w:t>
      </w:r>
      <w:r>
        <w:rPr>
          <w:w w:val="80"/>
          <w:sz w:val="24"/>
        </w:rPr>
        <w:t>Tribunal</w:t>
      </w:r>
      <w:r>
        <w:rPr>
          <w:sz w:val="24"/>
        </w:rPr>
        <w:t> </w:t>
      </w:r>
      <w:r>
        <w:rPr>
          <w:w w:val="80"/>
          <w:sz w:val="24"/>
        </w:rPr>
        <w:t>de</w:t>
      </w:r>
      <w:r>
        <w:rPr>
          <w:sz w:val="24"/>
        </w:rPr>
        <w:t> </w:t>
      </w:r>
      <w:r>
        <w:rPr>
          <w:w w:val="80"/>
          <w:sz w:val="24"/>
        </w:rPr>
        <w:t>Contas</w:t>
      </w:r>
      <w:r>
        <w:rPr>
          <w:sz w:val="24"/>
        </w:rPr>
        <w:t> </w:t>
      </w:r>
      <w:r>
        <w:rPr>
          <w:w w:val="80"/>
          <w:sz w:val="24"/>
        </w:rPr>
        <w:t>do</w:t>
      </w:r>
      <w:r>
        <w:rPr>
          <w:sz w:val="24"/>
        </w:rPr>
        <w:t> </w:t>
      </w:r>
      <w:r>
        <w:rPr>
          <w:w w:val="80"/>
          <w:sz w:val="24"/>
        </w:rPr>
        <w:t>Estado do Amazonas, reunidos em Sessão do</w:t>
      </w:r>
      <w:r>
        <w:rPr>
          <w:sz w:val="24"/>
        </w:rPr>
        <w:t> </w:t>
      </w:r>
      <w:r>
        <w:rPr>
          <w:rFonts w:ascii="Arial" w:hAnsi="Arial"/>
          <w:b/>
          <w:w w:val="80"/>
          <w:sz w:val="24"/>
        </w:rPr>
        <w:t>Tribunal Pleno</w:t>
      </w:r>
      <w:r>
        <w:rPr>
          <w:w w:val="80"/>
          <w:sz w:val="24"/>
        </w:rPr>
        <w:t>, no exercício da competência atribuída pelos arts. 5º, II e 11, III, “a” </w:t>
      </w:r>
      <w:r>
        <w:rPr>
          <w:w w:val="85"/>
          <w:sz w:val="24"/>
        </w:rPr>
        <w:t>item 1, da Resolução nº 04/2002-TCE/AM, </w:t>
      </w:r>
      <w:r>
        <w:rPr>
          <w:rFonts w:ascii="Arial" w:hAnsi="Arial"/>
          <w:b/>
          <w:w w:val="85"/>
          <w:sz w:val="24"/>
        </w:rPr>
        <w:t>por maioria</w:t>
      </w:r>
      <w:r>
        <w:rPr>
          <w:w w:val="85"/>
          <w:sz w:val="24"/>
        </w:rPr>
        <w:t>, nos termos da proposta de voto do Excelentíssimo Senhor </w:t>
      </w:r>
      <w:r>
        <w:rPr>
          <w:w w:val="80"/>
          <w:sz w:val="24"/>
        </w:rPr>
        <w:t>Auditor-Relator, que passa a ser parte integrante do Parecer Prévio,</w:t>
      </w:r>
      <w:r>
        <w:rPr>
          <w:sz w:val="24"/>
        </w:rPr>
        <w:t> </w:t>
      </w:r>
      <w:r>
        <w:rPr>
          <w:rFonts w:ascii="Arial" w:hAnsi="Arial"/>
          <w:b/>
          <w:w w:val="80"/>
          <w:sz w:val="24"/>
        </w:rPr>
        <w:t>em divergência </w:t>
      </w:r>
      <w:r>
        <w:rPr>
          <w:w w:val="80"/>
          <w:sz w:val="24"/>
        </w:rPr>
        <w:t>com o pronunciamento do Ministério </w:t>
      </w:r>
      <w:r>
        <w:rPr>
          <w:w w:val="85"/>
          <w:sz w:val="24"/>
        </w:rPr>
        <w:t>Público junto a este Tribunal, no sentido de: </w:t>
      </w:r>
      <w:r>
        <w:rPr>
          <w:rFonts w:ascii="Arial" w:hAnsi="Arial"/>
          <w:b/>
          <w:w w:val="85"/>
          <w:sz w:val="24"/>
        </w:rPr>
        <w:t>10.1. Determinar </w:t>
      </w:r>
      <w:r>
        <w:rPr>
          <w:w w:val="85"/>
          <w:sz w:val="24"/>
        </w:rPr>
        <w:t>à Secretaria Geral de Controle Externo – SECEX, que </w:t>
      </w:r>
      <w:r>
        <w:rPr>
          <w:w w:val="80"/>
          <w:sz w:val="24"/>
        </w:rPr>
        <w:t>examinando as impropriedades consideradas não sanadas pela DICAMI, pela DICOP e pelo Ministério Público de Contas, </w:t>
      </w:r>
      <w:r>
        <w:rPr>
          <w:w w:val="85"/>
          <w:sz w:val="24"/>
        </w:rPr>
        <w:t>relativas às contas de gestão do Responsável, em atenção às orientações exaradas na Portaria nº 152/2021-GP, pela </w:t>
      </w:r>
      <w:r>
        <w:rPr>
          <w:w w:val="80"/>
          <w:sz w:val="24"/>
        </w:rPr>
        <w:t>Resolução ATRICON nº 02/2020 e pela Exposição de Motivos nº 02/2023/SECEX (Sei nº 0369245), adote as providências cabíveis</w:t>
      </w:r>
      <w:r>
        <w:rPr>
          <w:sz w:val="24"/>
        </w:rPr>
        <w:t> </w:t>
      </w:r>
      <w:r>
        <w:rPr>
          <w:w w:val="80"/>
          <w:sz w:val="24"/>
        </w:rPr>
        <w:t>à</w:t>
      </w:r>
      <w:r>
        <w:rPr>
          <w:sz w:val="24"/>
        </w:rPr>
        <w:t> </w:t>
      </w:r>
      <w:r>
        <w:rPr>
          <w:w w:val="80"/>
          <w:sz w:val="24"/>
        </w:rPr>
        <w:t>autuação</w:t>
      </w:r>
      <w:r>
        <w:rPr>
          <w:sz w:val="24"/>
        </w:rPr>
        <w:t> </w:t>
      </w:r>
      <w:r>
        <w:rPr>
          <w:w w:val="80"/>
          <w:sz w:val="24"/>
        </w:rPr>
        <w:t>de</w:t>
      </w:r>
      <w:r>
        <w:rPr>
          <w:sz w:val="24"/>
        </w:rPr>
        <w:t> </w:t>
      </w:r>
      <w:r>
        <w:rPr>
          <w:w w:val="80"/>
          <w:sz w:val="24"/>
        </w:rPr>
        <w:t>apenas</w:t>
      </w:r>
      <w:r>
        <w:rPr>
          <w:sz w:val="24"/>
        </w:rPr>
        <w:t> </w:t>
      </w:r>
      <w:r>
        <w:rPr>
          <w:w w:val="80"/>
          <w:sz w:val="24"/>
        </w:rPr>
        <w:t>um</w:t>
      </w:r>
      <w:r>
        <w:rPr>
          <w:sz w:val="24"/>
        </w:rPr>
        <w:t> </w:t>
      </w:r>
      <w:r>
        <w:rPr>
          <w:w w:val="80"/>
          <w:sz w:val="24"/>
        </w:rPr>
        <w:t>processo</w:t>
      </w:r>
      <w:r>
        <w:rPr>
          <w:sz w:val="24"/>
        </w:rPr>
        <w:t> </w:t>
      </w:r>
      <w:r>
        <w:rPr>
          <w:w w:val="80"/>
          <w:sz w:val="24"/>
        </w:rPr>
        <w:t>apartado</w:t>
      </w:r>
      <w:r>
        <w:rPr>
          <w:sz w:val="24"/>
        </w:rPr>
        <w:t> </w:t>
      </w:r>
      <w:r>
        <w:rPr>
          <w:w w:val="80"/>
          <w:sz w:val="24"/>
        </w:rPr>
        <w:t>neste</w:t>
      </w:r>
      <w:r>
        <w:rPr>
          <w:sz w:val="24"/>
        </w:rPr>
        <w:t> </w:t>
      </w:r>
      <w:r>
        <w:rPr>
          <w:w w:val="80"/>
          <w:sz w:val="24"/>
        </w:rPr>
        <w:t>Tribunal</w:t>
      </w:r>
      <w:r>
        <w:rPr>
          <w:sz w:val="24"/>
        </w:rPr>
        <w:t> </w:t>
      </w:r>
      <w:r>
        <w:rPr>
          <w:w w:val="80"/>
          <w:sz w:val="24"/>
        </w:rPr>
        <w:t>de</w:t>
      </w:r>
      <w:r>
        <w:rPr>
          <w:sz w:val="24"/>
        </w:rPr>
        <w:t> </w:t>
      </w:r>
      <w:r>
        <w:rPr>
          <w:w w:val="80"/>
          <w:sz w:val="24"/>
        </w:rPr>
        <w:t>Contas</w:t>
      </w:r>
      <w:r>
        <w:rPr>
          <w:sz w:val="24"/>
        </w:rPr>
        <w:t> </w:t>
      </w:r>
      <w:r>
        <w:rPr>
          <w:w w:val="80"/>
          <w:sz w:val="24"/>
        </w:rPr>
        <w:t>para</w:t>
      </w:r>
      <w:r>
        <w:rPr>
          <w:sz w:val="24"/>
        </w:rPr>
        <w:t> </w:t>
      </w:r>
      <w:r>
        <w:rPr>
          <w:w w:val="80"/>
          <w:sz w:val="24"/>
        </w:rPr>
        <w:t>devida</w:t>
      </w:r>
      <w:r>
        <w:rPr>
          <w:sz w:val="24"/>
        </w:rPr>
        <w:t> </w:t>
      </w:r>
      <w:r>
        <w:rPr>
          <w:w w:val="80"/>
          <w:sz w:val="24"/>
        </w:rPr>
        <w:t>apuração;</w:t>
      </w:r>
      <w:r>
        <w:rPr>
          <w:spacing w:val="26"/>
          <w:sz w:val="24"/>
        </w:rPr>
        <w:t> </w:t>
      </w:r>
      <w:r>
        <w:rPr>
          <w:rFonts w:ascii="Arial" w:hAnsi="Arial"/>
          <w:b/>
          <w:w w:val="80"/>
          <w:sz w:val="24"/>
        </w:rPr>
        <w:t>10.2.</w:t>
      </w:r>
      <w:r>
        <w:rPr>
          <w:rFonts w:ascii="Arial" w:hAnsi="Arial"/>
          <w:b/>
          <w:sz w:val="24"/>
        </w:rPr>
        <w:t> </w:t>
      </w:r>
      <w:r>
        <w:rPr>
          <w:rFonts w:ascii="Arial" w:hAnsi="Arial"/>
          <w:b/>
          <w:w w:val="80"/>
          <w:sz w:val="24"/>
        </w:rPr>
        <w:t>Dar</w:t>
      </w:r>
      <w:r>
        <w:rPr>
          <w:rFonts w:ascii="Arial" w:hAnsi="Arial"/>
          <w:b/>
          <w:sz w:val="24"/>
        </w:rPr>
        <w:t> </w:t>
      </w:r>
      <w:r>
        <w:rPr>
          <w:rFonts w:ascii="Arial" w:hAnsi="Arial"/>
          <w:b/>
          <w:w w:val="80"/>
          <w:sz w:val="24"/>
        </w:rPr>
        <w:t>ciência </w:t>
      </w:r>
      <w:r>
        <w:rPr>
          <w:w w:val="85"/>
          <w:sz w:val="24"/>
        </w:rPr>
        <w:t>ao Sr. Otaniel Lyra de Oliveira, bem como aos seus patronos, sobre o deslinde do feito.</w:t>
      </w:r>
      <w:r>
        <w:rPr>
          <w:w w:val="85"/>
          <w:sz w:val="24"/>
        </w:rPr>
        <w:t> </w:t>
      </w:r>
      <w:r>
        <w:rPr>
          <w:rFonts w:ascii="Arial" w:hAnsi="Arial"/>
          <w:b/>
          <w:w w:val="85"/>
          <w:sz w:val="24"/>
        </w:rPr>
        <w:t>Especificação do quórum: </w:t>
      </w:r>
      <w:r>
        <w:rPr>
          <w:w w:val="80"/>
          <w:sz w:val="24"/>
        </w:rPr>
        <w:t>Conselheiros: Yara Amazônia Lins Rodrigues dos Santos (Presidente), Júlio Assis Corrêa Pinheiro, Érico Xavier Desterro e Silva, Mario Manoel Coelho de Mello, Josué Cláudio de Souza Neto e Luis Fabian Pereira Barbosa.</w:t>
      </w:r>
    </w:p>
    <w:p>
      <w:pPr>
        <w:spacing w:after="0" w:line="240" w:lineRule="auto"/>
        <w:jc w:val="both"/>
        <w:rPr>
          <w:sz w:val="24"/>
        </w:rPr>
        <w:sectPr>
          <w:pgSz w:w="11910" w:h="16840"/>
          <w:pgMar w:top="1920" w:bottom="280" w:left="566" w:right="425"/>
        </w:sectPr>
      </w:pPr>
    </w:p>
    <w:p>
      <w:pPr>
        <w:pStyle w:val="BodyText"/>
        <w:ind w:left="0"/>
        <w:jc w:val="left"/>
      </w:pPr>
    </w:p>
    <w:p>
      <w:pPr>
        <w:pStyle w:val="BodyText"/>
        <w:spacing w:before="196"/>
        <w:ind w:left="0"/>
        <w:jc w:val="left"/>
      </w:pPr>
    </w:p>
    <w:p>
      <w:pPr>
        <w:spacing w:line="240" w:lineRule="auto" w:before="0"/>
        <w:ind w:left="2" w:right="137" w:firstLine="0"/>
        <w:jc w:val="both"/>
        <w:rPr>
          <w:rFonts w:ascii="Arial" w:hAnsi="Arial"/>
          <w:i/>
          <w:sz w:val="24"/>
        </w:rPr>
      </w:pPr>
      <w:r>
        <w:rPr>
          <w:rFonts w:ascii="Arial" w:hAnsi="Arial"/>
          <w:b/>
          <w:w w:val="85"/>
          <w:sz w:val="24"/>
        </w:rPr>
        <w:t>PROCESSO Nº 12.194/2021 </w:t>
      </w:r>
      <w:r>
        <w:rPr>
          <w:w w:val="85"/>
          <w:sz w:val="24"/>
        </w:rPr>
        <w:t>- Prestação de Contas da Prefeitura Municipal de Manacapuru, referente ao exercício de </w:t>
      </w:r>
      <w:r>
        <w:rPr>
          <w:w w:val="90"/>
          <w:sz w:val="24"/>
        </w:rPr>
        <w:t>2020,</w:t>
      </w:r>
      <w:r>
        <w:rPr>
          <w:w w:val="90"/>
          <w:sz w:val="24"/>
        </w:rPr>
        <w:t> sob</w:t>
      </w:r>
      <w:r>
        <w:rPr>
          <w:w w:val="90"/>
          <w:sz w:val="24"/>
        </w:rPr>
        <w:t> a</w:t>
      </w:r>
      <w:r>
        <w:rPr>
          <w:w w:val="90"/>
          <w:sz w:val="24"/>
        </w:rPr>
        <w:t> responsabilidade</w:t>
      </w:r>
      <w:r>
        <w:rPr>
          <w:w w:val="90"/>
          <w:sz w:val="24"/>
        </w:rPr>
        <w:t> do</w:t>
      </w:r>
      <w:r>
        <w:rPr>
          <w:w w:val="90"/>
          <w:sz w:val="24"/>
        </w:rPr>
        <w:t> Sr.</w:t>
      </w:r>
      <w:r>
        <w:rPr>
          <w:w w:val="90"/>
          <w:sz w:val="24"/>
        </w:rPr>
        <w:t> Betanael</w:t>
      </w:r>
      <w:r>
        <w:rPr>
          <w:w w:val="90"/>
          <w:sz w:val="24"/>
        </w:rPr>
        <w:t> da</w:t>
      </w:r>
      <w:r>
        <w:rPr>
          <w:w w:val="90"/>
          <w:sz w:val="24"/>
        </w:rPr>
        <w:t> Silva</w:t>
      </w:r>
      <w:r>
        <w:rPr>
          <w:w w:val="90"/>
          <w:sz w:val="24"/>
        </w:rPr>
        <w:t> D´Ângelo.</w:t>
      </w:r>
      <w:r>
        <w:rPr>
          <w:w w:val="90"/>
          <w:sz w:val="24"/>
        </w:rPr>
        <w:t> </w:t>
      </w:r>
      <w:r>
        <w:rPr>
          <w:rFonts w:ascii="Arial" w:hAnsi="Arial"/>
          <w:i/>
          <w:w w:val="90"/>
          <w:sz w:val="24"/>
        </w:rPr>
        <w:t>CONCEDIDO</w:t>
      </w:r>
      <w:r>
        <w:rPr>
          <w:rFonts w:ascii="Arial" w:hAnsi="Arial"/>
          <w:i/>
          <w:w w:val="90"/>
          <w:sz w:val="24"/>
        </w:rPr>
        <w:t> VISTA</w:t>
      </w:r>
      <w:r>
        <w:rPr>
          <w:rFonts w:ascii="Arial" w:hAnsi="Arial"/>
          <w:i/>
          <w:w w:val="90"/>
          <w:sz w:val="24"/>
        </w:rPr>
        <w:t> DOS</w:t>
      </w:r>
      <w:r>
        <w:rPr>
          <w:rFonts w:ascii="Arial" w:hAnsi="Arial"/>
          <w:i/>
          <w:w w:val="90"/>
          <w:sz w:val="24"/>
        </w:rPr>
        <w:t> AUTOS</w:t>
      </w:r>
      <w:r>
        <w:rPr>
          <w:rFonts w:ascii="Arial" w:hAnsi="Arial"/>
          <w:i/>
          <w:w w:val="90"/>
          <w:sz w:val="24"/>
        </w:rPr>
        <w:t> AO </w:t>
      </w:r>
      <w:r>
        <w:rPr>
          <w:rFonts w:ascii="Arial" w:hAnsi="Arial"/>
          <w:i/>
          <w:w w:val="80"/>
          <w:sz w:val="24"/>
        </w:rPr>
        <w:t>EXCELENTÍSSIMO SENHOR CONSELHEIRO JÚLIO ASSIS CORRÊA PINHEIRO.</w:t>
      </w:r>
    </w:p>
    <w:p>
      <w:pPr>
        <w:pStyle w:val="Heading1"/>
        <w:spacing w:before="199"/>
        <w:jc w:val="left"/>
      </w:pPr>
      <w:r>
        <w:rPr>
          <w:w w:val="80"/>
        </w:rPr>
        <w:t>AUDITOR-RELATOR:</w:t>
      </w:r>
      <w:r>
        <w:rPr/>
        <w:t> </w:t>
      </w:r>
      <w:r>
        <w:rPr>
          <w:w w:val="80"/>
        </w:rPr>
        <w:t>ALÍPIO</w:t>
      </w:r>
      <w:r>
        <w:rPr/>
        <w:t> </w:t>
      </w:r>
      <w:r>
        <w:rPr>
          <w:w w:val="80"/>
        </w:rPr>
        <w:t>REIS</w:t>
      </w:r>
      <w:r>
        <w:rPr/>
        <w:t> </w:t>
      </w:r>
      <w:r>
        <w:rPr>
          <w:w w:val="80"/>
        </w:rPr>
        <w:t>FIRMO</w:t>
      </w:r>
      <w:r>
        <w:rPr/>
        <w:t> </w:t>
      </w:r>
      <w:r>
        <w:rPr>
          <w:w w:val="80"/>
        </w:rPr>
        <w:t>FILHO</w:t>
      </w:r>
      <w:r>
        <w:rPr/>
        <w:t> </w:t>
      </w:r>
      <w:r>
        <w:rPr>
          <w:w w:val="80"/>
        </w:rPr>
        <w:t>(COM</w:t>
      </w:r>
      <w:r>
        <w:rPr/>
        <w:t> </w:t>
      </w:r>
      <w:r>
        <w:rPr>
          <w:w w:val="80"/>
        </w:rPr>
        <w:t>VISTA</w:t>
      </w:r>
      <w:r>
        <w:rPr/>
        <w:t> </w:t>
      </w:r>
      <w:r>
        <w:rPr>
          <w:w w:val="80"/>
        </w:rPr>
        <w:t>PARA</w:t>
      </w:r>
      <w:r>
        <w:rPr/>
        <w:t> </w:t>
      </w:r>
      <w:r>
        <w:rPr>
          <w:w w:val="80"/>
        </w:rPr>
        <w:t>CONSELHEIRO</w:t>
      </w:r>
      <w:r>
        <w:rPr/>
        <w:t> </w:t>
      </w:r>
      <w:r>
        <w:rPr>
          <w:w w:val="80"/>
        </w:rPr>
        <w:t>JOSUÉ</w:t>
      </w:r>
      <w:r>
        <w:rPr/>
        <w:t> </w:t>
      </w:r>
      <w:r>
        <w:rPr>
          <w:w w:val="80"/>
        </w:rPr>
        <w:t>CLÁUDIO</w:t>
      </w:r>
      <w:r>
        <w:rPr/>
        <w:t> </w:t>
      </w:r>
      <w:r>
        <w:rPr>
          <w:w w:val="80"/>
        </w:rPr>
        <w:t>DE</w:t>
      </w:r>
      <w:r>
        <w:rPr/>
        <w:t> </w:t>
      </w:r>
      <w:r>
        <w:rPr>
          <w:w w:val="80"/>
        </w:rPr>
        <w:t>SOUZA</w:t>
      </w:r>
      <w:r>
        <w:rPr>
          <w:spacing w:val="40"/>
        </w:rPr>
        <w:t> </w:t>
      </w:r>
      <w:r>
        <w:rPr>
          <w:spacing w:val="-2"/>
          <w:w w:val="90"/>
        </w:rPr>
        <w:t>NETO).</w:t>
      </w:r>
    </w:p>
    <w:p>
      <w:pPr>
        <w:pStyle w:val="BodyText"/>
        <w:spacing w:before="197"/>
        <w:ind w:right="134"/>
      </w:pPr>
      <w:r>
        <w:rPr>
          <w:rFonts w:ascii="Arial" w:hAnsi="Arial"/>
          <w:b/>
          <w:w w:val="80"/>
        </w:rPr>
        <w:t>PROCESSO Nº 13.424/2021 </w:t>
      </w:r>
      <w:r>
        <w:rPr>
          <w:w w:val="80"/>
        </w:rPr>
        <w:t>- Embargos de Declaração interpostos pelo Sr.</w:t>
      </w:r>
      <w:r>
        <w:rPr/>
        <w:t> </w:t>
      </w:r>
      <w:r>
        <w:rPr>
          <w:w w:val="80"/>
        </w:rPr>
        <w:t>Francisco Andrade Braz contra o Acórdão nº </w:t>
      </w:r>
      <w:r>
        <w:rPr>
          <w:w w:val="85"/>
        </w:rPr>
        <w:t>2622/2023 – TCE – Tribunal Pleno. </w:t>
      </w:r>
      <w:r>
        <w:rPr>
          <w:rFonts w:ascii="Arial" w:hAnsi="Arial"/>
          <w:b/>
          <w:w w:val="85"/>
        </w:rPr>
        <w:t>Advogado(s): </w:t>
      </w:r>
      <w:r>
        <w:rPr>
          <w:w w:val="85"/>
        </w:rPr>
        <w:t>Juarez Frazão Rodrigues Júnior – OAB/AM 5851. </w:t>
      </w:r>
      <w:r>
        <w:rPr>
          <w:rFonts w:ascii="Arial" w:hAnsi="Arial"/>
          <w:b/>
          <w:w w:val="85"/>
        </w:rPr>
        <w:t>ACÓRDÃO Nº 1111/2024: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 Conselheiros</w:t>
      </w:r>
      <w:r>
        <w:rPr>
          <w:spacing w:val="-2"/>
          <w:w w:val="85"/>
        </w:rPr>
        <w:t> </w:t>
      </w:r>
      <w:r>
        <w:rPr>
          <w:w w:val="85"/>
        </w:rPr>
        <w:t>do</w:t>
      </w:r>
      <w:r>
        <w:rPr>
          <w:spacing w:val="-2"/>
          <w:w w:val="85"/>
        </w:rPr>
        <w:t> </w:t>
      </w:r>
      <w:r>
        <w:rPr>
          <w:w w:val="85"/>
        </w:rPr>
        <w:t>Tribunal</w:t>
      </w:r>
      <w:r>
        <w:rPr>
          <w:spacing w:val="-2"/>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2"/>
          <w:w w:val="85"/>
        </w:rPr>
        <w:t> </w:t>
      </w:r>
      <w:r>
        <w:rPr>
          <w:w w:val="85"/>
        </w:rPr>
        <w:t>em</w:t>
      </w:r>
      <w:r>
        <w:rPr>
          <w:spacing w:val="-2"/>
          <w:w w:val="85"/>
        </w:rPr>
        <w:t> </w:t>
      </w:r>
      <w:r>
        <w:rPr>
          <w:w w:val="85"/>
        </w:rPr>
        <w:t>Sessão</w:t>
      </w:r>
      <w:r>
        <w:rPr>
          <w:spacing w:val="-2"/>
          <w:w w:val="85"/>
        </w:rPr>
        <w:t> </w:t>
      </w:r>
      <w:r>
        <w:rPr>
          <w:w w:val="85"/>
        </w:rPr>
        <w:t>do</w:t>
      </w:r>
      <w:r>
        <w:rPr>
          <w:spacing w:val="-3"/>
        </w:rPr>
        <w:t>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3"/>
          <w:w w:val="85"/>
        </w:rPr>
        <w:t> </w:t>
      </w:r>
      <w:r>
        <w:rPr>
          <w:w w:val="85"/>
        </w:rPr>
        <w:t>exercício</w:t>
      </w:r>
      <w:r>
        <w:rPr>
          <w:spacing w:val="-3"/>
          <w:w w:val="85"/>
        </w:rPr>
        <w:t> </w:t>
      </w:r>
      <w:r>
        <w:rPr>
          <w:w w:val="85"/>
        </w:rPr>
        <w:t>da </w:t>
      </w:r>
      <w:r>
        <w:rPr>
          <w:w w:val="80"/>
        </w:rPr>
        <w:t>competência atribuída pelo art. 11, III, alínea “f”, item 1, da Resolução nº 04/2002-TCE/AM, </w:t>
      </w:r>
      <w:r>
        <w:rPr>
          <w:rFonts w:ascii="Arial" w:hAnsi="Arial"/>
          <w:b/>
          <w:w w:val="80"/>
        </w:rPr>
        <w:t>à unanimidade</w:t>
      </w:r>
      <w:r>
        <w:rPr>
          <w:w w:val="80"/>
        </w:rPr>
        <w:t>, nos termos da </w:t>
      </w:r>
      <w:r>
        <w:rPr>
          <w:w w:val="85"/>
        </w:rPr>
        <w:t>proposta de voto do Excelentíssimo Senhor Auditor-Relator, </w:t>
      </w:r>
      <w:r>
        <w:rPr>
          <w:rFonts w:ascii="Arial" w:hAnsi="Arial"/>
          <w:b/>
          <w:w w:val="85"/>
        </w:rPr>
        <w:t>em consonância </w:t>
      </w:r>
      <w:r>
        <w:rPr>
          <w:w w:val="85"/>
        </w:rPr>
        <w:t>com pronunciamento oral do Ministério </w:t>
      </w:r>
      <w:r>
        <w:rPr>
          <w:w w:val="90"/>
        </w:rPr>
        <w:t>Público</w:t>
      </w:r>
      <w:r>
        <w:rPr>
          <w:spacing w:val="-6"/>
          <w:w w:val="90"/>
        </w:rPr>
        <w:t> </w:t>
      </w:r>
      <w:r>
        <w:rPr>
          <w:w w:val="90"/>
        </w:rPr>
        <w:t>junto</w:t>
      </w:r>
      <w:r>
        <w:rPr>
          <w:spacing w:val="-7"/>
          <w:w w:val="90"/>
        </w:rPr>
        <w:t> </w:t>
      </w:r>
      <w:r>
        <w:rPr>
          <w:w w:val="90"/>
        </w:rPr>
        <w:t>a</w:t>
      </w:r>
      <w:r>
        <w:rPr>
          <w:spacing w:val="-6"/>
          <w:w w:val="90"/>
        </w:rPr>
        <w:t> </w:t>
      </w:r>
      <w:r>
        <w:rPr>
          <w:w w:val="90"/>
        </w:rPr>
        <w:t>este</w:t>
      </w:r>
      <w:r>
        <w:rPr>
          <w:spacing w:val="-6"/>
          <w:w w:val="90"/>
        </w:rPr>
        <w:t> </w:t>
      </w:r>
      <w:r>
        <w:rPr>
          <w:w w:val="90"/>
        </w:rPr>
        <w:t>Tribunal,</w:t>
      </w:r>
      <w:r>
        <w:rPr>
          <w:spacing w:val="-6"/>
          <w:w w:val="90"/>
        </w:rPr>
        <w:t> </w:t>
      </w:r>
      <w:r>
        <w:rPr>
          <w:w w:val="90"/>
        </w:rPr>
        <w:t>no</w:t>
      </w:r>
      <w:r>
        <w:rPr>
          <w:spacing w:val="-6"/>
          <w:w w:val="90"/>
        </w:rPr>
        <w:t> </w:t>
      </w:r>
      <w:r>
        <w:rPr>
          <w:w w:val="90"/>
        </w:rPr>
        <w:t>sentido</w:t>
      </w:r>
      <w:r>
        <w:rPr>
          <w:spacing w:val="-7"/>
          <w:w w:val="90"/>
        </w:rPr>
        <w:t> </w:t>
      </w:r>
      <w:r>
        <w:rPr>
          <w:w w:val="90"/>
        </w:rPr>
        <w:t>de:</w:t>
      </w:r>
      <w:r>
        <w:rPr>
          <w:spacing w:val="-3"/>
          <w:w w:val="90"/>
        </w:rPr>
        <w:t> </w:t>
      </w:r>
      <w:r>
        <w:rPr>
          <w:rFonts w:ascii="Arial" w:hAnsi="Arial"/>
          <w:b/>
          <w:w w:val="90"/>
        </w:rPr>
        <w:t>7.1.</w:t>
      </w:r>
      <w:r>
        <w:rPr>
          <w:rFonts w:ascii="Arial" w:hAnsi="Arial"/>
          <w:b/>
          <w:spacing w:val="-6"/>
          <w:w w:val="90"/>
        </w:rPr>
        <w:t> </w:t>
      </w:r>
      <w:r>
        <w:rPr>
          <w:rFonts w:ascii="Arial" w:hAnsi="Arial"/>
          <w:b/>
          <w:w w:val="90"/>
        </w:rPr>
        <w:t>Não</w:t>
      </w:r>
      <w:r>
        <w:rPr>
          <w:rFonts w:ascii="Arial" w:hAnsi="Arial"/>
          <w:b/>
          <w:spacing w:val="-6"/>
          <w:w w:val="90"/>
        </w:rPr>
        <w:t> </w:t>
      </w:r>
      <w:r>
        <w:rPr>
          <w:rFonts w:ascii="Arial" w:hAnsi="Arial"/>
          <w:b/>
          <w:w w:val="90"/>
        </w:rPr>
        <w:t>conhecer</w:t>
      </w:r>
      <w:r>
        <w:rPr>
          <w:rFonts w:ascii="Arial" w:hAnsi="Arial"/>
          <w:b/>
          <w:spacing w:val="-4"/>
          <w:w w:val="90"/>
        </w:rPr>
        <w:t> </w:t>
      </w:r>
      <w:r>
        <w:rPr>
          <w:w w:val="90"/>
        </w:rPr>
        <w:t>dos</w:t>
      </w:r>
      <w:r>
        <w:rPr>
          <w:spacing w:val="-6"/>
          <w:w w:val="90"/>
        </w:rPr>
        <w:t> </w:t>
      </w:r>
      <w:r>
        <w:rPr>
          <w:w w:val="90"/>
        </w:rPr>
        <w:t>Embargos</w:t>
      </w:r>
      <w:r>
        <w:rPr>
          <w:spacing w:val="-6"/>
          <w:w w:val="90"/>
        </w:rPr>
        <w:t> </w:t>
      </w:r>
      <w:r>
        <w:rPr>
          <w:w w:val="90"/>
        </w:rPr>
        <w:t>de</w:t>
      </w:r>
      <w:r>
        <w:rPr>
          <w:spacing w:val="-6"/>
          <w:w w:val="90"/>
        </w:rPr>
        <w:t> </w:t>
      </w:r>
      <w:r>
        <w:rPr>
          <w:w w:val="90"/>
        </w:rPr>
        <w:t>Declaração</w:t>
      </w:r>
      <w:r>
        <w:rPr>
          <w:spacing w:val="-6"/>
          <w:w w:val="90"/>
        </w:rPr>
        <w:t> </w:t>
      </w:r>
      <w:r>
        <w:rPr>
          <w:w w:val="90"/>
        </w:rPr>
        <w:t>interposto</w:t>
      </w:r>
      <w:r>
        <w:rPr>
          <w:spacing w:val="-6"/>
          <w:w w:val="90"/>
        </w:rPr>
        <w:t> </w:t>
      </w:r>
      <w:r>
        <w:rPr>
          <w:w w:val="90"/>
        </w:rPr>
        <w:t>pelo</w:t>
      </w:r>
      <w:r>
        <w:rPr>
          <w:spacing w:val="-6"/>
          <w:w w:val="90"/>
        </w:rPr>
        <w:t> </w:t>
      </w:r>
      <w:r>
        <w:rPr>
          <w:w w:val="90"/>
        </w:rPr>
        <w:t>Sr. </w:t>
      </w:r>
      <w:r>
        <w:rPr>
          <w:w w:val="85"/>
        </w:rPr>
        <w:t>Francisco Andrade Braz, Prefeito, da Prefeitura Municipal de Caapiranga, referente ao Exercício de 2021, mantendo o </w:t>
      </w:r>
      <w:r>
        <w:rPr>
          <w:w w:val="80"/>
        </w:rPr>
        <w:t>disposto no Acórdão nº 2622/2023 – TCE – Tribunal Pleno (fls. 744-747); </w:t>
      </w:r>
      <w:r>
        <w:rPr>
          <w:rFonts w:ascii="Arial" w:hAnsi="Arial"/>
          <w:b/>
          <w:w w:val="80"/>
        </w:rPr>
        <w:t>7.2. Dar ciência </w:t>
      </w:r>
      <w:r>
        <w:rPr>
          <w:w w:val="80"/>
        </w:rPr>
        <w:t>ao Sr. Juarez Frazão Rodrigues </w:t>
      </w:r>
      <w:r>
        <w:rPr>
          <w:w w:val="85"/>
        </w:rPr>
        <w:t>Júnior,</w:t>
      </w:r>
      <w:r>
        <w:rPr>
          <w:spacing w:val="-7"/>
          <w:w w:val="85"/>
        </w:rPr>
        <w:t> </w:t>
      </w:r>
      <w:r>
        <w:rPr>
          <w:w w:val="85"/>
        </w:rPr>
        <w:t>patrono</w:t>
      </w:r>
      <w:r>
        <w:rPr>
          <w:spacing w:val="-7"/>
          <w:w w:val="85"/>
        </w:rPr>
        <w:t> </w:t>
      </w:r>
      <w:r>
        <w:rPr>
          <w:w w:val="85"/>
        </w:rPr>
        <w:t>do</w:t>
      </w:r>
      <w:r>
        <w:rPr>
          <w:spacing w:val="-6"/>
          <w:w w:val="85"/>
        </w:rPr>
        <w:t> </w:t>
      </w:r>
      <w:r>
        <w:rPr>
          <w:w w:val="85"/>
        </w:rPr>
        <w:t>Sr.</w:t>
      </w:r>
      <w:r>
        <w:rPr>
          <w:spacing w:val="-7"/>
          <w:w w:val="85"/>
        </w:rPr>
        <w:t> </w:t>
      </w:r>
      <w:r>
        <w:rPr>
          <w:w w:val="85"/>
        </w:rPr>
        <w:t>Francisco</w:t>
      </w:r>
      <w:r>
        <w:rPr>
          <w:spacing w:val="-6"/>
          <w:w w:val="85"/>
        </w:rPr>
        <w:t> </w:t>
      </w:r>
      <w:r>
        <w:rPr>
          <w:w w:val="85"/>
        </w:rPr>
        <w:t>Andrade</w:t>
      </w:r>
      <w:r>
        <w:rPr>
          <w:spacing w:val="-6"/>
          <w:w w:val="85"/>
        </w:rPr>
        <w:t> </w:t>
      </w:r>
      <w:r>
        <w:rPr>
          <w:w w:val="85"/>
        </w:rPr>
        <w:t>Braz,</w:t>
      </w:r>
      <w:r>
        <w:rPr>
          <w:spacing w:val="-7"/>
          <w:w w:val="85"/>
        </w:rPr>
        <w:t> </w:t>
      </w:r>
      <w:r>
        <w:rPr>
          <w:w w:val="85"/>
        </w:rPr>
        <w:t>ficando</w:t>
      </w:r>
      <w:r>
        <w:rPr>
          <w:spacing w:val="-6"/>
          <w:w w:val="85"/>
        </w:rPr>
        <w:t> </w:t>
      </w:r>
      <w:r>
        <w:rPr>
          <w:w w:val="85"/>
        </w:rPr>
        <w:t>autorizada</w:t>
      </w:r>
      <w:r>
        <w:rPr>
          <w:spacing w:val="-7"/>
          <w:w w:val="85"/>
        </w:rPr>
        <w:t> </w:t>
      </w:r>
      <w:r>
        <w:rPr>
          <w:w w:val="85"/>
        </w:rPr>
        <w:t>a</w:t>
      </w:r>
      <w:r>
        <w:rPr>
          <w:spacing w:val="-6"/>
          <w:w w:val="85"/>
        </w:rPr>
        <w:t> </w:t>
      </w:r>
      <w:r>
        <w:rPr>
          <w:w w:val="85"/>
        </w:rPr>
        <w:t>emissão</w:t>
      </w:r>
      <w:r>
        <w:rPr>
          <w:spacing w:val="-6"/>
          <w:w w:val="85"/>
        </w:rPr>
        <w:t> </w:t>
      </w:r>
      <w:r>
        <w:rPr>
          <w:w w:val="85"/>
        </w:rPr>
        <w:t>de</w:t>
      </w:r>
      <w:r>
        <w:rPr>
          <w:spacing w:val="-7"/>
          <w:w w:val="85"/>
        </w:rPr>
        <w:t> </w:t>
      </w:r>
      <w:r>
        <w:rPr>
          <w:w w:val="85"/>
        </w:rPr>
        <w:t>uma</w:t>
      </w:r>
      <w:r>
        <w:rPr>
          <w:spacing w:val="-6"/>
          <w:w w:val="85"/>
        </w:rPr>
        <w:t> </w:t>
      </w:r>
      <w:r>
        <w:rPr>
          <w:w w:val="85"/>
        </w:rPr>
        <w:t>nova</w:t>
      </w:r>
      <w:r>
        <w:rPr>
          <w:spacing w:val="-6"/>
          <w:w w:val="85"/>
        </w:rPr>
        <w:t> </w:t>
      </w:r>
      <w:r>
        <w:rPr>
          <w:w w:val="85"/>
        </w:rPr>
        <w:t>notificação</w:t>
      </w:r>
      <w:r>
        <w:rPr>
          <w:spacing w:val="-6"/>
          <w:w w:val="85"/>
        </w:rPr>
        <w:t> </w:t>
      </w:r>
      <w:r>
        <w:rPr>
          <w:w w:val="85"/>
        </w:rPr>
        <w:t>aos</w:t>
      </w:r>
      <w:r>
        <w:rPr>
          <w:spacing w:val="-7"/>
          <w:w w:val="85"/>
        </w:rPr>
        <w:t> </w:t>
      </w:r>
      <w:r>
        <w:rPr>
          <w:w w:val="85"/>
        </w:rPr>
        <w:t>interessados </w:t>
      </w:r>
      <w:r>
        <w:rPr>
          <w:w w:val="80"/>
        </w:rPr>
        <w:t>caso a primeira seja frustrada. Ato contínuo, se porventura persistir a problemática, para não existir dúvidas</w:t>
      </w:r>
      <w:r>
        <w:rPr/>
        <w:t> </w:t>
      </w:r>
      <w:r>
        <w:rPr>
          <w:w w:val="80"/>
        </w:rPr>
        <w:t>quanto à sua </w:t>
      </w:r>
      <w:r>
        <w:rPr>
          <w:w w:val="85"/>
        </w:rPr>
        <w:t>validade e eficácia, desde já, autoriza-se a comunicação via edital, nos termos do art. 97, da Resolução 4/2002 (RI- TCE/AM);</w:t>
      </w:r>
      <w:r>
        <w:rPr>
          <w:w w:val="85"/>
        </w:rPr>
        <w:t> </w:t>
      </w:r>
      <w:r>
        <w:rPr>
          <w:rFonts w:ascii="Arial" w:hAnsi="Arial"/>
          <w:b/>
          <w:w w:val="85"/>
        </w:rPr>
        <w:t>7.3.</w:t>
      </w:r>
      <w:r>
        <w:rPr>
          <w:rFonts w:ascii="Arial" w:hAnsi="Arial"/>
          <w:b/>
          <w:w w:val="85"/>
        </w:rPr>
        <w:t> Determinar</w:t>
      </w:r>
      <w:r>
        <w:rPr>
          <w:rFonts w:ascii="Arial" w:hAnsi="Arial"/>
          <w:b/>
          <w:w w:val="85"/>
        </w:rPr>
        <w:t> </w:t>
      </w:r>
      <w:r>
        <w:rPr>
          <w:w w:val="85"/>
        </w:rPr>
        <w:t>o</w:t>
      </w:r>
      <w:r>
        <w:rPr>
          <w:w w:val="85"/>
        </w:rPr>
        <w:t> cumprimento</w:t>
      </w:r>
      <w:r>
        <w:rPr>
          <w:w w:val="85"/>
        </w:rPr>
        <w:t> do</w:t>
      </w:r>
      <w:r>
        <w:rPr>
          <w:w w:val="85"/>
        </w:rPr>
        <w:t> Decisório</w:t>
      </w:r>
      <w:r>
        <w:rPr>
          <w:w w:val="85"/>
        </w:rPr>
        <w:t> 2622/2023-TCE-Tribunal</w:t>
      </w:r>
      <w:r>
        <w:rPr>
          <w:w w:val="85"/>
        </w:rPr>
        <w:t> Pleno.</w:t>
      </w:r>
      <w:r>
        <w:rPr>
          <w:w w:val="85"/>
        </w:rPr>
        <w:t> </w:t>
      </w:r>
      <w:r>
        <w:rPr>
          <w:rFonts w:ascii="Arial" w:hAnsi="Arial"/>
          <w:b/>
          <w:w w:val="85"/>
        </w:rPr>
        <w:t>Especificação</w:t>
      </w:r>
      <w:r>
        <w:rPr>
          <w:rFonts w:ascii="Arial" w:hAnsi="Arial"/>
          <w:b/>
          <w:w w:val="85"/>
        </w:rPr>
        <w:t> do</w:t>
      </w:r>
      <w:r>
        <w:rPr>
          <w:rFonts w:ascii="Arial" w:hAnsi="Arial"/>
          <w:b/>
          <w:w w:val="85"/>
        </w:rPr>
        <w:t> quórum: </w:t>
      </w:r>
      <w:r>
        <w:rPr>
          <w:w w:val="80"/>
        </w:rPr>
        <w:t>Conselheiros: Yara Amazônia Lins Rodrigues dos Santos (Presidente), Júlio Assis Corrêa Pinheiro, Érico Xavier Desterro e Silva, Mario Manoel Coelho de Mello, Josué Cláudio de Souza Neto, Luis Fabian Pereira Barbosa e Mário José de Moraes </w:t>
      </w:r>
      <w:r>
        <w:rPr>
          <w:spacing w:val="-2"/>
          <w:w w:val="90"/>
        </w:rPr>
        <w:t>Costa</w:t>
      </w:r>
      <w:r>
        <w:rPr>
          <w:spacing w:val="-10"/>
          <w:w w:val="90"/>
        </w:rPr>
        <w:t> </w:t>
      </w:r>
      <w:r>
        <w:rPr>
          <w:spacing w:val="-2"/>
          <w:w w:val="90"/>
        </w:rPr>
        <w:t>Filho</w:t>
      </w:r>
      <w:r>
        <w:rPr>
          <w:spacing w:val="-8"/>
          <w:w w:val="90"/>
        </w:rPr>
        <w:t> </w:t>
      </w:r>
      <w:r>
        <w:rPr>
          <w:spacing w:val="-2"/>
          <w:w w:val="90"/>
        </w:rPr>
        <w:t>(Convocado).</w:t>
      </w:r>
    </w:p>
    <w:p>
      <w:pPr>
        <w:pStyle w:val="Heading1"/>
        <w:spacing w:before="193"/>
        <w:jc w:val="left"/>
      </w:pPr>
      <w:r>
        <w:rPr>
          <w:w w:val="80"/>
        </w:rPr>
        <w:t>AUDITOR-RELATOR: ALÍPIO REIS FIRMO FILHO (COM VISTA PARA CONSELHEIRO MARIO MANOEL COELHO DE</w:t>
      </w:r>
      <w:r>
        <w:rPr>
          <w:spacing w:val="80"/>
        </w:rPr>
        <w:t> </w:t>
      </w:r>
      <w:r>
        <w:rPr>
          <w:spacing w:val="-2"/>
          <w:w w:val="90"/>
        </w:rPr>
        <w:t>MELLO).</w:t>
      </w:r>
    </w:p>
    <w:p>
      <w:pPr>
        <w:spacing w:line="240" w:lineRule="auto" w:before="200"/>
        <w:ind w:left="2" w:right="137" w:firstLine="0"/>
        <w:jc w:val="both"/>
        <w:rPr>
          <w:rFonts w:ascii="Arial" w:hAnsi="Arial"/>
          <w:i/>
          <w:sz w:val="24"/>
        </w:rPr>
      </w:pPr>
      <w:r>
        <w:rPr>
          <w:rFonts w:ascii="Arial" w:hAnsi="Arial"/>
          <w:b/>
          <w:w w:val="85"/>
          <w:sz w:val="24"/>
        </w:rPr>
        <w:t>PROCESSO Nº 11.687/2021</w:t>
      </w:r>
      <w:r>
        <w:rPr>
          <w:rFonts w:ascii="Arial" w:hAnsi="Arial"/>
          <w:b/>
          <w:w w:val="85"/>
          <w:sz w:val="24"/>
        </w:rPr>
        <w:t> </w:t>
      </w:r>
      <w:r>
        <w:rPr>
          <w:w w:val="85"/>
          <w:sz w:val="24"/>
        </w:rPr>
        <w:t>- Prestação de Contas Anual da Secretaria Municipal de Limpeza Pública (SEMULSP), referente ao exercício de 2020, sob a responsabilidade do Sr. Paulo Ricardo Rocha Farias. </w:t>
      </w:r>
      <w:r>
        <w:rPr>
          <w:rFonts w:ascii="Arial" w:hAnsi="Arial"/>
          <w:i/>
          <w:w w:val="85"/>
          <w:sz w:val="24"/>
        </w:rPr>
        <w:t>CONCEDIDO VISTA DOS </w:t>
      </w:r>
      <w:r>
        <w:rPr>
          <w:rFonts w:ascii="Arial" w:hAnsi="Arial"/>
          <w:i/>
          <w:w w:val="80"/>
          <w:sz w:val="24"/>
        </w:rPr>
        <w:t>AUTOS AO EXCELENTÍSSIMO SENHOR CONSELHEIRO MARIO MANOEL COELHO DE MELLO.</w:t>
      </w:r>
    </w:p>
    <w:p>
      <w:pPr>
        <w:pStyle w:val="Heading1"/>
        <w:spacing w:line="242" w:lineRule="auto" w:before="196"/>
        <w:jc w:val="left"/>
      </w:pPr>
      <w:r>
        <w:rPr>
          <w:w w:val="85"/>
        </w:rPr>
        <w:t>AUDITOR-RELATOR:</w:t>
      </w:r>
      <w:r>
        <w:rPr>
          <w:spacing w:val="24"/>
        </w:rPr>
        <w:t> </w:t>
      </w:r>
      <w:r>
        <w:rPr>
          <w:w w:val="85"/>
        </w:rPr>
        <w:t>LUIZ</w:t>
      </w:r>
      <w:r>
        <w:rPr>
          <w:spacing w:val="22"/>
        </w:rPr>
        <w:t> </w:t>
      </w:r>
      <w:r>
        <w:rPr>
          <w:w w:val="85"/>
        </w:rPr>
        <w:t>HENRIQUE</w:t>
      </w:r>
      <w:r>
        <w:rPr>
          <w:spacing w:val="22"/>
        </w:rPr>
        <w:t> </w:t>
      </w:r>
      <w:r>
        <w:rPr>
          <w:w w:val="85"/>
        </w:rPr>
        <w:t>PEREIRA</w:t>
      </w:r>
      <w:r>
        <w:rPr>
          <w:spacing w:val="23"/>
        </w:rPr>
        <w:t> </w:t>
      </w:r>
      <w:r>
        <w:rPr>
          <w:w w:val="85"/>
        </w:rPr>
        <w:t>MENDES</w:t>
      </w:r>
      <w:r>
        <w:rPr>
          <w:spacing w:val="22"/>
        </w:rPr>
        <w:t> </w:t>
      </w:r>
      <w:r>
        <w:rPr>
          <w:w w:val="85"/>
        </w:rPr>
        <w:t>(COM</w:t>
      </w:r>
      <w:r>
        <w:rPr>
          <w:spacing w:val="22"/>
        </w:rPr>
        <w:t> </w:t>
      </w:r>
      <w:r>
        <w:rPr>
          <w:w w:val="85"/>
        </w:rPr>
        <w:t>VISTA</w:t>
      </w:r>
      <w:r>
        <w:rPr>
          <w:spacing w:val="24"/>
        </w:rPr>
        <w:t> </w:t>
      </w:r>
      <w:r>
        <w:rPr>
          <w:w w:val="85"/>
        </w:rPr>
        <w:t>PARA</w:t>
      </w:r>
      <w:r>
        <w:rPr>
          <w:spacing w:val="21"/>
        </w:rPr>
        <w:t> </w:t>
      </w:r>
      <w:r>
        <w:rPr>
          <w:w w:val="85"/>
        </w:rPr>
        <w:t>CONSELHEIRO</w:t>
      </w:r>
      <w:r>
        <w:rPr>
          <w:spacing w:val="22"/>
        </w:rPr>
        <w:t> </w:t>
      </w:r>
      <w:r>
        <w:rPr>
          <w:w w:val="85"/>
        </w:rPr>
        <w:t>CONVOCADO MÁRIO JOSÉ DE</w:t>
      </w:r>
      <w:r>
        <w:rPr>
          <w:spacing w:val="-1"/>
          <w:w w:val="85"/>
        </w:rPr>
        <w:t> </w:t>
      </w:r>
      <w:r>
        <w:rPr>
          <w:w w:val="85"/>
        </w:rPr>
        <w:t>MORAES COSTA FILHO).</w:t>
      </w:r>
    </w:p>
    <w:p>
      <w:pPr>
        <w:pStyle w:val="BodyText"/>
        <w:spacing w:before="194"/>
        <w:ind w:right="135"/>
      </w:pPr>
      <w:r>
        <w:rPr>
          <w:rFonts w:ascii="Arial" w:hAnsi="Arial"/>
          <w:b/>
          <w:w w:val="85"/>
        </w:rPr>
        <w:t>PROCESSO Nº 10.842/2023 </w:t>
      </w:r>
      <w:r>
        <w:rPr>
          <w:w w:val="85"/>
        </w:rPr>
        <w:t>- Representação interposta pelo Ministério Público de Contas (MPC) em desfavor do Sr. </w:t>
      </w:r>
      <w:r>
        <w:rPr>
          <w:w w:val="80"/>
        </w:rPr>
        <w:t>Enrico de Souza Falabella, Prefeito do Município de Urucará, em razão de possível omissão antijurídica quanto à falta de </w:t>
      </w:r>
      <w:r>
        <w:rPr>
          <w:w w:val="85"/>
        </w:rPr>
        <w:t>estruturação mínima da Defesa Civil Municipal para resposta e gestão preventiva e precautória de desastres naturais. </w:t>
      </w:r>
      <w:r>
        <w:rPr>
          <w:rFonts w:ascii="Arial" w:hAnsi="Arial"/>
          <w:b/>
          <w:w w:val="85"/>
        </w:rPr>
        <w:t>Advogado(s): </w:t>
      </w:r>
      <w:r>
        <w:rPr>
          <w:w w:val="85"/>
        </w:rPr>
        <w:t>Isaac Luiz Miranda Almas - OAB/AM 12199, Mariana Pereira Carlotto - OAB/AM 17299 e Ana Cláudia </w:t>
      </w:r>
      <w:r>
        <w:rPr>
          <w:w w:val="80"/>
        </w:rPr>
        <w:t>Soares Viana - OAB/AM 17319. </w:t>
      </w:r>
      <w:r>
        <w:rPr>
          <w:rFonts w:ascii="Arial" w:hAnsi="Arial"/>
          <w:b/>
          <w:w w:val="80"/>
        </w:rPr>
        <w:t>ACÓRDÃO Nº 1118/2024: </w:t>
      </w:r>
      <w:r>
        <w:rPr>
          <w:w w:val="80"/>
        </w:rPr>
        <w:t>Vistos, relatados e discutidos estes autos acima identificados, </w:t>
      </w:r>
      <w:r>
        <w:rPr>
          <w:rFonts w:ascii="Arial" w:hAnsi="Arial"/>
          <w:b/>
          <w:w w:val="85"/>
        </w:rPr>
        <w:t>ACORDAM </w:t>
      </w:r>
      <w:r>
        <w:rPr>
          <w:w w:val="85"/>
        </w:rPr>
        <w:t>os Excelentíssimos Senhores Conselheiros do Tribunal de Contas do Estado do Amazonas, reunidos em Sessão do </w:t>
      </w:r>
      <w:r>
        <w:rPr>
          <w:rFonts w:ascii="Arial" w:hAnsi="Arial"/>
          <w:b/>
          <w:w w:val="85"/>
        </w:rPr>
        <w:t>Tribunal Pleno</w:t>
      </w:r>
      <w:r>
        <w:rPr>
          <w:w w:val="85"/>
        </w:rPr>
        <w:t>, no exercício da competência atribuída pelo art. 11, inciso IV, alínea “i”, da Resolução nº </w:t>
      </w:r>
      <w:r>
        <w:rPr>
          <w:w w:val="80"/>
        </w:rPr>
        <w:t>04/2002-TCE/AM, </w:t>
      </w:r>
      <w:r>
        <w:rPr>
          <w:rFonts w:ascii="Arial" w:hAnsi="Arial"/>
          <w:b/>
          <w:w w:val="80"/>
        </w:rPr>
        <w:t>por maioria</w:t>
      </w:r>
      <w:r>
        <w:rPr>
          <w:w w:val="80"/>
        </w:rPr>
        <w:t>, nos termos do voto-vista do Excelentíssimo Senhor Conselheiro Convocado Mário José de Moraes Costa Filho,</w:t>
      </w:r>
      <w:r>
        <w:rPr/>
        <w:t> </w:t>
      </w:r>
      <w:r>
        <w:rPr>
          <w:rFonts w:ascii="Arial" w:hAnsi="Arial"/>
          <w:b/>
          <w:w w:val="80"/>
        </w:rPr>
        <w:t>em parcial consonância</w:t>
      </w:r>
      <w:r>
        <w:rPr>
          <w:rFonts w:ascii="Arial" w:hAnsi="Arial"/>
          <w:b/>
        </w:rPr>
        <w:t> </w:t>
      </w:r>
      <w:r>
        <w:rPr>
          <w:w w:val="80"/>
        </w:rPr>
        <w:t>com pronunciamento do Ministério Público junto a este Tribunal, no sentido</w:t>
      </w:r>
      <w:r>
        <w:rPr>
          <w:spacing w:val="80"/>
        </w:rPr>
        <w:t> </w:t>
      </w:r>
      <w:r>
        <w:rPr>
          <w:w w:val="85"/>
        </w:rPr>
        <w:t>de: </w:t>
      </w:r>
      <w:r>
        <w:rPr>
          <w:rFonts w:ascii="Arial" w:hAnsi="Arial"/>
          <w:b/>
          <w:w w:val="85"/>
        </w:rPr>
        <w:t>9.1. Conhecer </w:t>
      </w:r>
      <w:r>
        <w:rPr>
          <w:w w:val="85"/>
        </w:rPr>
        <w:t>da Representação oferecida pelo Ministério Público de Contas em face da Prefeitura Municipal de Urucará,</w:t>
      </w:r>
      <w:r>
        <w:rPr>
          <w:w w:val="85"/>
        </w:rPr>
        <w:t> por</w:t>
      </w:r>
      <w:r>
        <w:rPr>
          <w:w w:val="85"/>
        </w:rPr>
        <w:t> possíveis</w:t>
      </w:r>
      <w:r>
        <w:rPr>
          <w:w w:val="85"/>
        </w:rPr>
        <w:t> omissões</w:t>
      </w:r>
      <w:r>
        <w:rPr>
          <w:w w:val="85"/>
        </w:rPr>
        <w:t> antijurídicas</w:t>
      </w:r>
      <w:r>
        <w:rPr>
          <w:w w:val="85"/>
        </w:rPr>
        <w:t> quanto</w:t>
      </w:r>
      <w:r>
        <w:rPr>
          <w:w w:val="85"/>
        </w:rPr>
        <w:t> à</w:t>
      </w:r>
      <w:r>
        <w:rPr>
          <w:w w:val="85"/>
        </w:rPr>
        <w:t> falta</w:t>
      </w:r>
      <w:r>
        <w:rPr>
          <w:w w:val="85"/>
        </w:rPr>
        <w:t> de</w:t>
      </w:r>
      <w:r>
        <w:rPr>
          <w:w w:val="85"/>
        </w:rPr>
        <w:t> estruturação</w:t>
      </w:r>
      <w:r>
        <w:rPr>
          <w:w w:val="85"/>
        </w:rPr>
        <w:t> mínima</w:t>
      </w:r>
      <w:r>
        <w:rPr>
          <w:w w:val="85"/>
        </w:rPr>
        <w:t> da</w:t>
      </w:r>
      <w:r>
        <w:rPr>
          <w:w w:val="85"/>
        </w:rPr>
        <w:t> Defesa</w:t>
      </w:r>
      <w:r>
        <w:rPr>
          <w:w w:val="85"/>
        </w:rPr>
        <w:t> Civil</w:t>
      </w:r>
      <w:r>
        <w:rPr>
          <w:w w:val="85"/>
        </w:rPr>
        <w:t> Municipal</w:t>
      </w:r>
      <w:r>
        <w:rPr>
          <w:w w:val="85"/>
        </w:rPr>
        <w:t> para </w:t>
      </w:r>
      <w:r>
        <w:rPr>
          <w:w w:val="80"/>
        </w:rPr>
        <w:t>resposta</w:t>
      </w:r>
      <w:r>
        <w:rPr/>
        <w:t> </w:t>
      </w:r>
      <w:r>
        <w:rPr>
          <w:w w:val="80"/>
        </w:rPr>
        <w:t>e</w:t>
      </w:r>
      <w:r>
        <w:rPr/>
        <w:t> </w:t>
      </w:r>
      <w:r>
        <w:rPr>
          <w:w w:val="80"/>
        </w:rPr>
        <w:t>gestão</w:t>
      </w:r>
      <w:r>
        <w:rPr/>
        <w:t> </w:t>
      </w:r>
      <w:r>
        <w:rPr>
          <w:w w:val="80"/>
        </w:rPr>
        <w:t>preventiva</w:t>
      </w:r>
      <w:r>
        <w:rPr/>
        <w:t> </w:t>
      </w:r>
      <w:r>
        <w:rPr>
          <w:w w:val="80"/>
        </w:rPr>
        <w:t>e</w:t>
      </w:r>
      <w:r>
        <w:rPr/>
        <w:t> </w:t>
      </w:r>
      <w:r>
        <w:rPr>
          <w:w w:val="80"/>
        </w:rPr>
        <w:t>precatória</w:t>
      </w:r>
      <w:r>
        <w:rPr/>
        <w:t> </w:t>
      </w:r>
      <w:r>
        <w:rPr>
          <w:w w:val="80"/>
        </w:rPr>
        <w:t>de</w:t>
      </w:r>
      <w:r>
        <w:rPr/>
        <w:t> </w:t>
      </w:r>
      <w:r>
        <w:rPr>
          <w:w w:val="80"/>
        </w:rPr>
        <w:t>desastres</w:t>
      </w:r>
      <w:r>
        <w:rPr/>
        <w:t> </w:t>
      </w:r>
      <w:r>
        <w:rPr>
          <w:w w:val="80"/>
        </w:rPr>
        <w:t>naturais;</w:t>
      </w:r>
      <w:r>
        <w:rPr>
          <w:spacing w:val="25"/>
        </w:rPr>
        <w:t> </w:t>
      </w:r>
      <w:r>
        <w:rPr>
          <w:rFonts w:ascii="Arial" w:hAnsi="Arial"/>
          <w:b/>
          <w:w w:val="80"/>
        </w:rPr>
        <w:t>9.2.</w:t>
      </w:r>
      <w:r>
        <w:rPr>
          <w:rFonts w:ascii="Arial" w:hAnsi="Arial"/>
          <w:b/>
        </w:rPr>
        <w:t> </w:t>
      </w:r>
      <w:r>
        <w:rPr>
          <w:rFonts w:ascii="Arial" w:hAnsi="Arial"/>
          <w:b/>
          <w:w w:val="80"/>
        </w:rPr>
        <w:t>Julgar</w:t>
      </w:r>
      <w:r>
        <w:rPr>
          <w:rFonts w:ascii="Arial" w:hAnsi="Arial"/>
          <w:b/>
        </w:rPr>
        <w:t> </w:t>
      </w:r>
      <w:r>
        <w:rPr>
          <w:rFonts w:ascii="Arial" w:hAnsi="Arial"/>
          <w:b/>
          <w:w w:val="80"/>
        </w:rPr>
        <w:t>Parcialmente</w:t>
      </w:r>
      <w:r>
        <w:rPr>
          <w:rFonts w:ascii="Arial" w:hAnsi="Arial"/>
          <w:b/>
        </w:rPr>
        <w:t> </w:t>
      </w:r>
      <w:r>
        <w:rPr>
          <w:rFonts w:ascii="Arial" w:hAnsi="Arial"/>
          <w:b/>
          <w:w w:val="80"/>
        </w:rPr>
        <w:t>Procedente</w:t>
      </w:r>
      <w:r>
        <w:rPr>
          <w:rFonts w:ascii="Arial" w:hAnsi="Arial"/>
          <w:b/>
          <w:spacing w:val="20"/>
        </w:rPr>
        <w:t> </w:t>
      </w:r>
      <w:r>
        <w:rPr>
          <w:w w:val="80"/>
        </w:rPr>
        <w:t>a</w:t>
      </w:r>
      <w:r>
        <w:rPr/>
        <w:t> </w:t>
      </w:r>
      <w:r>
        <w:rPr>
          <w:w w:val="80"/>
        </w:rPr>
        <w:t>Representação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spacing w:line="240" w:lineRule="auto" w:before="0"/>
        <w:ind w:left="2" w:right="135" w:firstLine="0"/>
        <w:jc w:val="both"/>
        <w:rPr>
          <w:sz w:val="24"/>
        </w:rPr>
      </w:pPr>
      <w:r>
        <w:rPr>
          <w:spacing w:val="-2"/>
          <w:w w:val="85"/>
          <w:sz w:val="24"/>
        </w:rPr>
        <w:t>oferecida pelo eminente Ministério Público de Contas em face da Prefeitura Municipal de Urucará,</w:t>
      </w:r>
      <w:r>
        <w:rPr>
          <w:sz w:val="24"/>
        </w:rPr>
        <w:t> </w:t>
      </w:r>
      <w:r>
        <w:rPr>
          <w:spacing w:val="-2"/>
          <w:w w:val="85"/>
          <w:sz w:val="24"/>
        </w:rPr>
        <w:t>porém, sem aplicação </w:t>
      </w:r>
      <w:r>
        <w:rPr>
          <w:w w:val="90"/>
          <w:sz w:val="24"/>
        </w:rPr>
        <w:t>de</w:t>
      </w:r>
      <w:r>
        <w:rPr>
          <w:spacing w:val="-10"/>
          <w:w w:val="90"/>
          <w:sz w:val="24"/>
        </w:rPr>
        <w:t> </w:t>
      </w:r>
      <w:r>
        <w:rPr>
          <w:w w:val="90"/>
          <w:sz w:val="24"/>
        </w:rPr>
        <w:t>multa,</w:t>
      </w:r>
      <w:r>
        <w:rPr>
          <w:spacing w:val="-10"/>
          <w:w w:val="90"/>
          <w:sz w:val="24"/>
        </w:rPr>
        <w:t> </w:t>
      </w:r>
      <w:r>
        <w:rPr>
          <w:w w:val="90"/>
          <w:sz w:val="24"/>
        </w:rPr>
        <w:t>consoante</w:t>
      </w:r>
      <w:r>
        <w:rPr>
          <w:spacing w:val="-10"/>
          <w:w w:val="90"/>
          <w:sz w:val="24"/>
        </w:rPr>
        <w:t> </w:t>
      </w:r>
      <w:r>
        <w:rPr>
          <w:w w:val="90"/>
          <w:sz w:val="24"/>
        </w:rPr>
        <w:t>decidido</w:t>
      </w:r>
      <w:r>
        <w:rPr>
          <w:spacing w:val="-9"/>
          <w:w w:val="90"/>
          <w:sz w:val="24"/>
        </w:rPr>
        <w:t> </w:t>
      </w:r>
      <w:r>
        <w:rPr>
          <w:w w:val="90"/>
          <w:sz w:val="24"/>
        </w:rPr>
        <w:t>em</w:t>
      </w:r>
      <w:r>
        <w:rPr>
          <w:spacing w:val="-10"/>
          <w:w w:val="90"/>
          <w:sz w:val="24"/>
        </w:rPr>
        <w:t> </w:t>
      </w:r>
      <w:r>
        <w:rPr>
          <w:w w:val="90"/>
          <w:sz w:val="24"/>
        </w:rPr>
        <w:t>casos</w:t>
      </w:r>
      <w:r>
        <w:rPr>
          <w:spacing w:val="-10"/>
          <w:w w:val="90"/>
          <w:sz w:val="24"/>
        </w:rPr>
        <w:t> </w:t>
      </w:r>
      <w:r>
        <w:rPr>
          <w:w w:val="90"/>
          <w:sz w:val="24"/>
        </w:rPr>
        <w:t>semelhantes</w:t>
      </w:r>
      <w:r>
        <w:rPr>
          <w:spacing w:val="-10"/>
          <w:w w:val="90"/>
          <w:sz w:val="24"/>
        </w:rPr>
        <w:t> </w:t>
      </w:r>
      <w:r>
        <w:rPr>
          <w:w w:val="90"/>
          <w:sz w:val="24"/>
        </w:rPr>
        <w:t>a</w:t>
      </w:r>
      <w:r>
        <w:rPr>
          <w:spacing w:val="-10"/>
          <w:w w:val="90"/>
          <w:sz w:val="24"/>
        </w:rPr>
        <w:t> </w:t>
      </w:r>
      <w:r>
        <w:rPr>
          <w:w w:val="90"/>
          <w:sz w:val="24"/>
        </w:rPr>
        <w:t>este</w:t>
      </w:r>
      <w:r>
        <w:rPr>
          <w:spacing w:val="-6"/>
          <w:w w:val="90"/>
          <w:sz w:val="24"/>
        </w:rPr>
        <w:t> </w:t>
      </w:r>
      <w:r>
        <w:rPr>
          <w:w w:val="90"/>
          <w:sz w:val="24"/>
        </w:rPr>
        <w:t>-</w:t>
      </w:r>
      <w:r>
        <w:rPr>
          <w:spacing w:val="-10"/>
          <w:w w:val="90"/>
          <w:sz w:val="24"/>
        </w:rPr>
        <w:t> </w:t>
      </w:r>
      <w:r>
        <w:rPr>
          <w:w w:val="90"/>
          <w:sz w:val="24"/>
        </w:rPr>
        <w:t>Acórdão</w:t>
      </w:r>
      <w:r>
        <w:rPr>
          <w:spacing w:val="-10"/>
          <w:w w:val="90"/>
          <w:sz w:val="24"/>
        </w:rPr>
        <w:t> </w:t>
      </w:r>
      <w:r>
        <w:rPr>
          <w:w w:val="90"/>
          <w:sz w:val="24"/>
        </w:rPr>
        <w:t>nº</w:t>
      </w:r>
      <w:r>
        <w:rPr>
          <w:spacing w:val="-10"/>
          <w:w w:val="90"/>
          <w:sz w:val="24"/>
        </w:rPr>
        <w:t> </w:t>
      </w:r>
      <w:r>
        <w:rPr>
          <w:w w:val="90"/>
          <w:sz w:val="24"/>
        </w:rPr>
        <w:t>2143/2023</w:t>
      </w:r>
      <w:r>
        <w:rPr>
          <w:spacing w:val="-8"/>
          <w:w w:val="90"/>
          <w:sz w:val="24"/>
        </w:rPr>
        <w:t> </w:t>
      </w:r>
      <w:r>
        <w:rPr>
          <w:w w:val="90"/>
          <w:sz w:val="24"/>
        </w:rPr>
        <w:t>–</w:t>
      </w:r>
      <w:r>
        <w:rPr>
          <w:spacing w:val="-10"/>
          <w:w w:val="90"/>
          <w:sz w:val="24"/>
        </w:rPr>
        <w:t> </w:t>
      </w:r>
      <w:r>
        <w:rPr>
          <w:w w:val="90"/>
          <w:sz w:val="24"/>
        </w:rPr>
        <w:t>Tribunal</w:t>
      </w:r>
      <w:r>
        <w:rPr>
          <w:spacing w:val="-10"/>
          <w:w w:val="90"/>
          <w:sz w:val="24"/>
        </w:rPr>
        <w:t> </w:t>
      </w:r>
      <w:r>
        <w:rPr>
          <w:w w:val="90"/>
          <w:sz w:val="24"/>
        </w:rPr>
        <w:t>Pleno,</w:t>
      </w:r>
      <w:r>
        <w:rPr>
          <w:spacing w:val="-10"/>
          <w:w w:val="90"/>
          <w:sz w:val="24"/>
        </w:rPr>
        <w:t> </w:t>
      </w:r>
      <w:r>
        <w:rPr>
          <w:w w:val="90"/>
          <w:sz w:val="24"/>
        </w:rPr>
        <w:t>exarado</w:t>
      </w:r>
      <w:r>
        <w:rPr>
          <w:spacing w:val="-10"/>
          <w:w w:val="90"/>
          <w:sz w:val="24"/>
        </w:rPr>
        <w:t> </w:t>
      </w:r>
      <w:r>
        <w:rPr>
          <w:w w:val="90"/>
          <w:sz w:val="24"/>
        </w:rPr>
        <w:t>no </w:t>
      </w:r>
      <w:r>
        <w:rPr>
          <w:w w:val="80"/>
          <w:sz w:val="24"/>
        </w:rPr>
        <w:t>processo nº 10.840/2023 e Acórdão nº 426/2024</w:t>
      </w:r>
      <w:r>
        <w:rPr>
          <w:sz w:val="24"/>
        </w:rPr>
        <w:t> </w:t>
      </w:r>
      <w:r>
        <w:rPr>
          <w:w w:val="80"/>
          <w:sz w:val="24"/>
        </w:rPr>
        <w:t>– Tribunal Pleno, exarado no processo nº 10.823/2023;</w:t>
      </w:r>
      <w:r>
        <w:rPr>
          <w:sz w:val="24"/>
        </w:rPr>
        <w:t> </w:t>
      </w:r>
      <w:r>
        <w:rPr>
          <w:rFonts w:ascii="Arial" w:hAnsi="Arial"/>
          <w:b/>
          <w:w w:val="80"/>
          <w:sz w:val="24"/>
        </w:rPr>
        <w:t>9.3. Determinar </w:t>
      </w:r>
      <w:r>
        <w:rPr>
          <w:w w:val="80"/>
          <w:sz w:val="24"/>
        </w:rPr>
        <w:t>à </w:t>
      </w:r>
      <w:r>
        <w:rPr>
          <w:w w:val="85"/>
          <w:sz w:val="24"/>
        </w:rPr>
        <w:t>Prefeitura Municipal de Urucará que, no prazo de 180 (cento e oitenta) dias, adote, sob pena de aplicação de sanção </w:t>
      </w:r>
      <w:r>
        <w:rPr>
          <w:spacing w:val="-2"/>
          <w:w w:val="85"/>
          <w:sz w:val="24"/>
        </w:rPr>
        <w:t>pecuniária ao Chefe do Executivo Municipal nos termos do art. 308, II, “a”, do RI-TCE/AM, as providências cabíveis para </w:t>
      </w:r>
      <w:r>
        <w:rPr>
          <w:w w:val="80"/>
          <w:sz w:val="24"/>
        </w:rPr>
        <w:t>implementação</w:t>
      </w:r>
      <w:r>
        <w:rPr>
          <w:sz w:val="24"/>
        </w:rPr>
        <w:t> </w:t>
      </w:r>
      <w:r>
        <w:rPr>
          <w:w w:val="80"/>
          <w:sz w:val="24"/>
        </w:rPr>
        <w:t>das</w:t>
      </w:r>
      <w:r>
        <w:rPr>
          <w:sz w:val="24"/>
        </w:rPr>
        <w:t> </w:t>
      </w:r>
      <w:r>
        <w:rPr>
          <w:w w:val="80"/>
          <w:sz w:val="24"/>
        </w:rPr>
        <w:t>medidas</w:t>
      </w:r>
      <w:r>
        <w:rPr>
          <w:sz w:val="24"/>
        </w:rPr>
        <w:t> </w:t>
      </w:r>
      <w:r>
        <w:rPr>
          <w:w w:val="80"/>
          <w:sz w:val="24"/>
        </w:rPr>
        <w:t>previstas</w:t>
      </w:r>
      <w:r>
        <w:rPr>
          <w:sz w:val="24"/>
        </w:rPr>
        <w:t> </w:t>
      </w:r>
      <w:r>
        <w:rPr>
          <w:w w:val="80"/>
          <w:sz w:val="24"/>
        </w:rPr>
        <w:t>nos</w:t>
      </w:r>
      <w:r>
        <w:rPr>
          <w:sz w:val="24"/>
        </w:rPr>
        <w:t> </w:t>
      </w:r>
      <w:r>
        <w:rPr>
          <w:w w:val="80"/>
          <w:sz w:val="24"/>
        </w:rPr>
        <w:t>artigos</w:t>
      </w:r>
      <w:r>
        <w:rPr>
          <w:sz w:val="24"/>
        </w:rPr>
        <w:t> </w:t>
      </w:r>
      <w:r>
        <w:rPr>
          <w:w w:val="80"/>
          <w:sz w:val="24"/>
        </w:rPr>
        <w:t>8º</w:t>
      </w:r>
      <w:r>
        <w:rPr>
          <w:sz w:val="24"/>
        </w:rPr>
        <w:t> </w:t>
      </w:r>
      <w:r>
        <w:rPr>
          <w:w w:val="80"/>
          <w:sz w:val="24"/>
        </w:rPr>
        <w:t>e</w:t>
      </w:r>
      <w:r>
        <w:rPr>
          <w:sz w:val="24"/>
        </w:rPr>
        <w:t> </w:t>
      </w:r>
      <w:r>
        <w:rPr>
          <w:w w:val="80"/>
          <w:sz w:val="24"/>
        </w:rPr>
        <w:t>9º</w:t>
      </w:r>
      <w:r>
        <w:rPr>
          <w:sz w:val="24"/>
        </w:rPr>
        <w:t> </w:t>
      </w:r>
      <w:r>
        <w:rPr>
          <w:w w:val="80"/>
          <w:sz w:val="24"/>
        </w:rPr>
        <w:t>da</w:t>
      </w:r>
      <w:r>
        <w:rPr>
          <w:sz w:val="24"/>
        </w:rPr>
        <w:t> </w:t>
      </w:r>
      <w:r>
        <w:rPr>
          <w:w w:val="80"/>
          <w:sz w:val="24"/>
        </w:rPr>
        <w:t>Lei</w:t>
      </w:r>
      <w:r>
        <w:rPr>
          <w:sz w:val="24"/>
        </w:rPr>
        <w:t> </w:t>
      </w:r>
      <w:r>
        <w:rPr>
          <w:w w:val="80"/>
          <w:sz w:val="24"/>
        </w:rPr>
        <w:t>Federal</w:t>
      </w:r>
      <w:r>
        <w:rPr>
          <w:sz w:val="24"/>
        </w:rPr>
        <w:t> </w:t>
      </w:r>
      <w:r>
        <w:rPr>
          <w:w w:val="80"/>
          <w:sz w:val="24"/>
        </w:rPr>
        <w:t>nº</w:t>
      </w:r>
      <w:r>
        <w:rPr>
          <w:sz w:val="24"/>
        </w:rPr>
        <w:t> </w:t>
      </w:r>
      <w:r>
        <w:rPr>
          <w:w w:val="80"/>
          <w:sz w:val="24"/>
        </w:rPr>
        <w:t>12.608/2012,</w:t>
      </w:r>
      <w:r>
        <w:rPr>
          <w:sz w:val="24"/>
        </w:rPr>
        <w:t> </w:t>
      </w:r>
      <w:r>
        <w:rPr>
          <w:w w:val="80"/>
          <w:sz w:val="24"/>
        </w:rPr>
        <w:t>com</w:t>
      </w:r>
      <w:r>
        <w:rPr>
          <w:sz w:val="24"/>
        </w:rPr>
        <w:t> </w:t>
      </w:r>
      <w:r>
        <w:rPr>
          <w:w w:val="80"/>
          <w:sz w:val="24"/>
        </w:rPr>
        <w:t>o</w:t>
      </w:r>
      <w:r>
        <w:rPr>
          <w:sz w:val="24"/>
        </w:rPr>
        <w:t> </w:t>
      </w:r>
      <w:r>
        <w:rPr>
          <w:w w:val="80"/>
          <w:sz w:val="24"/>
        </w:rPr>
        <w:t>objetivo</w:t>
      </w:r>
      <w:r>
        <w:rPr>
          <w:sz w:val="24"/>
        </w:rPr>
        <w:t> </w:t>
      </w:r>
      <w:r>
        <w:rPr>
          <w:w w:val="80"/>
          <w:sz w:val="24"/>
        </w:rPr>
        <w:t>de</w:t>
      </w:r>
      <w:r>
        <w:rPr>
          <w:sz w:val="24"/>
        </w:rPr>
        <w:t> </w:t>
      </w:r>
      <w:r>
        <w:rPr>
          <w:w w:val="80"/>
          <w:sz w:val="24"/>
        </w:rPr>
        <w:t>prevenir,</w:t>
      </w:r>
      <w:r>
        <w:rPr>
          <w:sz w:val="24"/>
        </w:rPr>
        <w:t> </w:t>
      </w:r>
      <w:r>
        <w:rPr>
          <w:w w:val="80"/>
          <w:sz w:val="24"/>
        </w:rPr>
        <w:t>gerir</w:t>
      </w:r>
      <w:r>
        <w:rPr>
          <w:spacing w:val="40"/>
          <w:sz w:val="24"/>
        </w:rPr>
        <w:t> </w:t>
      </w:r>
      <w:r>
        <w:rPr>
          <w:w w:val="85"/>
          <w:sz w:val="24"/>
        </w:rPr>
        <w:t>e mitigar riscos de desastres, e que apresente Plano de Contingência com as correções sugeridas no Laudo Técnico </w:t>
      </w:r>
      <w:r>
        <w:rPr>
          <w:w w:val="80"/>
          <w:sz w:val="24"/>
        </w:rPr>
        <w:t>Conclusivo</w:t>
      </w:r>
      <w:r>
        <w:rPr>
          <w:sz w:val="24"/>
        </w:rPr>
        <w:t> </w:t>
      </w:r>
      <w:r>
        <w:rPr>
          <w:w w:val="80"/>
          <w:sz w:val="24"/>
        </w:rPr>
        <w:t>nº</w:t>
      </w:r>
      <w:r>
        <w:rPr>
          <w:sz w:val="24"/>
        </w:rPr>
        <w:t> </w:t>
      </w:r>
      <w:r>
        <w:rPr>
          <w:w w:val="80"/>
          <w:sz w:val="24"/>
        </w:rPr>
        <w:t>22/2024-DICAMB;</w:t>
      </w:r>
      <w:r>
        <w:rPr>
          <w:sz w:val="24"/>
        </w:rPr>
        <w:t> </w:t>
      </w:r>
      <w:r>
        <w:rPr>
          <w:rFonts w:ascii="Arial" w:hAnsi="Arial"/>
          <w:b/>
          <w:w w:val="80"/>
          <w:sz w:val="24"/>
        </w:rPr>
        <w:t>9.4.</w:t>
      </w:r>
      <w:r>
        <w:rPr>
          <w:rFonts w:ascii="Arial" w:hAnsi="Arial"/>
          <w:b/>
          <w:sz w:val="24"/>
        </w:rPr>
        <w:t> </w:t>
      </w:r>
      <w:r>
        <w:rPr>
          <w:rFonts w:ascii="Arial" w:hAnsi="Arial"/>
          <w:b/>
          <w:w w:val="80"/>
          <w:sz w:val="24"/>
        </w:rPr>
        <w:t>Dar</w:t>
      </w:r>
      <w:r>
        <w:rPr>
          <w:rFonts w:ascii="Arial" w:hAnsi="Arial"/>
          <w:b/>
          <w:sz w:val="24"/>
        </w:rPr>
        <w:t> </w:t>
      </w:r>
      <w:r>
        <w:rPr>
          <w:rFonts w:ascii="Arial" w:hAnsi="Arial"/>
          <w:b/>
          <w:w w:val="80"/>
          <w:sz w:val="24"/>
        </w:rPr>
        <w:t>ciência</w:t>
      </w:r>
      <w:r>
        <w:rPr>
          <w:rFonts w:ascii="Arial" w:hAnsi="Arial"/>
          <w:b/>
          <w:sz w:val="24"/>
        </w:rPr>
        <w:t> </w:t>
      </w:r>
      <w:r>
        <w:rPr>
          <w:w w:val="80"/>
          <w:sz w:val="24"/>
        </w:rPr>
        <w:t>do</w:t>
      </w:r>
      <w:r>
        <w:rPr>
          <w:sz w:val="24"/>
        </w:rPr>
        <w:t> </w:t>
      </w:r>
      <w:r>
        <w:rPr>
          <w:w w:val="80"/>
          <w:sz w:val="24"/>
        </w:rPr>
        <w:t>desfecho</w:t>
      </w:r>
      <w:r>
        <w:rPr>
          <w:sz w:val="24"/>
        </w:rPr>
        <w:t> </w:t>
      </w:r>
      <w:r>
        <w:rPr>
          <w:w w:val="80"/>
          <w:sz w:val="24"/>
        </w:rPr>
        <w:t>dos</w:t>
      </w:r>
      <w:r>
        <w:rPr>
          <w:sz w:val="24"/>
        </w:rPr>
        <w:t> </w:t>
      </w:r>
      <w:r>
        <w:rPr>
          <w:w w:val="80"/>
          <w:sz w:val="24"/>
        </w:rPr>
        <w:t>autos</w:t>
      </w:r>
      <w:r>
        <w:rPr>
          <w:sz w:val="24"/>
        </w:rPr>
        <w:t> </w:t>
      </w:r>
      <w:r>
        <w:rPr>
          <w:w w:val="80"/>
          <w:sz w:val="24"/>
        </w:rPr>
        <w:t>ao</w:t>
      </w:r>
      <w:r>
        <w:rPr>
          <w:sz w:val="24"/>
        </w:rPr>
        <w:t> </w:t>
      </w:r>
      <w:r>
        <w:rPr>
          <w:w w:val="80"/>
          <w:sz w:val="24"/>
        </w:rPr>
        <w:t>representante</w:t>
      </w:r>
      <w:r>
        <w:rPr>
          <w:sz w:val="24"/>
        </w:rPr>
        <w:t> </w:t>
      </w:r>
      <w:r>
        <w:rPr>
          <w:w w:val="80"/>
          <w:sz w:val="24"/>
        </w:rPr>
        <w:t>do</w:t>
      </w:r>
      <w:r>
        <w:rPr>
          <w:sz w:val="24"/>
        </w:rPr>
        <w:t> </w:t>
      </w:r>
      <w:r>
        <w:rPr>
          <w:w w:val="80"/>
          <w:sz w:val="24"/>
        </w:rPr>
        <w:t>Ministério</w:t>
      </w:r>
      <w:r>
        <w:rPr>
          <w:sz w:val="24"/>
        </w:rPr>
        <w:t> </w:t>
      </w:r>
      <w:r>
        <w:rPr>
          <w:w w:val="80"/>
          <w:sz w:val="24"/>
        </w:rPr>
        <w:t>Público</w:t>
      </w:r>
      <w:r>
        <w:rPr>
          <w:sz w:val="24"/>
        </w:rPr>
        <w:t> </w:t>
      </w:r>
      <w:r>
        <w:rPr>
          <w:w w:val="80"/>
          <w:sz w:val="24"/>
        </w:rPr>
        <w:t>de</w:t>
      </w:r>
      <w:r>
        <w:rPr>
          <w:sz w:val="24"/>
        </w:rPr>
        <w:t> </w:t>
      </w:r>
      <w:r>
        <w:rPr>
          <w:w w:val="80"/>
          <w:sz w:val="24"/>
        </w:rPr>
        <w:t>Contas </w:t>
      </w:r>
      <w:r>
        <w:rPr>
          <w:spacing w:val="-2"/>
          <w:w w:val="90"/>
          <w:sz w:val="24"/>
        </w:rPr>
        <w:t>e</w:t>
      </w:r>
      <w:r>
        <w:rPr>
          <w:spacing w:val="-2"/>
          <w:w w:val="90"/>
          <w:sz w:val="24"/>
        </w:rPr>
        <w:t> ao</w:t>
      </w:r>
      <w:r>
        <w:rPr>
          <w:spacing w:val="-3"/>
          <w:w w:val="90"/>
          <w:sz w:val="24"/>
        </w:rPr>
        <w:t> </w:t>
      </w:r>
      <w:r>
        <w:rPr>
          <w:spacing w:val="-2"/>
          <w:w w:val="90"/>
          <w:sz w:val="24"/>
        </w:rPr>
        <w:t>patrono</w:t>
      </w:r>
      <w:r>
        <w:rPr>
          <w:spacing w:val="-2"/>
          <w:w w:val="90"/>
          <w:sz w:val="24"/>
        </w:rPr>
        <w:t> do</w:t>
      </w:r>
      <w:r>
        <w:rPr>
          <w:spacing w:val="-2"/>
          <w:w w:val="90"/>
          <w:sz w:val="24"/>
        </w:rPr>
        <w:t> Sr.</w:t>
      </w:r>
      <w:r>
        <w:rPr>
          <w:spacing w:val="-3"/>
          <w:w w:val="90"/>
          <w:sz w:val="24"/>
        </w:rPr>
        <w:t> </w:t>
      </w:r>
      <w:r>
        <w:rPr>
          <w:spacing w:val="-2"/>
          <w:w w:val="90"/>
          <w:sz w:val="24"/>
        </w:rPr>
        <w:t>Enrico</w:t>
      </w:r>
      <w:r>
        <w:rPr>
          <w:spacing w:val="-2"/>
          <w:w w:val="90"/>
          <w:sz w:val="24"/>
        </w:rPr>
        <w:t> de</w:t>
      </w:r>
      <w:r>
        <w:rPr>
          <w:spacing w:val="-2"/>
          <w:w w:val="90"/>
          <w:sz w:val="24"/>
        </w:rPr>
        <w:t> Souza</w:t>
      </w:r>
      <w:r>
        <w:rPr>
          <w:spacing w:val="-2"/>
          <w:w w:val="90"/>
          <w:sz w:val="24"/>
        </w:rPr>
        <w:t> Falabella.</w:t>
      </w:r>
      <w:r>
        <w:rPr>
          <w:spacing w:val="-2"/>
          <w:w w:val="90"/>
          <w:sz w:val="24"/>
        </w:rPr>
        <w:t> </w:t>
      </w:r>
      <w:r>
        <w:rPr>
          <w:rFonts w:ascii="Arial" w:hAnsi="Arial"/>
          <w:i/>
          <w:spacing w:val="-2"/>
          <w:w w:val="90"/>
          <w:sz w:val="24"/>
        </w:rPr>
        <w:t>Vencida</w:t>
      </w:r>
      <w:r>
        <w:rPr>
          <w:rFonts w:ascii="Arial" w:hAnsi="Arial"/>
          <w:i/>
          <w:spacing w:val="-2"/>
          <w:w w:val="90"/>
          <w:sz w:val="24"/>
        </w:rPr>
        <w:t> a</w:t>
      </w:r>
      <w:r>
        <w:rPr>
          <w:rFonts w:ascii="Arial" w:hAnsi="Arial"/>
          <w:i/>
          <w:spacing w:val="-3"/>
          <w:w w:val="90"/>
          <w:sz w:val="24"/>
        </w:rPr>
        <w:t> </w:t>
      </w:r>
      <w:r>
        <w:rPr>
          <w:rFonts w:ascii="Arial" w:hAnsi="Arial"/>
          <w:i/>
          <w:spacing w:val="-2"/>
          <w:w w:val="90"/>
          <w:sz w:val="24"/>
        </w:rPr>
        <w:t>proposta</w:t>
      </w:r>
      <w:r>
        <w:rPr>
          <w:rFonts w:ascii="Arial" w:hAnsi="Arial"/>
          <w:i/>
          <w:spacing w:val="-3"/>
          <w:w w:val="90"/>
          <w:sz w:val="24"/>
        </w:rPr>
        <w:t> </w:t>
      </w:r>
      <w:r>
        <w:rPr>
          <w:rFonts w:ascii="Arial" w:hAnsi="Arial"/>
          <w:i/>
          <w:spacing w:val="-2"/>
          <w:w w:val="90"/>
          <w:sz w:val="24"/>
        </w:rPr>
        <w:t>de</w:t>
      </w:r>
      <w:r>
        <w:rPr>
          <w:rFonts w:ascii="Arial" w:hAnsi="Arial"/>
          <w:i/>
          <w:spacing w:val="-2"/>
          <w:w w:val="90"/>
          <w:sz w:val="24"/>
        </w:rPr>
        <w:t> voto</w:t>
      </w:r>
      <w:r>
        <w:rPr>
          <w:rFonts w:ascii="Arial" w:hAnsi="Arial"/>
          <w:i/>
          <w:spacing w:val="-3"/>
          <w:w w:val="90"/>
          <w:sz w:val="24"/>
        </w:rPr>
        <w:t> </w:t>
      </w:r>
      <w:r>
        <w:rPr>
          <w:rFonts w:ascii="Arial" w:hAnsi="Arial"/>
          <w:i/>
          <w:spacing w:val="-2"/>
          <w:w w:val="90"/>
          <w:sz w:val="24"/>
        </w:rPr>
        <w:t>do</w:t>
      </w:r>
      <w:r>
        <w:rPr>
          <w:rFonts w:ascii="Arial" w:hAnsi="Arial"/>
          <w:i/>
          <w:spacing w:val="-2"/>
          <w:w w:val="90"/>
          <w:sz w:val="24"/>
        </w:rPr>
        <w:t> Excelentíssimo</w:t>
      </w:r>
      <w:r>
        <w:rPr>
          <w:rFonts w:ascii="Arial" w:hAnsi="Arial"/>
          <w:i/>
          <w:spacing w:val="-3"/>
          <w:w w:val="90"/>
          <w:sz w:val="24"/>
        </w:rPr>
        <w:t> </w:t>
      </w:r>
      <w:r>
        <w:rPr>
          <w:rFonts w:ascii="Arial" w:hAnsi="Arial"/>
          <w:i/>
          <w:spacing w:val="-2"/>
          <w:w w:val="90"/>
          <w:sz w:val="24"/>
        </w:rPr>
        <w:t>Auditor-Relator Luiz </w:t>
      </w:r>
      <w:r>
        <w:rPr>
          <w:rFonts w:ascii="Arial" w:hAnsi="Arial"/>
          <w:i/>
          <w:w w:val="80"/>
          <w:sz w:val="24"/>
        </w:rPr>
        <w:t>Henrique Pereira Mendes, a qual foi acompanhada pelos Excelentíssimos Conselheiros Júlio Assis Corrêa Pinheiro e Érico </w:t>
      </w:r>
      <w:r>
        <w:rPr>
          <w:rFonts w:ascii="Arial" w:hAnsi="Arial"/>
          <w:i/>
          <w:w w:val="85"/>
          <w:sz w:val="24"/>
        </w:rPr>
        <w:t>Xavier</w:t>
      </w:r>
      <w:r>
        <w:rPr>
          <w:rFonts w:ascii="Arial" w:hAnsi="Arial"/>
          <w:i/>
          <w:w w:val="85"/>
          <w:sz w:val="24"/>
        </w:rPr>
        <w:t> Desterro</w:t>
      </w:r>
      <w:r>
        <w:rPr>
          <w:rFonts w:ascii="Arial" w:hAnsi="Arial"/>
          <w:i/>
          <w:w w:val="85"/>
          <w:sz w:val="24"/>
        </w:rPr>
        <w:t> e</w:t>
      </w:r>
      <w:r>
        <w:rPr>
          <w:rFonts w:ascii="Arial" w:hAnsi="Arial"/>
          <w:i/>
          <w:w w:val="85"/>
          <w:sz w:val="24"/>
        </w:rPr>
        <w:t> Silva,</w:t>
      </w:r>
      <w:r>
        <w:rPr>
          <w:rFonts w:ascii="Arial" w:hAnsi="Arial"/>
          <w:i/>
          <w:w w:val="85"/>
          <w:sz w:val="24"/>
        </w:rPr>
        <w:t> pelo</w:t>
      </w:r>
      <w:r>
        <w:rPr>
          <w:rFonts w:ascii="Arial" w:hAnsi="Arial"/>
          <w:i/>
          <w:w w:val="85"/>
          <w:sz w:val="24"/>
        </w:rPr>
        <w:t> conhecimento,</w:t>
      </w:r>
      <w:r>
        <w:rPr>
          <w:rFonts w:ascii="Arial" w:hAnsi="Arial"/>
          <w:i/>
          <w:w w:val="85"/>
          <w:sz w:val="24"/>
        </w:rPr>
        <w:t> parcialmente</w:t>
      </w:r>
      <w:r>
        <w:rPr>
          <w:rFonts w:ascii="Arial" w:hAnsi="Arial"/>
          <w:i/>
          <w:w w:val="85"/>
          <w:sz w:val="24"/>
        </w:rPr>
        <w:t> procedente,</w:t>
      </w:r>
      <w:r>
        <w:rPr>
          <w:rFonts w:ascii="Arial" w:hAnsi="Arial"/>
          <w:i/>
          <w:w w:val="85"/>
          <w:sz w:val="24"/>
        </w:rPr>
        <w:t> aplicação</w:t>
      </w:r>
      <w:r>
        <w:rPr>
          <w:rFonts w:ascii="Arial" w:hAnsi="Arial"/>
          <w:i/>
          <w:w w:val="85"/>
          <w:sz w:val="24"/>
        </w:rPr>
        <w:t> de</w:t>
      </w:r>
      <w:r>
        <w:rPr>
          <w:rFonts w:ascii="Arial" w:hAnsi="Arial"/>
          <w:i/>
          <w:w w:val="85"/>
          <w:sz w:val="24"/>
        </w:rPr>
        <w:t> multa,</w:t>
      </w:r>
      <w:r>
        <w:rPr>
          <w:rFonts w:ascii="Arial" w:hAnsi="Arial"/>
          <w:i/>
          <w:w w:val="85"/>
          <w:sz w:val="24"/>
        </w:rPr>
        <w:t> ciência</w:t>
      </w:r>
      <w:r>
        <w:rPr>
          <w:rFonts w:ascii="Arial" w:hAnsi="Arial"/>
          <w:i/>
          <w:w w:val="85"/>
          <w:sz w:val="24"/>
        </w:rPr>
        <w:t> e</w:t>
      </w:r>
      <w:r>
        <w:rPr>
          <w:rFonts w:ascii="Arial" w:hAnsi="Arial"/>
          <w:i/>
          <w:w w:val="85"/>
          <w:sz w:val="24"/>
        </w:rPr>
        <w:t> representação. </w:t>
      </w:r>
      <w:r>
        <w:rPr>
          <w:rFonts w:ascii="Arial" w:hAnsi="Arial"/>
          <w:b/>
          <w:w w:val="85"/>
          <w:sz w:val="24"/>
        </w:rPr>
        <w:t>Especificação do quórum: </w:t>
      </w:r>
      <w:r>
        <w:rPr>
          <w:w w:val="85"/>
          <w:sz w:val="24"/>
        </w:rPr>
        <w:t>Conselheiros: Yara Amazônia Lins Rodrigues dos</w:t>
      </w:r>
      <w:r>
        <w:rPr>
          <w:spacing w:val="-1"/>
          <w:w w:val="85"/>
          <w:sz w:val="24"/>
        </w:rPr>
        <w:t> </w:t>
      </w:r>
      <w:r>
        <w:rPr>
          <w:w w:val="85"/>
          <w:sz w:val="24"/>
        </w:rPr>
        <w:t>Santos (Presidente), Júlio Assis Corrêa </w:t>
      </w:r>
      <w:r>
        <w:rPr>
          <w:w w:val="80"/>
          <w:sz w:val="24"/>
        </w:rPr>
        <w:t>Pinheiro, Érico Xavier Desterro e Silva, Mario Manoel Coelho de Mello, Josué Cláudio de Souza Neto, Luis Fabian Pereira </w:t>
      </w:r>
      <w:r>
        <w:rPr>
          <w:w w:val="85"/>
          <w:sz w:val="24"/>
        </w:rPr>
        <w:t>Barbosa</w:t>
      </w:r>
      <w:r>
        <w:rPr>
          <w:spacing w:val="-7"/>
          <w:w w:val="85"/>
          <w:sz w:val="24"/>
        </w:rPr>
        <w:t> </w:t>
      </w:r>
      <w:r>
        <w:rPr>
          <w:w w:val="85"/>
          <w:sz w:val="24"/>
        </w:rPr>
        <w:t>e</w:t>
      </w:r>
      <w:r>
        <w:rPr>
          <w:spacing w:val="-7"/>
          <w:w w:val="85"/>
          <w:sz w:val="24"/>
        </w:rPr>
        <w:t> </w:t>
      </w:r>
      <w:r>
        <w:rPr>
          <w:w w:val="85"/>
          <w:sz w:val="24"/>
        </w:rPr>
        <w:t>Mário</w:t>
      </w:r>
      <w:r>
        <w:rPr>
          <w:spacing w:val="-6"/>
          <w:w w:val="85"/>
          <w:sz w:val="24"/>
        </w:rPr>
        <w:t> </w:t>
      </w:r>
      <w:r>
        <w:rPr>
          <w:w w:val="85"/>
          <w:sz w:val="24"/>
        </w:rPr>
        <w:t>José</w:t>
      </w:r>
      <w:r>
        <w:rPr>
          <w:spacing w:val="-7"/>
          <w:w w:val="85"/>
          <w:sz w:val="24"/>
        </w:rPr>
        <w:t> </w:t>
      </w:r>
      <w:r>
        <w:rPr>
          <w:w w:val="85"/>
          <w:sz w:val="24"/>
        </w:rPr>
        <w:t>de</w:t>
      </w:r>
      <w:r>
        <w:rPr>
          <w:spacing w:val="-7"/>
          <w:w w:val="85"/>
          <w:sz w:val="24"/>
        </w:rPr>
        <w:t> </w:t>
      </w:r>
      <w:r>
        <w:rPr>
          <w:w w:val="85"/>
          <w:sz w:val="24"/>
        </w:rPr>
        <w:t>Moraes</w:t>
      </w:r>
      <w:r>
        <w:rPr>
          <w:spacing w:val="-6"/>
          <w:w w:val="85"/>
          <w:sz w:val="24"/>
        </w:rPr>
        <w:t> </w:t>
      </w:r>
      <w:r>
        <w:rPr>
          <w:w w:val="85"/>
          <w:sz w:val="24"/>
        </w:rPr>
        <w:t>Costa</w:t>
      </w:r>
      <w:r>
        <w:rPr>
          <w:spacing w:val="-7"/>
          <w:w w:val="85"/>
          <w:sz w:val="24"/>
        </w:rPr>
        <w:t> </w:t>
      </w:r>
      <w:r>
        <w:rPr>
          <w:w w:val="85"/>
          <w:sz w:val="24"/>
        </w:rPr>
        <w:t>Filho</w:t>
      </w:r>
      <w:r>
        <w:rPr>
          <w:spacing w:val="-7"/>
          <w:w w:val="85"/>
          <w:sz w:val="24"/>
        </w:rPr>
        <w:t> </w:t>
      </w:r>
      <w:r>
        <w:rPr>
          <w:w w:val="85"/>
          <w:sz w:val="24"/>
        </w:rPr>
        <w:t>(Convocado).</w:t>
      </w:r>
    </w:p>
    <w:p>
      <w:pPr>
        <w:pStyle w:val="Heading1"/>
      </w:pPr>
      <w:r>
        <w:rPr>
          <w:w w:val="80"/>
        </w:rPr>
        <w:t>JULGAMENTO</w:t>
      </w:r>
      <w:r>
        <w:rPr>
          <w:spacing w:val="2"/>
        </w:rPr>
        <w:t> </w:t>
      </w:r>
      <w:r>
        <w:rPr>
          <w:w w:val="80"/>
        </w:rPr>
        <w:t>EM</w:t>
      </w:r>
      <w:r>
        <w:rPr/>
        <w:t> </w:t>
      </w:r>
      <w:r>
        <w:rPr>
          <w:spacing w:val="-2"/>
          <w:w w:val="80"/>
        </w:rPr>
        <w:t>PAUTA:</w:t>
      </w:r>
    </w:p>
    <w:p>
      <w:pPr>
        <w:spacing w:before="199"/>
        <w:ind w:left="2" w:right="0" w:firstLine="0"/>
        <w:jc w:val="both"/>
        <w:rPr>
          <w:rFonts w:ascii="Arial" w:hAnsi="Arial"/>
          <w:b/>
          <w:sz w:val="24"/>
        </w:rPr>
      </w:pPr>
      <w:r>
        <w:rPr>
          <w:rFonts w:ascii="Arial" w:hAnsi="Arial"/>
          <w:b/>
          <w:w w:val="80"/>
          <w:sz w:val="24"/>
        </w:rPr>
        <w:t>CONSELHEIRO-RELATOR:</w:t>
      </w:r>
      <w:r>
        <w:rPr>
          <w:rFonts w:ascii="Arial" w:hAnsi="Arial"/>
          <w:b/>
          <w:sz w:val="24"/>
        </w:rPr>
        <w:t> </w:t>
      </w:r>
      <w:r>
        <w:rPr>
          <w:rFonts w:ascii="Arial" w:hAnsi="Arial"/>
          <w:b/>
          <w:w w:val="80"/>
          <w:sz w:val="24"/>
        </w:rPr>
        <w:t>JÚLIO</w:t>
      </w:r>
      <w:r>
        <w:rPr>
          <w:rFonts w:ascii="Arial" w:hAnsi="Arial"/>
          <w:b/>
          <w:spacing w:val="1"/>
          <w:sz w:val="24"/>
        </w:rPr>
        <w:t> </w:t>
      </w:r>
      <w:r>
        <w:rPr>
          <w:rFonts w:ascii="Arial" w:hAnsi="Arial"/>
          <w:b/>
          <w:w w:val="80"/>
          <w:sz w:val="24"/>
        </w:rPr>
        <w:t>ASSIS</w:t>
      </w:r>
      <w:r>
        <w:rPr>
          <w:rFonts w:ascii="Arial" w:hAnsi="Arial"/>
          <w:b/>
          <w:sz w:val="24"/>
        </w:rPr>
        <w:t> </w:t>
      </w:r>
      <w:r>
        <w:rPr>
          <w:rFonts w:ascii="Arial" w:hAnsi="Arial"/>
          <w:b/>
          <w:w w:val="80"/>
          <w:sz w:val="24"/>
        </w:rPr>
        <w:t>CORRÊA</w:t>
      </w:r>
      <w:r>
        <w:rPr>
          <w:rFonts w:ascii="Arial" w:hAnsi="Arial"/>
          <w:b/>
          <w:spacing w:val="1"/>
          <w:sz w:val="24"/>
        </w:rPr>
        <w:t> </w:t>
      </w:r>
      <w:r>
        <w:rPr>
          <w:rFonts w:ascii="Arial" w:hAnsi="Arial"/>
          <w:b/>
          <w:spacing w:val="-2"/>
          <w:w w:val="80"/>
          <w:sz w:val="24"/>
        </w:rPr>
        <w:t>PINHEIRO.</w:t>
      </w:r>
    </w:p>
    <w:p>
      <w:pPr>
        <w:pStyle w:val="BodyText"/>
        <w:spacing w:before="197"/>
        <w:ind w:right="131"/>
      </w:pPr>
      <w:r>
        <w:rPr>
          <w:rFonts w:ascii="Arial" w:hAnsi="Arial"/>
          <w:b/>
          <w:w w:val="85"/>
        </w:rPr>
        <w:t>PROCESSO</w:t>
      </w:r>
      <w:r>
        <w:rPr>
          <w:rFonts w:ascii="Arial" w:hAnsi="Arial"/>
          <w:b/>
          <w:spacing w:val="-2"/>
          <w:w w:val="85"/>
        </w:rPr>
        <w:t> </w:t>
      </w:r>
      <w:r>
        <w:rPr>
          <w:rFonts w:ascii="Arial" w:hAnsi="Arial"/>
          <w:b/>
          <w:w w:val="85"/>
        </w:rPr>
        <w:t>Nº</w:t>
      </w:r>
      <w:r>
        <w:rPr>
          <w:rFonts w:ascii="Arial" w:hAnsi="Arial"/>
          <w:b/>
          <w:spacing w:val="-3"/>
          <w:w w:val="85"/>
        </w:rPr>
        <w:t> </w:t>
      </w:r>
      <w:r>
        <w:rPr>
          <w:rFonts w:ascii="Arial" w:hAnsi="Arial"/>
          <w:b/>
          <w:w w:val="85"/>
        </w:rPr>
        <w:t>10.232/2024</w:t>
      </w:r>
      <w:r>
        <w:rPr>
          <w:rFonts w:ascii="Arial" w:hAnsi="Arial"/>
          <w:b/>
          <w:spacing w:val="-2"/>
          <w:w w:val="85"/>
        </w:rPr>
        <w:t> </w:t>
      </w:r>
      <w:r>
        <w:rPr>
          <w:rFonts w:ascii="Arial" w:hAnsi="Arial"/>
          <w:b/>
          <w:w w:val="85"/>
        </w:rPr>
        <w:t>(APENSOS:</w:t>
      </w:r>
      <w:r>
        <w:rPr>
          <w:rFonts w:ascii="Arial" w:hAnsi="Arial"/>
          <w:b/>
          <w:spacing w:val="-4"/>
          <w:w w:val="85"/>
        </w:rPr>
        <w:t> </w:t>
      </w:r>
      <w:r>
        <w:rPr>
          <w:rFonts w:ascii="Arial" w:hAnsi="Arial"/>
          <w:b/>
          <w:w w:val="85"/>
        </w:rPr>
        <w:t>14.677/2020</w:t>
      </w:r>
      <w:r>
        <w:rPr>
          <w:rFonts w:ascii="Arial" w:hAnsi="Arial"/>
          <w:b/>
          <w:spacing w:val="-2"/>
          <w:w w:val="85"/>
        </w:rPr>
        <w:t> </w:t>
      </w:r>
      <w:r>
        <w:rPr>
          <w:rFonts w:ascii="Arial" w:hAnsi="Arial"/>
          <w:b/>
          <w:w w:val="85"/>
        </w:rPr>
        <w:t>e</w:t>
      </w:r>
      <w:r>
        <w:rPr>
          <w:rFonts w:ascii="Arial" w:hAnsi="Arial"/>
          <w:b/>
          <w:spacing w:val="-2"/>
          <w:w w:val="85"/>
        </w:rPr>
        <w:t> </w:t>
      </w:r>
      <w:r>
        <w:rPr>
          <w:rFonts w:ascii="Arial" w:hAnsi="Arial"/>
          <w:b/>
          <w:w w:val="85"/>
        </w:rPr>
        <w:t>10.521/2022) </w:t>
      </w:r>
      <w:r>
        <w:rPr>
          <w:w w:val="85"/>
        </w:rPr>
        <w:t>-</w:t>
      </w:r>
      <w:r>
        <w:rPr>
          <w:spacing w:val="-3"/>
          <w:w w:val="85"/>
        </w:rPr>
        <w:t> </w:t>
      </w:r>
      <w:r>
        <w:rPr>
          <w:w w:val="85"/>
        </w:rPr>
        <w:t>Recurso</w:t>
      </w:r>
      <w:r>
        <w:rPr>
          <w:spacing w:val="-3"/>
          <w:w w:val="85"/>
        </w:rPr>
        <w:t> </w:t>
      </w:r>
      <w:r>
        <w:rPr>
          <w:w w:val="85"/>
        </w:rPr>
        <w:t>de</w:t>
      </w:r>
      <w:r>
        <w:rPr>
          <w:spacing w:val="-2"/>
          <w:w w:val="85"/>
        </w:rPr>
        <w:t> </w:t>
      </w:r>
      <w:r>
        <w:rPr>
          <w:w w:val="85"/>
        </w:rPr>
        <w:t>Revisão</w:t>
      </w:r>
      <w:r>
        <w:rPr>
          <w:spacing w:val="-1"/>
          <w:w w:val="85"/>
        </w:rPr>
        <w:t> </w:t>
      </w:r>
      <w:r>
        <w:rPr>
          <w:w w:val="85"/>
        </w:rPr>
        <w:t>interposto</w:t>
      </w:r>
      <w:r>
        <w:rPr>
          <w:spacing w:val="-2"/>
          <w:w w:val="85"/>
        </w:rPr>
        <w:t> </w:t>
      </w:r>
      <w:r>
        <w:rPr>
          <w:w w:val="85"/>
        </w:rPr>
        <w:t>pelo</w:t>
      </w:r>
      <w:r>
        <w:rPr>
          <w:spacing w:val="-2"/>
          <w:w w:val="85"/>
        </w:rPr>
        <w:t> </w:t>
      </w:r>
      <w:r>
        <w:rPr>
          <w:w w:val="85"/>
        </w:rPr>
        <w:t>Sr.</w:t>
      </w:r>
      <w:r>
        <w:rPr>
          <w:spacing w:val="-3"/>
          <w:w w:val="85"/>
        </w:rPr>
        <w:t> </w:t>
      </w:r>
      <w:r>
        <w:rPr>
          <w:w w:val="85"/>
        </w:rPr>
        <w:t>Bruno </w:t>
      </w:r>
      <w:r>
        <w:rPr>
          <w:w w:val="90"/>
        </w:rPr>
        <w:t>Luís</w:t>
      </w:r>
      <w:r>
        <w:rPr>
          <w:w w:val="90"/>
        </w:rPr>
        <w:t> Litaiff</w:t>
      </w:r>
      <w:r>
        <w:rPr>
          <w:w w:val="90"/>
        </w:rPr>
        <w:t> Ramalho</w:t>
      </w:r>
      <w:r>
        <w:rPr>
          <w:w w:val="90"/>
        </w:rPr>
        <w:t> contra</w:t>
      </w:r>
      <w:r>
        <w:rPr>
          <w:w w:val="90"/>
        </w:rPr>
        <w:t> o</w:t>
      </w:r>
      <w:r>
        <w:rPr>
          <w:w w:val="90"/>
        </w:rPr>
        <w:t> Acórdão</w:t>
      </w:r>
      <w:r>
        <w:rPr>
          <w:w w:val="90"/>
        </w:rPr>
        <w:t> Nº</w:t>
      </w:r>
      <w:r>
        <w:rPr>
          <w:w w:val="90"/>
        </w:rPr>
        <w:t> 742/2023</w:t>
      </w:r>
      <w:r>
        <w:rPr>
          <w:w w:val="90"/>
        </w:rPr>
        <w:t> -</w:t>
      </w:r>
      <w:r>
        <w:rPr>
          <w:w w:val="90"/>
        </w:rPr>
        <w:t> TCE</w:t>
      </w:r>
      <w:r>
        <w:rPr>
          <w:w w:val="90"/>
        </w:rPr>
        <w:t> -</w:t>
      </w:r>
      <w:r>
        <w:rPr>
          <w:w w:val="90"/>
        </w:rPr>
        <w:t> Tribunal</w:t>
      </w:r>
      <w:r>
        <w:rPr>
          <w:w w:val="90"/>
        </w:rPr>
        <w:t> Pleno,</w:t>
      </w:r>
      <w:r>
        <w:rPr>
          <w:w w:val="90"/>
        </w:rPr>
        <w:t> exarado</w:t>
      </w:r>
      <w:r>
        <w:rPr>
          <w:w w:val="90"/>
        </w:rPr>
        <w:t> nos</w:t>
      </w:r>
      <w:r>
        <w:rPr>
          <w:w w:val="90"/>
        </w:rPr>
        <w:t> autos</w:t>
      </w:r>
      <w:r>
        <w:rPr>
          <w:w w:val="90"/>
        </w:rPr>
        <w:t> do</w:t>
      </w:r>
      <w:r>
        <w:rPr>
          <w:w w:val="90"/>
        </w:rPr>
        <w:t> Processo</w:t>
      </w:r>
      <w:r>
        <w:rPr>
          <w:w w:val="90"/>
        </w:rPr>
        <w:t> Nº </w:t>
      </w:r>
      <w:r>
        <w:rPr>
          <w:w w:val="80"/>
        </w:rPr>
        <w:t>10.521/2022. </w:t>
      </w:r>
      <w:r>
        <w:rPr>
          <w:rFonts w:ascii="Arial" w:hAnsi="Arial"/>
          <w:b/>
          <w:w w:val="80"/>
        </w:rPr>
        <w:t>Advogado(s): </w:t>
      </w:r>
      <w:r>
        <w:rPr>
          <w:w w:val="80"/>
        </w:rPr>
        <w:t>Fábio Nunes Bandeira de Melo - OAB/AM 4331, Bruno Vieira da Rocha Barbirato</w:t>
      </w:r>
      <w:r>
        <w:rPr/>
        <w:t> </w:t>
      </w:r>
      <w:r>
        <w:rPr>
          <w:w w:val="80"/>
        </w:rPr>
        <w:t>- OAB/AM 6975, Any Gresy Carvalho da Silva</w:t>
      </w:r>
      <w:r>
        <w:rPr/>
        <w:t> </w:t>
      </w:r>
      <w:r>
        <w:rPr>
          <w:w w:val="80"/>
        </w:rPr>
        <w:t>- OAB/AM 12438, Igor Arnaud Ferreira</w:t>
      </w:r>
      <w:r>
        <w:rPr/>
        <w:t> </w:t>
      </w:r>
      <w:r>
        <w:rPr>
          <w:w w:val="80"/>
        </w:rPr>
        <w:t>- OAB/AM 10428, Laiz Araújo Russo de Melo e </w:t>
      </w:r>
      <w:r>
        <w:rPr>
          <w:w w:val="85"/>
        </w:rPr>
        <w:t>Silva</w:t>
      </w:r>
      <w:r>
        <w:rPr>
          <w:spacing w:val="-7"/>
          <w:w w:val="85"/>
        </w:rPr>
        <w:t> </w:t>
      </w:r>
      <w:r>
        <w:rPr>
          <w:w w:val="85"/>
        </w:rPr>
        <w:t>-</w:t>
      </w:r>
      <w:r>
        <w:rPr>
          <w:spacing w:val="-6"/>
          <w:w w:val="85"/>
        </w:rPr>
        <w:t> </w:t>
      </w:r>
      <w:r>
        <w:rPr>
          <w:w w:val="85"/>
        </w:rPr>
        <w:t>OAB/AM</w:t>
      </w:r>
      <w:r>
        <w:rPr>
          <w:spacing w:val="-7"/>
          <w:w w:val="85"/>
        </w:rPr>
        <w:t> </w:t>
      </w:r>
      <w:r>
        <w:rPr>
          <w:w w:val="85"/>
        </w:rPr>
        <w:t>6897</w:t>
      </w:r>
      <w:r>
        <w:rPr>
          <w:spacing w:val="-6"/>
          <w:w w:val="85"/>
        </w:rPr>
        <w:t> </w:t>
      </w:r>
      <w:r>
        <w:rPr>
          <w:w w:val="85"/>
        </w:rPr>
        <w:t>e</w:t>
      </w:r>
      <w:r>
        <w:rPr>
          <w:spacing w:val="-6"/>
          <w:w w:val="85"/>
        </w:rPr>
        <w:t> </w:t>
      </w:r>
      <w:r>
        <w:rPr>
          <w:w w:val="85"/>
        </w:rPr>
        <w:t>Camila</w:t>
      </w:r>
      <w:r>
        <w:rPr>
          <w:spacing w:val="-6"/>
          <w:w w:val="85"/>
        </w:rPr>
        <w:t> </w:t>
      </w:r>
      <w:r>
        <w:rPr>
          <w:w w:val="85"/>
        </w:rPr>
        <w:t>Pontes</w:t>
      </w:r>
      <w:r>
        <w:rPr>
          <w:spacing w:val="-6"/>
          <w:w w:val="85"/>
        </w:rPr>
        <w:t> </w:t>
      </w:r>
      <w:r>
        <w:rPr>
          <w:w w:val="85"/>
        </w:rPr>
        <w:t>Torres</w:t>
      </w:r>
      <w:r>
        <w:rPr>
          <w:spacing w:val="-6"/>
          <w:w w:val="85"/>
        </w:rPr>
        <w:t> </w:t>
      </w:r>
      <w:r>
        <w:rPr>
          <w:w w:val="85"/>
        </w:rPr>
        <w:t>-</w:t>
      </w:r>
      <w:r>
        <w:rPr>
          <w:spacing w:val="-7"/>
          <w:w w:val="85"/>
        </w:rPr>
        <w:t> </w:t>
      </w:r>
      <w:r>
        <w:rPr>
          <w:w w:val="85"/>
        </w:rPr>
        <w:t>OAB/AM</w:t>
      </w:r>
      <w:r>
        <w:rPr>
          <w:spacing w:val="-7"/>
          <w:w w:val="85"/>
        </w:rPr>
        <w:t> </w:t>
      </w:r>
      <w:r>
        <w:rPr>
          <w:w w:val="85"/>
        </w:rPr>
        <w:t>12280.</w:t>
      </w:r>
      <w:r>
        <w:rPr>
          <w:spacing w:val="-6"/>
          <w:w w:val="85"/>
        </w:rPr>
        <w:t> </w:t>
      </w:r>
      <w:r>
        <w:rPr>
          <w:rFonts w:ascii="Arial" w:hAnsi="Arial"/>
          <w:b/>
          <w:w w:val="85"/>
        </w:rPr>
        <w:t>ACÓRDÃO</w:t>
      </w:r>
      <w:r>
        <w:rPr>
          <w:rFonts w:ascii="Arial" w:hAnsi="Arial"/>
          <w:b/>
          <w:spacing w:val="-6"/>
          <w:w w:val="85"/>
        </w:rPr>
        <w:t> </w:t>
      </w:r>
      <w:r>
        <w:rPr>
          <w:rFonts w:ascii="Arial" w:hAnsi="Arial"/>
          <w:b/>
          <w:w w:val="85"/>
        </w:rPr>
        <w:t>Nº</w:t>
      </w:r>
      <w:r>
        <w:rPr>
          <w:rFonts w:ascii="Arial" w:hAnsi="Arial"/>
          <w:b/>
          <w:spacing w:val="-5"/>
          <w:w w:val="85"/>
        </w:rPr>
        <w:t> </w:t>
      </w:r>
      <w:r>
        <w:rPr>
          <w:rFonts w:ascii="Arial" w:hAnsi="Arial"/>
          <w:b/>
          <w:w w:val="85"/>
        </w:rPr>
        <w:t>982/2024:</w:t>
      </w:r>
      <w:r>
        <w:rPr>
          <w:rFonts w:ascii="Arial" w:hAnsi="Arial"/>
          <w:b/>
          <w:spacing w:val="-6"/>
          <w:w w:val="85"/>
        </w:rPr>
        <w:t> </w:t>
      </w:r>
      <w:r>
        <w:rPr>
          <w:w w:val="85"/>
        </w:rPr>
        <w:t>Vistos,</w:t>
      </w:r>
      <w:r>
        <w:rPr>
          <w:spacing w:val="-6"/>
          <w:w w:val="85"/>
        </w:rPr>
        <w:t> </w:t>
      </w:r>
      <w:r>
        <w:rPr>
          <w:w w:val="85"/>
        </w:rPr>
        <w:t>relatados</w:t>
      </w:r>
      <w:r>
        <w:rPr>
          <w:spacing w:val="-7"/>
          <w:w w:val="85"/>
        </w:rPr>
        <w:t> </w:t>
      </w:r>
      <w:r>
        <w:rPr>
          <w:w w:val="85"/>
        </w:rPr>
        <w:t>e</w:t>
      </w:r>
      <w:r>
        <w:rPr>
          <w:spacing w:val="-6"/>
          <w:w w:val="85"/>
        </w:rPr>
        <w:t> </w:t>
      </w:r>
      <w:r>
        <w:rPr>
          <w:w w:val="85"/>
        </w:rPr>
        <w:t>discutidos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w:t>
      </w:r>
      <w:r>
        <w:rPr/>
        <w:t> </w:t>
      </w:r>
      <w:r>
        <w:rPr>
          <w:w w:val="80"/>
        </w:rPr>
        <w:t>do</w:t>
      </w:r>
      <w:r>
        <w:rPr/>
        <w:t> </w:t>
      </w:r>
      <w:r>
        <w:rPr>
          <w:w w:val="80"/>
        </w:rPr>
        <w:t>Estado do Amazonas, reunidos em Sessão do</w:t>
      </w:r>
      <w:r>
        <w:rPr/>
        <w:t> </w:t>
      </w:r>
      <w:r>
        <w:rPr>
          <w:rFonts w:ascii="Arial" w:hAnsi="Arial"/>
          <w:b/>
          <w:w w:val="80"/>
        </w:rPr>
        <w:t>Tribunal Pleno</w:t>
      </w:r>
      <w:r>
        <w:rPr>
          <w:w w:val="80"/>
        </w:rPr>
        <w:t>, no exercício da competência atribuída pelo art. 11, inciso III, alínea </w:t>
      </w:r>
      <w:r>
        <w:rPr>
          <w:w w:val="85"/>
        </w:rPr>
        <w:t>“g”,</w:t>
      </w:r>
      <w:r>
        <w:rPr>
          <w:w w:val="85"/>
        </w:rPr>
        <w:t> da</w:t>
      </w:r>
      <w:r>
        <w:rPr>
          <w:w w:val="85"/>
        </w:rPr>
        <w:t> Resolução</w:t>
      </w:r>
      <w:r>
        <w:rPr>
          <w:w w:val="85"/>
        </w:rPr>
        <w:t> nº</w:t>
      </w:r>
      <w:r>
        <w:rPr>
          <w:w w:val="85"/>
        </w:rPr>
        <w:t> 04/2002-TCE/AM,</w:t>
      </w:r>
      <w:r>
        <w:rPr>
          <w:w w:val="85"/>
        </w:rPr>
        <w:t> </w:t>
      </w:r>
      <w:r>
        <w:rPr>
          <w:rFonts w:ascii="Arial" w:hAnsi="Arial"/>
          <w:b/>
          <w:w w:val="85"/>
        </w:rPr>
        <w:t>à</w:t>
      </w:r>
      <w:r>
        <w:rPr>
          <w:rFonts w:ascii="Arial" w:hAnsi="Arial"/>
          <w:b/>
          <w:w w:val="85"/>
        </w:rPr>
        <w:t> unanimidade</w:t>
      </w:r>
      <w:r>
        <w:rPr>
          <w:rFonts w:ascii="Arial" w:hAnsi="Arial"/>
          <w:b/>
          <w:w w:val="85"/>
        </w:rPr>
        <w:t> </w:t>
      </w:r>
      <w:r>
        <w:rPr>
          <w:w w:val="85"/>
        </w:rPr>
        <w:t>nos</w:t>
      </w:r>
      <w:r>
        <w:rPr>
          <w:w w:val="85"/>
        </w:rPr>
        <w:t> termos</w:t>
      </w:r>
      <w:r>
        <w:rPr>
          <w:w w:val="85"/>
        </w:rPr>
        <w:t> do</w:t>
      </w:r>
      <w:r>
        <w:rPr>
          <w:w w:val="85"/>
        </w:rPr>
        <w:t> voto</w:t>
      </w:r>
      <w:r>
        <w:rPr>
          <w:w w:val="85"/>
        </w:rPr>
        <w:t> do</w:t>
      </w:r>
      <w:r>
        <w:rPr>
          <w:w w:val="85"/>
        </w:rPr>
        <w:t> Excelentíssimo</w:t>
      </w:r>
      <w:r>
        <w:rPr>
          <w:w w:val="85"/>
        </w:rPr>
        <w:t> Senhor Conselheiro- </w:t>
      </w:r>
      <w:r>
        <w:rPr>
          <w:w w:val="80"/>
        </w:rPr>
        <w:t>Relator, </w:t>
      </w:r>
      <w:r>
        <w:rPr>
          <w:rFonts w:ascii="Arial" w:hAnsi="Arial"/>
          <w:b/>
          <w:w w:val="80"/>
        </w:rPr>
        <w:t>em divergência </w:t>
      </w:r>
      <w:r>
        <w:rPr>
          <w:w w:val="80"/>
        </w:rPr>
        <w:t>com pronunciamento do Ministério Público junto a este Tribunal, no sentido</w:t>
      </w:r>
      <w:r>
        <w:rPr/>
        <w:t> </w:t>
      </w:r>
      <w:r>
        <w:rPr>
          <w:w w:val="80"/>
        </w:rPr>
        <w:t>de: </w:t>
      </w:r>
      <w:r>
        <w:rPr>
          <w:rFonts w:ascii="Arial" w:hAnsi="Arial"/>
          <w:b/>
          <w:w w:val="80"/>
        </w:rPr>
        <w:t>8.1. Conhecer </w:t>
      </w:r>
      <w:r>
        <w:rPr>
          <w:w w:val="80"/>
        </w:rPr>
        <w:t>do presente</w:t>
      </w:r>
      <w:r>
        <w:rPr/>
        <w:t> </w:t>
      </w:r>
      <w:r>
        <w:rPr>
          <w:w w:val="80"/>
        </w:rPr>
        <w:t>Recurso</w:t>
      </w:r>
      <w:r>
        <w:rPr/>
        <w:t> </w:t>
      </w:r>
      <w:r>
        <w:rPr>
          <w:w w:val="80"/>
        </w:rPr>
        <w:t>de</w:t>
      </w:r>
      <w:r>
        <w:rPr/>
        <w:t> </w:t>
      </w:r>
      <w:r>
        <w:rPr>
          <w:w w:val="80"/>
        </w:rPr>
        <w:t>Revisão,</w:t>
      </w:r>
      <w:r>
        <w:rPr/>
        <w:t> </w:t>
      </w:r>
      <w:r>
        <w:rPr>
          <w:w w:val="80"/>
        </w:rPr>
        <w:t>interposto pelo Sr. Bruno</w:t>
      </w:r>
      <w:r>
        <w:rPr/>
        <w:t> </w:t>
      </w:r>
      <w:r>
        <w:rPr>
          <w:w w:val="80"/>
        </w:rPr>
        <w:t>Luis Litaiff Ramalho,</w:t>
      </w:r>
      <w:r>
        <w:rPr/>
        <w:t> </w:t>
      </w:r>
      <w:r>
        <w:rPr>
          <w:w w:val="80"/>
        </w:rPr>
        <w:t>por preencher os requisitos previstos no art.</w:t>
      </w:r>
      <w:r>
        <w:rPr/>
        <w:t> </w:t>
      </w:r>
      <w:r>
        <w:rPr>
          <w:spacing w:val="-2"/>
          <w:w w:val="85"/>
        </w:rPr>
        <w:t>145 c/c art. 157 da Resolução n. 04/2002-TCE/AM; </w:t>
      </w:r>
      <w:r>
        <w:rPr>
          <w:rFonts w:ascii="Arial" w:hAnsi="Arial"/>
          <w:b/>
          <w:spacing w:val="-2"/>
          <w:w w:val="85"/>
        </w:rPr>
        <w:t>8.2. Dar Provimento Parcial </w:t>
      </w:r>
      <w:r>
        <w:rPr>
          <w:spacing w:val="-2"/>
          <w:w w:val="85"/>
        </w:rPr>
        <w:t>ao Recurso de Revisão manejado pelo </w:t>
      </w:r>
      <w:r>
        <w:rPr>
          <w:w w:val="85"/>
        </w:rPr>
        <w:t>Sr. Bruno Luis Litaiff Ramalho, para fins de reformar o Acórdão n° 742/2023</w:t>
      </w:r>
      <w:r>
        <w:rPr>
          <w:w w:val="85"/>
        </w:rPr>
        <w:t> – TCE – Tribunal Pleno, nos seguintes termos: </w:t>
      </w:r>
      <w:r>
        <w:rPr>
          <w:rFonts w:ascii="Arial" w:hAnsi="Arial"/>
          <w:b/>
          <w:w w:val="85"/>
        </w:rPr>
        <w:t>8.2.1. </w:t>
      </w:r>
      <w:r>
        <w:rPr>
          <w:w w:val="85"/>
        </w:rPr>
        <w:t>Dar</w:t>
      </w:r>
      <w:r>
        <w:rPr>
          <w:spacing w:val="-1"/>
          <w:w w:val="85"/>
        </w:rPr>
        <w:t> </w:t>
      </w:r>
      <w:r>
        <w:rPr>
          <w:w w:val="85"/>
        </w:rPr>
        <w:t>Provimento</w:t>
      </w:r>
      <w:r>
        <w:rPr>
          <w:spacing w:val="-2"/>
          <w:w w:val="85"/>
        </w:rPr>
        <w:t> </w:t>
      </w:r>
      <w:r>
        <w:rPr>
          <w:w w:val="85"/>
        </w:rPr>
        <w:t>aos</w:t>
      </w:r>
      <w:r>
        <w:rPr>
          <w:spacing w:val="-3"/>
          <w:w w:val="85"/>
        </w:rPr>
        <w:t> </w:t>
      </w:r>
      <w:r>
        <w:rPr>
          <w:w w:val="85"/>
        </w:rPr>
        <w:t>Embargos</w:t>
      </w:r>
      <w:r>
        <w:rPr>
          <w:spacing w:val="-1"/>
          <w:w w:val="85"/>
        </w:rPr>
        <w:t> </w:t>
      </w:r>
      <w:r>
        <w:rPr>
          <w:w w:val="85"/>
        </w:rPr>
        <w:t>de</w:t>
      </w:r>
      <w:r>
        <w:rPr>
          <w:spacing w:val="-1"/>
          <w:w w:val="85"/>
        </w:rPr>
        <w:t> </w:t>
      </w:r>
      <w:r>
        <w:rPr>
          <w:w w:val="85"/>
        </w:rPr>
        <w:t>Declaração</w:t>
      </w:r>
      <w:r>
        <w:rPr>
          <w:spacing w:val="-3"/>
          <w:w w:val="85"/>
        </w:rPr>
        <w:t> </w:t>
      </w:r>
      <w:r>
        <w:rPr>
          <w:w w:val="85"/>
        </w:rPr>
        <w:t>opostos</w:t>
      </w:r>
      <w:r>
        <w:rPr>
          <w:spacing w:val="-3"/>
          <w:w w:val="85"/>
        </w:rPr>
        <w:t> </w:t>
      </w:r>
      <w:r>
        <w:rPr>
          <w:w w:val="85"/>
        </w:rPr>
        <w:t>pelo</w:t>
      </w:r>
      <w:r>
        <w:rPr>
          <w:spacing w:val="-1"/>
          <w:w w:val="85"/>
        </w:rPr>
        <w:t> </w:t>
      </w:r>
      <w:r>
        <w:rPr>
          <w:w w:val="85"/>
        </w:rPr>
        <w:t>Sr.</w:t>
      </w:r>
      <w:r>
        <w:rPr>
          <w:spacing w:val="-3"/>
          <w:w w:val="85"/>
        </w:rPr>
        <w:t> </w:t>
      </w:r>
      <w:r>
        <w:rPr>
          <w:w w:val="85"/>
        </w:rPr>
        <w:t>Bruno</w:t>
      </w:r>
      <w:r>
        <w:rPr>
          <w:spacing w:val="-3"/>
          <w:w w:val="85"/>
        </w:rPr>
        <w:t> </w:t>
      </w:r>
      <w:r>
        <w:rPr>
          <w:w w:val="85"/>
        </w:rPr>
        <w:t>Luis</w:t>
      </w:r>
      <w:r>
        <w:rPr>
          <w:spacing w:val="-3"/>
          <w:w w:val="85"/>
        </w:rPr>
        <w:t> </w:t>
      </w:r>
      <w:r>
        <w:rPr>
          <w:w w:val="85"/>
        </w:rPr>
        <w:t>Litaiff</w:t>
      </w:r>
      <w:r>
        <w:rPr>
          <w:spacing w:val="-3"/>
          <w:w w:val="85"/>
        </w:rPr>
        <w:t> </w:t>
      </w:r>
      <w:r>
        <w:rPr>
          <w:w w:val="85"/>
        </w:rPr>
        <w:t>Ramalho,</w:t>
      </w:r>
      <w:r>
        <w:rPr>
          <w:spacing w:val="-1"/>
          <w:w w:val="85"/>
        </w:rPr>
        <w:t> </w:t>
      </w:r>
      <w:r>
        <w:rPr>
          <w:w w:val="85"/>
        </w:rPr>
        <w:t>reformando</w:t>
      </w:r>
      <w:r>
        <w:rPr>
          <w:spacing w:val="-4"/>
          <w:w w:val="85"/>
        </w:rPr>
        <w:t> </w:t>
      </w:r>
      <w:r>
        <w:rPr>
          <w:w w:val="85"/>
        </w:rPr>
        <w:t>o Acórdão</w:t>
      </w:r>
      <w:r>
        <w:rPr>
          <w:spacing w:val="-2"/>
          <w:w w:val="85"/>
        </w:rPr>
        <w:t> </w:t>
      </w:r>
      <w:r>
        <w:rPr>
          <w:w w:val="85"/>
        </w:rPr>
        <w:t>nº</w:t>
      </w:r>
      <w:r>
        <w:rPr>
          <w:spacing w:val="-5"/>
          <w:w w:val="85"/>
        </w:rPr>
        <w:t> </w:t>
      </w:r>
      <w:r>
        <w:rPr>
          <w:w w:val="85"/>
        </w:rPr>
        <w:t>300/2023 –</w:t>
      </w:r>
      <w:r>
        <w:rPr>
          <w:spacing w:val="-4"/>
          <w:w w:val="85"/>
        </w:rPr>
        <w:t> </w:t>
      </w:r>
      <w:r>
        <w:rPr>
          <w:w w:val="85"/>
        </w:rPr>
        <w:t>TCE</w:t>
      </w:r>
      <w:r>
        <w:rPr>
          <w:spacing w:val="-2"/>
          <w:w w:val="85"/>
        </w:rPr>
        <w:t> </w:t>
      </w:r>
      <w:r>
        <w:rPr>
          <w:w w:val="85"/>
        </w:rPr>
        <w:t>–</w:t>
      </w:r>
      <w:r>
        <w:rPr>
          <w:spacing w:val="-2"/>
          <w:w w:val="85"/>
        </w:rPr>
        <w:t> </w:t>
      </w:r>
      <w:r>
        <w:rPr>
          <w:w w:val="85"/>
        </w:rPr>
        <w:t>Tribunal</w:t>
      </w:r>
      <w:r>
        <w:rPr>
          <w:spacing w:val="-5"/>
          <w:w w:val="85"/>
        </w:rPr>
        <w:t> </w:t>
      </w:r>
      <w:r>
        <w:rPr>
          <w:w w:val="85"/>
        </w:rPr>
        <w:t>Pleno,</w:t>
      </w:r>
      <w:r>
        <w:rPr>
          <w:spacing w:val="-5"/>
          <w:w w:val="85"/>
        </w:rPr>
        <w:t> </w:t>
      </w:r>
      <w:r>
        <w:rPr>
          <w:w w:val="85"/>
        </w:rPr>
        <w:t>de</w:t>
      </w:r>
      <w:r>
        <w:rPr>
          <w:spacing w:val="-2"/>
          <w:w w:val="85"/>
        </w:rPr>
        <w:t> </w:t>
      </w:r>
      <w:r>
        <w:rPr>
          <w:w w:val="85"/>
        </w:rPr>
        <w:t>forma</w:t>
      </w:r>
      <w:r>
        <w:rPr>
          <w:spacing w:val="-2"/>
          <w:w w:val="85"/>
        </w:rPr>
        <w:t> </w:t>
      </w:r>
      <w:r>
        <w:rPr>
          <w:w w:val="85"/>
        </w:rPr>
        <w:t>a</w:t>
      </w:r>
      <w:r>
        <w:rPr>
          <w:spacing w:val="-2"/>
          <w:w w:val="85"/>
        </w:rPr>
        <w:t> </w:t>
      </w:r>
      <w:r>
        <w:rPr>
          <w:w w:val="85"/>
        </w:rPr>
        <w:t>prover</w:t>
      </w:r>
      <w:r>
        <w:rPr>
          <w:spacing w:val="-3"/>
          <w:w w:val="85"/>
        </w:rPr>
        <w:t> </w:t>
      </w:r>
      <w:r>
        <w:rPr>
          <w:w w:val="85"/>
        </w:rPr>
        <w:t>parcialmente</w:t>
      </w:r>
      <w:r>
        <w:rPr>
          <w:spacing w:val="-5"/>
          <w:w w:val="85"/>
        </w:rPr>
        <w:t> </w:t>
      </w:r>
      <w:r>
        <w:rPr>
          <w:w w:val="85"/>
        </w:rPr>
        <w:t>o</w:t>
      </w:r>
      <w:r>
        <w:rPr>
          <w:spacing w:val="-2"/>
          <w:w w:val="85"/>
        </w:rPr>
        <w:t> </w:t>
      </w:r>
      <w:r>
        <w:rPr>
          <w:w w:val="85"/>
        </w:rPr>
        <w:t>Recurso</w:t>
      </w:r>
      <w:r>
        <w:rPr>
          <w:spacing w:val="-5"/>
          <w:w w:val="85"/>
        </w:rPr>
        <w:t> </w:t>
      </w:r>
      <w:r>
        <w:rPr>
          <w:w w:val="85"/>
        </w:rPr>
        <w:t>de</w:t>
      </w:r>
      <w:r>
        <w:rPr>
          <w:spacing w:val="-4"/>
          <w:w w:val="85"/>
        </w:rPr>
        <w:t> </w:t>
      </w:r>
      <w:r>
        <w:rPr>
          <w:w w:val="85"/>
        </w:rPr>
        <w:t>Reconsideração</w:t>
      </w:r>
      <w:r>
        <w:rPr>
          <w:spacing w:val="-2"/>
          <w:w w:val="85"/>
        </w:rPr>
        <w:t> </w:t>
      </w:r>
      <w:r>
        <w:rPr>
          <w:w w:val="85"/>
        </w:rPr>
        <w:t>manejado pelo interessado, para fins</w:t>
      </w:r>
      <w:r>
        <w:rPr>
          <w:spacing w:val="-1"/>
          <w:w w:val="85"/>
        </w:rPr>
        <w:t> </w:t>
      </w:r>
      <w:r>
        <w:rPr>
          <w:w w:val="85"/>
        </w:rPr>
        <w:t>de anular a penalidade pecuniária que lhe foi</w:t>
      </w:r>
      <w:r>
        <w:rPr>
          <w:spacing w:val="-2"/>
          <w:w w:val="85"/>
        </w:rPr>
        <w:t> </w:t>
      </w:r>
      <w:r>
        <w:rPr>
          <w:w w:val="85"/>
        </w:rPr>
        <w:t>aplicada no item</w:t>
      </w:r>
      <w:r>
        <w:rPr>
          <w:spacing w:val="-2"/>
          <w:w w:val="85"/>
        </w:rPr>
        <w:t> </w:t>
      </w:r>
      <w:r>
        <w:rPr>
          <w:w w:val="85"/>
        </w:rPr>
        <w:t>9.3 do Acórdão</w:t>
      </w:r>
      <w:r>
        <w:rPr>
          <w:spacing w:val="-2"/>
          <w:w w:val="85"/>
        </w:rPr>
        <w:t> </w:t>
      </w:r>
      <w:r>
        <w:rPr>
          <w:w w:val="85"/>
        </w:rPr>
        <w:t>n° 688/2021- </w:t>
      </w:r>
      <w:r>
        <w:rPr>
          <w:w w:val="80"/>
        </w:rPr>
        <w:t>TCE-Tribunal</w:t>
      </w:r>
      <w:r>
        <w:rPr/>
        <w:t> </w:t>
      </w:r>
      <w:r>
        <w:rPr>
          <w:w w:val="80"/>
        </w:rPr>
        <w:t>Pleno,</w:t>
      </w:r>
      <w:r>
        <w:rPr/>
        <w:t> </w:t>
      </w:r>
      <w:r>
        <w:rPr>
          <w:w w:val="80"/>
        </w:rPr>
        <w:t>mantendo-se</w:t>
      </w:r>
      <w:r>
        <w:rPr/>
        <w:t> </w:t>
      </w:r>
      <w:r>
        <w:rPr>
          <w:w w:val="80"/>
        </w:rPr>
        <w:t>inalterados</w:t>
      </w:r>
      <w:r>
        <w:rPr/>
        <w:t> </w:t>
      </w:r>
      <w:r>
        <w:rPr>
          <w:w w:val="80"/>
        </w:rPr>
        <w:t>os</w:t>
      </w:r>
      <w:r>
        <w:rPr/>
        <w:t> </w:t>
      </w:r>
      <w:r>
        <w:rPr>
          <w:w w:val="80"/>
        </w:rPr>
        <w:t>demais</w:t>
      </w:r>
      <w:r>
        <w:rPr/>
        <w:t> </w:t>
      </w:r>
      <w:r>
        <w:rPr>
          <w:w w:val="80"/>
        </w:rPr>
        <w:t>itens;</w:t>
      </w:r>
      <w:r>
        <w:rPr>
          <w:spacing w:val="20"/>
        </w:rPr>
        <w:t> </w:t>
      </w:r>
      <w:r>
        <w:rPr>
          <w:rFonts w:ascii="Arial" w:hAnsi="Arial"/>
          <w:b/>
          <w:w w:val="80"/>
        </w:rPr>
        <w:t>8.2.2.</w:t>
      </w:r>
      <w:r>
        <w:rPr>
          <w:rFonts w:ascii="Arial" w:hAnsi="Arial"/>
          <w:b/>
        </w:rPr>
        <w:t> </w:t>
      </w:r>
      <w:r>
        <w:rPr>
          <w:w w:val="80"/>
        </w:rPr>
        <w:t>Dar</w:t>
      </w:r>
      <w:r>
        <w:rPr/>
        <w:t> </w:t>
      </w:r>
      <w:r>
        <w:rPr>
          <w:w w:val="80"/>
        </w:rPr>
        <w:t>ciência</w:t>
      </w:r>
      <w:r>
        <w:rPr/>
        <w:t> </w:t>
      </w:r>
      <w:r>
        <w:rPr>
          <w:w w:val="80"/>
        </w:rPr>
        <w:t>do</w:t>
      </w:r>
      <w:r>
        <w:rPr/>
        <w:t> </w:t>
      </w:r>
      <w:r>
        <w:rPr>
          <w:w w:val="80"/>
        </w:rPr>
        <w:t>desfecho</w:t>
      </w:r>
      <w:r>
        <w:rPr/>
        <w:t> </w:t>
      </w:r>
      <w:r>
        <w:rPr>
          <w:w w:val="80"/>
        </w:rPr>
        <w:t>destes</w:t>
      </w:r>
      <w:r>
        <w:rPr/>
        <w:t> </w:t>
      </w:r>
      <w:r>
        <w:rPr>
          <w:w w:val="80"/>
        </w:rPr>
        <w:t>autos</w:t>
      </w:r>
      <w:r>
        <w:rPr/>
        <w:t> </w:t>
      </w:r>
      <w:r>
        <w:rPr>
          <w:w w:val="80"/>
        </w:rPr>
        <w:t>aos</w:t>
      </w:r>
      <w:r>
        <w:rPr/>
        <w:t> </w:t>
      </w:r>
      <w:r>
        <w:rPr>
          <w:w w:val="80"/>
        </w:rPr>
        <w:t>patronos</w:t>
      </w:r>
      <w:r>
        <w:rPr>
          <w:spacing w:val="40"/>
        </w:rPr>
        <w:t> </w:t>
      </w:r>
      <w:r>
        <w:rPr>
          <w:w w:val="80"/>
        </w:rPr>
        <w:t>do embargante, Sr. Bruno Luis Litaiff Ramalho;</w:t>
      </w:r>
      <w:r>
        <w:rPr/>
        <w:t> </w:t>
      </w:r>
      <w:r>
        <w:rPr>
          <w:rFonts w:ascii="Arial" w:hAnsi="Arial"/>
          <w:b/>
          <w:w w:val="80"/>
        </w:rPr>
        <w:t>8.2.3. </w:t>
      </w:r>
      <w:r>
        <w:rPr>
          <w:w w:val="80"/>
        </w:rPr>
        <w:t>Conhecer dos Embargos de Declaração opostos pelo Sr. Bruno Luis </w:t>
      </w:r>
      <w:r>
        <w:rPr>
          <w:w w:val="85"/>
        </w:rPr>
        <w:t>Litaiff Ramalho, em face do Acórdão nº 300/2023 – TCE – Tribunal Pleno, por preencher os requisitos legais; </w:t>
      </w:r>
      <w:r>
        <w:rPr>
          <w:rFonts w:ascii="Arial" w:hAnsi="Arial"/>
          <w:b/>
          <w:w w:val="85"/>
        </w:rPr>
        <w:t>8.3. Dar </w:t>
      </w:r>
      <w:r>
        <w:rPr>
          <w:rFonts w:ascii="Arial" w:hAnsi="Arial"/>
          <w:b/>
          <w:w w:val="80"/>
        </w:rPr>
        <w:t>ciência</w:t>
      </w:r>
      <w:r>
        <w:rPr>
          <w:rFonts w:ascii="Arial" w:hAnsi="Arial"/>
          <w:b/>
        </w:rPr>
        <w:t> </w:t>
      </w:r>
      <w:r>
        <w:rPr>
          <w:w w:val="80"/>
        </w:rPr>
        <w:t>dos</w:t>
      </w:r>
      <w:r>
        <w:rPr/>
        <w:t> </w:t>
      </w:r>
      <w:r>
        <w:rPr>
          <w:w w:val="80"/>
        </w:rPr>
        <w:t>termos</w:t>
      </w:r>
      <w:r>
        <w:rPr/>
        <w:t> </w:t>
      </w:r>
      <w:r>
        <w:rPr>
          <w:w w:val="80"/>
        </w:rPr>
        <w:t>do</w:t>
      </w:r>
      <w:r>
        <w:rPr/>
        <w:t> </w:t>
      </w:r>
      <w:r>
        <w:rPr>
          <w:rFonts w:ascii="Arial" w:hAnsi="Arial"/>
          <w:i/>
          <w:w w:val="80"/>
        </w:rPr>
        <w:t>decisum</w:t>
      </w:r>
      <w:r>
        <w:rPr>
          <w:rFonts w:ascii="Arial" w:hAnsi="Arial"/>
          <w:i/>
        </w:rPr>
        <w:t> </w:t>
      </w:r>
      <w:r>
        <w:rPr>
          <w:w w:val="80"/>
        </w:rPr>
        <w:t>ao</w:t>
      </w:r>
      <w:r>
        <w:rPr/>
        <w:t> </w:t>
      </w:r>
      <w:r>
        <w:rPr>
          <w:w w:val="80"/>
        </w:rPr>
        <w:t>Sr.</w:t>
      </w:r>
      <w:r>
        <w:rPr/>
        <w:t> </w:t>
      </w:r>
      <w:r>
        <w:rPr>
          <w:w w:val="80"/>
        </w:rPr>
        <w:t>Bruno</w:t>
      </w:r>
      <w:r>
        <w:rPr/>
        <w:t> </w:t>
      </w:r>
      <w:r>
        <w:rPr>
          <w:w w:val="80"/>
        </w:rPr>
        <w:t>Luis</w:t>
      </w:r>
      <w:r>
        <w:rPr/>
        <w:t> </w:t>
      </w:r>
      <w:r>
        <w:rPr>
          <w:w w:val="80"/>
        </w:rPr>
        <w:t>Litaiff</w:t>
      </w:r>
      <w:r>
        <w:rPr/>
        <w:t> </w:t>
      </w:r>
      <w:r>
        <w:rPr>
          <w:w w:val="80"/>
        </w:rPr>
        <w:t>Ramalho,</w:t>
      </w:r>
      <w:r>
        <w:rPr/>
        <w:t> </w:t>
      </w:r>
      <w:r>
        <w:rPr>
          <w:w w:val="80"/>
        </w:rPr>
        <w:t>assim</w:t>
      </w:r>
      <w:r>
        <w:rPr/>
        <w:t> </w:t>
      </w:r>
      <w:r>
        <w:rPr>
          <w:w w:val="80"/>
        </w:rPr>
        <w:t>como</w:t>
      </w:r>
      <w:r>
        <w:rPr/>
        <w:t> </w:t>
      </w:r>
      <w:r>
        <w:rPr>
          <w:w w:val="80"/>
        </w:rPr>
        <w:t>aos</w:t>
      </w:r>
      <w:r>
        <w:rPr/>
        <w:t> </w:t>
      </w:r>
      <w:r>
        <w:rPr>
          <w:w w:val="80"/>
        </w:rPr>
        <w:t>seus</w:t>
      </w:r>
      <w:r>
        <w:rPr/>
        <w:t> </w:t>
      </w:r>
      <w:r>
        <w:rPr>
          <w:w w:val="80"/>
        </w:rPr>
        <w:t>patronos,</w:t>
      </w:r>
      <w:r>
        <w:rPr/>
        <w:t> </w:t>
      </w:r>
      <w:r>
        <w:rPr>
          <w:w w:val="80"/>
        </w:rPr>
        <w:t>cf.</w:t>
      </w:r>
      <w:r>
        <w:rPr/>
        <w:t> </w:t>
      </w:r>
      <w:r>
        <w:rPr>
          <w:w w:val="80"/>
        </w:rPr>
        <w:t>procuração</w:t>
      </w:r>
      <w:r>
        <w:rPr/>
        <w:t> </w:t>
      </w:r>
      <w:r>
        <w:rPr>
          <w:w w:val="80"/>
        </w:rPr>
        <w:t>acostada à fl. 22; </w:t>
      </w:r>
      <w:r>
        <w:rPr>
          <w:rFonts w:ascii="Arial" w:hAnsi="Arial"/>
          <w:b/>
          <w:w w:val="80"/>
        </w:rPr>
        <w:t>8.4. Arquivar </w:t>
      </w:r>
      <w:r>
        <w:rPr>
          <w:w w:val="80"/>
        </w:rPr>
        <w:t>os presentes autos, após cumpridas as devidas formalidades legais ou outras determinações deste </w:t>
      </w:r>
      <w:r>
        <w:rPr>
          <w:spacing w:val="-2"/>
          <w:w w:val="85"/>
        </w:rPr>
        <w:t>Tribunal. </w:t>
      </w:r>
      <w:r>
        <w:rPr>
          <w:rFonts w:ascii="Arial" w:hAnsi="Arial"/>
          <w:b/>
          <w:spacing w:val="-2"/>
          <w:w w:val="85"/>
        </w:rPr>
        <w:t>Especificação do quórum: </w:t>
      </w:r>
      <w:r>
        <w:rPr>
          <w:spacing w:val="-2"/>
          <w:w w:val="85"/>
        </w:rPr>
        <w:t>Conselheiros: Yara Amazônia Lins Rodrigues dos Santos (Presidente), Júlio Assis </w:t>
      </w:r>
      <w:r>
        <w:rPr>
          <w:w w:val="80"/>
        </w:rPr>
        <w:t>Corrêa</w:t>
      </w:r>
      <w:r>
        <w:rPr/>
        <w:t> </w:t>
      </w:r>
      <w:r>
        <w:rPr>
          <w:w w:val="80"/>
        </w:rPr>
        <w:t>Pinheiro,</w:t>
      </w:r>
      <w:r>
        <w:rPr/>
        <w:t> </w:t>
      </w:r>
      <w:r>
        <w:rPr>
          <w:w w:val="80"/>
        </w:rPr>
        <w:t>Érico</w:t>
      </w:r>
      <w:r>
        <w:rPr/>
        <w:t> </w:t>
      </w:r>
      <w:r>
        <w:rPr>
          <w:w w:val="80"/>
        </w:rPr>
        <w:t>Xavier</w:t>
      </w:r>
      <w:r>
        <w:rPr/>
        <w:t> </w:t>
      </w:r>
      <w:r>
        <w:rPr>
          <w:w w:val="80"/>
        </w:rPr>
        <w:t>Desterro</w:t>
      </w:r>
      <w:r>
        <w:rPr/>
        <w:t> </w:t>
      </w:r>
      <w:r>
        <w:rPr>
          <w:w w:val="80"/>
        </w:rPr>
        <w:t>e</w:t>
      </w:r>
      <w:r>
        <w:rPr/>
        <w:t> </w:t>
      </w:r>
      <w:r>
        <w:rPr>
          <w:w w:val="80"/>
        </w:rPr>
        <w:t>Silva,</w:t>
      </w:r>
      <w:r>
        <w:rPr/>
        <w:t> </w:t>
      </w:r>
      <w:r>
        <w:rPr>
          <w:w w:val="80"/>
        </w:rPr>
        <w:t>Mario</w:t>
      </w:r>
      <w:r>
        <w:rPr/>
        <w:t> </w:t>
      </w:r>
      <w:r>
        <w:rPr>
          <w:w w:val="80"/>
        </w:rPr>
        <w:t>Manoel</w:t>
      </w:r>
      <w:r>
        <w:rPr/>
        <w:t> </w:t>
      </w:r>
      <w:r>
        <w:rPr>
          <w:w w:val="80"/>
        </w:rPr>
        <w:t>Coelho</w:t>
      </w:r>
      <w:r>
        <w:rPr/>
        <w:t> </w:t>
      </w:r>
      <w:r>
        <w:rPr>
          <w:w w:val="80"/>
        </w:rPr>
        <w:t>de</w:t>
      </w:r>
      <w:r>
        <w:rPr/>
        <w:t> </w:t>
      </w:r>
      <w:r>
        <w:rPr>
          <w:w w:val="80"/>
        </w:rPr>
        <w:t>Mello</w:t>
      </w:r>
      <w:r>
        <w:rPr/>
        <w:t> </w:t>
      </w:r>
      <w:r>
        <w:rPr>
          <w:w w:val="80"/>
        </w:rPr>
        <w:t>e</w:t>
      </w:r>
      <w:r>
        <w:rPr/>
        <w:t> </w:t>
      </w:r>
      <w:r>
        <w:rPr>
          <w:w w:val="80"/>
        </w:rPr>
        <w:t>Luis</w:t>
      </w:r>
      <w:r>
        <w:rPr/>
        <w:t> </w:t>
      </w:r>
      <w:r>
        <w:rPr>
          <w:w w:val="80"/>
        </w:rPr>
        <w:t>Fabian</w:t>
      </w:r>
      <w:r>
        <w:rPr/>
        <w:t> </w:t>
      </w:r>
      <w:r>
        <w:rPr>
          <w:w w:val="80"/>
        </w:rPr>
        <w:t>Pereira</w:t>
      </w:r>
      <w:r>
        <w:rPr/>
        <w:t> </w:t>
      </w:r>
      <w:r>
        <w:rPr>
          <w:w w:val="80"/>
        </w:rPr>
        <w:t>Barbosa.</w:t>
      </w:r>
      <w:r>
        <w:rPr/>
        <w:t> </w:t>
      </w:r>
      <w:r>
        <w:rPr>
          <w:rFonts w:ascii="Arial" w:hAnsi="Arial"/>
          <w:b/>
          <w:w w:val="80"/>
        </w:rPr>
        <w:t>Declaração de impedimento: </w:t>
      </w:r>
      <w:r>
        <w:rPr>
          <w:w w:val="80"/>
        </w:rPr>
        <w:t>Conselheiro Josué Cláudio de Souza Neto e Conselheiro Convocado Mário José de Moraes Costa Filho </w:t>
      </w:r>
      <w:r>
        <w:rPr>
          <w:w w:val="85"/>
        </w:rPr>
        <w:t>(art. 65 do Regimento Interno).</w:t>
      </w:r>
    </w:p>
    <w:p>
      <w:pPr>
        <w:spacing w:before="187"/>
        <w:ind w:left="2" w:right="137" w:firstLine="0"/>
        <w:jc w:val="both"/>
        <w:rPr>
          <w:sz w:val="24"/>
        </w:rPr>
      </w:pPr>
      <w:r>
        <w:rPr>
          <w:rFonts w:ascii="Arial" w:hAnsi="Arial"/>
          <w:b/>
          <w:w w:val="85"/>
          <w:sz w:val="24"/>
        </w:rPr>
        <w:t>PROCESSO</w:t>
      </w:r>
      <w:r>
        <w:rPr>
          <w:rFonts w:ascii="Arial" w:hAnsi="Arial"/>
          <w:b/>
          <w:spacing w:val="-7"/>
          <w:w w:val="85"/>
          <w:sz w:val="24"/>
        </w:rPr>
        <w:t> </w:t>
      </w:r>
      <w:r>
        <w:rPr>
          <w:rFonts w:ascii="Arial" w:hAnsi="Arial"/>
          <w:b/>
          <w:w w:val="85"/>
          <w:sz w:val="24"/>
        </w:rPr>
        <w:t>Nº</w:t>
      </w:r>
      <w:r>
        <w:rPr>
          <w:rFonts w:ascii="Arial" w:hAnsi="Arial"/>
          <w:b/>
          <w:spacing w:val="-7"/>
          <w:w w:val="85"/>
          <w:sz w:val="24"/>
        </w:rPr>
        <w:t> </w:t>
      </w:r>
      <w:r>
        <w:rPr>
          <w:rFonts w:ascii="Arial" w:hAnsi="Arial"/>
          <w:b/>
          <w:w w:val="85"/>
          <w:sz w:val="24"/>
        </w:rPr>
        <w:t>10.233/2024</w:t>
      </w:r>
      <w:r>
        <w:rPr>
          <w:rFonts w:ascii="Arial" w:hAnsi="Arial"/>
          <w:b/>
          <w:spacing w:val="-6"/>
          <w:w w:val="85"/>
          <w:sz w:val="24"/>
        </w:rPr>
        <w:t> </w:t>
      </w:r>
      <w:r>
        <w:rPr>
          <w:rFonts w:ascii="Arial" w:hAnsi="Arial"/>
          <w:b/>
          <w:w w:val="85"/>
          <w:sz w:val="24"/>
        </w:rPr>
        <w:t>(APENSOS:</w:t>
      </w:r>
      <w:r>
        <w:rPr>
          <w:rFonts w:ascii="Arial" w:hAnsi="Arial"/>
          <w:b/>
          <w:spacing w:val="-7"/>
          <w:w w:val="85"/>
          <w:sz w:val="24"/>
        </w:rPr>
        <w:t> </w:t>
      </w:r>
      <w:r>
        <w:rPr>
          <w:rFonts w:ascii="Arial" w:hAnsi="Arial"/>
          <w:b/>
          <w:w w:val="85"/>
          <w:sz w:val="24"/>
        </w:rPr>
        <w:t>13.255/2023</w:t>
      </w:r>
      <w:r>
        <w:rPr>
          <w:rFonts w:ascii="Arial" w:hAnsi="Arial"/>
          <w:b/>
          <w:spacing w:val="-7"/>
          <w:w w:val="85"/>
          <w:sz w:val="24"/>
        </w:rPr>
        <w:t> </w:t>
      </w:r>
      <w:r>
        <w:rPr>
          <w:rFonts w:ascii="Arial" w:hAnsi="Arial"/>
          <w:b/>
          <w:w w:val="85"/>
          <w:sz w:val="24"/>
        </w:rPr>
        <w:t>e</w:t>
      </w:r>
      <w:r>
        <w:rPr>
          <w:rFonts w:ascii="Arial" w:hAnsi="Arial"/>
          <w:b/>
          <w:spacing w:val="-6"/>
          <w:w w:val="85"/>
          <w:sz w:val="24"/>
        </w:rPr>
        <w:t> </w:t>
      </w:r>
      <w:r>
        <w:rPr>
          <w:rFonts w:ascii="Arial" w:hAnsi="Arial"/>
          <w:b/>
          <w:w w:val="85"/>
          <w:sz w:val="24"/>
        </w:rPr>
        <w:t>12.073/2022)</w:t>
      </w:r>
      <w:r>
        <w:rPr>
          <w:rFonts w:ascii="Arial" w:hAnsi="Arial"/>
          <w:b/>
          <w:spacing w:val="-7"/>
          <w:w w:val="85"/>
          <w:sz w:val="24"/>
        </w:rPr>
        <w:t> </w:t>
      </w:r>
      <w:r>
        <w:rPr>
          <w:w w:val="85"/>
          <w:sz w:val="24"/>
        </w:rPr>
        <w:t>-</w:t>
      </w:r>
      <w:r>
        <w:rPr>
          <w:spacing w:val="-7"/>
          <w:w w:val="85"/>
          <w:sz w:val="24"/>
        </w:rPr>
        <w:t> </w:t>
      </w:r>
      <w:r>
        <w:rPr>
          <w:w w:val="85"/>
          <w:sz w:val="24"/>
        </w:rPr>
        <w:t>Recurso</w:t>
      </w:r>
      <w:r>
        <w:rPr>
          <w:spacing w:val="-7"/>
          <w:w w:val="85"/>
          <w:sz w:val="24"/>
        </w:rPr>
        <w:t> </w:t>
      </w:r>
      <w:r>
        <w:rPr>
          <w:w w:val="85"/>
          <w:sz w:val="24"/>
        </w:rPr>
        <w:t>de</w:t>
      </w:r>
      <w:r>
        <w:rPr>
          <w:spacing w:val="-6"/>
          <w:w w:val="85"/>
          <w:sz w:val="24"/>
        </w:rPr>
        <w:t> </w:t>
      </w:r>
      <w:r>
        <w:rPr>
          <w:w w:val="85"/>
          <w:sz w:val="24"/>
        </w:rPr>
        <w:t>Revisão</w:t>
      </w:r>
      <w:r>
        <w:rPr>
          <w:spacing w:val="-7"/>
          <w:w w:val="85"/>
          <w:sz w:val="24"/>
        </w:rPr>
        <w:t> </w:t>
      </w:r>
      <w:r>
        <w:rPr>
          <w:w w:val="85"/>
          <w:sz w:val="24"/>
        </w:rPr>
        <w:t>interposto</w:t>
      </w:r>
      <w:r>
        <w:rPr>
          <w:spacing w:val="-7"/>
          <w:w w:val="85"/>
          <w:sz w:val="24"/>
        </w:rPr>
        <w:t> </w:t>
      </w:r>
      <w:r>
        <w:rPr>
          <w:w w:val="85"/>
          <w:sz w:val="24"/>
        </w:rPr>
        <w:t>pelo</w:t>
      </w:r>
      <w:r>
        <w:rPr>
          <w:spacing w:val="-6"/>
          <w:w w:val="85"/>
          <w:sz w:val="24"/>
        </w:rPr>
        <w:t> </w:t>
      </w:r>
      <w:r>
        <w:rPr>
          <w:w w:val="85"/>
          <w:sz w:val="24"/>
        </w:rPr>
        <w:t>Sr.</w:t>
      </w:r>
      <w:r>
        <w:rPr>
          <w:spacing w:val="-7"/>
          <w:w w:val="85"/>
          <w:sz w:val="24"/>
        </w:rPr>
        <w:t> </w:t>
      </w:r>
      <w:r>
        <w:rPr>
          <w:w w:val="85"/>
          <w:sz w:val="24"/>
        </w:rPr>
        <w:t>Márcio </w:t>
      </w:r>
      <w:r>
        <w:rPr>
          <w:w w:val="80"/>
          <w:sz w:val="24"/>
        </w:rPr>
        <w:t>André</w:t>
      </w:r>
      <w:r>
        <w:rPr>
          <w:sz w:val="24"/>
        </w:rPr>
        <w:t> </w:t>
      </w:r>
      <w:r>
        <w:rPr>
          <w:w w:val="80"/>
          <w:sz w:val="24"/>
        </w:rPr>
        <w:t>Oliveira</w:t>
      </w:r>
      <w:r>
        <w:rPr>
          <w:sz w:val="24"/>
        </w:rPr>
        <w:t> </w:t>
      </w:r>
      <w:r>
        <w:rPr>
          <w:w w:val="80"/>
          <w:sz w:val="24"/>
        </w:rPr>
        <w:t>Brito</w:t>
      </w:r>
      <w:r>
        <w:rPr>
          <w:spacing w:val="15"/>
          <w:sz w:val="24"/>
        </w:rPr>
        <w:t> </w:t>
      </w:r>
      <w:r>
        <w:rPr>
          <w:w w:val="80"/>
          <w:sz w:val="24"/>
        </w:rPr>
        <w:t>contra</w:t>
      </w:r>
      <w:r>
        <w:rPr>
          <w:sz w:val="24"/>
        </w:rPr>
        <w:t> </w:t>
      </w:r>
      <w:r>
        <w:rPr>
          <w:w w:val="80"/>
          <w:sz w:val="24"/>
        </w:rPr>
        <w:t>o</w:t>
      </w:r>
      <w:r>
        <w:rPr>
          <w:sz w:val="24"/>
        </w:rPr>
        <w:t> </w:t>
      </w:r>
      <w:r>
        <w:rPr>
          <w:w w:val="80"/>
          <w:sz w:val="24"/>
        </w:rPr>
        <w:t>Acórdão</w:t>
      </w:r>
      <w:r>
        <w:rPr>
          <w:sz w:val="24"/>
        </w:rPr>
        <w:t> </w:t>
      </w:r>
      <w:r>
        <w:rPr>
          <w:w w:val="80"/>
          <w:sz w:val="24"/>
        </w:rPr>
        <w:t>Nº</w:t>
      </w:r>
      <w:r>
        <w:rPr>
          <w:sz w:val="24"/>
        </w:rPr>
        <w:t> </w:t>
      </w:r>
      <w:r>
        <w:rPr>
          <w:w w:val="80"/>
          <w:sz w:val="24"/>
        </w:rPr>
        <w:t>098/2023-</w:t>
      </w:r>
      <w:r>
        <w:rPr>
          <w:sz w:val="24"/>
        </w:rPr>
        <w:t> </w:t>
      </w:r>
      <w:r>
        <w:rPr>
          <w:w w:val="80"/>
          <w:sz w:val="24"/>
        </w:rPr>
        <w:t>TCE-Tribunal</w:t>
      </w:r>
      <w:r>
        <w:rPr>
          <w:sz w:val="24"/>
        </w:rPr>
        <w:t> </w:t>
      </w:r>
      <w:r>
        <w:rPr>
          <w:w w:val="80"/>
          <w:sz w:val="24"/>
        </w:rPr>
        <w:t>Pleno,</w:t>
      </w:r>
      <w:r>
        <w:rPr>
          <w:sz w:val="24"/>
        </w:rPr>
        <w:t> </w:t>
      </w:r>
      <w:r>
        <w:rPr>
          <w:w w:val="80"/>
          <w:sz w:val="24"/>
        </w:rPr>
        <w:t>exarado</w:t>
      </w:r>
      <w:r>
        <w:rPr>
          <w:sz w:val="24"/>
        </w:rPr>
        <w:t> </w:t>
      </w:r>
      <w:r>
        <w:rPr>
          <w:w w:val="80"/>
          <w:sz w:val="24"/>
        </w:rPr>
        <w:t>nos</w:t>
      </w:r>
      <w:r>
        <w:rPr>
          <w:sz w:val="24"/>
        </w:rPr>
        <w:t> </w:t>
      </w:r>
      <w:r>
        <w:rPr>
          <w:w w:val="80"/>
          <w:sz w:val="24"/>
        </w:rPr>
        <w:t>autos</w:t>
      </w:r>
      <w:r>
        <w:rPr>
          <w:sz w:val="24"/>
        </w:rPr>
        <w:t> </w:t>
      </w:r>
      <w:r>
        <w:rPr>
          <w:w w:val="80"/>
          <w:sz w:val="24"/>
        </w:rPr>
        <w:t>do</w:t>
      </w:r>
      <w:r>
        <w:rPr>
          <w:sz w:val="24"/>
        </w:rPr>
        <w:t> </w:t>
      </w:r>
      <w:r>
        <w:rPr>
          <w:w w:val="80"/>
          <w:sz w:val="24"/>
        </w:rPr>
        <w:t>Processo</w:t>
      </w:r>
      <w:r>
        <w:rPr>
          <w:sz w:val="24"/>
        </w:rPr>
        <w:t> </w:t>
      </w:r>
      <w:r>
        <w:rPr>
          <w:w w:val="80"/>
          <w:sz w:val="24"/>
        </w:rPr>
        <w:t>Nº</w:t>
      </w:r>
      <w:r>
        <w:rPr>
          <w:sz w:val="24"/>
        </w:rPr>
        <w:t> </w:t>
      </w:r>
      <w:r>
        <w:rPr>
          <w:w w:val="80"/>
          <w:sz w:val="24"/>
        </w:rPr>
        <w:t>12.073/2022.</w:t>
      </w:r>
    </w:p>
    <w:p>
      <w:pPr>
        <w:spacing w:after="0"/>
        <w:jc w:val="both"/>
        <w:rPr>
          <w:sz w:val="24"/>
        </w:rPr>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rFonts w:ascii="Arial" w:hAnsi="Arial"/>
          <w:b/>
          <w:spacing w:val="-2"/>
          <w:w w:val="85"/>
        </w:rPr>
        <w:t>ACÓRDÃO Nº 983/2024: </w:t>
      </w:r>
      <w:r>
        <w:rPr>
          <w:spacing w:val="-2"/>
          <w:w w:val="85"/>
        </w:rPr>
        <w:t>Vistos, relatados e discutidos estes autos acima identificados,</w:t>
      </w:r>
      <w:r>
        <w:rPr/>
        <w:t> </w:t>
      </w:r>
      <w:r>
        <w:rPr>
          <w:rFonts w:ascii="Arial" w:hAnsi="Arial"/>
          <w:b/>
          <w:spacing w:val="-2"/>
          <w:w w:val="85"/>
        </w:rPr>
        <w:t>ACORDAM </w:t>
      </w:r>
      <w:r>
        <w:rPr>
          <w:spacing w:val="-2"/>
          <w:w w:val="85"/>
        </w:rPr>
        <w:t>os Excelentíssimos </w:t>
      </w:r>
      <w:r>
        <w:rPr>
          <w:w w:val="85"/>
        </w:rPr>
        <w:t>Senhores Conselheiros do Tribunal de Contas do Estado do Amazonas, reunidos em Sessão do</w:t>
      </w:r>
      <w:r>
        <w:rPr/>
        <w:t> </w:t>
      </w:r>
      <w:r>
        <w:rPr>
          <w:rFonts w:ascii="Arial" w:hAnsi="Arial"/>
          <w:b/>
          <w:w w:val="85"/>
        </w:rPr>
        <w:t>Tribunal Pleno</w:t>
      </w:r>
      <w:r>
        <w:rPr>
          <w:w w:val="85"/>
        </w:rPr>
        <w:t>, no </w:t>
      </w:r>
      <w:r>
        <w:rPr>
          <w:spacing w:val="-2"/>
          <w:w w:val="85"/>
        </w:rPr>
        <w:t>exercício da competência atribuída pelo art. 11, inciso III, alínea “g”, da Resolução nº 04/2002-TCE/AM, </w:t>
      </w:r>
      <w:r>
        <w:rPr>
          <w:rFonts w:ascii="Arial" w:hAnsi="Arial"/>
          <w:b/>
          <w:spacing w:val="-2"/>
          <w:w w:val="85"/>
        </w:rPr>
        <w:t>à unanimidade</w:t>
      </w:r>
      <w:r>
        <w:rPr>
          <w:spacing w:val="-2"/>
          <w:w w:val="85"/>
        </w:rPr>
        <w:t>, </w:t>
      </w:r>
      <w:r>
        <w:rPr>
          <w:w w:val="85"/>
        </w:rPr>
        <w:t>nos</w:t>
      </w:r>
      <w:r>
        <w:rPr>
          <w:spacing w:val="-5"/>
          <w:w w:val="85"/>
        </w:rPr>
        <w:t> </w:t>
      </w:r>
      <w:r>
        <w:rPr>
          <w:w w:val="85"/>
        </w:rPr>
        <w:t>termos</w:t>
      </w:r>
      <w:r>
        <w:rPr>
          <w:spacing w:val="-7"/>
          <w:w w:val="85"/>
        </w:rPr>
        <w:t> </w:t>
      </w:r>
      <w:r>
        <w:rPr>
          <w:w w:val="85"/>
        </w:rPr>
        <w:t>do</w:t>
      </w:r>
      <w:r>
        <w:rPr>
          <w:spacing w:val="-4"/>
          <w:w w:val="85"/>
        </w:rPr>
        <w:t> </w:t>
      </w:r>
      <w:r>
        <w:rPr>
          <w:w w:val="85"/>
        </w:rPr>
        <w:t>voto</w:t>
      </w:r>
      <w:r>
        <w:rPr>
          <w:spacing w:val="-5"/>
          <w:w w:val="85"/>
        </w:rPr>
        <w:t> </w:t>
      </w:r>
      <w:r>
        <w:rPr>
          <w:w w:val="85"/>
        </w:rPr>
        <w:t>do</w:t>
      </w:r>
      <w:r>
        <w:rPr>
          <w:spacing w:val="-5"/>
          <w:w w:val="85"/>
        </w:rPr>
        <w:t> </w:t>
      </w:r>
      <w:r>
        <w:rPr>
          <w:w w:val="85"/>
        </w:rPr>
        <w:t>Excelentíssimo</w:t>
      </w:r>
      <w:r>
        <w:rPr>
          <w:spacing w:val="-7"/>
          <w:w w:val="85"/>
        </w:rPr>
        <w:t> </w:t>
      </w:r>
      <w:r>
        <w:rPr>
          <w:w w:val="85"/>
        </w:rPr>
        <w:t>Senhor</w:t>
      </w:r>
      <w:r>
        <w:rPr>
          <w:spacing w:val="-6"/>
          <w:w w:val="85"/>
        </w:rPr>
        <w:t> </w:t>
      </w:r>
      <w:r>
        <w:rPr>
          <w:w w:val="85"/>
        </w:rPr>
        <w:t>Conselheiro-Relator,</w:t>
      </w:r>
      <w:r>
        <w:rPr>
          <w:spacing w:val="-5"/>
          <w:w w:val="85"/>
        </w:rPr>
        <w:t> </w:t>
      </w:r>
      <w:r>
        <w:rPr>
          <w:rFonts w:ascii="Arial" w:hAnsi="Arial"/>
          <w:b/>
          <w:w w:val="85"/>
        </w:rPr>
        <w:t>em</w:t>
      </w:r>
      <w:r>
        <w:rPr>
          <w:rFonts w:ascii="Arial" w:hAnsi="Arial"/>
          <w:b/>
          <w:spacing w:val="-5"/>
          <w:w w:val="85"/>
        </w:rPr>
        <w:t> </w:t>
      </w:r>
      <w:r>
        <w:rPr>
          <w:rFonts w:ascii="Arial" w:hAnsi="Arial"/>
          <w:b/>
          <w:w w:val="85"/>
        </w:rPr>
        <w:t>divergência</w:t>
      </w:r>
      <w:r>
        <w:rPr>
          <w:rFonts w:ascii="Arial" w:hAnsi="Arial"/>
          <w:b/>
          <w:spacing w:val="-4"/>
          <w:w w:val="85"/>
        </w:rPr>
        <w:t> </w:t>
      </w:r>
      <w:r>
        <w:rPr>
          <w:w w:val="85"/>
        </w:rPr>
        <w:t>com</w:t>
      </w:r>
      <w:r>
        <w:rPr>
          <w:spacing w:val="-6"/>
          <w:w w:val="85"/>
        </w:rPr>
        <w:t> </w:t>
      </w:r>
      <w:r>
        <w:rPr>
          <w:w w:val="85"/>
        </w:rPr>
        <w:t>pronunciamento</w:t>
      </w:r>
      <w:r>
        <w:rPr>
          <w:spacing w:val="-6"/>
          <w:w w:val="85"/>
        </w:rPr>
        <w:t> </w:t>
      </w:r>
      <w:r>
        <w:rPr>
          <w:w w:val="85"/>
        </w:rPr>
        <w:t>do</w:t>
      </w:r>
      <w:r>
        <w:rPr>
          <w:spacing w:val="-5"/>
          <w:w w:val="85"/>
        </w:rPr>
        <w:t> </w:t>
      </w:r>
      <w:r>
        <w:rPr>
          <w:w w:val="85"/>
        </w:rPr>
        <w:t>Ministério Público</w:t>
      </w:r>
      <w:r>
        <w:rPr>
          <w:spacing w:val="-2"/>
          <w:w w:val="85"/>
        </w:rPr>
        <w:t> </w:t>
      </w:r>
      <w:r>
        <w:rPr>
          <w:w w:val="85"/>
        </w:rPr>
        <w:t>junto</w:t>
      </w:r>
      <w:r>
        <w:rPr>
          <w:spacing w:val="-2"/>
          <w:w w:val="85"/>
        </w:rPr>
        <w:t> </w:t>
      </w:r>
      <w:r>
        <w:rPr>
          <w:w w:val="85"/>
        </w:rPr>
        <w:t>a</w:t>
      </w:r>
      <w:r>
        <w:rPr>
          <w:spacing w:val="-3"/>
          <w:w w:val="85"/>
        </w:rPr>
        <w:t> </w:t>
      </w:r>
      <w:r>
        <w:rPr>
          <w:w w:val="85"/>
        </w:rPr>
        <w:t>este</w:t>
      </w:r>
      <w:r>
        <w:rPr>
          <w:spacing w:val="-2"/>
          <w:w w:val="85"/>
        </w:rPr>
        <w:t> </w:t>
      </w:r>
      <w:r>
        <w:rPr>
          <w:w w:val="85"/>
        </w:rPr>
        <w:t>Tribunal,</w:t>
      </w:r>
      <w:r>
        <w:rPr>
          <w:spacing w:val="-3"/>
          <w:w w:val="85"/>
        </w:rPr>
        <w:t> </w:t>
      </w:r>
      <w:r>
        <w:rPr>
          <w:w w:val="85"/>
        </w:rPr>
        <w:t>no</w:t>
      </w:r>
      <w:r>
        <w:rPr>
          <w:spacing w:val="-2"/>
          <w:w w:val="85"/>
        </w:rPr>
        <w:t> </w:t>
      </w:r>
      <w:r>
        <w:rPr>
          <w:w w:val="85"/>
        </w:rPr>
        <w:t>sentido</w:t>
      </w:r>
      <w:r>
        <w:rPr>
          <w:spacing w:val="-2"/>
          <w:w w:val="85"/>
        </w:rPr>
        <w:t> </w:t>
      </w:r>
      <w:r>
        <w:rPr>
          <w:w w:val="85"/>
        </w:rPr>
        <w:t>de: </w:t>
      </w:r>
      <w:r>
        <w:rPr>
          <w:rFonts w:ascii="Arial" w:hAnsi="Arial"/>
          <w:b/>
          <w:w w:val="85"/>
        </w:rPr>
        <w:t>8.1.</w:t>
      </w:r>
      <w:r>
        <w:rPr>
          <w:rFonts w:ascii="Arial" w:hAnsi="Arial"/>
          <w:b/>
          <w:spacing w:val="-4"/>
          <w:w w:val="85"/>
        </w:rPr>
        <w:t> </w:t>
      </w:r>
      <w:r>
        <w:rPr>
          <w:rFonts w:ascii="Arial" w:hAnsi="Arial"/>
          <w:b/>
          <w:w w:val="85"/>
        </w:rPr>
        <w:t>Conhecer</w:t>
      </w:r>
      <w:r>
        <w:rPr>
          <w:rFonts w:ascii="Arial" w:hAnsi="Arial"/>
          <w:b/>
          <w:spacing w:val="-3"/>
          <w:w w:val="85"/>
        </w:rPr>
        <w:t> </w:t>
      </w:r>
      <w:r>
        <w:rPr>
          <w:w w:val="85"/>
        </w:rPr>
        <w:t>do</w:t>
      </w:r>
      <w:r>
        <w:rPr>
          <w:spacing w:val="-3"/>
          <w:w w:val="85"/>
        </w:rPr>
        <w:t> </w:t>
      </w:r>
      <w:r>
        <w:rPr>
          <w:w w:val="85"/>
        </w:rPr>
        <w:t>presente</w:t>
      </w:r>
      <w:r>
        <w:rPr>
          <w:spacing w:val="-2"/>
          <w:w w:val="85"/>
        </w:rPr>
        <w:t> </w:t>
      </w:r>
      <w:r>
        <w:rPr>
          <w:w w:val="85"/>
        </w:rPr>
        <w:t>Recurso</w:t>
      </w:r>
      <w:r>
        <w:rPr>
          <w:spacing w:val="-2"/>
          <w:w w:val="85"/>
        </w:rPr>
        <w:t> </w:t>
      </w:r>
      <w:r>
        <w:rPr>
          <w:w w:val="85"/>
        </w:rPr>
        <w:t>de</w:t>
      </w:r>
      <w:r>
        <w:rPr>
          <w:spacing w:val="-2"/>
          <w:w w:val="85"/>
        </w:rPr>
        <w:t> </w:t>
      </w:r>
      <w:r>
        <w:rPr>
          <w:w w:val="85"/>
        </w:rPr>
        <w:t>Revisão</w:t>
      </w:r>
      <w:r>
        <w:rPr>
          <w:spacing w:val="-2"/>
          <w:w w:val="85"/>
        </w:rPr>
        <w:t> </w:t>
      </w:r>
      <w:r>
        <w:rPr>
          <w:w w:val="85"/>
        </w:rPr>
        <w:t>interposto</w:t>
      </w:r>
      <w:r>
        <w:rPr>
          <w:spacing w:val="-3"/>
          <w:w w:val="85"/>
        </w:rPr>
        <w:t> </w:t>
      </w:r>
      <w:r>
        <w:rPr>
          <w:w w:val="85"/>
        </w:rPr>
        <w:t>pelo</w:t>
      </w:r>
      <w:r>
        <w:rPr>
          <w:spacing w:val="-2"/>
          <w:w w:val="85"/>
        </w:rPr>
        <w:t> </w:t>
      </w:r>
      <w:r>
        <w:rPr>
          <w:w w:val="85"/>
        </w:rPr>
        <w:t>Sr.</w:t>
      </w:r>
      <w:r>
        <w:rPr>
          <w:spacing w:val="-3"/>
          <w:w w:val="85"/>
        </w:rPr>
        <w:t> </w:t>
      </w:r>
      <w:r>
        <w:rPr>
          <w:w w:val="85"/>
        </w:rPr>
        <w:t>Márcio André Oliveira Brito, nos termos do art. 65, </w:t>
      </w:r>
      <w:r>
        <w:rPr>
          <w:rFonts w:ascii="Arial" w:hAnsi="Arial"/>
          <w:i/>
          <w:w w:val="85"/>
        </w:rPr>
        <w:t>caput </w:t>
      </w:r>
      <w:r>
        <w:rPr>
          <w:w w:val="85"/>
        </w:rPr>
        <w:t>e incisos, da Lei</w:t>
      </w:r>
      <w:r>
        <w:rPr>
          <w:spacing w:val="-1"/>
          <w:w w:val="85"/>
        </w:rPr>
        <w:t> </w:t>
      </w:r>
      <w:r>
        <w:rPr>
          <w:w w:val="85"/>
        </w:rPr>
        <w:t>n.º 2423/1996 (LO-TCE/AM), c/c o art. 157, </w:t>
      </w:r>
      <w:r>
        <w:rPr>
          <w:rFonts w:ascii="Arial" w:hAnsi="Arial"/>
          <w:i/>
          <w:w w:val="85"/>
        </w:rPr>
        <w:t>caput</w:t>
      </w:r>
      <w:r>
        <w:rPr>
          <w:w w:val="85"/>
        </w:rPr>
        <w:t>, e </w:t>
      </w:r>
      <w:r>
        <w:rPr>
          <w:w w:val="90"/>
        </w:rPr>
        <w:t>incisos</w:t>
      </w:r>
      <w:r>
        <w:rPr>
          <w:w w:val="90"/>
        </w:rPr>
        <w:t> da</w:t>
      </w:r>
      <w:r>
        <w:rPr>
          <w:w w:val="90"/>
        </w:rPr>
        <w:t> Resolução</w:t>
      </w:r>
      <w:r>
        <w:rPr>
          <w:w w:val="90"/>
        </w:rPr>
        <w:t> n.º</w:t>
      </w:r>
      <w:r>
        <w:rPr>
          <w:w w:val="90"/>
        </w:rPr>
        <w:t> 04/2002</w:t>
      </w:r>
      <w:r>
        <w:rPr>
          <w:w w:val="90"/>
        </w:rPr>
        <w:t> (RI-TCE/AM),</w:t>
      </w:r>
      <w:r>
        <w:rPr>
          <w:w w:val="90"/>
        </w:rPr>
        <w:t> nos</w:t>
      </w:r>
      <w:r>
        <w:rPr>
          <w:w w:val="90"/>
        </w:rPr>
        <w:t> termos</w:t>
      </w:r>
      <w:r>
        <w:rPr>
          <w:w w:val="90"/>
        </w:rPr>
        <w:t> do</w:t>
      </w:r>
      <w:r>
        <w:rPr>
          <w:w w:val="90"/>
        </w:rPr>
        <w:t> art.</w:t>
      </w:r>
      <w:r>
        <w:rPr>
          <w:w w:val="90"/>
        </w:rPr>
        <w:t> 158,</w:t>
      </w:r>
      <w:r>
        <w:rPr>
          <w:w w:val="90"/>
        </w:rPr>
        <w:t> §</w:t>
      </w:r>
      <w:r>
        <w:rPr>
          <w:w w:val="90"/>
        </w:rPr>
        <w:t> 3º</w:t>
      </w:r>
      <w:r>
        <w:rPr>
          <w:w w:val="90"/>
        </w:rPr>
        <w:t> da</w:t>
      </w:r>
      <w:r>
        <w:rPr>
          <w:w w:val="90"/>
        </w:rPr>
        <w:t> Resolução</w:t>
      </w:r>
      <w:r>
        <w:rPr>
          <w:w w:val="90"/>
        </w:rPr>
        <w:t> n.</w:t>
      </w:r>
      <w:r>
        <w:rPr>
          <w:w w:val="90"/>
        </w:rPr>
        <w:t> 04/2002;</w:t>
      </w:r>
      <w:r>
        <w:rPr>
          <w:w w:val="90"/>
        </w:rPr>
        <w:t> </w:t>
      </w:r>
      <w:r>
        <w:rPr>
          <w:rFonts w:ascii="Arial" w:hAnsi="Arial"/>
          <w:b/>
          <w:w w:val="90"/>
        </w:rPr>
        <w:t>8.2.</w:t>
      </w:r>
      <w:r>
        <w:rPr>
          <w:rFonts w:ascii="Arial" w:hAnsi="Arial"/>
          <w:b/>
          <w:w w:val="90"/>
        </w:rPr>
        <w:t> Dar </w:t>
      </w:r>
      <w:r>
        <w:rPr>
          <w:rFonts w:ascii="Arial" w:hAnsi="Arial"/>
          <w:b/>
          <w:w w:val="80"/>
        </w:rPr>
        <w:t>Provimento Parcial </w:t>
      </w:r>
      <w:r>
        <w:rPr>
          <w:w w:val="80"/>
        </w:rPr>
        <w:t>ao Recurso de Revisão interposto pelo Sr. Márcio André Oliveira Brito, no sentido de:</w:t>
      </w:r>
      <w:r>
        <w:rPr/>
        <w:t> </w:t>
      </w:r>
      <w:r>
        <w:rPr>
          <w:rFonts w:ascii="Arial" w:hAnsi="Arial"/>
          <w:b/>
          <w:w w:val="80"/>
        </w:rPr>
        <w:t>8.2.1. </w:t>
      </w:r>
      <w:r>
        <w:rPr>
          <w:w w:val="80"/>
        </w:rPr>
        <w:t>Excluir o </w:t>
      </w:r>
      <w:r>
        <w:rPr>
          <w:w w:val="85"/>
        </w:rPr>
        <w:t>item Aplicar Multa ao Sr. Márcio André Oliveira Brito, gestor no exercício de 2021 do Instituto de Pesos e Medidas do </w:t>
      </w:r>
      <w:r>
        <w:rPr>
          <w:w w:val="80"/>
        </w:rPr>
        <w:t>Estado</w:t>
      </w:r>
      <w:r>
        <w:rPr/>
        <w:t> </w:t>
      </w:r>
      <w:r>
        <w:rPr>
          <w:w w:val="80"/>
        </w:rPr>
        <w:t>do</w:t>
      </w:r>
      <w:r>
        <w:rPr/>
        <w:t> </w:t>
      </w:r>
      <w:r>
        <w:rPr>
          <w:w w:val="80"/>
        </w:rPr>
        <w:t>Amazonas</w:t>
      </w:r>
      <w:r>
        <w:rPr/>
        <w:t> </w:t>
      </w:r>
      <w:r>
        <w:rPr>
          <w:w w:val="80"/>
        </w:rPr>
        <w:t>-</w:t>
      </w:r>
      <w:r>
        <w:rPr/>
        <w:t> </w:t>
      </w:r>
      <w:r>
        <w:rPr>
          <w:w w:val="80"/>
        </w:rPr>
        <w:t>IPEM,</w:t>
      </w:r>
      <w:r>
        <w:rPr/>
        <w:t> </w:t>
      </w:r>
      <w:r>
        <w:rPr>
          <w:w w:val="80"/>
        </w:rPr>
        <w:t>no</w:t>
      </w:r>
      <w:r>
        <w:rPr/>
        <w:t> </w:t>
      </w:r>
      <w:r>
        <w:rPr>
          <w:w w:val="80"/>
        </w:rPr>
        <w:t>valor</w:t>
      </w:r>
      <w:r>
        <w:rPr/>
        <w:t> </w:t>
      </w:r>
      <w:r>
        <w:rPr>
          <w:w w:val="80"/>
        </w:rPr>
        <w:t>de</w:t>
      </w:r>
      <w:r>
        <w:rPr/>
        <w:t> </w:t>
      </w:r>
      <w:r>
        <w:rPr>
          <w:w w:val="80"/>
        </w:rPr>
        <w:t>R$5.120,40</w:t>
      </w:r>
      <w:r>
        <w:rPr/>
        <w:t> </w:t>
      </w:r>
      <w:r>
        <w:rPr>
          <w:w w:val="80"/>
        </w:rPr>
        <w:t>(cinco</w:t>
      </w:r>
      <w:r>
        <w:rPr/>
        <w:t> </w:t>
      </w:r>
      <w:r>
        <w:rPr>
          <w:w w:val="80"/>
        </w:rPr>
        <w:t>mil,</w:t>
      </w:r>
      <w:r>
        <w:rPr/>
        <w:t> </w:t>
      </w:r>
      <w:r>
        <w:rPr>
          <w:w w:val="80"/>
        </w:rPr>
        <w:t>cento</w:t>
      </w:r>
      <w:r>
        <w:rPr/>
        <w:t> </w:t>
      </w:r>
      <w:r>
        <w:rPr>
          <w:w w:val="80"/>
        </w:rPr>
        <w:t>e</w:t>
      </w:r>
      <w:r>
        <w:rPr/>
        <w:t> </w:t>
      </w:r>
      <w:r>
        <w:rPr>
          <w:w w:val="80"/>
        </w:rPr>
        <w:t>vinte</w:t>
      </w:r>
      <w:r>
        <w:rPr/>
        <w:t> </w:t>
      </w:r>
      <w:r>
        <w:rPr>
          <w:w w:val="80"/>
        </w:rPr>
        <w:t>reais</w:t>
      </w:r>
      <w:r>
        <w:rPr/>
        <w:t> </w:t>
      </w:r>
      <w:r>
        <w:rPr>
          <w:w w:val="80"/>
        </w:rPr>
        <w:t>e</w:t>
      </w:r>
      <w:r>
        <w:rPr/>
        <w:t> </w:t>
      </w:r>
      <w:r>
        <w:rPr>
          <w:w w:val="80"/>
        </w:rPr>
        <w:t>quarenta</w:t>
      </w:r>
      <w:r>
        <w:rPr/>
        <w:t> </w:t>
      </w:r>
      <w:r>
        <w:rPr>
          <w:w w:val="80"/>
        </w:rPr>
        <w:t>centavos)</w:t>
      </w:r>
      <w:r>
        <w:rPr/>
        <w:t> </w:t>
      </w:r>
      <w:r>
        <w:rPr>
          <w:w w:val="80"/>
        </w:rPr>
        <w:t>e</w:t>
      </w:r>
      <w:r>
        <w:rPr/>
        <w:t> </w:t>
      </w:r>
      <w:r>
        <w:rPr>
          <w:w w:val="80"/>
        </w:rPr>
        <w:t>fixar</w:t>
      </w:r>
      <w:r>
        <w:rPr/>
        <w:t> </w:t>
      </w:r>
      <w:r>
        <w:rPr>
          <w:w w:val="80"/>
        </w:rPr>
        <w:t>prazo</w:t>
      </w:r>
      <w:r>
        <w:rPr/>
        <w:t> </w:t>
      </w:r>
      <w:r>
        <w:rPr>
          <w:w w:val="80"/>
        </w:rPr>
        <w:t>de 30 dias para que o responsável recolha o valor da MULTA, com base no art. 54º, I, da Lei nº 2.423/96, na esfera Estadual </w:t>
      </w:r>
      <w:r>
        <w:rPr>
          <w:w w:val="90"/>
        </w:rPr>
        <w:t>para</w:t>
      </w:r>
      <w:r>
        <w:rPr>
          <w:spacing w:val="-9"/>
          <w:w w:val="90"/>
        </w:rPr>
        <w:t> </w:t>
      </w:r>
      <w:r>
        <w:rPr>
          <w:w w:val="90"/>
        </w:rPr>
        <w:t>o</w:t>
      </w:r>
      <w:r>
        <w:rPr>
          <w:spacing w:val="-8"/>
          <w:w w:val="90"/>
        </w:rPr>
        <w:t> </w:t>
      </w:r>
      <w:r>
        <w:rPr>
          <w:w w:val="90"/>
        </w:rPr>
        <w:t>órgão</w:t>
      </w:r>
      <w:r>
        <w:rPr>
          <w:spacing w:val="-8"/>
          <w:w w:val="90"/>
        </w:rPr>
        <w:t> </w:t>
      </w:r>
      <w:r>
        <w:rPr>
          <w:w w:val="90"/>
        </w:rPr>
        <w:t>Fundo</w:t>
      </w:r>
      <w:r>
        <w:rPr>
          <w:spacing w:val="-8"/>
          <w:w w:val="90"/>
        </w:rPr>
        <w:t> </w:t>
      </w:r>
      <w:r>
        <w:rPr>
          <w:w w:val="90"/>
        </w:rPr>
        <w:t>de</w:t>
      </w:r>
      <w:r>
        <w:rPr>
          <w:spacing w:val="-8"/>
          <w:w w:val="90"/>
        </w:rPr>
        <w:t> </w:t>
      </w:r>
      <w:r>
        <w:rPr>
          <w:w w:val="90"/>
        </w:rPr>
        <w:t>Apoio</w:t>
      </w:r>
      <w:r>
        <w:rPr>
          <w:spacing w:val="-9"/>
          <w:w w:val="90"/>
        </w:rPr>
        <w:t> </w:t>
      </w:r>
      <w:r>
        <w:rPr>
          <w:w w:val="90"/>
        </w:rPr>
        <w:t>ao</w:t>
      </w:r>
      <w:r>
        <w:rPr>
          <w:spacing w:val="-8"/>
          <w:w w:val="90"/>
        </w:rPr>
        <w:t> </w:t>
      </w:r>
      <w:r>
        <w:rPr>
          <w:w w:val="90"/>
        </w:rPr>
        <w:t>Exercício</w:t>
      </w:r>
      <w:r>
        <w:rPr>
          <w:spacing w:val="-8"/>
          <w:w w:val="90"/>
        </w:rPr>
        <w:t> </w:t>
      </w:r>
      <w:r>
        <w:rPr>
          <w:w w:val="90"/>
        </w:rPr>
        <w:t>do</w:t>
      </w:r>
      <w:r>
        <w:rPr>
          <w:spacing w:val="-8"/>
          <w:w w:val="90"/>
        </w:rPr>
        <w:t> </w:t>
      </w:r>
      <w:r>
        <w:rPr>
          <w:w w:val="90"/>
        </w:rPr>
        <w:t>Controle</w:t>
      </w:r>
      <w:r>
        <w:rPr>
          <w:spacing w:val="-8"/>
          <w:w w:val="90"/>
        </w:rPr>
        <w:t> </w:t>
      </w:r>
      <w:r>
        <w:rPr>
          <w:w w:val="90"/>
        </w:rPr>
        <w:t>Externo</w:t>
      </w:r>
      <w:r>
        <w:rPr>
          <w:spacing w:val="-2"/>
          <w:w w:val="90"/>
        </w:rPr>
        <w:t> </w:t>
      </w:r>
      <w:r>
        <w:rPr>
          <w:w w:val="90"/>
        </w:rPr>
        <w:t>-</w:t>
      </w:r>
      <w:r>
        <w:rPr>
          <w:spacing w:val="-8"/>
          <w:w w:val="90"/>
        </w:rPr>
        <w:t> </w:t>
      </w:r>
      <w:r>
        <w:rPr>
          <w:w w:val="90"/>
        </w:rPr>
        <w:t>FAECE,</w:t>
      </w:r>
      <w:r>
        <w:rPr>
          <w:spacing w:val="-9"/>
          <w:w w:val="90"/>
        </w:rPr>
        <w:t> </w:t>
      </w:r>
      <w:r>
        <w:rPr>
          <w:w w:val="90"/>
        </w:rPr>
        <w:t>através</w:t>
      </w:r>
      <w:r>
        <w:rPr>
          <w:spacing w:val="-8"/>
          <w:w w:val="90"/>
        </w:rPr>
        <w:t> </w:t>
      </w:r>
      <w:r>
        <w:rPr>
          <w:w w:val="90"/>
        </w:rPr>
        <w:t>de</w:t>
      </w:r>
      <w:r>
        <w:rPr>
          <w:spacing w:val="-8"/>
          <w:w w:val="90"/>
        </w:rPr>
        <w:t> </w:t>
      </w:r>
      <w:r>
        <w:rPr>
          <w:w w:val="90"/>
        </w:rPr>
        <w:t>DAR</w:t>
      </w:r>
      <w:r>
        <w:rPr>
          <w:spacing w:val="-9"/>
          <w:w w:val="90"/>
        </w:rPr>
        <w:t> </w:t>
      </w:r>
      <w:r>
        <w:rPr>
          <w:w w:val="90"/>
        </w:rPr>
        <w:t>avulso</w:t>
      </w:r>
      <w:r>
        <w:rPr>
          <w:spacing w:val="-8"/>
          <w:w w:val="90"/>
        </w:rPr>
        <w:t> </w:t>
      </w:r>
      <w:r>
        <w:rPr>
          <w:w w:val="90"/>
        </w:rPr>
        <w:t>extraído</w:t>
      </w:r>
      <w:r>
        <w:rPr>
          <w:spacing w:val="-8"/>
          <w:w w:val="90"/>
        </w:rPr>
        <w:t> </w:t>
      </w:r>
      <w:r>
        <w:rPr>
          <w:w w:val="90"/>
        </w:rPr>
        <w:t>do</w:t>
      </w:r>
      <w:r>
        <w:rPr>
          <w:spacing w:val="-8"/>
          <w:w w:val="90"/>
        </w:rPr>
        <w:t> </w:t>
      </w:r>
      <w:r>
        <w:rPr>
          <w:w w:val="90"/>
        </w:rPr>
        <w:t>sítio </w:t>
      </w:r>
      <w:r>
        <w:rPr>
          <w:w w:val="80"/>
        </w:rPr>
        <w:t>eletrônico da SEFAZ/AM, sob o código “5508</w:t>
      </w:r>
      <w:r>
        <w:rPr/>
        <w:t> </w:t>
      </w:r>
      <w:r>
        <w:rPr>
          <w:w w:val="80"/>
        </w:rPr>
        <w:t>– Multas aplicadas pelo TCE/AM – Fundo de Apoio ao Exercício do Controle </w:t>
      </w:r>
      <w:r>
        <w:rPr>
          <w:spacing w:val="-2"/>
          <w:w w:val="90"/>
        </w:rPr>
        <w:t>Externo</w:t>
      </w:r>
      <w:r>
        <w:rPr>
          <w:spacing w:val="-2"/>
          <w:w w:val="90"/>
        </w:rPr>
        <w:t> –</w:t>
      </w:r>
      <w:r>
        <w:rPr>
          <w:spacing w:val="-2"/>
          <w:w w:val="90"/>
        </w:rPr>
        <w:t> FAECE”.</w:t>
      </w:r>
      <w:r>
        <w:rPr>
          <w:spacing w:val="-2"/>
          <w:w w:val="90"/>
        </w:rPr>
        <w:t> Dentro</w:t>
      </w:r>
      <w:r>
        <w:rPr>
          <w:spacing w:val="-2"/>
          <w:w w:val="90"/>
        </w:rPr>
        <w:t> do</w:t>
      </w:r>
      <w:r>
        <w:rPr>
          <w:spacing w:val="-2"/>
          <w:w w:val="90"/>
        </w:rPr>
        <w:t> prazo</w:t>
      </w:r>
      <w:r>
        <w:rPr>
          <w:spacing w:val="-2"/>
          <w:w w:val="90"/>
        </w:rPr>
        <w:t> anteriormente</w:t>
      </w:r>
      <w:r>
        <w:rPr>
          <w:spacing w:val="-2"/>
          <w:w w:val="90"/>
        </w:rPr>
        <w:t> conferido,</w:t>
      </w:r>
      <w:r>
        <w:rPr>
          <w:spacing w:val="-2"/>
          <w:w w:val="90"/>
        </w:rPr>
        <w:t> é</w:t>
      </w:r>
      <w:r>
        <w:rPr>
          <w:spacing w:val="-2"/>
          <w:w w:val="90"/>
        </w:rPr>
        <w:t> obrigatório</w:t>
      </w:r>
      <w:r>
        <w:rPr>
          <w:spacing w:val="-2"/>
          <w:w w:val="90"/>
        </w:rPr>
        <w:t> o</w:t>
      </w:r>
      <w:r>
        <w:rPr>
          <w:spacing w:val="-2"/>
          <w:w w:val="90"/>
        </w:rPr>
        <w:t> encaminhamento</w:t>
      </w:r>
      <w:r>
        <w:rPr>
          <w:spacing w:val="-2"/>
          <w:w w:val="90"/>
        </w:rPr>
        <w:t> do</w:t>
      </w:r>
      <w:r>
        <w:rPr>
          <w:spacing w:val="-2"/>
          <w:w w:val="90"/>
        </w:rPr>
        <w:t> comprovante</w:t>
      </w:r>
      <w:r>
        <w:rPr>
          <w:spacing w:val="-2"/>
          <w:w w:val="90"/>
        </w:rPr>
        <w:t> de </w:t>
      </w:r>
      <w:r>
        <w:rPr>
          <w:w w:val="85"/>
        </w:rPr>
        <w:t>pagamento</w:t>
      </w:r>
      <w:r>
        <w:rPr>
          <w:spacing w:val="-5"/>
          <w:w w:val="85"/>
        </w:rPr>
        <w:t> </w:t>
      </w:r>
      <w:r>
        <w:rPr>
          <w:w w:val="85"/>
        </w:rPr>
        <w:t>(autenticado</w:t>
      </w:r>
      <w:r>
        <w:rPr>
          <w:spacing w:val="-6"/>
          <w:w w:val="85"/>
        </w:rPr>
        <w:t> </w:t>
      </w:r>
      <w:r>
        <w:rPr>
          <w:w w:val="85"/>
        </w:rPr>
        <w:t>pelo</w:t>
      </w:r>
      <w:r>
        <w:rPr>
          <w:spacing w:val="-5"/>
          <w:w w:val="85"/>
        </w:rPr>
        <w:t> </w:t>
      </w:r>
      <w:r>
        <w:rPr>
          <w:w w:val="85"/>
        </w:rPr>
        <w:t>Banco)</w:t>
      </w:r>
      <w:r>
        <w:rPr>
          <w:spacing w:val="-6"/>
          <w:w w:val="85"/>
        </w:rPr>
        <w:t> </w:t>
      </w:r>
      <w:r>
        <w:rPr>
          <w:w w:val="85"/>
        </w:rPr>
        <w:t>a</w:t>
      </w:r>
      <w:r>
        <w:rPr>
          <w:spacing w:val="-6"/>
          <w:w w:val="85"/>
        </w:rPr>
        <w:t> </w:t>
      </w:r>
      <w:r>
        <w:rPr>
          <w:w w:val="85"/>
        </w:rPr>
        <w:t>esta</w:t>
      </w:r>
      <w:r>
        <w:rPr>
          <w:spacing w:val="-6"/>
          <w:w w:val="85"/>
        </w:rPr>
        <w:t> </w:t>
      </w:r>
      <w:r>
        <w:rPr>
          <w:w w:val="85"/>
        </w:rPr>
        <w:t>Corte</w:t>
      </w:r>
      <w:r>
        <w:rPr>
          <w:spacing w:val="-6"/>
          <w:w w:val="85"/>
        </w:rPr>
        <w:t> </w:t>
      </w:r>
      <w:r>
        <w:rPr>
          <w:w w:val="85"/>
        </w:rPr>
        <w:t>de</w:t>
      </w:r>
      <w:r>
        <w:rPr>
          <w:spacing w:val="-7"/>
          <w:w w:val="85"/>
        </w:rPr>
        <w:t> </w:t>
      </w:r>
      <w:r>
        <w:rPr>
          <w:w w:val="85"/>
        </w:rPr>
        <w:t>Contas</w:t>
      </w:r>
      <w:r>
        <w:rPr>
          <w:spacing w:val="-4"/>
          <w:w w:val="85"/>
        </w:rPr>
        <w:t> </w:t>
      </w:r>
      <w:r>
        <w:rPr>
          <w:w w:val="85"/>
        </w:rPr>
        <w:t>(art.</w:t>
      </w:r>
      <w:r>
        <w:rPr>
          <w:spacing w:val="-5"/>
          <w:w w:val="85"/>
        </w:rPr>
        <w:t> </w:t>
      </w:r>
      <w:r>
        <w:rPr>
          <w:w w:val="85"/>
        </w:rPr>
        <w:t>72,</w:t>
      </w:r>
      <w:r>
        <w:rPr>
          <w:spacing w:val="-5"/>
          <w:w w:val="85"/>
        </w:rPr>
        <w:t> </w:t>
      </w:r>
      <w:r>
        <w:rPr>
          <w:w w:val="85"/>
        </w:rPr>
        <w:t>inciso</w:t>
      </w:r>
      <w:r>
        <w:rPr>
          <w:spacing w:val="-6"/>
          <w:w w:val="85"/>
        </w:rPr>
        <w:t> </w:t>
      </w:r>
      <w:r>
        <w:rPr>
          <w:w w:val="85"/>
        </w:rPr>
        <w:t>III,</w:t>
      </w:r>
      <w:r>
        <w:rPr>
          <w:spacing w:val="-5"/>
          <w:w w:val="85"/>
        </w:rPr>
        <w:t> </w:t>
      </w:r>
      <w:r>
        <w:rPr>
          <w:w w:val="85"/>
        </w:rPr>
        <w:t>alínea</w:t>
      </w:r>
      <w:r>
        <w:rPr>
          <w:spacing w:val="-5"/>
          <w:w w:val="85"/>
        </w:rPr>
        <w:t> </w:t>
      </w:r>
      <w:r>
        <w:rPr>
          <w:w w:val="85"/>
        </w:rPr>
        <w:t>"a",</w:t>
      </w:r>
      <w:r>
        <w:rPr>
          <w:spacing w:val="-5"/>
          <w:w w:val="85"/>
        </w:rPr>
        <w:t> </w:t>
      </w:r>
      <w:r>
        <w:rPr>
          <w:w w:val="85"/>
        </w:rPr>
        <w:t>da</w:t>
      </w:r>
      <w:r>
        <w:rPr>
          <w:spacing w:val="-6"/>
          <w:w w:val="85"/>
        </w:rPr>
        <w:t> </w:t>
      </w:r>
      <w:r>
        <w:rPr>
          <w:w w:val="85"/>
        </w:rPr>
        <w:t>Lei</w:t>
      </w:r>
      <w:r>
        <w:rPr>
          <w:spacing w:val="-6"/>
          <w:w w:val="85"/>
        </w:rPr>
        <w:t> </w:t>
      </w:r>
      <w:r>
        <w:rPr>
          <w:w w:val="85"/>
        </w:rPr>
        <w:t>Orgânica</w:t>
      </w:r>
      <w:r>
        <w:rPr>
          <w:spacing w:val="-6"/>
          <w:w w:val="85"/>
        </w:rPr>
        <w:t> </w:t>
      </w:r>
      <w:r>
        <w:rPr>
          <w:w w:val="85"/>
        </w:rPr>
        <w:t>do</w:t>
      </w:r>
      <w:r>
        <w:rPr>
          <w:spacing w:val="-5"/>
          <w:w w:val="85"/>
        </w:rPr>
        <w:t> </w:t>
      </w:r>
      <w:r>
        <w:rPr>
          <w:w w:val="85"/>
        </w:rPr>
        <w:t>TCE/AM), </w:t>
      </w:r>
      <w:r>
        <w:rPr>
          <w:w w:val="80"/>
        </w:rPr>
        <w:t>condição imprescindível para emissão do Termo de Quitação. O não adimplemento dessa obrigação pecuniária no prazo</w:t>
      </w:r>
      <w:r>
        <w:rPr>
          <w:spacing w:val="40"/>
        </w:rPr>
        <w:t> </w:t>
      </w:r>
      <w:r>
        <w:rPr>
          <w:w w:val="85"/>
        </w:rPr>
        <w:t>legal importará na continuidade da cobrança administrativa ou judicial do título executivo (art. 73 da Lei Orgânica do </w:t>
      </w:r>
      <w:r>
        <w:rPr>
          <w:w w:val="80"/>
        </w:rPr>
        <w:t>TCE/AM),</w:t>
      </w:r>
      <w:r>
        <w:rPr/>
        <w:t> </w:t>
      </w:r>
      <w:r>
        <w:rPr>
          <w:w w:val="80"/>
        </w:rPr>
        <w:t>ficando</w:t>
      </w:r>
      <w:r>
        <w:rPr/>
        <w:t> </w:t>
      </w:r>
      <w:r>
        <w:rPr>
          <w:w w:val="80"/>
        </w:rPr>
        <w:t>o</w:t>
      </w:r>
      <w:r>
        <w:rPr/>
        <w:t> </w:t>
      </w:r>
      <w:r>
        <w:rPr>
          <w:w w:val="80"/>
        </w:rPr>
        <w:t>DERED</w:t>
      </w:r>
      <w:r>
        <w:rPr/>
        <w:t> </w:t>
      </w:r>
      <w:r>
        <w:rPr>
          <w:w w:val="80"/>
        </w:rPr>
        <w:t>autorizado,</w:t>
      </w:r>
      <w:r>
        <w:rPr/>
        <w:t> </w:t>
      </w:r>
      <w:r>
        <w:rPr>
          <w:w w:val="80"/>
        </w:rPr>
        <w:t>caso</w:t>
      </w:r>
      <w:r>
        <w:rPr/>
        <w:t> </w:t>
      </w:r>
      <w:r>
        <w:rPr>
          <w:w w:val="80"/>
        </w:rPr>
        <w:t>expirado</w:t>
      </w:r>
      <w:r>
        <w:rPr/>
        <w:t> </w:t>
      </w:r>
      <w:r>
        <w:rPr>
          <w:w w:val="80"/>
        </w:rPr>
        <w:t>o</w:t>
      </w:r>
      <w:r>
        <w:rPr/>
        <w:t> </w:t>
      </w:r>
      <w:r>
        <w:rPr>
          <w:w w:val="80"/>
        </w:rPr>
        <w:t>referido</w:t>
      </w:r>
      <w:r>
        <w:rPr/>
        <w:t> </w:t>
      </w:r>
      <w:r>
        <w:rPr>
          <w:w w:val="80"/>
        </w:rPr>
        <w:t>prazo,</w:t>
      </w:r>
      <w:r>
        <w:rPr/>
        <w:t> </w:t>
      </w:r>
      <w:r>
        <w:rPr>
          <w:w w:val="80"/>
        </w:rPr>
        <w:t>a</w:t>
      </w:r>
      <w:r>
        <w:rPr/>
        <w:t> </w:t>
      </w:r>
      <w:r>
        <w:rPr>
          <w:w w:val="80"/>
        </w:rPr>
        <w:t>adotar</w:t>
      </w:r>
      <w:r>
        <w:rPr/>
        <w:t> </w:t>
      </w:r>
      <w:r>
        <w:rPr>
          <w:w w:val="80"/>
        </w:rPr>
        <w:t>as</w:t>
      </w:r>
      <w:r>
        <w:rPr/>
        <w:t> </w:t>
      </w:r>
      <w:r>
        <w:rPr>
          <w:w w:val="80"/>
        </w:rPr>
        <w:t>medidas</w:t>
      </w:r>
      <w:r>
        <w:rPr/>
        <w:t> </w:t>
      </w:r>
      <w:r>
        <w:rPr>
          <w:w w:val="80"/>
        </w:rPr>
        <w:t>previstas</w:t>
      </w:r>
      <w:r>
        <w:rPr/>
        <w:t> </w:t>
      </w:r>
      <w:r>
        <w:rPr>
          <w:w w:val="80"/>
        </w:rPr>
        <w:t>nas</w:t>
      </w:r>
      <w:r>
        <w:rPr/>
        <w:t> </w:t>
      </w:r>
      <w:r>
        <w:rPr>
          <w:w w:val="80"/>
        </w:rPr>
        <w:t>subseções</w:t>
      </w:r>
      <w:r>
        <w:rPr/>
        <w:t> </w:t>
      </w:r>
      <w:r>
        <w:rPr>
          <w:w w:val="80"/>
        </w:rPr>
        <w:t>III</w:t>
      </w:r>
      <w:r>
        <w:rPr/>
        <w:t> </w:t>
      </w:r>
      <w:r>
        <w:rPr>
          <w:w w:val="80"/>
        </w:rPr>
        <w:t>e IV</w:t>
      </w:r>
      <w:r>
        <w:rPr/>
        <w:t> </w:t>
      </w:r>
      <w:r>
        <w:rPr>
          <w:w w:val="80"/>
        </w:rPr>
        <w:t>da</w:t>
      </w:r>
      <w:r>
        <w:rPr/>
        <w:t> </w:t>
      </w:r>
      <w:r>
        <w:rPr>
          <w:w w:val="80"/>
        </w:rPr>
        <w:t>Seção</w:t>
      </w:r>
      <w:r>
        <w:rPr/>
        <w:t> </w:t>
      </w:r>
      <w:r>
        <w:rPr>
          <w:w w:val="80"/>
        </w:rPr>
        <w:t>III,</w:t>
      </w:r>
      <w:r>
        <w:rPr/>
        <w:t> </w:t>
      </w:r>
      <w:r>
        <w:rPr>
          <w:w w:val="80"/>
        </w:rPr>
        <w:t>do</w:t>
      </w:r>
      <w:r>
        <w:rPr/>
        <w:t> </w:t>
      </w:r>
      <w:r>
        <w:rPr>
          <w:w w:val="80"/>
        </w:rPr>
        <w:t>Capítulo</w:t>
      </w:r>
      <w:r>
        <w:rPr/>
        <w:t> </w:t>
      </w:r>
      <w:r>
        <w:rPr>
          <w:w w:val="80"/>
        </w:rPr>
        <w:t>X,</w:t>
      </w:r>
      <w:r>
        <w:rPr/>
        <w:t> </w:t>
      </w:r>
      <w:r>
        <w:rPr>
          <w:w w:val="80"/>
        </w:rPr>
        <w:t>da</w:t>
      </w:r>
      <w:r>
        <w:rPr/>
        <w:t> </w:t>
      </w:r>
      <w:r>
        <w:rPr>
          <w:w w:val="80"/>
        </w:rPr>
        <w:t>Resolução</w:t>
      </w:r>
      <w:r>
        <w:rPr/>
        <w:t> </w:t>
      </w:r>
      <w:r>
        <w:rPr>
          <w:w w:val="80"/>
        </w:rPr>
        <w:t>nº</w:t>
      </w:r>
      <w:r>
        <w:rPr/>
        <w:t> </w:t>
      </w:r>
      <w:r>
        <w:rPr>
          <w:w w:val="80"/>
        </w:rPr>
        <w:t>04/2002-TCE/AM,</w:t>
      </w:r>
      <w:r>
        <w:rPr/>
        <w:t> </w:t>
      </w:r>
      <w:r>
        <w:rPr>
          <w:w w:val="80"/>
        </w:rPr>
        <w:t>bem</w:t>
      </w:r>
      <w:r>
        <w:rPr/>
        <w:t> </w:t>
      </w:r>
      <w:r>
        <w:rPr>
          <w:w w:val="80"/>
        </w:rPr>
        <w:t>como</w:t>
      </w:r>
      <w:r>
        <w:rPr/>
        <w:t> </w:t>
      </w:r>
      <w:r>
        <w:rPr>
          <w:w w:val="80"/>
        </w:rPr>
        <w:t>proceder,</w:t>
      </w:r>
      <w:r>
        <w:rPr/>
        <w:t> </w:t>
      </w:r>
      <w:r>
        <w:rPr>
          <w:w w:val="80"/>
        </w:rPr>
        <w:t>conforme</w:t>
      </w:r>
      <w:r>
        <w:rPr/>
        <w:t> </w:t>
      </w:r>
      <w:r>
        <w:rPr>
          <w:w w:val="80"/>
        </w:rPr>
        <w:t>estabelecido</w:t>
      </w:r>
      <w:r>
        <w:rPr/>
        <w:t> </w:t>
      </w:r>
      <w:r>
        <w:rPr>
          <w:w w:val="80"/>
        </w:rPr>
        <w:t>no</w:t>
      </w:r>
      <w:r>
        <w:rPr/>
        <w:t> </w:t>
      </w:r>
      <w:r>
        <w:rPr>
          <w:w w:val="80"/>
        </w:rPr>
        <w:t>Acordo </w:t>
      </w:r>
      <w:r>
        <w:rPr>
          <w:w w:val="85"/>
        </w:rPr>
        <w:t>de Cooperação</w:t>
      </w:r>
      <w:r>
        <w:rPr>
          <w:spacing w:val="-2"/>
          <w:w w:val="85"/>
        </w:rPr>
        <w:t> </w:t>
      </w:r>
      <w:r>
        <w:rPr>
          <w:w w:val="85"/>
        </w:rPr>
        <w:t>firmado</w:t>
      </w:r>
      <w:r>
        <w:rPr>
          <w:spacing w:val="-2"/>
          <w:w w:val="85"/>
        </w:rPr>
        <w:t> </w:t>
      </w:r>
      <w:r>
        <w:rPr>
          <w:w w:val="85"/>
        </w:rPr>
        <w:t>com</w:t>
      </w:r>
      <w:r>
        <w:rPr>
          <w:spacing w:val="-1"/>
          <w:w w:val="85"/>
        </w:rPr>
        <w:t> </w:t>
      </w:r>
      <w:r>
        <w:rPr>
          <w:w w:val="85"/>
        </w:rPr>
        <w:t>o Instituto de Estudos</w:t>
      </w:r>
      <w:r>
        <w:rPr>
          <w:spacing w:val="-3"/>
          <w:w w:val="85"/>
        </w:rPr>
        <w:t> </w:t>
      </w:r>
      <w:r>
        <w:rPr>
          <w:w w:val="85"/>
        </w:rPr>
        <w:t>de Protesto</w:t>
      </w:r>
      <w:r>
        <w:rPr>
          <w:spacing w:val="-2"/>
          <w:w w:val="85"/>
        </w:rPr>
        <w:t> </w:t>
      </w:r>
      <w:r>
        <w:rPr>
          <w:w w:val="85"/>
        </w:rPr>
        <w:t>de Títulos</w:t>
      </w:r>
      <w:r>
        <w:rPr>
          <w:spacing w:val="-3"/>
          <w:w w:val="85"/>
        </w:rPr>
        <w:t> </w:t>
      </w:r>
      <w:r>
        <w:rPr>
          <w:w w:val="85"/>
        </w:rPr>
        <w:t>do</w:t>
      </w:r>
      <w:r>
        <w:rPr>
          <w:spacing w:val="-2"/>
          <w:w w:val="85"/>
        </w:rPr>
        <w:t> </w:t>
      </w:r>
      <w:r>
        <w:rPr>
          <w:w w:val="85"/>
        </w:rPr>
        <w:t>Brasil -</w:t>
      </w:r>
      <w:r>
        <w:rPr>
          <w:spacing w:val="-1"/>
          <w:w w:val="85"/>
        </w:rPr>
        <w:t> </w:t>
      </w:r>
      <w:r>
        <w:rPr>
          <w:w w:val="85"/>
        </w:rPr>
        <w:t>Seção</w:t>
      </w:r>
      <w:r>
        <w:rPr>
          <w:spacing w:val="-2"/>
          <w:w w:val="85"/>
        </w:rPr>
        <w:t> </w:t>
      </w:r>
      <w:r>
        <w:rPr>
          <w:w w:val="85"/>
        </w:rPr>
        <w:t>Amazonas -</w:t>
      </w:r>
      <w:r>
        <w:rPr>
          <w:spacing w:val="-1"/>
          <w:w w:val="85"/>
        </w:rPr>
        <w:t> </w:t>
      </w:r>
      <w:r>
        <w:rPr>
          <w:w w:val="85"/>
        </w:rPr>
        <w:t>IEPTB/AM,</w:t>
      </w:r>
      <w:r>
        <w:rPr>
          <w:spacing w:val="-4"/>
          <w:w w:val="85"/>
        </w:rPr>
        <w:t> </w:t>
      </w:r>
      <w:r>
        <w:rPr>
          <w:w w:val="85"/>
        </w:rPr>
        <w:t>ao encaminhamento</w:t>
      </w:r>
      <w:r>
        <w:rPr>
          <w:w w:val="85"/>
        </w:rPr>
        <w:t> do</w:t>
      </w:r>
      <w:r>
        <w:rPr>
          <w:w w:val="85"/>
        </w:rPr>
        <w:t> título executivo</w:t>
      </w:r>
      <w:r>
        <w:rPr>
          <w:w w:val="85"/>
        </w:rPr>
        <w:t> para</w:t>
      </w:r>
      <w:r>
        <w:rPr>
          <w:w w:val="85"/>
        </w:rPr>
        <w:t> protesto</w:t>
      </w:r>
      <w:r>
        <w:rPr>
          <w:w w:val="85"/>
        </w:rPr>
        <w:t> em nome</w:t>
      </w:r>
      <w:r>
        <w:rPr>
          <w:w w:val="85"/>
        </w:rPr>
        <w:t> do</w:t>
      </w:r>
      <w:r>
        <w:rPr>
          <w:w w:val="85"/>
        </w:rPr>
        <w:t> responsável;</w:t>
      </w:r>
      <w:r>
        <w:rPr>
          <w:w w:val="85"/>
        </w:rPr>
        <w:t> </w:t>
      </w:r>
      <w:r>
        <w:rPr>
          <w:rFonts w:ascii="Arial" w:hAnsi="Arial"/>
          <w:b/>
          <w:w w:val="85"/>
        </w:rPr>
        <w:t>8.3.</w:t>
      </w:r>
      <w:r>
        <w:rPr>
          <w:rFonts w:ascii="Arial" w:hAnsi="Arial"/>
          <w:b/>
          <w:w w:val="85"/>
        </w:rPr>
        <w:t> Manter</w:t>
      </w:r>
      <w:r>
        <w:rPr>
          <w:rFonts w:ascii="Arial" w:hAnsi="Arial"/>
          <w:b/>
          <w:w w:val="85"/>
        </w:rPr>
        <w:t> </w:t>
      </w:r>
      <w:r>
        <w:rPr>
          <w:w w:val="85"/>
        </w:rPr>
        <w:t>o</w:t>
      </w:r>
      <w:r>
        <w:rPr>
          <w:w w:val="85"/>
        </w:rPr>
        <w:t> item Julgar regular</w:t>
      </w:r>
      <w:r>
        <w:rPr>
          <w:w w:val="85"/>
        </w:rPr>
        <w:t> com ressalvas</w:t>
      </w:r>
      <w:r>
        <w:rPr>
          <w:spacing w:val="-7"/>
          <w:w w:val="85"/>
        </w:rPr>
        <w:t> </w:t>
      </w:r>
      <w:r>
        <w:rPr>
          <w:w w:val="85"/>
        </w:rPr>
        <w:t>a</w:t>
      </w:r>
      <w:r>
        <w:rPr>
          <w:spacing w:val="-6"/>
          <w:w w:val="85"/>
        </w:rPr>
        <w:t> </w:t>
      </w:r>
      <w:r>
        <w:rPr>
          <w:w w:val="85"/>
        </w:rPr>
        <w:t>Prestação</w:t>
      </w:r>
      <w:r>
        <w:rPr>
          <w:spacing w:val="-7"/>
          <w:w w:val="85"/>
        </w:rPr>
        <w:t> </w:t>
      </w:r>
      <w:r>
        <w:rPr>
          <w:w w:val="85"/>
        </w:rPr>
        <w:t>de</w:t>
      </w:r>
      <w:r>
        <w:rPr>
          <w:spacing w:val="-6"/>
          <w:w w:val="85"/>
        </w:rPr>
        <w:t> </w:t>
      </w:r>
      <w:r>
        <w:rPr>
          <w:w w:val="85"/>
        </w:rPr>
        <w:t>Contas</w:t>
      </w:r>
      <w:r>
        <w:rPr>
          <w:spacing w:val="-6"/>
          <w:w w:val="85"/>
        </w:rPr>
        <w:t> </w:t>
      </w:r>
      <w:r>
        <w:rPr>
          <w:w w:val="85"/>
        </w:rPr>
        <w:t>do</w:t>
      </w:r>
      <w:r>
        <w:rPr>
          <w:spacing w:val="-5"/>
          <w:w w:val="85"/>
        </w:rPr>
        <w:t> </w:t>
      </w:r>
      <w:r>
        <w:rPr>
          <w:w w:val="85"/>
        </w:rPr>
        <w:t>Sr.</w:t>
      </w:r>
      <w:r>
        <w:rPr>
          <w:spacing w:val="-6"/>
          <w:w w:val="85"/>
        </w:rPr>
        <w:t> </w:t>
      </w:r>
      <w:r>
        <w:rPr>
          <w:w w:val="85"/>
        </w:rPr>
        <w:t>Márcio</w:t>
      </w:r>
      <w:r>
        <w:rPr>
          <w:spacing w:val="-5"/>
          <w:w w:val="85"/>
        </w:rPr>
        <w:t> </w:t>
      </w:r>
      <w:r>
        <w:rPr>
          <w:w w:val="85"/>
        </w:rPr>
        <w:t>André</w:t>
      </w:r>
      <w:r>
        <w:rPr>
          <w:spacing w:val="-6"/>
          <w:w w:val="85"/>
        </w:rPr>
        <w:t> </w:t>
      </w:r>
      <w:r>
        <w:rPr>
          <w:w w:val="85"/>
        </w:rPr>
        <w:t>Oliveira</w:t>
      </w:r>
      <w:r>
        <w:rPr>
          <w:spacing w:val="-5"/>
          <w:w w:val="85"/>
        </w:rPr>
        <w:t> </w:t>
      </w:r>
      <w:r>
        <w:rPr>
          <w:w w:val="85"/>
        </w:rPr>
        <w:t>Brito,</w:t>
      </w:r>
      <w:r>
        <w:rPr>
          <w:spacing w:val="-5"/>
          <w:w w:val="85"/>
        </w:rPr>
        <w:t> </w:t>
      </w:r>
      <w:r>
        <w:rPr>
          <w:w w:val="85"/>
        </w:rPr>
        <w:t>gestor</w:t>
      </w:r>
      <w:r>
        <w:rPr>
          <w:spacing w:val="-7"/>
          <w:w w:val="85"/>
        </w:rPr>
        <w:t> </w:t>
      </w:r>
      <w:r>
        <w:rPr>
          <w:w w:val="85"/>
        </w:rPr>
        <w:t>no</w:t>
      </w:r>
      <w:r>
        <w:rPr>
          <w:spacing w:val="-7"/>
          <w:w w:val="85"/>
        </w:rPr>
        <w:t> </w:t>
      </w:r>
      <w:r>
        <w:rPr>
          <w:w w:val="85"/>
        </w:rPr>
        <w:t>exercício</w:t>
      </w:r>
      <w:r>
        <w:rPr>
          <w:spacing w:val="-4"/>
          <w:w w:val="85"/>
        </w:rPr>
        <w:t> </w:t>
      </w:r>
      <w:r>
        <w:rPr>
          <w:w w:val="85"/>
        </w:rPr>
        <w:t>de</w:t>
      </w:r>
      <w:r>
        <w:rPr>
          <w:spacing w:val="-7"/>
          <w:w w:val="85"/>
        </w:rPr>
        <w:t> </w:t>
      </w:r>
      <w:r>
        <w:rPr>
          <w:w w:val="85"/>
        </w:rPr>
        <w:t>2021</w:t>
      </w:r>
      <w:r>
        <w:rPr>
          <w:spacing w:val="-5"/>
          <w:w w:val="85"/>
        </w:rPr>
        <w:t> </w:t>
      </w:r>
      <w:r>
        <w:rPr>
          <w:w w:val="85"/>
        </w:rPr>
        <w:t>do</w:t>
      </w:r>
      <w:r>
        <w:rPr>
          <w:spacing w:val="-5"/>
          <w:w w:val="85"/>
        </w:rPr>
        <w:t> </w:t>
      </w:r>
      <w:r>
        <w:rPr>
          <w:w w:val="85"/>
        </w:rPr>
        <w:t>Instituto</w:t>
      </w:r>
      <w:r>
        <w:rPr>
          <w:spacing w:val="-5"/>
          <w:w w:val="85"/>
        </w:rPr>
        <w:t> </w:t>
      </w:r>
      <w:r>
        <w:rPr>
          <w:w w:val="85"/>
        </w:rPr>
        <w:t>de</w:t>
      </w:r>
      <w:r>
        <w:rPr>
          <w:spacing w:val="-5"/>
          <w:w w:val="85"/>
        </w:rPr>
        <w:t> </w:t>
      </w:r>
      <w:r>
        <w:rPr>
          <w:w w:val="85"/>
        </w:rPr>
        <w:t>Pesos</w:t>
      </w:r>
      <w:r>
        <w:rPr>
          <w:spacing w:val="-7"/>
          <w:w w:val="85"/>
        </w:rPr>
        <w:t> </w:t>
      </w:r>
      <w:r>
        <w:rPr>
          <w:w w:val="85"/>
        </w:rPr>
        <w:t>e </w:t>
      </w:r>
      <w:r>
        <w:rPr>
          <w:w w:val="80"/>
        </w:rPr>
        <w:t>Medidas do Estado do Amazonas</w:t>
      </w:r>
      <w:r>
        <w:rPr/>
        <w:t> </w:t>
      </w:r>
      <w:r>
        <w:rPr>
          <w:w w:val="80"/>
        </w:rPr>
        <w:t>- IPEM, nos termos do artigo 22, inciso II, da Lei nº 2.423/96-LOTCE, pelas Restrições: </w:t>
      </w:r>
      <w:r>
        <w:rPr>
          <w:w w:val="90"/>
        </w:rPr>
        <w:t>Restrição</w:t>
      </w:r>
      <w:r>
        <w:rPr>
          <w:w w:val="90"/>
        </w:rPr>
        <w:t> nº</w:t>
      </w:r>
      <w:r>
        <w:rPr>
          <w:w w:val="90"/>
        </w:rPr>
        <w:t> 02,</w:t>
      </w:r>
      <w:r>
        <w:rPr>
          <w:w w:val="90"/>
        </w:rPr>
        <w:t> “Atraso</w:t>
      </w:r>
      <w:r>
        <w:rPr>
          <w:w w:val="90"/>
        </w:rPr>
        <w:t> no</w:t>
      </w:r>
      <w:r>
        <w:rPr>
          <w:w w:val="90"/>
        </w:rPr>
        <w:t> envio</w:t>
      </w:r>
      <w:r>
        <w:rPr>
          <w:w w:val="90"/>
        </w:rPr>
        <w:t> dos balancetes</w:t>
      </w:r>
      <w:r>
        <w:rPr>
          <w:w w:val="90"/>
        </w:rPr>
        <w:t> mensais, referente</w:t>
      </w:r>
      <w:r>
        <w:rPr>
          <w:w w:val="90"/>
        </w:rPr>
        <w:t> aos meses de</w:t>
      </w:r>
      <w:r>
        <w:rPr>
          <w:w w:val="90"/>
        </w:rPr>
        <w:t> janeiro/2021,</w:t>
      </w:r>
      <w:r>
        <w:rPr>
          <w:w w:val="90"/>
        </w:rPr>
        <w:t> maio/2021</w:t>
      </w:r>
      <w:r>
        <w:rPr>
          <w:w w:val="90"/>
        </w:rPr>
        <w:t> e </w:t>
      </w:r>
      <w:r>
        <w:rPr>
          <w:w w:val="85"/>
        </w:rPr>
        <w:t>novembro/2021";</w:t>
      </w:r>
      <w:r>
        <w:rPr>
          <w:spacing w:val="-4"/>
          <w:w w:val="85"/>
        </w:rPr>
        <w:t> </w:t>
      </w:r>
      <w:r>
        <w:rPr>
          <w:rFonts w:ascii="Arial" w:hAnsi="Arial"/>
          <w:b/>
          <w:w w:val="85"/>
        </w:rPr>
        <w:t>8.4.</w:t>
      </w:r>
      <w:r>
        <w:rPr>
          <w:rFonts w:ascii="Arial" w:hAnsi="Arial"/>
          <w:b/>
          <w:spacing w:val="-4"/>
          <w:w w:val="85"/>
        </w:rPr>
        <w:t> </w:t>
      </w:r>
      <w:r>
        <w:rPr>
          <w:rFonts w:ascii="Arial" w:hAnsi="Arial"/>
          <w:b/>
          <w:w w:val="85"/>
        </w:rPr>
        <w:t>Manter</w:t>
      </w:r>
      <w:r>
        <w:rPr>
          <w:rFonts w:ascii="Arial" w:hAnsi="Arial"/>
          <w:b/>
          <w:spacing w:val="-4"/>
          <w:w w:val="85"/>
        </w:rPr>
        <w:t> </w:t>
      </w:r>
      <w:r>
        <w:rPr>
          <w:w w:val="85"/>
        </w:rPr>
        <w:t>o</w:t>
      </w:r>
      <w:r>
        <w:rPr>
          <w:spacing w:val="-4"/>
          <w:w w:val="85"/>
        </w:rPr>
        <w:t> </w:t>
      </w:r>
      <w:r>
        <w:rPr>
          <w:w w:val="85"/>
        </w:rPr>
        <w:t>item</w:t>
      </w:r>
      <w:r>
        <w:rPr>
          <w:spacing w:val="-5"/>
          <w:w w:val="85"/>
        </w:rPr>
        <w:t> </w:t>
      </w:r>
      <w:r>
        <w:rPr>
          <w:w w:val="85"/>
        </w:rPr>
        <w:t>Determinar</w:t>
      </w:r>
      <w:r>
        <w:rPr>
          <w:spacing w:val="-5"/>
          <w:w w:val="85"/>
        </w:rPr>
        <w:t> </w:t>
      </w:r>
      <w:r>
        <w:rPr>
          <w:w w:val="85"/>
        </w:rPr>
        <w:t>à</w:t>
      </w:r>
      <w:r>
        <w:rPr>
          <w:spacing w:val="-4"/>
          <w:w w:val="85"/>
        </w:rPr>
        <w:t> </w:t>
      </w:r>
      <w:r>
        <w:rPr>
          <w:w w:val="85"/>
        </w:rPr>
        <w:t>atual</w:t>
      </w:r>
      <w:r>
        <w:rPr>
          <w:spacing w:val="-5"/>
          <w:w w:val="85"/>
        </w:rPr>
        <w:t> </w:t>
      </w:r>
      <w:r>
        <w:rPr>
          <w:w w:val="85"/>
        </w:rPr>
        <w:t>Administração,</w:t>
      </w:r>
      <w:r>
        <w:rPr>
          <w:spacing w:val="-5"/>
          <w:w w:val="85"/>
        </w:rPr>
        <w:t> </w:t>
      </w:r>
      <w:r>
        <w:rPr>
          <w:w w:val="85"/>
        </w:rPr>
        <w:t>sob</w:t>
      </w:r>
      <w:r>
        <w:rPr>
          <w:spacing w:val="-4"/>
          <w:w w:val="85"/>
        </w:rPr>
        <w:t> </w:t>
      </w:r>
      <w:r>
        <w:rPr>
          <w:w w:val="85"/>
        </w:rPr>
        <w:t>pena</w:t>
      </w:r>
      <w:r>
        <w:rPr>
          <w:spacing w:val="-5"/>
          <w:w w:val="85"/>
        </w:rPr>
        <w:t> </w:t>
      </w:r>
      <w:r>
        <w:rPr>
          <w:w w:val="85"/>
        </w:rPr>
        <w:t>das</w:t>
      </w:r>
      <w:r>
        <w:rPr>
          <w:spacing w:val="-5"/>
          <w:w w:val="85"/>
        </w:rPr>
        <w:t> </w:t>
      </w:r>
      <w:r>
        <w:rPr>
          <w:w w:val="85"/>
        </w:rPr>
        <w:t>contas</w:t>
      </w:r>
      <w:r>
        <w:rPr>
          <w:spacing w:val="-5"/>
          <w:w w:val="85"/>
        </w:rPr>
        <w:t> </w:t>
      </w:r>
      <w:r>
        <w:rPr>
          <w:w w:val="85"/>
        </w:rPr>
        <w:t>de</w:t>
      </w:r>
      <w:r>
        <w:rPr>
          <w:spacing w:val="-4"/>
          <w:w w:val="85"/>
        </w:rPr>
        <w:t> </w:t>
      </w:r>
      <w:r>
        <w:rPr>
          <w:w w:val="85"/>
        </w:rPr>
        <w:t>o</w:t>
      </w:r>
      <w:r>
        <w:rPr>
          <w:spacing w:val="-6"/>
          <w:w w:val="85"/>
        </w:rPr>
        <w:t> </w:t>
      </w:r>
      <w:r>
        <w:rPr>
          <w:w w:val="85"/>
        </w:rPr>
        <w:t>próximo</w:t>
      </w:r>
      <w:r>
        <w:rPr>
          <w:spacing w:val="-4"/>
          <w:w w:val="85"/>
        </w:rPr>
        <w:t> </w:t>
      </w:r>
      <w:r>
        <w:rPr>
          <w:w w:val="85"/>
        </w:rPr>
        <w:t>exercício</w:t>
      </w:r>
      <w:r>
        <w:rPr>
          <w:spacing w:val="-4"/>
          <w:w w:val="85"/>
        </w:rPr>
        <w:t> </w:t>
      </w:r>
      <w:r>
        <w:rPr>
          <w:w w:val="85"/>
        </w:rPr>
        <w:t>ser julgadas</w:t>
      </w:r>
      <w:r>
        <w:rPr>
          <w:spacing w:val="-7"/>
          <w:w w:val="85"/>
        </w:rPr>
        <w:t> </w:t>
      </w:r>
      <w:r>
        <w:rPr>
          <w:w w:val="85"/>
        </w:rPr>
        <w:t>irregulares,</w:t>
      </w:r>
      <w:r>
        <w:rPr>
          <w:spacing w:val="-7"/>
          <w:w w:val="85"/>
        </w:rPr>
        <w:t> </w:t>
      </w:r>
      <w:r>
        <w:rPr>
          <w:w w:val="85"/>
        </w:rPr>
        <w:t>nos</w:t>
      </w:r>
      <w:r>
        <w:rPr>
          <w:spacing w:val="-6"/>
          <w:w w:val="85"/>
        </w:rPr>
        <w:t> </w:t>
      </w:r>
      <w:r>
        <w:rPr>
          <w:w w:val="85"/>
        </w:rPr>
        <w:t>termos</w:t>
      </w:r>
      <w:r>
        <w:rPr>
          <w:spacing w:val="-7"/>
          <w:w w:val="85"/>
        </w:rPr>
        <w:t> </w:t>
      </w:r>
      <w:r>
        <w:rPr>
          <w:w w:val="85"/>
        </w:rPr>
        <w:t>do</w:t>
      </w:r>
      <w:r>
        <w:rPr>
          <w:spacing w:val="-7"/>
          <w:w w:val="85"/>
        </w:rPr>
        <w:t> </w:t>
      </w:r>
      <w:r>
        <w:rPr>
          <w:w w:val="85"/>
        </w:rPr>
        <w:t>artigo</w:t>
      </w:r>
      <w:r>
        <w:rPr>
          <w:spacing w:val="-6"/>
          <w:w w:val="85"/>
        </w:rPr>
        <w:t> </w:t>
      </w:r>
      <w:r>
        <w:rPr>
          <w:w w:val="85"/>
        </w:rPr>
        <w:t>188,</w:t>
      </w:r>
      <w:r>
        <w:rPr>
          <w:spacing w:val="-7"/>
          <w:w w:val="85"/>
        </w:rPr>
        <w:t> </w:t>
      </w:r>
      <w:r>
        <w:rPr>
          <w:w w:val="85"/>
        </w:rPr>
        <w:t>inciso</w:t>
      </w:r>
      <w:r>
        <w:rPr>
          <w:spacing w:val="-6"/>
          <w:w w:val="85"/>
        </w:rPr>
        <w:t> </w:t>
      </w:r>
      <w:r>
        <w:rPr>
          <w:w w:val="85"/>
        </w:rPr>
        <w:t>III,</w:t>
      </w:r>
      <w:r>
        <w:rPr>
          <w:spacing w:val="-7"/>
          <w:w w:val="85"/>
        </w:rPr>
        <w:t> </w:t>
      </w:r>
      <w:r>
        <w:rPr>
          <w:w w:val="85"/>
        </w:rPr>
        <w:t>alíneas</w:t>
      </w:r>
      <w:r>
        <w:rPr>
          <w:spacing w:val="-7"/>
          <w:w w:val="85"/>
        </w:rPr>
        <w:t> </w:t>
      </w:r>
      <w:r>
        <w:rPr>
          <w:w w:val="85"/>
        </w:rPr>
        <w:t>“b”,</w:t>
      </w:r>
      <w:r>
        <w:rPr>
          <w:spacing w:val="-4"/>
          <w:w w:val="85"/>
        </w:rPr>
        <w:t> </w:t>
      </w:r>
      <w:r>
        <w:rPr>
          <w:w w:val="85"/>
        </w:rPr>
        <w:t>“c”</w:t>
      </w:r>
      <w:r>
        <w:rPr>
          <w:spacing w:val="-7"/>
          <w:w w:val="85"/>
        </w:rPr>
        <w:t> </w:t>
      </w:r>
      <w:r>
        <w:rPr>
          <w:w w:val="85"/>
        </w:rPr>
        <w:t>e</w:t>
      </w:r>
      <w:r>
        <w:rPr>
          <w:spacing w:val="-5"/>
          <w:w w:val="85"/>
        </w:rPr>
        <w:t> </w:t>
      </w:r>
      <w:r>
        <w:rPr>
          <w:w w:val="85"/>
        </w:rPr>
        <w:t>“e”,</w:t>
      </w:r>
      <w:r>
        <w:rPr>
          <w:spacing w:val="-6"/>
          <w:w w:val="85"/>
        </w:rPr>
        <w:t> </w:t>
      </w:r>
      <w:r>
        <w:rPr>
          <w:w w:val="85"/>
        </w:rPr>
        <w:t>da</w:t>
      </w:r>
      <w:r>
        <w:rPr>
          <w:spacing w:val="-5"/>
          <w:w w:val="85"/>
        </w:rPr>
        <w:t> </w:t>
      </w:r>
      <w:r>
        <w:rPr>
          <w:w w:val="85"/>
        </w:rPr>
        <w:t>Resolução</w:t>
      </w:r>
      <w:r>
        <w:rPr>
          <w:spacing w:val="-7"/>
          <w:w w:val="85"/>
        </w:rPr>
        <w:t> </w:t>
      </w:r>
      <w:r>
        <w:rPr>
          <w:w w:val="85"/>
        </w:rPr>
        <w:t>n.º</w:t>
      </w:r>
      <w:r>
        <w:rPr>
          <w:spacing w:val="-6"/>
          <w:w w:val="85"/>
        </w:rPr>
        <w:t> </w:t>
      </w:r>
      <w:r>
        <w:rPr>
          <w:w w:val="85"/>
        </w:rPr>
        <w:t>04/2002</w:t>
      </w:r>
      <w:r>
        <w:rPr>
          <w:spacing w:val="-7"/>
          <w:w w:val="85"/>
        </w:rPr>
        <w:t> </w:t>
      </w:r>
      <w:r>
        <w:rPr>
          <w:w w:val="85"/>
        </w:rPr>
        <w:t>RITCE/AM,</w:t>
      </w:r>
      <w:r>
        <w:rPr>
          <w:spacing w:val="-6"/>
          <w:w w:val="85"/>
        </w:rPr>
        <w:t> </w:t>
      </w:r>
      <w:r>
        <w:rPr>
          <w:w w:val="85"/>
        </w:rPr>
        <w:t>que atrasos</w:t>
      </w:r>
      <w:r>
        <w:rPr>
          <w:spacing w:val="-7"/>
          <w:w w:val="85"/>
        </w:rPr>
        <w:t> </w:t>
      </w:r>
      <w:r>
        <w:rPr>
          <w:w w:val="85"/>
        </w:rPr>
        <w:t>na</w:t>
      </w:r>
      <w:r>
        <w:rPr>
          <w:spacing w:val="-7"/>
          <w:w w:val="85"/>
        </w:rPr>
        <w:t> </w:t>
      </w:r>
      <w:r>
        <w:rPr>
          <w:w w:val="85"/>
        </w:rPr>
        <w:t>remessa</w:t>
      </w:r>
      <w:r>
        <w:rPr>
          <w:spacing w:val="-6"/>
          <w:w w:val="85"/>
        </w:rPr>
        <w:t> </w:t>
      </w:r>
      <w:r>
        <w:rPr>
          <w:w w:val="85"/>
        </w:rPr>
        <w:t>dos</w:t>
      </w:r>
      <w:r>
        <w:rPr>
          <w:spacing w:val="-7"/>
          <w:w w:val="85"/>
        </w:rPr>
        <w:t> </w:t>
      </w:r>
      <w:r>
        <w:rPr>
          <w:w w:val="85"/>
        </w:rPr>
        <w:t>balancetes</w:t>
      </w:r>
      <w:r>
        <w:rPr>
          <w:spacing w:val="-7"/>
          <w:w w:val="85"/>
        </w:rPr>
        <w:t> </w:t>
      </w:r>
      <w:r>
        <w:rPr>
          <w:w w:val="85"/>
        </w:rPr>
        <w:t>não</w:t>
      </w:r>
      <w:r>
        <w:rPr>
          <w:spacing w:val="-6"/>
          <w:w w:val="85"/>
        </w:rPr>
        <w:t> </w:t>
      </w:r>
      <w:r>
        <w:rPr>
          <w:w w:val="85"/>
        </w:rPr>
        <w:t>mais</w:t>
      </w:r>
      <w:r>
        <w:rPr>
          <w:spacing w:val="-7"/>
          <w:w w:val="85"/>
        </w:rPr>
        <w:t> </w:t>
      </w:r>
      <w:r>
        <w:rPr>
          <w:w w:val="85"/>
        </w:rPr>
        <w:t>passem</w:t>
      </w:r>
      <w:r>
        <w:rPr>
          <w:spacing w:val="-7"/>
          <w:w w:val="85"/>
        </w:rPr>
        <w:t> </w:t>
      </w:r>
      <w:r>
        <w:rPr>
          <w:w w:val="85"/>
        </w:rPr>
        <w:t>a</w:t>
      </w:r>
      <w:r>
        <w:rPr>
          <w:spacing w:val="-7"/>
          <w:w w:val="85"/>
        </w:rPr>
        <w:t> </w:t>
      </w:r>
      <w:r>
        <w:rPr>
          <w:w w:val="85"/>
        </w:rPr>
        <w:t>advir,</w:t>
      </w:r>
      <w:r>
        <w:rPr>
          <w:spacing w:val="-6"/>
          <w:w w:val="85"/>
        </w:rPr>
        <w:t> </w:t>
      </w:r>
      <w:r>
        <w:rPr>
          <w:w w:val="85"/>
        </w:rPr>
        <w:t>e</w:t>
      </w:r>
      <w:r>
        <w:rPr>
          <w:spacing w:val="-7"/>
          <w:w w:val="85"/>
        </w:rPr>
        <w:t> </w:t>
      </w:r>
      <w:r>
        <w:rPr>
          <w:w w:val="85"/>
        </w:rPr>
        <w:t>de</w:t>
      </w:r>
      <w:r>
        <w:rPr>
          <w:spacing w:val="-7"/>
          <w:w w:val="85"/>
        </w:rPr>
        <w:t> </w:t>
      </w:r>
      <w:r>
        <w:rPr>
          <w:w w:val="85"/>
        </w:rPr>
        <w:t>mesmo</w:t>
      </w:r>
      <w:r>
        <w:rPr>
          <w:spacing w:val="-6"/>
          <w:w w:val="85"/>
        </w:rPr>
        <w:t> </w:t>
      </w:r>
      <w:r>
        <w:rPr>
          <w:w w:val="85"/>
        </w:rPr>
        <w:t>modo,</w:t>
      </w:r>
      <w:r>
        <w:rPr>
          <w:spacing w:val="-7"/>
          <w:w w:val="85"/>
        </w:rPr>
        <w:t> </w:t>
      </w:r>
      <w:r>
        <w:rPr>
          <w:w w:val="85"/>
        </w:rPr>
        <w:t>que</w:t>
      </w:r>
      <w:r>
        <w:rPr>
          <w:spacing w:val="-7"/>
          <w:w w:val="85"/>
        </w:rPr>
        <w:t> </w:t>
      </w:r>
      <w:r>
        <w:rPr>
          <w:w w:val="85"/>
        </w:rPr>
        <w:t>os</w:t>
      </w:r>
      <w:r>
        <w:rPr>
          <w:spacing w:val="-6"/>
          <w:w w:val="85"/>
        </w:rPr>
        <w:t> </w:t>
      </w:r>
      <w:r>
        <w:rPr>
          <w:w w:val="85"/>
        </w:rPr>
        <w:t>prazos</w:t>
      </w:r>
      <w:r>
        <w:rPr>
          <w:spacing w:val="-7"/>
          <w:w w:val="85"/>
        </w:rPr>
        <w:t> </w:t>
      </w:r>
      <w:r>
        <w:rPr>
          <w:w w:val="85"/>
        </w:rPr>
        <w:t>estipulados</w:t>
      </w:r>
      <w:r>
        <w:rPr>
          <w:spacing w:val="-7"/>
          <w:w w:val="85"/>
        </w:rPr>
        <w:t> </w:t>
      </w:r>
      <w:r>
        <w:rPr>
          <w:w w:val="85"/>
        </w:rPr>
        <w:t>legalmente </w:t>
      </w:r>
      <w:r>
        <w:rPr>
          <w:w w:val="80"/>
        </w:rPr>
        <w:t>sejam atendidos de forma tempestiva; </w:t>
      </w:r>
      <w:r>
        <w:rPr>
          <w:rFonts w:ascii="Arial" w:hAnsi="Arial"/>
          <w:b/>
          <w:w w:val="80"/>
        </w:rPr>
        <w:t>8.5. Excluir </w:t>
      </w:r>
      <w:r>
        <w:rPr>
          <w:w w:val="80"/>
        </w:rPr>
        <w:t>o item Dar ciência ao Sr. Diretor-Presidente Márcio André Oliveira Brito, gestor no exercício de 2021 do Instituto de Pesos e Medidas do Estado do Amazonas</w:t>
      </w:r>
      <w:r>
        <w:rPr/>
        <w:t> </w:t>
      </w:r>
      <w:r>
        <w:rPr>
          <w:w w:val="80"/>
        </w:rPr>
        <w:t>– IPEM, acerca da decisão, ficando autorizado a emissão de uma nova notificação ao Interessado caso a primeira seja frustrada. Ato contínuo, se porventura persistir a problemática, para não existirem dúvidas quanto à sua validade e eficácia, desde já, autoriza-se a comunicação</w:t>
      </w:r>
      <w:r>
        <w:rPr>
          <w:spacing w:val="80"/>
        </w:rPr>
        <w:t> </w:t>
      </w:r>
      <w:r>
        <w:rPr>
          <w:w w:val="85"/>
        </w:rPr>
        <w:t>via editalícia nos termos do art. 97 da Resolução 4/2002 (RITCE/AM); </w:t>
      </w:r>
      <w:r>
        <w:rPr>
          <w:rFonts w:ascii="Arial" w:hAnsi="Arial"/>
          <w:b/>
          <w:w w:val="85"/>
        </w:rPr>
        <w:t>8.6. Determinar </w:t>
      </w:r>
      <w:r>
        <w:rPr>
          <w:w w:val="85"/>
        </w:rPr>
        <w:t>à Secretaria do Tribunal Pleno, </w:t>
      </w:r>
      <w:r>
        <w:rPr>
          <w:w w:val="80"/>
        </w:rPr>
        <w:t>para que oficie o Recorrente sobre o</w:t>
      </w:r>
      <w:r>
        <w:rPr/>
        <w:t> </w:t>
      </w:r>
      <w:r>
        <w:rPr>
          <w:w w:val="80"/>
        </w:rPr>
        <w:t>teor do Acórdão, acompanhando o Relatório/voto para conhecimento, conforme o art. </w:t>
      </w:r>
      <w:r>
        <w:rPr>
          <w:w w:val="85"/>
        </w:rPr>
        <w:t>161, </w:t>
      </w:r>
      <w:r>
        <w:rPr>
          <w:rFonts w:ascii="Arial" w:hAnsi="Arial"/>
          <w:i/>
          <w:w w:val="85"/>
        </w:rPr>
        <w:t>caput</w:t>
      </w:r>
      <w:r>
        <w:rPr>
          <w:w w:val="85"/>
        </w:rPr>
        <w:t>, do Regimento Interno (Resolução n. 04/2002); 8.7. Arquivar o presente processo, após cumprimento das </w:t>
      </w:r>
      <w:r>
        <w:rPr>
          <w:spacing w:val="-2"/>
          <w:w w:val="85"/>
        </w:rPr>
        <w:t>formalidades legais. </w:t>
      </w:r>
      <w:r>
        <w:rPr>
          <w:rFonts w:ascii="Arial" w:hAnsi="Arial"/>
          <w:b/>
          <w:spacing w:val="-2"/>
          <w:w w:val="85"/>
        </w:rPr>
        <w:t>Especificação do quórum: </w:t>
      </w:r>
      <w:r>
        <w:rPr>
          <w:spacing w:val="-2"/>
          <w:w w:val="85"/>
        </w:rPr>
        <w:t>Conselheiros: Yara Amazônia Lins Rodrigues dos Santos (Presidente), </w:t>
      </w:r>
      <w:r>
        <w:rPr>
          <w:w w:val="85"/>
        </w:rPr>
        <w:t>Júlio</w:t>
      </w:r>
      <w:r>
        <w:rPr>
          <w:spacing w:val="-7"/>
          <w:w w:val="85"/>
        </w:rPr>
        <w:t> </w:t>
      </w:r>
      <w:r>
        <w:rPr>
          <w:w w:val="85"/>
        </w:rPr>
        <w:t>Assis</w:t>
      </w:r>
      <w:r>
        <w:rPr>
          <w:spacing w:val="-7"/>
          <w:w w:val="85"/>
        </w:rPr>
        <w:t> </w:t>
      </w:r>
      <w:r>
        <w:rPr>
          <w:w w:val="85"/>
        </w:rPr>
        <w:t>Corrêa</w:t>
      </w:r>
      <w:r>
        <w:rPr>
          <w:spacing w:val="-6"/>
          <w:w w:val="85"/>
        </w:rPr>
        <w:t> </w:t>
      </w:r>
      <w:r>
        <w:rPr>
          <w:w w:val="85"/>
        </w:rPr>
        <w:t>Pinheiro,</w:t>
      </w:r>
      <w:r>
        <w:rPr>
          <w:spacing w:val="-7"/>
          <w:w w:val="85"/>
        </w:rPr>
        <w:t> </w:t>
      </w:r>
      <w:r>
        <w:rPr>
          <w:w w:val="85"/>
        </w:rPr>
        <w:t>Érico</w:t>
      </w:r>
      <w:r>
        <w:rPr>
          <w:spacing w:val="-7"/>
          <w:w w:val="85"/>
        </w:rPr>
        <w:t> </w:t>
      </w:r>
      <w:r>
        <w:rPr>
          <w:w w:val="85"/>
        </w:rPr>
        <w:t>Xavier</w:t>
      </w:r>
      <w:r>
        <w:rPr>
          <w:spacing w:val="-6"/>
          <w:w w:val="85"/>
        </w:rPr>
        <w:t> </w:t>
      </w:r>
      <w:r>
        <w:rPr>
          <w:w w:val="85"/>
        </w:rPr>
        <w:t>Desterro</w:t>
      </w:r>
      <w:r>
        <w:rPr>
          <w:spacing w:val="-7"/>
          <w:w w:val="85"/>
        </w:rPr>
        <w:t> </w:t>
      </w:r>
      <w:r>
        <w:rPr>
          <w:w w:val="85"/>
        </w:rPr>
        <w:t>e</w:t>
      </w:r>
      <w:r>
        <w:rPr>
          <w:spacing w:val="-7"/>
          <w:w w:val="85"/>
        </w:rPr>
        <w:t> </w:t>
      </w:r>
      <w:r>
        <w:rPr>
          <w:w w:val="85"/>
        </w:rPr>
        <w:t>Silva,</w:t>
      </w:r>
      <w:r>
        <w:rPr>
          <w:spacing w:val="-7"/>
          <w:w w:val="85"/>
        </w:rPr>
        <w:t> </w:t>
      </w:r>
      <w:r>
        <w:rPr>
          <w:w w:val="85"/>
        </w:rPr>
        <w:t>Josué</w:t>
      </w:r>
      <w:r>
        <w:rPr>
          <w:spacing w:val="-6"/>
          <w:w w:val="85"/>
        </w:rPr>
        <w:t> </w:t>
      </w:r>
      <w:r>
        <w:rPr>
          <w:w w:val="85"/>
        </w:rPr>
        <w:t>Cláudio</w:t>
      </w:r>
      <w:r>
        <w:rPr>
          <w:spacing w:val="-7"/>
          <w:w w:val="85"/>
        </w:rPr>
        <w:t> </w:t>
      </w:r>
      <w:r>
        <w:rPr>
          <w:w w:val="85"/>
        </w:rPr>
        <w:t>de</w:t>
      </w:r>
      <w:r>
        <w:rPr>
          <w:spacing w:val="-7"/>
          <w:w w:val="85"/>
        </w:rPr>
        <w:t> </w:t>
      </w:r>
      <w:r>
        <w:rPr>
          <w:w w:val="85"/>
        </w:rPr>
        <w:t>Souza</w:t>
      </w:r>
      <w:r>
        <w:rPr>
          <w:spacing w:val="-6"/>
          <w:w w:val="85"/>
        </w:rPr>
        <w:t> </w:t>
      </w:r>
      <w:r>
        <w:rPr>
          <w:w w:val="85"/>
        </w:rPr>
        <w:t>Neto,</w:t>
      </w:r>
      <w:r>
        <w:rPr>
          <w:spacing w:val="-6"/>
          <w:w w:val="85"/>
        </w:rPr>
        <w:t> </w:t>
      </w:r>
      <w:r>
        <w:rPr>
          <w:w w:val="85"/>
        </w:rPr>
        <w:t>Luis</w:t>
      </w:r>
      <w:r>
        <w:rPr>
          <w:spacing w:val="-7"/>
          <w:w w:val="85"/>
        </w:rPr>
        <w:t> </w:t>
      </w:r>
      <w:r>
        <w:rPr>
          <w:w w:val="85"/>
        </w:rPr>
        <w:t>Fabian</w:t>
      </w:r>
      <w:r>
        <w:rPr>
          <w:spacing w:val="-6"/>
          <w:w w:val="85"/>
        </w:rPr>
        <w:t> </w:t>
      </w:r>
      <w:r>
        <w:rPr>
          <w:w w:val="85"/>
        </w:rPr>
        <w:t>Pereira</w:t>
      </w:r>
      <w:r>
        <w:rPr>
          <w:spacing w:val="-7"/>
          <w:w w:val="85"/>
        </w:rPr>
        <w:t> </w:t>
      </w:r>
      <w:r>
        <w:rPr>
          <w:w w:val="85"/>
        </w:rPr>
        <w:t>Barbosa</w:t>
      </w:r>
      <w:r>
        <w:rPr>
          <w:spacing w:val="-8"/>
        </w:rPr>
        <w:t> </w:t>
      </w:r>
      <w:r>
        <w:rPr>
          <w:w w:val="85"/>
        </w:rPr>
        <w:t>e Mário José de Moraes Costa Filho (Convocado). </w:t>
      </w:r>
      <w:r>
        <w:rPr>
          <w:rFonts w:ascii="Arial" w:hAnsi="Arial"/>
          <w:b/>
          <w:w w:val="85"/>
        </w:rPr>
        <w:t>Declaração de impedimento: </w:t>
      </w:r>
      <w:r>
        <w:rPr>
          <w:w w:val="85"/>
        </w:rPr>
        <w:t>Conselheiro Mario Manoel Coelho de Mello (art. 65 do Regimento Interno).</w:t>
      </w:r>
    </w:p>
    <w:p>
      <w:pPr>
        <w:pStyle w:val="BodyText"/>
        <w:spacing w:before="180"/>
        <w:ind w:right="136"/>
      </w:pPr>
      <w:r>
        <w:rPr>
          <w:rFonts w:ascii="Arial" w:hAnsi="Arial"/>
          <w:b/>
          <w:w w:val="80"/>
        </w:rPr>
        <w:t>PROCESSO Nº 15.785/2020 (APENSOS: 15.786/2020)</w:t>
      </w:r>
      <w:r>
        <w:rPr>
          <w:rFonts w:ascii="Arial" w:hAnsi="Arial"/>
          <w:b/>
        </w:rPr>
        <w:t> </w:t>
      </w:r>
      <w:r>
        <w:rPr>
          <w:w w:val="80"/>
        </w:rPr>
        <w:t>- Prestação de Contas do Convênio n° 004/2010, firmado</w:t>
      </w:r>
      <w:r>
        <w:rPr/>
        <w:t> </w:t>
      </w:r>
      <w:r>
        <w:rPr>
          <w:w w:val="80"/>
        </w:rPr>
        <w:t>entre a </w:t>
      </w:r>
      <w:r>
        <w:rPr>
          <w:w w:val="85"/>
        </w:rPr>
        <w:t>Secretaria</w:t>
      </w:r>
      <w:r>
        <w:rPr>
          <w:spacing w:val="-5"/>
          <w:w w:val="85"/>
        </w:rPr>
        <w:t> </w:t>
      </w:r>
      <w:r>
        <w:rPr>
          <w:w w:val="85"/>
        </w:rPr>
        <w:t>de</w:t>
      </w:r>
      <w:r>
        <w:rPr>
          <w:spacing w:val="-5"/>
          <w:w w:val="85"/>
        </w:rPr>
        <w:t> </w:t>
      </w:r>
      <w:r>
        <w:rPr>
          <w:w w:val="85"/>
        </w:rPr>
        <w:t>Estado</w:t>
      </w:r>
      <w:r>
        <w:rPr>
          <w:spacing w:val="-5"/>
          <w:w w:val="85"/>
        </w:rPr>
        <w:t> </w:t>
      </w:r>
      <w:r>
        <w:rPr>
          <w:w w:val="85"/>
        </w:rPr>
        <w:t>do</w:t>
      </w:r>
      <w:r>
        <w:rPr>
          <w:spacing w:val="-5"/>
          <w:w w:val="85"/>
        </w:rPr>
        <w:t> </w:t>
      </w:r>
      <w:r>
        <w:rPr>
          <w:w w:val="85"/>
        </w:rPr>
        <w:t>Meio</w:t>
      </w:r>
      <w:r>
        <w:rPr>
          <w:spacing w:val="-5"/>
          <w:w w:val="85"/>
        </w:rPr>
        <w:t> </w:t>
      </w:r>
      <w:r>
        <w:rPr>
          <w:w w:val="85"/>
        </w:rPr>
        <w:t>Ambiente</w:t>
      </w:r>
      <w:r>
        <w:rPr>
          <w:spacing w:val="-5"/>
          <w:w w:val="85"/>
        </w:rPr>
        <w:t> </w:t>
      </w:r>
      <w:r>
        <w:rPr>
          <w:w w:val="85"/>
        </w:rPr>
        <w:t>e</w:t>
      </w:r>
      <w:r>
        <w:rPr>
          <w:spacing w:val="-5"/>
          <w:w w:val="85"/>
        </w:rPr>
        <w:t> </w:t>
      </w:r>
      <w:r>
        <w:rPr>
          <w:w w:val="85"/>
        </w:rPr>
        <w:t>Desenvolvimento</w:t>
      </w:r>
      <w:r>
        <w:rPr>
          <w:spacing w:val="-4"/>
          <w:w w:val="85"/>
        </w:rPr>
        <w:t> </w:t>
      </w:r>
      <w:r>
        <w:rPr>
          <w:w w:val="85"/>
        </w:rPr>
        <w:t>Sustentável</w:t>
      </w:r>
      <w:r>
        <w:rPr>
          <w:spacing w:val="-5"/>
          <w:w w:val="85"/>
        </w:rPr>
        <w:t> </w:t>
      </w:r>
      <w:r>
        <w:rPr>
          <w:w w:val="85"/>
        </w:rPr>
        <w:t>(SDS)</w:t>
      </w:r>
      <w:r>
        <w:rPr>
          <w:spacing w:val="-5"/>
          <w:w w:val="85"/>
        </w:rPr>
        <w:t> </w:t>
      </w:r>
      <w:r>
        <w:rPr>
          <w:w w:val="85"/>
        </w:rPr>
        <w:t>e</w:t>
      </w:r>
      <w:r>
        <w:rPr>
          <w:spacing w:val="-5"/>
          <w:w w:val="85"/>
        </w:rPr>
        <w:t> </w:t>
      </w:r>
      <w:r>
        <w:rPr>
          <w:w w:val="85"/>
        </w:rPr>
        <w:t>a</w:t>
      </w:r>
      <w:r>
        <w:rPr>
          <w:spacing w:val="-5"/>
          <w:w w:val="85"/>
        </w:rPr>
        <w:t> </w:t>
      </w:r>
      <w:r>
        <w:rPr>
          <w:w w:val="85"/>
        </w:rPr>
        <w:t>Prefeitura</w:t>
      </w:r>
      <w:r>
        <w:rPr>
          <w:spacing w:val="-5"/>
          <w:w w:val="85"/>
        </w:rPr>
        <w:t> </w:t>
      </w:r>
      <w:r>
        <w:rPr>
          <w:w w:val="85"/>
        </w:rPr>
        <w:t>Municipal</w:t>
      </w:r>
      <w:r>
        <w:rPr>
          <w:spacing w:val="-5"/>
          <w:w w:val="85"/>
        </w:rPr>
        <w:t> </w:t>
      </w:r>
      <w:r>
        <w:rPr>
          <w:w w:val="85"/>
        </w:rPr>
        <w:t>de</w:t>
      </w:r>
      <w:r>
        <w:rPr>
          <w:spacing w:val="-6"/>
          <w:w w:val="85"/>
        </w:rPr>
        <w:t> </w:t>
      </w:r>
      <w:r>
        <w:rPr>
          <w:w w:val="85"/>
        </w:rPr>
        <w:t>Manacapuru </w:t>
      </w:r>
      <w:r>
        <w:rPr>
          <w:rFonts w:ascii="Arial" w:hAnsi="Arial"/>
          <w:b/>
          <w:w w:val="85"/>
        </w:rPr>
        <w:t>Advogado(s):</w:t>
      </w:r>
      <w:r>
        <w:rPr>
          <w:rFonts w:ascii="Arial" w:hAnsi="Arial"/>
          <w:b/>
          <w:spacing w:val="-5"/>
          <w:w w:val="85"/>
        </w:rPr>
        <w:t> </w:t>
      </w:r>
      <w:r>
        <w:rPr>
          <w:w w:val="85"/>
        </w:rPr>
        <w:t>Renata</w:t>
      </w:r>
      <w:r>
        <w:rPr>
          <w:spacing w:val="-3"/>
          <w:w w:val="85"/>
        </w:rPr>
        <w:t> </w:t>
      </w:r>
      <w:r>
        <w:rPr>
          <w:w w:val="85"/>
        </w:rPr>
        <w:t>Queiroz</w:t>
      </w:r>
      <w:r>
        <w:rPr>
          <w:spacing w:val="-5"/>
          <w:w w:val="85"/>
        </w:rPr>
        <w:t> </w:t>
      </w:r>
      <w:r>
        <w:rPr>
          <w:w w:val="85"/>
        </w:rPr>
        <w:t>Pinto</w:t>
      </w:r>
      <w:r>
        <w:rPr>
          <w:spacing w:val="-4"/>
          <w:w w:val="85"/>
        </w:rPr>
        <w:t> </w:t>
      </w:r>
      <w:r>
        <w:rPr>
          <w:w w:val="85"/>
        </w:rPr>
        <w:t>Mustafa</w:t>
      </w:r>
      <w:r>
        <w:rPr>
          <w:spacing w:val="-1"/>
          <w:w w:val="85"/>
        </w:rPr>
        <w:t> </w:t>
      </w:r>
      <w:r>
        <w:rPr>
          <w:w w:val="85"/>
        </w:rPr>
        <w:t>-</w:t>
      </w:r>
      <w:r>
        <w:rPr>
          <w:spacing w:val="-5"/>
          <w:w w:val="85"/>
        </w:rPr>
        <w:t> </w:t>
      </w:r>
      <w:r>
        <w:rPr>
          <w:w w:val="85"/>
        </w:rPr>
        <w:t>OAB/AM</w:t>
      </w:r>
      <w:r>
        <w:rPr>
          <w:spacing w:val="-5"/>
          <w:w w:val="85"/>
        </w:rPr>
        <w:t> </w:t>
      </w:r>
      <w:r>
        <w:rPr>
          <w:w w:val="85"/>
        </w:rPr>
        <w:t>11947</w:t>
      </w:r>
      <w:r>
        <w:rPr>
          <w:spacing w:val="-4"/>
          <w:w w:val="85"/>
        </w:rPr>
        <w:t> </w:t>
      </w:r>
      <w:r>
        <w:rPr>
          <w:w w:val="85"/>
        </w:rPr>
        <w:t>e</w:t>
      </w:r>
      <w:r>
        <w:rPr>
          <w:spacing w:val="-4"/>
          <w:w w:val="85"/>
        </w:rPr>
        <w:t> </w:t>
      </w:r>
      <w:r>
        <w:rPr>
          <w:w w:val="85"/>
        </w:rPr>
        <w:t>Adson</w:t>
      </w:r>
      <w:r>
        <w:rPr>
          <w:spacing w:val="-6"/>
          <w:w w:val="85"/>
        </w:rPr>
        <w:t> </w:t>
      </w:r>
      <w:r>
        <w:rPr>
          <w:w w:val="85"/>
        </w:rPr>
        <w:t>Soares</w:t>
      </w:r>
      <w:r>
        <w:rPr>
          <w:spacing w:val="-6"/>
          <w:w w:val="85"/>
        </w:rPr>
        <w:t> </w:t>
      </w:r>
      <w:r>
        <w:rPr>
          <w:w w:val="85"/>
        </w:rPr>
        <w:t>Garcia</w:t>
      </w:r>
      <w:r>
        <w:rPr>
          <w:spacing w:val="-1"/>
          <w:w w:val="85"/>
        </w:rPr>
        <w:t> </w:t>
      </w:r>
      <w:r>
        <w:rPr>
          <w:w w:val="85"/>
        </w:rPr>
        <w:t>-</w:t>
      </w:r>
      <w:r>
        <w:rPr>
          <w:spacing w:val="-5"/>
          <w:w w:val="85"/>
        </w:rPr>
        <w:t> </w:t>
      </w:r>
      <w:r>
        <w:rPr>
          <w:w w:val="85"/>
        </w:rPr>
        <w:t>OAB/AM</w:t>
      </w:r>
      <w:r>
        <w:rPr>
          <w:spacing w:val="-5"/>
          <w:w w:val="85"/>
        </w:rPr>
        <w:t> </w:t>
      </w:r>
      <w:r>
        <w:rPr>
          <w:w w:val="85"/>
        </w:rPr>
        <w:t>6574.</w:t>
      </w:r>
      <w:r>
        <w:rPr>
          <w:spacing w:val="-4"/>
          <w:w w:val="85"/>
        </w:rPr>
        <w:t> </w:t>
      </w:r>
      <w:r>
        <w:rPr>
          <w:rFonts w:ascii="Arial" w:hAnsi="Arial"/>
          <w:b/>
          <w:w w:val="85"/>
        </w:rPr>
        <w:t>ACÓRDÃO</w:t>
      </w:r>
      <w:r>
        <w:rPr>
          <w:rFonts w:ascii="Arial" w:hAnsi="Arial"/>
          <w:b/>
          <w:spacing w:val="-5"/>
          <w:w w:val="85"/>
        </w:rPr>
        <w:t> </w:t>
      </w:r>
      <w:r>
        <w:rPr>
          <w:rFonts w:ascii="Arial" w:hAnsi="Arial"/>
          <w:b/>
          <w:w w:val="85"/>
        </w:rPr>
        <w:t>Nº 984/2024: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 Conselheiros</w:t>
      </w:r>
      <w:r>
        <w:rPr>
          <w:spacing w:val="-3"/>
          <w:w w:val="85"/>
        </w:rPr>
        <w:t> </w:t>
      </w:r>
      <w:r>
        <w:rPr>
          <w:w w:val="85"/>
        </w:rPr>
        <w:t>do</w:t>
      </w:r>
      <w:r>
        <w:rPr>
          <w:spacing w:val="-2"/>
          <w:w w:val="85"/>
        </w:rPr>
        <w:t> </w:t>
      </w:r>
      <w:r>
        <w:rPr>
          <w:w w:val="85"/>
        </w:rPr>
        <w:t>Tribunal</w:t>
      </w:r>
      <w:r>
        <w:rPr>
          <w:spacing w:val="-3"/>
          <w:w w:val="85"/>
        </w:rPr>
        <w:t> </w:t>
      </w:r>
      <w:r>
        <w:rPr>
          <w:w w:val="85"/>
        </w:rPr>
        <w:t>de</w:t>
      </w:r>
      <w:r>
        <w:rPr>
          <w:spacing w:val="-2"/>
          <w:w w:val="85"/>
        </w:rPr>
        <w:t> </w:t>
      </w:r>
      <w:r>
        <w:rPr>
          <w:w w:val="85"/>
        </w:rPr>
        <w:t>Contas</w:t>
      </w:r>
      <w:r>
        <w:rPr>
          <w:spacing w:val="-3"/>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3"/>
          <w:w w:val="85"/>
        </w:rPr>
        <w:t> </w:t>
      </w:r>
      <w:r>
        <w:rPr>
          <w:w w:val="85"/>
        </w:rPr>
        <w:t>em</w:t>
      </w:r>
      <w:r>
        <w:rPr>
          <w:spacing w:val="-3"/>
          <w:w w:val="85"/>
        </w:rPr>
        <w:t> </w:t>
      </w:r>
      <w:r>
        <w:rPr>
          <w:w w:val="85"/>
        </w:rPr>
        <w:t>Sessão</w:t>
      </w:r>
      <w:r>
        <w:rPr>
          <w:spacing w:val="-2"/>
          <w:w w:val="85"/>
        </w:rPr>
        <w:t> </w:t>
      </w:r>
      <w:r>
        <w:rPr>
          <w:w w:val="85"/>
        </w:rPr>
        <w:t>do</w:t>
      </w:r>
      <w:r>
        <w:rPr>
          <w:spacing w:val="-3"/>
        </w:rPr>
        <w:t>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3"/>
          <w:w w:val="85"/>
        </w:rPr>
        <w:t> </w:t>
      </w:r>
      <w:r>
        <w:rPr>
          <w:w w:val="85"/>
        </w:rPr>
        <w:t>exercício</w:t>
      </w:r>
      <w:r>
        <w:rPr>
          <w:spacing w:val="-3"/>
          <w:w w:val="85"/>
        </w:rPr>
        <w:t> </w:t>
      </w:r>
      <w:r>
        <w:rPr>
          <w:w w:val="85"/>
        </w:rPr>
        <w:t>da </w:t>
      </w:r>
      <w:r>
        <w:rPr>
          <w:w w:val="80"/>
        </w:rPr>
        <w:t>competência</w:t>
      </w:r>
      <w:r>
        <w:rPr/>
        <w:t> </w:t>
      </w:r>
      <w:r>
        <w:rPr>
          <w:w w:val="80"/>
        </w:rPr>
        <w:t>atribuída</w:t>
      </w:r>
      <w:r>
        <w:rPr/>
        <w:t> </w:t>
      </w:r>
      <w:r>
        <w:rPr>
          <w:w w:val="80"/>
        </w:rPr>
        <w:t>pelo</w:t>
      </w:r>
      <w:r>
        <w:rPr/>
        <w:t> </w:t>
      </w:r>
      <w:r>
        <w:rPr>
          <w:w w:val="80"/>
        </w:rPr>
        <w:t>art.</w:t>
      </w:r>
      <w:r>
        <w:rPr/>
        <w:t> </w:t>
      </w:r>
      <w:r>
        <w:rPr>
          <w:w w:val="80"/>
        </w:rPr>
        <w:t>11,</w:t>
      </w:r>
      <w:r>
        <w:rPr/>
        <w:t> </w:t>
      </w:r>
      <w:r>
        <w:rPr>
          <w:w w:val="80"/>
        </w:rPr>
        <w:t>inciso</w:t>
      </w:r>
      <w:r>
        <w:rPr/>
        <w:t> </w:t>
      </w:r>
      <w:r>
        <w:rPr>
          <w:w w:val="80"/>
        </w:rPr>
        <w:t>IV,</w:t>
      </w:r>
      <w:r>
        <w:rPr/>
        <w:t> </w:t>
      </w:r>
      <w:r>
        <w:rPr>
          <w:w w:val="80"/>
        </w:rPr>
        <w:t>alínea</w:t>
      </w:r>
      <w:r>
        <w:rPr/>
        <w:t> </w:t>
      </w:r>
      <w:r>
        <w:rPr>
          <w:w w:val="80"/>
        </w:rPr>
        <w:t>"i",</w:t>
      </w:r>
      <w:r>
        <w:rPr/>
        <w:t> </w:t>
      </w:r>
      <w:r>
        <w:rPr>
          <w:w w:val="80"/>
        </w:rPr>
        <w:t>da</w:t>
      </w:r>
      <w:r>
        <w:rPr/>
        <w:t> </w:t>
      </w:r>
      <w:r>
        <w:rPr>
          <w:w w:val="80"/>
        </w:rPr>
        <w:t>Resolução</w:t>
      </w:r>
      <w:r>
        <w:rPr/>
        <w:t> </w:t>
      </w:r>
      <w:r>
        <w:rPr>
          <w:w w:val="80"/>
        </w:rPr>
        <w:t>nº</w:t>
      </w:r>
      <w:r>
        <w:rPr/>
        <w:t> </w:t>
      </w:r>
      <w:r>
        <w:rPr>
          <w:w w:val="80"/>
        </w:rPr>
        <w:t>04/2002-TCE/AM,</w:t>
      </w:r>
      <w:r>
        <w:rPr/>
        <w:t> </w:t>
      </w:r>
      <w:r>
        <w:rPr>
          <w:rFonts w:ascii="Arial" w:hAnsi="Arial"/>
          <w:b/>
          <w:w w:val="80"/>
        </w:rPr>
        <w:t>à</w:t>
      </w:r>
      <w:r>
        <w:rPr>
          <w:rFonts w:ascii="Arial" w:hAnsi="Arial"/>
          <w:b/>
        </w:rPr>
        <w:t> </w:t>
      </w:r>
      <w:r>
        <w:rPr>
          <w:rFonts w:ascii="Arial" w:hAnsi="Arial"/>
          <w:b/>
          <w:w w:val="80"/>
        </w:rPr>
        <w:t>unanimidade</w:t>
      </w:r>
      <w:r>
        <w:rPr>
          <w:w w:val="80"/>
        </w:rPr>
        <w:t>,</w:t>
      </w:r>
      <w:r>
        <w:rPr/>
        <w:t> </w:t>
      </w:r>
      <w:r>
        <w:rPr>
          <w:w w:val="80"/>
        </w:rPr>
        <w:t>nos</w:t>
      </w:r>
      <w:r>
        <w:rPr/>
        <w:t> </w:t>
      </w:r>
      <w:r>
        <w:rPr>
          <w:w w:val="80"/>
        </w:rPr>
        <w:t>termos</w:t>
      </w:r>
      <w:r>
        <w:rPr/>
        <w:t> </w:t>
      </w:r>
      <w:r>
        <w:rPr>
          <w:w w:val="80"/>
        </w:rPr>
        <w:t>do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5"/>
        </w:rPr>
        <w:t>voto</w:t>
      </w:r>
      <w:r>
        <w:rPr>
          <w:spacing w:val="-7"/>
          <w:w w:val="85"/>
        </w:rPr>
        <w:t> </w:t>
      </w:r>
      <w:r>
        <w:rPr>
          <w:w w:val="85"/>
        </w:rPr>
        <w:t>do</w:t>
      </w:r>
      <w:r>
        <w:rPr>
          <w:spacing w:val="-7"/>
          <w:w w:val="85"/>
        </w:rPr>
        <w:t> </w:t>
      </w:r>
      <w:r>
        <w:rPr>
          <w:w w:val="85"/>
        </w:rPr>
        <w:t>Excelentíssimo</w:t>
      </w:r>
      <w:r>
        <w:rPr>
          <w:spacing w:val="-6"/>
          <w:w w:val="85"/>
        </w:rPr>
        <w:t> </w:t>
      </w:r>
      <w:r>
        <w:rPr>
          <w:w w:val="85"/>
        </w:rPr>
        <w:t>Senhor</w:t>
      </w:r>
      <w:r>
        <w:rPr>
          <w:spacing w:val="-7"/>
          <w:w w:val="85"/>
        </w:rPr>
        <w:t> </w:t>
      </w:r>
      <w:r>
        <w:rPr>
          <w:w w:val="85"/>
        </w:rPr>
        <w:t>Conselheiro-Relator,</w:t>
      </w:r>
      <w:r>
        <w:rPr>
          <w:spacing w:val="-7"/>
          <w:w w:val="85"/>
        </w:rPr>
        <w:t> </w:t>
      </w:r>
      <w:r>
        <w:rPr>
          <w:w w:val="85"/>
        </w:rPr>
        <w:t>em</w:t>
      </w:r>
      <w:r>
        <w:rPr>
          <w:spacing w:val="-6"/>
          <w:w w:val="85"/>
        </w:rPr>
        <w:t> </w:t>
      </w:r>
      <w:r>
        <w:rPr>
          <w:w w:val="85"/>
        </w:rPr>
        <w:t>consonância</w:t>
      </w:r>
      <w:r>
        <w:rPr>
          <w:spacing w:val="-7"/>
          <w:w w:val="85"/>
        </w:rPr>
        <w:t> </w:t>
      </w:r>
      <w:r>
        <w:rPr>
          <w:w w:val="85"/>
        </w:rPr>
        <w:t>com</w:t>
      </w:r>
      <w:r>
        <w:rPr>
          <w:spacing w:val="-7"/>
          <w:w w:val="85"/>
        </w:rPr>
        <w:t> </w:t>
      </w:r>
      <w:r>
        <w:rPr>
          <w:w w:val="85"/>
        </w:rPr>
        <w:t>pronunciamento</w:t>
      </w:r>
      <w:r>
        <w:rPr>
          <w:spacing w:val="-7"/>
          <w:w w:val="85"/>
        </w:rPr>
        <w:t> </w:t>
      </w:r>
      <w:r>
        <w:rPr>
          <w:w w:val="85"/>
        </w:rPr>
        <w:t>do</w:t>
      </w:r>
      <w:r>
        <w:rPr>
          <w:spacing w:val="-6"/>
          <w:w w:val="85"/>
        </w:rPr>
        <w:t> </w:t>
      </w:r>
      <w:r>
        <w:rPr>
          <w:w w:val="85"/>
        </w:rPr>
        <w:t>Ministério</w:t>
      </w:r>
      <w:r>
        <w:rPr>
          <w:spacing w:val="-7"/>
          <w:w w:val="85"/>
        </w:rPr>
        <w:t> </w:t>
      </w:r>
      <w:r>
        <w:rPr>
          <w:w w:val="85"/>
        </w:rPr>
        <w:t>Público</w:t>
      </w:r>
      <w:r>
        <w:rPr>
          <w:spacing w:val="-7"/>
          <w:w w:val="85"/>
        </w:rPr>
        <w:t> </w:t>
      </w:r>
      <w:r>
        <w:rPr>
          <w:w w:val="85"/>
        </w:rPr>
        <w:t>junto</w:t>
      </w:r>
      <w:r>
        <w:rPr>
          <w:spacing w:val="-6"/>
          <w:w w:val="85"/>
        </w:rPr>
        <w:t> </w:t>
      </w:r>
      <w:r>
        <w:rPr>
          <w:w w:val="85"/>
        </w:rPr>
        <w:t>a este Tribunal, no sentido de: </w:t>
      </w:r>
      <w:r>
        <w:rPr>
          <w:rFonts w:ascii="Arial" w:hAnsi="Arial"/>
          <w:b/>
          <w:w w:val="85"/>
        </w:rPr>
        <w:t>8.1. Arquivar </w:t>
      </w:r>
      <w:r>
        <w:rPr>
          <w:w w:val="85"/>
        </w:rPr>
        <w:t>o presente processo, sem exame do mérito. </w:t>
      </w:r>
      <w:r>
        <w:rPr>
          <w:rFonts w:ascii="Arial" w:hAnsi="Arial"/>
          <w:b/>
          <w:w w:val="85"/>
        </w:rPr>
        <w:t>Especificação do quórum: </w:t>
      </w:r>
      <w:r>
        <w:rPr>
          <w:w w:val="80"/>
        </w:rPr>
        <w:t>Conselheiros: Yara Amazônia Lins Rodrigues dos Santos (Presidente), Júlio Assis Corrêa Pinheiro, Érico Xavier Desterro e Silva, Mario Manoel Coelho de Mello, Josué Cláudio de Souza Neto, Luis Fabian Pereira Barbosa e Mário José de</w:t>
      </w:r>
      <w:r>
        <w:rPr/>
        <w:t> </w:t>
      </w:r>
      <w:r>
        <w:rPr>
          <w:w w:val="80"/>
        </w:rPr>
        <w:t>Moraes </w:t>
      </w:r>
      <w:r>
        <w:rPr>
          <w:spacing w:val="-2"/>
          <w:w w:val="90"/>
        </w:rPr>
        <w:t>Costa</w:t>
      </w:r>
      <w:r>
        <w:rPr>
          <w:spacing w:val="-10"/>
          <w:w w:val="90"/>
        </w:rPr>
        <w:t> </w:t>
      </w:r>
      <w:r>
        <w:rPr>
          <w:spacing w:val="-2"/>
          <w:w w:val="90"/>
        </w:rPr>
        <w:t>Filho</w:t>
      </w:r>
      <w:r>
        <w:rPr>
          <w:spacing w:val="-8"/>
          <w:w w:val="90"/>
        </w:rPr>
        <w:t> </w:t>
      </w:r>
      <w:r>
        <w:rPr>
          <w:spacing w:val="-2"/>
          <w:w w:val="90"/>
        </w:rPr>
        <w:t>(Convocado).</w:t>
      </w:r>
    </w:p>
    <w:p>
      <w:pPr>
        <w:pStyle w:val="BodyText"/>
        <w:spacing w:before="197"/>
        <w:ind w:right="134"/>
      </w:pPr>
      <w:r>
        <w:rPr>
          <w:rFonts w:ascii="Arial" w:hAnsi="Arial"/>
          <w:b/>
          <w:w w:val="80"/>
        </w:rPr>
        <w:t>PROCESSO Nº 15.786/2020</w:t>
      </w:r>
      <w:r>
        <w:rPr>
          <w:rFonts w:ascii="Arial" w:hAnsi="Arial"/>
          <w:b/>
        </w:rPr>
        <w:t> </w:t>
      </w:r>
      <w:r>
        <w:rPr>
          <w:w w:val="80"/>
        </w:rPr>
        <w:t>- Representação interposta pelo Município de Manacapuru em desfavor do Sr. Ângelus Cruz Figueira, do Sr. João Messias Furtado e da Sra. Maria Gorette Negreiros Gomes, frente à possível inexistência</w:t>
      </w:r>
      <w:r>
        <w:rPr/>
        <w:t> </w:t>
      </w:r>
      <w:r>
        <w:rPr>
          <w:w w:val="80"/>
        </w:rPr>
        <w:t>de obras e bens adquiridos com recursos do Convênio nº 004/2010</w:t>
      </w:r>
      <w:r>
        <w:rPr/>
        <w:t> </w:t>
      </w:r>
      <w:r>
        <w:rPr>
          <w:w w:val="80"/>
        </w:rPr>
        <w:t>– Secretaria do Meio Ambiente e Desenvolvimento Sustentável</w:t>
      </w:r>
      <w:r>
        <w:rPr/>
        <w:t> </w:t>
      </w:r>
      <w:r>
        <w:rPr>
          <w:w w:val="80"/>
        </w:rPr>
        <w:t>- </w:t>
      </w:r>
      <w:r>
        <w:rPr>
          <w:w w:val="85"/>
        </w:rPr>
        <w:t>SDS, </w:t>
      </w:r>
      <w:r>
        <w:rPr>
          <w:rFonts w:ascii="Arial" w:hAnsi="Arial"/>
          <w:b/>
          <w:w w:val="85"/>
        </w:rPr>
        <w:t>Advogado(s): </w:t>
      </w:r>
      <w:r>
        <w:rPr>
          <w:w w:val="85"/>
        </w:rPr>
        <w:t>Antonio das Chagas Ferreira Batista - OAB/AM 4177, Alcides Martins de Oliveira Neto - OAB/AM </w:t>
      </w:r>
      <w:r>
        <w:rPr>
          <w:w w:val="80"/>
        </w:rPr>
        <w:t>7306, Adrimar Freitas de Siqueira Repolho - OAB/AM 8243, Ana Paula de Freitas Lopes</w:t>
      </w:r>
      <w:r>
        <w:rPr/>
        <w:t> </w:t>
      </w:r>
      <w:r>
        <w:rPr>
          <w:w w:val="80"/>
        </w:rPr>
        <w:t>- OAB/AM 7495, Maiara Cristina </w:t>
      </w:r>
      <w:r>
        <w:rPr>
          <w:w w:val="85"/>
        </w:rPr>
        <w:t>Moral da Silva - OAB/AM 7738, Patrícia Gomes de Abreu Caporazzi - OAB/AM 4447 e Fabrícia Taliéle Cardoso dos </w:t>
      </w:r>
      <w:r>
        <w:rPr>
          <w:w w:val="90"/>
        </w:rPr>
        <w:t>Santos</w:t>
      </w:r>
      <w:r>
        <w:rPr>
          <w:spacing w:val="-3"/>
          <w:w w:val="90"/>
        </w:rPr>
        <w:t> </w:t>
      </w:r>
      <w:r>
        <w:rPr>
          <w:w w:val="90"/>
        </w:rPr>
        <w:t>-</w:t>
      </w:r>
      <w:r>
        <w:rPr>
          <w:spacing w:val="-4"/>
          <w:w w:val="90"/>
        </w:rPr>
        <w:t> </w:t>
      </w:r>
      <w:r>
        <w:rPr>
          <w:w w:val="90"/>
        </w:rPr>
        <w:t>OAB/AM</w:t>
      </w:r>
      <w:r>
        <w:rPr>
          <w:spacing w:val="-4"/>
          <w:w w:val="90"/>
        </w:rPr>
        <w:t> </w:t>
      </w:r>
      <w:r>
        <w:rPr>
          <w:w w:val="90"/>
        </w:rPr>
        <w:t>8446.</w:t>
      </w:r>
      <w:r>
        <w:rPr>
          <w:spacing w:val="-4"/>
          <w:w w:val="90"/>
        </w:rPr>
        <w:t> </w:t>
      </w:r>
      <w:r>
        <w:rPr>
          <w:rFonts w:ascii="Arial" w:hAnsi="Arial"/>
          <w:b/>
          <w:w w:val="90"/>
        </w:rPr>
        <w:t>ACÓRDÃO</w:t>
      </w:r>
      <w:r>
        <w:rPr>
          <w:rFonts w:ascii="Arial" w:hAnsi="Arial"/>
          <w:b/>
          <w:spacing w:val="-3"/>
          <w:w w:val="90"/>
        </w:rPr>
        <w:t> </w:t>
      </w:r>
      <w:r>
        <w:rPr>
          <w:rFonts w:ascii="Arial" w:hAnsi="Arial"/>
          <w:b/>
          <w:w w:val="90"/>
        </w:rPr>
        <w:t>Nº</w:t>
      </w:r>
      <w:r>
        <w:rPr>
          <w:rFonts w:ascii="Arial" w:hAnsi="Arial"/>
          <w:b/>
          <w:spacing w:val="-4"/>
          <w:w w:val="90"/>
        </w:rPr>
        <w:t> </w:t>
      </w:r>
      <w:r>
        <w:rPr>
          <w:rFonts w:ascii="Arial" w:hAnsi="Arial"/>
          <w:b/>
          <w:w w:val="90"/>
        </w:rPr>
        <w:t>985/2024:</w:t>
      </w:r>
      <w:r>
        <w:rPr>
          <w:rFonts w:ascii="Arial" w:hAnsi="Arial"/>
          <w:b/>
          <w:spacing w:val="-3"/>
          <w:w w:val="90"/>
        </w:rPr>
        <w:t> </w:t>
      </w:r>
      <w:r>
        <w:rPr>
          <w:w w:val="90"/>
        </w:rPr>
        <w:t>Vistos,</w:t>
      </w:r>
      <w:r>
        <w:rPr>
          <w:spacing w:val="-3"/>
          <w:w w:val="90"/>
        </w:rPr>
        <w:t> </w:t>
      </w:r>
      <w:r>
        <w:rPr>
          <w:w w:val="90"/>
        </w:rPr>
        <w:t>relatados</w:t>
      </w:r>
      <w:r>
        <w:rPr>
          <w:spacing w:val="-4"/>
          <w:w w:val="90"/>
        </w:rPr>
        <w:t> </w:t>
      </w:r>
      <w:r>
        <w:rPr>
          <w:w w:val="90"/>
        </w:rPr>
        <w:t>e</w:t>
      </w:r>
      <w:r>
        <w:rPr>
          <w:spacing w:val="-4"/>
          <w:w w:val="90"/>
        </w:rPr>
        <w:t> </w:t>
      </w:r>
      <w:r>
        <w:rPr>
          <w:w w:val="90"/>
        </w:rPr>
        <w:t>discutidos</w:t>
      </w:r>
      <w:r>
        <w:rPr>
          <w:spacing w:val="-5"/>
          <w:w w:val="90"/>
        </w:rPr>
        <w:t> </w:t>
      </w:r>
      <w:r>
        <w:rPr>
          <w:w w:val="90"/>
        </w:rPr>
        <w:t>estes</w:t>
      </w:r>
      <w:r>
        <w:rPr>
          <w:spacing w:val="-5"/>
          <w:w w:val="90"/>
        </w:rPr>
        <w:t> </w:t>
      </w:r>
      <w:r>
        <w:rPr>
          <w:w w:val="90"/>
        </w:rPr>
        <w:t>autos</w:t>
      </w:r>
      <w:r>
        <w:rPr>
          <w:spacing w:val="-4"/>
          <w:w w:val="90"/>
        </w:rPr>
        <w:t> </w:t>
      </w:r>
      <w:r>
        <w:rPr>
          <w:w w:val="90"/>
        </w:rPr>
        <w:t>acima</w:t>
      </w:r>
      <w:r>
        <w:rPr>
          <w:spacing w:val="-4"/>
          <w:w w:val="90"/>
        </w:rPr>
        <w:t> </w:t>
      </w:r>
      <w:r>
        <w:rPr>
          <w:w w:val="90"/>
        </w:rPr>
        <w:t>identificados, </w:t>
      </w:r>
      <w:r>
        <w:rPr>
          <w:rFonts w:ascii="Arial" w:hAnsi="Arial"/>
          <w:b/>
          <w:w w:val="85"/>
        </w:rPr>
        <w:t>ACORDAM </w:t>
      </w:r>
      <w:r>
        <w:rPr>
          <w:w w:val="85"/>
        </w:rPr>
        <w:t>os Excelentíssimos Senhores Conselheiros do Tribunal de Contas do Estado do Amazonas, reunidos em Sessão do </w:t>
      </w:r>
      <w:r>
        <w:rPr>
          <w:rFonts w:ascii="Arial" w:hAnsi="Arial"/>
          <w:b/>
          <w:w w:val="85"/>
        </w:rPr>
        <w:t>Tribunal Pleno</w:t>
      </w:r>
      <w:r>
        <w:rPr>
          <w:w w:val="85"/>
        </w:rPr>
        <w:t>, no exercício da competência atribuída pelo art. 11, inciso IV, alínea “i”, da Resolução nº </w:t>
      </w:r>
      <w:r>
        <w:rPr>
          <w:w w:val="80"/>
        </w:rPr>
        <w:t>04/2002-TCE/AM, </w:t>
      </w:r>
      <w:r>
        <w:rPr>
          <w:rFonts w:ascii="Arial" w:hAnsi="Arial"/>
          <w:b/>
          <w:w w:val="80"/>
        </w:rPr>
        <w:t>à unanimidade</w:t>
      </w:r>
      <w:r>
        <w:rPr>
          <w:w w:val="80"/>
        </w:rPr>
        <w:t>, nos termos do voto do Excelentíssimo Senhor Conselheiro-Relator, </w:t>
      </w:r>
      <w:r>
        <w:rPr>
          <w:rFonts w:ascii="Arial" w:hAnsi="Arial"/>
          <w:b/>
          <w:w w:val="80"/>
        </w:rPr>
        <w:t>em consonância</w:t>
      </w:r>
      <w:r>
        <w:rPr>
          <w:rFonts w:ascii="Arial" w:hAnsi="Arial"/>
          <w:b/>
          <w:spacing w:val="80"/>
        </w:rPr>
        <w:t> </w:t>
      </w:r>
      <w:r>
        <w:rPr>
          <w:w w:val="85"/>
        </w:rPr>
        <w:t>com</w:t>
      </w:r>
      <w:r>
        <w:rPr>
          <w:spacing w:val="-7"/>
          <w:w w:val="85"/>
        </w:rPr>
        <w:t> </w:t>
      </w:r>
      <w:r>
        <w:rPr>
          <w:w w:val="85"/>
        </w:rPr>
        <w:t>pronunciamento</w:t>
      </w:r>
      <w:r>
        <w:rPr>
          <w:spacing w:val="-7"/>
          <w:w w:val="85"/>
        </w:rPr>
        <w:t> </w:t>
      </w:r>
      <w:r>
        <w:rPr>
          <w:w w:val="85"/>
        </w:rPr>
        <w:t>do</w:t>
      </w:r>
      <w:r>
        <w:rPr>
          <w:spacing w:val="-6"/>
          <w:w w:val="85"/>
        </w:rPr>
        <w:t> </w:t>
      </w:r>
      <w:r>
        <w:rPr>
          <w:w w:val="85"/>
        </w:rPr>
        <w:t>Ministério</w:t>
      </w:r>
      <w:r>
        <w:rPr>
          <w:spacing w:val="-7"/>
          <w:w w:val="85"/>
        </w:rPr>
        <w:t> </w:t>
      </w:r>
      <w:r>
        <w:rPr>
          <w:w w:val="85"/>
        </w:rPr>
        <w:t>Público</w:t>
      </w:r>
      <w:r>
        <w:rPr>
          <w:spacing w:val="-7"/>
          <w:w w:val="85"/>
        </w:rPr>
        <w:t> </w:t>
      </w:r>
      <w:r>
        <w:rPr>
          <w:w w:val="85"/>
        </w:rPr>
        <w:t>junto</w:t>
      </w:r>
      <w:r>
        <w:rPr>
          <w:spacing w:val="-6"/>
          <w:w w:val="85"/>
        </w:rPr>
        <w:t> </w:t>
      </w:r>
      <w:r>
        <w:rPr>
          <w:w w:val="85"/>
        </w:rPr>
        <w:t>a</w:t>
      </w:r>
      <w:r>
        <w:rPr>
          <w:spacing w:val="-7"/>
          <w:w w:val="85"/>
        </w:rPr>
        <w:t> </w:t>
      </w:r>
      <w:r>
        <w:rPr>
          <w:w w:val="85"/>
        </w:rPr>
        <w:t>este</w:t>
      </w:r>
      <w:r>
        <w:rPr>
          <w:spacing w:val="-7"/>
          <w:w w:val="85"/>
        </w:rPr>
        <w:t> </w:t>
      </w:r>
      <w:r>
        <w:rPr>
          <w:w w:val="85"/>
        </w:rPr>
        <w:t>Tribunal,</w:t>
      </w:r>
      <w:r>
        <w:rPr>
          <w:spacing w:val="-7"/>
          <w:w w:val="85"/>
        </w:rPr>
        <w:t> </w:t>
      </w:r>
      <w:r>
        <w:rPr>
          <w:w w:val="85"/>
        </w:rPr>
        <w:t>no</w:t>
      </w:r>
      <w:r>
        <w:rPr>
          <w:spacing w:val="-6"/>
          <w:w w:val="85"/>
        </w:rPr>
        <w:t> </w:t>
      </w:r>
      <w:r>
        <w:rPr>
          <w:w w:val="85"/>
        </w:rPr>
        <w:t>sentido</w:t>
      </w:r>
      <w:r>
        <w:rPr>
          <w:spacing w:val="-7"/>
          <w:w w:val="85"/>
        </w:rPr>
        <w:t> </w:t>
      </w:r>
      <w:r>
        <w:rPr>
          <w:w w:val="85"/>
        </w:rPr>
        <w:t>de:</w:t>
      </w:r>
      <w:r>
        <w:rPr>
          <w:spacing w:val="-7"/>
          <w:w w:val="85"/>
        </w:rPr>
        <w:t> </w:t>
      </w:r>
      <w:r>
        <w:rPr>
          <w:rFonts w:ascii="Arial" w:hAnsi="Arial"/>
          <w:b/>
          <w:w w:val="85"/>
        </w:rPr>
        <w:t>9.1.</w:t>
      </w:r>
      <w:r>
        <w:rPr>
          <w:rFonts w:ascii="Arial" w:hAnsi="Arial"/>
          <w:b/>
          <w:spacing w:val="-6"/>
          <w:w w:val="85"/>
        </w:rPr>
        <w:t> </w:t>
      </w:r>
      <w:r>
        <w:rPr>
          <w:rFonts w:ascii="Arial" w:hAnsi="Arial"/>
          <w:b/>
          <w:w w:val="85"/>
        </w:rPr>
        <w:t>Reconhecer</w:t>
      </w:r>
      <w:r>
        <w:rPr>
          <w:rFonts w:ascii="Arial" w:hAnsi="Arial"/>
          <w:b/>
          <w:spacing w:val="-7"/>
          <w:w w:val="85"/>
        </w:rPr>
        <w:t> </w:t>
      </w:r>
      <w:r>
        <w:rPr>
          <w:w w:val="85"/>
        </w:rPr>
        <w:t>a</w:t>
      </w:r>
      <w:r>
        <w:rPr>
          <w:spacing w:val="-7"/>
          <w:w w:val="85"/>
        </w:rPr>
        <w:t> </w:t>
      </w:r>
      <w:r>
        <w:rPr>
          <w:w w:val="85"/>
        </w:rPr>
        <w:t>incompetência</w:t>
      </w:r>
      <w:r>
        <w:rPr>
          <w:spacing w:val="-6"/>
          <w:w w:val="85"/>
        </w:rPr>
        <w:t> </w:t>
      </w:r>
      <w:r>
        <w:rPr>
          <w:w w:val="85"/>
        </w:rPr>
        <w:t>deste Tribunal de Contas do Estado do Amazonas para o exame da Representação interposta pela Prefeitura Municipal de </w:t>
      </w:r>
      <w:r>
        <w:rPr>
          <w:spacing w:val="-2"/>
          <w:w w:val="85"/>
        </w:rPr>
        <w:t>Manacapuru, diante do envolvimento de recursos maciçamente federais investidos por acordo entre a União e o Estado, </w:t>
      </w:r>
      <w:r>
        <w:rPr>
          <w:w w:val="85"/>
        </w:rPr>
        <w:t>de</w:t>
      </w:r>
      <w:r>
        <w:rPr>
          <w:spacing w:val="-7"/>
          <w:w w:val="85"/>
        </w:rPr>
        <w:t> </w:t>
      </w:r>
      <w:r>
        <w:rPr>
          <w:w w:val="85"/>
        </w:rPr>
        <w:t>modo</w:t>
      </w:r>
      <w:r>
        <w:rPr>
          <w:spacing w:val="-7"/>
          <w:w w:val="85"/>
        </w:rPr>
        <w:t> </w:t>
      </w:r>
      <w:r>
        <w:rPr>
          <w:w w:val="85"/>
        </w:rPr>
        <w:t>que</w:t>
      </w:r>
      <w:r>
        <w:rPr>
          <w:spacing w:val="-6"/>
          <w:w w:val="85"/>
        </w:rPr>
        <w:t> </w:t>
      </w:r>
      <w:r>
        <w:rPr>
          <w:w w:val="85"/>
        </w:rPr>
        <w:t>a</w:t>
      </w:r>
      <w:r>
        <w:rPr>
          <w:spacing w:val="-7"/>
          <w:w w:val="85"/>
        </w:rPr>
        <w:t> </w:t>
      </w:r>
      <w:r>
        <w:rPr>
          <w:w w:val="85"/>
        </w:rPr>
        <w:t>matéria</w:t>
      </w:r>
      <w:r>
        <w:rPr>
          <w:spacing w:val="-7"/>
          <w:w w:val="85"/>
        </w:rPr>
        <w:t> </w:t>
      </w:r>
      <w:r>
        <w:rPr>
          <w:w w:val="85"/>
        </w:rPr>
        <w:t>da</w:t>
      </w:r>
      <w:r>
        <w:rPr>
          <w:spacing w:val="-6"/>
          <w:w w:val="85"/>
        </w:rPr>
        <w:t> </w:t>
      </w:r>
      <w:r>
        <w:rPr>
          <w:w w:val="85"/>
        </w:rPr>
        <w:t>representação</w:t>
      </w:r>
      <w:r>
        <w:rPr>
          <w:spacing w:val="-7"/>
          <w:w w:val="85"/>
        </w:rPr>
        <w:t> </w:t>
      </w:r>
      <w:r>
        <w:rPr>
          <w:w w:val="85"/>
        </w:rPr>
        <w:t>está</w:t>
      </w:r>
      <w:r>
        <w:rPr>
          <w:spacing w:val="-7"/>
          <w:w w:val="85"/>
        </w:rPr>
        <w:t> </w:t>
      </w:r>
      <w:r>
        <w:rPr>
          <w:w w:val="85"/>
        </w:rPr>
        <w:t>sob</w:t>
      </w:r>
      <w:r>
        <w:rPr>
          <w:spacing w:val="-7"/>
          <w:w w:val="85"/>
        </w:rPr>
        <w:t> </w:t>
      </w:r>
      <w:r>
        <w:rPr>
          <w:w w:val="85"/>
        </w:rPr>
        <w:t>o</w:t>
      </w:r>
      <w:r>
        <w:rPr>
          <w:spacing w:val="-6"/>
          <w:w w:val="85"/>
        </w:rPr>
        <w:t> </w:t>
      </w:r>
      <w:r>
        <w:rPr>
          <w:w w:val="85"/>
        </w:rPr>
        <w:t>controle</w:t>
      </w:r>
      <w:r>
        <w:rPr>
          <w:spacing w:val="-7"/>
          <w:w w:val="85"/>
        </w:rPr>
        <w:t> </w:t>
      </w:r>
      <w:r>
        <w:rPr>
          <w:w w:val="85"/>
        </w:rPr>
        <w:t>do</w:t>
      </w:r>
      <w:r>
        <w:rPr>
          <w:spacing w:val="-7"/>
          <w:w w:val="85"/>
        </w:rPr>
        <w:t> </w:t>
      </w:r>
      <w:r>
        <w:rPr>
          <w:w w:val="85"/>
        </w:rPr>
        <w:t>Tribunal</w:t>
      </w:r>
      <w:r>
        <w:rPr>
          <w:spacing w:val="-6"/>
          <w:w w:val="85"/>
        </w:rPr>
        <w:t> </w:t>
      </w:r>
      <w:r>
        <w:rPr>
          <w:w w:val="85"/>
        </w:rPr>
        <w:t>de</w:t>
      </w:r>
      <w:r>
        <w:rPr>
          <w:spacing w:val="-7"/>
          <w:w w:val="85"/>
        </w:rPr>
        <w:t> </w:t>
      </w:r>
      <w:r>
        <w:rPr>
          <w:w w:val="85"/>
        </w:rPr>
        <w:t>Contas</w:t>
      </w:r>
      <w:r>
        <w:rPr>
          <w:spacing w:val="-7"/>
          <w:w w:val="85"/>
        </w:rPr>
        <w:t> </w:t>
      </w:r>
      <w:r>
        <w:rPr>
          <w:w w:val="85"/>
        </w:rPr>
        <w:t>da</w:t>
      </w:r>
      <w:r>
        <w:rPr>
          <w:spacing w:val="-6"/>
          <w:w w:val="85"/>
        </w:rPr>
        <w:t> </w:t>
      </w:r>
      <w:r>
        <w:rPr>
          <w:w w:val="85"/>
        </w:rPr>
        <w:t>União;</w:t>
      </w:r>
      <w:r>
        <w:rPr>
          <w:spacing w:val="-7"/>
          <w:w w:val="85"/>
        </w:rPr>
        <w:t> </w:t>
      </w:r>
      <w:r>
        <w:rPr>
          <w:rFonts w:ascii="Arial" w:hAnsi="Arial"/>
          <w:b/>
          <w:w w:val="85"/>
        </w:rPr>
        <w:t>9.2.</w:t>
      </w:r>
      <w:r>
        <w:rPr>
          <w:rFonts w:ascii="Arial" w:hAnsi="Arial"/>
          <w:b/>
          <w:spacing w:val="-7"/>
          <w:w w:val="85"/>
        </w:rPr>
        <w:t> </w:t>
      </w:r>
      <w:r>
        <w:rPr>
          <w:rFonts w:ascii="Arial" w:hAnsi="Arial"/>
          <w:b/>
          <w:w w:val="85"/>
        </w:rPr>
        <w:t>Extinguir</w:t>
      </w:r>
      <w:r>
        <w:rPr>
          <w:rFonts w:ascii="Arial" w:hAnsi="Arial"/>
          <w:b/>
          <w:spacing w:val="-6"/>
          <w:w w:val="85"/>
        </w:rPr>
        <w:t> </w:t>
      </w:r>
      <w:r>
        <w:rPr>
          <w:w w:val="85"/>
        </w:rPr>
        <w:t>o</w:t>
      </w:r>
      <w:r>
        <w:rPr>
          <w:spacing w:val="-7"/>
          <w:w w:val="85"/>
        </w:rPr>
        <w:t> </w:t>
      </w:r>
      <w:r>
        <w:rPr>
          <w:w w:val="85"/>
        </w:rPr>
        <w:t>feito</w:t>
      </w:r>
      <w:r>
        <w:rPr>
          <w:spacing w:val="-7"/>
          <w:w w:val="85"/>
        </w:rPr>
        <w:t> </w:t>
      </w:r>
      <w:r>
        <w:rPr>
          <w:w w:val="85"/>
        </w:rPr>
        <w:t>sem </w:t>
      </w:r>
      <w:r>
        <w:rPr>
          <w:w w:val="90"/>
        </w:rPr>
        <w:t>julgamento</w:t>
      </w:r>
      <w:r>
        <w:rPr>
          <w:spacing w:val="-3"/>
          <w:w w:val="90"/>
        </w:rPr>
        <w:t> </w:t>
      </w:r>
      <w:r>
        <w:rPr>
          <w:w w:val="90"/>
        </w:rPr>
        <w:t>de</w:t>
      </w:r>
      <w:r>
        <w:rPr>
          <w:spacing w:val="-3"/>
          <w:w w:val="90"/>
        </w:rPr>
        <w:t> </w:t>
      </w:r>
      <w:r>
        <w:rPr>
          <w:w w:val="90"/>
        </w:rPr>
        <w:t>mérito;</w:t>
      </w:r>
      <w:r>
        <w:rPr>
          <w:spacing w:val="-1"/>
          <w:w w:val="90"/>
        </w:rPr>
        <w:t> </w:t>
      </w:r>
      <w:r>
        <w:rPr>
          <w:rFonts w:ascii="Arial" w:hAnsi="Arial"/>
          <w:b/>
          <w:w w:val="90"/>
        </w:rPr>
        <w:t>9.3.</w:t>
      </w:r>
      <w:r>
        <w:rPr>
          <w:rFonts w:ascii="Arial" w:hAnsi="Arial"/>
          <w:b/>
          <w:spacing w:val="-4"/>
          <w:w w:val="90"/>
        </w:rPr>
        <w:t> </w:t>
      </w:r>
      <w:r>
        <w:rPr>
          <w:rFonts w:ascii="Arial" w:hAnsi="Arial"/>
          <w:b/>
          <w:w w:val="90"/>
        </w:rPr>
        <w:t>Oficiar</w:t>
      </w:r>
      <w:r>
        <w:rPr>
          <w:rFonts w:ascii="Arial" w:hAnsi="Arial"/>
          <w:b/>
          <w:spacing w:val="-2"/>
          <w:w w:val="90"/>
        </w:rPr>
        <w:t> </w:t>
      </w:r>
      <w:r>
        <w:rPr>
          <w:w w:val="90"/>
        </w:rPr>
        <w:t>o</w:t>
      </w:r>
      <w:r>
        <w:rPr>
          <w:spacing w:val="-3"/>
          <w:w w:val="90"/>
        </w:rPr>
        <w:t> </w:t>
      </w:r>
      <w:r>
        <w:rPr>
          <w:w w:val="90"/>
        </w:rPr>
        <w:t>Tribunal</w:t>
      </w:r>
      <w:r>
        <w:rPr>
          <w:spacing w:val="-3"/>
          <w:w w:val="90"/>
        </w:rPr>
        <w:t> </w:t>
      </w:r>
      <w:r>
        <w:rPr>
          <w:w w:val="90"/>
        </w:rPr>
        <w:t>de</w:t>
      </w:r>
      <w:r>
        <w:rPr>
          <w:spacing w:val="-3"/>
          <w:w w:val="90"/>
        </w:rPr>
        <w:t> </w:t>
      </w:r>
      <w:r>
        <w:rPr>
          <w:w w:val="90"/>
        </w:rPr>
        <w:t>Contas</w:t>
      </w:r>
      <w:r>
        <w:rPr>
          <w:spacing w:val="-3"/>
          <w:w w:val="90"/>
        </w:rPr>
        <w:t> </w:t>
      </w:r>
      <w:r>
        <w:rPr>
          <w:w w:val="90"/>
        </w:rPr>
        <w:t>da</w:t>
      </w:r>
      <w:r>
        <w:rPr>
          <w:spacing w:val="-3"/>
          <w:w w:val="90"/>
        </w:rPr>
        <w:t> </w:t>
      </w:r>
      <w:r>
        <w:rPr>
          <w:w w:val="90"/>
        </w:rPr>
        <w:t>União,</w:t>
      </w:r>
      <w:r>
        <w:rPr>
          <w:spacing w:val="-3"/>
          <w:w w:val="90"/>
        </w:rPr>
        <w:t> </w:t>
      </w:r>
      <w:r>
        <w:rPr>
          <w:w w:val="90"/>
        </w:rPr>
        <w:t>encaminhando</w:t>
      </w:r>
      <w:r>
        <w:rPr>
          <w:spacing w:val="-3"/>
          <w:w w:val="90"/>
        </w:rPr>
        <w:t> </w:t>
      </w:r>
      <w:r>
        <w:rPr>
          <w:w w:val="90"/>
        </w:rPr>
        <w:t>cópia</w:t>
      </w:r>
      <w:r>
        <w:rPr>
          <w:spacing w:val="-3"/>
          <w:w w:val="90"/>
        </w:rPr>
        <w:t> </w:t>
      </w:r>
      <w:r>
        <w:rPr>
          <w:w w:val="90"/>
        </w:rPr>
        <w:t>do</w:t>
      </w:r>
      <w:r>
        <w:rPr>
          <w:spacing w:val="-3"/>
          <w:w w:val="90"/>
        </w:rPr>
        <w:t> </w:t>
      </w:r>
      <w:r>
        <w:rPr>
          <w:w w:val="90"/>
        </w:rPr>
        <w:t>presente</w:t>
      </w:r>
      <w:r>
        <w:rPr>
          <w:spacing w:val="-3"/>
          <w:w w:val="90"/>
        </w:rPr>
        <w:t> </w:t>
      </w:r>
      <w:r>
        <w:rPr>
          <w:w w:val="90"/>
        </w:rPr>
        <w:t>processo</w:t>
      </w:r>
      <w:r>
        <w:rPr>
          <w:spacing w:val="-3"/>
          <w:w w:val="90"/>
        </w:rPr>
        <w:t> </w:t>
      </w:r>
      <w:r>
        <w:rPr>
          <w:w w:val="90"/>
        </w:rPr>
        <w:t>de </w:t>
      </w:r>
      <w:r>
        <w:rPr>
          <w:w w:val="85"/>
        </w:rPr>
        <w:t>Representação ingressada pela Prefeitura Municipal de</w:t>
      </w:r>
      <w:r>
        <w:rPr>
          <w:w w:val="85"/>
        </w:rPr>
        <w:t> Manacapuru.</w:t>
      </w:r>
      <w:r>
        <w:rPr>
          <w:w w:val="85"/>
        </w:rPr>
        <w:t> </w:t>
      </w:r>
      <w:r>
        <w:rPr>
          <w:rFonts w:ascii="Arial" w:hAnsi="Arial"/>
          <w:b/>
          <w:w w:val="85"/>
        </w:rPr>
        <w:t>Especificação do quórum:</w:t>
      </w:r>
      <w:r>
        <w:rPr>
          <w:rFonts w:ascii="Arial" w:hAnsi="Arial"/>
          <w:b/>
          <w:w w:val="85"/>
        </w:rPr>
        <w:t> </w:t>
      </w:r>
      <w:r>
        <w:rPr>
          <w:w w:val="85"/>
        </w:rPr>
        <w:t>Conselheiros: Yara Amazônia Lins Rodrigues dos Santos (Presidente), Júlio Assis Corrêa Pinheiro, Érico Xavier Desterro e Silva, Mario </w:t>
      </w:r>
      <w:r>
        <w:rPr>
          <w:w w:val="80"/>
        </w:rPr>
        <w:t>Manoel Coelho de Mello, Josué Cláudio de Souza Neto, Luis Fabian Pereira Barbosa e Mário José de Moraes Costa Filho </w:t>
      </w:r>
      <w:r>
        <w:rPr>
          <w:spacing w:val="-2"/>
          <w:w w:val="90"/>
        </w:rPr>
        <w:t>(Convocado).</w:t>
      </w:r>
    </w:p>
    <w:p>
      <w:pPr>
        <w:pStyle w:val="BodyText"/>
        <w:spacing w:before="191"/>
        <w:ind w:right="134"/>
      </w:pPr>
      <w:r>
        <w:rPr>
          <w:rFonts w:ascii="Arial" w:hAnsi="Arial"/>
          <w:b/>
          <w:w w:val="80"/>
        </w:rPr>
        <w:t>PROCESSO Nº 10.847/2022 </w:t>
      </w:r>
      <w:r>
        <w:rPr>
          <w:w w:val="80"/>
        </w:rPr>
        <w:t>- Representação interposta pela Secretaria Geral do Controle Externo (SECEX-TCE/AM) em </w:t>
      </w:r>
      <w:r>
        <w:rPr>
          <w:w w:val="85"/>
        </w:rPr>
        <w:t>desfavor</w:t>
      </w:r>
      <w:r>
        <w:rPr>
          <w:spacing w:val="-6"/>
          <w:w w:val="85"/>
        </w:rPr>
        <w:t> </w:t>
      </w:r>
      <w:r>
        <w:rPr>
          <w:w w:val="85"/>
        </w:rPr>
        <w:t>do</w:t>
      </w:r>
      <w:r>
        <w:rPr>
          <w:spacing w:val="-6"/>
          <w:w w:val="85"/>
        </w:rPr>
        <w:t> </w:t>
      </w:r>
      <w:r>
        <w:rPr>
          <w:w w:val="85"/>
        </w:rPr>
        <w:t>Sr.</w:t>
      </w:r>
      <w:r>
        <w:rPr>
          <w:spacing w:val="-5"/>
          <w:w w:val="85"/>
        </w:rPr>
        <w:t> </w:t>
      </w:r>
      <w:r>
        <w:rPr>
          <w:w w:val="85"/>
        </w:rPr>
        <w:t>Carlos</w:t>
      </w:r>
      <w:r>
        <w:rPr>
          <w:spacing w:val="-5"/>
          <w:w w:val="85"/>
        </w:rPr>
        <w:t> </w:t>
      </w:r>
      <w:r>
        <w:rPr>
          <w:w w:val="85"/>
        </w:rPr>
        <w:t>Roberto</w:t>
      </w:r>
      <w:r>
        <w:rPr>
          <w:spacing w:val="-5"/>
          <w:w w:val="85"/>
        </w:rPr>
        <w:t> </w:t>
      </w:r>
      <w:r>
        <w:rPr>
          <w:w w:val="85"/>
        </w:rPr>
        <w:t>de</w:t>
      </w:r>
      <w:r>
        <w:rPr>
          <w:spacing w:val="-5"/>
          <w:w w:val="85"/>
        </w:rPr>
        <w:t> </w:t>
      </w:r>
      <w:r>
        <w:rPr>
          <w:w w:val="85"/>
        </w:rPr>
        <w:t>Oliveira</w:t>
      </w:r>
      <w:r>
        <w:rPr>
          <w:spacing w:val="-5"/>
          <w:w w:val="85"/>
        </w:rPr>
        <w:t> </w:t>
      </w:r>
      <w:r>
        <w:rPr>
          <w:w w:val="85"/>
        </w:rPr>
        <w:t>Junior,</w:t>
      </w:r>
      <w:r>
        <w:rPr>
          <w:spacing w:val="-7"/>
          <w:w w:val="85"/>
        </w:rPr>
        <w:t> </w:t>
      </w:r>
      <w:r>
        <w:rPr>
          <w:w w:val="85"/>
        </w:rPr>
        <w:t>Prefeito</w:t>
      </w:r>
      <w:r>
        <w:rPr>
          <w:spacing w:val="-4"/>
          <w:w w:val="85"/>
        </w:rPr>
        <w:t> </w:t>
      </w:r>
      <w:r>
        <w:rPr>
          <w:w w:val="85"/>
        </w:rPr>
        <w:t>Municipal</w:t>
      </w:r>
      <w:r>
        <w:rPr>
          <w:spacing w:val="-6"/>
          <w:w w:val="85"/>
        </w:rPr>
        <w:t> </w:t>
      </w:r>
      <w:r>
        <w:rPr>
          <w:w w:val="85"/>
        </w:rPr>
        <w:t>de</w:t>
      </w:r>
      <w:r>
        <w:rPr>
          <w:spacing w:val="-5"/>
          <w:w w:val="85"/>
        </w:rPr>
        <w:t> </w:t>
      </w:r>
      <w:r>
        <w:rPr>
          <w:w w:val="85"/>
        </w:rPr>
        <w:t>Maués,</w:t>
      </w:r>
      <w:r>
        <w:rPr>
          <w:spacing w:val="-7"/>
          <w:w w:val="85"/>
        </w:rPr>
        <w:t> </w:t>
      </w:r>
      <w:r>
        <w:rPr>
          <w:w w:val="85"/>
        </w:rPr>
        <w:t>quanto</w:t>
      </w:r>
      <w:r>
        <w:rPr>
          <w:spacing w:val="-6"/>
          <w:w w:val="85"/>
        </w:rPr>
        <w:t> </w:t>
      </w:r>
      <w:r>
        <w:rPr>
          <w:w w:val="85"/>
        </w:rPr>
        <w:t>ao</w:t>
      </w:r>
      <w:r>
        <w:rPr>
          <w:spacing w:val="-7"/>
          <w:w w:val="85"/>
        </w:rPr>
        <w:t> </w:t>
      </w:r>
      <w:r>
        <w:rPr>
          <w:w w:val="85"/>
        </w:rPr>
        <w:t>possível</w:t>
      </w:r>
      <w:r>
        <w:rPr>
          <w:spacing w:val="-6"/>
          <w:w w:val="85"/>
        </w:rPr>
        <w:t> </w:t>
      </w:r>
      <w:r>
        <w:rPr>
          <w:w w:val="85"/>
        </w:rPr>
        <w:t>não</w:t>
      </w:r>
      <w:r>
        <w:rPr>
          <w:spacing w:val="-7"/>
          <w:w w:val="85"/>
        </w:rPr>
        <w:t> </w:t>
      </w:r>
      <w:r>
        <w:rPr>
          <w:w w:val="85"/>
        </w:rPr>
        <w:t>pagamento</w:t>
      </w:r>
      <w:r>
        <w:rPr>
          <w:spacing w:val="-4"/>
          <w:w w:val="85"/>
        </w:rPr>
        <w:t> </w:t>
      </w:r>
      <w:r>
        <w:rPr>
          <w:w w:val="85"/>
        </w:rPr>
        <w:t>das parcelas referente ao termo de parcelamento celebrado com o Fundo de Previdência Social do Município de Maués (SISPREV).</w:t>
      </w:r>
      <w:r>
        <w:rPr>
          <w:spacing w:val="-6"/>
          <w:w w:val="85"/>
        </w:rPr>
        <w:t> </w:t>
      </w:r>
      <w:r>
        <w:rPr>
          <w:rFonts w:ascii="Arial" w:hAnsi="Arial"/>
          <w:b/>
          <w:w w:val="85"/>
        </w:rPr>
        <w:t>Advogado(s):</w:t>
      </w:r>
      <w:r>
        <w:rPr>
          <w:rFonts w:ascii="Arial" w:hAnsi="Arial"/>
          <w:b/>
          <w:spacing w:val="-7"/>
          <w:w w:val="85"/>
        </w:rPr>
        <w:t> </w:t>
      </w:r>
      <w:r>
        <w:rPr>
          <w:w w:val="85"/>
        </w:rPr>
        <w:t>Fábio</w:t>
      </w:r>
      <w:r>
        <w:rPr>
          <w:spacing w:val="-6"/>
          <w:w w:val="85"/>
        </w:rPr>
        <w:t> </w:t>
      </w:r>
      <w:r>
        <w:rPr>
          <w:w w:val="85"/>
        </w:rPr>
        <w:t>Nunes</w:t>
      </w:r>
      <w:r>
        <w:rPr>
          <w:spacing w:val="-6"/>
          <w:w w:val="85"/>
        </w:rPr>
        <w:t> </w:t>
      </w:r>
      <w:r>
        <w:rPr>
          <w:w w:val="85"/>
        </w:rPr>
        <w:t>Bandeira</w:t>
      </w:r>
      <w:r>
        <w:rPr>
          <w:spacing w:val="-6"/>
          <w:w w:val="85"/>
        </w:rPr>
        <w:t> </w:t>
      </w:r>
      <w:r>
        <w:rPr>
          <w:w w:val="85"/>
        </w:rPr>
        <w:t>de</w:t>
      </w:r>
      <w:r>
        <w:rPr>
          <w:spacing w:val="-7"/>
          <w:w w:val="85"/>
        </w:rPr>
        <w:t> </w:t>
      </w:r>
      <w:r>
        <w:rPr>
          <w:w w:val="85"/>
        </w:rPr>
        <w:t>Melo</w:t>
      </w:r>
      <w:r>
        <w:rPr>
          <w:spacing w:val="-3"/>
          <w:w w:val="85"/>
        </w:rPr>
        <w:t> </w:t>
      </w:r>
      <w:r>
        <w:rPr>
          <w:w w:val="85"/>
        </w:rPr>
        <w:t>-</w:t>
      </w:r>
      <w:r>
        <w:rPr>
          <w:spacing w:val="-6"/>
          <w:w w:val="85"/>
        </w:rPr>
        <w:t> </w:t>
      </w:r>
      <w:r>
        <w:rPr>
          <w:w w:val="85"/>
        </w:rPr>
        <w:t>OAB/AM</w:t>
      </w:r>
      <w:r>
        <w:rPr>
          <w:spacing w:val="-7"/>
          <w:w w:val="85"/>
        </w:rPr>
        <w:t> </w:t>
      </w:r>
      <w:r>
        <w:rPr>
          <w:w w:val="85"/>
        </w:rPr>
        <w:t>4331,</w:t>
      </w:r>
      <w:r>
        <w:rPr>
          <w:spacing w:val="-6"/>
          <w:w w:val="85"/>
        </w:rPr>
        <w:t> </w:t>
      </w:r>
      <w:r>
        <w:rPr>
          <w:w w:val="85"/>
        </w:rPr>
        <w:t>Bruno</w:t>
      </w:r>
      <w:r>
        <w:rPr>
          <w:spacing w:val="-6"/>
          <w:w w:val="85"/>
        </w:rPr>
        <w:t> </w:t>
      </w:r>
      <w:r>
        <w:rPr>
          <w:w w:val="85"/>
        </w:rPr>
        <w:t>Vieira</w:t>
      </w:r>
      <w:r>
        <w:rPr>
          <w:spacing w:val="-6"/>
          <w:w w:val="85"/>
        </w:rPr>
        <w:t> </w:t>
      </w:r>
      <w:r>
        <w:rPr>
          <w:w w:val="85"/>
        </w:rPr>
        <w:t>da</w:t>
      </w:r>
      <w:r>
        <w:rPr>
          <w:spacing w:val="-6"/>
          <w:w w:val="85"/>
        </w:rPr>
        <w:t> </w:t>
      </w:r>
      <w:r>
        <w:rPr>
          <w:w w:val="85"/>
        </w:rPr>
        <w:t>Rocha</w:t>
      </w:r>
      <w:r>
        <w:rPr>
          <w:spacing w:val="-6"/>
          <w:w w:val="85"/>
        </w:rPr>
        <w:t> </w:t>
      </w:r>
      <w:r>
        <w:rPr>
          <w:w w:val="85"/>
        </w:rPr>
        <w:t>Barbirato</w:t>
      </w:r>
      <w:r>
        <w:rPr>
          <w:spacing w:val="-1"/>
          <w:w w:val="85"/>
        </w:rPr>
        <w:t> </w:t>
      </w:r>
      <w:r>
        <w:rPr>
          <w:w w:val="85"/>
        </w:rPr>
        <w:t>-</w:t>
      </w:r>
      <w:r>
        <w:rPr>
          <w:spacing w:val="-6"/>
          <w:w w:val="85"/>
        </w:rPr>
        <w:t> </w:t>
      </w:r>
      <w:r>
        <w:rPr>
          <w:w w:val="85"/>
        </w:rPr>
        <w:t>OAB/AM </w:t>
      </w:r>
      <w:r>
        <w:rPr>
          <w:w w:val="80"/>
        </w:rPr>
        <w:t>6975, Laiz Araújo Russo de Melo e Silva - OAB/AM 6897, Igor Arnaud Ferreira</w:t>
      </w:r>
      <w:r>
        <w:rPr/>
        <w:t> </w:t>
      </w:r>
      <w:r>
        <w:rPr>
          <w:w w:val="80"/>
        </w:rPr>
        <w:t>- OAB/AM 10428 e Any Gresy Carvalho da </w:t>
      </w:r>
      <w:r>
        <w:rPr>
          <w:w w:val="90"/>
        </w:rPr>
        <w:t>Silva</w:t>
      </w:r>
      <w:r>
        <w:rPr>
          <w:w w:val="90"/>
        </w:rPr>
        <w:t> -</w:t>
      </w:r>
      <w:r>
        <w:rPr>
          <w:w w:val="90"/>
        </w:rPr>
        <w:t> OAB/AM</w:t>
      </w:r>
      <w:r>
        <w:rPr>
          <w:w w:val="90"/>
        </w:rPr>
        <w:t> 12438.</w:t>
      </w:r>
      <w:r>
        <w:rPr>
          <w:w w:val="90"/>
        </w:rPr>
        <w:t> </w:t>
      </w:r>
      <w:r>
        <w:rPr>
          <w:rFonts w:ascii="Arial" w:hAnsi="Arial"/>
          <w:b/>
          <w:w w:val="90"/>
        </w:rPr>
        <w:t>ACÓRDÃO</w:t>
      </w:r>
      <w:r>
        <w:rPr>
          <w:rFonts w:ascii="Arial" w:hAnsi="Arial"/>
          <w:b/>
          <w:w w:val="90"/>
        </w:rPr>
        <w:t> Nº</w:t>
      </w:r>
      <w:r>
        <w:rPr>
          <w:rFonts w:ascii="Arial" w:hAnsi="Arial"/>
          <w:b/>
          <w:w w:val="90"/>
        </w:rPr>
        <w:t> 986/2024: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 </w:t>
      </w:r>
      <w:r>
        <w:rPr>
          <w:rFonts w:ascii="Arial" w:hAnsi="Arial"/>
          <w:b/>
          <w:w w:val="85"/>
        </w:rPr>
        <w:t>ACORDAM </w:t>
      </w:r>
      <w:r>
        <w:rPr>
          <w:w w:val="85"/>
        </w:rPr>
        <w:t>os Excelentíssimos Senhores Conselheiros do Tribunal de Contas do Estado do Amazonas, reunidos em Sessão do </w:t>
      </w:r>
      <w:r>
        <w:rPr>
          <w:rFonts w:ascii="Arial" w:hAnsi="Arial"/>
          <w:b/>
          <w:w w:val="85"/>
        </w:rPr>
        <w:t>Tribunal Pleno</w:t>
      </w:r>
      <w:r>
        <w:rPr>
          <w:w w:val="85"/>
        </w:rPr>
        <w:t>, no exercício da competência atribuída pelo art. 11, inciso IV, alínea “i”, da Resolução nº </w:t>
      </w:r>
      <w:r>
        <w:rPr>
          <w:w w:val="80"/>
        </w:rPr>
        <w:t>04/2002-TCE/AM, </w:t>
      </w:r>
      <w:r>
        <w:rPr>
          <w:rFonts w:ascii="Arial" w:hAnsi="Arial"/>
          <w:b/>
          <w:w w:val="80"/>
        </w:rPr>
        <w:t>à unanimidade</w:t>
      </w:r>
      <w:r>
        <w:rPr>
          <w:w w:val="80"/>
        </w:rPr>
        <w:t>, nos termos do voto do Excelentíssimo Senhor Conselheiro-Relator, </w:t>
      </w:r>
      <w:r>
        <w:rPr>
          <w:rFonts w:ascii="Arial" w:hAnsi="Arial"/>
          <w:b/>
          <w:w w:val="80"/>
        </w:rPr>
        <w:t>em consonância</w:t>
      </w:r>
      <w:r>
        <w:rPr>
          <w:rFonts w:ascii="Arial" w:hAnsi="Arial"/>
          <w:b/>
          <w:spacing w:val="40"/>
        </w:rPr>
        <w:t> </w:t>
      </w:r>
      <w:r>
        <w:rPr>
          <w:w w:val="90"/>
        </w:rPr>
        <w:t>com</w:t>
      </w:r>
      <w:r>
        <w:rPr>
          <w:spacing w:val="-4"/>
          <w:w w:val="90"/>
        </w:rPr>
        <w:t> </w:t>
      </w:r>
      <w:r>
        <w:rPr>
          <w:w w:val="90"/>
        </w:rPr>
        <w:t>pronunciamento</w:t>
      </w:r>
      <w:r>
        <w:rPr>
          <w:spacing w:val="-3"/>
          <w:w w:val="90"/>
        </w:rPr>
        <w:t> </w:t>
      </w:r>
      <w:r>
        <w:rPr>
          <w:w w:val="90"/>
        </w:rPr>
        <w:t>do</w:t>
      </w:r>
      <w:r>
        <w:rPr>
          <w:spacing w:val="-4"/>
          <w:w w:val="90"/>
        </w:rPr>
        <w:t> </w:t>
      </w:r>
      <w:r>
        <w:rPr>
          <w:w w:val="90"/>
        </w:rPr>
        <w:t>Ministério</w:t>
      </w:r>
      <w:r>
        <w:rPr>
          <w:spacing w:val="-3"/>
          <w:w w:val="90"/>
        </w:rPr>
        <w:t> </w:t>
      </w:r>
      <w:r>
        <w:rPr>
          <w:w w:val="90"/>
        </w:rPr>
        <w:t>Público</w:t>
      </w:r>
      <w:r>
        <w:rPr>
          <w:spacing w:val="-3"/>
          <w:w w:val="90"/>
        </w:rPr>
        <w:t> </w:t>
      </w:r>
      <w:r>
        <w:rPr>
          <w:w w:val="90"/>
        </w:rPr>
        <w:t>junto</w:t>
      </w:r>
      <w:r>
        <w:rPr>
          <w:spacing w:val="-3"/>
          <w:w w:val="90"/>
        </w:rPr>
        <w:t> </w:t>
      </w:r>
      <w:r>
        <w:rPr>
          <w:w w:val="90"/>
        </w:rPr>
        <w:t>a</w:t>
      </w:r>
      <w:r>
        <w:rPr>
          <w:spacing w:val="-4"/>
          <w:w w:val="90"/>
        </w:rPr>
        <w:t> </w:t>
      </w:r>
      <w:r>
        <w:rPr>
          <w:w w:val="90"/>
        </w:rPr>
        <w:t>este</w:t>
      </w:r>
      <w:r>
        <w:rPr>
          <w:spacing w:val="-3"/>
          <w:w w:val="90"/>
        </w:rPr>
        <w:t> </w:t>
      </w:r>
      <w:r>
        <w:rPr>
          <w:w w:val="90"/>
        </w:rPr>
        <w:t>Tribunal,</w:t>
      </w:r>
      <w:r>
        <w:rPr>
          <w:spacing w:val="-3"/>
          <w:w w:val="90"/>
        </w:rPr>
        <w:t> </w:t>
      </w:r>
      <w:r>
        <w:rPr>
          <w:w w:val="90"/>
        </w:rPr>
        <w:t>no</w:t>
      </w:r>
      <w:r>
        <w:rPr>
          <w:spacing w:val="-3"/>
          <w:w w:val="90"/>
        </w:rPr>
        <w:t> </w:t>
      </w:r>
      <w:r>
        <w:rPr>
          <w:w w:val="90"/>
        </w:rPr>
        <w:t>sentido</w:t>
      </w:r>
      <w:r>
        <w:rPr>
          <w:spacing w:val="-3"/>
          <w:w w:val="90"/>
        </w:rPr>
        <w:t> </w:t>
      </w:r>
      <w:r>
        <w:rPr>
          <w:w w:val="90"/>
        </w:rPr>
        <w:t>de:</w:t>
      </w:r>
      <w:r>
        <w:rPr>
          <w:w w:val="90"/>
        </w:rPr>
        <w:t> </w:t>
      </w:r>
      <w:r>
        <w:rPr>
          <w:rFonts w:ascii="Arial" w:hAnsi="Arial"/>
          <w:b/>
          <w:w w:val="90"/>
        </w:rPr>
        <w:t>9.1.</w:t>
      </w:r>
      <w:r>
        <w:rPr>
          <w:rFonts w:ascii="Arial" w:hAnsi="Arial"/>
          <w:b/>
          <w:spacing w:val="-3"/>
          <w:w w:val="90"/>
        </w:rPr>
        <w:t> </w:t>
      </w:r>
      <w:r>
        <w:rPr>
          <w:rFonts w:ascii="Arial" w:hAnsi="Arial"/>
          <w:b/>
          <w:w w:val="90"/>
        </w:rPr>
        <w:t>Conhecer</w:t>
      </w:r>
      <w:r>
        <w:rPr>
          <w:rFonts w:ascii="Arial" w:hAnsi="Arial"/>
          <w:b/>
          <w:spacing w:val="-3"/>
          <w:w w:val="90"/>
        </w:rPr>
        <w:t> </w:t>
      </w:r>
      <w:r>
        <w:rPr>
          <w:w w:val="90"/>
        </w:rPr>
        <w:t>da</w:t>
      </w:r>
      <w:r>
        <w:rPr>
          <w:spacing w:val="-3"/>
          <w:w w:val="90"/>
        </w:rPr>
        <w:t> </w:t>
      </w:r>
      <w:r>
        <w:rPr>
          <w:w w:val="90"/>
        </w:rPr>
        <w:t>representação apresentada</w:t>
      </w:r>
      <w:r>
        <w:rPr>
          <w:spacing w:val="-7"/>
          <w:w w:val="90"/>
        </w:rPr>
        <w:t> </w:t>
      </w:r>
      <w:r>
        <w:rPr>
          <w:w w:val="90"/>
        </w:rPr>
        <w:t>pela</w:t>
      </w:r>
      <w:r>
        <w:rPr>
          <w:spacing w:val="-7"/>
          <w:w w:val="90"/>
        </w:rPr>
        <w:t> </w:t>
      </w:r>
      <w:r>
        <w:rPr>
          <w:w w:val="90"/>
        </w:rPr>
        <w:t>Secex</w:t>
      </w:r>
      <w:r>
        <w:rPr>
          <w:spacing w:val="-5"/>
          <w:w w:val="90"/>
        </w:rPr>
        <w:t> </w:t>
      </w:r>
      <w:r>
        <w:rPr>
          <w:w w:val="90"/>
        </w:rPr>
        <w:t>-</w:t>
      </w:r>
      <w:r>
        <w:rPr>
          <w:spacing w:val="-6"/>
          <w:w w:val="90"/>
        </w:rPr>
        <w:t> </w:t>
      </w:r>
      <w:r>
        <w:rPr>
          <w:w w:val="90"/>
        </w:rPr>
        <w:t>TCE/AM,</w:t>
      </w:r>
      <w:r>
        <w:rPr>
          <w:spacing w:val="-6"/>
          <w:w w:val="90"/>
        </w:rPr>
        <w:t> </w:t>
      </w:r>
      <w:r>
        <w:rPr>
          <w:w w:val="90"/>
        </w:rPr>
        <w:t>por</w:t>
      </w:r>
      <w:r>
        <w:rPr>
          <w:spacing w:val="-6"/>
          <w:w w:val="90"/>
        </w:rPr>
        <w:t> </w:t>
      </w:r>
      <w:r>
        <w:rPr>
          <w:w w:val="90"/>
        </w:rPr>
        <w:t>preencher</w:t>
      </w:r>
      <w:r>
        <w:rPr>
          <w:spacing w:val="-7"/>
          <w:w w:val="90"/>
        </w:rPr>
        <w:t> </w:t>
      </w:r>
      <w:r>
        <w:rPr>
          <w:w w:val="90"/>
        </w:rPr>
        <w:t>os</w:t>
      </w:r>
      <w:r>
        <w:rPr>
          <w:spacing w:val="-6"/>
          <w:w w:val="90"/>
        </w:rPr>
        <w:t> </w:t>
      </w:r>
      <w:r>
        <w:rPr>
          <w:w w:val="90"/>
        </w:rPr>
        <w:t>requisitos</w:t>
      </w:r>
      <w:r>
        <w:rPr>
          <w:spacing w:val="-6"/>
          <w:w w:val="90"/>
        </w:rPr>
        <w:t> </w:t>
      </w:r>
      <w:r>
        <w:rPr>
          <w:w w:val="90"/>
        </w:rPr>
        <w:t>do</w:t>
      </w:r>
      <w:r>
        <w:rPr>
          <w:spacing w:val="-5"/>
          <w:w w:val="90"/>
        </w:rPr>
        <w:t> </w:t>
      </w:r>
      <w:r>
        <w:rPr>
          <w:w w:val="90"/>
        </w:rPr>
        <w:t>art.</w:t>
      </w:r>
      <w:r>
        <w:rPr>
          <w:spacing w:val="-7"/>
          <w:w w:val="90"/>
        </w:rPr>
        <w:t> </w:t>
      </w:r>
      <w:r>
        <w:rPr>
          <w:w w:val="90"/>
        </w:rPr>
        <w:t>288</w:t>
      </w:r>
      <w:r>
        <w:rPr>
          <w:spacing w:val="-7"/>
          <w:w w:val="90"/>
        </w:rPr>
        <w:t> </w:t>
      </w:r>
      <w:r>
        <w:rPr>
          <w:w w:val="90"/>
        </w:rPr>
        <w:t>da</w:t>
      </w:r>
      <w:r>
        <w:rPr>
          <w:spacing w:val="-5"/>
          <w:w w:val="90"/>
        </w:rPr>
        <w:t> </w:t>
      </w:r>
      <w:r>
        <w:rPr>
          <w:w w:val="90"/>
        </w:rPr>
        <w:t>Resolução</w:t>
      </w:r>
      <w:r>
        <w:rPr>
          <w:spacing w:val="-7"/>
          <w:w w:val="90"/>
        </w:rPr>
        <w:t> </w:t>
      </w:r>
      <w:r>
        <w:rPr>
          <w:w w:val="90"/>
        </w:rPr>
        <w:t>nº</w:t>
      </w:r>
      <w:r>
        <w:rPr>
          <w:spacing w:val="-7"/>
          <w:w w:val="90"/>
        </w:rPr>
        <w:t> </w:t>
      </w:r>
      <w:r>
        <w:rPr>
          <w:w w:val="90"/>
        </w:rPr>
        <w:t>04/2002;</w:t>
      </w:r>
      <w:r>
        <w:rPr>
          <w:spacing w:val="-7"/>
          <w:w w:val="90"/>
        </w:rPr>
        <w:t> </w:t>
      </w:r>
      <w:r>
        <w:rPr>
          <w:rFonts w:ascii="Arial" w:hAnsi="Arial"/>
          <w:b/>
          <w:w w:val="90"/>
        </w:rPr>
        <w:t>9.2.</w:t>
      </w:r>
      <w:r>
        <w:rPr>
          <w:rFonts w:ascii="Arial" w:hAnsi="Arial"/>
          <w:b/>
          <w:spacing w:val="-6"/>
          <w:w w:val="90"/>
        </w:rPr>
        <w:t> </w:t>
      </w:r>
      <w:r>
        <w:rPr>
          <w:rFonts w:ascii="Arial" w:hAnsi="Arial"/>
          <w:b/>
          <w:w w:val="90"/>
        </w:rPr>
        <w:t>Julgar </w:t>
      </w:r>
      <w:r>
        <w:rPr>
          <w:rFonts w:ascii="Arial" w:hAnsi="Arial"/>
          <w:b/>
          <w:w w:val="80"/>
        </w:rPr>
        <w:t>Procedente</w:t>
      </w:r>
      <w:r>
        <w:rPr>
          <w:rFonts w:ascii="Arial" w:hAnsi="Arial"/>
          <w:b/>
        </w:rPr>
        <w:t> </w:t>
      </w:r>
      <w:r>
        <w:rPr>
          <w:w w:val="80"/>
        </w:rPr>
        <w:t>a</w:t>
      </w:r>
      <w:r>
        <w:rPr/>
        <w:t> </w:t>
      </w:r>
      <w:r>
        <w:rPr>
          <w:w w:val="80"/>
        </w:rPr>
        <w:t>presente</w:t>
      </w:r>
      <w:r>
        <w:rPr/>
        <w:t> </w:t>
      </w:r>
      <w:r>
        <w:rPr>
          <w:w w:val="80"/>
        </w:rPr>
        <w:t>representação</w:t>
      </w:r>
      <w:r>
        <w:rPr>
          <w:spacing w:val="-2"/>
        </w:rPr>
        <w:t> </w:t>
      </w:r>
      <w:r>
        <w:rPr>
          <w:w w:val="80"/>
        </w:rPr>
        <w:t>apresentada</w:t>
      </w:r>
      <w:r>
        <w:rPr>
          <w:spacing w:val="-2"/>
        </w:rPr>
        <w:t> </w:t>
      </w:r>
      <w:r>
        <w:rPr>
          <w:w w:val="80"/>
        </w:rPr>
        <w:t>pela</w:t>
      </w:r>
      <w:r>
        <w:rPr/>
        <w:t> </w:t>
      </w:r>
      <w:r>
        <w:rPr>
          <w:w w:val="80"/>
        </w:rPr>
        <w:t>Secex</w:t>
      </w:r>
      <w:r>
        <w:rPr/>
        <w:t> </w:t>
      </w:r>
      <w:r>
        <w:rPr>
          <w:w w:val="80"/>
        </w:rPr>
        <w:t>-</w:t>
      </w:r>
      <w:r>
        <w:rPr/>
        <w:t> </w:t>
      </w:r>
      <w:r>
        <w:rPr>
          <w:w w:val="80"/>
        </w:rPr>
        <w:t>TCE/AM</w:t>
      </w:r>
      <w:r>
        <w:rPr/>
        <w:t> </w:t>
      </w:r>
      <w:r>
        <w:rPr>
          <w:w w:val="80"/>
        </w:rPr>
        <w:t>em</w:t>
      </w:r>
      <w:r>
        <w:rPr/>
        <w:t> </w:t>
      </w:r>
      <w:r>
        <w:rPr>
          <w:w w:val="80"/>
        </w:rPr>
        <w:t>face</w:t>
      </w:r>
      <w:r>
        <w:rPr>
          <w:spacing w:val="-2"/>
        </w:rPr>
        <w:t> </w:t>
      </w:r>
      <w:r>
        <w:rPr>
          <w:w w:val="80"/>
        </w:rPr>
        <w:t>do</w:t>
      </w:r>
      <w:r>
        <w:rPr/>
        <w:t> </w:t>
      </w:r>
      <w:r>
        <w:rPr>
          <w:w w:val="80"/>
        </w:rPr>
        <w:t>Sr.</w:t>
      </w:r>
      <w:r>
        <w:rPr/>
        <w:t> </w:t>
      </w:r>
      <w:r>
        <w:rPr>
          <w:w w:val="80"/>
        </w:rPr>
        <w:t>Carlos</w:t>
      </w:r>
      <w:r>
        <w:rPr/>
        <w:t> </w:t>
      </w:r>
      <w:r>
        <w:rPr>
          <w:w w:val="80"/>
        </w:rPr>
        <w:t>Roberto</w:t>
      </w:r>
      <w:r>
        <w:rPr>
          <w:spacing w:val="-2"/>
        </w:rPr>
        <w:t> </w:t>
      </w:r>
      <w:r>
        <w:rPr>
          <w:w w:val="80"/>
        </w:rPr>
        <w:t>de</w:t>
      </w:r>
      <w:r>
        <w:rPr/>
        <w:t> </w:t>
      </w:r>
      <w:r>
        <w:rPr>
          <w:w w:val="80"/>
        </w:rPr>
        <w:t>Oliveira</w:t>
      </w:r>
      <w:r>
        <w:rPr/>
        <w:t> </w:t>
      </w:r>
      <w:r>
        <w:rPr>
          <w:w w:val="80"/>
        </w:rPr>
        <w:t>Júnior </w:t>
      </w:r>
      <w:r>
        <w:rPr>
          <w:w w:val="85"/>
        </w:rPr>
        <w:t>e do Sr. Raimundo Carlos Goés Pinheiro, por descumprirem o acordo de parcelamento de dívida previdenciária; </w:t>
      </w:r>
      <w:r>
        <w:rPr>
          <w:rFonts w:ascii="Arial" w:hAnsi="Arial"/>
          <w:b/>
          <w:w w:val="85"/>
        </w:rPr>
        <w:t>9.3. </w:t>
      </w:r>
      <w:r>
        <w:rPr>
          <w:rFonts w:ascii="Arial" w:hAnsi="Arial"/>
          <w:b/>
          <w:w w:val="80"/>
        </w:rPr>
        <w:t>Considerar</w:t>
      </w:r>
      <w:r>
        <w:rPr>
          <w:rFonts w:ascii="Arial" w:hAnsi="Arial"/>
          <w:b/>
        </w:rPr>
        <w:t> </w:t>
      </w:r>
      <w:r>
        <w:rPr>
          <w:rFonts w:ascii="Arial" w:hAnsi="Arial"/>
          <w:b/>
          <w:w w:val="80"/>
        </w:rPr>
        <w:t>revel</w:t>
      </w:r>
      <w:r>
        <w:rPr>
          <w:rFonts w:ascii="Arial" w:hAnsi="Arial"/>
          <w:b/>
        </w:rPr>
        <w:t> </w:t>
      </w:r>
      <w:r>
        <w:rPr>
          <w:w w:val="80"/>
        </w:rPr>
        <w:t>o</w:t>
      </w:r>
      <w:r>
        <w:rPr/>
        <w:t> </w:t>
      </w:r>
      <w:r>
        <w:rPr>
          <w:w w:val="80"/>
        </w:rPr>
        <w:t>Sr.</w:t>
      </w:r>
      <w:r>
        <w:rPr/>
        <w:t> </w:t>
      </w:r>
      <w:r>
        <w:rPr>
          <w:w w:val="80"/>
        </w:rPr>
        <w:t>Carlos</w:t>
      </w:r>
      <w:r>
        <w:rPr/>
        <w:t> </w:t>
      </w:r>
      <w:r>
        <w:rPr>
          <w:w w:val="80"/>
        </w:rPr>
        <w:t>Roberto</w:t>
      </w:r>
      <w:r>
        <w:rPr/>
        <w:t> </w:t>
      </w:r>
      <w:r>
        <w:rPr>
          <w:w w:val="80"/>
        </w:rPr>
        <w:t>de</w:t>
      </w:r>
      <w:r>
        <w:rPr/>
        <w:t> </w:t>
      </w:r>
      <w:r>
        <w:rPr>
          <w:w w:val="80"/>
        </w:rPr>
        <w:t>Oliveira</w:t>
      </w:r>
      <w:r>
        <w:rPr/>
        <w:t> </w:t>
      </w:r>
      <w:r>
        <w:rPr>
          <w:w w:val="80"/>
        </w:rPr>
        <w:t>Junior,</w:t>
      </w:r>
      <w:r>
        <w:rPr/>
        <w:t> </w:t>
      </w:r>
      <w:r>
        <w:rPr>
          <w:w w:val="80"/>
        </w:rPr>
        <w:t>em</w:t>
      </w:r>
      <w:r>
        <w:rPr/>
        <w:t> </w:t>
      </w:r>
      <w:r>
        <w:rPr>
          <w:w w:val="80"/>
        </w:rPr>
        <w:t>virtude</w:t>
      </w:r>
      <w:r>
        <w:rPr/>
        <w:t> </w:t>
      </w:r>
      <w:r>
        <w:rPr>
          <w:w w:val="80"/>
        </w:rPr>
        <w:t>da</w:t>
      </w:r>
      <w:r>
        <w:rPr/>
        <w:t> </w:t>
      </w:r>
      <w:r>
        <w:rPr>
          <w:w w:val="80"/>
        </w:rPr>
        <w:t>ausência</w:t>
      </w:r>
      <w:r>
        <w:rPr/>
        <w:t> </w:t>
      </w:r>
      <w:r>
        <w:rPr>
          <w:w w:val="80"/>
        </w:rPr>
        <w:t>de</w:t>
      </w:r>
      <w:r>
        <w:rPr/>
        <w:t> </w:t>
      </w:r>
      <w:r>
        <w:rPr>
          <w:w w:val="80"/>
        </w:rPr>
        <w:t>apresentação</w:t>
      </w:r>
      <w:r>
        <w:rPr/>
        <w:t> </w:t>
      </w:r>
      <w:r>
        <w:rPr>
          <w:w w:val="80"/>
        </w:rPr>
        <w:t>de</w:t>
      </w:r>
      <w:r>
        <w:rPr/>
        <w:t> </w:t>
      </w:r>
      <w:r>
        <w:rPr>
          <w:w w:val="80"/>
        </w:rPr>
        <w:t>defesa,</w:t>
      </w:r>
      <w:r>
        <w:rPr/>
        <w:t> </w:t>
      </w:r>
      <w:r>
        <w:rPr>
          <w:w w:val="80"/>
        </w:rPr>
        <w:t>nos</w:t>
      </w:r>
      <w:r>
        <w:rPr/>
        <w:t> </w:t>
      </w:r>
      <w:r>
        <w:rPr>
          <w:w w:val="80"/>
        </w:rPr>
        <w:t>termos do art. 20, §4º da Lei nº 2423/96 c/c o art. 88 do RITCE/AM; </w:t>
      </w:r>
      <w:r>
        <w:rPr>
          <w:rFonts w:ascii="Arial" w:hAnsi="Arial"/>
          <w:b/>
          <w:w w:val="80"/>
        </w:rPr>
        <w:t>9.4. Aplicar Multa </w:t>
      </w:r>
      <w:r>
        <w:rPr>
          <w:w w:val="80"/>
        </w:rPr>
        <w:t>ao Sr. Carlos Roberto de Oliveira Junior no </w:t>
      </w:r>
      <w:r>
        <w:rPr>
          <w:w w:val="85"/>
        </w:rPr>
        <w:t>valor</w:t>
      </w:r>
      <w:r>
        <w:rPr>
          <w:spacing w:val="-4"/>
          <w:w w:val="85"/>
        </w:rPr>
        <w:t> </w:t>
      </w:r>
      <w:r>
        <w:rPr>
          <w:w w:val="85"/>
        </w:rPr>
        <w:t>de</w:t>
      </w:r>
      <w:r>
        <w:rPr>
          <w:spacing w:val="-4"/>
          <w:w w:val="85"/>
        </w:rPr>
        <w:t> </w:t>
      </w:r>
      <w:r>
        <w:rPr>
          <w:w w:val="85"/>
        </w:rPr>
        <w:t>R$13.654,39</w:t>
      </w:r>
      <w:r>
        <w:rPr>
          <w:spacing w:val="-3"/>
          <w:w w:val="85"/>
        </w:rPr>
        <w:t> </w:t>
      </w:r>
      <w:r>
        <w:rPr>
          <w:w w:val="85"/>
        </w:rPr>
        <w:t>(treze</w:t>
      </w:r>
      <w:r>
        <w:rPr>
          <w:spacing w:val="-3"/>
          <w:w w:val="85"/>
        </w:rPr>
        <w:t> </w:t>
      </w:r>
      <w:r>
        <w:rPr>
          <w:w w:val="85"/>
        </w:rPr>
        <w:t>mil,</w:t>
      </w:r>
      <w:r>
        <w:rPr>
          <w:spacing w:val="-3"/>
          <w:w w:val="85"/>
        </w:rPr>
        <w:t> </w:t>
      </w:r>
      <w:r>
        <w:rPr>
          <w:w w:val="85"/>
        </w:rPr>
        <w:t>seiscentos</w:t>
      </w:r>
      <w:r>
        <w:rPr>
          <w:spacing w:val="-5"/>
          <w:w w:val="85"/>
        </w:rPr>
        <w:t> </w:t>
      </w:r>
      <w:r>
        <w:rPr>
          <w:w w:val="85"/>
        </w:rPr>
        <w:t>e</w:t>
      </w:r>
      <w:r>
        <w:rPr>
          <w:spacing w:val="-3"/>
          <w:w w:val="85"/>
        </w:rPr>
        <w:t> </w:t>
      </w:r>
      <w:r>
        <w:rPr>
          <w:w w:val="85"/>
        </w:rPr>
        <w:t>cinquenta</w:t>
      </w:r>
      <w:r>
        <w:rPr>
          <w:spacing w:val="-2"/>
          <w:w w:val="85"/>
        </w:rPr>
        <w:t> </w:t>
      </w:r>
      <w:r>
        <w:rPr>
          <w:w w:val="85"/>
        </w:rPr>
        <w:t>e</w:t>
      </w:r>
      <w:r>
        <w:rPr>
          <w:spacing w:val="-4"/>
          <w:w w:val="85"/>
        </w:rPr>
        <w:t> </w:t>
      </w:r>
      <w:r>
        <w:rPr>
          <w:w w:val="85"/>
        </w:rPr>
        <w:t>quatro</w:t>
      </w:r>
      <w:r>
        <w:rPr>
          <w:spacing w:val="-3"/>
          <w:w w:val="85"/>
        </w:rPr>
        <w:t> </w:t>
      </w:r>
      <w:r>
        <w:rPr>
          <w:w w:val="85"/>
        </w:rPr>
        <w:t>reais</w:t>
      </w:r>
      <w:r>
        <w:rPr>
          <w:spacing w:val="-4"/>
          <w:w w:val="85"/>
        </w:rPr>
        <w:t> </w:t>
      </w:r>
      <w:r>
        <w:rPr>
          <w:w w:val="85"/>
        </w:rPr>
        <w:t>e</w:t>
      </w:r>
      <w:r>
        <w:rPr>
          <w:spacing w:val="-4"/>
          <w:w w:val="85"/>
        </w:rPr>
        <w:t> </w:t>
      </w:r>
      <w:r>
        <w:rPr>
          <w:w w:val="85"/>
        </w:rPr>
        <w:t>trinta</w:t>
      </w:r>
      <w:r>
        <w:rPr>
          <w:spacing w:val="-4"/>
          <w:w w:val="85"/>
        </w:rPr>
        <w:t> </w:t>
      </w:r>
      <w:r>
        <w:rPr>
          <w:w w:val="85"/>
        </w:rPr>
        <w:t>e</w:t>
      </w:r>
      <w:r>
        <w:rPr>
          <w:spacing w:val="-4"/>
          <w:w w:val="85"/>
        </w:rPr>
        <w:t> </w:t>
      </w:r>
      <w:r>
        <w:rPr>
          <w:w w:val="85"/>
        </w:rPr>
        <w:t>nove</w:t>
      </w:r>
      <w:r>
        <w:rPr>
          <w:spacing w:val="-3"/>
          <w:w w:val="85"/>
        </w:rPr>
        <w:t> </w:t>
      </w:r>
      <w:r>
        <w:rPr>
          <w:w w:val="85"/>
        </w:rPr>
        <w:t>centavos)</w:t>
      </w:r>
      <w:r>
        <w:rPr>
          <w:spacing w:val="-6"/>
          <w:w w:val="85"/>
        </w:rPr>
        <w:t> </w:t>
      </w:r>
      <w:r>
        <w:rPr>
          <w:w w:val="85"/>
        </w:rPr>
        <w:t>e</w:t>
      </w:r>
      <w:r>
        <w:rPr>
          <w:spacing w:val="-3"/>
          <w:w w:val="85"/>
        </w:rPr>
        <w:t> </w:t>
      </w:r>
      <w:r>
        <w:rPr>
          <w:w w:val="85"/>
        </w:rPr>
        <w:t>fixar</w:t>
      </w:r>
      <w:r>
        <w:rPr>
          <w:spacing w:val="-6"/>
          <w:w w:val="85"/>
        </w:rPr>
        <w:t> </w:t>
      </w:r>
      <w:r>
        <w:rPr>
          <w:w w:val="85"/>
        </w:rPr>
        <w:t>prazo</w:t>
      </w:r>
      <w:r>
        <w:rPr>
          <w:spacing w:val="-3"/>
          <w:w w:val="85"/>
        </w:rPr>
        <w:t> </w:t>
      </w:r>
      <w:r>
        <w:rPr>
          <w:w w:val="85"/>
        </w:rPr>
        <w:t>de</w:t>
      </w:r>
      <w:r>
        <w:rPr>
          <w:spacing w:val="-3"/>
          <w:w w:val="85"/>
        </w:rPr>
        <w:t> </w:t>
      </w:r>
      <w:r>
        <w:rPr>
          <w:w w:val="85"/>
        </w:rPr>
        <w:t>30</w:t>
      </w:r>
      <w:r>
        <w:rPr>
          <w:spacing w:val="-3"/>
          <w:w w:val="85"/>
        </w:rPr>
        <w:t> </w:t>
      </w:r>
      <w:r>
        <w:rPr>
          <w:w w:val="85"/>
        </w:rPr>
        <w:t>dias </w:t>
      </w:r>
      <w:r>
        <w:rPr>
          <w:w w:val="80"/>
        </w:rPr>
        <w:t>para</w:t>
      </w:r>
      <w:r>
        <w:rPr/>
        <w:t> </w:t>
      </w:r>
      <w:r>
        <w:rPr>
          <w:w w:val="80"/>
        </w:rPr>
        <w:t>que</w:t>
      </w:r>
      <w:r>
        <w:rPr/>
        <w:t> </w:t>
      </w:r>
      <w:r>
        <w:rPr>
          <w:w w:val="80"/>
        </w:rPr>
        <w:t>o</w:t>
      </w:r>
      <w:r>
        <w:rPr/>
        <w:t> </w:t>
      </w:r>
      <w:r>
        <w:rPr>
          <w:w w:val="80"/>
        </w:rPr>
        <w:t>responsável</w:t>
      </w:r>
      <w:r>
        <w:rPr/>
        <w:t> </w:t>
      </w:r>
      <w:r>
        <w:rPr>
          <w:w w:val="80"/>
        </w:rPr>
        <w:t>recolha</w:t>
      </w:r>
      <w:r>
        <w:rPr/>
        <w:t> </w:t>
      </w:r>
      <w:r>
        <w:rPr>
          <w:w w:val="80"/>
        </w:rPr>
        <w:t>o</w:t>
      </w:r>
      <w:r>
        <w:rPr/>
        <w:t> </w:t>
      </w:r>
      <w:r>
        <w:rPr>
          <w:w w:val="80"/>
        </w:rPr>
        <w:t>valor da</w:t>
      </w:r>
      <w:r>
        <w:rPr/>
        <w:t> </w:t>
      </w:r>
      <w:r>
        <w:rPr>
          <w:w w:val="80"/>
        </w:rPr>
        <w:t>MULTA,</w:t>
      </w:r>
      <w:r>
        <w:rPr/>
        <w:t> </w:t>
      </w:r>
      <w:r>
        <w:rPr>
          <w:w w:val="80"/>
        </w:rPr>
        <w:t>conforme</w:t>
      </w:r>
      <w:r>
        <w:rPr/>
        <w:t> </w:t>
      </w:r>
      <w:r>
        <w:rPr>
          <w:w w:val="80"/>
        </w:rPr>
        <w:t>disposto</w:t>
      </w:r>
      <w:r>
        <w:rPr/>
        <w:t> </w:t>
      </w:r>
      <w:r>
        <w:rPr>
          <w:w w:val="80"/>
        </w:rPr>
        <w:t>no</w:t>
      </w:r>
      <w:r>
        <w:rPr/>
        <w:t> </w:t>
      </w:r>
      <w:r>
        <w:rPr>
          <w:w w:val="80"/>
        </w:rPr>
        <w:t>art. 54,</w:t>
      </w:r>
      <w:r>
        <w:rPr/>
        <w:t> </w:t>
      </w:r>
      <w:r>
        <w:rPr>
          <w:w w:val="80"/>
        </w:rPr>
        <w:t>inciso</w:t>
      </w:r>
      <w:r>
        <w:rPr/>
        <w:t> </w:t>
      </w:r>
      <w:r>
        <w:rPr>
          <w:w w:val="80"/>
        </w:rPr>
        <w:t>VI,</w:t>
      </w:r>
      <w:r>
        <w:rPr/>
        <w:t> </w:t>
      </w:r>
      <w:r>
        <w:rPr>
          <w:w w:val="80"/>
        </w:rPr>
        <w:t>da</w:t>
      </w:r>
      <w:r>
        <w:rPr/>
        <w:t> </w:t>
      </w:r>
      <w:r>
        <w:rPr>
          <w:w w:val="80"/>
        </w:rPr>
        <w:t>Lei</w:t>
      </w:r>
      <w:r>
        <w:rPr/>
        <w:t> </w:t>
      </w:r>
      <w:r>
        <w:rPr>
          <w:w w:val="80"/>
        </w:rPr>
        <w:t>Estadual n°</w:t>
      </w:r>
      <w:r>
        <w:rPr/>
        <w:t> </w:t>
      </w:r>
      <w:r>
        <w:rPr>
          <w:w w:val="80"/>
        </w:rPr>
        <w:t>2.423/1996, c/c</w:t>
      </w:r>
      <w:r>
        <w:rPr/>
        <w:t> </w:t>
      </w:r>
      <w:r>
        <w:rPr>
          <w:w w:val="80"/>
        </w:rPr>
        <w:t>o</w:t>
      </w:r>
      <w:r>
        <w:rPr/>
        <w:t> </w:t>
      </w:r>
      <w:r>
        <w:rPr>
          <w:w w:val="80"/>
        </w:rPr>
        <w:t>art.</w:t>
      </w:r>
      <w:r>
        <w:rPr/>
        <w:t> </w:t>
      </w:r>
      <w:r>
        <w:rPr>
          <w:w w:val="80"/>
        </w:rPr>
        <w:t>308,</w:t>
      </w:r>
      <w:r>
        <w:rPr/>
        <w:t> </w:t>
      </w:r>
      <w:r>
        <w:rPr>
          <w:w w:val="80"/>
        </w:rPr>
        <w:t>inciso</w:t>
      </w:r>
      <w:r>
        <w:rPr/>
        <w:t> </w:t>
      </w:r>
      <w:r>
        <w:rPr>
          <w:w w:val="80"/>
        </w:rPr>
        <w:t>VI</w:t>
      </w:r>
      <w:r>
        <w:rPr/>
        <w:t> </w:t>
      </w:r>
      <w:r>
        <w:rPr>
          <w:w w:val="80"/>
        </w:rPr>
        <w:t>da</w:t>
      </w:r>
      <w:r>
        <w:rPr/>
        <w:t> </w:t>
      </w:r>
      <w:r>
        <w:rPr>
          <w:w w:val="80"/>
        </w:rPr>
        <w:t>Resolução</w:t>
      </w:r>
      <w:r>
        <w:rPr/>
        <w:t> </w:t>
      </w:r>
      <w:r>
        <w:rPr>
          <w:w w:val="80"/>
        </w:rPr>
        <w:t>n°</w:t>
      </w:r>
      <w:r>
        <w:rPr>
          <w:spacing w:val="15"/>
        </w:rPr>
        <w:t> </w:t>
      </w:r>
      <w:r>
        <w:rPr>
          <w:w w:val="80"/>
        </w:rPr>
        <w:t>04/2002,</w:t>
      </w:r>
      <w:r>
        <w:rPr/>
        <w:t> </w:t>
      </w:r>
      <w:r>
        <w:rPr>
          <w:w w:val="80"/>
        </w:rPr>
        <w:t>em</w:t>
      </w:r>
      <w:r>
        <w:rPr/>
        <w:t> </w:t>
      </w:r>
      <w:r>
        <w:rPr>
          <w:w w:val="80"/>
        </w:rPr>
        <w:t>virtude</w:t>
      </w:r>
      <w:r>
        <w:rPr/>
        <w:t> </w:t>
      </w:r>
      <w:r>
        <w:rPr>
          <w:w w:val="80"/>
        </w:rPr>
        <w:t>do</w:t>
      </w:r>
      <w:r>
        <w:rPr/>
        <w:t> </w:t>
      </w:r>
      <w:r>
        <w:rPr>
          <w:w w:val="80"/>
        </w:rPr>
        <w:t>não</w:t>
      </w:r>
      <w:r>
        <w:rPr/>
        <w:t> </w:t>
      </w:r>
      <w:r>
        <w:rPr>
          <w:w w:val="80"/>
        </w:rPr>
        <w:t>pagamento</w:t>
      </w:r>
      <w:r>
        <w:rPr/>
        <w:t> </w:t>
      </w:r>
      <w:r>
        <w:rPr>
          <w:w w:val="80"/>
        </w:rPr>
        <w:t>de</w:t>
      </w:r>
      <w:r>
        <w:rPr/>
        <w:t> </w:t>
      </w:r>
      <w:r>
        <w:rPr>
          <w:w w:val="80"/>
        </w:rPr>
        <w:t>débito</w:t>
      </w:r>
      <w:r>
        <w:rPr/>
        <w:t> </w:t>
      </w:r>
      <w:r>
        <w:rPr>
          <w:w w:val="80"/>
        </w:rPr>
        <w:t>previdenciário</w:t>
      </w:r>
      <w:r>
        <w:rPr/>
        <w:t> </w:t>
      </w:r>
      <w:r>
        <w:rPr>
          <w:w w:val="80"/>
        </w:rPr>
        <w:t>comprometendo</w:t>
      </w:r>
      <w:r>
        <w:rPr>
          <w:spacing w:val="80"/>
        </w:rPr>
        <w:t> </w:t>
      </w:r>
      <w:r>
        <w:rPr>
          <w:w w:val="85"/>
        </w:rPr>
        <w:t>o equilíbrio atuarial do município, na esfera Estadual para o órgão Fundo de Apoio ao Exercício do Controle Externo</w:t>
      </w:r>
      <w:r>
        <w:rPr/>
        <w:t> </w:t>
      </w:r>
      <w:r>
        <w:rPr>
          <w:w w:val="85"/>
        </w:rPr>
        <w:t>-</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4"/>
      </w:pPr>
      <w:r>
        <w:rPr>
          <w:w w:val="85"/>
        </w:rPr>
        <w:t>FAECE, através</w:t>
      </w:r>
      <w:r>
        <w:rPr>
          <w:spacing w:val="-1"/>
          <w:w w:val="85"/>
        </w:rPr>
        <w:t> </w:t>
      </w:r>
      <w:r>
        <w:rPr>
          <w:w w:val="85"/>
        </w:rPr>
        <w:t>de DAR</w:t>
      </w:r>
      <w:r>
        <w:rPr>
          <w:spacing w:val="-1"/>
          <w:w w:val="85"/>
        </w:rPr>
        <w:t> </w:t>
      </w:r>
      <w:r>
        <w:rPr>
          <w:w w:val="85"/>
        </w:rPr>
        <w:t>avulso extraído do sítio eletrônico da SEFAZ/AM, sob o código “5508 – Multas</w:t>
      </w:r>
      <w:r>
        <w:rPr>
          <w:spacing w:val="-1"/>
          <w:w w:val="85"/>
        </w:rPr>
        <w:t> </w:t>
      </w:r>
      <w:r>
        <w:rPr>
          <w:w w:val="85"/>
        </w:rPr>
        <w:t>aplicadas</w:t>
      </w:r>
      <w:r>
        <w:rPr>
          <w:spacing w:val="-1"/>
          <w:w w:val="85"/>
        </w:rPr>
        <w:t> </w:t>
      </w:r>
      <w:r>
        <w:rPr>
          <w:w w:val="85"/>
        </w:rPr>
        <w:t>pelo TCE/AM – Fundo de Apoio ao Exercício do Controle Externo</w:t>
      </w:r>
      <w:r>
        <w:rPr>
          <w:w w:val="85"/>
        </w:rPr>
        <w:t> – FAECE”. Dentro do prazo anteriormente conferido, é obrigatório</w:t>
      </w:r>
      <w:r>
        <w:rPr>
          <w:spacing w:val="-7"/>
          <w:w w:val="85"/>
        </w:rPr>
        <w:t> </w:t>
      </w:r>
      <w:r>
        <w:rPr>
          <w:w w:val="85"/>
        </w:rPr>
        <w:t>o</w:t>
      </w:r>
      <w:r>
        <w:rPr>
          <w:spacing w:val="-7"/>
          <w:w w:val="85"/>
        </w:rPr>
        <w:t> </w:t>
      </w:r>
      <w:r>
        <w:rPr>
          <w:w w:val="85"/>
        </w:rPr>
        <w:t>encaminhamento</w:t>
      </w:r>
      <w:r>
        <w:rPr>
          <w:spacing w:val="-6"/>
          <w:w w:val="85"/>
        </w:rPr>
        <w:t> </w:t>
      </w:r>
      <w:r>
        <w:rPr>
          <w:w w:val="85"/>
        </w:rPr>
        <w:t>do</w:t>
      </w:r>
      <w:r>
        <w:rPr>
          <w:spacing w:val="-7"/>
          <w:w w:val="85"/>
        </w:rPr>
        <w:t> </w:t>
      </w:r>
      <w:r>
        <w:rPr>
          <w:w w:val="85"/>
        </w:rPr>
        <w:t>comprovante</w:t>
      </w:r>
      <w:r>
        <w:rPr>
          <w:spacing w:val="-7"/>
          <w:w w:val="85"/>
        </w:rPr>
        <w:t> </w:t>
      </w:r>
      <w:r>
        <w:rPr>
          <w:w w:val="85"/>
        </w:rPr>
        <w:t>de</w:t>
      </w:r>
      <w:r>
        <w:rPr>
          <w:spacing w:val="-6"/>
          <w:w w:val="85"/>
        </w:rPr>
        <w:t> </w:t>
      </w:r>
      <w:r>
        <w:rPr>
          <w:w w:val="85"/>
        </w:rPr>
        <w:t>pagamento</w:t>
      </w:r>
      <w:r>
        <w:rPr>
          <w:spacing w:val="-7"/>
          <w:w w:val="85"/>
        </w:rPr>
        <w:t> </w:t>
      </w:r>
      <w:r>
        <w:rPr>
          <w:w w:val="85"/>
        </w:rPr>
        <w:t>(autenticado</w:t>
      </w:r>
      <w:r>
        <w:rPr>
          <w:spacing w:val="-7"/>
          <w:w w:val="85"/>
        </w:rPr>
        <w:t> </w:t>
      </w:r>
      <w:r>
        <w:rPr>
          <w:w w:val="85"/>
        </w:rPr>
        <w:t>pelo</w:t>
      </w:r>
      <w:r>
        <w:rPr>
          <w:spacing w:val="-7"/>
          <w:w w:val="85"/>
        </w:rPr>
        <w:t> </w:t>
      </w:r>
      <w:r>
        <w:rPr>
          <w:w w:val="85"/>
        </w:rPr>
        <w:t>Banco)</w:t>
      </w:r>
      <w:r>
        <w:rPr>
          <w:spacing w:val="-6"/>
          <w:w w:val="85"/>
        </w:rPr>
        <w:t> </w:t>
      </w:r>
      <w:r>
        <w:rPr>
          <w:w w:val="85"/>
        </w:rPr>
        <w:t>a</w:t>
      </w:r>
      <w:r>
        <w:rPr>
          <w:spacing w:val="-7"/>
          <w:w w:val="85"/>
        </w:rPr>
        <w:t> </w:t>
      </w:r>
      <w:r>
        <w:rPr>
          <w:w w:val="85"/>
        </w:rPr>
        <w:t>esta</w:t>
      </w:r>
      <w:r>
        <w:rPr>
          <w:spacing w:val="-7"/>
          <w:w w:val="85"/>
        </w:rPr>
        <w:t> </w:t>
      </w:r>
      <w:r>
        <w:rPr>
          <w:w w:val="85"/>
        </w:rPr>
        <w:t>Corte</w:t>
      </w:r>
      <w:r>
        <w:rPr>
          <w:spacing w:val="-6"/>
          <w:w w:val="85"/>
        </w:rPr>
        <w:t> </w:t>
      </w:r>
      <w:r>
        <w:rPr>
          <w:w w:val="85"/>
        </w:rPr>
        <w:t>de</w:t>
      </w:r>
      <w:r>
        <w:rPr>
          <w:spacing w:val="-7"/>
          <w:w w:val="85"/>
        </w:rPr>
        <w:t> </w:t>
      </w:r>
      <w:r>
        <w:rPr>
          <w:w w:val="85"/>
        </w:rPr>
        <w:t>Contas</w:t>
      </w:r>
      <w:r>
        <w:rPr>
          <w:spacing w:val="-7"/>
          <w:w w:val="85"/>
        </w:rPr>
        <w:t> </w:t>
      </w:r>
      <w:r>
        <w:rPr>
          <w:w w:val="85"/>
        </w:rPr>
        <w:t>(art.</w:t>
      </w:r>
      <w:r>
        <w:rPr>
          <w:spacing w:val="-6"/>
          <w:w w:val="85"/>
        </w:rPr>
        <w:t> </w:t>
      </w:r>
      <w:r>
        <w:rPr>
          <w:w w:val="85"/>
        </w:rPr>
        <w:t>72, inciso</w:t>
      </w:r>
      <w:r>
        <w:rPr>
          <w:spacing w:val="-2"/>
          <w:w w:val="85"/>
        </w:rPr>
        <w:t> </w:t>
      </w:r>
      <w:r>
        <w:rPr>
          <w:w w:val="85"/>
        </w:rPr>
        <w:t>III,</w:t>
      </w:r>
      <w:r>
        <w:rPr>
          <w:spacing w:val="-2"/>
          <w:w w:val="85"/>
        </w:rPr>
        <w:t> </w:t>
      </w:r>
      <w:r>
        <w:rPr>
          <w:w w:val="85"/>
        </w:rPr>
        <w:t>alínea</w:t>
      </w:r>
      <w:r>
        <w:rPr>
          <w:spacing w:val="-2"/>
          <w:w w:val="85"/>
        </w:rPr>
        <w:t> </w:t>
      </w:r>
      <w:r>
        <w:rPr>
          <w:w w:val="85"/>
        </w:rPr>
        <w:t>"a",</w:t>
      </w:r>
      <w:r>
        <w:rPr>
          <w:spacing w:val="-3"/>
          <w:w w:val="85"/>
        </w:rPr>
        <w:t> </w:t>
      </w:r>
      <w:r>
        <w:rPr>
          <w:w w:val="85"/>
        </w:rPr>
        <w:t>da</w:t>
      </w:r>
      <w:r>
        <w:rPr>
          <w:spacing w:val="-5"/>
          <w:w w:val="85"/>
        </w:rPr>
        <w:t> </w:t>
      </w:r>
      <w:r>
        <w:rPr>
          <w:w w:val="85"/>
        </w:rPr>
        <w:t>Lei</w:t>
      </w:r>
      <w:r>
        <w:rPr>
          <w:spacing w:val="-5"/>
          <w:w w:val="85"/>
        </w:rPr>
        <w:t> </w:t>
      </w:r>
      <w:r>
        <w:rPr>
          <w:w w:val="85"/>
        </w:rPr>
        <w:t>Orgânica</w:t>
      </w:r>
      <w:r>
        <w:rPr>
          <w:spacing w:val="-3"/>
          <w:w w:val="85"/>
        </w:rPr>
        <w:t> </w:t>
      </w:r>
      <w:r>
        <w:rPr>
          <w:w w:val="85"/>
        </w:rPr>
        <w:t>do</w:t>
      </w:r>
      <w:r>
        <w:rPr>
          <w:spacing w:val="-2"/>
          <w:w w:val="85"/>
        </w:rPr>
        <w:t> </w:t>
      </w:r>
      <w:r>
        <w:rPr>
          <w:w w:val="85"/>
        </w:rPr>
        <w:t>TCE/AM),</w:t>
      </w:r>
      <w:r>
        <w:rPr>
          <w:spacing w:val="-3"/>
          <w:w w:val="85"/>
        </w:rPr>
        <w:t> </w:t>
      </w:r>
      <w:r>
        <w:rPr>
          <w:w w:val="85"/>
        </w:rPr>
        <w:t>condição</w:t>
      </w:r>
      <w:r>
        <w:rPr>
          <w:spacing w:val="-2"/>
          <w:w w:val="85"/>
        </w:rPr>
        <w:t> </w:t>
      </w:r>
      <w:r>
        <w:rPr>
          <w:w w:val="85"/>
        </w:rPr>
        <w:t>imprescindível</w:t>
      </w:r>
      <w:r>
        <w:rPr>
          <w:spacing w:val="-4"/>
          <w:w w:val="85"/>
        </w:rPr>
        <w:t> </w:t>
      </w:r>
      <w:r>
        <w:rPr>
          <w:w w:val="85"/>
        </w:rPr>
        <w:t>para</w:t>
      </w:r>
      <w:r>
        <w:rPr>
          <w:spacing w:val="-5"/>
          <w:w w:val="85"/>
        </w:rPr>
        <w:t> </w:t>
      </w:r>
      <w:r>
        <w:rPr>
          <w:w w:val="85"/>
        </w:rPr>
        <w:t>emissão</w:t>
      </w:r>
      <w:r>
        <w:rPr>
          <w:spacing w:val="-2"/>
          <w:w w:val="85"/>
        </w:rPr>
        <w:t> </w:t>
      </w:r>
      <w:r>
        <w:rPr>
          <w:w w:val="85"/>
        </w:rPr>
        <w:t>do</w:t>
      </w:r>
      <w:r>
        <w:rPr>
          <w:spacing w:val="-2"/>
          <w:w w:val="85"/>
        </w:rPr>
        <w:t> </w:t>
      </w:r>
      <w:r>
        <w:rPr>
          <w:w w:val="85"/>
        </w:rPr>
        <w:t>Termo</w:t>
      </w:r>
      <w:r>
        <w:rPr>
          <w:spacing w:val="-2"/>
          <w:w w:val="85"/>
        </w:rPr>
        <w:t> </w:t>
      </w:r>
      <w:r>
        <w:rPr>
          <w:w w:val="85"/>
        </w:rPr>
        <w:t>de</w:t>
      </w:r>
      <w:r>
        <w:rPr>
          <w:spacing w:val="-2"/>
          <w:w w:val="85"/>
        </w:rPr>
        <w:t> </w:t>
      </w:r>
      <w:r>
        <w:rPr>
          <w:w w:val="85"/>
        </w:rPr>
        <w:t>Quitação.</w:t>
      </w:r>
      <w:r>
        <w:rPr>
          <w:spacing w:val="-3"/>
          <w:w w:val="85"/>
        </w:rPr>
        <w:t> </w:t>
      </w:r>
      <w:r>
        <w:rPr>
          <w:w w:val="85"/>
        </w:rPr>
        <w:t>O</w:t>
      </w:r>
      <w:r>
        <w:rPr>
          <w:spacing w:val="-5"/>
          <w:w w:val="85"/>
        </w:rPr>
        <w:t> </w:t>
      </w:r>
      <w:r>
        <w:rPr>
          <w:w w:val="85"/>
        </w:rPr>
        <w:t>não </w:t>
      </w:r>
      <w:r>
        <w:rPr>
          <w:w w:val="80"/>
        </w:rPr>
        <w:t>adimplemento</w:t>
      </w:r>
      <w:r>
        <w:rPr/>
        <w:t> </w:t>
      </w:r>
      <w:r>
        <w:rPr>
          <w:w w:val="80"/>
        </w:rPr>
        <w:t>dessa</w:t>
      </w:r>
      <w:r>
        <w:rPr/>
        <w:t> </w:t>
      </w:r>
      <w:r>
        <w:rPr>
          <w:w w:val="80"/>
        </w:rPr>
        <w:t>obrigação</w:t>
      </w:r>
      <w:r>
        <w:rPr/>
        <w:t> </w:t>
      </w:r>
      <w:r>
        <w:rPr>
          <w:w w:val="80"/>
        </w:rPr>
        <w:t>pecuniária</w:t>
      </w:r>
      <w:r>
        <w:rPr/>
        <w:t> </w:t>
      </w:r>
      <w:r>
        <w:rPr>
          <w:w w:val="80"/>
        </w:rPr>
        <w:t>no</w:t>
      </w:r>
      <w:r>
        <w:rPr/>
        <w:t> </w:t>
      </w:r>
      <w:r>
        <w:rPr>
          <w:w w:val="80"/>
        </w:rPr>
        <w:t>prazo</w:t>
      </w:r>
      <w:r>
        <w:rPr/>
        <w:t> </w:t>
      </w:r>
      <w:r>
        <w:rPr>
          <w:w w:val="80"/>
        </w:rPr>
        <w:t>legal</w:t>
      </w:r>
      <w:r>
        <w:rPr/>
        <w:t> </w:t>
      </w:r>
      <w:r>
        <w:rPr>
          <w:w w:val="80"/>
        </w:rPr>
        <w:t>importará</w:t>
      </w:r>
      <w:r>
        <w:rPr/>
        <w:t> </w:t>
      </w:r>
      <w:r>
        <w:rPr>
          <w:w w:val="80"/>
        </w:rPr>
        <w:t>na</w:t>
      </w:r>
      <w:r>
        <w:rPr/>
        <w:t> </w:t>
      </w:r>
      <w:r>
        <w:rPr>
          <w:w w:val="80"/>
        </w:rPr>
        <w:t>continuidade</w:t>
      </w:r>
      <w:r>
        <w:rPr/>
        <w:t> </w:t>
      </w:r>
      <w:r>
        <w:rPr>
          <w:w w:val="80"/>
        </w:rPr>
        <w:t>da</w:t>
      </w:r>
      <w:r>
        <w:rPr/>
        <w:t> </w:t>
      </w:r>
      <w:r>
        <w:rPr>
          <w:w w:val="80"/>
        </w:rPr>
        <w:t>cobrança</w:t>
      </w:r>
      <w:r>
        <w:rPr/>
        <w:t> </w:t>
      </w:r>
      <w:r>
        <w:rPr>
          <w:w w:val="80"/>
        </w:rPr>
        <w:t>administrativa</w:t>
      </w:r>
      <w:r>
        <w:rPr/>
        <w:t> </w:t>
      </w:r>
      <w:r>
        <w:rPr>
          <w:w w:val="80"/>
        </w:rPr>
        <w:t>ou</w:t>
      </w:r>
      <w:r>
        <w:rPr/>
        <w:t> </w:t>
      </w:r>
      <w:r>
        <w:rPr>
          <w:w w:val="80"/>
        </w:rPr>
        <w:t>judicial </w:t>
      </w:r>
      <w:r>
        <w:rPr>
          <w:w w:val="85"/>
        </w:rPr>
        <w:t>do</w:t>
      </w:r>
      <w:r>
        <w:rPr>
          <w:spacing w:val="-5"/>
          <w:w w:val="85"/>
        </w:rPr>
        <w:t> </w:t>
      </w:r>
      <w:r>
        <w:rPr>
          <w:w w:val="85"/>
        </w:rPr>
        <w:t>título</w:t>
      </w:r>
      <w:r>
        <w:rPr>
          <w:spacing w:val="-6"/>
          <w:w w:val="85"/>
        </w:rPr>
        <w:t> </w:t>
      </w:r>
      <w:r>
        <w:rPr>
          <w:w w:val="85"/>
        </w:rPr>
        <w:t>executivo</w:t>
      </w:r>
      <w:r>
        <w:rPr>
          <w:spacing w:val="-5"/>
          <w:w w:val="85"/>
        </w:rPr>
        <w:t> </w:t>
      </w:r>
      <w:r>
        <w:rPr>
          <w:w w:val="85"/>
        </w:rPr>
        <w:t>(art.</w:t>
      </w:r>
      <w:r>
        <w:rPr>
          <w:spacing w:val="-5"/>
          <w:w w:val="85"/>
        </w:rPr>
        <w:t> </w:t>
      </w:r>
      <w:r>
        <w:rPr>
          <w:w w:val="85"/>
        </w:rPr>
        <w:t>73</w:t>
      </w:r>
      <w:r>
        <w:rPr>
          <w:spacing w:val="-6"/>
          <w:w w:val="85"/>
        </w:rPr>
        <w:t> </w:t>
      </w:r>
      <w:r>
        <w:rPr>
          <w:w w:val="85"/>
        </w:rPr>
        <w:t>da</w:t>
      </w:r>
      <w:r>
        <w:rPr>
          <w:spacing w:val="-5"/>
          <w:w w:val="85"/>
        </w:rPr>
        <w:t> </w:t>
      </w:r>
      <w:r>
        <w:rPr>
          <w:w w:val="85"/>
        </w:rPr>
        <w:t>Lei</w:t>
      </w:r>
      <w:r>
        <w:rPr>
          <w:spacing w:val="-6"/>
          <w:w w:val="85"/>
        </w:rPr>
        <w:t> </w:t>
      </w:r>
      <w:r>
        <w:rPr>
          <w:w w:val="85"/>
        </w:rPr>
        <w:t>Orgânica</w:t>
      </w:r>
      <w:r>
        <w:rPr>
          <w:spacing w:val="-6"/>
          <w:w w:val="85"/>
        </w:rPr>
        <w:t> </w:t>
      </w:r>
      <w:r>
        <w:rPr>
          <w:w w:val="85"/>
        </w:rPr>
        <w:t>do</w:t>
      </w:r>
      <w:r>
        <w:rPr>
          <w:spacing w:val="-6"/>
          <w:w w:val="85"/>
        </w:rPr>
        <w:t> </w:t>
      </w:r>
      <w:r>
        <w:rPr>
          <w:w w:val="85"/>
        </w:rPr>
        <w:t>TCE/AM),</w:t>
      </w:r>
      <w:r>
        <w:rPr>
          <w:spacing w:val="-6"/>
          <w:w w:val="85"/>
        </w:rPr>
        <w:t> </w:t>
      </w:r>
      <w:r>
        <w:rPr>
          <w:w w:val="85"/>
        </w:rPr>
        <w:t>ficando</w:t>
      </w:r>
      <w:r>
        <w:rPr>
          <w:spacing w:val="-6"/>
          <w:w w:val="85"/>
        </w:rPr>
        <w:t> </w:t>
      </w:r>
      <w:r>
        <w:rPr>
          <w:w w:val="85"/>
        </w:rPr>
        <w:t>o</w:t>
      </w:r>
      <w:r>
        <w:rPr>
          <w:spacing w:val="-5"/>
          <w:w w:val="85"/>
        </w:rPr>
        <w:t> </w:t>
      </w:r>
      <w:r>
        <w:rPr>
          <w:w w:val="85"/>
        </w:rPr>
        <w:t>DERED</w:t>
      </w:r>
      <w:r>
        <w:rPr>
          <w:spacing w:val="-6"/>
          <w:w w:val="85"/>
        </w:rPr>
        <w:t> </w:t>
      </w:r>
      <w:r>
        <w:rPr>
          <w:w w:val="85"/>
        </w:rPr>
        <w:t>autorizado,</w:t>
      </w:r>
      <w:r>
        <w:rPr>
          <w:spacing w:val="-5"/>
          <w:w w:val="85"/>
        </w:rPr>
        <w:t> </w:t>
      </w:r>
      <w:r>
        <w:rPr>
          <w:w w:val="85"/>
        </w:rPr>
        <w:t>caso</w:t>
      </w:r>
      <w:r>
        <w:rPr>
          <w:spacing w:val="-6"/>
          <w:w w:val="85"/>
        </w:rPr>
        <w:t> </w:t>
      </w:r>
      <w:r>
        <w:rPr>
          <w:w w:val="85"/>
        </w:rPr>
        <w:t>expirado</w:t>
      </w:r>
      <w:r>
        <w:rPr>
          <w:spacing w:val="-6"/>
          <w:w w:val="85"/>
        </w:rPr>
        <w:t> </w:t>
      </w:r>
      <w:r>
        <w:rPr>
          <w:w w:val="85"/>
        </w:rPr>
        <w:t>o</w:t>
      </w:r>
      <w:r>
        <w:rPr>
          <w:spacing w:val="-5"/>
          <w:w w:val="85"/>
        </w:rPr>
        <w:t> </w:t>
      </w:r>
      <w:r>
        <w:rPr>
          <w:w w:val="85"/>
        </w:rPr>
        <w:t>referido</w:t>
      </w:r>
      <w:r>
        <w:rPr>
          <w:spacing w:val="-5"/>
          <w:w w:val="85"/>
        </w:rPr>
        <w:t> </w:t>
      </w:r>
      <w:r>
        <w:rPr>
          <w:w w:val="85"/>
        </w:rPr>
        <w:t>prazo,</w:t>
      </w:r>
      <w:r>
        <w:rPr>
          <w:spacing w:val="-6"/>
          <w:w w:val="85"/>
        </w:rPr>
        <w:t> </w:t>
      </w:r>
      <w:r>
        <w:rPr>
          <w:w w:val="85"/>
        </w:rPr>
        <w:t>a adotar</w:t>
      </w:r>
      <w:r>
        <w:rPr>
          <w:spacing w:val="-7"/>
          <w:w w:val="85"/>
        </w:rPr>
        <w:t> </w:t>
      </w:r>
      <w:r>
        <w:rPr>
          <w:w w:val="85"/>
        </w:rPr>
        <w:t>as</w:t>
      </w:r>
      <w:r>
        <w:rPr>
          <w:spacing w:val="-7"/>
          <w:w w:val="85"/>
        </w:rPr>
        <w:t> </w:t>
      </w:r>
      <w:r>
        <w:rPr>
          <w:w w:val="85"/>
        </w:rPr>
        <w:t>medidas</w:t>
      </w:r>
      <w:r>
        <w:rPr>
          <w:spacing w:val="-6"/>
          <w:w w:val="85"/>
        </w:rPr>
        <w:t> </w:t>
      </w:r>
      <w:r>
        <w:rPr>
          <w:w w:val="85"/>
        </w:rPr>
        <w:t>previstas</w:t>
      </w:r>
      <w:r>
        <w:rPr>
          <w:spacing w:val="-7"/>
          <w:w w:val="85"/>
        </w:rPr>
        <w:t> </w:t>
      </w:r>
      <w:r>
        <w:rPr>
          <w:w w:val="85"/>
        </w:rPr>
        <w:t>nas</w:t>
      </w:r>
      <w:r>
        <w:rPr>
          <w:spacing w:val="-7"/>
          <w:w w:val="85"/>
        </w:rPr>
        <w:t> </w:t>
      </w:r>
      <w:r>
        <w:rPr>
          <w:w w:val="85"/>
        </w:rPr>
        <w:t>subseções</w:t>
      </w:r>
      <w:r>
        <w:rPr>
          <w:spacing w:val="-6"/>
          <w:w w:val="85"/>
        </w:rPr>
        <w:t> </w:t>
      </w:r>
      <w:r>
        <w:rPr>
          <w:w w:val="85"/>
        </w:rPr>
        <w:t>III</w:t>
      </w:r>
      <w:r>
        <w:rPr>
          <w:spacing w:val="-6"/>
          <w:w w:val="85"/>
        </w:rPr>
        <w:t> </w:t>
      </w:r>
      <w:r>
        <w:rPr>
          <w:w w:val="85"/>
        </w:rPr>
        <w:t>e</w:t>
      </w:r>
      <w:r>
        <w:rPr>
          <w:spacing w:val="-6"/>
          <w:w w:val="85"/>
        </w:rPr>
        <w:t> </w:t>
      </w:r>
      <w:r>
        <w:rPr>
          <w:w w:val="85"/>
        </w:rPr>
        <w:t>IV</w:t>
      </w:r>
      <w:r>
        <w:rPr>
          <w:spacing w:val="-6"/>
          <w:w w:val="85"/>
        </w:rPr>
        <w:t> </w:t>
      </w:r>
      <w:r>
        <w:rPr>
          <w:w w:val="85"/>
        </w:rPr>
        <w:t>da</w:t>
      </w:r>
      <w:r>
        <w:rPr>
          <w:spacing w:val="-6"/>
          <w:w w:val="85"/>
        </w:rPr>
        <w:t> </w:t>
      </w:r>
      <w:r>
        <w:rPr>
          <w:w w:val="85"/>
        </w:rPr>
        <w:t>Seção</w:t>
      </w:r>
      <w:r>
        <w:rPr>
          <w:spacing w:val="-6"/>
          <w:w w:val="85"/>
        </w:rPr>
        <w:t> </w:t>
      </w:r>
      <w:r>
        <w:rPr>
          <w:w w:val="85"/>
        </w:rPr>
        <w:t>III,</w:t>
      </w:r>
      <w:r>
        <w:rPr>
          <w:spacing w:val="-6"/>
          <w:w w:val="85"/>
        </w:rPr>
        <w:t> </w:t>
      </w:r>
      <w:r>
        <w:rPr>
          <w:w w:val="85"/>
        </w:rPr>
        <w:t>do</w:t>
      </w:r>
      <w:r>
        <w:rPr>
          <w:spacing w:val="-6"/>
          <w:w w:val="85"/>
        </w:rPr>
        <w:t> </w:t>
      </w:r>
      <w:r>
        <w:rPr>
          <w:w w:val="85"/>
        </w:rPr>
        <w:t>Capítulo</w:t>
      </w:r>
      <w:r>
        <w:rPr>
          <w:spacing w:val="-6"/>
          <w:w w:val="85"/>
        </w:rPr>
        <w:t> </w:t>
      </w:r>
      <w:r>
        <w:rPr>
          <w:w w:val="85"/>
        </w:rPr>
        <w:t>X,</w:t>
      </w:r>
      <w:r>
        <w:rPr>
          <w:spacing w:val="-7"/>
          <w:w w:val="85"/>
        </w:rPr>
        <w:t> </w:t>
      </w:r>
      <w:r>
        <w:rPr>
          <w:w w:val="85"/>
        </w:rPr>
        <w:t>da</w:t>
      </w:r>
      <w:r>
        <w:rPr>
          <w:spacing w:val="-6"/>
          <w:w w:val="85"/>
        </w:rPr>
        <w:t> </w:t>
      </w:r>
      <w:r>
        <w:rPr>
          <w:w w:val="85"/>
        </w:rPr>
        <w:t>Resolução</w:t>
      </w:r>
      <w:r>
        <w:rPr>
          <w:spacing w:val="-6"/>
          <w:w w:val="85"/>
        </w:rPr>
        <w:t> </w:t>
      </w:r>
      <w:r>
        <w:rPr>
          <w:w w:val="85"/>
        </w:rPr>
        <w:t>nº</w:t>
      </w:r>
      <w:r>
        <w:rPr>
          <w:spacing w:val="-7"/>
          <w:w w:val="85"/>
        </w:rPr>
        <w:t> </w:t>
      </w:r>
      <w:r>
        <w:rPr>
          <w:w w:val="85"/>
        </w:rPr>
        <w:t>04/2002-TCE/AM,</w:t>
      </w:r>
      <w:r>
        <w:rPr>
          <w:spacing w:val="-6"/>
          <w:w w:val="85"/>
        </w:rPr>
        <w:t> </w:t>
      </w:r>
      <w:r>
        <w:rPr>
          <w:w w:val="85"/>
        </w:rPr>
        <w:t>bem como proceder, conforme estabelecido no Acordo de Cooperação firmado com o Instituto de Estudos de Protesto de Títulos do Brasil - Seção Amazonas - IEPTB/AM, ao encaminhamento do título executivo para protesto em nome do </w:t>
      </w:r>
      <w:r>
        <w:rPr>
          <w:spacing w:val="-2"/>
          <w:w w:val="85"/>
        </w:rPr>
        <w:t>responsável; </w:t>
      </w:r>
      <w:r>
        <w:rPr>
          <w:rFonts w:ascii="Arial" w:hAnsi="Arial"/>
          <w:b/>
          <w:spacing w:val="-2"/>
          <w:w w:val="85"/>
        </w:rPr>
        <w:t>9.5. Aplicar Multa </w:t>
      </w:r>
      <w:r>
        <w:rPr>
          <w:spacing w:val="-2"/>
          <w:w w:val="85"/>
        </w:rPr>
        <w:t>ao Sr. Raimundo Carlos</w:t>
      </w:r>
      <w:r>
        <w:rPr>
          <w:spacing w:val="-5"/>
        </w:rPr>
        <w:t> </w:t>
      </w:r>
      <w:r>
        <w:rPr>
          <w:spacing w:val="-2"/>
          <w:w w:val="85"/>
        </w:rPr>
        <w:t>Góes Pinheiro no valor de R$13.654,39 (treze mil, seiscentos</w:t>
      </w:r>
      <w:r>
        <w:rPr>
          <w:spacing w:val="-3"/>
          <w:w w:val="85"/>
        </w:rPr>
        <w:t> </w:t>
      </w:r>
      <w:r>
        <w:rPr>
          <w:spacing w:val="-2"/>
          <w:w w:val="85"/>
        </w:rPr>
        <w:t>e </w:t>
      </w:r>
      <w:r>
        <w:rPr>
          <w:w w:val="85"/>
        </w:rPr>
        <w:t>cinquenta e quatro reais e trinta e nove centavos) e fixar prazo de 30 dias para que o responsável recolha o valor da MULTA,</w:t>
      </w:r>
      <w:r>
        <w:rPr>
          <w:spacing w:val="-6"/>
          <w:w w:val="85"/>
        </w:rPr>
        <w:t> </w:t>
      </w:r>
      <w:r>
        <w:rPr>
          <w:w w:val="85"/>
        </w:rPr>
        <w:t>conforme</w:t>
      </w:r>
      <w:r>
        <w:rPr>
          <w:spacing w:val="-6"/>
          <w:w w:val="85"/>
        </w:rPr>
        <w:t> </w:t>
      </w:r>
      <w:r>
        <w:rPr>
          <w:w w:val="85"/>
        </w:rPr>
        <w:t>disposto</w:t>
      </w:r>
      <w:r>
        <w:rPr>
          <w:spacing w:val="-7"/>
          <w:w w:val="85"/>
        </w:rPr>
        <w:t> </w:t>
      </w:r>
      <w:r>
        <w:rPr>
          <w:w w:val="85"/>
        </w:rPr>
        <w:t>no</w:t>
      </w:r>
      <w:r>
        <w:rPr>
          <w:spacing w:val="-5"/>
          <w:w w:val="85"/>
        </w:rPr>
        <w:t> </w:t>
      </w:r>
      <w:r>
        <w:rPr>
          <w:w w:val="85"/>
        </w:rPr>
        <w:t>art.</w:t>
      </w:r>
      <w:r>
        <w:rPr>
          <w:spacing w:val="-7"/>
          <w:w w:val="85"/>
        </w:rPr>
        <w:t> </w:t>
      </w:r>
      <w:r>
        <w:rPr>
          <w:w w:val="85"/>
        </w:rPr>
        <w:t>54,</w:t>
      </w:r>
      <w:r>
        <w:rPr>
          <w:spacing w:val="-5"/>
          <w:w w:val="85"/>
        </w:rPr>
        <w:t> </w:t>
      </w:r>
      <w:r>
        <w:rPr>
          <w:w w:val="85"/>
        </w:rPr>
        <w:t>inciso</w:t>
      </w:r>
      <w:r>
        <w:rPr>
          <w:spacing w:val="-7"/>
          <w:w w:val="85"/>
        </w:rPr>
        <w:t> </w:t>
      </w:r>
      <w:r>
        <w:rPr>
          <w:w w:val="85"/>
        </w:rPr>
        <w:t>VI,</w:t>
      </w:r>
      <w:r>
        <w:rPr>
          <w:spacing w:val="-7"/>
          <w:w w:val="85"/>
        </w:rPr>
        <w:t> </w:t>
      </w:r>
      <w:r>
        <w:rPr>
          <w:w w:val="85"/>
        </w:rPr>
        <w:t>da</w:t>
      </w:r>
      <w:r>
        <w:rPr>
          <w:spacing w:val="-5"/>
          <w:w w:val="85"/>
        </w:rPr>
        <w:t> </w:t>
      </w:r>
      <w:r>
        <w:rPr>
          <w:w w:val="85"/>
        </w:rPr>
        <w:t>Lei</w:t>
      </w:r>
      <w:r>
        <w:rPr>
          <w:spacing w:val="-6"/>
          <w:w w:val="85"/>
        </w:rPr>
        <w:t> </w:t>
      </w:r>
      <w:r>
        <w:rPr>
          <w:w w:val="85"/>
        </w:rPr>
        <w:t>Estadual</w:t>
      </w:r>
      <w:r>
        <w:rPr>
          <w:spacing w:val="-6"/>
          <w:w w:val="85"/>
        </w:rPr>
        <w:t> </w:t>
      </w:r>
      <w:r>
        <w:rPr>
          <w:w w:val="85"/>
        </w:rPr>
        <w:t>n°</w:t>
      </w:r>
      <w:r>
        <w:rPr>
          <w:spacing w:val="-6"/>
          <w:w w:val="85"/>
        </w:rPr>
        <w:t> </w:t>
      </w:r>
      <w:r>
        <w:rPr>
          <w:w w:val="85"/>
        </w:rPr>
        <w:t>2.423/1996,</w:t>
      </w:r>
      <w:r>
        <w:rPr>
          <w:spacing w:val="-6"/>
          <w:w w:val="85"/>
        </w:rPr>
        <w:t> </w:t>
      </w:r>
      <w:r>
        <w:rPr>
          <w:w w:val="85"/>
        </w:rPr>
        <w:t>c/c</w:t>
      </w:r>
      <w:r>
        <w:rPr>
          <w:spacing w:val="-6"/>
          <w:w w:val="85"/>
        </w:rPr>
        <w:t> </w:t>
      </w:r>
      <w:r>
        <w:rPr>
          <w:w w:val="85"/>
        </w:rPr>
        <w:t>o</w:t>
      </w:r>
      <w:r>
        <w:rPr>
          <w:spacing w:val="-6"/>
          <w:w w:val="85"/>
        </w:rPr>
        <w:t> </w:t>
      </w:r>
      <w:r>
        <w:rPr>
          <w:w w:val="85"/>
        </w:rPr>
        <w:t>art.</w:t>
      </w:r>
      <w:r>
        <w:rPr>
          <w:spacing w:val="-6"/>
          <w:w w:val="85"/>
        </w:rPr>
        <w:t> </w:t>
      </w:r>
      <w:r>
        <w:rPr>
          <w:w w:val="85"/>
        </w:rPr>
        <w:t>308,</w:t>
      </w:r>
      <w:r>
        <w:rPr>
          <w:spacing w:val="-6"/>
          <w:w w:val="85"/>
        </w:rPr>
        <w:t> </w:t>
      </w:r>
      <w:r>
        <w:rPr>
          <w:w w:val="85"/>
        </w:rPr>
        <w:t>inciso</w:t>
      </w:r>
      <w:r>
        <w:rPr>
          <w:spacing w:val="-6"/>
          <w:w w:val="85"/>
        </w:rPr>
        <w:t> </w:t>
      </w:r>
      <w:r>
        <w:rPr>
          <w:w w:val="85"/>
        </w:rPr>
        <w:t>VI</w:t>
      </w:r>
      <w:r>
        <w:rPr>
          <w:spacing w:val="-6"/>
          <w:w w:val="85"/>
        </w:rPr>
        <w:t> </w:t>
      </w:r>
      <w:r>
        <w:rPr>
          <w:w w:val="85"/>
        </w:rPr>
        <w:t>da</w:t>
      </w:r>
      <w:r>
        <w:rPr>
          <w:spacing w:val="-6"/>
          <w:w w:val="85"/>
        </w:rPr>
        <w:t> </w:t>
      </w:r>
      <w:r>
        <w:rPr>
          <w:w w:val="85"/>
        </w:rPr>
        <w:t>Resolução</w:t>
      </w:r>
      <w:r>
        <w:rPr>
          <w:spacing w:val="-6"/>
          <w:w w:val="85"/>
        </w:rPr>
        <w:t> </w:t>
      </w:r>
      <w:r>
        <w:rPr>
          <w:w w:val="85"/>
        </w:rPr>
        <w:t>n° 04/2002, em virtude do não pagamento de débito previdenciário comprometendo o equilíbrio atuarial do município, na </w:t>
      </w:r>
      <w:r>
        <w:rPr>
          <w:w w:val="80"/>
        </w:rPr>
        <w:t>esfera</w:t>
      </w:r>
      <w:r>
        <w:rPr/>
        <w:t> </w:t>
      </w:r>
      <w:r>
        <w:rPr>
          <w:w w:val="80"/>
        </w:rPr>
        <w:t>Estadual</w:t>
      </w:r>
      <w:r>
        <w:rPr/>
        <w:t> </w:t>
      </w:r>
      <w:r>
        <w:rPr>
          <w:w w:val="80"/>
        </w:rPr>
        <w:t>para</w:t>
      </w:r>
      <w:r>
        <w:rPr/>
        <w:t> </w:t>
      </w:r>
      <w:r>
        <w:rPr>
          <w:w w:val="80"/>
        </w:rPr>
        <w:t>o</w:t>
      </w:r>
      <w:r>
        <w:rPr/>
        <w:t> </w:t>
      </w:r>
      <w:r>
        <w:rPr>
          <w:w w:val="80"/>
        </w:rPr>
        <w:t>órgão</w:t>
      </w:r>
      <w:r>
        <w:rPr/>
        <w:t> </w:t>
      </w:r>
      <w:r>
        <w:rPr>
          <w:w w:val="80"/>
        </w:rPr>
        <w:t>Fundo</w:t>
      </w:r>
      <w:r>
        <w:rPr/>
        <w:t> </w:t>
      </w:r>
      <w:r>
        <w:rPr>
          <w:w w:val="80"/>
        </w:rPr>
        <w:t>de</w:t>
      </w:r>
      <w:r>
        <w:rPr/>
        <w:t> </w:t>
      </w:r>
      <w:r>
        <w:rPr>
          <w:w w:val="80"/>
        </w:rPr>
        <w:t>Apoio</w:t>
      </w:r>
      <w:r>
        <w:rPr/>
        <w:t> </w:t>
      </w:r>
      <w:r>
        <w:rPr>
          <w:w w:val="80"/>
        </w:rPr>
        <w:t>ao</w:t>
      </w:r>
      <w:r>
        <w:rPr/>
        <w:t> </w:t>
      </w:r>
      <w:r>
        <w:rPr>
          <w:w w:val="80"/>
        </w:rPr>
        <w:t>Exercício</w:t>
      </w:r>
      <w:r>
        <w:rPr/>
        <w:t> </w:t>
      </w:r>
      <w:r>
        <w:rPr>
          <w:w w:val="80"/>
        </w:rPr>
        <w:t>do</w:t>
      </w:r>
      <w:r>
        <w:rPr/>
        <w:t> </w:t>
      </w:r>
      <w:r>
        <w:rPr>
          <w:w w:val="80"/>
        </w:rPr>
        <w:t>Controle</w:t>
      </w:r>
      <w:r>
        <w:rPr/>
        <w:t> </w:t>
      </w:r>
      <w:r>
        <w:rPr>
          <w:w w:val="80"/>
        </w:rPr>
        <w:t>Externo</w:t>
      </w:r>
      <w:r>
        <w:rPr/>
        <w:t> </w:t>
      </w:r>
      <w:r>
        <w:rPr>
          <w:w w:val="80"/>
        </w:rPr>
        <w:t>-</w:t>
      </w:r>
      <w:r>
        <w:rPr/>
        <w:t> </w:t>
      </w:r>
      <w:r>
        <w:rPr>
          <w:w w:val="80"/>
        </w:rPr>
        <w:t>FAECE,</w:t>
      </w:r>
      <w:r>
        <w:rPr/>
        <w:t> </w:t>
      </w:r>
      <w:r>
        <w:rPr>
          <w:w w:val="80"/>
        </w:rPr>
        <w:t>através</w:t>
      </w:r>
      <w:r>
        <w:rPr/>
        <w:t> </w:t>
      </w:r>
      <w:r>
        <w:rPr>
          <w:w w:val="80"/>
        </w:rPr>
        <w:t>de</w:t>
      </w:r>
      <w:r>
        <w:rPr/>
        <w:t> </w:t>
      </w:r>
      <w:r>
        <w:rPr>
          <w:w w:val="80"/>
        </w:rPr>
        <w:t>DAR</w:t>
      </w:r>
      <w:r>
        <w:rPr/>
        <w:t> </w:t>
      </w:r>
      <w:r>
        <w:rPr>
          <w:w w:val="80"/>
        </w:rPr>
        <w:t>avulso</w:t>
      </w:r>
      <w:r>
        <w:rPr/>
        <w:t> </w:t>
      </w:r>
      <w:r>
        <w:rPr>
          <w:w w:val="80"/>
        </w:rPr>
        <w:t>extraído </w:t>
      </w:r>
      <w:r>
        <w:rPr>
          <w:spacing w:val="-2"/>
          <w:w w:val="85"/>
        </w:rPr>
        <w:t>do sítio</w:t>
      </w:r>
      <w:r>
        <w:rPr>
          <w:spacing w:val="-4"/>
          <w:w w:val="85"/>
        </w:rPr>
        <w:t> </w:t>
      </w:r>
      <w:r>
        <w:rPr>
          <w:spacing w:val="-2"/>
          <w:w w:val="85"/>
        </w:rPr>
        <w:t>eletrônico da</w:t>
      </w:r>
      <w:r>
        <w:rPr>
          <w:spacing w:val="-3"/>
          <w:w w:val="85"/>
        </w:rPr>
        <w:t> </w:t>
      </w:r>
      <w:r>
        <w:rPr>
          <w:spacing w:val="-2"/>
          <w:w w:val="85"/>
        </w:rPr>
        <w:t>SEFAZ/AM, sob o código “5508</w:t>
      </w:r>
      <w:r>
        <w:rPr>
          <w:spacing w:val="-6"/>
        </w:rPr>
        <w:t> </w:t>
      </w:r>
      <w:r>
        <w:rPr>
          <w:spacing w:val="-2"/>
          <w:w w:val="85"/>
        </w:rPr>
        <w:t>– Multas aplicadas</w:t>
      </w:r>
      <w:r>
        <w:rPr>
          <w:spacing w:val="-4"/>
          <w:w w:val="85"/>
        </w:rPr>
        <w:t> </w:t>
      </w:r>
      <w:r>
        <w:rPr>
          <w:spacing w:val="-2"/>
          <w:w w:val="85"/>
        </w:rPr>
        <w:t>pelo TCE/AM – Fundo</w:t>
      </w:r>
      <w:r>
        <w:rPr>
          <w:spacing w:val="-3"/>
          <w:w w:val="85"/>
        </w:rPr>
        <w:t> </w:t>
      </w:r>
      <w:r>
        <w:rPr>
          <w:spacing w:val="-2"/>
          <w:w w:val="85"/>
        </w:rPr>
        <w:t>de Apoio</w:t>
      </w:r>
      <w:r>
        <w:rPr>
          <w:spacing w:val="-4"/>
          <w:w w:val="85"/>
        </w:rPr>
        <w:t> </w:t>
      </w:r>
      <w:r>
        <w:rPr>
          <w:spacing w:val="-2"/>
          <w:w w:val="85"/>
        </w:rPr>
        <w:t>ao</w:t>
      </w:r>
      <w:r>
        <w:rPr>
          <w:spacing w:val="-3"/>
          <w:w w:val="85"/>
        </w:rPr>
        <w:t> </w:t>
      </w:r>
      <w:r>
        <w:rPr>
          <w:spacing w:val="-2"/>
          <w:w w:val="85"/>
        </w:rPr>
        <w:t>Exercício do </w:t>
      </w:r>
      <w:r>
        <w:rPr>
          <w:w w:val="80"/>
        </w:rPr>
        <w:t>Controle Externo – FAECE”. Dentro do prazo anteriormente conferido, é obrigatório o encaminhamento do comprovante de </w:t>
      </w:r>
      <w:r>
        <w:rPr>
          <w:w w:val="85"/>
        </w:rPr>
        <w:t>pagamento</w:t>
      </w:r>
      <w:r>
        <w:rPr>
          <w:spacing w:val="-5"/>
          <w:w w:val="85"/>
        </w:rPr>
        <w:t> </w:t>
      </w:r>
      <w:r>
        <w:rPr>
          <w:w w:val="85"/>
        </w:rPr>
        <w:t>(autenticado</w:t>
      </w:r>
      <w:r>
        <w:rPr>
          <w:spacing w:val="-6"/>
          <w:w w:val="85"/>
        </w:rPr>
        <w:t> </w:t>
      </w:r>
      <w:r>
        <w:rPr>
          <w:w w:val="85"/>
        </w:rPr>
        <w:t>pelo</w:t>
      </w:r>
      <w:r>
        <w:rPr>
          <w:spacing w:val="-5"/>
          <w:w w:val="85"/>
        </w:rPr>
        <w:t> </w:t>
      </w:r>
      <w:r>
        <w:rPr>
          <w:w w:val="85"/>
        </w:rPr>
        <w:t>Banco)</w:t>
      </w:r>
      <w:r>
        <w:rPr>
          <w:spacing w:val="-6"/>
          <w:w w:val="85"/>
        </w:rPr>
        <w:t> </w:t>
      </w:r>
      <w:r>
        <w:rPr>
          <w:w w:val="85"/>
        </w:rPr>
        <w:t>a</w:t>
      </w:r>
      <w:r>
        <w:rPr>
          <w:spacing w:val="-6"/>
          <w:w w:val="85"/>
        </w:rPr>
        <w:t> </w:t>
      </w:r>
      <w:r>
        <w:rPr>
          <w:w w:val="85"/>
        </w:rPr>
        <w:t>esta</w:t>
      </w:r>
      <w:r>
        <w:rPr>
          <w:spacing w:val="-6"/>
          <w:w w:val="85"/>
        </w:rPr>
        <w:t> </w:t>
      </w:r>
      <w:r>
        <w:rPr>
          <w:w w:val="85"/>
        </w:rPr>
        <w:t>Corte</w:t>
      </w:r>
      <w:r>
        <w:rPr>
          <w:spacing w:val="-6"/>
          <w:w w:val="85"/>
        </w:rPr>
        <w:t> </w:t>
      </w:r>
      <w:r>
        <w:rPr>
          <w:w w:val="85"/>
        </w:rPr>
        <w:t>de</w:t>
      </w:r>
      <w:r>
        <w:rPr>
          <w:spacing w:val="-7"/>
          <w:w w:val="85"/>
        </w:rPr>
        <w:t> </w:t>
      </w:r>
      <w:r>
        <w:rPr>
          <w:w w:val="85"/>
        </w:rPr>
        <w:t>Contas</w:t>
      </w:r>
      <w:r>
        <w:rPr>
          <w:spacing w:val="-4"/>
          <w:w w:val="85"/>
        </w:rPr>
        <w:t> </w:t>
      </w:r>
      <w:r>
        <w:rPr>
          <w:w w:val="85"/>
        </w:rPr>
        <w:t>(art.</w:t>
      </w:r>
      <w:r>
        <w:rPr>
          <w:spacing w:val="-5"/>
          <w:w w:val="85"/>
        </w:rPr>
        <w:t> </w:t>
      </w:r>
      <w:r>
        <w:rPr>
          <w:w w:val="85"/>
        </w:rPr>
        <w:t>72,</w:t>
      </w:r>
      <w:r>
        <w:rPr>
          <w:spacing w:val="-5"/>
          <w:w w:val="85"/>
        </w:rPr>
        <w:t> </w:t>
      </w:r>
      <w:r>
        <w:rPr>
          <w:w w:val="85"/>
        </w:rPr>
        <w:t>inciso</w:t>
      </w:r>
      <w:r>
        <w:rPr>
          <w:spacing w:val="-6"/>
          <w:w w:val="85"/>
        </w:rPr>
        <w:t> </w:t>
      </w:r>
      <w:r>
        <w:rPr>
          <w:w w:val="85"/>
        </w:rPr>
        <w:t>III,</w:t>
      </w:r>
      <w:r>
        <w:rPr>
          <w:spacing w:val="-5"/>
          <w:w w:val="85"/>
        </w:rPr>
        <w:t> </w:t>
      </w:r>
      <w:r>
        <w:rPr>
          <w:w w:val="85"/>
        </w:rPr>
        <w:t>alínea</w:t>
      </w:r>
      <w:r>
        <w:rPr>
          <w:spacing w:val="-5"/>
          <w:w w:val="85"/>
        </w:rPr>
        <w:t> </w:t>
      </w:r>
      <w:r>
        <w:rPr>
          <w:w w:val="85"/>
        </w:rPr>
        <w:t>"a",</w:t>
      </w:r>
      <w:r>
        <w:rPr>
          <w:spacing w:val="-5"/>
          <w:w w:val="85"/>
        </w:rPr>
        <w:t> </w:t>
      </w:r>
      <w:r>
        <w:rPr>
          <w:w w:val="85"/>
        </w:rPr>
        <w:t>da</w:t>
      </w:r>
      <w:r>
        <w:rPr>
          <w:spacing w:val="-6"/>
          <w:w w:val="85"/>
        </w:rPr>
        <w:t> </w:t>
      </w:r>
      <w:r>
        <w:rPr>
          <w:w w:val="85"/>
        </w:rPr>
        <w:t>Lei</w:t>
      </w:r>
      <w:r>
        <w:rPr>
          <w:spacing w:val="-6"/>
          <w:w w:val="85"/>
        </w:rPr>
        <w:t> </w:t>
      </w:r>
      <w:r>
        <w:rPr>
          <w:w w:val="85"/>
        </w:rPr>
        <w:t>Orgânica</w:t>
      </w:r>
      <w:r>
        <w:rPr>
          <w:spacing w:val="-6"/>
          <w:w w:val="85"/>
        </w:rPr>
        <w:t> </w:t>
      </w:r>
      <w:r>
        <w:rPr>
          <w:w w:val="85"/>
        </w:rPr>
        <w:t>do</w:t>
      </w:r>
      <w:r>
        <w:rPr>
          <w:spacing w:val="-5"/>
          <w:w w:val="85"/>
        </w:rPr>
        <w:t> </w:t>
      </w:r>
      <w:r>
        <w:rPr>
          <w:w w:val="85"/>
        </w:rPr>
        <w:t>TCE/AM), </w:t>
      </w:r>
      <w:r>
        <w:rPr>
          <w:w w:val="80"/>
        </w:rPr>
        <w:t>condição imprescindível para emissão do Termo de Quitação. O não adimplemento dessa obrigação pecuniária no prazo</w:t>
      </w:r>
      <w:r>
        <w:rPr>
          <w:spacing w:val="40"/>
        </w:rPr>
        <w:t> </w:t>
      </w:r>
      <w:r>
        <w:rPr>
          <w:w w:val="85"/>
        </w:rPr>
        <w:t>legal importará na continuidade da cobrança administrativa ou judicial do título executivo (art. 73 da Lei Orgânica do </w:t>
      </w:r>
      <w:r>
        <w:rPr>
          <w:w w:val="80"/>
        </w:rPr>
        <w:t>TCE/AM),</w:t>
      </w:r>
      <w:r>
        <w:rPr/>
        <w:t> </w:t>
      </w:r>
      <w:r>
        <w:rPr>
          <w:w w:val="80"/>
        </w:rPr>
        <w:t>ficando</w:t>
      </w:r>
      <w:r>
        <w:rPr/>
        <w:t> </w:t>
      </w:r>
      <w:r>
        <w:rPr>
          <w:w w:val="80"/>
        </w:rPr>
        <w:t>o</w:t>
      </w:r>
      <w:r>
        <w:rPr/>
        <w:t> </w:t>
      </w:r>
      <w:r>
        <w:rPr>
          <w:w w:val="80"/>
        </w:rPr>
        <w:t>DERED</w:t>
      </w:r>
      <w:r>
        <w:rPr/>
        <w:t> </w:t>
      </w:r>
      <w:r>
        <w:rPr>
          <w:w w:val="80"/>
        </w:rPr>
        <w:t>autorizado,</w:t>
      </w:r>
      <w:r>
        <w:rPr/>
        <w:t> </w:t>
      </w:r>
      <w:r>
        <w:rPr>
          <w:w w:val="80"/>
        </w:rPr>
        <w:t>caso</w:t>
      </w:r>
      <w:r>
        <w:rPr/>
        <w:t> </w:t>
      </w:r>
      <w:r>
        <w:rPr>
          <w:w w:val="80"/>
        </w:rPr>
        <w:t>expirado</w:t>
      </w:r>
      <w:r>
        <w:rPr/>
        <w:t> </w:t>
      </w:r>
      <w:r>
        <w:rPr>
          <w:w w:val="80"/>
        </w:rPr>
        <w:t>o</w:t>
      </w:r>
      <w:r>
        <w:rPr/>
        <w:t> </w:t>
      </w:r>
      <w:r>
        <w:rPr>
          <w:w w:val="80"/>
        </w:rPr>
        <w:t>referido</w:t>
      </w:r>
      <w:r>
        <w:rPr/>
        <w:t> </w:t>
      </w:r>
      <w:r>
        <w:rPr>
          <w:w w:val="80"/>
        </w:rPr>
        <w:t>prazo,</w:t>
      </w:r>
      <w:r>
        <w:rPr/>
        <w:t> </w:t>
      </w:r>
      <w:r>
        <w:rPr>
          <w:w w:val="80"/>
        </w:rPr>
        <w:t>a</w:t>
      </w:r>
      <w:r>
        <w:rPr/>
        <w:t> </w:t>
      </w:r>
      <w:r>
        <w:rPr>
          <w:w w:val="80"/>
        </w:rPr>
        <w:t>adotar</w:t>
      </w:r>
      <w:r>
        <w:rPr/>
        <w:t> </w:t>
      </w:r>
      <w:r>
        <w:rPr>
          <w:w w:val="80"/>
        </w:rPr>
        <w:t>as</w:t>
      </w:r>
      <w:r>
        <w:rPr/>
        <w:t> </w:t>
      </w:r>
      <w:r>
        <w:rPr>
          <w:w w:val="80"/>
        </w:rPr>
        <w:t>medidas</w:t>
      </w:r>
      <w:r>
        <w:rPr/>
        <w:t> </w:t>
      </w:r>
      <w:r>
        <w:rPr>
          <w:w w:val="80"/>
        </w:rPr>
        <w:t>previstas</w:t>
      </w:r>
      <w:r>
        <w:rPr/>
        <w:t> </w:t>
      </w:r>
      <w:r>
        <w:rPr>
          <w:w w:val="80"/>
        </w:rPr>
        <w:t>nas</w:t>
      </w:r>
      <w:r>
        <w:rPr/>
        <w:t> </w:t>
      </w:r>
      <w:r>
        <w:rPr>
          <w:w w:val="80"/>
        </w:rPr>
        <w:t>subseções</w:t>
      </w:r>
      <w:r>
        <w:rPr/>
        <w:t> </w:t>
      </w:r>
      <w:r>
        <w:rPr>
          <w:w w:val="80"/>
        </w:rPr>
        <w:t>III</w:t>
      </w:r>
      <w:r>
        <w:rPr/>
        <w:t> </w:t>
      </w:r>
      <w:r>
        <w:rPr>
          <w:w w:val="80"/>
        </w:rPr>
        <w:t>e IV</w:t>
      </w:r>
      <w:r>
        <w:rPr/>
        <w:t> </w:t>
      </w:r>
      <w:r>
        <w:rPr>
          <w:w w:val="80"/>
        </w:rPr>
        <w:t>da</w:t>
      </w:r>
      <w:r>
        <w:rPr/>
        <w:t> </w:t>
      </w:r>
      <w:r>
        <w:rPr>
          <w:w w:val="80"/>
        </w:rPr>
        <w:t>Seção</w:t>
      </w:r>
      <w:r>
        <w:rPr/>
        <w:t> </w:t>
      </w:r>
      <w:r>
        <w:rPr>
          <w:w w:val="80"/>
        </w:rPr>
        <w:t>III,</w:t>
      </w:r>
      <w:r>
        <w:rPr/>
        <w:t> </w:t>
      </w:r>
      <w:r>
        <w:rPr>
          <w:w w:val="80"/>
        </w:rPr>
        <w:t>do</w:t>
      </w:r>
      <w:r>
        <w:rPr/>
        <w:t> </w:t>
      </w:r>
      <w:r>
        <w:rPr>
          <w:w w:val="80"/>
        </w:rPr>
        <w:t>Capítulo</w:t>
      </w:r>
      <w:r>
        <w:rPr/>
        <w:t> </w:t>
      </w:r>
      <w:r>
        <w:rPr>
          <w:w w:val="80"/>
        </w:rPr>
        <w:t>X,</w:t>
      </w:r>
      <w:r>
        <w:rPr/>
        <w:t> </w:t>
      </w:r>
      <w:r>
        <w:rPr>
          <w:w w:val="80"/>
        </w:rPr>
        <w:t>da</w:t>
      </w:r>
      <w:r>
        <w:rPr/>
        <w:t> </w:t>
      </w:r>
      <w:r>
        <w:rPr>
          <w:w w:val="80"/>
        </w:rPr>
        <w:t>Resolução</w:t>
      </w:r>
      <w:r>
        <w:rPr/>
        <w:t> </w:t>
      </w:r>
      <w:r>
        <w:rPr>
          <w:w w:val="80"/>
        </w:rPr>
        <w:t>nº</w:t>
      </w:r>
      <w:r>
        <w:rPr/>
        <w:t> </w:t>
      </w:r>
      <w:r>
        <w:rPr>
          <w:w w:val="80"/>
        </w:rPr>
        <w:t>04/2002-TCE/AM,</w:t>
      </w:r>
      <w:r>
        <w:rPr/>
        <w:t> </w:t>
      </w:r>
      <w:r>
        <w:rPr>
          <w:w w:val="80"/>
        </w:rPr>
        <w:t>bem</w:t>
      </w:r>
      <w:r>
        <w:rPr/>
        <w:t> </w:t>
      </w:r>
      <w:r>
        <w:rPr>
          <w:w w:val="80"/>
        </w:rPr>
        <w:t>como</w:t>
      </w:r>
      <w:r>
        <w:rPr/>
        <w:t> </w:t>
      </w:r>
      <w:r>
        <w:rPr>
          <w:w w:val="80"/>
        </w:rPr>
        <w:t>proceder,</w:t>
      </w:r>
      <w:r>
        <w:rPr/>
        <w:t> </w:t>
      </w:r>
      <w:r>
        <w:rPr>
          <w:w w:val="80"/>
        </w:rPr>
        <w:t>conforme</w:t>
      </w:r>
      <w:r>
        <w:rPr/>
        <w:t> </w:t>
      </w:r>
      <w:r>
        <w:rPr>
          <w:w w:val="80"/>
        </w:rPr>
        <w:t>estabelecido</w:t>
      </w:r>
      <w:r>
        <w:rPr/>
        <w:t> </w:t>
      </w:r>
      <w:r>
        <w:rPr>
          <w:w w:val="80"/>
        </w:rPr>
        <w:t>no</w:t>
      </w:r>
      <w:r>
        <w:rPr/>
        <w:t> </w:t>
      </w:r>
      <w:r>
        <w:rPr>
          <w:w w:val="80"/>
        </w:rPr>
        <w:t>Acordo </w:t>
      </w:r>
      <w:r>
        <w:rPr>
          <w:w w:val="85"/>
        </w:rPr>
        <w:t>de Cooperação</w:t>
      </w:r>
      <w:r>
        <w:rPr>
          <w:spacing w:val="-2"/>
          <w:w w:val="85"/>
        </w:rPr>
        <w:t> </w:t>
      </w:r>
      <w:r>
        <w:rPr>
          <w:w w:val="85"/>
        </w:rPr>
        <w:t>firmado</w:t>
      </w:r>
      <w:r>
        <w:rPr>
          <w:spacing w:val="-2"/>
          <w:w w:val="85"/>
        </w:rPr>
        <w:t> </w:t>
      </w:r>
      <w:r>
        <w:rPr>
          <w:w w:val="85"/>
        </w:rPr>
        <w:t>com</w:t>
      </w:r>
      <w:r>
        <w:rPr>
          <w:spacing w:val="-1"/>
          <w:w w:val="85"/>
        </w:rPr>
        <w:t> </w:t>
      </w:r>
      <w:r>
        <w:rPr>
          <w:w w:val="85"/>
        </w:rPr>
        <w:t>o Instituto de Estudos</w:t>
      </w:r>
      <w:r>
        <w:rPr>
          <w:spacing w:val="-3"/>
          <w:w w:val="85"/>
        </w:rPr>
        <w:t> </w:t>
      </w:r>
      <w:r>
        <w:rPr>
          <w:w w:val="85"/>
        </w:rPr>
        <w:t>de Protesto</w:t>
      </w:r>
      <w:r>
        <w:rPr>
          <w:spacing w:val="-2"/>
          <w:w w:val="85"/>
        </w:rPr>
        <w:t> </w:t>
      </w:r>
      <w:r>
        <w:rPr>
          <w:w w:val="85"/>
        </w:rPr>
        <w:t>de Títulos</w:t>
      </w:r>
      <w:r>
        <w:rPr>
          <w:spacing w:val="-3"/>
          <w:w w:val="85"/>
        </w:rPr>
        <w:t> </w:t>
      </w:r>
      <w:r>
        <w:rPr>
          <w:w w:val="85"/>
        </w:rPr>
        <w:t>do</w:t>
      </w:r>
      <w:r>
        <w:rPr>
          <w:spacing w:val="-2"/>
          <w:w w:val="85"/>
        </w:rPr>
        <w:t> </w:t>
      </w:r>
      <w:r>
        <w:rPr>
          <w:w w:val="85"/>
        </w:rPr>
        <w:t>Brasil -</w:t>
      </w:r>
      <w:r>
        <w:rPr>
          <w:spacing w:val="-1"/>
          <w:w w:val="85"/>
        </w:rPr>
        <w:t> </w:t>
      </w:r>
      <w:r>
        <w:rPr>
          <w:w w:val="85"/>
        </w:rPr>
        <w:t>Seção</w:t>
      </w:r>
      <w:r>
        <w:rPr>
          <w:spacing w:val="-2"/>
          <w:w w:val="85"/>
        </w:rPr>
        <w:t> </w:t>
      </w:r>
      <w:r>
        <w:rPr>
          <w:w w:val="85"/>
        </w:rPr>
        <w:t>Amazonas -</w:t>
      </w:r>
      <w:r>
        <w:rPr>
          <w:spacing w:val="-1"/>
          <w:w w:val="85"/>
        </w:rPr>
        <w:t> </w:t>
      </w:r>
      <w:r>
        <w:rPr>
          <w:w w:val="85"/>
        </w:rPr>
        <w:t>IEPTB/AM,</w:t>
      </w:r>
      <w:r>
        <w:rPr>
          <w:spacing w:val="-4"/>
          <w:w w:val="85"/>
        </w:rPr>
        <w:t> </w:t>
      </w:r>
      <w:r>
        <w:rPr>
          <w:w w:val="85"/>
        </w:rPr>
        <w:t>ao encaminhamento</w:t>
      </w:r>
      <w:r>
        <w:rPr>
          <w:spacing w:val="-3"/>
          <w:w w:val="85"/>
        </w:rPr>
        <w:t> </w:t>
      </w:r>
      <w:r>
        <w:rPr>
          <w:w w:val="85"/>
        </w:rPr>
        <w:t>do</w:t>
      </w:r>
      <w:r>
        <w:rPr>
          <w:spacing w:val="-1"/>
          <w:w w:val="85"/>
        </w:rPr>
        <w:t> </w:t>
      </w:r>
      <w:r>
        <w:rPr>
          <w:w w:val="85"/>
        </w:rPr>
        <w:t>título</w:t>
      </w:r>
      <w:r>
        <w:rPr>
          <w:spacing w:val="-5"/>
          <w:w w:val="85"/>
        </w:rPr>
        <w:t> </w:t>
      </w:r>
      <w:r>
        <w:rPr>
          <w:w w:val="85"/>
        </w:rPr>
        <w:t>executivo</w:t>
      </w:r>
      <w:r>
        <w:rPr>
          <w:spacing w:val="-3"/>
          <w:w w:val="85"/>
        </w:rPr>
        <w:t> </w:t>
      </w:r>
      <w:r>
        <w:rPr>
          <w:w w:val="85"/>
        </w:rPr>
        <w:t>para</w:t>
      </w:r>
      <w:r>
        <w:rPr>
          <w:spacing w:val="-1"/>
          <w:w w:val="85"/>
        </w:rPr>
        <w:t> </w:t>
      </w:r>
      <w:r>
        <w:rPr>
          <w:w w:val="85"/>
        </w:rPr>
        <w:t>protesto</w:t>
      </w:r>
      <w:r>
        <w:rPr>
          <w:spacing w:val="-1"/>
          <w:w w:val="85"/>
        </w:rPr>
        <w:t> </w:t>
      </w:r>
      <w:r>
        <w:rPr>
          <w:w w:val="85"/>
        </w:rPr>
        <w:t>em</w:t>
      </w:r>
      <w:r>
        <w:rPr>
          <w:spacing w:val="-4"/>
          <w:w w:val="85"/>
        </w:rPr>
        <w:t> </w:t>
      </w:r>
      <w:r>
        <w:rPr>
          <w:w w:val="85"/>
        </w:rPr>
        <w:t>nome</w:t>
      </w:r>
      <w:r>
        <w:rPr>
          <w:spacing w:val="-3"/>
          <w:w w:val="85"/>
        </w:rPr>
        <w:t> </w:t>
      </w:r>
      <w:r>
        <w:rPr>
          <w:w w:val="85"/>
        </w:rPr>
        <w:t>do</w:t>
      </w:r>
      <w:r>
        <w:rPr>
          <w:spacing w:val="-3"/>
          <w:w w:val="85"/>
        </w:rPr>
        <w:t> </w:t>
      </w:r>
      <w:r>
        <w:rPr>
          <w:w w:val="85"/>
        </w:rPr>
        <w:t>responsável;</w:t>
      </w:r>
      <w:r>
        <w:rPr>
          <w:spacing w:val="-1"/>
          <w:w w:val="85"/>
        </w:rPr>
        <w:t> </w:t>
      </w:r>
      <w:r>
        <w:rPr>
          <w:rFonts w:ascii="Arial" w:hAnsi="Arial"/>
          <w:b/>
          <w:w w:val="85"/>
        </w:rPr>
        <w:t>9.6.</w:t>
      </w:r>
      <w:r>
        <w:rPr>
          <w:rFonts w:ascii="Arial" w:hAnsi="Arial"/>
          <w:b/>
          <w:spacing w:val="-1"/>
          <w:w w:val="85"/>
        </w:rPr>
        <w:t> </w:t>
      </w:r>
      <w:r>
        <w:rPr>
          <w:rFonts w:ascii="Arial" w:hAnsi="Arial"/>
          <w:b/>
          <w:w w:val="85"/>
        </w:rPr>
        <w:t>Determinar </w:t>
      </w:r>
      <w:r>
        <w:rPr>
          <w:w w:val="85"/>
        </w:rPr>
        <w:t>ao</w:t>
      </w:r>
      <w:r>
        <w:rPr>
          <w:spacing w:val="-1"/>
          <w:w w:val="85"/>
        </w:rPr>
        <w:t> </w:t>
      </w:r>
      <w:r>
        <w:rPr>
          <w:w w:val="85"/>
        </w:rPr>
        <w:t>Sr.</w:t>
      </w:r>
      <w:r>
        <w:rPr>
          <w:spacing w:val="-4"/>
          <w:w w:val="85"/>
        </w:rPr>
        <w:t> </w:t>
      </w:r>
      <w:r>
        <w:rPr>
          <w:w w:val="85"/>
        </w:rPr>
        <w:t>Carlos</w:t>
      </w:r>
      <w:r>
        <w:rPr>
          <w:spacing w:val="-4"/>
          <w:w w:val="85"/>
        </w:rPr>
        <w:t> </w:t>
      </w:r>
      <w:r>
        <w:rPr>
          <w:w w:val="85"/>
        </w:rPr>
        <w:t>Roberto</w:t>
      </w:r>
      <w:r>
        <w:rPr>
          <w:spacing w:val="-1"/>
          <w:w w:val="85"/>
        </w:rPr>
        <w:t> </w:t>
      </w:r>
      <w:r>
        <w:rPr>
          <w:w w:val="85"/>
        </w:rPr>
        <w:t>de </w:t>
      </w:r>
      <w:r>
        <w:rPr>
          <w:w w:val="80"/>
        </w:rPr>
        <w:t>Oliveira Junior, prefeito do Município de Maués, que providencie de imediato a repactuação dos acordos de parcelamentos </w:t>
      </w:r>
      <w:r>
        <w:rPr>
          <w:w w:val="85"/>
        </w:rPr>
        <w:t>das</w:t>
      </w:r>
      <w:r>
        <w:rPr>
          <w:spacing w:val="-1"/>
          <w:w w:val="85"/>
        </w:rPr>
        <w:t> </w:t>
      </w:r>
      <w:r>
        <w:rPr>
          <w:w w:val="85"/>
        </w:rPr>
        <w:t>contribuições</w:t>
      </w:r>
      <w:r>
        <w:rPr>
          <w:spacing w:val="-2"/>
          <w:w w:val="85"/>
        </w:rPr>
        <w:t> </w:t>
      </w:r>
      <w:r>
        <w:rPr>
          <w:w w:val="85"/>
        </w:rPr>
        <w:t>previdenciárias</w:t>
      </w:r>
      <w:r>
        <w:rPr>
          <w:spacing w:val="-1"/>
          <w:w w:val="85"/>
        </w:rPr>
        <w:t> </w:t>
      </w:r>
      <w:r>
        <w:rPr>
          <w:w w:val="85"/>
        </w:rPr>
        <w:t>que foram</w:t>
      </w:r>
      <w:r>
        <w:rPr>
          <w:spacing w:val="-1"/>
          <w:w w:val="85"/>
        </w:rPr>
        <w:t> </w:t>
      </w:r>
      <w:r>
        <w:rPr>
          <w:w w:val="85"/>
        </w:rPr>
        <w:t>objeto da Notificação nº</w:t>
      </w:r>
      <w:r>
        <w:rPr>
          <w:spacing w:val="-1"/>
          <w:w w:val="85"/>
        </w:rPr>
        <w:t> </w:t>
      </w:r>
      <w:r>
        <w:rPr>
          <w:w w:val="85"/>
        </w:rPr>
        <w:t>52/2023-DICERP, de</w:t>
      </w:r>
      <w:r>
        <w:rPr>
          <w:spacing w:val="-2"/>
          <w:w w:val="85"/>
        </w:rPr>
        <w:t> </w:t>
      </w:r>
      <w:r>
        <w:rPr>
          <w:w w:val="85"/>
        </w:rPr>
        <w:t>acordo com</w:t>
      </w:r>
      <w:r>
        <w:rPr>
          <w:spacing w:val="-1"/>
          <w:w w:val="85"/>
        </w:rPr>
        <w:t> </w:t>
      </w:r>
      <w:r>
        <w:rPr>
          <w:w w:val="85"/>
        </w:rPr>
        <w:t>o</w:t>
      </w:r>
      <w:r>
        <w:rPr>
          <w:spacing w:val="-2"/>
          <w:w w:val="85"/>
        </w:rPr>
        <w:t> </w:t>
      </w:r>
      <w:r>
        <w:rPr>
          <w:w w:val="85"/>
        </w:rPr>
        <w:t>comando dos arts. 14 a 17 e 276 da Portaria MPT nº 1467/2022; </w:t>
      </w:r>
      <w:r>
        <w:rPr>
          <w:rFonts w:ascii="Arial" w:hAnsi="Arial"/>
          <w:b/>
          <w:w w:val="85"/>
        </w:rPr>
        <w:t>9.7. Determinar </w:t>
      </w:r>
      <w:r>
        <w:rPr>
          <w:w w:val="85"/>
        </w:rPr>
        <w:t>ao Sr. Cleunildo de Oliveira Alves, Presidente do Fundo de Previdência Social do Município de Maués – SISPREV, que promova de imediato a atualização dos débitos </w:t>
      </w:r>
      <w:r>
        <w:rPr>
          <w:spacing w:val="-2"/>
          <w:w w:val="85"/>
        </w:rPr>
        <w:t>previdenciários oriundos dos acordos de parcelamento não recolhidos, constantes da Notificação nº 12/2023-DICERP, a </w:t>
      </w:r>
      <w:r>
        <w:rPr>
          <w:w w:val="90"/>
        </w:rPr>
        <w:t>fim</w:t>
      </w:r>
      <w:r>
        <w:rPr>
          <w:spacing w:val="-8"/>
          <w:w w:val="90"/>
        </w:rPr>
        <w:t> </w:t>
      </w:r>
      <w:r>
        <w:rPr>
          <w:w w:val="90"/>
        </w:rPr>
        <w:t>de</w:t>
      </w:r>
      <w:r>
        <w:rPr>
          <w:spacing w:val="-7"/>
          <w:w w:val="90"/>
        </w:rPr>
        <w:t> </w:t>
      </w:r>
      <w:r>
        <w:rPr>
          <w:w w:val="90"/>
        </w:rPr>
        <w:t>submetê-los</w:t>
      </w:r>
      <w:r>
        <w:rPr>
          <w:spacing w:val="-7"/>
          <w:w w:val="90"/>
        </w:rPr>
        <w:t> </w:t>
      </w:r>
      <w:r>
        <w:rPr>
          <w:w w:val="90"/>
        </w:rPr>
        <w:t>ao</w:t>
      </w:r>
      <w:r>
        <w:rPr>
          <w:spacing w:val="-7"/>
          <w:w w:val="90"/>
        </w:rPr>
        <w:t> </w:t>
      </w:r>
      <w:r>
        <w:rPr>
          <w:w w:val="90"/>
        </w:rPr>
        <w:t>prefeito</w:t>
      </w:r>
      <w:r>
        <w:rPr>
          <w:spacing w:val="-8"/>
          <w:w w:val="90"/>
        </w:rPr>
        <w:t> </w:t>
      </w:r>
      <w:r>
        <w:rPr>
          <w:w w:val="90"/>
        </w:rPr>
        <w:t>e,</w:t>
      </w:r>
      <w:r>
        <w:rPr>
          <w:spacing w:val="-7"/>
          <w:w w:val="90"/>
        </w:rPr>
        <w:t> </w:t>
      </w:r>
      <w:r>
        <w:rPr>
          <w:w w:val="90"/>
        </w:rPr>
        <w:t>assim,</w:t>
      </w:r>
      <w:r>
        <w:rPr>
          <w:spacing w:val="-7"/>
          <w:w w:val="90"/>
        </w:rPr>
        <w:t> </w:t>
      </w:r>
      <w:r>
        <w:rPr>
          <w:w w:val="90"/>
        </w:rPr>
        <w:t>observar</w:t>
      </w:r>
      <w:r>
        <w:rPr>
          <w:spacing w:val="-9"/>
          <w:w w:val="90"/>
        </w:rPr>
        <w:t> </w:t>
      </w:r>
      <w:r>
        <w:rPr>
          <w:w w:val="90"/>
        </w:rPr>
        <w:t>os</w:t>
      </w:r>
      <w:r>
        <w:rPr>
          <w:spacing w:val="-7"/>
          <w:w w:val="90"/>
        </w:rPr>
        <w:t> </w:t>
      </w:r>
      <w:r>
        <w:rPr>
          <w:w w:val="90"/>
        </w:rPr>
        <w:t>critérios</w:t>
      </w:r>
      <w:r>
        <w:rPr>
          <w:spacing w:val="-7"/>
          <w:w w:val="90"/>
        </w:rPr>
        <w:t> </w:t>
      </w:r>
      <w:r>
        <w:rPr>
          <w:w w:val="90"/>
        </w:rPr>
        <w:t>disposto</w:t>
      </w:r>
      <w:r>
        <w:rPr>
          <w:spacing w:val="-7"/>
          <w:w w:val="90"/>
        </w:rPr>
        <w:t> </w:t>
      </w:r>
      <w:r>
        <w:rPr>
          <w:w w:val="90"/>
        </w:rPr>
        <w:t>no</w:t>
      </w:r>
      <w:r>
        <w:rPr>
          <w:spacing w:val="-7"/>
          <w:w w:val="90"/>
        </w:rPr>
        <w:t> </w:t>
      </w:r>
      <w:r>
        <w:rPr>
          <w:w w:val="90"/>
        </w:rPr>
        <w:t>art.</w:t>
      </w:r>
      <w:r>
        <w:rPr>
          <w:spacing w:val="-7"/>
          <w:w w:val="90"/>
        </w:rPr>
        <w:t> </w:t>
      </w:r>
      <w:r>
        <w:rPr>
          <w:w w:val="90"/>
        </w:rPr>
        <w:t>14</w:t>
      </w:r>
      <w:r>
        <w:rPr>
          <w:spacing w:val="-8"/>
          <w:w w:val="90"/>
        </w:rPr>
        <w:t> </w:t>
      </w:r>
      <w:r>
        <w:rPr>
          <w:w w:val="90"/>
        </w:rPr>
        <w:t>da</w:t>
      </w:r>
      <w:r>
        <w:rPr>
          <w:spacing w:val="-7"/>
          <w:w w:val="90"/>
        </w:rPr>
        <w:t> </w:t>
      </w:r>
      <w:r>
        <w:rPr>
          <w:w w:val="90"/>
        </w:rPr>
        <w:t>Portaria</w:t>
      </w:r>
      <w:r>
        <w:rPr>
          <w:spacing w:val="-7"/>
          <w:w w:val="90"/>
        </w:rPr>
        <w:t> </w:t>
      </w:r>
      <w:r>
        <w:rPr>
          <w:w w:val="90"/>
        </w:rPr>
        <w:t>MPT</w:t>
      </w:r>
      <w:r>
        <w:rPr>
          <w:spacing w:val="-7"/>
          <w:w w:val="90"/>
        </w:rPr>
        <w:t> </w:t>
      </w:r>
      <w:r>
        <w:rPr>
          <w:w w:val="90"/>
        </w:rPr>
        <w:t>1467/2022;</w:t>
      </w:r>
      <w:r>
        <w:rPr>
          <w:spacing w:val="-7"/>
          <w:w w:val="90"/>
        </w:rPr>
        <w:t> </w:t>
      </w:r>
      <w:r>
        <w:rPr>
          <w:rFonts w:ascii="Arial" w:hAnsi="Arial"/>
          <w:b/>
          <w:w w:val="90"/>
        </w:rPr>
        <w:t>9.8. </w:t>
      </w:r>
      <w:r>
        <w:rPr>
          <w:rFonts w:ascii="Arial" w:hAnsi="Arial"/>
          <w:b/>
          <w:w w:val="85"/>
        </w:rPr>
        <w:t>Determinar </w:t>
      </w:r>
      <w:r>
        <w:rPr>
          <w:w w:val="85"/>
        </w:rPr>
        <w:t>que a próxima Comissão de Inspeção fiscalize o cumprimento das determinações realizadas no Acórdão. </w:t>
      </w:r>
      <w:r>
        <w:rPr>
          <w:rFonts w:ascii="Arial" w:hAnsi="Arial"/>
          <w:b/>
          <w:w w:val="85"/>
        </w:rPr>
        <w:t>Especificação do quórum: </w:t>
      </w:r>
      <w:r>
        <w:rPr>
          <w:w w:val="85"/>
        </w:rPr>
        <w:t>Conselheiros: Yara Amazônia Lins Rodrigues dos Santos (Presidente), Júlio Assis Corrêa </w:t>
      </w:r>
      <w:r>
        <w:rPr>
          <w:w w:val="80"/>
        </w:rPr>
        <w:t>Pinheiro, Érico Xavier Desterro e Silva, Mario Manoel Coelho de</w:t>
      </w:r>
      <w:r>
        <w:rPr/>
        <w:t> </w:t>
      </w:r>
      <w:r>
        <w:rPr>
          <w:w w:val="80"/>
        </w:rPr>
        <w:t>Mello, Josué Cláudio de Souza Neto, Luis Fabian Pereira </w:t>
      </w:r>
      <w:r>
        <w:rPr>
          <w:w w:val="85"/>
        </w:rPr>
        <w:t>Barbosa</w:t>
      </w:r>
      <w:r>
        <w:rPr>
          <w:spacing w:val="-7"/>
          <w:w w:val="85"/>
        </w:rPr>
        <w:t> </w:t>
      </w:r>
      <w:r>
        <w:rPr>
          <w:w w:val="85"/>
        </w:rPr>
        <w:t>e</w:t>
      </w:r>
      <w:r>
        <w:rPr>
          <w:spacing w:val="-7"/>
          <w:w w:val="85"/>
        </w:rPr>
        <w:t> </w:t>
      </w:r>
      <w:r>
        <w:rPr>
          <w:w w:val="85"/>
        </w:rPr>
        <w:t>Mário</w:t>
      </w:r>
      <w:r>
        <w:rPr>
          <w:spacing w:val="-6"/>
          <w:w w:val="85"/>
        </w:rPr>
        <w:t> </w:t>
      </w:r>
      <w:r>
        <w:rPr>
          <w:w w:val="85"/>
        </w:rPr>
        <w:t>José</w:t>
      </w:r>
      <w:r>
        <w:rPr>
          <w:spacing w:val="-7"/>
          <w:w w:val="85"/>
        </w:rPr>
        <w:t> </w:t>
      </w:r>
      <w:r>
        <w:rPr>
          <w:w w:val="85"/>
        </w:rPr>
        <w:t>de</w:t>
      </w:r>
      <w:r>
        <w:rPr>
          <w:spacing w:val="-7"/>
          <w:w w:val="85"/>
        </w:rPr>
        <w:t> </w:t>
      </w:r>
      <w:r>
        <w:rPr>
          <w:w w:val="85"/>
        </w:rPr>
        <w:t>Moraes</w:t>
      </w:r>
      <w:r>
        <w:rPr>
          <w:spacing w:val="-6"/>
          <w:w w:val="85"/>
        </w:rPr>
        <w:t> </w:t>
      </w:r>
      <w:r>
        <w:rPr>
          <w:w w:val="85"/>
        </w:rPr>
        <w:t>Costa</w:t>
      </w:r>
      <w:r>
        <w:rPr>
          <w:spacing w:val="-7"/>
          <w:w w:val="85"/>
        </w:rPr>
        <w:t> </w:t>
      </w:r>
      <w:r>
        <w:rPr>
          <w:w w:val="85"/>
        </w:rPr>
        <w:t>Filho</w:t>
      </w:r>
      <w:r>
        <w:rPr>
          <w:spacing w:val="-7"/>
          <w:w w:val="85"/>
        </w:rPr>
        <w:t> </w:t>
      </w:r>
      <w:r>
        <w:rPr>
          <w:w w:val="85"/>
        </w:rPr>
        <w:t>(Convocado).</w:t>
      </w:r>
    </w:p>
    <w:p>
      <w:pPr>
        <w:pStyle w:val="BodyText"/>
        <w:spacing w:before="182"/>
        <w:ind w:right="136"/>
      </w:pPr>
      <w:r>
        <w:rPr>
          <w:rFonts w:ascii="Arial" w:hAnsi="Arial"/>
          <w:b/>
          <w:w w:val="80"/>
        </w:rPr>
        <w:t>PROCESSO Nº 12.064/2022</w:t>
      </w:r>
      <w:r>
        <w:rPr>
          <w:rFonts w:ascii="Arial" w:hAnsi="Arial"/>
          <w:b/>
        </w:rPr>
        <w:t> </w:t>
      </w:r>
      <w:r>
        <w:rPr>
          <w:w w:val="80"/>
        </w:rPr>
        <w:t>- Prestação de Contas da Prefeitura Municipal de Itacoatiara, referente ao exercício de 2021, </w:t>
      </w:r>
      <w:r>
        <w:rPr>
          <w:w w:val="85"/>
        </w:rPr>
        <w:t>sob</w:t>
      </w:r>
      <w:r>
        <w:rPr>
          <w:spacing w:val="-1"/>
          <w:w w:val="85"/>
        </w:rPr>
        <w:t> </w:t>
      </w:r>
      <w:r>
        <w:rPr>
          <w:w w:val="85"/>
        </w:rPr>
        <w:t>a</w:t>
      </w:r>
      <w:r>
        <w:rPr>
          <w:spacing w:val="-1"/>
          <w:w w:val="85"/>
        </w:rPr>
        <w:t> </w:t>
      </w:r>
      <w:r>
        <w:rPr>
          <w:w w:val="85"/>
        </w:rPr>
        <w:t>responsabilidade</w:t>
      </w:r>
      <w:r>
        <w:rPr>
          <w:spacing w:val="-1"/>
          <w:w w:val="85"/>
        </w:rPr>
        <w:t> </w:t>
      </w:r>
      <w:r>
        <w:rPr>
          <w:w w:val="85"/>
        </w:rPr>
        <w:t>do</w:t>
      </w:r>
      <w:r>
        <w:rPr>
          <w:spacing w:val="-3"/>
          <w:w w:val="85"/>
        </w:rPr>
        <w:t> </w:t>
      </w:r>
      <w:r>
        <w:rPr>
          <w:w w:val="85"/>
        </w:rPr>
        <w:t>Sr.</w:t>
      </w:r>
      <w:r>
        <w:rPr>
          <w:spacing w:val="-1"/>
          <w:w w:val="85"/>
        </w:rPr>
        <w:t> </w:t>
      </w:r>
      <w:r>
        <w:rPr>
          <w:w w:val="85"/>
        </w:rPr>
        <w:t>Mario</w:t>
      </w:r>
      <w:r>
        <w:rPr>
          <w:spacing w:val="-1"/>
          <w:w w:val="85"/>
        </w:rPr>
        <w:t> </w:t>
      </w:r>
      <w:r>
        <w:rPr>
          <w:w w:val="85"/>
        </w:rPr>
        <w:t>Jorge</w:t>
      </w:r>
      <w:r>
        <w:rPr>
          <w:spacing w:val="-1"/>
          <w:w w:val="85"/>
        </w:rPr>
        <w:t> </w:t>
      </w:r>
      <w:r>
        <w:rPr>
          <w:w w:val="85"/>
        </w:rPr>
        <w:t>Bouez</w:t>
      </w:r>
      <w:r>
        <w:rPr>
          <w:spacing w:val="-3"/>
          <w:w w:val="85"/>
        </w:rPr>
        <w:t> </w:t>
      </w:r>
      <w:r>
        <w:rPr>
          <w:w w:val="85"/>
        </w:rPr>
        <w:t>Abrahim.</w:t>
      </w:r>
      <w:r>
        <w:rPr>
          <w:spacing w:val="-1"/>
          <w:w w:val="85"/>
        </w:rPr>
        <w:t> </w:t>
      </w:r>
      <w:r>
        <w:rPr>
          <w:rFonts w:ascii="Arial" w:hAnsi="Arial"/>
          <w:b/>
          <w:w w:val="85"/>
        </w:rPr>
        <w:t>Advogado(s):</w:t>
      </w:r>
      <w:r>
        <w:rPr>
          <w:rFonts w:ascii="Arial" w:hAnsi="Arial"/>
          <w:b/>
          <w:spacing w:val="-2"/>
          <w:w w:val="85"/>
        </w:rPr>
        <w:t> </w:t>
      </w:r>
      <w:r>
        <w:rPr>
          <w:w w:val="85"/>
        </w:rPr>
        <w:t>Isaac</w:t>
      </w:r>
      <w:r>
        <w:rPr>
          <w:spacing w:val="-3"/>
          <w:w w:val="85"/>
        </w:rPr>
        <w:t> </w:t>
      </w:r>
      <w:r>
        <w:rPr>
          <w:w w:val="85"/>
        </w:rPr>
        <w:t>Luiz</w:t>
      </w:r>
      <w:r>
        <w:rPr>
          <w:spacing w:val="-2"/>
          <w:w w:val="85"/>
        </w:rPr>
        <w:t> </w:t>
      </w:r>
      <w:r>
        <w:rPr>
          <w:w w:val="85"/>
        </w:rPr>
        <w:t>Miranda</w:t>
      </w:r>
      <w:r>
        <w:rPr>
          <w:spacing w:val="-3"/>
          <w:w w:val="85"/>
        </w:rPr>
        <w:t> </w:t>
      </w:r>
      <w:r>
        <w:rPr>
          <w:w w:val="85"/>
        </w:rPr>
        <w:t>Almas -</w:t>
      </w:r>
      <w:r>
        <w:rPr>
          <w:spacing w:val="-2"/>
          <w:w w:val="85"/>
        </w:rPr>
        <w:t> </w:t>
      </w:r>
      <w:r>
        <w:rPr>
          <w:w w:val="85"/>
        </w:rPr>
        <w:t>OAB/AM</w:t>
      </w:r>
      <w:r>
        <w:rPr>
          <w:spacing w:val="-2"/>
          <w:w w:val="85"/>
        </w:rPr>
        <w:t> </w:t>
      </w:r>
      <w:r>
        <w:rPr>
          <w:w w:val="85"/>
        </w:rPr>
        <w:t>12199, </w:t>
      </w:r>
      <w:r>
        <w:rPr>
          <w:w w:val="80"/>
        </w:rPr>
        <w:t>Ana</w:t>
      </w:r>
      <w:r>
        <w:rPr>
          <w:spacing w:val="-4"/>
        </w:rPr>
        <w:t> </w:t>
      </w:r>
      <w:r>
        <w:rPr>
          <w:w w:val="80"/>
        </w:rPr>
        <w:t>Cláudia</w:t>
      </w:r>
      <w:r>
        <w:rPr>
          <w:spacing w:val="-4"/>
        </w:rPr>
        <w:t> </w:t>
      </w:r>
      <w:r>
        <w:rPr>
          <w:w w:val="80"/>
        </w:rPr>
        <w:t>Soares</w:t>
      </w:r>
      <w:r>
        <w:rPr>
          <w:spacing w:val="-3"/>
        </w:rPr>
        <w:t> </w:t>
      </w:r>
      <w:r>
        <w:rPr>
          <w:w w:val="80"/>
        </w:rPr>
        <w:t>Viana</w:t>
      </w:r>
      <w:r>
        <w:rPr>
          <w:spacing w:val="1"/>
        </w:rPr>
        <w:t> </w:t>
      </w:r>
      <w:r>
        <w:rPr>
          <w:w w:val="80"/>
        </w:rPr>
        <w:t>-</w:t>
      </w:r>
      <w:r>
        <w:rPr>
          <w:spacing w:val="-5"/>
        </w:rPr>
        <w:t> </w:t>
      </w:r>
      <w:r>
        <w:rPr>
          <w:w w:val="80"/>
        </w:rPr>
        <w:t>OAB/AM</w:t>
      </w:r>
      <w:r>
        <w:rPr>
          <w:spacing w:val="-5"/>
        </w:rPr>
        <w:t> </w:t>
      </w:r>
      <w:r>
        <w:rPr>
          <w:w w:val="80"/>
        </w:rPr>
        <w:t>17319,</w:t>
      </w:r>
      <w:r>
        <w:rPr>
          <w:spacing w:val="-4"/>
        </w:rPr>
        <w:t> </w:t>
      </w:r>
      <w:r>
        <w:rPr>
          <w:w w:val="80"/>
        </w:rPr>
        <w:t>Mariana</w:t>
      </w:r>
      <w:r>
        <w:rPr>
          <w:spacing w:val="-3"/>
        </w:rPr>
        <w:t> </w:t>
      </w:r>
      <w:r>
        <w:rPr>
          <w:w w:val="80"/>
        </w:rPr>
        <w:t>Pereira</w:t>
      </w:r>
      <w:r>
        <w:rPr>
          <w:spacing w:val="-4"/>
        </w:rPr>
        <w:t> </w:t>
      </w:r>
      <w:r>
        <w:rPr>
          <w:w w:val="80"/>
        </w:rPr>
        <w:t>Carlotto</w:t>
      </w:r>
      <w:r>
        <w:rPr>
          <w:spacing w:val="3"/>
        </w:rPr>
        <w:t> </w:t>
      </w:r>
      <w:r>
        <w:rPr>
          <w:w w:val="80"/>
        </w:rPr>
        <w:t>-</w:t>
      </w:r>
      <w:r>
        <w:rPr>
          <w:spacing w:val="-5"/>
        </w:rPr>
        <w:t> </w:t>
      </w:r>
      <w:r>
        <w:rPr>
          <w:w w:val="80"/>
        </w:rPr>
        <w:t>OAB/AM</w:t>
      </w:r>
      <w:r>
        <w:rPr>
          <w:spacing w:val="-4"/>
        </w:rPr>
        <w:t> </w:t>
      </w:r>
      <w:r>
        <w:rPr>
          <w:w w:val="80"/>
        </w:rPr>
        <w:t>17299,</w:t>
      </w:r>
      <w:r>
        <w:rPr>
          <w:spacing w:val="-4"/>
        </w:rPr>
        <w:t> </w:t>
      </w:r>
      <w:r>
        <w:rPr>
          <w:w w:val="80"/>
        </w:rPr>
        <w:t>Regina</w:t>
      </w:r>
      <w:r>
        <w:rPr>
          <w:spacing w:val="-4"/>
        </w:rPr>
        <w:t> </w:t>
      </w:r>
      <w:r>
        <w:rPr>
          <w:w w:val="80"/>
        </w:rPr>
        <w:t>Aquino</w:t>
      </w:r>
      <w:r>
        <w:rPr>
          <w:spacing w:val="-3"/>
        </w:rPr>
        <w:t> </w:t>
      </w:r>
      <w:r>
        <w:rPr>
          <w:w w:val="80"/>
        </w:rPr>
        <w:t>Marques</w:t>
      </w:r>
      <w:r>
        <w:rPr>
          <w:spacing w:val="-4"/>
        </w:rPr>
        <w:t> </w:t>
      </w:r>
      <w:r>
        <w:rPr>
          <w:w w:val="80"/>
        </w:rPr>
        <w:t>de</w:t>
      </w:r>
      <w:r>
        <w:rPr>
          <w:spacing w:val="-4"/>
        </w:rPr>
        <w:t> </w:t>
      </w:r>
      <w:r>
        <w:rPr>
          <w:spacing w:val="-4"/>
          <w:w w:val="80"/>
        </w:rPr>
        <w:t>Souza</w:t>
      </w:r>
    </w:p>
    <w:p>
      <w:pPr>
        <w:pStyle w:val="BodyText"/>
        <w:spacing w:line="274" w:lineRule="exact"/>
      </w:pPr>
      <w:r>
        <w:rPr>
          <w:w w:val="85"/>
        </w:rPr>
        <w:t>-</w:t>
      </w:r>
      <w:r>
        <w:rPr>
          <w:spacing w:val="-2"/>
        </w:rPr>
        <w:t> </w:t>
      </w:r>
      <w:r>
        <w:rPr>
          <w:w w:val="85"/>
        </w:rPr>
        <w:t>OAB/AM</w:t>
      </w:r>
      <w:r>
        <w:rPr>
          <w:spacing w:val="-3"/>
        </w:rPr>
        <w:t> </w:t>
      </w:r>
      <w:r>
        <w:rPr>
          <w:w w:val="85"/>
        </w:rPr>
        <w:t>19308,</w:t>
      </w:r>
      <w:r>
        <w:rPr>
          <w:spacing w:val="-2"/>
        </w:rPr>
        <w:t> </w:t>
      </w:r>
      <w:r>
        <w:rPr>
          <w:w w:val="85"/>
        </w:rPr>
        <w:t>Giovanna</w:t>
      </w:r>
      <w:r>
        <w:rPr>
          <w:spacing w:val="-1"/>
        </w:rPr>
        <w:t> </w:t>
      </w:r>
      <w:r>
        <w:rPr>
          <w:w w:val="85"/>
        </w:rPr>
        <w:t>Paes</w:t>
      </w:r>
      <w:r>
        <w:rPr>
          <w:spacing w:val="-1"/>
        </w:rPr>
        <w:t> </w:t>
      </w:r>
      <w:r>
        <w:rPr>
          <w:w w:val="85"/>
        </w:rPr>
        <w:t>Ferreira</w:t>
      </w:r>
      <w:r>
        <w:rPr>
          <w:spacing w:val="4"/>
        </w:rPr>
        <w:t> </w:t>
      </w:r>
      <w:r>
        <w:rPr>
          <w:w w:val="85"/>
        </w:rPr>
        <w:t>-</w:t>
      </w:r>
      <w:r>
        <w:rPr>
          <w:spacing w:val="-2"/>
        </w:rPr>
        <w:t> </w:t>
      </w:r>
      <w:r>
        <w:rPr>
          <w:w w:val="85"/>
        </w:rPr>
        <w:t>OAB/AM</w:t>
      </w:r>
      <w:r>
        <w:rPr>
          <w:spacing w:val="-1"/>
        </w:rPr>
        <w:t> </w:t>
      </w:r>
      <w:r>
        <w:rPr>
          <w:w w:val="85"/>
        </w:rPr>
        <w:t>19089</w:t>
      </w:r>
      <w:r>
        <w:rPr>
          <w:spacing w:val="-2"/>
        </w:rPr>
        <w:t> </w:t>
      </w:r>
      <w:r>
        <w:rPr>
          <w:w w:val="85"/>
        </w:rPr>
        <w:t>e</w:t>
      </w:r>
      <w:r>
        <w:rPr/>
        <w:t> </w:t>
      </w:r>
      <w:r>
        <w:rPr>
          <w:w w:val="85"/>
        </w:rPr>
        <w:t>Ageu</w:t>
      </w:r>
      <w:r>
        <w:rPr>
          <w:spacing w:val="-2"/>
        </w:rPr>
        <w:t> </w:t>
      </w:r>
      <w:r>
        <w:rPr>
          <w:w w:val="85"/>
        </w:rPr>
        <w:t>de</w:t>
      </w:r>
      <w:r>
        <w:rPr/>
        <w:t> </w:t>
      </w:r>
      <w:r>
        <w:rPr>
          <w:w w:val="85"/>
        </w:rPr>
        <w:t>Oliveira</w:t>
      </w:r>
      <w:r>
        <w:rPr>
          <w:spacing w:val="-2"/>
        </w:rPr>
        <w:t> </w:t>
      </w:r>
      <w:r>
        <w:rPr>
          <w:w w:val="85"/>
        </w:rPr>
        <w:t>Drumond</w:t>
      </w:r>
      <w:r>
        <w:rPr>
          <w:spacing w:val="-2"/>
        </w:rPr>
        <w:t> </w:t>
      </w:r>
      <w:r>
        <w:rPr>
          <w:w w:val="85"/>
        </w:rPr>
        <w:t>Sardinha</w:t>
      </w:r>
      <w:r>
        <w:rPr>
          <w:spacing w:val="4"/>
        </w:rPr>
        <w:t> </w:t>
      </w:r>
      <w:r>
        <w:rPr>
          <w:w w:val="85"/>
        </w:rPr>
        <w:t>-</w:t>
      </w:r>
      <w:r>
        <w:rPr>
          <w:spacing w:val="-3"/>
        </w:rPr>
        <w:t> </w:t>
      </w:r>
      <w:r>
        <w:rPr>
          <w:w w:val="85"/>
        </w:rPr>
        <w:t>OAB/AM</w:t>
      </w:r>
      <w:r>
        <w:rPr>
          <w:spacing w:val="-1"/>
        </w:rPr>
        <w:t> </w:t>
      </w:r>
      <w:r>
        <w:rPr>
          <w:spacing w:val="-2"/>
          <w:w w:val="85"/>
        </w:rPr>
        <w:t>19505.</w:t>
      </w:r>
    </w:p>
    <w:p>
      <w:pPr>
        <w:spacing w:before="0"/>
        <w:ind w:left="2" w:right="0" w:firstLine="0"/>
        <w:jc w:val="both"/>
        <w:rPr>
          <w:sz w:val="24"/>
        </w:rPr>
      </w:pPr>
      <w:r>
        <w:rPr>
          <w:rFonts w:ascii="Arial" w:hAnsi="Arial"/>
          <w:b/>
          <w:w w:val="80"/>
          <w:sz w:val="24"/>
        </w:rPr>
        <w:t>PARECER</w:t>
      </w:r>
      <w:r>
        <w:rPr>
          <w:rFonts w:ascii="Arial" w:hAnsi="Arial"/>
          <w:b/>
          <w:spacing w:val="7"/>
          <w:sz w:val="24"/>
        </w:rPr>
        <w:t> </w:t>
      </w:r>
      <w:r>
        <w:rPr>
          <w:rFonts w:ascii="Arial" w:hAnsi="Arial"/>
          <w:b/>
          <w:w w:val="80"/>
          <w:sz w:val="24"/>
        </w:rPr>
        <w:t>PRÉVIO</w:t>
      </w:r>
      <w:r>
        <w:rPr>
          <w:rFonts w:ascii="Arial" w:hAnsi="Arial"/>
          <w:b/>
          <w:spacing w:val="8"/>
          <w:sz w:val="24"/>
        </w:rPr>
        <w:t> </w:t>
      </w:r>
      <w:r>
        <w:rPr>
          <w:rFonts w:ascii="Arial" w:hAnsi="Arial"/>
          <w:b/>
          <w:w w:val="80"/>
          <w:sz w:val="24"/>
        </w:rPr>
        <w:t>Nº</w:t>
      </w:r>
      <w:r>
        <w:rPr>
          <w:rFonts w:ascii="Arial" w:hAnsi="Arial"/>
          <w:b/>
          <w:spacing w:val="7"/>
          <w:sz w:val="24"/>
        </w:rPr>
        <w:t> </w:t>
      </w:r>
      <w:r>
        <w:rPr>
          <w:rFonts w:ascii="Arial" w:hAnsi="Arial"/>
          <w:b/>
          <w:w w:val="80"/>
          <w:sz w:val="24"/>
        </w:rPr>
        <w:t>68/2024:</w:t>
      </w:r>
      <w:r>
        <w:rPr>
          <w:rFonts w:ascii="Arial" w:hAnsi="Arial"/>
          <w:b/>
          <w:spacing w:val="11"/>
          <w:sz w:val="24"/>
        </w:rPr>
        <w:t> </w:t>
      </w:r>
      <w:r>
        <w:rPr>
          <w:rFonts w:ascii="Arial" w:hAnsi="Arial"/>
          <w:b/>
          <w:w w:val="80"/>
          <w:sz w:val="24"/>
        </w:rPr>
        <w:t>O</w:t>
      </w:r>
      <w:r>
        <w:rPr>
          <w:rFonts w:ascii="Arial" w:hAnsi="Arial"/>
          <w:b/>
          <w:spacing w:val="7"/>
          <w:sz w:val="24"/>
        </w:rPr>
        <w:t> </w:t>
      </w:r>
      <w:r>
        <w:rPr>
          <w:rFonts w:ascii="Arial" w:hAnsi="Arial"/>
          <w:b/>
          <w:w w:val="80"/>
          <w:sz w:val="24"/>
        </w:rPr>
        <w:t>TRIBUNAL</w:t>
      </w:r>
      <w:r>
        <w:rPr>
          <w:rFonts w:ascii="Arial" w:hAnsi="Arial"/>
          <w:b/>
          <w:spacing w:val="10"/>
          <w:sz w:val="24"/>
        </w:rPr>
        <w:t> </w:t>
      </w:r>
      <w:r>
        <w:rPr>
          <w:rFonts w:ascii="Arial" w:hAnsi="Arial"/>
          <w:b/>
          <w:w w:val="80"/>
          <w:sz w:val="24"/>
        </w:rPr>
        <w:t>DE</w:t>
      </w:r>
      <w:r>
        <w:rPr>
          <w:rFonts w:ascii="Arial" w:hAnsi="Arial"/>
          <w:b/>
          <w:spacing w:val="8"/>
          <w:sz w:val="24"/>
        </w:rPr>
        <w:t> </w:t>
      </w:r>
      <w:r>
        <w:rPr>
          <w:rFonts w:ascii="Arial" w:hAnsi="Arial"/>
          <w:b/>
          <w:w w:val="80"/>
          <w:sz w:val="24"/>
        </w:rPr>
        <w:t>CONTAS</w:t>
      </w:r>
      <w:r>
        <w:rPr>
          <w:rFonts w:ascii="Arial" w:hAnsi="Arial"/>
          <w:b/>
          <w:spacing w:val="7"/>
          <w:sz w:val="24"/>
        </w:rPr>
        <w:t> </w:t>
      </w:r>
      <w:r>
        <w:rPr>
          <w:rFonts w:ascii="Arial" w:hAnsi="Arial"/>
          <w:b/>
          <w:w w:val="80"/>
          <w:sz w:val="24"/>
        </w:rPr>
        <w:t>DO</w:t>
      </w:r>
      <w:r>
        <w:rPr>
          <w:rFonts w:ascii="Arial" w:hAnsi="Arial"/>
          <w:b/>
          <w:spacing w:val="8"/>
          <w:sz w:val="24"/>
        </w:rPr>
        <w:t> </w:t>
      </w:r>
      <w:r>
        <w:rPr>
          <w:rFonts w:ascii="Arial" w:hAnsi="Arial"/>
          <w:b/>
          <w:w w:val="80"/>
          <w:sz w:val="24"/>
        </w:rPr>
        <w:t>ESTADO</w:t>
      </w:r>
      <w:r>
        <w:rPr>
          <w:rFonts w:ascii="Arial" w:hAnsi="Arial"/>
          <w:b/>
          <w:spacing w:val="7"/>
          <w:sz w:val="24"/>
        </w:rPr>
        <w:t> </w:t>
      </w:r>
      <w:r>
        <w:rPr>
          <w:rFonts w:ascii="Arial" w:hAnsi="Arial"/>
          <w:b/>
          <w:w w:val="80"/>
          <w:sz w:val="24"/>
        </w:rPr>
        <w:t>DO</w:t>
      </w:r>
      <w:r>
        <w:rPr>
          <w:rFonts w:ascii="Arial" w:hAnsi="Arial"/>
          <w:b/>
          <w:spacing w:val="10"/>
          <w:sz w:val="24"/>
        </w:rPr>
        <w:t> </w:t>
      </w:r>
      <w:r>
        <w:rPr>
          <w:rFonts w:ascii="Arial" w:hAnsi="Arial"/>
          <w:b/>
          <w:w w:val="80"/>
          <w:sz w:val="24"/>
        </w:rPr>
        <w:t>AMAZONAS</w:t>
      </w:r>
      <w:r>
        <w:rPr>
          <w:w w:val="80"/>
          <w:sz w:val="24"/>
        </w:rPr>
        <w:t>,</w:t>
      </w:r>
      <w:r>
        <w:rPr>
          <w:spacing w:val="7"/>
          <w:sz w:val="24"/>
        </w:rPr>
        <w:t> </w:t>
      </w:r>
      <w:r>
        <w:rPr>
          <w:w w:val="80"/>
          <w:sz w:val="24"/>
        </w:rPr>
        <w:t>no</w:t>
      </w:r>
      <w:r>
        <w:rPr>
          <w:spacing w:val="8"/>
          <w:sz w:val="24"/>
        </w:rPr>
        <w:t> </w:t>
      </w:r>
      <w:r>
        <w:rPr>
          <w:w w:val="80"/>
          <w:sz w:val="24"/>
        </w:rPr>
        <w:t>uso</w:t>
      </w:r>
      <w:r>
        <w:rPr>
          <w:spacing w:val="7"/>
          <w:sz w:val="24"/>
        </w:rPr>
        <w:t> </w:t>
      </w:r>
      <w:r>
        <w:rPr>
          <w:w w:val="80"/>
          <w:sz w:val="24"/>
        </w:rPr>
        <w:t>de</w:t>
      </w:r>
      <w:r>
        <w:rPr>
          <w:spacing w:val="8"/>
          <w:sz w:val="24"/>
        </w:rPr>
        <w:t> </w:t>
      </w:r>
      <w:r>
        <w:rPr>
          <w:w w:val="80"/>
          <w:sz w:val="24"/>
        </w:rPr>
        <w:t>suas</w:t>
      </w:r>
      <w:r>
        <w:rPr>
          <w:spacing w:val="7"/>
          <w:sz w:val="24"/>
        </w:rPr>
        <w:t> </w:t>
      </w:r>
      <w:r>
        <w:rPr>
          <w:spacing w:val="-2"/>
          <w:w w:val="80"/>
          <w:sz w:val="24"/>
        </w:rPr>
        <w:t>atribuições</w:t>
      </w:r>
    </w:p>
    <w:p>
      <w:pPr>
        <w:pStyle w:val="BodyText"/>
        <w:ind w:right="137"/>
        <w:rPr>
          <w:rFonts w:ascii="Arial" w:hAnsi="Arial"/>
          <w:b/>
        </w:rPr>
      </w:pPr>
      <w:r>
        <w:rPr>
          <w:w w:val="85"/>
        </w:rPr>
        <w:t>constitucionais e legais (art. 31, §§ 1º e 2º, da Constituição Federal, c/c art.127,</w:t>
      </w:r>
      <w:r>
        <w:rPr>
          <w:spacing w:val="-1"/>
          <w:w w:val="85"/>
        </w:rPr>
        <w:t> </w:t>
      </w:r>
      <w:r>
        <w:rPr>
          <w:w w:val="85"/>
        </w:rPr>
        <w:t>parágrafos 4º, 5º e 7º,</w:t>
      </w:r>
      <w:r>
        <w:rPr/>
        <w:t> </w:t>
      </w:r>
      <w:r>
        <w:rPr>
          <w:w w:val="85"/>
        </w:rPr>
        <w:t>da Constituição </w:t>
      </w:r>
      <w:r>
        <w:rPr>
          <w:w w:val="80"/>
        </w:rPr>
        <w:t>Estadual,</w:t>
      </w:r>
      <w:r>
        <w:rPr/>
        <w:t> </w:t>
      </w:r>
      <w:r>
        <w:rPr>
          <w:w w:val="80"/>
        </w:rPr>
        <w:t>com</w:t>
      </w:r>
      <w:r>
        <w:rPr/>
        <w:t> </w:t>
      </w:r>
      <w:r>
        <w:rPr>
          <w:w w:val="80"/>
        </w:rPr>
        <w:t>redação</w:t>
      </w:r>
      <w:r>
        <w:rPr/>
        <w:t> </w:t>
      </w:r>
      <w:r>
        <w:rPr>
          <w:w w:val="80"/>
        </w:rPr>
        <w:t>da</w:t>
      </w:r>
      <w:r>
        <w:rPr/>
        <w:t> </w:t>
      </w:r>
      <w:r>
        <w:rPr>
          <w:w w:val="80"/>
        </w:rPr>
        <w:t>Emenda</w:t>
      </w:r>
      <w:r>
        <w:rPr/>
        <w:t> </w:t>
      </w:r>
      <w:r>
        <w:rPr>
          <w:w w:val="80"/>
        </w:rPr>
        <w:t>Constituição</w:t>
      </w:r>
      <w:r>
        <w:rPr/>
        <w:t> </w:t>
      </w:r>
      <w:r>
        <w:rPr>
          <w:w w:val="80"/>
        </w:rPr>
        <w:t>nº</w:t>
      </w:r>
      <w:r>
        <w:rPr/>
        <w:t> </w:t>
      </w:r>
      <w:r>
        <w:rPr>
          <w:w w:val="80"/>
        </w:rPr>
        <w:t>15/95,</w:t>
      </w:r>
      <w:r>
        <w:rPr/>
        <w:t> </w:t>
      </w:r>
      <w:r>
        <w:rPr>
          <w:w w:val="80"/>
        </w:rPr>
        <w:t>art.</w:t>
      </w:r>
      <w:r>
        <w:rPr/>
        <w:t> </w:t>
      </w:r>
      <w:r>
        <w:rPr>
          <w:w w:val="80"/>
        </w:rPr>
        <w:t>18,</w:t>
      </w:r>
      <w:r>
        <w:rPr/>
        <w:t> </w:t>
      </w:r>
      <w:r>
        <w:rPr>
          <w:w w:val="80"/>
        </w:rPr>
        <w:t>inciso</w:t>
      </w:r>
      <w:r>
        <w:rPr/>
        <w:t> </w:t>
      </w:r>
      <w:r>
        <w:rPr>
          <w:w w:val="80"/>
        </w:rPr>
        <w:t>I,</w:t>
      </w:r>
      <w:r>
        <w:rPr/>
        <w:t> </w:t>
      </w:r>
      <w:r>
        <w:rPr>
          <w:w w:val="80"/>
        </w:rPr>
        <w:t>da</w:t>
      </w:r>
      <w:r>
        <w:rPr/>
        <w:t> </w:t>
      </w:r>
      <w:r>
        <w:rPr>
          <w:w w:val="80"/>
        </w:rPr>
        <w:t>Lei</w:t>
      </w:r>
      <w:r>
        <w:rPr/>
        <w:t> </w:t>
      </w:r>
      <w:r>
        <w:rPr>
          <w:w w:val="80"/>
        </w:rPr>
        <w:t>Complementar</w:t>
      </w:r>
      <w:r>
        <w:rPr/>
        <w:t> </w:t>
      </w:r>
      <w:r>
        <w:rPr>
          <w:w w:val="80"/>
        </w:rPr>
        <w:t>nº</w:t>
      </w:r>
      <w:r>
        <w:rPr/>
        <w:t> </w:t>
      </w:r>
      <w:r>
        <w:rPr>
          <w:w w:val="80"/>
        </w:rPr>
        <w:t>06/91;</w:t>
      </w:r>
      <w:r>
        <w:rPr/>
        <w:t> </w:t>
      </w:r>
      <w:r>
        <w:rPr>
          <w:w w:val="80"/>
        </w:rPr>
        <w:t>arts.1º,</w:t>
      </w:r>
      <w:r>
        <w:rPr/>
        <w:t> </w:t>
      </w:r>
      <w:r>
        <w:rPr>
          <w:w w:val="80"/>
        </w:rPr>
        <w:t>inciso</w:t>
      </w:r>
      <w:r>
        <w:rPr/>
        <w:t> </w:t>
      </w:r>
      <w:r>
        <w:rPr>
          <w:w w:val="80"/>
        </w:rPr>
        <w:t>I,</w:t>
      </w:r>
      <w:r>
        <w:rPr>
          <w:spacing w:val="40"/>
        </w:rPr>
        <w:t> </w:t>
      </w:r>
      <w:r>
        <w:rPr>
          <w:w w:val="85"/>
        </w:rPr>
        <w:t>e 29 da Lei nº</w:t>
      </w:r>
      <w:r>
        <w:rPr>
          <w:spacing w:val="-1"/>
          <w:w w:val="85"/>
        </w:rPr>
        <w:t> </w:t>
      </w:r>
      <w:r>
        <w:rPr>
          <w:w w:val="85"/>
        </w:rPr>
        <w:t>2.423/96;</w:t>
      </w:r>
      <w:r>
        <w:rPr>
          <w:spacing w:val="-1"/>
          <w:w w:val="85"/>
        </w:rPr>
        <w:t> </w:t>
      </w:r>
      <w:r>
        <w:rPr>
          <w:w w:val="85"/>
        </w:rPr>
        <w:t>e,</w:t>
      </w:r>
      <w:r>
        <w:rPr>
          <w:spacing w:val="-1"/>
          <w:w w:val="85"/>
        </w:rPr>
        <w:t> </w:t>
      </w:r>
      <w:r>
        <w:rPr>
          <w:w w:val="85"/>
        </w:rPr>
        <w:t>art. 5º, inciso I, da Resolução nº</w:t>
      </w:r>
      <w:r>
        <w:rPr>
          <w:spacing w:val="-1"/>
          <w:w w:val="85"/>
        </w:rPr>
        <w:t> </w:t>
      </w:r>
      <w:r>
        <w:rPr>
          <w:w w:val="85"/>
        </w:rPr>
        <w:t>04/2002-TCE/AM) e no exercício da competência atribuída </w:t>
      </w:r>
      <w:r>
        <w:rPr>
          <w:w w:val="80"/>
        </w:rPr>
        <w:t>pelos</w:t>
      </w:r>
      <w:r>
        <w:rPr/>
        <w:t> </w:t>
      </w:r>
      <w:r>
        <w:rPr>
          <w:w w:val="80"/>
        </w:rPr>
        <w:t>arts.</w:t>
      </w:r>
      <w:r>
        <w:rPr>
          <w:spacing w:val="-1"/>
        </w:rPr>
        <w:t> </w:t>
      </w:r>
      <w:r>
        <w:rPr>
          <w:w w:val="80"/>
        </w:rPr>
        <w:t>5º,</w:t>
      </w:r>
      <w:r>
        <w:rPr/>
        <w:t> </w:t>
      </w:r>
      <w:r>
        <w:rPr>
          <w:w w:val="80"/>
        </w:rPr>
        <w:t>II</w:t>
      </w:r>
      <w:r>
        <w:rPr/>
        <w:t> </w:t>
      </w:r>
      <w:r>
        <w:rPr>
          <w:w w:val="80"/>
        </w:rPr>
        <w:t>e</w:t>
      </w:r>
      <w:r>
        <w:rPr/>
        <w:t> </w:t>
      </w:r>
      <w:r>
        <w:rPr>
          <w:w w:val="80"/>
        </w:rPr>
        <w:t>11,</w:t>
      </w:r>
      <w:r>
        <w:rPr/>
        <w:t> </w:t>
      </w:r>
      <w:r>
        <w:rPr>
          <w:w w:val="80"/>
        </w:rPr>
        <w:t>III,</w:t>
      </w:r>
      <w:r>
        <w:rPr/>
        <w:t> </w:t>
      </w:r>
      <w:r>
        <w:rPr>
          <w:w w:val="80"/>
        </w:rPr>
        <w:t>“a”</w:t>
      </w:r>
      <w:r>
        <w:rPr/>
        <w:t> </w:t>
      </w:r>
      <w:r>
        <w:rPr>
          <w:w w:val="80"/>
        </w:rPr>
        <w:t>item</w:t>
      </w:r>
      <w:r>
        <w:rPr/>
        <w:t> </w:t>
      </w:r>
      <w:r>
        <w:rPr>
          <w:w w:val="80"/>
        </w:rPr>
        <w:t>1,</w:t>
      </w:r>
      <w:r>
        <w:rPr/>
        <w:t> </w:t>
      </w:r>
      <w:r>
        <w:rPr>
          <w:w w:val="80"/>
        </w:rPr>
        <w:t>da</w:t>
      </w:r>
      <w:r>
        <w:rPr/>
        <w:t> </w:t>
      </w:r>
      <w:r>
        <w:rPr>
          <w:w w:val="80"/>
        </w:rPr>
        <w:t>Resolução</w:t>
      </w:r>
      <w:r>
        <w:rPr/>
        <w:t> </w:t>
      </w:r>
      <w:r>
        <w:rPr>
          <w:w w:val="80"/>
        </w:rPr>
        <w:t>nº</w:t>
      </w:r>
      <w:r>
        <w:rPr>
          <w:spacing w:val="-1"/>
        </w:rPr>
        <w:t> </w:t>
      </w:r>
      <w:r>
        <w:rPr>
          <w:w w:val="80"/>
        </w:rPr>
        <w:t>04/2002-TCE/AM,</w:t>
      </w:r>
      <w:r>
        <w:rPr/>
        <w:t> </w:t>
      </w:r>
      <w:r>
        <w:rPr>
          <w:w w:val="80"/>
        </w:rPr>
        <w:t>tendo</w:t>
      </w:r>
      <w:r>
        <w:rPr/>
        <w:t> </w:t>
      </w:r>
      <w:r>
        <w:rPr>
          <w:w w:val="80"/>
        </w:rPr>
        <w:t>discutido</w:t>
      </w:r>
      <w:r>
        <w:rPr/>
        <w:t> </w:t>
      </w:r>
      <w:r>
        <w:rPr>
          <w:w w:val="80"/>
        </w:rPr>
        <w:t>a</w:t>
      </w:r>
      <w:r>
        <w:rPr/>
        <w:t> </w:t>
      </w:r>
      <w:r>
        <w:rPr>
          <w:w w:val="80"/>
        </w:rPr>
        <w:t>matéria</w:t>
      </w:r>
      <w:r>
        <w:rPr/>
        <w:t> </w:t>
      </w:r>
      <w:r>
        <w:rPr>
          <w:w w:val="80"/>
        </w:rPr>
        <w:t>nestes</w:t>
      </w:r>
      <w:r>
        <w:rPr>
          <w:spacing w:val="-1"/>
        </w:rPr>
        <w:t> </w:t>
      </w:r>
      <w:r>
        <w:rPr>
          <w:w w:val="80"/>
        </w:rPr>
        <w:t>autos,</w:t>
      </w:r>
      <w:r>
        <w:rPr/>
        <w:t> </w:t>
      </w:r>
      <w:r>
        <w:rPr>
          <w:w w:val="80"/>
        </w:rPr>
        <w:t>e</w:t>
      </w:r>
      <w:r>
        <w:rPr/>
        <w:t> </w:t>
      </w:r>
      <w:r>
        <w:rPr>
          <w:w w:val="80"/>
        </w:rPr>
        <w:t>acolhido, </w:t>
      </w:r>
      <w:r>
        <w:rPr>
          <w:rFonts w:ascii="Arial" w:hAnsi="Arial"/>
          <w:b/>
          <w:w w:val="85"/>
        </w:rPr>
        <w:t>à</w:t>
      </w:r>
      <w:r>
        <w:rPr>
          <w:rFonts w:ascii="Arial" w:hAnsi="Arial"/>
          <w:b/>
          <w:w w:val="85"/>
        </w:rPr>
        <w:t> unanimidade</w:t>
      </w:r>
      <w:r>
        <w:rPr>
          <w:w w:val="85"/>
        </w:rPr>
        <w:t>,</w:t>
      </w:r>
      <w:r>
        <w:rPr>
          <w:w w:val="85"/>
        </w:rPr>
        <w:t> o</w:t>
      </w:r>
      <w:r>
        <w:rPr>
          <w:w w:val="85"/>
        </w:rPr>
        <w:t> voto</w:t>
      </w:r>
      <w:r>
        <w:rPr>
          <w:w w:val="85"/>
        </w:rPr>
        <w:t> do</w:t>
      </w:r>
      <w:r>
        <w:rPr>
          <w:w w:val="85"/>
        </w:rPr>
        <w:t> Excelentíssimo</w:t>
      </w:r>
      <w:r>
        <w:rPr>
          <w:w w:val="85"/>
        </w:rPr>
        <w:t> Senhor</w:t>
      </w:r>
      <w:r>
        <w:rPr>
          <w:w w:val="85"/>
        </w:rPr>
        <w:t> Conselheiro-Relator,</w:t>
      </w:r>
      <w:r>
        <w:rPr>
          <w:w w:val="85"/>
        </w:rPr>
        <w:t> </w:t>
      </w:r>
      <w:r>
        <w:rPr>
          <w:rFonts w:ascii="Arial" w:hAnsi="Arial"/>
          <w:b/>
          <w:w w:val="85"/>
        </w:rPr>
        <w:t>em</w:t>
      </w:r>
      <w:r>
        <w:rPr>
          <w:rFonts w:ascii="Arial" w:hAnsi="Arial"/>
          <w:b/>
          <w:w w:val="85"/>
        </w:rPr>
        <w:t> divergência</w:t>
      </w:r>
      <w:r>
        <w:rPr>
          <w:rFonts w:ascii="Arial" w:hAnsi="Arial"/>
          <w:b/>
          <w:w w:val="85"/>
        </w:rPr>
        <w:t> </w:t>
      </w:r>
      <w:r>
        <w:rPr>
          <w:w w:val="85"/>
        </w:rPr>
        <w:t>com</w:t>
      </w:r>
      <w:r>
        <w:rPr>
          <w:w w:val="85"/>
        </w:rPr>
        <w:t> o</w:t>
      </w:r>
      <w:r>
        <w:rPr>
          <w:w w:val="85"/>
        </w:rPr>
        <w:t> pronunciamento</w:t>
      </w:r>
      <w:r>
        <w:rPr>
          <w:w w:val="85"/>
        </w:rPr>
        <w:t> do </w:t>
      </w:r>
      <w:r>
        <w:rPr>
          <w:spacing w:val="-2"/>
          <w:w w:val="85"/>
        </w:rPr>
        <w:t>Ministério Público junto a este Tribunal: </w:t>
      </w:r>
      <w:r>
        <w:rPr>
          <w:rFonts w:ascii="Arial" w:hAnsi="Arial"/>
          <w:b/>
          <w:spacing w:val="-2"/>
          <w:w w:val="85"/>
        </w:rPr>
        <w:t>10.1. Emite Parecer Prévio recomendando à Câmara Municipal a aprovação</w:t>
      </w:r>
    </w:p>
    <w:p>
      <w:pPr>
        <w:pStyle w:val="BodyText"/>
        <w:spacing w:after="0"/>
        <w:rPr>
          <w:rFonts w:ascii="Arial" w:hAnsi="Arial"/>
          <w:b/>
        </w:rPr>
        <w:sectPr>
          <w:pgSz w:w="11910" w:h="16840"/>
          <w:pgMar w:top="1920" w:bottom="280" w:left="566" w:right="425"/>
        </w:sectPr>
      </w:pPr>
    </w:p>
    <w:p>
      <w:pPr>
        <w:pStyle w:val="BodyText"/>
        <w:ind w:left="0"/>
        <w:jc w:val="left"/>
        <w:rPr>
          <w:rFonts w:ascii="Arial"/>
          <w:b/>
        </w:rPr>
      </w:pPr>
    </w:p>
    <w:p>
      <w:pPr>
        <w:pStyle w:val="BodyText"/>
        <w:spacing w:before="196"/>
        <w:ind w:left="0"/>
        <w:jc w:val="left"/>
        <w:rPr>
          <w:rFonts w:ascii="Arial"/>
          <w:b/>
        </w:rPr>
      </w:pPr>
    </w:p>
    <w:p>
      <w:pPr>
        <w:pStyle w:val="BodyText"/>
        <w:ind w:right="135"/>
      </w:pPr>
      <w:r>
        <w:rPr>
          <w:rFonts w:ascii="Arial" w:hAnsi="Arial"/>
          <w:b/>
          <w:w w:val="80"/>
        </w:rPr>
        <w:t>com ressalvas </w:t>
      </w:r>
      <w:r>
        <w:rPr>
          <w:w w:val="80"/>
        </w:rPr>
        <w:t>das contas do Sr. Mario Jorge Bouez Abrahim na Prefeitura Municipal de Itacoatiara, no exercício de 2021, nos</w:t>
      </w:r>
      <w:r>
        <w:rPr>
          <w:spacing w:val="-3"/>
        </w:rPr>
        <w:t> </w:t>
      </w:r>
      <w:r>
        <w:rPr>
          <w:w w:val="80"/>
        </w:rPr>
        <w:t>termos</w:t>
      </w:r>
      <w:r>
        <w:rPr>
          <w:spacing w:val="-3"/>
        </w:rPr>
        <w:t> </w:t>
      </w:r>
      <w:r>
        <w:rPr>
          <w:w w:val="80"/>
        </w:rPr>
        <w:t>do</w:t>
      </w:r>
      <w:r>
        <w:rPr>
          <w:spacing w:val="-3"/>
        </w:rPr>
        <w:t> </w:t>
      </w:r>
      <w:r>
        <w:rPr>
          <w:w w:val="80"/>
        </w:rPr>
        <w:t>art.</w:t>
      </w:r>
      <w:r>
        <w:rPr>
          <w:spacing w:val="-6"/>
        </w:rPr>
        <w:t> </w:t>
      </w:r>
      <w:r>
        <w:rPr>
          <w:w w:val="80"/>
        </w:rPr>
        <w:t>31,</w:t>
      </w:r>
      <w:r>
        <w:rPr>
          <w:spacing w:val="-6"/>
        </w:rPr>
        <w:t> </w:t>
      </w:r>
      <w:r>
        <w:rPr>
          <w:w w:val="80"/>
        </w:rPr>
        <w:t>§§1º</w:t>
      </w:r>
      <w:r>
        <w:rPr>
          <w:spacing w:val="-6"/>
        </w:rPr>
        <w:t> </w:t>
      </w:r>
      <w:r>
        <w:rPr>
          <w:w w:val="80"/>
        </w:rPr>
        <w:t>e</w:t>
      </w:r>
      <w:r>
        <w:rPr>
          <w:spacing w:val="-3"/>
        </w:rPr>
        <w:t> </w:t>
      </w:r>
      <w:r>
        <w:rPr>
          <w:w w:val="80"/>
        </w:rPr>
        <w:t>2º,</w:t>
      </w:r>
      <w:r>
        <w:rPr>
          <w:spacing w:val="-2"/>
        </w:rPr>
        <w:t> </w:t>
      </w:r>
      <w:r>
        <w:rPr>
          <w:w w:val="80"/>
        </w:rPr>
        <w:t>da</w:t>
      </w:r>
      <w:r>
        <w:rPr>
          <w:spacing w:val="-3"/>
        </w:rPr>
        <w:t> </w:t>
      </w:r>
      <w:r>
        <w:rPr>
          <w:w w:val="80"/>
        </w:rPr>
        <w:t>CF/1988</w:t>
      </w:r>
      <w:r>
        <w:rPr>
          <w:spacing w:val="-3"/>
        </w:rPr>
        <w:t> </w:t>
      </w:r>
      <w:r>
        <w:rPr>
          <w:w w:val="80"/>
        </w:rPr>
        <w:t>c/c</w:t>
      </w:r>
      <w:r>
        <w:rPr>
          <w:spacing w:val="-6"/>
        </w:rPr>
        <w:t> </w:t>
      </w:r>
      <w:r>
        <w:rPr>
          <w:w w:val="80"/>
        </w:rPr>
        <w:t>art.</w:t>
      </w:r>
      <w:r>
        <w:rPr>
          <w:spacing w:val="-3"/>
        </w:rPr>
        <w:t> </w:t>
      </w:r>
      <w:r>
        <w:rPr>
          <w:w w:val="80"/>
        </w:rPr>
        <w:t>127,</w:t>
      </w:r>
      <w:r>
        <w:rPr>
          <w:spacing w:val="-3"/>
        </w:rPr>
        <w:t> </w:t>
      </w:r>
      <w:r>
        <w:rPr>
          <w:w w:val="80"/>
        </w:rPr>
        <w:t>da</w:t>
      </w:r>
      <w:r>
        <w:rPr>
          <w:spacing w:val="-3"/>
        </w:rPr>
        <w:t> </w:t>
      </w:r>
      <w:r>
        <w:rPr>
          <w:w w:val="80"/>
        </w:rPr>
        <w:t>CE/1989,</w:t>
      </w:r>
      <w:r>
        <w:rPr>
          <w:spacing w:val="-6"/>
        </w:rPr>
        <w:t> </w:t>
      </w:r>
      <w:r>
        <w:rPr>
          <w:w w:val="80"/>
        </w:rPr>
        <w:t>art.</w:t>
      </w:r>
      <w:r>
        <w:rPr>
          <w:spacing w:val="-3"/>
        </w:rPr>
        <w:t> </w:t>
      </w:r>
      <w:r>
        <w:rPr>
          <w:w w:val="80"/>
        </w:rPr>
        <w:t>18,</w:t>
      </w:r>
      <w:r>
        <w:rPr>
          <w:spacing w:val="-3"/>
        </w:rPr>
        <w:t> </w:t>
      </w:r>
      <w:r>
        <w:rPr>
          <w:w w:val="80"/>
        </w:rPr>
        <w:t>I,</w:t>
      </w:r>
      <w:r>
        <w:rPr>
          <w:spacing w:val="-3"/>
        </w:rPr>
        <w:t> </w:t>
      </w:r>
      <w:r>
        <w:rPr>
          <w:w w:val="80"/>
        </w:rPr>
        <w:t>da</w:t>
      </w:r>
      <w:r>
        <w:rPr>
          <w:spacing w:val="-6"/>
        </w:rPr>
        <w:t> </w:t>
      </w:r>
      <w:r>
        <w:rPr>
          <w:w w:val="80"/>
        </w:rPr>
        <w:t>Lei</w:t>
      </w:r>
      <w:r>
        <w:rPr>
          <w:spacing w:val="-3"/>
        </w:rPr>
        <w:t> </w:t>
      </w:r>
      <w:r>
        <w:rPr>
          <w:w w:val="80"/>
        </w:rPr>
        <w:t>Complementar</w:t>
      </w:r>
      <w:r>
        <w:rPr>
          <w:spacing w:val="-3"/>
        </w:rPr>
        <w:t> </w:t>
      </w:r>
      <w:r>
        <w:rPr>
          <w:w w:val="80"/>
        </w:rPr>
        <w:t>nº</w:t>
      </w:r>
      <w:r>
        <w:rPr>
          <w:spacing w:val="-3"/>
        </w:rPr>
        <w:t> </w:t>
      </w:r>
      <w:r>
        <w:rPr>
          <w:w w:val="80"/>
        </w:rPr>
        <w:t>06/1991,</w:t>
      </w:r>
      <w:r>
        <w:rPr>
          <w:spacing w:val="-3"/>
        </w:rPr>
        <w:t> </w:t>
      </w:r>
      <w:r>
        <w:rPr>
          <w:w w:val="80"/>
        </w:rPr>
        <w:t>art.</w:t>
      </w:r>
      <w:r>
        <w:rPr>
          <w:spacing w:val="-6"/>
        </w:rPr>
        <w:t> </w:t>
      </w:r>
      <w:r>
        <w:rPr>
          <w:w w:val="80"/>
        </w:rPr>
        <w:t>1º,</w:t>
      </w:r>
      <w:r>
        <w:rPr>
          <w:spacing w:val="-6"/>
        </w:rPr>
        <w:t> </w:t>
      </w:r>
      <w:r>
        <w:rPr>
          <w:w w:val="80"/>
        </w:rPr>
        <w:t>I, e art. 29, da Lei Orgânica TCE-AM e art. 3º, da Resolução nº TCE nº 09/1997.</w:t>
      </w:r>
      <w:r>
        <w:rPr/>
        <w:t> </w:t>
      </w:r>
      <w:r>
        <w:rPr>
          <w:rFonts w:ascii="Arial" w:hAnsi="Arial"/>
          <w:b/>
          <w:w w:val="80"/>
        </w:rPr>
        <w:t>ACÓRDÃO Nº 68/2024: </w:t>
      </w:r>
      <w:r>
        <w:rPr>
          <w:w w:val="80"/>
        </w:rPr>
        <w:t>Vistos, relatados e discutidos</w:t>
      </w:r>
      <w:r>
        <w:rPr/>
        <w:t>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w:t>
      </w:r>
      <w:r>
        <w:rPr/>
        <w:t> </w:t>
      </w:r>
      <w:r>
        <w:rPr>
          <w:w w:val="80"/>
        </w:rPr>
        <w:t>do Estado do Amazonas, reunidos em Sessão do</w:t>
      </w:r>
      <w:r>
        <w:rPr/>
        <w:t> </w:t>
      </w:r>
      <w:r>
        <w:rPr>
          <w:rFonts w:ascii="Arial" w:hAnsi="Arial"/>
          <w:b/>
          <w:w w:val="80"/>
        </w:rPr>
        <w:t>Tribunal Pleno</w:t>
      </w:r>
      <w:r>
        <w:rPr>
          <w:w w:val="80"/>
        </w:rPr>
        <w:t>, no exercício da competência atribuída pelos arts. 5º, II e </w:t>
      </w:r>
      <w:r>
        <w:rPr>
          <w:w w:val="85"/>
        </w:rPr>
        <w:t>11, III, “a” item 1, da Resolução nº 04/2002-TCE/AM, </w:t>
      </w:r>
      <w:r>
        <w:rPr>
          <w:rFonts w:ascii="Arial" w:hAnsi="Arial"/>
          <w:b/>
          <w:w w:val="85"/>
        </w:rPr>
        <w:t>à unanimidade</w:t>
      </w:r>
      <w:r>
        <w:rPr>
          <w:w w:val="85"/>
        </w:rPr>
        <w:t>, nos termos do voto do Excelentíssimo Senhor Conselheiro-Relator, que passa a ser parte integrante do Parecer Prévio, </w:t>
      </w:r>
      <w:r>
        <w:rPr>
          <w:rFonts w:ascii="Arial" w:hAnsi="Arial"/>
          <w:b/>
          <w:w w:val="85"/>
        </w:rPr>
        <w:t>em divergência </w:t>
      </w:r>
      <w:r>
        <w:rPr>
          <w:w w:val="85"/>
        </w:rPr>
        <w:t>com o pronunciamento do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r>
        <w:rPr>
          <w:spacing w:val="15"/>
        </w:rPr>
        <w:t> </w:t>
      </w:r>
      <w:r>
        <w:rPr>
          <w:rFonts w:ascii="Arial" w:hAnsi="Arial"/>
          <w:b/>
          <w:w w:val="80"/>
        </w:rPr>
        <w:t>10.1.</w:t>
      </w:r>
      <w:r>
        <w:rPr>
          <w:rFonts w:ascii="Arial" w:hAnsi="Arial"/>
          <w:b/>
        </w:rPr>
        <w:t> </w:t>
      </w:r>
      <w:r>
        <w:rPr>
          <w:rFonts w:ascii="Arial" w:hAnsi="Arial"/>
          <w:b/>
          <w:w w:val="80"/>
        </w:rPr>
        <w:t>Determinar</w:t>
      </w:r>
      <w:r>
        <w:rPr>
          <w:rFonts w:ascii="Arial" w:hAnsi="Arial"/>
          <w:b/>
        </w:rPr>
        <w:t> </w:t>
      </w:r>
      <w:r>
        <w:rPr>
          <w:w w:val="80"/>
        </w:rPr>
        <w:t>o</w:t>
      </w:r>
      <w:r>
        <w:rPr/>
        <w:t> </w:t>
      </w:r>
      <w:r>
        <w:rPr>
          <w:w w:val="80"/>
        </w:rPr>
        <w:t>encaminhamento</w:t>
      </w:r>
      <w:r>
        <w:rPr/>
        <w:t> </w:t>
      </w:r>
      <w:r>
        <w:rPr>
          <w:w w:val="80"/>
        </w:rPr>
        <w:t>do</w:t>
      </w:r>
      <w:r>
        <w:rPr/>
        <w:t> </w:t>
      </w:r>
      <w:r>
        <w:rPr>
          <w:w w:val="80"/>
        </w:rPr>
        <w:t>Parecer</w:t>
      </w:r>
      <w:r>
        <w:rPr/>
        <w:t> </w:t>
      </w:r>
      <w:r>
        <w:rPr>
          <w:w w:val="80"/>
        </w:rPr>
        <w:t>Prévio,</w:t>
      </w:r>
      <w:r>
        <w:rPr/>
        <w:t> </w:t>
      </w:r>
      <w:r>
        <w:rPr>
          <w:w w:val="80"/>
        </w:rPr>
        <w:t>publicado</w:t>
      </w:r>
      <w:r>
        <w:rPr>
          <w:spacing w:val="80"/>
        </w:rPr>
        <w:t> </w:t>
      </w:r>
      <w:r>
        <w:rPr>
          <w:w w:val="90"/>
        </w:rPr>
        <w:t>e</w:t>
      </w:r>
      <w:r>
        <w:rPr>
          <w:w w:val="90"/>
        </w:rPr>
        <w:t> acompanhado</w:t>
      </w:r>
      <w:r>
        <w:rPr>
          <w:w w:val="90"/>
        </w:rPr>
        <w:t> de</w:t>
      </w:r>
      <w:r>
        <w:rPr>
          <w:w w:val="90"/>
        </w:rPr>
        <w:t> cópias</w:t>
      </w:r>
      <w:r>
        <w:rPr>
          <w:w w:val="90"/>
        </w:rPr>
        <w:t> integrais</w:t>
      </w:r>
      <w:r>
        <w:rPr>
          <w:w w:val="90"/>
        </w:rPr>
        <w:t> do</w:t>
      </w:r>
      <w:r>
        <w:rPr>
          <w:w w:val="90"/>
        </w:rPr>
        <w:t> presente</w:t>
      </w:r>
      <w:r>
        <w:rPr>
          <w:w w:val="90"/>
        </w:rPr>
        <w:t> processo,</w:t>
      </w:r>
      <w:r>
        <w:rPr>
          <w:w w:val="90"/>
        </w:rPr>
        <w:t> à</w:t>
      </w:r>
      <w:r>
        <w:rPr>
          <w:w w:val="90"/>
        </w:rPr>
        <w:t> Câmara</w:t>
      </w:r>
      <w:r>
        <w:rPr>
          <w:w w:val="90"/>
        </w:rPr>
        <w:t> Municipal</w:t>
      </w:r>
      <w:r>
        <w:rPr>
          <w:w w:val="90"/>
        </w:rPr>
        <w:t> de</w:t>
      </w:r>
      <w:r>
        <w:rPr>
          <w:w w:val="90"/>
        </w:rPr>
        <w:t> Itacoatiara/AM,</w:t>
      </w:r>
      <w:r>
        <w:rPr>
          <w:w w:val="90"/>
        </w:rPr>
        <w:t> para</w:t>
      </w:r>
      <w:r>
        <w:rPr>
          <w:w w:val="90"/>
        </w:rPr>
        <w:t> que,</w:t>
      </w:r>
      <w:r>
        <w:rPr>
          <w:w w:val="90"/>
        </w:rPr>
        <w:t> na </w:t>
      </w:r>
      <w:r>
        <w:rPr>
          <w:w w:val="80"/>
        </w:rPr>
        <w:t>competência prevista no artigo 127, da CE/1989, julgue as referidas Contas;</w:t>
      </w:r>
      <w:r>
        <w:rPr/>
        <w:t> </w:t>
      </w:r>
      <w:r>
        <w:rPr>
          <w:rFonts w:ascii="Arial" w:hAnsi="Arial"/>
          <w:b/>
          <w:w w:val="80"/>
        </w:rPr>
        <w:t>10.2. Recomendar </w:t>
      </w:r>
      <w:r>
        <w:rPr>
          <w:w w:val="80"/>
        </w:rPr>
        <w:t>ao Sr. Mario Jorge Bouez </w:t>
      </w:r>
      <w:r>
        <w:rPr>
          <w:spacing w:val="-2"/>
          <w:w w:val="90"/>
        </w:rPr>
        <w:t>Abrahim,</w:t>
      </w:r>
      <w:r>
        <w:rPr>
          <w:spacing w:val="-2"/>
          <w:w w:val="90"/>
        </w:rPr>
        <w:t> enviando-lhe</w:t>
      </w:r>
      <w:r>
        <w:rPr>
          <w:spacing w:val="-2"/>
          <w:w w:val="90"/>
        </w:rPr>
        <w:t> cópias</w:t>
      </w:r>
      <w:r>
        <w:rPr>
          <w:spacing w:val="-2"/>
          <w:w w:val="90"/>
        </w:rPr>
        <w:t> da</w:t>
      </w:r>
      <w:r>
        <w:rPr>
          <w:spacing w:val="-2"/>
          <w:w w:val="90"/>
        </w:rPr>
        <w:t> Informação</w:t>
      </w:r>
      <w:r>
        <w:rPr>
          <w:spacing w:val="-2"/>
          <w:w w:val="90"/>
        </w:rPr>
        <w:t> Conclusiva</w:t>
      </w:r>
      <w:r>
        <w:rPr>
          <w:spacing w:val="-2"/>
          <w:w w:val="90"/>
        </w:rPr>
        <w:t> n.º</w:t>
      </w:r>
      <w:r>
        <w:rPr>
          <w:spacing w:val="-2"/>
          <w:w w:val="90"/>
        </w:rPr>
        <w:t> 05/2023-DICREA,</w:t>
      </w:r>
      <w:r>
        <w:rPr>
          <w:spacing w:val="-2"/>
          <w:w w:val="90"/>
        </w:rPr>
        <w:t> Laudo</w:t>
      </w:r>
      <w:r>
        <w:rPr>
          <w:spacing w:val="-2"/>
          <w:w w:val="90"/>
        </w:rPr>
        <w:t> Técnico</w:t>
      </w:r>
      <w:r>
        <w:rPr>
          <w:spacing w:val="-2"/>
          <w:w w:val="90"/>
        </w:rPr>
        <w:t> n.</w:t>
      </w:r>
      <w:r>
        <w:rPr>
          <w:spacing w:val="-2"/>
          <w:w w:val="90"/>
        </w:rPr>
        <w:t> 11/2023-DICETI, </w:t>
      </w:r>
      <w:r>
        <w:rPr>
          <w:w w:val="85"/>
        </w:rPr>
        <w:t>Relatório Conclusivo n. 43/2024-DICAMI (fls. 3188/3231), Parecer Ministerial n. 1734/2024 e do decisório,</w:t>
      </w:r>
      <w:r>
        <w:rPr>
          <w:spacing w:val="-1"/>
          <w:w w:val="85"/>
        </w:rPr>
        <w:t> </w:t>
      </w:r>
      <w:r>
        <w:rPr>
          <w:w w:val="85"/>
        </w:rPr>
        <w:t>que: </w:t>
      </w:r>
      <w:r>
        <w:rPr>
          <w:rFonts w:ascii="Arial" w:hAnsi="Arial"/>
          <w:b/>
          <w:w w:val="85"/>
        </w:rPr>
        <w:t>10.2.1. </w:t>
      </w:r>
      <w:r>
        <w:rPr>
          <w:w w:val="85"/>
        </w:rPr>
        <w:t>cumpra o prazo de envio (mensal e anual) de todos os documentos requeridos nas Prestações de Contas Mensais e Anuais, conforme normativos desta Corte de Contas; </w:t>
      </w:r>
      <w:r>
        <w:rPr>
          <w:rFonts w:ascii="Arial" w:hAnsi="Arial"/>
          <w:b/>
          <w:w w:val="85"/>
        </w:rPr>
        <w:t>10.2.2. </w:t>
      </w:r>
      <w:r>
        <w:rPr>
          <w:w w:val="85"/>
        </w:rPr>
        <w:t>cumpra os prazos de envio ao TCE/AM e de publicação, inclusive</w:t>
      </w:r>
      <w:r>
        <w:rPr>
          <w:w w:val="85"/>
        </w:rPr>
        <w:t> no Portal da</w:t>
      </w:r>
      <w:r>
        <w:rPr>
          <w:w w:val="85"/>
        </w:rPr>
        <w:t> Transparência</w:t>
      </w:r>
      <w:r>
        <w:rPr>
          <w:w w:val="85"/>
        </w:rPr>
        <w:t> do</w:t>
      </w:r>
      <w:r>
        <w:rPr>
          <w:w w:val="85"/>
        </w:rPr>
        <w:t> RREO</w:t>
      </w:r>
      <w:r>
        <w:rPr>
          <w:w w:val="85"/>
        </w:rPr>
        <w:t> (bimestral) e</w:t>
      </w:r>
      <w:r>
        <w:rPr>
          <w:w w:val="85"/>
        </w:rPr>
        <w:t> do</w:t>
      </w:r>
      <w:r>
        <w:rPr>
          <w:w w:val="85"/>
        </w:rPr>
        <w:t> RGF</w:t>
      </w:r>
      <w:r>
        <w:rPr>
          <w:w w:val="85"/>
        </w:rPr>
        <w:t> (semestral</w:t>
      </w:r>
      <w:r>
        <w:rPr>
          <w:w w:val="85"/>
        </w:rPr>
        <w:t> ou</w:t>
      </w:r>
      <w:r>
        <w:rPr>
          <w:w w:val="85"/>
        </w:rPr>
        <w:t> quadrimestral) e demonstrativos contábeis;</w:t>
      </w:r>
      <w:r>
        <w:rPr>
          <w:spacing w:val="-3"/>
          <w:w w:val="85"/>
        </w:rPr>
        <w:t> </w:t>
      </w:r>
      <w:r>
        <w:rPr>
          <w:rFonts w:ascii="Arial" w:hAnsi="Arial"/>
          <w:b/>
          <w:w w:val="85"/>
        </w:rPr>
        <w:t>10.2.3.</w:t>
      </w:r>
      <w:r>
        <w:rPr>
          <w:rFonts w:ascii="Arial" w:hAnsi="Arial"/>
          <w:b/>
          <w:spacing w:val="-3"/>
          <w:w w:val="85"/>
        </w:rPr>
        <w:t> </w:t>
      </w:r>
      <w:r>
        <w:rPr>
          <w:w w:val="85"/>
        </w:rPr>
        <w:t>mantenha</w:t>
      </w:r>
      <w:r>
        <w:rPr>
          <w:spacing w:val="-4"/>
          <w:w w:val="85"/>
        </w:rPr>
        <w:t> </w:t>
      </w:r>
      <w:r>
        <w:rPr>
          <w:w w:val="85"/>
        </w:rPr>
        <w:t>funcionando</w:t>
      </w:r>
      <w:r>
        <w:rPr>
          <w:spacing w:val="-4"/>
          <w:w w:val="85"/>
        </w:rPr>
        <w:t> </w:t>
      </w:r>
      <w:r>
        <w:rPr>
          <w:w w:val="85"/>
        </w:rPr>
        <w:t>e</w:t>
      </w:r>
      <w:r>
        <w:rPr>
          <w:spacing w:val="-4"/>
          <w:w w:val="85"/>
        </w:rPr>
        <w:t> </w:t>
      </w:r>
      <w:r>
        <w:rPr>
          <w:w w:val="85"/>
        </w:rPr>
        <w:t>atualizado</w:t>
      </w:r>
      <w:r>
        <w:rPr>
          <w:spacing w:val="-5"/>
          <w:w w:val="85"/>
        </w:rPr>
        <w:t> </w:t>
      </w:r>
      <w:r>
        <w:rPr>
          <w:w w:val="85"/>
        </w:rPr>
        <w:t>o</w:t>
      </w:r>
      <w:r>
        <w:rPr>
          <w:spacing w:val="-4"/>
          <w:w w:val="85"/>
        </w:rPr>
        <w:t> </w:t>
      </w:r>
      <w:r>
        <w:rPr>
          <w:w w:val="85"/>
        </w:rPr>
        <w:t>Portal</w:t>
      </w:r>
      <w:r>
        <w:rPr>
          <w:spacing w:val="-4"/>
          <w:w w:val="85"/>
        </w:rPr>
        <w:t> </w:t>
      </w:r>
      <w:r>
        <w:rPr>
          <w:w w:val="85"/>
        </w:rPr>
        <w:t>de</w:t>
      </w:r>
      <w:r>
        <w:rPr>
          <w:spacing w:val="-4"/>
          <w:w w:val="85"/>
        </w:rPr>
        <w:t> </w:t>
      </w:r>
      <w:r>
        <w:rPr>
          <w:w w:val="85"/>
        </w:rPr>
        <w:t>Transparência</w:t>
      </w:r>
      <w:r>
        <w:rPr>
          <w:spacing w:val="-5"/>
          <w:w w:val="85"/>
        </w:rPr>
        <w:t> </w:t>
      </w:r>
      <w:r>
        <w:rPr>
          <w:w w:val="85"/>
        </w:rPr>
        <w:t>da</w:t>
      </w:r>
      <w:r>
        <w:rPr>
          <w:spacing w:val="-4"/>
          <w:w w:val="85"/>
        </w:rPr>
        <w:t> </w:t>
      </w:r>
      <w:r>
        <w:rPr>
          <w:w w:val="85"/>
        </w:rPr>
        <w:t>Prefeitura</w:t>
      </w:r>
      <w:r>
        <w:rPr>
          <w:spacing w:val="-4"/>
          <w:w w:val="85"/>
        </w:rPr>
        <w:t> </w:t>
      </w:r>
      <w:r>
        <w:rPr>
          <w:w w:val="85"/>
        </w:rPr>
        <w:t>Municipal</w:t>
      </w:r>
      <w:r>
        <w:rPr>
          <w:spacing w:val="-5"/>
          <w:w w:val="85"/>
        </w:rPr>
        <w:t> </w:t>
      </w:r>
      <w:r>
        <w:rPr>
          <w:w w:val="85"/>
        </w:rPr>
        <w:t>de</w:t>
      </w:r>
      <w:r>
        <w:rPr>
          <w:spacing w:val="-5"/>
          <w:w w:val="85"/>
        </w:rPr>
        <w:t> </w:t>
      </w:r>
      <w:r>
        <w:rPr>
          <w:w w:val="85"/>
        </w:rPr>
        <w:t>Itacoatiara, </w:t>
      </w:r>
      <w:r>
        <w:rPr>
          <w:w w:val="80"/>
        </w:rPr>
        <w:t>com</w:t>
      </w:r>
      <w:r>
        <w:rPr/>
        <w:t> </w:t>
      </w:r>
      <w:r>
        <w:rPr>
          <w:w w:val="80"/>
        </w:rPr>
        <w:t>divulgação</w:t>
      </w:r>
      <w:r>
        <w:rPr/>
        <w:t> </w:t>
      </w:r>
      <w:r>
        <w:rPr>
          <w:w w:val="80"/>
        </w:rPr>
        <w:t>em</w:t>
      </w:r>
      <w:r>
        <w:rPr/>
        <w:t> </w:t>
      </w:r>
      <w:r>
        <w:rPr>
          <w:w w:val="80"/>
        </w:rPr>
        <w:t>tempo</w:t>
      </w:r>
      <w:r>
        <w:rPr/>
        <w:t> </w:t>
      </w:r>
      <w:r>
        <w:rPr>
          <w:w w:val="80"/>
        </w:rPr>
        <w:t>real</w:t>
      </w:r>
      <w:r>
        <w:rPr/>
        <w:t> </w:t>
      </w:r>
      <w:r>
        <w:rPr>
          <w:w w:val="80"/>
        </w:rPr>
        <w:t>das</w:t>
      </w:r>
      <w:r>
        <w:rPr/>
        <w:t> </w:t>
      </w:r>
      <w:r>
        <w:rPr>
          <w:w w:val="80"/>
        </w:rPr>
        <w:t>informações de</w:t>
      </w:r>
      <w:r>
        <w:rPr/>
        <w:t> </w:t>
      </w:r>
      <w:r>
        <w:rPr>
          <w:w w:val="80"/>
        </w:rPr>
        <w:t>interesse</w:t>
      </w:r>
      <w:r>
        <w:rPr/>
        <w:t> </w:t>
      </w:r>
      <w:r>
        <w:rPr>
          <w:w w:val="80"/>
        </w:rPr>
        <w:t>coletivo ou</w:t>
      </w:r>
      <w:r>
        <w:rPr/>
        <w:t> </w:t>
      </w:r>
      <w:r>
        <w:rPr>
          <w:w w:val="80"/>
        </w:rPr>
        <w:t>geral,</w:t>
      </w:r>
      <w:r>
        <w:rPr/>
        <w:t> </w:t>
      </w:r>
      <w:r>
        <w:rPr>
          <w:w w:val="80"/>
        </w:rPr>
        <w:t>conforme</w:t>
      </w:r>
      <w:r>
        <w:rPr/>
        <w:t> </w:t>
      </w:r>
      <w:r>
        <w:rPr>
          <w:w w:val="80"/>
        </w:rPr>
        <w:t>dispõe</w:t>
      </w:r>
      <w:r>
        <w:rPr/>
        <w:t> </w:t>
      </w:r>
      <w:r>
        <w:rPr>
          <w:w w:val="80"/>
        </w:rPr>
        <w:t>o</w:t>
      </w:r>
      <w:r>
        <w:rPr/>
        <w:t> </w:t>
      </w:r>
      <w:r>
        <w:rPr>
          <w:w w:val="80"/>
        </w:rPr>
        <w:t>art. 8º,</w:t>
      </w:r>
      <w:r>
        <w:rPr/>
        <w:t> </w:t>
      </w:r>
      <w:r>
        <w:rPr>
          <w:w w:val="80"/>
        </w:rPr>
        <w:t>§§</w:t>
      </w:r>
      <w:r>
        <w:rPr/>
        <w:t> </w:t>
      </w:r>
      <w:r>
        <w:rPr>
          <w:w w:val="80"/>
        </w:rPr>
        <w:t>2º</w:t>
      </w:r>
      <w:r>
        <w:rPr/>
        <w:t> </w:t>
      </w:r>
      <w:r>
        <w:rPr>
          <w:w w:val="80"/>
        </w:rPr>
        <w:t>e</w:t>
      </w:r>
      <w:r>
        <w:rPr/>
        <w:t> </w:t>
      </w:r>
      <w:r>
        <w:rPr>
          <w:w w:val="80"/>
        </w:rPr>
        <w:t>4º</w:t>
      </w:r>
      <w:r>
        <w:rPr/>
        <w:t> </w:t>
      </w:r>
      <w:r>
        <w:rPr>
          <w:w w:val="80"/>
        </w:rPr>
        <w:t>da</w:t>
      </w:r>
      <w:r>
        <w:rPr/>
        <w:t> </w:t>
      </w:r>
      <w:r>
        <w:rPr>
          <w:w w:val="80"/>
        </w:rPr>
        <w:t>Lei </w:t>
      </w:r>
      <w:r>
        <w:rPr>
          <w:w w:val="85"/>
        </w:rPr>
        <w:t>n.º 12.527/2012; </w:t>
      </w:r>
      <w:r>
        <w:rPr>
          <w:rFonts w:ascii="Arial" w:hAnsi="Arial"/>
          <w:b/>
          <w:w w:val="85"/>
        </w:rPr>
        <w:t>10.2.4. </w:t>
      </w:r>
      <w:r>
        <w:rPr>
          <w:w w:val="85"/>
        </w:rPr>
        <w:t>cumpra o que determina a Lei de Responsabilidade Fiscal</w:t>
      </w:r>
      <w:r>
        <w:rPr>
          <w:w w:val="85"/>
        </w:rPr>
        <w:t> – LRF, no tocante ao limite com </w:t>
      </w:r>
      <w:r>
        <w:rPr>
          <w:spacing w:val="-2"/>
          <w:w w:val="85"/>
        </w:rPr>
        <w:t>Pessoal de 54%; </w:t>
      </w:r>
      <w:r>
        <w:rPr>
          <w:rFonts w:ascii="Arial" w:hAnsi="Arial"/>
          <w:b/>
          <w:spacing w:val="-2"/>
          <w:w w:val="85"/>
        </w:rPr>
        <w:t>10.2.5. </w:t>
      </w:r>
      <w:r>
        <w:rPr>
          <w:spacing w:val="-2"/>
          <w:w w:val="85"/>
        </w:rPr>
        <w:t>atente quanto ao pagamento de pessoal relativas ao Fundo de Manutenção e Desenvolvimento </w:t>
      </w:r>
      <w:r>
        <w:rPr>
          <w:w w:val="85"/>
        </w:rPr>
        <w:t>do</w:t>
      </w:r>
      <w:r>
        <w:rPr>
          <w:spacing w:val="-7"/>
          <w:w w:val="85"/>
        </w:rPr>
        <w:t> </w:t>
      </w:r>
      <w:r>
        <w:rPr>
          <w:w w:val="85"/>
        </w:rPr>
        <w:t>Ensino</w:t>
      </w:r>
      <w:r>
        <w:rPr>
          <w:spacing w:val="-7"/>
          <w:w w:val="85"/>
        </w:rPr>
        <w:t> </w:t>
      </w:r>
      <w:r>
        <w:rPr>
          <w:w w:val="85"/>
        </w:rPr>
        <w:t>Fundamental</w:t>
      </w:r>
      <w:r>
        <w:rPr>
          <w:spacing w:val="-6"/>
          <w:w w:val="85"/>
        </w:rPr>
        <w:t> </w:t>
      </w:r>
      <w:r>
        <w:rPr>
          <w:w w:val="85"/>
        </w:rPr>
        <w:t>e</w:t>
      </w:r>
      <w:r>
        <w:rPr>
          <w:spacing w:val="-7"/>
          <w:w w:val="85"/>
        </w:rPr>
        <w:t> </w:t>
      </w:r>
      <w:r>
        <w:rPr>
          <w:w w:val="85"/>
        </w:rPr>
        <w:t>de</w:t>
      </w:r>
      <w:r>
        <w:rPr>
          <w:spacing w:val="-7"/>
          <w:w w:val="85"/>
        </w:rPr>
        <w:t> </w:t>
      </w:r>
      <w:r>
        <w:rPr>
          <w:w w:val="85"/>
        </w:rPr>
        <w:t>Valorização</w:t>
      </w:r>
      <w:r>
        <w:rPr>
          <w:spacing w:val="-6"/>
          <w:w w:val="85"/>
        </w:rPr>
        <w:t> </w:t>
      </w:r>
      <w:r>
        <w:rPr>
          <w:w w:val="85"/>
        </w:rPr>
        <w:t>do</w:t>
      </w:r>
      <w:r>
        <w:rPr>
          <w:spacing w:val="-7"/>
          <w:w w:val="85"/>
        </w:rPr>
        <w:t> </w:t>
      </w:r>
      <w:r>
        <w:rPr>
          <w:w w:val="85"/>
        </w:rPr>
        <w:t>Magistério</w:t>
      </w:r>
      <w:r>
        <w:rPr>
          <w:spacing w:val="-7"/>
          <w:w w:val="85"/>
        </w:rPr>
        <w:t> </w:t>
      </w:r>
      <w:r>
        <w:rPr>
          <w:w w:val="85"/>
        </w:rPr>
        <w:t>-</w:t>
      </w:r>
      <w:r>
        <w:rPr>
          <w:spacing w:val="-7"/>
          <w:w w:val="85"/>
        </w:rPr>
        <w:t> </w:t>
      </w:r>
      <w:r>
        <w:rPr>
          <w:w w:val="85"/>
        </w:rPr>
        <w:t>FUNDEB,</w:t>
      </w:r>
      <w:r>
        <w:rPr>
          <w:spacing w:val="-6"/>
          <w:w w:val="85"/>
        </w:rPr>
        <w:t> </w:t>
      </w:r>
      <w:r>
        <w:rPr>
          <w:w w:val="85"/>
        </w:rPr>
        <w:t>aprovação</w:t>
      </w:r>
      <w:r>
        <w:rPr>
          <w:spacing w:val="-7"/>
          <w:w w:val="85"/>
        </w:rPr>
        <w:t> </w:t>
      </w:r>
      <w:r>
        <w:rPr>
          <w:w w:val="85"/>
        </w:rPr>
        <w:t>pelo</w:t>
      </w:r>
      <w:r>
        <w:rPr>
          <w:spacing w:val="-7"/>
          <w:w w:val="85"/>
        </w:rPr>
        <w:t> </w:t>
      </w:r>
      <w:r>
        <w:rPr>
          <w:w w:val="85"/>
        </w:rPr>
        <w:t>Conselho</w:t>
      </w:r>
      <w:r>
        <w:rPr>
          <w:spacing w:val="-6"/>
          <w:w w:val="85"/>
        </w:rPr>
        <w:t> </w:t>
      </w:r>
      <w:r>
        <w:rPr>
          <w:w w:val="85"/>
        </w:rPr>
        <w:t>Municipal</w:t>
      </w:r>
      <w:r>
        <w:rPr>
          <w:spacing w:val="-7"/>
          <w:w w:val="85"/>
        </w:rPr>
        <w:t> </w:t>
      </w:r>
      <w:r>
        <w:rPr>
          <w:w w:val="85"/>
        </w:rPr>
        <w:t>à</w:t>
      </w:r>
      <w:r>
        <w:rPr>
          <w:spacing w:val="-7"/>
          <w:w w:val="85"/>
        </w:rPr>
        <w:t> </w:t>
      </w:r>
      <w:r>
        <w:rPr>
          <w:w w:val="85"/>
        </w:rPr>
        <w:t>aplicação</w:t>
      </w:r>
      <w:r>
        <w:rPr>
          <w:spacing w:val="-6"/>
          <w:w w:val="85"/>
        </w:rPr>
        <w:t> </w:t>
      </w:r>
      <w:r>
        <w:rPr>
          <w:w w:val="85"/>
        </w:rPr>
        <w:t>dos </w:t>
      </w:r>
      <w:r>
        <w:rPr>
          <w:w w:val="80"/>
        </w:rPr>
        <w:t>recursos;</w:t>
      </w:r>
      <w:r>
        <w:rPr/>
        <w:t> </w:t>
      </w:r>
      <w:r>
        <w:rPr>
          <w:rFonts w:ascii="Arial" w:hAnsi="Arial"/>
          <w:b/>
          <w:w w:val="80"/>
        </w:rPr>
        <w:t>10.3.</w:t>
      </w:r>
      <w:r>
        <w:rPr>
          <w:rFonts w:ascii="Arial" w:hAnsi="Arial"/>
          <w:b/>
        </w:rPr>
        <w:t> </w:t>
      </w:r>
      <w:r>
        <w:rPr>
          <w:rFonts w:ascii="Arial" w:hAnsi="Arial"/>
          <w:b/>
          <w:w w:val="80"/>
        </w:rPr>
        <w:t>Determinar</w:t>
      </w:r>
      <w:r>
        <w:rPr>
          <w:rFonts w:ascii="Arial" w:hAnsi="Arial"/>
          <w:b/>
        </w:rPr>
        <w:t> </w:t>
      </w:r>
      <w:r>
        <w:rPr>
          <w:w w:val="80"/>
        </w:rPr>
        <w:t>à</w:t>
      </w:r>
      <w:r>
        <w:rPr/>
        <w:t> </w:t>
      </w:r>
      <w:r>
        <w:rPr>
          <w:w w:val="80"/>
        </w:rPr>
        <w:t>Secretaria</w:t>
      </w:r>
      <w:r>
        <w:rPr/>
        <w:t> </w:t>
      </w:r>
      <w:r>
        <w:rPr>
          <w:w w:val="80"/>
        </w:rPr>
        <w:t>de</w:t>
      </w:r>
      <w:r>
        <w:rPr/>
        <w:t> </w:t>
      </w:r>
      <w:r>
        <w:rPr>
          <w:w w:val="80"/>
        </w:rPr>
        <w:t>Controle</w:t>
      </w:r>
      <w:r>
        <w:rPr/>
        <w:t> </w:t>
      </w:r>
      <w:r>
        <w:rPr>
          <w:w w:val="80"/>
        </w:rPr>
        <w:t>Externo</w:t>
      </w:r>
      <w:r>
        <w:rPr/>
        <w:t> </w:t>
      </w:r>
      <w:r>
        <w:rPr>
          <w:w w:val="80"/>
        </w:rPr>
        <w:t>–</w:t>
      </w:r>
      <w:r>
        <w:rPr/>
        <w:t> </w:t>
      </w:r>
      <w:r>
        <w:rPr>
          <w:w w:val="80"/>
        </w:rPr>
        <w:t>SECEX</w:t>
      </w:r>
      <w:r>
        <w:rPr/>
        <w:t> </w:t>
      </w:r>
      <w:r>
        <w:rPr>
          <w:w w:val="80"/>
        </w:rPr>
        <w:t>que</w:t>
      </w:r>
      <w:r>
        <w:rPr/>
        <w:t> </w:t>
      </w:r>
      <w:r>
        <w:rPr>
          <w:w w:val="80"/>
        </w:rPr>
        <w:t>adote</w:t>
      </w:r>
      <w:r>
        <w:rPr/>
        <w:t> </w:t>
      </w:r>
      <w:r>
        <w:rPr>
          <w:w w:val="80"/>
        </w:rPr>
        <w:t>as</w:t>
      </w:r>
      <w:r>
        <w:rPr/>
        <w:t> </w:t>
      </w:r>
      <w:r>
        <w:rPr>
          <w:w w:val="80"/>
        </w:rPr>
        <w:t>medidas</w:t>
      </w:r>
      <w:r>
        <w:rPr/>
        <w:t> </w:t>
      </w:r>
      <w:r>
        <w:rPr>
          <w:w w:val="80"/>
        </w:rPr>
        <w:t>necessárias</w:t>
      </w:r>
      <w:r>
        <w:rPr/>
        <w:t> </w:t>
      </w:r>
      <w:r>
        <w:rPr>
          <w:w w:val="80"/>
        </w:rPr>
        <w:t>para</w:t>
      </w:r>
      <w:r>
        <w:rPr/>
        <w:t> </w:t>
      </w:r>
      <w:r>
        <w:rPr>
          <w:w w:val="80"/>
        </w:rPr>
        <w:t>autuação </w:t>
      </w:r>
      <w:r>
        <w:rPr>
          <w:w w:val="85"/>
        </w:rPr>
        <w:t>do</w:t>
      </w:r>
      <w:r>
        <w:rPr>
          <w:spacing w:val="-4"/>
          <w:w w:val="85"/>
        </w:rPr>
        <w:t> </w:t>
      </w:r>
      <w:r>
        <w:rPr>
          <w:w w:val="85"/>
        </w:rPr>
        <w:t>processo</w:t>
      </w:r>
      <w:r>
        <w:rPr>
          <w:spacing w:val="-5"/>
          <w:w w:val="85"/>
        </w:rPr>
        <w:t> </w:t>
      </w:r>
      <w:r>
        <w:rPr>
          <w:w w:val="85"/>
        </w:rPr>
        <w:t>de</w:t>
      </w:r>
      <w:r>
        <w:rPr>
          <w:spacing w:val="-4"/>
          <w:w w:val="85"/>
        </w:rPr>
        <w:t> </w:t>
      </w:r>
      <w:r>
        <w:rPr>
          <w:w w:val="85"/>
        </w:rPr>
        <w:t>Fiscalização</w:t>
      </w:r>
      <w:r>
        <w:rPr>
          <w:spacing w:val="-4"/>
          <w:w w:val="85"/>
        </w:rPr>
        <w:t> </w:t>
      </w:r>
      <w:r>
        <w:rPr>
          <w:w w:val="85"/>
        </w:rPr>
        <w:t>de</w:t>
      </w:r>
      <w:r>
        <w:rPr>
          <w:spacing w:val="-5"/>
          <w:w w:val="85"/>
        </w:rPr>
        <w:t> </w:t>
      </w:r>
      <w:r>
        <w:rPr>
          <w:w w:val="85"/>
        </w:rPr>
        <w:t>Atos</w:t>
      </w:r>
      <w:r>
        <w:rPr>
          <w:spacing w:val="-6"/>
          <w:w w:val="85"/>
        </w:rPr>
        <w:t> </w:t>
      </w:r>
      <w:r>
        <w:rPr>
          <w:w w:val="85"/>
        </w:rPr>
        <w:t>de</w:t>
      </w:r>
      <w:r>
        <w:rPr>
          <w:spacing w:val="-5"/>
          <w:w w:val="85"/>
        </w:rPr>
        <w:t> </w:t>
      </w:r>
      <w:r>
        <w:rPr>
          <w:w w:val="85"/>
        </w:rPr>
        <w:t>Gestão,</w:t>
      </w:r>
      <w:r>
        <w:rPr>
          <w:spacing w:val="-6"/>
          <w:w w:val="85"/>
        </w:rPr>
        <w:t> </w:t>
      </w:r>
      <w:r>
        <w:rPr>
          <w:w w:val="85"/>
        </w:rPr>
        <w:t>que</w:t>
      </w:r>
      <w:r>
        <w:rPr>
          <w:spacing w:val="-5"/>
          <w:w w:val="85"/>
        </w:rPr>
        <w:t> </w:t>
      </w:r>
      <w:r>
        <w:rPr>
          <w:w w:val="85"/>
        </w:rPr>
        <w:t>deverá</w:t>
      </w:r>
      <w:r>
        <w:rPr>
          <w:spacing w:val="-4"/>
          <w:w w:val="85"/>
        </w:rPr>
        <w:t> </w:t>
      </w:r>
      <w:r>
        <w:rPr>
          <w:w w:val="85"/>
        </w:rPr>
        <w:t>ser</w:t>
      </w:r>
      <w:r>
        <w:rPr>
          <w:spacing w:val="-5"/>
          <w:w w:val="85"/>
        </w:rPr>
        <w:t> </w:t>
      </w:r>
      <w:r>
        <w:rPr>
          <w:w w:val="85"/>
        </w:rPr>
        <w:t>devidamente</w:t>
      </w:r>
      <w:r>
        <w:rPr>
          <w:spacing w:val="-3"/>
          <w:w w:val="85"/>
        </w:rPr>
        <w:t> </w:t>
      </w:r>
      <w:r>
        <w:rPr>
          <w:w w:val="85"/>
        </w:rPr>
        <w:t>instruído</w:t>
      </w:r>
      <w:r>
        <w:rPr>
          <w:spacing w:val="-4"/>
          <w:w w:val="85"/>
        </w:rPr>
        <w:t> </w:t>
      </w:r>
      <w:r>
        <w:rPr>
          <w:w w:val="85"/>
        </w:rPr>
        <w:t>com</w:t>
      </w:r>
      <w:r>
        <w:rPr>
          <w:spacing w:val="-5"/>
          <w:w w:val="85"/>
        </w:rPr>
        <w:t> </w:t>
      </w:r>
      <w:r>
        <w:rPr>
          <w:w w:val="85"/>
        </w:rPr>
        <w:t>a</w:t>
      </w:r>
      <w:r>
        <w:rPr>
          <w:spacing w:val="-5"/>
          <w:w w:val="85"/>
        </w:rPr>
        <w:t> </w:t>
      </w:r>
      <w:r>
        <w:rPr>
          <w:w w:val="85"/>
        </w:rPr>
        <w:t>documentação</w:t>
      </w:r>
      <w:r>
        <w:rPr>
          <w:spacing w:val="-4"/>
          <w:w w:val="85"/>
        </w:rPr>
        <w:t> </w:t>
      </w:r>
      <w:r>
        <w:rPr>
          <w:w w:val="85"/>
        </w:rPr>
        <w:t>constante </w:t>
      </w:r>
      <w:r>
        <w:rPr>
          <w:w w:val="90"/>
        </w:rPr>
        <w:t>destes</w:t>
      </w:r>
      <w:r>
        <w:rPr>
          <w:spacing w:val="-6"/>
          <w:w w:val="90"/>
        </w:rPr>
        <w:t> </w:t>
      </w:r>
      <w:r>
        <w:rPr>
          <w:w w:val="90"/>
        </w:rPr>
        <w:t>autos,</w:t>
      </w:r>
      <w:r>
        <w:rPr>
          <w:spacing w:val="-6"/>
          <w:w w:val="90"/>
        </w:rPr>
        <w:t> </w:t>
      </w:r>
      <w:r>
        <w:rPr>
          <w:w w:val="90"/>
        </w:rPr>
        <w:t>respeitando</w:t>
      </w:r>
      <w:r>
        <w:rPr>
          <w:spacing w:val="-6"/>
          <w:w w:val="90"/>
        </w:rPr>
        <w:t> </w:t>
      </w:r>
      <w:r>
        <w:rPr>
          <w:w w:val="90"/>
        </w:rPr>
        <w:t>a</w:t>
      </w:r>
      <w:r>
        <w:rPr>
          <w:spacing w:val="-4"/>
          <w:w w:val="90"/>
        </w:rPr>
        <w:t> </w:t>
      </w:r>
      <w:r>
        <w:rPr>
          <w:w w:val="90"/>
        </w:rPr>
        <w:t>competência</w:t>
      </w:r>
      <w:r>
        <w:rPr>
          <w:spacing w:val="-6"/>
          <w:w w:val="90"/>
        </w:rPr>
        <w:t> </w:t>
      </w:r>
      <w:r>
        <w:rPr>
          <w:w w:val="90"/>
        </w:rPr>
        <w:t>de</w:t>
      </w:r>
      <w:r>
        <w:rPr>
          <w:spacing w:val="-4"/>
          <w:w w:val="90"/>
        </w:rPr>
        <w:t> </w:t>
      </w:r>
      <w:r>
        <w:rPr>
          <w:w w:val="90"/>
        </w:rPr>
        <w:t>cada</w:t>
      </w:r>
      <w:r>
        <w:rPr>
          <w:spacing w:val="-5"/>
          <w:w w:val="90"/>
        </w:rPr>
        <w:t> </w:t>
      </w:r>
      <w:r>
        <w:rPr>
          <w:w w:val="90"/>
        </w:rPr>
        <w:t>órgão</w:t>
      </w:r>
      <w:r>
        <w:rPr>
          <w:spacing w:val="-5"/>
          <w:w w:val="90"/>
        </w:rPr>
        <w:t> </w:t>
      </w:r>
      <w:r>
        <w:rPr>
          <w:w w:val="90"/>
        </w:rPr>
        <w:t>técnico,</w:t>
      </w:r>
      <w:r>
        <w:rPr>
          <w:spacing w:val="-6"/>
          <w:w w:val="90"/>
        </w:rPr>
        <w:t> </w:t>
      </w:r>
      <w:r>
        <w:rPr>
          <w:w w:val="90"/>
        </w:rPr>
        <w:t>a</w:t>
      </w:r>
      <w:r>
        <w:rPr>
          <w:spacing w:val="-4"/>
          <w:w w:val="90"/>
        </w:rPr>
        <w:t> </w:t>
      </w:r>
      <w:r>
        <w:rPr>
          <w:w w:val="90"/>
        </w:rPr>
        <w:t>fim</w:t>
      </w:r>
      <w:r>
        <w:rPr>
          <w:spacing w:val="-6"/>
          <w:w w:val="90"/>
        </w:rPr>
        <w:t> </w:t>
      </w:r>
      <w:r>
        <w:rPr>
          <w:w w:val="90"/>
        </w:rPr>
        <w:t>de</w:t>
      </w:r>
      <w:r>
        <w:rPr>
          <w:spacing w:val="-6"/>
          <w:w w:val="90"/>
        </w:rPr>
        <w:t> </w:t>
      </w:r>
      <w:r>
        <w:rPr>
          <w:w w:val="90"/>
        </w:rPr>
        <w:t>que</w:t>
      </w:r>
      <w:r>
        <w:rPr>
          <w:spacing w:val="-5"/>
          <w:w w:val="90"/>
        </w:rPr>
        <w:t> </w:t>
      </w:r>
      <w:r>
        <w:rPr>
          <w:w w:val="90"/>
        </w:rPr>
        <w:t>o</w:t>
      </w:r>
      <w:r>
        <w:rPr>
          <w:spacing w:val="-4"/>
          <w:w w:val="90"/>
        </w:rPr>
        <w:t> </w:t>
      </w:r>
      <w:r>
        <w:rPr>
          <w:w w:val="90"/>
        </w:rPr>
        <w:t>Tribunal</w:t>
      </w:r>
      <w:r>
        <w:rPr>
          <w:spacing w:val="-6"/>
          <w:w w:val="90"/>
        </w:rPr>
        <w:t> </w:t>
      </w:r>
      <w:r>
        <w:rPr>
          <w:w w:val="90"/>
        </w:rPr>
        <w:t>de</w:t>
      </w:r>
      <w:r>
        <w:rPr>
          <w:spacing w:val="-4"/>
          <w:w w:val="90"/>
        </w:rPr>
        <w:t> </w:t>
      </w:r>
      <w:r>
        <w:rPr>
          <w:w w:val="90"/>
        </w:rPr>
        <w:t>Contas</w:t>
      </w:r>
      <w:r>
        <w:rPr>
          <w:spacing w:val="-5"/>
          <w:w w:val="90"/>
        </w:rPr>
        <w:t> </w:t>
      </w:r>
      <w:r>
        <w:rPr>
          <w:w w:val="90"/>
        </w:rPr>
        <w:t>do</w:t>
      </w:r>
      <w:r>
        <w:rPr>
          <w:spacing w:val="-5"/>
          <w:w w:val="90"/>
        </w:rPr>
        <w:t> </w:t>
      </w:r>
      <w:r>
        <w:rPr>
          <w:w w:val="90"/>
        </w:rPr>
        <w:t>Estado</w:t>
      </w:r>
      <w:r>
        <w:rPr>
          <w:spacing w:val="-6"/>
          <w:w w:val="90"/>
        </w:rPr>
        <w:t> </w:t>
      </w:r>
      <w:r>
        <w:rPr>
          <w:w w:val="90"/>
        </w:rPr>
        <w:t>do Amazonas</w:t>
      </w:r>
      <w:r>
        <w:rPr>
          <w:w w:val="90"/>
        </w:rPr>
        <w:t> aprecie</w:t>
      </w:r>
      <w:r>
        <w:rPr>
          <w:w w:val="90"/>
        </w:rPr>
        <w:t> as</w:t>
      </w:r>
      <w:r>
        <w:rPr>
          <w:w w:val="90"/>
        </w:rPr>
        <w:t> irregularidades</w:t>
      </w:r>
      <w:r>
        <w:rPr>
          <w:w w:val="90"/>
        </w:rPr>
        <w:t> identificadas</w:t>
      </w:r>
      <w:r>
        <w:rPr>
          <w:w w:val="90"/>
        </w:rPr>
        <w:t> nas</w:t>
      </w:r>
      <w:r>
        <w:rPr>
          <w:w w:val="90"/>
        </w:rPr>
        <w:t> Contas</w:t>
      </w:r>
      <w:r>
        <w:rPr>
          <w:w w:val="90"/>
        </w:rPr>
        <w:t> de</w:t>
      </w:r>
      <w:r>
        <w:rPr>
          <w:w w:val="90"/>
        </w:rPr>
        <w:t> Gestão</w:t>
      </w:r>
      <w:r>
        <w:rPr>
          <w:w w:val="90"/>
        </w:rPr>
        <w:t> do</w:t>
      </w:r>
      <w:r>
        <w:rPr>
          <w:w w:val="90"/>
        </w:rPr>
        <w:t> Sr.</w:t>
      </w:r>
      <w:r>
        <w:rPr>
          <w:w w:val="90"/>
        </w:rPr>
        <w:t> Mário</w:t>
      </w:r>
      <w:r>
        <w:rPr>
          <w:w w:val="90"/>
        </w:rPr>
        <w:t> Jorge</w:t>
      </w:r>
      <w:r>
        <w:rPr>
          <w:w w:val="90"/>
        </w:rPr>
        <w:t> Bouez</w:t>
      </w:r>
      <w:r>
        <w:rPr>
          <w:w w:val="90"/>
        </w:rPr>
        <w:t> Abrahim, </w:t>
      </w:r>
      <w:r>
        <w:rPr>
          <w:spacing w:val="-2"/>
          <w:w w:val="85"/>
        </w:rPr>
        <w:t>discriminadas nos Laudos Técnicos da DICOP, da DICAMI e no Parecer Ministerial, considerando as observações feitas </w:t>
      </w:r>
      <w:r>
        <w:rPr>
          <w:w w:val="85"/>
        </w:rPr>
        <w:t>por</w:t>
      </w:r>
      <w:r>
        <w:rPr>
          <w:spacing w:val="-7"/>
          <w:w w:val="85"/>
        </w:rPr>
        <w:t> </w:t>
      </w:r>
      <w:r>
        <w:rPr>
          <w:w w:val="85"/>
        </w:rPr>
        <w:t>este</w:t>
      </w:r>
      <w:r>
        <w:rPr>
          <w:spacing w:val="-7"/>
          <w:w w:val="85"/>
        </w:rPr>
        <w:t> </w:t>
      </w:r>
      <w:r>
        <w:rPr>
          <w:w w:val="85"/>
        </w:rPr>
        <w:t>Relator</w:t>
      </w:r>
      <w:r>
        <w:rPr>
          <w:spacing w:val="-6"/>
          <w:w w:val="85"/>
        </w:rPr>
        <w:t> </w:t>
      </w:r>
      <w:r>
        <w:rPr>
          <w:w w:val="85"/>
        </w:rPr>
        <w:t>tocante</w:t>
      </w:r>
      <w:r>
        <w:rPr>
          <w:spacing w:val="-7"/>
          <w:w w:val="85"/>
        </w:rPr>
        <w:t> </w:t>
      </w:r>
      <w:r>
        <w:rPr>
          <w:w w:val="85"/>
        </w:rPr>
        <w:t>aos</w:t>
      </w:r>
      <w:r>
        <w:rPr>
          <w:spacing w:val="-7"/>
          <w:w w:val="85"/>
        </w:rPr>
        <w:t> </w:t>
      </w:r>
      <w:r>
        <w:rPr>
          <w:w w:val="85"/>
        </w:rPr>
        <w:t>atos</w:t>
      </w:r>
      <w:r>
        <w:rPr>
          <w:spacing w:val="-6"/>
          <w:w w:val="85"/>
        </w:rPr>
        <w:t> </w:t>
      </w:r>
      <w:r>
        <w:rPr>
          <w:w w:val="85"/>
        </w:rPr>
        <w:t>de</w:t>
      </w:r>
      <w:r>
        <w:rPr>
          <w:spacing w:val="-7"/>
          <w:w w:val="85"/>
        </w:rPr>
        <w:t> </w:t>
      </w:r>
      <w:r>
        <w:rPr>
          <w:w w:val="85"/>
        </w:rPr>
        <w:t>gestão;</w:t>
      </w:r>
      <w:r>
        <w:rPr>
          <w:spacing w:val="-7"/>
          <w:w w:val="85"/>
        </w:rPr>
        <w:t> </w:t>
      </w:r>
      <w:r>
        <w:rPr>
          <w:rFonts w:ascii="Arial" w:hAnsi="Arial"/>
          <w:b/>
          <w:w w:val="85"/>
        </w:rPr>
        <w:t>10.4.</w:t>
      </w:r>
      <w:r>
        <w:rPr>
          <w:rFonts w:ascii="Arial" w:hAnsi="Arial"/>
          <w:b/>
          <w:spacing w:val="-7"/>
          <w:w w:val="85"/>
        </w:rPr>
        <w:t> </w:t>
      </w:r>
      <w:r>
        <w:rPr>
          <w:rFonts w:ascii="Arial" w:hAnsi="Arial"/>
          <w:b/>
          <w:w w:val="85"/>
        </w:rPr>
        <w:t>Determinar</w:t>
      </w:r>
      <w:r>
        <w:rPr>
          <w:rFonts w:ascii="Arial" w:hAnsi="Arial"/>
          <w:b/>
          <w:spacing w:val="-6"/>
          <w:w w:val="85"/>
        </w:rPr>
        <w:t> </w:t>
      </w:r>
      <w:r>
        <w:rPr>
          <w:w w:val="85"/>
        </w:rPr>
        <w:t>à</w:t>
      </w:r>
      <w:r>
        <w:rPr>
          <w:spacing w:val="-7"/>
          <w:w w:val="85"/>
        </w:rPr>
        <w:t> </w:t>
      </w:r>
      <w:r>
        <w:rPr>
          <w:w w:val="85"/>
        </w:rPr>
        <w:t>Secretaria</w:t>
      </w:r>
      <w:r>
        <w:rPr>
          <w:spacing w:val="-7"/>
          <w:w w:val="85"/>
        </w:rPr>
        <w:t> </w:t>
      </w:r>
      <w:r>
        <w:rPr>
          <w:w w:val="85"/>
        </w:rPr>
        <w:t>do</w:t>
      </w:r>
      <w:r>
        <w:rPr>
          <w:spacing w:val="-6"/>
          <w:w w:val="85"/>
        </w:rPr>
        <w:t> </w:t>
      </w:r>
      <w:r>
        <w:rPr>
          <w:w w:val="85"/>
        </w:rPr>
        <w:t>Tribunal</w:t>
      </w:r>
      <w:r>
        <w:rPr>
          <w:spacing w:val="-7"/>
          <w:w w:val="85"/>
        </w:rPr>
        <w:t> </w:t>
      </w:r>
      <w:r>
        <w:rPr>
          <w:w w:val="85"/>
        </w:rPr>
        <w:t>Pleno</w:t>
      </w:r>
      <w:r>
        <w:rPr>
          <w:spacing w:val="-7"/>
          <w:w w:val="85"/>
        </w:rPr>
        <w:t> </w:t>
      </w:r>
      <w:r>
        <w:rPr>
          <w:w w:val="85"/>
        </w:rPr>
        <w:t>que</w:t>
      </w:r>
      <w:r>
        <w:rPr>
          <w:spacing w:val="-6"/>
          <w:w w:val="85"/>
        </w:rPr>
        <w:t> </w:t>
      </w:r>
      <w:r>
        <w:rPr>
          <w:w w:val="85"/>
        </w:rPr>
        <w:t>dê</w:t>
      </w:r>
      <w:r>
        <w:rPr>
          <w:spacing w:val="-7"/>
          <w:w w:val="85"/>
        </w:rPr>
        <w:t> </w:t>
      </w:r>
      <w:r>
        <w:rPr>
          <w:w w:val="85"/>
        </w:rPr>
        <w:t>ciência</w:t>
      </w:r>
      <w:r>
        <w:rPr>
          <w:spacing w:val="-7"/>
          <w:w w:val="85"/>
        </w:rPr>
        <w:t> </w:t>
      </w:r>
      <w:r>
        <w:rPr>
          <w:w w:val="85"/>
        </w:rPr>
        <w:t>da</w:t>
      </w:r>
      <w:r>
        <w:rPr>
          <w:spacing w:val="-6"/>
          <w:w w:val="85"/>
        </w:rPr>
        <w:t> </w:t>
      </w:r>
      <w:r>
        <w:rPr>
          <w:w w:val="85"/>
        </w:rPr>
        <w:t>decisão que</w:t>
      </w:r>
      <w:r>
        <w:rPr>
          <w:spacing w:val="-7"/>
          <w:w w:val="85"/>
        </w:rPr>
        <w:t> </w:t>
      </w:r>
      <w:r>
        <w:rPr>
          <w:w w:val="85"/>
        </w:rPr>
        <w:t>vier</w:t>
      </w:r>
      <w:r>
        <w:rPr>
          <w:spacing w:val="-6"/>
          <w:w w:val="85"/>
        </w:rPr>
        <w:t> </w:t>
      </w:r>
      <w:r>
        <w:rPr>
          <w:w w:val="85"/>
        </w:rPr>
        <w:t>a</w:t>
      </w:r>
      <w:r>
        <w:rPr>
          <w:spacing w:val="-6"/>
          <w:w w:val="85"/>
        </w:rPr>
        <w:t> </w:t>
      </w:r>
      <w:r>
        <w:rPr>
          <w:w w:val="85"/>
        </w:rPr>
        <w:t>ser</w:t>
      </w:r>
      <w:r>
        <w:rPr>
          <w:spacing w:val="-7"/>
          <w:w w:val="85"/>
        </w:rPr>
        <w:t> </w:t>
      </w:r>
      <w:r>
        <w:rPr>
          <w:w w:val="85"/>
        </w:rPr>
        <w:t>proferida</w:t>
      </w:r>
      <w:r>
        <w:rPr>
          <w:spacing w:val="-5"/>
          <w:w w:val="85"/>
        </w:rPr>
        <w:t> </w:t>
      </w:r>
      <w:r>
        <w:rPr>
          <w:w w:val="85"/>
        </w:rPr>
        <w:t>nos</w:t>
      </w:r>
      <w:r>
        <w:rPr>
          <w:spacing w:val="-6"/>
          <w:w w:val="85"/>
        </w:rPr>
        <w:t> </w:t>
      </w:r>
      <w:r>
        <w:rPr>
          <w:w w:val="85"/>
        </w:rPr>
        <w:t>autos,</w:t>
      </w:r>
      <w:r>
        <w:rPr>
          <w:spacing w:val="-6"/>
          <w:w w:val="85"/>
        </w:rPr>
        <w:t> </w:t>
      </w:r>
      <w:r>
        <w:rPr>
          <w:w w:val="85"/>
        </w:rPr>
        <w:t>aos</w:t>
      </w:r>
      <w:r>
        <w:rPr>
          <w:spacing w:val="-6"/>
          <w:w w:val="85"/>
        </w:rPr>
        <w:t> </w:t>
      </w:r>
      <w:r>
        <w:rPr>
          <w:w w:val="85"/>
        </w:rPr>
        <w:t>interessados,</w:t>
      </w:r>
      <w:r>
        <w:rPr>
          <w:spacing w:val="-7"/>
          <w:w w:val="85"/>
        </w:rPr>
        <w:t> </w:t>
      </w:r>
      <w:r>
        <w:rPr>
          <w:w w:val="85"/>
        </w:rPr>
        <w:t>bem</w:t>
      </w:r>
      <w:r>
        <w:rPr>
          <w:spacing w:val="-7"/>
          <w:w w:val="85"/>
        </w:rPr>
        <w:t> </w:t>
      </w:r>
      <w:r>
        <w:rPr>
          <w:w w:val="85"/>
        </w:rPr>
        <w:t>como</w:t>
      </w:r>
      <w:r>
        <w:rPr>
          <w:spacing w:val="-5"/>
          <w:w w:val="85"/>
        </w:rPr>
        <w:t> </w:t>
      </w:r>
      <w:r>
        <w:rPr>
          <w:w w:val="85"/>
        </w:rPr>
        <w:t>à</w:t>
      </w:r>
      <w:r>
        <w:rPr>
          <w:spacing w:val="-6"/>
          <w:w w:val="85"/>
        </w:rPr>
        <w:t> </w:t>
      </w:r>
      <w:r>
        <w:rPr>
          <w:w w:val="85"/>
        </w:rPr>
        <w:t>Câmara</w:t>
      </w:r>
      <w:r>
        <w:rPr>
          <w:spacing w:val="-6"/>
          <w:w w:val="85"/>
        </w:rPr>
        <w:t> </w:t>
      </w:r>
      <w:r>
        <w:rPr>
          <w:w w:val="85"/>
        </w:rPr>
        <w:t>Municipal</w:t>
      </w:r>
      <w:r>
        <w:rPr>
          <w:spacing w:val="-6"/>
          <w:w w:val="85"/>
        </w:rPr>
        <w:t> </w:t>
      </w:r>
      <w:r>
        <w:rPr>
          <w:w w:val="85"/>
        </w:rPr>
        <w:t>de</w:t>
      </w:r>
      <w:r>
        <w:rPr>
          <w:spacing w:val="-6"/>
          <w:w w:val="85"/>
        </w:rPr>
        <w:t> </w:t>
      </w:r>
      <w:r>
        <w:rPr>
          <w:w w:val="85"/>
        </w:rPr>
        <w:t>Itacoatiara/AM</w:t>
      </w:r>
      <w:r>
        <w:rPr>
          <w:spacing w:val="-7"/>
          <w:w w:val="85"/>
        </w:rPr>
        <w:t> </w:t>
      </w:r>
      <w:r>
        <w:rPr>
          <w:w w:val="85"/>
        </w:rPr>
        <w:t>e</w:t>
      </w:r>
      <w:r>
        <w:rPr>
          <w:spacing w:val="-5"/>
          <w:w w:val="85"/>
        </w:rPr>
        <w:t> </w:t>
      </w:r>
      <w:r>
        <w:rPr>
          <w:w w:val="85"/>
        </w:rPr>
        <w:t>à</w:t>
      </w:r>
      <w:r>
        <w:rPr>
          <w:spacing w:val="-6"/>
          <w:w w:val="85"/>
        </w:rPr>
        <w:t> </w:t>
      </w:r>
      <w:r>
        <w:rPr>
          <w:w w:val="85"/>
        </w:rPr>
        <w:t>Prefeitura</w:t>
      </w:r>
      <w:r>
        <w:rPr>
          <w:spacing w:val="-7"/>
          <w:w w:val="85"/>
        </w:rPr>
        <w:t> </w:t>
      </w:r>
      <w:r>
        <w:rPr>
          <w:w w:val="85"/>
        </w:rPr>
        <w:t>da </w:t>
      </w:r>
      <w:r>
        <w:rPr>
          <w:w w:val="80"/>
        </w:rPr>
        <w:t>referida</w:t>
      </w:r>
      <w:r>
        <w:rPr/>
        <w:t> </w:t>
      </w:r>
      <w:r>
        <w:rPr>
          <w:w w:val="80"/>
        </w:rPr>
        <w:t>municipalidade;</w:t>
      </w:r>
      <w:r>
        <w:rPr/>
        <w:t> </w:t>
      </w:r>
      <w:r>
        <w:rPr>
          <w:rFonts w:ascii="Arial" w:hAnsi="Arial"/>
          <w:b/>
          <w:w w:val="80"/>
        </w:rPr>
        <w:t>10.5.</w:t>
      </w:r>
      <w:r>
        <w:rPr>
          <w:rFonts w:ascii="Arial" w:hAnsi="Arial"/>
          <w:b/>
        </w:rPr>
        <w:t> </w:t>
      </w:r>
      <w:r>
        <w:rPr>
          <w:rFonts w:ascii="Arial" w:hAnsi="Arial"/>
          <w:b/>
          <w:w w:val="80"/>
        </w:rPr>
        <w:t>Arquivar</w:t>
      </w:r>
      <w:r>
        <w:rPr>
          <w:rFonts w:ascii="Arial" w:hAnsi="Arial"/>
          <w:b/>
        </w:rPr>
        <w:t> </w:t>
      </w:r>
      <w:r>
        <w:rPr>
          <w:w w:val="80"/>
        </w:rPr>
        <w:t>o</w:t>
      </w:r>
      <w:r>
        <w:rPr/>
        <w:t> </w:t>
      </w:r>
      <w:r>
        <w:rPr>
          <w:w w:val="80"/>
        </w:rPr>
        <w:t>presente</w:t>
      </w:r>
      <w:r>
        <w:rPr/>
        <w:t> </w:t>
      </w:r>
      <w:r>
        <w:rPr>
          <w:w w:val="80"/>
        </w:rPr>
        <w:t>processo,</w:t>
      </w:r>
      <w:r>
        <w:rPr/>
        <w:t> </w:t>
      </w:r>
      <w:r>
        <w:rPr>
          <w:w w:val="80"/>
        </w:rPr>
        <w:t>após</w:t>
      </w:r>
      <w:r>
        <w:rPr/>
        <w:t> </w:t>
      </w:r>
      <w:r>
        <w:rPr>
          <w:w w:val="80"/>
        </w:rPr>
        <w:t>cumprimento</w:t>
      </w:r>
      <w:r>
        <w:rPr/>
        <w:t> </w:t>
      </w:r>
      <w:r>
        <w:rPr>
          <w:w w:val="80"/>
        </w:rPr>
        <w:t>das</w:t>
      </w:r>
      <w:r>
        <w:rPr/>
        <w:t> </w:t>
      </w:r>
      <w:r>
        <w:rPr>
          <w:w w:val="80"/>
        </w:rPr>
        <w:t>formalidades</w:t>
      </w:r>
      <w:r>
        <w:rPr/>
        <w:t> </w:t>
      </w:r>
      <w:r>
        <w:rPr>
          <w:w w:val="80"/>
        </w:rPr>
        <w:t>legais.</w:t>
      </w:r>
      <w:r>
        <w:rPr>
          <w:spacing w:val="32"/>
        </w:rPr>
        <w:t> </w:t>
      </w:r>
      <w:r>
        <w:rPr>
          <w:rFonts w:ascii="Arial" w:hAnsi="Arial"/>
          <w:b/>
          <w:w w:val="80"/>
        </w:rPr>
        <w:t>Especificação</w:t>
      </w:r>
      <w:r>
        <w:rPr>
          <w:rFonts w:ascii="Arial" w:hAnsi="Arial"/>
          <w:b/>
          <w:spacing w:val="40"/>
        </w:rPr>
        <w:t> </w:t>
      </w:r>
      <w:r>
        <w:rPr>
          <w:rFonts w:ascii="Arial" w:hAnsi="Arial"/>
          <w:b/>
          <w:w w:val="85"/>
        </w:rPr>
        <w:t>do quórum: </w:t>
      </w:r>
      <w:r>
        <w:rPr>
          <w:w w:val="85"/>
        </w:rPr>
        <w:t>Conselheiros: Yara Amazônia Lins Rodrigues dos Santos (Presidente), Júlio Assis Corrêa Pinheiro, Érico Xavier Desterro e Silva, Mario Manoel Coelho de Mello, Josué Cláudio de Souza Neto, Luis Fabian Pereira Barbosa e Mário</w:t>
      </w:r>
      <w:r>
        <w:rPr>
          <w:spacing w:val="-4"/>
          <w:w w:val="85"/>
        </w:rPr>
        <w:t> </w:t>
      </w:r>
      <w:r>
        <w:rPr>
          <w:w w:val="85"/>
        </w:rPr>
        <w:t>José</w:t>
      </w:r>
      <w:r>
        <w:rPr>
          <w:spacing w:val="-4"/>
          <w:w w:val="85"/>
        </w:rPr>
        <w:t> </w:t>
      </w:r>
      <w:r>
        <w:rPr>
          <w:w w:val="85"/>
        </w:rPr>
        <w:t>de</w:t>
      </w:r>
      <w:r>
        <w:rPr>
          <w:spacing w:val="-4"/>
          <w:w w:val="85"/>
        </w:rPr>
        <w:t> </w:t>
      </w:r>
      <w:r>
        <w:rPr>
          <w:w w:val="85"/>
        </w:rPr>
        <w:t>Moraes</w:t>
      </w:r>
      <w:r>
        <w:rPr>
          <w:spacing w:val="-4"/>
          <w:w w:val="85"/>
        </w:rPr>
        <w:t> </w:t>
      </w:r>
      <w:r>
        <w:rPr>
          <w:w w:val="85"/>
        </w:rPr>
        <w:t>Costa</w:t>
      </w:r>
      <w:r>
        <w:rPr>
          <w:spacing w:val="-4"/>
          <w:w w:val="85"/>
        </w:rPr>
        <w:t> </w:t>
      </w:r>
      <w:r>
        <w:rPr>
          <w:w w:val="85"/>
        </w:rPr>
        <w:t>Filho (Convocado).</w:t>
      </w:r>
    </w:p>
    <w:p>
      <w:pPr>
        <w:pStyle w:val="BodyText"/>
        <w:spacing w:before="184"/>
        <w:ind w:right="135"/>
      </w:pPr>
      <w:r>
        <w:rPr>
          <w:rFonts w:ascii="Arial" w:hAnsi="Arial"/>
          <w:b/>
          <w:w w:val="80"/>
        </w:rPr>
        <w:t>PROCESSO Nº 16.846/2023 </w:t>
      </w:r>
      <w:r>
        <w:rPr>
          <w:w w:val="80"/>
        </w:rPr>
        <w:t>- Representação com pedido de medida cautelar interposta pelo Ministério Público de Contas </w:t>
      </w:r>
      <w:r>
        <w:rPr>
          <w:w w:val="90"/>
        </w:rPr>
        <w:t>(MPC)</w:t>
      </w:r>
      <w:r>
        <w:rPr>
          <w:w w:val="90"/>
        </w:rPr>
        <w:t> em</w:t>
      </w:r>
      <w:r>
        <w:rPr>
          <w:w w:val="90"/>
        </w:rPr>
        <w:t> desfavor</w:t>
      </w:r>
      <w:r>
        <w:rPr>
          <w:w w:val="90"/>
        </w:rPr>
        <w:t> da</w:t>
      </w:r>
      <w:r>
        <w:rPr>
          <w:w w:val="90"/>
        </w:rPr>
        <w:t> Câmara</w:t>
      </w:r>
      <w:r>
        <w:rPr>
          <w:w w:val="90"/>
        </w:rPr>
        <w:t> Municipal</w:t>
      </w:r>
      <w:r>
        <w:rPr>
          <w:w w:val="90"/>
        </w:rPr>
        <w:t> de</w:t>
      </w:r>
      <w:r>
        <w:rPr>
          <w:w w:val="90"/>
        </w:rPr>
        <w:t> Tonantins,</w:t>
      </w:r>
      <w:r>
        <w:rPr>
          <w:w w:val="90"/>
        </w:rPr>
        <w:t> para</w:t>
      </w:r>
      <w:r>
        <w:rPr>
          <w:w w:val="90"/>
        </w:rPr>
        <w:t> apuração</w:t>
      </w:r>
      <w:r>
        <w:rPr>
          <w:w w:val="90"/>
        </w:rPr>
        <w:t> de</w:t>
      </w:r>
      <w:r>
        <w:rPr>
          <w:w w:val="90"/>
        </w:rPr>
        <w:t> possíveis</w:t>
      </w:r>
      <w:r>
        <w:rPr>
          <w:w w:val="90"/>
        </w:rPr>
        <w:t> irregularidades</w:t>
      </w:r>
      <w:r>
        <w:rPr>
          <w:w w:val="90"/>
        </w:rPr>
        <w:t> acerca</w:t>
      </w:r>
      <w:r>
        <w:rPr>
          <w:w w:val="90"/>
        </w:rPr>
        <w:t> de </w:t>
      </w:r>
      <w:r>
        <w:rPr>
          <w:w w:val="80"/>
        </w:rPr>
        <w:t>acessibilidade no Site Eletrônico do município para pessoas com deficiência.</w:t>
      </w:r>
      <w:r>
        <w:rPr/>
        <w:t> </w:t>
      </w:r>
      <w:r>
        <w:rPr>
          <w:rFonts w:ascii="Arial" w:hAnsi="Arial"/>
          <w:b/>
          <w:w w:val="80"/>
        </w:rPr>
        <w:t>ACÓRDÃO Nº 987/2024: </w:t>
      </w:r>
      <w:r>
        <w:rPr>
          <w:w w:val="80"/>
        </w:rPr>
        <w:t>Vistos, relatados e discutidos</w:t>
      </w:r>
      <w:r>
        <w:rPr/>
        <w:t>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 </w:t>
      </w:r>
      <w:r>
        <w:rPr>
          <w:w w:val="85"/>
        </w:rPr>
        <w:t>do Estado do Amazonas, reunidos em Sessão do </w:t>
      </w:r>
      <w:r>
        <w:rPr>
          <w:rFonts w:ascii="Arial" w:hAnsi="Arial"/>
          <w:b/>
          <w:w w:val="85"/>
        </w:rPr>
        <w:t>Tribunal Pleno</w:t>
      </w:r>
      <w:r>
        <w:rPr>
          <w:w w:val="85"/>
        </w:rPr>
        <w:t>, no exercício da competência atribuída pelo art. 11, inciso IV,</w:t>
      </w:r>
      <w:r>
        <w:rPr>
          <w:spacing w:val="-1"/>
          <w:w w:val="85"/>
        </w:rPr>
        <w:t> </w:t>
      </w:r>
      <w:r>
        <w:rPr>
          <w:w w:val="85"/>
        </w:rPr>
        <w:t>alínea “i”, da Resolução nº</w:t>
      </w:r>
      <w:r>
        <w:rPr>
          <w:spacing w:val="-1"/>
          <w:w w:val="85"/>
        </w:rPr>
        <w:t> </w:t>
      </w:r>
      <w:r>
        <w:rPr>
          <w:w w:val="85"/>
        </w:rPr>
        <w:t>04/2002-TCE/AM, </w:t>
      </w:r>
      <w:r>
        <w:rPr>
          <w:rFonts w:ascii="Arial" w:hAnsi="Arial"/>
          <w:b/>
          <w:w w:val="85"/>
        </w:rPr>
        <w:t>à unanimidade</w:t>
      </w:r>
      <w:r>
        <w:rPr>
          <w:w w:val="85"/>
        </w:rPr>
        <w:t>,</w:t>
      </w:r>
      <w:r>
        <w:rPr>
          <w:spacing w:val="-1"/>
          <w:w w:val="85"/>
        </w:rPr>
        <w:t> </w:t>
      </w:r>
      <w:r>
        <w:rPr>
          <w:w w:val="85"/>
        </w:rPr>
        <w:t>nos</w:t>
      </w:r>
      <w:r>
        <w:rPr>
          <w:spacing w:val="-1"/>
          <w:w w:val="85"/>
        </w:rPr>
        <w:t> </w:t>
      </w:r>
      <w:r>
        <w:rPr>
          <w:w w:val="85"/>
        </w:rPr>
        <w:t>termos do voto do Excelentíssimo Senhor </w:t>
      </w:r>
      <w:r>
        <w:rPr>
          <w:w w:val="80"/>
        </w:rPr>
        <w:t>Conselheiro-Relator, </w:t>
      </w:r>
      <w:r>
        <w:rPr>
          <w:rFonts w:ascii="Arial" w:hAnsi="Arial"/>
          <w:b/>
          <w:w w:val="80"/>
        </w:rPr>
        <w:t>em consonância </w:t>
      </w:r>
      <w:r>
        <w:rPr>
          <w:w w:val="80"/>
        </w:rPr>
        <w:t>com pronunciamento do Ministério Público junto a este Tribunal, no sentido de: </w:t>
      </w:r>
      <w:r>
        <w:rPr>
          <w:rFonts w:ascii="Arial" w:hAnsi="Arial"/>
          <w:b/>
          <w:w w:val="80"/>
        </w:rPr>
        <w:t>9.1. Notificar </w:t>
      </w:r>
      <w:r>
        <w:rPr>
          <w:w w:val="80"/>
        </w:rPr>
        <w:t>o Sr. Jayro Faia Garcia, Presidente da Câmara Municipal de Tonantins, com cópia do Relatório-Voto e o Acórdão </w:t>
      </w:r>
      <w:r>
        <w:rPr>
          <w:w w:val="85"/>
        </w:rPr>
        <w:t>para</w:t>
      </w:r>
      <w:r>
        <w:rPr>
          <w:spacing w:val="-7"/>
          <w:w w:val="85"/>
        </w:rPr>
        <w:t> </w:t>
      </w:r>
      <w:r>
        <w:rPr>
          <w:w w:val="85"/>
        </w:rPr>
        <w:t>ciência</w:t>
      </w:r>
      <w:r>
        <w:rPr>
          <w:spacing w:val="-7"/>
          <w:w w:val="85"/>
        </w:rPr>
        <w:t> </w:t>
      </w:r>
      <w:r>
        <w:rPr>
          <w:w w:val="85"/>
        </w:rPr>
        <w:t>do</w:t>
      </w:r>
      <w:r>
        <w:rPr>
          <w:spacing w:val="-6"/>
          <w:w w:val="85"/>
        </w:rPr>
        <w:t> </w:t>
      </w:r>
      <w:r>
        <w:rPr>
          <w:w w:val="85"/>
        </w:rPr>
        <w:t>decisório;</w:t>
      </w:r>
      <w:r>
        <w:rPr>
          <w:spacing w:val="-7"/>
          <w:w w:val="85"/>
        </w:rPr>
        <w:t> </w:t>
      </w:r>
      <w:r>
        <w:rPr>
          <w:rFonts w:ascii="Arial" w:hAnsi="Arial"/>
          <w:b/>
          <w:w w:val="85"/>
        </w:rPr>
        <w:t>9.2.</w:t>
      </w:r>
      <w:r>
        <w:rPr>
          <w:rFonts w:ascii="Arial" w:hAnsi="Arial"/>
          <w:b/>
          <w:spacing w:val="-7"/>
          <w:w w:val="85"/>
        </w:rPr>
        <w:t> </w:t>
      </w:r>
      <w:r>
        <w:rPr>
          <w:rFonts w:ascii="Arial" w:hAnsi="Arial"/>
          <w:b/>
          <w:w w:val="85"/>
        </w:rPr>
        <w:t>Arquivar</w:t>
      </w:r>
      <w:r>
        <w:rPr>
          <w:rFonts w:ascii="Arial" w:hAnsi="Arial"/>
          <w:b/>
          <w:spacing w:val="-6"/>
          <w:w w:val="85"/>
        </w:rPr>
        <w:t> </w:t>
      </w:r>
      <w:r>
        <w:rPr>
          <w:w w:val="85"/>
        </w:rPr>
        <w:t>o</w:t>
      </w:r>
      <w:r>
        <w:rPr>
          <w:spacing w:val="-7"/>
          <w:w w:val="85"/>
        </w:rPr>
        <w:t> </w:t>
      </w:r>
      <w:r>
        <w:rPr>
          <w:w w:val="85"/>
        </w:rPr>
        <w:t>presente</w:t>
      </w:r>
      <w:r>
        <w:rPr>
          <w:spacing w:val="-7"/>
          <w:w w:val="85"/>
        </w:rPr>
        <w:t> </w:t>
      </w:r>
      <w:r>
        <w:rPr>
          <w:w w:val="85"/>
        </w:rPr>
        <w:t>processo,</w:t>
      </w:r>
      <w:r>
        <w:rPr>
          <w:spacing w:val="-7"/>
          <w:w w:val="85"/>
        </w:rPr>
        <w:t> </w:t>
      </w:r>
      <w:r>
        <w:rPr>
          <w:w w:val="85"/>
        </w:rPr>
        <w:t>sem</w:t>
      </w:r>
      <w:r>
        <w:rPr>
          <w:spacing w:val="-6"/>
          <w:w w:val="85"/>
        </w:rPr>
        <w:t> </w:t>
      </w:r>
      <w:r>
        <w:rPr>
          <w:w w:val="85"/>
        </w:rPr>
        <w:t>resolução</w:t>
      </w:r>
      <w:r>
        <w:rPr>
          <w:spacing w:val="-7"/>
          <w:w w:val="85"/>
        </w:rPr>
        <w:t> </w:t>
      </w:r>
      <w:r>
        <w:rPr>
          <w:w w:val="85"/>
        </w:rPr>
        <w:t>do</w:t>
      </w:r>
      <w:r>
        <w:rPr>
          <w:spacing w:val="-7"/>
          <w:w w:val="85"/>
        </w:rPr>
        <w:t> </w:t>
      </w:r>
      <w:r>
        <w:rPr>
          <w:w w:val="85"/>
        </w:rPr>
        <w:t>mérito,</w:t>
      </w:r>
      <w:r>
        <w:rPr>
          <w:spacing w:val="-6"/>
          <w:w w:val="85"/>
        </w:rPr>
        <w:t> </w:t>
      </w:r>
      <w:r>
        <w:rPr>
          <w:w w:val="85"/>
        </w:rPr>
        <w:t>conforme</w:t>
      </w:r>
      <w:r>
        <w:rPr>
          <w:spacing w:val="-7"/>
          <w:w w:val="85"/>
        </w:rPr>
        <w:t> </w:t>
      </w:r>
      <w:r>
        <w:rPr>
          <w:w w:val="85"/>
        </w:rPr>
        <w:t>o</w:t>
      </w:r>
      <w:r>
        <w:rPr>
          <w:spacing w:val="-7"/>
          <w:w w:val="85"/>
        </w:rPr>
        <w:t> </w:t>
      </w:r>
      <w:r>
        <w:rPr>
          <w:w w:val="85"/>
        </w:rPr>
        <w:t>art.</w:t>
      </w:r>
      <w:r>
        <w:rPr>
          <w:spacing w:val="-6"/>
          <w:w w:val="85"/>
        </w:rPr>
        <w:t> </w:t>
      </w:r>
      <w:r>
        <w:rPr>
          <w:w w:val="85"/>
        </w:rPr>
        <w:t>485,</w:t>
      </w:r>
      <w:r>
        <w:rPr>
          <w:spacing w:val="-7"/>
          <w:w w:val="85"/>
        </w:rPr>
        <w:t> </w:t>
      </w:r>
      <w:r>
        <w:rPr>
          <w:w w:val="85"/>
        </w:rPr>
        <w:t>VI,</w:t>
      </w:r>
      <w:r>
        <w:rPr>
          <w:spacing w:val="-7"/>
          <w:w w:val="85"/>
        </w:rPr>
        <w:t> </w:t>
      </w:r>
      <w:r>
        <w:rPr>
          <w:w w:val="85"/>
        </w:rPr>
        <w:t>do</w:t>
      </w:r>
      <w:r>
        <w:rPr>
          <w:spacing w:val="-6"/>
          <w:w w:val="85"/>
        </w:rPr>
        <w:t> </w:t>
      </w:r>
      <w:r>
        <w:rPr>
          <w:w w:val="85"/>
        </w:rPr>
        <w:t>CPC c/c art. 127 da Lei 2.423/96, por perda superveniente do interesse de agir, considerando que objeto da Representação deixou de existir, no momento em que as ferramentas de acessibilidade foram implantadas no Portal Institucional da </w:t>
      </w:r>
      <w:r>
        <w:rPr>
          <w:spacing w:val="-2"/>
          <w:w w:val="90"/>
        </w:rPr>
        <w:t>Câmara</w:t>
      </w:r>
      <w:r>
        <w:rPr>
          <w:spacing w:val="-3"/>
          <w:w w:val="90"/>
        </w:rPr>
        <w:t> </w:t>
      </w:r>
      <w:r>
        <w:rPr>
          <w:spacing w:val="-2"/>
          <w:w w:val="90"/>
        </w:rPr>
        <w:t>Municipal</w:t>
      </w:r>
      <w:r>
        <w:rPr>
          <w:spacing w:val="-5"/>
          <w:w w:val="90"/>
        </w:rPr>
        <w:t> </w:t>
      </w:r>
      <w:r>
        <w:rPr>
          <w:spacing w:val="-2"/>
          <w:w w:val="90"/>
        </w:rPr>
        <w:t>de</w:t>
      </w:r>
      <w:r>
        <w:rPr>
          <w:spacing w:val="-3"/>
          <w:w w:val="90"/>
        </w:rPr>
        <w:t> </w:t>
      </w:r>
      <w:r>
        <w:rPr>
          <w:spacing w:val="-2"/>
          <w:w w:val="90"/>
        </w:rPr>
        <w:t>Tonantins,</w:t>
      </w:r>
      <w:r>
        <w:rPr>
          <w:spacing w:val="-5"/>
          <w:w w:val="90"/>
        </w:rPr>
        <w:t> </w:t>
      </w:r>
      <w:r>
        <w:rPr>
          <w:spacing w:val="-2"/>
          <w:w w:val="90"/>
        </w:rPr>
        <w:t>conforme</w:t>
      </w:r>
      <w:r>
        <w:rPr>
          <w:spacing w:val="-3"/>
          <w:w w:val="90"/>
        </w:rPr>
        <w:t> </w:t>
      </w:r>
      <w:r>
        <w:rPr>
          <w:spacing w:val="-2"/>
          <w:w w:val="90"/>
        </w:rPr>
        <w:t>o</w:t>
      </w:r>
      <w:r>
        <w:rPr>
          <w:spacing w:val="-4"/>
          <w:w w:val="90"/>
        </w:rPr>
        <w:t> </w:t>
      </w:r>
      <w:r>
        <w:rPr>
          <w:spacing w:val="-2"/>
          <w:w w:val="90"/>
        </w:rPr>
        <w:t>Estatuto</w:t>
      </w:r>
      <w:r>
        <w:rPr>
          <w:spacing w:val="-3"/>
          <w:w w:val="90"/>
        </w:rPr>
        <w:t> </w:t>
      </w:r>
      <w:r>
        <w:rPr>
          <w:spacing w:val="-2"/>
          <w:w w:val="90"/>
        </w:rPr>
        <w:t>da</w:t>
      </w:r>
      <w:r>
        <w:rPr>
          <w:spacing w:val="-4"/>
          <w:w w:val="90"/>
        </w:rPr>
        <w:t> </w:t>
      </w:r>
      <w:r>
        <w:rPr>
          <w:spacing w:val="-2"/>
          <w:w w:val="90"/>
        </w:rPr>
        <w:t>Pessoa</w:t>
      </w:r>
      <w:r>
        <w:rPr>
          <w:spacing w:val="-3"/>
          <w:w w:val="90"/>
        </w:rPr>
        <w:t> </w:t>
      </w:r>
      <w:r>
        <w:rPr>
          <w:spacing w:val="-2"/>
          <w:w w:val="90"/>
        </w:rPr>
        <w:t>com</w:t>
      </w:r>
      <w:r>
        <w:rPr>
          <w:spacing w:val="-4"/>
          <w:w w:val="90"/>
        </w:rPr>
        <w:t> </w:t>
      </w:r>
      <w:r>
        <w:rPr>
          <w:spacing w:val="-2"/>
          <w:w w:val="90"/>
        </w:rPr>
        <w:t>Deficiência</w:t>
      </w:r>
      <w:r>
        <w:rPr>
          <w:spacing w:val="-3"/>
          <w:w w:val="90"/>
        </w:rPr>
        <w:t> </w:t>
      </w:r>
      <w:r>
        <w:rPr>
          <w:spacing w:val="-2"/>
          <w:w w:val="90"/>
        </w:rPr>
        <w:t>e</w:t>
      </w:r>
      <w:r>
        <w:rPr>
          <w:spacing w:val="-5"/>
          <w:w w:val="90"/>
        </w:rPr>
        <w:t> </w:t>
      </w:r>
      <w:r>
        <w:rPr>
          <w:spacing w:val="-2"/>
          <w:w w:val="90"/>
        </w:rPr>
        <w:t>a</w:t>
      </w:r>
      <w:r>
        <w:rPr>
          <w:spacing w:val="-3"/>
          <w:w w:val="90"/>
        </w:rPr>
        <w:t> </w:t>
      </w:r>
      <w:r>
        <w:rPr>
          <w:spacing w:val="-2"/>
          <w:w w:val="90"/>
        </w:rPr>
        <w:t>Lei</w:t>
      </w:r>
      <w:r>
        <w:rPr>
          <w:spacing w:val="-4"/>
          <w:w w:val="90"/>
        </w:rPr>
        <w:t> </w:t>
      </w:r>
      <w:r>
        <w:rPr>
          <w:spacing w:val="-2"/>
          <w:w w:val="90"/>
        </w:rPr>
        <w:t>Promulgada</w:t>
      </w:r>
      <w:r>
        <w:rPr>
          <w:spacing w:val="-5"/>
          <w:w w:val="90"/>
        </w:rPr>
        <w:t> </w:t>
      </w:r>
      <w:r>
        <w:rPr>
          <w:spacing w:val="-2"/>
          <w:w w:val="90"/>
        </w:rPr>
        <w:t>nº</w:t>
      </w:r>
      <w:r>
        <w:rPr>
          <w:spacing w:val="-4"/>
          <w:w w:val="90"/>
        </w:rPr>
        <w:t> </w:t>
      </w:r>
      <w:r>
        <w:rPr>
          <w:spacing w:val="-2"/>
          <w:w w:val="90"/>
        </w:rPr>
        <w:t>214/2015. </w:t>
      </w:r>
      <w:r>
        <w:rPr>
          <w:rFonts w:ascii="Arial" w:hAnsi="Arial"/>
          <w:b/>
          <w:w w:val="85"/>
        </w:rPr>
        <w:t>Especificação do quórum: </w:t>
      </w:r>
      <w:r>
        <w:rPr>
          <w:w w:val="85"/>
        </w:rPr>
        <w:t>Conselheiros: Yara Amazônia Lins Rodrigues dos Santos (Presidente), Júlio Assis Corrêa</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spacing w:line="242" w:lineRule="auto"/>
        <w:ind w:right="146"/>
      </w:pPr>
      <w:r>
        <w:rPr>
          <w:w w:val="80"/>
        </w:rPr>
        <w:t>Pinheiro, Érico Xavier Desterro e Silva, Mario Manoel Coelho de Mello, Josué Cláudio de Souza Neto, Luis Fabian Pereira </w:t>
      </w:r>
      <w:r>
        <w:rPr>
          <w:w w:val="85"/>
        </w:rPr>
        <w:t>Barbosa</w:t>
      </w:r>
      <w:r>
        <w:rPr>
          <w:spacing w:val="-7"/>
          <w:w w:val="85"/>
        </w:rPr>
        <w:t> </w:t>
      </w:r>
      <w:r>
        <w:rPr>
          <w:w w:val="85"/>
        </w:rPr>
        <w:t>e</w:t>
      </w:r>
      <w:r>
        <w:rPr>
          <w:spacing w:val="-7"/>
          <w:w w:val="85"/>
        </w:rPr>
        <w:t> </w:t>
      </w:r>
      <w:r>
        <w:rPr>
          <w:w w:val="85"/>
        </w:rPr>
        <w:t>Mário</w:t>
      </w:r>
      <w:r>
        <w:rPr>
          <w:spacing w:val="-6"/>
          <w:w w:val="85"/>
        </w:rPr>
        <w:t> </w:t>
      </w:r>
      <w:r>
        <w:rPr>
          <w:w w:val="85"/>
        </w:rPr>
        <w:t>José</w:t>
      </w:r>
      <w:r>
        <w:rPr>
          <w:spacing w:val="-7"/>
          <w:w w:val="85"/>
        </w:rPr>
        <w:t> </w:t>
      </w:r>
      <w:r>
        <w:rPr>
          <w:w w:val="85"/>
        </w:rPr>
        <w:t>de</w:t>
      </w:r>
      <w:r>
        <w:rPr>
          <w:spacing w:val="-7"/>
          <w:w w:val="85"/>
        </w:rPr>
        <w:t> </w:t>
      </w:r>
      <w:r>
        <w:rPr>
          <w:w w:val="85"/>
        </w:rPr>
        <w:t>Moraes</w:t>
      </w:r>
      <w:r>
        <w:rPr>
          <w:spacing w:val="-6"/>
          <w:w w:val="85"/>
        </w:rPr>
        <w:t> </w:t>
      </w:r>
      <w:r>
        <w:rPr>
          <w:w w:val="85"/>
        </w:rPr>
        <w:t>Costa</w:t>
      </w:r>
      <w:r>
        <w:rPr>
          <w:spacing w:val="-7"/>
          <w:w w:val="85"/>
        </w:rPr>
        <w:t> </w:t>
      </w:r>
      <w:r>
        <w:rPr>
          <w:w w:val="85"/>
        </w:rPr>
        <w:t>Filho</w:t>
      </w:r>
      <w:r>
        <w:rPr>
          <w:spacing w:val="-7"/>
          <w:w w:val="85"/>
        </w:rPr>
        <w:t> </w:t>
      </w:r>
      <w:r>
        <w:rPr>
          <w:w w:val="85"/>
        </w:rPr>
        <w:t>(Convocado).</w:t>
      </w:r>
    </w:p>
    <w:p>
      <w:pPr>
        <w:pStyle w:val="BodyText"/>
        <w:spacing w:before="194"/>
        <w:ind w:right="134"/>
      </w:pPr>
      <w:r>
        <w:rPr>
          <w:rFonts w:ascii="Arial" w:hAnsi="Arial"/>
          <w:b/>
          <w:w w:val="80"/>
        </w:rPr>
        <w:t>PROCESSO Nº 16.934/2023 </w:t>
      </w:r>
      <w:r>
        <w:rPr>
          <w:w w:val="80"/>
        </w:rPr>
        <w:t>- Representação com pedido de medida cautelar formulada pelo Ministério Público de Contas </w:t>
      </w:r>
      <w:r>
        <w:rPr>
          <w:w w:val="85"/>
        </w:rPr>
        <w:t>(MPC) em desfavor da Câmara Municipal de Atalaia do Norte, para apuração de possíveis irregularidades acerca da acessibilidade</w:t>
      </w:r>
      <w:r>
        <w:rPr>
          <w:spacing w:val="-6"/>
          <w:w w:val="85"/>
        </w:rPr>
        <w:t> </w:t>
      </w:r>
      <w:r>
        <w:rPr>
          <w:w w:val="85"/>
        </w:rPr>
        <w:t>no</w:t>
      </w:r>
      <w:r>
        <w:rPr>
          <w:spacing w:val="-6"/>
          <w:w w:val="85"/>
        </w:rPr>
        <w:t> </w:t>
      </w:r>
      <w:r>
        <w:rPr>
          <w:w w:val="85"/>
        </w:rPr>
        <w:t>sítio</w:t>
      </w:r>
      <w:r>
        <w:rPr>
          <w:spacing w:val="-7"/>
          <w:w w:val="85"/>
        </w:rPr>
        <w:t> </w:t>
      </w:r>
      <w:r>
        <w:rPr>
          <w:w w:val="85"/>
        </w:rPr>
        <w:t>eletrônico</w:t>
      </w:r>
      <w:r>
        <w:rPr>
          <w:spacing w:val="-5"/>
          <w:w w:val="85"/>
        </w:rPr>
        <w:t> </w:t>
      </w:r>
      <w:r>
        <w:rPr>
          <w:w w:val="85"/>
        </w:rPr>
        <w:t>oficial</w:t>
      </w:r>
      <w:r>
        <w:rPr>
          <w:spacing w:val="-6"/>
          <w:w w:val="85"/>
        </w:rPr>
        <w:t> </w:t>
      </w:r>
      <w:r>
        <w:rPr>
          <w:w w:val="85"/>
        </w:rPr>
        <w:t>da</w:t>
      </w:r>
      <w:r>
        <w:rPr>
          <w:spacing w:val="-6"/>
          <w:w w:val="85"/>
        </w:rPr>
        <w:t> </w:t>
      </w:r>
      <w:r>
        <w:rPr>
          <w:w w:val="85"/>
        </w:rPr>
        <w:t>Instituição</w:t>
      </w:r>
      <w:r>
        <w:rPr>
          <w:spacing w:val="-7"/>
          <w:w w:val="85"/>
        </w:rPr>
        <w:t> </w:t>
      </w:r>
      <w:r>
        <w:rPr>
          <w:w w:val="85"/>
        </w:rPr>
        <w:t>Municipal.</w:t>
      </w:r>
      <w:r>
        <w:rPr>
          <w:spacing w:val="-1"/>
          <w:w w:val="85"/>
        </w:rPr>
        <w:t> </w:t>
      </w:r>
      <w:r>
        <w:rPr>
          <w:rFonts w:ascii="Arial" w:hAnsi="Arial"/>
          <w:b/>
          <w:w w:val="85"/>
        </w:rPr>
        <w:t>ACÓRDÃO</w:t>
      </w:r>
      <w:r>
        <w:rPr>
          <w:rFonts w:ascii="Arial" w:hAnsi="Arial"/>
          <w:b/>
          <w:spacing w:val="-6"/>
          <w:w w:val="85"/>
        </w:rPr>
        <w:t> </w:t>
      </w:r>
      <w:r>
        <w:rPr>
          <w:rFonts w:ascii="Arial" w:hAnsi="Arial"/>
          <w:b/>
          <w:w w:val="85"/>
        </w:rPr>
        <w:t>Nº</w:t>
      </w:r>
      <w:r>
        <w:rPr>
          <w:rFonts w:ascii="Arial" w:hAnsi="Arial"/>
          <w:b/>
          <w:spacing w:val="-6"/>
          <w:w w:val="85"/>
        </w:rPr>
        <w:t> </w:t>
      </w:r>
      <w:r>
        <w:rPr>
          <w:rFonts w:ascii="Arial" w:hAnsi="Arial"/>
          <w:b/>
          <w:w w:val="85"/>
        </w:rPr>
        <w:t>988/2024:</w:t>
      </w:r>
      <w:r>
        <w:rPr>
          <w:rFonts w:ascii="Arial" w:hAnsi="Arial"/>
          <w:b/>
          <w:spacing w:val="-4"/>
          <w:w w:val="85"/>
        </w:rPr>
        <w:t> </w:t>
      </w:r>
      <w:r>
        <w:rPr>
          <w:w w:val="85"/>
        </w:rPr>
        <w:t>Vistos,</w:t>
      </w:r>
      <w:r>
        <w:rPr>
          <w:spacing w:val="-6"/>
          <w:w w:val="85"/>
        </w:rPr>
        <w:t> </w:t>
      </w:r>
      <w:r>
        <w:rPr>
          <w:w w:val="85"/>
        </w:rPr>
        <w:t>relatados</w:t>
      </w:r>
      <w:r>
        <w:rPr>
          <w:spacing w:val="-7"/>
          <w:w w:val="85"/>
        </w:rPr>
        <w:t> </w:t>
      </w:r>
      <w:r>
        <w:rPr>
          <w:w w:val="85"/>
        </w:rPr>
        <w:t>e</w:t>
      </w:r>
      <w:r>
        <w:rPr>
          <w:spacing w:val="-5"/>
          <w:w w:val="85"/>
        </w:rPr>
        <w:t> </w:t>
      </w:r>
      <w:r>
        <w:rPr>
          <w:w w:val="85"/>
        </w:rPr>
        <w:t>discutidos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w:t>
      </w:r>
      <w:r>
        <w:rPr/>
        <w:t> </w:t>
      </w:r>
      <w:r>
        <w:rPr>
          <w:w w:val="80"/>
        </w:rPr>
        <w:t>do</w:t>
      </w:r>
      <w:r>
        <w:rPr/>
        <w:t> </w:t>
      </w:r>
      <w:r>
        <w:rPr>
          <w:w w:val="80"/>
        </w:rPr>
        <w:t>Estado </w:t>
      </w:r>
      <w:r>
        <w:rPr>
          <w:w w:val="85"/>
        </w:rPr>
        <w:t>do Amazonas, reunidos em Sessão do </w:t>
      </w:r>
      <w:r>
        <w:rPr>
          <w:rFonts w:ascii="Arial" w:hAnsi="Arial"/>
          <w:b/>
          <w:w w:val="85"/>
        </w:rPr>
        <w:t>Tribunal Pleno</w:t>
      </w:r>
      <w:r>
        <w:rPr>
          <w:w w:val="85"/>
        </w:rPr>
        <w:t>, no exercício da competência atribuída pelo art. 11, inciso IV, </w:t>
      </w:r>
      <w:r>
        <w:rPr>
          <w:w w:val="80"/>
        </w:rPr>
        <w:t>alínea “i”, da Resolução nº 04/2002-TCE/AM, </w:t>
      </w:r>
      <w:r>
        <w:rPr>
          <w:rFonts w:ascii="Arial" w:hAnsi="Arial"/>
          <w:b/>
          <w:w w:val="80"/>
        </w:rPr>
        <w:t>à unanimidade</w:t>
      </w:r>
      <w:r>
        <w:rPr>
          <w:w w:val="80"/>
        </w:rPr>
        <w:t>, nos termos do voto do Excelentíssimo Senhor Conselheiro- Relator, </w:t>
      </w:r>
      <w:r>
        <w:rPr>
          <w:rFonts w:ascii="Arial" w:hAnsi="Arial"/>
          <w:b/>
          <w:w w:val="80"/>
        </w:rPr>
        <w:t>em consonância </w:t>
      </w:r>
      <w:r>
        <w:rPr>
          <w:w w:val="80"/>
        </w:rPr>
        <w:t>com pronunciamento do Ministério Público junto a este Tribunal, no sentido de:</w:t>
      </w:r>
      <w:r>
        <w:rPr/>
        <w:t> </w:t>
      </w:r>
      <w:r>
        <w:rPr>
          <w:rFonts w:ascii="Arial" w:hAnsi="Arial"/>
          <w:b/>
          <w:w w:val="80"/>
        </w:rPr>
        <w:t>9.1. Arquivar </w:t>
      </w:r>
      <w:r>
        <w:rPr>
          <w:w w:val="80"/>
        </w:rPr>
        <w:t>a </w:t>
      </w:r>
      <w:r>
        <w:rPr>
          <w:w w:val="85"/>
        </w:rPr>
        <w:t>presente representação por perda superveniente do objeto considerando que o leitor de tela, libras, busca direta, foco visível,</w:t>
      </w:r>
      <w:r>
        <w:rPr>
          <w:spacing w:val="-5"/>
          <w:w w:val="85"/>
        </w:rPr>
        <w:t> </w:t>
      </w:r>
      <w:r>
        <w:rPr>
          <w:w w:val="85"/>
        </w:rPr>
        <w:t>destacar</w:t>
      </w:r>
      <w:r>
        <w:rPr>
          <w:spacing w:val="-5"/>
          <w:w w:val="85"/>
        </w:rPr>
        <w:t> </w:t>
      </w:r>
      <w:r>
        <w:rPr>
          <w:w w:val="85"/>
        </w:rPr>
        <w:t>links,</w:t>
      </w:r>
      <w:r>
        <w:rPr>
          <w:spacing w:val="-5"/>
          <w:w w:val="85"/>
        </w:rPr>
        <w:t> </w:t>
      </w:r>
      <w:r>
        <w:rPr>
          <w:w w:val="85"/>
        </w:rPr>
        <w:t>preto</w:t>
      </w:r>
      <w:r>
        <w:rPr>
          <w:spacing w:val="-4"/>
          <w:w w:val="85"/>
        </w:rPr>
        <w:t> </w:t>
      </w:r>
      <w:r>
        <w:rPr>
          <w:w w:val="85"/>
        </w:rPr>
        <w:t>e</w:t>
      </w:r>
      <w:r>
        <w:rPr>
          <w:spacing w:val="-4"/>
          <w:w w:val="85"/>
        </w:rPr>
        <w:t> </w:t>
      </w:r>
      <w:r>
        <w:rPr>
          <w:w w:val="85"/>
        </w:rPr>
        <w:t>branco</w:t>
      </w:r>
      <w:r>
        <w:rPr>
          <w:spacing w:val="-4"/>
          <w:w w:val="85"/>
        </w:rPr>
        <w:t> </w:t>
      </w:r>
      <w:r>
        <w:rPr>
          <w:w w:val="85"/>
        </w:rPr>
        <w:t>e</w:t>
      </w:r>
      <w:r>
        <w:rPr>
          <w:spacing w:val="-4"/>
          <w:w w:val="85"/>
        </w:rPr>
        <w:t> </w:t>
      </w:r>
      <w:r>
        <w:rPr>
          <w:w w:val="85"/>
        </w:rPr>
        <w:t>inverter</w:t>
      </w:r>
      <w:r>
        <w:rPr>
          <w:spacing w:val="-5"/>
          <w:w w:val="85"/>
        </w:rPr>
        <w:t> </w:t>
      </w:r>
      <w:r>
        <w:rPr>
          <w:w w:val="85"/>
        </w:rPr>
        <w:t>cores</w:t>
      </w:r>
      <w:r>
        <w:rPr>
          <w:spacing w:val="-6"/>
          <w:w w:val="85"/>
        </w:rPr>
        <w:t> </w:t>
      </w:r>
      <w:r>
        <w:rPr>
          <w:w w:val="85"/>
        </w:rPr>
        <w:t>foram</w:t>
      </w:r>
      <w:r>
        <w:rPr>
          <w:spacing w:val="-5"/>
          <w:w w:val="85"/>
        </w:rPr>
        <w:t> </w:t>
      </w:r>
      <w:r>
        <w:rPr>
          <w:w w:val="85"/>
        </w:rPr>
        <w:t>implantados</w:t>
      </w:r>
      <w:r>
        <w:rPr>
          <w:spacing w:val="-5"/>
          <w:w w:val="85"/>
        </w:rPr>
        <w:t> </w:t>
      </w:r>
      <w:r>
        <w:rPr>
          <w:w w:val="85"/>
        </w:rPr>
        <w:t>no</w:t>
      </w:r>
      <w:r>
        <w:rPr>
          <w:spacing w:val="-4"/>
          <w:w w:val="85"/>
        </w:rPr>
        <w:t> </w:t>
      </w:r>
      <w:r>
        <w:rPr>
          <w:w w:val="85"/>
        </w:rPr>
        <w:t>Portal</w:t>
      </w:r>
      <w:r>
        <w:rPr>
          <w:spacing w:val="-5"/>
          <w:w w:val="85"/>
        </w:rPr>
        <w:t> </w:t>
      </w:r>
      <w:r>
        <w:rPr>
          <w:w w:val="85"/>
        </w:rPr>
        <w:t>institucional</w:t>
      </w:r>
      <w:r>
        <w:rPr>
          <w:spacing w:val="-5"/>
          <w:w w:val="85"/>
        </w:rPr>
        <w:t> </w:t>
      </w:r>
      <w:r>
        <w:rPr>
          <w:w w:val="85"/>
        </w:rPr>
        <w:t>da</w:t>
      </w:r>
      <w:r>
        <w:rPr>
          <w:spacing w:val="-4"/>
          <w:w w:val="85"/>
        </w:rPr>
        <w:t> </w:t>
      </w:r>
      <w:r>
        <w:rPr>
          <w:w w:val="85"/>
        </w:rPr>
        <w:t>Câmara</w:t>
      </w:r>
      <w:r>
        <w:rPr>
          <w:spacing w:val="-6"/>
          <w:w w:val="85"/>
        </w:rPr>
        <w:t> </w:t>
      </w:r>
      <w:r>
        <w:rPr>
          <w:w w:val="85"/>
        </w:rPr>
        <w:t>Municipal</w:t>
      </w:r>
      <w:r>
        <w:rPr>
          <w:spacing w:val="-7"/>
          <w:w w:val="85"/>
        </w:rPr>
        <w:t> </w:t>
      </w:r>
      <w:r>
        <w:rPr>
          <w:w w:val="85"/>
        </w:rPr>
        <w:t>de Atalaia do Norte, conforme o Estatuto da Pessoa com Deficiência e a Lei Promulgada nº 214/2015, após a emissão</w:t>
      </w:r>
      <w:r>
        <w:rPr>
          <w:spacing w:val="-1"/>
          <w:w w:val="85"/>
        </w:rPr>
        <w:t> </w:t>
      </w:r>
      <w:r>
        <w:rPr>
          <w:w w:val="85"/>
        </w:rPr>
        <w:t>da </w:t>
      </w:r>
      <w:r>
        <w:rPr>
          <w:w w:val="80"/>
        </w:rPr>
        <w:t>recomendação por parte</w:t>
      </w:r>
      <w:r>
        <w:rPr/>
        <w:t> </w:t>
      </w:r>
      <w:r>
        <w:rPr>
          <w:w w:val="80"/>
        </w:rPr>
        <w:t>do Ministério</w:t>
      </w:r>
      <w:r>
        <w:rPr/>
        <w:t> </w:t>
      </w:r>
      <w:r>
        <w:rPr>
          <w:w w:val="80"/>
        </w:rPr>
        <w:t>Público.</w:t>
      </w:r>
      <w:r>
        <w:rPr/>
        <w:t> </w:t>
      </w:r>
      <w:r>
        <w:rPr>
          <w:rFonts w:ascii="Arial" w:hAnsi="Arial"/>
          <w:b/>
          <w:w w:val="80"/>
        </w:rPr>
        <w:t>Especificação</w:t>
      </w:r>
      <w:r>
        <w:rPr>
          <w:rFonts w:ascii="Arial" w:hAnsi="Arial"/>
          <w:b/>
        </w:rPr>
        <w:t> </w:t>
      </w:r>
      <w:r>
        <w:rPr>
          <w:rFonts w:ascii="Arial" w:hAnsi="Arial"/>
          <w:b/>
          <w:w w:val="80"/>
        </w:rPr>
        <w:t>do quórum:</w:t>
      </w:r>
      <w:r>
        <w:rPr>
          <w:rFonts w:ascii="Arial" w:hAnsi="Arial"/>
          <w:b/>
        </w:rPr>
        <w:t> </w:t>
      </w:r>
      <w:r>
        <w:rPr>
          <w:w w:val="80"/>
        </w:rPr>
        <w:t>Conselheiros:</w:t>
      </w:r>
      <w:r>
        <w:rPr/>
        <w:t> </w:t>
      </w:r>
      <w:r>
        <w:rPr>
          <w:w w:val="80"/>
        </w:rPr>
        <w:t>Yara Amazônia</w:t>
      </w:r>
      <w:r>
        <w:rPr/>
        <w:t> </w:t>
      </w:r>
      <w:r>
        <w:rPr>
          <w:w w:val="80"/>
        </w:rPr>
        <w:t>Lins</w:t>
      </w:r>
      <w:r>
        <w:rPr/>
        <w:t> </w:t>
      </w:r>
      <w:r>
        <w:rPr>
          <w:w w:val="80"/>
        </w:rPr>
        <w:t>Rodrigues</w:t>
      </w:r>
      <w:r>
        <w:rPr/>
        <w:t> </w:t>
      </w:r>
      <w:r>
        <w:rPr>
          <w:w w:val="80"/>
        </w:rPr>
        <w:t>dos Santos (Presidente), Júlio Assis Corrêa Pinheiro, Érico Xavier Desterro e Silva, Mario Manoel Coelho de Mello, Josué Cláudio de Souza Neto, Luis Fabian Pereira Barbosa e Mário José de Moraes Costa Filho (Convocado).</w:t>
      </w:r>
    </w:p>
    <w:p>
      <w:pPr>
        <w:pStyle w:val="Heading1"/>
      </w:pPr>
      <w:r>
        <w:rPr>
          <w:w w:val="80"/>
        </w:rPr>
        <w:t>CONSELHEIRO-RELATOR:</w:t>
      </w:r>
      <w:r>
        <w:rPr>
          <w:spacing w:val="-3"/>
        </w:rPr>
        <w:t> </w:t>
      </w:r>
      <w:r>
        <w:rPr>
          <w:w w:val="80"/>
        </w:rPr>
        <w:t>ÉRICO</w:t>
      </w:r>
      <w:r>
        <w:rPr>
          <w:spacing w:val="-2"/>
        </w:rPr>
        <w:t> </w:t>
      </w:r>
      <w:r>
        <w:rPr>
          <w:w w:val="80"/>
        </w:rPr>
        <w:t>XAVIER</w:t>
      </w:r>
      <w:r>
        <w:rPr>
          <w:spacing w:val="-1"/>
        </w:rPr>
        <w:t> </w:t>
      </w:r>
      <w:r>
        <w:rPr>
          <w:w w:val="80"/>
        </w:rPr>
        <w:t>DESTERRO</w:t>
      </w:r>
      <w:r>
        <w:rPr>
          <w:spacing w:val="-2"/>
        </w:rPr>
        <w:t> </w:t>
      </w:r>
      <w:r>
        <w:rPr>
          <w:w w:val="80"/>
        </w:rPr>
        <w:t>E</w:t>
      </w:r>
      <w:r>
        <w:rPr>
          <w:spacing w:val="-1"/>
        </w:rPr>
        <w:t> </w:t>
      </w:r>
      <w:r>
        <w:rPr>
          <w:spacing w:val="-2"/>
          <w:w w:val="80"/>
        </w:rPr>
        <w:t>SILVA.</w:t>
      </w:r>
    </w:p>
    <w:p>
      <w:pPr>
        <w:pStyle w:val="BodyText"/>
        <w:spacing w:line="242" w:lineRule="auto" w:before="197"/>
        <w:ind w:right="137"/>
      </w:pPr>
      <w:r>
        <w:rPr>
          <w:w w:val="85"/>
        </w:rPr>
        <w:t>Nesta</w:t>
      </w:r>
      <w:r>
        <w:rPr>
          <w:spacing w:val="-7"/>
          <w:w w:val="85"/>
        </w:rPr>
        <w:t> </w:t>
      </w:r>
      <w:r>
        <w:rPr>
          <w:w w:val="85"/>
        </w:rPr>
        <w:t>fase</w:t>
      </w:r>
      <w:r>
        <w:rPr>
          <w:spacing w:val="-7"/>
          <w:w w:val="85"/>
        </w:rPr>
        <w:t> </w:t>
      </w:r>
      <w:r>
        <w:rPr>
          <w:w w:val="85"/>
        </w:rPr>
        <w:t>de</w:t>
      </w:r>
      <w:r>
        <w:rPr>
          <w:spacing w:val="-6"/>
          <w:w w:val="85"/>
        </w:rPr>
        <w:t> </w:t>
      </w:r>
      <w:r>
        <w:rPr>
          <w:w w:val="85"/>
        </w:rPr>
        <w:t>julgamento,</w:t>
      </w:r>
      <w:r>
        <w:rPr>
          <w:spacing w:val="-7"/>
          <w:w w:val="85"/>
        </w:rPr>
        <w:t> </w:t>
      </w:r>
      <w:r>
        <w:rPr>
          <w:w w:val="85"/>
        </w:rPr>
        <w:t>assumiu</w:t>
      </w:r>
      <w:r>
        <w:rPr>
          <w:spacing w:val="-7"/>
          <w:w w:val="85"/>
        </w:rPr>
        <w:t> </w:t>
      </w:r>
      <w:r>
        <w:rPr>
          <w:w w:val="85"/>
        </w:rPr>
        <w:t>a</w:t>
      </w:r>
      <w:r>
        <w:rPr>
          <w:spacing w:val="-6"/>
          <w:w w:val="85"/>
        </w:rPr>
        <w:t> </w:t>
      </w:r>
      <w:r>
        <w:rPr>
          <w:w w:val="85"/>
        </w:rPr>
        <w:t>presidência</w:t>
      </w:r>
      <w:r>
        <w:rPr>
          <w:spacing w:val="-7"/>
          <w:w w:val="85"/>
        </w:rPr>
        <w:t> </w:t>
      </w:r>
      <w:r>
        <w:rPr>
          <w:w w:val="85"/>
        </w:rPr>
        <w:t>dos</w:t>
      </w:r>
      <w:r>
        <w:rPr>
          <w:spacing w:val="-7"/>
          <w:w w:val="85"/>
        </w:rPr>
        <w:t> </w:t>
      </w:r>
      <w:r>
        <w:rPr>
          <w:w w:val="85"/>
        </w:rPr>
        <w:t>trabalhos</w:t>
      </w:r>
      <w:r>
        <w:rPr>
          <w:spacing w:val="-7"/>
          <w:w w:val="85"/>
        </w:rPr>
        <w:t> </w:t>
      </w:r>
      <w:r>
        <w:rPr>
          <w:w w:val="85"/>
        </w:rPr>
        <w:t>o</w:t>
      </w:r>
      <w:r>
        <w:rPr>
          <w:spacing w:val="-6"/>
          <w:w w:val="85"/>
        </w:rPr>
        <w:t> </w:t>
      </w:r>
      <w:r>
        <w:rPr>
          <w:w w:val="85"/>
        </w:rPr>
        <w:t>Excelentíssimo</w:t>
      </w:r>
      <w:r>
        <w:rPr>
          <w:spacing w:val="-7"/>
          <w:w w:val="85"/>
        </w:rPr>
        <w:t> </w:t>
      </w:r>
      <w:r>
        <w:rPr>
          <w:w w:val="85"/>
        </w:rPr>
        <w:t>Senhor</w:t>
      </w:r>
      <w:r>
        <w:rPr>
          <w:spacing w:val="-7"/>
          <w:w w:val="85"/>
        </w:rPr>
        <w:t> </w:t>
      </w:r>
      <w:r>
        <w:rPr>
          <w:w w:val="85"/>
        </w:rPr>
        <w:t>Conselheiro</w:t>
      </w:r>
      <w:r>
        <w:rPr>
          <w:spacing w:val="-7"/>
        </w:rPr>
        <w:t> </w:t>
      </w:r>
      <w:r>
        <w:rPr>
          <w:w w:val="85"/>
        </w:rPr>
        <w:t>Josué</w:t>
      </w:r>
      <w:r>
        <w:rPr>
          <w:spacing w:val="-6"/>
          <w:w w:val="85"/>
        </w:rPr>
        <w:t> </w:t>
      </w:r>
      <w:r>
        <w:rPr>
          <w:w w:val="85"/>
        </w:rPr>
        <w:t>Cláudio</w:t>
      </w:r>
      <w:r>
        <w:rPr>
          <w:spacing w:val="-6"/>
          <w:w w:val="85"/>
        </w:rPr>
        <w:t> </w:t>
      </w:r>
      <w:r>
        <w:rPr>
          <w:w w:val="85"/>
        </w:rPr>
        <w:t>de </w:t>
      </w:r>
      <w:r>
        <w:rPr>
          <w:w w:val="80"/>
        </w:rPr>
        <w:t>Souza Neto,</w:t>
      </w:r>
      <w:r>
        <w:rPr/>
        <w:t> </w:t>
      </w:r>
      <w:r>
        <w:rPr>
          <w:w w:val="80"/>
        </w:rPr>
        <w:t>em face do</w:t>
      </w:r>
      <w:r>
        <w:rPr/>
        <w:t> </w:t>
      </w:r>
      <w:r>
        <w:rPr>
          <w:w w:val="80"/>
        </w:rPr>
        <w:t>impedimento da</w:t>
      </w:r>
      <w:r>
        <w:rPr/>
        <w:t> </w:t>
      </w:r>
      <w:r>
        <w:rPr>
          <w:w w:val="80"/>
        </w:rPr>
        <w:t>Excelentíssima</w:t>
      </w:r>
      <w:r>
        <w:rPr/>
        <w:t> </w:t>
      </w:r>
      <w:r>
        <w:rPr>
          <w:w w:val="80"/>
        </w:rPr>
        <w:t>Senhora</w:t>
      </w:r>
      <w:r>
        <w:rPr/>
        <w:t> </w:t>
      </w:r>
      <w:r>
        <w:rPr>
          <w:w w:val="80"/>
        </w:rPr>
        <w:t>Conselheira</w:t>
      </w:r>
      <w:r>
        <w:rPr/>
        <w:t> </w:t>
      </w:r>
      <w:r>
        <w:rPr>
          <w:w w:val="80"/>
        </w:rPr>
        <w:t>Yara</w:t>
      </w:r>
      <w:r>
        <w:rPr/>
        <w:t> </w:t>
      </w:r>
      <w:r>
        <w:rPr>
          <w:w w:val="80"/>
        </w:rPr>
        <w:t>Amazônia Lins</w:t>
      </w:r>
      <w:r>
        <w:rPr/>
        <w:t> </w:t>
      </w:r>
      <w:r>
        <w:rPr>
          <w:w w:val="80"/>
        </w:rPr>
        <w:t>Rodrigues</w:t>
      </w:r>
      <w:r>
        <w:rPr/>
        <w:t> </w:t>
      </w:r>
      <w:r>
        <w:rPr>
          <w:w w:val="80"/>
        </w:rPr>
        <w:t>dos Santos.</w:t>
      </w:r>
    </w:p>
    <w:p>
      <w:pPr>
        <w:spacing w:line="240" w:lineRule="auto" w:before="193"/>
        <w:ind w:left="2" w:right="137" w:firstLine="0"/>
        <w:jc w:val="both"/>
        <w:rPr>
          <w:rFonts w:ascii="Arial" w:hAnsi="Arial"/>
          <w:i/>
          <w:sz w:val="24"/>
        </w:rPr>
      </w:pPr>
      <w:r>
        <w:rPr>
          <w:rFonts w:ascii="Arial" w:hAnsi="Arial"/>
          <w:b/>
          <w:w w:val="85"/>
          <w:sz w:val="24"/>
        </w:rPr>
        <w:t>PROCESSO</w:t>
      </w:r>
      <w:r>
        <w:rPr>
          <w:rFonts w:ascii="Arial" w:hAnsi="Arial"/>
          <w:b/>
          <w:spacing w:val="-3"/>
          <w:w w:val="85"/>
          <w:sz w:val="24"/>
        </w:rPr>
        <w:t> </w:t>
      </w:r>
      <w:r>
        <w:rPr>
          <w:rFonts w:ascii="Arial" w:hAnsi="Arial"/>
          <w:b/>
          <w:w w:val="85"/>
          <w:sz w:val="24"/>
        </w:rPr>
        <w:t>Nº</w:t>
      </w:r>
      <w:r>
        <w:rPr>
          <w:rFonts w:ascii="Arial" w:hAnsi="Arial"/>
          <w:b/>
          <w:spacing w:val="-4"/>
          <w:w w:val="85"/>
          <w:sz w:val="24"/>
        </w:rPr>
        <w:t> </w:t>
      </w:r>
      <w:r>
        <w:rPr>
          <w:rFonts w:ascii="Arial" w:hAnsi="Arial"/>
          <w:b/>
          <w:w w:val="85"/>
          <w:sz w:val="24"/>
        </w:rPr>
        <w:t>15.292/2022</w:t>
      </w:r>
      <w:r>
        <w:rPr>
          <w:rFonts w:ascii="Arial" w:hAnsi="Arial"/>
          <w:b/>
          <w:spacing w:val="-1"/>
          <w:w w:val="85"/>
          <w:sz w:val="24"/>
        </w:rPr>
        <w:t> </w:t>
      </w:r>
      <w:r>
        <w:rPr>
          <w:w w:val="85"/>
          <w:sz w:val="24"/>
        </w:rPr>
        <w:t>-</w:t>
      </w:r>
      <w:r>
        <w:rPr>
          <w:spacing w:val="-4"/>
          <w:w w:val="85"/>
          <w:sz w:val="24"/>
        </w:rPr>
        <w:t> </w:t>
      </w:r>
      <w:r>
        <w:rPr>
          <w:w w:val="85"/>
          <w:sz w:val="24"/>
        </w:rPr>
        <w:t>Fiscalização</w:t>
      </w:r>
      <w:r>
        <w:rPr>
          <w:spacing w:val="-3"/>
          <w:w w:val="85"/>
          <w:sz w:val="24"/>
        </w:rPr>
        <w:t> </w:t>
      </w:r>
      <w:r>
        <w:rPr>
          <w:w w:val="85"/>
          <w:sz w:val="24"/>
        </w:rPr>
        <w:t>de</w:t>
      </w:r>
      <w:r>
        <w:rPr>
          <w:spacing w:val="-3"/>
          <w:w w:val="85"/>
          <w:sz w:val="24"/>
        </w:rPr>
        <w:t> </w:t>
      </w:r>
      <w:r>
        <w:rPr>
          <w:w w:val="85"/>
          <w:sz w:val="24"/>
        </w:rPr>
        <w:t>Atos</w:t>
      </w:r>
      <w:r>
        <w:rPr>
          <w:spacing w:val="-5"/>
          <w:w w:val="85"/>
          <w:sz w:val="24"/>
        </w:rPr>
        <w:t> </w:t>
      </w:r>
      <w:r>
        <w:rPr>
          <w:w w:val="85"/>
          <w:sz w:val="24"/>
        </w:rPr>
        <w:t>de</w:t>
      </w:r>
      <w:r>
        <w:rPr>
          <w:spacing w:val="-3"/>
          <w:w w:val="85"/>
          <w:sz w:val="24"/>
        </w:rPr>
        <w:t> </w:t>
      </w:r>
      <w:r>
        <w:rPr>
          <w:w w:val="85"/>
          <w:sz w:val="24"/>
        </w:rPr>
        <w:t>Gestão</w:t>
      </w:r>
      <w:r>
        <w:rPr>
          <w:spacing w:val="-3"/>
          <w:w w:val="85"/>
          <w:sz w:val="24"/>
        </w:rPr>
        <w:t> </w:t>
      </w:r>
      <w:r>
        <w:rPr>
          <w:w w:val="85"/>
          <w:sz w:val="24"/>
        </w:rPr>
        <w:t>(FAG)</w:t>
      </w:r>
      <w:r>
        <w:rPr>
          <w:spacing w:val="-4"/>
          <w:w w:val="85"/>
          <w:sz w:val="24"/>
        </w:rPr>
        <w:t> </w:t>
      </w:r>
      <w:r>
        <w:rPr>
          <w:w w:val="85"/>
          <w:sz w:val="24"/>
        </w:rPr>
        <w:t>da</w:t>
      </w:r>
      <w:r>
        <w:rPr>
          <w:spacing w:val="-3"/>
          <w:w w:val="85"/>
          <w:sz w:val="24"/>
        </w:rPr>
        <w:t> </w:t>
      </w:r>
      <w:r>
        <w:rPr>
          <w:w w:val="85"/>
          <w:sz w:val="24"/>
        </w:rPr>
        <w:t>Prefeitura</w:t>
      </w:r>
      <w:r>
        <w:rPr>
          <w:spacing w:val="-3"/>
          <w:w w:val="85"/>
          <w:sz w:val="24"/>
        </w:rPr>
        <w:t> </w:t>
      </w:r>
      <w:r>
        <w:rPr>
          <w:w w:val="85"/>
          <w:sz w:val="24"/>
        </w:rPr>
        <w:t>Municipal</w:t>
      </w:r>
      <w:r>
        <w:rPr>
          <w:spacing w:val="-4"/>
          <w:w w:val="85"/>
          <w:sz w:val="24"/>
        </w:rPr>
        <w:t> </w:t>
      </w:r>
      <w:r>
        <w:rPr>
          <w:w w:val="85"/>
          <w:sz w:val="24"/>
        </w:rPr>
        <w:t>de</w:t>
      </w:r>
      <w:r>
        <w:rPr>
          <w:spacing w:val="-3"/>
          <w:w w:val="85"/>
          <w:sz w:val="24"/>
        </w:rPr>
        <w:t> </w:t>
      </w:r>
      <w:r>
        <w:rPr>
          <w:w w:val="85"/>
          <w:sz w:val="24"/>
        </w:rPr>
        <w:t>Iranduba,</w:t>
      </w:r>
      <w:r>
        <w:rPr>
          <w:spacing w:val="-5"/>
          <w:w w:val="85"/>
          <w:sz w:val="24"/>
        </w:rPr>
        <w:t> </w:t>
      </w:r>
      <w:r>
        <w:rPr>
          <w:w w:val="85"/>
          <w:sz w:val="24"/>
        </w:rPr>
        <w:t>referente</w:t>
      </w:r>
      <w:r>
        <w:rPr>
          <w:spacing w:val="-3"/>
          <w:w w:val="85"/>
          <w:sz w:val="24"/>
        </w:rPr>
        <w:t> </w:t>
      </w:r>
      <w:r>
        <w:rPr>
          <w:w w:val="85"/>
          <w:sz w:val="24"/>
        </w:rPr>
        <w:t>ao exercício</w:t>
      </w:r>
      <w:r>
        <w:rPr>
          <w:spacing w:val="-2"/>
          <w:w w:val="85"/>
          <w:sz w:val="24"/>
        </w:rPr>
        <w:t> </w:t>
      </w:r>
      <w:r>
        <w:rPr>
          <w:w w:val="85"/>
          <w:sz w:val="24"/>
        </w:rPr>
        <w:t>de</w:t>
      </w:r>
      <w:r>
        <w:rPr>
          <w:spacing w:val="-2"/>
          <w:w w:val="85"/>
          <w:sz w:val="24"/>
        </w:rPr>
        <w:t> </w:t>
      </w:r>
      <w:r>
        <w:rPr>
          <w:w w:val="85"/>
          <w:sz w:val="24"/>
        </w:rPr>
        <w:t>2021,</w:t>
      </w:r>
      <w:r>
        <w:rPr>
          <w:spacing w:val="-2"/>
          <w:w w:val="85"/>
          <w:sz w:val="24"/>
        </w:rPr>
        <w:t> </w:t>
      </w:r>
      <w:r>
        <w:rPr>
          <w:w w:val="85"/>
          <w:sz w:val="24"/>
        </w:rPr>
        <w:t>sob</w:t>
      </w:r>
      <w:r>
        <w:rPr>
          <w:spacing w:val="-2"/>
          <w:w w:val="85"/>
          <w:sz w:val="24"/>
        </w:rPr>
        <w:t> </w:t>
      </w:r>
      <w:r>
        <w:rPr>
          <w:w w:val="85"/>
          <w:sz w:val="24"/>
        </w:rPr>
        <w:t>a</w:t>
      </w:r>
      <w:r>
        <w:rPr>
          <w:spacing w:val="-2"/>
          <w:w w:val="85"/>
          <w:sz w:val="24"/>
        </w:rPr>
        <w:t> </w:t>
      </w:r>
      <w:r>
        <w:rPr>
          <w:w w:val="85"/>
          <w:sz w:val="24"/>
        </w:rPr>
        <w:t>responsabilidade</w:t>
      </w:r>
      <w:r>
        <w:rPr>
          <w:spacing w:val="-2"/>
          <w:w w:val="85"/>
          <w:sz w:val="24"/>
        </w:rPr>
        <w:t> </w:t>
      </w:r>
      <w:r>
        <w:rPr>
          <w:w w:val="85"/>
          <w:sz w:val="24"/>
        </w:rPr>
        <w:t>do</w:t>
      </w:r>
      <w:r>
        <w:rPr>
          <w:spacing w:val="-2"/>
          <w:w w:val="85"/>
          <w:sz w:val="24"/>
        </w:rPr>
        <w:t> </w:t>
      </w:r>
      <w:r>
        <w:rPr>
          <w:w w:val="85"/>
          <w:sz w:val="24"/>
        </w:rPr>
        <w:t>Sr.</w:t>
      </w:r>
      <w:r>
        <w:rPr>
          <w:spacing w:val="-2"/>
          <w:w w:val="85"/>
          <w:sz w:val="24"/>
        </w:rPr>
        <w:t> </w:t>
      </w:r>
      <w:r>
        <w:rPr>
          <w:w w:val="85"/>
          <w:sz w:val="24"/>
        </w:rPr>
        <w:t>José</w:t>
      </w:r>
      <w:r>
        <w:rPr>
          <w:spacing w:val="-2"/>
          <w:w w:val="85"/>
          <w:sz w:val="24"/>
        </w:rPr>
        <w:t> </w:t>
      </w:r>
      <w:r>
        <w:rPr>
          <w:w w:val="85"/>
          <w:sz w:val="24"/>
        </w:rPr>
        <w:t>Augusto</w:t>
      </w:r>
      <w:r>
        <w:rPr>
          <w:spacing w:val="-1"/>
          <w:w w:val="85"/>
          <w:sz w:val="24"/>
        </w:rPr>
        <w:t> </w:t>
      </w:r>
      <w:r>
        <w:rPr>
          <w:w w:val="85"/>
          <w:sz w:val="24"/>
        </w:rPr>
        <w:t>Ferraz</w:t>
      </w:r>
      <w:r>
        <w:rPr>
          <w:spacing w:val="-2"/>
          <w:w w:val="85"/>
          <w:sz w:val="24"/>
        </w:rPr>
        <w:t> </w:t>
      </w:r>
      <w:r>
        <w:rPr>
          <w:w w:val="85"/>
          <w:sz w:val="24"/>
        </w:rPr>
        <w:t>de</w:t>
      </w:r>
      <w:r>
        <w:rPr>
          <w:spacing w:val="-2"/>
          <w:w w:val="85"/>
          <w:sz w:val="24"/>
        </w:rPr>
        <w:t> </w:t>
      </w:r>
      <w:r>
        <w:rPr>
          <w:w w:val="85"/>
          <w:sz w:val="24"/>
        </w:rPr>
        <w:t>Lima.</w:t>
      </w:r>
      <w:r>
        <w:rPr>
          <w:spacing w:val="-3"/>
          <w:w w:val="85"/>
          <w:sz w:val="24"/>
        </w:rPr>
        <w:t> </w:t>
      </w:r>
      <w:r>
        <w:rPr>
          <w:rFonts w:ascii="Arial" w:hAnsi="Arial"/>
          <w:i/>
          <w:w w:val="85"/>
          <w:sz w:val="24"/>
        </w:rPr>
        <w:t>CONCEDIDO</w:t>
      </w:r>
      <w:r>
        <w:rPr>
          <w:rFonts w:ascii="Arial" w:hAnsi="Arial"/>
          <w:i/>
          <w:spacing w:val="-2"/>
          <w:w w:val="85"/>
          <w:sz w:val="24"/>
        </w:rPr>
        <w:t> </w:t>
      </w:r>
      <w:r>
        <w:rPr>
          <w:rFonts w:ascii="Arial" w:hAnsi="Arial"/>
          <w:i/>
          <w:w w:val="85"/>
          <w:sz w:val="24"/>
        </w:rPr>
        <w:t>VISTA</w:t>
      </w:r>
      <w:r>
        <w:rPr>
          <w:rFonts w:ascii="Arial" w:hAnsi="Arial"/>
          <w:i/>
          <w:spacing w:val="-2"/>
          <w:w w:val="85"/>
          <w:sz w:val="24"/>
        </w:rPr>
        <w:t> </w:t>
      </w:r>
      <w:r>
        <w:rPr>
          <w:rFonts w:ascii="Arial" w:hAnsi="Arial"/>
          <w:i/>
          <w:w w:val="85"/>
          <w:sz w:val="24"/>
        </w:rPr>
        <w:t>DOS</w:t>
      </w:r>
      <w:r>
        <w:rPr>
          <w:rFonts w:ascii="Arial" w:hAnsi="Arial"/>
          <w:i/>
          <w:spacing w:val="-2"/>
          <w:w w:val="85"/>
          <w:sz w:val="24"/>
        </w:rPr>
        <w:t> </w:t>
      </w:r>
      <w:r>
        <w:rPr>
          <w:rFonts w:ascii="Arial" w:hAnsi="Arial"/>
          <w:i/>
          <w:w w:val="85"/>
          <w:sz w:val="24"/>
        </w:rPr>
        <w:t>AUTOS</w:t>
      </w:r>
      <w:r>
        <w:rPr>
          <w:rFonts w:ascii="Arial" w:hAnsi="Arial"/>
          <w:i/>
          <w:spacing w:val="-2"/>
          <w:w w:val="85"/>
          <w:sz w:val="24"/>
        </w:rPr>
        <w:t> </w:t>
      </w:r>
      <w:r>
        <w:rPr>
          <w:rFonts w:ascii="Arial" w:hAnsi="Arial"/>
          <w:i/>
          <w:w w:val="85"/>
          <w:sz w:val="24"/>
        </w:rPr>
        <w:t>AO </w:t>
      </w:r>
      <w:r>
        <w:rPr>
          <w:rFonts w:ascii="Arial" w:hAnsi="Arial"/>
          <w:i/>
          <w:w w:val="80"/>
          <w:sz w:val="24"/>
        </w:rPr>
        <w:t>EXCELENTÍSSIMO SENHOR CONSELHEIRO LUIS FABIAN PEREIRA BARBOSA</w:t>
      </w:r>
      <w:r>
        <w:rPr>
          <w:rFonts w:ascii="Arial" w:hAnsi="Arial"/>
          <w:i/>
          <w:sz w:val="24"/>
        </w:rPr>
        <w:t> </w:t>
      </w:r>
      <w:r>
        <w:rPr>
          <w:rFonts w:ascii="Arial" w:hAnsi="Arial"/>
          <w:i/>
          <w:w w:val="80"/>
          <w:sz w:val="24"/>
        </w:rPr>
        <w:t>E AO EXCELENTÍSSIMO SENHOR CONSELHEIRO CONVOCADO MÁRIO JOSÉ DE MORAES COSTA FILHO.</w:t>
      </w:r>
    </w:p>
    <w:p>
      <w:pPr>
        <w:pStyle w:val="BodyText"/>
        <w:spacing w:line="242" w:lineRule="auto" w:before="198"/>
        <w:ind w:right="151"/>
      </w:pPr>
      <w:r>
        <w:rPr>
          <w:w w:val="85"/>
        </w:rPr>
        <w:t>Nesta</w:t>
      </w:r>
      <w:r>
        <w:rPr>
          <w:spacing w:val="-3"/>
          <w:w w:val="85"/>
        </w:rPr>
        <w:t> </w:t>
      </w:r>
      <w:r>
        <w:rPr>
          <w:w w:val="85"/>
        </w:rPr>
        <w:t>fase</w:t>
      </w:r>
      <w:r>
        <w:rPr>
          <w:spacing w:val="-3"/>
          <w:w w:val="85"/>
        </w:rPr>
        <w:t> </w:t>
      </w:r>
      <w:r>
        <w:rPr>
          <w:w w:val="85"/>
        </w:rPr>
        <w:t>de</w:t>
      </w:r>
      <w:r>
        <w:rPr>
          <w:spacing w:val="-3"/>
          <w:w w:val="85"/>
        </w:rPr>
        <w:t> </w:t>
      </w:r>
      <w:r>
        <w:rPr>
          <w:w w:val="85"/>
        </w:rPr>
        <w:t>julgamento,</w:t>
      </w:r>
      <w:r>
        <w:rPr>
          <w:spacing w:val="-5"/>
          <w:w w:val="85"/>
        </w:rPr>
        <w:t> </w:t>
      </w:r>
      <w:r>
        <w:rPr>
          <w:w w:val="85"/>
        </w:rPr>
        <w:t>retornou</w:t>
      </w:r>
      <w:r>
        <w:rPr>
          <w:spacing w:val="-3"/>
          <w:w w:val="85"/>
        </w:rPr>
        <w:t> </w:t>
      </w:r>
      <w:r>
        <w:rPr>
          <w:w w:val="85"/>
        </w:rPr>
        <w:t>à</w:t>
      </w:r>
      <w:r>
        <w:rPr>
          <w:spacing w:val="-3"/>
          <w:w w:val="85"/>
        </w:rPr>
        <w:t> </w:t>
      </w:r>
      <w:r>
        <w:rPr>
          <w:w w:val="85"/>
        </w:rPr>
        <w:t>presidência</w:t>
      </w:r>
      <w:r>
        <w:rPr>
          <w:spacing w:val="-3"/>
          <w:w w:val="85"/>
        </w:rPr>
        <w:t> </w:t>
      </w:r>
      <w:r>
        <w:rPr>
          <w:w w:val="85"/>
        </w:rPr>
        <w:t>dos</w:t>
      </w:r>
      <w:r>
        <w:rPr>
          <w:spacing w:val="-5"/>
          <w:w w:val="85"/>
        </w:rPr>
        <w:t> </w:t>
      </w:r>
      <w:r>
        <w:rPr>
          <w:w w:val="85"/>
        </w:rPr>
        <w:t>trabalhos</w:t>
      </w:r>
      <w:r>
        <w:rPr>
          <w:spacing w:val="-3"/>
          <w:w w:val="85"/>
        </w:rPr>
        <w:t> </w:t>
      </w:r>
      <w:r>
        <w:rPr>
          <w:w w:val="85"/>
        </w:rPr>
        <w:t>a</w:t>
      </w:r>
      <w:r>
        <w:rPr>
          <w:spacing w:val="-3"/>
          <w:w w:val="85"/>
        </w:rPr>
        <w:t> </w:t>
      </w:r>
      <w:r>
        <w:rPr>
          <w:w w:val="85"/>
        </w:rPr>
        <w:t>Excelentíssima</w:t>
      </w:r>
      <w:r>
        <w:rPr>
          <w:spacing w:val="-3"/>
          <w:w w:val="85"/>
        </w:rPr>
        <w:t> </w:t>
      </w:r>
      <w:r>
        <w:rPr>
          <w:w w:val="85"/>
        </w:rPr>
        <w:t>Senhora</w:t>
      </w:r>
      <w:r>
        <w:rPr>
          <w:spacing w:val="-3"/>
          <w:w w:val="85"/>
        </w:rPr>
        <w:t> </w:t>
      </w:r>
      <w:r>
        <w:rPr>
          <w:w w:val="85"/>
        </w:rPr>
        <w:t>Conselheira</w:t>
      </w:r>
      <w:r>
        <w:rPr>
          <w:spacing w:val="-3"/>
          <w:w w:val="85"/>
        </w:rPr>
        <w:t> </w:t>
      </w:r>
      <w:r>
        <w:rPr>
          <w:w w:val="85"/>
        </w:rPr>
        <w:t>Yara</w:t>
      </w:r>
      <w:r>
        <w:rPr>
          <w:spacing w:val="-3"/>
          <w:w w:val="85"/>
        </w:rPr>
        <w:t> </w:t>
      </w:r>
      <w:r>
        <w:rPr>
          <w:w w:val="85"/>
        </w:rPr>
        <w:t>Amazônia Lins Rodrigues dos Santos.</w:t>
      </w:r>
    </w:p>
    <w:p>
      <w:pPr>
        <w:pStyle w:val="Heading2"/>
        <w:spacing w:before="193"/>
        <w:rPr>
          <w:rFonts w:ascii="Arial MT" w:hAnsi="Arial MT"/>
          <w:b w:val="0"/>
        </w:rPr>
      </w:pPr>
      <w:r>
        <w:rPr>
          <w:w w:val="80"/>
        </w:rPr>
        <w:t>PROCESSO</w:t>
      </w:r>
      <w:r>
        <w:rPr>
          <w:spacing w:val="16"/>
        </w:rPr>
        <w:t> </w:t>
      </w:r>
      <w:r>
        <w:rPr>
          <w:w w:val="80"/>
        </w:rPr>
        <w:t>Nº</w:t>
      </w:r>
      <w:r>
        <w:rPr>
          <w:spacing w:val="16"/>
        </w:rPr>
        <w:t> </w:t>
      </w:r>
      <w:r>
        <w:rPr>
          <w:w w:val="80"/>
        </w:rPr>
        <w:t>10.286/2024</w:t>
      </w:r>
      <w:r>
        <w:rPr>
          <w:spacing w:val="21"/>
        </w:rPr>
        <w:t> </w:t>
      </w:r>
      <w:r>
        <w:rPr>
          <w:w w:val="80"/>
        </w:rPr>
        <w:t>(APENSOS:</w:t>
      </w:r>
      <w:r>
        <w:rPr>
          <w:spacing w:val="12"/>
        </w:rPr>
        <w:t> </w:t>
      </w:r>
      <w:r>
        <w:rPr>
          <w:w w:val="80"/>
        </w:rPr>
        <w:t>15.520/2023,</w:t>
      </w:r>
      <w:r>
        <w:rPr>
          <w:spacing w:val="17"/>
        </w:rPr>
        <w:t> </w:t>
      </w:r>
      <w:r>
        <w:rPr>
          <w:w w:val="80"/>
        </w:rPr>
        <w:t>16.928/2019,</w:t>
      </w:r>
      <w:r>
        <w:rPr>
          <w:spacing w:val="16"/>
        </w:rPr>
        <w:t> </w:t>
      </w:r>
      <w:r>
        <w:rPr>
          <w:w w:val="80"/>
        </w:rPr>
        <w:t>12.459/2020</w:t>
      </w:r>
      <w:r>
        <w:rPr>
          <w:spacing w:val="17"/>
        </w:rPr>
        <w:t> </w:t>
      </w:r>
      <w:r>
        <w:rPr>
          <w:w w:val="80"/>
        </w:rPr>
        <w:t>e</w:t>
      </w:r>
      <w:r>
        <w:rPr>
          <w:spacing w:val="17"/>
        </w:rPr>
        <w:t> </w:t>
      </w:r>
      <w:r>
        <w:rPr>
          <w:w w:val="80"/>
        </w:rPr>
        <w:t>16.363/2019)</w:t>
      </w:r>
      <w:r>
        <w:rPr>
          <w:spacing w:val="26"/>
        </w:rPr>
        <w:t> </w:t>
      </w:r>
      <w:r>
        <w:rPr>
          <w:rFonts w:ascii="Arial MT" w:hAnsi="Arial MT"/>
          <w:b w:val="0"/>
          <w:w w:val="80"/>
        </w:rPr>
        <w:t>-</w:t>
      </w:r>
      <w:r>
        <w:rPr>
          <w:rFonts w:ascii="Arial MT" w:hAnsi="Arial MT"/>
          <w:b w:val="0"/>
          <w:spacing w:val="15"/>
        </w:rPr>
        <w:t> </w:t>
      </w:r>
      <w:r>
        <w:rPr>
          <w:rFonts w:ascii="Arial MT" w:hAnsi="Arial MT"/>
          <w:b w:val="0"/>
          <w:w w:val="80"/>
        </w:rPr>
        <w:t>Recurso</w:t>
      </w:r>
      <w:r>
        <w:rPr>
          <w:rFonts w:ascii="Arial MT" w:hAnsi="Arial MT"/>
          <w:b w:val="0"/>
          <w:spacing w:val="17"/>
        </w:rPr>
        <w:t> </w:t>
      </w:r>
      <w:r>
        <w:rPr>
          <w:rFonts w:ascii="Arial MT" w:hAnsi="Arial MT"/>
          <w:b w:val="0"/>
          <w:w w:val="80"/>
        </w:rPr>
        <w:t>de</w:t>
      </w:r>
      <w:r>
        <w:rPr>
          <w:rFonts w:ascii="Arial MT" w:hAnsi="Arial MT"/>
          <w:b w:val="0"/>
          <w:spacing w:val="19"/>
        </w:rPr>
        <w:t> </w:t>
      </w:r>
      <w:r>
        <w:rPr>
          <w:rFonts w:ascii="Arial MT" w:hAnsi="Arial MT"/>
          <w:b w:val="0"/>
          <w:spacing w:val="-2"/>
          <w:w w:val="80"/>
        </w:rPr>
        <w:t>Revisão</w:t>
      </w:r>
    </w:p>
    <w:p>
      <w:pPr>
        <w:spacing w:line="240" w:lineRule="auto" w:before="0"/>
        <w:ind w:left="2" w:right="136" w:firstLine="0"/>
        <w:jc w:val="both"/>
        <w:rPr>
          <w:rFonts w:ascii="Arial" w:hAnsi="Arial"/>
          <w:i/>
          <w:sz w:val="24"/>
        </w:rPr>
      </w:pPr>
      <w:r>
        <w:rPr>
          <w:w w:val="80"/>
          <w:sz w:val="24"/>
        </w:rPr>
        <w:t>interposto pelo Sr. Simão Peixoto Lima</w:t>
      </w:r>
      <w:r>
        <w:rPr>
          <w:sz w:val="24"/>
        </w:rPr>
        <w:t> </w:t>
      </w:r>
      <w:r>
        <w:rPr>
          <w:w w:val="80"/>
          <w:sz w:val="24"/>
        </w:rPr>
        <w:t>contra o Parecer Prévio N° 104/2023</w:t>
      </w:r>
      <w:r>
        <w:rPr>
          <w:sz w:val="24"/>
        </w:rPr>
        <w:t> </w:t>
      </w:r>
      <w:r>
        <w:rPr>
          <w:w w:val="80"/>
          <w:sz w:val="24"/>
        </w:rPr>
        <w:t>- TCE - Tribunal Pleno, exarado nos autos do </w:t>
      </w:r>
      <w:r>
        <w:rPr>
          <w:w w:val="90"/>
          <w:sz w:val="24"/>
        </w:rPr>
        <w:t>Processo</w:t>
      </w:r>
      <w:r>
        <w:rPr>
          <w:spacing w:val="-10"/>
          <w:w w:val="90"/>
          <w:sz w:val="24"/>
        </w:rPr>
        <w:t> </w:t>
      </w:r>
      <w:r>
        <w:rPr>
          <w:w w:val="90"/>
          <w:sz w:val="24"/>
        </w:rPr>
        <w:t>N°</w:t>
      </w:r>
      <w:r>
        <w:rPr>
          <w:spacing w:val="-10"/>
          <w:w w:val="90"/>
          <w:sz w:val="24"/>
        </w:rPr>
        <w:t> </w:t>
      </w:r>
      <w:r>
        <w:rPr>
          <w:w w:val="90"/>
          <w:sz w:val="24"/>
        </w:rPr>
        <w:t>12.459/2020.</w:t>
      </w:r>
      <w:r>
        <w:rPr>
          <w:spacing w:val="-10"/>
          <w:w w:val="90"/>
          <w:sz w:val="24"/>
        </w:rPr>
        <w:t> </w:t>
      </w:r>
      <w:r>
        <w:rPr>
          <w:rFonts w:ascii="Arial" w:hAnsi="Arial"/>
          <w:i/>
          <w:w w:val="90"/>
          <w:sz w:val="24"/>
        </w:rPr>
        <w:t>CONCEDIDO</w:t>
      </w:r>
      <w:r>
        <w:rPr>
          <w:rFonts w:ascii="Arial" w:hAnsi="Arial"/>
          <w:i/>
          <w:spacing w:val="-10"/>
          <w:w w:val="90"/>
          <w:sz w:val="24"/>
        </w:rPr>
        <w:t> </w:t>
      </w:r>
      <w:r>
        <w:rPr>
          <w:rFonts w:ascii="Arial" w:hAnsi="Arial"/>
          <w:i/>
          <w:w w:val="90"/>
          <w:sz w:val="24"/>
        </w:rPr>
        <w:t>VISTA</w:t>
      </w:r>
      <w:r>
        <w:rPr>
          <w:rFonts w:ascii="Arial" w:hAnsi="Arial"/>
          <w:i/>
          <w:spacing w:val="-10"/>
          <w:w w:val="90"/>
          <w:sz w:val="24"/>
        </w:rPr>
        <w:t> </w:t>
      </w:r>
      <w:r>
        <w:rPr>
          <w:rFonts w:ascii="Arial" w:hAnsi="Arial"/>
          <w:i/>
          <w:w w:val="90"/>
          <w:sz w:val="24"/>
        </w:rPr>
        <w:t>DOS</w:t>
      </w:r>
      <w:r>
        <w:rPr>
          <w:rFonts w:ascii="Arial" w:hAnsi="Arial"/>
          <w:i/>
          <w:spacing w:val="-11"/>
          <w:w w:val="90"/>
          <w:sz w:val="24"/>
        </w:rPr>
        <w:t> </w:t>
      </w:r>
      <w:r>
        <w:rPr>
          <w:rFonts w:ascii="Arial" w:hAnsi="Arial"/>
          <w:i/>
          <w:w w:val="90"/>
          <w:sz w:val="24"/>
        </w:rPr>
        <w:t>AUTOS</w:t>
      </w:r>
      <w:r>
        <w:rPr>
          <w:rFonts w:ascii="Arial" w:hAnsi="Arial"/>
          <w:i/>
          <w:spacing w:val="-10"/>
          <w:w w:val="90"/>
          <w:sz w:val="24"/>
        </w:rPr>
        <w:t> </w:t>
      </w:r>
      <w:r>
        <w:rPr>
          <w:rFonts w:ascii="Arial" w:hAnsi="Arial"/>
          <w:i/>
          <w:w w:val="90"/>
          <w:sz w:val="24"/>
        </w:rPr>
        <w:t>AO</w:t>
      </w:r>
      <w:r>
        <w:rPr>
          <w:rFonts w:ascii="Arial" w:hAnsi="Arial"/>
          <w:i/>
          <w:spacing w:val="-10"/>
          <w:w w:val="90"/>
          <w:sz w:val="24"/>
        </w:rPr>
        <w:t> </w:t>
      </w:r>
      <w:r>
        <w:rPr>
          <w:rFonts w:ascii="Arial" w:hAnsi="Arial"/>
          <w:i/>
          <w:w w:val="90"/>
          <w:sz w:val="24"/>
        </w:rPr>
        <w:t>EXCELENTÍSSIMO</w:t>
      </w:r>
      <w:r>
        <w:rPr>
          <w:rFonts w:ascii="Arial" w:hAnsi="Arial"/>
          <w:i/>
          <w:spacing w:val="-10"/>
          <w:w w:val="90"/>
          <w:sz w:val="24"/>
        </w:rPr>
        <w:t> </w:t>
      </w:r>
      <w:r>
        <w:rPr>
          <w:rFonts w:ascii="Arial" w:hAnsi="Arial"/>
          <w:i/>
          <w:w w:val="90"/>
          <w:sz w:val="24"/>
        </w:rPr>
        <w:t>SENHOR</w:t>
      </w:r>
      <w:r>
        <w:rPr>
          <w:rFonts w:ascii="Arial" w:hAnsi="Arial"/>
          <w:i/>
          <w:spacing w:val="-10"/>
          <w:w w:val="90"/>
          <w:sz w:val="24"/>
        </w:rPr>
        <w:t> </w:t>
      </w:r>
      <w:r>
        <w:rPr>
          <w:rFonts w:ascii="Arial" w:hAnsi="Arial"/>
          <w:i/>
          <w:w w:val="90"/>
          <w:sz w:val="24"/>
        </w:rPr>
        <w:t>CONSELHEIRO </w:t>
      </w:r>
      <w:r>
        <w:rPr>
          <w:rFonts w:ascii="Arial" w:hAnsi="Arial"/>
          <w:i/>
          <w:w w:val="85"/>
          <w:sz w:val="24"/>
        </w:rPr>
        <w:t>CONVOCADO</w:t>
      </w:r>
      <w:r>
        <w:rPr>
          <w:rFonts w:ascii="Arial" w:hAnsi="Arial"/>
          <w:i/>
          <w:spacing w:val="-7"/>
          <w:w w:val="85"/>
          <w:sz w:val="24"/>
        </w:rPr>
        <w:t> </w:t>
      </w:r>
      <w:r>
        <w:rPr>
          <w:rFonts w:ascii="Arial" w:hAnsi="Arial"/>
          <w:i/>
          <w:w w:val="85"/>
          <w:sz w:val="24"/>
        </w:rPr>
        <w:t>ALBER</w:t>
      </w:r>
      <w:r>
        <w:rPr>
          <w:rFonts w:ascii="Arial" w:hAnsi="Arial"/>
          <w:i/>
          <w:spacing w:val="-7"/>
          <w:w w:val="85"/>
          <w:sz w:val="24"/>
        </w:rPr>
        <w:t> </w:t>
      </w:r>
      <w:r>
        <w:rPr>
          <w:rFonts w:ascii="Arial" w:hAnsi="Arial"/>
          <w:i/>
          <w:w w:val="85"/>
          <w:sz w:val="24"/>
        </w:rPr>
        <w:t>FURTADO</w:t>
      </w:r>
      <w:r>
        <w:rPr>
          <w:rFonts w:ascii="Arial" w:hAnsi="Arial"/>
          <w:i/>
          <w:spacing w:val="-6"/>
          <w:w w:val="85"/>
          <w:sz w:val="24"/>
        </w:rPr>
        <w:t> </w:t>
      </w:r>
      <w:r>
        <w:rPr>
          <w:rFonts w:ascii="Arial" w:hAnsi="Arial"/>
          <w:i/>
          <w:w w:val="85"/>
          <w:sz w:val="24"/>
        </w:rPr>
        <w:t>DE</w:t>
      </w:r>
      <w:r>
        <w:rPr>
          <w:rFonts w:ascii="Arial" w:hAnsi="Arial"/>
          <w:i/>
          <w:spacing w:val="-7"/>
          <w:w w:val="85"/>
          <w:sz w:val="24"/>
        </w:rPr>
        <w:t> </w:t>
      </w:r>
      <w:r>
        <w:rPr>
          <w:rFonts w:ascii="Arial" w:hAnsi="Arial"/>
          <w:i/>
          <w:w w:val="85"/>
          <w:sz w:val="24"/>
        </w:rPr>
        <w:t>OLIVEIRA</w:t>
      </w:r>
      <w:r>
        <w:rPr>
          <w:rFonts w:ascii="Arial" w:hAnsi="Arial"/>
          <w:i/>
          <w:spacing w:val="-7"/>
          <w:w w:val="85"/>
          <w:sz w:val="24"/>
        </w:rPr>
        <w:t> </w:t>
      </w:r>
      <w:r>
        <w:rPr>
          <w:rFonts w:ascii="Arial" w:hAnsi="Arial"/>
          <w:i/>
          <w:w w:val="85"/>
          <w:sz w:val="24"/>
        </w:rPr>
        <w:t>JÚNIOR.</w:t>
      </w:r>
    </w:p>
    <w:p>
      <w:pPr>
        <w:pStyle w:val="BodyText"/>
        <w:spacing w:line="242" w:lineRule="auto" w:before="197"/>
        <w:ind w:right="150"/>
      </w:pPr>
      <w:r>
        <w:rPr>
          <w:w w:val="80"/>
        </w:rPr>
        <w:t>Nesta fase de julgamento, assumiu a presidência dos trabalhos o Excelentíssimo Senhor Conselheiro Luis Fabian Pereira Barbosa, em face do impedimento da Excelentíssima Senhora</w:t>
      </w:r>
      <w:r>
        <w:rPr/>
        <w:t> </w:t>
      </w:r>
      <w:r>
        <w:rPr>
          <w:w w:val="80"/>
        </w:rPr>
        <w:t>Conselheira Yara Amazônia Lins Rodrigues dos Santos.</w:t>
      </w:r>
    </w:p>
    <w:p>
      <w:pPr>
        <w:pStyle w:val="BodyText"/>
        <w:spacing w:before="194"/>
        <w:ind w:right="134"/>
      </w:pPr>
      <w:r>
        <w:rPr>
          <w:rFonts w:ascii="Arial" w:hAnsi="Arial"/>
          <w:b/>
          <w:w w:val="80"/>
        </w:rPr>
        <w:t>PROCESSO Nº 11.474/2018 (APENSOS: 15.873/2021 e 15.898/2021)</w:t>
      </w:r>
      <w:r>
        <w:rPr>
          <w:rFonts w:ascii="Arial" w:hAnsi="Arial"/>
          <w:b/>
        </w:rPr>
        <w:t> </w:t>
      </w:r>
      <w:r>
        <w:rPr>
          <w:w w:val="80"/>
        </w:rPr>
        <w:t>- Embargos de Declaração opostos pelo Sr. Wilton Pereira dos Santos contra o Parecer Prévio N° 16/2024</w:t>
      </w:r>
      <w:r>
        <w:rPr/>
        <w:t> </w:t>
      </w:r>
      <w:r>
        <w:rPr>
          <w:w w:val="80"/>
        </w:rPr>
        <w:t>– Tribunal Pleno. </w:t>
      </w:r>
      <w:r>
        <w:rPr>
          <w:rFonts w:ascii="Arial" w:hAnsi="Arial"/>
          <w:b/>
          <w:w w:val="80"/>
        </w:rPr>
        <w:t>Advogado(s): </w:t>
      </w:r>
      <w:r>
        <w:rPr>
          <w:w w:val="80"/>
        </w:rPr>
        <w:t>Juarez Frazão Rodrigues Júnior - </w:t>
      </w:r>
      <w:r>
        <w:rPr>
          <w:w w:val="85"/>
        </w:rPr>
        <w:t>OAB/AM</w:t>
      </w:r>
      <w:r>
        <w:rPr>
          <w:spacing w:val="-3"/>
          <w:w w:val="85"/>
        </w:rPr>
        <w:t> </w:t>
      </w:r>
      <w:r>
        <w:rPr>
          <w:w w:val="85"/>
        </w:rPr>
        <w:t>5851.</w:t>
      </w:r>
      <w:r>
        <w:rPr>
          <w:spacing w:val="-2"/>
          <w:w w:val="85"/>
        </w:rPr>
        <w:t> </w:t>
      </w:r>
      <w:r>
        <w:rPr>
          <w:rFonts w:ascii="Arial" w:hAnsi="Arial"/>
          <w:b/>
          <w:w w:val="85"/>
        </w:rPr>
        <w:t>ACÓRDÃO</w:t>
      </w:r>
      <w:r>
        <w:rPr>
          <w:rFonts w:ascii="Arial" w:hAnsi="Arial"/>
          <w:b/>
          <w:spacing w:val="-4"/>
          <w:w w:val="85"/>
        </w:rPr>
        <w:t> </w:t>
      </w:r>
      <w:r>
        <w:rPr>
          <w:rFonts w:ascii="Arial" w:hAnsi="Arial"/>
          <w:b/>
          <w:w w:val="85"/>
        </w:rPr>
        <w:t>Nº</w:t>
      </w:r>
      <w:r>
        <w:rPr>
          <w:rFonts w:ascii="Arial" w:hAnsi="Arial"/>
          <w:b/>
          <w:spacing w:val="-3"/>
          <w:w w:val="85"/>
        </w:rPr>
        <w:t> </w:t>
      </w:r>
      <w:r>
        <w:rPr>
          <w:rFonts w:ascii="Arial" w:hAnsi="Arial"/>
          <w:b/>
          <w:w w:val="85"/>
        </w:rPr>
        <w:t>989/2024:</w:t>
      </w:r>
      <w:r>
        <w:rPr>
          <w:rFonts w:ascii="Arial" w:hAnsi="Arial"/>
          <w:b/>
          <w:spacing w:val="-1"/>
          <w:w w:val="85"/>
        </w:rPr>
        <w:t> </w:t>
      </w:r>
      <w:r>
        <w:rPr>
          <w:w w:val="85"/>
        </w:rPr>
        <w:t>Vistos,</w:t>
      </w:r>
      <w:r>
        <w:rPr>
          <w:spacing w:val="-2"/>
          <w:w w:val="85"/>
        </w:rPr>
        <w:t> </w:t>
      </w:r>
      <w:r>
        <w:rPr>
          <w:w w:val="85"/>
        </w:rPr>
        <w:t>relatados</w:t>
      </w:r>
      <w:r>
        <w:rPr>
          <w:spacing w:val="-3"/>
          <w:w w:val="85"/>
        </w:rPr>
        <w:t> </w:t>
      </w:r>
      <w:r>
        <w:rPr>
          <w:w w:val="85"/>
        </w:rPr>
        <w:t>e</w:t>
      </w:r>
      <w:r>
        <w:rPr>
          <w:spacing w:val="-2"/>
          <w:w w:val="85"/>
        </w:rPr>
        <w:t> </w:t>
      </w:r>
      <w:r>
        <w:rPr>
          <w:w w:val="85"/>
        </w:rPr>
        <w:t>discutidos</w:t>
      </w:r>
      <w:r>
        <w:rPr>
          <w:spacing w:val="-3"/>
          <w:w w:val="85"/>
        </w:rPr>
        <w:t> </w:t>
      </w:r>
      <w:r>
        <w:rPr>
          <w:w w:val="85"/>
        </w:rPr>
        <w:t>estes</w:t>
      </w:r>
      <w:r>
        <w:rPr>
          <w:spacing w:val="-3"/>
          <w:w w:val="85"/>
        </w:rPr>
        <w:t> </w:t>
      </w:r>
      <w:r>
        <w:rPr>
          <w:w w:val="85"/>
        </w:rPr>
        <w:t>autos</w:t>
      </w:r>
      <w:r>
        <w:rPr>
          <w:spacing w:val="-3"/>
          <w:w w:val="85"/>
        </w:rPr>
        <w:t> </w:t>
      </w:r>
      <w:r>
        <w:rPr>
          <w:w w:val="85"/>
        </w:rPr>
        <w:t>acima</w:t>
      </w:r>
      <w:r>
        <w:rPr>
          <w:spacing w:val="-2"/>
          <w:w w:val="85"/>
        </w:rPr>
        <w:t> </w:t>
      </w:r>
      <w:r>
        <w:rPr>
          <w:w w:val="85"/>
        </w:rPr>
        <w:t>identificados, </w:t>
      </w:r>
      <w:r>
        <w:rPr>
          <w:rFonts w:ascii="Arial" w:hAnsi="Arial"/>
          <w:b/>
          <w:w w:val="85"/>
        </w:rPr>
        <w:t>ACORDAM</w:t>
      </w:r>
      <w:r>
        <w:rPr>
          <w:rFonts w:ascii="Arial" w:hAnsi="Arial"/>
          <w:b/>
          <w:spacing w:val="-3"/>
          <w:w w:val="85"/>
        </w:rPr>
        <w:t> </w:t>
      </w:r>
      <w:r>
        <w:rPr>
          <w:w w:val="85"/>
        </w:rPr>
        <w:t>os </w:t>
      </w:r>
      <w:r>
        <w:rPr>
          <w:w w:val="80"/>
        </w:rPr>
        <w:t>Excelentíssimos Senhores Conselheiros do Tribunal de Contas do Estado do Amazonas, reunidos em Sessão do</w:t>
      </w:r>
      <w:r>
        <w:rPr/>
        <w:t> </w:t>
      </w:r>
      <w:r>
        <w:rPr>
          <w:rFonts w:ascii="Arial" w:hAnsi="Arial"/>
          <w:b/>
          <w:w w:val="80"/>
        </w:rPr>
        <w:t>Tribunal </w:t>
      </w:r>
      <w:r>
        <w:rPr>
          <w:rFonts w:ascii="Arial" w:hAnsi="Arial"/>
          <w:b/>
          <w:w w:val="85"/>
        </w:rPr>
        <w:t>Pleno</w:t>
      </w:r>
      <w:r>
        <w:rPr>
          <w:w w:val="85"/>
        </w:rPr>
        <w:t>, no exercício da competência atribuída pelo art. 11, III, alínea “f”, item 1, da Resolução n. 04/2002-TCE/AM, </w:t>
      </w:r>
      <w:r>
        <w:rPr>
          <w:rFonts w:ascii="Arial" w:hAnsi="Arial"/>
          <w:b/>
          <w:w w:val="85"/>
        </w:rPr>
        <w:t>à </w:t>
      </w:r>
      <w:r>
        <w:rPr>
          <w:rFonts w:ascii="Arial" w:hAnsi="Arial"/>
          <w:b/>
          <w:w w:val="80"/>
        </w:rPr>
        <w:t>unanimidade</w:t>
      </w:r>
      <w:r>
        <w:rPr>
          <w:w w:val="80"/>
        </w:rPr>
        <w:t>, nos termos do voto do Excelentíssimo Senhor Conselheiro-Relator, </w:t>
      </w:r>
      <w:r>
        <w:rPr>
          <w:rFonts w:ascii="Arial" w:hAnsi="Arial"/>
          <w:b/>
          <w:w w:val="80"/>
        </w:rPr>
        <w:t>em consonância </w:t>
      </w:r>
      <w:r>
        <w:rPr>
          <w:w w:val="80"/>
        </w:rPr>
        <w:t>com pronunciamento</w:t>
      </w:r>
      <w:r>
        <w:rPr/>
        <w:t> </w:t>
      </w:r>
      <w:r>
        <w:rPr>
          <w:w w:val="85"/>
        </w:rPr>
        <w:t>oral</w:t>
      </w:r>
      <w:r>
        <w:rPr>
          <w:spacing w:val="-7"/>
          <w:w w:val="85"/>
        </w:rPr>
        <w:t> </w:t>
      </w:r>
      <w:r>
        <w:rPr>
          <w:w w:val="85"/>
        </w:rPr>
        <w:t>do</w:t>
      </w:r>
      <w:r>
        <w:rPr>
          <w:spacing w:val="-7"/>
          <w:w w:val="85"/>
        </w:rPr>
        <w:t> </w:t>
      </w:r>
      <w:r>
        <w:rPr>
          <w:w w:val="85"/>
        </w:rPr>
        <w:t>Ministério</w:t>
      </w:r>
      <w:r>
        <w:rPr>
          <w:spacing w:val="-6"/>
          <w:w w:val="85"/>
        </w:rPr>
        <w:t> </w:t>
      </w:r>
      <w:r>
        <w:rPr>
          <w:w w:val="85"/>
        </w:rPr>
        <w:t>Público</w:t>
      </w:r>
      <w:r>
        <w:rPr>
          <w:spacing w:val="-7"/>
          <w:w w:val="85"/>
        </w:rPr>
        <w:t> </w:t>
      </w:r>
      <w:r>
        <w:rPr>
          <w:w w:val="85"/>
        </w:rPr>
        <w:t>junto</w:t>
      </w:r>
      <w:r>
        <w:rPr>
          <w:spacing w:val="-7"/>
          <w:w w:val="85"/>
        </w:rPr>
        <w:t> </w:t>
      </w:r>
      <w:r>
        <w:rPr>
          <w:w w:val="85"/>
        </w:rPr>
        <w:t>a</w:t>
      </w:r>
      <w:r>
        <w:rPr>
          <w:spacing w:val="-6"/>
          <w:w w:val="85"/>
        </w:rPr>
        <w:t> </w:t>
      </w:r>
      <w:r>
        <w:rPr>
          <w:w w:val="85"/>
        </w:rPr>
        <w:t>este</w:t>
      </w:r>
      <w:r>
        <w:rPr>
          <w:spacing w:val="-7"/>
          <w:w w:val="85"/>
        </w:rPr>
        <w:t> </w:t>
      </w:r>
      <w:r>
        <w:rPr>
          <w:w w:val="85"/>
        </w:rPr>
        <w:t>Tribunal,</w:t>
      </w:r>
      <w:r>
        <w:rPr>
          <w:spacing w:val="-7"/>
          <w:w w:val="85"/>
        </w:rPr>
        <w:t> </w:t>
      </w:r>
      <w:r>
        <w:rPr>
          <w:w w:val="85"/>
        </w:rPr>
        <w:t>no</w:t>
      </w:r>
      <w:r>
        <w:rPr>
          <w:spacing w:val="-7"/>
          <w:w w:val="85"/>
        </w:rPr>
        <w:t> </w:t>
      </w:r>
      <w:r>
        <w:rPr>
          <w:w w:val="85"/>
        </w:rPr>
        <w:t>sentido</w:t>
      </w:r>
      <w:r>
        <w:rPr>
          <w:spacing w:val="-6"/>
          <w:w w:val="85"/>
        </w:rPr>
        <w:t> </w:t>
      </w:r>
      <w:r>
        <w:rPr>
          <w:w w:val="85"/>
        </w:rPr>
        <w:t>de:</w:t>
      </w:r>
      <w:r>
        <w:rPr>
          <w:spacing w:val="-7"/>
          <w:w w:val="85"/>
        </w:rPr>
        <w:t> </w:t>
      </w:r>
      <w:r>
        <w:rPr>
          <w:rFonts w:ascii="Arial" w:hAnsi="Arial"/>
          <w:b/>
          <w:w w:val="85"/>
        </w:rPr>
        <w:t>7.1.</w:t>
      </w:r>
      <w:r>
        <w:rPr>
          <w:rFonts w:ascii="Arial" w:hAnsi="Arial"/>
          <w:b/>
          <w:spacing w:val="-7"/>
          <w:w w:val="85"/>
        </w:rPr>
        <w:t> </w:t>
      </w:r>
      <w:r>
        <w:rPr>
          <w:rFonts w:ascii="Arial" w:hAnsi="Arial"/>
          <w:b/>
          <w:w w:val="85"/>
        </w:rPr>
        <w:t>Conhecer</w:t>
      </w:r>
      <w:r>
        <w:rPr>
          <w:rFonts w:ascii="Arial" w:hAnsi="Arial"/>
          <w:b/>
          <w:spacing w:val="-6"/>
          <w:w w:val="85"/>
        </w:rPr>
        <w:t> </w:t>
      </w:r>
      <w:r>
        <w:rPr>
          <w:w w:val="85"/>
        </w:rPr>
        <w:t>dos</w:t>
      </w:r>
      <w:r>
        <w:rPr>
          <w:spacing w:val="-7"/>
          <w:w w:val="85"/>
        </w:rPr>
        <w:t> </w:t>
      </w:r>
      <w:r>
        <w:rPr>
          <w:w w:val="85"/>
        </w:rPr>
        <w:t>embargos</w:t>
      </w:r>
      <w:r>
        <w:rPr>
          <w:spacing w:val="-7"/>
          <w:w w:val="85"/>
        </w:rPr>
        <w:t> </w:t>
      </w:r>
      <w:r>
        <w:rPr>
          <w:w w:val="85"/>
        </w:rPr>
        <w:t>de</w:t>
      </w:r>
      <w:r>
        <w:rPr>
          <w:spacing w:val="-6"/>
          <w:w w:val="85"/>
        </w:rPr>
        <w:t> </w:t>
      </w:r>
      <w:r>
        <w:rPr>
          <w:w w:val="85"/>
        </w:rPr>
        <w:t>declaração</w:t>
      </w:r>
      <w:r>
        <w:rPr>
          <w:spacing w:val="-7"/>
          <w:w w:val="85"/>
        </w:rPr>
        <w:t> </w:t>
      </w:r>
      <w:r>
        <w:rPr>
          <w:w w:val="85"/>
        </w:rPr>
        <w:t>opostos</w:t>
      </w:r>
      <w:r>
        <w:rPr>
          <w:spacing w:val="-7"/>
          <w:w w:val="85"/>
        </w:rPr>
        <w:t> </w:t>
      </w:r>
      <w:r>
        <w:rPr>
          <w:w w:val="85"/>
        </w:rPr>
        <w:t>pelo Sr.</w:t>
      </w:r>
      <w:r>
        <w:rPr>
          <w:spacing w:val="-3"/>
          <w:w w:val="85"/>
        </w:rPr>
        <w:t> </w:t>
      </w:r>
      <w:r>
        <w:rPr>
          <w:w w:val="85"/>
        </w:rPr>
        <w:t>Wilton</w:t>
      </w:r>
      <w:r>
        <w:rPr>
          <w:spacing w:val="-2"/>
          <w:w w:val="85"/>
        </w:rPr>
        <w:t> </w:t>
      </w:r>
      <w:r>
        <w:rPr>
          <w:w w:val="85"/>
        </w:rPr>
        <w:t>Pereira</w:t>
      </w:r>
      <w:r>
        <w:rPr>
          <w:spacing w:val="-2"/>
          <w:w w:val="85"/>
        </w:rPr>
        <w:t> </w:t>
      </w:r>
      <w:r>
        <w:rPr>
          <w:w w:val="85"/>
        </w:rPr>
        <w:t>dos</w:t>
      </w:r>
      <w:r>
        <w:rPr>
          <w:spacing w:val="-4"/>
          <w:w w:val="85"/>
        </w:rPr>
        <w:t> </w:t>
      </w:r>
      <w:r>
        <w:rPr>
          <w:w w:val="85"/>
        </w:rPr>
        <w:t>Santos; </w:t>
      </w:r>
      <w:r>
        <w:rPr>
          <w:rFonts w:ascii="Arial" w:hAnsi="Arial"/>
          <w:b/>
          <w:w w:val="85"/>
        </w:rPr>
        <w:t>7.2.</w:t>
      </w:r>
      <w:r>
        <w:rPr>
          <w:rFonts w:ascii="Arial" w:hAnsi="Arial"/>
          <w:b/>
          <w:spacing w:val="-1"/>
          <w:w w:val="85"/>
        </w:rPr>
        <w:t> </w:t>
      </w:r>
      <w:r>
        <w:rPr>
          <w:rFonts w:ascii="Arial" w:hAnsi="Arial"/>
          <w:b/>
          <w:w w:val="85"/>
        </w:rPr>
        <w:t>Negar</w:t>
      </w:r>
      <w:r>
        <w:rPr>
          <w:rFonts w:ascii="Arial" w:hAnsi="Arial"/>
          <w:b/>
          <w:spacing w:val="-2"/>
          <w:w w:val="85"/>
        </w:rPr>
        <w:t> </w:t>
      </w:r>
      <w:r>
        <w:rPr>
          <w:rFonts w:ascii="Arial" w:hAnsi="Arial"/>
          <w:b/>
          <w:w w:val="85"/>
        </w:rPr>
        <w:t>Provimento</w:t>
      </w:r>
      <w:r>
        <w:rPr>
          <w:rFonts w:ascii="Arial" w:hAnsi="Arial"/>
          <w:b/>
          <w:spacing w:val="-1"/>
          <w:w w:val="85"/>
        </w:rPr>
        <w:t> </w:t>
      </w:r>
      <w:r>
        <w:rPr>
          <w:w w:val="85"/>
        </w:rPr>
        <w:t>os</w:t>
      </w:r>
      <w:r>
        <w:rPr>
          <w:spacing w:val="-3"/>
          <w:w w:val="85"/>
        </w:rPr>
        <w:t> </w:t>
      </w:r>
      <w:r>
        <w:rPr>
          <w:w w:val="85"/>
        </w:rPr>
        <w:t>embargos</w:t>
      </w:r>
      <w:r>
        <w:rPr>
          <w:spacing w:val="-4"/>
          <w:w w:val="85"/>
        </w:rPr>
        <w:t> </w:t>
      </w:r>
      <w:r>
        <w:rPr>
          <w:w w:val="85"/>
        </w:rPr>
        <w:t>de</w:t>
      </w:r>
      <w:r>
        <w:rPr>
          <w:spacing w:val="-2"/>
          <w:w w:val="85"/>
        </w:rPr>
        <w:t> </w:t>
      </w:r>
      <w:r>
        <w:rPr>
          <w:w w:val="85"/>
        </w:rPr>
        <w:t>declaração</w:t>
      </w:r>
      <w:r>
        <w:rPr>
          <w:spacing w:val="-2"/>
          <w:w w:val="85"/>
        </w:rPr>
        <w:t> </w:t>
      </w:r>
      <w:r>
        <w:rPr>
          <w:w w:val="85"/>
        </w:rPr>
        <w:t>opostos</w:t>
      </w:r>
      <w:r>
        <w:rPr>
          <w:spacing w:val="-4"/>
          <w:w w:val="85"/>
        </w:rPr>
        <w:t> </w:t>
      </w:r>
      <w:r>
        <w:rPr>
          <w:w w:val="85"/>
        </w:rPr>
        <w:t>pelo</w:t>
      </w:r>
      <w:r>
        <w:rPr>
          <w:spacing w:val="-2"/>
          <w:w w:val="85"/>
        </w:rPr>
        <w:t> </w:t>
      </w:r>
      <w:r>
        <w:rPr>
          <w:w w:val="85"/>
        </w:rPr>
        <w:t>Sr.</w:t>
      </w:r>
      <w:r>
        <w:rPr>
          <w:spacing w:val="-3"/>
          <w:w w:val="85"/>
        </w:rPr>
        <w:t> </w:t>
      </w:r>
      <w:r>
        <w:rPr>
          <w:w w:val="85"/>
        </w:rPr>
        <w:t>Wilton</w:t>
      </w:r>
      <w:r>
        <w:rPr>
          <w:spacing w:val="-2"/>
          <w:w w:val="85"/>
        </w:rPr>
        <w:t> </w:t>
      </w:r>
      <w:r>
        <w:rPr>
          <w:w w:val="85"/>
        </w:rPr>
        <w:t>Pereira</w:t>
      </w:r>
      <w:r>
        <w:rPr>
          <w:spacing w:val="-2"/>
          <w:w w:val="85"/>
        </w:rPr>
        <w:t> </w:t>
      </w:r>
      <w:r>
        <w:rPr>
          <w:w w:val="85"/>
        </w:rPr>
        <w:t>dos </w:t>
      </w:r>
      <w:r>
        <w:rPr>
          <w:w w:val="80"/>
        </w:rPr>
        <w:t>Santos,</w:t>
      </w:r>
      <w:r>
        <w:rPr/>
        <w:t> </w:t>
      </w:r>
      <w:r>
        <w:rPr>
          <w:w w:val="80"/>
        </w:rPr>
        <w:t>face</w:t>
      </w:r>
      <w:r>
        <w:rPr/>
        <w:t> </w:t>
      </w:r>
      <w:r>
        <w:rPr>
          <w:w w:val="80"/>
        </w:rPr>
        <w:t>a</w:t>
      </w:r>
      <w:r>
        <w:rPr/>
        <w:t> </w:t>
      </w:r>
      <w:r>
        <w:rPr>
          <w:w w:val="80"/>
        </w:rPr>
        <w:t>ausência</w:t>
      </w:r>
      <w:r>
        <w:rPr/>
        <w:t> </w:t>
      </w:r>
      <w:r>
        <w:rPr>
          <w:w w:val="80"/>
        </w:rPr>
        <w:t>de</w:t>
      </w:r>
      <w:r>
        <w:rPr/>
        <w:t> </w:t>
      </w:r>
      <w:r>
        <w:rPr>
          <w:w w:val="80"/>
        </w:rPr>
        <w:t>omissão</w:t>
      </w:r>
      <w:r>
        <w:rPr/>
        <w:t> </w:t>
      </w:r>
      <w:r>
        <w:rPr>
          <w:w w:val="80"/>
        </w:rPr>
        <w:t>no</w:t>
      </w:r>
      <w:r>
        <w:rPr/>
        <w:t> </w:t>
      </w:r>
      <w:r>
        <w:rPr>
          <w:w w:val="80"/>
        </w:rPr>
        <w:t>relatório</w:t>
      </w:r>
      <w:r>
        <w:rPr/>
        <w:t> </w:t>
      </w:r>
      <w:r>
        <w:rPr>
          <w:w w:val="80"/>
        </w:rPr>
        <w:t>voto</w:t>
      </w:r>
      <w:r>
        <w:rPr/>
        <w:t> </w:t>
      </w:r>
      <w:r>
        <w:rPr>
          <w:w w:val="80"/>
        </w:rPr>
        <w:t>nº</w:t>
      </w:r>
      <w:r>
        <w:rPr/>
        <w:t> </w:t>
      </w:r>
      <w:r>
        <w:rPr>
          <w:w w:val="80"/>
        </w:rPr>
        <w:t>276/2024-GCERICOXAVIER</w:t>
      </w:r>
      <w:r>
        <w:rPr/>
        <w:t> </w:t>
      </w:r>
      <w:r>
        <w:rPr>
          <w:w w:val="80"/>
        </w:rPr>
        <w:t>e</w:t>
      </w:r>
      <w:r>
        <w:rPr/>
        <w:t> </w:t>
      </w:r>
      <w:r>
        <w:rPr>
          <w:w w:val="80"/>
        </w:rPr>
        <w:t>no</w:t>
      </w:r>
      <w:r>
        <w:rPr/>
        <w:t> </w:t>
      </w:r>
      <w:r>
        <w:rPr>
          <w:w w:val="80"/>
        </w:rPr>
        <w:t>parecer</w:t>
      </w:r>
      <w:r>
        <w:rPr/>
        <w:t> </w:t>
      </w:r>
      <w:r>
        <w:rPr>
          <w:w w:val="80"/>
        </w:rPr>
        <w:t>prévio</w:t>
      </w:r>
      <w:r>
        <w:rPr/>
        <w:t> </w:t>
      </w:r>
      <w:r>
        <w:rPr>
          <w:w w:val="80"/>
        </w:rPr>
        <w:t>nº</w:t>
      </w:r>
      <w:r>
        <w:rPr/>
        <w:t> </w:t>
      </w:r>
      <w:r>
        <w:rPr>
          <w:w w:val="80"/>
        </w:rPr>
        <w:t>16/2024</w:t>
      </w:r>
      <w:r>
        <w:rPr/>
        <w:t> </w:t>
      </w:r>
      <w:r>
        <w:rPr>
          <w:w w:val="80"/>
        </w:rPr>
        <w:t>TCE-</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0"/>
        </w:rPr>
        <w:t>TRIBUNAL</w:t>
      </w:r>
      <w:r>
        <w:rPr/>
        <w:t> </w:t>
      </w:r>
      <w:r>
        <w:rPr>
          <w:w w:val="80"/>
        </w:rPr>
        <w:t>PLENO</w:t>
      </w:r>
      <w:r>
        <w:rPr/>
        <w:t> </w:t>
      </w:r>
      <w:r>
        <w:rPr>
          <w:w w:val="80"/>
        </w:rPr>
        <w:t>(fls.</w:t>
      </w:r>
      <w:r>
        <w:rPr/>
        <w:t> </w:t>
      </w:r>
      <w:r>
        <w:rPr>
          <w:w w:val="80"/>
        </w:rPr>
        <w:t>7817-7820);</w:t>
      </w:r>
      <w:r>
        <w:rPr/>
        <w:t> </w:t>
      </w:r>
      <w:r>
        <w:rPr>
          <w:rFonts w:ascii="Arial" w:hAnsi="Arial"/>
          <w:b/>
          <w:w w:val="80"/>
        </w:rPr>
        <w:t>7.3.</w:t>
      </w:r>
      <w:r>
        <w:rPr>
          <w:rFonts w:ascii="Arial" w:hAnsi="Arial"/>
          <w:b/>
        </w:rPr>
        <w:t> </w:t>
      </w:r>
      <w:r>
        <w:rPr>
          <w:rFonts w:ascii="Arial" w:hAnsi="Arial"/>
          <w:b/>
          <w:w w:val="80"/>
        </w:rPr>
        <w:t>Determinar</w:t>
      </w:r>
      <w:r>
        <w:rPr>
          <w:rFonts w:ascii="Arial" w:hAnsi="Arial"/>
          <w:b/>
        </w:rPr>
        <w:t> </w:t>
      </w:r>
      <w:r>
        <w:rPr>
          <w:w w:val="80"/>
        </w:rPr>
        <w:t>a</w:t>
      </w:r>
      <w:r>
        <w:rPr/>
        <w:t> </w:t>
      </w:r>
      <w:r>
        <w:rPr>
          <w:w w:val="80"/>
        </w:rPr>
        <w:t>retomada</w:t>
      </w:r>
      <w:r>
        <w:rPr/>
        <w:t> </w:t>
      </w:r>
      <w:r>
        <w:rPr>
          <w:w w:val="80"/>
        </w:rPr>
        <w:t>da</w:t>
      </w:r>
      <w:r>
        <w:rPr/>
        <w:t> </w:t>
      </w:r>
      <w:r>
        <w:rPr>
          <w:w w:val="80"/>
        </w:rPr>
        <w:t>contagem</w:t>
      </w:r>
      <w:r>
        <w:rPr/>
        <w:t> </w:t>
      </w:r>
      <w:r>
        <w:rPr>
          <w:w w:val="80"/>
        </w:rPr>
        <w:t>dos</w:t>
      </w:r>
      <w:r>
        <w:rPr/>
        <w:t> </w:t>
      </w:r>
      <w:r>
        <w:rPr>
          <w:w w:val="80"/>
        </w:rPr>
        <w:t>prazos</w:t>
      </w:r>
      <w:r>
        <w:rPr/>
        <w:t> </w:t>
      </w:r>
      <w:r>
        <w:rPr>
          <w:w w:val="80"/>
        </w:rPr>
        <w:t>recursais</w:t>
      </w:r>
      <w:r>
        <w:rPr/>
        <w:t> </w:t>
      </w:r>
      <w:r>
        <w:rPr>
          <w:w w:val="80"/>
        </w:rPr>
        <w:t>para</w:t>
      </w:r>
      <w:r>
        <w:rPr/>
        <w:t> </w:t>
      </w:r>
      <w:r>
        <w:rPr>
          <w:w w:val="80"/>
        </w:rPr>
        <w:t>o</w:t>
      </w:r>
      <w:r>
        <w:rPr/>
        <w:t> </w:t>
      </w:r>
      <w:r>
        <w:rPr>
          <w:w w:val="80"/>
        </w:rPr>
        <w:t>parecer</w:t>
      </w:r>
      <w:r>
        <w:rPr/>
        <w:t> </w:t>
      </w:r>
      <w:r>
        <w:rPr>
          <w:w w:val="80"/>
        </w:rPr>
        <w:t>prévio nº 16/2024 TCE-TRIBUNAL PLENO (fls. 7817-7820); nos moldes do art. 148, §3º, da Resolução nº 04/2002 TCE/AM;</w:t>
      </w:r>
      <w:r>
        <w:rPr/>
        <w:t> </w:t>
      </w:r>
      <w:r>
        <w:rPr>
          <w:rFonts w:ascii="Arial" w:hAnsi="Arial"/>
          <w:b/>
          <w:w w:val="80"/>
        </w:rPr>
        <w:t>7.4. Notificar </w:t>
      </w:r>
      <w:r>
        <w:rPr>
          <w:w w:val="80"/>
        </w:rPr>
        <w:t>o Sr. Wilton Pereira dos Santos, por meio de seu advogado signatário, para que tome ciência do decisório, com </w:t>
      </w:r>
      <w:r>
        <w:rPr>
          <w:spacing w:val="-2"/>
          <w:w w:val="85"/>
        </w:rPr>
        <w:t>cópia do presente relatório/voto e do respectivo acórdão.</w:t>
      </w:r>
      <w:r>
        <w:rPr/>
        <w:t> </w:t>
      </w:r>
      <w:r>
        <w:rPr>
          <w:rFonts w:ascii="Arial" w:hAnsi="Arial"/>
          <w:b/>
          <w:spacing w:val="-2"/>
          <w:w w:val="85"/>
        </w:rPr>
        <w:t>Especificação do quórum: </w:t>
      </w:r>
      <w:r>
        <w:rPr>
          <w:spacing w:val="-2"/>
          <w:w w:val="85"/>
        </w:rPr>
        <w:t>Conselheiros: Luis Fabian Pereira </w:t>
      </w:r>
      <w:r>
        <w:rPr>
          <w:w w:val="85"/>
        </w:rPr>
        <w:t>Barbosa (Presidente, em sessão), Júlio Assis Corrêa Pinheiro, Érico Xavier Desterro e Silva, Mario Manoel Coelho de Mello,</w:t>
      </w:r>
      <w:r>
        <w:rPr>
          <w:spacing w:val="-1"/>
          <w:w w:val="85"/>
        </w:rPr>
        <w:t> </w:t>
      </w:r>
      <w:r>
        <w:rPr>
          <w:w w:val="85"/>
        </w:rPr>
        <w:t>Josué</w:t>
      </w:r>
      <w:r>
        <w:rPr>
          <w:spacing w:val="-1"/>
          <w:w w:val="85"/>
        </w:rPr>
        <w:t> </w:t>
      </w:r>
      <w:r>
        <w:rPr>
          <w:w w:val="85"/>
        </w:rPr>
        <w:t>Cláudio</w:t>
      </w:r>
      <w:r>
        <w:rPr>
          <w:spacing w:val="-1"/>
          <w:w w:val="85"/>
        </w:rPr>
        <w:t> </w:t>
      </w:r>
      <w:r>
        <w:rPr>
          <w:w w:val="85"/>
        </w:rPr>
        <w:t>de</w:t>
      </w:r>
      <w:r>
        <w:rPr>
          <w:spacing w:val="-1"/>
          <w:w w:val="85"/>
        </w:rPr>
        <w:t> </w:t>
      </w:r>
      <w:r>
        <w:rPr>
          <w:w w:val="85"/>
        </w:rPr>
        <w:t>Souza</w:t>
      </w:r>
      <w:r>
        <w:rPr>
          <w:spacing w:val="-1"/>
          <w:w w:val="85"/>
        </w:rPr>
        <w:t> </w:t>
      </w:r>
      <w:r>
        <w:rPr>
          <w:w w:val="85"/>
        </w:rPr>
        <w:t>Neto</w:t>
      </w:r>
      <w:r>
        <w:rPr>
          <w:spacing w:val="-1"/>
          <w:w w:val="85"/>
        </w:rPr>
        <w:t> </w:t>
      </w:r>
      <w:r>
        <w:rPr>
          <w:w w:val="85"/>
        </w:rPr>
        <w:t>e</w:t>
      </w:r>
      <w:r>
        <w:rPr>
          <w:spacing w:val="-1"/>
          <w:w w:val="85"/>
        </w:rPr>
        <w:t> </w:t>
      </w:r>
      <w:r>
        <w:rPr>
          <w:w w:val="85"/>
        </w:rPr>
        <w:t>Mário</w:t>
      </w:r>
      <w:r>
        <w:rPr>
          <w:spacing w:val="-1"/>
          <w:w w:val="85"/>
        </w:rPr>
        <w:t> </w:t>
      </w:r>
      <w:r>
        <w:rPr>
          <w:w w:val="85"/>
        </w:rPr>
        <w:t>José</w:t>
      </w:r>
      <w:r>
        <w:rPr>
          <w:spacing w:val="-1"/>
          <w:w w:val="85"/>
        </w:rPr>
        <w:t> </w:t>
      </w:r>
      <w:r>
        <w:rPr>
          <w:w w:val="85"/>
        </w:rPr>
        <w:t>de</w:t>
      </w:r>
      <w:r>
        <w:rPr>
          <w:spacing w:val="-1"/>
          <w:w w:val="85"/>
        </w:rPr>
        <w:t> </w:t>
      </w:r>
      <w:r>
        <w:rPr>
          <w:w w:val="85"/>
        </w:rPr>
        <w:t>Moraes</w:t>
      </w:r>
      <w:r>
        <w:rPr>
          <w:spacing w:val="-1"/>
          <w:w w:val="85"/>
        </w:rPr>
        <w:t> </w:t>
      </w:r>
      <w:r>
        <w:rPr>
          <w:w w:val="85"/>
        </w:rPr>
        <w:t>Costa</w:t>
      </w:r>
      <w:r>
        <w:rPr>
          <w:spacing w:val="-1"/>
          <w:w w:val="85"/>
        </w:rPr>
        <w:t> </w:t>
      </w:r>
      <w:r>
        <w:rPr>
          <w:w w:val="85"/>
        </w:rPr>
        <w:t>Filho</w:t>
      </w:r>
      <w:r>
        <w:rPr>
          <w:spacing w:val="-1"/>
          <w:w w:val="85"/>
        </w:rPr>
        <w:t> </w:t>
      </w:r>
      <w:r>
        <w:rPr>
          <w:w w:val="85"/>
        </w:rPr>
        <w:t>(Convocado). </w:t>
      </w:r>
      <w:r>
        <w:rPr>
          <w:rFonts w:ascii="Arial" w:hAnsi="Arial"/>
          <w:b/>
          <w:w w:val="85"/>
        </w:rPr>
        <w:t>Declaração</w:t>
      </w:r>
      <w:r>
        <w:rPr>
          <w:rFonts w:ascii="Arial" w:hAnsi="Arial"/>
          <w:b/>
          <w:spacing w:val="-1"/>
          <w:w w:val="85"/>
        </w:rPr>
        <w:t> </w:t>
      </w:r>
      <w:r>
        <w:rPr>
          <w:rFonts w:ascii="Arial" w:hAnsi="Arial"/>
          <w:b/>
          <w:w w:val="85"/>
        </w:rPr>
        <w:t>de</w:t>
      </w:r>
      <w:r>
        <w:rPr>
          <w:rFonts w:ascii="Arial" w:hAnsi="Arial"/>
          <w:b/>
          <w:spacing w:val="-1"/>
          <w:w w:val="85"/>
        </w:rPr>
        <w:t> </w:t>
      </w:r>
      <w:r>
        <w:rPr>
          <w:rFonts w:ascii="Arial" w:hAnsi="Arial"/>
          <w:b/>
          <w:w w:val="85"/>
        </w:rPr>
        <w:t>impedimento: </w:t>
      </w:r>
      <w:r>
        <w:rPr>
          <w:w w:val="80"/>
        </w:rPr>
        <w:t>Conselheira Yara Amazônia Lins Rodrigues dos Santos (art. 65 do Regimento Interno).</w:t>
      </w:r>
    </w:p>
    <w:p>
      <w:pPr>
        <w:pStyle w:val="BodyText"/>
        <w:spacing w:before="197"/>
        <w:ind w:right="134"/>
      </w:pPr>
      <w:r>
        <w:rPr>
          <w:rFonts w:ascii="Arial" w:hAnsi="Arial"/>
          <w:b/>
          <w:w w:val="85"/>
        </w:rPr>
        <w:t>PROCESSO Nº</w:t>
      </w:r>
      <w:r>
        <w:rPr>
          <w:rFonts w:ascii="Arial" w:hAnsi="Arial"/>
          <w:b/>
          <w:w w:val="85"/>
        </w:rPr>
        <w:t> 12.230/2020</w:t>
      </w:r>
      <w:r>
        <w:rPr>
          <w:rFonts w:ascii="Arial" w:hAnsi="Arial"/>
          <w:b/>
          <w:w w:val="85"/>
        </w:rPr>
        <w:t> </w:t>
      </w:r>
      <w:r>
        <w:rPr>
          <w:w w:val="85"/>
        </w:rPr>
        <w:t>-</w:t>
      </w:r>
      <w:r>
        <w:rPr>
          <w:w w:val="85"/>
        </w:rPr>
        <w:t> Embargos de</w:t>
      </w:r>
      <w:r>
        <w:rPr>
          <w:w w:val="85"/>
        </w:rPr>
        <w:t> Declaração opostos pelo</w:t>
      </w:r>
      <w:r>
        <w:rPr>
          <w:w w:val="85"/>
        </w:rPr>
        <w:t> Sr. Luis</w:t>
      </w:r>
      <w:r>
        <w:rPr>
          <w:w w:val="85"/>
        </w:rPr>
        <w:t> Carlos</w:t>
      </w:r>
      <w:r>
        <w:rPr>
          <w:w w:val="85"/>
        </w:rPr>
        <w:t> Rodrigues de</w:t>
      </w:r>
      <w:r>
        <w:rPr>
          <w:w w:val="85"/>
        </w:rPr>
        <w:t> Moura</w:t>
      </w:r>
      <w:r>
        <w:rPr>
          <w:w w:val="85"/>
        </w:rPr>
        <w:t> contra o Acórdão nº 479/2024 – TCE - Tribunal Pleno. </w:t>
      </w:r>
      <w:r>
        <w:rPr>
          <w:rFonts w:ascii="Arial" w:hAnsi="Arial"/>
          <w:b/>
          <w:w w:val="85"/>
        </w:rPr>
        <w:t>Advogado(s): </w:t>
      </w:r>
      <w:r>
        <w:rPr>
          <w:w w:val="85"/>
        </w:rPr>
        <w:t>Hamilton Vasconcelos Gadelha - OAB/AM 8368 e Juarez Frazão Rodrigues Júnior - OAB/AM 5851. </w:t>
      </w:r>
      <w:r>
        <w:rPr>
          <w:rFonts w:ascii="Arial" w:hAnsi="Arial"/>
          <w:b/>
          <w:w w:val="85"/>
        </w:rPr>
        <w:t>ACÓRDÃO Nº 990/2024: </w:t>
      </w:r>
      <w:r>
        <w:rPr>
          <w:w w:val="85"/>
        </w:rPr>
        <w:t>Vistos, relatados e discutidos estes autos acima identificados, </w:t>
      </w:r>
      <w:r>
        <w:rPr>
          <w:rFonts w:ascii="Arial" w:hAnsi="Arial"/>
          <w:b/>
          <w:w w:val="85"/>
        </w:rPr>
        <w:t>ACORDAM </w:t>
      </w:r>
      <w:r>
        <w:rPr>
          <w:w w:val="85"/>
        </w:rPr>
        <w:t>os Excelentíssimos Senhores Conselheiros do Tribunal de Contas do Estado do Amazonas, reunidos em Sessão do </w:t>
      </w:r>
      <w:r>
        <w:rPr>
          <w:rFonts w:ascii="Arial" w:hAnsi="Arial"/>
          <w:b/>
          <w:w w:val="85"/>
        </w:rPr>
        <w:t>Tribunal Pleno</w:t>
      </w:r>
      <w:r>
        <w:rPr>
          <w:w w:val="85"/>
        </w:rPr>
        <w:t>, no exercício da competência atribuída pelo art.11, III, alínea “f”, item 1, da </w:t>
      </w:r>
      <w:r>
        <w:rPr>
          <w:w w:val="80"/>
        </w:rPr>
        <w:t>Resolução n. 04/2002-TCE/AM, </w:t>
      </w:r>
      <w:r>
        <w:rPr>
          <w:rFonts w:ascii="Arial" w:hAnsi="Arial"/>
          <w:b/>
          <w:w w:val="80"/>
        </w:rPr>
        <w:t>à unanimidade</w:t>
      </w:r>
      <w:r>
        <w:rPr>
          <w:w w:val="80"/>
        </w:rPr>
        <w:t>, nos termos do voto do Excelentíssimo Senhor Conselheiro-Relator, </w:t>
      </w:r>
      <w:r>
        <w:rPr>
          <w:rFonts w:ascii="Arial" w:hAnsi="Arial"/>
          <w:b/>
          <w:w w:val="80"/>
        </w:rPr>
        <w:t>em </w:t>
      </w:r>
      <w:r>
        <w:rPr>
          <w:rFonts w:ascii="Arial" w:hAnsi="Arial"/>
          <w:b/>
          <w:w w:val="85"/>
        </w:rPr>
        <w:t>consonância </w:t>
      </w:r>
      <w:r>
        <w:rPr>
          <w:w w:val="85"/>
        </w:rPr>
        <w:t>com pronunciamento oral do Ministério Público junto a este Tribunal, no sentido de: </w:t>
      </w:r>
      <w:r>
        <w:rPr>
          <w:rFonts w:ascii="Arial" w:hAnsi="Arial"/>
          <w:b/>
          <w:w w:val="85"/>
        </w:rPr>
        <w:t>7.1. Conhecer </w:t>
      </w:r>
      <w:r>
        <w:rPr>
          <w:w w:val="85"/>
        </w:rPr>
        <w:t>dos presentes embargos de declaração opostos pelo Sr. Luis Carlos Rodrigues de Moura, por meio de seu advogado, nos termos</w:t>
      </w:r>
      <w:r>
        <w:rPr>
          <w:spacing w:val="-7"/>
          <w:w w:val="85"/>
        </w:rPr>
        <w:t> </w:t>
      </w:r>
      <w:r>
        <w:rPr>
          <w:w w:val="85"/>
        </w:rPr>
        <w:t>do</w:t>
      </w:r>
      <w:r>
        <w:rPr>
          <w:spacing w:val="-7"/>
          <w:w w:val="85"/>
        </w:rPr>
        <w:t> </w:t>
      </w:r>
      <w:r>
        <w:rPr>
          <w:w w:val="85"/>
        </w:rPr>
        <w:t>art.</w:t>
      </w:r>
      <w:r>
        <w:rPr>
          <w:spacing w:val="-6"/>
          <w:w w:val="85"/>
        </w:rPr>
        <w:t> </w:t>
      </w:r>
      <w:r>
        <w:rPr>
          <w:w w:val="85"/>
        </w:rPr>
        <w:t>63,</w:t>
      </w:r>
      <w:r>
        <w:rPr>
          <w:spacing w:val="-7"/>
          <w:w w:val="85"/>
        </w:rPr>
        <w:t> </w:t>
      </w:r>
      <w:r>
        <w:rPr>
          <w:w w:val="85"/>
        </w:rPr>
        <w:t>§1º</w:t>
      </w:r>
      <w:r>
        <w:rPr>
          <w:spacing w:val="-7"/>
          <w:w w:val="85"/>
        </w:rPr>
        <w:t> </w:t>
      </w:r>
      <w:r>
        <w:rPr>
          <w:w w:val="85"/>
        </w:rPr>
        <w:t>da</w:t>
      </w:r>
      <w:r>
        <w:rPr>
          <w:spacing w:val="-6"/>
          <w:w w:val="85"/>
        </w:rPr>
        <w:t> </w:t>
      </w:r>
      <w:r>
        <w:rPr>
          <w:w w:val="85"/>
        </w:rPr>
        <w:t>Lei</w:t>
      </w:r>
      <w:r>
        <w:rPr>
          <w:spacing w:val="-6"/>
          <w:w w:val="85"/>
        </w:rPr>
        <w:t> </w:t>
      </w:r>
      <w:r>
        <w:rPr>
          <w:w w:val="85"/>
        </w:rPr>
        <w:t>Orgânica</w:t>
      </w:r>
      <w:r>
        <w:rPr>
          <w:spacing w:val="-7"/>
          <w:w w:val="85"/>
        </w:rPr>
        <w:t> </w:t>
      </w:r>
      <w:r>
        <w:rPr>
          <w:w w:val="85"/>
        </w:rPr>
        <w:t>nº</w:t>
      </w:r>
      <w:r>
        <w:rPr>
          <w:spacing w:val="-6"/>
          <w:w w:val="85"/>
        </w:rPr>
        <w:t> </w:t>
      </w:r>
      <w:r>
        <w:rPr>
          <w:w w:val="85"/>
        </w:rPr>
        <w:t>2423/1996;</w:t>
      </w:r>
      <w:r>
        <w:rPr>
          <w:spacing w:val="-1"/>
          <w:w w:val="85"/>
        </w:rPr>
        <w:t> </w:t>
      </w:r>
      <w:r>
        <w:rPr>
          <w:rFonts w:ascii="Arial" w:hAnsi="Arial"/>
          <w:b/>
          <w:w w:val="85"/>
        </w:rPr>
        <w:t>7.2.</w:t>
      </w:r>
      <w:r>
        <w:rPr>
          <w:rFonts w:ascii="Arial" w:hAnsi="Arial"/>
          <w:b/>
          <w:spacing w:val="-5"/>
          <w:w w:val="85"/>
        </w:rPr>
        <w:t> </w:t>
      </w:r>
      <w:r>
        <w:rPr>
          <w:rFonts w:ascii="Arial" w:hAnsi="Arial"/>
          <w:b/>
          <w:w w:val="85"/>
        </w:rPr>
        <w:t>Dar</w:t>
      </w:r>
      <w:r>
        <w:rPr>
          <w:rFonts w:ascii="Arial" w:hAnsi="Arial"/>
          <w:b/>
          <w:spacing w:val="-7"/>
          <w:w w:val="85"/>
        </w:rPr>
        <w:t> </w:t>
      </w:r>
      <w:r>
        <w:rPr>
          <w:rFonts w:ascii="Arial" w:hAnsi="Arial"/>
          <w:b/>
          <w:w w:val="85"/>
        </w:rPr>
        <w:t>Provimento</w:t>
      </w:r>
      <w:r>
        <w:rPr>
          <w:rFonts w:ascii="Arial" w:hAnsi="Arial"/>
          <w:b/>
          <w:spacing w:val="-6"/>
          <w:w w:val="85"/>
        </w:rPr>
        <w:t> </w:t>
      </w:r>
      <w:r>
        <w:rPr>
          <w:rFonts w:ascii="Arial" w:hAnsi="Arial"/>
          <w:b/>
          <w:w w:val="85"/>
        </w:rPr>
        <w:t>Parcial</w:t>
      </w:r>
      <w:r>
        <w:rPr>
          <w:rFonts w:ascii="Arial" w:hAnsi="Arial"/>
          <w:b/>
          <w:spacing w:val="-4"/>
          <w:w w:val="85"/>
        </w:rPr>
        <w:t> </w:t>
      </w:r>
      <w:r>
        <w:rPr>
          <w:w w:val="85"/>
        </w:rPr>
        <w:t>aos</w:t>
      </w:r>
      <w:r>
        <w:rPr>
          <w:spacing w:val="-7"/>
          <w:w w:val="85"/>
        </w:rPr>
        <w:t> </w:t>
      </w:r>
      <w:r>
        <w:rPr>
          <w:w w:val="85"/>
        </w:rPr>
        <w:t>embargos,</w:t>
      </w:r>
      <w:r>
        <w:rPr>
          <w:spacing w:val="-5"/>
          <w:w w:val="85"/>
        </w:rPr>
        <w:t> </w:t>
      </w:r>
      <w:r>
        <w:rPr>
          <w:w w:val="85"/>
        </w:rPr>
        <w:t>no</w:t>
      </w:r>
      <w:r>
        <w:rPr>
          <w:spacing w:val="-5"/>
          <w:w w:val="85"/>
        </w:rPr>
        <w:t> </w:t>
      </w:r>
      <w:r>
        <w:rPr>
          <w:w w:val="85"/>
        </w:rPr>
        <w:t>sentido</w:t>
      </w:r>
      <w:r>
        <w:rPr>
          <w:spacing w:val="-5"/>
          <w:w w:val="85"/>
        </w:rPr>
        <w:t> </w:t>
      </w:r>
      <w:r>
        <w:rPr>
          <w:w w:val="85"/>
        </w:rPr>
        <w:t>e</w:t>
      </w:r>
      <w:r>
        <w:rPr>
          <w:spacing w:val="-5"/>
          <w:w w:val="85"/>
        </w:rPr>
        <w:t> </w:t>
      </w:r>
      <w:r>
        <w:rPr>
          <w:w w:val="85"/>
        </w:rPr>
        <w:t>alterar</w:t>
      </w:r>
      <w:r>
        <w:rPr>
          <w:spacing w:val="-7"/>
          <w:w w:val="85"/>
        </w:rPr>
        <w:t> </w:t>
      </w:r>
      <w:r>
        <w:rPr>
          <w:w w:val="85"/>
        </w:rPr>
        <w:t>o item</w:t>
      </w:r>
      <w:r>
        <w:rPr>
          <w:spacing w:val="-7"/>
          <w:w w:val="85"/>
        </w:rPr>
        <w:t> </w:t>
      </w:r>
      <w:r>
        <w:rPr>
          <w:w w:val="85"/>
        </w:rPr>
        <w:t>10.9</w:t>
      </w:r>
      <w:r>
        <w:rPr>
          <w:spacing w:val="-7"/>
          <w:w w:val="85"/>
        </w:rPr>
        <w:t> </w:t>
      </w:r>
      <w:r>
        <w:rPr>
          <w:w w:val="85"/>
        </w:rPr>
        <w:t>do</w:t>
      </w:r>
      <w:r>
        <w:rPr>
          <w:spacing w:val="-4"/>
          <w:w w:val="85"/>
        </w:rPr>
        <w:t> </w:t>
      </w:r>
      <w:r>
        <w:rPr>
          <w:w w:val="85"/>
        </w:rPr>
        <w:t>Acórdão</w:t>
      </w:r>
      <w:r>
        <w:rPr>
          <w:spacing w:val="-6"/>
          <w:w w:val="85"/>
        </w:rPr>
        <w:t> </w:t>
      </w:r>
      <w:r>
        <w:rPr>
          <w:w w:val="85"/>
        </w:rPr>
        <w:t>nº</w:t>
      </w:r>
      <w:r>
        <w:rPr>
          <w:spacing w:val="-7"/>
          <w:w w:val="85"/>
        </w:rPr>
        <w:t> </w:t>
      </w:r>
      <w:r>
        <w:rPr>
          <w:w w:val="85"/>
        </w:rPr>
        <w:t>479/2024</w:t>
      </w:r>
      <w:r>
        <w:rPr>
          <w:spacing w:val="-2"/>
          <w:w w:val="85"/>
        </w:rPr>
        <w:t> </w:t>
      </w:r>
      <w:r>
        <w:rPr>
          <w:w w:val="85"/>
        </w:rPr>
        <w:t>–</w:t>
      </w:r>
      <w:r>
        <w:rPr>
          <w:spacing w:val="-5"/>
          <w:w w:val="85"/>
        </w:rPr>
        <w:t> </w:t>
      </w:r>
      <w:r>
        <w:rPr>
          <w:w w:val="85"/>
        </w:rPr>
        <w:t>TCE-</w:t>
      </w:r>
      <w:r>
        <w:rPr>
          <w:spacing w:val="-6"/>
          <w:w w:val="85"/>
        </w:rPr>
        <w:t> </w:t>
      </w:r>
      <w:r>
        <w:rPr>
          <w:w w:val="85"/>
        </w:rPr>
        <w:t>Tribunal</w:t>
      </w:r>
      <w:r>
        <w:rPr>
          <w:spacing w:val="-6"/>
          <w:w w:val="85"/>
        </w:rPr>
        <w:t> </w:t>
      </w:r>
      <w:r>
        <w:rPr>
          <w:w w:val="85"/>
        </w:rPr>
        <w:t>Pleno,</w:t>
      </w:r>
      <w:r>
        <w:rPr>
          <w:spacing w:val="-5"/>
          <w:w w:val="85"/>
        </w:rPr>
        <w:t> </w:t>
      </w:r>
      <w:r>
        <w:rPr>
          <w:w w:val="85"/>
        </w:rPr>
        <w:t>retirando</w:t>
      </w:r>
      <w:r>
        <w:rPr>
          <w:spacing w:val="-5"/>
          <w:w w:val="85"/>
        </w:rPr>
        <w:t> </w:t>
      </w:r>
      <w:r>
        <w:rPr>
          <w:w w:val="85"/>
        </w:rPr>
        <w:t>a</w:t>
      </w:r>
      <w:r>
        <w:rPr>
          <w:spacing w:val="-7"/>
          <w:w w:val="85"/>
        </w:rPr>
        <w:t> </w:t>
      </w:r>
      <w:r>
        <w:rPr>
          <w:w w:val="85"/>
        </w:rPr>
        <w:t>fundamentação</w:t>
      </w:r>
      <w:r>
        <w:rPr>
          <w:spacing w:val="-5"/>
          <w:w w:val="85"/>
        </w:rPr>
        <w:t> </w:t>
      </w:r>
      <w:r>
        <w:rPr>
          <w:w w:val="85"/>
        </w:rPr>
        <w:t>do</w:t>
      </w:r>
      <w:r>
        <w:rPr>
          <w:spacing w:val="-5"/>
          <w:w w:val="85"/>
        </w:rPr>
        <w:t> </w:t>
      </w:r>
      <w:r>
        <w:rPr>
          <w:w w:val="85"/>
        </w:rPr>
        <w:t>art.</w:t>
      </w:r>
      <w:r>
        <w:rPr>
          <w:spacing w:val="-7"/>
          <w:w w:val="85"/>
        </w:rPr>
        <w:t> </w:t>
      </w:r>
      <w:r>
        <w:rPr>
          <w:w w:val="85"/>
        </w:rPr>
        <w:t>54,</w:t>
      </w:r>
      <w:r>
        <w:rPr>
          <w:spacing w:val="-5"/>
          <w:w w:val="85"/>
        </w:rPr>
        <w:t> </w:t>
      </w:r>
      <w:r>
        <w:rPr>
          <w:w w:val="85"/>
        </w:rPr>
        <w:t>I</w:t>
      </w:r>
      <w:r>
        <w:rPr>
          <w:spacing w:val="-5"/>
          <w:w w:val="85"/>
        </w:rPr>
        <w:t> </w:t>
      </w:r>
      <w:r>
        <w:rPr>
          <w:w w:val="85"/>
        </w:rPr>
        <w:t>“a”</w:t>
      </w:r>
      <w:r>
        <w:rPr>
          <w:spacing w:val="-7"/>
          <w:w w:val="85"/>
        </w:rPr>
        <w:t> </w:t>
      </w:r>
      <w:r>
        <w:rPr>
          <w:w w:val="85"/>
        </w:rPr>
        <w:t>da</w:t>
      </w:r>
      <w:r>
        <w:rPr>
          <w:spacing w:val="-5"/>
          <w:w w:val="85"/>
        </w:rPr>
        <w:t> </w:t>
      </w:r>
      <w:r>
        <w:rPr>
          <w:w w:val="85"/>
        </w:rPr>
        <w:t>Lei</w:t>
      </w:r>
      <w:r>
        <w:rPr>
          <w:spacing w:val="-7"/>
          <w:w w:val="85"/>
        </w:rPr>
        <w:t> </w:t>
      </w:r>
      <w:r>
        <w:rPr>
          <w:w w:val="85"/>
        </w:rPr>
        <w:t>Orgânica</w:t>
      </w:r>
      <w:r>
        <w:rPr>
          <w:spacing w:val="-7"/>
          <w:w w:val="85"/>
        </w:rPr>
        <w:t> </w:t>
      </w:r>
      <w:r>
        <w:rPr>
          <w:w w:val="85"/>
        </w:rPr>
        <w:t>nº 2423/1996, porém mantendo-se a sanção ao Sr. Luis Carlos Rodrigues de Moura, bem como os demais termos da decisão. O item passará a ter a seguinte redação: </w:t>
      </w:r>
      <w:r>
        <w:rPr>
          <w:rFonts w:ascii="Arial" w:hAnsi="Arial"/>
          <w:b/>
          <w:w w:val="85"/>
        </w:rPr>
        <w:t>7.2.1. </w:t>
      </w:r>
      <w:r>
        <w:rPr>
          <w:w w:val="85"/>
        </w:rPr>
        <w:t>Alterar o item Aplicar Multa ao Sr. Luis Carlos Rodrigues de Moura no valor de R$ 11.947,60 (onze mil, novecentos e quarenta e sete reais e sessenta centavos), ou seja 7x R$ 1.706,80, com fundamento no art. 308, I, "a", da Resolução TCE/AM nº 04/2002 (RITCE/AM), referente ao atraso na </w:t>
      </w:r>
      <w:r>
        <w:rPr>
          <w:w w:val="90"/>
        </w:rPr>
        <w:t>remessa</w:t>
      </w:r>
      <w:r>
        <w:rPr>
          <w:w w:val="90"/>
        </w:rPr>
        <w:t> dos</w:t>
      </w:r>
      <w:r>
        <w:rPr>
          <w:w w:val="90"/>
        </w:rPr>
        <w:t> balancetes</w:t>
      </w:r>
      <w:r>
        <w:rPr>
          <w:w w:val="90"/>
        </w:rPr>
        <w:t> nos</w:t>
      </w:r>
      <w:r>
        <w:rPr>
          <w:w w:val="90"/>
        </w:rPr>
        <w:t> meses</w:t>
      </w:r>
      <w:r>
        <w:rPr>
          <w:w w:val="90"/>
        </w:rPr>
        <w:t> de</w:t>
      </w:r>
      <w:r>
        <w:rPr>
          <w:w w:val="90"/>
        </w:rPr>
        <w:t> janeiro</w:t>
      </w:r>
      <w:r>
        <w:rPr>
          <w:w w:val="90"/>
        </w:rPr>
        <w:t> a</w:t>
      </w:r>
      <w:r>
        <w:rPr>
          <w:w w:val="90"/>
        </w:rPr>
        <w:t> julho</w:t>
      </w:r>
      <w:r>
        <w:rPr>
          <w:w w:val="90"/>
        </w:rPr>
        <w:t> do</w:t>
      </w:r>
      <w:r>
        <w:rPr>
          <w:w w:val="90"/>
        </w:rPr>
        <w:t> exercício</w:t>
      </w:r>
      <w:r>
        <w:rPr>
          <w:w w:val="90"/>
        </w:rPr>
        <w:t> de</w:t>
      </w:r>
      <w:r>
        <w:rPr>
          <w:w w:val="90"/>
        </w:rPr>
        <w:t> 2019</w:t>
      </w:r>
      <w:r>
        <w:rPr>
          <w:w w:val="90"/>
        </w:rPr>
        <w:t> e</w:t>
      </w:r>
      <w:r>
        <w:rPr>
          <w:w w:val="90"/>
        </w:rPr>
        <w:t> fixar</w:t>
      </w:r>
      <w:r>
        <w:rPr>
          <w:w w:val="90"/>
        </w:rPr>
        <w:t> prazo</w:t>
      </w:r>
      <w:r>
        <w:rPr>
          <w:w w:val="90"/>
        </w:rPr>
        <w:t> de</w:t>
      </w:r>
      <w:r>
        <w:rPr>
          <w:w w:val="90"/>
        </w:rPr>
        <w:t> 30</w:t>
      </w:r>
      <w:r>
        <w:rPr>
          <w:w w:val="90"/>
        </w:rPr>
        <w:t> dias</w:t>
      </w:r>
      <w:r>
        <w:rPr>
          <w:w w:val="90"/>
        </w:rPr>
        <w:t> para</w:t>
      </w:r>
      <w:r>
        <w:rPr>
          <w:w w:val="90"/>
        </w:rPr>
        <w:t> que</w:t>
      </w:r>
      <w:r>
        <w:rPr>
          <w:w w:val="90"/>
        </w:rPr>
        <w:t> o </w:t>
      </w:r>
      <w:r>
        <w:rPr>
          <w:w w:val="80"/>
        </w:rPr>
        <w:t>responsável recolha o valor da multa,</w:t>
      </w:r>
      <w:r>
        <w:rPr/>
        <w:t> </w:t>
      </w:r>
      <w:r>
        <w:rPr>
          <w:w w:val="80"/>
        </w:rPr>
        <w:t>na esfera Estadual para o órgão Fundo de Apoio ao Exercício do Controle Externo</w:t>
      </w:r>
      <w:r>
        <w:rPr/>
        <w:t> </w:t>
      </w:r>
      <w:r>
        <w:rPr>
          <w:w w:val="80"/>
        </w:rPr>
        <w:t>- </w:t>
      </w:r>
      <w:r>
        <w:rPr>
          <w:w w:val="85"/>
        </w:rPr>
        <w:t>FAECE,</w:t>
      </w:r>
      <w:r>
        <w:rPr>
          <w:spacing w:val="-1"/>
          <w:w w:val="85"/>
        </w:rPr>
        <w:t> </w:t>
      </w:r>
      <w:r>
        <w:rPr>
          <w:w w:val="85"/>
        </w:rPr>
        <w:t>através</w:t>
      </w:r>
      <w:r>
        <w:rPr>
          <w:spacing w:val="-1"/>
          <w:w w:val="85"/>
        </w:rPr>
        <w:t> </w:t>
      </w:r>
      <w:r>
        <w:rPr>
          <w:w w:val="85"/>
        </w:rPr>
        <w:t>de</w:t>
      </w:r>
      <w:r>
        <w:rPr>
          <w:spacing w:val="-1"/>
          <w:w w:val="85"/>
        </w:rPr>
        <w:t> </w:t>
      </w:r>
      <w:r>
        <w:rPr>
          <w:w w:val="85"/>
        </w:rPr>
        <w:t>DAR</w:t>
      </w:r>
      <w:r>
        <w:rPr>
          <w:spacing w:val="-1"/>
          <w:w w:val="85"/>
        </w:rPr>
        <w:t> </w:t>
      </w:r>
      <w:r>
        <w:rPr>
          <w:w w:val="85"/>
        </w:rPr>
        <w:t>avulso extraído do sítio eletrônico</w:t>
      </w:r>
      <w:r>
        <w:rPr>
          <w:spacing w:val="-1"/>
          <w:w w:val="85"/>
        </w:rPr>
        <w:t> </w:t>
      </w:r>
      <w:r>
        <w:rPr>
          <w:w w:val="85"/>
        </w:rPr>
        <w:t>da</w:t>
      </w:r>
      <w:r>
        <w:rPr>
          <w:spacing w:val="-1"/>
          <w:w w:val="85"/>
        </w:rPr>
        <w:t> </w:t>
      </w:r>
      <w:r>
        <w:rPr>
          <w:w w:val="85"/>
        </w:rPr>
        <w:t>SEFAZ/AM, sob</w:t>
      </w:r>
      <w:r>
        <w:rPr>
          <w:spacing w:val="-1"/>
          <w:w w:val="85"/>
        </w:rPr>
        <w:t> </w:t>
      </w:r>
      <w:r>
        <w:rPr>
          <w:w w:val="85"/>
        </w:rPr>
        <w:t>o código “5508 – Multas</w:t>
      </w:r>
      <w:r>
        <w:rPr>
          <w:spacing w:val="-1"/>
          <w:w w:val="85"/>
        </w:rPr>
        <w:t> </w:t>
      </w:r>
      <w:r>
        <w:rPr>
          <w:w w:val="85"/>
        </w:rPr>
        <w:t>aplicadas</w:t>
      </w:r>
      <w:r>
        <w:rPr>
          <w:spacing w:val="-1"/>
          <w:w w:val="85"/>
        </w:rPr>
        <w:t> </w:t>
      </w:r>
      <w:r>
        <w:rPr>
          <w:w w:val="85"/>
        </w:rPr>
        <w:t>pelo TCE/AM – Fundo de Apoio ao Exercício do Controle Externo</w:t>
      </w:r>
      <w:r>
        <w:rPr>
          <w:w w:val="85"/>
        </w:rPr>
        <w:t> – FAECE”. Dentro do prazo anteriormente conferido, é obrigatório</w:t>
      </w:r>
      <w:r>
        <w:rPr>
          <w:spacing w:val="-7"/>
          <w:w w:val="85"/>
        </w:rPr>
        <w:t> </w:t>
      </w:r>
      <w:r>
        <w:rPr>
          <w:w w:val="85"/>
        </w:rPr>
        <w:t>o</w:t>
      </w:r>
      <w:r>
        <w:rPr>
          <w:spacing w:val="-7"/>
          <w:w w:val="85"/>
        </w:rPr>
        <w:t> </w:t>
      </w:r>
      <w:r>
        <w:rPr>
          <w:w w:val="85"/>
        </w:rPr>
        <w:t>encaminhamento</w:t>
      </w:r>
      <w:r>
        <w:rPr>
          <w:spacing w:val="-6"/>
          <w:w w:val="85"/>
        </w:rPr>
        <w:t> </w:t>
      </w:r>
      <w:r>
        <w:rPr>
          <w:w w:val="85"/>
        </w:rPr>
        <w:t>do</w:t>
      </w:r>
      <w:r>
        <w:rPr>
          <w:spacing w:val="-7"/>
          <w:w w:val="85"/>
        </w:rPr>
        <w:t> </w:t>
      </w:r>
      <w:r>
        <w:rPr>
          <w:w w:val="85"/>
        </w:rPr>
        <w:t>comprovante</w:t>
      </w:r>
      <w:r>
        <w:rPr>
          <w:spacing w:val="-7"/>
          <w:w w:val="85"/>
        </w:rPr>
        <w:t> </w:t>
      </w:r>
      <w:r>
        <w:rPr>
          <w:w w:val="85"/>
        </w:rPr>
        <w:t>de</w:t>
      </w:r>
      <w:r>
        <w:rPr>
          <w:spacing w:val="-6"/>
          <w:w w:val="85"/>
        </w:rPr>
        <w:t> </w:t>
      </w:r>
      <w:r>
        <w:rPr>
          <w:w w:val="85"/>
        </w:rPr>
        <w:t>pagamento</w:t>
      </w:r>
      <w:r>
        <w:rPr>
          <w:spacing w:val="-7"/>
          <w:w w:val="85"/>
        </w:rPr>
        <w:t> </w:t>
      </w:r>
      <w:r>
        <w:rPr>
          <w:w w:val="85"/>
        </w:rPr>
        <w:t>(autenticado</w:t>
      </w:r>
      <w:r>
        <w:rPr>
          <w:spacing w:val="-7"/>
          <w:w w:val="85"/>
        </w:rPr>
        <w:t> </w:t>
      </w:r>
      <w:r>
        <w:rPr>
          <w:w w:val="85"/>
        </w:rPr>
        <w:t>pelo</w:t>
      </w:r>
      <w:r>
        <w:rPr>
          <w:spacing w:val="-7"/>
          <w:w w:val="85"/>
        </w:rPr>
        <w:t> </w:t>
      </w:r>
      <w:r>
        <w:rPr>
          <w:w w:val="85"/>
        </w:rPr>
        <w:t>Banco)</w:t>
      </w:r>
      <w:r>
        <w:rPr>
          <w:spacing w:val="-6"/>
          <w:w w:val="85"/>
        </w:rPr>
        <w:t> </w:t>
      </w:r>
      <w:r>
        <w:rPr>
          <w:w w:val="85"/>
        </w:rPr>
        <w:t>a</w:t>
      </w:r>
      <w:r>
        <w:rPr>
          <w:spacing w:val="-7"/>
          <w:w w:val="85"/>
        </w:rPr>
        <w:t> </w:t>
      </w:r>
      <w:r>
        <w:rPr>
          <w:w w:val="85"/>
        </w:rPr>
        <w:t>esta</w:t>
      </w:r>
      <w:r>
        <w:rPr>
          <w:spacing w:val="-7"/>
          <w:w w:val="85"/>
        </w:rPr>
        <w:t> </w:t>
      </w:r>
      <w:r>
        <w:rPr>
          <w:w w:val="85"/>
        </w:rPr>
        <w:t>Corte</w:t>
      </w:r>
      <w:r>
        <w:rPr>
          <w:spacing w:val="-6"/>
          <w:w w:val="85"/>
        </w:rPr>
        <w:t> </w:t>
      </w:r>
      <w:r>
        <w:rPr>
          <w:w w:val="85"/>
        </w:rPr>
        <w:t>de</w:t>
      </w:r>
      <w:r>
        <w:rPr>
          <w:spacing w:val="-7"/>
          <w:w w:val="85"/>
        </w:rPr>
        <w:t> </w:t>
      </w:r>
      <w:r>
        <w:rPr>
          <w:w w:val="85"/>
        </w:rPr>
        <w:t>Contas</w:t>
      </w:r>
      <w:r>
        <w:rPr>
          <w:spacing w:val="-7"/>
          <w:w w:val="85"/>
        </w:rPr>
        <w:t> </w:t>
      </w:r>
      <w:r>
        <w:rPr>
          <w:w w:val="85"/>
        </w:rPr>
        <w:t>(art.</w:t>
      </w:r>
      <w:r>
        <w:rPr>
          <w:spacing w:val="-6"/>
          <w:w w:val="85"/>
        </w:rPr>
        <w:t> </w:t>
      </w:r>
      <w:r>
        <w:rPr>
          <w:w w:val="85"/>
        </w:rPr>
        <w:t>72, inciso</w:t>
      </w:r>
      <w:r>
        <w:rPr>
          <w:spacing w:val="-2"/>
          <w:w w:val="85"/>
        </w:rPr>
        <w:t> </w:t>
      </w:r>
      <w:r>
        <w:rPr>
          <w:w w:val="85"/>
        </w:rPr>
        <w:t>III,</w:t>
      </w:r>
      <w:r>
        <w:rPr>
          <w:spacing w:val="-2"/>
          <w:w w:val="85"/>
        </w:rPr>
        <w:t> </w:t>
      </w:r>
      <w:r>
        <w:rPr>
          <w:w w:val="85"/>
        </w:rPr>
        <w:t>alínea</w:t>
      </w:r>
      <w:r>
        <w:rPr>
          <w:spacing w:val="-2"/>
          <w:w w:val="85"/>
        </w:rPr>
        <w:t> </w:t>
      </w:r>
      <w:r>
        <w:rPr>
          <w:w w:val="85"/>
        </w:rPr>
        <w:t>"a",</w:t>
      </w:r>
      <w:r>
        <w:rPr>
          <w:spacing w:val="-3"/>
          <w:w w:val="85"/>
        </w:rPr>
        <w:t> </w:t>
      </w:r>
      <w:r>
        <w:rPr>
          <w:w w:val="85"/>
        </w:rPr>
        <w:t>da</w:t>
      </w:r>
      <w:r>
        <w:rPr>
          <w:spacing w:val="-5"/>
          <w:w w:val="85"/>
        </w:rPr>
        <w:t> </w:t>
      </w:r>
      <w:r>
        <w:rPr>
          <w:w w:val="85"/>
        </w:rPr>
        <w:t>Lei</w:t>
      </w:r>
      <w:r>
        <w:rPr>
          <w:spacing w:val="-5"/>
          <w:w w:val="85"/>
        </w:rPr>
        <w:t> </w:t>
      </w:r>
      <w:r>
        <w:rPr>
          <w:w w:val="85"/>
        </w:rPr>
        <w:t>Orgânica</w:t>
      </w:r>
      <w:r>
        <w:rPr>
          <w:spacing w:val="-3"/>
          <w:w w:val="85"/>
        </w:rPr>
        <w:t> </w:t>
      </w:r>
      <w:r>
        <w:rPr>
          <w:w w:val="85"/>
        </w:rPr>
        <w:t>do</w:t>
      </w:r>
      <w:r>
        <w:rPr>
          <w:spacing w:val="-2"/>
          <w:w w:val="85"/>
        </w:rPr>
        <w:t> </w:t>
      </w:r>
      <w:r>
        <w:rPr>
          <w:w w:val="85"/>
        </w:rPr>
        <w:t>TCE/AM),</w:t>
      </w:r>
      <w:r>
        <w:rPr>
          <w:spacing w:val="-3"/>
          <w:w w:val="85"/>
        </w:rPr>
        <w:t> </w:t>
      </w:r>
      <w:r>
        <w:rPr>
          <w:w w:val="85"/>
        </w:rPr>
        <w:t>condição</w:t>
      </w:r>
      <w:r>
        <w:rPr>
          <w:spacing w:val="-2"/>
          <w:w w:val="85"/>
        </w:rPr>
        <w:t> </w:t>
      </w:r>
      <w:r>
        <w:rPr>
          <w:w w:val="85"/>
        </w:rPr>
        <w:t>imprescindível</w:t>
      </w:r>
      <w:r>
        <w:rPr>
          <w:spacing w:val="-4"/>
          <w:w w:val="85"/>
        </w:rPr>
        <w:t> </w:t>
      </w:r>
      <w:r>
        <w:rPr>
          <w:w w:val="85"/>
        </w:rPr>
        <w:t>para</w:t>
      </w:r>
      <w:r>
        <w:rPr>
          <w:spacing w:val="-5"/>
          <w:w w:val="85"/>
        </w:rPr>
        <w:t> </w:t>
      </w:r>
      <w:r>
        <w:rPr>
          <w:w w:val="85"/>
        </w:rPr>
        <w:t>emissão</w:t>
      </w:r>
      <w:r>
        <w:rPr>
          <w:spacing w:val="-2"/>
          <w:w w:val="85"/>
        </w:rPr>
        <w:t> </w:t>
      </w:r>
      <w:r>
        <w:rPr>
          <w:w w:val="85"/>
        </w:rPr>
        <w:t>do</w:t>
      </w:r>
      <w:r>
        <w:rPr>
          <w:spacing w:val="-2"/>
          <w:w w:val="85"/>
        </w:rPr>
        <w:t> </w:t>
      </w:r>
      <w:r>
        <w:rPr>
          <w:w w:val="85"/>
        </w:rPr>
        <w:t>Termo</w:t>
      </w:r>
      <w:r>
        <w:rPr>
          <w:spacing w:val="-2"/>
          <w:w w:val="85"/>
        </w:rPr>
        <w:t> </w:t>
      </w:r>
      <w:r>
        <w:rPr>
          <w:w w:val="85"/>
        </w:rPr>
        <w:t>de</w:t>
      </w:r>
      <w:r>
        <w:rPr>
          <w:spacing w:val="-2"/>
          <w:w w:val="85"/>
        </w:rPr>
        <w:t> </w:t>
      </w:r>
      <w:r>
        <w:rPr>
          <w:w w:val="85"/>
        </w:rPr>
        <w:t>Quitação.</w:t>
      </w:r>
      <w:r>
        <w:rPr>
          <w:spacing w:val="-3"/>
          <w:w w:val="85"/>
        </w:rPr>
        <w:t> </w:t>
      </w:r>
      <w:r>
        <w:rPr>
          <w:w w:val="85"/>
        </w:rPr>
        <w:t>O</w:t>
      </w:r>
      <w:r>
        <w:rPr>
          <w:spacing w:val="-5"/>
          <w:w w:val="85"/>
        </w:rPr>
        <w:t> </w:t>
      </w:r>
      <w:r>
        <w:rPr>
          <w:w w:val="85"/>
        </w:rPr>
        <w:t>não </w:t>
      </w:r>
      <w:r>
        <w:rPr>
          <w:w w:val="80"/>
        </w:rPr>
        <w:t>adimplemento</w:t>
      </w:r>
      <w:r>
        <w:rPr/>
        <w:t> </w:t>
      </w:r>
      <w:r>
        <w:rPr>
          <w:w w:val="80"/>
        </w:rPr>
        <w:t>dessa</w:t>
      </w:r>
      <w:r>
        <w:rPr/>
        <w:t> </w:t>
      </w:r>
      <w:r>
        <w:rPr>
          <w:w w:val="80"/>
        </w:rPr>
        <w:t>obrigação</w:t>
      </w:r>
      <w:r>
        <w:rPr/>
        <w:t> </w:t>
      </w:r>
      <w:r>
        <w:rPr>
          <w:w w:val="80"/>
        </w:rPr>
        <w:t>pecuniária</w:t>
      </w:r>
      <w:r>
        <w:rPr/>
        <w:t> </w:t>
      </w:r>
      <w:r>
        <w:rPr>
          <w:w w:val="80"/>
        </w:rPr>
        <w:t>no</w:t>
      </w:r>
      <w:r>
        <w:rPr/>
        <w:t> </w:t>
      </w:r>
      <w:r>
        <w:rPr>
          <w:w w:val="80"/>
        </w:rPr>
        <w:t>prazo</w:t>
      </w:r>
      <w:r>
        <w:rPr/>
        <w:t> </w:t>
      </w:r>
      <w:r>
        <w:rPr>
          <w:w w:val="80"/>
        </w:rPr>
        <w:t>legal</w:t>
      </w:r>
      <w:r>
        <w:rPr/>
        <w:t> </w:t>
      </w:r>
      <w:r>
        <w:rPr>
          <w:w w:val="80"/>
        </w:rPr>
        <w:t>importará</w:t>
      </w:r>
      <w:r>
        <w:rPr/>
        <w:t> </w:t>
      </w:r>
      <w:r>
        <w:rPr>
          <w:w w:val="80"/>
        </w:rPr>
        <w:t>na</w:t>
      </w:r>
      <w:r>
        <w:rPr/>
        <w:t> </w:t>
      </w:r>
      <w:r>
        <w:rPr>
          <w:w w:val="80"/>
        </w:rPr>
        <w:t>continuidade</w:t>
      </w:r>
      <w:r>
        <w:rPr/>
        <w:t> </w:t>
      </w:r>
      <w:r>
        <w:rPr>
          <w:w w:val="80"/>
        </w:rPr>
        <w:t>da</w:t>
      </w:r>
      <w:r>
        <w:rPr/>
        <w:t> </w:t>
      </w:r>
      <w:r>
        <w:rPr>
          <w:w w:val="80"/>
        </w:rPr>
        <w:t>cobrança</w:t>
      </w:r>
      <w:r>
        <w:rPr/>
        <w:t> </w:t>
      </w:r>
      <w:r>
        <w:rPr>
          <w:w w:val="80"/>
        </w:rPr>
        <w:t>administrativa</w:t>
      </w:r>
      <w:r>
        <w:rPr/>
        <w:t> </w:t>
      </w:r>
      <w:r>
        <w:rPr>
          <w:w w:val="80"/>
        </w:rPr>
        <w:t>ou</w:t>
      </w:r>
      <w:r>
        <w:rPr/>
        <w:t> </w:t>
      </w:r>
      <w:r>
        <w:rPr>
          <w:w w:val="80"/>
        </w:rPr>
        <w:t>judicial </w:t>
      </w:r>
      <w:r>
        <w:rPr>
          <w:w w:val="85"/>
        </w:rPr>
        <w:t>do</w:t>
      </w:r>
      <w:r>
        <w:rPr>
          <w:spacing w:val="-5"/>
          <w:w w:val="85"/>
        </w:rPr>
        <w:t> </w:t>
      </w:r>
      <w:r>
        <w:rPr>
          <w:w w:val="85"/>
        </w:rPr>
        <w:t>título</w:t>
      </w:r>
      <w:r>
        <w:rPr>
          <w:spacing w:val="-7"/>
          <w:w w:val="85"/>
        </w:rPr>
        <w:t> </w:t>
      </w:r>
      <w:r>
        <w:rPr>
          <w:w w:val="85"/>
        </w:rPr>
        <w:t>executivo</w:t>
      </w:r>
      <w:r>
        <w:rPr>
          <w:spacing w:val="-5"/>
          <w:w w:val="85"/>
        </w:rPr>
        <w:t> </w:t>
      </w:r>
      <w:r>
        <w:rPr>
          <w:w w:val="85"/>
        </w:rPr>
        <w:t>(art.</w:t>
      </w:r>
      <w:r>
        <w:rPr>
          <w:spacing w:val="-5"/>
          <w:w w:val="85"/>
        </w:rPr>
        <w:t> </w:t>
      </w:r>
      <w:r>
        <w:rPr>
          <w:w w:val="85"/>
        </w:rPr>
        <w:t>73</w:t>
      </w:r>
      <w:r>
        <w:rPr>
          <w:spacing w:val="-7"/>
          <w:w w:val="85"/>
        </w:rPr>
        <w:t> </w:t>
      </w:r>
      <w:r>
        <w:rPr>
          <w:w w:val="85"/>
        </w:rPr>
        <w:t>da</w:t>
      </w:r>
      <w:r>
        <w:rPr>
          <w:spacing w:val="-5"/>
          <w:w w:val="85"/>
        </w:rPr>
        <w:t> </w:t>
      </w:r>
      <w:r>
        <w:rPr>
          <w:w w:val="85"/>
        </w:rPr>
        <w:t>Lei</w:t>
      </w:r>
      <w:r>
        <w:rPr>
          <w:spacing w:val="-6"/>
          <w:w w:val="85"/>
        </w:rPr>
        <w:t> </w:t>
      </w:r>
      <w:r>
        <w:rPr>
          <w:w w:val="85"/>
        </w:rPr>
        <w:t>Orgânica</w:t>
      </w:r>
      <w:r>
        <w:rPr>
          <w:spacing w:val="-7"/>
          <w:w w:val="85"/>
        </w:rPr>
        <w:t> </w:t>
      </w:r>
      <w:r>
        <w:rPr>
          <w:w w:val="85"/>
        </w:rPr>
        <w:t>do</w:t>
      </w:r>
      <w:r>
        <w:rPr>
          <w:spacing w:val="-7"/>
          <w:w w:val="85"/>
        </w:rPr>
        <w:t> </w:t>
      </w:r>
      <w:r>
        <w:rPr>
          <w:w w:val="85"/>
        </w:rPr>
        <w:t>TCE/AM),</w:t>
      </w:r>
      <w:r>
        <w:rPr>
          <w:spacing w:val="-5"/>
          <w:w w:val="85"/>
        </w:rPr>
        <w:t> </w:t>
      </w:r>
      <w:r>
        <w:rPr>
          <w:w w:val="85"/>
        </w:rPr>
        <w:t>ficando</w:t>
      </w:r>
      <w:r>
        <w:rPr>
          <w:spacing w:val="-7"/>
          <w:w w:val="85"/>
        </w:rPr>
        <w:t> </w:t>
      </w:r>
      <w:r>
        <w:rPr>
          <w:w w:val="85"/>
        </w:rPr>
        <w:t>o</w:t>
      </w:r>
      <w:r>
        <w:rPr>
          <w:spacing w:val="-5"/>
          <w:w w:val="85"/>
        </w:rPr>
        <w:t> </w:t>
      </w:r>
      <w:r>
        <w:rPr>
          <w:w w:val="85"/>
        </w:rPr>
        <w:t>DERED</w:t>
      </w:r>
      <w:r>
        <w:rPr>
          <w:spacing w:val="-6"/>
          <w:w w:val="85"/>
        </w:rPr>
        <w:t> </w:t>
      </w:r>
      <w:r>
        <w:rPr>
          <w:w w:val="85"/>
        </w:rPr>
        <w:t>autorizado,</w:t>
      </w:r>
      <w:r>
        <w:rPr>
          <w:spacing w:val="-5"/>
          <w:w w:val="85"/>
        </w:rPr>
        <w:t> </w:t>
      </w:r>
      <w:r>
        <w:rPr>
          <w:w w:val="85"/>
        </w:rPr>
        <w:t>caso</w:t>
      </w:r>
      <w:r>
        <w:rPr>
          <w:spacing w:val="-7"/>
          <w:w w:val="85"/>
        </w:rPr>
        <w:t> </w:t>
      </w:r>
      <w:r>
        <w:rPr>
          <w:w w:val="85"/>
        </w:rPr>
        <w:t>expirado</w:t>
      </w:r>
      <w:r>
        <w:rPr>
          <w:spacing w:val="-7"/>
          <w:w w:val="85"/>
        </w:rPr>
        <w:t> </w:t>
      </w:r>
      <w:r>
        <w:rPr>
          <w:w w:val="85"/>
        </w:rPr>
        <w:t>o</w:t>
      </w:r>
      <w:r>
        <w:rPr>
          <w:spacing w:val="-5"/>
          <w:w w:val="85"/>
        </w:rPr>
        <w:t> </w:t>
      </w:r>
      <w:r>
        <w:rPr>
          <w:w w:val="85"/>
        </w:rPr>
        <w:t>referido</w:t>
      </w:r>
      <w:r>
        <w:rPr>
          <w:spacing w:val="-5"/>
        </w:rPr>
        <w:t> </w:t>
      </w:r>
      <w:r>
        <w:rPr>
          <w:w w:val="85"/>
        </w:rPr>
        <w:t>prazo,</w:t>
      </w:r>
      <w:r>
        <w:rPr>
          <w:spacing w:val="-7"/>
          <w:w w:val="85"/>
        </w:rPr>
        <w:t> </w:t>
      </w:r>
      <w:r>
        <w:rPr>
          <w:w w:val="85"/>
        </w:rPr>
        <w:t>a adotar</w:t>
      </w:r>
      <w:r>
        <w:rPr>
          <w:spacing w:val="-7"/>
          <w:w w:val="85"/>
        </w:rPr>
        <w:t> </w:t>
      </w:r>
      <w:r>
        <w:rPr>
          <w:w w:val="85"/>
        </w:rPr>
        <w:t>as</w:t>
      </w:r>
      <w:r>
        <w:rPr>
          <w:spacing w:val="-6"/>
          <w:w w:val="85"/>
        </w:rPr>
        <w:t> </w:t>
      </w:r>
      <w:r>
        <w:rPr>
          <w:w w:val="85"/>
        </w:rPr>
        <w:t>medidas</w:t>
      </w:r>
      <w:r>
        <w:rPr>
          <w:spacing w:val="-7"/>
          <w:w w:val="85"/>
        </w:rPr>
        <w:t> </w:t>
      </w:r>
      <w:r>
        <w:rPr>
          <w:w w:val="85"/>
        </w:rPr>
        <w:t>previstas</w:t>
      </w:r>
      <w:r>
        <w:rPr>
          <w:spacing w:val="-6"/>
          <w:w w:val="85"/>
        </w:rPr>
        <w:t> </w:t>
      </w:r>
      <w:r>
        <w:rPr>
          <w:w w:val="85"/>
        </w:rPr>
        <w:t>nas</w:t>
      </w:r>
      <w:r>
        <w:rPr>
          <w:spacing w:val="-6"/>
          <w:w w:val="85"/>
        </w:rPr>
        <w:t> </w:t>
      </w:r>
      <w:r>
        <w:rPr>
          <w:w w:val="85"/>
        </w:rPr>
        <w:t>subseções</w:t>
      </w:r>
      <w:r>
        <w:rPr>
          <w:spacing w:val="-6"/>
          <w:w w:val="85"/>
        </w:rPr>
        <w:t> </w:t>
      </w:r>
      <w:r>
        <w:rPr>
          <w:w w:val="85"/>
        </w:rPr>
        <w:t>III</w:t>
      </w:r>
      <w:r>
        <w:rPr>
          <w:spacing w:val="-5"/>
          <w:w w:val="85"/>
        </w:rPr>
        <w:t> </w:t>
      </w:r>
      <w:r>
        <w:rPr>
          <w:w w:val="85"/>
        </w:rPr>
        <w:t>e</w:t>
      </w:r>
      <w:r>
        <w:rPr>
          <w:spacing w:val="-5"/>
          <w:w w:val="85"/>
        </w:rPr>
        <w:t> </w:t>
      </w:r>
      <w:r>
        <w:rPr>
          <w:w w:val="85"/>
        </w:rPr>
        <w:t>IV</w:t>
      </w:r>
      <w:r>
        <w:rPr>
          <w:spacing w:val="-5"/>
          <w:w w:val="85"/>
        </w:rPr>
        <w:t> </w:t>
      </w:r>
      <w:r>
        <w:rPr>
          <w:w w:val="85"/>
        </w:rPr>
        <w:t>da</w:t>
      </w:r>
      <w:r>
        <w:rPr>
          <w:spacing w:val="-7"/>
          <w:w w:val="85"/>
        </w:rPr>
        <w:t> </w:t>
      </w:r>
      <w:r>
        <w:rPr>
          <w:w w:val="85"/>
        </w:rPr>
        <w:t>Seção</w:t>
      </w:r>
      <w:r>
        <w:rPr>
          <w:spacing w:val="-5"/>
          <w:w w:val="85"/>
        </w:rPr>
        <w:t> </w:t>
      </w:r>
      <w:r>
        <w:rPr>
          <w:w w:val="85"/>
        </w:rPr>
        <w:t>III,</w:t>
      </w:r>
      <w:r>
        <w:rPr>
          <w:spacing w:val="-5"/>
          <w:w w:val="85"/>
        </w:rPr>
        <w:t> </w:t>
      </w:r>
      <w:r>
        <w:rPr>
          <w:w w:val="85"/>
        </w:rPr>
        <w:t>do</w:t>
      </w:r>
      <w:r>
        <w:rPr>
          <w:spacing w:val="-5"/>
          <w:w w:val="85"/>
        </w:rPr>
        <w:t> </w:t>
      </w:r>
      <w:r>
        <w:rPr>
          <w:w w:val="85"/>
        </w:rPr>
        <w:t>Capítulo</w:t>
      </w:r>
      <w:r>
        <w:rPr>
          <w:spacing w:val="-5"/>
          <w:w w:val="85"/>
        </w:rPr>
        <w:t> </w:t>
      </w:r>
      <w:r>
        <w:rPr>
          <w:w w:val="85"/>
        </w:rPr>
        <w:t>X,</w:t>
      </w:r>
      <w:r>
        <w:rPr>
          <w:spacing w:val="-5"/>
          <w:w w:val="85"/>
        </w:rPr>
        <w:t> </w:t>
      </w:r>
      <w:r>
        <w:rPr>
          <w:w w:val="85"/>
        </w:rPr>
        <w:t>da</w:t>
      </w:r>
      <w:r>
        <w:rPr>
          <w:spacing w:val="-5"/>
          <w:w w:val="85"/>
        </w:rPr>
        <w:t> </w:t>
      </w:r>
      <w:r>
        <w:rPr>
          <w:w w:val="85"/>
        </w:rPr>
        <w:t>Resolução</w:t>
      </w:r>
      <w:r>
        <w:rPr>
          <w:spacing w:val="-5"/>
          <w:w w:val="85"/>
        </w:rPr>
        <w:t> </w:t>
      </w:r>
      <w:r>
        <w:rPr>
          <w:w w:val="85"/>
        </w:rPr>
        <w:t>nº</w:t>
      </w:r>
      <w:r>
        <w:rPr>
          <w:spacing w:val="-6"/>
          <w:w w:val="85"/>
        </w:rPr>
        <w:t> </w:t>
      </w:r>
      <w:r>
        <w:rPr>
          <w:w w:val="85"/>
        </w:rPr>
        <w:t>04/2002</w:t>
      </w:r>
      <w:r>
        <w:rPr>
          <w:spacing w:val="-5"/>
          <w:w w:val="85"/>
        </w:rPr>
        <w:t> </w:t>
      </w:r>
      <w:r>
        <w:rPr>
          <w:w w:val="85"/>
        </w:rPr>
        <w:t>TCE/AM,</w:t>
      </w:r>
      <w:r>
        <w:rPr>
          <w:spacing w:val="-5"/>
          <w:w w:val="85"/>
        </w:rPr>
        <w:t> </w:t>
      </w:r>
      <w:r>
        <w:rPr>
          <w:w w:val="85"/>
        </w:rPr>
        <w:t>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w w:val="85"/>
        </w:rPr>
        <w:t>7.2.2. </w:t>
      </w:r>
      <w:r>
        <w:rPr>
          <w:w w:val="85"/>
        </w:rPr>
        <w:t>Manter o item Julgar regular a Prestação de Contas do Fundo Municipal de Saúde de Iranduba, </w:t>
      </w:r>
      <w:r>
        <w:rPr>
          <w:w w:val="80"/>
        </w:rPr>
        <w:t>exercício de 2019, no período de 01/01 a 14/02/2019,</w:t>
      </w:r>
      <w:r>
        <w:rPr/>
        <w:t> </w:t>
      </w:r>
      <w:r>
        <w:rPr>
          <w:w w:val="80"/>
        </w:rPr>
        <w:t>de responsabilidade Sr. Alicelmo Oliveira dos Santos, nos termos do</w:t>
      </w:r>
      <w:r>
        <w:rPr>
          <w:spacing w:val="40"/>
        </w:rPr>
        <w:t> </w:t>
      </w:r>
      <w:r>
        <w:rPr>
          <w:w w:val="80"/>
        </w:rPr>
        <w:t>art. l.°, II c/c o art. 22, I, da Lei n. 2.423/96;</w:t>
      </w:r>
      <w:r>
        <w:rPr/>
        <w:t> </w:t>
      </w:r>
      <w:r>
        <w:rPr>
          <w:rFonts w:ascii="Arial" w:hAnsi="Arial"/>
          <w:b/>
          <w:w w:val="80"/>
        </w:rPr>
        <w:t>7.2.3. </w:t>
      </w:r>
      <w:r>
        <w:rPr>
          <w:w w:val="80"/>
        </w:rPr>
        <w:t>Manter o item Julgar irregular a Prestação de Contas do Fundo Municipal</w:t>
      </w:r>
      <w:r>
        <w:rPr>
          <w:spacing w:val="80"/>
        </w:rPr>
        <w:t> </w:t>
      </w:r>
      <w:r>
        <w:rPr>
          <w:w w:val="85"/>
        </w:rPr>
        <w:t>de Saúde de Iranduba, exercício de 2019, no período de 15/02 a 16/10/2019, de responsabilidade do Sr. Luis Carlos Rodrigues</w:t>
      </w:r>
      <w:r>
        <w:rPr>
          <w:spacing w:val="-4"/>
          <w:w w:val="85"/>
        </w:rPr>
        <w:t> </w:t>
      </w:r>
      <w:r>
        <w:rPr>
          <w:w w:val="85"/>
        </w:rPr>
        <w:t>de</w:t>
      </w:r>
      <w:r>
        <w:rPr>
          <w:spacing w:val="-1"/>
          <w:w w:val="85"/>
        </w:rPr>
        <w:t> </w:t>
      </w:r>
      <w:r>
        <w:rPr>
          <w:w w:val="85"/>
        </w:rPr>
        <w:t>Moura,</w:t>
      </w:r>
      <w:r>
        <w:rPr>
          <w:spacing w:val="-4"/>
          <w:w w:val="85"/>
        </w:rPr>
        <w:t> </w:t>
      </w:r>
      <w:r>
        <w:rPr>
          <w:w w:val="85"/>
        </w:rPr>
        <w:t>nos</w:t>
      </w:r>
      <w:r>
        <w:rPr>
          <w:spacing w:val="-4"/>
          <w:w w:val="85"/>
        </w:rPr>
        <w:t> </w:t>
      </w:r>
      <w:r>
        <w:rPr>
          <w:w w:val="85"/>
        </w:rPr>
        <w:t>termos</w:t>
      </w:r>
      <w:r>
        <w:rPr>
          <w:spacing w:val="-2"/>
          <w:w w:val="85"/>
        </w:rPr>
        <w:t> </w:t>
      </w:r>
      <w:r>
        <w:rPr>
          <w:w w:val="85"/>
        </w:rPr>
        <w:t>do</w:t>
      </w:r>
      <w:r>
        <w:rPr>
          <w:spacing w:val="-3"/>
          <w:w w:val="85"/>
        </w:rPr>
        <w:t> </w:t>
      </w:r>
      <w:r>
        <w:rPr>
          <w:w w:val="85"/>
        </w:rPr>
        <w:t>art.</w:t>
      </w:r>
      <w:r>
        <w:rPr>
          <w:spacing w:val="-4"/>
          <w:w w:val="85"/>
        </w:rPr>
        <w:t> </w:t>
      </w:r>
      <w:r>
        <w:rPr>
          <w:w w:val="85"/>
        </w:rPr>
        <w:t>l.°,</w:t>
      </w:r>
      <w:r>
        <w:rPr>
          <w:spacing w:val="-4"/>
          <w:w w:val="85"/>
        </w:rPr>
        <w:t> </w:t>
      </w:r>
      <w:r>
        <w:rPr>
          <w:w w:val="85"/>
        </w:rPr>
        <w:t>II</w:t>
      </w:r>
      <w:r>
        <w:rPr>
          <w:spacing w:val="-1"/>
          <w:w w:val="85"/>
        </w:rPr>
        <w:t> </w:t>
      </w:r>
      <w:r>
        <w:rPr>
          <w:w w:val="85"/>
        </w:rPr>
        <w:t>c/c</w:t>
      </w:r>
      <w:r>
        <w:rPr>
          <w:spacing w:val="-4"/>
          <w:w w:val="85"/>
        </w:rPr>
        <w:t> </w:t>
      </w:r>
      <w:r>
        <w:rPr>
          <w:w w:val="85"/>
        </w:rPr>
        <w:t>o</w:t>
      </w:r>
      <w:r>
        <w:rPr>
          <w:spacing w:val="-1"/>
          <w:w w:val="85"/>
        </w:rPr>
        <w:t> </w:t>
      </w:r>
      <w:r>
        <w:rPr>
          <w:w w:val="85"/>
        </w:rPr>
        <w:t>art.</w:t>
      </w:r>
      <w:r>
        <w:rPr>
          <w:spacing w:val="-1"/>
          <w:w w:val="85"/>
        </w:rPr>
        <w:t> </w:t>
      </w:r>
      <w:r>
        <w:rPr>
          <w:w w:val="85"/>
        </w:rPr>
        <w:t>22,</w:t>
      </w:r>
      <w:r>
        <w:rPr>
          <w:spacing w:val="-1"/>
          <w:w w:val="85"/>
        </w:rPr>
        <w:t> </w:t>
      </w:r>
      <w:r>
        <w:rPr>
          <w:w w:val="85"/>
        </w:rPr>
        <w:t>inciso</w:t>
      </w:r>
      <w:r>
        <w:rPr>
          <w:spacing w:val="-1"/>
          <w:w w:val="85"/>
        </w:rPr>
        <w:t> </w:t>
      </w:r>
      <w:r>
        <w:rPr>
          <w:w w:val="85"/>
        </w:rPr>
        <w:t>III,</w:t>
      </w:r>
      <w:r>
        <w:rPr>
          <w:spacing w:val="-4"/>
          <w:w w:val="85"/>
        </w:rPr>
        <w:t> </w:t>
      </w:r>
      <w:r>
        <w:rPr>
          <w:w w:val="85"/>
        </w:rPr>
        <w:t>alíneas</w:t>
      </w:r>
      <w:r>
        <w:rPr>
          <w:spacing w:val="-2"/>
          <w:w w:val="85"/>
        </w:rPr>
        <w:t> </w:t>
      </w:r>
      <w:r>
        <w:rPr>
          <w:w w:val="85"/>
        </w:rPr>
        <w:t>"b"</w:t>
      </w:r>
      <w:r>
        <w:rPr>
          <w:spacing w:val="-4"/>
          <w:w w:val="85"/>
        </w:rPr>
        <w:t> </w:t>
      </w:r>
      <w:r>
        <w:rPr>
          <w:w w:val="85"/>
        </w:rPr>
        <w:t>e</w:t>
      </w:r>
      <w:r>
        <w:rPr>
          <w:spacing w:val="-1"/>
          <w:w w:val="85"/>
        </w:rPr>
        <w:t> </w:t>
      </w:r>
      <w:r>
        <w:rPr>
          <w:w w:val="85"/>
        </w:rPr>
        <w:t>"c"</w:t>
      </w:r>
      <w:r>
        <w:rPr>
          <w:spacing w:val="-5"/>
          <w:w w:val="85"/>
        </w:rPr>
        <w:t> </w:t>
      </w:r>
      <w:r>
        <w:rPr>
          <w:w w:val="85"/>
        </w:rPr>
        <w:t>da</w:t>
      </w:r>
      <w:r>
        <w:rPr>
          <w:spacing w:val="-4"/>
          <w:w w:val="85"/>
        </w:rPr>
        <w:t> </w:t>
      </w:r>
      <w:r>
        <w:rPr>
          <w:w w:val="85"/>
        </w:rPr>
        <w:t>Lei</w:t>
      </w:r>
      <w:r>
        <w:rPr>
          <w:spacing w:val="-5"/>
          <w:w w:val="85"/>
        </w:rPr>
        <w:t> </w:t>
      </w:r>
      <w:r>
        <w:rPr>
          <w:w w:val="85"/>
        </w:rPr>
        <w:t>n.</w:t>
      </w:r>
      <w:r>
        <w:rPr>
          <w:spacing w:val="-4"/>
          <w:w w:val="85"/>
        </w:rPr>
        <w:t> </w:t>
      </w:r>
      <w:r>
        <w:rPr>
          <w:w w:val="85"/>
        </w:rPr>
        <w:t>2.423/96;</w:t>
      </w:r>
      <w:r>
        <w:rPr/>
        <w:t> </w:t>
      </w:r>
      <w:r>
        <w:rPr>
          <w:rFonts w:ascii="Arial" w:hAnsi="Arial"/>
          <w:b/>
          <w:w w:val="85"/>
        </w:rPr>
        <w:t>7.2.4.</w:t>
      </w:r>
      <w:r>
        <w:rPr>
          <w:rFonts w:ascii="Arial" w:hAnsi="Arial"/>
          <w:b/>
          <w:spacing w:val="-3"/>
          <w:w w:val="85"/>
        </w:rPr>
        <w:t> </w:t>
      </w:r>
      <w:r>
        <w:rPr>
          <w:w w:val="85"/>
        </w:rPr>
        <w:t>Manter</w:t>
      </w:r>
      <w:r>
        <w:rPr>
          <w:spacing w:val="-5"/>
          <w:w w:val="85"/>
        </w:rPr>
        <w:t> </w:t>
      </w:r>
      <w:r>
        <w:rPr>
          <w:w w:val="85"/>
        </w:rPr>
        <w:t>o item Julgar regular com ressalvas a Prestação de Contas do a Prestação de Contas do Fundo Municipal de Saúde de </w:t>
      </w:r>
      <w:r>
        <w:rPr>
          <w:spacing w:val="-2"/>
          <w:w w:val="85"/>
        </w:rPr>
        <w:t>Iranduba, exercício de 2019, no período de 17/10 a 31/12/2019, de responsabilidade Sr. Leandro Bezerra de Souza, nos </w:t>
      </w:r>
      <w:r>
        <w:rPr>
          <w:w w:val="85"/>
        </w:rPr>
        <w:t>termos</w:t>
      </w:r>
      <w:r>
        <w:rPr>
          <w:spacing w:val="-7"/>
          <w:w w:val="85"/>
        </w:rPr>
        <w:t> </w:t>
      </w:r>
      <w:r>
        <w:rPr>
          <w:w w:val="85"/>
        </w:rPr>
        <w:t>do</w:t>
      </w:r>
      <w:r>
        <w:rPr>
          <w:spacing w:val="-5"/>
          <w:w w:val="85"/>
        </w:rPr>
        <w:t> </w:t>
      </w:r>
      <w:r>
        <w:rPr>
          <w:w w:val="85"/>
        </w:rPr>
        <w:t>art.</w:t>
      </w:r>
      <w:r>
        <w:rPr>
          <w:spacing w:val="-5"/>
          <w:w w:val="85"/>
        </w:rPr>
        <w:t> </w:t>
      </w:r>
      <w:r>
        <w:rPr>
          <w:w w:val="85"/>
        </w:rPr>
        <w:t>l.°,</w:t>
      </w:r>
      <w:r>
        <w:rPr>
          <w:spacing w:val="-6"/>
          <w:w w:val="85"/>
        </w:rPr>
        <w:t> </w:t>
      </w:r>
      <w:r>
        <w:rPr>
          <w:w w:val="85"/>
        </w:rPr>
        <w:t>II</w:t>
      </w:r>
      <w:r>
        <w:rPr>
          <w:spacing w:val="-6"/>
          <w:w w:val="85"/>
        </w:rPr>
        <w:t> </w:t>
      </w:r>
      <w:r>
        <w:rPr>
          <w:w w:val="85"/>
        </w:rPr>
        <w:t>c/c</w:t>
      </w:r>
      <w:r>
        <w:rPr>
          <w:spacing w:val="-6"/>
          <w:w w:val="85"/>
        </w:rPr>
        <w:t> </w:t>
      </w:r>
      <w:r>
        <w:rPr>
          <w:w w:val="85"/>
        </w:rPr>
        <w:t>o</w:t>
      </w:r>
      <w:r>
        <w:rPr>
          <w:spacing w:val="-5"/>
          <w:w w:val="85"/>
        </w:rPr>
        <w:t> </w:t>
      </w:r>
      <w:r>
        <w:rPr>
          <w:w w:val="85"/>
        </w:rPr>
        <w:t>art.</w:t>
      </w:r>
      <w:r>
        <w:rPr>
          <w:spacing w:val="-5"/>
          <w:w w:val="85"/>
        </w:rPr>
        <w:t> </w:t>
      </w:r>
      <w:r>
        <w:rPr>
          <w:w w:val="85"/>
        </w:rPr>
        <w:t>22,</w:t>
      </w:r>
      <w:r>
        <w:rPr>
          <w:spacing w:val="-5"/>
          <w:w w:val="85"/>
        </w:rPr>
        <w:t> </w:t>
      </w:r>
      <w:r>
        <w:rPr>
          <w:w w:val="85"/>
        </w:rPr>
        <w:t>II,</w:t>
      </w:r>
      <w:r>
        <w:rPr>
          <w:spacing w:val="-5"/>
          <w:w w:val="85"/>
        </w:rPr>
        <w:t> </w:t>
      </w:r>
      <w:r>
        <w:rPr>
          <w:w w:val="85"/>
        </w:rPr>
        <w:t>da</w:t>
      </w:r>
      <w:r>
        <w:rPr>
          <w:spacing w:val="-6"/>
          <w:w w:val="85"/>
        </w:rPr>
        <w:t> </w:t>
      </w:r>
      <w:r>
        <w:rPr>
          <w:w w:val="85"/>
        </w:rPr>
        <w:t>Lei</w:t>
      </w:r>
      <w:r>
        <w:rPr>
          <w:spacing w:val="-7"/>
          <w:w w:val="85"/>
        </w:rPr>
        <w:t> </w:t>
      </w:r>
      <w:r>
        <w:rPr>
          <w:w w:val="85"/>
        </w:rPr>
        <w:t>n.</w:t>
      </w:r>
      <w:r>
        <w:rPr>
          <w:spacing w:val="-6"/>
          <w:w w:val="85"/>
        </w:rPr>
        <w:t> </w:t>
      </w:r>
      <w:r>
        <w:rPr>
          <w:w w:val="85"/>
        </w:rPr>
        <w:t>2.423/96;</w:t>
      </w:r>
      <w:r>
        <w:rPr>
          <w:spacing w:val="-8"/>
        </w:rPr>
        <w:t> </w:t>
      </w:r>
      <w:r>
        <w:rPr>
          <w:rFonts w:ascii="Arial" w:hAnsi="Arial"/>
          <w:b/>
          <w:w w:val="85"/>
        </w:rPr>
        <w:t>7.2.5.</w:t>
      </w:r>
      <w:r>
        <w:rPr>
          <w:rFonts w:ascii="Arial" w:hAnsi="Arial"/>
          <w:b/>
          <w:spacing w:val="-5"/>
          <w:w w:val="85"/>
        </w:rPr>
        <w:t> </w:t>
      </w:r>
      <w:r>
        <w:rPr>
          <w:w w:val="85"/>
        </w:rPr>
        <w:t>Manter</w:t>
      </w:r>
      <w:r>
        <w:rPr>
          <w:spacing w:val="-7"/>
          <w:w w:val="85"/>
        </w:rPr>
        <w:t> </w:t>
      </w:r>
      <w:r>
        <w:rPr>
          <w:w w:val="85"/>
        </w:rPr>
        <w:t>o</w:t>
      </w:r>
      <w:r>
        <w:rPr>
          <w:spacing w:val="-4"/>
          <w:w w:val="85"/>
        </w:rPr>
        <w:t> </w:t>
      </w:r>
      <w:r>
        <w:rPr>
          <w:w w:val="85"/>
        </w:rPr>
        <w:t>item</w:t>
      </w:r>
      <w:r>
        <w:rPr>
          <w:spacing w:val="-7"/>
          <w:w w:val="85"/>
        </w:rPr>
        <w:t> </w:t>
      </w:r>
      <w:r>
        <w:rPr>
          <w:w w:val="85"/>
        </w:rPr>
        <w:t>Determinar</w:t>
      </w:r>
      <w:r>
        <w:rPr>
          <w:spacing w:val="-5"/>
          <w:w w:val="85"/>
        </w:rPr>
        <w:t> </w:t>
      </w:r>
      <w:r>
        <w:rPr>
          <w:w w:val="85"/>
        </w:rPr>
        <w:t>ao</w:t>
      </w:r>
      <w:r>
        <w:rPr>
          <w:spacing w:val="-6"/>
          <w:w w:val="85"/>
        </w:rPr>
        <w:t> </w:t>
      </w:r>
      <w:r>
        <w:rPr>
          <w:w w:val="85"/>
        </w:rPr>
        <w:t>Fundo</w:t>
      </w:r>
      <w:r>
        <w:rPr>
          <w:spacing w:val="-6"/>
          <w:w w:val="85"/>
        </w:rPr>
        <w:t> </w:t>
      </w:r>
      <w:r>
        <w:rPr>
          <w:w w:val="85"/>
        </w:rPr>
        <w:t>Municipal</w:t>
      </w:r>
      <w:r>
        <w:rPr>
          <w:spacing w:val="-7"/>
          <w:w w:val="85"/>
        </w:rPr>
        <w:t> </w:t>
      </w:r>
      <w:r>
        <w:rPr>
          <w:w w:val="85"/>
        </w:rPr>
        <w:t>de</w:t>
      </w:r>
      <w:r>
        <w:rPr>
          <w:spacing w:val="-6"/>
          <w:w w:val="85"/>
        </w:rPr>
        <w:t> </w:t>
      </w:r>
      <w:r>
        <w:rPr>
          <w:w w:val="85"/>
        </w:rPr>
        <w:t>Saúde</w:t>
      </w:r>
      <w:r>
        <w:rPr>
          <w:spacing w:val="-7"/>
          <w:w w:val="85"/>
        </w:rPr>
        <w:t> </w:t>
      </w:r>
      <w:r>
        <w:rPr>
          <w:w w:val="85"/>
        </w:rPr>
        <w:t>de </w:t>
      </w:r>
      <w:r>
        <w:rPr>
          <w:spacing w:val="-2"/>
          <w:w w:val="85"/>
        </w:rPr>
        <w:t>Iranduba que:</w:t>
      </w:r>
      <w:r>
        <w:rPr>
          <w:spacing w:val="-8"/>
        </w:rPr>
        <w:t> </w:t>
      </w:r>
      <w:r>
        <w:rPr>
          <w:rFonts w:ascii="Arial" w:hAnsi="Arial"/>
          <w:b/>
          <w:spacing w:val="-2"/>
          <w:w w:val="85"/>
        </w:rPr>
        <w:t>7.2.5.1. </w:t>
      </w:r>
      <w:r>
        <w:rPr>
          <w:spacing w:val="-2"/>
          <w:w w:val="85"/>
        </w:rPr>
        <w:t>Realize a cotação prévia de mercado e elabore o mapa de cotações fazendo juntada dos mesmos </w:t>
      </w:r>
      <w:r>
        <w:rPr>
          <w:w w:val="90"/>
        </w:rPr>
        <w:t>em</w:t>
      </w:r>
      <w:r>
        <w:rPr>
          <w:spacing w:val="-9"/>
          <w:w w:val="90"/>
        </w:rPr>
        <w:t> </w:t>
      </w:r>
      <w:r>
        <w:rPr>
          <w:w w:val="90"/>
        </w:rPr>
        <w:t>seus</w:t>
      </w:r>
      <w:r>
        <w:rPr>
          <w:spacing w:val="-9"/>
          <w:w w:val="90"/>
        </w:rPr>
        <w:t> </w:t>
      </w:r>
      <w:r>
        <w:rPr>
          <w:w w:val="90"/>
        </w:rPr>
        <w:t>processos</w:t>
      </w:r>
      <w:r>
        <w:rPr>
          <w:spacing w:val="-9"/>
          <w:w w:val="90"/>
        </w:rPr>
        <w:t> </w:t>
      </w:r>
      <w:r>
        <w:rPr>
          <w:w w:val="90"/>
        </w:rPr>
        <w:t>administrativos</w:t>
      </w:r>
      <w:r>
        <w:rPr>
          <w:spacing w:val="-9"/>
          <w:w w:val="90"/>
        </w:rPr>
        <w:t> </w:t>
      </w:r>
      <w:r>
        <w:rPr>
          <w:w w:val="90"/>
        </w:rPr>
        <w:t>de</w:t>
      </w:r>
      <w:r>
        <w:rPr>
          <w:spacing w:val="-9"/>
          <w:w w:val="90"/>
        </w:rPr>
        <w:t> </w:t>
      </w:r>
      <w:r>
        <w:rPr>
          <w:w w:val="90"/>
        </w:rPr>
        <w:t>licitação,</w:t>
      </w:r>
      <w:r>
        <w:rPr>
          <w:spacing w:val="-10"/>
          <w:w w:val="90"/>
        </w:rPr>
        <w:t> </w:t>
      </w:r>
      <w:r>
        <w:rPr>
          <w:w w:val="90"/>
        </w:rPr>
        <w:t>em</w:t>
      </w:r>
      <w:r>
        <w:rPr>
          <w:spacing w:val="-9"/>
          <w:w w:val="90"/>
        </w:rPr>
        <w:t> </w:t>
      </w:r>
      <w:r>
        <w:rPr>
          <w:w w:val="90"/>
        </w:rPr>
        <w:t>obediência</w:t>
      </w:r>
      <w:r>
        <w:rPr>
          <w:spacing w:val="-9"/>
          <w:w w:val="90"/>
        </w:rPr>
        <w:t> </w:t>
      </w:r>
      <w:r>
        <w:rPr>
          <w:w w:val="90"/>
        </w:rPr>
        <w:t>à</w:t>
      </w:r>
      <w:r>
        <w:rPr>
          <w:spacing w:val="-9"/>
          <w:w w:val="90"/>
        </w:rPr>
        <w:t> </w:t>
      </w:r>
      <w:r>
        <w:rPr>
          <w:w w:val="90"/>
        </w:rPr>
        <w:t>legislação</w:t>
      </w:r>
      <w:r>
        <w:rPr>
          <w:spacing w:val="-10"/>
          <w:w w:val="90"/>
        </w:rPr>
        <w:t> </w:t>
      </w:r>
      <w:r>
        <w:rPr>
          <w:w w:val="90"/>
        </w:rPr>
        <w:t>em</w:t>
      </w:r>
      <w:r>
        <w:rPr>
          <w:spacing w:val="-9"/>
          <w:w w:val="90"/>
        </w:rPr>
        <w:t> </w:t>
      </w:r>
      <w:r>
        <w:rPr>
          <w:w w:val="90"/>
        </w:rPr>
        <w:t>vigor;</w:t>
      </w:r>
      <w:r>
        <w:rPr>
          <w:spacing w:val="-5"/>
          <w:w w:val="90"/>
        </w:rPr>
        <w:t> </w:t>
      </w:r>
      <w:r>
        <w:rPr>
          <w:rFonts w:ascii="Arial" w:hAnsi="Arial"/>
          <w:b/>
          <w:w w:val="90"/>
        </w:rPr>
        <w:t>7.2.5.2.</w:t>
      </w:r>
      <w:r>
        <w:rPr>
          <w:rFonts w:ascii="Arial" w:hAnsi="Arial"/>
          <w:b/>
          <w:spacing w:val="-8"/>
          <w:w w:val="90"/>
        </w:rPr>
        <w:t> </w:t>
      </w:r>
      <w:r>
        <w:rPr>
          <w:w w:val="90"/>
        </w:rPr>
        <w:t>Controle</w:t>
      </w:r>
      <w:r>
        <w:rPr>
          <w:spacing w:val="-9"/>
          <w:w w:val="90"/>
        </w:rPr>
        <w:t> </w:t>
      </w:r>
      <w:r>
        <w:rPr>
          <w:w w:val="90"/>
        </w:rPr>
        <w:t>Interno</w:t>
      </w:r>
      <w:r>
        <w:rPr>
          <w:spacing w:val="-9"/>
          <w:w w:val="90"/>
        </w:rPr>
        <w:t> </w:t>
      </w:r>
      <w:r>
        <w:rPr>
          <w:w w:val="90"/>
        </w:rPr>
        <w:t>de </w:t>
      </w:r>
      <w:r>
        <w:rPr>
          <w:w w:val="80"/>
        </w:rPr>
        <w:t>Iranduba, nos termos do art. 5º, inciso XVII, da Resolução TCE nº 09/2016, atue nos processos administrativos de licitação</w:t>
      </w:r>
      <w:r>
        <w:rPr>
          <w:spacing w:val="80"/>
        </w:rPr>
        <w:t> </w:t>
      </w:r>
      <w:r>
        <w:rPr>
          <w:w w:val="90"/>
        </w:rPr>
        <w:t>do</w:t>
      </w:r>
      <w:r>
        <w:rPr>
          <w:spacing w:val="4"/>
        </w:rPr>
        <w:t> </w:t>
      </w:r>
      <w:r>
        <w:rPr>
          <w:w w:val="90"/>
        </w:rPr>
        <w:t>ente,</w:t>
      </w:r>
      <w:r>
        <w:rPr>
          <w:spacing w:val="5"/>
        </w:rPr>
        <w:t> </w:t>
      </w:r>
      <w:r>
        <w:rPr>
          <w:w w:val="90"/>
        </w:rPr>
        <w:t>de</w:t>
      </w:r>
      <w:r>
        <w:rPr>
          <w:spacing w:val="4"/>
        </w:rPr>
        <w:t> </w:t>
      </w:r>
      <w:r>
        <w:rPr>
          <w:w w:val="90"/>
        </w:rPr>
        <w:t>modo</w:t>
      </w:r>
      <w:r>
        <w:rPr>
          <w:spacing w:val="5"/>
        </w:rPr>
        <w:t> </w:t>
      </w:r>
      <w:r>
        <w:rPr>
          <w:w w:val="90"/>
        </w:rPr>
        <w:t>a</w:t>
      </w:r>
      <w:r>
        <w:rPr>
          <w:spacing w:val="5"/>
        </w:rPr>
        <w:t> </w:t>
      </w:r>
      <w:r>
        <w:rPr>
          <w:w w:val="90"/>
        </w:rPr>
        <w:t>verificar</w:t>
      </w:r>
      <w:r>
        <w:rPr>
          <w:spacing w:val="4"/>
        </w:rPr>
        <w:t> </w:t>
      </w:r>
      <w:r>
        <w:rPr>
          <w:w w:val="90"/>
        </w:rPr>
        <w:t>a</w:t>
      </w:r>
      <w:r>
        <w:rPr>
          <w:spacing w:val="4"/>
        </w:rPr>
        <w:t> </w:t>
      </w:r>
      <w:r>
        <w:rPr>
          <w:w w:val="90"/>
        </w:rPr>
        <w:t>adequação</w:t>
      </w:r>
      <w:r>
        <w:rPr>
          <w:spacing w:val="5"/>
        </w:rPr>
        <w:t> </w:t>
      </w:r>
      <w:r>
        <w:rPr>
          <w:w w:val="90"/>
        </w:rPr>
        <w:t>às</w:t>
      </w:r>
      <w:r>
        <w:rPr>
          <w:spacing w:val="4"/>
        </w:rPr>
        <w:t> </w:t>
      </w:r>
      <w:r>
        <w:rPr>
          <w:w w:val="90"/>
        </w:rPr>
        <w:t>regras</w:t>
      </w:r>
      <w:r>
        <w:rPr>
          <w:spacing w:val="4"/>
        </w:rPr>
        <w:t> </w:t>
      </w:r>
      <w:r>
        <w:rPr>
          <w:w w:val="90"/>
        </w:rPr>
        <w:t>e</w:t>
      </w:r>
      <w:r>
        <w:rPr>
          <w:spacing w:val="4"/>
        </w:rPr>
        <w:t> </w:t>
      </w:r>
      <w:r>
        <w:rPr>
          <w:w w:val="90"/>
        </w:rPr>
        <w:t>princípios</w:t>
      </w:r>
      <w:r>
        <w:rPr>
          <w:spacing w:val="5"/>
        </w:rPr>
        <w:t> </w:t>
      </w:r>
      <w:r>
        <w:rPr>
          <w:w w:val="90"/>
        </w:rPr>
        <w:t>da</w:t>
      </w:r>
      <w:r>
        <w:rPr>
          <w:spacing w:val="5"/>
        </w:rPr>
        <w:t> </w:t>
      </w:r>
      <w:r>
        <w:rPr>
          <w:w w:val="90"/>
        </w:rPr>
        <w:t>Licitação,</w:t>
      </w:r>
      <w:r>
        <w:rPr>
          <w:spacing w:val="4"/>
        </w:rPr>
        <w:t> </w:t>
      </w:r>
      <w:r>
        <w:rPr>
          <w:w w:val="90"/>
        </w:rPr>
        <w:t>e</w:t>
      </w:r>
      <w:r>
        <w:rPr>
          <w:spacing w:val="5"/>
        </w:rPr>
        <w:t> </w:t>
      </w:r>
      <w:r>
        <w:rPr>
          <w:w w:val="90"/>
        </w:rPr>
        <w:t>com</w:t>
      </w:r>
      <w:r>
        <w:rPr>
          <w:spacing w:val="4"/>
        </w:rPr>
        <w:t> </w:t>
      </w:r>
      <w:r>
        <w:rPr>
          <w:w w:val="90"/>
        </w:rPr>
        <w:t>vistas</w:t>
      </w:r>
      <w:r>
        <w:rPr>
          <w:spacing w:val="4"/>
        </w:rPr>
        <w:t> </w:t>
      </w:r>
      <w:r>
        <w:rPr>
          <w:w w:val="90"/>
        </w:rPr>
        <w:t>a</w:t>
      </w:r>
      <w:r>
        <w:rPr>
          <w:spacing w:val="4"/>
        </w:rPr>
        <w:t> </w:t>
      </w:r>
      <w:r>
        <w:rPr>
          <w:w w:val="90"/>
        </w:rPr>
        <w:t>evitar</w:t>
      </w:r>
      <w:r>
        <w:rPr>
          <w:spacing w:val="2"/>
        </w:rPr>
        <w:t> </w:t>
      </w:r>
      <w:r>
        <w:rPr>
          <w:w w:val="90"/>
        </w:rPr>
        <w:t>as</w:t>
      </w:r>
      <w:r>
        <w:rPr>
          <w:spacing w:val="4"/>
        </w:rPr>
        <w:t> </w:t>
      </w:r>
      <w:r>
        <w:rPr>
          <w:w w:val="90"/>
        </w:rPr>
        <w:t>falhas</w:t>
      </w:r>
      <w:r>
        <w:rPr>
          <w:spacing w:val="4"/>
        </w:rPr>
        <w:t> </w:t>
      </w:r>
      <w:r>
        <w:rPr>
          <w:w w:val="90"/>
        </w:rPr>
        <w:t>e</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4"/>
      </w:pPr>
      <w:r>
        <w:rPr>
          <w:w w:val="80"/>
        </w:rPr>
        <w:t>irregularidades</w:t>
      </w:r>
      <w:r>
        <w:rPr/>
        <w:t> </w:t>
      </w:r>
      <w:r>
        <w:rPr>
          <w:w w:val="80"/>
        </w:rPr>
        <w:t>apontadas</w:t>
      </w:r>
      <w:r>
        <w:rPr/>
        <w:t> </w:t>
      </w:r>
      <w:r>
        <w:rPr>
          <w:w w:val="80"/>
        </w:rPr>
        <w:t>nesta</w:t>
      </w:r>
      <w:r>
        <w:rPr/>
        <w:t> </w:t>
      </w:r>
      <w:r>
        <w:rPr>
          <w:w w:val="80"/>
        </w:rPr>
        <w:t>instrução,</w:t>
      </w:r>
      <w:r>
        <w:rPr/>
        <w:t> </w:t>
      </w:r>
      <w:r>
        <w:rPr>
          <w:w w:val="80"/>
        </w:rPr>
        <w:t>devendo</w:t>
      </w:r>
      <w:r>
        <w:rPr/>
        <w:t> </w:t>
      </w:r>
      <w:r>
        <w:rPr>
          <w:w w:val="80"/>
        </w:rPr>
        <w:t>lhe</w:t>
      </w:r>
      <w:r>
        <w:rPr/>
        <w:t> </w:t>
      </w:r>
      <w:r>
        <w:rPr>
          <w:w w:val="80"/>
        </w:rPr>
        <w:t>ser</w:t>
      </w:r>
      <w:r>
        <w:rPr/>
        <w:t> </w:t>
      </w:r>
      <w:r>
        <w:rPr>
          <w:w w:val="80"/>
        </w:rPr>
        <w:t>encaminhada</w:t>
      </w:r>
      <w:r>
        <w:rPr/>
        <w:t> </w:t>
      </w:r>
      <w:r>
        <w:rPr>
          <w:w w:val="80"/>
        </w:rPr>
        <w:t>cópia</w:t>
      </w:r>
      <w:r>
        <w:rPr/>
        <w:t> </w:t>
      </w:r>
      <w:r>
        <w:rPr>
          <w:w w:val="80"/>
        </w:rPr>
        <w:t>desta</w:t>
      </w:r>
      <w:r>
        <w:rPr/>
        <w:t> </w:t>
      </w:r>
      <w:r>
        <w:rPr>
          <w:w w:val="80"/>
        </w:rPr>
        <w:t>peça</w:t>
      </w:r>
      <w:r>
        <w:rPr/>
        <w:t> </w:t>
      </w:r>
      <w:r>
        <w:rPr>
          <w:w w:val="80"/>
        </w:rPr>
        <w:t>para</w:t>
      </w:r>
      <w:r>
        <w:rPr/>
        <w:t> </w:t>
      </w:r>
      <w:r>
        <w:rPr>
          <w:w w:val="80"/>
        </w:rPr>
        <w:t>orientação;</w:t>
      </w:r>
      <w:r>
        <w:rPr>
          <w:spacing w:val="23"/>
        </w:rPr>
        <w:t> </w:t>
      </w:r>
      <w:r>
        <w:rPr>
          <w:rFonts w:ascii="Arial" w:hAnsi="Arial"/>
          <w:b/>
          <w:w w:val="80"/>
        </w:rPr>
        <w:t>7.2.6.</w:t>
      </w:r>
      <w:r>
        <w:rPr>
          <w:rFonts w:ascii="Arial" w:hAnsi="Arial"/>
          <w:b/>
          <w:spacing w:val="14"/>
        </w:rPr>
        <w:t> </w:t>
      </w:r>
      <w:r>
        <w:rPr>
          <w:w w:val="80"/>
        </w:rPr>
        <w:t>Manter</w:t>
      </w:r>
      <w:r>
        <w:rPr>
          <w:spacing w:val="40"/>
        </w:rPr>
        <w:t> </w:t>
      </w:r>
      <w:r>
        <w:rPr>
          <w:w w:val="85"/>
        </w:rPr>
        <w:t>o item Considerar em Alcance ao Sr. Luis Carlos Rodrigues de Moura, no valor de R$ 95.805,40 (noventa e cinco mil, </w:t>
      </w:r>
      <w:r>
        <w:rPr>
          <w:spacing w:val="-2"/>
          <w:w w:val="85"/>
        </w:rPr>
        <w:t>oitocentos e cinco reais e quarenta centavos), nos termos do art. 304, I da Resolução nº 04/2002 (RITCE/AM), em razão </w:t>
      </w:r>
      <w:r>
        <w:rPr>
          <w:w w:val="85"/>
        </w:rPr>
        <w:t>do exposto nos itens 21.1, 39, 40, 41 e 42 do Relatório/Voto e fixar prazo de 30 (trinta) dias para que o responsável recolha</w:t>
      </w:r>
      <w:r>
        <w:rPr>
          <w:spacing w:val="-1"/>
          <w:w w:val="85"/>
        </w:rPr>
        <w:t> </w:t>
      </w:r>
      <w:r>
        <w:rPr>
          <w:w w:val="85"/>
        </w:rPr>
        <w:t>o valor do ALCANCE/GLOSA,</w:t>
      </w:r>
      <w:r>
        <w:rPr>
          <w:spacing w:val="-2"/>
          <w:w w:val="85"/>
        </w:rPr>
        <w:t> </w:t>
      </w:r>
      <w:r>
        <w:rPr>
          <w:w w:val="85"/>
        </w:rPr>
        <w:t>na</w:t>
      </w:r>
      <w:r>
        <w:rPr>
          <w:spacing w:val="-2"/>
          <w:w w:val="85"/>
        </w:rPr>
        <w:t> </w:t>
      </w:r>
      <w:r>
        <w:rPr>
          <w:w w:val="85"/>
        </w:rPr>
        <w:t>esfera</w:t>
      </w:r>
      <w:r>
        <w:rPr>
          <w:spacing w:val="-2"/>
          <w:w w:val="85"/>
        </w:rPr>
        <w:t> </w:t>
      </w:r>
      <w:r>
        <w:rPr>
          <w:w w:val="85"/>
        </w:rPr>
        <w:t>Municipal</w:t>
      </w:r>
      <w:r>
        <w:rPr>
          <w:spacing w:val="-1"/>
          <w:w w:val="85"/>
        </w:rPr>
        <w:t> </w:t>
      </w:r>
      <w:r>
        <w:rPr>
          <w:w w:val="85"/>
        </w:rPr>
        <w:t>para</w:t>
      </w:r>
      <w:r>
        <w:rPr>
          <w:spacing w:val="-2"/>
          <w:w w:val="85"/>
        </w:rPr>
        <w:t> </w:t>
      </w:r>
      <w:r>
        <w:rPr>
          <w:w w:val="85"/>
        </w:rPr>
        <w:t>o</w:t>
      </w:r>
      <w:r>
        <w:rPr>
          <w:spacing w:val="-2"/>
          <w:w w:val="85"/>
        </w:rPr>
        <w:t> </w:t>
      </w:r>
      <w:r>
        <w:rPr>
          <w:w w:val="85"/>
        </w:rPr>
        <w:t>órgão Fundo</w:t>
      </w:r>
      <w:r>
        <w:rPr>
          <w:spacing w:val="-2"/>
          <w:w w:val="85"/>
        </w:rPr>
        <w:t> </w:t>
      </w:r>
      <w:r>
        <w:rPr>
          <w:w w:val="85"/>
        </w:rPr>
        <w:t>Municipal</w:t>
      </w:r>
      <w:r>
        <w:rPr>
          <w:spacing w:val="-1"/>
          <w:w w:val="85"/>
        </w:rPr>
        <w:t> </w:t>
      </w:r>
      <w:r>
        <w:rPr>
          <w:w w:val="85"/>
        </w:rPr>
        <w:t>de Saúde</w:t>
      </w:r>
      <w:r>
        <w:rPr>
          <w:spacing w:val="-2"/>
          <w:w w:val="85"/>
        </w:rPr>
        <w:t> </w:t>
      </w:r>
      <w:r>
        <w:rPr>
          <w:w w:val="85"/>
        </w:rPr>
        <w:t>de</w:t>
      </w:r>
      <w:r>
        <w:rPr>
          <w:spacing w:val="-2"/>
          <w:w w:val="85"/>
        </w:rPr>
        <w:t> </w:t>
      </w:r>
      <w:r>
        <w:rPr>
          <w:w w:val="85"/>
        </w:rPr>
        <w:t>Iranduba; </w:t>
      </w:r>
      <w:r>
        <w:rPr>
          <w:rFonts w:ascii="Arial" w:hAnsi="Arial"/>
          <w:b/>
          <w:w w:val="85"/>
        </w:rPr>
        <w:t>7.2.7. </w:t>
      </w:r>
      <w:r>
        <w:rPr>
          <w:w w:val="85"/>
        </w:rPr>
        <w:t>Manter</w:t>
      </w:r>
      <w:r>
        <w:rPr>
          <w:spacing w:val="-1"/>
          <w:w w:val="85"/>
        </w:rPr>
        <w:t> </w:t>
      </w:r>
      <w:r>
        <w:rPr>
          <w:w w:val="85"/>
        </w:rPr>
        <w:t>o item Considerar</w:t>
      </w:r>
      <w:r>
        <w:rPr>
          <w:spacing w:val="-1"/>
          <w:w w:val="85"/>
        </w:rPr>
        <w:t> </w:t>
      </w:r>
      <w:r>
        <w:rPr>
          <w:w w:val="85"/>
        </w:rPr>
        <w:t>em Alcance por Responsabilidade Solidária ao Sr.</w:t>
      </w:r>
      <w:r>
        <w:rPr>
          <w:spacing w:val="-1"/>
          <w:w w:val="85"/>
        </w:rPr>
        <w:t> </w:t>
      </w:r>
      <w:r>
        <w:rPr>
          <w:w w:val="85"/>
        </w:rPr>
        <w:t>Francisco Gomes</w:t>
      </w:r>
      <w:r>
        <w:rPr>
          <w:spacing w:val="-1"/>
          <w:w w:val="85"/>
        </w:rPr>
        <w:t> </w:t>
      </w:r>
      <w:r>
        <w:rPr>
          <w:w w:val="85"/>
        </w:rPr>
        <w:t>da Silva no valor</w:t>
      </w:r>
      <w:r>
        <w:rPr>
          <w:spacing w:val="-1"/>
          <w:w w:val="85"/>
        </w:rPr>
        <w:t> </w:t>
      </w:r>
      <w:r>
        <w:rPr>
          <w:w w:val="85"/>
        </w:rPr>
        <w:t>de R$ 95.805,40</w:t>
      </w:r>
      <w:r>
        <w:rPr>
          <w:spacing w:val="-7"/>
          <w:w w:val="85"/>
        </w:rPr>
        <w:t> </w:t>
      </w:r>
      <w:r>
        <w:rPr>
          <w:w w:val="85"/>
        </w:rPr>
        <w:t>(noventa</w:t>
      </w:r>
      <w:r>
        <w:rPr>
          <w:spacing w:val="-7"/>
          <w:w w:val="85"/>
        </w:rPr>
        <w:t> </w:t>
      </w:r>
      <w:r>
        <w:rPr>
          <w:w w:val="85"/>
        </w:rPr>
        <w:t>e</w:t>
      </w:r>
      <w:r>
        <w:rPr>
          <w:spacing w:val="-6"/>
          <w:w w:val="85"/>
        </w:rPr>
        <w:t> </w:t>
      </w:r>
      <w:r>
        <w:rPr>
          <w:w w:val="85"/>
        </w:rPr>
        <w:t>cinco</w:t>
      </w:r>
      <w:r>
        <w:rPr>
          <w:spacing w:val="-7"/>
          <w:w w:val="85"/>
        </w:rPr>
        <w:t> </w:t>
      </w:r>
      <w:r>
        <w:rPr>
          <w:w w:val="85"/>
        </w:rPr>
        <w:t>mil,</w:t>
      </w:r>
      <w:r>
        <w:rPr>
          <w:spacing w:val="-7"/>
          <w:w w:val="85"/>
        </w:rPr>
        <w:t> </w:t>
      </w:r>
      <w:r>
        <w:rPr>
          <w:w w:val="85"/>
        </w:rPr>
        <w:t>oitocentos</w:t>
      </w:r>
      <w:r>
        <w:rPr>
          <w:spacing w:val="-6"/>
          <w:w w:val="85"/>
        </w:rPr>
        <w:t> </w:t>
      </w:r>
      <w:r>
        <w:rPr>
          <w:w w:val="85"/>
        </w:rPr>
        <w:t>e</w:t>
      </w:r>
      <w:r>
        <w:rPr>
          <w:spacing w:val="-7"/>
          <w:w w:val="85"/>
        </w:rPr>
        <w:t> </w:t>
      </w:r>
      <w:r>
        <w:rPr>
          <w:w w:val="85"/>
        </w:rPr>
        <w:t>cinco</w:t>
      </w:r>
      <w:r>
        <w:rPr>
          <w:spacing w:val="-7"/>
          <w:w w:val="85"/>
        </w:rPr>
        <w:t> </w:t>
      </w:r>
      <w:r>
        <w:rPr>
          <w:w w:val="85"/>
        </w:rPr>
        <w:t>reais</w:t>
      </w:r>
      <w:r>
        <w:rPr>
          <w:spacing w:val="-7"/>
          <w:w w:val="85"/>
        </w:rPr>
        <w:t> </w:t>
      </w:r>
      <w:r>
        <w:rPr>
          <w:w w:val="85"/>
        </w:rPr>
        <w:t>e</w:t>
      </w:r>
      <w:r>
        <w:rPr>
          <w:spacing w:val="-5"/>
          <w:w w:val="85"/>
        </w:rPr>
        <w:t> </w:t>
      </w:r>
      <w:r>
        <w:rPr>
          <w:w w:val="85"/>
        </w:rPr>
        <w:t>quarenta</w:t>
      </w:r>
      <w:r>
        <w:rPr>
          <w:spacing w:val="-6"/>
          <w:w w:val="85"/>
        </w:rPr>
        <w:t> </w:t>
      </w:r>
      <w:r>
        <w:rPr>
          <w:w w:val="85"/>
        </w:rPr>
        <w:t>centavos),</w:t>
      </w:r>
      <w:r>
        <w:rPr>
          <w:spacing w:val="-7"/>
          <w:w w:val="85"/>
        </w:rPr>
        <w:t> </w:t>
      </w:r>
      <w:r>
        <w:rPr>
          <w:w w:val="85"/>
        </w:rPr>
        <w:t>nos</w:t>
      </w:r>
      <w:r>
        <w:rPr>
          <w:spacing w:val="-6"/>
          <w:w w:val="85"/>
        </w:rPr>
        <w:t> </w:t>
      </w:r>
      <w:r>
        <w:rPr>
          <w:w w:val="85"/>
        </w:rPr>
        <w:t>termos</w:t>
      </w:r>
      <w:r>
        <w:rPr>
          <w:spacing w:val="-7"/>
          <w:w w:val="85"/>
        </w:rPr>
        <w:t> </w:t>
      </w:r>
      <w:r>
        <w:rPr>
          <w:w w:val="85"/>
        </w:rPr>
        <w:t>do</w:t>
      </w:r>
      <w:r>
        <w:rPr>
          <w:spacing w:val="-6"/>
          <w:w w:val="85"/>
        </w:rPr>
        <w:t> </w:t>
      </w:r>
      <w:r>
        <w:rPr>
          <w:w w:val="85"/>
        </w:rPr>
        <w:t>art.</w:t>
      </w:r>
      <w:r>
        <w:rPr>
          <w:spacing w:val="-7"/>
          <w:w w:val="85"/>
        </w:rPr>
        <w:t> </w:t>
      </w:r>
      <w:r>
        <w:rPr>
          <w:w w:val="85"/>
        </w:rPr>
        <w:t>304,</w:t>
      </w:r>
      <w:r>
        <w:rPr>
          <w:spacing w:val="-5"/>
          <w:w w:val="85"/>
        </w:rPr>
        <w:t> </w:t>
      </w:r>
      <w:r>
        <w:rPr>
          <w:w w:val="85"/>
        </w:rPr>
        <w:t>I</w:t>
      </w:r>
      <w:r>
        <w:rPr>
          <w:spacing w:val="-7"/>
          <w:w w:val="85"/>
        </w:rPr>
        <w:t> </w:t>
      </w:r>
      <w:r>
        <w:rPr>
          <w:w w:val="85"/>
        </w:rPr>
        <w:t>da</w:t>
      </w:r>
      <w:r>
        <w:rPr>
          <w:spacing w:val="-7"/>
          <w:w w:val="85"/>
        </w:rPr>
        <w:t> </w:t>
      </w:r>
      <w:r>
        <w:rPr>
          <w:w w:val="85"/>
        </w:rPr>
        <w:t>Resolução</w:t>
      </w:r>
      <w:r>
        <w:rPr>
          <w:spacing w:val="-5"/>
          <w:w w:val="85"/>
        </w:rPr>
        <w:t> </w:t>
      </w:r>
      <w:r>
        <w:rPr>
          <w:w w:val="85"/>
        </w:rPr>
        <w:t>nº 04/2002 (RITCE/AM), em</w:t>
      </w:r>
      <w:r>
        <w:rPr>
          <w:spacing w:val="-1"/>
          <w:w w:val="85"/>
        </w:rPr>
        <w:t> </w:t>
      </w:r>
      <w:r>
        <w:rPr>
          <w:w w:val="85"/>
        </w:rPr>
        <w:t>razão</w:t>
      </w:r>
      <w:r>
        <w:rPr>
          <w:spacing w:val="-2"/>
          <w:w w:val="85"/>
        </w:rPr>
        <w:t> </w:t>
      </w:r>
      <w:r>
        <w:rPr>
          <w:w w:val="85"/>
        </w:rPr>
        <w:t>do</w:t>
      </w:r>
      <w:r>
        <w:rPr>
          <w:spacing w:val="-2"/>
          <w:w w:val="85"/>
        </w:rPr>
        <w:t> </w:t>
      </w:r>
      <w:r>
        <w:rPr>
          <w:w w:val="85"/>
        </w:rPr>
        <w:t>exposto</w:t>
      </w:r>
      <w:r>
        <w:rPr>
          <w:spacing w:val="-1"/>
          <w:w w:val="85"/>
        </w:rPr>
        <w:t> </w:t>
      </w:r>
      <w:r>
        <w:rPr>
          <w:w w:val="85"/>
        </w:rPr>
        <w:t>nos itens</w:t>
      </w:r>
      <w:r>
        <w:rPr>
          <w:spacing w:val="-2"/>
          <w:w w:val="85"/>
        </w:rPr>
        <w:t> </w:t>
      </w:r>
      <w:r>
        <w:rPr>
          <w:w w:val="85"/>
        </w:rPr>
        <w:t>21.1, 39, 40,</w:t>
      </w:r>
      <w:r>
        <w:rPr>
          <w:spacing w:val="-2"/>
          <w:w w:val="85"/>
        </w:rPr>
        <w:t> </w:t>
      </w:r>
      <w:r>
        <w:rPr>
          <w:w w:val="85"/>
        </w:rPr>
        <w:t>41</w:t>
      </w:r>
      <w:r>
        <w:rPr>
          <w:spacing w:val="-2"/>
          <w:w w:val="85"/>
        </w:rPr>
        <w:t> </w:t>
      </w:r>
      <w:r>
        <w:rPr>
          <w:w w:val="85"/>
        </w:rPr>
        <w:t>e 42 do Relatório/Voto e</w:t>
      </w:r>
      <w:r>
        <w:rPr>
          <w:spacing w:val="-2"/>
          <w:w w:val="85"/>
        </w:rPr>
        <w:t> </w:t>
      </w:r>
      <w:r>
        <w:rPr>
          <w:w w:val="85"/>
        </w:rPr>
        <w:t>fixar</w:t>
      </w:r>
      <w:r>
        <w:rPr>
          <w:spacing w:val="-1"/>
          <w:w w:val="85"/>
        </w:rPr>
        <w:t> </w:t>
      </w:r>
      <w:r>
        <w:rPr>
          <w:w w:val="85"/>
        </w:rPr>
        <w:t>prazo</w:t>
      </w:r>
      <w:r>
        <w:rPr>
          <w:spacing w:val="-2"/>
          <w:w w:val="85"/>
        </w:rPr>
        <w:t> </w:t>
      </w:r>
      <w:r>
        <w:rPr>
          <w:w w:val="85"/>
        </w:rPr>
        <w:t>de 30 (trinta) </w:t>
      </w:r>
      <w:r>
        <w:rPr>
          <w:w w:val="80"/>
        </w:rPr>
        <w:t>dias para que o responsável recolha o valor do ALCANCE/GLOSA, na esfera Municipal para o órgão Fundo Municipal</w:t>
      </w:r>
      <w:r>
        <w:rPr/>
        <w:t> </w:t>
      </w:r>
      <w:r>
        <w:rPr>
          <w:w w:val="80"/>
        </w:rPr>
        <w:t>de </w:t>
      </w:r>
      <w:r>
        <w:rPr>
          <w:w w:val="85"/>
        </w:rPr>
        <w:t>Saúde</w:t>
      </w:r>
      <w:r>
        <w:rPr>
          <w:spacing w:val="-5"/>
          <w:w w:val="85"/>
        </w:rPr>
        <w:t> </w:t>
      </w:r>
      <w:r>
        <w:rPr>
          <w:w w:val="85"/>
        </w:rPr>
        <w:t>de</w:t>
      </w:r>
      <w:r>
        <w:rPr>
          <w:spacing w:val="-5"/>
          <w:w w:val="85"/>
        </w:rPr>
        <w:t> </w:t>
      </w:r>
      <w:r>
        <w:rPr>
          <w:w w:val="85"/>
        </w:rPr>
        <w:t>Iranduba;</w:t>
      </w:r>
      <w:r>
        <w:rPr>
          <w:spacing w:val="-3"/>
          <w:w w:val="85"/>
        </w:rPr>
        <w:t> </w:t>
      </w:r>
      <w:r>
        <w:rPr>
          <w:rFonts w:ascii="Arial" w:hAnsi="Arial"/>
          <w:b/>
          <w:w w:val="85"/>
        </w:rPr>
        <w:t>7.2.8.</w:t>
      </w:r>
      <w:r>
        <w:rPr>
          <w:rFonts w:ascii="Arial" w:hAnsi="Arial"/>
          <w:b/>
          <w:spacing w:val="-6"/>
          <w:w w:val="85"/>
        </w:rPr>
        <w:t> </w:t>
      </w:r>
      <w:r>
        <w:rPr>
          <w:w w:val="85"/>
        </w:rPr>
        <w:t>Manter</w:t>
      </w:r>
      <w:r>
        <w:rPr>
          <w:spacing w:val="-6"/>
          <w:w w:val="85"/>
        </w:rPr>
        <w:t> </w:t>
      </w:r>
      <w:r>
        <w:rPr>
          <w:w w:val="85"/>
        </w:rPr>
        <w:t>o</w:t>
      </w:r>
      <w:r>
        <w:rPr>
          <w:spacing w:val="-3"/>
          <w:w w:val="85"/>
        </w:rPr>
        <w:t> </w:t>
      </w:r>
      <w:r>
        <w:rPr>
          <w:w w:val="85"/>
        </w:rPr>
        <w:t>item</w:t>
      </w:r>
      <w:r>
        <w:rPr>
          <w:spacing w:val="-6"/>
          <w:w w:val="85"/>
        </w:rPr>
        <w:t> </w:t>
      </w:r>
      <w:r>
        <w:rPr>
          <w:w w:val="85"/>
        </w:rPr>
        <w:t>Aplicar</w:t>
      </w:r>
      <w:r>
        <w:rPr>
          <w:spacing w:val="-4"/>
          <w:w w:val="85"/>
        </w:rPr>
        <w:t> </w:t>
      </w:r>
      <w:r>
        <w:rPr>
          <w:w w:val="85"/>
        </w:rPr>
        <w:t>Multa</w:t>
      </w:r>
      <w:r>
        <w:rPr>
          <w:spacing w:val="-3"/>
          <w:w w:val="85"/>
        </w:rPr>
        <w:t> </w:t>
      </w:r>
      <w:r>
        <w:rPr>
          <w:w w:val="85"/>
        </w:rPr>
        <w:t>ao</w:t>
      </w:r>
      <w:r>
        <w:rPr>
          <w:spacing w:val="-3"/>
          <w:w w:val="85"/>
        </w:rPr>
        <w:t> </w:t>
      </w:r>
      <w:r>
        <w:rPr>
          <w:w w:val="85"/>
        </w:rPr>
        <w:t>Sr.</w:t>
      </w:r>
      <w:r>
        <w:rPr>
          <w:spacing w:val="-6"/>
          <w:w w:val="85"/>
        </w:rPr>
        <w:t> </w:t>
      </w:r>
      <w:r>
        <w:rPr>
          <w:w w:val="85"/>
        </w:rPr>
        <w:t>Luis</w:t>
      </w:r>
      <w:r>
        <w:rPr>
          <w:spacing w:val="-6"/>
          <w:w w:val="85"/>
        </w:rPr>
        <w:t> </w:t>
      </w:r>
      <w:r>
        <w:rPr>
          <w:w w:val="85"/>
        </w:rPr>
        <w:t>Carlos</w:t>
      </w:r>
      <w:r>
        <w:rPr>
          <w:spacing w:val="-3"/>
          <w:w w:val="85"/>
        </w:rPr>
        <w:t> </w:t>
      </w:r>
      <w:r>
        <w:rPr>
          <w:w w:val="85"/>
        </w:rPr>
        <w:t>Rodrigues</w:t>
      </w:r>
      <w:r>
        <w:rPr>
          <w:spacing w:val="-6"/>
          <w:w w:val="85"/>
        </w:rPr>
        <w:t> </w:t>
      </w:r>
      <w:r>
        <w:rPr>
          <w:w w:val="85"/>
        </w:rPr>
        <w:t>de</w:t>
      </w:r>
      <w:r>
        <w:rPr>
          <w:spacing w:val="-3"/>
          <w:w w:val="85"/>
        </w:rPr>
        <w:t> </w:t>
      </w:r>
      <w:r>
        <w:rPr>
          <w:w w:val="85"/>
        </w:rPr>
        <w:t>Moura</w:t>
      </w:r>
      <w:r>
        <w:rPr>
          <w:spacing w:val="-6"/>
          <w:w w:val="85"/>
        </w:rPr>
        <w:t> </w:t>
      </w:r>
      <w:r>
        <w:rPr>
          <w:w w:val="85"/>
        </w:rPr>
        <w:t>no</w:t>
      </w:r>
      <w:r>
        <w:rPr>
          <w:spacing w:val="-5"/>
          <w:w w:val="85"/>
        </w:rPr>
        <w:t> </w:t>
      </w:r>
      <w:r>
        <w:rPr>
          <w:w w:val="85"/>
        </w:rPr>
        <w:t>valor</w:t>
      </w:r>
      <w:r>
        <w:rPr>
          <w:spacing w:val="-6"/>
          <w:w w:val="85"/>
        </w:rPr>
        <w:t> </w:t>
      </w:r>
      <w:r>
        <w:rPr>
          <w:w w:val="85"/>
        </w:rPr>
        <w:t>de</w:t>
      </w:r>
      <w:r>
        <w:rPr>
          <w:spacing w:val="-6"/>
          <w:w w:val="85"/>
        </w:rPr>
        <w:t> </w:t>
      </w:r>
      <w:r>
        <w:rPr>
          <w:w w:val="85"/>
        </w:rPr>
        <w:t>R$</w:t>
      </w:r>
      <w:r>
        <w:rPr>
          <w:spacing w:val="-3"/>
          <w:w w:val="85"/>
        </w:rPr>
        <w:t> </w:t>
      </w:r>
      <w:r>
        <w:rPr>
          <w:w w:val="85"/>
        </w:rPr>
        <w:t>20.000,00 (vinte mil</w:t>
      </w:r>
      <w:r>
        <w:rPr>
          <w:spacing w:val="-1"/>
          <w:w w:val="85"/>
        </w:rPr>
        <w:t> </w:t>
      </w:r>
      <w:r>
        <w:rPr>
          <w:w w:val="85"/>
        </w:rPr>
        <w:t>reais), com</w:t>
      </w:r>
      <w:r>
        <w:rPr>
          <w:spacing w:val="-1"/>
          <w:w w:val="85"/>
        </w:rPr>
        <w:t> </w:t>
      </w:r>
      <w:r>
        <w:rPr>
          <w:w w:val="85"/>
        </w:rPr>
        <w:t>fundamento</w:t>
      </w:r>
      <w:r>
        <w:rPr>
          <w:spacing w:val="-1"/>
          <w:w w:val="85"/>
        </w:rPr>
        <w:t> </w:t>
      </w:r>
      <w:r>
        <w:rPr>
          <w:w w:val="85"/>
        </w:rPr>
        <w:t>no</w:t>
      </w:r>
      <w:r>
        <w:rPr>
          <w:spacing w:val="-2"/>
          <w:w w:val="85"/>
        </w:rPr>
        <w:t> </w:t>
      </w:r>
      <w:r>
        <w:rPr>
          <w:w w:val="85"/>
        </w:rPr>
        <w:t>art. 54,</w:t>
      </w:r>
      <w:r>
        <w:rPr>
          <w:spacing w:val="-2"/>
          <w:w w:val="85"/>
        </w:rPr>
        <w:t> </w:t>
      </w:r>
      <w:r>
        <w:rPr>
          <w:w w:val="85"/>
        </w:rPr>
        <w:t>VI</w:t>
      </w:r>
      <w:r>
        <w:rPr>
          <w:spacing w:val="-2"/>
          <w:w w:val="85"/>
        </w:rPr>
        <w:t> </w:t>
      </w:r>
      <w:r>
        <w:rPr>
          <w:w w:val="85"/>
        </w:rPr>
        <w:t>da</w:t>
      </w:r>
      <w:r>
        <w:rPr>
          <w:spacing w:val="-2"/>
          <w:w w:val="85"/>
        </w:rPr>
        <w:t> </w:t>
      </w:r>
      <w:r>
        <w:rPr>
          <w:w w:val="85"/>
        </w:rPr>
        <w:t>Lei</w:t>
      </w:r>
      <w:r>
        <w:rPr>
          <w:spacing w:val="-2"/>
          <w:w w:val="85"/>
        </w:rPr>
        <w:t> </w:t>
      </w:r>
      <w:r>
        <w:rPr>
          <w:w w:val="85"/>
        </w:rPr>
        <w:t>Orgânica</w:t>
      </w:r>
      <w:r>
        <w:rPr>
          <w:spacing w:val="-2"/>
          <w:w w:val="85"/>
        </w:rPr>
        <w:t> </w:t>
      </w:r>
      <w:r>
        <w:rPr>
          <w:w w:val="85"/>
        </w:rPr>
        <w:t>nº</w:t>
      </w:r>
      <w:r>
        <w:rPr>
          <w:spacing w:val="-2"/>
          <w:w w:val="85"/>
        </w:rPr>
        <w:t> </w:t>
      </w:r>
      <w:r>
        <w:rPr>
          <w:w w:val="85"/>
        </w:rPr>
        <w:t>2423/1996 c/c art. 308,</w:t>
      </w:r>
      <w:r>
        <w:rPr>
          <w:spacing w:val="-2"/>
          <w:w w:val="85"/>
        </w:rPr>
        <w:t> </w:t>
      </w:r>
      <w:r>
        <w:rPr>
          <w:w w:val="85"/>
        </w:rPr>
        <w:t>VI</w:t>
      </w:r>
      <w:r>
        <w:rPr>
          <w:spacing w:val="-2"/>
          <w:w w:val="85"/>
        </w:rPr>
        <w:t> </w:t>
      </w:r>
      <w:r>
        <w:rPr>
          <w:w w:val="85"/>
        </w:rPr>
        <w:t>da Resolução TCE/AM</w:t>
      </w:r>
      <w:r>
        <w:rPr>
          <w:spacing w:val="-2"/>
          <w:w w:val="85"/>
        </w:rPr>
        <w:t> </w:t>
      </w:r>
      <w:r>
        <w:rPr>
          <w:w w:val="85"/>
        </w:rPr>
        <w:t>nº </w:t>
      </w:r>
      <w:r>
        <w:rPr>
          <w:w w:val="80"/>
        </w:rPr>
        <w:t>04/2002</w:t>
      </w:r>
      <w:r>
        <w:rPr>
          <w:spacing w:val="-1"/>
        </w:rPr>
        <w:t> </w:t>
      </w:r>
      <w:r>
        <w:rPr>
          <w:w w:val="80"/>
        </w:rPr>
        <w:t>(RITCE/AM),</w:t>
      </w:r>
      <w:r>
        <w:rPr>
          <w:spacing w:val="-1"/>
        </w:rPr>
        <w:t> </w:t>
      </w:r>
      <w:r>
        <w:rPr>
          <w:w w:val="80"/>
        </w:rPr>
        <w:t>em</w:t>
      </w:r>
      <w:r>
        <w:rPr>
          <w:spacing w:val="-2"/>
        </w:rPr>
        <w:t> </w:t>
      </w:r>
      <w:r>
        <w:rPr>
          <w:w w:val="80"/>
        </w:rPr>
        <w:t>face</w:t>
      </w:r>
      <w:r>
        <w:rPr>
          <w:spacing w:val="-1"/>
        </w:rPr>
        <w:t> </w:t>
      </w:r>
      <w:r>
        <w:rPr>
          <w:w w:val="80"/>
        </w:rPr>
        <w:t>das</w:t>
      </w:r>
      <w:r>
        <w:rPr>
          <w:spacing w:val="-1"/>
        </w:rPr>
        <w:t> </w:t>
      </w:r>
      <w:r>
        <w:rPr>
          <w:w w:val="80"/>
        </w:rPr>
        <w:t>impropriedades</w:t>
      </w:r>
      <w:r>
        <w:rPr>
          <w:spacing w:val="-1"/>
        </w:rPr>
        <w:t> </w:t>
      </w:r>
      <w:r>
        <w:rPr>
          <w:w w:val="80"/>
        </w:rPr>
        <w:t>constantes</w:t>
      </w:r>
      <w:r>
        <w:rPr>
          <w:spacing w:val="-1"/>
        </w:rPr>
        <w:t> </w:t>
      </w:r>
      <w:r>
        <w:rPr>
          <w:w w:val="80"/>
        </w:rPr>
        <w:t>nos</w:t>
      </w:r>
      <w:r>
        <w:rPr>
          <w:spacing w:val="-1"/>
        </w:rPr>
        <w:t> </w:t>
      </w:r>
      <w:r>
        <w:rPr>
          <w:w w:val="80"/>
        </w:rPr>
        <w:t>itens</w:t>
      </w:r>
      <w:r>
        <w:rPr>
          <w:spacing w:val="-1"/>
        </w:rPr>
        <w:t> </w:t>
      </w:r>
      <w:r>
        <w:rPr>
          <w:w w:val="80"/>
        </w:rPr>
        <w:t>20.1,</w:t>
      </w:r>
      <w:r>
        <w:rPr>
          <w:spacing w:val="-1"/>
        </w:rPr>
        <w:t> </w:t>
      </w:r>
      <w:r>
        <w:rPr>
          <w:w w:val="80"/>
        </w:rPr>
        <w:t>20.2</w:t>
      </w:r>
      <w:r>
        <w:rPr>
          <w:spacing w:val="-2"/>
        </w:rPr>
        <w:t> </w:t>
      </w:r>
      <w:r>
        <w:rPr>
          <w:w w:val="80"/>
        </w:rPr>
        <w:t>e</w:t>
      </w:r>
      <w:r>
        <w:rPr/>
        <w:t> </w:t>
      </w:r>
      <w:r>
        <w:rPr>
          <w:w w:val="80"/>
        </w:rPr>
        <w:t>21.1</w:t>
      </w:r>
      <w:r>
        <w:rPr/>
        <w:t> </w:t>
      </w:r>
      <w:r>
        <w:rPr>
          <w:w w:val="80"/>
        </w:rPr>
        <w:t>e</w:t>
      </w:r>
      <w:r>
        <w:rPr/>
        <w:t> </w:t>
      </w:r>
      <w:r>
        <w:rPr>
          <w:w w:val="80"/>
        </w:rPr>
        <w:t>fixar</w:t>
      </w:r>
      <w:r>
        <w:rPr>
          <w:spacing w:val="-1"/>
        </w:rPr>
        <w:t> </w:t>
      </w:r>
      <w:r>
        <w:rPr>
          <w:w w:val="80"/>
        </w:rPr>
        <w:t>prazo</w:t>
      </w:r>
      <w:r>
        <w:rPr>
          <w:spacing w:val="-1"/>
        </w:rPr>
        <w:t> </w:t>
      </w:r>
      <w:r>
        <w:rPr>
          <w:w w:val="80"/>
        </w:rPr>
        <w:t>de</w:t>
      </w:r>
      <w:r>
        <w:rPr>
          <w:spacing w:val="-1"/>
        </w:rPr>
        <w:t> </w:t>
      </w:r>
      <w:r>
        <w:rPr>
          <w:w w:val="80"/>
        </w:rPr>
        <w:t>30</w:t>
      </w:r>
      <w:r>
        <w:rPr>
          <w:spacing w:val="-1"/>
        </w:rPr>
        <w:t> </w:t>
      </w:r>
      <w:r>
        <w:rPr>
          <w:w w:val="80"/>
        </w:rPr>
        <w:t>dias</w:t>
      </w:r>
      <w:r>
        <w:rPr>
          <w:spacing w:val="-1"/>
        </w:rPr>
        <w:t> </w:t>
      </w:r>
      <w:r>
        <w:rPr>
          <w:w w:val="80"/>
        </w:rPr>
        <w:t>para</w:t>
      </w:r>
      <w:r>
        <w:rPr>
          <w:spacing w:val="-3"/>
        </w:rPr>
        <w:t> </w:t>
      </w:r>
      <w:r>
        <w:rPr>
          <w:w w:val="80"/>
        </w:rPr>
        <w:t>que </w:t>
      </w:r>
      <w:r>
        <w:rPr>
          <w:w w:val="85"/>
        </w:rPr>
        <w:t>o responsável recolha o valor da MULTA, na esfera Estadual para o órgão Fundo de Apoio ao Exercício do Controle </w:t>
      </w:r>
      <w:r>
        <w:rPr>
          <w:w w:val="90"/>
        </w:rPr>
        <w:t>Externo</w:t>
      </w:r>
      <w:r>
        <w:rPr>
          <w:spacing w:val="-6"/>
          <w:w w:val="90"/>
        </w:rPr>
        <w:t> </w:t>
      </w:r>
      <w:r>
        <w:rPr>
          <w:w w:val="90"/>
        </w:rPr>
        <w:t>-</w:t>
      </w:r>
      <w:r>
        <w:rPr>
          <w:spacing w:val="-7"/>
          <w:w w:val="90"/>
        </w:rPr>
        <w:t> </w:t>
      </w:r>
      <w:r>
        <w:rPr>
          <w:w w:val="90"/>
        </w:rPr>
        <w:t>FAECE,</w:t>
      </w:r>
      <w:r>
        <w:rPr>
          <w:spacing w:val="-8"/>
          <w:w w:val="90"/>
        </w:rPr>
        <w:t> </w:t>
      </w:r>
      <w:r>
        <w:rPr>
          <w:w w:val="90"/>
        </w:rPr>
        <w:t>através</w:t>
      </w:r>
      <w:r>
        <w:rPr>
          <w:spacing w:val="-8"/>
          <w:w w:val="90"/>
        </w:rPr>
        <w:t> </w:t>
      </w:r>
      <w:r>
        <w:rPr>
          <w:w w:val="90"/>
        </w:rPr>
        <w:t>de</w:t>
      </w:r>
      <w:r>
        <w:rPr>
          <w:spacing w:val="-7"/>
          <w:w w:val="90"/>
        </w:rPr>
        <w:t> </w:t>
      </w:r>
      <w:r>
        <w:rPr>
          <w:w w:val="90"/>
        </w:rPr>
        <w:t>DAR</w:t>
      </w:r>
      <w:r>
        <w:rPr>
          <w:spacing w:val="-7"/>
          <w:w w:val="90"/>
        </w:rPr>
        <w:t> </w:t>
      </w:r>
      <w:r>
        <w:rPr>
          <w:w w:val="90"/>
        </w:rPr>
        <w:t>avulso</w:t>
      </w:r>
      <w:r>
        <w:rPr>
          <w:spacing w:val="-7"/>
          <w:w w:val="90"/>
        </w:rPr>
        <w:t> </w:t>
      </w:r>
      <w:r>
        <w:rPr>
          <w:w w:val="90"/>
        </w:rPr>
        <w:t>extraído</w:t>
      </w:r>
      <w:r>
        <w:rPr>
          <w:spacing w:val="-8"/>
          <w:w w:val="90"/>
        </w:rPr>
        <w:t> </w:t>
      </w:r>
      <w:r>
        <w:rPr>
          <w:w w:val="90"/>
        </w:rPr>
        <w:t>do</w:t>
      </w:r>
      <w:r>
        <w:rPr>
          <w:spacing w:val="-7"/>
          <w:w w:val="90"/>
        </w:rPr>
        <w:t> </w:t>
      </w:r>
      <w:r>
        <w:rPr>
          <w:w w:val="90"/>
        </w:rPr>
        <w:t>sítio</w:t>
      </w:r>
      <w:r>
        <w:rPr>
          <w:spacing w:val="-7"/>
          <w:w w:val="90"/>
        </w:rPr>
        <w:t> </w:t>
      </w:r>
      <w:r>
        <w:rPr>
          <w:w w:val="90"/>
        </w:rPr>
        <w:t>eletrônico</w:t>
      </w:r>
      <w:r>
        <w:rPr>
          <w:spacing w:val="-7"/>
          <w:w w:val="90"/>
        </w:rPr>
        <w:t> </w:t>
      </w:r>
      <w:r>
        <w:rPr>
          <w:w w:val="90"/>
        </w:rPr>
        <w:t>da</w:t>
      </w:r>
      <w:r>
        <w:rPr>
          <w:spacing w:val="-7"/>
          <w:w w:val="90"/>
        </w:rPr>
        <w:t> </w:t>
      </w:r>
      <w:r>
        <w:rPr>
          <w:w w:val="90"/>
        </w:rPr>
        <w:t>SEFAZ/AM,</w:t>
      </w:r>
      <w:r>
        <w:rPr>
          <w:spacing w:val="-7"/>
          <w:w w:val="90"/>
        </w:rPr>
        <w:t> </w:t>
      </w:r>
      <w:r>
        <w:rPr>
          <w:w w:val="90"/>
        </w:rPr>
        <w:t>sob</w:t>
      </w:r>
      <w:r>
        <w:rPr>
          <w:spacing w:val="-7"/>
          <w:w w:val="90"/>
        </w:rPr>
        <w:t> </w:t>
      </w:r>
      <w:r>
        <w:rPr>
          <w:w w:val="90"/>
        </w:rPr>
        <w:t>o</w:t>
      </w:r>
      <w:r>
        <w:rPr>
          <w:spacing w:val="-7"/>
          <w:w w:val="90"/>
        </w:rPr>
        <w:t> </w:t>
      </w:r>
      <w:r>
        <w:rPr>
          <w:w w:val="90"/>
        </w:rPr>
        <w:t>código</w:t>
      </w:r>
      <w:r>
        <w:rPr>
          <w:spacing w:val="-7"/>
          <w:w w:val="90"/>
        </w:rPr>
        <w:t> </w:t>
      </w:r>
      <w:r>
        <w:rPr>
          <w:w w:val="90"/>
        </w:rPr>
        <w:t>“5508</w:t>
      </w:r>
      <w:r>
        <w:rPr>
          <w:spacing w:val="-2"/>
          <w:w w:val="90"/>
        </w:rPr>
        <w:t> </w:t>
      </w:r>
      <w:r>
        <w:rPr>
          <w:w w:val="90"/>
        </w:rPr>
        <w:t>–</w:t>
      </w:r>
      <w:r>
        <w:rPr>
          <w:spacing w:val="-7"/>
          <w:w w:val="90"/>
        </w:rPr>
        <w:t> </w:t>
      </w:r>
      <w:r>
        <w:rPr>
          <w:w w:val="90"/>
        </w:rPr>
        <w:t>Multas </w:t>
      </w:r>
      <w:r>
        <w:rPr>
          <w:w w:val="85"/>
        </w:rPr>
        <w:t>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w:t>
      </w:r>
      <w:r>
        <w:rPr>
          <w:spacing w:val="-2"/>
          <w:w w:val="90"/>
        </w:rPr>
        <w:t>Quitação.</w:t>
      </w:r>
      <w:r>
        <w:rPr>
          <w:spacing w:val="-2"/>
          <w:w w:val="90"/>
        </w:rPr>
        <w:t> O</w:t>
      </w:r>
      <w:r>
        <w:rPr>
          <w:spacing w:val="-2"/>
          <w:w w:val="90"/>
        </w:rPr>
        <w:t> não</w:t>
      </w:r>
      <w:r>
        <w:rPr>
          <w:spacing w:val="-2"/>
          <w:w w:val="90"/>
        </w:rPr>
        <w:t> adimplemento</w:t>
      </w:r>
      <w:r>
        <w:rPr>
          <w:spacing w:val="-2"/>
          <w:w w:val="90"/>
        </w:rPr>
        <w:t> dessa</w:t>
      </w:r>
      <w:r>
        <w:rPr>
          <w:spacing w:val="-2"/>
          <w:w w:val="90"/>
        </w:rPr>
        <w:t> obrigação</w:t>
      </w:r>
      <w:r>
        <w:rPr>
          <w:spacing w:val="-2"/>
          <w:w w:val="90"/>
        </w:rPr>
        <w:t> pecuniária</w:t>
      </w:r>
      <w:r>
        <w:rPr>
          <w:spacing w:val="-2"/>
          <w:w w:val="90"/>
        </w:rPr>
        <w:t> no</w:t>
      </w:r>
      <w:r>
        <w:rPr>
          <w:spacing w:val="-2"/>
          <w:w w:val="90"/>
        </w:rPr>
        <w:t> prazo</w:t>
      </w:r>
      <w:r>
        <w:rPr>
          <w:spacing w:val="-2"/>
          <w:w w:val="90"/>
        </w:rPr>
        <w:t> legal</w:t>
      </w:r>
      <w:r>
        <w:rPr>
          <w:spacing w:val="-2"/>
          <w:w w:val="90"/>
        </w:rPr>
        <w:t> importará</w:t>
      </w:r>
      <w:r>
        <w:rPr>
          <w:spacing w:val="-2"/>
          <w:w w:val="90"/>
        </w:rPr>
        <w:t> na</w:t>
      </w:r>
      <w:r>
        <w:rPr>
          <w:spacing w:val="-2"/>
          <w:w w:val="90"/>
        </w:rPr>
        <w:t> continuidade</w:t>
      </w:r>
      <w:r>
        <w:rPr>
          <w:spacing w:val="-2"/>
          <w:w w:val="90"/>
        </w:rPr>
        <w:t> da</w:t>
      </w:r>
      <w:r>
        <w:rPr>
          <w:spacing w:val="-2"/>
          <w:w w:val="90"/>
        </w:rPr>
        <w:t> cobrança </w:t>
      </w:r>
      <w:r>
        <w:rPr>
          <w:w w:val="85"/>
        </w:rPr>
        <w:t>administrativa ou judicial do título executivo (art. 73 da Lei Orgânica do TCE/AM), ficando o DERED autorizado, caso </w:t>
      </w:r>
      <w:r>
        <w:rPr>
          <w:w w:val="80"/>
        </w:rPr>
        <w:t>expirado</w:t>
      </w:r>
      <w:r>
        <w:rPr/>
        <w:t> </w:t>
      </w:r>
      <w:r>
        <w:rPr>
          <w:w w:val="80"/>
        </w:rPr>
        <w:t>o</w:t>
      </w:r>
      <w:r>
        <w:rPr/>
        <w:t> </w:t>
      </w:r>
      <w:r>
        <w:rPr>
          <w:w w:val="80"/>
        </w:rPr>
        <w:t>referido</w:t>
      </w:r>
      <w:r>
        <w:rPr/>
        <w:t> </w:t>
      </w:r>
      <w:r>
        <w:rPr>
          <w:w w:val="80"/>
        </w:rPr>
        <w:t>prazo,</w:t>
      </w:r>
      <w:r>
        <w:rPr/>
        <w:t> </w:t>
      </w:r>
      <w:r>
        <w:rPr>
          <w:w w:val="80"/>
        </w:rPr>
        <w:t>a</w:t>
      </w:r>
      <w:r>
        <w:rPr/>
        <w:t> </w:t>
      </w:r>
      <w:r>
        <w:rPr>
          <w:w w:val="80"/>
        </w:rPr>
        <w:t>adotar</w:t>
      </w:r>
      <w:r>
        <w:rPr/>
        <w:t> </w:t>
      </w:r>
      <w:r>
        <w:rPr>
          <w:w w:val="80"/>
        </w:rPr>
        <w:t>as</w:t>
      </w:r>
      <w:r>
        <w:rPr/>
        <w:t> </w:t>
      </w:r>
      <w:r>
        <w:rPr>
          <w:w w:val="80"/>
        </w:rPr>
        <w:t>medidas</w:t>
      </w:r>
      <w:r>
        <w:rPr/>
        <w:t> </w:t>
      </w:r>
      <w:r>
        <w:rPr>
          <w:w w:val="80"/>
        </w:rPr>
        <w:t>previstas</w:t>
      </w:r>
      <w:r>
        <w:rPr/>
        <w:t> </w:t>
      </w:r>
      <w:r>
        <w:rPr>
          <w:w w:val="80"/>
        </w:rPr>
        <w:t>nas</w:t>
      </w:r>
      <w:r>
        <w:rPr/>
        <w:t> </w:t>
      </w:r>
      <w:r>
        <w:rPr>
          <w:w w:val="80"/>
        </w:rPr>
        <w:t>subseções</w:t>
      </w:r>
      <w:r>
        <w:rPr/>
        <w:t> </w:t>
      </w:r>
      <w:r>
        <w:rPr>
          <w:w w:val="80"/>
        </w:rPr>
        <w:t>III</w:t>
      </w:r>
      <w:r>
        <w:rPr/>
        <w:t> </w:t>
      </w:r>
      <w:r>
        <w:rPr>
          <w:w w:val="80"/>
        </w:rPr>
        <w:t>e</w:t>
      </w:r>
      <w:r>
        <w:rPr/>
        <w:t> </w:t>
      </w:r>
      <w:r>
        <w:rPr>
          <w:w w:val="80"/>
        </w:rPr>
        <w:t>IV</w:t>
      </w:r>
      <w:r>
        <w:rPr/>
        <w:t> </w:t>
      </w:r>
      <w:r>
        <w:rPr>
          <w:w w:val="80"/>
        </w:rPr>
        <w:t>da</w:t>
      </w:r>
      <w:r>
        <w:rPr/>
        <w:t> </w:t>
      </w:r>
      <w:r>
        <w:rPr>
          <w:w w:val="80"/>
        </w:rPr>
        <w:t>Seção</w:t>
      </w:r>
      <w:r>
        <w:rPr/>
        <w:t> </w:t>
      </w:r>
      <w:r>
        <w:rPr>
          <w:w w:val="80"/>
        </w:rPr>
        <w:t>III,</w:t>
      </w:r>
      <w:r>
        <w:rPr/>
        <w:t> </w:t>
      </w:r>
      <w:r>
        <w:rPr>
          <w:w w:val="80"/>
        </w:rPr>
        <w:t>do</w:t>
      </w:r>
      <w:r>
        <w:rPr/>
        <w:t> </w:t>
      </w:r>
      <w:r>
        <w:rPr>
          <w:w w:val="80"/>
        </w:rPr>
        <w:t>Capítulo</w:t>
      </w:r>
      <w:r>
        <w:rPr/>
        <w:t> </w:t>
      </w:r>
      <w:r>
        <w:rPr>
          <w:w w:val="80"/>
        </w:rPr>
        <w:t>X,</w:t>
      </w:r>
      <w:r>
        <w:rPr/>
        <w:t> </w:t>
      </w:r>
      <w:r>
        <w:rPr>
          <w:w w:val="80"/>
        </w:rPr>
        <w:t>da</w:t>
      </w:r>
      <w:r>
        <w:rPr/>
        <w:t> </w:t>
      </w:r>
      <w:r>
        <w:rPr>
          <w:w w:val="80"/>
        </w:rPr>
        <w:t>Resolução </w:t>
      </w:r>
      <w:r>
        <w:rPr>
          <w:w w:val="85"/>
        </w:rPr>
        <w:t>nº</w:t>
      </w:r>
      <w:r>
        <w:rPr>
          <w:spacing w:val="-1"/>
          <w:w w:val="85"/>
        </w:rPr>
        <w:t> </w:t>
      </w:r>
      <w:r>
        <w:rPr>
          <w:w w:val="85"/>
        </w:rPr>
        <w:t>04/2002-TCE/AM,</w:t>
      </w:r>
      <w:r>
        <w:rPr>
          <w:spacing w:val="-2"/>
          <w:w w:val="85"/>
        </w:rPr>
        <w:t> </w:t>
      </w:r>
      <w:r>
        <w:rPr>
          <w:w w:val="85"/>
        </w:rPr>
        <w:t>bem</w:t>
      </w:r>
      <w:r>
        <w:rPr>
          <w:spacing w:val="-3"/>
          <w:w w:val="85"/>
        </w:rPr>
        <w:t> </w:t>
      </w:r>
      <w:r>
        <w:rPr>
          <w:w w:val="85"/>
        </w:rPr>
        <w:t>como proceder,</w:t>
      </w:r>
      <w:r>
        <w:rPr>
          <w:spacing w:val="-1"/>
          <w:w w:val="85"/>
        </w:rPr>
        <w:t> </w:t>
      </w:r>
      <w:r>
        <w:rPr>
          <w:w w:val="85"/>
        </w:rPr>
        <w:t>conforme</w:t>
      </w:r>
      <w:r>
        <w:rPr>
          <w:spacing w:val="-2"/>
          <w:w w:val="85"/>
        </w:rPr>
        <w:t> </w:t>
      </w:r>
      <w:r>
        <w:rPr>
          <w:w w:val="85"/>
        </w:rPr>
        <w:t>estabelecido</w:t>
      </w:r>
      <w:r>
        <w:rPr>
          <w:spacing w:val="-2"/>
          <w:w w:val="85"/>
        </w:rPr>
        <w:t> </w:t>
      </w:r>
      <w:r>
        <w:rPr>
          <w:w w:val="85"/>
        </w:rPr>
        <w:t>no</w:t>
      </w:r>
      <w:r>
        <w:rPr>
          <w:spacing w:val="-2"/>
          <w:w w:val="85"/>
        </w:rPr>
        <w:t> </w:t>
      </w:r>
      <w:r>
        <w:rPr>
          <w:w w:val="85"/>
        </w:rPr>
        <w:t>Acordo de</w:t>
      </w:r>
      <w:r>
        <w:rPr>
          <w:spacing w:val="-2"/>
          <w:w w:val="85"/>
        </w:rPr>
        <w:t> </w:t>
      </w:r>
      <w:r>
        <w:rPr>
          <w:w w:val="85"/>
        </w:rPr>
        <w:t>Cooperação</w:t>
      </w:r>
      <w:r>
        <w:rPr>
          <w:spacing w:val="-2"/>
          <w:w w:val="85"/>
        </w:rPr>
        <w:t> </w:t>
      </w:r>
      <w:r>
        <w:rPr>
          <w:w w:val="85"/>
        </w:rPr>
        <w:t>firmado com</w:t>
      </w:r>
      <w:r>
        <w:rPr>
          <w:spacing w:val="-3"/>
          <w:w w:val="85"/>
        </w:rPr>
        <w:t> </w:t>
      </w:r>
      <w:r>
        <w:rPr>
          <w:w w:val="85"/>
        </w:rPr>
        <w:t>o Instituto</w:t>
      </w:r>
      <w:r>
        <w:rPr>
          <w:spacing w:val="-2"/>
          <w:w w:val="85"/>
        </w:rPr>
        <w:t> </w:t>
      </w:r>
      <w:r>
        <w:rPr>
          <w:w w:val="85"/>
        </w:rPr>
        <w:t>de Estudos de Protesto de Títulos do Brasil - Seção Amazonas - IEPTB/AM, ao encaminhamento do título executivo para protesto em nome do responsável; </w:t>
      </w:r>
      <w:r>
        <w:rPr>
          <w:rFonts w:ascii="Arial" w:hAnsi="Arial"/>
          <w:b/>
          <w:w w:val="85"/>
        </w:rPr>
        <w:t>7.2.9. </w:t>
      </w:r>
      <w:r>
        <w:rPr>
          <w:w w:val="85"/>
        </w:rPr>
        <w:t>Manter o item Aplicar Multa ao Sr. Francisco Gomes da Silva no valor de R$ 20.000,00 (vinte mil reais), com fundamento no art. 54, VI da Lei Orgânica nº 2423/1996 c/c art. 308, VI da Resolução TCE/AM</w:t>
      </w:r>
      <w:r>
        <w:rPr>
          <w:spacing w:val="-4"/>
          <w:w w:val="85"/>
        </w:rPr>
        <w:t> </w:t>
      </w:r>
      <w:r>
        <w:rPr>
          <w:w w:val="85"/>
        </w:rPr>
        <w:t>nº</w:t>
      </w:r>
      <w:r>
        <w:rPr>
          <w:spacing w:val="-4"/>
          <w:w w:val="85"/>
        </w:rPr>
        <w:t> </w:t>
      </w:r>
      <w:r>
        <w:rPr>
          <w:w w:val="85"/>
        </w:rPr>
        <w:t>04/2002</w:t>
      </w:r>
      <w:r>
        <w:rPr>
          <w:spacing w:val="-3"/>
          <w:w w:val="85"/>
        </w:rPr>
        <w:t> </w:t>
      </w:r>
      <w:r>
        <w:rPr>
          <w:w w:val="85"/>
        </w:rPr>
        <w:t>(RITCE/AM),</w:t>
      </w:r>
      <w:r>
        <w:rPr>
          <w:spacing w:val="-4"/>
          <w:w w:val="85"/>
        </w:rPr>
        <w:t> </w:t>
      </w:r>
      <w:r>
        <w:rPr>
          <w:w w:val="85"/>
        </w:rPr>
        <w:t>em</w:t>
      </w:r>
      <w:r>
        <w:rPr>
          <w:spacing w:val="-4"/>
          <w:w w:val="85"/>
        </w:rPr>
        <w:t> </w:t>
      </w:r>
      <w:r>
        <w:rPr>
          <w:w w:val="85"/>
        </w:rPr>
        <w:t>face</w:t>
      </w:r>
      <w:r>
        <w:rPr>
          <w:spacing w:val="-3"/>
          <w:w w:val="85"/>
        </w:rPr>
        <w:t> </w:t>
      </w:r>
      <w:r>
        <w:rPr>
          <w:w w:val="85"/>
        </w:rPr>
        <w:t>das</w:t>
      </w:r>
      <w:r>
        <w:rPr>
          <w:spacing w:val="-4"/>
          <w:w w:val="85"/>
        </w:rPr>
        <w:t> </w:t>
      </w:r>
      <w:r>
        <w:rPr>
          <w:w w:val="85"/>
        </w:rPr>
        <w:t>impropriedades</w:t>
      </w:r>
      <w:r>
        <w:rPr>
          <w:spacing w:val="-4"/>
          <w:w w:val="85"/>
        </w:rPr>
        <w:t> </w:t>
      </w:r>
      <w:r>
        <w:rPr>
          <w:w w:val="85"/>
        </w:rPr>
        <w:t>constantes</w:t>
      </w:r>
      <w:r>
        <w:rPr>
          <w:spacing w:val="-5"/>
          <w:w w:val="85"/>
        </w:rPr>
        <w:t> </w:t>
      </w:r>
      <w:r>
        <w:rPr>
          <w:w w:val="85"/>
        </w:rPr>
        <w:t>nos</w:t>
      </w:r>
      <w:r>
        <w:rPr>
          <w:spacing w:val="-4"/>
          <w:w w:val="85"/>
        </w:rPr>
        <w:t> </w:t>
      </w:r>
      <w:r>
        <w:rPr>
          <w:w w:val="85"/>
        </w:rPr>
        <w:t>itens</w:t>
      </w:r>
      <w:r>
        <w:rPr>
          <w:spacing w:val="-4"/>
          <w:w w:val="85"/>
        </w:rPr>
        <w:t> </w:t>
      </w:r>
      <w:r>
        <w:rPr>
          <w:w w:val="85"/>
        </w:rPr>
        <w:t>20.1,</w:t>
      </w:r>
      <w:r>
        <w:rPr>
          <w:spacing w:val="-5"/>
          <w:w w:val="85"/>
        </w:rPr>
        <w:t> </w:t>
      </w:r>
      <w:r>
        <w:rPr>
          <w:w w:val="85"/>
        </w:rPr>
        <w:t>20.2,</w:t>
      </w:r>
      <w:r>
        <w:rPr>
          <w:spacing w:val="-4"/>
          <w:w w:val="85"/>
        </w:rPr>
        <w:t> </w:t>
      </w:r>
      <w:r>
        <w:rPr>
          <w:w w:val="85"/>
        </w:rPr>
        <w:t>20.6,</w:t>
      </w:r>
      <w:r>
        <w:rPr>
          <w:spacing w:val="-4"/>
          <w:w w:val="85"/>
        </w:rPr>
        <w:t> </w:t>
      </w:r>
      <w:r>
        <w:rPr>
          <w:w w:val="85"/>
        </w:rPr>
        <w:t>20.7</w:t>
      </w:r>
      <w:r>
        <w:rPr>
          <w:spacing w:val="-4"/>
          <w:w w:val="85"/>
        </w:rPr>
        <w:t> </w:t>
      </w:r>
      <w:r>
        <w:rPr>
          <w:w w:val="85"/>
        </w:rPr>
        <w:t>e</w:t>
      </w:r>
      <w:r>
        <w:rPr>
          <w:spacing w:val="-3"/>
          <w:w w:val="85"/>
        </w:rPr>
        <w:t> </w:t>
      </w:r>
      <w:r>
        <w:rPr>
          <w:w w:val="85"/>
        </w:rPr>
        <w:t>21.1</w:t>
      </w:r>
      <w:r>
        <w:rPr>
          <w:spacing w:val="-3"/>
          <w:w w:val="85"/>
        </w:rPr>
        <w:t> </w:t>
      </w:r>
      <w:r>
        <w:rPr>
          <w:w w:val="85"/>
        </w:rPr>
        <w:t>e</w:t>
      </w:r>
      <w:r>
        <w:rPr>
          <w:spacing w:val="-5"/>
          <w:w w:val="85"/>
        </w:rPr>
        <w:t> </w:t>
      </w:r>
      <w:r>
        <w:rPr>
          <w:w w:val="85"/>
        </w:rPr>
        <w:t>fixar prazo de</w:t>
      </w:r>
      <w:r>
        <w:rPr>
          <w:spacing w:val="-1"/>
          <w:w w:val="85"/>
        </w:rPr>
        <w:t> </w:t>
      </w:r>
      <w:r>
        <w:rPr>
          <w:w w:val="85"/>
        </w:rPr>
        <w:t>30 dias</w:t>
      </w:r>
      <w:r>
        <w:rPr>
          <w:spacing w:val="-1"/>
          <w:w w:val="85"/>
        </w:rPr>
        <w:t> </w:t>
      </w:r>
      <w:r>
        <w:rPr>
          <w:w w:val="85"/>
        </w:rPr>
        <w:t>para</w:t>
      </w:r>
      <w:r>
        <w:rPr>
          <w:spacing w:val="-1"/>
          <w:w w:val="85"/>
        </w:rPr>
        <w:t> </w:t>
      </w:r>
      <w:r>
        <w:rPr>
          <w:w w:val="85"/>
        </w:rPr>
        <w:t>que</w:t>
      </w:r>
      <w:r>
        <w:rPr>
          <w:spacing w:val="-1"/>
          <w:w w:val="85"/>
        </w:rPr>
        <w:t> </w:t>
      </w:r>
      <w:r>
        <w:rPr>
          <w:w w:val="85"/>
        </w:rPr>
        <w:t>o responsável recolha</w:t>
      </w:r>
      <w:r>
        <w:rPr>
          <w:spacing w:val="-1"/>
          <w:w w:val="85"/>
        </w:rPr>
        <w:t> </w:t>
      </w:r>
      <w:r>
        <w:rPr>
          <w:w w:val="85"/>
        </w:rPr>
        <w:t>o valor da multa,</w:t>
      </w:r>
      <w:r>
        <w:rPr>
          <w:spacing w:val="-1"/>
          <w:w w:val="85"/>
        </w:rPr>
        <w:t> </w:t>
      </w:r>
      <w:r>
        <w:rPr>
          <w:w w:val="85"/>
        </w:rPr>
        <w:t>na esfera</w:t>
      </w:r>
      <w:r>
        <w:rPr>
          <w:spacing w:val="-1"/>
          <w:w w:val="85"/>
        </w:rPr>
        <w:t> </w:t>
      </w:r>
      <w:r>
        <w:rPr>
          <w:w w:val="85"/>
        </w:rPr>
        <w:t>Estadual para o órgão Fundo</w:t>
      </w:r>
      <w:r>
        <w:rPr>
          <w:spacing w:val="-1"/>
          <w:w w:val="85"/>
        </w:rPr>
        <w:t> </w:t>
      </w:r>
      <w:r>
        <w:rPr>
          <w:w w:val="85"/>
        </w:rPr>
        <w:t>de</w:t>
      </w:r>
      <w:r>
        <w:rPr>
          <w:spacing w:val="-1"/>
          <w:w w:val="85"/>
        </w:rPr>
        <w:t> </w:t>
      </w:r>
      <w:r>
        <w:rPr>
          <w:w w:val="85"/>
        </w:rPr>
        <w:t>Apoio</w:t>
      </w:r>
      <w:r>
        <w:rPr>
          <w:spacing w:val="-3"/>
          <w:w w:val="85"/>
        </w:rPr>
        <w:t> </w:t>
      </w:r>
      <w:r>
        <w:rPr>
          <w:w w:val="85"/>
        </w:rPr>
        <w:t>ao Exercício</w:t>
      </w:r>
      <w:r>
        <w:rPr>
          <w:spacing w:val="-7"/>
          <w:w w:val="85"/>
        </w:rPr>
        <w:t> </w:t>
      </w:r>
      <w:r>
        <w:rPr>
          <w:w w:val="85"/>
        </w:rPr>
        <w:t>do</w:t>
      </w:r>
      <w:r>
        <w:rPr>
          <w:spacing w:val="-7"/>
          <w:w w:val="85"/>
        </w:rPr>
        <w:t> </w:t>
      </w:r>
      <w:r>
        <w:rPr>
          <w:w w:val="85"/>
        </w:rPr>
        <w:t>Controle</w:t>
      </w:r>
      <w:r>
        <w:rPr>
          <w:spacing w:val="-6"/>
          <w:w w:val="85"/>
        </w:rPr>
        <w:t> </w:t>
      </w:r>
      <w:r>
        <w:rPr>
          <w:w w:val="85"/>
        </w:rPr>
        <w:t>Externo</w:t>
      </w:r>
      <w:r>
        <w:rPr>
          <w:spacing w:val="-5"/>
          <w:w w:val="85"/>
        </w:rPr>
        <w:t> </w:t>
      </w:r>
      <w:r>
        <w:rPr>
          <w:w w:val="85"/>
        </w:rPr>
        <w:t>-</w:t>
      </w:r>
      <w:r>
        <w:rPr>
          <w:spacing w:val="-7"/>
          <w:w w:val="85"/>
        </w:rPr>
        <w:t> </w:t>
      </w:r>
      <w:r>
        <w:rPr>
          <w:w w:val="85"/>
        </w:rPr>
        <w:t>FAECE,</w:t>
      </w:r>
      <w:r>
        <w:rPr>
          <w:spacing w:val="-6"/>
          <w:w w:val="85"/>
        </w:rPr>
        <w:t> </w:t>
      </w:r>
      <w:r>
        <w:rPr>
          <w:w w:val="85"/>
        </w:rPr>
        <w:t>através</w:t>
      </w:r>
      <w:r>
        <w:rPr>
          <w:spacing w:val="-7"/>
          <w:w w:val="85"/>
        </w:rPr>
        <w:t> </w:t>
      </w:r>
      <w:r>
        <w:rPr>
          <w:w w:val="85"/>
        </w:rPr>
        <w:t>de</w:t>
      </w:r>
      <w:r>
        <w:rPr>
          <w:spacing w:val="-6"/>
          <w:w w:val="85"/>
        </w:rPr>
        <w:t> </w:t>
      </w:r>
      <w:r>
        <w:rPr>
          <w:w w:val="85"/>
        </w:rPr>
        <w:t>DAR</w:t>
      </w:r>
      <w:r>
        <w:rPr>
          <w:spacing w:val="-7"/>
          <w:w w:val="85"/>
        </w:rPr>
        <w:t> </w:t>
      </w:r>
      <w:r>
        <w:rPr>
          <w:w w:val="85"/>
        </w:rPr>
        <w:t>avulso</w:t>
      </w:r>
      <w:r>
        <w:rPr>
          <w:spacing w:val="-7"/>
          <w:w w:val="85"/>
        </w:rPr>
        <w:t> </w:t>
      </w:r>
      <w:r>
        <w:rPr>
          <w:w w:val="85"/>
        </w:rPr>
        <w:t>extraído</w:t>
      </w:r>
      <w:r>
        <w:rPr>
          <w:spacing w:val="-6"/>
          <w:w w:val="85"/>
        </w:rPr>
        <w:t> </w:t>
      </w:r>
      <w:r>
        <w:rPr>
          <w:w w:val="85"/>
        </w:rPr>
        <w:t>do</w:t>
      </w:r>
      <w:r>
        <w:rPr>
          <w:spacing w:val="-7"/>
          <w:w w:val="85"/>
        </w:rPr>
        <w:t> </w:t>
      </w:r>
      <w:r>
        <w:rPr>
          <w:w w:val="85"/>
        </w:rPr>
        <w:t>sítio</w:t>
      </w:r>
      <w:r>
        <w:rPr>
          <w:spacing w:val="-7"/>
          <w:w w:val="85"/>
        </w:rPr>
        <w:t> </w:t>
      </w:r>
      <w:r>
        <w:rPr>
          <w:w w:val="85"/>
        </w:rPr>
        <w:t>eletrônico da</w:t>
      </w:r>
      <w:r>
        <w:rPr>
          <w:spacing w:val="-7"/>
          <w:w w:val="85"/>
        </w:rPr>
        <w:t> </w:t>
      </w:r>
      <w:r>
        <w:rPr>
          <w:w w:val="85"/>
        </w:rPr>
        <w:t>SEFAZ/AM,</w:t>
      </w:r>
      <w:r>
        <w:rPr>
          <w:spacing w:val="-7"/>
          <w:w w:val="85"/>
        </w:rPr>
        <w:t> </w:t>
      </w:r>
      <w:r>
        <w:rPr>
          <w:w w:val="85"/>
        </w:rPr>
        <w:t>sob</w:t>
      </w:r>
      <w:r>
        <w:rPr>
          <w:spacing w:val="-6"/>
          <w:w w:val="85"/>
        </w:rPr>
        <w:t> </w:t>
      </w:r>
      <w:r>
        <w:rPr>
          <w:w w:val="85"/>
        </w:rPr>
        <w:t>o</w:t>
      </w:r>
      <w:r>
        <w:rPr>
          <w:spacing w:val="-7"/>
          <w:w w:val="85"/>
        </w:rPr>
        <w:t> </w:t>
      </w:r>
      <w:r>
        <w:rPr>
          <w:w w:val="85"/>
        </w:rPr>
        <w:t>código “5508</w:t>
      </w:r>
      <w:r>
        <w:rPr>
          <w:spacing w:val="-4"/>
          <w:w w:val="85"/>
        </w:rPr>
        <w:t> </w:t>
      </w:r>
      <w:r>
        <w:rPr>
          <w:w w:val="85"/>
        </w:rPr>
        <w:t>–</w:t>
      </w:r>
      <w:r>
        <w:rPr>
          <w:spacing w:val="-4"/>
          <w:w w:val="85"/>
        </w:rPr>
        <w:t> </w:t>
      </w:r>
      <w:r>
        <w:rPr>
          <w:w w:val="85"/>
        </w:rPr>
        <w:t>Multas</w:t>
      </w:r>
      <w:r>
        <w:rPr>
          <w:spacing w:val="-4"/>
          <w:w w:val="85"/>
        </w:rPr>
        <w:t> </w:t>
      </w:r>
      <w:r>
        <w:rPr>
          <w:w w:val="85"/>
        </w:rPr>
        <w:t>aplicadas</w:t>
      </w:r>
      <w:r>
        <w:rPr>
          <w:spacing w:val="-4"/>
          <w:w w:val="85"/>
        </w:rPr>
        <w:t> </w:t>
      </w:r>
      <w:r>
        <w:rPr>
          <w:w w:val="85"/>
        </w:rPr>
        <w:t>pelo</w:t>
      </w:r>
      <w:r>
        <w:rPr>
          <w:spacing w:val="-4"/>
          <w:w w:val="85"/>
        </w:rPr>
        <w:t> </w:t>
      </w:r>
      <w:r>
        <w:rPr>
          <w:w w:val="85"/>
        </w:rPr>
        <w:t>TCE/AM</w:t>
      </w:r>
      <w:r>
        <w:rPr>
          <w:spacing w:val="-2"/>
          <w:w w:val="85"/>
        </w:rPr>
        <w:t> </w:t>
      </w:r>
      <w:r>
        <w:rPr>
          <w:w w:val="85"/>
        </w:rPr>
        <w:t>–</w:t>
      </w:r>
      <w:r>
        <w:rPr>
          <w:spacing w:val="-4"/>
          <w:w w:val="85"/>
        </w:rPr>
        <w:t> </w:t>
      </w:r>
      <w:r>
        <w:rPr>
          <w:w w:val="85"/>
        </w:rPr>
        <w:t>Fundo</w:t>
      </w:r>
      <w:r>
        <w:rPr>
          <w:spacing w:val="-4"/>
          <w:w w:val="85"/>
        </w:rPr>
        <w:t> </w:t>
      </w:r>
      <w:r>
        <w:rPr>
          <w:w w:val="85"/>
        </w:rPr>
        <w:t>de</w:t>
      </w:r>
      <w:r>
        <w:rPr>
          <w:spacing w:val="-4"/>
          <w:w w:val="85"/>
        </w:rPr>
        <w:t> </w:t>
      </w:r>
      <w:r>
        <w:rPr>
          <w:w w:val="85"/>
        </w:rPr>
        <w:t>Apoio</w:t>
      </w:r>
      <w:r>
        <w:rPr>
          <w:spacing w:val="-4"/>
          <w:w w:val="85"/>
        </w:rPr>
        <w:t> </w:t>
      </w:r>
      <w:r>
        <w:rPr>
          <w:w w:val="85"/>
        </w:rPr>
        <w:t>ao</w:t>
      </w:r>
      <w:r>
        <w:rPr>
          <w:spacing w:val="-4"/>
          <w:w w:val="85"/>
        </w:rPr>
        <w:t> </w:t>
      </w:r>
      <w:r>
        <w:rPr>
          <w:w w:val="85"/>
        </w:rPr>
        <w:t>Exercício</w:t>
      </w:r>
      <w:r>
        <w:rPr>
          <w:spacing w:val="-4"/>
          <w:w w:val="85"/>
        </w:rPr>
        <w:t> </w:t>
      </w:r>
      <w:r>
        <w:rPr>
          <w:w w:val="85"/>
        </w:rPr>
        <w:t>do</w:t>
      </w:r>
      <w:r>
        <w:rPr>
          <w:spacing w:val="-4"/>
          <w:w w:val="85"/>
        </w:rPr>
        <w:t> </w:t>
      </w:r>
      <w:r>
        <w:rPr>
          <w:w w:val="85"/>
        </w:rPr>
        <w:t>Controle</w:t>
      </w:r>
      <w:r>
        <w:rPr>
          <w:spacing w:val="-4"/>
          <w:w w:val="85"/>
        </w:rPr>
        <w:t> </w:t>
      </w:r>
      <w:r>
        <w:rPr>
          <w:w w:val="85"/>
        </w:rPr>
        <w:t>Externo –</w:t>
      </w:r>
      <w:r>
        <w:rPr>
          <w:spacing w:val="-4"/>
          <w:w w:val="85"/>
        </w:rPr>
        <w:t> </w:t>
      </w:r>
      <w:r>
        <w:rPr>
          <w:w w:val="85"/>
        </w:rPr>
        <w:t>FAECE”.</w:t>
      </w:r>
      <w:r>
        <w:rPr>
          <w:spacing w:val="-4"/>
          <w:w w:val="85"/>
        </w:rPr>
        <w:t> </w:t>
      </w:r>
      <w:r>
        <w:rPr>
          <w:w w:val="85"/>
        </w:rPr>
        <w:t>Dentro</w:t>
      </w:r>
      <w:r>
        <w:rPr>
          <w:spacing w:val="-4"/>
          <w:w w:val="85"/>
        </w:rPr>
        <w:t> </w:t>
      </w:r>
      <w:r>
        <w:rPr>
          <w:w w:val="85"/>
        </w:rPr>
        <w:t>do</w:t>
      </w:r>
      <w:r>
        <w:rPr>
          <w:spacing w:val="-4"/>
          <w:w w:val="85"/>
        </w:rPr>
        <w:t> </w:t>
      </w:r>
      <w:r>
        <w:rPr>
          <w:w w:val="85"/>
        </w:rPr>
        <w:t>prazo </w:t>
      </w:r>
      <w:r>
        <w:rPr>
          <w:w w:val="80"/>
        </w:rPr>
        <w:t>anteriormente conferido, é obrigatório o encaminhamento do comprovante de pagamento (autenticado pelo Banco) a esta </w:t>
      </w:r>
      <w:r>
        <w:rPr>
          <w:w w:val="85"/>
        </w:rPr>
        <w:t>Corte de Contas (art. 72, inciso III, alínea "a", da Lei Orgânica do TCE/AM), condição imprescindível para emissão do </w:t>
      </w:r>
      <w:r>
        <w:rPr>
          <w:spacing w:val="-2"/>
          <w:w w:val="90"/>
        </w:rPr>
        <w:t>Termo</w:t>
      </w:r>
      <w:r>
        <w:rPr>
          <w:spacing w:val="-2"/>
          <w:w w:val="90"/>
        </w:rPr>
        <w:t> de</w:t>
      </w:r>
      <w:r>
        <w:rPr>
          <w:spacing w:val="-2"/>
          <w:w w:val="90"/>
        </w:rPr>
        <w:t> Quitação.</w:t>
      </w:r>
      <w:r>
        <w:rPr>
          <w:spacing w:val="-2"/>
          <w:w w:val="90"/>
        </w:rPr>
        <w:t> O</w:t>
      </w:r>
      <w:r>
        <w:rPr>
          <w:spacing w:val="-3"/>
          <w:w w:val="90"/>
        </w:rPr>
        <w:t> </w:t>
      </w:r>
      <w:r>
        <w:rPr>
          <w:spacing w:val="-2"/>
          <w:w w:val="90"/>
        </w:rPr>
        <w:t>não</w:t>
      </w:r>
      <w:r>
        <w:rPr>
          <w:spacing w:val="-2"/>
          <w:w w:val="90"/>
        </w:rPr>
        <w:t> adimplemento</w:t>
      </w:r>
      <w:r>
        <w:rPr>
          <w:spacing w:val="-2"/>
          <w:w w:val="90"/>
        </w:rPr>
        <w:t> dessa</w:t>
      </w:r>
      <w:r>
        <w:rPr>
          <w:spacing w:val="-2"/>
          <w:w w:val="90"/>
        </w:rPr>
        <w:t> obrigação</w:t>
      </w:r>
      <w:r>
        <w:rPr>
          <w:spacing w:val="-3"/>
          <w:w w:val="90"/>
        </w:rPr>
        <w:t> </w:t>
      </w:r>
      <w:r>
        <w:rPr>
          <w:spacing w:val="-2"/>
          <w:w w:val="90"/>
        </w:rPr>
        <w:t>pecuniária</w:t>
      </w:r>
      <w:r>
        <w:rPr>
          <w:spacing w:val="-2"/>
          <w:w w:val="90"/>
        </w:rPr>
        <w:t> no</w:t>
      </w:r>
      <w:r>
        <w:rPr>
          <w:spacing w:val="-2"/>
          <w:w w:val="90"/>
        </w:rPr>
        <w:t> prazo</w:t>
      </w:r>
      <w:r>
        <w:rPr>
          <w:spacing w:val="-2"/>
          <w:w w:val="90"/>
        </w:rPr>
        <w:t> legal</w:t>
      </w:r>
      <w:r>
        <w:rPr>
          <w:spacing w:val="-2"/>
          <w:w w:val="90"/>
        </w:rPr>
        <w:t> importará</w:t>
      </w:r>
      <w:r>
        <w:rPr>
          <w:spacing w:val="-3"/>
          <w:w w:val="90"/>
        </w:rPr>
        <w:t> </w:t>
      </w:r>
      <w:r>
        <w:rPr>
          <w:spacing w:val="-2"/>
          <w:w w:val="90"/>
        </w:rPr>
        <w:t>na</w:t>
      </w:r>
      <w:r>
        <w:rPr>
          <w:spacing w:val="-2"/>
          <w:w w:val="90"/>
        </w:rPr>
        <w:t> continuidade</w:t>
      </w:r>
      <w:r>
        <w:rPr>
          <w:spacing w:val="-3"/>
          <w:w w:val="90"/>
        </w:rPr>
        <w:t> </w:t>
      </w:r>
      <w:r>
        <w:rPr>
          <w:spacing w:val="-2"/>
          <w:w w:val="90"/>
        </w:rPr>
        <w:t>da </w:t>
      </w:r>
      <w:r>
        <w:rPr>
          <w:w w:val="80"/>
        </w:rPr>
        <w:t>cobrança administrativa ou judicial do título executivo (art.</w:t>
      </w:r>
      <w:r>
        <w:rPr/>
        <w:t> </w:t>
      </w:r>
      <w:r>
        <w:rPr>
          <w:w w:val="80"/>
        </w:rPr>
        <w:t>73 da Lei Orgânica do TCE/AM), ficando o DERED autorizado, </w:t>
      </w:r>
      <w:r>
        <w:rPr>
          <w:w w:val="85"/>
        </w:rPr>
        <w:t>caso expirado o referido prazo, a adotar as medidas previstas nas subseções III e IV da Seção III, do Capítulo X, da Resolução nº 04/2002-TCE/AM, bem como proceder, conforme estabelecido no</w:t>
      </w:r>
      <w:r>
        <w:rPr>
          <w:spacing w:val="-1"/>
          <w:w w:val="85"/>
        </w:rPr>
        <w:t> </w:t>
      </w:r>
      <w:r>
        <w:rPr>
          <w:w w:val="85"/>
        </w:rPr>
        <w:t>Acordo de Cooperação firmado com o </w:t>
      </w:r>
      <w:r>
        <w:rPr>
          <w:spacing w:val="-2"/>
          <w:w w:val="90"/>
        </w:rPr>
        <w:t>Instituto</w:t>
      </w:r>
      <w:r>
        <w:rPr>
          <w:spacing w:val="-3"/>
          <w:w w:val="90"/>
        </w:rPr>
        <w:t> </w:t>
      </w:r>
      <w:r>
        <w:rPr>
          <w:spacing w:val="-2"/>
          <w:w w:val="90"/>
        </w:rPr>
        <w:t>de</w:t>
      </w:r>
      <w:r>
        <w:rPr>
          <w:spacing w:val="-3"/>
          <w:w w:val="90"/>
        </w:rPr>
        <w:t> </w:t>
      </w:r>
      <w:r>
        <w:rPr>
          <w:spacing w:val="-2"/>
          <w:w w:val="90"/>
        </w:rPr>
        <w:t>Estudos</w:t>
      </w:r>
      <w:r>
        <w:rPr>
          <w:spacing w:val="-3"/>
          <w:w w:val="90"/>
        </w:rPr>
        <w:t> </w:t>
      </w:r>
      <w:r>
        <w:rPr>
          <w:spacing w:val="-2"/>
          <w:w w:val="90"/>
        </w:rPr>
        <w:t>de</w:t>
      </w:r>
      <w:r>
        <w:rPr>
          <w:spacing w:val="-3"/>
          <w:w w:val="90"/>
        </w:rPr>
        <w:t> </w:t>
      </w:r>
      <w:r>
        <w:rPr>
          <w:spacing w:val="-2"/>
          <w:w w:val="90"/>
        </w:rPr>
        <w:t>Protesto</w:t>
      </w:r>
      <w:r>
        <w:rPr>
          <w:spacing w:val="-3"/>
          <w:w w:val="90"/>
        </w:rPr>
        <w:t> </w:t>
      </w:r>
      <w:r>
        <w:rPr>
          <w:spacing w:val="-2"/>
          <w:w w:val="90"/>
        </w:rPr>
        <w:t>de</w:t>
      </w:r>
      <w:r>
        <w:rPr>
          <w:spacing w:val="-3"/>
          <w:w w:val="90"/>
        </w:rPr>
        <w:t> </w:t>
      </w:r>
      <w:r>
        <w:rPr>
          <w:spacing w:val="-2"/>
          <w:w w:val="90"/>
        </w:rPr>
        <w:t>Títulos</w:t>
      </w:r>
      <w:r>
        <w:rPr>
          <w:spacing w:val="-4"/>
          <w:w w:val="90"/>
        </w:rPr>
        <w:t> </w:t>
      </w:r>
      <w:r>
        <w:rPr>
          <w:spacing w:val="-2"/>
          <w:w w:val="90"/>
        </w:rPr>
        <w:t>do</w:t>
      </w:r>
      <w:r>
        <w:rPr>
          <w:spacing w:val="-3"/>
          <w:w w:val="90"/>
        </w:rPr>
        <w:t> </w:t>
      </w:r>
      <w:r>
        <w:rPr>
          <w:spacing w:val="-2"/>
          <w:w w:val="90"/>
        </w:rPr>
        <w:t>Brasil</w:t>
      </w:r>
      <w:r>
        <w:rPr>
          <w:spacing w:val="-2"/>
          <w:w w:val="90"/>
        </w:rPr>
        <w:t> -</w:t>
      </w:r>
      <w:r>
        <w:rPr>
          <w:spacing w:val="-3"/>
          <w:w w:val="90"/>
        </w:rPr>
        <w:t> </w:t>
      </w:r>
      <w:r>
        <w:rPr>
          <w:spacing w:val="-2"/>
          <w:w w:val="90"/>
        </w:rPr>
        <w:t>Seção</w:t>
      </w:r>
      <w:r>
        <w:rPr>
          <w:spacing w:val="-3"/>
          <w:w w:val="90"/>
        </w:rPr>
        <w:t> </w:t>
      </w:r>
      <w:r>
        <w:rPr>
          <w:spacing w:val="-2"/>
          <w:w w:val="90"/>
        </w:rPr>
        <w:t>Amazonas</w:t>
      </w:r>
      <w:r>
        <w:rPr>
          <w:spacing w:val="-2"/>
          <w:w w:val="90"/>
        </w:rPr>
        <w:t> -</w:t>
      </w:r>
      <w:r>
        <w:rPr>
          <w:spacing w:val="-3"/>
          <w:w w:val="90"/>
        </w:rPr>
        <w:t> </w:t>
      </w:r>
      <w:r>
        <w:rPr>
          <w:spacing w:val="-2"/>
          <w:w w:val="90"/>
        </w:rPr>
        <w:t>IEPTB/AM,</w:t>
      </w:r>
      <w:r>
        <w:rPr>
          <w:spacing w:val="-3"/>
          <w:w w:val="90"/>
        </w:rPr>
        <w:t> </w:t>
      </w:r>
      <w:r>
        <w:rPr>
          <w:spacing w:val="-2"/>
          <w:w w:val="90"/>
        </w:rPr>
        <w:t>ao</w:t>
      </w:r>
      <w:r>
        <w:rPr>
          <w:spacing w:val="-3"/>
          <w:w w:val="90"/>
        </w:rPr>
        <w:t> </w:t>
      </w:r>
      <w:r>
        <w:rPr>
          <w:spacing w:val="-2"/>
          <w:w w:val="90"/>
        </w:rPr>
        <w:t>encaminhamento</w:t>
      </w:r>
      <w:r>
        <w:rPr>
          <w:spacing w:val="-2"/>
          <w:w w:val="90"/>
        </w:rPr>
        <w:t> do</w:t>
      </w:r>
      <w:r>
        <w:rPr>
          <w:spacing w:val="-3"/>
          <w:w w:val="90"/>
        </w:rPr>
        <w:t> </w:t>
      </w:r>
      <w:r>
        <w:rPr>
          <w:spacing w:val="-2"/>
          <w:w w:val="90"/>
        </w:rPr>
        <w:t>título </w:t>
      </w:r>
      <w:r>
        <w:rPr>
          <w:w w:val="85"/>
        </w:rPr>
        <w:t>executivo para protesto em nome do responsável; </w:t>
      </w:r>
      <w:r>
        <w:rPr>
          <w:rFonts w:ascii="Arial" w:hAnsi="Arial"/>
          <w:b/>
          <w:w w:val="85"/>
        </w:rPr>
        <w:t>7.2.10. </w:t>
      </w:r>
      <w:r>
        <w:rPr>
          <w:w w:val="85"/>
        </w:rPr>
        <w:t>Manter o item Aplicar Multa ao Sra. Milvania Maria Vieira de </w:t>
      </w:r>
      <w:r>
        <w:rPr>
          <w:spacing w:val="-2"/>
          <w:w w:val="85"/>
        </w:rPr>
        <w:t>Oliveira no valor de R$ 15.000,00 (quinze mil reais), com fundamento no art. 54, VI da Lei Orgânica nº 2423/1996 c/c art. </w:t>
      </w:r>
      <w:r>
        <w:rPr>
          <w:w w:val="85"/>
        </w:rPr>
        <w:t>308,</w:t>
      </w:r>
      <w:r>
        <w:rPr>
          <w:spacing w:val="-6"/>
          <w:w w:val="85"/>
        </w:rPr>
        <w:t> </w:t>
      </w:r>
      <w:r>
        <w:rPr>
          <w:w w:val="85"/>
        </w:rPr>
        <w:t>VI</w:t>
      </w:r>
      <w:r>
        <w:rPr>
          <w:spacing w:val="-5"/>
          <w:w w:val="85"/>
        </w:rPr>
        <w:t> </w:t>
      </w:r>
      <w:r>
        <w:rPr>
          <w:w w:val="85"/>
        </w:rPr>
        <w:t>da</w:t>
      </w:r>
      <w:r>
        <w:rPr>
          <w:spacing w:val="-5"/>
          <w:w w:val="85"/>
        </w:rPr>
        <w:t> </w:t>
      </w:r>
      <w:r>
        <w:rPr>
          <w:w w:val="85"/>
        </w:rPr>
        <w:t>Resolução</w:t>
      </w:r>
      <w:r>
        <w:rPr>
          <w:spacing w:val="-5"/>
          <w:w w:val="85"/>
        </w:rPr>
        <w:t> </w:t>
      </w:r>
      <w:r>
        <w:rPr>
          <w:w w:val="85"/>
        </w:rPr>
        <w:t>TCE/AM</w:t>
      </w:r>
      <w:r>
        <w:rPr>
          <w:spacing w:val="-6"/>
          <w:w w:val="85"/>
        </w:rPr>
        <w:t> </w:t>
      </w:r>
      <w:r>
        <w:rPr>
          <w:w w:val="85"/>
        </w:rPr>
        <w:t>nº</w:t>
      </w:r>
      <w:r>
        <w:rPr>
          <w:spacing w:val="-5"/>
          <w:w w:val="85"/>
        </w:rPr>
        <w:t> </w:t>
      </w:r>
      <w:r>
        <w:rPr>
          <w:w w:val="85"/>
        </w:rPr>
        <w:t>04/2002</w:t>
      </w:r>
      <w:r>
        <w:rPr>
          <w:spacing w:val="-5"/>
          <w:w w:val="85"/>
        </w:rPr>
        <w:t> </w:t>
      </w:r>
      <w:r>
        <w:rPr>
          <w:w w:val="85"/>
        </w:rPr>
        <w:t>(RITCE/AM),</w:t>
      </w:r>
      <w:r>
        <w:rPr>
          <w:spacing w:val="-6"/>
          <w:w w:val="85"/>
        </w:rPr>
        <w:t> </w:t>
      </w:r>
      <w:r>
        <w:rPr>
          <w:w w:val="85"/>
        </w:rPr>
        <w:t>em</w:t>
      </w:r>
      <w:r>
        <w:rPr>
          <w:spacing w:val="-6"/>
          <w:w w:val="85"/>
        </w:rPr>
        <w:t> </w:t>
      </w:r>
      <w:r>
        <w:rPr>
          <w:w w:val="85"/>
        </w:rPr>
        <w:t>face</w:t>
      </w:r>
      <w:r>
        <w:rPr>
          <w:spacing w:val="-5"/>
          <w:w w:val="85"/>
        </w:rPr>
        <w:t> </w:t>
      </w:r>
      <w:r>
        <w:rPr>
          <w:w w:val="85"/>
        </w:rPr>
        <w:t>das</w:t>
      </w:r>
      <w:r>
        <w:rPr>
          <w:spacing w:val="-5"/>
          <w:w w:val="85"/>
        </w:rPr>
        <w:t> </w:t>
      </w:r>
      <w:r>
        <w:rPr>
          <w:w w:val="85"/>
        </w:rPr>
        <w:t>impropriedades</w:t>
      </w:r>
      <w:r>
        <w:rPr>
          <w:spacing w:val="-5"/>
          <w:w w:val="85"/>
        </w:rPr>
        <w:t> </w:t>
      </w:r>
      <w:r>
        <w:rPr>
          <w:w w:val="85"/>
        </w:rPr>
        <w:t>constantes</w:t>
      </w:r>
      <w:r>
        <w:rPr>
          <w:spacing w:val="-5"/>
          <w:w w:val="85"/>
        </w:rPr>
        <w:t> </w:t>
      </w:r>
      <w:r>
        <w:rPr>
          <w:w w:val="85"/>
        </w:rPr>
        <w:t>nos</w:t>
      </w:r>
      <w:r>
        <w:rPr>
          <w:spacing w:val="-5"/>
          <w:w w:val="85"/>
        </w:rPr>
        <w:t> </w:t>
      </w:r>
      <w:r>
        <w:rPr>
          <w:w w:val="85"/>
        </w:rPr>
        <w:t>itens</w:t>
      </w:r>
      <w:r>
        <w:rPr>
          <w:spacing w:val="-5"/>
          <w:w w:val="85"/>
        </w:rPr>
        <w:t> </w:t>
      </w:r>
      <w:r>
        <w:rPr>
          <w:w w:val="85"/>
        </w:rPr>
        <w:t>20.6</w:t>
      </w:r>
      <w:r>
        <w:rPr>
          <w:spacing w:val="-5"/>
          <w:w w:val="85"/>
        </w:rPr>
        <w:t> </w:t>
      </w:r>
      <w:r>
        <w:rPr>
          <w:w w:val="85"/>
        </w:rPr>
        <w:t>e</w:t>
      </w:r>
      <w:r>
        <w:rPr>
          <w:spacing w:val="-5"/>
          <w:w w:val="85"/>
        </w:rPr>
        <w:t> </w:t>
      </w:r>
      <w:r>
        <w:rPr>
          <w:w w:val="85"/>
        </w:rPr>
        <w:t>20.7</w:t>
      </w:r>
      <w:r>
        <w:rPr>
          <w:spacing w:val="-7"/>
          <w:w w:val="85"/>
        </w:rPr>
        <w:t> </w:t>
      </w:r>
      <w:r>
        <w:rPr>
          <w:w w:val="85"/>
        </w:rPr>
        <w:t>e </w:t>
      </w:r>
      <w:r>
        <w:rPr>
          <w:w w:val="80"/>
        </w:rPr>
        <w:t>fixar prazo</w:t>
      </w:r>
      <w:r>
        <w:rPr/>
        <w:t> </w:t>
      </w:r>
      <w:r>
        <w:rPr>
          <w:w w:val="80"/>
        </w:rPr>
        <w:t>de 30</w:t>
      </w:r>
      <w:r>
        <w:rPr/>
        <w:t> </w:t>
      </w:r>
      <w:r>
        <w:rPr>
          <w:w w:val="80"/>
        </w:rPr>
        <w:t>dias para que</w:t>
      </w:r>
      <w:r>
        <w:rPr/>
        <w:t> </w:t>
      </w:r>
      <w:r>
        <w:rPr>
          <w:w w:val="80"/>
        </w:rPr>
        <w:t>o</w:t>
      </w:r>
      <w:r>
        <w:rPr/>
        <w:t> </w:t>
      </w:r>
      <w:r>
        <w:rPr>
          <w:w w:val="80"/>
        </w:rPr>
        <w:t>responsável</w:t>
      </w:r>
      <w:r>
        <w:rPr/>
        <w:t> </w:t>
      </w:r>
      <w:r>
        <w:rPr>
          <w:w w:val="80"/>
        </w:rPr>
        <w:t>recolha o</w:t>
      </w:r>
      <w:r>
        <w:rPr/>
        <w:t> </w:t>
      </w:r>
      <w:r>
        <w:rPr>
          <w:w w:val="80"/>
        </w:rPr>
        <w:t>valor</w:t>
      </w:r>
      <w:r>
        <w:rPr/>
        <w:t> </w:t>
      </w:r>
      <w:r>
        <w:rPr>
          <w:w w:val="80"/>
        </w:rPr>
        <w:t>da</w:t>
      </w:r>
      <w:r>
        <w:rPr/>
        <w:t> </w:t>
      </w:r>
      <w:r>
        <w:rPr>
          <w:w w:val="80"/>
        </w:rPr>
        <w:t>MULTA,</w:t>
      </w:r>
      <w:r>
        <w:rPr/>
        <w:t> </w:t>
      </w:r>
      <w:r>
        <w:rPr>
          <w:w w:val="80"/>
        </w:rPr>
        <w:t>na</w:t>
      </w:r>
      <w:r>
        <w:rPr/>
        <w:t> </w:t>
      </w:r>
      <w:r>
        <w:rPr>
          <w:w w:val="80"/>
        </w:rPr>
        <w:t>esfera</w:t>
      </w:r>
      <w:r>
        <w:rPr/>
        <w:t> </w:t>
      </w:r>
      <w:r>
        <w:rPr>
          <w:w w:val="80"/>
        </w:rPr>
        <w:t>Estadual</w:t>
      </w:r>
      <w:r>
        <w:rPr/>
        <w:t> </w:t>
      </w:r>
      <w:r>
        <w:rPr>
          <w:w w:val="80"/>
        </w:rPr>
        <w:t>para</w:t>
      </w:r>
      <w:r>
        <w:rPr/>
        <w:t> </w:t>
      </w:r>
      <w:r>
        <w:rPr>
          <w:w w:val="80"/>
        </w:rPr>
        <w:t>o</w:t>
      </w:r>
      <w:r>
        <w:rPr/>
        <w:t> </w:t>
      </w:r>
      <w:r>
        <w:rPr>
          <w:w w:val="80"/>
        </w:rPr>
        <w:t>órgão</w:t>
      </w:r>
      <w:r>
        <w:rPr/>
        <w:t> </w:t>
      </w:r>
      <w:r>
        <w:rPr>
          <w:w w:val="80"/>
        </w:rPr>
        <w:t>Fundo</w:t>
      </w:r>
      <w:r>
        <w:rPr/>
        <w:t> </w:t>
      </w:r>
      <w:r>
        <w:rPr>
          <w:w w:val="80"/>
        </w:rPr>
        <w:t>de</w:t>
      </w:r>
      <w:r>
        <w:rPr/>
        <w:t> </w:t>
      </w:r>
      <w:r>
        <w:rPr>
          <w:w w:val="80"/>
        </w:rPr>
        <w:t>Apoio ao Exercício do Controle Externo</w:t>
      </w:r>
      <w:r>
        <w:rPr/>
        <w:t> </w:t>
      </w:r>
      <w:r>
        <w:rPr>
          <w:w w:val="80"/>
        </w:rPr>
        <w:t>- FAECE, através de DAR avulso extraído do sítio eletrônico da SEFAZ/AM, sob o código </w:t>
      </w:r>
      <w:r>
        <w:rPr>
          <w:w w:val="85"/>
        </w:rPr>
        <w:t>“5508</w:t>
      </w:r>
      <w:r>
        <w:rPr>
          <w:spacing w:val="-4"/>
          <w:w w:val="85"/>
        </w:rPr>
        <w:t> </w:t>
      </w:r>
      <w:r>
        <w:rPr>
          <w:w w:val="85"/>
        </w:rPr>
        <w:t>–</w:t>
      </w:r>
      <w:r>
        <w:rPr>
          <w:spacing w:val="-4"/>
          <w:w w:val="85"/>
        </w:rPr>
        <w:t> </w:t>
      </w:r>
      <w:r>
        <w:rPr>
          <w:w w:val="85"/>
        </w:rPr>
        <w:t>Multas</w:t>
      </w:r>
      <w:r>
        <w:rPr>
          <w:spacing w:val="-4"/>
          <w:w w:val="85"/>
        </w:rPr>
        <w:t> </w:t>
      </w:r>
      <w:r>
        <w:rPr>
          <w:w w:val="85"/>
        </w:rPr>
        <w:t>aplicadas</w:t>
      </w:r>
      <w:r>
        <w:rPr>
          <w:spacing w:val="-4"/>
          <w:w w:val="85"/>
        </w:rPr>
        <w:t> </w:t>
      </w:r>
      <w:r>
        <w:rPr>
          <w:w w:val="85"/>
        </w:rPr>
        <w:t>pelo</w:t>
      </w:r>
      <w:r>
        <w:rPr>
          <w:spacing w:val="-4"/>
          <w:w w:val="85"/>
        </w:rPr>
        <w:t> </w:t>
      </w:r>
      <w:r>
        <w:rPr>
          <w:w w:val="85"/>
        </w:rPr>
        <w:t>TCE/AM</w:t>
      </w:r>
      <w:r>
        <w:rPr>
          <w:spacing w:val="-2"/>
          <w:w w:val="85"/>
        </w:rPr>
        <w:t> </w:t>
      </w:r>
      <w:r>
        <w:rPr>
          <w:w w:val="85"/>
        </w:rPr>
        <w:t>–</w:t>
      </w:r>
      <w:r>
        <w:rPr>
          <w:spacing w:val="-4"/>
          <w:w w:val="85"/>
        </w:rPr>
        <w:t> </w:t>
      </w:r>
      <w:r>
        <w:rPr>
          <w:w w:val="85"/>
        </w:rPr>
        <w:t>Fundo</w:t>
      </w:r>
      <w:r>
        <w:rPr>
          <w:spacing w:val="-4"/>
          <w:w w:val="85"/>
        </w:rPr>
        <w:t> </w:t>
      </w:r>
      <w:r>
        <w:rPr>
          <w:w w:val="85"/>
        </w:rPr>
        <w:t>de</w:t>
      </w:r>
      <w:r>
        <w:rPr>
          <w:spacing w:val="-4"/>
          <w:w w:val="85"/>
        </w:rPr>
        <w:t> </w:t>
      </w:r>
      <w:r>
        <w:rPr>
          <w:w w:val="85"/>
        </w:rPr>
        <w:t>Apoio</w:t>
      </w:r>
      <w:r>
        <w:rPr>
          <w:spacing w:val="-4"/>
          <w:w w:val="85"/>
        </w:rPr>
        <w:t> </w:t>
      </w:r>
      <w:r>
        <w:rPr>
          <w:w w:val="85"/>
        </w:rPr>
        <w:t>ao</w:t>
      </w:r>
      <w:r>
        <w:rPr>
          <w:spacing w:val="-4"/>
          <w:w w:val="85"/>
        </w:rPr>
        <w:t> </w:t>
      </w:r>
      <w:r>
        <w:rPr>
          <w:w w:val="85"/>
        </w:rPr>
        <w:t>Exercício</w:t>
      </w:r>
      <w:r>
        <w:rPr>
          <w:spacing w:val="-4"/>
          <w:w w:val="85"/>
        </w:rPr>
        <w:t> </w:t>
      </w:r>
      <w:r>
        <w:rPr>
          <w:w w:val="85"/>
        </w:rPr>
        <w:t>do</w:t>
      </w:r>
      <w:r>
        <w:rPr>
          <w:spacing w:val="-4"/>
          <w:w w:val="85"/>
        </w:rPr>
        <w:t> </w:t>
      </w:r>
      <w:r>
        <w:rPr>
          <w:w w:val="85"/>
        </w:rPr>
        <w:t>Controle</w:t>
      </w:r>
      <w:r>
        <w:rPr>
          <w:spacing w:val="-4"/>
          <w:w w:val="85"/>
        </w:rPr>
        <w:t> </w:t>
      </w:r>
      <w:r>
        <w:rPr>
          <w:w w:val="85"/>
        </w:rPr>
        <w:t>Externo –</w:t>
      </w:r>
      <w:r>
        <w:rPr>
          <w:spacing w:val="-4"/>
          <w:w w:val="85"/>
        </w:rPr>
        <w:t> </w:t>
      </w:r>
      <w:r>
        <w:rPr>
          <w:w w:val="85"/>
        </w:rPr>
        <w:t>FAECE”.</w:t>
      </w:r>
      <w:r>
        <w:rPr>
          <w:spacing w:val="-4"/>
          <w:w w:val="85"/>
        </w:rPr>
        <w:t> </w:t>
      </w:r>
      <w:r>
        <w:rPr>
          <w:w w:val="85"/>
        </w:rPr>
        <w:t>Dentro</w:t>
      </w:r>
      <w:r>
        <w:rPr>
          <w:spacing w:val="-4"/>
          <w:w w:val="85"/>
        </w:rPr>
        <w:t> </w:t>
      </w:r>
      <w:r>
        <w:rPr>
          <w:w w:val="85"/>
        </w:rPr>
        <w:t>do</w:t>
      </w:r>
      <w:r>
        <w:rPr>
          <w:spacing w:val="-4"/>
          <w:w w:val="85"/>
        </w:rPr>
        <w:t> </w:t>
      </w:r>
      <w:r>
        <w:rPr>
          <w:w w:val="85"/>
        </w:rPr>
        <w:t>prazo </w:t>
      </w:r>
      <w:r>
        <w:rPr>
          <w:w w:val="80"/>
        </w:rPr>
        <w:t>anteriormente conferido, é obrigatório o encaminhamento do comprovante de pagamento (autenticado pelo Banco) a esta </w:t>
      </w:r>
      <w:r>
        <w:rPr>
          <w:w w:val="85"/>
        </w:rPr>
        <w:t>Corte de Contas (art. 72, inciso III, alínea "a", da Lei Orgânica do TCE/AM), condição imprescindível para emissão do </w:t>
      </w:r>
      <w:r>
        <w:rPr>
          <w:spacing w:val="-2"/>
          <w:w w:val="90"/>
        </w:rPr>
        <w:t>Termo</w:t>
      </w:r>
      <w:r>
        <w:rPr>
          <w:spacing w:val="-2"/>
          <w:w w:val="90"/>
        </w:rPr>
        <w:t> de</w:t>
      </w:r>
      <w:r>
        <w:rPr>
          <w:spacing w:val="-2"/>
          <w:w w:val="90"/>
        </w:rPr>
        <w:t> Quitação.</w:t>
      </w:r>
      <w:r>
        <w:rPr>
          <w:spacing w:val="-2"/>
          <w:w w:val="90"/>
        </w:rPr>
        <w:t> O</w:t>
      </w:r>
      <w:r>
        <w:rPr>
          <w:spacing w:val="-3"/>
          <w:w w:val="90"/>
        </w:rPr>
        <w:t> </w:t>
      </w:r>
      <w:r>
        <w:rPr>
          <w:spacing w:val="-2"/>
          <w:w w:val="90"/>
        </w:rPr>
        <w:t>não</w:t>
      </w:r>
      <w:r>
        <w:rPr>
          <w:spacing w:val="-2"/>
          <w:w w:val="90"/>
        </w:rPr>
        <w:t> adimplemento</w:t>
      </w:r>
      <w:r>
        <w:rPr>
          <w:spacing w:val="-2"/>
          <w:w w:val="90"/>
        </w:rPr>
        <w:t> dessa</w:t>
      </w:r>
      <w:r>
        <w:rPr>
          <w:spacing w:val="-2"/>
          <w:w w:val="90"/>
        </w:rPr>
        <w:t> obrigação</w:t>
      </w:r>
      <w:r>
        <w:rPr>
          <w:spacing w:val="-3"/>
          <w:w w:val="90"/>
        </w:rPr>
        <w:t> </w:t>
      </w:r>
      <w:r>
        <w:rPr>
          <w:spacing w:val="-2"/>
          <w:w w:val="90"/>
        </w:rPr>
        <w:t>pecuniária</w:t>
      </w:r>
      <w:r>
        <w:rPr>
          <w:spacing w:val="-2"/>
          <w:w w:val="90"/>
        </w:rPr>
        <w:t> no</w:t>
      </w:r>
      <w:r>
        <w:rPr>
          <w:spacing w:val="-2"/>
          <w:w w:val="90"/>
        </w:rPr>
        <w:t> prazo</w:t>
      </w:r>
      <w:r>
        <w:rPr>
          <w:spacing w:val="-2"/>
          <w:w w:val="90"/>
        </w:rPr>
        <w:t> legal</w:t>
      </w:r>
      <w:r>
        <w:rPr>
          <w:spacing w:val="-2"/>
          <w:w w:val="90"/>
        </w:rPr>
        <w:t> importará</w:t>
      </w:r>
      <w:r>
        <w:rPr>
          <w:spacing w:val="-3"/>
          <w:w w:val="90"/>
        </w:rPr>
        <w:t> </w:t>
      </w:r>
      <w:r>
        <w:rPr>
          <w:spacing w:val="-2"/>
          <w:w w:val="90"/>
        </w:rPr>
        <w:t>na</w:t>
      </w:r>
      <w:r>
        <w:rPr>
          <w:spacing w:val="-2"/>
          <w:w w:val="90"/>
        </w:rPr>
        <w:t> continuidade</w:t>
      </w:r>
      <w:r>
        <w:rPr>
          <w:spacing w:val="-3"/>
          <w:w w:val="90"/>
        </w:rPr>
        <w:t> </w:t>
      </w:r>
      <w:r>
        <w:rPr>
          <w:spacing w:val="-2"/>
          <w:w w:val="90"/>
        </w:rPr>
        <w:t>da </w:t>
      </w:r>
      <w:r>
        <w:rPr>
          <w:w w:val="80"/>
        </w:rPr>
        <w:t>cobrança</w:t>
      </w:r>
      <w:r>
        <w:rPr/>
        <w:t> </w:t>
      </w:r>
      <w:r>
        <w:rPr>
          <w:w w:val="80"/>
        </w:rPr>
        <w:t>administrativa</w:t>
      </w:r>
      <w:r>
        <w:rPr/>
        <w:t> </w:t>
      </w:r>
      <w:r>
        <w:rPr>
          <w:w w:val="80"/>
        </w:rPr>
        <w:t>ou</w:t>
      </w:r>
      <w:r>
        <w:rPr/>
        <w:t> </w:t>
      </w:r>
      <w:r>
        <w:rPr>
          <w:w w:val="80"/>
        </w:rPr>
        <w:t>judicial</w:t>
      </w:r>
      <w:r>
        <w:rPr/>
        <w:t> </w:t>
      </w:r>
      <w:r>
        <w:rPr>
          <w:w w:val="80"/>
        </w:rPr>
        <w:t>do</w:t>
      </w:r>
      <w:r>
        <w:rPr/>
        <w:t> </w:t>
      </w:r>
      <w:r>
        <w:rPr>
          <w:w w:val="80"/>
        </w:rPr>
        <w:t>título</w:t>
      </w:r>
      <w:r>
        <w:rPr/>
        <w:t> </w:t>
      </w:r>
      <w:r>
        <w:rPr>
          <w:w w:val="80"/>
        </w:rPr>
        <w:t>executivo</w:t>
      </w:r>
      <w:r>
        <w:rPr/>
        <w:t> </w:t>
      </w:r>
      <w:r>
        <w:rPr>
          <w:w w:val="80"/>
        </w:rPr>
        <w:t>(art.</w:t>
      </w:r>
      <w:r>
        <w:rPr/>
        <w:t> </w:t>
      </w:r>
      <w:r>
        <w:rPr>
          <w:w w:val="80"/>
        </w:rPr>
        <w:t>73</w:t>
      </w:r>
      <w:r>
        <w:rPr/>
        <w:t> </w:t>
      </w:r>
      <w:r>
        <w:rPr>
          <w:w w:val="80"/>
        </w:rPr>
        <w:t>da</w:t>
      </w:r>
      <w:r>
        <w:rPr/>
        <w:t> </w:t>
      </w:r>
      <w:r>
        <w:rPr>
          <w:w w:val="80"/>
        </w:rPr>
        <w:t>Lei</w:t>
      </w:r>
      <w:r>
        <w:rPr/>
        <w:t> </w:t>
      </w:r>
      <w:r>
        <w:rPr>
          <w:w w:val="80"/>
        </w:rPr>
        <w:t>Orgânica</w:t>
      </w:r>
      <w:r>
        <w:rPr/>
        <w:t> </w:t>
      </w:r>
      <w:r>
        <w:rPr>
          <w:w w:val="80"/>
        </w:rPr>
        <w:t>do</w:t>
      </w:r>
      <w:r>
        <w:rPr/>
        <w:t> </w:t>
      </w:r>
      <w:r>
        <w:rPr>
          <w:w w:val="80"/>
        </w:rPr>
        <w:t>TCE/AM),</w:t>
      </w:r>
      <w:r>
        <w:rPr/>
        <w:t> </w:t>
      </w:r>
      <w:r>
        <w:rPr>
          <w:w w:val="80"/>
        </w:rPr>
        <w:t>ficando</w:t>
      </w:r>
      <w:r>
        <w:rPr/>
        <w:t> </w:t>
      </w:r>
      <w:r>
        <w:rPr>
          <w:w w:val="80"/>
        </w:rPr>
        <w:t>o</w:t>
      </w:r>
      <w:r>
        <w:rPr/>
        <w:t> </w:t>
      </w:r>
      <w:r>
        <w:rPr>
          <w:w w:val="80"/>
        </w:rPr>
        <w:t>DERED</w:t>
      </w:r>
      <w:r>
        <w:rPr/>
        <w:t> </w:t>
      </w:r>
      <w:r>
        <w:rPr>
          <w:w w:val="80"/>
        </w:rPr>
        <w:t>autorizado,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4"/>
      </w:pPr>
      <w:r>
        <w:rPr>
          <w:w w:val="85"/>
        </w:rPr>
        <w:t>caso expirado o referido prazo, a adotar as medidas previstas nas subseções III e IV da Seção III, do Capítulo X, da Resolução nº 04/2002-TCE/AM, bem como proceder,</w:t>
      </w:r>
      <w:r>
        <w:rPr>
          <w:spacing w:val="-1"/>
          <w:w w:val="85"/>
        </w:rPr>
        <w:t> </w:t>
      </w:r>
      <w:r>
        <w:rPr>
          <w:w w:val="85"/>
        </w:rPr>
        <w:t>conforme estabelecido no</w:t>
      </w:r>
      <w:r>
        <w:rPr>
          <w:spacing w:val="-1"/>
          <w:w w:val="85"/>
        </w:rPr>
        <w:t> </w:t>
      </w:r>
      <w:r>
        <w:rPr>
          <w:w w:val="85"/>
        </w:rPr>
        <w:t>Acordo de Cooperação firmado com o </w:t>
      </w:r>
      <w:r>
        <w:rPr>
          <w:spacing w:val="-2"/>
          <w:w w:val="90"/>
        </w:rPr>
        <w:t>Instituto</w:t>
      </w:r>
      <w:r>
        <w:rPr>
          <w:spacing w:val="-3"/>
          <w:w w:val="90"/>
        </w:rPr>
        <w:t> </w:t>
      </w:r>
      <w:r>
        <w:rPr>
          <w:spacing w:val="-2"/>
          <w:w w:val="90"/>
        </w:rPr>
        <w:t>de</w:t>
      </w:r>
      <w:r>
        <w:rPr>
          <w:spacing w:val="-3"/>
          <w:w w:val="90"/>
        </w:rPr>
        <w:t> </w:t>
      </w:r>
      <w:r>
        <w:rPr>
          <w:spacing w:val="-2"/>
          <w:w w:val="90"/>
        </w:rPr>
        <w:t>Estudos</w:t>
      </w:r>
      <w:r>
        <w:rPr>
          <w:spacing w:val="-3"/>
          <w:w w:val="90"/>
        </w:rPr>
        <w:t> </w:t>
      </w:r>
      <w:r>
        <w:rPr>
          <w:spacing w:val="-2"/>
          <w:w w:val="90"/>
        </w:rPr>
        <w:t>de</w:t>
      </w:r>
      <w:r>
        <w:rPr>
          <w:spacing w:val="-3"/>
          <w:w w:val="90"/>
        </w:rPr>
        <w:t> </w:t>
      </w:r>
      <w:r>
        <w:rPr>
          <w:spacing w:val="-2"/>
          <w:w w:val="90"/>
        </w:rPr>
        <w:t>Protesto</w:t>
      </w:r>
      <w:r>
        <w:rPr>
          <w:spacing w:val="-3"/>
          <w:w w:val="90"/>
        </w:rPr>
        <w:t> </w:t>
      </w:r>
      <w:r>
        <w:rPr>
          <w:spacing w:val="-2"/>
          <w:w w:val="90"/>
        </w:rPr>
        <w:t>de</w:t>
      </w:r>
      <w:r>
        <w:rPr>
          <w:spacing w:val="-3"/>
          <w:w w:val="90"/>
        </w:rPr>
        <w:t> </w:t>
      </w:r>
      <w:r>
        <w:rPr>
          <w:spacing w:val="-2"/>
          <w:w w:val="90"/>
        </w:rPr>
        <w:t>Títulos</w:t>
      </w:r>
      <w:r>
        <w:rPr>
          <w:spacing w:val="-4"/>
          <w:w w:val="90"/>
        </w:rPr>
        <w:t> </w:t>
      </w:r>
      <w:r>
        <w:rPr>
          <w:spacing w:val="-2"/>
          <w:w w:val="90"/>
        </w:rPr>
        <w:t>do</w:t>
      </w:r>
      <w:r>
        <w:rPr>
          <w:spacing w:val="-3"/>
          <w:w w:val="90"/>
        </w:rPr>
        <w:t> </w:t>
      </w:r>
      <w:r>
        <w:rPr>
          <w:spacing w:val="-2"/>
          <w:w w:val="90"/>
        </w:rPr>
        <w:t>Brasil</w:t>
      </w:r>
      <w:r>
        <w:rPr>
          <w:spacing w:val="-2"/>
          <w:w w:val="90"/>
        </w:rPr>
        <w:t> -</w:t>
      </w:r>
      <w:r>
        <w:rPr>
          <w:spacing w:val="-3"/>
          <w:w w:val="90"/>
        </w:rPr>
        <w:t> </w:t>
      </w:r>
      <w:r>
        <w:rPr>
          <w:spacing w:val="-2"/>
          <w:w w:val="90"/>
        </w:rPr>
        <w:t>Seção</w:t>
      </w:r>
      <w:r>
        <w:rPr>
          <w:spacing w:val="-3"/>
          <w:w w:val="90"/>
        </w:rPr>
        <w:t> </w:t>
      </w:r>
      <w:r>
        <w:rPr>
          <w:spacing w:val="-2"/>
          <w:w w:val="90"/>
        </w:rPr>
        <w:t>Amazonas</w:t>
      </w:r>
      <w:r>
        <w:rPr>
          <w:spacing w:val="-2"/>
          <w:w w:val="90"/>
        </w:rPr>
        <w:t> -</w:t>
      </w:r>
      <w:r>
        <w:rPr>
          <w:spacing w:val="-3"/>
          <w:w w:val="90"/>
        </w:rPr>
        <w:t> </w:t>
      </w:r>
      <w:r>
        <w:rPr>
          <w:spacing w:val="-2"/>
          <w:w w:val="90"/>
        </w:rPr>
        <w:t>IEPTB/AM,</w:t>
      </w:r>
      <w:r>
        <w:rPr>
          <w:spacing w:val="-3"/>
          <w:w w:val="90"/>
        </w:rPr>
        <w:t> </w:t>
      </w:r>
      <w:r>
        <w:rPr>
          <w:spacing w:val="-2"/>
          <w:w w:val="90"/>
        </w:rPr>
        <w:t>ao</w:t>
      </w:r>
      <w:r>
        <w:rPr>
          <w:spacing w:val="-3"/>
          <w:w w:val="90"/>
        </w:rPr>
        <w:t> </w:t>
      </w:r>
      <w:r>
        <w:rPr>
          <w:spacing w:val="-2"/>
          <w:w w:val="90"/>
        </w:rPr>
        <w:t>encaminhamento</w:t>
      </w:r>
      <w:r>
        <w:rPr>
          <w:spacing w:val="-2"/>
          <w:w w:val="90"/>
        </w:rPr>
        <w:t> do</w:t>
      </w:r>
      <w:r>
        <w:rPr>
          <w:spacing w:val="-3"/>
          <w:w w:val="90"/>
        </w:rPr>
        <w:t> </w:t>
      </w:r>
      <w:r>
        <w:rPr>
          <w:spacing w:val="-2"/>
          <w:w w:val="90"/>
        </w:rPr>
        <w:t>título </w:t>
      </w:r>
      <w:r>
        <w:rPr>
          <w:w w:val="80"/>
        </w:rPr>
        <w:t>executivo para protesto em nome do responsável;</w:t>
      </w:r>
      <w:r>
        <w:rPr/>
        <w:t> </w:t>
      </w:r>
      <w:r>
        <w:rPr>
          <w:rFonts w:ascii="Arial" w:hAnsi="Arial"/>
          <w:b/>
          <w:w w:val="80"/>
        </w:rPr>
        <w:t>7.2.11. </w:t>
      </w:r>
      <w:r>
        <w:rPr>
          <w:w w:val="80"/>
        </w:rPr>
        <w:t>Manter o item Aplicar Multa ao Sr. Leandro Bezerra de Souza no valor de R$ 8.534,00 (oito mil, quinhentos e trinta e quatro reais), ou seja 5x R$ 1.706,80, com fundamento no art. 54, I, "a"</w:t>
      </w:r>
      <w:r>
        <w:rPr>
          <w:spacing w:val="80"/>
        </w:rPr>
        <w:t> </w:t>
      </w:r>
      <w:r>
        <w:rPr>
          <w:w w:val="85"/>
        </w:rPr>
        <w:t>da</w:t>
      </w:r>
      <w:r>
        <w:rPr>
          <w:spacing w:val="-7"/>
          <w:w w:val="85"/>
        </w:rPr>
        <w:t> </w:t>
      </w:r>
      <w:r>
        <w:rPr>
          <w:w w:val="85"/>
        </w:rPr>
        <w:t>Lei</w:t>
      </w:r>
      <w:r>
        <w:rPr>
          <w:spacing w:val="-7"/>
          <w:w w:val="85"/>
        </w:rPr>
        <w:t> </w:t>
      </w:r>
      <w:r>
        <w:rPr>
          <w:w w:val="85"/>
        </w:rPr>
        <w:t>Orgânica</w:t>
      </w:r>
      <w:r>
        <w:rPr>
          <w:spacing w:val="-6"/>
          <w:w w:val="85"/>
        </w:rPr>
        <w:t> </w:t>
      </w:r>
      <w:r>
        <w:rPr>
          <w:w w:val="85"/>
        </w:rPr>
        <w:t>nº</w:t>
      </w:r>
      <w:r>
        <w:rPr>
          <w:spacing w:val="-7"/>
          <w:w w:val="85"/>
        </w:rPr>
        <w:t> </w:t>
      </w:r>
      <w:r>
        <w:rPr>
          <w:w w:val="85"/>
        </w:rPr>
        <w:t>2423/1996,</w:t>
      </w:r>
      <w:r>
        <w:rPr>
          <w:spacing w:val="-7"/>
          <w:w w:val="85"/>
        </w:rPr>
        <w:t> </w:t>
      </w:r>
      <w:r>
        <w:rPr>
          <w:w w:val="85"/>
        </w:rPr>
        <w:t>c/c</w:t>
      </w:r>
      <w:r>
        <w:rPr>
          <w:spacing w:val="-6"/>
          <w:w w:val="85"/>
        </w:rPr>
        <w:t> </w:t>
      </w:r>
      <w:r>
        <w:rPr>
          <w:w w:val="85"/>
        </w:rPr>
        <w:t>art.</w:t>
      </w:r>
      <w:r>
        <w:rPr>
          <w:spacing w:val="-7"/>
          <w:w w:val="85"/>
        </w:rPr>
        <w:t> </w:t>
      </w:r>
      <w:r>
        <w:rPr>
          <w:w w:val="85"/>
        </w:rPr>
        <w:t>308,</w:t>
      </w:r>
      <w:r>
        <w:rPr>
          <w:spacing w:val="-7"/>
          <w:w w:val="85"/>
        </w:rPr>
        <w:t> </w:t>
      </w:r>
      <w:r>
        <w:rPr>
          <w:w w:val="85"/>
        </w:rPr>
        <w:t>I,</w:t>
      </w:r>
      <w:r>
        <w:rPr>
          <w:spacing w:val="-7"/>
          <w:w w:val="85"/>
        </w:rPr>
        <w:t> </w:t>
      </w:r>
      <w:r>
        <w:rPr>
          <w:w w:val="85"/>
        </w:rPr>
        <w:t>"a",</w:t>
      </w:r>
      <w:r>
        <w:rPr>
          <w:spacing w:val="-6"/>
          <w:w w:val="85"/>
        </w:rPr>
        <w:t> </w:t>
      </w:r>
      <w:r>
        <w:rPr>
          <w:w w:val="85"/>
        </w:rPr>
        <w:t>da</w:t>
      </w:r>
      <w:r>
        <w:rPr>
          <w:spacing w:val="-7"/>
          <w:w w:val="85"/>
        </w:rPr>
        <w:t> </w:t>
      </w:r>
      <w:r>
        <w:rPr>
          <w:w w:val="85"/>
        </w:rPr>
        <w:t>Resolução</w:t>
      </w:r>
      <w:r>
        <w:rPr>
          <w:spacing w:val="-7"/>
          <w:w w:val="85"/>
        </w:rPr>
        <w:t> </w:t>
      </w:r>
      <w:r>
        <w:rPr>
          <w:w w:val="85"/>
        </w:rPr>
        <w:t>TCE/AM</w:t>
      </w:r>
      <w:r>
        <w:rPr>
          <w:spacing w:val="-6"/>
          <w:w w:val="85"/>
        </w:rPr>
        <w:t> </w:t>
      </w:r>
      <w:r>
        <w:rPr>
          <w:w w:val="85"/>
        </w:rPr>
        <w:t>nº</w:t>
      </w:r>
      <w:r>
        <w:rPr>
          <w:spacing w:val="-7"/>
          <w:w w:val="85"/>
        </w:rPr>
        <w:t> </w:t>
      </w:r>
      <w:r>
        <w:rPr>
          <w:w w:val="85"/>
        </w:rPr>
        <w:t>04/2002</w:t>
      </w:r>
      <w:r>
        <w:rPr>
          <w:spacing w:val="-7"/>
          <w:w w:val="85"/>
        </w:rPr>
        <w:t> </w:t>
      </w:r>
      <w:r>
        <w:rPr>
          <w:w w:val="85"/>
        </w:rPr>
        <w:t>(RITCE/AM),</w:t>
      </w:r>
      <w:r>
        <w:rPr>
          <w:spacing w:val="-6"/>
          <w:w w:val="85"/>
        </w:rPr>
        <w:t> </w:t>
      </w:r>
      <w:r>
        <w:rPr>
          <w:w w:val="85"/>
        </w:rPr>
        <w:t>referente</w:t>
      </w:r>
      <w:r>
        <w:rPr>
          <w:spacing w:val="-7"/>
          <w:w w:val="85"/>
        </w:rPr>
        <w:t> </w:t>
      </w:r>
      <w:r>
        <w:rPr>
          <w:w w:val="85"/>
        </w:rPr>
        <w:t>ao</w:t>
      </w:r>
      <w:r>
        <w:rPr>
          <w:spacing w:val="-7"/>
          <w:w w:val="85"/>
        </w:rPr>
        <w:t> </w:t>
      </w:r>
      <w:r>
        <w:rPr>
          <w:w w:val="85"/>
        </w:rPr>
        <w:t>atraso</w:t>
      </w:r>
      <w:r>
        <w:rPr>
          <w:spacing w:val="-6"/>
          <w:w w:val="85"/>
        </w:rPr>
        <w:t> </w:t>
      </w:r>
      <w:r>
        <w:rPr>
          <w:w w:val="85"/>
        </w:rPr>
        <w:t>na remessa dos balancetes nos meses de agosto a dezembro do exercício de 2019 e fixar prazo de 30 dias para que o </w:t>
      </w:r>
      <w:r>
        <w:rPr>
          <w:w w:val="80"/>
        </w:rPr>
        <w:t>responsável</w:t>
      </w:r>
      <w:r>
        <w:rPr/>
        <w:t> </w:t>
      </w:r>
      <w:r>
        <w:rPr>
          <w:w w:val="80"/>
        </w:rPr>
        <w:t>recolha</w:t>
      </w:r>
      <w:r>
        <w:rPr/>
        <w:t> </w:t>
      </w:r>
      <w:r>
        <w:rPr>
          <w:w w:val="80"/>
        </w:rPr>
        <w:t>o</w:t>
      </w:r>
      <w:r>
        <w:rPr/>
        <w:t> </w:t>
      </w:r>
      <w:r>
        <w:rPr>
          <w:w w:val="80"/>
        </w:rPr>
        <w:t>valor</w:t>
      </w:r>
      <w:r>
        <w:rPr>
          <w:spacing w:val="-1"/>
        </w:rPr>
        <w:t> </w:t>
      </w:r>
      <w:r>
        <w:rPr>
          <w:w w:val="80"/>
        </w:rPr>
        <w:t>da</w:t>
      </w:r>
      <w:r>
        <w:rPr/>
        <w:t> </w:t>
      </w:r>
      <w:r>
        <w:rPr>
          <w:w w:val="80"/>
        </w:rPr>
        <w:t>MULTA,</w:t>
      </w:r>
      <w:r>
        <w:rPr/>
        <w:t> </w:t>
      </w:r>
      <w:r>
        <w:rPr>
          <w:w w:val="80"/>
        </w:rPr>
        <w:t>na</w:t>
      </w:r>
      <w:r>
        <w:rPr>
          <w:spacing w:val="-1"/>
        </w:rPr>
        <w:t> </w:t>
      </w:r>
      <w:r>
        <w:rPr>
          <w:w w:val="80"/>
        </w:rPr>
        <w:t>esfera</w:t>
      </w:r>
      <w:r>
        <w:rPr/>
        <w:t> </w:t>
      </w:r>
      <w:r>
        <w:rPr>
          <w:w w:val="80"/>
        </w:rPr>
        <w:t>Estadual</w:t>
      </w:r>
      <w:r>
        <w:rPr/>
        <w:t> </w:t>
      </w:r>
      <w:r>
        <w:rPr>
          <w:w w:val="80"/>
        </w:rPr>
        <w:t>para</w:t>
      </w:r>
      <w:r>
        <w:rPr/>
        <w:t> </w:t>
      </w:r>
      <w:r>
        <w:rPr>
          <w:w w:val="80"/>
        </w:rPr>
        <w:t>o</w:t>
      </w:r>
      <w:r>
        <w:rPr/>
        <w:t> </w:t>
      </w:r>
      <w:r>
        <w:rPr>
          <w:w w:val="80"/>
        </w:rPr>
        <w:t>órgão</w:t>
      </w:r>
      <w:r>
        <w:rPr/>
        <w:t> </w:t>
      </w:r>
      <w:r>
        <w:rPr>
          <w:w w:val="80"/>
        </w:rPr>
        <w:t>Fundo</w:t>
      </w:r>
      <w:r>
        <w:rPr>
          <w:spacing w:val="-1"/>
        </w:rPr>
        <w:t> </w:t>
      </w:r>
      <w:r>
        <w:rPr>
          <w:w w:val="80"/>
        </w:rPr>
        <w:t>de</w:t>
      </w:r>
      <w:r>
        <w:rPr/>
        <w:t> </w:t>
      </w:r>
      <w:r>
        <w:rPr>
          <w:w w:val="80"/>
        </w:rPr>
        <w:t>Apoio</w:t>
      </w:r>
      <w:r>
        <w:rPr/>
        <w:t> </w:t>
      </w:r>
      <w:r>
        <w:rPr>
          <w:w w:val="80"/>
        </w:rPr>
        <w:t>ao</w:t>
      </w:r>
      <w:r>
        <w:rPr/>
        <w:t> </w:t>
      </w:r>
      <w:r>
        <w:rPr>
          <w:w w:val="80"/>
        </w:rPr>
        <w:t>Exercício</w:t>
      </w:r>
      <w:r>
        <w:rPr>
          <w:spacing w:val="-1"/>
        </w:rPr>
        <w:t> </w:t>
      </w:r>
      <w:r>
        <w:rPr>
          <w:w w:val="80"/>
        </w:rPr>
        <w:t>do</w:t>
      </w:r>
      <w:r>
        <w:rPr/>
        <w:t> </w:t>
      </w:r>
      <w:r>
        <w:rPr>
          <w:w w:val="80"/>
        </w:rPr>
        <w:t>Controle</w:t>
      </w:r>
      <w:r>
        <w:rPr/>
        <w:t> </w:t>
      </w:r>
      <w:r>
        <w:rPr>
          <w:w w:val="80"/>
        </w:rPr>
        <w:t>Externo</w:t>
      </w:r>
    </w:p>
    <w:p>
      <w:pPr>
        <w:pStyle w:val="BodyText"/>
        <w:ind w:right="135"/>
      </w:pPr>
      <w:r>
        <w:rPr>
          <w:w w:val="85"/>
        </w:rPr>
        <w:t>-</w:t>
      </w:r>
      <w:r>
        <w:rPr>
          <w:spacing w:val="-7"/>
          <w:w w:val="85"/>
        </w:rPr>
        <w:t> </w:t>
      </w:r>
      <w:r>
        <w:rPr>
          <w:w w:val="85"/>
        </w:rPr>
        <w:t>FAECE,</w:t>
      </w:r>
      <w:r>
        <w:rPr>
          <w:spacing w:val="-7"/>
          <w:w w:val="85"/>
        </w:rPr>
        <w:t> </w:t>
      </w:r>
      <w:r>
        <w:rPr>
          <w:w w:val="85"/>
        </w:rPr>
        <w:t>através</w:t>
      </w:r>
      <w:r>
        <w:rPr>
          <w:spacing w:val="-6"/>
          <w:w w:val="85"/>
        </w:rPr>
        <w:t> </w:t>
      </w:r>
      <w:r>
        <w:rPr>
          <w:w w:val="85"/>
        </w:rPr>
        <w:t>de</w:t>
      </w:r>
      <w:r>
        <w:rPr>
          <w:spacing w:val="-7"/>
          <w:w w:val="85"/>
        </w:rPr>
        <w:t> </w:t>
      </w:r>
      <w:r>
        <w:rPr>
          <w:w w:val="85"/>
        </w:rPr>
        <w:t>DAR</w:t>
      </w:r>
      <w:r>
        <w:rPr>
          <w:spacing w:val="-7"/>
          <w:w w:val="85"/>
        </w:rPr>
        <w:t> </w:t>
      </w:r>
      <w:r>
        <w:rPr>
          <w:w w:val="85"/>
        </w:rPr>
        <w:t>avulso</w:t>
      </w:r>
      <w:r>
        <w:rPr>
          <w:spacing w:val="-6"/>
          <w:w w:val="85"/>
        </w:rPr>
        <w:t> </w:t>
      </w:r>
      <w:r>
        <w:rPr>
          <w:w w:val="85"/>
        </w:rPr>
        <w:t>extraído</w:t>
      </w:r>
      <w:r>
        <w:rPr>
          <w:spacing w:val="-6"/>
          <w:w w:val="85"/>
        </w:rPr>
        <w:t> </w:t>
      </w:r>
      <w:r>
        <w:rPr>
          <w:w w:val="85"/>
        </w:rPr>
        <w:t>do</w:t>
      </w:r>
      <w:r>
        <w:rPr>
          <w:spacing w:val="-6"/>
          <w:w w:val="85"/>
        </w:rPr>
        <w:t> </w:t>
      </w:r>
      <w:r>
        <w:rPr>
          <w:w w:val="85"/>
        </w:rPr>
        <w:t>sítio</w:t>
      </w:r>
      <w:r>
        <w:rPr>
          <w:spacing w:val="-6"/>
          <w:w w:val="85"/>
        </w:rPr>
        <w:t> </w:t>
      </w:r>
      <w:r>
        <w:rPr>
          <w:w w:val="85"/>
        </w:rPr>
        <w:t>eletrônico</w:t>
      </w:r>
      <w:r>
        <w:rPr>
          <w:spacing w:val="-6"/>
          <w:w w:val="85"/>
        </w:rPr>
        <w:t> </w:t>
      </w:r>
      <w:r>
        <w:rPr>
          <w:w w:val="85"/>
        </w:rPr>
        <w:t>da</w:t>
      </w:r>
      <w:r>
        <w:rPr>
          <w:spacing w:val="-6"/>
          <w:w w:val="85"/>
        </w:rPr>
        <w:t> </w:t>
      </w:r>
      <w:r>
        <w:rPr>
          <w:w w:val="85"/>
        </w:rPr>
        <w:t>SEFAZ/AM,</w:t>
      </w:r>
      <w:r>
        <w:rPr>
          <w:spacing w:val="-6"/>
          <w:w w:val="85"/>
        </w:rPr>
        <w:t> </w:t>
      </w:r>
      <w:r>
        <w:rPr>
          <w:w w:val="85"/>
        </w:rPr>
        <w:t>sob</w:t>
      </w:r>
      <w:r>
        <w:rPr>
          <w:spacing w:val="-7"/>
          <w:w w:val="85"/>
        </w:rPr>
        <w:t> </w:t>
      </w:r>
      <w:r>
        <w:rPr>
          <w:w w:val="85"/>
        </w:rPr>
        <w:t>o</w:t>
      </w:r>
      <w:r>
        <w:rPr>
          <w:spacing w:val="-6"/>
          <w:w w:val="85"/>
        </w:rPr>
        <w:t> </w:t>
      </w:r>
      <w:r>
        <w:rPr>
          <w:w w:val="85"/>
        </w:rPr>
        <w:t>código</w:t>
      </w:r>
      <w:r>
        <w:rPr>
          <w:spacing w:val="-6"/>
          <w:w w:val="85"/>
        </w:rPr>
        <w:t> </w:t>
      </w:r>
      <w:r>
        <w:rPr>
          <w:w w:val="85"/>
        </w:rPr>
        <w:t>“5508 –</w:t>
      </w:r>
      <w:r>
        <w:rPr>
          <w:spacing w:val="-6"/>
          <w:w w:val="85"/>
        </w:rPr>
        <w:t> </w:t>
      </w:r>
      <w:r>
        <w:rPr>
          <w:w w:val="85"/>
        </w:rPr>
        <w:t>Multas</w:t>
      </w:r>
      <w:r>
        <w:rPr>
          <w:spacing w:val="-7"/>
          <w:w w:val="85"/>
        </w:rPr>
        <w:t> </w:t>
      </w:r>
      <w:r>
        <w:rPr>
          <w:w w:val="85"/>
        </w:rPr>
        <w:t>aplicadas</w:t>
      </w:r>
      <w:r>
        <w:rPr>
          <w:spacing w:val="-7"/>
          <w:w w:val="85"/>
        </w:rPr>
        <w:t> </w:t>
      </w:r>
      <w:r>
        <w:rPr>
          <w:w w:val="85"/>
        </w:rPr>
        <w:t>pelo TCE/AM – Fundo de Apoio ao Exercício do Controle Externo</w:t>
      </w:r>
      <w:r>
        <w:rPr>
          <w:w w:val="85"/>
        </w:rPr>
        <w:t> – FAECE”. Dentro do prazo anteriormente conferido, é obrigatório</w:t>
      </w:r>
      <w:r>
        <w:rPr>
          <w:spacing w:val="-7"/>
          <w:w w:val="85"/>
        </w:rPr>
        <w:t> </w:t>
      </w:r>
      <w:r>
        <w:rPr>
          <w:w w:val="85"/>
        </w:rPr>
        <w:t>o</w:t>
      </w:r>
      <w:r>
        <w:rPr>
          <w:spacing w:val="-7"/>
          <w:w w:val="85"/>
        </w:rPr>
        <w:t> </w:t>
      </w:r>
      <w:r>
        <w:rPr>
          <w:w w:val="85"/>
        </w:rPr>
        <w:t>encaminhamento</w:t>
      </w:r>
      <w:r>
        <w:rPr>
          <w:spacing w:val="-6"/>
          <w:w w:val="85"/>
        </w:rPr>
        <w:t> </w:t>
      </w:r>
      <w:r>
        <w:rPr>
          <w:w w:val="85"/>
        </w:rPr>
        <w:t>do</w:t>
      </w:r>
      <w:r>
        <w:rPr>
          <w:spacing w:val="-7"/>
          <w:w w:val="85"/>
        </w:rPr>
        <w:t> </w:t>
      </w:r>
      <w:r>
        <w:rPr>
          <w:w w:val="85"/>
        </w:rPr>
        <w:t>comprovante</w:t>
      </w:r>
      <w:r>
        <w:rPr>
          <w:spacing w:val="-7"/>
          <w:w w:val="85"/>
        </w:rPr>
        <w:t> </w:t>
      </w:r>
      <w:r>
        <w:rPr>
          <w:w w:val="85"/>
        </w:rPr>
        <w:t>de</w:t>
      </w:r>
      <w:r>
        <w:rPr>
          <w:spacing w:val="-6"/>
          <w:w w:val="85"/>
        </w:rPr>
        <w:t> </w:t>
      </w:r>
      <w:r>
        <w:rPr>
          <w:w w:val="85"/>
        </w:rPr>
        <w:t>pagamento</w:t>
      </w:r>
      <w:r>
        <w:rPr>
          <w:spacing w:val="-7"/>
          <w:w w:val="85"/>
        </w:rPr>
        <w:t> </w:t>
      </w:r>
      <w:r>
        <w:rPr>
          <w:w w:val="85"/>
        </w:rPr>
        <w:t>(autenticado</w:t>
      </w:r>
      <w:r>
        <w:rPr>
          <w:spacing w:val="-7"/>
          <w:w w:val="85"/>
        </w:rPr>
        <w:t> </w:t>
      </w:r>
      <w:r>
        <w:rPr>
          <w:w w:val="85"/>
        </w:rPr>
        <w:t>pelo</w:t>
      </w:r>
      <w:r>
        <w:rPr>
          <w:spacing w:val="-7"/>
          <w:w w:val="85"/>
        </w:rPr>
        <w:t> </w:t>
      </w:r>
      <w:r>
        <w:rPr>
          <w:w w:val="85"/>
        </w:rPr>
        <w:t>Banco)</w:t>
      </w:r>
      <w:r>
        <w:rPr>
          <w:spacing w:val="-6"/>
          <w:w w:val="85"/>
        </w:rPr>
        <w:t> </w:t>
      </w:r>
      <w:r>
        <w:rPr>
          <w:w w:val="85"/>
        </w:rPr>
        <w:t>a</w:t>
      </w:r>
      <w:r>
        <w:rPr>
          <w:spacing w:val="-7"/>
          <w:w w:val="85"/>
        </w:rPr>
        <w:t> </w:t>
      </w:r>
      <w:r>
        <w:rPr>
          <w:w w:val="85"/>
        </w:rPr>
        <w:t>esta</w:t>
      </w:r>
      <w:r>
        <w:rPr>
          <w:spacing w:val="-7"/>
          <w:w w:val="85"/>
        </w:rPr>
        <w:t> </w:t>
      </w:r>
      <w:r>
        <w:rPr>
          <w:w w:val="85"/>
        </w:rPr>
        <w:t>Corte</w:t>
      </w:r>
      <w:r>
        <w:rPr>
          <w:spacing w:val="-6"/>
          <w:w w:val="85"/>
        </w:rPr>
        <w:t> </w:t>
      </w:r>
      <w:r>
        <w:rPr>
          <w:w w:val="85"/>
        </w:rPr>
        <w:t>de</w:t>
      </w:r>
      <w:r>
        <w:rPr>
          <w:spacing w:val="-7"/>
          <w:w w:val="85"/>
        </w:rPr>
        <w:t> </w:t>
      </w:r>
      <w:r>
        <w:rPr>
          <w:w w:val="85"/>
        </w:rPr>
        <w:t>Contas</w:t>
      </w:r>
      <w:r>
        <w:rPr>
          <w:spacing w:val="-7"/>
          <w:w w:val="85"/>
        </w:rPr>
        <w:t> </w:t>
      </w:r>
      <w:r>
        <w:rPr>
          <w:w w:val="85"/>
        </w:rPr>
        <w:t>(art.</w:t>
      </w:r>
      <w:r>
        <w:rPr>
          <w:spacing w:val="-6"/>
          <w:w w:val="85"/>
        </w:rPr>
        <w:t> </w:t>
      </w:r>
      <w:r>
        <w:rPr>
          <w:w w:val="85"/>
        </w:rPr>
        <w:t>72, inciso</w:t>
      </w:r>
      <w:r>
        <w:rPr>
          <w:spacing w:val="-3"/>
          <w:w w:val="85"/>
        </w:rPr>
        <w:t> </w:t>
      </w:r>
      <w:r>
        <w:rPr>
          <w:w w:val="85"/>
        </w:rPr>
        <w:t>III,</w:t>
      </w:r>
      <w:r>
        <w:rPr>
          <w:spacing w:val="-3"/>
          <w:w w:val="85"/>
        </w:rPr>
        <w:t> </w:t>
      </w:r>
      <w:r>
        <w:rPr>
          <w:w w:val="85"/>
        </w:rPr>
        <w:t>alínea</w:t>
      </w:r>
      <w:r>
        <w:rPr>
          <w:spacing w:val="-3"/>
          <w:w w:val="85"/>
        </w:rPr>
        <w:t> </w:t>
      </w:r>
      <w:r>
        <w:rPr>
          <w:w w:val="85"/>
        </w:rPr>
        <w:t>"a",</w:t>
      </w:r>
      <w:r>
        <w:rPr>
          <w:spacing w:val="-3"/>
          <w:w w:val="85"/>
        </w:rPr>
        <w:t> </w:t>
      </w:r>
      <w:r>
        <w:rPr>
          <w:w w:val="85"/>
        </w:rPr>
        <w:t>da</w:t>
      </w:r>
      <w:r>
        <w:rPr>
          <w:spacing w:val="-5"/>
          <w:w w:val="85"/>
        </w:rPr>
        <w:t> </w:t>
      </w:r>
      <w:r>
        <w:rPr>
          <w:w w:val="85"/>
        </w:rPr>
        <w:t>Lei</w:t>
      </w:r>
      <w:r>
        <w:rPr>
          <w:spacing w:val="-5"/>
          <w:w w:val="85"/>
        </w:rPr>
        <w:t> </w:t>
      </w:r>
      <w:r>
        <w:rPr>
          <w:w w:val="85"/>
        </w:rPr>
        <w:t>Orgânica</w:t>
      </w:r>
      <w:r>
        <w:rPr>
          <w:spacing w:val="-3"/>
          <w:w w:val="85"/>
        </w:rPr>
        <w:t> </w:t>
      </w:r>
      <w:r>
        <w:rPr>
          <w:w w:val="85"/>
        </w:rPr>
        <w:t>do</w:t>
      </w:r>
      <w:r>
        <w:rPr>
          <w:spacing w:val="-3"/>
          <w:w w:val="85"/>
        </w:rPr>
        <w:t> </w:t>
      </w:r>
      <w:r>
        <w:rPr>
          <w:w w:val="85"/>
        </w:rPr>
        <w:t>TCE/AM),</w:t>
      </w:r>
      <w:r>
        <w:rPr>
          <w:spacing w:val="-3"/>
          <w:w w:val="85"/>
        </w:rPr>
        <w:t> </w:t>
      </w:r>
      <w:r>
        <w:rPr>
          <w:w w:val="85"/>
        </w:rPr>
        <w:t>condição</w:t>
      </w:r>
      <w:r>
        <w:rPr>
          <w:spacing w:val="-3"/>
          <w:w w:val="85"/>
        </w:rPr>
        <w:t> </w:t>
      </w:r>
      <w:r>
        <w:rPr>
          <w:w w:val="85"/>
        </w:rPr>
        <w:t>imprescindível</w:t>
      </w:r>
      <w:r>
        <w:rPr>
          <w:spacing w:val="-4"/>
          <w:w w:val="85"/>
        </w:rPr>
        <w:t> </w:t>
      </w:r>
      <w:r>
        <w:rPr>
          <w:w w:val="85"/>
        </w:rPr>
        <w:t>para</w:t>
      </w:r>
      <w:r>
        <w:rPr>
          <w:spacing w:val="-5"/>
          <w:w w:val="85"/>
        </w:rPr>
        <w:t> </w:t>
      </w:r>
      <w:r>
        <w:rPr>
          <w:w w:val="85"/>
        </w:rPr>
        <w:t>emissão</w:t>
      </w:r>
      <w:r>
        <w:rPr>
          <w:spacing w:val="-3"/>
          <w:w w:val="85"/>
        </w:rPr>
        <w:t> </w:t>
      </w:r>
      <w:r>
        <w:rPr>
          <w:w w:val="85"/>
        </w:rPr>
        <w:t>do</w:t>
      </w:r>
      <w:r>
        <w:rPr>
          <w:spacing w:val="-3"/>
          <w:w w:val="85"/>
        </w:rPr>
        <w:t> </w:t>
      </w:r>
      <w:r>
        <w:rPr>
          <w:w w:val="85"/>
        </w:rPr>
        <w:t>Termo</w:t>
      </w:r>
      <w:r>
        <w:rPr>
          <w:spacing w:val="-3"/>
          <w:w w:val="85"/>
        </w:rPr>
        <w:t> </w:t>
      </w:r>
      <w:r>
        <w:rPr>
          <w:w w:val="85"/>
        </w:rPr>
        <w:t>de</w:t>
      </w:r>
      <w:r>
        <w:rPr>
          <w:spacing w:val="-3"/>
          <w:w w:val="85"/>
        </w:rPr>
        <w:t> </w:t>
      </w:r>
      <w:r>
        <w:rPr>
          <w:w w:val="85"/>
        </w:rPr>
        <w:t>Quitação.</w:t>
      </w:r>
      <w:r>
        <w:rPr>
          <w:spacing w:val="-3"/>
          <w:w w:val="85"/>
        </w:rPr>
        <w:t> </w:t>
      </w:r>
      <w:r>
        <w:rPr>
          <w:w w:val="85"/>
        </w:rPr>
        <w:t>O</w:t>
      </w:r>
      <w:r>
        <w:rPr>
          <w:spacing w:val="-5"/>
          <w:w w:val="85"/>
        </w:rPr>
        <w:t> </w:t>
      </w:r>
      <w:r>
        <w:rPr>
          <w:w w:val="85"/>
        </w:rPr>
        <w:t>não </w:t>
      </w:r>
      <w:r>
        <w:rPr>
          <w:w w:val="80"/>
        </w:rPr>
        <w:t>adimplemento</w:t>
      </w:r>
      <w:r>
        <w:rPr/>
        <w:t> </w:t>
      </w:r>
      <w:r>
        <w:rPr>
          <w:w w:val="80"/>
        </w:rPr>
        <w:t>dessa</w:t>
      </w:r>
      <w:r>
        <w:rPr/>
        <w:t> </w:t>
      </w:r>
      <w:r>
        <w:rPr>
          <w:w w:val="80"/>
        </w:rPr>
        <w:t>obrigação</w:t>
      </w:r>
      <w:r>
        <w:rPr/>
        <w:t> </w:t>
      </w:r>
      <w:r>
        <w:rPr>
          <w:w w:val="80"/>
        </w:rPr>
        <w:t>pecuniária</w:t>
      </w:r>
      <w:r>
        <w:rPr/>
        <w:t> </w:t>
      </w:r>
      <w:r>
        <w:rPr>
          <w:w w:val="80"/>
        </w:rPr>
        <w:t>no</w:t>
      </w:r>
      <w:r>
        <w:rPr/>
        <w:t> </w:t>
      </w:r>
      <w:r>
        <w:rPr>
          <w:w w:val="80"/>
        </w:rPr>
        <w:t>prazo</w:t>
      </w:r>
      <w:r>
        <w:rPr/>
        <w:t> </w:t>
      </w:r>
      <w:r>
        <w:rPr>
          <w:w w:val="80"/>
        </w:rPr>
        <w:t>legal</w:t>
      </w:r>
      <w:r>
        <w:rPr/>
        <w:t> </w:t>
      </w:r>
      <w:r>
        <w:rPr>
          <w:w w:val="80"/>
        </w:rPr>
        <w:t>importará</w:t>
      </w:r>
      <w:r>
        <w:rPr/>
        <w:t> </w:t>
      </w:r>
      <w:r>
        <w:rPr>
          <w:w w:val="80"/>
        </w:rPr>
        <w:t>na</w:t>
      </w:r>
      <w:r>
        <w:rPr/>
        <w:t> </w:t>
      </w:r>
      <w:r>
        <w:rPr>
          <w:w w:val="80"/>
        </w:rPr>
        <w:t>continuidade</w:t>
      </w:r>
      <w:r>
        <w:rPr/>
        <w:t> </w:t>
      </w:r>
      <w:r>
        <w:rPr>
          <w:w w:val="80"/>
        </w:rPr>
        <w:t>da</w:t>
      </w:r>
      <w:r>
        <w:rPr/>
        <w:t> </w:t>
      </w:r>
      <w:r>
        <w:rPr>
          <w:w w:val="80"/>
        </w:rPr>
        <w:t>cobrança</w:t>
      </w:r>
      <w:r>
        <w:rPr/>
        <w:t> </w:t>
      </w:r>
      <w:r>
        <w:rPr>
          <w:w w:val="80"/>
        </w:rPr>
        <w:t>administrativa</w:t>
      </w:r>
      <w:r>
        <w:rPr/>
        <w:t> </w:t>
      </w:r>
      <w:r>
        <w:rPr>
          <w:w w:val="80"/>
        </w:rPr>
        <w:t>ou</w:t>
      </w:r>
      <w:r>
        <w:rPr/>
        <w:t> </w:t>
      </w:r>
      <w:r>
        <w:rPr>
          <w:w w:val="80"/>
        </w:rPr>
        <w:t>judicial </w:t>
      </w:r>
      <w:r>
        <w:rPr>
          <w:w w:val="85"/>
        </w:rPr>
        <w:t>do</w:t>
      </w:r>
      <w:r>
        <w:rPr>
          <w:spacing w:val="-5"/>
          <w:w w:val="85"/>
        </w:rPr>
        <w:t> </w:t>
      </w:r>
      <w:r>
        <w:rPr>
          <w:w w:val="85"/>
        </w:rPr>
        <w:t>título</w:t>
      </w:r>
      <w:r>
        <w:rPr>
          <w:spacing w:val="-6"/>
          <w:w w:val="85"/>
        </w:rPr>
        <w:t> </w:t>
      </w:r>
      <w:r>
        <w:rPr>
          <w:w w:val="85"/>
        </w:rPr>
        <w:t>executivo</w:t>
      </w:r>
      <w:r>
        <w:rPr>
          <w:spacing w:val="-5"/>
          <w:w w:val="85"/>
        </w:rPr>
        <w:t> </w:t>
      </w:r>
      <w:r>
        <w:rPr>
          <w:w w:val="85"/>
        </w:rPr>
        <w:t>(art.</w:t>
      </w:r>
      <w:r>
        <w:rPr>
          <w:spacing w:val="-5"/>
          <w:w w:val="85"/>
        </w:rPr>
        <w:t> </w:t>
      </w:r>
      <w:r>
        <w:rPr>
          <w:w w:val="85"/>
        </w:rPr>
        <w:t>73</w:t>
      </w:r>
      <w:r>
        <w:rPr>
          <w:spacing w:val="-6"/>
          <w:w w:val="85"/>
        </w:rPr>
        <w:t> </w:t>
      </w:r>
      <w:r>
        <w:rPr>
          <w:w w:val="85"/>
        </w:rPr>
        <w:t>da</w:t>
      </w:r>
      <w:r>
        <w:rPr>
          <w:spacing w:val="-5"/>
          <w:w w:val="85"/>
        </w:rPr>
        <w:t> </w:t>
      </w:r>
      <w:r>
        <w:rPr>
          <w:w w:val="85"/>
        </w:rPr>
        <w:t>Lei</w:t>
      </w:r>
      <w:r>
        <w:rPr>
          <w:spacing w:val="-6"/>
          <w:w w:val="85"/>
        </w:rPr>
        <w:t> </w:t>
      </w:r>
      <w:r>
        <w:rPr>
          <w:w w:val="85"/>
        </w:rPr>
        <w:t>Orgânica</w:t>
      </w:r>
      <w:r>
        <w:rPr>
          <w:spacing w:val="-6"/>
          <w:w w:val="85"/>
        </w:rPr>
        <w:t> </w:t>
      </w:r>
      <w:r>
        <w:rPr>
          <w:w w:val="85"/>
        </w:rPr>
        <w:t>do</w:t>
      </w:r>
      <w:r>
        <w:rPr>
          <w:spacing w:val="-6"/>
          <w:w w:val="85"/>
        </w:rPr>
        <w:t> </w:t>
      </w:r>
      <w:r>
        <w:rPr>
          <w:w w:val="85"/>
        </w:rPr>
        <w:t>TCE/AM),</w:t>
      </w:r>
      <w:r>
        <w:rPr>
          <w:spacing w:val="-6"/>
          <w:w w:val="85"/>
        </w:rPr>
        <w:t> </w:t>
      </w:r>
      <w:r>
        <w:rPr>
          <w:w w:val="85"/>
        </w:rPr>
        <w:t>ficando</w:t>
      </w:r>
      <w:r>
        <w:rPr>
          <w:spacing w:val="-6"/>
          <w:w w:val="85"/>
        </w:rPr>
        <w:t> </w:t>
      </w:r>
      <w:r>
        <w:rPr>
          <w:w w:val="85"/>
        </w:rPr>
        <w:t>o</w:t>
      </w:r>
      <w:r>
        <w:rPr>
          <w:spacing w:val="-5"/>
          <w:w w:val="85"/>
        </w:rPr>
        <w:t> </w:t>
      </w:r>
      <w:r>
        <w:rPr>
          <w:w w:val="85"/>
        </w:rPr>
        <w:t>DERED</w:t>
      </w:r>
      <w:r>
        <w:rPr>
          <w:spacing w:val="-6"/>
          <w:w w:val="85"/>
        </w:rPr>
        <w:t> </w:t>
      </w:r>
      <w:r>
        <w:rPr>
          <w:w w:val="85"/>
        </w:rPr>
        <w:t>autorizado,</w:t>
      </w:r>
      <w:r>
        <w:rPr>
          <w:spacing w:val="-5"/>
          <w:w w:val="85"/>
        </w:rPr>
        <w:t> </w:t>
      </w:r>
      <w:r>
        <w:rPr>
          <w:w w:val="85"/>
        </w:rPr>
        <w:t>caso</w:t>
      </w:r>
      <w:r>
        <w:rPr>
          <w:spacing w:val="-6"/>
          <w:w w:val="85"/>
        </w:rPr>
        <w:t> </w:t>
      </w:r>
      <w:r>
        <w:rPr>
          <w:w w:val="85"/>
        </w:rPr>
        <w:t>expirado</w:t>
      </w:r>
      <w:r>
        <w:rPr>
          <w:spacing w:val="-6"/>
          <w:w w:val="85"/>
        </w:rPr>
        <w:t> </w:t>
      </w:r>
      <w:r>
        <w:rPr>
          <w:w w:val="85"/>
        </w:rPr>
        <w:t>o</w:t>
      </w:r>
      <w:r>
        <w:rPr>
          <w:spacing w:val="-5"/>
          <w:w w:val="85"/>
        </w:rPr>
        <w:t> </w:t>
      </w:r>
      <w:r>
        <w:rPr>
          <w:w w:val="85"/>
        </w:rPr>
        <w:t>referido</w:t>
      </w:r>
      <w:r>
        <w:rPr>
          <w:spacing w:val="-5"/>
          <w:w w:val="85"/>
        </w:rPr>
        <w:t> </w:t>
      </w:r>
      <w:r>
        <w:rPr>
          <w:w w:val="85"/>
        </w:rPr>
        <w:t>prazo,</w:t>
      </w:r>
      <w:r>
        <w:rPr>
          <w:spacing w:val="-6"/>
          <w:w w:val="85"/>
        </w:rPr>
        <w:t> </w:t>
      </w:r>
      <w:r>
        <w:rPr>
          <w:w w:val="85"/>
        </w:rPr>
        <w:t>a adotar</w:t>
      </w:r>
      <w:r>
        <w:rPr>
          <w:spacing w:val="-7"/>
          <w:w w:val="85"/>
        </w:rPr>
        <w:t> </w:t>
      </w:r>
      <w:r>
        <w:rPr>
          <w:w w:val="85"/>
        </w:rPr>
        <w:t>as</w:t>
      </w:r>
      <w:r>
        <w:rPr>
          <w:spacing w:val="-7"/>
          <w:w w:val="85"/>
        </w:rPr>
        <w:t> </w:t>
      </w:r>
      <w:r>
        <w:rPr>
          <w:w w:val="85"/>
        </w:rPr>
        <w:t>medidas</w:t>
      </w:r>
      <w:r>
        <w:rPr>
          <w:spacing w:val="-6"/>
          <w:w w:val="85"/>
        </w:rPr>
        <w:t> </w:t>
      </w:r>
      <w:r>
        <w:rPr>
          <w:w w:val="85"/>
        </w:rPr>
        <w:t>previstas</w:t>
      </w:r>
      <w:r>
        <w:rPr>
          <w:spacing w:val="-7"/>
          <w:w w:val="85"/>
        </w:rPr>
        <w:t> </w:t>
      </w:r>
      <w:r>
        <w:rPr>
          <w:w w:val="85"/>
        </w:rPr>
        <w:t>nas</w:t>
      </w:r>
      <w:r>
        <w:rPr>
          <w:spacing w:val="-7"/>
          <w:w w:val="85"/>
        </w:rPr>
        <w:t> </w:t>
      </w:r>
      <w:r>
        <w:rPr>
          <w:w w:val="85"/>
        </w:rPr>
        <w:t>subseções</w:t>
      </w:r>
      <w:r>
        <w:rPr>
          <w:spacing w:val="-6"/>
          <w:w w:val="85"/>
        </w:rPr>
        <w:t> </w:t>
      </w:r>
      <w:r>
        <w:rPr>
          <w:w w:val="85"/>
        </w:rPr>
        <w:t>III</w:t>
      </w:r>
      <w:r>
        <w:rPr>
          <w:spacing w:val="-7"/>
          <w:w w:val="85"/>
        </w:rPr>
        <w:t> </w:t>
      </w:r>
      <w:r>
        <w:rPr>
          <w:w w:val="85"/>
        </w:rPr>
        <w:t>e</w:t>
      </w:r>
      <w:r>
        <w:rPr>
          <w:spacing w:val="-6"/>
          <w:w w:val="85"/>
        </w:rPr>
        <w:t> </w:t>
      </w:r>
      <w:r>
        <w:rPr>
          <w:w w:val="85"/>
        </w:rPr>
        <w:t>IV</w:t>
      </w:r>
      <w:r>
        <w:rPr>
          <w:spacing w:val="-6"/>
          <w:w w:val="85"/>
        </w:rPr>
        <w:t> </w:t>
      </w:r>
      <w:r>
        <w:rPr>
          <w:w w:val="85"/>
        </w:rPr>
        <w:t>da</w:t>
      </w:r>
      <w:r>
        <w:rPr>
          <w:spacing w:val="-6"/>
          <w:w w:val="85"/>
        </w:rPr>
        <w:t> </w:t>
      </w:r>
      <w:r>
        <w:rPr>
          <w:w w:val="85"/>
        </w:rPr>
        <w:t>Seção</w:t>
      </w:r>
      <w:r>
        <w:rPr>
          <w:spacing w:val="-6"/>
          <w:w w:val="85"/>
        </w:rPr>
        <w:t> </w:t>
      </w:r>
      <w:r>
        <w:rPr>
          <w:w w:val="85"/>
        </w:rPr>
        <w:t>III,</w:t>
      </w:r>
      <w:r>
        <w:rPr>
          <w:spacing w:val="-6"/>
          <w:w w:val="85"/>
        </w:rPr>
        <w:t> </w:t>
      </w:r>
      <w:r>
        <w:rPr>
          <w:w w:val="85"/>
        </w:rPr>
        <w:t>do</w:t>
      </w:r>
      <w:r>
        <w:rPr>
          <w:spacing w:val="-6"/>
          <w:w w:val="85"/>
        </w:rPr>
        <w:t> </w:t>
      </w:r>
      <w:r>
        <w:rPr>
          <w:w w:val="85"/>
        </w:rPr>
        <w:t>Capítulo</w:t>
      </w:r>
      <w:r>
        <w:rPr>
          <w:spacing w:val="-6"/>
          <w:w w:val="85"/>
        </w:rPr>
        <w:t> </w:t>
      </w:r>
      <w:r>
        <w:rPr>
          <w:w w:val="85"/>
        </w:rPr>
        <w:t>X,</w:t>
      </w:r>
      <w:r>
        <w:rPr>
          <w:spacing w:val="-7"/>
          <w:w w:val="85"/>
        </w:rPr>
        <w:t> </w:t>
      </w:r>
      <w:r>
        <w:rPr>
          <w:w w:val="85"/>
        </w:rPr>
        <w:t>da</w:t>
      </w:r>
      <w:r>
        <w:rPr>
          <w:spacing w:val="-6"/>
          <w:w w:val="85"/>
        </w:rPr>
        <w:t> </w:t>
      </w:r>
      <w:r>
        <w:rPr>
          <w:w w:val="85"/>
        </w:rPr>
        <w:t>Resolução</w:t>
      </w:r>
      <w:r>
        <w:rPr>
          <w:spacing w:val="-6"/>
          <w:w w:val="85"/>
        </w:rPr>
        <w:t> </w:t>
      </w:r>
      <w:r>
        <w:rPr>
          <w:w w:val="85"/>
        </w:rPr>
        <w:t>nº</w:t>
      </w:r>
      <w:r>
        <w:rPr>
          <w:spacing w:val="-7"/>
          <w:w w:val="85"/>
        </w:rPr>
        <w:t> </w:t>
      </w:r>
      <w:r>
        <w:rPr>
          <w:w w:val="85"/>
        </w:rPr>
        <w:t>04/2002-TCE/AM,</w:t>
      </w:r>
      <w:r>
        <w:rPr>
          <w:spacing w:val="-6"/>
          <w:w w:val="85"/>
        </w:rPr>
        <w:t> </w:t>
      </w:r>
      <w:r>
        <w:rPr>
          <w:w w:val="85"/>
        </w:rPr>
        <w:t>bem como proceder, conforme estabelecido no Acordo de Cooperação firmado com o Instituto de Estudos de Protesto de Títulos do Brasil - Seção Amazonas - IEPTB/AM, ao encaminhamento do título executivo para protesto em nome do </w:t>
      </w:r>
      <w:r>
        <w:rPr>
          <w:w w:val="80"/>
        </w:rPr>
        <w:t>responsável; </w:t>
      </w:r>
      <w:r>
        <w:rPr>
          <w:rFonts w:ascii="Arial" w:hAnsi="Arial"/>
          <w:b/>
          <w:w w:val="80"/>
        </w:rPr>
        <w:t>7.2.12. </w:t>
      </w:r>
      <w:r>
        <w:rPr>
          <w:w w:val="80"/>
        </w:rPr>
        <w:t>Manter o item Dar ciência do Acórdão e do Relatório/Voto ao Sr. Alicelmo Oliveira dos Santos, ao Sr.</w:t>
      </w:r>
      <w:r>
        <w:rPr>
          <w:spacing w:val="40"/>
        </w:rPr>
        <w:t> </w:t>
      </w:r>
      <w:r>
        <w:rPr>
          <w:w w:val="80"/>
        </w:rPr>
        <w:t>Luis Carlos Rodrigues de Moura, ao Sr. Francisco Gomes da Silva, à Sra. Milvânia Maria Vieira de Oliveira, bem como aos </w:t>
      </w:r>
      <w:r>
        <w:rPr>
          <w:w w:val="85"/>
        </w:rPr>
        <w:t>advogados dos responsáveis, para que tomem ciência da decisão e cumpram seus termos, ou interponham o recurso devido, caso queiram. 7.3. Dar ciência do Acórdão e do Relatório/Voto ao embargante, por meio de seu Advogado Dr. </w:t>
      </w:r>
      <w:r>
        <w:rPr>
          <w:w w:val="80"/>
        </w:rPr>
        <w:t>Juarez Frazão Rodrigues Júnior. </w:t>
      </w:r>
      <w:r>
        <w:rPr>
          <w:rFonts w:ascii="Arial" w:hAnsi="Arial"/>
          <w:b/>
          <w:w w:val="80"/>
        </w:rPr>
        <w:t>Especificação do quórum: </w:t>
      </w:r>
      <w:r>
        <w:rPr>
          <w:w w:val="80"/>
        </w:rPr>
        <w:t>Conselheiros: Luis Fabian Pereira Barbosa (Presidente, em </w:t>
      </w:r>
      <w:r>
        <w:rPr>
          <w:w w:val="85"/>
        </w:rPr>
        <w:t>sessão), Júlio Assis Corrêa Pinheiro, Érico Xavier Desterro e Silva, Mario Manoel Coelho de Mello, Josué Cláudio de </w:t>
      </w:r>
      <w:r>
        <w:rPr>
          <w:w w:val="80"/>
        </w:rPr>
        <w:t>Souza Neto e Mário José de Moraes Costa Filho (Convocado).</w:t>
      </w:r>
      <w:r>
        <w:rPr/>
        <w:t> </w:t>
      </w:r>
      <w:r>
        <w:rPr>
          <w:rFonts w:ascii="Arial" w:hAnsi="Arial"/>
          <w:b/>
          <w:w w:val="80"/>
        </w:rPr>
        <w:t>Declaração de impedimento: </w:t>
      </w:r>
      <w:r>
        <w:rPr>
          <w:w w:val="80"/>
        </w:rPr>
        <w:t>Conselheira Yara Amazônia </w:t>
      </w:r>
      <w:r>
        <w:rPr>
          <w:w w:val="85"/>
        </w:rPr>
        <w:t>Lins</w:t>
      </w:r>
      <w:r>
        <w:rPr>
          <w:spacing w:val="-7"/>
          <w:w w:val="85"/>
        </w:rPr>
        <w:t> </w:t>
      </w:r>
      <w:r>
        <w:rPr>
          <w:w w:val="85"/>
        </w:rPr>
        <w:t>Rodrigues</w:t>
      </w:r>
      <w:r>
        <w:rPr>
          <w:spacing w:val="-7"/>
          <w:w w:val="85"/>
        </w:rPr>
        <w:t> </w:t>
      </w:r>
      <w:r>
        <w:rPr>
          <w:w w:val="85"/>
        </w:rPr>
        <w:t>dos</w:t>
      </w:r>
      <w:r>
        <w:rPr>
          <w:spacing w:val="-6"/>
          <w:w w:val="85"/>
        </w:rPr>
        <w:t> </w:t>
      </w:r>
      <w:r>
        <w:rPr>
          <w:w w:val="85"/>
        </w:rPr>
        <w:t>Santos</w:t>
      </w:r>
      <w:r>
        <w:rPr>
          <w:spacing w:val="-7"/>
          <w:w w:val="85"/>
        </w:rPr>
        <w:t> </w:t>
      </w:r>
      <w:r>
        <w:rPr>
          <w:w w:val="85"/>
        </w:rPr>
        <w:t>(art.</w:t>
      </w:r>
      <w:r>
        <w:rPr>
          <w:spacing w:val="-7"/>
          <w:w w:val="85"/>
        </w:rPr>
        <w:t> </w:t>
      </w:r>
      <w:r>
        <w:rPr>
          <w:w w:val="85"/>
        </w:rPr>
        <w:t>65</w:t>
      </w:r>
      <w:r>
        <w:rPr>
          <w:spacing w:val="-6"/>
          <w:w w:val="85"/>
        </w:rPr>
        <w:t> </w:t>
      </w:r>
      <w:r>
        <w:rPr>
          <w:w w:val="85"/>
        </w:rPr>
        <w:t>do</w:t>
      </w:r>
      <w:r>
        <w:rPr>
          <w:spacing w:val="-7"/>
          <w:w w:val="85"/>
        </w:rPr>
        <w:t> </w:t>
      </w:r>
      <w:r>
        <w:rPr>
          <w:w w:val="85"/>
        </w:rPr>
        <w:t>Regimento</w:t>
      </w:r>
      <w:r>
        <w:rPr>
          <w:spacing w:val="-7"/>
          <w:w w:val="85"/>
        </w:rPr>
        <w:t> </w:t>
      </w:r>
      <w:r>
        <w:rPr>
          <w:w w:val="85"/>
        </w:rPr>
        <w:t>Interno).</w:t>
      </w:r>
    </w:p>
    <w:p>
      <w:pPr>
        <w:spacing w:line="240" w:lineRule="auto" w:before="186"/>
        <w:ind w:left="2" w:right="136" w:firstLine="0"/>
        <w:jc w:val="both"/>
        <w:rPr>
          <w:sz w:val="24"/>
        </w:rPr>
      </w:pPr>
      <w:r>
        <w:rPr>
          <w:rFonts w:ascii="Arial" w:hAnsi="Arial"/>
          <w:b/>
          <w:w w:val="85"/>
          <w:sz w:val="24"/>
        </w:rPr>
        <w:t>PROCESSO Nº 12.230/2020 - </w:t>
      </w:r>
      <w:r>
        <w:rPr>
          <w:w w:val="85"/>
          <w:sz w:val="24"/>
        </w:rPr>
        <w:t>Embargos de Declaração opostos pela Sra. Milvania Maria Vieira de Oliveira, contra o Acórdão</w:t>
      </w:r>
      <w:r>
        <w:rPr>
          <w:w w:val="85"/>
          <w:sz w:val="24"/>
        </w:rPr>
        <w:t> nº</w:t>
      </w:r>
      <w:r>
        <w:rPr>
          <w:w w:val="85"/>
          <w:sz w:val="24"/>
        </w:rPr>
        <w:t> 479/2024–TCE-Tribunal</w:t>
      </w:r>
      <w:r>
        <w:rPr>
          <w:w w:val="85"/>
          <w:sz w:val="24"/>
        </w:rPr>
        <w:t> Pleno.</w:t>
      </w:r>
      <w:r>
        <w:rPr>
          <w:w w:val="85"/>
          <w:sz w:val="24"/>
        </w:rPr>
        <w:t> </w:t>
      </w:r>
      <w:r>
        <w:rPr>
          <w:rFonts w:ascii="Arial" w:hAnsi="Arial"/>
          <w:b/>
          <w:w w:val="85"/>
          <w:sz w:val="24"/>
        </w:rPr>
        <w:t>Advogado:</w:t>
      </w:r>
      <w:r>
        <w:rPr>
          <w:rFonts w:ascii="Arial" w:hAnsi="Arial"/>
          <w:b/>
          <w:w w:val="85"/>
          <w:sz w:val="24"/>
        </w:rPr>
        <w:t> </w:t>
      </w:r>
      <w:r>
        <w:rPr>
          <w:w w:val="85"/>
          <w:sz w:val="24"/>
        </w:rPr>
        <w:t>Isaac</w:t>
      </w:r>
      <w:r>
        <w:rPr>
          <w:w w:val="85"/>
          <w:sz w:val="24"/>
        </w:rPr>
        <w:t> Luiz</w:t>
      </w:r>
      <w:r>
        <w:rPr>
          <w:w w:val="85"/>
          <w:sz w:val="24"/>
        </w:rPr>
        <w:t> Miranda</w:t>
      </w:r>
      <w:r>
        <w:rPr>
          <w:w w:val="85"/>
          <w:sz w:val="24"/>
        </w:rPr>
        <w:t> Almas</w:t>
      </w:r>
      <w:r>
        <w:rPr>
          <w:w w:val="85"/>
          <w:sz w:val="24"/>
        </w:rPr>
        <w:t> -</w:t>
      </w:r>
      <w:r>
        <w:rPr>
          <w:w w:val="85"/>
          <w:sz w:val="24"/>
        </w:rPr>
        <w:t> OAB/AM</w:t>
      </w:r>
      <w:r>
        <w:rPr>
          <w:w w:val="85"/>
          <w:sz w:val="24"/>
        </w:rPr>
        <w:t> 12199.</w:t>
      </w:r>
      <w:r>
        <w:rPr>
          <w:w w:val="85"/>
          <w:sz w:val="24"/>
        </w:rPr>
        <w:t> </w:t>
      </w:r>
      <w:r>
        <w:rPr>
          <w:rFonts w:ascii="Arial" w:hAnsi="Arial"/>
          <w:b/>
          <w:w w:val="85"/>
          <w:sz w:val="24"/>
        </w:rPr>
        <w:t>ACÓRDÃO</w:t>
      </w:r>
      <w:r>
        <w:rPr>
          <w:rFonts w:ascii="Arial" w:hAnsi="Arial"/>
          <w:b/>
          <w:w w:val="85"/>
          <w:sz w:val="24"/>
        </w:rPr>
        <w:t> Nº 1129/2024:</w:t>
      </w:r>
      <w:r>
        <w:rPr>
          <w:rFonts w:ascii="Arial" w:hAnsi="Arial"/>
          <w:b/>
          <w:w w:val="85"/>
          <w:sz w:val="24"/>
        </w:rPr>
        <w:t> </w:t>
      </w:r>
      <w:r>
        <w:rPr>
          <w:w w:val="85"/>
          <w:sz w:val="24"/>
        </w:rPr>
        <w:t>Vistos,</w:t>
      </w:r>
      <w:r>
        <w:rPr>
          <w:w w:val="85"/>
          <w:sz w:val="24"/>
        </w:rPr>
        <w:t> relatados</w:t>
      </w:r>
      <w:r>
        <w:rPr>
          <w:w w:val="85"/>
          <w:sz w:val="24"/>
        </w:rPr>
        <w:t> e</w:t>
      </w:r>
      <w:r>
        <w:rPr>
          <w:w w:val="85"/>
          <w:sz w:val="24"/>
        </w:rPr>
        <w:t> discutidos</w:t>
      </w:r>
      <w:r>
        <w:rPr>
          <w:w w:val="85"/>
          <w:sz w:val="24"/>
        </w:rPr>
        <w:t> estes</w:t>
      </w:r>
      <w:r>
        <w:rPr>
          <w:w w:val="85"/>
          <w:sz w:val="24"/>
        </w:rPr>
        <w:t> autos</w:t>
      </w:r>
      <w:r>
        <w:rPr>
          <w:w w:val="85"/>
          <w:sz w:val="24"/>
        </w:rPr>
        <w:t> acima</w:t>
      </w:r>
      <w:r>
        <w:rPr>
          <w:w w:val="85"/>
          <w:sz w:val="24"/>
        </w:rPr>
        <w:t> identificados,</w:t>
      </w:r>
      <w:r>
        <w:rPr>
          <w:w w:val="85"/>
          <w:sz w:val="24"/>
        </w:rPr>
        <w:t> </w:t>
      </w:r>
      <w:r>
        <w:rPr>
          <w:rFonts w:ascii="Arial" w:hAnsi="Arial"/>
          <w:b/>
          <w:w w:val="85"/>
          <w:sz w:val="24"/>
        </w:rPr>
        <w:t>ACORDAM</w:t>
      </w:r>
      <w:r>
        <w:rPr>
          <w:rFonts w:ascii="Arial" w:hAnsi="Arial"/>
          <w:b/>
          <w:w w:val="85"/>
          <w:sz w:val="24"/>
        </w:rPr>
        <w:t> </w:t>
      </w:r>
      <w:r>
        <w:rPr>
          <w:w w:val="85"/>
          <w:sz w:val="24"/>
        </w:rPr>
        <w:t>os</w:t>
      </w:r>
      <w:r>
        <w:rPr>
          <w:w w:val="85"/>
          <w:sz w:val="24"/>
        </w:rPr>
        <w:t> Excelentíssimos</w:t>
      </w:r>
      <w:r>
        <w:rPr>
          <w:w w:val="85"/>
          <w:sz w:val="24"/>
        </w:rPr>
        <w:t> Senhores Conselheiros</w:t>
      </w:r>
      <w:r>
        <w:rPr>
          <w:spacing w:val="-3"/>
          <w:w w:val="85"/>
          <w:sz w:val="24"/>
        </w:rPr>
        <w:t> </w:t>
      </w:r>
      <w:r>
        <w:rPr>
          <w:w w:val="85"/>
          <w:sz w:val="24"/>
        </w:rPr>
        <w:t>do</w:t>
      </w:r>
      <w:r>
        <w:rPr>
          <w:spacing w:val="-2"/>
          <w:w w:val="85"/>
          <w:sz w:val="24"/>
        </w:rPr>
        <w:t> </w:t>
      </w:r>
      <w:r>
        <w:rPr>
          <w:w w:val="85"/>
          <w:sz w:val="24"/>
        </w:rPr>
        <w:t>Tribunal</w:t>
      </w:r>
      <w:r>
        <w:rPr>
          <w:spacing w:val="-3"/>
          <w:w w:val="85"/>
          <w:sz w:val="24"/>
        </w:rPr>
        <w:t> </w:t>
      </w:r>
      <w:r>
        <w:rPr>
          <w:w w:val="85"/>
          <w:sz w:val="24"/>
        </w:rPr>
        <w:t>de</w:t>
      </w:r>
      <w:r>
        <w:rPr>
          <w:spacing w:val="-2"/>
          <w:w w:val="85"/>
          <w:sz w:val="24"/>
        </w:rPr>
        <w:t> </w:t>
      </w:r>
      <w:r>
        <w:rPr>
          <w:w w:val="85"/>
          <w:sz w:val="24"/>
        </w:rPr>
        <w:t>Contas</w:t>
      </w:r>
      <w:r>
        <w:rPr>
          <w:spacing w:val="-3"/>
          <w:w w:val="85"/>
          <w:sz w:val="24"/>
        </w:rPr>
        <w:t> </w:t>
      </w:r>
      <w:r>
        <w:rPr>
          <w:w w:val="85"/>
          <w:sz w:val="24"/>
        </w:rPr>
        <w:t>do</w:t>
      </w:r>
      <w:r>
        <w:rPr>
          <w:spacing w:val="-2"/>
          <w:w w:val="85"/>
          <w:sz w:val="24"/>
        </w:rPr>
        <w:t> </w:t>
      </w:r>
      <w:r>
        <w:rPr>
          <w:w w:val="85"/>
          <w:sz w:val="24"/>
        </w:rPr>
        <w:t>Estado</w:t>
      </w:r>
      <w:r>
        <w:rPr>
          <w:spacing w:val="-2"/>
          <w:w w:val="85"/>
          <w:sz w:val="24"/>
        </w:rPr>
        <w:t> </w:t>
      </w:r>
      <w:r>
        <w:rPr>
          <w:w w:val="85"/>
          <w:sz w:val="24"/>
        </w:rPr>
        <w:t>do</w:t>
      </w:r>
      <w:r>
        <w:rPr>
          <w:spacing w:val="-2"/>
          <w:w w:val="85"/>
          <w:sz w:val="24"/>
        </w:rPr>
        <w:t> </w:t>
      </w:r>
      <w:r>
        <w:rPr>
          <w:w w:val="85"/>
          <w:sz w:val="24"/>
        </w:rPr>
        <w:t>Amazonas,</w:t>
      </w:r>
      <w:r>
        <w:rPr>
          <w:spacing w:val="-2"/>
          <w:w w:val="85"/>
          <w:sz w:val="24"/>
        </w:rPr>
        <w:t> </w:t>
      </w:r>
      <w:r>
        <w:rPr>
          <w:w w:val="85"/>
          <w:sz w:val="24"/>
        </w:rPr>
        <w:t>reunidos</w:t>
      </w:r>
      <w:r>
        <w:rPr>
          <w:spacing w:val="-3"/>
          <w:w w:val="85"/>
          <w:sz w:val="24"/>
        </w:rPr>
        <w:t> </w:t>
      </w:r>
      <w:r>
        <w:rPr>
          <w:w w:val="85"/>
          <w:sz w:val="24"/>
        </w:rPr>
        <w:t>em</w:t>
      </w:r>
      <w:r>
        <w:rPr>
          <w:spacing w:val="-3"/>
          <w:w w:val="85"/>
          <w:sz w:val="24"/>
        </w:rPr>
        <w:t> </w:t>
      </w:r>
      <w:r>
        <w:rPr>
          <w:w w:val="85"/>
          <w:sz w:val="24"/>
        </w:rPr>
        <w:t>Sessão</w:t>
      </w:r>
      <w:r>
        <w:rPr>
          <w:spacing w:val="-2"/>
          <w:w w:val="85"/>
          <w:sz w:val="24"/>
        </w:rPr>
        <w:t> </w:t>
      </w:r>
      <w:r>
        <w:rPr>
          <w:w w:val="85"/>
          <w:sz w:val="24"/>
        </w:rPr>
        <w:t>do</w:t>
      </w:r>
      <w:r>
        <w:rPr>
          <w:spacing w:val="-3"/>
          <w:sz w:val="24"/>
        </w:rPr>
        <w:t> </w:t>
      </w:r>
      <w:r>
        <w:rPr>
          <w:rFonts w:ascii="Arial" w:hAnsi="Arial"/>
          <w:b/>
          <w:w w:val="85"/>
          <w:sz w:val="24"/>
        </w:rPr>
        <w:t>Tribunal</w:t>
      </w:r>
      <w:r>
        <w:rPr>
          <w:rFonts w:ascii="Arial" w:hAnsi="Arial"/>
          <w:b/>
          <w:spacing w:val="-2"/>
          <w:w w:val="85"/>
          <w:sz w:val="24"/>
        </w:rPr>
        <w:t> </w:t>
      </w:r>
      <w:r>
        <w:rPr>
          <w:rFonts w:ascii="Arial" w:hAnsi="Arial"/>
          <w:b/>
          <w:w w:val="85"/>
          <w:sz w:val="24"/>
        </w:rPr>
        <w:t>Pleno</w:t>
      </w:r>
      <w:r>
        <w:rPr>
          <w:w w:val="85"/>
          <w:sz w:val="24"/>
        </w:rPr>
        <w:t>,</w:t>
      </w:r>
      <w:r>
        <w:rPr>
          <w:spacing w:val="-2"/>
          <w:w w:val="85"/>
          <w:sz w:val="24"/>
        </w:rPr>
        <w:t> </w:t>
      </w:r>
      <w:r>
        <w:rPr>
          <w:w w:val="85"/>
          <w:sz w:val="24"/>
        </w:rPr>
        <w:t>no</w:t>
      </w:r>
      <w:r>
        <w:rPr>
          <w:spacing w:val="-3"/>
          <w:w w:val="85"/>
          <w:sz w:val="24"/>
        </w:rPr>
        <w:t> </w:t>
      </w:r>
      <w:r>
        <w:rPr>
          <w:w w:val="85"/>
          <w:sz w:val="24"/>
        </w:rPr>
        <w:t>exercício</w:t>
      </w:r>
      <w:r>
        <w:rPr>
          <w:spacing w:val="-3"/>
          <w:w w:val="85"/>
          <w:sz w:val="24"/>
        </w:rPr>
        <w:t> </w:t>
      </w:r>
      <w:r>
        <w:rPr>
          <w:w w:val="85"/>
          <w:sz w:val="24"/>
        </w:rPr>
        <w:t>da </w:t>
      </w:r>
      <w:r>
        <w:rPr>
          <w:w w:val="80"/>
          <w:sz w:val="24"/>
        </w:rPr>
        <w:t>competência atribuída pelo art.11, III, alínea “f”, item 1, da Resolução n. 04/2002-TCE/AM, </w:t>
      </w:r>
      <w:r>
        <w:rPr>
          <w:rFonts w:ascii="Arial" w:hAnsi="Arial"/>
          <w:b/>
          <w:w w:val="80"/>
          <w:sz w:val="24"/>
        </w:rPr>
        <w:t>à unanimidade</w:t>
      </w:r>
      <w:r>
        <w:rPr>
          <w:w w:val="80"/>
          <w:sz w:val="24"/>
        </w:rPr>
        <w:t>, nos termos do </w:t>
      </w:r>
      <w:r>
        <w:rPr>
          <w:w w:val="85"/>
          <w:sz w:val="24"/>
        </w:rPr>
        <w:t>voto do Excelentíssimo Senhor Conselheiro-Relator, </w:t>
      </w:r>
      <w:r>
        <w:rPr>
          <w:rFonts w:ascii="Arial" w:hAnsi="Arial"/>
          <w:b/>
          <w:w w:val="85"/>
          <w:sz w:val="24"/>
        </w:rPr>
        <w:t>em consonância </w:t>
      </w:r>
      <w:r>
        <w:rPr>
          <w:w w:val="85"/>
          <w:sz w:val="24"/>
        </w:rPr>
        <w:t>com pronunciamento oral do Ministério Público </w:t>
      </w:r>
      <w:r>
        <w:rPr>
          <w:w w:val="80"/>
          <w:sz w:val="24"/>
        </w:rPr>
        <w:t>junto</w:t>
      </w:r>
      <w:r>
        <w:rPr>
          <w:sz w:val="24"/>
        </w:rPr>
        <w:t> </w:t>
      </w:r>
      <w:r>
        <w:rPr>
          <w:w w:val="80"/>
          <w:sz w:val="24"/>
        </w:rPr>
        <w:t>a</w:t>
      </w:r>
      <w:r>
        <w:rPr>
          <w:sz w:val="24"/>
        </w:rPr>
        <w:t> </w:t>
      </w:r>
      <w:r>
        <w:rPr>
          <w:w w:val="80"/>
          <w:sz w:val="24"/>
        </w:rPr>
        <w:t>este</w:t>
      </w:r>
      <w:r>
        <w:rPr>
          <w:sz w:val="24"/>
        </w:rPr>
        <w:t> </w:t>
      </w:r>
      <w:r>
        <w:rPr>
          <w:w w:val="80"/>
          <w:sz w:val="24"/>
        </w:rPr>
        <w:t>Tribunal,</w:t>
      </w:r>
      <w:r>
        <w:rPr>
          <w:sz w:val="24"/>
        </w:rPr>
        <w:t> </w:t>
      </w:r>
      <w:r>
        <w:rPr>
          <w:w w:val="80"/>
          <w:sz w:val="24"/>
        </w:rPr>
        <w:t>no</w:t>
      </w:r>
      <w:r>
        <w:rPr>
          <w:sz w:val="24"/>
        </w:rPr>
        <w:t> </w:t>
      </w:r>
      <w:r>
        <w:rPr>
          <w:w w:val="80"/>
          <w:sz w:val="24"/>
        </w:rPr>
        <w:t>sentido</w:t>
      </w:r>
      <w:r>
        <w:rPr>
          <w:sz w:val="24"/>
        </w:rPr>
        <w:t> </w:t>
      </w:r>
      <w:r>
        <w:rPr>
          <w:w w:val="80"/>
          <w:sz w:val="24"/>
        </w:rPr>
        <w:t>de:</w:t>
      </w:r>
      <w:r>
        <w:rPr>
          <w:sz w:val="24"/>
        </w:rPr>
        <w:t> </w:t>
      </w:r>
      <w:r>
        <w:rPr>
          <w:rFonts w:ascii="Arial" w:hAnsi="Arial"/>
          <w:b/>
          <w:w w:val="80"/>
          <w:sz w:val="24"/>
        </w:rPr>
        <w:t>7.1.</w:t>
      </w:r>
      <w:r>
        <w:rPr>
          <w:rFonts w:ascii="Arial" w:hAnsi="Arial"/>
          <w:b/>
          <w:sz w:val="24"/>
        </w:rPr>
        <w:t> </w:t>
      </w:r>
      <w:r>
        <w:rPr>
          <w:rFonts w:ascii="Arial" w:hAnsi="Arial"/>
          <w:b/>
          <w:w w:val="80"/>
          <w:sz w:val="24"/>
        </w:rPr>
        <w:t>Conhecer</w:t>
      </w:r>
      <w:r>
        <w:rPr>
          <w:rFonts w:ascii="Arial" w:hAnsi="Arial"/>
          <w:b/>
          <w:sz w:val="24"/>
        </w:rPr>
        <w:t> </w:t>
      </w:r>
      <w:r>
        <w:rPr>
          <w:w w:val="80"/>
          <w:sz w:val="24"/>
        </w:rPr>
        <w:t>dos</w:t>
      </w:r>
      <w:r>
        <w:rPr>
          <w:sz w:val="24"/>
        </w:rPr>
        <w:t> </w:t>
      </w:r>
      <w:r>
        <w:rPr>
          <w:w w:val="80"/>
          <w:sz w:val="24"/>
        </w:rPr>
        <w:t>embargos</w:t>
      </w:r>
      <w:r>
        <w:rPr>
          <w:sz w:val="24"/>
        </w:rPr>
        <w:t> </w:t>
      </w:r>
      <w:r>
        <w:rPr>
          <w:w w:val="80"/>
          <w:sz w:val="24"/>
        </w:rPr>
        <w:t>de</w:t>
      </w:r>
      <w:r>
        <w:rPr>
          <w:sz w:val="24"/>
        </w:rPr>
        <w:t> </w:t>
      </w:r>
      <w:r>
        <w:rPr>
          <w:w w:val="80"/>
          <w:sz w:val="24"/>
        </w:rPr>
        <w:t>declaração opostos</w:t>
      </w:r>
      <w:r>
        <w:rPr>
          <w:sz w:val="24"/>
        </w:rPr>
        <w:t> </w:t>
      </w:r>
      <w:r>
        <w:rPr>
          <w:w w:val="80"/>
          <w:sz w:val="24"/>
        </w:rPr>
        <w:t>pela</w:t>
      </w:r>
      <w:r>
        <w:rPr>
          <w:sz w:val="24"/>
        </w:rPr>
        <w:t> </w:t>
      </w:r>
      <w:r>
        <w:rPr>
          <w:rFonts w:ascii="Arial" w:hAnsi="Arial"/>
          <w:b/>
          <w:w w:val="80"/>
          <w:sz w:val="24"/>
        </w:rPr>
        <w:t>Sra.</w:t>
      </w:r>
      <w:r>
        <w:rPr>
          <w:rFonts w:ascii="Arial" w:hAnsi="Arial"/>
          <w:b/>
          <w:sz w:val="24"/>
        </w:rPr>
        <w:t> </w:t>
      </w:r>
      <w:r>
        <w:rPr>
          <w:rFonts w:ascii="Arial" w:hAnsi="Arial"/>
          <w:b/>
          <w:w w:val="80"/>
          <w:sz w:val="24"/>
        </w:rPr>
        <w:t>Milvania</w:t>
      </w:r>
      <w:r>
        <w:rPr>
          <w:rFonts w:ascii="Arial" w:hAnsi="Arial"/>
          <w:b/>
          <w:sz w:val="24"/>
        </w:rPr>
        <w:t> </w:t>
      </w:r>
      <w:r>
        <w:rPr>
          <w:rFonts w:ascii="Arial" w:hAnsi="Arial"/>
          <w:b/>
          <w:w w:val="80"/>
          <w:sz w:val="24"/>
        </w:rPr>
        <w:t>Maria</w:t>
      </w:r>
      <w:r>
        <w:rPr>
          <w:rFonts w:ascii="Arial" w:hAnsi="Arial"/>
          <w:b/>
          <w:sz w:val="24"/>
        </w:rPr>
        <w:t> </w:t>
      </w:r>
      <w:r>
        <w:rPr>
          <w:rFonts w:ascii="Arial" w:hAnsi="Arial"/>
          <w:b/>
          <w:w w:val="80"/>
          <w:sz w:val="24"/>
        </w:rPr>
        <w:t>Vieira </w:t>
      </w:r>
      <w:r>
        <w:rPr>
          <w:rFonts w:ascii="Arial" w:hAnsi="Arial"/>
          <w:b/>
          <w:w w:val="85"/>
          <w:sz w:val="24"/>
        </w:rPr>
        <w:t>de Oliveira</w:t>
      </w:r>
      <w:r>
        <w:rPr>
          <w:w w:val="85"/>
          <w:sz w:val="24"/>
        </w:rPr>
        <w:t>, por meio de seus</w:t>
      </w:r>
      <w:r>
        <w:rPr>
          <w:spacing w:val="-1"/>
          <w:w w:val="85"/>
          <w:sz w:val="24"/>
        </w:rPr>
        <w:t> </w:t>
      </w:r>
      <w:r>
        <w:rPr>
          <w:w w:val="85"/>
          <w:sz w:val="24"/>
        </w:rPr>
        <w:t>advogados</w:t>
      </w:r>
      <w:r>
        <w:rPr>
          <w:spacing w:val="-1"/>
          <w:w w:val="85"/>
          <w:sz w:val="24"/>
        </w:rPr>
        <w:t> </w:t>
      </w:r>
      <w:r>
        <w:rPr>
          <w:w w:val="85"/>
          <w:sz w:val="24"/>
        </w:rPr>
        <w:t>para, no mérito: </w:t>
      </w:r>
      <w:r>
        <w:rPr>
          <w:rFonts w:ascii="Arial" w:hAnsi="Arial"/>
          <w:b/>
          <w:w w:val="85"/>
          <w:sz w:val="24"/>
        </w:rPr>
        <w:t>7.2. Negar Provimento </w:t>
      </w:r>
      <w:r>
        <w:rPr>
          <w:w w:val="85"/>
          <w:sz w:val="24"/>
        </w:rPr>
        <w:t>aos</w:t>
      </w:r>
      <w:r>
        <w:rPr>
          <w:spacing w:val="-1"/>
          <w:w w:val="85"/>
          <w:sz w:val="24"/>
        </w:rPr>
        <w:t> </w:t>
      </w:r>
      <w:r>
        <w:rPr>
          <w:w w:val="85"/>
          <w:sz w:val="24"/>
        </w:rPr>
        <w:t>embargos opostos</w:t>
      </w:r>
      <w:r>
        <w:rPr>
          <w:spacing w:val="-1"/>
          <w:w w:val="85"/>
          <w:sz w:val="24"/>
        </w:rPr>
        <w:t> </w:t>
      </w:r>
      <w:r>
        <w:rPr>
          <w:w w:val="85"/>
          <w:sz w:val="24"/>
        </w:rPr>
        <w:t>por meio do </w:t>
      </w:r>
      <w:r>
        <w:rPr>
          <w:w w:val="80"/>
          <w:sz w:val="24"/>
        </w:rPr>
        <w:t>Advogado,</w:t>
      </w:r>
      <w:r>
        <w:rPr>
          <w:sz w:val="24"/>
        </w:rPr>
        <w:t> </w:t>
      </w:r>
      <w:r>
        <w:rPr>
          <w:rFonts w:ascii="Arial" w:hAnsi="Arial"/>
          <w:b/>
          <w:w w:val="80"/>
          <w:sz w:val="24"/>
        </w:rPr>
        <w:t>Sr.</w:t>
      </w:r>
      <w:r>
        <w:rPr>
          <w:rFonts w:ascii="Arial" w:hAnsi="Arial"/>
          <w:b/>
          <w:sz w:val="24"/>
        </w:rPr>
        <w:t> </w:t>
      </w:r>
      <w:r>
        <w:rPr>
          <w:rFonts w:ascii="Arial" w:hAnsi="Arial"/>
          <w:b/>
          <w:w w:val="80"/>
          <w:sz w:val="24"/>
        </w:rPr>
        <w:t>Isaac</w:t>
      </w:r>
      <w:r>
        <w:rPr>
          <w:rFonts w:ascii="Arial" w:hAnsi="Arial"/>
          <w:b/>
          <w:sz w:val="24"/>
        </w:rPr>
        <w:t> </w:t>
      </w:r>
      <w:r>
        <w:rPr>
          <w:rFonts w:ascii="Arial" w:hAnsi="Arial"/>
          <w:b/>
          <w:w w:val="80"/>
          <w:sz w:val="24"/>
        </w:rPr>
        <w:t>Luiz</w:t>
      </w:r>
      <w:r>
        <w:rPr>
          <w:rFonts w:ascii="Arial" w:hAnsi="Arial"/>
          <w:b/>
          <w:sz w:val="24"/>
        </w:rPr>
        <w:t> </w:t>
      </w:r>
      <w:r>
        <w:rPr>
          <w:rFonts w:ascii="Arial" w:hAnsi="Arial"/>
          <w:b/>
          <w:w w:val="80"/>
          <w:sz w:val="24"/>
        </w:rPr>
        <w:t>Miranda</w:t>
      </w:r>
      <w:r>
        <w:rPr>
          <w:rFonts w:ascii="Arial" w:hAnsi="Arial"/>
          <w:b/>
          <w:sz w:val="24"/>
        </w:rPr>
        <w:t> </w:t>
      </w:r>
      <w:r>
        <w:rPr>
          <w:rFonts w:ascii="Arial" w:hAnsi="Arial"/>
          <w:b/>
          <w:w w:val="80"/>
          <w:sz w:val="24"/>
        </w:rPr>
        <w:t>Almas</w:t>
      </w:r>
      <w:r>
        <w:rPr>
          <w:w w:val="80"/>
          <w:sz w:val="24"/>
        </w:rPr>
        <w:t>,</w:t>
      </w:r>
      <w:r>
        <w:rPr>
          <w:sz w:val="24"/>
        </w:rPr>
        <w:t> </w:t>
      </w:r>
      <w:r>
        <w:rPr>
          <w:w w:val="80"/>
          <w:sz w:val="24"/>
        </w:rPr>
        <w:t>mantendo-se</w:t>
      </w:r>
      <w:r>
        <w:rPr>
          <w:sz w:val="24"/>
        </w:rPr>
        <w:t> </w:t>
      </w:r>
      <w:r>
        <w:rPr>
          <w:w w:val="80"/>
          <w:sz w:val="24"/>
        </w:rPr>
        <w:t>incólume</w:t>
      </w:r>
      <w:r>
        <w:rPr>
          <w:sz w:val="24"/>
        </w:rPr>
        <w:t> </w:t>
      </w:r>
      <w:r>
        <w:rPr>
          <w:w w:val="80"/>
          <w:sz w:val="24"/>
        </w:rPr>
        <w:t>o</w:t>
      </w:r>
      <w:r>
        <w:rPr>
          <w:sz w:val="24"/>
        </w:rPr>
        <w:t> </w:t>
      </w:r>
      <w:r>
        <w:rPr>
          <w:w w:val="80"/>
          <w:sz w:val="24"/>
        </w:rPr>
        <w:t>Acórdão</w:t>
      </w:r>
      <w:r>
        <w:rPr>
          <w:sz w:val="24"/>
        </w:rPr>
        <w:t> </w:t>
      </w:r>
      <w:r>
        <w:rPr>
          <w:w w:val="80"/>
          <w:sz w:val="24"/>
        </w:rPr>
        <w:t>embargado</w:t>
      </w:r>
      <w:r>
        <w:rPr>
          <w:sz w:val="24"/>
        </w:rPr>
        <w:t> </w:t>
      </w:r>
      <w:r>
        <w:rPr>
          <w:w w:val="80"/>
          <w:sz w:val="24"/>
        </w:rPr>
        <w:t>no</w:t>
      </w:r>
      <w:r>
        <w:rPr>
          <w:sz w:val="24"/>
        </w:rPr>
        <w:t> </w:t>
      </w:r>
      <w:r>
        <w:rPr>
          <w:w w:val="80"/>
          <w:sz w:val="24"/>
        </w:rPr>
        <w:t>que</w:t>
      </w:r>
      <w:r>
        <w:rPr>
          <w:sz w:val="24"/>
        </w:rPr>
        <w:t> </w:t>
      </w:r>
      <w:r>
        <w:rPr>
          <w:w w:val="80"/>
          <w:sz w:val="24"/>
        </w:rPr>
        <w:t>tange</w:t>
      </w:r>
      <w:r>
        <w:rPr>
          <w:sz w:val="24"/>
        </w:rPr>
        <w:t> </w:t>
      </w:r>
      <w:r>
        <w:rPr>
          <w:w w:val="80"/>
          <w:sz w:val="24"/>
        </w:rPr>
        <w:t>ao</w:t>
      </w:r>
      <w:r>
        <w:rPr>
          <w:sz w:val="24"/>
        </w:rPr>
        <w:t> </w:t>
      </w:r>
      <w:r>
        <w:rPr>
          <w:w w:val="80"/>
          <w:sz w:val="24"/>
        </w:rPr>
        <w:t>seu</w:t>
      </w:r>
      <w:r>
        <w:rPr>
          <w:sz w:val="24"/>
        </w:rPr>
        <w:t> </w:t>
      </w:r>
      <w:r>
        <w:rPr>
          <w:w w:val="80"/>
          <w:sz w:val="24"/>
        </w:rPr>
        <w:t>item</w:t>
      </w:r>
      <w:r>
        <w:rPr>
          <w:sz w:val="24"/>
        </w:rPr>
        <w:t> </w:t>
      </w:r>
      <w:r>
        <w:rPr>
          <w:w w:val="80"/>
          <w:sz w:val="24"/>
        </w:rPr>
        <w:t>10.8;</w:t>
      </w:r>
    </w:p>
    <w:p>
      <w:pPr>
        <w:spacing w:line="240" w:lineRule="auto" w:before="0"/>
        <w:ind w:left="2" w:right="136" w:firstLine="0"/>
        <w:jc w:val="both"/>
        <w:rPr>
          <w:sz w:val="24"/>
        </w:rPr>
      </w:pPr>
      <w:r>
        <w:rPr>
          <w:rFonts w:ascii="Arial" w:hAnsi="Arial"/>
          <w:b/>
          <w:w w:val="90"/>
          <w:sz w:val="24"/>
        </w:rPr>
        <w:t>7.3.</w:t>
      </w:r>
      <w:r>
        <w:rPr>
          <w:rFonts w:ascii="Arial" w:hAnsi="Arial"/>
          <w:b/>
          <w:w w:val="90"/>
          <w:sz w:val="24"/>
        </w:rPr>
        <w:t> Dar</w:t>
      </w:r>
      <w:r>
        <w:rPr>
          <w:rFonts w:ascii="Arial" w:hAnsi="Arial"/>
          <w:b/>
          <w:w w:val="90"/>
          <w:sz w:val="24"/>
        </w:rPr>
        <w:t> ciência</w:t>
      </w:r>
      <w:r>
        <w:rPr>
          <w:rFonts w:ascii="Arial" w:hAnsi="Arial"/>
          <w:b/>
          <w:w w:val="90"/>
          <w:sz w:val="24"/>
        </w:rPr>
        <w:t> </w:t>
      </w:r>
      <w:r>
        <w:rPr>
          <w:w w:val="90"/>
          <w:sz w:val="24"/>
        </w:rPr>
        <w:t>do</w:t>
      </w:r>
      <w:r>
        <w:rPr>
          <w:w w:val="90"/>
          <w:sz w:val="24"/>
        </w:rPr>
        <w:t> Acórdão</w:t>
      </w:r>
      <w:r>
        <w:rPr>
          <w:w w:val="90"/>
          <w:sz w:val="24"/>
        </w:rPr>
        <w:t> e</w:t>
      </w:r>
      <w:r>
        <w:rPr>
          <w:w w:val="90"/>
          <w:sz w:val="24"/>
        </w:rPr>
        <w:t> do</w:t>
      </w:r>
      <w:r>
        <w:rPr>
          <w:w w:val="90"/>
          <w:sz w:val="24"/>
        </w:rPr>
        <w:t> relatório/voto</w:t>
      </w:r>
      <w:r>
        <w:rPr>
          <w:w w:val="90"/>
          <w:sz w:val="24"/>
        </w:rPr>
        <w:t> à</w:t>
      </w:r>
      <w:r>
        <w:rPr>
          <w:w w:val="90"/>
          <w:sz w:val="24"/>
        </w:rPr>
        <w:t> </w:t>
      </w:r>
      <w:r>
        <w:rPr>
          <w:rFonts w:ascii="Arial" w:hAnsi="Arial"/>
          <w:b/>
          <w:w w:val="90"/>
          <w:sz w:val="24"/>
        </w:rPr>
        <w:t>Sra.</w:t>
      </w:r>
      <w:r>
        <w:rPr>
          <w:rFonts w:ascii="Arial" w:hAnsi="Arial"/>
          <w:b/>
          <w:w w:val="90"/>
          <w:sz w:val="24"/>
        </w:rPr>
        <w:t> Milvania</w:t>
      </w:r>
      <w:r>
        <w:rPr>
          <w:rFonts w:ascii="Arial" w:hAnsi="Arial"/>
          <w:b/>
          <w:w w:val="90"/>
          <w:sz w:val="24"/>
        </w:rPr>
        <w:t> Maria</w:t>
      </w:r>
      <w:r>
        <w:rPr>
          <w:rFonts w:ascii="Arial" w:hAnsi="Arial"/>
          <w:b/>
          <w:w w:val="90"/>
          <w:sz w:val="24"/>
        </w:rPr>
        <w:t> Vieira</w:t>
      </w:r>
      <w:r>
        <w:rPr>
          <w:rFonts w:ascii="Arial" w:hAnsi="Arial"/>
          <w:b/>
          <w:w w:val="90"/>
          <w:sz w:val="24"/>
        </w:rPr>
        <w:t> de</w:t>
      </w:r>
      <w:r>
        <w:rPr>
          <w:rFonts w:ascii="Arial" w:hAnsi="Arial"/>
          <w:b/>
          <w:w w:val="90"/>
          <w:sz w:val="24"/>
        </w:rPr>
        <w:t> Oliveira</w:t>
      </w:r>
      <w:r>
        <w:rPr>
          <w:w w:val="90"/>
          <w:sz w:val="24"/>
        </w:rPr>
        <w:t>,</w:t>
      </w:r>
      <w:r>
        <w:rPr>
          <w:w w:val="90"/>
          <w:sz w:val="24"/>
        </w:rPr>
        <w:t> por</w:t>
      </w:r>
      <w:r>
        <w:rPr>
          <w:w w:val="90"/>
          <w:sz w:val="24"/>
        </w:rPr>
        <w:t> meio</w:t>
      </w:r>
      <w:r>
        <w:rPr>
          <w:w w:val="90"/>
          <w:sz w:val="24"/>
        </w:rPr>
        <w:t> de</w:t>
      </w:r>
      <w:r>
        <w:rPr>
          <w:w w:val="90"/>
          <w:sz w:val="24"/>
        </w:rPr>
        <w:t> seus </w:t>
      </w:r>
      <w:r>
        <w:rPr>
          <w:w w:val="85"/>
          <w:sz w:val="24"/>
        </w:rPr>
        <w:t>representantes.</w:t>
      </w:r>
      <w:r>
        <w:rPr>
          <w:spacing w:val="-4"/>
          <w:w w:val="85"/>
          <w:sz w:val="24"/>
        </w:rPr>
        <w:t> </w:t>
      </w:r>
      <w:r>
        <w:rPr>
          <w:rFonts w:ascii="Arial" w:hAnsi="Arial"/>
          <w:b/>
          <w:w w:val="85"/>
          <w:sz w:val="24"/>
        </w:rPr>
        <w:t>Especificação</w:t>
      </w:r>
      <w:r>
        <w:rPr>
          <w:rFonts w:ascii="Arial" w:hAnsi="Arial"/>
          <w:b/>
          <w:spacing w:val="-4"/>
          <w:w w:val="85"/>
          <w:sz w:val="24"/>
        </w:rPr>
        <w:t> </w:t>
      </w:r>
      <w:r>
        <w:rPr>
          <w:rFonts w:ascii="Arial" w:hAnsi="Arial"/>
          <w:b/>
          <w:w w:val="85"/>
          <w:sz w:val="24"/>
        </w:rPr>
        <w:t>do</w:t>
      </w:r>
      <w:r>
        <w:rPr>
          <w:rFonts w:ascii="Arial" w:hAnsi="Arial"/>
          <w:b/>
          <w:spacing w:val="-4"/>
          <w:w w:val="85"/>
          <w:sz w:val="24"/>
        </w:rPr>
        <w:t> </w:t>
      </w:r>
      <w:r>
        <w:rPr>
          <w:rFonts w:ascii="Arial" w:hAnsi="Arial"/>
          <w:b/>
          <w:w w:val="85"/>
          <w:sz w:val="24"/>
        </w:rPr>
        <w:t>quorum:</w:t>
      </w:r>
      <w:r>
        <w:rPr>
          <w:rFonts w:ascii="Arial" w:hAnsi="Arial"/>
          <w:b/>
          <w:spacing w:val="-3"/>
          <w:w w:val="85"/>
          <w:sz w:val="24"/>
        </w:rPr>
        <w:t> </w:t>
      </w:r>
      <w:r>
        <w:rPr>
          <w:w w:val="85"/>
          <w:sz w:val="24"/>
        </w:rPr>
        <w:t>Conselheiros:</w:t>
      </w:r>
      <w:r>
        <w:rPr>
          <w:spacing w:val="-4"/>
          <w:w w:val="85"/>
          <w:sz w:val="24"/>
        </w:rPr>
        <w:t> </w:t>
      </w:r>
      <w:r>
        <w:rPr>
          <w:w w:val="85"/>
          <w:sz w:val="24"/>
        </w:rPr>
        <w:t>Luís</w:t>
      </w:r>
      <w:r>
        <w:rPr>
          <w:spacing w:val="-4"/>
          <w:w w:val="85"/>
          <w:sz w:val="24"/>
        </w:rPr>
        <w:t> </w:t>
      </w:r>
      <w:r>
        <w:rPr>
          <w:w w:val="85"/>
          <w:sz w:val="24"/>
        </w:rPr>
        <w:t>Fabian</w:t>
      </w:r>
      <w:r>
        <w:rPr>
          <w:spacing w:val="-4"/>
          <w:w w:val="85"/>
          <w:sz w:val="24"/>
        </w:rPr>
        <w:t> </w:t>
      </w:r>
      <w:r>
        <w:rPr>
          <w:w w:val="85"/>
          <w:sz w:val="24"/>
        </w:rPr>
        <w:t>Pereira</w:t>
      </w:r>
      <w:r>
        <w:rPr>
          <w:spacing w:val="-5"/>
          <w:w w:val="85"/>
          <w:sz w:val="24"/>
        </w:rPr>
        <w:t> </w:t>
      </w:r>
      <w:r>
        <w:rPr>
          <w:w w:val="85"/>
          <w:sz w:val="24"/>
        </w:rPr>
        <w:t>Barbosa</w:t>
      </w:r>
      <w:r>
        <w:rPr>
          <w:spacing w:val="-3"/>
          <w:w w:val="85"/>
          <w:sz w:val="24"/>
        </w:rPr>
        <w:t> </w:t>
      </w:r>
      <w:r>
        <w:rPr>
          <w:w w:val="85"/>
          <w:sz w:val="24"/>
        </w:rPr>
        <w:t>(Presidente,</w:t>
      </w:r>
      <w:r>
        <w:rPr>
          <w:spacing w:val="-4"/>
          <w:w w:val="85"/>
          <w:sz w:val="24"/>
        </w:rPr>
        <w:t> </w:t>
      </w:r>
      <w:r>
        <w:rPr>
          <w:w w:val="85"/>
          <w:sz w:val="24"/>
        </w:rPr>
        <w:t>em</w:t>
      </w:r>
      <w:r>
        <w:rPr>
          <w:spacing w:val="-6"/>
          <w:w w:val="85"/>
          <w:sz w:val="24"/>
        </w:rPr>
        <w:t> </w:t>
      </w:r>
      <w:r>
        <w:rPr>
          <w:w w:val="85"/>
          <w:sz w:val="24"/>
        </w:rPr>
        <w:t>sessão),</w:t>
      </w:r>
      <w:r>
        <w:rPr>
          <w:spacing w:val="-4"/>
          <w:w w:val="85"/>
          <w:sz w:val="24"/>
        </w:rPr>
        <w:t> </w:t>
      </w:r>
      <w:r>
        <w:rPr>
          <w:w w:val="85"/>
          <w:sz w:val="24"/>
        </w:rPr>
        <w:t>Júlio </w:t>
      </w:r>
      <w:r>
        <w:rPr>
          <w:w w:val="80"/>
          <w:sz w:val="24"/>
        </w:rPr>
        <w:t>Assis Corrêa Pinheiro, Érico Xavier Desterro e Silva, Mario Manoel Coelho de Mello, Josué Cláudio de Souza Neto e Mário </w:t>
      </w:r>
      <w:r>
        <w:rPr>
          <w:w w:val="85"/>
          <w:sz w:val="24"/>
        </w:rPr>
        <w:t>José de Moraes</w:t>
      </w:r>
      <w:r>
        <w:rPr>
          <w:spacing w:val="-3"/>
          <w:w w:val="85"/>
          <w:sz w:val="24"/>
        </w:rPr>
        <w:t> </w:t>
      </w:r>
      <w:r>
        <w:rPr>
          <w:w w:val="85"/>
          <w:sz w:val="24"/>
        </w:rPr>
        <w:t>Costa Filho</w:t>
      </w:r>
      <w:r>
        <w:rPr>
          <w:spacing w:val="-2"/>
          <w:w w:val="85"/>
          <w:sz w:val="24"/>
        </w:rPr>
        <w:t> </w:t>
      </w:r>
      <w:r>
        <w:rPr>
          <w:w w:val="85"/>
          <w:sz w:val="24"/>
        </w:rPr>
        <w:t>(Convocado).</w:t>
      </w:r>
    </w:p>
    <w:p>
      <w:pPr>
        <w:pStyle w:val="BodyText"/>
        <w:spacing w:before="193"/>
        <w:ind w:right="135"/>
        <w:rPr>
          <w:rFonts w:ascii="Arial" w:hAnsi="Arial"/>
          <w:b/>
        </w:rPr>
      </w:pPr>
      <w:r>
        <w:rPr>
          <w:rFonts w:ascii="Arial" w:hAnsi="Arial"/>
          <w:b/>
          <w:spacing w:val="-2"/>
          <w:w w:val="85"/>
        </w:rPr>
        <w:t>PROCESSO Nº 12.292/2021</w:t>
      </w:r>
      <w:r>
        <w:rPr>
          <w:rFonts w:ascii="Arial" w:hAnsi="Arial"/>
          <w:b/>
          <w:spacing w:val="-7"/>
        </w:rPr>
        <w:t> </w:t>
      </w:r>
      <w:r>
        <w:rPr>
          <w:spacing w:val="-2"/>
          <w:w w:val="85"/>
        </w:rPr>
        <w:t>- Embargos de Declaração opostos pelo Sr. Leonardo Ferreira Peixoto contra o Acórdão nº </w:t>
      </w:r>
      <w:r>
        <w:rPr>
          <w:w w:val="90"/>
        </w:rPr>
        <w:t>1695/2023</w:t>
      </w:r>
      <w:r>
        <w:rPr>
          <w:w w:val="90"/>
        </w:rPr>
        <w:t> –</w:t>
      </w:r>
      <w:r>
        <w:rPr>
          <w:w w:val="90"/>
        </w:rPr>
        <w:t> TCE</w:t>
      </w:r>
      <w:r>
        <w:rPr>
          <w:w w:val="90"/>
        </w:rPr>
        <w:t> –</w:t>
      </w:r>
      <w:r>
        <w:rPr>
          <w:w w:val="90"/>
        </w:rPr>
        <w:t> Tribunal</w:t>
      </w:r>
      <w:r>
        <w:rPr>
          <w:w w:val="90"/>
        </w:rPr>
        <w:t> Pleno.</w:t>
      </w:r>
      <w:r>
        <w:rPr>
          <w:w w:val="90"/>
        </w:rPr>
        <w:t> </w:t>
      </w:r>
      <w:r>
        <w:rPr>
          <w:rFonts w:ascii="Arial" w:hAnsi="Arial"/>
          <w:b/>
          <w:w w:val="90"/>
        </w:rPr>
        <w:t>ACÓRDÃO</w:t>
      </w:r>
      <w:r>
        <w:rPr>
          <w:rFonts w:ascii="Arial" w:hAnsi="Arial"/>
          <w:b/>
          <w:w w:val="90"/>
        </w:rPr>
        <w:t> Nº</w:t>
      </w:r>
      <w:r>
        <w:rPr>
          <w:rFonts w:ascii="Arial" w:hAnsi="Arial"/>
          <w:b/>
          <w:w w:val="90"/>
        </w:rPr>
        <w:t> 991/2024: </w:t>
      </w:r>
      <w:r>
        <w:rPr>
          <w:w w:val="90"/>
        </w:rPr>
        <w:t>Vistos,</w:t>
      </w:r>
      <w:r>
        <w:rPr>
          <w:w w:val="90"/>
        </w:rPr>
        <w:t> relatados</w:t>
      </w:r>
      <w:r>
        <w:rPr>
          <w:w w:val="90"/>
        </w:rPr>
        <w:t> e</w:t>
      </w:r>
      <w:r>
        <w:rPr>
          <w:w w:val="90"/>
        </w:rPr>
        <w:t> discutidos</w:t>
      </w:r>
      <w:r>
        <w:rPr>
          <w:w w:val="90"/>
        </w:rPr>
        <w:t> estes</w:t>
      </w:r>
      <w:r>
        <w:rPr>
          <w:w w:val="90"/>
        </w:rPr>
        <w:t> autos</w:t>
      </w:r>
      <w:r>
        <w:rPr>
          <w:w w:val="90"/>
        </w:rPr>
        <w:t> acima </w:t>
      </w:r>
      <w:r>
        <w:rPr>
          <w:w w:val="85"/>
        </w:rPr>
        <w:t>identificados, </w:t>
      </w:r>
      <w:r>
        <w:rPr>
          <w:rFonts w:ascii="Arial" w:hAnsi="Arial"/>
          <w:b/>
          <w:w w:val="85"/>
        </w:rPr>
        <w:t>ACORDAM </w:t>
      </w:r>
      <w:r>
        <w:rPr>
          <w:w w:val="85"/>
        </w:rPr>
        <w:t>os Excelentíssimos Senhores Conselheiros do Tribunal de Contas do Estado do Amazonas, reunidos em Sessão do </w:t>
      </w:r>
      <w:r>
        <w:rPr>
          <w:rFonts w:ascii="Arial" w:hAnsi="Arial"/>
          <w:b/>
          <w:w w:val="85"/>
        </w:rPr>
        <w:t>Tribunal Pleno</w:t>
      </w:r>
      <w:r>
        <w:rPr>
          <w:w w:val="85"/>
        </w:rPr>
        <w:t>, no exercício da competência atribuída pelo art.11, III, alínea “f”, item 1, da </w:t>
      </w:r>
      <w:r>
        <w:rPr>
          <w:w w:val="80"/>
        </w:rPr>
        <w:t>Resolução</w:t>
      </w:r>
      <w:r>
        <w:rPr>
          <w:spacing w:val="22"/>
        </w:rPr>
        <w:t> </w:t>
      </w:r>
      <w:r>
        <w:rPr>
          <w:w w:val="80"/>
        </w:rPr>
        <w:t>n.</w:t>
      </w:r>
      <w:r>
        <w:rPr>
          <w:spacing w:val="22"/>
        </w:rPr>
        <w:t> </w:t>
      </w:r>
      <w:r>
        <w:rPr>
          <w:w w:val="80"/>
        </w:rPr>
        <w:t>04/2002-TCE/AM,</w:t>
      </w:r>
      <w:r>
        <w:rPr>
          <w:spacing w:val="23"/>
        </w:rPr>
        <w:t> </w:t>
      </w:r>
      <w:r>
        <w:rPr>
          <w:rFonts w:ascii="Arial" w:hAnsi="Arial"/>
          <w:b/>
          <w:w w:val="80"/>
        </w:rPr>
        <w:t>à</w:t>
      </w:r>
      <w:r>
        <w:rPr>
          <w:rFonts w:ascii="Arial" w:hAnsi="Arial"/>
          <w:b/>
          <w:spacing w:val="22"/>
        </w:rPr>
        <w:t> </w:t>
      </w:r>
      <w:r>
        <w:rPr>
          <w:rFonts w:ascii="Arial" w:hAnsi="Arial"/>
          <w:b/>
          <w:w w:val="80"/>
        </w:rPr>
        <w:t>unanimidade</w:t>
      </w:r>
      <w:r>
        <w:rPr>
          <w:w w:val="80"/>
        </w:rPr>
        <w:t>,</w:t>
      </w:r>
      <w:r>
        <w:rPr>
          <w:spacing w:val="22"/>
        </w:rPr>
        <w:t> </w:t>
      </w:r>
      <w:r>
        <w:rPr>
          <w:w w:val="80"/>
        </w:rPr>
        <w:t>nos</w:t>
      </w:r>
      <w:r>
        <w:rPr>
          <w:spacing w:val="22"/>
        </w:rPr>
        <w:t> </w:t>
      </w:r>
      <w:r>
        <w:rPr>
          <w:w w:val="80"/>
        </w:rPr>
        <w:t>termos</w:t>
      </w:r>
      <w:r>
        <w:rPr>
          <w:spacing w:val="22"/>
        </w:rPr>
        <w:t> </w:t>
      </w:r>
      <w:r>
        <w:rPr>
          <w:w w:val="80"/>
        </w:rPr>
        <w:t>do</w:t>
      </w:r>
      <w:r>
        <w:rPr>
          <w:spacing w:val="22"/>
        </w:rPr>
        <w:t> </w:t>
      </w:r>
      <w:r>
        <w:rPr>
          <w:w w:val="80"/>
        </w:rPr>
        <w:t>voto</w:t>
      </w:r>
      <w:r>
        <w:rPr>
          <w:spacing w:val="23"/>
        </w:rPr>
        <w:t> </w:t>
      </w:r>
      <w:r>
        <w:rPr>
          <w:w w:val="80"/>
        </w:rPr>
        <w:t>do</w:t>
      </w:r>
      <w:r>
        <w:rPr>
          <w:spacing w:val="22"/>
        </w:rPr>
        <w:t> </w:t>
      </w:r>
      <w:r>
        <w:rPr>
          <w:w w:val="80"/>
        </w:rPr>
        <w:t>Excelentíssimo</w:t>
      </w:r>
      <w:r>
        <w:rPr>
          <w:spacing w:val="22"/>
        </w:rPr>
        <w:t> </w:t>
      </w:r>
      <w:r>
        <w:rPr>
          <w:w w:val="80"/>
        </w:rPr>
        <w:t>Senhor</w:t>
      </w:r>
      <w:r>
        <w:rPr>
          <w:spacing w:val="21"/>
        </w:rPr>
        <w:t> </w:t>
      </w:r>
      <w:r>
        <w:rPr>
          <w:w w:val="80"/>
        </w:rPr>
        <w:t>Conselheiro-Relator,</w:t>
      </w:r>
      <w:r>
        <w:rPr>
          <w:spacing w:val="20"/>
        </w:rPr>
        <w:t> </w:t>
      </w:r>
      <w:r>
        <w:rPr>
          <w:rFonts w:ascii="Arial" w:hAnsi="Arial"/>
          <w:b/>
          <w:w w:val="80"/>
        </w:rPr>
        <w:t>em</w:t>
      </w:r>
    </w:p>
    <w:p>
      <w:pPr>
        <w:pStyle w:val="BodyText"/>
        <w:spacing w:after="0"/>
        <w:rPr>
          <w:rFonts w:ascii="Arial" w:hAnsi="Arial"/>
          <w:b/>
        </w:rPr>
        <w:sectPr>
          <w:pgSz w:w="11910" w:h="16840"/>
          <w:pgMar w:top="1920" w:bottom="280" w:left="566" w:right="425"/>
        </w:sectPr>
      </w:pPr>
    </w:p>
    <w:p>
      <w:pPr>
        <w:pStyle w:val="BodyText"/>
        <w:ind w:left="0"/>
        <w:jc w:val="left"/>
        <w:rPr>
          <w:rFonts w:ascii="Arial"/>
          <w:b/>
        </w:rPr>
      </w:pPr>
    </w:p>
    <w:p>
      <w:pPr>
        <w:pStyle w:val="BodyText"/>
        <w:spacing w:before="196"/>
        <w:ind w:left="0"/>
        <w:jc w:val="left"/>
        <w:rPr>
          <w:rFonts w:ascii="Arial"/>
          <w:b/>
        </w:rPr>
      </w:pPr>
    </w:p>
    <w:p>
      <w:pPr>
        <w:pStyle w:val="BodyText"/>
        <w:ind w:right="135"/>
      </w:pPr>
      <w:r>
        <w:rPr>
          <w:rFonts w:ascii="Arial" w:hAnsi="Arial"/>
          <w:b/>
          <w:w w:val="85"/>
        </w:rPr>
        <w:t>consonância </w:t>
      </w:r>
      <w:r>
        <w:rPr>
          <w:w w:val="85"/>
        </w:rPr>
        <w:t>com pronunciamento oral do Ministério Público junto a este Tribunal, no sentido de: </w:t>
      </w:r>
      <w:r>
        <w:rPr>
          <w:rFonts w:ascii="Arial" w:hAnsi="Arial"/>
          <w:b/>
          <w:w w:val="85"/>
        </w:rPr>
        <w:t>7.1. Conhecer </w:t>
      </w:r>
      <w:r>
        <w:rPr>
          <w:w w:val="85"/>
        </w:rPr>
        <w:t>dos </w:t>
      </w:r>
      <w:r>
        <w:rPr>
          <w:w w:val="80"/>
        </w:rPr>
        <w:t>presentes embargos de declaração do Sr. Leonardo Ferreira Peixoto, nos moldes do artigo 149 da Resolução nº 04/2002 </w:t>
      </w:r>
      <w:r>
        <w:rPr>
          <w:w w:val="85"/>
        </w:rPr>
        <w:t>TCE/AM;</w:t>
      </w:r>
      <w:r>
        <w:rPr>
          <w:w w:val="85"/>
        </w:rPr>
        <w:t> </w:t>
      </w:r>
      <w:r>
        <w:rPr>
          <w:rFonts w:ascii="Arial" w:hAnsi="Arial"/>
          <w:b/>
          <w:w w:val="85"/>
        </w:rPr>
        <w:t>7.2.</w:t>
      </w:r>
      <w:r>
        <w:rPr>
          <w:rFonts w:ascii="Arial" w:hAnsi="Arial"/>
          <w:b/>
          <w:w w:val="85"/>
        </w:rPr>
        <w:t> Negar</w:t>
      </w:r>
      <w:r>
        <w:rPr>
          <w:rFonts w:ascii="Arial" w:hAnsi="Arial"/>
          <w:b/>
          <w:w w:val="85"/>
        </w:rPr>
        <w:t> provimento</w:t>
      </w:r>
      <w:r>
        <w:rPr>
          <w:rFonts w:ascii="Arial" w:hAnsi="Arial"/>
          <w:b/>
          <w:w w:val="85"/>
        </w:rPr>
        <w:t> </w:t>
      </w:r>
      <w:r>
        <w:rPr>
          <w:w w:val="85"/>
        </w:rPr>
        <w:t>ao presente recurso</w:t>
      </w:r>
      <w:r>
        <w:rPr>
          <w:w w:val="85"/>
        </w:rPr>
        <w:t> do Sr. Leonardo</w:t>
      </w:r>
      <w:r>
        <w:rPr>
          <w:w w:val="85"/>
        </w:rPr>
        <w:t> Ferreira</w:t>
      </w:r>
      <w:r>
        <w:rPr>
          <w:w w:val="85"/>
        </w:rPr>
        <w:t> Peixoto,</w:t>
      </w:r>
      <w:r>
        <w:rPr>
          <w:w w:val="85"/>
        </w:rPr>
        <w:t> mantendo-se</w:t>
      </w:r>
      <w:r>
        <w:rPr>
          <w:w w:val="85"/>
        </w:rPr>
        <w:t> o Acórdão nº </w:t>
      </w:r>
      <w:r>
        <w:rPr>
          <w:w w:val="90"/>
        </w:rPr>
        <w:t>1695/2020</w:t>
      </w:r>
      <w:r>
        <w:rPr>
          <w:spacing w:val="-10"/>
          <w:w w:val="90"/>
        </w:rPr>
        <w:t> </w:t>
      </w:r>
      <w:r>
        <w:rPr>
          <w:w w:val="90"/>
        </w:rPr>
        <w:t>–</w:t>
      </w:r>
      <w:r>
        <w:rPr>
          <w:spacing w:val="-10"/>
          <w:w w:val="90"/>
        </w:rPr>
        <w:t> </w:t>
      </w:r>
      <w:r>
        <w:rPr>
          <w:w w:val="90"/>
        </w:rPr>
        <w:t>TCE</w:t>
      </w:r>
      <w:r>
        <w:rPr>
          <w:spacing w:val="-10"/>
          <w:w w:val="90"/>
        </w:rPr>
        <w:t> </w:t>
      </w:r>
      <w:r>
        <w:rPr>
          <w:w w:val="90"/>
        </w:rPr>
        <w:t>–</w:t>
      </w:r>
      <w:r>
        <w:rPr>
          <w:spacing w:val="-9"/>
          <w:w w:val="90"/>
        </w:rPr>
        <w:t> </w:t>
      </w:r>
      <w:r>
        <w:rPr>
          <w:w w:val="90"/>
        </w:rPr>
        <w:t>Tribunal</w:t>
      </w:r>
      <w:r>
        <w:rPr>
          <w:spacing w:val="-10"/>
          <w:w w:val="90"/>
        </w:rPr>
        <w:t> </w:t>
      </w:r>
      <w:r>
        <w:rPr>
          <w:w w:val="90"/>
        </w:rPr>
        <w:t>Pleno</w:t>
      </w:r>
      <w:r>
        <w:rPr>
          <w:spacing w:val="-10"/>
          <w:w w:val="90"/>
        </w:rPr>
        <w:t> </w:t>
      </w:r>
      <w:r>
        <w:rPr>
          <w:w w:val="90"/>
        </w:rPr>
        <w:t>na</w:t>
      </w:r>
      <w:r>
        <w:rPr>
          <w:spacing w:val="-10"/>
          <w:w w:val="90"/>
        </w:rPr>
        <w:t> </w:t>
      </w:r>
      <w:r>
        <w:rPr>
          <w:w w:val="90"/>
        </w:rPr>
        <w:t>íntegra,</w:t>
      </w:r>
      <w:r>
        <w:rPr>
          <w:spacing w:val="-10"/>
          <w:w w:val="90"/>
        </w:rPr>
        <w:t> </w:t>
      </w:r>
      <w:r>
        <w:rPr>
          <w:w w:val="90"/>
        </w:rPr>
        <w:t>considerando</w:t>
      </w:r>
      <w:r>
        <w:rPr>
          <w:spacing w:val="-10"/>
          <w:w w:val="90"/>
        </w:rPr>
        <w:t> </w:t>
      </w:r>
      <w:r>
        <w:rPr>
          <w:w w:val="90"/>
        </w:rPr>
        <w:t>que</w:t>
      </w:r>
      <w:r>
        <w:rPr>
          <w:spacing w:val="-10"/>
          <w:w w:val="90"/>
        </w:rPr>
        <w:t> </w:t>
      </w:r>
      <w:r>
        <w:rPr>
          <w:w w:val="90"/>
        </w:rPr>
        <w:t>reexame</w:t>
      </w:r>
      <w:r>
        <w:rPr>
          <w:spacing w:val="-10"/>
          <w:w w:val="90"/>
        </w:rPr>
        <w:t> </w:t>
      </w:r>
      <w:r>
        <w:rPr>
          <w:w w:val="90"/>
        </w:rPr>
        <w:t>do</w:t>
      </w:r>
      <w:r>
        <w:rPr>
          <w:spacing w:val="-10"/>
          <w:w w:val="90"/>
        </w:rPr>
        <w:t> </w:t>
      </w:r>
      <w:r>
        <w:rPr>
          <w:w w:val="90"/>
        </w:rPr>
        <w:t>objeto</w:t>
      </w:r>
      <w:r>
        <w:rPr>
          <w:spacing w:val="-10"/>
          <w:w w:val="90"/>
        </w:rPr>
        <w:t> </w:t>
      </w:r>
      <w:r>
        <w:rPr>
          <w:w w:val="90"/>
        </w:rPr>
        <w:t>deve</w:t>
      </w:r>
      <w:r>
        <w:rPr>
          <w:spacing w:val="-10"/>
          <w:w w:val="90"/>
        </w:rPr>
        <w:t> </w:t>
      </w:r>
      <w:r>
        <w:rPr>
          <w:w w:val="90"/>
        </w:rPr>
        <w:t>ser</w:t>
      </w:r>
      <w:r>
        <w:rPr>
          <w:spacing w:val="-10"/>
          <w:w w:val="90"/>
        </w:rPr>
        <w:t> </w:t>
      </w:r>
      <w:r>
        <w:rPr>
          <w:w w:val="90"/>
        </w:rPr>
        <w:t>por</w:t>
      </w:r>
      <w:r>
        <w:rPr>
          <w:spacing w:val="-10"/>
          <w:w w:val="90"/>
        </w:rPr>
        <w:t> </w:t>
      </w:r>
      <w:r>
        <w:rPr>
          <w:w w:val="90"/>
        </w:rPr>
        <w:t>meio</w:t>
      </w:r>
      <w:r>
        <w:rPr>
          <w:spacing w:val="-10"/>
          <w:w w:val="90"/>
        </w:rPr>
        <w:t> </w:t>
      </w:r>
      <w:r>
        <w:rPr>
          <w:w w:val="90"/>
        </w:rPr>
        <w:t>do</w:t>
      </w:r>
      <w:r>
        <w:rPr>
          <w:spacing w:val="-10"/>
          <w:w w:val="90"/>
        </w:rPr>
        <w:t> </w:t>
      </w:r>
      <w:r>
        <w:rPr>
          <w:w w:val="90"/>
        </w:rPr>
        <w:t>recurso </w:t>
      </w:r>
      <w:r>
        <w:rPr>
          <w:w w:val="85"/>
        </w:rPr>
        <w:t>adequado</w:t>
      </w:r>
      <w:r>
        <w:rPr>
          <w:spacing w:val="-7"/>
          <w:w w:val="85"/>
        </w:rPr>
        <w:t> </w:t>
      </w:r>
      <w:r>
        <w:rPr>
          <w:w w:val="85"/>
        </w:rPr>
        <w:t>para</w:t>
      </w:r>
      <w:r>
        <w:rPr>
          <w:spacing w:val="-7"/>
          <w:w w:val="85"/>
        </w:rPr>
        <w:t> </w:t>
      </w:r>
      <w:r>
        <w:rPr>
          <w:w w:val="85"/>
        </w:rPr>
        <w:t>reformar</w:t>
      </w:r>
      <w:r>
        <w:rPr>
          <w:spacing w:val="-6"/>
          <w:w w:val="85"/>
        </w:rPr>
        <w:t> </w:t>
      </w:r>
      <w:r>
        <w:rPr>
          <w:w w:val="85"/>
        </w:rPr>
        <w:t>o</w:t>
      </w:r>
      <w:r>
        <w:rPr>
          <w:spacing w:val="-7"/>
          <w:w w:val="85"/>
        </w:rPr>
        <w:t> </w:t>
      </w:r>
      <w:r>
        <w:rPr>
          <w:w w:val="85"/>
        </w:rPr>
        <w:t>julgado</w:t>
      </w:r>
      <w:r>
        <w:rPr>
          <w:spacing w:val="-7"/>
          <w:w w:val="85"/>
        </w:rPr>
        <w:t> </w:t>
      </w:r>
      <w:r>
        <w:rPr>
          <w:w w:val="85"/>
        </w:rPr>
        <w:t>quanto</w:t>
      </w:r>
      <w:r>
        <w:rPr>
          <w:spacing w:val="-6"/>
          <w:w w:val="85"/>
        </w:rPr>
        <w:t> </w:t>
      </w:r>
      <w:r>
        <w:rPr>
          <w:w w:val="85"/>
        </w:rPr>
        <w:t>ao</w:t>
      </w:r>
      <w:r>
        <w:rPr>
          <w:spacing w:val="-7"/>
          <w:w w:val="85"/>
        </w:rPr>
        <w:t> </w:t>
      </w:r>
      <w:r>
        <w:rPr>
          <w:w w:val="85"/>
        </w:rPr>
        <w:t>seu</w:t>
      </w:r>
      <w:r>
        <w:rPr>
          <w:spacing w:val="-7"/>
          <w:w w:val="85"/>
        </w:rPr>
        <w:t> </w:t>
      </w:r>
      <w:r>
        <w:rPr>
          <w:w w:val="85"/>
        </w:rPr>
        <w:t>mérito;</w:t>
      </w:r>
      <w:r>
        <w:rPr>
          <w:spacing w:val="-7"/>
          <w:w w:val="85"/>
        </w:rPr>
        <w:t> </w:t>
      </w:r>
      <w:r>
        <w:rPr>
          <w:rFonts w:ascii="Arial" w:hAnsi="Arial"/>
          <w:b/>
          <w:w w:val="85"/>
        </w:rPr>
        <w:t>7.3.</w:t>
      </w:r>
      <w:r>
        <w:rPr>
          <w:rFonts w:ascii="Arial" w:hAnsi="Arial"/>
          <w:b/>
          <w:spacing w:val="-6"/>
          <w:w w:val="85"/>
        </w:rPr>
        <w:t> </w:t>
      </w:r>
      <w:r>
        <w:rPr>
          <w:rFonts w:ascii="Arial" w:hAnsi="Arial"/>
          <w:b/>
          <w:w w:val="85"/>
        </w:rPr>
        <w:t>Dar</w:t>
      </w:r>
      <w:r>
        <w:rPr>
          <w:rFonts w:ascii="Arial" w:hAnsi="Arial"/>
          <w:b/>
          <w:spacing w:val="-7"/>
          <w:w w:val="85"/>
        </w:rPr>
        <w:t> </w:t>
      </w:r>
      <w:r>
        <w:rPr>
          <w:rFonts w:ascii="Arial" w:hAnsi="Arial"/>
          <w:b/>
          <w:w w:val="85"/>
        </w:rPr>
        <w:t>ciência</w:t>
      </w:r>
      <w:r>
        <w:rPr>
          <w:rFonts w:ascii="Arial" w:hAnsi="Arial"/>
          <w:b/>
          <w:spacing w:val="-7"/>
          <w:w w:val="85"/>
        </w:rPr>
        <w:t> </w:t>
      </w:r>
      <w:r>
        <w:rPr>
          <w:w w:val="85"/>
        </w:rPr>
        <w:t>ao</w:t>
      </w:r>
      <w:r>
        <w:rPr>
          <w:spacing w:val="-6"/>
          <w:w w:val="85"/>
        </w:rPr>
        <w:t> </w:t>
      </w:r>
      <w:r>
        <w:rPr>
          <w:w w:val="85"/>
        </w:rPr>
        <w:t>Sr.</w:t>
      </w:r>
      <w:r>
        <w:rPr>
          <w:spacing w:val="-7"/>
          <w:w w:val="85"/>
        </w:rPr>
        <w:t> </w:t>
      </w:r>
      <w:r>
        <w:rPr>
          <w:w w:val="85"/>
        </w:rPr>
        <w:t>Leonardo</w:t>
      </w:r>
      <w:r>
        <w:rPr>
          <w:spacing w:val="-7"/>
          <w:w w:val="85"/>
        </w:rPr>
        <w:t> </w:t>
      </w:r>
      <w:r>
        <w:rPr>
          <w:w w:val="85"/>
        </w:rPr>
        <w:t>Ferreira</w:t>
      </w:r>
      <w:r>
        <w:rPr>
          <w:spacing w:val="-6"/>
          <w:w w:val="85"/>
        </w:rPr>
        <w:t> </w:t>
      </w:r>
      <w:r>
        <w:rPr>
          <w:w w:val="85"/>
        </w:rPr>
        <w:t>Peixoto,</w:t>
      </w:r>
      <w:r>
        <w:rPr>
          <w:spacing w:val="-7"/>
          <w:w w:val="85"/>
        </w:rPr>
        <w:t> </w:t>
      </w:r>
      <w:r>
        <w:rPr>
          <w:w w:val="85"/>
        </w:rPr>
        <w:t>por</w:t>
      </w:r>
      <w:r>
        <w:rPr>
          <w:spacing w:val="-7"/>
          <w:w w:val="85"/>
        </w:rPr>
        <w:t> </w:t>
      </w:r>
      <w:r>
        <w:rPr>
          <w:w w:val="85"/>
        </w:rPr>
        <w:t>meio</w:t>
      </w:r>
      <w:r>
        <w:rPr>
          <w:spacing w:val="-6"/>
          <w:w w:val="85"/>
        </w:rPr>
        <w:t> </w:t>
      </w:r>
      <w:r>
        <w:rPr>
          <w:w w:val="85"/>
        </w:rPr>
        <w:t>de seu</w:t>
      </w:r>
      <w:r>
        <w:rPr>
          <w:w w:val="85"/>
        </w:rPr>
        <w:t> representante</w:t>
      </w:r>
      <w:r>
        <w:rPr>
          <w:w w:val="85"/>
        </w:rPr>
        <w:t> legal, para</w:t>
      </w:r>
      <w:r>
        <w:rPr>
          <w:w w:val="85"/>
        </w:rPr>
        <w:t> que</w:t>
      </w:r>
      <w:r>
        <w:rPr>
          <w:w w:val="85"/>
        </w:rPr>
        <w:t> tome</w:t>
      </w:r>
      <w:r>
        <w:rPr>
          <w:w w:val="85"/>
        </w:rPr>
        <w:t> ciência</w:t>
      </w:r>
      <w:r>
        <w:rPr>
          <w:w w:val="85"/>
        </w:rPr>
        <w:t> do Decisório,</w:t>
      </w:r>
      <w:r>
        <w:rPr>
          <w:w w:val="85"/>
        </w:rPr>
        <w:t> com cópia</w:t>
      </w:r>
      <w:r>
        <w:rPr>
          <w:w w:val="85"/>
        </w:rPr>
        <w:t> do</w:t>
      </w:r>
      <w:r>
        <w:rPr>
          <w:w w:val="85"/>
        </w:rPr>
        <w:t> presente Relatório/Voto e</w:t>
      </w:r>
      <w:r>
        <w:rPr>
          <w:w w:val="85"/>
        </w:rPr>
        <w:t> do</w:t>
      </w:r>
      <w:r>
        <w:rPr>
          <w:w w:val="85"/>
        </w:rPr>
        <w:t> respectivo Acórdão. </w:t>
      </w:r>
      <w:r>
        <w:rPr>
          <w:rFonts w:ascii="Arial" w:hAnsi="Arial"/>
          <w:b/>
          <w:w w:val="85"/>
        </w:rPr>
        <w:t>Especificação do quórum: </w:t>
      </w:r>
      <w:r>
        <w:rPr>
          <w:w w:val="85"/>
        </w:rPr>
        <w:t>Conselheiros:</w:t>
      </w:r>
      <w:r>
        <w:rPr>
          <w:spacing w:val="-1"/>
          <w:w w:val="85"/>
        </w:rPr>
        <w:t> </w:t>
      </w:r>
      <w:r>
        <w:rPr>
          <w:w w:val="85"/>
        </w:rPr>
        <w:t>Luis Fabian Pereira Barbosa (Presidente, em sessão), Júlio Assis </w:t>
      </w:r>
      <w:r>
        <w:rPr>
          <w:w w:val="80"/>
        </w:rPr>
        <w:t>Corrêa</w:t>
      </w:r>
      <w:r>
        <w:rPr/>
        <w:t> </w:t>
      </w:r>
      <w:r>
        <w:rPr>
          <w:w w:val="80"/>
        </w:rPr>
        <w:t>Pinheiro,</w:t>
      </w:r>
      <w:r>
        <w:rPr/>
        <w:t> </w:t>
      </w:r>
      <w:r>
        <w:rPr>
          <w:w w:val="80"/>
        </w:rPr>
        <w:t>Érico</w:t>
      </w:r>
      <w:r>
        <w:rPr/>
        <w:t> </w:t>
      </w:r>
      <w:r>
        <w:rPr>
          <w:w w:val="80"/>
        </w:rPr>
        <w:t>Xavier</w:t>
      </w:r>
      <w:r>
        <w:rPr/>
        <w:t> </w:t>
      </w:r>
      <w:r>
        <w:rPr>
          <w:w w:val="80"/>
        </w:rPr>
        <w:t>Desterro</w:t>
      </w:r>
      <w:r>
        <w:rPr/>
        <w:t> </w:t>
      </w:r>
      <w:r>
        <w:rPr>
          <w:w w:val="80"/>
        </w:rPr>
        <w:t>e Silva,</w:t>
      </w:r>
      <w:r>
        <w:rPr/>
        <w:t> </w:t>
      </w:r>
      <w:r>
        <w:rPr>
          <w:w w:val="80"/>
        </w:rPr>
        <w:t>Mario Manoel</w:t>
      </w:r>
      <w:r>
        <w:rPr/>
        <w:t> </w:t>
      </w:r>
      <w:r>
        <w:rPr>
          <w:w w:val="80"/>
        </w:rPr>
        <w:t>Coelho de</w:t>
      </w:r>
      <w:r>
        <w:rPr/>
        <w:t> </w:t>
      </w:r>
      <w:r>
        <w:rPr>
          <w:w w:val="80"/>
        </w:rPr>
        <w:t>Mello, Josué</w:t>
      </w:r>
      <w:r>
        <w:rPr/>
        <w:t> </w:t>
      </w:r>
      <w:r>
        <w:rPr>
          <w:w w:val="80"/>
        </w:rPr>
        <w:t>Cláudio de</w:t>
      </w:r>
      <w:r>
        <w:rPr/>
        <w:t> </w:t>
      </w:r>
      <w:r>
        <w:rPr>
          <w:w w:val="80"/>
        </w:rPr>
        <w:t>Souza</w:t>
      </w:r>
      <w:r>
        <w:rPr/>
        <w:t> </w:t>
      </w:r>
      <w:r>
        <w:rPr>
          <w:w w:val="80"/>
        </w:rPr>
        <w:t>Neto</w:t>
      </w:r>
      <w:r>
        <w:rPr/>
        <w:t> </w:t>
      </w:r>
      <w:r>
        <w:rPr>
          <w:w w:val="80"/>
        </w:rPr>
        <w:t>e</w:t>
      </w:r>
      <w:r>
        <w:rPr/>
        <w:t> </w:t>
      </w:r>
      <w:r>
        <w:rPr>
          <w:w w:val="80"/>
        </w:rPr>
        <w:t>Mário</w:t>
      </w:r>
      <w:r>
        <w:rPr/>
        <w:t> </w:t>
      </w:r>
      <w:r>
        <w:rPr>
          <w:w w:val="80"/>
        </w:rPr>
        <w:t>José </w:t>
      </w:r>
      <w:r>
        <w:rPr>
          <w:w w:val="85"/>
        </w:rPr>
        <w:t>de Moraes Costa Filho (Convocado).</w:t>
      </w:r>
      <w:r>
        <w:rPr>
          <w:w w:val="85"/>
        </w:rPr>
        <w:t> </w:t>
      </w:r>
      <w:r>
        <w:rPr>
          <w:rFonts w:ascii="Arial" w:hAnsi="Arial"/>
          <w:b/>
          <w:w w:val="85"/>
        </w:rPr>
        <w:t>Declaração de impedimento:</w:t>
      </w:r>
      <w:r>
        <w:rPr>
          <w:rFonts w:ascii="Arial" w:hAnsi="Arial"/>
          <w:b/>
          <w:w w:val="85"/>
        </w:rPr>
        <w:t> </w:t>
      </w:r>
      <w:r>
        <w:rPr>
          <w:w w:val="85"/>
        </w:rPr>
        <w:t>Conselheira Yara Amazônia Lins Rodrigues dos Santos (art. 65 do Regimento Interno).</w:t>
      </w:r>
    </w:p>
    <w:p>
      <w:pPr>
        <w:pStyle w:val="BodyText"/>
        <w:spacing w:before="195"/>
        <w:ind w:right="145"/>
      </w:pPr>
      <w:r>
        <w:rPr>
          <w:w w:val="85"/>
        </w:rPr>
        <w:t>Nesta</w:t>
      </w:r>
      <w:r>
        <w:rPr>
          <w:spacing w:val="-2"/>
          <w:w w:val="85"/>
        </w:rPr>
        <w:t> </w:t>
      </w:r>
      <w:r>
        <w:rPr>
          <w:w w:val="85"/>
        </w:rPr>
        <w:t>fase</w:t>
      </w:r>
      <w:r>
        <w:rPr>
          <w:spacing w:val="-2"/>
          <w:w w:val="85"/>
        </w:rPr>
        <w:t> </w:t>
      </w:r>
      <w:r>
        <w:rPr>
          <w:w w:val="85"/>
        </w:rPr>
        <w:t>de</w:t>
      </w:r>
      <w:r>
        <w:rPr>
          <w:spacing w:val="-2"/>
          <w:w w:val="85"/>
        </w:rPr>
        <w:t> </w:t>
      </w:r>
      <w:r>
        <w:rPr>
          <w:w w:val="85"/>
        </w:rPr>
        <w:t>julgamento,</w:t>
      </w:r>
      <w:r>
        <w:rPr>
          <w:spacing w:val="-4"/>
          <w:w w:val="85"/>
        </w:rPr>
        <w:t> </w:t>
      </w:r>
      <w:r>
        <w:rPr>
          <w:w w:val="85"/>
        </w:rPr>
        <w:t>retornou</w:t>
      </w:r>
      <w:r>
        <w:rPr>
          <w:spacing w:val="-2"/>
          <w:w w:val="85"/>
        </w:rPr>
        <w:t> </w:t>
      </w:r>
      <w:r>
        <w:rPr>
          <w:w w:val="85"/>
        </w:rPr>
        <w:t>à</w:t>
      </w:r>
      <w:r>
        <w:rPr>
          <w:spacing w:val="-2"/>
          <w:w w:val="85"/>
        </w:rPr>
        <w:t> </w:t>
      </w:r>
      <w:r>
        <w:rPr>
          <w:w w:val="85"/>
        </w:rPr>
        <w:t>presidência</w:t>
      </w:r>
      <w:r>
        <w:rPr>
          <w:spacing w:val="-2"/>
          <w:w w:val="85"/>
        </w:rPr>
        <w:t> </w:t>
      </w:r>
      <w:r>
        <w:rPr>
          <w:w w:val="85"/>
        </w:rPr>
        <w:t>dos</w:t>
      </w:r>
      <w:r>
        <w:rPr>
          <w:spacing w:val="-4"/>
          <w:w w:val="85"/>
        </w:rPr>
        <w:t> </w:t>
      </w:r>
      <w:r>
        <w:rPr>
          <w:w w:val="85"/>
        </w:rPr>
        <w:t>trabalhos</w:t>
      </w:r>
      <w:r>
        <w:rPr>
          <w:spacing w:val="-3"/>
          <w:w w:val="85"/>
        </w:rPr>
        <w:t> </w:t>
      </w:r>
      <w:r>
        <w:rPr>
          <w:w w:val="85"/>
        </w:rPr>
        <w:t>a</w:t>
      </w:r>
      <w:r>
        <w:rPr>
          <w:spacing w:val="-2"/>
          <w:w w:val="85"/>
        </w:rPr>
        <w:t> </w:t>
      </w:r>
      <w:r>
        <w:rPr>
          <w:w w:val="85"/>
        </w:rPr>
        <w:t>Excelentíssima</w:t>
      </w:r>
      <w:r>
        <w:rPr>
          <w:spacing w:val="-2"/>
          <w:w w:val="85"/>
        </w:rPr>
        <w:t> </w:t>
      </w:r>
      <w:r>
        <w:rPr>
          <w:w w:val="85"/>
        </w:rPr>
        <w:t>Senhora</w:t>
      </w:r>
      <w:r>
        <w:rPr>
          <w:spacing w:val="-3"/>
          <w:w w:val="85"/>
        </w:rPr>
        <w:t> </w:t>
      </w:r>
      <w:r>
        <w:rPr>
          <w:w w:val="85"/>
        </w:rPr>
        <w:t>Conselheira</w:t>
      </w:r>
      <w:r>
        <w:rPr>
          <w:spacing w:val="-2"/>
          <w:w w:val="85"/>
        </w:rPr>
        <w:t> </w:t>
      </w:r>
      <w:r>
        <w:rPr>
          <w:w w:val="85"/>
        </w:rPr>
        <w:t>Yara</w:t>
      </w:r>
      <w:r>
        <w:rPr>
          <w:spacing w:val="-3"/>
          <w:w w:val="85"/>
        </w:rPr>
        <w:t> </w:t>
      </w:r>
      <w:r>
        <w:rPr>
          <w:w w:val="85"/>
        </w:rPr>
        <w:t>Amazônia Lins Rodrigues dos Santos. Nesta fase de julgamento, assumiu a presidência dos trabalhos o Excelentíssimo Senhor Conselheiro</w:t>
      </w:r>
      <w:r>
        <w:rPr>
          <w:w w:val="85"/>
        </w:rPr>
        <w:t> Josué</w:t>
      </w:r>
      <w:r>
        <w:rPr>
          <w:w w:val="85"/>
        </w:rPr>
        <w:t> Cláudio</w:t>
      </w:r>
      <w:r>
        <w:rPr>
          <w:w w:val="85"/>
        </w:rPr>
        <w:t> de</w:t>
      </w:r>
      <w:r>
        <w:rPr>
          <w:w w:val="85"/>
        </w:rPr>
        <w:t> Souza</w:t>
      </w:r>
      <w:r>
        <w:rPr>
          <w:w w:val="85"/>
        </w:rPr>
        <w:t> Neto,</w:t>
      </w:r>
      <w:r>
        <w:rPr>
          <w:w w:val="85"/>
        </w:rPr>
        <w:t> em</w:t>
      </w:r>
      <w:r>
        <w:rPr>
          <w:w w:val="85"/>
        </w:rPr>
        <w:t> face</w:t>
      </w:r>
      <w:r>
        <w:rPr>
          <w:w w:val="85"/>
        </w:rPr>
        <w:t> do</w:t>
      </w:r>
      <w:r>
        <w:rPr>
          <w:w w:val="85"/>
        </w:rPr>
        <w:t> impedimento</w:t>
      </w:r>
      <w:r>
        <w:rPr>
          <w:w w:val="85"/>
        </w:rPr>
        <w:t> da</w:t>
      </w:r>
      <w:r>
        <w:rPr>
          <w:w w:val="85"/>
        </w:rPr>
        <w:t> Excelentíssima</w:t>
      </w:r>
      <w:r>
        <w:rPr>
          <w:w w:val="85"/>
        </w:rPr>
        <w:t> Senhora</w:t>
      </w:r>
      <w:r>
        <w:rPr>
          <w:w w:val="85"/>
        </w:rPr>
        <w:t> Conselheira</w:t>
      </w:r>
      <w:r>
        <w:rPr>
          <w:w w:val="85"/>
        </w:rPr>
        <w:t> Yara Amazônia Lins Rodrigues dos Santos.</w:t>
      </w:r>
    </w:p>
    <w:p>
      <w:pPr>
        <w:spacing w:before="197"/>
        <w:ind w:left="2" w:right="136" w:firstLine="0"/>
        <w:jc w:val="both"/>
        <w:rPr>
          <w:rFonts w:ascii="Arial" w:hAnsi="Arial"/>
          <w:b/>
          <w:sz w:val="24"/>
        </w:rPr>
      </w:pPr>
      <w:r>
        <w:rPr>
          <w:rFonts w:ascii="Arial" w:hAnsi="Arial"/>
          <w:b/>
          <w:w w:val="80"/>
          <w:sz w:val="24"/>
        </w:rPr>
        <w:t>PROCESSO Nº 10.661/2023 </w:t>
      </w:r>
      <w:r>
        <w:rPr>
          <w:w w:val="80"/>
          <w:sz w:val="24"/>
        </w:rPr>
        <w:t>- Fiscalização de Atos de Gestão (FAG) da Prefeitura Municipal de Nhamundá, referente ao </w:t>
      </w:r>
      <w:r>
        <w:rPr>
          <w:w w:val="85"/>
          <w:sz w:val="24"/>
        </w:rPr>
        <w:t>exercício</w:t>
      </w:r>
      <w:r>
        <w:rPr>
          <w:w w:val="85"/>
          <w:sz w:val="24"/>
        </w:rPr>
        <w:t> de</w:t>
      </w:r>
      <w:r>
        <w:rPr>
          <w:w w:val="85"/>
          <w:sz w:val="24"/>
        </w:rPr>
        <w:t> 2015,</w:t>
      </w:r>
      <w:r>
        <w:rPr>
          <w:w w:val="85"/>
          <w:sz w:val="24"/>
        </w:rPr>
        <w:t> sob</w:t>
      </w:r>
      <w:r>
        <w:rPr>
          <w:w w:val="85"/>
          <w:sz w:val="24"/>
        </w:rPr>
        <w:t> a</w:t>
      </w:r>
      <w:r>
        <w:rPr>
          <w:w w:val="85"/>
          <w:sz w:val="24"/>
        </w:rPr>
        <w:t> responsabilidade</w:t>
      </w:r>
      <w:r>
        <w:rPr>
          <w:w w:val="85"/>
          <w:sz w:val="24"/>
        </w:rPr>
        <w:t> do</w:t>
      </w:r>
      <w:r>
        <w:rPr>
          <w:w w:val="85"/>
          <w:sz w:val="24"/>
        </w:rPr>
        <w:t> Sr.</w:t>
      </w:r>
      <w:r>
        <w:rPr>
          <w:w w:val="85"/>
          <w:sz w:val="24"/>
        </w:rPr>
        <w:t> Gledson</w:t>
      </w:r>
      <w:r>
        <w:rPr>
          <w:w w:val="85"/>
          <w:sz w:val="24"/>
        </w:rPr>
        <w:t> Hadson</w:t>
      </w:r>
      <w:r>
        <w:rPr>
          <w:w w:val="85"/>
          <w:sz w:val="24"/>
        </w:rPr>
        <w:t> Paulain</w:t>
      </w:r>
      <w:r>
        <w:rPr>
          <w:w w:val="85"/>
          <w:sz w:val="24"/>
        </w:rPr>
        <w:t> Machado.</w:t>
      </w:r>
      <w:r>
        <w:rPr>
          <w:w w:val="85"/>
          <w:sz w:val="24"/>
        </w:rPr>
        <w:t> </w:t>
      </w:r>
      <w:r>
        <w:rPr>
          <w:rFonts w:ascii="Arial" w:hAnsi="Arial"/>
          <w:b/>
          <w:w w:val="85"/>
          <w:sz w:val="24"/>
        </w:rPr>
        <w:t>Advogado(s):</w:t>
      </w:r>
      <w:r>
        <w:rPr>
          <w:rFonts w:ascii="Arial" w:hAnsi="Arial"/>
          <w:b/>
          <w:w w:val="85"/>
          <w:sz w:val="24"/>
        </w:rPr>
        <w:t> </w:t>
      </w:r>
      <w:r>
        <w:rPr>
          <w:w w:val="85"/>
          <w:sz w:val="24"/>
        </w:rPr>
        <w:t>Juarez</w:t>
      </w:r>
      <w:r>
        <w:rPr>
          <w:w w:val="85"/>
          <w:sz w:val="24"/>
        </w:rPr>
        <w:t> Frazão Rodrigues</w:t>
      </w:r>
      <w:r>
        <w:rPr>
          <w:spacing w:val="18"/>
          <w:sz w:val="24"/>
        </w:rPr>
        <w:t> </w:t>
      </w:r>
      <w:r>
        <w:rPr>
          <w:w w:val="85"/>
          <w:sz w:val="24"/>
        </w:rPr>
        <w:t>Júnior</w:t>
      </w:r>
      <w:r>
        <w:rPr>
          <w:spacing w:val="19"/>
          <w:sz w:val="24"/>
        </w:rPr>
        <w:t> </w:t>
      </w:r>
      <w:r>
        <w:rPr>
          <w:w w:val="85"/>
          <w:sz w:val="24"/>
        </w:rPr>
        <w:t>-</w:t>
      </w:r>
      <w:r>
        <w:rPr>
          <w:spacing w:val="18"/>
          <w:sz w:val="24"/>
        </w:rPr>
        <w:t> </w:t>
      </w:r>
      <w:r>
        <w:rPr>
          <w:w w:val="85"/>
          <w:sz w:val="24"/>
        </w:rPr>
        <w:t>OAB/AM</w:t>
      </w:r>
      <w:r>
        <w:rPr>
          <w:spacing w:val="18"/>
          <w:sz w:val="24"/>
        </w:rPr>
        <w:t> </w:t>
      </w:r>
      <w:r>
        <w:rPr>
          <w:w w:val="85"/>
          <w:sz w:val="24"/>
        </w:rPr>
        <w:t>5851.</w:t>
      </w:r>
      <w:r>
        <w:rPr>
          <w:spacing w:val="18"/>
          <w:sz w:val="24"/>
        </w:rPr>
        <w:t> </w:t>
      </w:r>
      <w:r>
        <w:rPr>
          <w:rFonts w:ascii="Arial" w:hAnsi="Arial"/>
          <w:b/>
          <w:w w:val="85"/>
          <w:sz w:val="24"/>
        </w:rPr>
        <w:t>PARECER</w:t>
      </w:r>
      <w:r>
        <w:rPr>
          <w:rFonts w:ascii="Arial" w:hAnsi="Arial"/>
          <w:b/>
          <w:spacing w:val="16"/>
          <w:sz w:val="24"/>
        </w:rPr>
        <w:t> </w:t>
      </w:r>
      <w:r>
        <w:rPr>
          <w:rFonts w:ascii="Arial" w:hAnsi="Arial"/>
          <w:b/>
          <w:w w:val="85"/>
          <w:sz w:val="24"/>
        </w:rPr>
        <w:t>PRÉVIO</w:t>
      </w:r>
      <w:r>
        <w:rPr>
          <w:rFonts w:ascii="Arial" w:hAnsi="Arial"/>
          <w:b/>
          <w:spacing w:val="18"/>
          <w:sz w:val="24"/>
        </w:rPr>
        <w:t> </w:t>
      </w:r>
      <w:r>
        <w:rPr>
          <w:rFonts w:ascii="Arial" w:hAnsi="Arial"/>
          <w:b/>
          <w:w w:val="85"/>
          <w:sz w:val="24"/>
        </w:rPr>
        <w:t>Nº</w:t>
      </w:r>
      <w:r>
        <w:rPr>
          <w:rFonts w:ascii="Arial" w:hAnsi="Arial"/>
          <w:b/>
          <w:spacing w:val="18"/>
          <w:sz w:val="24"/>
        </w:rPr>
        <w:t> </w:t>
      </w:r>
      <w:r>
        <w:rPr>
          <w:rFonts w:ascii="Arial" w:hAnsi="Arial"/>
          <w:b/>
          <w:w w:val="85"/>
          <w:sz w:val="24"/>
        </w:rPr>
        <w:t>76/2024:</w:t>
      </w:r>
      <w:r>
        <w:rPr>
          <w:rFonts w:ascii="Arial" w:hAnsi="Arial"/>
          <w:b/>
          <w:spacing w:val="21"/>
          <w:sz w:val="24"/>
        </w:rPr>
        <w:t> </w:t>
      </w:r>
      <w:r>
        <w:rPr>
          <w:rFonts w:ascii="Arial" w:hAnsi="Arial"/>
          <w:b/>
          <w:w w:val="85"/>
          <w:sz w:val="24"/>
        </w:rPr>
        <w:t>O</w:t>
      </w:r>
      <w:r>
        <w:rPr>
          <w:rFonts w:ascii="Arial" w:hAnsi="Arial"/>
          <w:b/>
          <w:spacing w:val="18"/>
          <w:sz w:val="24"/>
        </w:rPr>
        <w:t> </w:t>
      </w:r>
      <w:r>
        <w:rPr>
          <w:rFonts w:ascii="Arial" w:hAnsi="Arial"/>
          <w:b/>
          <w:w w:val="85"/>
          <w:sz w:val="24"/>
        </w:rPr>
        <w:t>TRIBUNAL</w:t>
      </w:r>
      <w:r>
        <w:rPr>
          <w:rFonts w:ascii="Arial" w:hAnsi="Arial"/>
          <w:b/>
          <w:spacing w:val="18"/>
          <w:sz w:val="24"/>
        </w:rPr>
        <w:t> </w:t>
      </w:r>
      <w:r>
        <w:rPr>
          <w:rFonts w:ascii="Arial" w:hAnsi="Arial"/>
          <w:b/>
          <w:w w:val="85"/>
          <w:sz w:val="24"/>
        </w:rPr>
        <w:t>DE</w:t>
      </w:r>
      <w:r>
        <w:rPr>
          <w:rFonts w:ascii="Arial" w:hAnsi="Arial"/>
          <w:b/>
          <w:spacing w:val="18"/>
          <w:sz w:val="24"/>
        </w:rPr>
        <w:t> </w:t>
      </w:r>
      <w:r>
        <w:rPr>
          <w:rFonts w:ascii="Arial" w:hAnsi="Arial"/>
          <w:b/>
          <w:w w:val="85"/>
          <w:sz w:val="24"/>
        </w:rPr>
        <w:t>CONTAS</w:t>
      </w:r>
      <w:r>
        <w:rPr>
          <w:rFonts w:ascii="Arial" w:hAnsi="Arial"/>
          <w:b/>
          <w:spacing w:val="18"/>
          <w:sz w:val="24"/>
        </w:rPr>
        <w:t> </w:t>
      </w:r>
      <w:r>
        <w:rPr>
          <w:rFonts w:ascii="Arial" w:hAnsi="Arial"/>
          <w:b/>
          <w:w w:val="85"/>
          <w:sz w:val="24"/>
        </w:rPr>
        <w:t>DO</w:t>
      </w:r>
      <w:r>
        <w:rPr>
          <w:rFonts w:ascii="Arial" w:hAnsi="Arial"/>
          <w:b/>
          <w:spacing w:val="18"/>
          <w:sz w:val="24"/>
        </w:rPr>
        <w:t> </w:t>
      </w:r>
      <w:r>
        <w:rPr>
          <w:rFonts w:ascii="Arial" w:hAnsi="Arial"/>
          <w:b/>
          <w:w w:val="85"/>
          <w:sz w:val="24"/>
        </w:rPr>
        <w:t>ESTADO</w:t>
      </w:r>
      <w:r>
        <w:rPr>
          <w:rFonts w:ascii="Arial" w:hAnsi="Arial"/>
          <w:b/>
          <w:spacing w:val="18"/>
          <w:sz w:val="24"/>
        </w:rPr>
        <w:t> </w:t>
      </w:r>
      <w:r>
        <w:rPr>
          <w:rFonts w:ascii="Arial" w:hAnsi="Arial"/>
          <w:b/>
          <w:w w:val="85"/>
          <w:sz w:val="24"/>
        </w:rPr>
        <w:t>DO</w:t>
      </w:r>
    </w:p>
    <w:p>
      <w:pPr>
        <w:spacing w:line="240" w:lineRule="auto" w:before="0"/>
        <w:ind w:left="2" w:right="134" w:firstLine="0"/>
        <w:jc w:val="both"/>
        <w:rPr>
          <w:sz w:val="24"/>
        </w:rPr>
      </w:pPr>
      <w:r>
        <w:rPr>
          <w:rFonts w:ascii="Arial" w:hAnsi="Arial"/>
          <w:b/>
          <w:w w:val="80"/>
          <w:sz w:val="24"/>
        </w:rPr>
        <w:t>AMAZONAS</w:t>
      </w:r>
      <w:r>
        <w:rPr>
          <w:w w:val="80"/>
          <w:sz w:val="24"/>
        </w:rPr>
        <w:t>, no uso de suas atribuições constitucionais e legais (art. 31, §§ 1º e 2º, da Constituição Federal, c/c art.127, </w:t>
      </w:r>
      <w:r>
        <w:rPr>
          <w:w w:val="85"/>
          <w:sz w:val="24"/>
        </w:rPr>
        <w:t>parágrafos</w:t>
      </w:r>
      <w:r>
        <w:rPr>
          <w:spacing w:val="-3"/>
          <w:w w:val="85"/>
          <w:sz w:val="24"/>
        </w:rPr>
        <w:t> </w:t>
      </w:r>
      <w:r>
        <w:rPr>
          <w:w w:val="85"/>
          <w:sz w:val="24"/>
        </w:rPr>
        <w:t>4º,</w:t>
      </w:r>
      <w:r>
        <w:rPr>
          <w:spacing w:val="-4"/>
          <w:w w:val="85"/>
          <w:sz w:val="24"/>
        </w:rPr>
        <w:t> </w:t>
      </w:r>
      <w:r>
        <w:rPr>
          <w:w w:val="85"/>
          <w:sz w:val="24"/>
        </w:rPr>
        <w:t>5º</w:t>
      </w:r>
      <w:r>
        <w:rPr>
          <w:spacing w:val="-3"/>
          <w:w w:val="85"/>
          <w:sz w:val="24"/>
        </w:rPr>
        <w:t> </w:t>
      </w:r>
      <w:r>
        <w:rPr>
          <w:w w:val="85"/>
          <w:sz w:val="24"/>
        </w:rPr>
        <w:t>e</w:t>
      </w:r>
      <w:r>
        <w:rPr>
          <w:spacing w:val="-3"/>
          <w:w w:val="85"/>
          <w:sz w:val="24"/>
        </w:rPr>
        <w:t> </w:t>
      </w:r>
      <w:r>
        <w:rPr>
          <w:w w:val="85"/>
          <w:sz w:val="24"/>
        </w:rPr>
        <w:t>7º,</w:t>
      </w:r>
      <w:r>
        <w:rPr>
          <w:spacing w:val="-3"/>
          <w:w w:val="85"/>
          <w:sz w:val="24"/>
        </w:rPr>
        <w:t> </w:t>
      </w:r>
      <w:r>
        <w:rPr>
          <w:w w:val="85"/>
          <w:sz w:val="24"/>
        </w:rPr>
        <w:t>da</w:t>
      </w:r>
      <w:r>
        <w:rPr>
          <w:spacing w:val="-4"/>
          <w:w w:val="85"/>
          <w:sz w:val="24"/>
        </w:rPr>
        <w:t> </w:t>
      </w:r>
      <w:r>
        <w:rPr>
          <w:w w:val="85"/>
          <w:sz w:val="24"/>
        </w:rPr>
        <w:t>Constituição</w:t>
      </w:r>
      <w:r>
        <w:rPr>
          <w:spacing w:val="-3"/>
          <w:w w:val="85"/>
          <w:sz w:val="24"/>
        </w:rPr>
        <w:t> </w:t>
      </w:r>
      <w:r>
        <w:rPr>
          <w:w w:val="85"/>
          <w:sz w:val="24"/>
        </w:rPr>
        <w:t>Estadual,</w:t>
      </w:r>
      <w:r>
        <w:rPr>
          <w:spacing w:val="-3"/>
          <w:w w:val="85"/>
          <w:sz w:val="24"/>
        </w:rPr>
        <w:t> </w:t>
      </w:r>
      <w:r>
        <w:rPr>
          <w:w w:val="85"/>
          <w:sz w:val="24"/>
        </w:rPr>
        <w:t>com</w:t>
      </w:r>
      <w:r>
        <w:rPr>
          <w:spacing w:val="-4"/>
          <w:w w:val="85"/>
          <w:sz w:val="24"/>
        </w:rPr>
        <w:t> </w:t>
      </w:r>
      <w:r>
        <w:rPr>
          <w:w w:val="85"/>
          <w:sz w:val="24"/>
        </w:rPr>
        <w:t>redação</w:t>
      </w:r>
      <w:r>
        <w:rPr>
          <w:spacing w:val="-4"/>
          <w:w w:val="85"/>
          <w:sz w:val="24"/>
        </w:rPr>
        <w:t> </w:t>
      </w:r>
      <w:r>
        <w:rPr>
          <w:w w:val="85"/>
          <w:sz w:val="24"/>
        </w:rPr>
        <w:t>da</w:t>
      </w:r>
      <w:r>
        <w:rPr>
          <w:spacing w:val="-3"/>
          <w:w w:val="85"/>
          <w:sz w:val="24"/>
        </w:rPr>
        <w:t> </w:t>
      </w:r>
      <w:r>
        <w:rPr>
          <w:w w:val="85"/>
          <w:sz w:val="24"/>
        </w:rPr>
        <w:t>Emenda</w:t>
      </w:r>
      <w:r>
        <w:rPr>
          <w:spacing w:val="-3"/>
          <w:w w:val="85"/>
          <w:sz w:val="24"/>
        </w:rPr>
        <w:t> </w:t>
      </w:r>
      <w:r>
        <w:rPr>
          <w:w w:val="85"/>
          <w:sz w:val="24"/>
        </w:rPr>
        <w:t>Constituição</w:t>
      </w:r>
      <w:r>
        <w:rPr>
          <w:spacing w:val="-2"/>
          <w:w w:val="85"/>
          <w:sz w:val="24"/>
        </w:rPr>
        <w:t> </w:t>
      </w:r>
      <w:r>
        <w:rPr>
          <w:w w:val="85"/>
          <w:sz w:val="24"/>
        </w:rPr>
        <w:t>nº</w:t>
      </w:r>
      <w:r>
        <w:rPr>
          <w:spacing w:val="-5"/>
          <w:w w:val="85"/>
          <w:sz w:val="24"/>
        </w:rPr>
        <w:t> </w:t>
      </w:r>
      <w:r>
        <w:rPr>
          <w:w w:val="85"/>
          <w:sz w:val="24"/>
        </w:rPr>
        <w:t>15/95,</w:t>
      </w:r>
      <w:r>
        <w:rPr>
          <w:spacing w:val="-3"/>
          <w:w w:val="85"/>
          <w:sz w:val="24"/>
        </w:rPr>
        <w:t> </w:t>
      </w:r>
      <w:r>
        <w:rPr>
          <w:w w:val="85"/>
          <w:sz w:val="24"/>
        </w:rPr>
        <w:t>art.</w:t>
      </w:r>
      <w:r>
        <w:rPr>
          <w:spacing w:val="-3"/>
          <w:w w:val="85"/>
          <w:sz w:val="24"/>
        </w:rPr>
        <w:t> </w:t>
      </w:r>
      <w:r>
        <w:rPr>
          <w:w w:val="85"/>
          <w:sz w:val="24"/>
        </w:rPr>
        <w:t>18,</w:t>
      </w:r>
      <w:r>
        <w:rPr>
          <w:spacing w:val="-3"/>
          <w:w w:val="85"/>
          <w:sz w:val="24"/>
        </w:rPr>
        <w:t> </w:t>
      </w:r>
      <w:r>
        <w:rPr>
          <w:w w:val="85"/>
          <w:sz w:val="24"/>
        </w:rPr>
        <w:t>inciso</w:t>
      </w:r>
      <w:r>
        <w:rPr>
          <w:spacing w:val="-3"/>
          <w:w w:val="85"/>
          <w:sz w:val="24"/>
        </w:rPr>
        <w:t> </w:t>
      </w:r>
      <w:r>
        <w:rPr>
          <w:w w:val="85"/>
          <w:sz w:val="24"/>
        </w:rPr>
        <w:t>I,</w:t>
      </w:r>
      <w:r>
        <w:rPr>
          <w:spacing w:val="-3"/>
          <w:w w:val="85"/>
          <w:sz w:val="24"/>
        </w:rPr>
        <w:t> </w:t>
      </w:r>
      <w:r>
        <w:rPr>
          <w:w w:val="85"/>
          <w:sz w:val="24"/>
        </w:rPr>
        <w:t>da</w:t>
      </w:r>
      <w:r>
        <w:rPr>
          <w:spacing w:val="-3"/>
          <w:w w:val="85"/>
          <w:sz w:val="24"/>
        </w:rPr>
        <w:t> </w:t>
      </w:r>
      <w:r>
        <w:rPr>
          <w:w w:val="85"/>
          <w:sz w:val="24"/>
        </w:rPr>
        <w:t>Lei </w:t>
      </w:r>
      <w:r>
        <w:rPr>
          <w:spacing w:val="-2"/>
          <w:w w:val="85"/>
          <w:sz w:val="24"/>
        </w:rPr>
        <w:t>Complementar nº 06/91; arts.1º, inciso I, e 29 da Lei nº 2.423/96; e, art. 5º, inciso I, da Resolução nº 04/2002-TCE/AM) e </w:t>
      </w:r>
      <w:r>
        <w:rPr>
          <w:w w:val="80"/>
          <w:sz w:val="24"/>
        </w:rPr>
        <w:t>no exercício da competência atribuída arts. 5º, II e 11, III, “a” item 1, da Resolução nº 04/2002-TCE/AM, tendo discutido a </w:t>
      </w:r>
      <w:r>
        <w:rPr>
          <w:w w:val="85"/>
          <w:sz w:val="24"/>
        </w:rPr>
        <w:t>matéria</w:t>
      </w:r>
      <w:r>
        <w:rPr>
          <w:w w:val="85"/>
          <w:sz w:val="24"/>
        </w:rPr>
        <w:t> nestes</w:t>
      </w:r>
      <w:r>
        <w:rPr>
          <w:w w:val="85"/>
          <w:sz w:val="24"/>
        </w:rPr>
        <w:t> autos,</w:t>
      </w:r>
      <w:r>
        <w:rPr>
          <w:w w:val="85"/>
          <w:sz w:val="24"/>
        </w:rPr>
        <w:t> e</w:t>
      </w:r>
      <w:r>
        <w:rPr>
          <w:w w:val="85"/>
          <w:sz w:val="24"/>
        </w:rPr>
        <w:t> acolhido,</w:t>
      </w:r>
      <w:r>
        <w:rPr>
          <w:w w:val="85"/>
          <w:sz w:val="24"/>
        </w:rPr>
        <w:t> </w:t>
      </w:r>
      <w:r>
        <w:rPr>
          <w:rFonts w:ascii="Arial" w:hAnsi="Arial"/>
          <w:b/>
          <w:w w:val="85"/>
          <w:sz w:val="24"/>
        </w:rPr>
        <w:t>por</w:t>
      </w:r>
      <w:r>
        <w:rPr>
          <w:rFonts w:ascii="Arial" w:hAnsi="Arial"/>
          <w:b/>
          <w:w w:val="85"/>
          <w:sz w:val="24"/>
        </w:rPr>
        <w:t> maioria</w:t>
      </w:r>
      <w:r>
        <w:rPr>
          <w:w w:val="85"/>
          <w:sz w:val="24"/>
        </w:rPr>
        <w:t>,</w:t>
      </w:r>
      <w:r>
        <w:rPr>
          <w:w w:val="85"/>
          <w:sz w:val="24"/>
        </w:rPr>
        <w:t> o</w:t>
      </w:r>
      <w:r>
        <w:rPr>
          <w:w w:val="85"/>
          <w:sz w:val="24"/>
        </w:rPr>
        <w:t> voto-destaque</w:t>
      </w:r>
      <w:r>
        <w:rPr>
          <w:w w:val="85"/>
          <w:sz w:val="24"/>
        </w:rPr>
        <w:t> do</w:t>
      </w:r>
      <w:r>
        <w:rPr>
          <w:w w:val="85"/>
          <w:sz w:val="24"/>
        </w:rPr>
        <w:t> Excelentíssimo</w:t>
      </w:r>
      <w:r>
        <w:rPr>
          <w:w w:val="85"/>
          <w:sz w:val="24"/>
        </w:rPr>
        <w:t> Senhor</w:t>
      </w:r>
      <w:r>
        <w:rPr>
          <w:w w:val="85"/>
          <w:sz w:val="24"/>
        </w:rPr>
        <w:t> Conselheiro</w:t>
      </w:r>
      <w:r>
        <w:rPr>
          <w:w w:val="85"/>
          <w:sz w:val="24"/>
        </w:rPr>
        <w:t> Luís</w:t>
      </w:r>
      <w:r>
        <w:rPr>
          <w:w w:val="85"/>
          <w:sz w:val="24"/>
        </w:rPr>
        <w:t> Fabian </w:t>
      </w:r>
      <w:r>
        <w:rPr>
          <w:w w:val="80"/>
          <w:sz w:val="24"/>
        </w:rPr>
        <w:t>Barbosa, </w:t>
      </w:r>
      <w:r>
        <w:rPr>
          <w:rFonts w:ascii="Arial" w:hAnsi="Arial"/>
          <w:b/>
          <w:w w:val="80"/>
          <w:sz w:val="24"/>
        </w:rPr>
        <w:t>em consonância </w:t>
      </w:r>
      <w:r>
        <w:rPr>
          <w:w w:val="80"/>
          <w:sz w:val="24"/>
        </w:rPr>
        <w:t>com o pronunciamento do Ministério Público junto a este Tribunal:</w:t>
      </w:r>
      <w:r>
        <w:rPr>
          <w:sz w:val="24"/>
        </w:rPr>
        <w:t> </w:t>
      </w:r>
      <w:r>
        <w:rPr>
          <w:rFonts w:ascii="Arial" w:hAnsi="Arial"/>
          <w:b/>
          <w:w w:val="80"/>
          <w:sz w:val="24"/>
        </w:rPr>
        <w:t>10.1. Emite Parecer Prévio recomendando à Câmara Municipal a desaprovação </w:t>
      </w:r>
      <w:r>
        <w:rPr>
          <w:w w:val="80"/>
          <w:sz w:val="24"/>
        </w:rPr>
        <w:t>das Contas de Gestão do Sr. Gledson Hadson Paulain Machado, </w:t>
      </w:r>
      <w:r>
        <w:rPr>
          <w:w w:val="85"/>
          <w:sz w:val="24"/>
        </w:rPr>
        <w:t>Prefeito Municipal de Nhamundá, referente ao exercício de 2015.</w:t>
      </w:r>
      <w:r>
        <w:rPr>
          <w:w w:val="85"/>
          <w:sz w:val="24"/>
        </w:rPr>
        <w:t> </w:t>
      </w:r>
      <w:r>
        <w:rPr>
          <w:rFonts w:ascii="Arial" w:hAnsi="Arial"/>
          <w:i/>
          <w:w w:val="85"/>
          <w:sz w:val="24"/>
        </w:rPr>
        <w:t>Vencido o voto do Excelentíssimo Sr. Conselheiro- </w:t>
      </w:r>
      <w:r>
        <w:rPr>
          <w:rFonts w:ascii="Arial" w:hAnsi="Arial"/>
          <w:i/>
          <w:spacing w:val="-2"/>
          <w:w w:val="85"/>
          <w:sz w:val="24"/>
        </w:rPr>
        <w:t>Relator Dr. Érico Xavier Desterro e Silva, que votou</w:t>
      </w:r>
      <w:r>
        <w:rPr>
          <w:rFonts w:ascii="Arial" w:hAnsi="Arial"/>
          <w:i/>
          <w:spacing w:val="-4"/>
          <w:sz w:val="24"/>
        </w:rPr>
        <w:t> </w:t>
      </w:r>
      <w:r>
        <w:rPr>
          <w:rFonts w:ascii="Arial" w:hAnsi="Arial"/>
          <w:i/>
          <w:spacing w:val="-2"/>
          <w:w w:val="85"/>
          <w:sz w:val="24"/>
        </w:rPr>
        <w:t>quanto ao julgamento do Processo por reconhecer a prescrição para </w:t>
      </w:r>
      <w:r>
        <w:rPr>
          <w:rFonts w:ascii="Arial" w:hAnsi="Arial"/>
          <w:i/>
          <w:spacing w:val="-2"/>
          <w:w w:val="90"/>
          <w:sz w:val="24"/>
        </w:rPr>
        <w:t>extinguir</w:t>
      </w:r>
      <w:r>
        <w:rPr>
          <w:rFonts w:ascii="Arial" w:hAnsi="Arial"/>
          <w:i/>
          <w:spacing w:val="-4"/>
          <w:w w:val="90"/>
          <w:sz w:val="24"/>
        </w:rPr>
        <w:t> </w:t>
      </w:r>
      <w:r>
        <w:rPr>
          <w:rFonts w:ascii="Arial" w:hAnsi="Arial"/>
          <w:i/>
          <w:spacing w:val="-2"/>
          <w:w w:val="90"/>
          <w:sz w:val="24"/>
        </w:rPr>
        <w:t>o</w:t>
      </w:r>
      <w:r>
        <w:rPr>
          <w:rFonts w:ascii="Arial" w:hAnsi="Arial"/>
          <w:i/>
          <w:spacing w:val="-5"/>
          <w:w w:val="90"/>
          <w:sz w:val="24"/>
        </w:rPr>
        <w:t> </w:t>
      </w:r>
      <w:r>
        <w:rPr>
          <w:rFonts w:ascii="Arial" w:hAnsi="Arial"/>
          <w:i/>
          <w:spacing w:val="-2"/>
          <w:w w:val="90"/>
          <w:sz w:val="24"/>
        </w:rPr>
        <w:t>feito</w:t>
      </w:r>
      <w:r>
        <w:rPr>
          <w:rFonts w:ascii="Arial" w:hAnsi="Arial"/>
          <w:i/>
          <w:spacing w:val="-4"/>
          <w:w w:val="90"/>
          <w:sz w:val="24"/>
        </w:rPr>
        <w:t> </w:t>
      </w:r>
      <w:r>
        <w:rPr>
          <w:rFonts w:ascii="Arial" w:hAnsi="Arial"/>
          <w:i/>
          <w:spacing w:val="-2"/>
          <w:w w:val="90"/>
          <w:sz w:val="24"/>
        </w:rPr>
        <w:t>com</w:t>
      </w:r>
      <w:r>
        <w:rPr>
          <w:rFonts w:ascii="Arial" w:hAnsi="Arial"/>
          <w:i/>
          <w:spacing w:val="-4"/>
          <w:w w:val="90"/>
          <w:sz w:val="24"/>
        </w:rPr>
        <w:t> </w:t>
      </w:r>
      <w:r>
        <w:rPr>
          <w:rFonts w:ascii="Arial" w:hAnsi="Arial"/>
          <w:i/>
          <w:spacing w:val="-2"/>
          <w:w w:val="90"/>
          <w:sz w:val="24"/>
        </w:rPr>
        <w:t>resolução</w:t>
      </w:r>
      <w:r>
        <w:rPr>
          <w:rFonts w:ascii="Arial" w:hAnsi="Arial"/>
          <w:i/>
          <w:spacing w:val="-5"/>
          <w:w w:val="90"/>
          <w:sz w:val="24"/>
        </w:rPr>
        <w:t> </w:t>
      </w:r>
      <w:r>
        <w:rPr>
          <w:rFonts w:ascii="Arial" w:hAnsi="Arial"/>
          <w:i/>
          <w:spacing w:val="-2"/>
          <w:w w:val="90"/>
          <w:sz w:val="24"/>
        </w:rPr>
        <w:t>do</w:t>
      </w:r>
      <w:r>
        <w:rPr>
          <w:rFonts w:ascii="Arial" w:hAnsi="Arial"/>
          <w:i/>
          <w:spacing w:val="-4"/>
          <w:w w:val="90"/>
          <w:sz w:val="24"/>
        </w:rPr>
        <w:t> </w:t>
      </w:r>
      <w:r>
        <w:rPr>
          <w:rFonts w:ascii="Arial" w:hAnsi="Arial"/>
          <w:i/>
          <w:spacing w:val="-2"/>
          <w:w w:val="90"/>
          <w:sz w:val="24"/>
        </w:rPr>
        <w:t>mérito.</w:t>
      </w:r>
      <w:r>
        <w:rPr>
          <w:rFonts w:ascii="Arial" w:hAnsi="Arial"/>
          <w:i/>
          <w:spacing w:val="-2"/>
          <w:w w:val="90"/>
          <w:sz w:val="24"/>
        </w:rPr>
        <w:t> </w:t>
      </w:r>
      <w:r>
        <w:rPr>
          <w:rFonts w:ascii="Arial" w:hAnsi="Arial"/>
          <w:b/>
          <w:spacing w:val="-2"/>
          <w:w w:val="90"/>
          <w:sz w:val="24"/>
        </w:rPr>
        <w:t>ACÓRDÃO</w:t>
      </w:r>
      <w:r>
        <w:rPr>
          <w:rFonts w:ascii="Arial" w:hAnsi="Arial"/>
          <w:b/>
          <w:spacing w:val="-3"/>
          <w:w w:val="90"/>
          <w:sz w:val="24"/>
        </w:rPr>
        <w:t> </w:t>
      </w:r>
      <w:r>
        <w:rPr>
          <w:rFonts w:ascii="Arial" w:hAnsi="Arial"/>
          <w:b/>
          <w:spacing w:val="-2"/>
          <w:w w:val="90"/>
          <w:sz w:val="24"/>
        </w:rPr>
        <w:t>Nº</w:t>
      </w:r>
      <w:r>
        <w:rPr>
          <w:rFonts w:ascii="Arial" w:hAnsi="Arial"/>
          <w:b/>
          <w:spacing w:val="-4"/>
          <w:w w:val="90"/>
          <w:sz w:val="24"/>
        </w:rPr>
        <w:t> </w:t>
      </w:r>
      <w:r>
        <w:rPr>
          <w:rFonts w:ascii="Arial" w:hAnsi="Arial"/>
          <w:b/>
          <w:spacing w:val="-2"/>
          <w:w w:val="90"/>
          <w:sz w:val="24"/>
        </w:rPr>
        <w:t>76/2024:</w:t>
      </w:r>
      <w:r>
        <w:rPr>
          <w:rFonts w:ascii="Arial" w:hAnsi="Arial"/>
          <w:b/>
          <w:spacing w:val="-3"/>
          <w:w w:val="90"/>
          <w:sz w:val="24"/>
        </w:rPr>
        <w:t> </w:t>
      </w:r>
      <w:r>
        <w:rPr>
          <w:spacing w:val="-2"/>
          <w:w w:val="90"/>
          <w:sz w:val="24"/>
        </w:rPr>
        <w:t>Vistos,</w:t>
      </w:r>
      <w:r>
        <w:rPr>
          <w:spacing w:val="-3"/>
          <w:w w:val="90"/>
          <w:sz w:val="24"/>
        </w:rPr>
        <w:t> </w:t>
      </w:r>
      <w:r>
        <w:rPr>
          <w:spacing w:val="-2"/>
          <w:w w:val="90"/>
          <w:sz w:val="24"/>
        </w:rPr>
        <w:t>relatados</w:t>
      </w:r>
      <w:r>
        <w:rPr>
          <w:spacing w:val="-5"/>
          <w:w w:val="90"/>
          <w:sz w:val="24"/>
        </w:rPr>
        <w:t> </w:t>
      </w:r>
      <w:r>
        <w:rPr>
          <w:spacing w:val="-2"/>
          <w:w w:val="90"/>
          <w:sz w:val="24"/>
        </w:rPr>
        <w:t>e</w:t>
      </w:r>
      <w:r>
        <w:rPr>
          <w:spacing w:val="-3"/>
          <w:w w:val="90"/>
          <w:sz w:val="24"/>
        </w:rPr>
        <w:t> </w:t>
      </w:r>
      <w:r>
        <w:rPr>
          <w:spacing w:val="-2"/>
          <w:w w:val="90"/>
          <w:sz w:val="24"/>
        </w:rPr>
        <w:t>discutidos</w:t>
      </w:r>
      <w:r>
        <w:rPr>
          <w:spacing w:val="-5"/>
          <w:w w:val="90"/>
          <w:sz w:val="24"/>
        </w:rPr>
        <w:t> </w:t>
      </w:r>
      <w:r>
        <w:rPr>
          <w:spacing w:val="-2"/>
          <w:w w:val="90"/>
          <w:sz w:val="24"/>
        </w:rPr>
        <w:t>estes</w:t>
      </w:r>
      <w:r>
        <w:rPr>
          <w:spacing w:val="-5"/>
          <w:w w:val="90"/>
          <w:sz w:val="24"/>
        </w:rPr>
        <w:t> </w:t>
      </w:r>
      <w:r>
        <w:rPr>
          <w:spacing w:val="-2"/>
          <w:w w:val="90"/>
          <w:sz w:val="24"/>
        </w:rPr>
        <w:t>autos</w:t>
      </w:r>
      <w:r>
        <w:rPr>
          <w:spacing w:val="-5"/>
          <w:w w:val="90"/>
          <w:sz w:val="24"/>
        </w:rPr>
        <w:t> </w:t>
      </w:r>
      <w:r>
        <w:rPr>
          <w:spacing w:val="-2"/>
          <w:w w:val="90"/>
          <w:sz w:val="24"/>
        </w:rPr>
        <w:t>acima </w:t>
      </w:r>
      <w:r>
        <w:rPr>
          <w:w w:val="85"/>
          <w:sz w:val="24"/>
        </w:rPr>
        <w:t>identificados, </w:t>
      </w:r>
      <w:r>
        <w:rPr>
          <w:rFonts w:ascii="Arial" w:hAnsi="Arial"/>
          <w:b/>
          <w:w w:val="85"/>
          <w:sz w:val="24"/>
        </w:rPr>
        <w:t>ACORDAM </w:t>
      </w:r>
      <w:r>
        <w:rPr>
          <w:w w:val="85"/>
          <w:sz w:val="24"/>
        </w:rPr>
        <w:t>os Excelentíssimos Senhores Conselheiros do Tribunal de Contas do Estado do Amazonas, </w:t>
      </w:r>
      <w:r>
        <w:rPr>
          <w:w w:val="90"/>
          <w:sz w:val="24"/>
        </w:rPr>
        <w:t>reunidos</w:t>
      </w:r>
      <w:r>
        <w:rPr>
          <w:spacing w:val="-2"/>
          <w:w w:val="90"/>
          <w:sz w:val="24"/>
        </w:rPr>
        <w:t> </w:t>
      </w:r>
      <w:r>
        <w:rPr>
          <w:w w:val="90"/>
          <w:sz w:val="24"/>
        </w:rPr>
        <w:t>em</w:t>
      </w:r>
      <w:r>
        <w:rPr>
          <w:spacing w:val="-2"/>
          <w:w w:val="90"/>
          <w:sz w:val="24"/>
        </w:rPr>
        <w:t> </w:t>
      </w:r>
      <w:r>
        <w:rPr>
          <w:w w:val="90"/>
          <w:sz w:val="24"/>
        </w:rPr>
        <w:t>Sessão</w:t>
      </w:r>
      <w:r>
        <w:rPr>
          <w:spacing w:val="-1"/>
          <w:w w:val="90"/>
          <w:sz w:val="24"/>
        </w:rPr>
        <w:t> </w:t>
      </w:r>
      <w:r>
        <w:rPr>
          <w:w w:val="90"/>
          <w:sz w:val="24"/>
        </w:rPr>
        <w:t>do</w:t>
      </w:r>
      <w:r>
        <w:rPr>
          <w:w w:val="90"/>
          <w:sz w:val="24"/>
        </w:rPr>
        <w:t> </w:t>
      </w:r>
      <w:r>
        <w:rPr>
          <w:rFonts w:ascii="Arial" w:hAnsi="Arial"/>
          <w:b/>
          <w:w w:val="90"/>
          <w:sz w:val="24"/>
        </w:rPr>
        <w:t>Tribunal</w:t>
      </w:r>
      <w:r>
        <w:rPr>
          <w:rFonts w:ascii="Arial" w:hAnsi="Arial"/>
          <w:b/>
          <w:spacing w:val="-1"/>
          <w:w w:val="90"/>
          <w:sz w:val="24"/>
        </w:rPr>
        <w:t> </w:t>
      </w:r>
      <w:r>
        <w:rPr>
          <w:rFonts w:ascii="Arial" w:hAnsi="Arial"/>
          <w:b/>
          <w:w w:val="90"/>
          <w:sz w:val="24"/>
        </w:rPr>
        <w:t>Pleno</w:t>
      </w:r>
      <w:r>
        <w:rPr>
          <w:w w:val="90"/>
          <w:sz w:val="24"/>
        </w:rPr>
        <w:t>,</w:t>
      </w:r>
      <w:r>
        <w:rPr>
          <w:spacing w:val="-2"/>
          <w:w w:val="90"/>
          <w:sz w:val="24"/>
        </w:rPr>
        <w:t> </w:t>
      </w:r>
      <w:r>
        <w:rPr>
          <w:w w:val="90"/>
          <w:sz w:val="24"/>
        </w:rPr>
        <w:t>no</w:t>
      </w:r>
      <w:r>
        <w:rPr>
          <w:spacing w:val="-1"/>
          <w:w w:val="90"/>
          <w:sz w:val="24"/>
        </w:rPr>
        <w:t> </w:t>
      </w:r>
      <w:r>
        <w:rPr>
          <w:w w:val="90"/>
          <w:sz w:val="24"/>
        </w:rPr>
        <w:t>exercício</w:t>
      </w:r>
      <w:r>
        <w:rPr>
          <w:spacing w:val="-1"/>
          <w:w w:val="90"/>
          <w:sz w:val="24"/>
        </w:rPr>
        <w:t> </w:t>
      </w:r>
      <w:r>
        <w:rPr>
          <w:w w:val="90"/>
          <w:sz w:val="24"/>
        </w:rPr>
        <w:t>da</w:t>
      </w:r>
      <w:r>
        <w:rPr>
          <w:spacing w:val="-1"/>
          <w:w w:val="90"/>
          <w:sz w:val="24"/>
        </w:rPr>
        <w:t> </w:t>
      </w:r>
      <w:r>
        <w:rPr>
          <w:w w:val="90"/>
          <w:sz w:val="24"/>
        </w:rPr>
        <w:t>competência</w:t>
      </w:r>
      <w:r>
        <w:rPr>
          <w:spacing w:val="-1"/>
          <w:w w:val="90"/>
          <w:sz w:val="24"/>
        </w:rPr>
        <w:t> </w:t>
      </w:r>
      <w:r>
        <w:rPr>
          <w:w w:val="90"/>
          <w:sz w:val="24"/>
        </w:rPr>
        <w:t>atribuída</w:t>
      </w:r>
      <w:r>
        <w:rPr>
          <w:spacing w:val="-1"/>
          <w:w w:val="90"/>
          <w:sz w:val="24"/>
        </w:rPr>
        <w:t> </w:t>
      </w:r>
      <w:r>
        <w:rPr>
          <w:w w:val="90"/>
          <w:sz w:val="24"/>
        </w:rPr>
        <w:t>arts.</w:t>
      </w:r>
      <w:r>
        <w:rPr>
          <w:spacing w:val="-1"/>
          <w:w w:val="90"/>
          <w:sz w:val="24"/>
        </w:rPr>
        <w:t> </w:t>
      </w:r>
      <w:r>
        <w:rPr>
          <w:w w:val="90"/>
          <w:sz w:val="24"/>
        </w:rPr>
        <w:t>5º,</w:t>
      </w:r>
      <w:r>
        <w:rPr>
          <w:spacing w:val="-1"/>
          <w:w w:val="90"/>
          <w:sz w:val="24"/>
        </w:rPr>
        <w:t> </w:t>
      </w:r>
      <w:r>
        <w:rPr>
          <w:w w:val="90"/>
          <w:sz w:val="24"/>
        </w:rPr>
        <w:t>II</w:t>
      </w:r>
      <w:r>
        <w:rPr>
          <w:spacing w:val="-1"/>
          <w:w w:val="90"/>
          <w:sz w:val="24"/>
        </w:rPr>
        <w:t> </w:t>
      </w:r>
      <w:r>
        <w:rPr>
          <w:w w:val="90"/>
          <w:sz w:val="24"/>
        </w:rPr>
        <w:t>e</w:t>
      </w:r>
      <w:r>
        <w:rPr>
          <w:spacing w:val="-1"/>
          <w:w w:val="90"/>
          <w:sz w:val="24"/>
        </w:rPr>
        <w:t> </w:t>
      </w:r>
      <w:r>
        <w:rPr>
          <w:w w:val="90"/>
          <w:sz w:val="24"/>
        </w:rPr>
        <w:t>11,</w:t>
      </w:r>
      <w:r>
        <w:rPr>
          <w:spacing w:val="-1"/>
          <w:w w:val="90"/>
          <w:sz w:val="24"/>
        </w:rPr>
        <w:t> </w:t>
      </w:r>
      <w:r>
        <w:rPr>
          <w:w w:val="90"/>
          <w:sz w:val="24"/>
        </w:rPr>
        <w:t>III,</w:t>
      </w:r>
      <w:r>
        <w:rPr>
          <w:spacing w:val="-1"/>
          <w:w w:val="90"/>
          <w:sz w:val="24"/>
        </w:rPr>
        <w:t> </w:t>
      </w:r>
      <w:r>
        <w:rPr>
          <w:w w:val="90"/>
          <w:sz w:val="24"/>
        </w:rPr>
        <w:t>“a”</w:t>
      </w:r>
      <w:r>
        <w:rPr>
          <w:spacing w:val="-2"/>
          <w:w w:val="90"/>
          <w:sz w:val="24"/>
        </w:rPr>
        <w:t> </w:t>
      </w:r>
      <w:r>
        <w:rPr>
          <w:w w:val="90"/>
          <w:sz w:val="24"/>
        </w:rPr>
        <w:t>item</w:t>
      </w:r>
      <w:r>
        <w:rPr>
          <w:spacing w:val="-2"/>
          <w:w w:val="90"/>
          <w:sz w:val="24"/>
        </w:rPr>
        <w:t> </w:t>
      </w:r>
      <w:r>
        <w:rPr>
          <w:w w:val="90"/>
          <w:sz w:val="24"/>
        </w:rPr>
        <w:t>1,</w:t>
      </w:r>
      <w:r>
        <w:rPr>
          <w:spacing w:val="-2"/>
          <w:w w:val="90"/>
          <w:sz w:val="24"/>
        </w:rPr>
        <w:t> </w:t>
      </w:r>
      <w:r>
        <w:rPr>
          <w:w w:val="90"/>
          <w:sz w:val="24"/>
        </w:rPr>
        <w:t>da </w:t>
      </w:r>
      <w:r>
        <w:rPr>
          <w:w w:val="85"/>
          <w:sz w:val="24"/>
        </w:rPr>
        <w:t>Resolução</w:t>
      </w:r>
      <w:r>
        <w:rPr>
          <w:spacing w:val="-6"/>
          <w:w w:val="85"/>
          <w:sz w:val="24"/>
        </w:rPr>
        <w:t> </w:t>
      </w:r>
      <w:r>
        <w:rPr>
          <w:w w:val="85"/>
          <w:sz w:val="24"/>
        </w:rPr>
        <w:t>nº</w:t>
      </w:r>
      <w:r>
        <w:rPr>
          <w:spacing w:val="-7"/>
          <w:w w:val="85"/>
          <w:sz w:val="24"/>
        </w:rPr>
        <w:t> </w:t>
      </w:r>
      <w:r>
        <w:rPr>
          <w:w w:val="85"/>
          <w:sz w:val="24"/>
        </w:rPr>
        <w:t>04/2002-TCE/AM,</w:t>
      </w:r>
      <w:r>
        <w:rPr>
          <w:spacing w:val="-5"/>
          <w:w w:val="85"/>
          <w:sz w:val="24"/>
        </w:rPr>
        <w:t> </w:t>
      </w:r>
      <w:r>
        <w:rPr>
          <w:rFonts w:ascii="Arial" w:hAnsi="Arial"/>
          <w:b/>
          <w:w w:val="85"/>
          <w:sz w:val="24"/>
        </w:rPr>
        <w:t>por</w:t>
      </w:r>
      <w:r>
        <w:rPr>
          <w:rFonts w:ascii="Arial" w:hAnsi="Arial"/>
          <w:b/>
          <w:spacing w:val="-6"/>
          <w:w w:val="85"/>
          <w:sz w:val="24"/>
        </w:rPr>
        <w:t> </w:t>
      </w:r>
      <w:r>
        <w:rPr>
          <w:rFonts w:ascii="Arial" w:hAnsi="Arial"/>
          <w:b/>
          <w:w w:val="85"/>
          <w:sz w:val="24"/>
        </w:rPr>
        <w:t>maioria</w:t>
      </w:r>
      <w:r>
        <w:rPr>
          <w:w w:val="85"/>
          <w:sz w:val="24"/>
        </w:rPr>
        <w:t>,</w:t>
      </w:r>
      <w:r>
        <w:rPr>
          <w:spacing w:val="-6"/>
          <w:w w:val="85"/>
          <w:sz w:val="24"/>
        </w:rPr>
        <w:t> </w:t>
      </w:r>
      <w:r>
        <w:rPr>
          <w:w w:val="85"/>
          <w:sz w:val="24"/>
        </w:rPr>
        <w:t>nos</w:t>
      </w:r>
      <w:r>
        <w:rPr>
          <w:spacing w:val="-6"/>
          <w:w w:val="85"/>
          <w:sz w:val="24"/>
        </w:rPr>
        <w:t> </w:t>
      </w:r>
      <w:r>
        <w:rPr>
          <w:w w:val="85"/>
          <w:sz w:val="24"/>
        </w:rPr>
        <w:t>termos</w:t>
      </w:r>
      <w:r>
        <w:rPr>
          <w:spacing w:val="-6"/>
          <w:w w:val="85"/>
          <w:sz w:val="24"/>
        </w:rPr>
        <w:t> </w:t>
      </w:r>
      <w:r>
        <w:rPr>
          <w:w w:val="85"/>
          <w:sz w:val="24"/>
        </w:rPr>
        <w:t>do</w:t>
      </w:r>
      <w:r>
        <w:rPr>
          <w:spacing w:val="-7"/>
          <w:w w:val="85"/>
          <w:sz w:val="24"/>
        </w:rPr>
        <w:t> </w:t>
      </w:r>
      <w:r>
        <w:rPr>
          <w:w w:val="85"/>
          <w:sz w:val="24"/>
        </w:rPr>
        <w:t>voto</w:t>
      </w:r>
      <w:r>
        <w:rPr>
          <w:spacing w:val="-5"/>
          <w:w w:val="85"/>
          <w:sz w:val="24"/>
        </w:rPr>
        <w:t> </w:t>
      </w:r>
      <w:r>
        <w:rPr>
          <w:w w:val="85"/>
          <w:sz w:val="24"/>
        </w:rPr>
        <w:t>destaque</w:t>
      </w:r>
      <w:r>
        <w:rPr>
          <w:spacing w:val="-7"/>
          <w:w w:val="85"/>
          <w:sz w:val="24"/>
        </w:rPr>
        <w:t> </w:t>
      </w:r>
      <w:r>
        <w:rPr>
          <w:w w:val="85"/>
          <w:sz w:val="24"/>
        </w:rPr>
        <w:t>do</w:t>
      </w:r>
      <w:r>
        <w:rPr>
          <w:spacing w:val="-7"/>
          <w:w w:val="85"/>
          <w:sz w:val="24"/>
        </w:rPr>
        <w:t> </w:t>
      </w:r>
      <w:r>
        <w:rPr>
          <w:w w:val="85"/>
          <w:sz w:val="24"/>
        </w:rPr>
        <w:t>Excelentíssimo</w:t>
      </w:r>
      <w:r>
        <w:rPr>
          <w:spacing w:val="-5"/>
          <w:w w:val="85"/>
          <w:sz w:val="24"/>
        </w:rPr>
        <w:t> </w:t>
      </w:r>
      <w:r>
        <w:rPr>
          <w:w w:val="85"/>
          <w:sz w:val="24"/>
        </w:rPr>
        <w:t>Senhor</w:t>
      </w:r>
      <w:r>
        <w:rPr>
          <w:spacing w:val="-6"/>
          <w:w w:val="85"/>
          <w:sz w:val="24"/>
        </w:rPr>
        <w:t> </w:t>
      </w:r>
      <w:r>
        <w:rPr>
          <w:w w:val="85"/>
          <w:sz w:val="24"/>
        </w:rPr>
        <w:t>Conselheiro</w:t>
      </w:r>
      <w:r>
        <w:rPr>
          <w:spacing w:val="-7"/>
          <w:w w:val="85"/>
          <w:sz w:val="24"/>
        </w:rPr>
        <w:t> </w:t>
      </w:r>
      <w:r>
        <w:rPr>
          <w:w w:val="85"/>
          <w:sz w:val="24"/>
        </w:rPr>
        <w:t>Luís </w:t>
      </w:r>
      <w:r>
        <w:rPr>
          <w:w w:val="90"/>
          <w:sz w:val="24"/>
        </w:rPr>
        <w:t>Fabian</w:t>
      </w:r>
      <w:r>
        <w:rPr>
          <w:spacing w:val="-10"/>
          <w:w w:val="90"/>
          <w:sz w:val="24"/>
        </w:rPr>
        <w:t> </w:t>
      </w:r>
      <w:r>
        <w:rPr>
          <w:w w:val="90"/>
          <w:sz w:val="24"/>
        </w:rPr>
        <w:t>Barbosa,</w:t>
      </w:r>
      <w:r>
        <w:rPr>
          <w:spacing w:val="-10"/>
          <w:w w:val="90"/>
          <w:sz w:val="24"/>
        </w:rPr>
        <w:t> </w:t>
      </w:r>
      <w:r>
        <w:rPr>
          <w:w w:val="90"/>
          <w:sz w:val="24"/>
        </w:rPr>
        <w:t>que</w:t>
      </w:r>
      <w:r>
        <w:rPr>
          <w:spacing w:val="-10"/>
          <w:w w:val="90"/>
          <w:sz w:val="24"/>
        </w:rPr>
        <w:t> </w:t>
      </w:r>
      <w:r>
        <w:rPr>
          <w:w w:val="90"/>
          <w:sz w:val="24"/>
        </w:rPr>
        <w:t>passa</w:t>
      </w:r>
      <w:r>
        <w:rPr>
          <w:spacing w:val="-10"/>
          <w:w w:val="90"/>
          <w:sz w:val="24"/>
        </w:rPr>
        <w:t> </w:t>
      </w:r>
      <w:r>
        <w:rPr>
          <w:w w:val="90"/>
          <w:sz w:val="24"/>
        </w:rPr>
        <w:t>a</w:t>
      </w:r>
      <w:r>
        <w:rPr>
          <w:spacing w:val="-10"/>
          <w:w w:val="90"/>
          <w:sz w:val="24"/>
        </w:rPr>
        <w:t> </w:t>
      </w:r>
      <w:r>
        <w:rPr>
          <w:w w:val="90"/>
          <w:sz w:val="24"/>
        </w:rPr>
        <w:t>ser</w:t>
      </w:r>
      <w:r>
        <w:rPr>
          <w:spacing w:val="-11"/>
          <w:w w:val="90"/>
          <w:sz w:val="24"/>
        </w:rPr>
        <w:t> </w:t>
      </w:r>
      <w:r>
        <w:rPr>
          <w:w w:val="90"/>
          <w:sz w:val="24"/>
        </w:rPr>
        <w:t>parte</w:t>
      </w:r>
      <w:r>
        <w:rPr>
          <w:spacing w:val="-10"/>
          <w:w w:val="90"/>
          <w:sz w:val="24"/>
        </w:rPr>
        <w:t> </w:t>
      </w:r>
      <w:r>
        <w:rPr>
          <w:w w:val="90"/>
          <w:sz w:val="24"/>
        </w:rPr>
        <w:t>integrante</w:t>
      </w:r>
      <w:r>
        <w:rPr>
          <w:spacing w:val="-10"/>
          <w:w w:val="90"/>
          <w:sz w:val="24"/>
        </w:rPr>
        <w:t> </w:t>
      </w:r>
      <w:r>
        <w:rPr>
          <w:w w:val="90"/>
          <w:sz w:val="24"/>
        </w:rPr>
        <w:t>do</w:t>
      </w:r>
      <w:r>
        <w:rPr>
          <w:spacing w:val="-10"/>
          <w:w w:val="90"/>
          <w:sz w:val="24"/>
        </w:rPr>
        <w:t> </w:t>
      </w:r>
      <w:r>
        <w:rPr>
          <w:w w:val="90"/>
          <w:sz w:val="24"/>
        </w:rPr>
        <w:t>Parecer</w:t>
      </w:r>
      <w:r>
        <w:rPr>
          <w:spacing w:val="-10"/>
          <w:w w:val="90"/>
          <w:sz w:val="24"/>
        </w:rPr>
        <w:t> </w:t>
      </w:r>
      <w:r>
        <w:rPr>
          <w:w w:val="90"/>
          <w:sz w:val="24"/>
        </w:rPr>
        <w:t>Prévio,</w:t>
      </w:r>
      <w:r>
        <w:rPr>
          <w:spacing w:val="-10"/>
          <w:w w:val="90"/>
          <w:sz w:val="24"/>
        </w:rPr>
        <w:t> </w:t>
      </w:r>
      <w:r>
        <w:rPr>
          <w:rFonts w:ascii="Arial" w:hAnsi="Arial"/>
          <w:b/>
          <w:w w:val="90"/>
          <w:sz w:val="24"/>
        </w:rPr>
        <w:t>em</w:t>
      </w:r>
      <w:r>
        <w:rPr>
          <w:rFonts w:ascii="Arial" w:hAnsi="Arial"/>
          <w:b/>
          <w:spacing w:val="-10"/>
          <w:w w:val="90"/>
          <w:sz w:val="24"/>
        </w:rPr>
        <w:t> </w:t>
      </w:r>
      <w:r>
        <w:rPr>
          <w:rFonts w:ascii="Arial" w:hAnsi="Arial"/>
          <w:b/>
          <w:w w:val="90"/>
          <w:sz w:val="24"/>
        </w:rPr>
        <w:t>consonância</w:t>
      </w:r>
      <w:r>
        <w:rPr>
          <w:rFonts w:ascii="Arial" w:hAnsi="Arial"/>
          <w:b/>
          <w:spacing w:val="-10"/>
          <w:w w:val="90"/>
          <w:sz w:val="24"/>
        </w:rPr>
        <w:t> </w:t>
      </w:r>
      <w:r>
        <w:rPr>
          <w:w w:val="90"/>
          <w:sz w:val="24"/>
        </w:rPr>
        <w:t>com</w:t>
      </w:r>
      <w:r>
        <w:rPr>
          <w:spacing w:val="-10"/>
          <w:w w:val="90"/>
          <w:sz w:val="24"/>
        </w:rPr>
        <w:t> </w:t>
      </w:r>
      <w:r>
        <w:rPr>
          <w:w w:val="90"/>
          <w:sz w:val="24"/>
        </w:rPr>
        <w:t>o</w:t>
      </w:r>
      <w:r>
        <w:rPr>
          <w:spacing w:val="-10"/>
          <w:w w:val="90"/>
          <w:sz w:val="24"/>
        </w:rPr>
        <w:t> </w:t>
      </w:r>
      <w:r>
        <w:rPr>
          <w:w w:val="90"/>
          <w:sz w:val="24"/>
        </w:rPr>
        <w:t>pronunciamento</w:t>
      </w:r>
      <w:r>
        <w:rPr>
          <w:spacing w:val="-10"/>
          <w:w w:val="90"/>
          <w:sz w:val="24"/>
        </w:rPr>
        <w:t> </w:t>
      </w:r>
      <w:r>
        <w:rPr>
          <w:w w:val="90"/>
          <w:sz w:val="24"/>
        </w:rPr>
        <w:t>do </w:t>
      </w:r>
      <w:r>
        <w:rPr>
          <w:w w:val="80"/>
          <w:sz w:val="24"/>
        </w:rPr>
        <w:t>Ministério</w:t>
      </w:r>
      <w:r>
        <w:rPr>
          <w:sz w:val="24"/>
        </w:rPr>
        <w:t> </w:t>
      </w:r>
      <w:r>
        <w:rPr>
          <w:w w:val="80"/>
          <w:sz w:val="24"/>
        </w:rPr>
        <w:t>Público</w:t>
      </w:r>
      <w:r>
        <w:rPr>
          <w:sz w:val="24"/>
        </w:rPr>
        <w:t> </w:t>
      </w:r>
      <w:r>
        <w:rPr>
          <w:w w:val="80"/>
          <w:sz w:val="24"/>
        </w:rPr>
        <w:t>junto</w:t>
      </w:r>
      <w:r>
        <w:rPr>
          <w:sz w:val="24"/>
        </w:rPr>
        <w:t> </w:t>
      </w:r>
      <w:r>
        <w:rPr>
          <w:w w:val="80"/>
          <w:sz w:val="24"/>
        </w:rPr>
        <w:t>a</w:t>
      </w:r>
      <w:r>
        <w:rPr>
          <w:sz w:val="24"/>
        </w:rPr>
        <w:t> </w:t>
      </w:r>
      <w:r>
        <w:rPr>
          <w:w w:val="80"/>
          <w:sz w:val="24"/>
        </w:rPr>
        <w:t>este</w:t>
      </w:r>
      <w:r>
        <w:rPr>
          <w:sz w:val="24"/>
        </w:rPr>
        <w:t> </w:t>
      </w:r>
      <w:r>
        <w:rPr>
          <w:w w:val="80"/>
          <w:sz w:val="24"/>
        </w:rPr>
        <w:t>Tribunal,</w:t>
      </w:r>
      <w:r>
        <w:rPr>
          <w:sz w:val="24"/>
        </w:rPr>
        <w:t> </w:t>
      </w:r>
      <w:r>
        <w:rPr>
          <w:w w:val="80"/>
          <w:sz w:val="24"/>
        </w:rPr>
        <w:t>no</w:t>
      </w:r>
      <w:r>
        <w:rPr>
          <w:sz w:val="24"/>
        </w:rPr>
        <w:t> </w:t>
      </w:r>
      <w:r>
        <w:rPr>
          <w:w w:val="80"/>
          <w:sz w:val="24"/>
        </w:rPr>
        <w:t>sentido</w:t>
      </w:r>
      <w:r>
        <w:rPr>
          <w:sz w:val="24"/>
        </w:rPr>
        <w:t> </w:t>
      </w:r>
      <w:r>
        <w:rPr>
          <w:w w:val="80"/>
          <w:sz w:val="24"/>
        </w:rPr>
        <w:t>de:</w:t>
      </w:r>
      <w:r>
        <w:rPr>
          <w:sz w:val="24"/>
        </w:rPr>
        <w:t> </w:t>
      </w:r>
      <w:r>
        <w:rPr>
          <w:rFonts w:ascii="Arial" w:hAnsi="Arial"/>
          <w:b/>
          <w:w w:val="80"/>
          <w:sz w:val="24"/>
        </w:rPr>
        <w:t>10.1.</w:t>
      </w:r>
      <w:r>
        <w:rPr>
          <w:rFonts w:ascii="Arial" w:hAnsi="Arial"/>
          <w:b/>
          <w:sz w:val="24"/>
        </w:rPr>
        <w:t> </w:t>
      </w:r>
      <w:r>
        <w:rPr>
          <w:rFonts w:ascii="Arial" w:hAnsi="Arial"/>
          <w:b/>
          <w:w w:val="80"/>
          <w:sz w:val="24"/>
        </w:rPr>
        <w:t>Reconhecer</w:t>
      </w:r>
      <w:r>
        <w:rPr>
          <w:rFonts w:ascii="Arial" w:hAnsi="Arial"/>
          <w:b/>
          <w:sz w:val="24"/>
        </w:rPr>
        <w:t> </w:t>
      </w:r>
      <w:r>
        <w:rPr>
          <w:rFonts w:ascii="Arial" w:hAnsi="Arial"/>
          <w:b/>
          <w:w w:val="80"/>
          <w:sz w:val="24"/>
        </w:rPr>
        <w:t>a</w:t>
      </w:r>
      <w:r>
        <w:rPr>
          <w:rFonts w:ascii="Arial" w:hAnsi="Arial"/>
          <w:b/>
          <w:sz w:val="24"/>
        </w:rPr>
        <w:t> </w:t>
      </w:r>
      <w:r>
        <w:rPr>
          <w:rFonts w:ascii="Arial" w:hAnsi="Arial"/>
          <w:b/>
          <w:w w:val="80"/>
          <w:sz w:val="24"/>
        </w:rPr>
        <w:t>prescrição</w:t>
      </w:r>
      <w:r>
        <w:rPr>
          <w:rFonts w:ascii="Arial" w:hAnsi="Arial"/>
          <w:b/>
          <w:sz w:val="24"/>
        </w:rPr>
        <w:t> </w:t>
      </w:r>
      <w:r>
        <w:rPr>
          <w:w w:val="80"/>
          <w:sz w:val="24"/>
        </w:rPr>
        <w:t>ordinária</w:t>
      </w:r>
      <w:r>
        <w:rPr>
          <w:sz w:val="24"/>
        </w:rPr>
        <w:t> </w:t>
      </w:r>
      <w:r>
        <w:rPr>
          <w:w w:val="80"/>
          <w:sz w:val="24"/>
        </w:rPr>
        <w:t>da</w:t>
      </w:r>
      <w:r>
        <w:rPr>
          <w:sz w:val="24"/>
        </w:rPr>
        <w:t> </w:t>
      </w:r>
      <w:r>
        <w:rPr>
          <w:w w:val="80"/>
          <w:sz w:val="24"/>
        </w:rPr>
        <w:t>presente</w:t>
      </w:r>
      <w:r>
        <w:rPr>
          <w:sz w:val="24"/>
        </w:rPr>
        <w:t> </w:t>
      </w:r>
      <w:r>
        <w:rPr>
          <w:w w:val="80"/>
          <w:sz w:val="24"/>
        </w:rPr>
        <w:t>Fiscalização </w:t>
      </w:r>
      <w:r>
        <w:rPr>
          <w:spacing w:val="-2"/>
          <w:w w:val="85"/>
          <w:sz w:val="24"/>
        </w:rPr>
        <w:t>de Atos de Gestão referente à Prefeitura de Nhamundá, exercício de 2015, nos termos do art. 40, §4º da Constituição do </w:t>
      </w:r>
      <w:r>
        <w:rPr>
          <w:w w:val="85"/>
          <w:sz w:val="24"/>
        </w:rPr>
        <w:t>Estado do Amazonas de 1989, com redação dada pela Emenda Constitucional nº 132/2022;</w:t>
      </w:r>
      <w:r>
        <w:rPr>
          <w:w w:val="85"/>
          <w:sz w:val="24"/>
        </w:rPr>
        <w:t> </w:t>
      </w:r>
      <w:r>
        <w:rPr>
          <w:rFonts w:ascii="Arial" w:hAnsi="Arial"/>
          <w:b/>
          <w:w w:val="85"/>
          <w:sz w:val="24"/>
        </w:rPr>
        <w:t>10.2. Oficiar </w:t>
      </w:r>
      <w:r>
        <w:rPr>
          <w:w w:val="85"/>
          <w:sz w:val="24"/>
        </w:rPr>
        <w:t>à Câmara </w:t>
      </w:r>
      <w:r>
        <w:rPr>
          <w:w w:val="80"/>
          <w:sz w:val="24"/>
        </w:rPr>
        <w:t>Municipal de Nhamundá com cópia do Relatório Conclusivo nº 142/2024</w:t>
      </w:r>
      <w:r>
        <w:rPr>
          <w:sz w:val="24"/>
        </w:rPr>
        <w:t> </w:t>
      </w:r>
      <w:r>
        <w:rPr>
          <w:w w:val="80"/>
          <w:sz w:val="24"/>
        </w:rPr>
        <w:t>– DICAMI, o Relatório Conclusivo nº 221/2023 – </w:t>
      </w:r>
      <w:r>
        <w:rPr>
          <w:w w:val="85"/>
          <w:sz w:val="24"/>
        </w:rPr>
        <w:t>DICOP e Parecer nº 3215/2024 – MPC – CASA, bem como o sequente acórdão a ser exarado pelo Tribunal Pleno do </w:t>
      </w:r>
      <w:r>
        <w:rPr>
          <w:w w:val="80"/>
          <w:sz w:val="24"/>
        </w:rPr>
        <w:t>TCE/AM;</w:t>
      </w:r>
      <w:r>
        <w:rPr>
          <w:sz w:val="24"/>
        </w:rPr>
        <w:t> </w:t>
      </w:r>
      <w:r>
        <w:rPr>
          <w:rFonts w:ascii="Arial" w:hAnsi="Arial"/>
          <w:b/>
          <w:w w:val="80"/>
          <w:sz w:val="24"/>
        </w:rPr>
        <w:t>10.3.</w:t>
      </w:r>
      <w:r>
        <w:rPr>
          <w:rFonts w:ascii="Arial" w:hAnsi="Arial"/>
          <w:b/>
          <w:sz w:val="24"/>
        </w:rPr>
        <w:t> </w:t>
      </w:r>
      <w:r>
        <w:rPr>
          <w:rFonts w:ascii="Arial" w:hAnsi="Arial"/>
          <w:b/>
          <w:w w:val="80"/>
          <w:sz w:val="24"/>
        </w:rPr>
        <w:t>Notificar</w:t>
      </w:r>
      <w:r>
        <w:rPr>
          <w:rFonts w:ascii="Arial" w:hAnsi="Arial"/>
          <w:b/>
          <w:sz w:val="24"/>
        </w:rPr>
        <w:t> </w:t>
      </w:r>
      <w:r>
        <w:rPr>
          <w:w w:val="80"/>
          <w:sz w:val="24"/>
        </w:rPr>
        <w:t>o</w:t>
      </w:r>
      <w:r>
        <w:rPr>
          <w:sz w:val="24"/>
        </w:rPr>
        <w:t> </w:t>
      </w:r>
      <w:r>
        <w:rPr>
          <w:w w:val="80"/>
          <w:sz w:val="24"/>
        </w:rPr>
        <w:t>Sr.</w:t>
      </w:r>
      <w:r>
        <w:rPr>
          <w:sz w:val="24"/>
        </w:rPr>
        <w:t> </w:t>
      </w:r>
      <w:r>
        <w:rPr>
          <w:w w:val="80"/>
          <w:sz w:val="24"/>
        </w:rPr>
        <w:t>Gledson</w:t>
      </w:r>
      <w:r>
        <w:rPr>
          <w:sz w:val="24"/>
        </w:rPr>
        <w:t> </w:t>
      </w:r>
      <w:r>
        <w:rPr>
          <w:w w:val="80"/>
          <w:sz w:val="24"/>
        </w:rPr>
        <w:t>Hadson</w:t>
      </w:r>
      <w:r>
        <w:rPr>
          <w:sz w:val="24"/>
        </w:rPr>
        <w:t> </w:t>
      </w:r>
      <w:r>
        <w:rPr>
          <w:w w:val="80"/>
          <w:sz w:val="24"/>
        </w:rPr>
        <w:t>Paulain</w:t>
      </w:r>
      <w:r>
        <w:rPr>
          <w:sz w:val="24"/>
        </w:rPr>
        <w:t> </w:t>
      </w:r>
      <w:r>
        <w:rPr>
          <w:w w:val="80"/>
          <w:sz w:val="24"/>
        </w:rPr>
        <w:t>Machado,</w:t>
      </w:r>
      <w:r>
        <w:rPr>
          <w:sz w:val="24"/>
        </w:rPr>
        <w:t> </w:t>
      </w:r>
      <w:r>
        <w:rPr>
          <w:w w:val="80"/>
          <w:sz w:val="24"/>
        </w:rPr>
        <w:t>com</w:t>
      </w:r>
      <w:r>
        <w:rPr>
          <w:sz w:val="24"/>
        </w:rPr>
        <w:t> </w:t>
      </w:r>
      <w:r>
        <w:rPr>
          <w:w w:val="80"/>
          <w:sz w:val="24"/>
        </w:rPr>
        <w:t>cópia</w:t>
      </w:r>
      <w:r>
        <w:rPr>
          <w:sz w:val="24"/>
        </w:rPr>
        <w:t> </w:t>
      </w:r>
      <w:r>
        <w:rPr>
          <w:w w:val="80"/>
          <w:sz w:val="24"/>
        </w:rPr>
        <w:t>do</w:t>
      </w:r>
      <w:r>
        <w:rPr>
          <w:sz w:val="24"/>
        </w:rPr>
        <w:t> </w:t>
      </w:r>
      <w:r>
        <w:rPr>
          <w:w w:val="80"/>
          <w:sz w:val="24"/>
        </w:rPr>
        <w:t>Relatório-Voto,</w:t>
      </w:r>
      <w:r>
        <w:rPr>
          <w:sz w:val="24"/>
        </w:rPr>
        <w:t> </w:t>
      </w:r>
      <w:r>
        <w:rPr>
          <w:w w:val="80"/>
          <w:sz w:val="24"/>
        </w:rPr>
        <w:t>e</w:t>
      </w:r>
      <w:r>
        <w:rPr>
          <w:sz w:val="24"/>
        </w:rPr>
        <w:t> </w:t>
      </w:r>
      <w:r>
        <w:rPr>
          <w:w w:val="80"/>
          <w:sz w:val="24"/>
        </w:rPr>
        <w:t>o</w:t>
      </w:r>
      <w:r>
        <w:rPr>
          <w:sz w:val="24"/>
        </w:rPr>
        <w:t> </w:t>
      </w:r>
      <w:r>
        <w:rPr>
          <w:w w:val="80"/>
          <w:sz w:val="24"/>
        </w:rPr>
        <w:t>Acórdão</w:t>
      </w:r>
      <w:r>
        <w:rPr>
          <w:sz w:val="24"/>
        </w:rPr>
        <w:t> </w:t>
      </w:r>
      <w:r>
        <w:rPr>
          <w:w w:val="80"/>
          <w:sz w:val="24"/>
        </w:rPr>
        <w:t>para</w:t>
      </w:r>
      <w:r>
        <w:rPr>
          <w:sz w:val="24"/>
        </w:rPr>
        <w:t> </w:t>
      </w:r>
      <w:r>
        <w:rPr>
          <w:w w:val="80"/>
          <w:sz w:val="24"/>
        </w:rPr>
        <w:t>ciência do decisório e, para querendo, apresentar o devido recurso.</w:t>
      </w:r>
      <w:r>
        <w:rPr>
          <w:sz w:val="24"/>
        </w:rPr>
        <w:t> </w:t>
      </w:r>
      <w:r>
        <w:rPr>
          <w:rFonts w:ascii="Arial" w:hAnsi="Arial"/>
          <w:i/>
          <w:w w:val="80"/>
          <w:sz w:val="24"/>
        </w:rPr>
        <w:t>Vencido o Voto do Excelentíssimo Sr. Conselheiro-Relator Dr. </w:t>
      </w:r>
      <w:r>
        <w:rPr>
          <w:rFonts w:ascii="Arial" w:hAnsi="Arial"/>
          <w:i/>
          <w:w w:val="85"/>
          <w:sz w:val="24"/>
        </w:rPr>
        <w:t>Érico Xavier Desterro e Silva, que votou pelo envio de Ofício ao Ministério Público do Amazonas.</w:t>
      </w:r>
      <w:r>
        <w:rPr>
          <w:rFonts w:ascii="Arial" w:hAnsi="Arial"/>
          <w:i/>
          <w:w w:val="85"/>
          <w:sz w:val="24"/>
        </w:rPr>
        <w:t> </w:t>
      </w:r>
      <w:r>
        <w:rPr>
          <w:rFonts w:ascii="Arial" w:hAnsi="Arial"/>
          <w:b/>
          <w:w w:val="85"/>
          <w:sz w:val="24"/>
        </w:rPr>
        <w:t>Especificação do </w:t>
      </w:r>
      <w:r>
        <w:rPr>
          <w:rFonts w:ascii="Arial" w:hAnsi="Arial"/>
          <w:b/>
          <w:w w:val="80"/>
          <w:sz w:val="24"/>
        </w:rPr>
        <w:t>quórum: </w:t>
      </w:r>
      <w:r>
        <w:rPr>
          <w:w w:val="80"/>
          <w:sz w:val="24"/>
        </w:rPr>
        <w:t>Conselheiros: Josué Cláudio de Souza Neto (Presidente, em sessão), Júlio Assis Corrêa Pinheiro, Érico Xavier </w:t>
      </w:r>
      <w:r>
        <w:rPr>
          <w:spacing w:val="-2"/>
          <w:w w:val="90"/>
          <w:sz w:val="24"/>
        </w:rPr>
        <w:t>Desterro e</w:t>
      </w:r>
      <w:r>
        <w:rPr>
          <w:spacing w:val="-4"/>
          <w:w w:val="90"/>
          <w:sz w:val="24"/>
        </w:rPr>
        <w:t> </w:t>
      </w:r>
      <w:r>
        <w:rPr>
          <w:spacing w:val="-2"/>
          <w:w w:val="90"/>
          <w:sz w:val="24"/>
        </w:rPr>
        <w:t>Silva,</w:t>
      </w:r>
      <w:r>
        <w:rPr>
          <w:spacing w:val="-3"/>
          <w:w w:val="90"/>
          <w:sz w:val="24"/>
        </w:rPr>
        <w:t> </w:t>
      </w:r>
      <w:r>
        <w:rPr>
          <w:spacing w:val="-2"/>
          <w:w w:val="90"/>
          <w:sz w:val="24"/>
        </w:rPr>
        <w:t>Mario Manoel</w:t>
      </w:r>
      <w:r>
        <w:rPr>
          <w:spacing w:val="-4"/>
          <w:w w:val="90"/>
          <w:sz w:val="24"/>
        </w:rPr>
        <w:t> </w:t>
      </w:r>
      <w:r>
        <w:rPr>
          <w:spacing w:val="-2"/>
          <w:w w:val="90"/>
          <w:sz w:val="24"/>
        </w:rPr>
        <w:t>Coelho de Mello,</w:t>
      </w:r>
      <w:r>
        <w:rPr>
          <w:spacing w:val="-4"/>
          <w:w w:val="90"/>
          <w:sz w:val="24"/>
        </w:rPr>
        <w:t> </w:t>
      </w:r>
      <w:r>
        <w:rPr>
          <w:spacing w:val="-2"/>
          <w:w w:val="90"/>
          <w:sz w:val="24"/>
        </w:rPr>
        <w:t>Luis</w:t>
      </w:r>
      <w:r>
        <w:rPr>
          <w:spacing w:val="-4"/>
          <w:w w:val="90"/>
          <w:sz w:val="24"/>
        </w:rPr>
        <w:t> </w:t>
      </w:r>
      <w:r>
        <w:rPr>
          <w:spacing w:val="-2"/>
          <w:w w:val="90"/>
          <w:sz w:val="24"/>
        </w:rPr>
        <w:t>Fabian Pereira Barbosa e Mário</w:t>
      </w:r>
      <w:r>
        <w:rPr>
          <w:spacing w:val="-4"/>
          <w:w w:val="90"/>
          <w:sz w:val="24"/>
        </w:rPr>
        <w:t> </w:t>
      </w:r>
      <w:r>
        <w:rPr>
          <w:spacing w:val="-2"/>
          <w:w w:val="90"/>
          <w:sz w:val="24"/>
        </w:rPr>
        <w:t>José</w:t>
      </w:r>
      <w:r>
        <w:rPr>
          <w:spacing w:val="-4"/>
          <w:w w:val="90"/>
          <w:sz w:val="24"/>
        </w:rPr>
        <w:t> </w:t>
      </w:r>
      <w:r>
        <w:rPr>
          <w:spacing w:val="-2"/>
          <w:w w:val="90"/>
          <w:sz w:val="24"/>
        </w:rPr>
        <w:t>de</w:t>
      </w:r>
      <w:r>
        <w:rPr>
          <w:spacing w:val="-4"/>
          <w:w w:val="90"/>
          <w:sz w:val="24"/>
        </w:rPr>
        <w:t> </w:t>
      </w:r>
      <w:r>
        <w:rPr>
          <w:spacing w:val="-2"/>
          <w:w w:val="90"/>
          <w:sz w:val="24"/>
        </w:rPr>
        <w:t>Moraes</w:t>
      </w:r>
      <w:r>
        <w:rPr>
          <w:spacing w:val="-3"/>
          <w:w w:val="90"/>
          <w:sz w:val="24"/>
        </w:rPr>
        <w:t> </w:t>
      </w:r>
      <w:r>
        <w:rPr>
          <w:spacing w:val="-2"/>
          <w:w w:val="90"/>
          <w:sz w:val="24"/>
        </w:rPr>
        <w:t>Costa Filho </w:t>
      </w:r>
      <w:r>
        <w:rPr>
          <w:w w:val="90"/>
          <w:sz w:val="24"/>
        </w:rPr>
        <w:t>(Convocado). </w:t>
      </w:r>
      <w:r>
        <w:rPr>
          <w:rFonts w:ascii="Arial" w:hAnsi="Arial"/>
          <w:b/>
          <w:w w:val="90"/>
          <w:sz w:val="24"/>
        </w:rPr>
        <w:t>Declaração</w:t>
      </w:r>
      <w:r>
        <w:rPr>
          <w:rFonts w:ascii="Arial" w:hAnsi="Arial"/>
          <w:b/>
          <w:w w:val="90"/>
          <w:sz w:val="24"/>
        </w:rPr>
        <w:t> de</w:t>
      </w:r>
      <w:r>
        <w:rPr>
          <w:rFonts w:ascii="Arial" w:hAnsi="Arial"/>
          <w:b/>
          <w:w w:val="90"/>
          <w:sz w:val="24"/>
        </w:rPr>
        <w:t> impedimento: </w:t>
      </w:r>
      <w:r>
        <w:rPr>
          <w:w w:val="90"/>
          <w:sz w:val="24"/>
        </w:rPr>
        <w:t>Conselheira</w:t>
      </w:r>
      <w:r>
        <w:rPr>
          <w:w w:val="90"/>
          <w:sz w:val="24"/>
        </w:rPr>
        <w:t> Yara</w:t>
      </w:r>
      <w:r>
        <w:rPr>
          <w:w w:val="90"/>
          <w:sz w:val="24"/>
        </w:rPr>
        <w:t> Amazônia</w:t>
      </w:r>
      <w:r>
        <w:rPr>
          <w:w w:val="90"/>
          <w:sz w:val="24"/>
        </w:rPr>
        <w:t> Lins</w:t>
      </w:r>
      <w:r>
        <w:rPr>
          <w:w w:val="90"/>
          <w:sz w:val="24"/>
        </w:rPr>
        <w:t> Rodrigues</w:t>
      </w:r>
      <w:r>
        <w:rPr>
          <w:spacing w:val="-1"/>
          <w:w w:val="90"/>
          <w:sz w:val="24"/>
        </w:rPr>
        <w:t> </w:t>
      </w:r>
      <w:r>
        <w:rPr>
          <w:w w:val="90"/>
          <w:sz w:val="24"/>
        </w:rPr>
        <w:t>dos</w:t>
      </w:r>
      <w:r>
        <w:rPr>
          <w:spacing w:val="-1"/>
          <w:w w:val="90"/>
          <w:sz w:val="24"/>
        </w:rPr>
        <w:t> </w:t>
      </w:r>
      <w:r>
        <w:rPr>
          <w:w w:val="90"/>
          <w:sz w:val="24"/>
        </w:rPr>
        <w:t>Santos</w:t>
      </w:r>
      <w:r>
        <w:rPr>
          <w:spacing w:val="-1"/>
          <w:w w:val="90"/>
          <w:sz w:val="24"/>
        </w:rPr>
        <w:t> </w:t>
      </w:r>
      <w:r>
        <w:rPr>
          <w:w w:val="90"/>
          <w:sz w:val="24"/>
        </w:rPr>
        <w:t>(art.</w:t>
      </w:r>
      <w:r>
        <w:rPr>
          <w:w w:val="90"/>
          <w:sz w:val="24"/>
        </w:rPr>
        <w:t> 65</w:t>
      </w:r>
      <w:r>
        <w:rPr>
          <w:spacing w:val="-1"/>
          <w:w w:val="90"/>
          <w:sz w:val="24"/>
        </w:rPr>
        <w:t> </w:t>
      </w:r>
      <w:r>
        <w:rPr>
          <w:w w:val="90"/>
          <w:sz w:val="24"/>
        </w:rPr>
        <w:t>do Regimento</w:t>
      </w:r>
      <w:r>
        <w:rPr>
          <w:spacing w:val="-12"/>
          <w:w w:val="90"/>
          <w:sz w:val="24"/>
        </w:rPr>
        <w:t> </w:t>
      </w:r>
      <w:r>
        <w:rPr>
          <w:w w:val="90"/>
          <w:sz w:val="24"/>
        </w:rPr>
        <w:t>Interno).</w:t>
      </w:r>
    </w:p>
    <w:p>
      <w:pPr>
        <w:spacing w:after="0" w:line="240" w:lineRule="auto"/>
        <w:jc w:val="both"/>
        <w:rPr>
          <w:sz w:val="24"/>
        </w:rPr>
        <w:sectPr>
          <w:pgSz w:w="11910" w:h="16840"/>
          <w:pgMar w:top="1920" w:bottom="280" w:left="566" w:right="425"/>
        </w:sectPr>
      </w:pPr>
    </w:p>
    <w:p>
      <w:pPr>
        <w:pStyle w:val="BodyText"/>
        <w:ind w:left="0"/>
        <w:jc w:val="left"/>
      </w:pPr>
    </w:p>
    <w:p>
      <w:pPr>
        <w:pStyle w:val="BodyText"/>
        <w:spacing w:before="196"/>
        <w:ind w:left="0"/>
        <w:jc w:val="left"/>
      </w:pPr>
    </w:p>
    <w:p>
      <w:pPr>
        <w:pStyle w:val="BodyText"/>
        <w:ind w:right="139"/>
      </w:pPr>
      <w:r>
        <w:rPr>
          <w:rFonts w:ascii="Arial" w:hAnsi="Arial"/>
          <w:b/>
          <w:w w:val="85"/>
        </w:rPr>
        <w:t>PROCESSO Nº 11.261/2023 </w:t>
      </w:r>
      <w:r>
        <w:rPr>
          <w:w w:val="85"/>
        </w:rPr>
        <w:t>- Fiscalização de Atos de Gestão (FAG) da Prefeitura Municipal de Beruri, referente ao </w:t>
      </w:r>
      <w:r>
        <w:rPr>
          <w:w w:val="80"/>
        </w:rPr>
        <w:t>exercício</w:t>
      </w:r>
      <w:r>
        <w:rPr>
          <w:spacing w:val="1"/>
        </w:rPr>
        <w:t> </w:t>
      </w:r>
      <w:r>
        <w:rPr>
          <w:w w:val="80"/>
        </w:rPr>
        <w:t>de</w:t>
      </w:r>
      <w:r>
        <w:rPr>
          <w:spacing w:val="1"/>
        </w:rPr>
        <w:t> </w:t>
      </w:r>
      <w:r>
        <w:rPr>
          <w:w w:val="80"/>
        </w:rPr>
        <w:t>2016,</w:t>
      </w:r>
      <w:r>
        <w:rPr>
          <w:spacing w:val="4"/>
        </w:rPr>
        <w:t> </w:t>
      </w:r>
      <w:r>
        <w:rPr>
          <w:w w:val="80"/>
        </w:rPr>
        <w:t>sob</w:t>
      </w:r>
      <w:r>
        <w:rPr>
          <w:spacing w:val="2"/>
        </w:rPr>
        <w:t> </w:t>
      </w:r>
      <w:r>
        <w:rPr>
          <w:w w:val="80"/>
        </w:rPr>
        <w:t>a</w:t>
      </w:r>
      <w:r>
        <w:rPr>
          <w:spacing w:val="4"/>
        </w:rPr>
        <w:t> </w:t>
      </w:r>
      <w:r>
        <w:rPr>
          <w:w w:val="80"/>
        </w:rPr>
        <w:t>responsabilidade</w:t>
      </w:r>
      <w:r>
        <w:rPr>
          <w:spacing w:val="1"/>
        </w:rPr>
        <w:t> </w:t>
      </w:r>
      <w:r>
        <w:rPr>
          <w:w w:val="80"/>
        </w:rPr>
        <w:t>do</w:t>
      </w:r>
      <w:r>
        <w:rPr>
          <w:spacing w:val="2"/>
        </w:rPr>
        <w:t> </w:t>
      </w:r>
      <w:r>
        <w:rPr>
          <w:w w:val="80"/>
        </w:rPr>
        <w:t>Sr.</w:t>
      </w:r>
      <w:r>
        <w:rPr>
          <w:spacing w:val="2"/>
        </w:rPr>
        <w:t> </w:t>
      </w:r>
      <w:r>
        <w:rPr>
          <w:w w:val="80"/>
        </w:rPr>
        <w:t>Odemilson</w:t>
      </w:r>
      <w:r>
        <w:rPr>
          <w:spacing w:val="4"/>
        </w:rPr>
        <w:t> </w:t>
      </w:r>
      <w:r>
        <w:rPr>
          <w:w w:val="80"/>
        </w:rPr>
        <w:t>Lima</w:t>
      </w:r>
      <w:r>
        <w:rPr>
          <w:spacing w:val="4"/>
        </w:rPr>
        <w:t> </w:t>
      </w:r>
      <w:r>
        <w:rPr>
          <w:w w:val="80"/>
        </w:rPr>
        <w:t>Magalhães.</w:t>
      </w:r>
      <w:r>
        <w:rPr>
          <w:spacing w:val="17"/>
        </w:rPr>
        <w:t> </w:t>
      </w:r>
      <w:r>
        <w:rPr>
          <w:rFonts w:ascii="Arial" w:hAnsi="Arial"/>
          <w:b/>
          <w:w w:val="80"/>
        </w:rPr>
        <w:t>Advogado(s):</w:t>
      </w:r>
      <w:r>
        <w:rPr>
          <w:rFonts w:ascii="Arial" w:hAnsi="Arial"/>
          <w:b/>
          <w:spacing w:val="2"/>
        </w:rPr>
        <w:t> </w:t>
      </w:r>
      <w:r>
        <w:rPr>
          <w:w w:val="80"/>
        </w:rPr>
        <w:t>Alexander</w:t>
      </w:r>
      <w:r>
        <w:rPr/>
        <w:t> </w:t>
      </w:r>
      <w:r>
        <w:rPr>
          <w:w w:val="80"/>
        </w:rPr>
        <w:t>Simonette</w:t>
      </w:r>
      <w:r>
        <w:rPr>
          <w:spacing w:val="1"/>
        </w:rPr>
        <w:t> </w:t>
      </w:r>
      <w:r>
        <w:rPr>
          <w:spacing w:val="-2"/>
          <w:w w:val="80"/>
        </w:rPr>
        <w:t>Pereira</w:t>
      </w:r>
    </w:p>
    <w:p>
      <w:pPr>
        <w:spacing w:line="275" w:lineRule="exact" w:before="0"/>
        <w:ind w:left="2" w:right="0" w:firstLine="0"/>
        <w:jc w:val="both"/>
        <w:rPr>
          <w:sz w:val="24"/>
        </w:rPr>
      </w:pPr>
      <w:r>
        <w:rPr>
          <w:w w:val="80"/>
          <w:sz w:val="24"/>
        </w:rPr>
        <w:t>-</w:t>
      </w:r>
      <w:r>
        <w:rPr>
          <w:spacing w:val="6"/>
          <w:sz w:val="24"/>
        </w:rPr>
        <w:t> </w:t>
      </w:r>
      <w:r>
        <w:rPr>
          <w:w w:val="80"/>
          <w:sz w:val="24"/>
        </w:rPr>
        <w:t>OAB/AM</w:t>
      </w:r>
      <w:r>
        <w:rPr>
          <w:spacing w:val="5"/>
          <w:sz w:val="24"/>
        </w:rPr>
        <w:t> </w:t>
      </w:r>
      <w:r>
        <w:rPr>
          <w:w w:val="80"/>
          <w:sz w:val="24"/>
        </w:rPr>
        <w:t>6139.</w:t>
      </w:r>
      <w:r>
        <w:rPr>
          <w:spacing w:val="8"/>
          <w:sz w:val="24"/>
        </w:rPr>
        <w:t> </w:t>
      </w:r>
      <w:r>
        <w:rPr>
          <w:rFonts w:ascii="Arial" w:hAnsi="Arial"/>
          <w:b/>
          <w:w w:val="80"/>
          <w:sz w:val="24"/>
        </w:rPr>
        <w:t>PARECER</w:t>
      </w:r>
      <w:r>
        <w:rPr>
          <w:rFonts w:ascii="Arial" w:hAnsi="Arial"/>
          <w:b/>
          <w:spacing w:val="7"/>
          <w:sz w:val="24"/>
        </w:rPr>
        <w:t> </w:t>
      </w:r>
      <w:r>
        <w:rPr>
          <w:rFonts w:ascii="Arial" w:hAnsi="Arial"/>
          <w:b/>
          <w:w w:val="80"/>
          <w:sz w:val="24"/>
        </w:rPr>
        <w:t>PRÉVIO</w:t>
      </w:r>
      <w:r>
        <w:rPr>
          <w:rFonts w:ascii="Arial" w:hAnsi="Arial"/>
          <w:b/>
          <w:spacing w:val="8"/>
          <w:sz w:val="24"/>
        </w:rPr>
        <w:t> </w:t>
      </w:r>
      <w:r>
        <w:rPr>
          <w:rFonts w:ascii="Arial" w:hAnsi="Arial"/>
          <w:b/>
          <w:w w:val="80"/>
          <w:sz w:val="24"/>
        </w:rPr>
        <w:t>Nº</w:t>
      </w:r>
      <w:r>
        <w:rPr>
          <w:rFonts w:ascii="Arial" w:hAnsi="Arial"/>
          <w:b/>
          <w:spacing w:val="4"/>
          <w:sz w:val="24"/>
        </w:rPr>
        <w:t> </w:t>
      </w:r>
      <w:r>
        <w:rPr>
          <w:rFonts w:ascii="Arial" w:hAnsi="Arial"/>
          <w:b/>
          <w:w w:val="80"/>
          <w:sz w:val="24"/>
        </w:rPr>
        <w:t>77/2024:</w:t>
      </w:r>
      <w:r>
        <w:rPr>
          <w:rFonts w:ascii="Arial" w:hAnsi="Arial"/>
          <w:b/>
          <w:spacing w:val="12"/>
          <w:sz w:val="24"/>
        </w:rPr>
        <w:t> </w:t>
      </w:r>
      <w:r>
        <w:rPr>
          <w:rFonts w:ascii="Arial" w:hAnsi="Arial"/>
          <w:b/>
          <w:w w:val="80"/>
          <w:sz w:val="24"/>
        </w:rPr>
        <w:t>O</w:t>
      </w:r>
      <w:r>
        <w:rPr>
          <w:rFonts w:ascii="Arial" w:hAnsi="Arial"/>
          <w:b/>
          <w:spacing w:val="6"/>
          <w:sz w:val="24"/>
        </w:rPr>
        <w:t> </w:t>
      </w:r>
      <w:r>
        <w:rPr>
          <w:rFonts w:ascii="Arial" w:hAnsi="Arial"/>
          <w:b/>
          <w:w w:val="80"/>
          <w:sz w:val="24"/>
        </w:rPr>
        <w:t>TRIBUNAL</w:t>
      </w:r>
      <w:r>
        <w:rPr>
          <w:rFonts w:ascii="Arial" w:hAnsi="Arial"/>
          <w:b/>
          <w:spacing w:val="8"/>
          <w:sz w:val="24"/>
        </w:rPr>
        <w:t> </w:t>
      </w:r>
      <w:r>
        <w:rPr>
          <w:rFonts w:ascii="Arial" w:hAnsi="Arial"/>
          <w:b/>
          <w:w w:val="80"/>
          <w:sz w:val="24"/>
        </w:rPr>
        <w:t>DE</w:t>
      </w:r>
      <w:r>
        <w:rPr>
          <w:rFonts w:ascii="Arial" w:hAnsi="Arial"/>
          <w:b/>
          <w:spacing w:val="7"/>
          <w:sz w:val="24"/>
        </w:rPr>
        <w:t> </w:t>
      </w:r>
      <w:r>
        <w:rPr>
          <w:rFonts w:ascii="Arial" w:hAnsi="Arial"/>
          <w:b/>
          <w:w w:val="80"/>
          <w:sz w:val="24"/>
        </w:rPr>
        <w:t>CONTAS</w:t>
      </w:r>
      <w:r>
        <w:rPr>
          <w:rFonts w:ascii="Arial" w:hAnsi="Arial"/>
          <w:b/>
          <w:spacing w:val="8"/>
          <w:sz w:val="24"/>
        </w:rPr>
        <w:t> </w:t>
      </w:r>
      <w:r>
        <w:rPr>
          <w:rFonts w:ascii="Arial" w:hAnsi="Arial"/>
          <w:b/>
          <w:w w:val="80"/>
          <w:sz w:val="24"/>
        </w:rPr>
        <w:t>DO</w:t>
      </w:r>
      <w:r>
        <w:rPr>
          <w:rFonts w:ascii="Arial" w:hAnsi="Arial"/>
          <w:b/>
          <w:spacing w:val="8"/>
          <w:sz w:val="24"/>
        </w:rPr>
        <w:t> </w:t>
      </w:r>
      <w:r>
        <w:rPr>
          <w:rFonts w:ascii="Arial" w:hAnsi="Arial"/>
          <w:b/>
          <w:w w:val="80"/>
          <w:sz w:val="24"/>
        </w:rPr>
        <w:t>ESTADO</w:t>
      </w:r>
      <w:r>
        <w:rPr>
          <w:rFonts w:ascii="Arial" w:hAnsi="Arial"/>
          <w:b/>
          <w:spacing w:val="8"/>
          <w:sz w:val="24"/>
        </w:rPr>
        <w:t> </w:t>
      </w:r>
      <w:r>
        <w:rPr>
          <w:rFonts w:ascii="Arial" w:hAnsi="Arial"/>
          <w:b/>
          <w:w w:val="80"/>
          <w:sz w:val="24"/>
        </w:rPr>
        <w:t>DO</w:t>
      </w:r>
      <w:r>
        <w:rPr>
          <w:rFonts w:ascii="Arial" w:hAnsi="Arial"/>
          <w:b/>
          <w:spacing w:val="8"/>
          <w:sz w:val="24"/>
        </w:rPr>
        <w:t> </w:t>
      </w:r>
      <w:r>
        <w:rPr>
          <w:rFonts w:ascii="Arial" w:hAnsi="Arial"/>
          <w:b/>
          <w:w w:val="80"/>
          <w:sz w:val="24"/>
        </w:rPr>
        <w:t>AMAZONAS</w:t>
      </w:r>
      <w:r>
        <w:rPr>
          <w:w w:val="80"/>
          <w:sz w:val="24"/>
        </w:rPr>
        <w:t>,</w:t>
      </w:r>
      <w:r>
        <w:rPr>
          <w:spacing w:val="8"/>
          <w:sz w:val="24"/>
        </w:rPr>
        <w:t> </w:t>
      </w:r>
      <w:r>
        <w:rPr>
          <w:w w:val="80"/>
          <w:sz w:val="24"/>
        </w:rPr>
        <w:t>no</w:t>
      </w:r>
      <w:r>
        <w:rPr>
          <w:spacing w:val="6"/>
          <w:sz w:val="24"/>
        </w:rPr>
        <w:t> </w:t>
      </w:r>
      <w:r>
        <w:rPr>
          <w:w w:val="80"/>
          <w:sz w:val="24"/>
        </w:rPr>
        <w:t>uso</w:t>
      </w:r>
      <w:r>
        <w:rPr>
          <w:spacing w:val="4"/>
          <w:sz w:val="24"/>
        </w:rPr>
        <w:t> </w:t>
      </w:r>
      <w:r>
        <w:rPr>
          <w:spacing w:val="-7"/>
          <w:w w:val="80"/>
          <w:sz w:val="24"/>
        </w:rPr>
        <w:t>de</w:t>
      </w:r>
    </w:p>
    <w:p>
      <w:pPr>
        <w:spacing w:line="240" w:lineRule="auto" w:before="0"/>
        <w:ind w:left="2" w:right="135" w:firstLine="0"/>
        <w:jc w:val="both"/>
        <w:rPr>
          <w:sz w:val="24"/>
        </w:rPr>
      </w:pPr>
      <w:r>
        <w:rPr>
          <w:w w:val="80"/>
          <w:sz w:val="24"/>
        </w:rPr>
        <w:t>suas atribuições constitucionais e legais (art. 31, §§ 1º e 2º, da Constituição Federal, c/c art.127, parágrafos 4º, 5º e 7º, da </w:t>
      </w:r>
      <w:r>
        <w:rPr>
          <w:w w:val="85"/>
          <w:sz w:val="24"/>
        </w:rPr>
        <w:t>Constituição Estadual, com</w:t>
      </w:r>
      <w:r>
        <w:rPr>
          <w:spacing w:val="-2"/>
          <w:w w:val="85"/>
          <w:sz w:val="24"/>
        </w:rPr>
        <w:t> </w:t>
      </w:r>
      <w:r>
        <w:rPr>
          <w:w w:val="85"/>
          <w:sz w:val="24"/>
        </w:rPr>
        <w:t>redação da Emenda Constituição nº</w:t>
      </w:r>
      <w:r>
        <w:rPr>
          <w:spacing w:val="-1"/>
          <w:w w:val="85"/>
          <w:sz w:val="24"/>
        </w:rPr>
        <w:t> </w:t>
      </w:r>
      <w:r>
        <w:rPr>
          <w:w w:val="85"/>
          <w:sz w:val="24"/>
        </w:rPr>
        <w:t>15/95,</w:t>
      </w:r>
      <w:r>
        <w:rPr>
          <w:spacing w:val="-1"/>
          <w:w w:val="85"/>
          <w:sz w:val="24"/>
        </w:rPr>
        <w:t> </w:t>
      </w:r>
      <w:r>
        <w:rPr>
          <w:w w:val="85"/>
          <w:sz w:val="24"/>
        </w:rPr>
        <w:t>art. 18, inciso I, da</w:t>
      </w:r>
      <w:r>
        <w:rPr>
          <w:spacing w:val="-1"/>
          <w:w w:val="85"/>
          <w:sz w:val="24"/>
        </w:rPr>
        <w:t> </w:t>
      </w:r>
      <w:r>
        <w:rPr>
          <w:w w:val="85"/>
          <w:sz w:val="24"/>
        </w:rPr>
        <w:t>Lei Complementar nº 06/91; </w:t>
      </w:r>
      <w:r>
        <w:rPr>
          <w:w w:val="90"/>
          <w:sz w:val="24"/>
        </w:rPr>
        <w:t>arts. 1º, inciso I, e 29 da</w:t>
      </w:r>
      <w:r>
        <w:rPr>
          <w:spacing w:val="-2"/>
          <w:w w:val="90"/>
          <w:sz w:val="24"/>
        </w:rPr>
        <w:t> </w:t>
      </w:r>
      <w:r>
        <w:rPr>
          <w:w w:val="90"/>
          <w:sz w:val="24"/>
        </w:rPr>
        <w:t>Lei</w:t>
      </w:r>
      <w:r>
        <w:rPr>
          <w:spacing w:val="-2"/>
          <w:w w:val="90"/>
          <w:sz w:val="24"/>
        </w:rPr>
        <w:t> </w:t>
      </w:r>
      <w:r>
        <w:rPr>
          <w:w w:val="90"/>
          <w:sz w:val="24"/>
        </w:rPr>
        <w:t>nº</w:t>
      </w:r>
      <w:r>
        <w:rPr>
          <w:spacing w:val="-1"/>
          <w:w w:val="90"/>
          <w:sz w:val="24"/>
        </w:rPr>
        <w:t> </w:t>
      </w:r>
      <w:r>
        <w:rPr>
          <w:w w:val="90"/>
          <w:sz w:val="24"/>
        </w:rPr>
        <w:t>2.423/96;</w:t>
      </w:r>
      <w:r>
        <w:rPr>
          <w:spacing w:val="-1"/>
          <w:w w:val="90"/>
          <w:sz w:val="24"/>
        </w:rPr>
        <w:t> </w:t>
      </w:r>
      <w:r>
        <w:rPr>
          <w:w w:val="90"/>
          <w:sz w:val="24"/>
        </w:rPr>
        <w:t>e,</w:t>
      </w:r>
      <w:r>
        <w:rPr>
          <w:spacing w:val="-1"/>
          <w:w w:val="90"/>
          <w:sz w:val="24"/>
        </w:rPr>
        <w:t> </w:t>
      </w:r>
      <w:r>
        <w:rPr>
          <w:w w:val="90"/>
          <w:sz w:val="24"/>
        </w:rPr>
        <w:t>art.</w:t>
      </w:r>
      <w:r>
        <w:rPr>
          <w:spacing w:val="-2"/>
          <w:w w:val="90"/>
          <w:sz w:val="24"/>
        </w:rPr>
        <w:t> </w:t>
      </w:r>
      <w:r>
        <w:rPr>
          <w:w w:val="90"/>
          <w:sz w:val="24"/>
        </w:rPr>
        <w:t>5º, inciso I, da Resolução</w:t>
      </w:r>
      <w:r>
        <w:rPr>
          <w:spacing w:val="-2"/>
          <w:w w:val="90"/>
          <w:sz w:val="24"/>
        </w:rPr>
        <w:t> </w:t>
      </w:r>
      <w:r>
        <w:rPr>
          <w:w w:val="90"/>
          <w:sz w:val="24"/>
        </w:rPr>
        <w:t>nº</w:t>
      </w:r>
      <w:r>
        <w:rPr>
          <w:spacing w:val="-1"/>
          <w:w w:val="90"/>
          <w:sz w:val="24"/>
        </w:rPr>
        <w:t> </w:t>
      </w:r>
      <w:r>
        <w:rPr>
          <w:w w:val="90"/>
          <w:sz w:val="24"/>
        </w:rPr>
        <w:t>04/2002-TCE/AM)</w:t>
      </w:r>
      <w:r>
        <w:rPr>
          <w:spacing w:val="-2"/>
          <w:w w:val="90"/>
          <w:sz w:val="24"/>
        </w:rPr>
        <w:t> </w:t>
      </w:r>
      <w:r>
        <w:rPr>
          <w:w w:val="90"/>
          <w:sz w:val="24"/>
        </w:rPr>
        <w:t>e no</w:t>
      </w:r>
      <w:r>
        <w:rPr>
          <w:spacing w:val="-2"/>
          <w:w w:val="90"/>
          <w:sz w:val="24"/>
        </w:rPr>
        <w:t> </w:t>
      </w:r>
      <w:r>
        <w:rPr>
          <w:w w:val="90"/>
          <w:sz w:val="24"/>
        </w:rPr>
        <w:t>exercício da </w:t>
      </w:r>
      <w:r>
        <w:rPr>
          <w:spacing w:val="-2"/>
          <w:w w:val="85"/>
          <w:sz w:val="24"/>
        </w:rPr>
        <w:t>competência atribuída arts. 5º, II e 11, III, “a” item 1, da Resolução nº 04/2002-TCE/AM, tendo discutido a matéria nestes </w:t>
      </w:r>
      <w:r>
        <w:rPr>
          <w:w w:val="90"/>
          <w:sz w:val="24"/>
        </w:rPr>
        <w:t>autos,</w:t>
      </w:r>
      <w:r>
        <w:rPr>
          <w:spacing w:val="-8"/>
          <w:w w:val="90"/>
          <w:sz w:val="24"/>
        </w:rPr>
        <w:t> </w:t>
      </w:r>
      <w:r>
        <w:rPr>
          <w:w w:val="90"/>
          <w:sz w:val="24"/>
        </w:rPr>
        <w:t>e</w:t>
      </w:r>
      <w:r>
        <w:rPr>
          <w:spacing w:val="-8"/>
          <w:w w:val="90"/>
          <w:sz w:val="24"/>
        </w:rPr>
        <w:t> </w:t>
      </w:r>
      <w:r>
        <w:rPr>
          <w:w w:val="90"/>
          <w:sz w:val="24"/>
        </w:rPr>
        <w:t>acolhido,</w:t>
      </w:r>
      <w:r>
        <w:rPr>
          <w:spacing w:val="-7"/>
          <w:w w:val="90"/>
          <w:sz w:val="24"/>
        </w:rPr>
        <w:t> </w:t>
      </w:r>
      <w:r>
        <w:rPr>
          <w:rFonts w:ascii="Arial" w:hAnsi="Arial"/>
          <w:b/>
          <w:w w:val="90"/>
          <w:sz w:val="24"/>
        </w:rPr>
        <w:t>por</w:t>
      </w:r>
      <w:r>
        <w:rPr>
          <w:rFonts w:ascii="Arial" w:hAnsi="Arial"/>
          <w:b/>
          <w:spacing w:val="-8"/>
          <w:w w:val="90"/>
          <w:sz w:val="24"/>
        </w:rPr>
        <w:t> </w:t>
      </w:r>
      <w:r>
        <w:rPr>
          <w:rFonts w:ascii="Arial" w:hAnsi="Arial"/>
          <w:b/>
          <w:w w:val="90"/>
          <w:sz w:val="24"/>
        </w:rPr>
        <w:t>maioria</w:t>
      </w:r>
      <w:r>
        <w:rPr>
          <w:w w:val="90"/>
          <w:sz w:val="24"/>
        </w:rPr>
        <w:t>,</w:t>
      </w:r>
      <w:r>
        <w:rPr>
          <w:spacing w:val="-8"/>
          <w:w w:val="90"/>
          <w:sz w:val="24"/>
        </w:rPr>
        <w:t> </w:t>
      </w:r>
      <w:r>
        <w:rPr>
          <w:w w:val="90"/>
          <w:sz w:val="24"/>
        </w:rPr>
        <w:t>o</w:t>
      </w:r>
      <w:r>
        <w:rPr>
          <w:spacing w:val="-8"/>
          <w:w w:val="90"/>
          <w:sz w:val="24"/>
        </w:rPr>
        <w:t> </w:t>
      </w:r>
      <w:r>
        <w:rPr>
          <w:w w:val="90"/>
          <w:sz w:val="24"/>
        </w:rPr>
        <w:t>voto</w:t>
      </w:r>
      <w:r>
        <w:rPr>
          <w:spacing w:val="-8"/>
          <w:w w:val="90"/>
          <w:sz w:val="24"/>
        </w:rPr>
        <w:t> </w:t>
      </w:r>
      <w:r>
        <w:rPr>
          <w:w w:val="90"/>
          <w:sz w:val="24"/>
        </w:rPr>
        <w:t>destaque</w:t>
      </w:r>
      <w:r>
        <w:rPr>
          <w:spacing w:val="-8"/>
          <w:w w:val="90"/>
          <w:sz w:val="24"/>
        </w:rPr>
        <w:t> </w:t>
      </w:r>
      <w:r>
        <w:rPr>
          <w:w w:val="90"/>
          <w:sz w:val="24"/>
        </w:rPr>
        <w:t>do</w:t>
      </w:r>
      <w:r>
        <w:rPr>
          <w:spacing w:val="-8"/>
          <w:w w:val="90"/>
          <w:sz w:val="24"/>
        </w:rPr>
        <w:t> </w:t>
      </w:r>
      <w:r>
        <w:rPr>
          <w:w w:val="90"/>
          <w:sz w:val="24"/>
        </w:rPr>
        <w:t>Excelentíssimo</w:t>
      </w:r>
      <w:r>
        <w:rPr>
          <w:spacing w:val="-8"/>
          <w:w w:val="90"/>
          <w:sz w:val="24"/>
        </w:rPr>
        <w:t> </w:t>
      </w:r>
      <w:r>
        <w:rPr>
          <w:w w:val="90"/>
          <w:sz w:val="24"/>
        </w:rPr>
        <w:t>Senhor</w:t>
      </w:r>
      <w:r>
        <w:rPr>
          <w:spacing w:val="-9"/>
          <w:w w:val="90"/>
          <w:sz w:val="24"/>
        </w:rPr>
        <w:t> </w:t>
      </w:r>
      <w:r>
        <w:rPr>
          <w:w w:val="90"/>
          <w:sz w:val="24"/>
        </w:rPr>
        <w:t>Conselheiro</w:t>
      </w:r>
      <w:r>
        <w:rPr>
          <w:spacing w:val="-8"/>
          <w:w w:val="90"/>
          <w:sz w:val="24"/>
        </w:rPr>
        <w:t> </w:t>
      </w:r>
      <w:r>
        <w:rPr>
          <w:w w:val="90"/>
          <w:sz w:val="24"/>
        </w:rPr>
        <w:t>Luís</w:t>
      </w:r>
      <w:r>
        <w:rPr>
          <w:spacing w:val="-8"/>
          <w:w w:val="90"/>
          <w:sz w:val="24"/>
        </w:rPr>
        <w:t> </w:t>
      </w:r>
      <w:r>
        <w:rPr>
          <w:w w:val="90"/>
          <w:sz w:val="24"/>
        </w:rPr>
        <w:t>Fabian</w:t>
      </w:r>
      <w:r>
        <w:rPr>
          <w:spacing w:val="-9"/>
          <w:w w:val="90"/>
          <w:sz w:val="24"/>
        </w:rPr>
        <w:t> </w:t>
      </w:r>
      <w:r>
        <w:rPr>
          <w:w w:val="90"/>
          <w:sz w:val="24"/>
        </w:rPr>
        <w:t>Barbosa,</w:t>
      </w:r>
      <w:r>
        <w:rPr>
          <w:spacing w:val="-4"/>
          <w:w w:val="90"/>
          <w:sz w:val="24"/>
        </w:rPr>
        <w:t> </w:t>
      </w:r>
      <w:r>
        <w:rPr>
          <w:rFonts w:ascii="Arial" w:hAnsi="Arial"/>
          <w:b/>
          <w:w w:val="90"/>
          <w:sz w:val="24"/>
        </w:rPr>
        <w:t>em consonância</w:t>
      </w:r>
      <w:r>
        <w:rPr>
          <w:rFonts w:ascii="Arial" w:hAnsi="Arial"/>
          <w:b/>
          <w:w w:val="90"/>
          <w:sz w:val="24"/>
        </w:rPr>
        <w:t> </w:t>
      </w:r>
      <w:r>
        <w:rPr>
          <w:w w:val="90"/>
          <w:sz w:val="24"/>
        </w:rPr>
        <w:t>com</w:t>
      </w:r>
      <w:r>
        <w:rPr>
          <w:w w:val="90"/>
          <w:sz w:val="24"/>
        </w:rPr>
        <w:t> o</w:t>
      </w:r>
      <w:r>
        <w:rPr>
          <w:w w:val="90"/>
          <w:sz w:val="24"/>
        </w:rPr>
        <w:t> pronunciamento</w:t>
      </w:r>
      <w:r>
        <w:rPr>
          <w:w w:val="90"/>
          <w:sz w:val="24"/>
        </w:rPr>
        <w:t> do</w:t>
      </w:r>
      <w:r>
        <w:rPr>
          <w:w w:val="90"/>
          <w:sz w:val="24"/>
        </w:rPr>
        <w:t> Ministério</w:t>
      </w:r>
      <w:r>
        <w:rPr>
          <w:w w:val="90"/>
          <w:sz w:val="24"/>
        </w:rPr>
        <w:t> Público</w:t>
      </w:r>
      <w:r>
        <w:rPr>
          <w:w w:val="90"/>
          <w:sz w:val="24"/>
        </w:rPr>
        <w:t> junto</w:t>
      </w:r>
      <w:r>
        <w:rPr>
          <w:w w:val="90"/>
          <w:sz w:val="24"/>
        </w:rPr>
        <w:t> a</w:t>
      </w:r>
      <w:r>
        <w:rPr>
          <w:w w:val="90"/>
          <w:sz w:val="24"/>
        </w:rPr>
        <w:t> este</w:t>
      </w:r>
      <w:r>
        <w:rPr>
          <w:w w:val="90"/>
          <w:sz w:val="24"/>
        </w:rPr>
        <w:t> Tribunal:</w:t>
      </w:r>
      <w:r>
        <w:rPr>
          <w:w w:val="90"/>
          <w:sz w:val="24"/>
        </w:rPr>
        <w:t> </w:t>
      </w:r>
      <w:r>
        <w:rPr>
          <w:rFonts w:ascii="Arial" w:hAnsi="Arial"/>
          <w:b/>
          <w:w w:val="90"/>
          <w:sz w:val="24"/>
        </w:rPr>
        <w:t>10.1.</w:t>
      </w:r>
      <w:r>
        <w:rPr>
          <w:rFonts w:ascii="Arial" w:hAnsi="Arial"/>
          <w:b/>
          <w:w w:val="90"/>
          <w:sz w:val="24"/>
        </w:rPr>
        <w:t> Emite</w:t>
      </w:r>
      <w:r>
        <w:rPr>
          <w:rFonts w:ascii="Arial" w:hAnsi="Arial"/>
          <w:b/>
          <w:w w:val="90"/>
          <w:sz w:val="24"/>
        </w:rPr>
        <w:t> Parecer</w:t>
      </w:r>
      <w:r>
        <w:rPr>
          <w:rFonts w:ascii="Arial" w:hAnsi="Arial"/>
          <w:b/>
          <w:w w:val="90"/>
          <w:sz w:val="24"/>
        </w:rPr>
        <w:t> Prévio </w:t>
      </w:r>
      <w:r>
        <w:rPr>
          <w:rFonts w:ascii="Arial" w:hAnsi="Arial"/>
          <w:b/>
          <w:w w:val="80"/>
          <w:sz w:val="24"/>
        </w:rPr>
        <w:t>recomendando à Câmara Municipal a desaprovação</w:t>
      </w:r>
      <w:r>
        <w:rPr>
          <w:rFonts w:ascii="Arial" w:hAnsi="Arial"/>
          <w:b/>
          <w:sz w:val="24"/>
        </w:rPr>
        <w:t> </w:t>
      </w:r>
      <w:r>
        <w:rPr>
          <w:w w:val="80"/>
          <w:sz w:val="24"/>
        </w:rPr>
        <w:t>das Contas de Gestão do Sr. Odemilson Lima Magalhães, Prefeito Municipal de Beruri, referente ao exercício de 2016.</w:t>
      </w:r>
      <w:r>
        <w:rPr>
          <w:sz w:val="24"/>
        </w:rPr>
        <w:t> </w:t>
      </w:r>
      <w:r>
        <w:rPr>
          <w:rFonts w:ascii="Arial" w:hAnsi="Arial"/>
          <w:i/>
          <w:w w:val="80"/>
          <w:sz w:val="24"/>
        </w:rPr>
        <w:t>Vencido o voto do Excelentíssimo Sr. Conselheiro-Relator Érico Xavier </w:t>
      </w:r>
      <w:r>
        <w:rPr>
          <w:rFonts w:ascii="Arial" w:hAnsi="Arial"/>
          <w:i/>
          <w:w w:val="85"/>
          <w:sz w:val="24"/>
        </w:rPr>
        <w:t>Desterro e Silva, que votou quanto ao julgamento do Processo por reconhecer a prescrição para extinguir o feito com </w:t>
      </w:r>
      <w:r>
        <w:rPr>
          <w:rFonts w:ascii="Arial" w:hAnsi="Arial"/>
          <w:i/>
          <w:w w:val="80"/>
          <w:sz w:val="24"/>
        </w:rPr>
        <w:t>resolução do mérito. </w:t>
      </w:r>
      <w:r>
        <w:rPr>
          <w:rFonts w:ascii="Arial" w:hAnsi="Arial"/>
          <w:b/>
          <w:w w:val="80"/>
          <w:sz w:val="24"/>
        </w:rPr>
        <w:t>ACÓRDÃO Nº 77/2024: </w:t>
      </w:r>
      <w:r>
        <w:rPr>
          <w:w w:val="80"/>
          <w:sz w:val="24"/>
        </w:rPr>
        <w:t>Vistos, relatados e discutidos estes autos acima identificados,</w:t>
      </w:r>
      <w:r>
        <w:rPr>
          <w:sz w:val="24"/>
        </w:rPr>
        <w:t> </w:t>
      </w:r>
      <w:r>
        <w:rPr>
          <w:rFonts w:ascii="Arial" w:hAnsi="Arial"/>
          <w:b/>
          <w:w w:val="80"/>
          <w:sz w:val="24"/>
        </w:rPr>
        <w:t>ACORDAM </w:t>
      </w:r>
      <w:r>
        <w:rPr>
          <w:w w:val="80"/>
          <w:sz w:val="24"/>
        </w:rPr>
        <w:t>os Excelentíssimos Senhores Conselheiros do Tribunal de Contas do Estado do Amazonas, reunidos em Sessão do</w:t>
      </w:r>
      <w:r>
        <w:rPr>
          <w:sz w:val="24"/>
        </w:rPr>
        <w:t> </w:t>
      </w:r>
      <w:r>
        <w:rPr>
          <w:rFonts w:ascii="Arial" w:hAnsi="Arial"/>
          <w:b/>
          <w:w w:val="80"/>
          <w:sz w:val="24"/>
        </w:rPr>
        <w:t>Tribunal </w:t>
      </w:r>
      <w:r>
        <w:rPr>
          <w:rFonts w:ascii="Arial" w:hAnsi="Arial"/>
          <w:b/>
          <w:w w:val="85"/>
          <w:sz w:val="24"/>
        </w:rPr>
        <w:t>Pleno</w:t>
      </w:r>
      <w:r>
        <w:rPr>
          <w:w w:val="85"/>
          <w:sz w:val="24"/>
        </w:rPr>
        <w:t>, no exercício da competência atribuída arts. 5º, II e 11, III, “a” item 1, da Resolução nº 04/2002-TCE/AM, </w:t>
      </w:r>
      <w:r>
        <w:rPr>
          <w:rFonts w:ascii="Arial" w:hAnsi="Arial"/>
          <w:b/>
          <w:w w:val="85"/>
          <w:sz w:val="24"/>
        </w:rPr>
        <w:t>por </w:t>
      </w:r>
      <w:r>
        <w:rPr>
          <w:rFonts w:ascii="Arial" w:hAnsi="Arial"/>
          <w:b/>
          <w:w w:val="80"/>
          <w:sz w:val="24"/>
        </w:rPr>
        <w:t>maioria</w:t>
      </w:r>
      <w:r>
        <w:rPr>
          <w:w w:val="80"/>
          <w:sz w:val="24"/>
        </w:rPr>
        <w:t>, nos termos do voto destaque do Excelentíssimo Senhor Conselheiro Luís Fabian Barbosa, que passa a ser parte </w:t>
      </w:r>
      <w:r>
        <w:rPr>
          <w:w w:val="85"/>
          <w:sz w:val="24"/>
        </w:rPr>
        <w:t>integrante do Parecer Prévio, </w:t>
      </w:r>
      <w:r>
        <w:rPr>
          <w:rFonts w:ascii="Arial" w:hAnsi="Arial"/>
          <w:b/>
          <w:w w:val="85"/>
          <w:sz w:val="24"/>
        </w:rPr>
        <w:t>em consonância </w:t>
      </w:r>
      <w:r>
        <w:rPr>
          <w:w w:val="85"/>
          <w:sz w:val="24"/>
        </w:rPr>
        <w:t>com o pronunciamento do Ministério Público junto a este Tribunal, no </w:t>
      </w:r>
      <w:r>
        <w:rPr>
          <w:w w:val="80"/>
          <w:sz w:val="24"/>
        </w:rPr>
        <w:t>sentido de: </w:t>
      </w:r>
      <w:r>
        <w:rPr>
          <w:rFonts w:ascii="Arial" w:hAnsi="Arial"/>
          <w:b/>
          <w:w w:val="80"/>
          <w:sz w:val="24"/>
        </w:rPr>
        <w:t>10.1. Reconhecer a prescrição </w:t>
      </w:r>
      <w:r>
        <w:rPr>
          <w:w w:val="80"/>
          <w:sz w:val="24"/>
        </w:rPr>
        <w:t>da pretensão punitiva e ressarcitória desta Fiscalização de Atos de Gestão da </w:t>
      </w:r>
      <w:r>
        <w:rPr>
          <w:w w:val="85"/>
          <w:sz w:val="24"/>
        </w:rPr>
        <w:t>prefeitura</w:t>
      </w:r>
      <w:r>
        <w:rPr>
          <w:spacing w:val="-7"/>
          <w:w w:val="85"/>
          <w:sz w:val="24"/>
        </w:rPr>
        <w:t> </w:t>
      </w:r>
      <w:r>
        <w:rPr>
          <w:w w:val="85"/>
          <w:sz w:val="24"/>
        </w:rPr>
        <w:t>municipal</w:t>
      </w:r>
      <w:r>
        <w:rPr>
          <w:spacing w:val="-7"/>
          <w:w w:val="85"/>
          <w:sz w:val="24"/>
        </w:rPr>
        <w:t> </w:t>
      </w:r>
      <w:r>
        <w:rPr>
          <w:w w:val="85"/>
          <w:sz w:val="24"/>
        </w:rPr>
        <w:t>de</w:t>
      </w:r>
      <w:r>
        <w:rPr>
          <w:spacing w:val="-6"/>
          <w:w w:val="85"/>
          <w:sz w:val="24"/>
        </w:rPr>
        <w:t> </w:t>
      </w:r>
      <w:r>
        <w:rPr>
          <w:w w:val="85"/>
          <w:sz w:val="24"/>
        </w:rPr>
        <w:t>Beruri,</w:t>
      </w:r>
      <w:r>
        <w:rPr>
          <w:spacing w:val="-7"/>
          <w:w w:val="85"/>
          <w:sz w:val="24"/>
        </w:rPr>
        <w:t> </w:t>
      </w:r>
      <w:r>
        <w:rPr>
          <w:w w:val="85"/>
          <w:sz w:val="24"/>
        </w:rPr>
        <w:t>exercício</w:t>
      </w:r>
      <w:r>
        <w:rPr>
          <w:spacing w:val="-7"/>
          <w:w w:val="85"/>
          <w:sz w:val="24"/>
        </w:rPr>
        <w:t> </w:t>
      </w:r>
      <w:r>
        <w:rPr>
          <w:w w:val="85"/>
          <w:sz w:val="24"/>
        </w:rPr>
        <w:t>de</w:t>
      </w:r>
      <w:r>
        <w:rPr>
          <w:spacing w:val="-6"/>
          <w:w w:val="85"/>
          <w:sz w:val="24"/>
        </w:rPr>
        <w:t> </w:t>
      </w:r>
      <w:r>
        <w:rPr>
          <w:w w:val="85"/>
          <w:sz w:val="24"/>
        </w:rPr>
        <w:t>2016,</w:t>
      </w:r>
      <w:r>
        <w:rPr>
          <w:spacing w:val="-7"/>
          <w:w w:val="85"/>
          <w:sz w:val="24"/>
        </w:rPr>
        <w:t> </w:t>
      </w:r>
      <w:r>
        <w:rPr>
          <w:w w:val="85"/>
          <w:sz w:val="24"/>
        </w:rPr>
        <w:t>nos</w:t>
      </w:r>
      <w:r>
        <w:rPr>
          <w:spacing w:val="-7"/>
          <w:w w:val="85"/>
          <w:sz w:val="24"/>
        </w:rPr>
        <w:t> </w:t>
      </w:r>
      <w:r>
        <w:rPr>
          <w:w w:val="85"/>
          <w:sz w:val="24"/>
        </w:rPr>
        <w:t>termos</w:t>
      </w:r>
      <w:r>
        <w:rPr>
          <w:spacing w:val="-7"/>
          <w:w w:val="85"/>
          <w:sz w:val="24"/>
        </w:rPr>
        <w:t> </w:t>
      </w:r>
      <w:r>
        <w:rPr>
          <w:w w:val="85"/>
          <w:sz w:val="24"/>
        </w:rPr>
        <w:t>do</w:t>
      </w:r>
      <w:r>
        <w:rPr>
          <w:spacing w:val="-6"/>
          <w:w w:val="85"/>
          <w:sz w:val="24"/>
        </w:rPr>
        <w:t> </w:t>
      </w:r>
      <w:r>
        <w:rPr>
          <w:w w:val="85"/>
          <w:sz w:val="24"/>
        </w:rPr>
        <w:t>art.</w:t>
      </w:r>
      <w:r>
        <w:rPr>
          <w:spacing w:val="-7"/>
          <w:w w:val="85"/>
          <w:sz w:val="24"/>
        </w:rPr>
        <w:t> </w:t>
      </w:r>
      <w:r>
        <w:rPr>
          <w:w w:val="85"/>
          <w:sz w:val="24"/>
        </w:rPr>
        <w:t>40,</w:t>
      </w:r>
      <w:r>
        <w:rPr>
          <w:spacing w:val="-7"/>
          <w:w w:val="85"/>
          <w:sz w:val="24"/>
        </w:rPr>
        <w:t> </w:t>
      </w:r>
      <w:r>
        <w:rPr>
          <w:w w:val="85"/>
          <w:sz w:val="24"/>
        </w:rPr>
        <w:t>§4º</w:t>
      </w:r>
      <w:r>
        <w:rPr>
          <w:spacing w:val="-6"/>
          <w:w w:val="85"/>
          <w:sz w:val="24"/>
        </w:rPr>
        <w:t> </w:t>
      </w:r>
      <w:r>
        <w:rPr>
          <w:w w:val="85"/>
          <w:sz w:val="24"/>
        </w:rPr>
        <w:t>da</w:t>
      </w:r>
      <w:r>
        <w:rPr>
          <w:spacing w:val="-7"/>
          <w:w w:val="85"/>
          <w:sz w:val="24"/>
        </w:rPr>
        <w:t> </w:t>
      </w:r>
      <w:r>
        <w:rPr>
          <w:w w:val="85"/>
          <w:sz w:val="24"/>
        </w:rPr>
        <w:t>Constituição</w:t>
      </w:r>
      <w:r>
        <w:rPr>
          <w:spacing w:val="-7"/>
          <w:w w:val="85"/>
          <w:sz w:val="24"/>
        </w:rPr>
        <w:t> </w:t>
      </w:r>
      <w:r>
        <w:rPr>
          <w:w w:val="85"/>
          <w:sz w:val="24"/>
        </w:rPr>
        <w:t>do</w:t>
      </w:r>
      <w:r>
        <w:rPr>
          <w:spacing w:val="-6"/>
          <w:w w:val="85"/>
          <w:sz w:val="24"/>
        </w:rPr>
        <w:t> </w:t>
      </w:r>
      <w:r>
        <w:rPr>
          <w:w w:val="85"/>
          <w:sz w:val="24"/>
        </w:rPr>
        <w:t>Estado</w:t>
      </w:r>
      <w:r>
        <w:rPr>
          <w:spacing w:val="-7"/>
          <w:w w:val="85"/>
          <w:sz w:val="24"/>
        </w:rPr>
        <w:t> </w:t>
      </w:r>
      <w:r>
        <w:rPr>
          <w:w w:val="85"/>
          <w:sz w:val="24"/>
        </w:rPr>
        <w:t>do</w:t>
      </w:r>
      <w:r>
        <w:rPr>
          <w:spacing w:val="-7"/>
          <w:w w:val="85"/>
          <w:sz w:val="24"/>
        </w:rPr>
        <w:t> </w:t>
      </w:r>
      <w:r>
        <w:rPr>
          <w:w w:val="85"/>
          <w:sz w:val="24"/>
        </w:rPr>
        <w:t>Amazonas</w:t>
      </w:r>
      <w:r>
        <w:rPr>
          <w:spacing w:val="-6"/>
          <w:w w:val="85"/>
          <w:sz w:val="24"/>
        </w:rPr>
        <w:t> </w:t>
      </w:r>
      <w:r>
        <w:rPr>
          <w:w w:val="85"/>
          <w:sz w:val="24"/>
        </w:rPr>
        <w:t>de 1989, com redação dada pela Emenda Constitucional nº 132/2022; </w:t>
      </w:r>
      <w:r>
        <w:rPr>
          <w:rFonts w:ascii="Arial" w:hAnsi="Arial"/>
          <w:b/>
          <w:w w:val="85"/>
          <w:sz w:val="24"/>
        </w:rPr>
        <w:t>10.2. Notificar </w:t>
      </w:r>
      <w:r>
        <w:rPr>
          <w:w w:val="85"/>
          <w:sz w:val="24"/>
        </w:rPr>
        <w:t>o Sr. Odemilson Lima Magalhães</w:t>
      </w:r>
      <w:r>
        <w:rPr>
          <w:spacing w:val="-1"/>
          <w:w w:val="85"/>
          <w:sz w:val="24"/>
        </w:rPr>
        <w:t> </w:t>
      </w:r>
      <w:r>
        <w:rPr>
          <w:w w:val="85"/>
          <w:sz w:val="24"/>
        </w:rPr>
        <w:t>e seus</w:t>
      </w:r>
      <w:r>
        <w:rPr>
          <w:spacing w:val="-7"/>
          <w:w w:val="85"/>
          <w:sz w:val="24"/>
        </w:rPr>
        <w:t> </w:t>
      </w:r>
      <w:r>
        <w:rPr>
          <w:w w:val="85"/>
          <w:sz w:val="24"/>
        </w:rPr>
        <w:t>representantes</w:t>
      </w:r>
      <w:r>
        <w:rPr>
          <w:spacing w:val="-7"/>
          <w:w w:val="85"/>
          <w:sz w:val="24"/>
        </w:rPr>
        <w:t> </w:t>
      </w:r>
      <w:r>
        <w:rPr>
          <w:w w:val="85"/>
          <w:sz w:val="24"/>
        </w:rPr>
        <w:t>legais</w:t>
      </w:r>
      <w:r>
        <w:rPr>
          <w:spacing w:val="-6"/>
          <w:w w:val="85"/>
          <w:sz w:val="24"/>
        </w:rPr>
        <w:t> </w:t>
      </w:r>
      <w:r>
        <w:rPr>
          <w:w w:val="85"/>
          <w:sz w:val="24"/>
        </w:rPr>
        <w:t>acerca</w:t>
      </w:r>
      <w:r>
        <w:rPr>
          <w:spacing w:val="-7"/>
          <w:w w:val="85"/>
          <w:sz w:val="24"/>
        </w:rPr>
        <w:t> </w:t>
      </w:r>
      <w:r>
        <w:rPr>
          <w:w w:val="85"/>
          <w:sz w:val="24"/>
        </w:rPr>
        <w:t>do</w:t>
      </w:r>
      <w:r>
        <w:rPr>
          <w:spacing w:val="-7"/>
          <w:w w:val="85"/>
          <w:sz w:val="24"/>
        </w:rPr>
        <w:t> </w:t>
      </w:r>
      <w:r>
        <w:rPr>
          <w:w w:val="85"/>
          <w:sz w:val="24"/>
        </w:rPr>
        <w:t>Voto</w:t>
      </w:r>
      <w:r>
        <w:rPr>
          <w:spacing w:val="-6"/>
          <w:w w:val="85"/>
          <w:sz w:val="24"/>
        </w:rPr>
        <w:t> </w:t>
      </w:r>
      <w:r>
        <w:rPr>
          <w:w w:val="85"/>
          <w:sz w:val="24"/>
        </w:rPr>
        <w:t>e</w:t>
      </w:r>
      <w:r>
        <w:rPr>
          <w:spacing w:val="-7"/>
          <w:w w:val="85"/>
          <w:sz w:val="24"/>
        </w:rPr>
        <w:t> </w:t>
      </w:r>
      <w:r>
        <w:rPr>
          <w:w w:val="85"/>
          <w:sz w:val="24"/>
        </w:rPr>
        <w:t>do</w:t>
      </w:r>
      <w:r>
        <w:rPr>
          <w:spacing w:val="-7"/>
          <w:w w:val="85"/>
          <w:sz w:val="24"/>
        </w:rPr>
        <w:t> </w:t>
      </w:r>
      <w:r>
        <w:rPr>
          <w:w w:val="85"/>
          <w:sz w:val="24"/>
        </w:rPr>
        <w:t>Acórdão.</w:t>
      </w:r>
      <w:r>
        <w:rPr>
          <w:spacing w:val="-7"/>
          <w:w w:val="85"/>
          <w:sz w:val="24"/>
        </w:rPr>
        <w:t> </w:t>
      </w:r>
      <w:r>
        <w:rPr>
          <w:rFonts w:ascii="Arial" w:hAnsi="Arial"/>
          <w:i/>
          <w:w w:val="85"/>
          <w:sz w:val="24"/>
        </w:rPr>
        <w:t>Vencido</w:t>
      </w:r>
      <w:r>
        <w:rPr>
          <w:rFonts w:ascii="Arial" w:hAnsi="Arial"/>
          <w:i/>
          <w:spacing w:val="-6"/>
          <w:w w:val="85"/>
          <w:sz w:val="24"/>
        </w:rPr>
        <w:t> </w:t>
      </w:r>
      <w:r>
        <w:rPr>
          <w:rFonts w:ascii="Arial" w:hAnsi="Arial"/>
          <w:i/>
          <w:w w:val="85"/>
          <w:sz w:val="24"/>
        </w:rPr>
        <w:t>o</w:t>
      </w:r>
      <w:r>
        <w:rPr>
          <w:rFonts w:ascii="Arial" w:hAnsi="Arial"/>
          <w:i/>
          <w:spacing w:val="-7"/>
          <w:w w:val="85"/>
          <w:sz w:val="24"/>
        </w:rPr>
        <w:t> </w:t>
      </w:r>
      <w:r>
        <w:rPr>
          <w:rFonts w:ascii="Arial" w:hAnsi="Arial"/>
          <w:i/>
          <w:w w:val="85"/>
          <w:sz w:val="24"/>
        </w:rPr>
        <w:t>Voto</w:t>
      </w:r>
      <w:r>
        <w:rPr>
          <w:rFonts w:ascii="Arial" w:hAnsi="Arial"/>
          <w:i/>
          <w:spacing w:val="-7"/>
          <w:w w:val="85"/>
          <w:sz w:val="24"/>
        </w:rPr>
        <w:t> </w:t>
      </w:r>
      <w:r>
        <w:rPr>
          <w:rFonts w:ascii="Arial" w:hAnsi="Arial"/>
          <w:i/>
          <w:w w:val="85"/>
          <w:sz w:val="24"/>
        </w:rPr>
        <w:t>do</w:t>
      </w:r>
      <w:r>
        <w:rPr>
          <w:rFonts w:ascii="Arial" w:hAnsi="Arial"/>
          <w:i/>
          <w:spacing w:val="-6"/>
          <w:w w:val="85"/>
          <w:sz w:val="24"/>
        </w:rPr>
        <w:t> </w:t>
      </w:r>
      <w:r>
        <w:rPr>
          <w:rFonts w:ascii="Arial" w:hAnsi="Arial"/>
          <w:i/>
          <w:w w:val="85"/>
          <w:sz w:val="24"/>
        </w:rPr>
        <w:t>Excelentíssimo</w:t>
      </w:r>
      <w:r>
        <w:rPr>
          <w:rFonts w:ascii="Arial" w:hAnsi="Arial"/>
          <w:i/>
          <w:spacing w:val="-7"/>
          <w:w w:val="85"/>
          <w:sz w:val="24"/>
        </w:rPr>
        <w:t> </w:t>
      </w:r>
      <w:r>
        <w:rPr>
          <w:rFonts w:ascii="Arial" w:hAnsi="Arial"/>
          <w:i/>
          <w:w w:val="85"/>
          <w:sz w:val="24"/>
        </w:rPr>
        <w:t>Sr.</w:t>
      </w:r>
      <w:r>
        <w:rPr>
          <w:rFonts w:ascii="Arial" w:hAnsi="Arial"/>
          <w:i/>
          <w:spacing w:val="-7"/>
          <w:w w:val="85"/>
          <w:sz w:val="24"/>
        </w:rPr>
        <w:t> </w:t>
      </w:r>
      <w:r>
        <w:rPr>
          <w:rFonts w:ascii="Arial" w:hAnsi="Arial"/>
          <w:i/>
          <w:w w:val="85"/>
          <w:sz w:val="24"/>
        </w:rPr>
        <w:t>Conselheiro-Relator</w:t>
      </w:r>
      <w:r>
        <w:rPr>
          <w:rFonts w:ascii="Arial" w:hAnsi="Arial"/>
          <w:i/>
          <w:spacing w:val="-6"/>
          <w:w w:val="85"/>
          <w:sz w:val="24"/>
        </w:rPr>
        <w:t> </w:t>
      </w:r>
      <w:r>
        <w:rPr>
          <w:rFonts w:ascii="Arial" w:hAnsi="Arial"/>
          <w:i/>
          <w:w w:val="85"/>
          <w:sz w:val="24"/>
        </w:rPr>
        <w:t>Dr. </w:t>
      </w:r>
      <w:r>
        <w:rPr>
          <w:rFonts w:ascii="Arial" w:hAnsi="Arial"/>
          <w:i/>
          <w:spacing w:val="-2"/>
          <w:w w:val="90"/>
          <w:sz w:val="24"/>
        </w:rPr>
        <w:t>Érico</w:t>
      </w:r>
      <w:r>
        <w:rPr>
          <w:rFonts w:ascii="Arial" w:hAnsi="Arial"/>
          <w:i/>
          <w:spacing w:val="-4"/>
          <w:w w:val="90"/>
          <w:sz w:val="24"/>
        </w:rPr>
        <w:t> </w:t>
      </w:r>
      <w:r>
        <w:rPr>
          <w:rFonts w:ascii="Arial" w:hAnsi="Arial"/>
          <w:i/>
          <w:spacing w:val="-2"/>
          <w:w w:val="90"/>
          <w:sz w:val="24"/>
        </w:rPr>
        <w:t>Xavier</w:t>
      </w:r>
      <w:r>
        <w:rPr>
          <w:rFonts w:ascii="Arial" w:hAnsi="Arial"/>
          <w:i/>
          <w:spacing w:val="-4"/>
          <w:w w:val="90"/>
          <w:sz w:val="24"/>
        </w:rPr>
        <w:t> </w:t>
      </w:r>
      <w:r>
        <w:rPr>
          <w:rFonts w:ascii="Arial" w:hAnsi="Arial"/>
          <w:i/>
          <w:spacing w:val="-2"/>
          <w:w w:val="90"/>
          <w:sz w:val="24"/>
        </w:rPr>
        <w:t>Desterro</w:t>
      </w:r>
      <w:r>
        <w:rPr>
          <w:rFonts w:ascii="Arial" w:hAnsi="Arial"/>
          <w:i/>
          <w:spacing w:val="-4"/>
          <w:w w:val="90"/>
          <w:sz w:val="24"/>
        </w:rPr>
        <w:t> </w:t>
      </w:r>
      <w:r>
        <w:rPr>
          <w:rFonts w:ascii="Arial" w:hAnsi="Arial"/>
          <w:i/>
          <w:spacing w:val="-2"/>
          <w:w w:val="90"/>
          <w:sz w:val="24"/>
        </w:rPr>
        <w:t>e</w:t>
      </w:r>
      <w:r>
        <w:rPr>
          <w:rFonts w:ascii="Arial" w:hAnsi="Arial"/>
          <w:i/>
          <w:spacing w:val="-4"/>
          <w:w w:val="90"/>
          <w:sz w:val="24"/>
        </w:rPr>
        <w:t> </w:t>
      </w:r>
      <w:r>
        <w:rPr>
          <w:rFonts w:ascii="Arial" w:hAnsi="Arial"/>
          <w:i/>
          <w:spacing w:val="-2"/>
          <w:w w:val="90"/>
          <w:sz w:val="24"/>
        </w:rPr>
        <w:t>Silva,</w:t>
      </w:r>
      <w:r>
        <w:rPr>
          <w:rFonts w:ascii="Arial" w:hAnsi="Arial"/>
          <w:i/>
          <w:spacing w:val="-4"/>
          <w:w w:val="90"/>
          <w:sz w:val="24"/>
        </w:rPr>
        <w:t> </w:t>
      </w:r>
      <w:r>
        <w:rPr>
          <w:rFonts w:ascii="Arial" w:hAnsi="Arial"/>
          <w:i/>
          <w:spacing w:val="-2"/>
          <w:w w:val="90"/>
          <w:sz w:val="24"/>
        </w:rPr>
        <w:t>que</w:t>
      </w:r>
      <w:r>
        <w:rPr>
          <w:rFonts w:ascii="Arial" w:hAnsi="Arial"/>
          <w:i/>
          <w:spacing w:val="-4"/>
          <w:w w:val="90"/>
          <w:sz w:val="24"/>
        </w:rPr>
        <w:t> </w:t>
      </w:r>
      <w:r>
        <w:rPr>
          <w:rFonts w:ascii="Arial" w:hAnsi="Arial"/>
          <w:i/>
          <w:spacing w:val="-2"/>
          <w:w w:val="90"/>
          <w:sz w:val="24"/>
        </w:rPr>
        <w:t>votou</w:t>
      </w:r>
      <w:r>
        <w:rPr>
          <w:rFonts w:ascii="Arial" w:hAnsi="Arial"/>
          <w:i/>
          <w:spacing w:val="-4"/>
          <w:w w:val="90"/>
          <w:sz w:val="24"/>
        </w:rPr>
        <w:t> </w:t>
      </w:r>
      <w:r>
        <w:rPr>
          <w:rFonts w:ascii="Arial" w:hAnsi="Arial"/>
          <w:i/>
          <w:spacing w:val="-2"/>
          <w:w w:val="90"/>
          <w:sz w:val="24"/>
        </w:rPr>
        <w:t>quanto</w:t>
      </w:r>
      <w:r>
        <w:rPr>
          <w:rFonts w:ascii="Arial" w:hAnsi="Arial"/>
          <w:i/>
          <w:spacing w:val="-4"/>
          <w:w w:val="90"/>
          <w:sz w:val="24"/>
        </w:rPr>
        <w:t> </w:t>
      </w:r>
      <w:r>
        <w:rPr>
          <w:rFonts w:ascii="Arial" w:hAnsi="Arial"/>
          <w:i/>
          <w:spacing w:val="-2"/>
          <w:w w:val="90"/>
          <w:sz w:val="24"/>
        </w:rPr>
        <w:t>ao</w:t>
      </w:r>
      <w:r>
        <w:rPr>
          <w:rFonts w:ascii="Arial" w:hAnsi="Arial"/>
          <w:i/>
          <w:spacing w:val="-4"/>
          <w:w w:val="90"/>
          <w:sz w:val="24"/>
        </w:rPr>
        <w:t> </w:t>
      </w:r>
      <w:r>
        <w:rPr>
          <w:rFonts w:ascii="Arial" w:hAnsi="Arial"/>
          <w:i/>
          <w:spacing w:val="-2"/>
          <w:w w:val="90"/>
          <w:sz w:val="24"/>
        </w:rPr>
        <w:t>julgamento</w:t>
      </w:r>
      <w:r>
        <w:rPr>
          <w:rFonts w:ascii="Arial" w:hAnsi="Arial"/>
          <w:i/>
          <w:spacing w:val="-4"/>
          <w:w w:val="90"/>
          <w:sz w:val="24"/>
        </w:rPr>
        <w:t> </w:t>
      </w:r>
      <w:r>
        <w:rPr>
          <w:rFonts w:ascii="Arial" w:hAnsi="Arial"/>
          <w:i/>
          <w:spacing w:val="-2"/>
          <w:w w:val="90"/>
          <w:sz w:val="24"/>
        </w:rPr>
        <w:t>do</w:t>
      </w:r>
      <w:r>
        <w:rPr>
          <w:rFonts w:ascii="Arial" w:hAnsi="Arial"/>
          <w:i/>
          <w:spacing w:val="-4"/>
          <w:w w:val="90"/>
          <w:sz w:val="24"/>
        </w:rPr>
        <w:t> </w:t>
      </w:r>
      <w:r>
        <w:rPr>
          <w:rFonts w:ascii="Arial" w:hAnsi="Arial"/>
          <w:i/>
          <w:spacing w:val="-2"/>
          <w:w w:val="90"/>
          <w:sz w:val="24"/>
        </w:rPr>
        <w:t>processo</w:t>
      </w:r>
      <w:r>
        <w:rPr>
          <w:rFonts w:ascii="Arial" w:hAnsi="Arial"/>
          <w:i/>
          <w:spacing w:val="-4"/>
          <w:w w:val="90"/>
          <w:sz w:val="24"/>
        </w:rPr>
        <w:t> </w:t>
      </w:r>
      <w:r>
        <w:rPr>
          <w:rFonts w:ascii="Arial" w:hAnsi="Arial"/>
          <w:i/>
          <w:spacing w:val="-2"/>
          <w:w w:val="90"/>
          <w:sz w:val="24"/>
        </w:rPr>
        <w:t>com</w:t>
      </w:r>
      <w:r>
        <w:rPr>
          <w:rFonts w:ascii="Arial" w:hAnsi="Arial"/>
          <w:i/>
          <w:spacing w:val="-5"/>
          <w:w w:val="90"/>
          <w:sz w:val="24"/>
        </w:rPr>
        <w:t> </w:t>
      </w:r>
      <w:r>
        <w:rPr>
          <w:rFonts w:ascii="Arial" w:hAnsi="Arial"/>
          <w:i/>
          <w:spacing w:val="-2"/>
          <w:w w:val="90"/>
          <w:sz w:val="24"/>
        </w:rPr>
        <w:t>determinação</w:t>
      </w:r>
      <w:r>
        <w:rPr>
          <w:rFonts w:ascii="Arial" w:hAnsi="Arial"/>
          <w:i/>
          <w:spacing w:val="-4"/>
          <w:w w:val="90"/>
          <w:sz w:val="24"/>
        </w:rPr>
        <w:t> </w:t>
      </w:r>
      <w:r>
        <w:rPr>
          <w:rFonts w:ascii="Arial" w:hAnsi="Arial"/>
          <w:i/>
          <w:spacing w:val="-2"/>
          <w:w w:val="90"/>
          <w:sz w:val="24"/>
        </w:rPr>
        <w:t>à</w:t>
      </w:r>
      <w:r>
        <w:rPr>
          <w:rFonts w:ascii="Arial" w:hAnsi="Arial"/>
          <w:i/>
          <w:spacing w:val="-4"/>
          <w:w w:val="90"/>
          <w:sz w:val="24"/>
        </w:rPr>
        <w:t> </w:t>
      </w:r>
      <w:r>
        <w:rPr>
          <w:rFonts w:ascii="Arial" w:hAnsi="Arial"/>
          <w:i/>
          <w:spacing w:val="-2"/>
          <w:w w:val="90"/>
          <w:sz w:val="24"/>
        </w:rPr>
        <w:t>Sepleno</w:t>
      </w:r>
      <w:r>
        <w:rPr>
          <w:rFonts w:ascii="Arial" w:hAnsi="Arial"/>
          <w:i/>
          <w:spacing w:val="-4"/>
          <w:w w:val="90"/>
          <w:sz w:val="24"/>
        </w:rPr>
        <w:t> </w:t>
      </w:r>
      <w:r>
        <w:rPr>
          <w:rFonts w:ascii="Arial" w:hAnsi="Arial"/>
          <w:i/>
          <w:spacing w:val="-2"/>
          <w:w w:val="90"/>
          <w:sz w:val="24"/>
        </w:rPr>
        <w:t>para</w:t>
      </w:r>
      <w:r>
        <w:rPr>
          <w:rFonts w:ascii="Arial" w:hAnsi="Arial"/>
          <w:i/>
          <w:spacing w:val="-6"/>
          <w:w w:val="90"/>
          <w:sz w:val="24"/>
        </w:rPr>
        <w:t> </w:t>
      </w:r>
      <w:r>
        <w:rPr>
          <w:rFonts w:ascii="Arial" w:hAnsi="Arial"/>
          <w:i/>
          <w:spacing w:val="-2"/>
          <w:w w:val="90"/>
          <w:sz w:val="24"/>
        </w:rPr>
        <w:t>que </w:t>
      </w:r>
      <w:r>
        <w:rPr>
          <w:rFonts w:ascii="Arial" w:hAnsi="Arial"/>
          <w:i/>
          <w:w w:val="85"/>
          <w:sz w:val="24"/>
        </w:rPr>
        <w:t>comunique a Corregedoria do Tribunal</w:t>
      </w:r>
      <w:r>
        <w:rPr>
          <w:rFonts w:ascii="Arial" w:hAnsi="Arial"/>
          <w:i/>
          <w:spacing w:val="-1"/>
          <w:w w:val="85"/>
          <w:sz w:val="24"/>
        </w:rPr>
        <w:t> </w:t>
      </w:r>
      <w:r>
        <w:rPr>
          <w:rFonts w:ascii="Arial" w:hAnsi="Arial"/>
          <w:i/>
          <w:w w:val="85"/>
          <w:sz w:val="24"/>
        </w:rPr>
        <w:t>de Contas. </w:t>
      </w:r>
      <w:r>
        <w:rPr>
          <w:rFonts w:ascii="Arial" w:hAnsi="Arial"/>
          <w:b/>
          <w:w w:val="85"/>
          <w:sz w:val="24"/>
        </w:rPr>
        <w:t>Especificação do quórum: </w:t>
      </w:r>
      <w:r>
        <w:rPr>
          <w:w w:val="85"/>
          <w:sz w:val="24"/>
        </w:rPr>
        <w:t>Conselheiros: Josué Cláudio de Souza Neto (Presidente,</w:t>
      </w:r>
      <w:r>
        <w:rPr>
          <w:spacing w:val="-1"/>
          <w:w w:val="85"/>
          <w:sz w:val="24"/>
        </w:rPr>
        <w:t> </w:t>
      </w:r>
      <w:r>
        <w:rPr>
          <w:w w:val="85"/>
          <w:sz w:val="24"/>
        </w:rPr>
        <w:t>em</w:t>
      </w:r>
      <w:r>
        <w:rPr>
          <w:spacing w:val="-1"/>
          <w:w w:val="85"/>
          <w:sz w:val="24"/>
        </w:rPr>
        <w:t> </w:t>
      </w:r>
      <w:r>
        <w:rPr>
          <w:w w:val="85"/>
          <w:sz w:val="24"/>
        </w:rPr>
        <w:t>sessão), Júlio</w:t>
      </w:r>
      <w:r>
        <w:rPr>
          <w:spacing w:val="-1"/>
          <w:w w:val="85"/>
          <w:sz w:val="24"/>
        </w:rPr>
        <w:t> </w:t>
      </w:r>
      <w:r>
        <w:rPr>
          <w:w w:val="85"/>
          <w:sz w:val="24"/>
        </w:rPr>
        <w:t>Assis Corrêa Pinheiro,</w:t>
      </w:r>
      <w:r>
        <w:rPr>
          <w:spacing w:val="-1"/>
          <w:w w:val="85"/>
          <w:sz w:val="24"/>
        </w:rPr>
        <w:t> </w:t>
      </w:r>
      <w:r>
        <w:rPr>
          <w:w w:val="85"/>
          <w:sz w:val="24"/>
        </w:rPr>
        <w:t>Érico Xavier Desterro e</w:t>
      </w:r>
      <w:r>
        <w:rPr>
          <w:spacing w:val="-1"/>
          <w:w w:val="85"/>
          <w:sz w:val="24"/>
        </w:rPr>
        <w:t> </w:t>
      </w:r>
      <w:r>
        <w:rPr>
          <w:w w:val="85"/>
          <w:sz w:val="24"/>
        </w:rPr>
        <w:t>Silva,</w:t>
      </w:r>
      <w:r>
        <w:rPr>
          <w:spacing w:val="-1"/>
          <w:w w:val="85"/>
          <w:sz w:val="24"/>
        </w:rPr>
        <w:t> </w:t>
      </w:r>
      <w:r>
        <w:rPr>
          <w:w w:val="85"/>
          <w:sz w:val="24"/>
        </w:rPr>
        <w:t>Luis Fabian Pereira Barbosa, </w:t>
      </w:r>
      <w:r>
        <w:rPr>
          <w:w w:val="90"/>
          <w:sz w:val="24"/>
        </w:rPr>
        <w:t>Mario</w:t>
      </w:r>
      <w:r>
        <w:rPr>
          <w:spacing w:val="-6"/>
          <w:w w:val="90"/>
          <w:sz w:val="24"/>
        </w:rPr>
        <w:t> </w:t>
      </w:r>
      <w:r>
        <w:rPr>
          <w:w w:val="90"/>
          <w:sz w:val="24"/>
        </w:rPr>
        <w:t>Manoel</w:t>
      </w:r>
      <w:r>
        <w:rPr>
          <w:spacing w:val="-6"/>
          <w:w w:val="90"/>
          <w:sz w:val="24"/>
        </w:rPr>
        <w:t> </w:t>
      </w:r>
      <w:r>
        <w:rPr>
          <w:w w:val="90"/>
          <w:sz w:val="24"/>
        </w:rPr>
        <w:t>Coelho</w:t>
      </w:r>
      <w:r>
        <w:rPr>
          <w:spacing w:val="-6"/>
          <w:w w:val="90"/>
          <w:sz w:val="24"/>
        </w:rPr>
        <w:t> </w:t>
      </w:r>
      <w:r>
        <w:rPr>
          <w:w w:val="90"/>
          <w:sz w:val="24"/>
        </w:rPr>
        <w:t>de</w:t>
      </w:r>
      <w:r>
        <w:rPr>
          <w:spacing w:val="-7"/>
          <w:w w:val="90"/>
          <w:sz w:val="24"/>
        </w:rPr>
        <w:t> </w:t>
      </w:r>
      <w:r>
        <w:rPr>
          <w:w w:val="90"/>
          <w:sz w:val="24"/>
        </w:rPr>
        <w:t>Mello</w:t>
      </w:r>
      <w:r>
        <w:rPr>
          <w:spacing w:val="-6"/>
          <w:w w:val="90"/>
          <w:sz w:val="24"/>
        </w:rPr>
        <w:t> </w:t>
      </w:r>
      <w:r>
        <w:rPr>
          <w:w w:val="90"/>
          <w:sz w:val="24"/>
        </w:rPr>
        <w:t>e</w:t>
      </w:r>
      <w:r>
        <w:rPr>
          <w:spacing w:val="-6"/>
          <w:w w:val="90"/>
          <w:sz w:val="24"/>
        </w:rPr>
        <w:t> </w:t>
      </w:r>
      <w:r>
        <w:rPr>
          <w:w w:val="90"/>
          <w:sz w:val="24"/>
        </w:rPr>
        <w:t>Mário</w:t>
      </w:r>
      <w:r>
        <w:rPr>
          <w:spacing w:val="-6"/>
          <w:w w:val="90"/>
          <w:sz w:val="24"/>
        </w:rPr>
        <w:t> </w:t>
      </w:r>
      <w:r>
        <w:rPr>
          <w:w w:val="90"/>
          <w:sz w:val="24"/>
        </w:rPr>
        <w:t>José</w:t>
      </w:r>
      <w:r>
        <w:rPr>
          <w:spacing w:val="-6"/>
          <w:w w:val="90"/>
          <w:sz w:val="24"/>
        </w:rPr>
        <w:t> </w:t>
      </w:r>
      <w:r>
        <w:rPr>
          <w:w w:val="90"/>
          <w:sz w:val="24"/>
        </w:rPr>
        <w:t>de</w:t>
      </w:r>
      <w:r>
        <w:rPr>
          <w:spacing w:val="-6"/>
          <w:w w:val="90"/>
          <w:sz w:val="24"/>
        </w:rPr>
        <w:t> </w:t>
      </w:r>
      <w:r>
        <w:rPr>
          <w:w w:val="90"/>
          <w:sz w:val="24"/>
        </w:rPr>
        <w:t>Moraes</w:t>
      </w:r>
      <w:r>
        <w:rPr>
          <w:spacing w:val="-6"/>
          <w:w w:val="90"/>
          <w:sz w:val="24"/>
        </w:rPr>
        <w:t> </w:t>
      </w:r>
      <w:r>
        <w:rPr>
          <w:w w:val="90"/>
          <w:sz w:val="24"/>
        </w:rPr>
        <w:t>Costa</w:t>
      </w:r>
      <w:r>
        <w:rPr>
          <w:spacing w:val="-6"/>
          <w:w w:val="90"/>
          <w:sz w:val="24"/>
        </w:rPr>
        <w:t> </w:t>
      </w:r>
      <w:r>
        <w:rPr>
          <w:w w:val="90"/>
          <w:sz w:val="24"/>
        </w:rPr>
        <w:t>Filho</w:t>
      </w:r>
      <w:r>
        <w:rPr>
          <w:spacing w:val="-6"/>
          <w:w w:val="90"/>
          <w:sz w:val="24"/>
        </w:rPr>
        <w:t> </w:t>
      </w:r>
      <w:r>
        <w:rPr>
          <w:w w:val="90"/>
          <w:sz w:val="24"/>
        </w:rPr>
        <w:t>(Convocado).</w:t>
      </w:r>
      <w:r>
        <w:rPr>
          <w:w w:val="90"/>
          <w:sz w:val="24"/>
        </w:rPr>
        <w:t> </w:t>
      </w:r>
      <w:r>
        <w:rPr>
          <w:rFonts w:ascii="Arial" w:hAnsi="Arial"/>
          <w:b/>
          <w:w w:val="90"/>
          <w:sz w:val="24"/>
        </w:rPr>
        <w:t>Declaração</w:t>
      </w:r>
      <w:r>
        <w:rPr>
          <w:rFonts w:ascii="Arial" w:hAnsi="Arial"/>
          <w:b/>
          <w:spacing w:val="-6"/>
          <w:w w:val="90"/>
          <w:sz w:val="24"/>
        </w:rPr>
        <w:t> </w:t>
      </w:r>
      <w:r>
        <w:rPr>
          <w:rFonts w:ascii="Arial" w:hAnsi="Arial"/>
          <w:b/>
          <w:w w:val="90"/>
          <w:sz w:val="24"/>
        </w:rPr>
        <w:t>de</w:t>
      </w:r>
      <w:r>
        <w:rPr>
          <w:rFonts w:ascii="Arial" w:hAnsi="Arial"/>
          <w:b/>
          <w:spacing w:val="-6"/>
          <w:w w:val="90"/>
          <w:sz w:val="24"/>
        </w:rPr>
        <w:t> </w:t>
      </w:r>
      <w:r>
        <w:rPr>
          <w:rFonts w:ascii="Arial" w:hAnsi="Arial"/>
          <w:b/>
          <w:w w:val="90"/>
          <w:sz w:val="24"/>
        </w:rPr>
        <w:t>impedimento: </w:t>
      </w:r>
      <w:r>
        <w:rPr>
          <w:w w:val="80"/>
          <w:sz w:val="24"/>
        </w:rPr>
        <w:t>Conselheira Yara Amazônia Lins Rodrigues dos Santos (art. 65 do Regimento Interno).</w:t>
      </w:r>
    </w:p>
    <w:p>
      <w:pPr>
        <w:spacing w:line="240" w:lineRule="auto" w:before="187"/>
        <w:ind w:left="2" w:right="136" w:firstLine="0"/>
        <w:jc w:val="both"/>
        <w:rPr>
          <w:rFonts w:ascii="Arial" w:hAnsi="Arial"/>
          <w:b/>
          <w:sz w:val="24"/>
        </w:rPr>
      </w:pPr>
      <w:r>
        <w:rPr>
          <w:rFonts w:ascii="Arial" w:hAnsi="Arial"/>
          <w:b/>
          <w:w w:val="80"/>
          <w:sz w:val="24"/>
        </w:rPr>
        <w:t>PROCESSO Nº 11.680/2023 </w:t>
      </w:r>
      <w:r>
        <w:rPr>
          <w:w w:val="80"/>
          <w:sz w:val="24"/>
        </w:rPr>
        <w:t>- Fiscalização de Atos de Gestão (FAG) da Prefeitura Municipal de Nhamundá, referente ao </w:t>
      </w:r>
      <w:r>
        <w:rPr>
          <w:w w:val="85"/>
          <w:sz w:val="24"/>
        </w:rPr>
        <w:t>exercício</w:t>
      </w:r>
      <w:r>
        <w:rPr>
          <w:w w:val="85"/>
          <w:sz w:val="24"/>
        </w:rPr>
        <w:t> de</w:t>
      </w:r>
      <w:r>
        <w:rPr>
          <w:w w:val="85"/>
          <w:sz w:val="24"/>
        </w:rPr>
        <w:t> 2014,</w:t>
      </w:r>
      <w:r>
        <w:rPr>
          <w:w w:val="85"/>
          <w:sz w:val="24"/>
        </w:rPr>
        <w:t> sob</w:t>
      </w:r>
      <w:r>
        <w:rPr>
          <w:w w:val="85"/>
          <w:sz w:val="24"/>
        </w:rPr>
        <w:t> a</w:t>
      </w:r>
      <w:r>
        <w:rPr>
          <w:w w:val="85"/>
          <w:sz w:val="24"/>
        </w:rPr>
        <w:t> responsabilidade</w:t>
      </w:r>
      <w:r>
        <w:rPr>
          <w:w w:val="85"/>
          <w:sz w:val="24"/>
        </w:rPr>
        <w:t> do</w:t>
      </w:r>
      <w:r>
        <w:rPr>
          <w:w w:val="85"/>
          <w:sz w:val="24"/>
        </w:rPr>
        <w:t> Sr.</w:t>
      </w:r>
      <w:r>
        <w:rPr>
          <w:w w:val="85"/>
          <w:sz w:val="24"/>
        </w:rPr>
        <w:t> Gledson</w:t>
      </w:r>
      <w:r>
        <w:rPr>
          <w:w w:val="85"/>
          <w:sz w:val="24"/>
        </w:rPr>
        <w:t> Hadson</w:t>
      </w:r>
      <w:r>
        <w:rPr>
          <w:w w:val="85"/>
          <w:sz w:val="24"/>
        </w:rPr>
        <w:t> Paulain</w:t>
      </w:r>
      <w:r>
        <w:rPr>
          <w:w w:val="85"/>
          <w:sz w:val="24"/>
        </w:rPr>
        <w:t> Machado.</w:t>
      </w:r>
      <w:r>
        <w:rPr>
          <w:w w:val="85"/>
          <w:sz w:val="24"/>
        </w:rPr>
        <w:t> </w:t>
      </w:r>
      <w:r>
        <w:rPr>
          <w:rFonts w:ascii="Arial" w:hAnsi="Arial"/>
          <w:b/>
          <w:w w:val="85"/>
          <w:sz w:val="24"/>
        </w:rPr>
        <w:t>Advogado(s):</w:t>
      </w:r>
      <w:r>
        <w:rPr>
          <w:rFonts w:ascii="Arial" w:hAnsi="Arial"/>
          <w:b/>
          <w:w w:val="85"/>
          <w:sz w:val="24"/>
        </w:rPr>
        <w:t> </w:t>
      </w:r>
      <w:r>
        <w:rPr>
          <w:w w:val="85"/>
          <w:sz w:val="24"/>
        </w:rPr>
        <w:t>Juarez</w:t>
      </w:r>
      <w:r>
        <w:rPr>
          <w:w w:val="85"/>
          <w:sz w:val="24"/>
        </w:rPr>
        <w:t> Frazão Rodrigues</w:t>
      </w:r>
      <w:r>
        <w:rPr>
          <w:spacing w:val="18"/>
          <w:sz w:val="24"/>
        </w:rPr>
        <w:t> </w:t>
      </w:r>
      <w:r>
        <w:rPr>
          <w:w w:val="85"/>
          <w:sz w:val="24"/>
        </w:rPr>
        <w:t>Júnior</w:t>
      </w:r>
      <w:r>
        <w:rPr>
          <w:spacing w:val="19"/>
          <w:sz w:val="24"/>
        </w:rPr>
        <w:t> </w:t>
      </w:r>
      <w:r>
        <w:rPr>
          <w:w w:val="85"/>
          <w:sz w:val="24"/>
        </w:rPr>
        <w:t>-</w:t>
      </w:r>
      <w:r>
        <w:rPr>
          <w:spacing w:val="18"/>
          <w:sz w:val="24"/>
        </w:rPr>
        <w:t> </w:t>
      </w:r>
      <w:r>
        <w:rPr>
          <w:w w:val="85"/>
          <w:sz w:val="24"/>
        </w:rPr>
        <w:t>OAB/AM</w:t>
      </w:r>
      <w:r>
        <w:rPr>
          <w:spacing w:val="18"/>
          <w:sz w:val="24"/>
        </w:rPr>
        <w:t> </w:t>
      </w:r>
      <w:r>
        <w:rPr>
          <w:w w:val="85"/>
          <w:sz w:val="24"/>
        </w:rPr>
        <w:t>5851.</w:t>
      </w:r>
      <w:r>
        <w:rPr>
          <w:spacing w:val="18"/>
          <w:sz w:val="24"/>
        </w:rPr>
        <w:t> </w:t>
      </w:r>
      <w:r>
        <w:rPr>
          <w:rFonts w:ascii="Arial" w:hAnsi="Arial"/>
          <w:b/>
          <w:w w:val="85"/>
          <w:sz w:val="24"/>
        </w:rPr>
        <w:t>PARECER</w:t>
      </w:r>
      <w:r>
        <w:rPr>
          <w:rFonts w:ascii="Arial" w:hAnsi="Arial"/>
          <w:b/>
          <w:spacing w:val="16"/>
          <w:sz w:val="24"/>
        </w:rPr>
        <w:t> </w:t>
      </w:r>
      <w:r>
        <w:rPr>
          <w:rFonts w:ascii="Arial" w:hAnsi="Arial"/>
          <w:b/>
          <w:w w:val="85"/>
          <w:sz w:val="24"/>
        </w:rPr>
        <w:t>PRÉVIO</w:t>
      </w:r>
      <w:r>
        <w:rPr>
          <w:rFonts w:ascii="Arial" w:hAnsi="Arial"/>
          <w:b/>
          <w:spacing w:val="18"/>
          <w:sz w:val="24"/>
        </w:rPr>
        <w:t> </w:t>
      </w:r>
      <w:r>
        <w:rPr>
          <w:rFonts w:ascii="Arial" w:hAnsi="Arial"/>
          <w:b/>
          <w:w w:val="85"/>
          <w:sz w:val="24"/>
        </w:rPr>
        <w:t>Nº</w:t>
      </w:r>
      <w:r>
        <w:rPr>
          <w:rFonts w:ascii="Arial" w:hAnsi="Arial"/>
          <w:b/>
          <w:spacing w:val="18"/>
          <w:sz w:val="24"/>
        </w:rPr>
        <w:t> </w:t>
      </w:r>
      <w:r>
        <w:rPr>
          <w:rFonts w:ascii="Arial" w:hAnsi="Arial"/>
          <w:b/>
          <w:w w:val="85"/>
          <w:sz w:val="24"/>
        </w:rPr>
        <w:t>78/2024:</w:t>
      </w:r>
      <w:r>
        <w:rPr>
          <w:rFonts w:ascii="Arial" w:hAnsi="Arial"/>
          <w:b/>
          <w:spacing w:val="21"/>
          <w:sz w:val="24"/>
        </w:rPr>
        <w:t> </w:t>
      </w:r>
      <w:r>
        <w:rPr>
          <w:rFonts w:ascii="Arial" w:hAnsi="Arial"/>
          <w:b/>
          <w:w w:val="85"/>
          <w:sz w:val="24"/>
        </w:rPr>
        <w:t>O</w:t>
      </w:r>
      <w:r>
        <w:rPr>
          <w:rFonts w:ascii="Arial" w:hAnsi="Arial"/>
          <w:b/>
          <w:spacing w:val="18"/>
          <w:sz w:val="24"/>
        </w:rPr>
        <w:t> </w:t>
      </w:r>
      <w:r>
        <w:rPr>
          <w:rFonts w:ascii="Arial" w:hAnsi="Arial"/>
          <w:b/>
          <w:w w:val="85"/>
          <w:sz w:val="24"/>
        </w:rPr>
        <w:t>TRIBUNAL</w:t>
      </w:r>
      <w:r>
        <w:rPr>
          <w:rFonts w:ascii="Arial" w:hAnsi="Arial"/>
          <w:b/>
          <w:spacing w:val="18"/>
          <w:sz w:val="24"/>
        </w:rPr>
        <w:t> </w:t>
      </w:r>
      <w:r>
        <w:rPr>
          <w:rFonts w:ascii="Arial" w:hAnsi="Arial"/>
          <w:b/>
          <w:w w:val="85"/>
          <w:sz w:val="24"/>
        </w:rPr>
        <w:t>DE</w:t>
      </w:r>
      <w:r>
        <w:rPr>
          <w:rFonts w:ascii="Arial" w:hAnsi="Arial"/>
          <w:b/>
          <w:spacing w:val="18"/>
          <w:sz w:val="24"/>
        </w:rPr>
        <w:t> </w:t>
      </w:r>
      <w:r>
        <w:rPr>
          <w:rFonts w:ascii="Arial" w:hAnsi="Arial"/>
          <w:b/>
          <w:w w:val="85"/>
          <w:sz w:val="24"/>
        </w:rPr>
        <w:t>CONTAS</w:t>
      </w:r>
      <w:r>
        <w:rPr>
          <w:rFonts w:ascii="Arial" w:hAnsi="Arial"/>
          <w:b/>
          <w:spacing w:val="18"/>
          <w:sz w:val="24"/>
        </w:rPr>
        <w:t> </w:t>
      </w:r>
      <w:r>
        <w:rPr>
          <w:rFonts w:ascii="Arial" w:hAnsi="Arial"/>
          <w:b/>
          <w:w w:val="85"/>
          <w:sz w:val="24"/>
        </w:rPr>
        <w:t>DO</w:t>
      </w:r>
      <w:r>
        <w:rPr>
          <w:rFonts w:ascii="Arial" w:hAnsi="Arial"/>
          <w:b/>
          <w:spacing w:val="18"/>
          <w:sz w:val="24"/>
        </w:rPr>
        <w:t> </w:t>
      </w:r>
      <w:r>
        <w:rPr>
          <w:rFonts w:ascii="Arial" w:hAnsi="Arial"/>
          <w:b/>
          <w:w w:val="85"/>
          <w:sz w:val="24"/>
        </w:rPr>
        <w:t>ESTADO</w:t>
      </w:r>
      <w:r>
        <w:rPr>
          <w:rFonts w:ascii="Arial" w:hAnsi="Arial"/>
          <w:b/>
          <w:spacing w:val="18"/>
          <w:sz w:val="24"/>
        </w:rPr>
        <w:t> </w:t>
      </w:r>
      <w:r>
        <w:rPr>
          <w:rFonts w:ascii="Arial" w:hAnsi="Arial"/>
          <w:b/>
          <w:w w:val="85"/>
          <w:sz w:val="24"/>
        </w:rPr>
        <w:t>DO</w:t>
      </w:r>
    </w:p>
    <w:p>
      <w:pPr>
        <w:spacing w:line="240" w:lineRule="auto" w:before="0"/>
        <w:ind w:left="2" w:right="135" w:firstLine="0"/>
        <w:jc w:val="both"/>
        <w:rPr>
          <w:sz w:val="24"/>
        </w:rPr>
      </w:pPr>
      <w:r>
        <w:rPr>
          <w:rFonts w:ascii="Arial" w:hAnsi="Arial"/>
          <w:b/>
          <w:w w:val="80"/>
          <w:sz w:val="24"/>
        </w:rPr>
        <w:t>AMAZONAS</w:t>
      </w:r>
      <w:r>
        <w:rPr>
          <w:w w:val="80"/>
          <w:sz w:val="24"/>
        </w:rPr>
        <w:t>, no uso de suas atribuições constitucionais e legais (art. 31, §§ 1º e 2º, da Constituição Federal, c/c art.127, </w:t>
      </w:r>
      <w:r>
        <w:rPr>
          <w:w w:val="85"/>
          <w:sz w:val="24"/>
        </w:rPr>
        <w:t>parágrafos</w:t>
      </w:r>
      <w:r>
        <w:rPr>
          <w:spacing w:val="-3"/>
          <w:w w:val="85"/>
          <w:sz w:val="24"/>
        </w:rPr>
        <w:t> </w:t>
      </w:r>
      <w:r>
        <w:rPr>
          <w:w w:val="85"/>
          <w:sz w:val="24"/>
        </w:rPr>
        <w:t>4º,</w:t>
      </w:r>
      <w:r>
        <w:rPr>
          <w:spacing w:val="-3"/>
          <w:w w:val="85"/>
          <w:sz w:val="24"/>
        </w:rPr>
        <w:t> </w:t>
      </w:r>
      <w:r>
        <w:rPr>
          <w:w w:val="85"/>
          <w:sz w:val="24"/>
        </w:rPr>
        <w:t>5º</w:t>
      </w:r>
      <w:r>
        <w:rPr>
          <w:spacing w:val="-3"/>
          <w:w w:val="85"/>
          <w:sz w:val="24"/>
        </w:rPr>
        <w:t> </w:t>
      </w:r>
      <w:r>
        <w:rPr>
          <w:w w:val="85"/>
          <w:sz w:val="24"/>
        </w:rPr>
        <w:t>e</w:t>
      </w:r>
      <w:r>
        <w:rPr>
          <w:spacing w:val="-3"/>
          <w:w w:val="85"/>
          <w:sz w:val="24"/>
        </w:rPr>
        <w:t> </w:t>
      </w:r>
      <w:r>
        <w:rPr>
          <w:w w:val="85"/>
          <w:sz w:val="24"/>
        </w:rPr>
        <w:t>7º,</w:t>
      </w:r>
      <w:r>
        <w:rPr>
          <w:spacing w:val="-3"/>
          <w:w w:val="85"/>
          <w:sz w:val="24"/>
        </w:rPr>
        <w:t> </w:t>
      </w:r>
      <w:r>
        <w:rPr>
          <w:w w:val="85"/>
          <w:sz w:val="24"/>
        </w:rPr>
        <w:t>da</w:t>
      </w:r>
      <w:r>
        <w:rPr>
          <w:spacing w:val="-5"/>
          <w:w w:val="85"/>
          <w:sz w:val="24"/>
        </w:rPr>
        <w:t> </w:t>
      </w:r>
      <w:r>
        <w:rPr>
          <w:w w:val="85"/>
          <w:sz w:val="24"/>
        </w:rPr>
        <w:t>Constituição</w:t>
      </w:r>
      <w:r>
        <w:rPr>
          <w:spacing w:val="-3"/>
          <w:w w:val="85"/>
          <w:sz w:val="24"/>
        </w:rPr>
        <w:t> </w:t>
      </w:r>
      <w:r>
        <w:rPr>
          <w:w w:val="85"/>
          <w:sz w:val="24"/>
        </w:rPr>
        <w:t>Estadual,</w:t>
      </w:r>
      <w:r>
        <w:rPr>
          <w:spacing w:val="-3"/>
          <w:w w:val="85"/>
          <w:sz w:val="24"/>
        </w:rPr>
        <w:t> </w:t>
      </w:r>
      <w:r>
        <w:rPr>
          <w:w w:val="85"/>
          <w:sz w:val="24"/>
        </w:rPr>
        <w:t>com</w:t>
      </w:r>
      <w:r>
        <w:rPr>
          <w:spacing w:val="-4"/>
          <w:w w:val="85"/>
          <w:sz w:val="24"/>
        </w:rPr>
        <w:t> </w:t>
      </w:r>
      <w:r>
        <w:rPr>
          <w:w w:val="85"/>
          <w:sz w:val="24"/>
        </w:rPr>
        <w:t>redação</w:t>
      </w:r>
      <w:r>
        <w:rPr>
          <w:spacing w:val="-5"/>
          <w:w w:val="85"/>
          <w:sz w:val="24"/>
        </w:rPr>
        <w:t> </w:t>
      </w:r>
      <w:r>
        <w:rPr>
          <w:w w:val="85"/>
          <w:sz w:val="24"/>
        </w:rPr>
        <w:t>da</w:t>
      </w:r>
      <w:r>
        <w:rPr>
          <w:spacing w:val="-3"/>
          <w:w w:val="85"/>
          <w:sz w:val="24"/>
        </w:rPr>
        <w:t> </w:t>
      </w:r>
      <w:r>
        <w:rPr>
          <w:w w:val="85"/>
          <w:sz w:val="24"/>
        </w:rPr>
        <w:t>Emenda</w:t>
      </w:r>
      <w:r>
        <w:rPr>
          <w:spacing w:val="-3"/>
          <w:w w:val="85"/>
          <w:sz w:val="24"/>
        </w:rPr>
        <w:t> </w:t>
      </w:r>
      <w:r>
        <w:rPr>
          <w:w w:val="85"/>
          <w:sz w:val="24"/>
        </w:rPr>
        <w:t>Constituição</w:t>
      </w:r>
      <w:r>
        <w:rPr>
          <w:spacing w:val="-2"/>
          <w:w w:val="85"/>
          <w:sz w:val="24"/>
        </w:rPr>
        <w:t> </w:t>
      </w:r>
      <w:r>
        <w:rPr>
          <w:w w:val="85"/>
          <w:sz w:val="24"/>
        </w:rPr>
        <w:t>nº</w:t>
      </w:r>
      <w:r>
        <w:rPr>
          <w:spacing w:val="-5"/>
          <w:w w:val="85"/>
          <w:sz w:val="24"/>
        </w:rPr>
        <w:t> </w:t>
      </w:r>
      <w:r>
        <w:rPr>
          <w:w w:val="85"/>
          <w:sz w:val="24"/>
        </w:rPr>
        <w:t>15/95,</w:t>
      </w:r>
      <w:r>
        <w:rPr>
          <w:spacing w:val="-3"/>
          <w:w w:val="85"/>
          <w:sz w:val="24"/>
        </w:rPr>
        <w:t> </w:t>
      </w:r>
      <w:r>
        <w:rPr>
          <w:w w:val="85"/>
          <w:sz w:val="24"/>
        </w:rPr>
        <w:t>art.</w:t>
      </w:r>
      <w:r>
        <w:rPr>
          <w:spacing w:val="-3"/>
          <w:w w:val="85"/>
          <w:sz w:val="24"/>
        </w:rPr>
        <w:t> </w:t>
      </w:r>
      <w:r>
        <w:rPr>
          <w:w w:val="85"/>
          <w:sz w:val="24"/>
        </w:rPr>
        <w:t>18,</w:t>
      </w:r>
      <w:r>
        <w:rPr>
          <w:spacing w:val="-3"/>
          <w:w w:val="85"/>
          <w:sz w:val="24"/>
        </w:rPr>
        <w:t> </w:t>
      </w:r>
      <w:r>
        <w:rPr>
          <w:w w:val="85"/>
          <w:sz w:val="24"/>
        </w:rPr>
        <w:t>inciso</w:t>
      </w:r>
      <w:r>
        <w:rPr>
          <w:spacing w:val="-3"/>
          <w:w w:val="85"/>
          <w:sz w:val="24"/>
        </w:rPr>
        <w:t> </w:t>
      </w:r>
      <w:r>
        <w:rPr>
          <w:w w:val="85"/>
          <w:sz w:val="24"/>
        </w:rPr>
        <w:t>I,</w:t>
      </w:r>
      <w:r>
        <w:rPr>
          <w:spacing w:val="-3"/>
          <w:w w:val="85"/>
          <w:sz w:val="24"/>
        </w:rPr>
        <w:t> </w:t>
      </w:r>
      <w:r>
        <w:rPr>
          <w:w w:val="85"/>
          <w:sz w:val="24"/>
        </w:rPr>
        <w:t>da</w:t>
      </w:r>
      <w:r>
        <w:rPr>
          <w:spacing w:val="-3"/>
          <w:w w:val="85"/>
          <w:sz w:val="24"/>
        </w:rPr>
        <w:t> </w:t>
      </w:r>
      <w:r>
        <w:rPr>
          <w:w w:val="85"/>
          <w:sz w:val="24"/>
        </w:rPr>
        <w:t>Lei </w:t>
      </w:r>
      <w:r>
        <w:rPr>
          <w:spacing w:val="-2"/>
          <w:w w:val="85"/>
          <w:sz w:val="24"/>
        </w:rPr>
        <w:t>Complementar nº 06/91; arts.1º, inciso I, e 29 da Lei nº 2.423/96; e, art. 5º, inciso I, da Resolução nº 04/2002-TCE/AM) e </w:t>
      </w:r>
      <w:r>
        <w:rPr>
          <w:w w:val="80"/>
          <w:sz w:val="24"/>
        </w:rPr>
        <w:t>no exercício da competência atribuída arts. 5º, II e 11, III, “a” item 1, da Resolução nº 04/2002-TCE/AM, tendo discutido a </w:t>
      </w:r>
      <w:r>
        <w:rPr>
          <w:w w:val="85"/>
          <w:sz w:val="24"/>
        </w:rPr>
        <w:t>matéria</w:t>
      </w:r>
      <w:r>
        <w:rPr>
          <w:spacing w:val="-1"/>
          <w:w w:val="85"/>
          <w:sz w:val="24"/>
        </w:rPr>
        <w:t> </w:t>
      </w:r>
      <w:r>
        <w:rPr>
          <w:w w:val="85"/>
          <w:sz w:val="24"/>
        </w:rPr>
        <w:t>nestes</w:t>
      </w:r>
      <w:r>
        <w:rPr>
          <w:spacing w:val="-1"/>
          <w:w w:val="85"/>
          <w:sz w:val="24"/>
        </w:rPr>
        <w:t> </w:t>
      </w:r>
      <w:r>
        <w:rPr>
          <w:w w:val="85"/>
          <w:sz w:val="24"/>
        </w:rPr>
        <w:t>autos,</w:t>
      </w:r>
      <w:r>
        <w:rPr>
          <w:spacing w:val="-1"/>
          <w:w w:val="85"/>
          <w:sz w:val="24"/>
        </w:rPr>
        <w:t> </w:t>
      </w:r>
      <w:r>
        <w:rPr>
          <w:w w:val="85"/>
          <w:sz w:val="24"/>
        </w:rPr>
        <w:t>e</w:t>
      </w:r>
      <w:r>
        <w:rPr>
          <w:spacing w:val="-1"/>
          <w:w w:val="85"/>
          <w:sz w:val="24"/>
        </w:rPr>
        <w:t> </w:t>
      </w:r>
      <w:r>
        <w:rPr>
          <w:w w:val="85"/>
          <w:sz w:val="24"/>
        </w:rPr>
        <w:t>acolhido, </w:t>
      </w:r>
      <w:r>
        <w:rPr>
          <w:rFonts w:ascii="Arial" w:hAnsi="Arial"/>
          <w:b/>
          <w:w w:val="85"/>
          <w:sz w:val="24"/>
        </w:rPr>
        <w:t>por</w:t>
      </w:r>
      <w:r>
        <w:rPr>
          <w:rFonts w:ascii="Arial" w:hAnsi="Arial"/>
          <w:b/>
          <w:spacing w:val="-1"/>
          <w:w w:val="85"/>
          <w:sz w:val="24"/>
        </w:rPr>
        <w:t> </w:t>
      </w:r>
      <w:r>
        <w:rPr>
          <w:rFonts w:ascii="Arial" w:hAnsi="Arial"/>
          <w:b/>
          <w:w w:val="85"/>
          <w:sz w:val="24"/>
        </w:rPr>
        <w:t>maioria</w:t>
      </w:r>
      <w:r>
        <w:rPr>
          <w:w w:val="85"/>
          <w:sz w:val="24"/>
        </w:rPr>
        <w:t>,</w:t>
      </w:r>
      <w:r>
        <w:rPr>
          <w:spacing w:val="-1"/>
          <w:w w:val="85"/>
          <w:sz w:val="24"/>
        </w:rPr>
        <w:t> </w:t>
      </w:r>
      <w:r>
        <w:rPr>
          <w:w w:val="85"/>
          <w:sz w:val="24"/>
        </w:rPr>
        <w:t>o</w:t>
      </w:r>
      <w:r>
        <w:rPr>
          <w:spacing w:val="-1"/>
          <w:w w:val="85"/>
          <w:sz w:val="24"/>
        </w:rPr>
        <w:t> </w:t>
      </w:r>
      <w:r>
        <w:rPr>
          <w:w w:val="85"/>
          <w:sz w:val="24"/>
        </w:rPr>
        <w:t>voto</w:t>
      </w:r>
      <w:r>
        <w:rPr>
          <w:spacing w:val="-2"/>
          <w:w w:val="85"/>
          <w:sz w:val="24"/>
        </w:rPr>
        <w:t> </w:t>
      </w:r>
      <w:r>
        <w:rPr>
          <w:w w:val="85"/>
          <w:sz w:val="24"/>
        </w:rPr>
        <w:t>do</w:t>
      </w:r>
      <w:r>
        <w:rPr>
          <w:spacing w:val="-1"/>
          <w:w w:val="85"/>
          <w:sz w:val="24"/>
        </w:rPr>
        <w:t> </w:t>
      </w:r>
      <w:r>
        <w:rPr>
          <w:w w:val="85"/>
          <w:sz w:val="24"/>
        </w:rPr>
        <w:t>Excelentíssimo</w:t>
      </w:r>
      <w:r>
        <w:rPr>
          <w:spacing w:val="-1"/>
          <w:w w:val="85"/>
          <w:sz w:val="24"/>
        </w:rPr>
        <w:t> </w:t>
      </w:r>
      <w:r>
        <w:rPr>
          <w:w w:val="85"/>
          <w:sz w:val="24"/>
        </w:rPr>
        <w:t>Senhor</w:t>
      </w:r>
      <w:r>
        <w:rPr>
          <w:spacing w:val="-3"/>
          <w:w w:val="85"/>
          <w:sz w:val="24"/>
        </w:rPr>
        <w:t> </w:t>
      </w:r>
      <w:r>
        <w:rPr>
          <w:w w:val="85"/>
          <w:sz w:val="24"/>
        </w:rPr>
        <w:t>Conselheiro</w:t>
      </w:r>
      <w:r>
        <w:rPr>
          <w:spacing w:val="-1"/>
          <w:w w:val="85"/>
          <w:sz w:val="24"/>
        </w:rPr>
        <w:t> </w:t>
      </w:r>
      <w:r>
        <w:rPr>
          <w:w w:val="85"/>
          <w:sz w:val="24"/>
        </w:rPr>
        <w:t>Luís</w:t>
      </w:r>
      <w:r>
        <w:rPr>
          <w:spacing w:val="-1"/>
          <w:w w:val="85"/>
          <w:sz w:val="24"/>
        </w:rPr>
        <w:t> </w:t>
      </w:r>
      <w:r>
        <w:rPr>
          <w:w w:val="85"/>
          <w:sz w:val="24"/>
        </w:rPr>
        <w:t>Fabian</w:t>
      </w:r>
      <w:r>
        <w:rPr>
          <w:spacing w:val="-3"/>
          <w:w w:val="85"/>
          <w:sz w:val="24"/>
        </w:rPr>
        <w:t> </w:t>
      </w:r>
      <w:r>
        <w:rPr>
          <w:w w:val="85"/>
          <w:sz w:val="24"/>
        </w:rPr>
        <w:t>Barbosa, </w:t>
      </w:r>
      <w:r>
        <w:rPr>
          <w:rFonts w:ascii="Arial" w:hAnsi="Arial"/>
          <w:b/>
          <w:w w:val="85"/>
          <w:sz w:val="24"/>
        </w:rPr>
        <w:t>em </w:t>
      </w:r>
      <w:r>
        <w:rPr>
          <w:rFonts w:ascii="Arial" w:hAnsi="Arial"/>
          <w:b/>
          <w:w w:val="90"/>
          <w:sz w:val="24"/>
        </w:rPr>
        <w:t>consonância</w:t>
      </w:r>
      <w:r>
        <w:rPr>
          <w:rFonts w:ascii="Arial" w:hAnsi="Arial"/>
          <w:b/>
          <w:w w:val="90"/>
          <w:sz w:val="24"/>
        </w:rPr>
        <w:t> </w:t>
      </w:r>
      <w:r>
        <w:rPr>
          <w:w w:val="90"/>
          <w:sz w:val="24"/>
        </w:rPr>
        <w:t>com</w:t>
      </w:r>
      <w:r>
        <w:rPr>
          <w:w w:val="90"/>
          <w:sz w:val="24"/>
        </w:rPr>
        <w:t> o</w:t>
      </w:r>
      <w:r>
        <w:rPr>
          <w:w w:val="90"/>
          <w:sz w:val="24"/>
        </w:rPr>
        <w:t> pronunciamento</w:t>
      </w:r>
      <w:r>
        <w:rPr>
          <w:w w:val="90"/>
          <w:sz w:val="24"/>
        </w:rPr>
        <w:t> do</w:t>
      </w:r>
      <w:r>
        <w:rPr>
          <w:w w:val="90"/>
          <w:sz w:val="24"/>
        </w:rPr>
        <w:t> Ministério</w:t>
      </w:r>
      <w:r>
        <w:rPr>
          <w:w w:val="90"/>
          <w:sz w:val="24"/>
        </w:rPr>
        <w:t> Público</w:t>
      </w:r>
      <w:r>
        <w:rPr>
          <w:w w:val="90"/>
          <w:sz w:val="24"/>
        </w:rPr>
        <w:t> junto</w:t>
      </w:r>
      <w:r>
        <w:rPr>
          <w:w w:val="90"/>
          <w:sz w:val="24"/>
        </w:rPr>
        <w:t> a</w:t>
      </w:r>
      <w:r>
        <w:rPr>
          <w:w w:val="90"/>
          <w:sz w:val="24"/>
        </w:rPr>
        <w:t> este</w:t>
      </w:r>
      <w:r>
        <w:rPr>
          <w:w w:val="90"/>
          <w:sz w:val="24"/>
        </w:rPr>
        <w:t> Tribunal:</w:t>
      </w:r>
      <w:r>
        <w:rPr>
          <w:w w:val="90"/>
          <w:sz w:val="24"/>
        </w:rPr>
        <w:t> </w:t>
      </w:r>
      <w:r>
        <w:rPr>
          <w:rFonts w:ascii="Arial" w:hAnsi="Arial"/>
          <w:b/>
          <w:w w:val="90"/>
          <w:sz w:val="24"/>
        </w:rPr>
        <w:t>10.1.</w:t>
      </w:r>
      <w:r>
        <w:rPr>
          <w:rFonts w:ascii="Arial" w:hAnsi="Arial"/>
          <w:b/>
          <w:w w:val="90"/>
          <w:sz w:val="24"/>
        </w:rPr>
        <w:t> Emite</w:t>
      </w:r>
      <w:r>
        <w:rPr>
          <w:rFonts w:ascii="Arial" w:hAnsi="Arial"/>
          <w:b/>
          <w:w w:val="90"/>
          <w:sz w:val="24"/>
        </w:rPr>
        <w:t> Parecer</w:t>
      </w:r>
      <w:r>
        <w:rPr>
          <w:rFonts w:ascii="Arial" w:hAnsi="Arial"/>
          <w:b/>
          <w:w w:val="90"/>
          <w:sz w:val="24"/>
        </w:rPr>
        <w:t> Prévio </w:t>
      </w:r>
      <w:r>
        <w:rPr>
          <w:rFonts w:ascii="Arial" w:hAnsi="Arial"/>
          <w:b/>
          <w:spacing w:val="-2"/>
          <w:w w:val="85"/>
          <w:sz w:val="24"/>
        </w:rPr>
        <w:t>recomendando à Câmara Municipal a desaprovação a desaprovação</w:t>
      </w:r>
      <w:r>
        <w:rPr>
          <w:rFonts w:ascii="Arial" w:hAnsi="Arial"/>
          <w:b/>
          <w:spacing w:val="-3"/>
          <w:sz w:val="24"/>
        </w:rPr>
        <w:t> </w:t>
      </w:r>
      <w:r>
        <w:rPr>
          <w:spacing w:val="-2"/>
          <w:w w:val="85"/>
          <w:sz w:val="24"/>
        </w:rPr>
        <w:t>das Contas de Gestão do Sr. Gledson Hadson </w:t>
      </w:r>
      <w:r>
        <w:rPr>
          <w:w w:val="80"/>
          <w:sz w:val="24"/>
        </w:rPr>
        <w:t>Paulain Machado, Prefeito Municipal de Nhamundá, referente ao exercício de 2014.</w:t>
      </w:r>
      <w:r>
        <w:rPr>
          <w:sz w:val="24"/>
        </w:rPr>
        <w:t> </w:t>
      </w:r>
      <w:r>
        <w:rPr>
          <w:rFonts w:ascii="Arial" w:hAnsi="Arial"/>
          <w:i/>
          <w:w w:val="80"/>
          <w:sz w:val="24"/>
        </w:rPr>
        <w:t>Vencido o voto do Excelentíssimo Sr. </w:t>
      </w:r>
      <w:r>
        <w:rPr>
          <w:rFonts w:ascii="Arial" w:hAnsi="Arial"/>
          <w:i/>
          <w:w w:val="90"/>
          <w:sz w:val="24"/>
        </w:rPr>
        <w:t>Conselheiro-Relator</w:t>
      </w:r>
      <w:r>
        <w:rPr>
          <w:rFonts w:ascii="Arial" w:hAnsi="Arial"/>
          <w:i/>
          <w:spacing w:val="-10"/>
          <w:w w:val="90"/>
          <w:sz w:val="24"/>
        </w:rPr>
        <w:t> </w:t>
      </w:r>
      <w:r>
        <w:rPr>
          <w:rFonts w:ascii="Arial" w:hAnsi="Arial"/>
          <w:i/>
          <w:w w:val="90"/>
          <w:sz w:val="24"/>
        </w:rPr>
        <w:t>Érico</w:t>
      </w:r>
      <w:r>
        <w:rPr>
          <w:rFonts w:ascii="Arial" w:hAnsi="Arial"/>
          <w:i/>
          <w:spacing w:val="-10"/>
          <w:w w:val="90"/>
          <w:sz w:val="24"/>
        </w:rPr>
        <w:t> </w:t>
      </w:r>
      <w:r>
        <w:rPr>
          <w:rFonts w:ascii="Arial" w:hAnsi="Arial"/>
          <w:i/>
          <w:w w:val="90"/>
          <w:sz w:val="24"/>
        </w:rPr>
        <w:t>Xavier</w:t>
      </w:r>
      <w:r>
        <w:rPr>
          <w:rFonts w:ascii="Arial" w:hAnsi="Arial"/>
          <w:i/>
          <w:spacing w:val="-10"/>
          <w:w w:val="90"/>
          <w:sz w:val="24"/>
        </w:rPr>
        <w:t> </w:t>
      </w:r>
      <w:r>
        <w:rPr>
          <w:rFonts w:ascii="Arial" w:hAnsi="Arial"/>
          <w:i/>
          <w:w w:val="90"/>
          <w:sz w:val="24"/>
        </w:rPr>
        <w:t>Desterro</w:t>
      </w:r>
      <w:r>
        <w:rPr>
          <w:rFonts w:ascii="Arial" w:hAnsi="Arial"/>
          <w:i/>
          <w:spacing w:val="-10"/>
          <w:w w:val="90"/>
          <w:sz w:val="24"/>
        </w:rPr>
        <w:t> </w:t>
      </w:r>
      <w:r>
        <w:rPr>
          <w:rFonts w:ascii="Arial" w:hAnsi="Arial"/>
          <w:i/>
          <w:w w:val="90"/>
          <w:sz w:val="24"/>
        </w:rPr>
        <w:t>e</w:t>
      </w:r>
      <w:r>
        <w:rPr>
          <w:rFonts w:ascii="Arial" w:hAnsi="Arial"/>
          <w:i/>
          <w:spacing w:val="-10"/>
          <w:w w:val="90"/>
          <w:sz w:val="24"/>
        </w:rPr>
        <w:t> </w:t>
      </w:r>
      <w:r>
        <w:rPr>
          <w:rFonts w:ascii="Arial" w:hAnsi="Arial"/>
          <w:i/>
          <w:w w:val="90"/>
          <w:sz w:val="24"/>
        </w:rPr>
        <w:t>Silva,</w:t>
      </w:r>
      <w:r>
        <w:rPr>
          <w:rFonts w:ascii="Arial" w:hAnsi="Arial"/>
          <w:i/>
          <w:spacing w:val="-11"/>
          <w:w w:val="90"/>
          <w:sz w:val="24"/>
        </w:rPr>
        <w:t> </w:t>
      </w:r>
      <w:r>
        <w:rPr>
          <w:rFonts w:ascii="Arial" w:hAnsi="Arial"/>
          <w:i/>
          <w:w w:val="90"/>
          <w:sz w:val="24"/>
        </w:rPr>
        <w:t>que</w:t>
      </w:r>
      <w:r>
        <w:rPr>
          <w:rFonts w:ascii="Arial" w:hAnsi="Arial"/>
          <w:i/>
          <w:spacing w:val="-10"/>
          <w:w w:val="90"/>
          <w:sz w:val="24"/>
        </w:rPr>
        <w:t> </w:t>
      </w:r>
      <w:r>
        <w:rPr>
          <w:rFonts w:ascii="Arial" w:hAnsi="Arial"/>
          <w:i/>
          <w:w w:val="90"/>
          <w:sz w:val="24"/>
        </w:rPr>
        <w:t>votou</w:t>
      </w:r>
      <w:r>
        <w:rPr>
          <w:rFonts w:ascii="Arial" w:hAnsi="Arial"/>
          <w:i/>
          <w:spacing w:val="-10"/>
          <w:w w:val="90"/>
          <w:sz w:val="24"/>
        </w:rPr>
        <w:t> </w:t>
      </w:r>
      <w:r>
        <w:rPr>
          <w:rFonts w:ascii="Arial" w:hAnsi="Arial"/>
          <w:i/>
          <w:w w:val="90"/>
          <w:sz w:val="24"/>
        </w:rPr>
        <w:t>quanto</w:t>
      </w:r>
      <w:r>
        <w:rPr>
          <w:rFonts w:ascii="Arial" w:hAnsi="Arial"/>
          <w:i/>
          <w:spacing w:val="-10"/>
          <w:w w:val="90"/>
          <w:sz w:val="24"/>
        </w:rPr>
        <w:t> </w:t>
      </w:r>
      <w:r>
        <w:rPr>
          <w:rFonts w:ascii="Arial" w:hAnsi="Arial"/>
          <w:i/>
          <w:w w:val="90"/>
          <w:sz w:val="24"/>
        </w:rPr>
        <w:t>ao</w:t>
      </w:r>
      <w:r>
        <w:rPr>
          <w:rFonts w:ascii="Arial" w:hAnsi="Arial"/>
          <w:i/>
          <w:spacing w:val="-10"/>
          <w:w w:val="90"/>
          <w:sz w:val="24"/>
        </w:rPr>
        <w:t> </w:t>
      </w:r>
      <w:r>
        <w:rPr>
          <w:rFonts w:ascii="Arial" w:hAnsi="Arial"/>
          <w:i/>
          <w:w w:val="90"/>
          <w:sz w:val="24"/>
        </w:rPr>
        <w:t>julgamento</w:t>
      </w:r>
      <w:r>
        <w:rPr>
          <w:rFonts w:ascii="Arial" w:hAnsi="Arial"/>
          <w:i/>
          <w:spacing w:val="-10"/>
          <w:w w:val="90"/>
          <w:sz w:val="24"/>
        </w:rPr>
        <w:t> </w:t>
      </w:r>
      <w:r>
        <w:rPr>
          <w:rFonts w:ascii="Arial" w:hAnsi="Arial"/>
          <w:i/>
          <w:w w:val="90"/>
          <w:sz w:val="24"/>
        </w:rPr>
        <w:t>do</w:t>
      </w:r>
      <w:r>
        <w:rPr>
          <w:rFonts w:ascii="Arial" w:hAnsi="Arial"/>
          <w:i/>
          <w:spacing w:val="-10"/>
          <w:w w:val="90"/>
          <w:sz w:val="24"/>
        </w:rPr>
        <w:t> </w:t>
      </w:r>
      <w:r>
        <w:rPr>
          <w:rFonts w:ascii="Arial" w:hAnsi="Arial"/>
          <w:i/>
          <w:w w:val="90"/>
          <w:sz w:val="24"/>
        </w:rPr>
        <w:t>Processo</w:t>
      </w:r>
      <w:r>
        <w:rPr>
          <w:rFonts w:ascii="Arial" w:hAnsi="Arial"/>
          <w:i/>
          <w:spacing w:val="-10"/>
          <w:w w:val="90"/>
          <w:sz w:val="24"/>
        </w:rPr>
        <w:t> </w:t>
      </w:r>
      <w:r>
        <w:rPr>
          <w:rFonts w:ascii="Arial" w:hAnsi="Arial"/>
          <w:i/>
          <w:w w:val="90"/>
          <w:sz w:val="24"/>
        </w:rPr>
        <w:t>por</w:t>
      </w:r>
      <w:r>
        <w:rPr>
          <w:rFonts w:ascii="Arial" w:hAnsi="Arial"/>
          <w:i/>
          <w:spacing w:val="-10"/>
          <w:w w:val="90"/>
          <w:sz w:val="24"/>
        </w:rPr>
        <w:t> </w:t>
      </w:r>
      <w:r>
        <w:rPr>
          <w:rFonts w:ascii="Arial" w:hAnsi="Arial"/>
          <w:i/>
          <w:w w:val="90"/>
          <w:sz w:val="24"/>
        </w:rPr>
        <w:t>reconhecer</w:t>
      </w:r>
      <w:r>
        <w:rPr>
          <w:rFonts w:ascii="Arial" w:hAnsi="Arial"/>
          <w:i/>
          <w:spacing w:val="-10"/>
          <w:w w:val="90"/>
          <w:sz w:val="24"/>
        </w:rPr>
        <w:t> </w:t>
      </w:r>
      <w:r>
        <w:rPr>
          <w:rFonts w:ascii="Arial" w:hAnsi="Arial"/>
          <w:i/>
          <w:w w:val="90"/>
          <w:sz w:val="24"/>
        </w:rPr>
        <w:t>a </w:t>
      </w:r>
      <w:r>
        <w:rPr>
          <w:rFonts w:ascii="Arial" w:hAnsi="Arial"/>
          <w:i/>
          <w:w w:val="85"/>
          <w:sz w:val="24"/>
        </w:rPr>
        <w:t>prescrição</w:t>
      </w:r>
      <w:r>
        <w:rPr>
          <w:rFonts w:ascii="Arial" w:hAnsi="Arial"/>
          <w:i/>
          <w:spacing w:val="-1"/>
          <w:w w:val="85"/>
          <w:sz w:val="24"/>
        </w:rPr>
        <w:t> </w:t>
      </w:r>
      <w:r>
        <w:rPr>
          <w:rFonts w:ascii="Arial" w:hAnsi="Arial"/>
          <w:i/>
          <w:w w:val="85"/>
          <w:sz w:val="24"/>
        </w:rPr>
        <w:t>para</w:t>
      </w:r>
      <w:r>
        <w:rPr>
          <w:rFonts w:ascii="Arial" w:hAnsi="Arial"/>
          <w:i/>
          <w:spacing w:val="-1"/>
          <w:w w:val="85"/>
          <w:sz w:val="24"/>
        </w:rPr>
        <w:t> </w:t>
      </w:r>
      <w:r>
        <w:rPr>
          <w:rFonts w:ascii="Arial" w:hAnsi="Arial"/>
          <w:i/>
          <w:w w:val="85"/>
          <w:sz w:val="24"/>
        </w:rPr>
        <w:t>extinguir</w:t>
      </w:r>
      <w:r>
        <w:rPr>
          <w:rFonts w:ascii="Arial" w:hAnsi="Arial"/>
          <w:i/>
          <w:spacing w:val="-1"/>
          <w:w w:val="85"/>
          <w:sz w:val="24"/>
        </w:rPr>
        <w:t> </w:t>
      </w:r>
      <w:r>
        <w:rPr>
          <w:rFonts w:ascii="Arial" w:hAnsi="Arial"/>
          <w:i/>
          <w:w w:val="85"/>
          <w:sz w:val="24"/>
        </w:rPr>
        <w:t>o</w:t>
      </w:r>
      <w:r>
        <w:rPr>
          <w:rFonts w:ascii="Arial" w:hAnsi="Arial"/>
          <w:i/>
          <w:spacing w:val="-2"/>
          <w:w w:val="85"/>
          <w:sz w:val="24"/>
        </w:rPr>
        <w:t> </w:t>
      </w:r>
      <w:r>
        <w:rPr>
          <w:rFonts w:ascii="Arial" w:hAnsi="Arial"/>
          <w:i/>
          <w:w w:val="85"/>
          <w:sz w:val="24"/>
        </w:rPr>
        <w:t>feito</w:t>
      </w:r>
      <w:r>
        <w:rPr>
          <w:rFonts w:ascii="Arial" w:hAnsi="Arial"/>
          <w:i/>
          <w:spacing w:val="-1"/>
          <w:w w:val="85"/>
          <w:sz w:val="24"/>
        </w:rPr>
        <w:t> </w:t>
      </w:r>
      <w:r>
        <w:rPr>
          <w:rFonts w:ascii="Arial" w:hAnsi="Arial"/>
          <w:i/>
          <w:w w:val="85"/>
          <w:sz w:val="24"/>
        </w:rPr>
        <w:t>com</w:t>
      </w:r>
      <w:r>
        <w:rPr>
          <w:rFonts w:ascii="Arial" w:hAnsi="Arial"/>
          <w:i/>
          <w:spacing w:val="-1"/>
          <w:w w:val="85"/>
          <w:sz w:val="24"/>
        </w:rPr>
        <w:t> </w:t>
      </w:r>
      <w:r>
        <w:rPr>
          <w:rFonts w:ascii="Arial" w:hAnsi="Arial"/>
          <w:i/>
          <w:w w:val="85"/>
          <w:sz w:val="24"/>
        </w:rPr>
        <w:t>resolução</w:t>
      </w:r>
      <w:r>
        <w:rPr>
          <w:rFonts w:ascii="Arial" w:hAnsi="Arial"/>
          <w:i/>
          <w:spacing w:val="-2"/>
          <w:w w:val="85"/>
          <w:sz w:val="24"/>
        </w:rPr>
        <w:t> </w:t>
      </w:r>
      <w:r>
        <w:rPr>
          <w:rFonts w:ascii="Arial" w:hAnsi="Arial"/>
          <w:i/>
          <w:w w:val="85"/>
          <w:sz w:val="24"/>
        </w:rPr>
        <w:t>do</w:t>
      </w:r>
      <w:r>
        <w:rPr>
          <w:rFonts w:ascii="Arial" w:hAnsi="Arial"/>
          <w:i/>
          <w:spacing w:val="-1"/>
          <w:w w:val="85"/>
          <w:sz w:val="24"/>
        </w:rPr>
        <w:t> </w:t>
      </w:r>
      <w:r>
        <w:rPr>
          <w:rFonts w:ascii="Arial" w:hAnsi="Arial"/>
          <w:i/>
          <w:w w:val="85"/>
          <w:sz w:val="24"/>
        </w:rPr>
        <w:t>mérito.</w:t>
      </w:r>
      <w:r>
        <w:rPr>
          <w:rFonts w:ascii="Arial" w:hAnsi="Arial"/>
          <w:i/>
          <w:spacing w:val="40"/>
          <w:sz w:val="24"/>
        </w:rPr>
        <w:t> </w:t>
      </w:r>
      <w:r>
        <w:rPr>
          <w:rFonts w:ascii="Arial" w:hAnsi="Arial"/>
          <w:b/>
          <w:w w:val="85"/>
          <w:sz w:val="24"/>
        </w:rPr>
        <w:t>ACÓRDÃO</w:t>
      </w:r>
      <w:r>
        <w:rPr>
          <w:rFonts w:ascii="Arial" w:hAnsi="Arial"/>
          <w:b/>
          <w:spacing w:val="-1"/>
          <w:w w:val="85"/>
          <w:sz w:val="24"/>
        </w:rPr>
        <w:t> </w:t>
      </w:r>
      <w:r>
        <w:rPr>
          <w:rFonts w:ascii="Arial" w:hAnsi="Arial"/>
          <w:b/>
          <w:w w:val="85"/>
          <w:sz w:val="24"/>
        </w:rPr>
        <w:t>Nº</w:t>
      </w:r>
      <w:r>
        <w:rPr>
          <w:rFonts w:ascii="Arial" w:hAnsi="Arial"/>
          <w:b/>
          <w:spacing w:val="-1"/>
          <w:w w:val="85"/>
          <w:sz w:val="24"/>
        </w:rPr>
        <w:t> </w:t>
      </w:r>
      <w:r>
        <w:rPr>
          <w:rFonts w:ascii="Arial" w:hAnsi="Arial"/>
          <w:b/>
          <w:w w:val="85"/>
          <w:sz w:val="24"/>
        </w:rPr>
        <w:t>78/2024: </w:t>
      </w:r>
      <w:r>
        <w:rPr>
          <w:w w:val="85"/>
          <w:sz w:val="24"/>
        </w:rPr>
        <w:t>Vistos,</w:t>
      </w:r>
      <w:r>
        <w:rPr>
          <w:spacing w:val="-1"/>
          <w:w w:val="85"/>
          <w:sz w:val="24"/>
        </w:rPr>
        <w:t> </w:t>
      </w:r>
      <w:r>
        <w:rPr>
          <w:w w:val="85"/>
          <w:sz w:val="24"/>
        </w:rPr>
        <w:t>relatados</w:t>
      </w:r>
      <w:r>
        <w:rPr>
          <w:spacing w:val="-1"/>
          <w:w w:val="85"/>
          <w:sz w:val="24"/>
        </w:rPr>
        <w:t> </w:t>
      </w:r>
      <w:r>
        <w:rPr>
          <w:w w:val="85"/>
          <w:sz w:val="24"/>
        </w:rPr>
        <w:t>e</w:t>
      </w:r>
      <w:r>
        <w:rPr>
          <w:spacing w:val="-2"/>
          <w:w w:val="85"/>
          <w:sz w:val="24"/>
        </w:rPr>
        <w:t> </w:t>
      </w:r>
      <w:r>
        <w:rPr>
          <w:w w:val="85"/>
          <w:sz w:val="24"/>
        </w:rPr>
        <w:t>discutidos</w:t>
      </w:r>
      <w:r>
        <w:rPr>
          <w:spacing w:val="-3"/>
          <w:w w:val="85"/>
          <w:sz w:val="24"/>
        </w:rPr>
        <w:t> </w:t>
      </w:r>
      <w:r>
        <w:rPr>
          <w:w w:val="85"/>
          <w:sz w:val="24"/>
        </w:rPr>
        <w:t>estes autos</w:t>
      </w:r>
      <w:r>
        <w:rPr>
          <w:spacing w:val="-4"/>
          <w:w w:val="85"/>
          <w:sz w:val="24"/>
        </w:rPr>
        <w:t> </w:t>
      </w:r>
      <w:r>
        <w:rPr>
          <w:w w:val="85"/>
          <w:sz w:val="24"/>
        </w:rPr>
        <w:t>acima</w:t>
      </w:r>
      <w:r>
        <w:rPr>
          <w:spacing w:val="-2"/>
          <w:w w:val="85"/>
          <w:sz w:val="24"/>
        </w:rPr>
        <w:t> </w:t>
      </w:r>
      <w:r>
        <w:rPr>
          <w:w w:val="85"/>
          <w:sz w:val="24"/>
        </w:rPr>
        <w:t>identificados, </w:t>
      </w:r>
      <w:r>
        <w:rPr>
          <w:rFonts w:ascii="Arial" w:hAnsi="Arial"/>
          <w:b/>
          <w:w w:val="85"/>
          <w:sz w:val="24"/>
        </w:rPr>
        <w:t>ACORDAM</w:t>
      </w:r>
      <w:r>
        <w:rPr>
          <w:rFonts w:ascii="Arial" w:hAnsi="Arial"/>
          <w:b/>
          <w:spacing w:val="-3"/>
          <w:w w:val="85"/>
          <w:sz w:val="24"/>
        </w:rPr>
        <w:t> </w:t>
      </w:r>
      <w:r>
        <w:rPr>
          <w:w w:val="85"/>
          <w:sz w:val="24"/>
        </w:rPr>
        <w:t>os</w:t>
      </w:r>
      <w:r>
        <w:rPr>
          <w:spacing w:val="-3"/>
          <w:w w:val="85"/>
          <w:sz w:val="24"/>
        </w:rPr>
        <w:t> </w:t>
      </w:r>
      <w:r>
        <w:rPr>
          <w:w w:val="85"/>
          <w:sz w:val="24"/>
        </w:rPr>
        <w:t>Excelentíssimos</w:t>
      </w:r>
      <w:r>
        <w:rPr>
          <w:spacing w:val="-3"/>
          <w:w w:val="85"/>
          <w:sz w:val="24"/>
        </w:rPr>
        <w:t> </w:t>
      </w:r>
      <w:r>
        <w:rPr>
          <w:w w:val="85"/>
          <w:sz w:val="24"/>
        </w:rPr>
        <w:t>Senhores</w:t>
      </w:r>
      <w:r>
        <w:rPr>
          <w:spacing w:val="-3"/>
          <w:w w:val="85"/>
          <w:sz w:val="24"/>
        </w:rPr>
        <w:t> </w:t>
      </w:r>
      <w:r>
        <w:rPr>
          <w:w w:val="85"/>
          <w:sz w:val="24"/>
        </w:rPr>
        <w:t>Conselheiros</w:t>
      </w:r>
      <w:r>
        <w:rPr>
          <w:spacing w:val="-3"/>
          <w:w w:val="85"/>
          <w:sz w:val="24"/>
        </w:rPr>
        <w:t> </w:t>
      </w:r>
      <w:r>
        <w:rPr>
          <w:w w:val="85"/>
          <w:sz w:val="24"/>
        </w:rPr>
        <w:t>do</w:t>
      </w:r>
      <w:r>
        <w:rPr>
          <w:spacing w:val="-2"/>
          <w:w w:val="85"/>
          <w:sz w:val="24"/>
        </w:rPr>
        <w:t> </w:t>
      </w:r>
      <w:r>
        <w:rPr>
          <w:w w:val="85"/>
          <w:sz w:val="24"/>
        </w:rPr>
        <w:t>Tribunal</w:t>
      </w:r>
      <w:r>
        <w:rPr>
          <w:spacing w:val="-5"/>
          <w:w w:val="85"/>
          <w:sz w:val="24"/>
        </w:rPr>
        <w:t> </w:t>
      </w:r>
      <w:r>
        <w:rPr>
          <w:w w:val="85"/>
          <w:sz w:val="24"/>
        </w:rPr>
        <w:t>de</w:t>
      </w:r>
      <w:r>
        <w:rPr>
          <w:spacing w:val="-2"/>
          <w:w w:val="85"/>
          <w:sz w:val="24"/>
        </w:rPr>
        <w:t> </w:t>
      </w:r>
      <w:r>
        <w:rPr>
          <w:w w:val="85"/>
          <w:sz w:val="24"/>
        </w:rPr>
        <w:t>Contas</w:t>
      </w:r>
      <w:r>
        <w:rPr>
          <w:spacing w:val="-3"/>
          <w:w w:val="85"/>
          <w:sz w:val="24"/>
        </w:rPr>
        <w:t> </w:t>
      </w:r>
      <w:r>
        <w:rPr>
          <w:w w:val="85"/>
          <w:sz w:val="24"/>
        </w:rPr>
        <w:t>do</w:t>
      </w:r>
      <w:r>
        <w:rPr>
          <w:spacing w:val="-2"/>
          <w:w w:val="85"/>
          <w:sz w:val="24"/>
        </w:rPr>
        <w:t> </w:t>
      </w:r>
      <w:r>
        <w:rPr>
          <w:w w:val="85"/>
          <w:sz w:val="24"/>
        </w:rPr>
        <w:t>Estado</w:t>
      </w:r>
      <w:r>
        <w:rPr>
          <w:spacing w:val="-5"/>
          <w:w w:val="85"/>
          <w:sz w:val="24"/>
        </w:rPr>
        <w:t> </w:t>
      </w:r>
      <w:r>
        <w:rPr>
          <w:w w:val="85"/>
          <w:sz w:val="24"/>
        </w:rPr>
        <w:t>do </w:t>
      </w:r>
      <w:r>
        <w:rPr>
          <w:spacing w:val="-2"/>
          <w:w w:val="85"/>
          <w:sz w:val="24"/>
        </w:rPr>
        <w:t>Amazonas, reunidos em Sessão do</w:t>
      </w:r>
      <w:r>
        <w:rPr>
          <w:spacing w:val="-6"/>
          <w:sz w:val="24"/>
        </w:rPr>
        <w:t> </w:t>
      </w:r>
      <w:r>
        <w:rPr>
          <w:rFonts w:ascii="Arial" w:hAnsi="Arial"/>
          <w:b/>
          <w:spacing w:val="-2"/>
          <w:w w:val="85"/>
          <w:sz w:val="24"/>
        </w:rPr>
        <w:t>Tribunal Pleno</w:t>
      </w:r>
      <w:r>
        <w:rPr>
          <w:spacing w:val="-2"/>
          <w:w w:val="85"/>
          <w:sz w:val="24"/>
        </w:rPr>
        <w:t>,</w:t>
      </w:r>
      <w:r>
        <w:rPr>
          <w:spacing w:val="-3"/>
          <w:w w:val="85"/>
          <w:sz w:val="24"/>
        </w:rPr>
        <w:t> </w:t>
      </w:r>
      <w:r>
        <w:rPr>
          <w:spacing w:val="-2"/>
          <w:w w:val="85"/>
          <w:sz w:val="24"/>
        </w:rPr>
        <w:t>no exercício da competência</w:t>
      </w:r>
      <w:r>
        <w:rPr>
          <w:spacing w:val="-3"/>
          <w:w w:val="85"/>
          <w:sz w:val="24"/>
        </w:rPr>
        <w:t> </w:t>
      </w:r>
      <w:r>
        <w:rPr>
          <w:spacing w:val="-2"/>
          <w:w w:val="85"/>
          <w:sz w:val="24"/>
        </w:rPr>
        <w:t>atribuída arts. 5º, II e 11, III, “a”</w:t>
      </w:r>
      <w:r>
        <w:rPr>
          <w:spacing w:val="-4"/>
          <w:w w:val="85"/>
          <w:sz w:val="24"/>
        </w:rPr>
        <w:t> </w:t>
      </w:r>
      <w:r>
        <w:rPr>
          <w:spacing w:val="-2"/>
          <w:w w:val="85"/>
          <w:sz w:val="24"/>
        </w:rPr>
        <w:t>item 1, </w:t>
      </w:r>
      <w:r>
        <w:rPr>
          <w:w w:val="80"/>
          <w:sz w:val="24"/>
        </w:rPr>
        <w:t>da Resolução nº 04/2002-TCE/AM, </w:t>
      </w:r>
      <w:r>
        <w:rPr>
          <w:rFonts w:ascii="Arial" w:hAnsi="Arial"/>
          <w:b/>
          <w:w w:val="80"/>
          <w:sz w:val="24"/>
        </w:rPr>
        <w:t>por maioria</w:t>
      </w:r>
      <w:r>
        <w:rPr>
          <w:w w:val="80"/>
          <w:sz w:val="24"/>
        </w:rPr>
        <w:t>, nos termos do voto destaque do Excelentíssimo Senhor Conselheiro Luís </w:t>
      </w:r>
      <w:r>
        <w:rPr>
          <w:w w:val="90"/>
          <w:sz w:val="24"/>
        </w:rPr>
        <w:t>Fabian</w:t>
      </w:r>
      <w:r>
        <w:rPr>
          <w:spacing w:val="-10"/>
          <w:w w:val="90"/>
          <w:sz w:val="24"/>
        </w:rPr>
        <w:t> </w:t>
      </w:r>
      <w:r>
        <w:rPr>
          <w:w w:val="90"/>
          <w:sz w:val="24"/>
        </w:rPr>
        <w:t>Barbosa,</w:t>
      </w:r>
      <w:r>
        <w:rPr>
          <w:spacing w:val="-10"/>
          <w:w w:val="90"/>
          <w:sz w:val="24"/>
        </w:rPr>
        <w:t> </w:t>
      </w:r>
      <w:r>
        <w:rPr>
          <w:w w:val="90"/>
          <w:sz w:val="24"/>
        </w:rPr>
        <w:t>que</w:t>
      </w:r>
      <w:r>
        <w:rPr>
          <w:spacing w:val="-10"/>
          <w:w w:val="90"/>
          <w:sz w:val="24"/>
        </w:rPr>
        <w:t> </w:t>
      </w:r>
      <w:r>
        <w:rPr>
          <w:w w:val="90"/>
          <w:sz w:val="24"/>
        </w:rPr>
        <w:t>passa</w:t>
      </w:r>
      <w:r>
        <w:rPr>
          <w:spacing w:val="-10"/>
          <w:w w:val="90"/>
          <w:sz w:val="24"/>
        </w:rPr>
        <w:t> </w:t>
      </w:r>
      <w:r>
        <w:rPr>
          <w:w w:val="90"/>
          <w:sz w:val="24"/>
        </w:rPr>
        <w:t>a</w:t>
      </w:r>
      <w:r>
        <w:rPr>
          <w:spacing w:val="-10"/>
          <w:w w:val="90"/>
          <w:sz w:val="24"/>
        </w:rPr>
        <w:t> </w:t>
      </w:r>
      <w:r>
        <w:rPr>
          <w:w w:val="90"/>
          <w:sz w:val="24"/>
        </w:rPr>
        <w:t>ser</w:t>
      </w:r>
      <w:r>
        <w:rPr>
          <w:spacing w:val="-11"/>
          <w:w w:val="90"/>
          <w:sz w:val="24"/>
        </w:rPr>
        <w:t> </w:t>
      </w:r>
      <w:r>
        <w:rPr>
          <w:w w:val="90"/>
          <w:sz w:val="24"/>
        </w:rPr>
        <w:t>parte</w:t>
      </w:r>
      <w:r>
        <w:rPr>
          <w:spacing w:val="-10"/>
          <w:w w:val="90"/>
          <w:sz w:val="24"/>
        </w:rPr>
        <w:t> </w:t>
      </w:r>
      <w:r>
        <w:rPr>
          <w:w w:val="90"/>
          <w:sz w:val="24"/>
        </w:rPr>
        <w:t>integrante</w:t>
      </w:r>
      <w:r>
        <w:rPr>
          <w:spacing w:val="-10"/>
          <w:w w:val="90"/>
          <w:sz w:val="24"/>
        </w:rPr>
        <w:t> </w:t>
      </w:r>
      <w:r>
        <w:rPr>
          <w:w w:val="90"/>
          <w:sz w:val="24"/>
        </w:rPr>
        <w:t>do</w:t>
      </w:r>
      <w:r>
        <w:rPr>
          <w:spacing w:val="-10"/>
          <w:w w:val="90"/>
          <w:sz w:val="24"/>
        </w:rPr>
        <w:t> </w:t>
      </w:r>
      <w:r>
        <w:rPr>
          <w:w w:val="90"/>
          <w:sz w:val="24"/>
        </w:rPr>
        <w:t>Parecer</w:t>
      </w:r>
      <w:r>
        <w:rPr>
          <w:spacing w:val="-10"/>
          <w:w w:val="90"/>
          <w:sz w:val="24"/>
        </w:rPr>
        <w:t> </w:t>
      </w:r>
      <w:r>
        <w:rPr>
          <w:w w:val="90"/>
          <w:sz w:val="24"/>
        </w:rPr>
        <w:t>Prévio,</w:t>
      </w:r>
      <w:r>
        <w:rPr>
          <w:spacing w:val="-10"/>
          <w:w w:val="90"/>
          <w:sz w:val="24"/>
        </w:rPr>
        <w:t> </w:t>
      </w:r>
      <w:r>
        <w:rPr>
          <w:rFonts w:ascii="Arial" w:hAnsi="Arial"/>
          <w:b/>
          <w:w w:val="90"/>
          <w:sz w:val="24"/>
        </w:rPr>
        <w:t>em</w:t>
      </w:r>
      <w:r>
        <w:rPr>
          <w:rFonts w:ascii="Arial" w:hAnsi="Arial"/>
          <w:b/>
          <w:spacing w:val="-10"/>
          <w:w w:val="90"/>
          <w:sz w:val="24"/>
        </w:rPr>
        <w:t> </w:t>
      </w:r>
      <w:r>
        <w:rPr>
          <w:rFonts w:ascii="Arial" w:hAnsi="Arial"/>
          <w:b/>
          <w:w w:val="90"/>
          <w:sz w:val="24"/>
        </w:rPr>
        <w:t>consonância</w:t>
      </w:r>
      <w:r>
        <w:rPr>
          <w:rFonts w:ascii="Arial" w:hAnsi="Arial"/>
          <w:b/>
          <w:spacing w:val="-10"/>
          <w:w w:val="90"/>
          <w:sz w:val="24"/>
        </w:rPr>
        <w:t> </w:t>
      </w:r>
      <w:r>
        <w:rPr>
          <w:w w:val="90"/>
          <w:sz w:val="24"/>
        </w:rPr>
        <w:t>com</w:t>
      </w:r>
      <w:r>
        <w:rPr>
          <w:spacing w:val="-10"/>
          <w:w w:val="90"/>
          <w:sz w:val="24"/>
        </w:rPr>
        <w:t> </w:t>
      </w:r>
      <w:r>
        <w:rPr>
          <w:w w:val="90"/>
          <w:sz w:val="24"/>
        </w:rPr>
        <w:t>o</w:t>
      </w:r>
      <w:r>
        <w:rPr>
          <w:spacing w:val="-10"/>
          <w:w w:val="90"/>
          <w:sz w:val="24"/>
        </w:rPr>
        <w:t> </w:t>
      </w:r>
      <w:r>
        <w:rPr>
          <w:w w:val="90"/>
          <w:sz w:val="24"/>
        </w:rPr>
        <w:t>pronunciamento</w:t>
      </w:r>
      <w:r>
        <w:rPr>
          <w:spacing w:val="-10"/>
          <w:w w:val="90"/>
          <w:sz w:val="24"/>
        </w:rPr>
        <w:t> </w:t>
      </w:r>
      <w:r>
        <w:rPr>
          <w:w w:val="90"/>
          <w:sz w:val="24"/>
        </w:rPr>
        <w:t>do </w:t>
      </w:r>
      <w:r>
        <w:rPr>
          <w:w w:val="80"/>
          <w:sz w:val="24"/>
        </w:rPr>
        <w:t>Ministério</w:t>
      </w:r>
      <w:r>
        <w:rPr>
          <w:sz w:val="24"/>
        </w:rPr>
        <w:t> </w:t>
      </w:r>
      <w:r>
        <w:rPr>
          <w:w w:val="80"/>
          <w:sz w:val="24"/>
        </w:rPr>
        <w:t>Público</w:t>
      </w:r>
      <w:r>
        <w:rPr>
          <w:sz w:val="24"/>
        </w:rPr>
        <w:t> </w:t>
      </w:r>
      <w:r>
        <w:rPr>
          <w:w w:val="80"/>
          <w:sz w:val="24"/>
        </w:rPr>
        <w:t>junto</w:t>
      </w:r>
      <w:r>
        <w:rPr>
          <w:sz w:val="24"/>
        </w:rPr>
        <w:t> </w:t>
      </w:r>
      <w:r>
        <w:rPr>
          <w:w w:val="80"/>
          <w:sz w:val="24"/>
        </w:rPr>
        <w:t>a</w:t>
      </w:r>
      <w:r>
        <w:rPr>
          <w:sz w:val="24"/>
        </w:rPr>
        <w:t> </w:t>
      </w:r>
      <w:r>
        <w:rPr>
          <w:w w:val="80"/>
          <w:sz w:val="24"/>
        </w:rPr>
        <w:t>este</w:t>
      </w:r>
      <w:r>
        <w:rPr>
          <w:sz w:val="24"/>
        </w:rPr>
        <w:t> </w:t>
      </w:r>
      <w:r>
        <w:rPr>
          <w:w w:val="80"/>
          <w:sz w:val="24"/>
        </w:rPr>
        <w:t>Tribunal,</w:t>
      </w:r>
      <w:r>
        <w:rPr>
          <w:sz w:val="24"/>
        </w:rPr>
        <w:t> </w:t>
      </w:r>
      <w:r>
        <w:rPr>
          <w:w w:val="80"/>
          <w:sz w:val="24"/>
        </w:rPr>
        <w:t>no</w:t>
      </w:r>
      <w:r>
        <w:rPr>
          <w:sz w:val="24"/>
        </w:rPr>
        <w:t> </w:t>
      </w:r>
      <w:r>
        <w:rPr>
          <w:w w:val="80"/>
          <w:sz w:val="24"/>
        </w:rPr>
        <w:t>sentido</w:t>
      </w:r>
      <w:r>
        <w:rPr>
          <w:sz w:val="24"/>
        </w:rPr>
        <w:t> </w:t>
      </w:r>
      <w:r>
        <w:rPr>
          <w:w w:val="80"/>
          <w:sz w:val="24"/>
        </w:rPr>
        <w:t>de:</w:t>
      </w:r>
      <w:r>
        <w:rPr>
          <w:sz w:val="24"/>
        </w:rPr>
        <w:t> </w:t>
      </w:r>
      <w:r>
        <w:rPr>
          <w:rFonts w:ascii="Arial" w:hAnsi="Arial"/>
          <w:b/>
          <w:w w:val="80"/>
          <w:sz w:val="24"/>
        </w:rPr>
        <w:t>10.1.</w:t>
      </w:r>
      <w:r>
        <w:rPr>
          <w:rFonts w:ascii="Arial" w:hAnsi="Arial"/>
          <w:b/>
          <w:sz w:val="24"/>
        </w:rPr>
        <w:t> </w:t>
      </w:r>
      <w:r>
        <w:rPr>
          <w:rFonts w:ascii="Arial" w:hAnsi="Arial"/>
          <w:b/>
          <w:w w:val="80"/>
          <w:sz w:val="24"/>
        </w:rPr>
        <w:t>Reconhecer</w:t>
      </w:r>
      <w:r>
        <w:rPr>
          <w:rFonts w:ascii="Arial" w:hAnsi="Arial"/>
          <w:b/>
          <w:sz w:val="24"/>
        </w:rPr>
        <w:t> </w:t>
      </w:r>
      <w:r>
        <w:rPr>
          <w:rFonts w:ascii="Arial" w:hAnsi="Arial"/>
          <w:b/>
          <w:w w:val="80"/>
          <w:sz w:val="24"/>
        </w:rPr>
        <w:t>a</w:t>
      </w:r>
      <w:r>
        <w:rPr>
          <w:rFonts w:ascii="Arial" w:hAnsi="Arial"/>
          <w:b/>
          <w:sz w:val="24"/>
        </w:rPr>
        <w:t> </w:t>
      </w:r>
      <w:r>
        <w:rPr>
          <w:rFonts w:ascii="Arial" w:hAnsi="Arial"/>
          <w:b/>
          <w:w w:val="80"/>
          <w:sz w:val="24"/>
        </w:rPr>
        <w:t>prescrição</w:t>
      </w:r>
      <w:r>
        <w:rPr>
          <w:rFonts w:ascii="Arial" w:hAnsi="Arial"/>
          <w:b/>
          <w:sz w:val="24"/>
        </w:rPr>
        <w:t> </w:t>
      </w:r>
      <w:r>
        <w:rPr>
          <w:w w:val="80"/>
          <w:sz w:val="24"/>
        </w:rPr>
        <w:t>ordinária</w:t>
      </w:r>
      <w:r>
        <w:rPr>
          <w:sz w:val="24"/>
        </w:rPr>
        <w:t> </w:t>
      </w:r>
      <w:r>
        <w:rPr>
          <w:w w:val="80"/>
          <w:sz w:val="24"/>
        </w:rPr>
        <w:t>da</w:t>
      </w:r>
      <w:r>
        <w:rPr>
          <w:sz w:val="24"/>
        </w:rPr>
        <w:t> </w:t>
      </w:r>
      <w:r>
        <w:rPr>
          <w:w w:val="80"/>
          <w:sz w:val="24"/>
        </w:rPr>
        <w:t>presente</w:t>
      </w:r>
      <w:r>
        <w:rPr>
          <w:sz w:val="24"/>
        </w:rPr>
        <w:t> </w:t>
      </w:r>
      <w:r>
        <w:rPr>
          <w:w w:val="80"/>
          <w:sz w:val="24"/>
        </w:rPr>
        <w:t>Fiscalização</w:t>
      </w:r>
    </w:p>
    <w:p>
      <w:pPr>
        <w:spacing w:after="0" w:line="240" w:lineRule="auto"/>
        <w:jc w:val="both"/>
        <w:rPr>
          <w:sz w:val="24"/>
        </w:rPr>
        <w:sectPr>
          <w:pgSz w:w="11910" w:h="16840"/>
          <w:pgMar w:top="1920" w:bottom="280" w:left="566" w:right="425"/>
        </w:sectPr>
      </w:pPr>
    </w:p>
    <w:p>
      <w:pPr>
        <w:pStyle w:val="BodyText"/>
        <w:ind w:left="0"/>
        <w:jc w:val="left"/>
      </w:pPr>
    </w:p>
    <w:p>
      <w:pPr>
        <w:pStyle w:val="BodyText"/>
        <w:spacing w:before="196"/>
        <w:ind w:left="0"/>
        <w:jc w:val="left"/>
      </w:pPr>
    </w:p>
    <w:p>
      <w:pPr>
        <w:spacing w:line="240" w:lineRule="auto" w:before="0"/>
        <w:ind w:left="2" w:right="136" w:firstLine="0"/>
        <w:jc w:val="both"/>
        <w:rPr>
          <w:sz w:val="24"/>
        </w:rPr>
      </w:pPr>
      <w:r>
        <w:rPr>
          <w:w w:val="85"/>
          <w:sz w:val="24"/>
        </w:rPr>
        <w:t>de</w:t>
      </w:r>
      <w:r>
        <w:rPr>
          <w:spacing w:val="-7"/>
          <w:w w:val="85"/>
          <w:sz w:val="24"/>
        </w:rPr>
        <w:t> </w:t>
      </w:r>
      <w:r>
        <w:rPr>
          <w:w w:val="85"/>
          <w:sz w:val="24"/>
        </w:rPr>
        <w:t>Atos</w:t>
      </w:r>
      <w:r>
        <w:rPr>
          <w:spacing w:val="-7"/>
          <w:w w:val="85"/>
          <w:sz w:val="24"/>
        </w:rPr>
        <w:t> </w:t>
      </w:r>
      <w:r>
        <w:rPr>
          <w:w w:val="85"/>
          <w:sz w:val="24"/>
        </w:rPr>
        <w:t>de</w:t>
      </w:r>
      <w:r>
        <w:rPr>
          <w:spacing w:val="-6"/>
          <w:w w:val="85"/>
          <w:sz w:val="24"/>
        </w:rPr>
        <w:t> </w:t>
      </w:r>
      <w:r>
        <w:rPr>
          <w:w w:val="85"/>
          <w:sz w:val="24"/>
        </w:rPr>
        <w:t>Gestão</w:t>
      </w:r>
      <w:r>
        <w:rPr>
          <w:spacing w:val="-7"/>
          <w:w w:val="85"/>
          <w:sz w:val="24"/>
        </w:rPr>
        <w:t> </w:t>
      </w:r>
      <w:r>
        <w:rPr>
          <w:w w:val="85"/>
          <w:sz w:val="24"/>
        </w:rPr>
        <w:t>referente</w:t>
      </w:r>
      <w:r>
        <w:rPr>
          <w:spacing w:val="-7"/>
          <w:w w:val="85"/>
          <w:sz w:val="24"/>
        </w:rPr>
        <w:t> </w:t>
      </w:r>
      <w:r>
        <w:rPr>
          <w:w w:val="85"/>
          <w:sz w:val="24"/>
        </w:rPr>
        <w:t>a</w:t>
      </w:r>
      <w:r>
        <w:rPr>
          <w:spacing w:val="-6"/>
          <w:w w:val="85"/>
          <w:sz w:val="24"/>
        </w:rPr>
        <w:t> </w:t>
      </w:r>
      <w:r>
        <w:rPr>
          <w:w w:val="85"/>
          <w:sz w:val="24"/>
        </w:rPr>
        <w:t>Prefeitura</w:t>
      </w:r>
      <w:r>
        <w:rPr>
          <w:spacing w:val="-7"/>
          <w:w w:val="85"/>
          <w:sz w:val="24"/>
        </w:rPr>
        <w:t> </w:t>
      </w:r>
      <w:r>
        <w:rPr>
          <w:w w:val="85"/>
          <w:sz w:val="24"/>
        </w:rPr>
        <w:t>de</w:t>
      </w:r>
      <w:r>
        <w:rPr>
          <w:spacing w:val="-7"/>
          <w:w w:val="85"/>
          <w:sz w:val="24"/>
        </w:rPr>
        <w:t> </w:t>
      </w:r>
      <w:r>
        <w:rPr>
          <w:w w:val="85"/>
          <w:sz w:val="24"/>
        </w:rPr>
        <w:t>Nhamundá,</w:t>
      </w:r>
      <w:r>
        <w:rPr>
          <w:spacing w:val="-7"/>
          <w:w w:val="85"/>
          <w:sz w:val="24"/>
        </w:rPr>
        <w:t> </w:t>
      </w:r>
      <w:r>
        <w:rPr>
          <w:w w:val="85"/>
          <w:sz w:val="24"/>
        </w:rPr>
        <w:t>exercício</w:t>
      </w:r>
      <w:r>
        <w:rPr>
          <w:spacing w:val="-6"/>
          <w:w w:val="85"/>
          <w:sz w:val="24"/>
        </w:rPr>
        <w:t> </w:t>
      </w:r>
      <w:r>
        <w:rPr>
          <w:w w:val="85"/>
          <w:sz w:val="24"/>
        </w:rPr>
        <w:t>de</w:t>
      </w:r>
      <w:r>
        <w:rPr>
          <w:spacing w:val="-7"/>
          <w:w w:val="85"/>
          <w:sz w:val="24"/>
        </w:rPr>
        <w:t> </w:t>
      </w:r>
      <w:r>
        <w:rPr>
          <w:w w:val="85"/>
          <w:sz w:val="24"/>
        </w:rPr>
        <w:t>2014,</w:t>
      </w:r>
      <w:r>
        <w:rPr>
          <w:spacing w:val="-7"/>
          <w:w w:val="85"/>
          <w:sz w:val="24"/>
        </w:rPr>
        <w:t> </w:t>
      </w:r>
      <w:r>
        <w:rPr>
          <w:w w:val="85"/>
          <w:sz w:val="24"/>
        </w:rPr>
        <w:t>nos</w:t>
      </w:r>
      <w:r>
        <w:rPr>
          <w:spacing w:val="-6"/>
          <w:w w:val="85"/>
          <w:sz w:val="24"/>
        </w:rPr>
        <w:t> </w:t>
      </w:r>
      <w:r>
        <w:rPr>
          <w:w w:val="85"/>
          <w:sz w:val="24"/>
        </w:rPr>
        <w:t>termos</w:t>
      </w:r>
      <w:r>
        <w:rPr>
          <w:spacing w:val="-7"/>
          <w:w w:val="85"/>
          <w:sz w:val="24"/>
        </w:rPr>
        <w:t> </w:t>
      </w:r>
      <w:r>
        <w:rPr>
          <w:w w:val="85"/>
          <w:sz w:val="24"/>
        </w:rPr>
        <w:t>do</w:t>
      </w:r>
      <w:r>
        <w:rPr>
          <w:spacing w:val="-7"/>
          <w:w w:val="85"/>
          <w:sz w:val="24"/>
        </w:rPr>
        <w:t> </w:t>
      </w:r>
      <w:r>
        <w:rPr>
          <w:w w:val="85"/>
          <w:sz w:val="24"/>
        </w:rPr>
        <w:t>art.</w:t>
      </w:r>
      <w:r>
        <w:rPr>
          <w:spacing w:val="-6"/>
          <w:w w:val="85"/>
          <w:sz w:val="24"/>
        </w:rPr>
        <w:t> </w:t>
      </w:r>
      <w:r>
        <w:rPr>
          <w:w w:val="85"/>
          <w:sz w:val="24"/>
        </w:rPr>
        <w:t>40,</w:t>
      </w:r>
      <w:r>
        <w:rPr>
          <w:spacing w:val="-7"/>
          <w:w w:val="85"/>
          <w:sz w:val="24"/>
        </w:rPr>
        <w:t> </w:t>
      </w:r>
      <w:r>
        <w:rPr>
          <w:w w:val="85"/>
          <w:sz w:val="24"/>
        </w:rPr>
        <w:t>§4ºda</w:t>
      </w:r>
      <w:r>
        <w:rPr>
          <w:spacing w:val="-7"/>
          <w:w w:val="85"/>
          <w:sz w:val="24"/>
        </w:rPr>
        <w:t> </w:t>
      </w:r>
      <w:r>
        <w:rPr>
          <w:w w:val="85"/>
          <w:sz w:val="24"/>
        </w:rPr>
        <w:t>Constituição</w:t>
      </w:r>
      <w:r>
        <w:rPr>
          <w:spacing w:val="-6"/>
          <w:w w:val="85"/>
          <w:sz w:val="24"/>
        </w:rPr>
        <w:t> </w:t>
      </w:r>
      <w:r>
        <w:rPr>
          <w:w w:val="85"/>
          <w:sz w:val="24"/>
        </w:rPr>
        <w:t>do </w:t>
      </w:r>
      <w:r>
        <w:rPr>
          <w:w w:val="80"/>
          <w:sz w:val="24"/>
        </w:rPr>
        <w:t>Estado</w:t>
      </w:r>
      <w:r>
        <w:rPr>
          <w:sz w:val="24"/>
        </w:rPr>
        <w:t> </w:t>
      </w:r>
      <w:r>
        <w:rPr>
          <w:w w:val="80"/>
          <w:sz w:val="24"/>
        </w:rPr>
        <w:t>do</w:t>
      </w:r>
      <w:r>
        <w:rPr>
          <w:sz w:val="24"/>
        </w:rPr>
        <w:t> </w:t>
      </w:r>
      <w:r>
        <w:rPr>
          <w:w w:val="80"/>
          <w:sz w:val="24"/>
        </w:rPr>
        <w:t>Amazonas</w:t>
      </w:r>
      <w:r>
        <w:rPr>
          <w:sz w:val="24"/>
        </w:rPr>
        <w:t> </w:t>
      </w:r>
      <w:r>
        <w:rPr>
          <w:w w:val="80"/>
          <w:sz w:val="24"/>
        </w:rPr>
        <w:t>de</w:t>
      </w:r>
      <w:r>
        <w:rPr>
          <w:sz w:val="24"/>
        </w:rPr>
        <w:t> </w:t>
      </w:r>
      <w:r>
        <w:rPr>
          <w:w w:val="80"/>
          <w:sz w:val="24"/>
        </w:rPr>
        <w:t>1989,</w:t>
      </w:r>
      <w:r>
        <w:rPr>
          <w:sz w:val="24"/>
        </w:rPr>
        <w:t> </w:t>
      </w:r>
      <w:r>
        <w:rPr>
          <w:w w:val="80"/>
          <w:sz w:val="24"/>
        </w:rPr>
        <w:t>com</w:t>
      </w:r>
      <w:r>
        <w:rPr>
          <w:sz w:val="24"/>
        </w:rPr>
        <w:t> </w:t>
      </w:r>
      <w:r>
        <w:rPr>
          <w:w w:val="80"/>
          <w:sz w:val="24"/>
        </w:rPr>
        <w:t>redação</w:t>
      </w:r>
      <w:r>
        <w:rPr>
          <w:sz w:val="24"/>
        </w:rPr>
        <w:t> </w:t>
      </w:r>
      <w:r>
        <w:rPr>
          <w:w w:val="80"/>
          <w:sz w:val="24"/>
        </w:rPr>
        <w:t>dada</w:t>
      </w:r>
      <w:r>
        <w:rPr>
          <w:sz w:val="24"/>
        </w:rPr>
        <w:t> </w:t>
      </w:r>
      <w:r>
        <w:rPr>
          <w:w w:val="80"/>
          <w:sz w:val="24"/>
        </w:rPr>
        <w:t>pela</w:t>
      </w:r>
      <w:r>
        <w:rPr>
          <w:sz w:val="24"/>
        </w:rPr>
        <w:t> </w:t>
      </w:r>
      <w:r>
        <w:rPr>
          <w:w w:val="80"/>
          <w:sz w:val="24"/>
        </w:rPr>
        <w:t>Emenda</w:t>
      </w:r>
      <w:r>
        <w:rPr>
          <w:sz w:val="24"/>
        </w:rPr>
        <w:t> </w:t>
      </w:r>
      <w:r>
        <w:rPr>
          <w:w w:val="80"/>
          <w:sz w:val="24"/>
        </w:rPr>
        <w:t>Constitucional</w:t>
      </w:r>
      <w:r>
        <w:rPr>
          <w:spacing w:val="15"/>
          <w:sz w:val="24"/>
        </w:rPr>
        <w:t> </w:t>
      </w:r>
      <w:r>
        <w:rPr>
          <w:w w:val="80"/>
          <w:sz w:val="24"/>
        </w:rPr>
        <w:t>nº</w:t>
      </w:r>
      <w:r>
        <w:rPr>
          <w:sz w:val="24"/>
        </w:rPr>
        <w:t> </w:t>
      </w:r>
      <w:r>
        <w:rPr>
          <w:w w:val="80"/>
          <w:sz w:val="24"/>
        </w:rPr>
        <w:t>132/2022;</w:t>
      </w:r>
      <w:r>
        <w:rPr>
          <w:sz w:val="24"/>
        </w:rPr>
        <w:t> </w:t>
      </w:r>
      <w:r>
        <w:rPr>
          <w:rFonts w:ascii="Arial" w:hAnsi="Arial"/>
          <w:b/>
          <w:w w:val="80"/>
          <w:sz w:val="24"/>
        </w:rPr>
        <w:t>10.2.</w:t>
      </w:r>
      <w:r>
        <w:rPr>
          <w:rFonts w:ascii="Arial" w:hAnsi="Arial"/>
          <w:b/>
          <w:sz w:val="24"/>
        </w:rPr>
        <w:t> </w:t>
      </w:r>
      <w:r>
        <w:rPr>
          <w:rFonts w:ascii="Arial" w:hAnsi="Arial"/>
          <w:b/>
          <w:w w:val="80"/>
          <w:sz w:val="24"/>
        </w:rPr>
        <w:t>Dar</w:t>
      </w:r>
      <w:r>
        <w:rPr>
          <w:rFonts w:ascii="Arial" w:hAnsi="Arial"/>
          <w:b/>
          <w:sz w:val="24"/>
        </w:rPr>
        <w:t> </w:t>
      </w:r>
      <w:r>
        <w:rPr>
          <w:rFonts w:ascii="Arial" w:hAnsi="Arial"/>
          <w:b/>
          <w:w w:val="80"/>
          <w:sz w:val="24"/>
        </w:rPr>
        <w:t>ciência</w:t>
      </w:r>
      <w:r>
        <w:rPr>
          <w:rFonts w:ascii="Arial" w:hAnsi="Arial"/>
          <w:b/>
          <w:sz w:val="24"/>
        </w:rPr>
        <w:t> </w:t>
      </w:r>
      <w:r>
        <w:rPr>
          <w:w w:val="80"/>
          <w:sz w:val="24"/>
        </w:rPr>
        <w:t>do</w:t>
      </w:r>
      <w:r>
        <w:rPr>
          <w:sz w:val="24"/>
        </w:rPr>
        <w:t> </w:t>
      </w:r>
      <w:r>
        <w:rPr>
          <w:w w:val="80"/>
          <w:sz w:val="24"/>
        </w:rPr>
        <w:t>Acórdão e</w:t>
      </w:r>
      <w:r>
        <w:rPr>
          <w:sz w:val="24"/>
        </w:rPr>
        <w:t> </w:t>
      </w:r>
      <w:r>
        <w:rPr>
          <w:w w:val="80"/>
          <w:sz w:val="24"/>
        </w:rPr>
        <w:t>Relatório/Voto</w:t>
      </w:r>
      <w:r>
        <w:rPr>
          <w:sz w:val="24"/>
        </w:rPr>
        <w:t> </w:t>
      </w:r>
      <w:r>
        <w:rPr>
          <w:w w:val="80"/>
          <w:sz w:val="24"/>
        </w:rPr>
        <w:t>ao</w:t>
      </w:r>
      <w:r>
        <w:rPr>
          <w:sz w:val="24"/>
        </w:rPr>
        <w:t> </w:t>
      </w:r>
      <w:r>
        <w:rPr>
          <w:w w:val="80"/>
          <w:sz w:val="24"/>
        </w:rPr>
        <w:t>Sr. Gledson</w:t>
      </w:r>
      <w:r>
        <w:rPr>
          <w:sz w:val="24"/>
        </w:rPr>
        <w:t> </w:t>
      </w:r>
      <w:r>
        <w:rPr>
          <w:w w:val="80"/>
          <w:sz w:val="24"/>
        </w:rPr>
        <w:t>Hadson</w:t>
      </w:r>
      <w:r>
        <w:rPr>
          <w:sz w:val="24"/>
        </w:rPr>
        <w:t> </w:t>
      </w:r>
      <w:r>
        <w:rPr>
          <w:w w:val="80"/>
          <w:sz w:val="24"/>
        </w:rPr>
        <w:t>Paulain</w:t>
      </w:r>
      <w:r>
        <w:rPr>
          <w:sz w:val="24"/>
        </w:rPr>
        <w:t> </w:t>
      </w:r>
      <w:r>
        <w:rPr>
          <w:w w:val="80"/>
          <w:sz w:val="24"/>
        </w:rPr>
        <w:t>Machado, por meio de</w:t>
      </w:r>
      <w:r>
        <w:rPr>
          <w:sz w:val="24"/>
        </w:rPr>
        <w:t> </w:t>
      </w:r>
      <w:r>
        <w:rPr>
          <w:w w:val="80"/>
          <w:sz w:val="24"/>
        </w:rPr>
        <w:t>seu</w:t>
      </w:r>
      <w:r>
        <w:rPr>
          <w:sz w:val="24"/>
        </w:rPr>
        <w:t> </w:t>
      </w:r>
      <w:r>
        <w:rPr>
          <w:w w:val="80"/>
          <w:sz w:val="24"/>
        </w:rPr>
        <w:t>Advogado.</w:t>
      </w:r>
      <w:r>
        <w:rPr>
          <w:sz w:val="24"/>
        </w:rPr>
        <w:t> </w:t>
      </w:r>
      <w:r>
        <w:rPr>
          <w:rFonts w:ascii="Arial" w:hAnsi="Arial"/>
          <w:i/>
          <w:w w:val="80"/>
          <w:sz w:val="24"/>
        </w:rPr>
        <w:t>Vencido o</w:t>
      </w:r>
      <w:r>
        <w:rPr>
          <w:rFonts w:ascii="Arial" w:hAnsi="Arial"/>
          <w:i/>
          <w:sz w:val="24"/>
        </w:rPr>
        <w:t> </w:t>
      </w:r>
      <w:r>
        <w:rPr>
          <w:rFonts w:ascii="Arial" w:hAnsi="Arial"/>
          <w:i/>
          <w:w w:val="80"/>
          <w:sz w:val="24"/>
        </w:rPr>
        <w:t>Voto do Excelentíssimo </w:t>
      </w:r>
      <w:r>
        <w:rPr>
          <w:rFonts w:ascii="Arial" w:hAnsi="Arial"/>
          <w:i/>
          <w:w w:val="90"/>
          <w:sz w:val="24"/>
        </w:rPr>
        <w:t>Sr.</w:t>
      </w:r>
      <w:r>
        <w:rPr>
          <w:rFonts w:ascii="Arial" w:hAnsi="Arial"/>
          <w:i/>
          <w:w w:val="90"/>
          <w:sz w:val="24"/>
        </w:rPr>
        <w:t> Conselheiro-Relator</w:t>
      </w:r>
      <w:r>
        <w:rPr>
          <w:rFonts w:ascii="Arial" w:hAnsi="Arial"/>
          <w:i/>
          <w:w w:val="90"/>
          <w:sz w:val="24"/>
        </w:rPr>
        <w:t> Dr.</w:t>
      </w:r>
      <w:r>
        <w:rPr>
          <w:rFonts w:ascii="Arial" w:hAnsi="Arial"/>
          <w:i/>
          <w:w w:val="90"/>
          <w:sz w:val="24"/>
        </w:rPr>
        <w:t> Érico</w:t>
      </w:r>
      <w:r>
        <w:rPr>
          <w:rFonts w:ascii="Arial" w:hAnsi="Arial"/>
          <w:i/>
          <w:w w:val="90"/>
          <w:sz w:val="24"/>
        </w:rPr>
        <w:t> Xavier</w:t>
      </w:r>
      <w:r>
        <w:rPr>
          <w:rFonts w:ascii="Arial" w:hAnsi="Arial"/>
          <w:i/>
          <w:w w:val="90"/>
          <w:sz w:val="24"/>
        </w:rPr>
        <w:t> Desterro</w:t>
      </w:r>
      <w:r>
        <w:rPr>
          <w:rFonts w:ascii="Arial" w:hAnsi="Arial"/>
          <w:i/>
          <w:w w:val="90"/>
          <w:sz w:val="24"/>
        </w:rPr>
        <w:t> e</w:t>
      </w:r>
      <w:r>
        <w:rPr>
          <w:rFonts w:ascii="Arial" w:hAnsi="Arial"/>
          <w:i/>
          <w:w w:val="90"/>
          <w:sz w:val="24"/>
        </w:rPr>
        <w:t> Silva,</w:t>
      </w:r>
      <w:r>
        <w:rPr>
          <w:rFonts w:ascii="Arial" w:hAnsi="Arial"/>
          <w:i/>
          <w:w w:val="90"/>
          <w:sz w:val="24"/>
        </w:rPr>
        <w:t> que</w:t>
      </w:r>
      <w:r>
        <w:rPr>
          <w:rFonts w:ascii="Arial" w:hAnsi="Arial"/>
          <w:i/>
          <w:w w:val="90"/>
          <w:sz w:val="24"/>
        </w:rPr>
        <w:t> votou</w:t>
      </w:r>
      <w:r>
        <w:rPr>
          <w:rFonts w:ascii="Arial" w:hAnsi="Arial"/>
          <w:i/>
          <w:w w:val="90"/>
          <w:sz w:val="24"/>
        </w:rPr>
        <w:t> quanto</w:t>
      </w:r>
      <w:r>
        <w:rPr>
          <w:rFonts w:ascii="Arial" w:hAnsi="Arial"/>
          <w:i/>
          <w:w w:val="90"/>
          <w:sz w:val="24"/>
        </w:rPr>
        <w:t> ao</w:t>
      </w:r>
      <w:r>
        <w:rPr>
          <w:rFonts w:ascii="Arial" w:hAnsi="Arial"/>
          <w:i/>
          <w:w w:val="90"/>
          <w:sz w:val="24"/>
        </w:rPr>
        <w:t> julgamento</w:t>
      </w:r>
      <w:r>
        <w:rPr>
          <w:rFonts w:ascii="Arial" w:hAnsi="Arial"/>
          <w:i/>
          <w:w w:val="90"/>
          <w:sz w:val="24"/>
        </w:rPr>
        <w:t> do</w:t>
      </w:r>
      <w:r>
        <w:rPr>
          <w:rFonts w:ascii="Arial" w:hAnsi="Arial"/>
          <w:i/>
          <w:w w:val="90"/>
          <w:sz w:val="24"/>
        </w:rPr>
        <w:t> processo</w:t>
      </w:r>
      <w:r>
        <w:rPr>
          <w:rFonts w:ascii="Arial" w:hAnsi="Arial"/>
          <w:i/>
          <w:w w:val="90"/>
          <w:sz w:val="24"/>
        </w:rPr>
        <w:t> com</w:t>
      </w:r>
      <w:r>
        <w:rPr>
          <w:rFonts w:ascii="Arial" w:hAnsi="Arial"/>
          <w:i/>
          <w:w w:val="90"/>
          <w:sz w:val="24"/>
        </w:rPr>
        <w:t> a </w:t>
      </w:r>
      <w:r>
        <w:rPr>
          <w:rFonts w:ascii="Arial" w:hAnsi="Arial"/>
          <w:i/>
          <w:w w:val="85"/>
          <w:sz w:val="24"/>
        </w:rPr>
        <w:t>comunicação</w:t>
      </w:r>
      <w:r>
        <w:rPr>
          <w:rFonts w:ascii="Arial" w:hAnsi="Arial"/>
          <w:i/>
          <w:w w:val="85"/>
          <w:sz w:val="24"/>
        </w:rPr>
        <w:t> à</w:t>
      </w:r>
      <w:r>
        <w:rPr>
          <w:rFonts w:ascii="Arial" w:hAnsi="Arial"/>
          <w:i/>
          <w:w w:val="85"/>
          <w:sz w:val="24"/>
        </w:rPr>
        <w:t> Corregedoria</w:t>
      </w:r>
      <w:r>
        <w:rPr>
          <w:rFonts w:ascii="Arial" w:hAnsi="Arial"/>
          <w:i/>
          <w:w w:val="85"/>
          <w:sz w:val="24"/>
        </w:rPr>
        <w:t> do Tribunal de Contas e</w:t>
      </w:r>
      <w:r>
        <w:rPr>
          <w:rFonts w:ascii="Arial" w:hAnsi="Arial"/>
          <w:i/>
          <w:w w:val="85"/>
          <w:sz w:val="24"/>
        </w:rPr>
        <w:t> Ofício ao Ministério</w:t>
      </w:r>
      <w:r>
        <w:rPr>
          <w:rFonts w:ascii="Arial" w:hAnsi="Arial"/>
          <w:i/>
          <w:w w:val="85"/>
          <w:sz w:val="24"/>
        </w:rPr>
        <w:t> Público</w:t>
      </w:r>
      <w:r>
        <w:rPr>
          <w:rFonts w:ascii="Arial" w:hAnsi="Arial"/>
          <w:i/>
          <w:w w:val="85"/>
          <w:sz w:val="24"/>
        </w:rPr>
        <w:t> do</w:t>
      </w:r>
      <w:r>
        <w:rPr>
          <w:rFonts w:ascii="Arial" w:hAnsi="Arial"/>
          <w:i/>
          <w:w w:val="85"/>
          <w:sz w:val="24"/>
        </w:rPr>
        <w:t> Amazonas</w:t>
      </w:r>
      <w:r>
        <w:rPr>
          <w:w w:val="85"/>
          <w:sz w:val="24"/>
        </w:rPr>
        <w:t>.</w:t>
      </w:r>
      <w:r>
        <w:rPr>
          <w:w w:val="85"/>
          <w:sz w:val="24"/>
        </w:rPr>
        <w:t> </w:t>
      </w:r>
      <w:r>
        <w:rPr>
          <w:rFonts w:ascii="Arial" w:hAnsi="Arial"/>
          <w:b/>
          <w:w w:val="85"/>
          <w:sz w:val="24"/>
        </w:rPr>
        <w:t>Especificação</w:t>
      </w:r>
      <w:r>
        <w:rPr>
          <w:rFonts w:ascii="Arial" w:hAnsi="Arial"/>
          <w:b/>
          <w:w w:val="85"/>
          <w:sz w:val="24"/>
        </w:rPr>
        <w:t> do </w:t>
      </w:r>
      <w:r>
        <w:rPr>
          <w:rFonts w:ascii="Arial" w:hAnsi="Arial"/>
          <w:b/>
          <w:w w:val="80"/>
          <w:sz w:val="24"/>
        </w:rPr>
        <w:t>quórum: </w:t>
      </w:r>
      <w:r>
        <w:rPr>
          <w:w w:val="80"/>
          <w:sz w:val="24"/>
        </w:rPr>
        <w:t>Conselheiros: Josué Cláudio de Souza Neto (Presidente, em sessão), Júlio Assis Corrêa Pinheiro, Érico Xavier </w:t>
      </w:r>
      <w:r>
        <w:rPr>
          <w:w w:val="90"/>
          <w:sz w:val="24"/>
        </w:rPr>
        <w:t>Desterro</w:t>
      </w:r>
      <w:r>
        <w:rPr>
          <w:spacing w:val="-3"/>
          <w:w w:val="90"/>
          <w:sz w:val="24"/>
        </w:rPr>
        <w:t> </w:t>
      </w:r>
      <w:r>
        <w:rPr>
          <w:w w:val="90"/>
          <w:sz w:val="24"/>
        </w:rPr>
        <w:t>e</w:t>
      </w:r>
      <w:r>
        <w:rPr>
          <w:spacing w:val="-3"/>
          <w:w w:val="90"/>
          <w:sz w:val="24"/>
        </w:rPr>
        <w:t> </w:t>
      </w:r>
      <w:r>
        <w:rPr>
          <w:w w:val="90"/>
          <w:sz w:val="24"/>
        </w:rPr>
        <w:t>Silva</w:t>
      </w:r>
      <w:r>
        <w:rPr>
          <w:spacing w:val="-3"/>
          <w:w w:val="90"/>
          <w:sz w:val="24"/>
        </w:rPr>
        <w:t> </w:t>
      </w:r>
      <w:r>
        <w:rPr>
          <w:w w:val="90"/>
          <w:sz w:val="24"/>
        </w:rPr>
        <w:t>e</w:t>
      </w:r>
      <w:r>
        <w:rPr>
          <w:spacing w:val="-4"/>
          <w:w w:val="90"/>
          <w:sz w:val="24"/>
        </w:rPr>
        <w:t> </w:t>
      </w:r>
      <w:r>
        <w:rPr>
          <w:w w:val="90"/>
          <w:sz w:val="24"/>
        </w:rPr>
        <w:t>Luis</w:t>
      </w:r>
      <w:r>
        <w:rPr>
          <w:spacing w:val="-5"/>
          <w:w w:val="90"/>
          <w:sz w:val="24"/>
        </w:rPr>
        <w:t> </w:t>
      </w:r>
      <w:r>
        <w:rPr>
          <w:w w:val="90"/>
          <w:sz w:val="24"/>
        </w:rPr>
        <w:t>Fabian</w:t>
      </w:r>
      <w:r>
        <w:rPr>
          <w:spacing w:val="-3"/>
          <w:w w:val="90"/>
          <w:sz w:val="24"/>
        </w:rPr>
        <w:t> </w:t>
      </w:r>
      <w:r>
        <w:rPr>
          <w:w w:val="90"/>
          <w:sz w:val="24"/>
        </w:rPr>
        <w:t>Pereira</w:t>
      </w:r>
      <w:r>
        <w:rPr>
          <w:spacing w:val="-3"/>
          <w:w w:val="90"/>
          <w:sz w:val="24"/>
        </w:rPr>
        <w:t> </w:t>
      </w:r>
      <w:r>
        <w:rPr>
          <w:w w:val="90"/>
          <w:sz w:val="24"/>
        </w:rPr>
        <w:t>Barbosa.</w:t>
      </w:r>
      <w:r>
        <w:rPr>
          <w:w w:val="90"/>
          <w:sz w:val="24"/>
        </w:rPr>
        <w:t> </w:t>
      </w:r>
      <w:r>
        <w:rPr>
          <w:rFonts w:ascii="Arial" w:hAnsi="Arial"/>
          <w:b/>
          <w:w w:val="90"/>
          <w:sz w:val="24"/>
        </w:rPr>
        <w:t>Declaração</w:t>
      </w:r>
      <w:r>
        <w:rPr>
          <w:rFonts w:ascii="Arial" w:hAnsi="Arial"/>
          <w:b/>
          <w:spacing w:val="-4"/>
          <w:w w:val="90"/>
          <w:sz w:val="24"/>
        </w:rPr>
        <w:t> </w:t>
      </w:r>
      <w:r>
        <w:rPr>
          <w:rFonts w:ascii="Arial" w:hAnsi="Arial"/>
          <w:b/>
          <w:w w:val="90"/>
          <w:sz w:val="24"/>
        </w:rPr>
        <w:t>de</w:t>
      </w:r>
      <w:r>
        <w:rPr>
          <w:rFonts w:ascii="Arial" w:hAnsi="Arial"/>
          <w:b/>
          <w:spacing w:val="-3"/>
          <w:w w:val="90"/>
          <w:sz w:val="24"/>
        </w:rPr>
        <w:t> </w:t>
      </w:r>
      <w:r>
        <w:rPr>
          <w:rFonts w:ascii="Arial" w:hAnsi="Arial"/>
          <w:b/>
          <w:w w:val="90"/>
          <w:sz w:val="24"/>
        </w:rPr>
        <w:t>impedimento:</w:t>
      </w:r>
      <w:r>
        <w:rPr>
          <w:rFonts w:ascii="Arial" w:hAnsi="Arial"/>
          <w:b/>
          <w:spacing w:val="-3"/>
          <w:w w:val="90"/>
          <w:sz w:val="24"/>
        </w:rPr>
        <w:t> </w:t>
      </w:r>
      <w:r>
        <w:rPr>
          <w:w w:val="90"/>
          <w:sz w:val="24"/>
        </w:rPr>
        <w:t>Conselheira</w:t>
      </w:r>
      <w:r>
        <w:rPr>
          <w:spacing w:val="-3"/>
          <w:w w:val="90"/>
          <w:sz w:val="24"/>
        </w:rPr>
        <w:t> </w:t>
      </w:r>
      <w:r>
        <w:rPr>
          <w:w w:val="90"/>
          <w:sz w:val="24"/>
        </w:rPr>
        <w:t>Yara</w:t>
      </w:r>
      <w:r>
        <w:rPr>
          <w:spacing w:val="-5"/>
          <w:w w:val="90"/>
          <w:sz w:val="24"/>
        </w:rPr>
        <w:t> </w:t>
      </w:r>
      <w:r>
        <w:rPr>
          <w:w w:val="90"/>
          <w:sz w:val="24"/>
        </w:rPr>
        <w:t>Amazônia</w:t>
      </w:r>
      <w:r>
        <w:rPr>
          <w:spacing w:val="-3"/>
          <w:w w:val="90"/>
          <w:sz w:val="24"/>
        </w:rPr>
        <w:t> </w:t>
      </w:r>
      <w:r>
        <w:rPr>
          <w:w w:val="90"/>
          <w:sz w:val="24"/>
        </w:rPr>
        <w:t>Lins </w:t>
      </w:r>
      <w:r>
        <w:rPr>
          <w:w w:val="80"/>
          <w:sz w:val="24"/>
        </w:rPr>
        <w:t>Rodrigues dos Santos, Conselheiro Mario</w:t>
      </w:r>
      <w:r>
        <w:rPr>
          <w:sz w:val="24"/>
        </w:rPr>
        <w:t> </w:t>
      </w:r>
      <w:r>
        <w:rPr>
          <w:w w:val="80"/>
          <w:sz w:val="24"/>
        </w:rPr>
        <w:t>Manoel Coelho de Mello e Conselheiro Convocado Mário José de Moraes Costa </w:t>
      </w:r>
      <w:r>
        <w:rPr>
          <w:w w:val="85"/>
          <w:sz w:val="24"/>
        </w:rPr>
        <w:t>Filho (art. 65 do Regimento Interno).</w:t>
      </w:r>
    </w:p>
    <w:p>
      <w:pPr>
        <w:pStyle w:val="BodyText"/>
        <w:spacing w:before="194"/>
        <w:ind w:right="145"/>
      </w:pPr>
      <w:r>
        <w:rPr>
          <w:w w:val="85"/>
        </w:rPr>
        <w:t>Nesta</w:t>
      </w:r>
      <w:r>
        <w:rPr>
          <w:spacing w:val="-2"/>
          <w:w w:val="85"/>
        </w:rPr>
        <w:t> </w:t>
      </w:r>
      <w:r>
        <w:rPr>
          <w:w w:val="85"/>
        </w:rPr>
        <w:t>fase</w:t>
      </w:r>
      <w:r>
        <w:rPr>
          <w:spacing w:val="-2"/>
          <w:w w:val="85"/>
        </w:rPr>
        <w:t> </w:t>
      </w:r>
      <w:r>
        <w:rPr>
          <w:w w:val="85"/>
        </w:rPr>
        <w:t>de</w:t>
      </w:r>
      <w:r>
        <w:rPr>
          <w:spacing w:val="-2"/>
          <w:w w:val="85"/>
        </w:rPr>
        <w:t> </w:t>
      </w:r>
      <w:r>
        <w:rPr>
          <w:w w:val="85"/>
        </w:rPr>
        <w:t>julgamento,</w:t>
      </w:r>
      <w:r>
        <w:rPr>
          <w:spacing w:val="-4"/>
          <w:w w:val="85"/>
        </w:rPr>
        <w:t> </w:t>
      </w:r>
      <w:r>
        <w:rPr>
          <w:w w:val="85"/>
        </w:rPr>
        <w:t>retornou</w:t>
      </w:r>
      <w:r>
        <w:rPr>
          <w:spacing w:val="-2"/>
          <w:w w:val="85"/>
        </w:rPr>
        <w:t> </w:t>
      </w:r>
      <w:r>
        <w:rPr>
          <w:w w:val="85"/>
        </w:rPr>
        <w:t>à</w:t>
      </w:r>
      <w:r>
        <w:rPr>
          <w:spacing w:val="-2"/>
          <w:w w:val="85"/>
        </w:rPr>
        <w:t> </w:t>
      </w:r>
      <w:r>
        <w:rPr>
          <w:w w:val="85"/>
        </w:rPr>
        <w:t>presidência</w:t>
      </w:r>
      <w:r>
        <w:rPr>
          <w:spacing w:val="-2"/>
          <w:w w:val="85"/>
        </w:rPr>
        <w:t> </w:t>
      </w:r>
      <w:r>
        <w:rPr>
          <w:w w:val="85"/>
        </w:rPr>
        <w:t>dos</w:t>
      </w:r>
      <w:r>
        <w:rPr>
          <w:spacing w:val="-4"/>
          <w:w w:val="85"/>
        </w:rPr>
        <w:t> </w:t>
      </w:r>
      <w:r>
        <w:rPr>
          <w:w w:val="85"/>
        </w:rPr>
        <w:t>trabalhos</w:t>
      </w:r>
      <w:r>
        <w:rPr>
          <w:spacing w:val="-3"/>
          <w:w w:val="85"/>
        </w:rPr>
        <w:t> </w:t>
      </w:r>
      <w:r>
        <w:rPr>
          <w:w w:val="85"/>
        </w:rPr>
        <w:t>a</w:t>
      </w:r>
      <w:r>
        <w:rPr>
          <w:spacing w:val="-2"/>
          <w:w w:val="85"/>
        </w:rPr>
        <w:t> </w:t>
      </w:r>
      <w:r>
        <w:rPr>
          <w:w w:val="85"/>
        </w:rPr>
        <w:t>Excelentíssima</w:t>
      </w:r>
      <w:r>
        <w:rPr>
          <w:spacing w:val="-2"/>
          <w:w w:val="85"/>
        </w:rPr>
        <w:t> </w:t>
      </w:r>
      <w:r>
        <w:rPr>
          <w:w w:val="85"/>
        </w:rPr>
        <w:t>Senhora</w:t>
      </w:r>
      <w:r>
        <w:rPr>
          <w:spacing w:val="-3"/>
          <w:w w:val="85"/>
        </w:rPr>
        <w:t> </w:t>
      </w:r>
      <w:r>
        <w:rPr>
          <w:w w:val="85"/>
        </w:rPr>
        <w:t>Conselheira</w:t>
      </w:r>
      <w:r>
        <w:rPr>
          <w:spacing w:val="-2"/>
          <w:w w:val="85"/>
        </w:rPr>
        <w:t> </w:t>
      </w:r>
      <w:r>
        <w:rPr>
          <w:w w:val="85"/>
        </w:rPr>
        <w:t>Yara</w:t>
      </w:r>
      <w:r>
        <w:rPr>
          <w:spacing w:val="-3"/>
          <w:w w:val="85"/>
        </w:rPr>
        <w:t> </w:t>
      </w:r>
      <w:r>
        <w:rPr>
          <w:w w:val="85"/>
        </w:rPr>
        <w:t>Amazônia Lins Rodrigues dos Santos. Nesta fase de julgamento, assumiu a presidência dos trabalhos o Excelentíssimo Senhor </w:t>
      </w:r>
      <w:r>
        <w:rPr>
          <w:w w:val="90"/>
        </w:rPr>
        <w:t>Conselheiro</w:t>
      </w:r>
      <w:r>
        <w:rPr>
          <w:spacing w:val="-10"/>
          <w:w w:val="90"/>
        </w:rPr>
        <w:t> </w:t>
      </w:r>
      <w:r>
        <w:rPr>
          <w:w w:val="90"/>
        </w:rPr>
        <w:t>Luis</w:t>
      </w:r>
      <w:r>
        <w:rPr>
          <w:spacing w:val="-10"/>
          <w:w w:val="90"/>
        </w:rPr>
        <w:t> </w:t>
      </w:r>
      <w:r>
        <w:rPr>
          <w:w w:val="90"/>
        </w:rPr>
        <w:t>Fabian</w:t>
      </w:r>
      <w:r>
        <w:rPr>
          <w:spacing w:val="-10"/>
          <w:w w:val="90"/>
        </w:rPr>
        <w:t> </w:t>
      </w:r>
      <w:r>
        <w:rPr>
          <w:w w:val="90"/>
        </w:rPr>
        <w:t>Pereira</w:t>
      </w:r>
      <w:r>
        <w:rPr>
          <w:spacing w:val="-9"/>
          <w:w w:val="90"/>
        </w:rPr>
        <w:t> </w:t>
      </w:r>
      <w:r>
        <w:rPr>
          <w:w w:val="90"/>
        </w:rPr>
        <w:t>Barbosa,</w:t>
      </w:r>
      <w:r>
        <w:rPr>
          <w:spacing w:val="-10"/>
          <w:w w:val="90"/>
        </w:rPr>
        <w:t> </w:t>
      </w:r>
      <w:r>
        <w:rPr>
          <w:w w:val="90"/>
        </w:rPr>
        <w:t>em</w:t>
      </w:r>
      <w:r>
        <w:rPr>
          <w:spacing w:val="-10"/>
          <w:w w:val="90"/>
        </w:rPr>
        <w:t> </w:t>
      </w:r>
      <w:r>
        <w:rPr>
          <w:w w:val="90"/>
        </w:rPr>
        <w:t>face</w:t>
      </w:r>
      <w:r>
        <w:rPr>
          <w:spacing w:val="-10"/>
          <w:w w:val="90"/>
        </w:rPr>
        <w:t> </w:t>
      </w:r>
      <w:r>
        <w:rPr>
          <w:w w:val="90"/>
        </w:rPr>
        <w:t>do</w:t>
      </w:r>
      <w:r>
        <w:rPr>
          <w:spacing w:val="-10"/>
          <w:w w:val="90"/>
        </w:rPr>
        <w:t> </w:t>
      </w:r>
      <w:r>
        <w:rPr>
          <w:w w:val="90"/>
        </w:rPr>
        <w:t>impedimento</w:t>
      </w:r>
      <w:r>
        <w:rPr>
          <w:spacing w:val="-9"/>
          <w:w w:val="90"/>
        </w:rPr>
        <w:t> </w:t>
      </w:r>
      <w:r>
        <w:rPr>
          <w:w w:val="90"/>
        </w:rPr>
        <w:t>da</w:t>
      </w:r>
      <w:r>
        <w:rPr>
          <w:spacing w:val="-10"/>
          <w:w w:val="90"/>
        </w:rPr>
        <w:t> </w:t>
      </w:r>
      <w:r>
        <w:rPr>
          <w:w w:val="90"/>
        </w:rPr>
        <w:t>Excelentíssima</w:t>
      </w:r>
      <w:r>
        <w:rPr>
          <w:spacing w:val="-9"/>
          <w:w w:val="90"/>
        </w:rPr>
        <w:t> </w:t>
      </w:r>
      <w:r>
        <w:rPr>
          <w:w w:val="90"/>
        </w:rPr>
        <w:t>Senhora</w:t>
      </w:r>
      <w:r>
        <w:rPr>
          <w:spacing w:val="-10"/>
          <w:w w:val="90"/>
        </w:rPr>
        <w:t> </w:t>
      </w:r>
      <w:r>
        <w:rPr>
          <w:w w:val="90"/>
        </w:rPr>
        <w:t>Conselheira</w:t>
      </w:r>
      <w:r>
        <w:rPr>
          <w:spacing w:val="-9"/>
          <w:w w:val="90"/>
        </w:rPr>
        <w:t> </w:t>
      </w:r>
      <w:r>
        <w:rPr>
          <w:w w:val="90"/>
        </w:rPr>
        <w:t>Yara </w:t>
      </w:r>
      <w:r>
        <w:rPr>
          <w:w w:val="85"/>
        </w:rPr>
        <w:t>Amazônia Lins Rodrigues dos Santos.</w:t>
      </w:r>
    </w:p>
    <w:p>
      <w:pPr>
        <w:pStyle w:val="BodyText"/>
        <w:spacing w:before="198"/>
        <w:ind w:right="135"/>
      </w:pPr>
      <w:r>
        <w:rPr>
          <w:rFonts w:ascii="Arial" w:hAnsi="Arial"/>
          <w:b/>
          <w:w w:val="85"/>
        </w:rPr>
        <w:t>PROCESSO Nº</w:t>
      </w:r>
      <w:r>
        <w:rPr>
          <w:rFonts w:ascii="Arial" w:hAnsi="Arial"/>
          <w:b/>
          <w:spacing w:val="-2"/>
          <w:w w:val="85"/>
        </w:rPr>
        <w:t> </w:t>
      </w:r>
      <w:r>
        <w:rPr>
          <w:rFonts w:ascii="Arial" w:hAnsi="Arial"/>
          <w:b/>
          <w:w w:val="85"/>
        </w:rPr>
        <w:t>15.241/2020 (APENSOS:</w:t>
      </w:r>
      <w:r>
        <w:rPr>
          <w:rFonts w:ascii="Arial" w:hAnsi="Arial"/>
          <w:b/>
          <w:spacing w:val="-1"/>
          <w:w w:val="85"/>
        </w:rPr>
        <w:t> </w:t>
      </w:r>
      <w:r>
        <w:rPr>
          <w:rFonts w:ascii="Arial" w:hAnsi="Arial"/>
          <w:b/>
          <w:w w:val="85"/>
        </w:rPr>
        <w:t>15.242/2020) </w:t>
      </w:r>
      <w:r>
        <w:rPr>
          <w:w w:val="85"/>
        </w:rPr>
        <w:t>- Auditoria de Pessoal</w:t>
      </w:r>
      <w:r>
        <w:rPr>
          <w:spacing w:val="-2"/>
          <w:w w:val="85"/>
        </w:rPr>
        <w:t> </w:t>
      </w:r>
      <w:r>
        <w:rPr>
          <w:w w:val="85"/>
        </w:rPr>
        <w:t>para</w:t>
      </w:r>
      <w:r>
        <w:rPr>
          <w:spacing w:val="-2"/>
          <w:w w:val="85"/>
        </w:rPr>
        <w:t> </w:t>
      </w:r>
      <w:r>
        <w:rPr>
          <w:w w:val="85"/>
        </w:rPr>
        <w:t>apuração</w:t>
      </w:r>
      <w:r>
        <w:rPr>
          <w:spacing w:val="-2"/>
          <w:w w:val="85"/>
        </w:rPr>
        <w:t> </w:t>
      </w:r>
      <w:r>
        <w:rPr>
          <w:w w:val="85"/>
        </w:rPr>
        <w:t>de</w:t>
      </w:r>
      <w:r>
        <w:rPr>
          <w:spacing w:val="-2"/>
          <w:w w:val="85"/>
        </w:rPr>
        <w:t> </w:t>
      </w:r>
      <w:r>
        <w:rPr>
          <w:w w:val="85"/>
        </w:rPr>
        <w:t>possível</w:t>
      </w:r>
      <w:r>
        <w:rPr>
          <w:spacing w:val="-1"/>
          <w:w w:val="85"/>
        </w:rPr>
        <w:t> </w:t>
      </w:r>
      <w:r>
        <w:rPr>
          <w:w w:val="85"/>
        </w:rPr>
        <w:t>acumulação </w:t>
      </w:r>
      <w:r>
        <w:rPr>
          <w:w w:val="90"/>
        </w:rPr>
        <w:t>ilícita</w:t>
      </w:r>
      <w:r>
        <w:rPr>
          <w:w w:val="90"/>
        </w:rPr>
        <w:t> de</w:t>
      </w:r>
      <w:r>
        <w:rPr>
          <w:w w:val="90"/>
        </w:rPr>
        <w:t> cargos</w:t>
      </w:r>
      <w:r>
        <w:rPr>
          <w:w w:val="90"/>
        </w:rPr>
        <w:t> por</w:t>
      </w:r>
      <w:r>
        <w:rPr>
          <w:w w:val="90"/>
        </w:rPr>
        <w:t> servidores</w:t>
      </w:r>
      <w:r>
        <w:rPr>
          <w:w w:val="90"/>
        </w:rPr>
        <w:t> com</w:t>
      </w:r>
      <w:r>
        <w:rPr>
          <w:w w:val="90"/>
        </w:rPr>
        <w:t> vínculo</w:t>
      </w:r>
      <w:r>
        <w:rPr>
          <w:w w:val="90"/>
        </w:rPr>
        <w:t> com</w:t>
      </w:r>
      <w:r>
        <w:rPr>
          <w:w w:val="90"/>
        </w:rPr>
        <w:t> a</w:t>
      </w:r>
      <w:r>
        <w:rPr>
          <w:w w:val="90"/>
        </w:rPr>
        <w:t> Secretaria</w:t>
      </w:r>
      <w:r>
        <w:rPr>
          <w:w w:val="90"/>
        </w:rPr>
        <w:t> de</w:t>
      </w:r>
      <w:r>
        <w:rPr>
          <w:w w:val="90"/>
        </w:rPr>
        <w:t> Estado</w:t>
      </w:r>
      <w:r>
        <w:rPr>
          <w:w w:val="90"/>
        </w:rPr>
        <w:t> da</w:t>
      </w:r>
      <w:r>
        <w:rPr>
          <w:w w:val="90"/>
        </w:rPr>
        <w:t> Saúde</w:t>
      </w:r>
      <w:r>
        <w:rPr>
          <w:w w:val="90"/>
        </w:rPr>
        <w:t> e</w:t>
      </w:r>
      <w:r>
        <w:rPr>
          <w:w w:val="90"/>
        </w:rPr>
        <w:t> outras</w:t>
      </w:r>
      <w:r>
        <w:rPr>
          <w:w w:val="90"/>
        </w:rPr>
        <w:t> unidades</w:t>
      </w:r>
      <w:r>
        <w:rPr>
          <w:w w:val="90"/>
        </w:rPr>
        <w:t> gestoras. </w:t>
      </w:r>
      <w:r>
        <w:rPr>
          <w:rFonts w:ascii="Arial" w:hAnsi="Arial"/>
          <w:b/>
          <w:w w:val="85"/>
        </w:rPr>
        <w:t>Advogado(s):</w:t>
      </w:r>
      <w:r>
        <w:rPr>
          <w:rFonts w:ascii="Arial" w:hAnsi="Arial"/>
          <w:b/>
          <w:spacing w:val="-5"/>
          <w:w w:val="85"/>
        </w:rPr>
        <w:t> </w:t>
      </w:r>
      <w:r>
        <w:rPr>
          <w:w w:val="85"/>
        </w:rPr>
        <w:t>Yeda</w:t>
      </w:r>
      <w:r>
        <w:rPr>
          <w:spacing w:val="-6"/>
          <w:w w:val="85"/>
        </w:rPr>
        <w:t> </w:t>
      </w:r>
      <w:r>
        <w:rPr>
          <w:w w:val="85"/>
        </w:rPr>
        <w:t>Yukari</w:t>
      </w:r>
      <w:r>
        <w:rPr>
          <w:spacing w:val="-6"/>
          <w:w w:val="85"/>
        </w:rPr>
        <w:t> </w:t>
      </w:r>
      <w:r>
        <w:rPr>
          <w:w w:val="85"/>
        </w:rPr>
        <w:t>Nagaoka</w:t>
      </w:r>
      <w:r>
        <w:rPr>
          <w:spacing w:val="-4"/>
          <w:w w:val="85"/>
        </w:rPr>
        <w:t> </w:t>
      </w:r>
      <w:r>
        <w:rPr>
          <w:w w:val="85"/>
        </w:rPr>
        <w:t>-</w:t>
      </w:r>
      <w:r>
        <w:rPr>
          <w:spacing w:val="-4"/>
          <w:w w:val="85"/>
        </w:rPr>
        <w:t> </w:t>
      </w:r>
      <w:r>
        <w:rPr>
          <w:w w:val="85"/>
        </w:rPr>
        <w:t>OAB/AM</w:t>
      </w:r>
      <w:r>
        <w:rPr>
          <w:spacing w:val="-5"/>
          <w:w w:val="85"/>
        </w:rPr>
        <w:t> </w:t>
      </w:r>
      <w:r>
        <w:rPr>
          <w:w w:val="85"/>
        </w:rPr>
        <w:t>15540,</w:t>
      </w:r>
      <w:r>
        <w:rPr>
          <w:spacing w:val="-4"/>
          <w:w w:val="85"/>
        </w:rPr>
        <w:t> </w:t>
      </w:r>
      <w:r>
        <w:rPr>
          <w:w w:val="85"/>
        </w:rPr>
        <w:t>Fabricio</w:t>
      </w:r>
      <w:r>
        <w:rPr>
          <w:spacing w:val="-4"/>
          <w:w w:val="85"/>
        </w:rPr>
        <w:t> </w:t>
      </w:r>
      <w:r>
        <w:rPr>
          <w:w w:val="85"/>
        </w:rPr>
        <w:t>Jacob</w:t>
      </w:r>
      <w:r>
        <w:rPr>
          <w:spacing w:val="-6"/>
          <w:w w:val="85"/>
        </w:rPr>
        <w:t> </w:t>
      </w:r>
      <w:r>
        <w:rPr>
          <w:w w:val="85"/>
        </w:rPr>
        <w:t>Acris</w:t>
      </w:r>
      <w:r>
        <w:rPr>
          <w:spacing w:val="-5"/>
          <w:w w:val="85"/>
        </w:rPr>
        <w:t> </w:t>
      </w:r>
      <w:r>
        <w:rPr>
          <w:w w:val="85"/>
        </w:rPr>
        <w:t>de</w:t>
      </w:r>
      <w:r>
        <w:rPr>
          <w:spacing w:val="-7"/>
          <w:w w:val="85"/>
        </w:rPr>
        <w:t> </w:t>
      </w:r>
      <w:r>
        <w:rPr>
          <w:w w:val="85"/>
        </w:rPr>
        <w:t>Carvalho</w:t>
      </w:r>
      <w:r>
        <w:rPr>
          <w:spacing w:val="-3"/>
          <w:w w:val="85"/>
        </w:rPr>
        <w:t> </w:t>
      </w:r>
      <w:r>
        <w:rPr>
          <w:w w:val="85"/>
        </w:rPr>
        <w:t>-</w:t>
      </w:r>
      <w:r>
        <w:rPr>
          <w:spacing w:val="-6"/>
          <w:w w:val="85"/>
        </w:rPr>
        <w:t> </w:t>
      </w:r>
      <w:r>
        <w:rPr>
          <w:w w:val="85"/>
        </w:rPr>
        <w:t>OAB/AM</w:t>
      </w:r>
      <w:r>
        <w:rPr>
          <w:spacing w:val="-5"/>
          <w:w w:val="85"/>
        </w:rPr>
        <w:t> </w:t>
      </w:r>
      <w:r>
        <w:rPr>
          <w:w w:val="85"/>
        </w:rPr>
        <w:t>9145,</w:t>
      </w:r>
      <w:r>
        <w:rPr>
          <w:spacing w:val="-6"/>
          <w:w w:val="85"/>
        </w:rPr>
        <w:t> </w:t>
      </w:r>
      <w:r>
        <w:rPr>
          <w:w w:val="85"/>
        </w:rPr>
        <w:t>Fábio</w:t>
      </w:r>
      <w:r>
        <w:rPr>
          <w:spacing w:val="-4"/>
          <w:w w:val="85"/>
        </w:rPr>
        <w:t> </w:t>
      </w:r>
      <w:r>
        <w:rPr>
          <w:w w:val="85"/>
        </w:rPr>
        <w:t>Nunes Bandeira</w:t>
      </w:r>
      <w:r>
        <w:rPr>
          <w:spacing w:val="-6"/>
          <w:w w:val="85"/>
        </w:rPr>
        <w:t> </w:t>
      </w:r>
      <w:r>
        <w:rPr>
          <w:w w:val="85"/>
        </w:rPr>
        <w:t>de</w:t>
      </w:r>
      <w:r>
        <w:rPr>
          <w:spacing w:val="-5"/>
          <w:w w:val="85"/>
        </w:rPr>
        <w:t> </w:t>
      </w:r>
      <w:r>
        <w:rPr>
          <w:w w:val="85"/>
        </w:rPr>
        <w:t>Melo</w:t>
      </w:r>
      <w:r>
        <w:rPr>
          <w:spacing w:val="-3"/>
          <w:w w:val="85"/>
        </w:rPr>
        <w:t> </w:t>
      </w:r>
      <w:r>
        <w:rPr>
          <w:w w:val="85"/>
        </w:rPr>
        <w:t>-</w:t>
      </w:r>
      <w:r>
        <w:rPr>
          <w:spacing w:val="-6"/>
          <w:w w:val="85"/>
        </w:rPr>
        <w:t> </w:t>
      </w:r>
      <w:r>
        <w:rPr>
          <w:w w:val="85"/>
        </w:rPr>
        <w:t>OAB/AM</w:t>
      </w:r>
      <w:r>
        <w:rPr>
          <w:spacing w:val="-6"/>
          <w:w w:val="85"/>
        </w:rPr>
        <w:t> </w:t>
      </w:r>
      <w:r>
        <w:rPr>
          <w:w w:val="85"/>
        </w:rPr>
        <w:t>4331</w:t>
      </w:r>
      <w:r>
        <w:rPr>
          <w:spacing w:val="-5"/>
          <w:w w:val="85"/>
        </w:rPr>
        <w:t> </w:t>
      </w:r>
      <w:r>
        <w:rPr>
          <w:w w:val="85"/>
        </w:rPr>
        <w:t>e</w:t>
      </w:r>
      <w:r>
        <w:rPr>
          <w:spacing w:val="-5"/>
          <w:w w:val="85"/>
        </w:rPr>
        <w:t> </w:t>
      </w:r>
      <w:r>
        <w:rPr>
          <w:w w:val="85"/>
        </w:rPr>
        <w:t>Bruno</w:t>
      </w:r>
      <w:r>
        <w:rPr>
          <w:spacing w:val="-5"/>
          <w:w w:val="85"/>
        </w:rPr>
        <w:t> </w:t>
      </w:r>
      <w:r>
        <w:rPr>
          <w:w w:val="85"/>
        </w:rPr>
        <w:t>Vieira</w:t>
      </w:r>
      <w:r>
        <w:rPr>
          <w:spacing w:val="-5"/>
          <w:w w:val="85"/>
        </w:rPr>
        <w:t> </w:t>
      </w:r>
      <w:r>
        <w:rPr>
          <w:w w:val="85"/>
        </w:rPr>
        <w:t>da</w:t>
      </w:r>
      <w:r>
        <w:rPr>
          <w:spacing w:val="-5"/>
          <w:w w:val="85"/>
        </w:rPr>
        <w:t> </w:t>
      </w:r>
      <w:r>
        <w:rPr>
          <w:w w:val="85"/>
        </w:rPr>
        <w:t>Rocha</w:t>
      </w:r>
      <w:r>
        <w:rPr>
          <w:spacing w:val="-5"/>
          <w:w w:val="85"/>
        </w:rPr>
        <w:t> </w:t>
      </w:r>
      <w:r>
        <w:rPr>
          <w:w w:val="85"/>
        </w:rPr>
        <w:t>Barbirato -</w:t>
      </w:r>
      <w:r>
        <w:rPr>
          <w:spacing w:val="-6"/>
          <w:w w:val="85"/>
        </w:rPr>
        <w:t> </w:t>
      </w:r>
      <w:r>
        <w:rPr>
          <w:w w:val="85"/>
        </w:rPr>
        <w:t>OAB/AM</w:t>
      </w:r>
      <w:r>
        <w:rPr>
          <w:spacing w:val="-7"/>
          <w:w w:val="85"/>
        </w:rPr>
        <w:t> </w:t>
      </w:r>
      <w:r>
        <w:rPr>
          <w:w w:val="85"/>
        </w:rPr>
        <w:t>6975.</w:t>
      </w:r>
      <w:r>
        <w:rPr>
          <w:spacing w:val="-5"/>
          <w:w w:val="85"/>
        </w:rPr>
        <w:t> </w:t>
      </w:r>
      <w:r>
        <w:rPr>
          <w:rFonts w:ascii="Arial" w:hAnsi="Arial"/>
          <w:b/>
          <w:w w:val="85"/>
        </w:rPr>
        <w:t>ACÓRDÃO</w:t>
      </w:r>
      <w:r>
        <w:rPr>
          <w:rFonts w:ascii="Arial" w:hAnsi="Arial"/>
          <w:b/>
          <w:spacing w:val="-5"/>
          <w:w w:val="85"/>
        </w:rPr>
        <w:t> </w:t>
      </w:r>
      <w:r>
        <w:rPr>
          <w:rFonts w:ascii="Arial" w:hAnsi="Arial"/>
          <w:b/>
          <w:w w:val="85"/>
        </w:rPr>
        <w:t>Nº</w:t>
      </w:r>
      <w:r>
        <w:rPr>
          <w:rFonts w:ascii="Arial" w:hAnsi="Arial"/>
          <w:b/>
          <w:spacing w:val="-6"/>
          <w:w w:val="85"/>
        </w:rPr>
        <w:t> </w:t>
      </w:r>
      <w:r>
        <w:rPr>
          <w:rFonts w:ascii="Arial" w:hAnsi="Arial"/>
          <w:b/>
          <w:w w:val="85"/>
        </w:rPr>
        <w:t>992/2024:</w:t>
      </w:r>
      <w:r>
        <w:rPr>
          <w:rFonts w:ascii="Arial" w:hAnsi="Arial"/>
          <w:b/>
          <w:spacing w:val="-4"/>
          <w:w w:val="85"/>
        </w:rPr>
        <w:t> </w:t>
      </w:r>
      <w:r>
        <w:rPr>
          <w:w w:val="85"/>
        </w:rPr>
        <w:t>Vistos, </w:t>
      </w:r>
      <w:r>
        <w:rPr>
          <w:w w:val="80"/>
        </w:rPr>
        <w:t>relatados e discutidos estes autos acima identificados,</w:t>
      </w:r>
      <w:r>
        <w:rPr/>
        <w:t> </w:t>
      </w:r>
      <w:r>
        <w:rPr>
          <w:rFonts w:ascii="Arial" w:hAnsi="Arial"/>
          <w:b/>
          <w:w w:val="80"/>
        </w:rPr>
        <w:t>ACORDAM </w:t>
      </w:r>
      <w:r>
        <w:rPr>
          <w:w w:val="80"/>
        </w:rPr>
        <w:t>os Excelentíssimos Senhores Conselheiros do Tribunal</w:t>
      </w:r>
      <w:r>
        <w:rPr>
          <w:spacing w:val="80"/>
        </w:rPr>
        <w:t> </w:t>
      </w:r>
      <w:r>
        <w:rPr>
          <w:spacing w:val="-2"/>
          <w:w w:val="85"/>
        </w:rPr>
        <w:t>de Contas do Estado do Amazonas, reunidos em Sessão do</w:t>
      </w:r>
      <w:r>
        <w:rPr>
          <w:spacing w:val="-4"/>
        </w:rPr>
        <w:t> </w:t>
      </w:r>
      <w:r>
        <w:rPr>
          <w:rFonts w:ascii="Arial" w:hAnsi="Arial"/>
          <w:b/>
          <w:spacing w:val="-2"/>
          <w:w w:val="85"/>
        </w:rPr>
        <w:t>Tribunal Pleno</w:t>
      </w:r>
      <w:r>
        <w:rPr>
          <w:spacing w:val="-2"/>
          <w:w w:val="85"/>
        </w:rPr>
        <w:t>, no</w:t>
      </w:r>
      <w:r>
        <w:rPr>
          <w:spacing w:val="-3"/>
          <w:w w:val="85"/>
        </w:rPr>
        <w:t> </w:t>
      </w:r>
      <w:r>
        <w:rPr>
          <w:spacing w:val="-2"/>
          <w:w w:val="85"/>
        </w:rPr>
        <w:t>exercício da competência</w:t>
      </w:r>
      <w:r>
        <w:rPr>
          <w:spacing w:val="-3"/>
          <w:w w:val="85"/>
        </w:rPr>
        <w:t> </w:t>
      </w:r>
      <w:r>
        <w:rPr>
          <w:spacing w:val="-2"/>
          <w:w w:val="85"/>
        </w:rPr>
        <w:t>atribuída pelo </w:t>
      </w:r>
      <w:r>
        <w:rPr>
          <w:w w:val="85"/>
        </w:rPr>
        <w:t>art. 11, inciso IV, alínea “i”, da Resolução nº 04/2002-TCE/AM, </w:t>
      </w:r>
      <w:r>
        <w:rPr>
          <w:rFonts w:ascii="Arial" w:hAnsi="Arial"/>
          <w:b/>
          <w:w w:val="85"/>
        </w:rPr>
        <w:t>à unanimidade</w:t>
      </w:r>
      <w:r>
        <w:rPr>
          <w:w w:val="85"/>
        </w:rPr>
        <w:t>, nos termos do voto do Excelentíssimo </w:t>
      </w:r>
      <w:r>
        <w:rPr>
          <w:w w:val="80"/>
        </w:rPr>
        <w:t>Senhor Conselheiro-Relator, </w:t>
      </w:r>
      <w:r>
        <w:rPr>
          <w:rFonts w:ascii="Arial" w:hAnsi="Arial"/>
          <w:b/>
          <w:w w:val="80"/>
        </w:rPr>
        <w:t>em consonância </w:t>
      </w:r>
      <w:r>
        <w:rPr>
          <w:w w:val="80"/>
        </w:rPr>
        <w:t>com pronunciamento do Ministério Público junto a este Tribunal, no sentido</w:t>
      </w:r>
      <w:r>
        <w:rPr>
          <w:spacing w:val="40"/>
        </w:rPr>
        <w:t> </w:t>
      </w:r>
      <w:r>
        <w:rPr>
          <w:w w:val="85"/>
        </w:rPr>
        <w:t>de: </w:t>
      </w:r>
      <w:r>
        <w:rPr>
          <w:rFonts w:ascii="Arial" w:hAnsi="Arial"/>
          <w:b/>
          <w:w w:val="85"/>
        </w:rPr>
        <w:t>8.1. Aplicar multa </w:t>
      </w:r>
      <w:r>
        <w:rPr>
          <w:w w:val="85"/>
        </w:rPr>
        <w:t>ao Sr. Anoar Abdul Samad no valor de R$13.654,39 (treze mil, seiscentos e cinquenta e quatro reais</w:t>
      </w:r>
      <w:r>
        <w:rPr>
          <w:w w:val="85"/>
        </w:rPr>
        <w:t> e</w:t>
      </w:r>
      <w:r>
        <w:rPr>
          <w:w w:val="85"/>
        </w:rPr>
        <w:t> trinta</w:t>
      </w:r>
      <w:r>
        <w:rPr>
          <w:w w:val="85"/>
        </w:rPr>
        <w:t> e</w:t>
      </w:r>
      <w:r>
        <w:rPr>
          <w:w w:val="85"/>
        </w:rPr>
        <w:t> nove</w:t>
      </w:r>
      <w:r>
        <w:rPr>
          <w:w w:val="85"/>
        </w:rPr>
        <w:t> centavos),</w:t>
      </w:r>
      <w:r>
        <w:rPr>
          <w:w w:val="85"/>
        </w:rPr>
        <w:t> por</w:t>
      </w:r>
      <w:r>
        <w:rPr>
          <w:w w:val="85"/>
        </w:rPr>
        <w:t> deixar</w:t>
      </w:r>
      <w:r>
        <w:rPr>
          <w:w w:val="85"/>
        </w:rPr>
        <w:t> de</w:t>
      </w:r>
      <w:r>
        <w:rPr>
          <w:w w:val="85"/>
        </w:rPr>
        <w:t> dar cumprimento</w:t>
      </w:r>
      <w:r>
        <w:rPr>
          <w:w w:val="85"/>
        </w:rPr>
        <w:t> à</w:t>
      </w:r>
      <w:r>
        <w:rPr>
          <w:w w:val="85"/>
        </w:rPr>
        <w:t> Decisão</w:t>
      </w:r>
      <w:r>
        <w:rPr>
          <w:w w:val="85"/>
        </w:rPr>
        <w:t> nº.</w:t>
      </w:r>
      <w:r>
        <w:rPr>
          <w:w w:val="85"/>
        </w:rPr>
        <w:t> 325/2017-TCE-TRIBUNAL</w:t>
      </w:r>
      <w:r>
        <w:rPr>
          <w:w w:val="85"/>
        </w:rPr>
        <w:t> PLENO do </w:t>
      </w:r>
      <w:r>
        <w:rPr>
          <w:w w:val="90"/>
        </w:rPr>
        <w:t>Tribunal</w:t>
      </w:r>
      <w:r>
        <w:rPr>
          <w:spacing w:val="-10"/>
          <w:w w:val="90"/>
        </w:rPr>
        <w:t> </w:t>
      </w:r>
      <w:r>
        <w:rPr>
          <w:w w:val="90"/>
        </w:rPr>
        <w:t>de</w:t>
      </w:r>
      <w:r>
        <w:rPr>
          <w:spacing w:val="-10"/>
          <w:w w:val="90"/>
        </w:rPr>
        <w:t> </w:t>
      </w:r>
      <w:r>
        <w:rPr>
          <w:w w:val="90"/>
        </w:rPr>
        <w:t>Contas,</w:t>
      </w:r>
      <w:r>
        <w:rPr>
          <w:spacing w:val="-10"/>
          <w:w w:val="90"/>
        </w:rPr>
        <w:t> </w:t>
      </w:r>
      <w:r>
        <w:rPr>
          <w:w w:val="90"/>
        </w:rPr>
        <w:t>com</w:t>
      </w:r>
      <w:r>
        <w:rPr>
          <w:spacing w:val="-10"/>
          <w:w w:val="90"/>
        </w:rPr>
        <w:t> </w:t>
      </w:r>
      <w:r>
        <w:rPr>
          <w:w w:val="90"/>
        </w:rPr>
        <w:t>fundamento</w:t>
      </w:r>
      <w:r>
        <w:rPr>
          <w:spacing w:val="-10"/>
          <w:w w:val="90"/>
        </w:rPr>
        <w:t> </w:t>
      </w:r>
      <w:r>
        <w:rPr>
          <w:w w:val="90"/>
        </w:rPr>
        <w:t>no</w:t>
      </w:r>
      <w:r>
        <w:rPr>
          <w:spacing w:val="-11"/>
          <w:w w:val="90"/>
        </w:rPr>
        <w:t> </w:t>
      </w:r>
      <w:r>
        <w:rPr>
          <w:w w:val="90"/>
        </w:rPr>
        <w:t>art.</w:t>
      </w:r>
      <w:r>
        <w:rPr>
          <w:spacing w:val="-10"/>
          <w:w w:val="90"/>
        </w:rPr>
        <w:t> </w:t>
      </w:r>
      <w:r>
        <w:rPr>
          <w:w w:val="90"/>
        </w:rPr>
        <w:t>54,</w:t>
      </w:r>
      <w:r>
        <w:rPr>
          <w:spacing w:val="-10"/>
          <w:w w:val="90"/>
        </w:rPr>
        <w:t> </w:t>
      </w:r>
      <w:r>
        <w:rPr>
          <w:w w:val="90"/>
        </w:rPr>
        <w:t>inciso</w:t>
      </w:r>
      <w:r>
        <w:rPr>
          <w:spacing w:val="-10"/>
          <w:w w:val="90"/>
        </w:rPr>
        <w:t> </w:t>
      </w:r>
      <w:r>
        <w:rPr>
          <w:w w:val="90"/>
        </w:rPr>
        <w:t>IV,</w:t>
      </w:r>
      <w:r>
        <w:rPr>
          <w:spacing w:val="-10"/>
          <w:w w:val="90"/>
        </w:rPr>
        <w:t> </w:t>
      </w:r>
      <w:r>
        <w:rPr>
          <w:w w:val="90"/>
        </w:rPr>
        <w:t>alínea</w:t>
      </w:r>
      <w:r>
        <w:rPr>
          <w:spacing w:val="-10"/>
          <w:w w:val="90"/>
        </w:rPr>
        <w:t> </w:t>
      </w:r>
      <w:r>
        <w:rPr>
          <w:w w:val="90"/>
        </w:rPr>
        <w:t>“c”,</w:t>
      </w:r>
      <w:r>
        <w:rPr>
          <w:spacing w:val="-10"/>
          <w:w w:val="90"/>
        </w:rPr>
        <w:t> </w:t>
      </w:r>
      <w:r>
        <w:rPr>
          <w:w w:val="90"/>
        </w:rPr>
        <w:t>da</w:t>
      </w:r>
      <w:r>
        <w:rPr>
          <w:spacing w:val="-10"/>
          <w:w w:val="90"/>
        </w:rPr>
        <w:t> </w:t>
      </w:r>
      <w:r>
        <w:rPr>
          <w:w w:val="90"/>
        </w:rPr>
        <w:t>Lei</w:t>
      </w:r>
      <w:r>
        <w:rPr>
          <w:spacing w:val="-10"/>
          <w:w w:val="90"/>
        </w:rPr>
        <w:t> </w:t>
      </w:r>
      <w:r>
        <w:rPr>
          <w:w w:val="90"/>
        </w:rPr>
        <w:t>nº.</w:t>
      </w:r>
      <w:r>
        <w:rPr>
          <w:spacing w:val="-10"/>
          <w:w w:val="90"/>
        </w:rPr>
        <w:t> </w:t>
      </w:r>
      <w:r>
        <w:rPr>
          <w:w w:val="90"/>
        </w:rPr>
        <w:t>2423/96,</w:t>
      </w:r>
      <w:r>
        <w:rPr>
          <w:spacing w:val="-10"/>
          <w:w w:val="90"/>
        </w:rPr>
        <w:t> </w:t>
      </w:r>
      <w:r>
        <w:rPr>
          <w:w w:val="90"/>
        </w:rPr>
        <w:t>visto</w:t>
      </w:r>
      <w:r>
        <w:rPr>
          <w:spacing w:val="-10"/>
          <w:w w:val="90"/>
        </w:rPr>
        <w:t> </w:t>
      </w:r>
      <w:r>
        <w:rPr>
          <w:w w:val="90"/>
        </w:rPr>
        <w:t>que</w:t>
      </w:r>
      <w:r>
        <w:rPr>
          <w:spacing w:val="-10"/>
          <w:w w:val="90"/>
        </w:rPr>
        <w:t> </w:t>
      </w:r>
      <w:r>
        <w:rPr>
          <w:w w:val="90"/>
        </w:rPr>
        <w:t>permanecem</w:t>
      </w:r>
      <w:r>
        <w:rPr>
          <w:spacing w:val="-10"/>
          <w:w w:val="90"/>
        </w:rPr>
        <w:t> </w:t>
      </w:r>
      <w:r>
        <w:rPr>
          <w:w w:val="90"/>
        </w:rPr>
        <w:t>as </w:t>
      </w:r>
      <w:r>
        <w:rPr>
          <w:w w:val="85"/>
        </w:rPr>
        <w:t>irregularidades</w:t>
      </w:r>
      <w:r>
        <w:rPr>
          <w:spacing w:val="-7"/>
          <w:w w:val="85"/>
        </w:rPr>
        <w:t> </w:t>
      </w:r>
      <w:r>
        <w:rPr>
          <w:w w:val="85"/>
        </w:rPr>
        <w:t>identificadas</w:t>
      </w:r>
      <w:r>
        <w:rPr>
          <w:spacing w:val="-7"/>
          <w:w w:val="85"/>
        </w:rPr>
        <w:t> </w:t>
      </w:r>
      <w:r>
        <w:rPr>
          <w:w w:val="85"/>
        </w:rPr>
        <w:t>na</w:t>
      </w:r>
      <w:r>
        <w:rPr>
          <w:spacing w:val="-6"/>
          <w:w w:val="85"/>
        </w:rPr>
        <w:t> </w:t>
      </w:r>
      <w:r>
        <w:rPr>
          <w:w w:val="85"/>
        </w:rPr>
        <w:t>Auditoria</w:t>
      </w:r>
      <w:r>
        <w:rPr>
          <w:spacing w:val="-7"/>
          <w:w w:val="85"/>
        </w:rPr>
        <w:t> </w:t>
      </w:r>
      <w:r>
        <w:rPr>
          <w:w w:val="85"/>
        </w:rPr>
        <w:t>de</w:t>
      </w:r>
      <w:r>
        <w:rPr>
          <w:spacing w:val="-7"/>
          <w:w w:val="85"/>
        </w:rPr>
        <w:t> </w:t>
      </w:r>
      <w:r>
        <w:rPr>
          <w:w w:val="85"/>
        </w:rPr>
        <w:t>Pessoal</w:t>
      </w:r>
      <w:r>
        <w:rPr>
          <w:spacing w:val="-6"/>
          <w:w w:val="85"/>
        </w:rPr>
        <w:t> </w:t>
      </w:r>
      <w:r>
        <w:rPr>
          <w:w w:val="85"/>
        </w:rPr>
        <w:t>realizada</w:t>
      </w:r>
      <w:r>
        <w:rPr>
          <w:spacing w:val="-7"/>
          <w:w w:val="85"/>
        </w:rPr>
        <w:t> </w:t>
      </w:r>
      <w:r>
        <w:rPr>
          <w:w w:val="85"/>
        </w:rPr>
        <w:t>na</w:t>
      </w:r>
      <w:r>
        <w:rPr>
          <w:spacing w:val="-7"/>
          <w:w w:val="85"/>
        </w:rPr>
        <w:t> </w:t>
      </w:r>
      <w:r>
        <w:rPr>
          <w:w w:val="85"/>
        </w:rPr>
        <w:t>Secretaria</w:t>
      </w:r>
      <w:r>
        <w:rPr>
          <w:spacing w:val="-7"/>
          <w:w w:val="85"/>
        </w:rPr>
        <w:t> </w:t>
      </w:r>
      <w:r>
        <w:rPr>
          <w:w w:val="85"/>
        </w:rPr>
        <w:t>de</w:t>
      </w:r>
      <w:r>
        <w:rPr>
          <w:spacing w:val="-6"/>
          <w:w w:val="85"/>
        </w:rPr>
        <w:t> </w:t>
      </w:r>
      <w:r>
        <w:rPr>
          <w:w w:val="85"/>
        </w:rPr>
        <w:t>Estado</w:t>
      </w:r>
      <w:r>
        <w:rPr>
          <w:spacing w:val="-7"/>
          <w:w w:val="85"/>
        </w:rPr>
        <w:t> </w:t>
      </w:r>
      <w:r>
        <w:rPr>
          <w:w w:val="85"/>
        </w:rPr>
        <w:t>de</w:t>
      </w:r>
      <w:r>
        <w:rPr>
          <w:spacing w:val="-7"/>
          <w:w w:val="85"/>
        </w:rPr>
        <w:t> </w:t>
      </w:r>
      <w:r>
        <w:rPr>
          <w:w w:val="85"/>
        </w:rPr>
        <w:t>Saúde,</w:t>
      </w:r>
      <w:r>
        <w:rPr>
          <w:spacing w:val="-6"/>
          <w:w w:val="85"/>
        </w:rPr>
        <w:t> </w:t>
      </w:r>
      <w:r>
        <w:rPr>
          <w:w w:val="85"/>
        </w:rPr>
        <w:t>nos</w:t>
      </w:r>
      <w:r>
        <w:rPr>
          <w:spacing w:val="-7"/>
          <w:w w:val="85"/>
        </w:rPr>
        <w:t> </w:t>
      </w:r>
      <w:r>
        <w:rPr>
          <w:w w:val="85"/>
        </w:rPr>
        <w:t>termos</w:t>
      </w:r>
      <w:r>
        <w:rPr>
          <w:spacing w:val="-7"/>
          <w:w w:val="85"/>
        </w:rPr>
        <w:t> </w:t>
      </w:r>
      <w:r>
        <w:rPr>
          <w:w w:val="85"/>
        </w:rPr>
        <w:t>do</w:t>
      </w:r>
      <w:r>
        <w:rPr>
          <w:spacing w:val="-6"/>
          <w:w w:val="85"/>
        </w:rPr>
        <w:t> </w:t>
      </w:r>
      <w:r>
        <w:rPr>
          <w:w w:val="85"/>
        </w:rPr>
        <w:t>art.</w:t>
      </w:r>
      <w:r>
        <w:rPr>
          <w:spacing w:val="-7"/>
          <w:w w:val="85"/>
        </w:rPr>
        <w:t> </w:t>
      </w:r>
      <w:r>
        <w:rPr>
          <w:w w:val="85"/>
        </w:rPr>
        <w:t>1º, </w:t>
      </w:r>
      <w:r>
        <w:rPr>
          <w:w w:val="80"/>
        </w:rPr>
        <w:t>inciso XII e art. 7º, inciso IV da Lei nº. 2.423/1996 c/c art. 5º, inciso XII e art. 11, inciso IV, alínea “d”, do Regimento</w:t>
      </w:r>
      <w:r>
        <w:rPr/>
        <w:t> </w:t>
      </w:r>
      <w:r>
        <w:rPr>
          <w:w w:val="80"/>
        </w:rPr>
        <w:t>Interno, </w:t>
      </w:r>
      <w:r>
        <w:rPr>
          <w:spacing w:val="-2"/>
          <w:w w:val="85"/>
        </w:rPr>
        <w:t>fixando o prazo de 30 dias</w:t>
      </w:r>
      <w:r>
        <w:rPr>
          <w:spacing w:val="-3"/>
          <w:w w:val="85"/>
        </w:rPr>
        <w:t> </w:t>
      </w:r>
      <w:r>
        <w:rPr>
          <w:spacing w:val="-2"/>
          <w:w w:val="85"/>
        </w:rPr>
        <w:t>para</w:t>
      </w:r>
      <w:r>
        <w:rPr>
          <w:spacing w:val="-3"/>
          <w:w w:val="85"/>
        </w:rPr>
        <w:t> </w:t>
      </w:r>
      <w:r>
        <w:rPr>
          <w:spacing w:val="-2"/>
          <w:w w:val="85"/>
        </w:rPr>
        <w:t>que o responsável</w:t>
      </w:r>
      <w:r>
        <w:rPr>
          <w:spacing w:val="-4"/>
          <w:w w:val="85"/>
        </w:rPr>
        <w:t> </w:t>
      </w:r>
      <w:r>
        <w:rPr>
          <w:spacing w:val="-2"/>
          <w:w w:val="85"/>
        </w:rPr>
        <w:t>recolha o valor da MULTA,</w:t>
      </w:r>
      <w:r>
        <w:rPr>
          <w:spacing w:val="-3"/>
          <w:w w:val="85"/>
        </w:rPr>
        <w:t> </w:t>
      </w:r>
      <w:r>
        <w:rPr>
          <w:spacing w:val="-2"/>
          <w:w w:val="85"/>
        </w:rPr>
        <w:t>na</w:t>
      </w:r>
      <w:r>
        <w:rPr>
          <w:spacing w:val="-4"/>
          <w:w w:val="85"/>
        </w:rPr>
        <w:t> </w:t>
      </w:r>
      <w:r>
        <w:rPr>
          <w:spacing w:val="-2"/>
          <w:w w:val="85"/>
        </w:rPr>
        <w:t>esfera</w:t>
      </w:r>
      <w:r>
        <w:rPr>
          <w:spacing w:val="-3"/>
          <w:w w:val="85"/>
        </w:rPr>
        <w:t> </w:t>
      </w:r>
      <w:r>
        <w:rPr>
          <w:spacing w:val="-2"/>
          <w:w w:val="85"/>
        </w:rPr>
        <w:t>Estadual</w:t>
      </w:r>
      <w:r>
        <w:rPr>
          <w:spacing w:val="-4"/>
          <w:w w:val="85"/>
        </w:rPr>
        <w:t> </w:t>
      </w:r>
      <w:r>
        <w:rPr>
          <w:spacing w:val="-2"/>
          <w:w w:val="85"/>
        </w:rPr>
        <w:t>para</w:t>
      </w:r>
      <w:r>
        <w:rPr>
          <w:spacing w:val="-3"/>
          <w:w w:val="85"/>
        </w:rPr>
        <w:t> </w:t>
      </w:r>
      <w:r>
        <w:rPr>
          <w:spacing w:val="-2"/>
          <w:w w:val="85"/>
        </w:rPr>
        <w:t>o órgão Fundo de </w:t>
      </w:r>
      <w:r>
        <w:rPr>
          <w:w w:val="80"/>
        </w:rPr>
        <w:t>Apoio ao Exercício do Controle Externo</w:t>
      </w:r>
      <w:r>
        <w:rPr/>
        <w:t> </w:t>
      </w:r>
      <w:r>
        <w:rPr>
          <w:w w:val="80"/>
        </w:rPr>
        <w:t>- FAECE, através de DAR avulso extraído do sítio eletrônico da SEFAZ/AM, sob o </w:t>
      </w:r>
      <w:r>
        <w:rPr>
          <w:w w:val="85"/>
        </w:rPr>
        <w:t>código</w:t>
      </w:r>
      <w:r>
        <w:rPr>
          <w:spacing w:val="-7"/>
          <w:w w:val="85"/>
        </w:rPr>
        <w:t> </w:t>
      </w:r>
      <w:r>
        <w:rPr>
          <w:w w:val="85"/>
        </w:rPr>
        <w:t>“5508</w:t>
      </w:r>
      <w:r>
        <w:rPr>
          <w:spacing w:val="-7"/>
          <w:w w:val="85"/>
        </w:rPr>
        <w:t> </w:t>
      </w:r>
      <w:r>
        <w:rPr>
          <w:w w:val="85"/>
        </w:rPr>
        <w:t>–</w:t>
      </w:r>
      <w:r>
        <w:rPr>
          <w:spacing w:val="-6"/>
          <w:w w:val="85"/>
        </w:rPr>
        <w:t> </w:t>
      </w:r>
      <w:r>
        <w:rPr>
          <w:w w:val="85"/>
        </w:rPr>
        <w:t>Multas</w:t>
      </w:r>
      <w:r>
        <w:rPr>
          <w:spacing w:val="-7"/>
          <w:w w:val="85"/>
        </w:rPr>
        <w:t> </w:t>
      </w:r>
      <w:r>
        <w:rPr>
          <w:w w:val="85"/>
        </w:rPr>
        <w:t>aplicadas</w:t>
      </w:r>
      <w:r>
        <w:rPr>
          <w:spacing w:val="-7"/>
          <w:w w:val="85"/>
        </w:rPr>
        <w:t> </w:t>
      </w:r>
      <w:r>
        <w:rPr>
          <w:w w:val="85"/>
        </w:rPr>
        <w:t>pelo</w:t>
      </w:r>
      <w:r>
        <w:rPr>
          <w:spacing w:val="-6"/>
          <w:w w:val="85"/>
        </w:rPr>
        <w:t> </w:t>
      </w:r>
      <w:r>
        <w:rPr>
          <w:w w:val="85"/>
        </w:rPr>
        <w:t>TCE/AM</w:t>
      </w:r>
      <w:r>
        <w:rPr>
          <w:spacing w:val="-7"/>
          <w:w w:val="85"/>
        </w:rPr>
        <w:t> </w:t>
      </w:r>
      <w:r>
        <w:rPr>
          <w:w w:val="85"/>
        </w:rPr>
        <w:t>–</w:t>
      </w:r>
      <w:r>
        <w:rPr>
          <w:spacing w:val="-7"/>
          <w:w w:val="85"/>
        </w:rPr>
        <w:t> </w:t>
      </w:r>
      <w:r>
        <w:rPr>
          <w:w w:val="85"/>
        </w:rPr>
        <w:t>Fundo</w:t>
      </w:r>
      <w:r>
        <w:rPr>
          <w:spacing w:val="-7"/>
          <w:w w:val="85"/>
        </w:rPr>
        <w:t> </w:t>
      </w:r>
      <w:r>
        <w:rPr>
          <w:w w:val="85"/>
        </w:rPr>
        <w:t>de</w:t>
      </w:r>
      <w:r>
        <w:rPr>
          <w:spacing w:val="-6"/>
          <w:w w:val="85"/>
        </w:rPr>
        <w:t> </w:t>
      </w:r>
      <w:r>
        <w:rPr>
          <w:w w:val="85"/>
        </w:rPr>
        <w:t>Apoio</w:t>
      </w:r>
      <w:r>
        <w:rPr>
          <w:spacing w:val="-7"/>
          <w:w w:val="85"/>
        </w:rPr>
        <w:t> </w:t>
      </w:r>
      <w:r>
        <w:rPr>
          <w:w w:val="85"/>
        </w:rPr>
        <w:t>ao</w:t>
      </w:r>
      <w:r>
        <w:rPr>
          <w:spacing w:val="-7"/>
          <w:w w:val="85"/>
        </w:rPr>
        <w:t> </w:t>
      </w:r>
      <w:r>
        <w:rPr>
          <w:w w:val="85"/>
        </w:rPr>
        <w:t>Exercício</w:t>
      </w:r>
      <w:r>
        <w:rPr>
          <w:spacing w:val="-6"/>
          <w:w w:val="85"/>
        </w:rPr>
        <w:t> </w:t>
      </w:r>
      <w:r>
        <w:rPr>
          <w:w w:val="85"/>
        </w:rPr>
        <w:t>do</w:t>
      </w:r>
      <w:r>
        <w:rPr>
          <w:spacing w:val="-7"/>
          <w:w w:val="85"/>
        </w:rPr>
        <w:t> </w:t>
      </w:r>
      <w:r>
        <w:rPr>
          <w:w w:val="85"/>
        </w:rPr>
        <w:t>Controle</w:t>
      </w:r>
      <w:r>
        <w:rPr>
          <w:spacing w:val="-7"/>
          <w:w w:val="85"/>
        </w:rPr>
        <w:t> </w:t>
      </w:r>
      <w:r>
        <w:rPr>
          <w:w w:val="85"/>
        </w:rPr>
        <w:t>Externo</w:t>
      </w:r>
      <w:r>
        <w:rPr>
          <w:spacing w:val="-6"/>
          <w:w w:val="85"/>
        </w:rPr>
        <w:t> </w:t>
      </w:r>
      <w:r>
        <w:rPr>
          <w:w w:val="85"/>
        </w:rPr>
        <w:t>–</w:t>
      </w:r>
      <w:r>
        <w:rPr>
          <w:spacing w:val="-7"/>
          <w:w w:val="85"/>
        </w:rPr>
        <w:t> </w:t>
      </w:r>
      <w:r>
        <w:rPr>
          <w:w w:val="85"/>
        </w:rPr>
        <w:t>FAECE”.</w:t>
      </w:r>
      <w:r>
        <w:rPr>
          <w:spacing w:val="-7"/>
          <w:w w:val="85"/>
        </w:rPr>
        <w:t> </w:t>
      </w:r>
      <w:r>
        <w:rPr>
          <w:w w:val="85"/>
        </w:rPr>
        <w:t>Dentro</w:t>
      </w:r>
      <w:r>
        <w:rPr>
          <w:spacing w:val="-6"/>
          <w:w w:val="85"/>
        </w:rPr>
        <w:t> </w:t>
      </w:r>
      <w:r>
        <w:rPr>
          <w:w w:val="85"/>
        </w:rPr>
        <w:t>do </w:t>
      </w:r>
      <w:r>
        <w:rPr>
          <w:w w:val="80"/>
        </w:rPr>
        <w:t>prazo anteriormente conferido, é obrigatório o encaminhamento do comprovante de pagamento (autenticado pelo Banco) a esta Corte de Contas (art. 72, inciso III, alínea "a", da Lei Orgânica do TCE/AM), condição imprescindível para emissão do </w:t>
      </w:r>
      <w:r>
        <w:rPr>
          <w:spacing w:val="-2"/>
          <w:w w:val="90"/>
        </w:rPr>
        <w:t>Termo</w:t>
      </w:r>
      <w:r>
        <w:rPr>
          <w:spacing w:val="-2"/>
          <w:w w:val="90"/>
        </w:rPr>
        <w:t> de</w:t>
      </w:r>
      <w:r>
        <w:rPr>
          <w:spacing w:val="-2"/>
          <w:w w:val="90"/>
        </w:rPr>
        <w:t> Quitação.</w:t>
      </w:r>
      <w:r>
        <w:rPr>
          <w:spacing w:val="-2"/>
          <w:w w:val="90"/>
        </w:rPr>
        <w:t> O</w:t>
      </w:r>
      <w:r>
        <w:rPr>
          <w:spacing w:val="-3"/>
          <w:w w:val="90"/>
        </w:rPr>
        <w:t> </w:t>
      </w:r>
      <w:r>
        <w:rPr>
          <w:spacing w:val="-2"/>
          <w:w w:val="90"/>
        </w:rPr>
        <w:t>não</w:t>
      </w:r>
      <w:r>
        <w:rPr>
          <w:spacing w:val="-2"/>
          <w:w w:val="90"/>
        </w:rPr>
        <w:t> adimplemento</w:t>
      </w:r>
      <w:r>
        <w:rPr>
          <w:spacing w:val="-2"/>
          <w:w w:val="90"/>
        </w:rPr>
        <w:t> dessa</w:t>
      </w:r>
      <w:r>
        <w:rPr>
          <w:spacing w:val="-2"/>
          <w:w w:val="90"/>
        </w:rPr>
        <w:t> obrigação</w:t>
      </w:r>
      <w:r>
        <w:rPr>
          <w:spacing w:val="-3"/>
          <w:w w:val="90"/>
        </w:rPr>
        <w:t> </w:t>
      </w:r>
      <w:r>
        <w:rPr>
          <w:spacing w:val="-2"/>
          <w:w w:val="90"/>
        </w:rPr>
        <w:t>pecuniária</w:t>
      </w:r>
      <w:r>
        <w:rPr>
          <w:spacing w:val="-2"/>
          <w:w w:val="90"/>
        </w:rPr>
        <w:t> no</w:t>
      </w:r>
      <w:r>
        <w:rPr>
          <w:spacing w:val="-2"/>
          <w:w w:val="90"/>
        </w:rPr>
        <w:t> prazo</w:t>
      </w:r>
      <w:r>
        <w:rPr>
          <w:spacing w:val="-2"/>
          <w:w w:val="90"/>
        </w:rPr>
        <w:t> legal</w:t>
      </w:r>
      <w:r>
        <w:rPr>
          <w:spacing w:val="-2"/>
          <w:w w:val="90"/>
        </w:rPr>
        <w:t> importará</w:t>
      </w:r>
      <w:r>
        <w:rPr>
          <w:spacing w:val="-3"/>
          <w:w w:val="90"/>
        </w:rPr>
        <w:t> </w:t>
      </w:r>
      <w:r>
        <w:rPr>
          <w:spacing w:val="-2"/>
          <w:w w:val="90"/>
        </w:rPr>
        <w:t>na</w:t>
      </w:r>
      <w:r>
        <w:rPr>
          <w:spacing w:val="-2"/>
          <w:w w:val="90"/>
        </w:rPr>
        <w:t> continuidade</w:t>
      </w:r>
      <w:r>
        <w:rPr>
          <w:spacing w:val="-3"/>
          <w:w w:val="90"/>
        </w:rPr>
        <w:t> </w:t>
      </w:r>
      <w:r>
        <w:rPr>
          <w:spacing w:val="-2"/>
          <w:w w:val="90"/>
        </w:rPr>
        <w:t>da </w:t>
      </w:r>
      <w:r>
        <w:rPr>
          <w:w w:val="80"/>
        </w:rPr>
        <w:t>cobrança administrativa ou judicial do título executivo (art. 73 da Lei Orgânica do TCE/AM), ficando o DERED autorizado,</w:t>
      </w:r>
      <w:r>
        <w:rPr/>
        <w:t> </w:t>
      </w:r>
      <w:r>
        <w:rPr>
          <w:w w:val="85"/>
        </w:rPr>
        <w:t>caso expirado o referido prazo, a adotar as medidas previstas nas subseções III e IV da Seção III, do Capítulo X, da Resolução nº 04/2002-TCE/AM, bem como proceder,</w:t>
      </w:r>
      <w:r>
        <w:rPr>
          <w:spacing w:val="-2"/>
          <w:w w:val="85"/>
        </w:rPr>
        <w:t> </w:t>
      </w:r>
      <w:r>
        <w:rPr>
          <w:w w:val="85"/>
        </w:rPr>
        <w:t>conforme estabelecido no</w:t>
      </w:r>
      <w:r>
        <w:rPr>
          <w:spacing w:val="-1"/>
          <w:w w:val="85"/>
        </w:rPr>
        <w:t> </w:t>
      </w:r>
      <w:r>
        <w:rPr>
          <w:w w:val="85"/>
        </w:rPr>
        <w:t>Acordo de Cooperação firmado com o </w:t>
      </w:r>
      <w:r>
        <w:rPr>
          <w:spacing w:val="-2"/>
          <w:w w:val="90"/>
        </w:rPr>
        <w:t>Instituto</w:t>
      </w:r>
      <w:r>
        <w:rPr>
          <w:spacing w:val="-2"/>
          <w:w w:val="90"/>
        </w:rPr>
        <w:t> de</w:t>
      </w:r>
      <w:r>
        <w:rPr>
          <w:spacing w:val="-3"/>
          <w:w w:val="90"/>
        </w:rPr>
        <w:t> </w:t>
      </w:r>
      <w:r>
        <w:rPr>
          <w:spacing w:val="-2"/>
          <w:w w:val="90"/>
        </w:rPr>
        <w:t>Estudos</w:t>
      </w:r>
      <w:r>
        <w:rPr>
          <w:spacing w:val="-3"/>
          <w:w w:val="90"/>
        </w:rPr>
        <w:t> </w:t>
      </w:r>
      <w:r>
        <w:rPr>
          <w:spacing w:val="-2"/>
          <w:w w:val="90"/>
        </w:rPr>
        <w:t>de</w:t>
      </w:r>
      <w:r>
        <w:rPr>
          <w:spacing w:val="-3"/>
          <w:w w:val="90"/>
        </w:rPr>
        <w:t> </w:t>
      </w:r>
      <w:r>
        <w:rPr>
          <w:spacing w:val="-2"/>
          <w:w w:val="90"/>
        </w:rPr>
        <w:t>Protesto</w:t>
      </w:r>
      <w:r>
        <w:rPr>
          <w:spacing w:val="-3"/>
          <w:w w:val="90"/>
        </w:rPr>
        <w:t> </w:t>
      </w:r>
      <w:r>
        <w:rPr>
          <w:spacing w:val="-2"/>
          <w:w w:val="90"/>
        </w:rPr>
        <w:t>de</w:t>
      </w:r>
      <w:r>
        <w:rPr>
          <w:spacing w:val="-3"/>
          <w:w w:val="90"/>
        </w:rPr>
        <w:t> </w:t>
      </w:r>
      <w:r>
        <w:rPr>
          <w:spacing w:val="-2"/>
          <w:w w:val="90"/>
        </w:rPr>
        <w:t>Títulos</w:t>
      </w:r>
      <w:r>
        <w:rPr>
          <w:spacing w:val="-4"/>
          <w:w w:val="90"/>
        </w:rPr>
        <w:t> </w:t>
      </w:r>
      <w:r>
        <w:rPr>
          <w:spacing w:val="-2"/>
          <w:w w:val="90"/>
        </w:rPr>
        <w:t>do</w:t>
      </w:r>
      <w:r>
        <w:rPr>
          <w:spacing w:val="-3"/>
          <w:w w:val="90"/>
        </w:rPr>
        <w:t> </w:t>
      </w:r>
      <w:r>
        <w:rPr>
          <w:spacing w:val="-2"/>
          <w:w w:val="90"/>
        </w:rPr>
        <w:t>Brasil</w:t>
      </w:r>
      <w:r>
        <w:rPr>
          <w:spacing w:val="-2"/>
          <w:w w:val="90"/>
        </w:rPr>
        <w:t> -</w:t>
      </w:r>
      <w:r>
        <w:rPr>
          <w:spacing w:val="-3"/>
          <w:w w:val="90"/>
        </w:rPr>
        <w:t> </w:t>
      </w:r>
      <w:r>
        <w:rPr>
          <w:spacing w:val="-2"/>
          <w:w w:val="90"/>
        </w:rPr>
        <w:t>Seção</w:t>
      </w:r>
      <w:r>
        <w:rPr>
          <w:spacing w:val="-3"/>
          <w:w w:val="90"/>
        </w:rPr>
        <w:t> </w:t>
      </w:r>
      <w:r>
        <w:rPr>
          <w:spacing w:val="-2"/>
          <w:w w:val="90"/>
        </w:rPr>
        <w:t>Amazonas</w:t>
      </w:r>
      <w:r>
        <w:rPr>
          <w:spacing w:val="-2"/>
          <w:w w:val="90"/>
        </w:rPr>
        <w:t> -</w:t>
      </w:r>
      <w:r>
        <w:rPr>
          <w:spacing w:val="-3"/>
          <w:w w:val="90"/>
        </w:rPr>
        <w:t> </w:t>
      </w:r>
      <w:r>
        <w:rPr>
          <w:spacing w:val="-2"/>
          <w:w w:val="90"/>
        </w:rPr>
        <w:t>IEPTB/AM,</w:t>
      </w:r>
      <w:r>
        <w:rPr>
          <w:spacing w:val="-3"/>
          <w:w w:val="90"/>
        </w:rPr>
        <w:t> </w:t>
      </w:r>
      <w:r>
        <w:rPr>
          <w:spacing w:val="-2"/>
          <w:w w:val="90"/>
        </w:rPr>
        <w:t>ao</w:t>
      </w:r>
      <w:r>
        <w:rPr>
          <w:spacing w:val="-3"/>
          <w:w w:val="90"/>
        </w:rPr>
        <w:t> </w:t>
      </w:r>
      <w:r>
        <w:rPr>
          <w:spacing w:val="-2"/>
          <w:w w:val="90"/>
        </w:rPr>
        <w:t>encaminhamento</w:t>
      </w:r>
      <w:r>
        <w:rPr>
          <w:spacing w:val="-2"/>
          <w:w w:val="90"/>
        </w:rPr>
        <w:t> do</w:t>
      </w:r>
      <w:r>
        <w:rPr>
          <w:spacing w:val="-3"/>
          <w:w w:val="90"/>
        </w:rPr>
        <w:t> </w:t>
      </w:r>
      <w:r>
        <w:rPr>
          <w:spacing w:val="-2"/>
          <w:w w:val="90"/>
        </w:rPr>
        <w:t>título </w:t>
      </w:r>
      <w:r>
        <w:rPr>
          <w:w w:val="85"/>
        </w:rPr>
        <w:t>executivo para protesto em</w:t>
      </w:r>
      <w:r>
        <w:rPr>
          <w:spacing w:val="-1"/>
          <w:w w:val="85"/>
        </w:rPr>
        <w:t> </w:t>
      </w:r>
      <w:r>
        <w:rPr>
          <w:w w:val="85"/>
        </w:rPr>
        <w:t>nome do responsável; </w:t>
      </w:r>
      <w:r>
        <w:rPr>
          <w:rFonts w:ascii="Arial" w:hAnsi="Arial"/>
          <w:b/>
          <w:w w:val="85"/>
        </w:rPr>
        <w:t>8.2. Determinar </w:t>
      </w:r>
      <w:r>
        <w:rPr>
          <w:w w:val="85"/>
        </w:rPr>
        <w:t>à Sepleno, que: a. Encaminhe cópia da</w:t>
      </w:r>
      <w:r>
        <w:rPr>
          <w:spacing w:val="-1"/>
          <w:w w:val="85"/>
        </w:rPr>
        <w:t> </w:t>
      </w:r>
      <w:r>
        <w:rPr>
          <w:w w:val="85"/>
        </w:rPr>
        <w:t>decisão ao </w:t>
      </w:r>
      <w:r>
        <w:rPr>
          <w:w w:val="90"/>
        </w:rPr>
        <w:t>relator</w:t>
      </w:r>
      <w:r>
        <w:rPr>
          <w:w w:val="90"/>
        </w:rPr>
        <w:t> das</w:t>
      </w:r>
      <w:r>
        <w:rPr>
          <w:w w:val="90"/>
        </w:rPr>
        <w:t> contas</w:t>
      </w:r>
      <w:r>
        <w:rPr>
          <w:w w:val="90"/>
        </w:rPr>
        <w:t> da</w:t>
      </w:r>
      <w:r>
        <w:rPr>
          <w:w w:val="90"/>
        </w:rPr>
        <w:t> Secretaria</w:t>
      </w:r>
      <w:r>
        <w:rPr>
          <w:w w:val="90"/>
        </w:rPr>
        <w:t> de</w:t>
      </w:r>
      <w:r>
        <w:rPr>
          <w:w w:val="90"/>
        </w:rPr>
        <w:t> Estado</w:t>
      </w:r>
      <w:r>
        <w:rPr>
          <w:w w:val="90"/>
        </w:rPr>
        <w:t> da</w:t>
      </w:r>
      <w:r>
        <w:rPr>
          <w:w w:val="90"/>
        </w:rPr>
        <w:t> Saúde,</w:t>
      </w:r>
      <w:r>
        <w:rPr>
          <w:w w:val="90"/>
        </w:rPr>
        <w:t> exercício</w:t>
      </w:r>
      <w:r>
        <w:rPr>
          <w:w w:val="90"/>
        </w:rPr>
        <w:t> 2023</w:t>
      </w:r>
      <w:r>
        <w:rPr>
          <w:w w:val="90"/>
        </w:rPr>
        <w:t> para</w:t>
      </w:r>
      <w:r>
        <w:rPr>
          <w:w w:val="90"/>
        </w:rPr>
        <w:t> que</w:t>
      </w:r>
      <w:r>
        <w:rPr>
          <w:w w:val="90"/>
        </w:rPr>
        <w:t> tome</w:t>
      </w:r>
      <w:r>
        <w:rPr>
          <w:w w:val="90"/>
        </w:rPr>
        <w:t> ciência</w:t>
      </w:r>
      <w:r>
        <w:rPr>
          <w:w w:val="90"/>
        </w:rPr>
        <w:t> dos</w:t>
      </w:r>
      <w:r>
        <w:rPr>
          <w:w w:val="90"/>
        </w:rPr>
        <w:t> fatos</w:t>
      </w:r>
      <w:r>
        <w:rPr>
          <w:w w:val="90"/>
        </w:rPr>
        <w:t> e</w:t>
      </w:r>
      <w:r>
        <w:rPr>
          <w:w w:val="90"/>
        </w:rPr>
        <w:t> das </w:t>
      </w:r>
      <w:r>
        <w:rPr>
          <w:w w:val="85"/>
        </w:rPr>
        <w:t>impropriedades</w:t>
      </w:r>
      <w:r>
        <w:rPr>
          <w:spacing w:val="-1"/>
          <w:w w:val="85"/>
        </w:rPr>
        <w:t> </w:t>
      </w:r>
      <w:r>
        <w:rPr>
          <w:w w:val="85"/>
        </w:rPr>
        <w:t>apuradas</w:t>
      </w:r>
      <w:r>
        <w:rPr>
          <w:spacing w:val="-1"/>
          <w:w w:val="85"/>
        </w:rPr>
        <w:t> </w:t>
      </w:r>
      <w:r>
        <w:rPr>
          <w:w w:val="85"/>
        </w:rPr>
        <w:t>neste</w:t>
      </w:r>
      <w:r>
        <w:rPr>
          <w:spacing w:val="-1"/>
          <w:w w:val="85"/>
        </w:rPr>
        <w:t> </w:t>
      </w:r>
      <w:r>
        <w:rPr>
          <w:w w:val="85"/>
        </w:rPr>
        <w:t>processo;</w:t>
      </w:r>
      <w:r>
        <w:rPr>
          <w:spacing w:val="-1"/>
          <w:w w:val="85"/>
        </w:rPr>
        <w:t> </w:t>
      </w:r>
      <w:r>
        <w:rPr>
          <w:w w:val="85"/>
        </w:rPr>
        <w:t>b.</w:t>
      </w:r>
      <w:r>
        <w:rPr>
          <w:spacing w:val="-1"/>
          <w:w w:val="85"/>
        </w:rPr>
        <w:t> </w:t>
      </w:r>
      <w:r>
        <w:rPr>
          <w:w w:val="85"/>
        </w:rPr>
        <w:t>Emita</w:t>
      </w:r>
      <w:r>
        <w:rPr>
          <w:spacing w:val="-1"/>
          <w:w w:val="85"/>
        </w:rPr>
        <w:t> </w:t>
      </w:r>
      <w:r>
        <w:rPr>
          <w:w w:val="85"/>
        </w:rPr>
        <w:t>comunicação</w:t>
      </w:r>
      <w:r>
        <w:rPr>
          <w:spacing w:val="-3"/>
          <w:w w:val="85"/>
        </w:rPr>
        <w:t> </w:t>
      </w:r>
      <w:r>
        <w:rPr>
          <w:w w:val="85"/>
        </w:rPr>
        <w:t>à</w:t>
      </w:r>
      <w:r>
        <w:rPr>
          <w:spacing w:val="-1"/>
          <w:w w:val="85"/>
        </w:rPr>
        <w:t> </w:t>
      </w:r>
      <w:r>
        <w:rPr>
          <w:w w:val="85"/>
        </w:rPr>
        <w:t>Secretaria</w:t>
      </w:r>
      <w:r>
        <w:rPr>
          <w:spacing w:val="-1"/>
          <w:w w:val="85"/>
        </w:rPr>
        <w:t> </w:t>
      </w:r>
      <w:r>
        <w:rPr>
          <w:w w:val="85"/>
        </w:rPr>
        <w:t>de</w:t>
      </w:r>
      <w:r>
        <w:rPr>
          <w:spacing w:val="-2"/>
          <w:w w:val="85"/>
        </w:rPr>
        <w:t> </w:t>
      </w:r>
      <w:r>
        <w:rPr>
          <w:w w:val="85"/>
        </w:rPr>
        <w:t>Controle</w:t>
      </w:r>
      <w:r>
        <w:rPr>
          <w:spacing w:val="-1"/>
          <w:w w:val="85"/>
        </w:rPr>
        <w:t> </w:t>
      </w:r>
      <w:r>
        <w:rPr>
          <w:w w:val="85"/>
        </w:rPr>
        <w:t>Externo</w:t>
      </w:r>
      <w:r>
        <w:rPr>
          <w:spacing w:val="-1"/>
        </w:rPr>
        <w:t> </w:t>
      </w:r>
      <w:r>
        <w:rPr>
          <w:w w:val="85"/>
        </w:rPr>
        <w:t>–</w:t>
      </w:r>
      <w:r>
        <w:rPr>
          <w:spacing w:val="-1"/>
          <w:w w:val="85"/>
        </w:rPr>
        <w:t> </w:t>
      </w:r>
      <w:r>
        <w:rPr>
          <w:w w:val="85"/>
        </w:rPr>
        <w:t>SECEX,</w:t>
      </w:r>
      <w:r>
        <w:rPr>
          <w:spacing w:val="-1"/>
          <w:w w:val="85"/>
        </w:rPr>
        <w:t> </w:t>
      </w:r>
      <w:r>
        <w:rPr>
          <w:w w:val="85"/>
        </w:rPr>
        <w:t>para</w:t>
      </w:r>
      <w:r>
        <w:rPr>
          <w:spacing w:val="-1"/>
          <w:w w:val="85"/>
        </w:rPr>
        <w:t> </w:t>
      </w:r>
      <w:r>
        <w:rPr>
          <w:w w:val="85"/>
        </w:rPr>
        <w:t>que </w:t>
      </w:r>
      <w:r>
        <w:rPr>
          <w:w w:val="80"/>
        </w:rPr>
        <w:t>avalie ou adote as providências para assumir a legitimidade ativa em caso de oferecimento de representações em face da Secretaria</w:t>
      </w:r>
      <w:r>
        <w:rPr>
          <w:spacing w:val="4"/>
        </w:rPr>
        <w:t> </w:t>
      </w:r>
      <w:r>
        <w:rPr>
          <w:w w:val="80"/>
        </w:rPr>
        <w:t>de</w:t>
      </w:r>
      <w:r>
        <w:rPr>
          <w:spacing w:val="4"/>
        </w:rPr>
        <w:t> </w:t>
      </w:r>
      <w:r>
        <w:rPr>
          <w:w w:val="80"/>
        </w:rPr>
        <w:t>Estado</w:t>
      </w:r>
      <w:r>
        <w:rPr>
          <w:spacing w:val="4"/>
        </w:rPr>
        <w:t> </w:t>
      </w:r>
      <w:r>
        <w:rPr>
          <w:w w:val="80"/>
        </w:rPr>
        <w:t>da</w:t>
      </w:r>
      <w:r>
        <w:rPr>
          <w:spacing w:val="4"/>
        </w:rPr>
        <w:t> </w:t>
      </w:r>
      <w:r>
        <w:rPr>
          <w:w w:val="80"/>
        </w:rPr>
        <w:t>Saúde</w:t>
      </w:r>
      <w:r>
        <w:rPr>
          <w:spacing w:val="9"/>
        </w:rPr>
        <w:t> </w:t>
      </w:r>
      <w:r>
        <w:rPr>
          <w:w w:val="80"/>
        </w:rPr>
        <w:t>–</w:t>
      </w:r>
      <w:r>
        <w:rPr>
          <w:spacing w:val="5"/>
        </w:rPr>
        <w:t> </w:t>
      </w:r>
      <w:r>
        <w:rPr>
          <w:w w:val="80"/>
        </w:rPr>
        <w:t>SES</w:t>
      </w:r>
      <w:r>
        <w:rPr>
          <w:spacing w:val="4"/>
        </w:rPr>
        <w:t> </w:t>
      </w:r>
      <w:r>
        <w:rPr>
          <w:w w:val="80"/>
        </w:rPr>
        <w:t>e</w:t>
      </w:r>
      <w:r>
        <w:rPr>
          <w:spacing w:val="4"/>
        </w:rPr>
        <w:t> </w:t>
      </w:r>
      <w:r>
        <w:rPr>
          <w:w w:val="80"/>
        </w:rPr>
        <w:t>dos</w:t>
      </w:r>
      <w:r>
        <w:rPr>
          <w:spacing w:val="3"/>
        </w:rPr>
        <w:t> </w:t>
      </w:r>
      <w:r>
        <w:rPr>
          <w:w w:val="80"/>
        </w:rPr>
        <w:t>servidores</w:t>
      </w:r>
      <w:r>
        <w:rPr>
          <w:spacing w:val="2"/>
        </w:rPr>
        <w:t> </w:t>
      </w:r>
      <w:r>
        <w:rPr>
          <w:w w:val="80"/>
        </w:rPr>
        <w:t>indicados</w:t>
      </w:r>
      <w:r>
        <w:rPr>
          <w:spacing w:val="3"/>
        </w:rPr>
        <w:t> </w:t>
      </w:r>
      <w:r>
        <w:rPr>
          <w:w w:val="80"/>
        </w:rPr>
        <w:t>nos</w:t>
      </w:r>
      <w:r>
        <w:rPr>
          <w:spacing w:val="3"/>
        </w:rPr>
        <w:t> </w:t>
      </w:r>
      <w:r>
        <w:rPr>
          <w:w w:val="80"/>
        </w:rPr>
        <w:t>Anexos</w:t>
      </w:r>
      <w:r>
        <w:rPr>
          <w:spacing w:val="3"/>
        </w:rPr>
        <w:t> </w:t>
      </w:r>
      <w:r>
        <w:rPr>
          <w:w w:val="80"/>
        </w:rPr>
        <w:t>II</w:t>
      </w:r>
      <w:r>
        <w:rPr>
          <w:spacing w:val="4"/>
        </w:rPr>
        <w:t> </w:t>
      </w:r>
      <w:r>
        <w:rPr>
          <w:w w:val="80"/>
        </w:rPr>
        <w:t>e</w:t>
      </w:r>
      <w:r>
        <w:rPr>
          <w:spacing w:val="2"/>
        </w:rPr>
        <w:t> </w:t>
      </w:r>
      <w:r>
        <w:rPr>
          <w:w w:val="80"/>
        </w:rPr>
        <w:t>IV</w:t>
      </w:r>
      <w:r>
        <w:rPr>
          <w:spacing w:val="4"/>
        </w:rPr>
        <w:t> </w:t>
      </w:r>
      <w:r>
        <w:rPr>
          <w:w w:val="80"/>
        </w:rPr>
        <w:t>da</w:t>
      </w:r>
      <w:r>
        <w:rPr>
          <w:spacing w:val="4"/>
        </w:rPr>
        <w:t> </w:t>
      </w:r>
      <w:r>
        <w:rPr>
          <w:w w:val="80"/>
        </w:rPr>
        <w:t>Informação</w:t>
      </w:r>
      <w:r>
        <w:rPr>
          <w:spacing w:val="4"/>
        </w:rPr>
        <w:t> </w:t>
      </w:r>
      <w:r>
        <w:rPr>
          <w:w w:val="80"/>
        </w:rPr>
        <w:t>nº.</w:t>
      </w:r>
      <w:r>
        <w:rPr>
          <w:spacing w:val="4"/>
        </w:rPr>
        <w:t> </w:t>
      </w:r>
      <w:r>
        <w:rPr>
          <w:w w:val="80"/>
        </w:rPr>
        <w:t>91/2021-</w:t>
      </w:r>
      <w:r>
        <w:rPr>
          <w:spacing w:val="-2"/>
          <w:w w:val="80"/>
        </w:rPr>
        <w:t>DICAPE;</w:t>
      </w:r>
    </w:p>
    <w:p>
      <w:pPr>
        <w:pStyle w:val="BodyText"/>
        <w:spacing w:line="261" w:lineRule="exact"/>
      </w:pPr>
      <w:r>
        <w:rPr>
          <w:rFonts w:ascii="Arial" w:hAnsi="Arial"/>
          <w:b/>
          <w:w w:val="80"/>
        </w:rPr>
        <w:t>8.3.</w:t>
      </w:r>
      <w:r>
        <w:rPr>
          <w:rFonts w:ascii="Arial" w:hAnsi="Arial"/>
          <w:b/>
          <w:spacing w:val="19"/>
        </w:rPr>
        <w:t> </w:t>
      </w:r>
      <w:r>
        <w:rPr>
          <w:rFonts w:ascii="Arial" w:hAnsi="Arial"/>
          <w:b/>
          <w:w w:val="80"/>
        </w:rPr>
        <w:t>Notificar</w:t>
      </w:r>
      <w:r>
        <w:rPr>
          <w:rFonts w:ascii="Arial" w:hAnsi="Arial"/>
          <w:b/>
          <w:spacing w:val="20"/>
        </w:rPr>
        <w:t> </w:t>
      </w:r>
      <w:r>
        <w:rPr>
          <w:w w:val="80"/>
        </w:rPr>
        <w:t>o</w:t>
      </w:r>
      <w:r>
        <w:rPr>
          <w:spacing w:val="22"/>
        </w:rPr>
        <w:t> </w:t>
      </w:r>
      <w:r>
        <w:rPr>
          <w:w w:val="80"/>
        </w:rPr>
        <w:t>Ministério</w:t>
      </w:r>
      <w:r>
        <w:rPr>
          <w:spacing w:val="20"/>
        </w:rPr>
        <w:t> </w:t>
      </w:r>
      <w:r>
        <w:rPr>
          <w:w w:val="80"/>
        </w:rPr>
        <w:t>Público</w:t>
      </w:r>
      <w:r>
        <w:rPr>
          <w:spacing w:val="20"/>
        </w:rPr>
        <w:t> </w:t>
      </w:r>
      <w:r>
        <w:rPr>
          <w:w w:val="80"/>
        </w:rPr>
        <w:t>do</w:t>
      </w:r>
      <w:r>
        <w:rPr>
          <w:spacing w:val="20"/>
        </w:rPr>
        <w:t> </w:t>
      </w:r>
      <w:r>
        <w:rPr>
          <w:w w:val="80"/>
        </w:rPr>
        <w:t>Estado</w:t>
      </w:r>
      <w:r>
        <w:rPr>
          <w:spacing w:val="20"/>
        </w:rPr>
        <w:t> </w:t>
      </w:r>
      <w:r>
        <w:rPr>
          <w:w w:val="80"/>
        </w:rPr>
        <w:t>do</w:t>
      </w:r>
      <w:r>
        <w:rPr>
          <w:spacing w:val="20"/>
        </w:rPr>
        <w:t> </w:t>
      </w:r>
      <w:r>
        <w:rPr>
          <w:w w:val="80"/>
        </w:rPr>
        <w:t>Amazonas,</w:t>
      </w:r>
      <w:r>
        <w:rPr>
          <w:spacing w:val="18"/>
        </w:rPr>
        <w:t> </w:t>
      </w:r>
      <w:r>
        <w:rPr>
          <w:w w:val="80"/>
        </w:rPr>
        <w:t>encaminhando</w:t>
      </w:r>
      <w:r>
        <w:rPr>
          <w:spacing w:val="23"/>
        </w:rPr>
        <w:t> </w:t>
      </w:r>
      <w:r>
        <w:rPr>
          <w:w w:val="80"/>
        </w:rPr>
        <w:t>cópias</w:t>
      </w:r>
      <w:r>
        <w:rPr>
          <w:spacing w:val="21"/>
        </w:rPr>
        <w:t> </w:t>
      </w:r>
      <w:r>
        <w:rPr>
          <w:w w:val="80"/>
        </w:rPr>
        <w:t>integrais</w:t>
      </w:r>
      <w:r>
        <w:rPr>
          <w:spacing w:val="18"/>
        </w:rPr>
        <w:t> </w:t>
      </w:r>
      <w:r>
        <w:rPr>
          <w:w w:val="80"/>
        </w:rPr>
        <w:t>destes</w:t>
      </w:r>
      <w:r>
        <w:rPr>
          <w:spacing w:val="19"/>
        </w:rPr>
        <w:t> </w:t>
      </w:r>
      <w:r>
        <w:rPr>
          <w:w w:val="80"/>
        </w:rPr>
        <w:t>autos,</w:t>
      </w:r>
      <w:r>
        <w:rPr>
          <w:spacing w:val="19"/>
        </w:rPr>
        <w:t> </w:t>
      </w:r>
      <w:r>
        <w:rPr>
          <w:w w:val="80"/>
        </w:rPr>
        <w:t>necessárias</w:t>
      </w:r>
      <w:r>
        <w:rPr>
          <w:spacing w:val="18"/>
        </w:rPr>
        <w:t> </w:t>
      </w:r>
      <w:r>
        <w:rPr>
          <w:spacing w:val="-12"/>
          <w:w w:val="80"/>
        </w:rPr>
        <w:t>à</w:t>
      </w:r>
    </w:p>
    <w:p>
      <w:pPr>
        <w:pStyle w:val="BodyText"/>
      </w:pPr>
      <w:r>
        <w:rPr>
          <w:w w:val="85"/>
        </w:rPr>
        <w:t>demonstração</w:t>
      </w:r>
      <w:r>
        <w:rPr>
          <w:spacing w:val="-5"/>
          <w:w w:val="85"/>
        </w:rPr>
        <w:t> </w:t>
      </w:r>
      <w:r>
        <w:rPr>
          <w:w w:val="85"/>
        </w:rPr>
        <w:t>de</w:t>
      </w:r>
      <w:r>
        <w:rPr>
          <w:spacing w:val="-4"/>
          <w:w w:val="85"/>
        </w:rPr>
        <w:t> </w:t>
      </w:r>
      <w:r>
        <w:rPr>
          <w:w w:val="85"/>
        </w:rPr>
        <w:t>necessidade</w:t>
      </w:r>
      <w:r>
        <w:rPr>
          <w:spacing w:val="-4"/>
          <w:w w:val="85"/>
        </w:rPr>
        <w:t> </w:t>
      </w:r>
      <w:r>
        <w:rPr>
          <w:w w:val="85"/>
        </w:rPr>
        <w:t>de</w:t>
      </w:r>
      <w:r>
        <w:rPr>
          <w:spacing w:val="-3"/>
          <w:w w:val="85"/>
        </w:rPr>
        <w:t> </w:t>
      </w:r>
      <w:r>
        <w:rPr>
          <w:w w:val="85"/>
        </w:rPr>
        <w:t>investigação</w:t>
      </w:r>
      <w:r>
        <w:rPr>
          <w:spacing w:val="-4"/>
          <w:w w:val="85"/>
        </w:rPr>
        <w:t> </w:t>
      </w:r>
      <w:r>
        <w:rPr>
          <w:w w:val="85"/>
        </w:rPr>
        <w:t>e</w:t>
      </w:r>
      <w:r>
        <w:rPr>
          <w:spacing w:val="-2"/>
          <w:w w:val="85"/>
        </w:rPr>
        <w:t> </w:t>
      </w:r>
      <w:r>
        <w:rPr>
          <w:w w:val="85"/>
        </w:rPr>
        <w:t>apuração</w:t>
      </w:r>
      <w:r>
        <w:rPr>
          <w:spacing w:val="-2"/>
          <w:w w:val="85"/>
        </w:rPr>
        <w:t> </w:t>
      </w:r>
      <w:r>
        <w:rPr>
          <w:w w:val="85"/>
        </w:rPr>
        <w:t>de</w:t>
      </w:r>
      <w:r>
        <w:rPr>
          <w:spacing w:val="-3"/>
          <w:w w:val="85"/>
        </w:rPr>
        <w:t> </w:t>
      </w:r>
      <w:r>
        <w:rPr>
          <w:w w:val="85"/>
        </w:rPr>
        <w:t>atos</w:t>
      </w:r>
      <w:r>
        <w:rPr>
          <w:spacing w:val="-3"/>
          <w:w w:val="85"/>
        </w:rPr>
        <w:t> </w:t>
      </w:r>
      <w:r>
        <w:rPr>
          <w:w w:val="85"/>
        </w:rPr>
        <w:t>de</w:t>
      </w:r>
      <w:r>
        <w:rPr>
          <w:spacing w:val="-2"/>
          <w:w w:val="85"/>
        </w:rPr>
        <w:t> </w:t>
      </w:r>
      <w:r>
        <w:rPr>
          <w:w w:val="85"/>
        </w:rPr>
        <w:t>improbidade</w:t>
      </w:r>
      <w:r>
        <w:rPr>
          <w:spacing w:val="-4"/>
          <w:w w:val="85"/>
        </w:rPr>
        <w:t> </w:t>
      </w:r>
      <w:r>
        <w:rPr>
          <w:w w:val="85"/>
        </w:rPr>
        <w:t>administrativa</w:t>
      </w:r>
      <w:r>
        <w:rPr>
          <w:spacing w:val="-4"/>
          <w:w w:val="85"/>
        </w:rPr>
        <w:t> </w:t>
      </w:r>
      <w:r>
        <w:rPr>
          <w:w w:val="85"/>
        </w:rPr>
        <w:t>ou</w:t>
      </w:r>
      <w:r>
        <w:rPr>
          <w:spacing w:val="-5"/>
          <w:w w:val="85"/>
        </w:rPr>
        <w:t> </w:t>
      </w:r>
      <w:r>
        <w:rPr>
          <w:w w:val="85"/>
        </w:rPr>
        <w:t>adoção</w:t>
      </w:r>
      <w:r>
        <w:rPr>
          <w:spacing w:val="-2"/>
          <w:w w:val="85"/>
        </w:rPr>
        <w:t> </w:t>
      </w:r>
      <w:r>
        <w:rPr>
          <w:w w:val="85"/>
        </w:rPr>
        <w:t>de</w:t>
      </w:r>
      <w:r>
        <w:rPr>
          <w:spacing w:val="-2"/>
          <w:w w:val="85"/>
        </w:rPr>
        <w:t> outras</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9"/>
      </w:pPr>
      <w:r>
        <w:rPr>
          <w:w w:val="80"/>
        </w:rPr>
        <w:t>medidas que entender cabíveis, nos termos do art. 22 da Lei nº. 8429/92;</w:t>
      </w:r>
      <w:r>
        <w:rPr/>
        <w:t> </w:t>
      </w:r>
      <w:r>
        <w:rPr>
          <w:rFonts w:ascii="Arial" w:hAnsi="Arial"/>
          <w:b/>
          <w:w w:val="80"/>
        </w:rPr>
        <w:t>8.4. Arquivar </w:t>
      </w:r>
      <w:r>
        <w:rPr>
          <w:w w:val="80"/>
        </w:rPr>
        <w:t>o presente processo, nos termos regimentais. </w:t>
      </w:r>
      <w:r>
        <w:rPr>
          <w:rFonts w:ascii="Arial" w:hAnsi="Arial"/>
          <w:b/>
          <w:w w:val="80"/>
        </w:rPr>
        <w:t>Especificação do quórum: </w:t>
      </w:r>
      <w:r>
        <w:rPr>
          <w:w w:val="80"/>
        </w:rPr>
        <w:t>Conselheiros: Luis Fabian Pereira Barbosa (Presidente, em sessão), Júlio Assis Corrêa</w:t>
      </w:r>
      <w:r>
        <w:rPr/>
        <w:t> </w:t>
      </w:r>
      <w:r>
        <w:rPr>
          <w:w w:val="80"/>
        </w:rPr>
        <w:t>Pinheiro,</w:t>
      </w:r>
      <w:r>
        <w:rPr/>
        <w:t> </w:t>
      </w:r>
      <w:r>
        <w:rPr>
          <w:w w:val="80"/>
        </w:rPr>
        <w:t>Érico</w:t>
      </w:r>
      <w:r>
        <w:rPr/>
        <w:t> </w:t>
      </w:r>
      <w:r>
        <w:rPr>
          <w:w w:val="80"/>
        </w:rPr>
        <w:t>Xavier</w:t>
      </w:r>
      <w:r>
        <w:rPr/>
        <w:t> </w:t>
      </w:r>
      <w:r>
        <w:rPr>
          <w:w w:val="80"/>
        </w:rPr>
        <w:t>Desterro</w:t>
      </w:r>
      <w:r>
        <w:rPr/>
        <w:t> </w:t>
      </w:r>
      <w:r>
        <w:rPr>
          <w:w w:val="80"/>
        </w:rPr>
        <w:t>e Silva,</w:t>
      </w:r>
      <w:r>
        <w:rPr/>
        <w:t> </w:t>
      </w:r>
      <w:r>
        <w:rPr>
          <w:w w:val="80"/>
        </w:rPr>
        <w:t>Mario Manoel</w:t>
      </w:r>
      <w:r>
        <w:rPr/>
        <w:t> </w:t>
      </w:r>
      <w:r>
        <w:rPr>
          <w:w w:val="80"/>
        </w:rPr>
        <w:t>Coelho de</w:t>
      </w:r>
      <w:r>
        <w:rPr/>
        <w:t> </w:t>
      </w:r>
      <w:r>
        <w:rPr>
          <w:w w:val="80"/>
        </w:rPr>
        <w:t>Mello, Josué</w:t>
      </w:r>
      <w:r>
        <w:rPr/>
        <w:t> </w:t>
      </w:r>
      <w:r>
        <w:rPr>
          <w:w w:val="80"/>
        </w:rPr>
        <w:t>Cláudio de</w:t>
      </w:r>
      <w:r>
        <w:rPr/>
        <w:t> </w:t>
      </w:r>
      <w:r>
        <w:rPr>
          <w:w w:val="80"/>
        </w:rPr>
        <w:t>Souza</w:t>
      </w:r>
      <w:r>
        <w:rPr/>
        <w:t> </w:t>
      </w:r>
      <w:r>
        <w:rPr>
          <w:w w:val="80"/>
        </w:rPr>
        <w:t>Neto</w:t>
      </w:r>
      <w:r>
        <w:rPr/>
        <w:t> </w:t>
      </w:r>
      <w:r>
        <w:rPr>
          <w:w w:val="80"/>
        </w:rPr>
        <w:t>e</w:t>
      </w:r>
      <w:r>
        <w:rPr/>
        <w:t> </w:t>
      </w:r>
      <w:r>
        <w:rPr>
          <w:w w:val="80"/>
        </w:rPr>
        <w:t>Mário</w:t>
      </w:r>
      <w:r>
        <w:rPr/>
        <w:t> </w:t>
      </w:r>
      <w:r>
        <w:rPr>
          <w:w w:val="80"/>
        </w:rPr>
        <w:t>José </w:t>
      </w:r>
      <w:r>
        <w:rPr>
          <w:w w:val="85"/>
        </w:rPr>
        <w:t>de Moraes Costa Filho (Convocado). </w:t>
      </w:r>
      <w:r>
        <w:rPr>
          <w:rFonts w:ascii="Arial" w:hAnsi="Arial"/>
          <w:b/>
          <w:w w:val="85"/>
        </w:rPr>
        <w:t>Declaração de impedimento:</w:t>
      </w:r>
      <w:r>
        <w:rPr>
          <w:rFonts w:ascii="Arial" w:hAnsi="Arial"/>
          <w:b/>
          <w:w w:val="85"/>
        </w:rPr>
        <w:t> </w:t>
      </w:r>
      <w:r>
        <w:rPr>
          <w:w w:val="85"/>
        </w:rPr>
        <w:t>Conselheira Yara Amazônia Lins Rodrigues dos Santos (art. 65 do Regimento Interno).</w:t>
      </w:r>
    </w:p>
    <w:p>
      <w:pPr>
        <w:pStyle w:val="BodyText"/>
        <w:spacing w:before="197"/>
        <w:ind w:right="135"/>
      </w:pPr>
      <w:r>
        <w:rPr>
          <w:rFonts w:ascii="Arial" w:hAnsi="Arial"/>
          <w:b/>
          <w:w w:val="90"/>
        </w:rPr>
        <w:t>PROCESSO</w:t>
      </w:r>
      <w:r>
        <w:rPr>
          <w:rFonts w:ascii="Arial" w:hAnsi="Arial"/>
          <w:b/>
          <w:spacing w:val="-5"/>
          <w:w w:val="90"/>
        </w:rPr>
        <w:t> </w:t>
      </w:r>
      <w:r>
        <w:rPr>
          <w:rFonts w:ascii="Arial" w:hAnsi="Arial"/>
          <w:b/>
          <w:w w:val="90"/>
        </w:rPr>
        <w:t>Nº</w:t>
      </w:r>
      <w:r>
        <w:rPr>
          <w:rFonts w:ascii="Arial" w:hAnsi="Arial"/>
          <w:b/>
          <w:spacing w:val="-5"/>
          <w:w w:val="90"/>
        </w:rPr>
        <w:t> </w:t>
      </w:r>
      <w:r>
        <w:rPr>
          <w:rFonts w:ascii="Arial" w:hAnsi="Arial"/>
          <w:b/>
          <w:w w:val="90"/>
        </w:rPr>
        <w:t>10.103/2021</w:t>
      </w:r>
      <w:r>
        <w:rPr>
          <w:rFonts w:ascii="Arial" w:hAnsi="Arial"/>
          <w:b/>
          <w:spacing w:val="-3"/>
          <w:w w:val="90"/>
        </w:rPr>
        <w:t> </w:t>
      </w:r>
      <w:r>
        <w:rPr>
          <w:w w:val="90"/>
        </w:rPr>
        <w:t>-</w:t>
      </w:r>
      <w:r>
        <w:rPr>
          <w:spacing w:val="-5"/>
          <w:w w:val="90"/>
        </w:rPr>
        <w:t> </w:t>
      </w:r>
      <w:r>
        <w:rPr>
          <w:w w:val="90"/>
        </w:rPr>
        <w:t>Termo</w:t>
      </w:r>
      <w:r>
        <w:rPr>
          <w:spacing w:val="-4"/>
          <w:w w:val="90"/>
        </w:rPr>
        <w:t> </w:t>
      </w:r>
      <w:r>
        <w:rPr>
          <w:w w:val="90"/>
        </w:rPr>
        <w:t>de</w:t>
      </w:r>
      <w:r>
        <w:rPr>
          <w:spacing w:val="-4"/>
          <w:w w:val="90"/>
        </w:rPr>
        <w:t> </w:t>
      </w:r>
      <w:r>
        <w:rPr>
          <w:w w:val="90"/>
        </w:rPr>
        <w:t>Ajustamento</w:t>
      </w:r>
      <w:r>
        <w:rPr>
          <w:spacing w:val="-4"/>
          <w:w w:val="90"/>
        </w:rPr>
        <w:t> </w:t>
      </w:r>
      <w:r>
        <w:rPr>
          <w:w w:val="90"/>
        </w:rPr>
        <w:t>de</w:t>
      </w:r>
      <w:r>
        <w:rPr>
          <w:spacing w:val="-4"/>
          <w:w w:val="90"/>
        </w:rPr>
        <w:t> </w:t>
      </w:r>
      <w:r>
        <w:rPr>
          <w:w w:val="90"/>
        </w:rPr>
        <w:t>Gestão</w:t>
      </w:r>
      <w:r>
        <w:rPr>
          <w:spacing w:val="-2"/>
          <w:w w:val="90"/>
        </w:rPr>
        <w:t> </w:t>
      </w:r>
      <w:r>
        <w:rPr>
          <w:w w:val="90"/>
        </w:rPr>
        <w:t>(TAG)</w:t>
      </w:r>
      <w:r>
        <w:rPr>
          <w:spacing w:val="-5"/>
          <w:w w:val="90"/>
        </w:rPr>
        <w:t> </w:t>
      </w:r>
      <w:r>
        <w:rPr>
          <w:w w:val="90"/>
        </w:rPr>
        <w:t>entre</w:t>
      </w:r>
      <w:r>
        <w:rPr>
          <w:spacing w:val="-6"/>
          <w:w w:val="90"/>
        </w:rPr>
        <w:t> </w:t>
      </w:r>
      <w:r>
        <w:rPr>
          <w:w w:val="90"/>
        </w:rPr>
        <w:t>o</w:t>
      </w:r>
      <w:r>
        <w:rPr>
          <w:spacing w:val="-4"/>
          <w:w w:val="90"/>
        </w:rPr>
        <w:t> </w:t>
      </w:r>
      <w:r>
        <w:rPr>
          <w:w w:val="90"/>
        </w:rPr>
        <w:t>Tribunal</w:t>
      </w:r>
      <w:r>
        <w:rPr>
          <w:spacing w:val="-5"/>
          <w:w w:val="90"/>
        </w:rPr>
        <w:t> </w:t>
      </w:r>
      <w:r>
        <w:rPr>
          <w:w w:val="90"/>
        </w:rPr>
        <w:t>de</w:t>
      </w:r>
      <w:r>
        <w:rPr>
          <w:spacing w:val="-4"/>
          <w:w w:val="90"/>
        </w:rPr>
        <w:t> </w:t>
      </w:r>
      <w:r>
        <w:rPr>
          <w:w w:val="90"/>
        </w:rPr>
        <w:t>Contas</w:t>
      </w:r>
      <w:r>
        <w:rPr>
          <w:spacing w:val="-5"/>
          <w:w w:val="90"/>
        </w:rPr>
        <w:t> </w:t>
      </w:r>
      <w:r>
        <w:rPr>
          <w:w w:val="90"/>
        </w:rPr>
        <w:t>do</w:t>
      </w:r>
      <w:r>
        <w:rPr>
          <w:spacing w:val="-6"/>
          <w:w w:val="90"/>
        </w:rPr>
        <w:t> </w:t>
      </w:r>
      <w:r>
        <w:rPr>
          <w:w w:val="90"/>
        </w:rPr>
        <w:t>Estado</w:t>
      </w:r>
      <w:r>
        <w:rPr>
          <w:spacing w:val="-6"/>
          <w:w w:val="90"/>
        </w:rPr>
        <w:t> </w:t>
      </w:r>
      <w:r>
        <w:rPr>
          <w:w w:val="90"/>
        </w:rPr>
        <w:t>do </w:t>
      </w:r>
      <w:r>
        <w:rPr>
          <w:w w:val="85"/>
        </w:rPr>
        <w:t>Amazonas e a Secretaria Municipal de Comunicação, tendo como objeto a aditivação de verba extraordinária para os </w:t>
      </w:r>
      <w:r>
        <w:rPr>
          <w:w w:val="80"/>
        </w:rPr>
        <w:t>contratos administrativos de prestação de serviços de publicidade no período da pandemia do COVID-19. </w:t>
      </w:r>
      <w:r>
        <w:rPr>
          <w:rFonts w:ascii="Arial" w:hAnsi="Arial"/>
          <w:b/>
          <w:w w:val="80"/>
        </w:rPr>
        <w:t>ACÓRDÃO Nº </w:t>
      </w:r>
      <w:r>
        <w:rPr>
          <w:rFonts w:ascii="Arial" w:hAnsi="Arial"/>
          <w:b/>
          <w:w w:val="85"/>
        </w:rPr>
        <w:t>993/2024: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 Conselheiros</w:t>
      </w:r>
      <w:r>
        <w:rPr>
          <w:spacing w:val="-2"/>
          <w:w w:val="85"/>
        </w:rPr>
        <w:t> </w:t>
      </w:r>
      <w:r>
        <w:rPr>
          <w:w w:val="85"/>
        </w:rPr>
        <w:t>do</w:t>
      </w:r>
      <w:r>
        <w:rPr>
          <w:spacing w:val="-2"/>
          <w:w w:val="85"/>
        </w:rPr>
        <w:t> </w:t>
      </w:r>
      <w:r>
        <w:rPr>
          <w:w w:val="85"/>
        </w:rPr>
        <w:t>Tribunal</w:t>
      </w:r>
      <w:r>
        <w:rPr>
          <w:spacing w:val="-2"/>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2"/>
          <w:w w:val="85"/>
        </w:rPr>
        <w:t> </w:t>
      </w:r>
      <w:r>
        <w:rPr>
          <w:w w:val="85"/>
        </w:rPr>
        <w:t>em</w:t>
      </w:r>
      <w:r>
        <w:rPr>
          <w:spacing w:val="-2"/>
          <w:w w:val="85"/>
        </w:rPr>
        <w:t> </w:t>
      </w:r>
      <w:r>
        <w:rPr>
          <w:w w:val="85"/>
        </w:rPr>
        <w:t>Sessão</w:t>
      </w:r>
      <w:r>
        <w:rPr>
          <w:spacing w:val="-2"/>
          <w:w w:val="85"/>
        </w:rPr>
        <w:t> </w:t>
      </w:r>
      <w:r>
        <w:rPr>
          <w:w w:val="85"/>
        </w:rPr>
        <w:t>do</w:t>
      </w:r>
      <w:r>
        <w:rPr>
          <w:spacing w:val="-3"/>
        </w:rPr>
        <w:t>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3"/>
          <w:w w:val="85"/>
        </w:rPr>
        <w:t> </w:t>
      </w:r>
      <w:r>
        <w:rPr>
          <w:w w:val="85"/>
        </w:rPr>
        <w:t>exercício</w:t>
      </w:r>
      <w:r>
        <w:rPr>
          <w:spacing w:val="-3"/>
          <w:w w:val="85"/>
        </w:rPr>
        <w:t> </w:t>
      </w:r>
      <w:r>
        <w:rPr>
          <w:w w:val="85"/>
        </w:rPr>
        <w:t>da </w:t>
      </w:r>
      <w:r>
        <w:rPr>
          <w:w w:val="80"/>
        </w:rPr>
        <w:t>competência atribuída pelos art. 2º, §1º, art. 8º, I, d e g da Resolução nº 21/2013-TCE/AM, </w:t>
      </w:r>
      <w:r>
        <w:rPr>
          <w:rFonts w:ascii="Arial" w:hAnsi="Arial"/>
          <w:b/>
          <w:w w:val="80"/>
        </w:rPr>
        <w:t>à unanimidade</w:t>
      </w:r>
      <w:r>
        <w:rPr>
          <w:w w:val="80"/>
        </w:rPr>
        <w:t>, nos termos do voto do Excelentíssimo Senhor Conselheiro-Relator, </w:t>
      </w:r>
      <w:r>
        <w:rPr>
          <w:rFonts w:ascii="Arial" w:hAnsi="Arial"/>
          <w:b/>
          <w:w w:val="80"/>
        </w:rPr>
        <w:t>em consonância </w:t>
      </w:r>
      <w:r>
        <w:rPr>
          <w:w w:val="80"/>
        </w:rPr>
        <w:t>com pronunciamento do Ministério Público junto a</w:t>
      </w:r>
      <w:r>
        <w:rPr>
          <w:spacing w:val="80"/>
        </w:rPr>
        <w:t> </w:t>
      </w:r>
      <w:r>
        <w:rPr>
          <w:w w:val="85"/>
        </w:rPr>
        <w:t>este</w:t>
      </w:r>
      <w:r>
        <w:rPr>
          <w:spacing w:val="-3"/>
          <w:w w:val="85"/>
        </w:rPr>
        <w:t> </w:t>
      </w:r>
      <w:r>
        <w:rPr>
          <w:w w:val="85"/>
        </w:rPr>
        <w:t>Tribunal,</w:t>
      </w:r>
      <w:r>
        <w:rPr>
          <w:spacing w:val="-6"/>
          <w:w w:val="85"/>
        </w:rPr>
        <w:t> </w:t>
      </w:r>
      <w:r>
        <w:rPr>
          <w:w w:val="85"/>
        </w:rPr>
        <w:t>no</w:t>
      </w:r>
      <w:r>
        <w:rPr>
          <w:spacing w:val="-3"/>
          <w:w w:val="85"/>
        </w:rPr>
        <w:t> </w:t>
      </w:r>
      <w:r>
        <w:rPr>
          <w:w w:val="85"/>
        </w:rPr>
        <w:t>sentido</w:t>
      </w:r>
      <w:r>
        <w:rPr>
          <w:spacing w:val="-3"/>
          <w:w w:val="85"/>
        </w:rPr>
        <w:t> </w:t>
      </w:r>
      <w:r>
        <w:rPr>
          <w:w w:val="85"/>
        </w:rPr>
        <w:t>de:</w:t>
      </w:r>
      <w:r>
        <w:rPr>
          <w:spacing w:val="-1"/>
          <w:w w:val="85"/>
        </w:rPr>
        <w:t> </w:t>
      </w:r>
      <w:r>
        <w:rPr>
          <w:rFonts w:ascii="Arial" w:hAnsi="Arial"/>
          <w:b/>
          <w:w w:val="85"/>
        </w:rPr>
        <w:t>9.1.</w:t>
      </w:r>
      <w:r>
        <w:rPr>
          <w:rFonts w:ascii="Arial" w:hAnsi="Arial"/>
          <w:b/>
          <w:spacing w:val="-4"/>
          <w:w w:val="85"/>
        </w:rPr>
        <w:t> </w:t>
      </w:r>
      <w:r>
        <w:rPr>
          <w:rFonts w:ascii="Arial" w:hAnsi="Arial"/>
          <w:b/>
          <w:w w:val="85"/>
        </w:rPr>
        <w:t>Dar</w:t>
      </w:r>
      <w:r>
        <w:rPr>
          <w:rFonts w:ascii="Arial" w:hAnsi="Arial"/>
          <w:b/>
          <w:spacing w:val="-6"/>
          <w:w w:val="85"/>
        </w:rPr>
        <w:t> </w:t>
      </w:r>
      <w:r>
        <w:rPr>
          <w:rFonts w:ascii="Arial" w:hAnsi="Arial"/>
          <w:b/>
          <w:w w:val="85"/>
        </w:rPr>
        <w:t>ciência</w:t>
      </w:r>
      <w:r>
        <w:rPr>
          <w:rFonts w:ascii="Arial" w:hAnsi="Arial"/>
          <w:b/>
          <w:spacing w:val="-3"/>
          <w:w w:val="85"/>
        </w:rPr>
        <w:t> </w:t>
      </w:r>
      <w:r>
        <w:rPr>
          <w:w w:val="85"/>
        </w:rPr>
        <w:t>ao</w:t>
      </w:r>
      <w:r>
        <w:rPr>
          <w:spacing w:val="-5"/>
          <w:w w:val="85"/>
        </w:rPr>
        <w:t> </w:t>
      </w:r>
      <w:r>
        <w:rPr>
          <w:w w:val="85"/>
        </w:rPr>
        <w:t>Sr.</w:t>
      </w:r>
      <w:r>
        <w:rPr>
          <w:spacing w:val="-6"/>
          <w:w w:val="85"/>
        </w:rPr>
        <w:t> </w:t>
      </w:r>
      <w:r>
        <w:rPr>
          <w:w w:val="85"/>
        </w:rPr>
        <w:t>Emerson</w:t>
      </w:r>
      <w:r>
        <w:rPr>
          <w:spacing w:val="-3"/>
          <w:w w:val="85"/>
        </w:rPr>
        <w:t> </w:t>
      </w:r>
      <w:r>
        <w:rPr>
          <w:w w:val="85"/>
        </w:rPr>
        <w:t>Castro</w:t>
      </w:r>
      <w:r>
        <w:rPr>
          <w:spacing w:val="-3"/>
          <w:w w:val="85"/>
        </w:rPr>
        <w:t> </w:t>
      </w:r>
      <w:r>
        <w:rPr>
          <w:w w:val="85"/>
        </w:rPr>
        <w:t>Quaresma,</w:t>
      </w:r>
      <w:r>
        <w:rPr>
          <w:spacing w:val="-4"/>
          <w:w w:val="85"/>
        </w:rPr>
        <w:t> </w:t>
      </w:r>
      <w:r>
        <w:rPr>
          <w:w w:val="85"/>
        </w:rPr>
        <w:t>com</w:t>
      </w:r>
      <w:r>
        <w:rPr>
          <w:spacing w:val="-5"/>
          <w:w w:val="85"/>
        </w:rPr>
        <w:t> </w:t>
      </w:r>
      <w:r>
        <w:rPr>
          <w:w w:val="85"/>
        </w:rPr>
        <w:t>cópia</w:t>
      </w:r>
      <w:r>
        <w:rPr>
          <w:spacing w:val="-3"/>
          <w:w w:val="85"/>
        </w:rPr>
        <w:t> </w:t>
      </w:r>
      <w:r>
        <w:rPr>
          <w:w w:val="85"/>
        </w:rPr>
        <w:t>do</w:t>
      </w:r>
      <w:r>
        <w:rPr>
          <w:spacing w:val="-5"/>
          <w:w w:val="85"/>
        </w:rPr>
        <w:t> </w:t>
      </w:r>
      <w:r>
        <w:rPr>
          <w:w w:val="85"/>
        </w:rPr>
        <w:t>Laudo</w:t>
      </w:r>
      <w:r>
        <w:rPr>
          <w:spacing w:val="-3"/>
          <w:w w:val="85"/>
        </w:rPr>
        <w:t> </w:t>
      </w:r>
      <w:r>
        <w:rPr>
          <w:w w:val="85"/>
        </w:rPr>
        <w:t>Técnico,</w:t>
      </w:r>
      <w:r>
        <w:rPr>
          <w:spacing w:val="-3"/>
          <w:w w:val="85"/>
        </w:rPr>
        <w:t> </w:t>
      </w:r>
      <w:r>
        <w:rPr>
          <w:w w:val="85"/>
        </w:rPr>
        <w:t>Parecer </w:t>
      </w:r>
      <w:r>
        <w:rPr>
          <w:spacing w:val="-2"/>
          <w:w w:val="85"/>
        </w:rPr>
        <w:t>Ministerial, Relatório-Voto e Acórdão; </w:t>
      </w:r>
      <w:r>
        <w:rPr>
          <w:rFonts w:ascii="Arial" w:hAnsi="Arial"/>
          <w:b/>
          <w:spacing w:val="-2"/>
          <w:w w:val="85"/>
        </w:rPr>
        <w:t>9.2. Dar ciência </w:t>
      </w:r>
      <w:r>
        <w:rPr>
          <w:spacing w:val="-2"/>
          <w:w w:val="85"/>
        </w:rPr>
        <w:t>à Secretaria Municipal de Comunicação</w:t>
      </w:r>
      <w:r>
        <w:rPr>
          <w:spacing w:val="-3"/>
        </w:rPr>
        <w:t> </w:t>
      </w:r>
      <w:r>
        <w:rPr>
          <w:spacing w:val="-2"/>
          <w:w w:val="85"/>
        </w:rPr>
        <w:t>- Semcom, com cópia do </w:t>
      </w:r>
      <w:r>
        <w:rPr>
          <w:w w:val="80"/>
        </w:rPr>
        <w:t>Laudo Técnico, Parecer Ministerial, Relatório-Voto e Acórdão; </w:t>
      </w:r>
      <w:r>
        <w:rPr>
          <w:rFonts w:ascii="Arial" w:hAnsi="Arial"/>
          <w:b/>
          <w:w w:val="80"/>
        </w:rPr>
        <w:t>9.3. Arquivar </w:t>
      </w:r>
      <w:r>
        <w:rPr>
          <w:w w:val="80"/>
        </w:rPr>
        <w:t>o presente processo conforme artigo 9º, I, da Resolução nº 21/2013 TCE/AM. </w:t>
      </w:r>
      <w:r>
        <w:rPr>
          <w:rFonts w:ascii="Arial" w:hAnsi="Arial"/>
          <w:b/>
          <w:w w:val="80"/>
        </w:rPr>
        <w:t>Especificação do quórum: </w:t>
      </w:r>
      <w:r>
        <w:rPr>
          <w:w w:val="80"/>
        </w:rPr>
        <w:t>Conselheiros: Luis Fabian Pereira Barbosa (Presidente, em </w:t>
      </w:r>
      <w:r>
        <w:rPr>
          <w:w w:val="85"/>
        </w:rPr>
        <w:t>sessão), Júlio Assis Corrêa Pinheiro, Érico Xavier Desterro e Silva, Mario Manoel Coelho de Mello, Josué Cláudio de </w:t>
      </w:r>
      <w:r>
        <w:rPr>
          <w:w w:val="80"/>
        </w:rPr>
        <w:t>Souza Neto e Mário José de Moraes Costa Filho (Convocado). </w:t>
      </w:r>
      <w:r>
        <w:rPr>
          <w:rFonts w:ascii="Arial" w:hAnsi="Arial"/>
          <w:b/>
          <w:w w:val="80"/>
        </w:rPr>
        <w:t>Declaração de impedimento: </w:t>
      </w:r>
      <w:r>
        <w:rPr>
          <w:w w:val="80"/>
        </w:rPr>
        <w:t>Conselheira Yara Amazônia </w:t>
      </w:r>
      <w:r>
        <w:rPr>
          <w:w w:val="85"/>
        </w:rPr>
        <w:t>Lins</w:t>
      </w:r>
      <w:r>
        <w:rPr>
          <w:spacing w:val="-7"/>
          <w:w w:val="85"/>
        </w:rPr>
        <w:t> </w:t>
      </w:r>
      <w:r>
        <w:rPr>
          <w:w w:val="85"/>
        </w:rPr>
        <w:t>Rodrigues</w:t>
      </w:r>
      <w:r>
        <w:rPr>
          <w:spacing w:val="-7"/>
          <w:w w:val="85"/>
        </w:rPr>
        <w:t> </w:t>
      </w:r>
      <w:r>
        <w:rPr>
          <w:w w:val="85"/>
        </w:rPr>
        <w:t>dos</w:t>
      </w:r>
      <w:r>
        <w:rPr>
          <w:spacing w:val="-6"/>
          <w:w w:val="85"/>
        </w:rPr>
        <w:t> </w:t>
      </w:r>
      <w:r>
        <w:rPr>
          <w:w w:val="85"/>
        </w:rPr>
        <w:t>Santos</w:t>
      </w:r>
      <w:r>
        <w:rPr>
          <w:spacing w:val="-7"/>
          <w:w w:val="85"/>
        </w:rPr>
        <w:t> </w:t>
      </w:r>
      <w:r>
        <w:rPr>
          <w:w w:val="85"/>
        </w:rPr>
        <w:t>(art.</w:t>
      </w:r>
      <w:r>
        <w:rPr>
          <w:spacing w:val="-7"/>
          <w:w w:val="85"/>
        </w:rPr>
        <w:t> </w:t>
      </w:r>
      <w:r>
        <w:rPr>
          <w:w w:val="85"/>
        </w:rPr>
        <w:t>65</w:t>
      </w:r>
      <w:r>
        <w:rPr>
          <w:spacing w:val="-6"/>
          <w:w w:val="85"/>
        </w:rPr>
        <w:t> </w:t>
      </w:r>
      <w:r>
        <w:rPr>
          <w:w w:val="85"/>
        </w:rPr>
        <w:t>do</w:t>
      </w:r>
      <w:r>
        <w:rPr>
          <w:spacing w:val="-7"/>
          <w:w w:val="85"/>
        </w:rPr>
        <w:t> </w:t>
      </w:r>
      <w:r>
        <w:rPr>
          <w:w w:val="85"/>
        </w:rPr>
        <w:t>Regimento</w:t>
      </w:r>
      <w:r>
        <w:rPr>
          <w:spacing w:val="-7"/>
          <w:w w:val="85"/>
        </w:rPr>
        <w:t> </w:t>
      </w:r>
      <w:r>
        <w:rPr>
          <w:w w:val="85"/>
        </w:rPr>
        <w:t>Interno).</w:t>
      </w:r>
    </w:p>
    <w:p>
      <w:pPr>
        <w:pStyle w:val="BodyText"/>
        <w:spacing w:before="193"/>
        <w:ind w:right="135"/>
      </w:pPr>
      <w:r>
        <w:rPr>
          <w:rFonts w:ascii="Arial" w:hAnsi="Arial"/>
          <w:b/>
          <w:w w:val="85"/>
        </w:rPr>
        <w:t>PROCESSO Nº 11.439/2021 </w:t>
      </w:r>
      <w:r>
        <w:rPr>
          <w:w w:val="85"/>
        </w:rPr>
        <w:t>- Prestação de Contas</w:t>
      </w:r>
      <w:r>
        <w:rPr>
          <w:spacing w:val="-1"/>
          <w:w w:val="85"/>
        </w:rPr>
        <w:t> </w:t>
      </w:r>
      <w:r>
        <w:rPr>
          <w:w w:val="85"/>
        </w:rPr>
        <w:t>do Fundo Municipal de Saúde de Iranduba, referente ao exercício </w:t>
      </w:r>
      <w:r>
        <w:rPr>
          <w:w w:val="80"/>
        </w:rPr>
        <w:t>2020, sob a responsabilidade do Sr. Leandro Bezerra de Souza e do Sr. Amilton Bezerra Gadelha.</w:t>
      </w:r>
      <w:r>
        <w:rPr>
          <w:spacing w:val="40"/>
        </w:rPr>
        <w:t> </w:t>
      </w:r>
      <w:r>
        <w:rPr>
          <w:rFonts w:ascii="Arial" w:hAnsi="Arial"/>
          <w:b/>
          <w:w w:val="80"/>
        </w:rPr>
        <w:t>Advogado(s): </w:t>
      </w:r>
      <w:r>
        <w:rPr>
          <w:w w:val="80"/>
        </w:rPr>
        <w:t>Jerson Santos Alvares Junior - OAB/AM 17421 e Bárbara Juliana Brito de Vasconcellos Dias</w:t>
      </w:r>
      <w:r>
        <w:rPr/>
        <w:t> </w:t>
      </w:r>
      <w:r>
        <w:rPr>
          <w:w w:val="80"/>
        </w:rPr>
        <w:t>– 15574. </w:t>
      </w:r>
      <w:r>
        <w:rPr>
          <w:rFonts w:ascii="Arial" w:hAnsi="Arial"/>
          <w:b/>
          <w:w w:val="80"/>
        </w:rPr>
        <w:t>ACÓRDÃO Nº 994/2024: </w:t>
      </w:r>
      <w:r>
        <w:rPr>
          <w:w w:val="80"/>
        </w:rPr>
        <w:t>Vistos, relatados e discutidos estes autos acima identificados, </w:t>
      </w:r>
      <w:r>
        <w:rPr>
          <w:rFonts w:ascii="Arial" w:hAnsi="Arial"/>
          <w:b/>
          <w:w w:val="80"/>
        </w:rPr>
        <w:t>ACORDAM </w:t>
      </w:r>
      <w:r>
        <w:rPr>
          <w:w w:val="80"/>
        </w:rPr>
        <w:t>os Excelentíssimos Senhores Conselheiros do </w:t>
      </w:r>
      <w:r>
        <w:rPr>
          <w:w w:val="85"/>
        </w:rPr>
        <w:t>Tribunal de Contas do Estado do Amazonas, reunidos em Sessão do</w:t>
      </w:r>
      <w:r>
        <w:rPr>
          <w:w w:val="85"/>
        </w:rPr>
        <w:t> </w:t>
      </w:r>
      <w:r>
        <w:rPr>
          <w:rFonts w:ascii="Arial" w:hAnsi="Arial"/>
          <w:b/>
          <w:w w:val="85"/>
        </w:rPr>
        <w:t>Tribunal Pleno</w:t>
      </w:r>
      <w:r>
        <w:rPr>
          <w:w w:val="85"/>
        </w:rPr>
        <w:t>, no exercício da competência </w:t>
      </w:r>
      <w:r>
        <w:rPr>
          <w:w w:val="80"/>
        </w:rPr>
        <w:t>atribuída</w:t>
      </w:r>
      <w:r>
        <w:rPr/>
        <w:t> </w:t>
      </w:r>
      <w:r>
        <w:rPr>
          <w:w w:val="80"/>
        </w:rPr>
        <w:t>pelos</w:t>
      </w:r>
      <w:r>
        <w:rPr/>
        <w:t> </w:t>
      </w:r>
      <w:r>
        <w:rPr>
          <w:w w:val="80"/>
        </w:rPr>
        <w:t>arts.</w:t>
      </w:r>
      <w:r>
        <w:rPr/>
        <w:t> </w:t>
      </w:r>
      <w:r>
        <w:rPr>
          <w:w w:val="80"/>
        </w:rPr>
        <w:t>5º,</w:t>
      </w:r>
      <w:r>
        <w:rPr/>
        <w:t> </w:t>
      </w:r>
      <w:r>
        <w:rPr>
          <w:w w:val="80"/>
        </w:rPr>
        <w:t>II</w:t>
      </w:r>
      <w:r>
        <w:rPr/>
        <w:t> </w:t>
      </w:r>
      <w:r>
        <w:rPr>
          <w:w w:val="80"/>
        </w:rPr>
        <w:t>e</w:t>
      </w:r>
      <w:r>
        <w:rPr/>
        <w:t> </w:t>
      </w:r>
      <w:r>
        <w:rPr>
          <w:w w:val="80"/>
        </w:rPr>
        <w:t>11,</w:t>
      </w:r>
      <w:r>
        <w:rPr/>
        <w:t> </w:t>
      </w:r>
      <w:r>
        <w:rPr>
          <w:w w:val="80"/>
        </w:rPr>
        <w:t>inciso</w:t>
      </w:r>
      <w:r>
        <w:rPr/>
        <w:t> </w:t>
      </w:r>
      <w:r>
        <w:rPr>
          <w:w w:val="80"/>
        </w:rPr>
        <w:t>III,</w:t>
      </w:r>
      <w:r>
        <w:rPr/>
        <w:t> </w:t>
      </w:r>
      <w:r>
        <w:rPr>
          <w:w w:val="80"/>
        </w:rPr>
        <w:t>alínea</w:t>
      </w:r>
      <w:r>
        <w:rPr/>
        <w:t> </w:t>
      </w:r>
      <w:r>
        <w:rPr>
          <w:w w:val="80"/>
        </w:rPr>
        <w:t>“a”,</w:t>
      </w:r>
      <w:r>
        <w:rPr/>
        <w:t> </w:t>
      </w:r>
      <w:r>
        <w:rPr>
          <w:w w:val="80"/>
        </w:rPr>
        <w:t>item</w:t>
      </w:r>
      <w:r>
        <w:rPr/>
        <w:t> </w:t>
      </w:r>
      <w:r>
        <w:rPr>
          <w:w w:val="80"/>
        </w:rPr>
        <w:t>3,</w:t>
      </w:r>
      <w:r>
        <w:rPr/>
        <w:t> </w:t>
      </w:r>
      <w:r>
        <w:rPr>
          <w:w w:val="80"/>
        </w:rPr>
        <w:t>da</w:t>
      </w:r>
      <w:r>
        <w:rPr/>
        <w:t> </w:t>
      </w:r>
      <w:r>
        <w:rPr>
          <w:w w:val="80"/>
        </w:rPr>
        <w:t>Resolução</w:t>
      </w:r>
      <w:r>
        <w:rPr/>
        <w:t> </w:t>
      </w:r>
      <w:r>
        <w:rPr>
          <w:w w:val="80"/>
        </w:rPr>
        <w:t>n.04/2002-TCE/AM,</w:t>
      </w:r>
      <w:r>
        <w:rPr/>
        <w:t> </w:t>
      </w:r>
      <w:r>
        <w:rPr>
          <w:rFonts w:ascii="Arial" w:hAnsi="Arial"/>
          <w:b/>
          <w:w w:val="80"/>
        </w:rPr>
        <w:t>à</w:t>
      </w:r>
      <w:r>
        <w:rPr>
          <w:rFonts w:ascii="Arial" w:hAnsi="Arial"/>
          <w:b/>
        </w:rPr>
        <w:t> </w:t>
      </w:r>
      <w:r>
        <w:rPr>
          <w:rFonts w:ascii="Arial" w:hAnsi="Arial"/>
          <w:b/>
          <w:w w:val="80"/>
        </w:rPr>
        <w:t>unanimidade</w:t>
      </w:r>
      <w:r>
        <w:rPr>
          <w:w w:val="80"/>
        </w:rPr>
        <w:t>,</w:t>
      </w:r>
      <w:r>
        <w:rPr/>
        <w:t> </w:t>
      </w:r>
      <w:r>
        <w:rPr>
          <w:w w:val="80"/>
        </w:rPr>
        <w:t>nos</w:t>
      </w:r>
      <w:r>
        <w:rPr/>
        <w:t> </w:t>
      </w:r>
      <w:r>
        <w:rPr>
          <w:w w:val="80"/>
        </w:rPr>
        <w:t>termos </w:t>
      </w:r>
      <w:r>
        <w:rPr>
          <w:w w:val="85"/>
        </w:rPr>
        <w:t>do</w:t>
      </w:r>
      <w:r>
        <w:rPr>
          <w:w w:val="85"/>
        </w:rPr>
        <w:t> voto</w:t>
      </w:r>
      <w:r>
        <w:rPr>
          <w:w w:val="85"/>
        </w:rPr>
        <w:t> do</w:t>
      </w:r>
      <w:r>
        <w:rPr>
          <w:w w:val="85"/>
        </w:rPr>
        <w:t> Excelentíssimo</w:t>
      </w:r>
      <w:r>
        <w:rPr>
          <w:w w:val="85"/>
        </w:rPr>
        <w:t> Senhor</w:t>
      </w:r>
      <w:r>
        <w:rPr>
          <w:w w:val="85"/>
        </w:rPr>
        <w:t> Conselheiro-Relator,</w:t>
      </w:r>
      <w:r>
        <w:rPr>
          <w:w w:val="85"/>
        </w:rPr>
        <w:t> </w:t>
      </w:r>
      <w:r>
        <w:rPr>
          <w:rFonts w:ascii="Arial" w:hAnsi="Arial"/>
          <w:b/>
          <w:w w:val="85"/>
        </w:rPr>
        <w:t>em</w:t>
      </w:r>
      <w:r>
        <w:rPr>
          <w:rFonts w:ascii="Arial" w:hAnsi="Arial"/>
          <w:b/>
          <w:w w:val="85"/>
        </w:rPr>
        <w:t> parcial</w:t>
      </w:r>
      <w:r>
        <w:rPr>
          <w:rFonts w:ascii="Arial" w:hAnsi="Arial"/>
          <w:b/>
          <w:w w:val="85"/>
        </w:rPr>
        <w:t> consonância</w:t>
      </w:r>
      <w:r>
        <w:rPr>
          <w:rFonts w:ascii="Arial" w:hAnsi="Arial"/>
          <w:b/>
          <w:w w:val="85"/>
        </w:rPr>
        <w:t> </w:t>
      </w:r>
      <w:r>
        <w:rPr>
          <w:w w:val="85"/>
        </w:rPr>
        <w:t>com</w:t>
      </w:r>
      <w:r>
        <w:rPr>
          <w:w w:val="85"/>
        </w:rPr>
        <w:t> pronunciamento</w:t>
      </w:r>
      <w:r>
        <w:rPr>
          <w:w w:val="85"/>
        </w:rPr>
        <w:t> do</w:t>
      </w:r>
      <w:r>
        <w:rPr>
          <w:w w:val="85"/>
        </w:rPr>
        <w:t> Ministério Público</w:t>
      </w:r>
      <w:r>
        <w:rPr>
          <w:spacing w:val="-7"/>
          <w:w w:val="85"/>
        </w:rPr>
        <w:t> </w:t>
      </w:r>
      <w:r>
        <w:rPr>
          <w:w w:val="85"/>
        </w:rPr>
        <w:t>junto</w:t>
      </w:r>
      <w:r>
        <w:rPr>
          <w:spacing w:val="-7"/>
          <w:w w:val="85"/>
        </w:rPr>
        <w:t> </w:t>
      </w:r>
      <w:r>
        <w:rPr>
          <w:w w:val="85"/>
        </w:rPr>
        <w:t>a</w:t>
      </w:r>
      <w:r>
        <w:rPr>
          <w:spacing w:val="-6"/>
          <w:w w:val="85"/>
        </w:rPr>
        <w:t> </w:t>
      </w:r>
      <w:r>
        <w:rPr>
          <w:w w:val="85"/>
        </w:rPr>
        <w:t>este</w:t>
      </w:r>
      <w:r>
        <w:rPr>
          <w:spacing w:val="-7"/>
          <w:w w:val="85"/>
        </w:rPr>
        <w:t> </w:t>
      </w:r>
      <w:r>
        <w:rPr>
          <w:w w:val="85"/>
        </w:rPr>
        <w:t>Tribunal,</w:t>
      </w:r>
      <w:r>
        <w:rPr>
          <w:spacing w:val="-7"/>
          <w:w w:val="85"/>
        </w:rPr>
        <w:t> </w:t>
      </w:r>
      <w:r>
        <w:rPr>
          <w:w w:val="85"/>
        </w:rPr>
        <w:t>no</w:t>
      </w:r>
      <w:r>
        <w:rPr>
          <w:spacing w:val="-6"/>
          <w:w w:val="85"/>
        </w:rPr>
        <w:t> </w:t>
      </w:r>
      <w:r>
        <w:rPr>
          <w:w w:val="85"/>
        </w:rPr>
        <w:t>sentido</w:t>
      </w:r>
      <w:r>
        <w:rPr>
          <w:spacing w:val="-7"/>
          <w:w w:val="85"/>
        </w:rPr>
        <w:t> </w:t>
      </w:r>
      <w:r>
        <w:rPr>
          <w:w w:val="85"/>
        </w:rPr>
        <w:t>de:</w:t>
      </w:r>
      <w:r>
        <w:rPr>
          <w:spacing w:val="-6"/>
          <w:w w:val="85"/>
        </w:rPr>
        <w:t> </w:t>
      </w:r>
      <w:r>
        <w:rPr>
          <w:rFonts w:ascii="Arial" w:hAnsi="Arial"/>
          <w:b/>
          <w:w w:val="85"/>
        </w:rPr>
        <w:t>10.1.</w:t>
      </w:r>
      <w:r>
        <w:rPr>
          <w:rFonts w:ascii="Arial" w:hAnsi="Arial"/>
          <w:b/>
          <w:spacing w:val="-7"/>
          <w:w w:val="85"/>
        </w:rPr>
        <w:t> </w:t>
      </w:r>
      <w:r>
        <w:rPr>
          <w:rFonts w:ascii="Arial" w:hAnsi="Arial"/>
          <w:b/>
          <w:w w:val="85"/>
        </w:rPr>
        <w:t>Julgar</w:t>
      </w:r>
      <w:r>
        <w:rPr>
          <w:rFonts w:ascii="Arial" w:hAnsi="Arial"/>
          <w:b/>
          <w:spacing w:val="-6"/>
          <w:w w:val="85"/>
        </w:rPr>
        <w:t> </w:t>
      </w:r>
      <w:r>
        <w:rPr>
          <w:rFonts w:ascii="Arial" w:hAnsi="Arial"/>
          <w:b/>
          <w:w w:val="85"/>
        </w:rPr>
        <w:t>irregular</w:t>
      </w:r>
      <w:r>
        <w:rPr>
          <w:rFonts w:ascii="Arial" w:hAnsi="Arial"/>
          <w:b/>
          <w:spacing w:val="-5"/>
          <w:w w:val="85"/>
        </w:rPr>
        <w:t> </w:t>
      </w:r>
      <w:r>
        <w:rPr>
          <w:w w:val="85"/>
        </w:rPr>
        <w:t>a</w:t>
      </w:r>
      <w:r>
        <w:rPr>
          <w:spacing w:val="-6"/>
          <w:w w:val="85"/>
        </w:rPr>
        <w:t> </w:t>
      </w:r>
      <w:r>
        <w:rPr>
          <w:w w:val="85"/>
        </w:rPr>
        <w:t>Prestação</w:t>
      </w:r>
      <w:r>
        <w:rPr>
          <w:spacing w:val="-7"/>
          <w:w w:val="85"/>
        </w:rPr>
        <w:t> </w:t>
      </w:r>
      <w:r>
        <w:rPr>
          <w:w w:val="85"/>
        </w:rPr>
        <w:t>de</w:t>
      </w:r>
      <w:r>
        <w:rPr>
          <w:spacing w:val="-6"/>
          <w:w w:val="85"/>
        </w:rPr>
        <w:t> </w:t>
      </w:r>
      <w:r>
        <w:rPr>
          <w:w w:val="85"/>
        </w:rPr>
        <w:t>Contas</w:t>
      </w:r>
      <w:r>
        <w:rPr>
          <w:spacing w:val="-7"/>
          <w:w w:val="85"/>
        </w:rPr>
        <w:t> </w:t>
      </w:r>
      <w:r>
        <w:rPr>
          <w:w w:val="85"/>
        </w:rPr>
        <w:t>Anual</w:t>
      </w:r>
      <w:r>
        <w:rPr>
          <w:spacing w:val="-7"/>
          <w:w w:val="85"/>
        </w:rPr>
        <w:t> </w:t>
      </w:r>
      <w:r>
        <w:rPr>
          <w:w w:val="85"/>
        </w:rPr>
        <w:t>do</w:t>
      </w:r>
      <w:r>
        <w:rPr>
          <w:spacing w:val="-6"/>
          <w:w w:val="85"/>
        </w:rPr>
        <w:t> </w:t>
      </w:r>
      <w:r>
        <w:rPr>
          <w:w w:val="85"/>
        </w:rPr>
        <w:t>Fundo</w:t>
      </w:r>
      <w:r>
        <w:rPr>
          <w:spacing w:val="-7"/>
          <w:w w:val="85"/>
        </w:rPr>
        <w:t> </w:t>
      </w:r>
      <w:r>
        <w:rPr>
          <w:w w:val="85"/>
        </w:rPr>
        <w:t>Municipal</w:t>
      </w:r>
      <w:r>
        <w:rPr>
          <w:spacing w:val="-7"/>
          <w:w w:val="85"/>
        </w:rPr>
        <w:t> </w:t>
      </w:r>
      <w:r>
        <w:rPr>
          <w:w w:val="85"/>
        </w:rPr>
        <w:t>de </w:t>
      </w:r>
      <w:r>
        <w:rPr>
          <w:w w:val="90"/>
        </w:rPr>
        <w:t>Saúde</w:t>
      </w:r>
      <w:r>
        <w:rPr>
          <w:spacing w:val="-9"/>
          <w:w w:val="90"/>
        </w:rPr>
        <w:t> </w:t>
      </w:r>
      <w:r>
        <w:rPr>
          <w:w w:val="90"/>
        </w:rPr>
        <w:t>de</w:t>
      </w:r>
      <w:r>
        <w:rPr>
          <w:spacing w:val="-9"/>
          <w:w w:val="90"/>
        </w:rPr>
        <w:t> </w:t>
      </w:r>
      <w:r>
        <w:rPr>
          <w:w w:val="90"/>
        </w:rPr>
        <w:t>Iranduba,</w:t>
      </w:r>
      <w:r>
        <w:rPr>
          <w:spacing w:val="-9"/>
          <w:w w:val="90"/>
        </w:rPr>
        <w:t> </w:t>
      </w:r>
      <w:r>
        <w:rPr>
          <w:w w:val="90"/>
        </w:rPr>
        <w:t>exercício</w:t>
      </w:r>
      <w:r>
        <w:rPr>
          <w:spacing w:val="-9"/>
          <w:w w:val="90"/>
        </w:rPr>
        <w:t> </w:t>
      </w:r>
      <w:r>
        <w:rPr>
          <w:w w:val="90"/>
        </w:rPr>
        <w:t>2020,</w:t>
      </w:r>
      <w:r>
        <w:rPr>
          <w:spacing w:val="-9"/>
          <w:w w:val="90"/>
        </w:rPr>
        <w:t> </w:t>
      </w:r>
      <w:r>
        <w:rPr>
          <w:w w:val="90"/>
        </w:rPr>
        <w:t>de</w:t>
      </w:r>
      <w:r>
        <w:rPr>
          <w:spacing w:val="-9"/>
          <w:w w:val="90"/>
        </w:rPr>
        <w:t> </w:t>
      </w:r>
      <w:r>
        <w:rPr>
          <w:w w:val="90"/>
        </w:rPr>
        <w:t>responsabilidade</w:t>
      </w:r>
      <w:r>
        <w:rPr>
          <w:spacing w:val="-9"/>
          <w:w w:val="90"/>
        </w:rPr>
        <w:t> </w:t>
      </w:r>
      <w:r>
        <w:rPr>
          <w:w w:val="90"/>
        </w:rPr>
        <w:t>do</w:t>
      </w:r>
      <w:r>
        <w:rPr>
          <w:spacing w:val="-9"/>
          <w:w w:val="90"/>
        </w:rPr>
        <w:t> </w:t>
      </w:r>
      <w:r>
        <w:rPr>
          <w:w w:val="90"/>
        </w:rPr>
        <w:t>Sr.</w:t>
      </w:r>
      <w:r>
        <w:rPr>
          <w:spacing w:val="-9"/>
          <w:w w:val="90"/>
        </w:rPr>
        <w:t> </w:t>
      </w:r>
      <w:r>
        <w:rPr>
          <w:w w:val="90"/>
        </w:rPr>
        <w:t>Leandro</w:t>
      </w:r>
      <w:r>
        <w:rPr>
          <w:spacing w:val="-9"/>
          <w:w w:val="90"/>
        </w:rPr>
        <w:t> </w:t>
      </w:r>
      <w:r>
        <w:rPr>
          <w:w w:val="90"/>
        </w:rPr>
        <w:t>Bezerra</w:t>
      </w:r>
      <w:r>
        <w:rPr>
          <w:spacing w:val="-9"/>
          <w:w w:val="90"/>
        </w:rPr>
        <w:t> </w:t>
      </w:r>
      <w:r>
        <w:rPr>
          <w:w w:val="90"/>
        </w:rPr>
        <w:t>de</w:t>
      </w:r>
      <w:r>
        <w:rPr>
          <w:spacing w:val="-9"/>
          <w:w w:val="90"/>
        </w:rPr>
        <w:t> </w:t>
      </w:r>
      <w:r>
        <w:rPr>
          <w:w w:val="90"/>
        </w:rPr>
        <w:t>Souza,</w:t>
      </w:r>
      <w:r>
        <w:rPr>
          <w:spacing w:val="-9"/>
          <w:w w:val="90"/>
        </w:rPr>
        <w:t> </w:t>
      </w:r>
      <w:r>
        <w:rPr>
          <w:w w:val="90"/>
        </w:rPr>
        <w:t>período</w:t>
      </w:r>
      <w:r>
        <w:rPr>
          <w:spacing w:val="-9"/>
          <w:w w:val="90"/>
        </w:rPr>
        <w:t> </w:t>
      </w:r>
      <w:r>
        <w:rPr>
          <w:w w:val="90"/>
        </w:rPr>
        <w:t>01/01/2020</w:t>
      </w:r>
      <w:r>
        <w:rPr>
          <w:spacing w:val="-10"/>
          <w:w w:val="90"/>
        </w:rPr>
        <w:t> </w:t>
      </w:r>
      <w:r>
        <w:rPr>
          <w:w w:val="90"/>
        </w:rPr>
        <w:t>a </w:t>
      </w:r>
      <w:r>
        <w:rPr>
          <w:w w:val="80"/>
        </w:rPr>
        <w:t>09/06/2020 e do Sr. Amilton Bezerra Gadelha, período 10/06/2020 a 31/12/2020, nos termos do art. 71, II da Constituição </w:t>
      </w:r>
      <w:r>
        <w:rPr>
          <w:w w:val="85"/>
        </w:rPr>
        <w:t>Federal,</w:t>
      </w:r>
      <w:r>
        <w:rPr>
          <w:spacing w:val="-7"/>
          <w:w w:val="85"/>
        </w:rPr>
        <w:t> </w:t>
      </w:r>
      <w:r>
        <w:rPr>
          <w:w w:val="85"/>
        </w:rPr>
        <w:t>art.</w:t>
      </w:r>
      <w:r>
        <w:rPr>
          <w:spacing w:val="-7"/>
          <w:w w:val="85"/>
        </w:rPr>
        <w:t> </w:t>
      </w:r>
      <w:r>
        <w:rPr>
          <w:w w:val="85"/>
        </w:rPr>
        <w:t>40,</w:t>
      </w:r>
      <w:r>
        <w:rPr>
          <w:spacing w:val="-6"/>
          <w:w w:val="85"/>
        </w:rPr>
        <w:t> </w:t>
      </w:r>
      <w:r>
        <w:rPr>
          <w:w w:val="85"/>
        </w:rPr>
        <w:t>inciso</w:t>
      </w:r>
      <w:r>
        <w:rPr>
          <w:spacing w:val="-7"/>
          <w:w w:val="85"/>
        </w:rPr>
        <w:t> </w:t>
      </w:r>
      <w:r>
        <w:rPr>
          <w:w w:val="85"/>
        </w:rPr>
        <w:t>II</w:t>
      </w:r>
      <w:r>
        <w:rPr>
          <w:spacing w:val="-7"/>
          <w:w w:val="85"/>
        </w:rPr>
        <w:t> </w:t>
      </w:r>
      <w:r>
        <w:rPr>
          <w:w w:val="85"/>
        </w:rPr>
        <w:t>da</w:t>
      </w:r>
      <w:r>
        <w:rPr>
          <w:spacing w:val="-6"/>
          <w:w w:val="85"/>
        </w:rPr>
        <w:t> </w:t>
      </w:r>
      <w:r>
        <w:rPr>
          <w:w w:val="85"/>
        </w:rPr>
        <w:t>Constituição</w:t>
      </w:r>
      <w:r>
        <w:rPr>
          <w:spacing w:val="-6"/>
          <w:w w:val="85"/>
        </w:rPr>
        <w:t> </w:t>
      </w:r>
      <w:r>
        <w:rPr>
          <w:w w:val="85"/>
        </w:rPr>
        <w:t>do</w:t>
      </w:r>
      <w:r>
        <w:rPr>
          <w:spacing w:val="-6"/>
          <w:w w:val="85"/>
        </w:rPr>
        <w:t> </w:t>
      </w:r>
      <w:r>
        <w:rPr>
          <w:w w:val="85"/>
        </w:rPr>
        <w:t>Estado</w:t>
      </w:r>
      <w:r>
        <w:rPr>
          <w:spacing w:val="-7"/>
          <w:w w:val="85"/>
        </w:rPr>
        <w:t> </w:t>
      </w:r>
      <w:r>
        <w:rPr>
          <w:w w:val="85"/>
        </w:rPr>
        <w:t>e</w:t>
      </w:r>
      <w:r>
        <w:rPr>
          <w:spacing w:val="-7"/>
          <w:w w:val="85"/>
        </w:rPr>
        <w:t> </w:t>
      </w:r>
      <w:r>
        <w:rPr>
          <w:w w:val="85"/>
        </w:rPr>
        <w:t>art.</w:t>
      </w:r>
      <w:r>
        <w:rPr>
          <w:spacing w:val="-6"/>
          <w:w w:val="85"/>
        </w:rPr>
        <w:t> </w:t>
      </w:r>
      <w:r>
        <w:rPr>
          <w:w w:val="85"/>
        </w:rPr>
        <w:t>22,</w:t>
      </w:r>
      <w:r>
        <w:rPr>
          <w:spacing w:val="-6"/>
          <w:w w:val="85"/>
        </w:rPr>
        <w:t> </w:t>
      </w:r>
      <w:r>
        <w:rPr>
          <w:w w:val="85"/>
        </w:rPr>
        <w:t>inciso</w:t>
      </w:r>
      <w:r>
        <w:rPr>
          <w:spacing w:val="-7"/>
          <w:w w:val="85"/>
        </w:rPr>
        <w:t> </w:t>
      </w:r>
      <w:r>
        <w:rPr>
          <w:w w:val="85"/>
        </w:rPr>
        <w:t>III,</w:t>
      </w:r>
      <w:r>
        <w:rPr>
          <w:spacing w:val="-6"/>
          <w:w w:val="85"/>
        </w:rPr>
        <w:t> </w:t>
      </w:r>
      <w:r>
        <w:rPr>
          <w:w w:val="85"/>
        </w:rPr>
        <w:t>alíneas</w:t>
      </w:r>
      <w:r>
        <w:rPr>
          <w:spacing w:val="-7"/>
          <w:w w:val="85"/>
        </w:rPr>
        <w:t> </w:t>
      </w:r>
      <w:r>
        <w:rPr>
          <w:w w:val="85"/>
        </w:rPr>
        <w:t>“b”</w:t>
      </w:r>
      <w:r>
        <w:rPr>
          <w:spacing w:val="-7"/>
          <w:w w:val="85"/>
        </w:rPr>
        <w:t> </w:t>
      </w:r>
      <w:r>
        <w:rPr>
          <w:w w:val="85"/>
        </w:rPr>
        <w:t>e</w:t>
      </w:r>
      <w:r>
        <w:rPr>
          <w:spacing w:val="-4"/>
          <w:w w:val="85"/>
        </w:rPr>
        <w:t> </w:t>
      </w:r>
      <w:r>
        <w:rPr>
          <w:w w:val="85"/>
        </w:rPr>
        <w:t>“c”</w:t>
      </w:r>
      <w:r>
        <w:rPr>
          <w:spacing w:val="-7"/>
          <w:w w:val="85"/>
        </w:rPr>
        <w:t> </w:t>
      </w:r>
      <w:r>
        <w:rPr>
          <w:w w:val="85"/>
        </w:rPr>
        <w:t>c/c</w:t>
      </w:r>
      <w:r>
        <w:rPr>
          <w:spacing w:val="-6"/>
          <w:w w:val="85"/>
        </w:rPr>
        <w:t> </w:t>
      </w:r>
      <w:r>
        <w:rPr>
          <w:w w:val="85"/>
        </w:rPr>
        <w:t>art.</w:t>
      </w:r>
      <w:r>
        <w:rPr>
          <w:spacing w:val="-7"/>
          <w:w w:val="85"/>
        </w:rPr>
        <w:t> </w:t>
      </w:r>
      <w:r>
        <w:rPr>
          <w:w w:val="85"/>
        </w:rPr>
        <w:t>25,</w:t>
      </w:r>
      <w:r>
        <w:rPr>
          <w:spacing w:val="-6"/>
          <w:w w:val="85"/>
        </w:rPr>
        <w:t> </w:t>
      </w:r>
      <w:r>
        <w:rPr>
          <w:w w:val="85"/>
        </w:rPr>
        <w:t>da</w:t>
      </w:r>
      <w:r>
        <w:rPr>
          <w:spacing w:val="-7"/>
          <w:w w:val="85"/>
        </w:rPr>
        <w:t> </w:t>
      </w:r>
      <w:r>
        <w:rPr>
          <w:w w:val="85"/>
        </w:rPr>
        <w:t>Lei</w:t>
      </w:r>
      <w:r>
        <w:rPr>
          <w:spacing w:val="-7"/>
          <w:w w:val="85"/>
        </w:rPr>
        <w:t> </w:t>
      </w:r>
      <w:r>
        <w:rPr>
          <w:w w:val="85"/>
        </w:rPr>
        <w:t>nº.</w:t>
      </w:r>
      <w:r>
        <w:rPr>
          <w:spacing w:val="-6"/>
          <w:w w:val="85"/>
        </w:rPr>
        <w:t> </w:t>
      </w:r>
      <w:r>
        <w:rPr>
          <w:w w:val="85"/>
        </w:rPr>
        <w:t>2.423/1996, </w:t>
      </w:r>
      <w:r>
        <w:rPr>
          <w:w w:val="90"/>
        </w:rPr>
        <w:t>frente</w:t>
      </w:r>
      <w:r>
        <w:rPr>
          <w:spacing w:val="-10"/>
          <w:w w:val="90"/>
        </w:rPr>
        <w:t> </w:t>
      </w:r>
      <w:r>
        <w:rPr>
          <w:w w:val="90"/>
        </w:rPr>
        <w:t>a</w:t>
      </w:r>
      <w:r>
        <w:rPr>
          <w:spacing w:val="-10"/>
          <w:w w:val="90"/>
        </w:rPr>
        <w:t> </w:t>
      </w:r>
      <w:r>
        <w:rPr>
          <w:w w:val="90"/>
        </w:rPr>
        <w:t>ocorrência</w:t>
      </w:r>
      <w:r>
        <w:rPr>
          <w:spacing w:val="-10"/>
          <w:w w:val="90"/>
        </w:rPr>
        <w:t> </w:t>
      </w:r>
      <w:r>
        <w:rPr>
          <w:w w:val="90"/>
        </w:rPr>
        <w:t>das</w:t>
      </w:r>
      <w:r>
        <w:rPr>
          <w:spacing w:val="-10"/>
          <w:w w:val="90"/>
        </w:rPr>
        <w:t> </w:t>
      </w:r>
      <w:r>
        <w:rPr>
          <w:w w:val="90"/>
        </w:rPr>
        <w:t>irregularidades</w:t>
      </w:r>
      <w:r>
        <w:rPr>
          <w:spacing w:val="-10"/>
          <w:w w:val="90"/>
        </w:rPr>
        <w:t> </w:t>
      </w:r>
      <w:r>
        <w:rPr>
          <w:w w:val="90"/>
        </w:rPr>
        <w:t>apontadas</w:t>
      </w:r>
      <w:r>
        <w:rPr>
          <w:spacing w:val="-11"/>
          <w:w w:val="90"/>
        </w:rPr>
        <w:t> </w:t>
      </w:r>
      <w:r>
        <w:rPr>
          <w:w w:val="90"/>
        </w:rPr>
        <w:t>neste</w:t>
      </w:r>
      <w:r>
        <w:rPr>
          <w:spacing w:val="-10"/>
          <w:w w:val="90"/>
        </w:rPr>
        <w:t> </w:t>
      </w:r>
      <w:r>
        <w:rPr>
          <w:w w:val="90"/>
        </w:rPr>
        <w:t>voto,</w:t>
      </w:r>
      <w:r>
        <w:rPr>
          <w:spacing w:val="-10"/>
          <w:w w:val="90"/>
        </w:rPr>
        <w:t> </w:t>
      </w:r>
      <w:r>
        <w:rPr>
          <w:w w:val="90"/>
        </w:rPr>
        <w:t>no</w:t>
      </w:r>
      <w:r>
        <w:rPr>
          <w:spacing w:val="-10"/>
          <w:w w:val="90"/>
        </w:rPr>
        <w:t> </w:t>
      </w:r>
      <w:r>
        <w:rPr>
          <w:w w:val="90"/>
        </w:rPr>
        <w:t>Parecer</w:t>
      </w:r>
      <w:r>
        <w:rPr>
          <w:spacing w:val="-10"/>
          <w:w w:val="90"/>
        </w:rPr>
        <w:t> </w:t>
      </w:r>
      <w:r>
        <w:rPr>
          <w:w w:val="90"/>
        </w:rPr>
        <w:t>nº.</w:t>
      </w:r>
      <w:r>
        <w:rPr>
          <w:spacing w:val="-10"/>
          <w:w w:val="90"/>
        </w:rPr>
        <w:t> </w:t>
      </w:r>
      <w:r>
        <w:rPr>
          <w:w w:val="90"/>
        </w:rPr>
        <w:t>3372/2024-MPC/ELCM,</w:t>
      </w:r>
      <w:r>
        <w:rPr>
          <w:spacing w:val="-10"/>
          <w:w w:val="90"/>
        </w:rPr>
        <w:t> </w:t>
      </w:r>
      <w:r>
        <w:rPr>
          <w:w w:val="90"/>
        </w:rPr>
        <w:t>no</w:t>
      </w:r>
      <w:r>
        <w:rPr>
          <w:spacing w:val="-10"/>
          <w:w w:val="90"/>
        </w:rPr>
        <w:t> </w:t>
      </w:r>
      <w:r>
        <w:rPr>
          <w:w w:val="90"/>
        </w:rPr>
        <w:t>Relatório </w:t>
      </w:r>
      <w:r>
        <w:rPr>
          <w:w w:val="85"/>
        </w:rPr>
        <w:t>Conclusivo</w:t>
      </w:r>
      <w:r>
        <w:rPr>
          <w:w w:val="85"/>
        </w:rPr>
        <w:t> nº.</w:t>
      </w:r>
      <w:r>
        <w:rPr>
          <w:w w:val="85"/>
        </w:rPr>
        <w:t> 95/2022-DICAMI</w:t>
      </w:r>
      <w:r>
        <w:rPr>
          <w:w w:val="85"/>
        </w:rPr>
        <w:t> e</w:t>
      </w:r>
      <w:r>
        <w:rPr>
          <w:w w:val="85"/>
        </w:rPr>
        <w:t> no</w:t>
      </w:r>
      <w:r>
        <w:rPr>
          <w:w w:val="85"/>
        </w:rPr>
        <w:t> Relatório</w:t>
      </w:r>
      <w:r>
        <w:rPr>
          <w:w w:val="85"/>
        </w:rPr>
        <w:t> Conclusivo</w:t>
      </w:r>
      <w:r>
        <w:rPr>
          <w:w w:val="85"/>
        </w:rPr>
        <w:t> nº. 148/2024-DICOP;</w:t>
      </w:r>
      <w:r>
        <w:rPr>
          <w:w w:val="85"/>
        </w:rPr>
        <w:t> </w:t>
      </w:r>
      <w:r>
        <w:rPr>
          <w:rFonts w:ascii="Arial" w:hAnsi="Arial"/>
          <w:b/>
          <w:w w:val="85"/>
        </w:rPr>
        <w:t>10.2.</w:t>
      </w:r>
      <w:r>
        <w:rPr>
          <w:rFonts w:ascii="Arial" w:hAnsi="Arial"/>
          <w:b/>
          <w:w w:val="85"/>
        </w:rPr>
        <w:t> Aplicar</w:t>
      </w:r>
      <w:r>
        <w:rPr>
          <w:rFonts w:ascii="Arial" w:hAnsi="Arial"/>
          <w:b/>
          <w:w w:val="85"/>
        </w:rPr>
        <w:t> multa</w:t>
      </w:r>
      <w:r>
        <w:rPr>
          <w:rFonts w:ascii="Arial" w:hAnsi="Arial"/>
          <w:b/>
          <w:w w:val="85"/>
        </w:rPr>
        <w:t> </w:t>
      </w:r>
      <w:r>
        <w:rPr>
          <w:w w:val="85"/>
        </w:rPr>
        <w:t>ao Sr.</w:t>
      </w:r>
      <w:r>
        <w:rPr>
          <w:w w:val="85"/>
        </w:rPr>
        <w:t> Leandro Bezerra de Souza, Presidente do Fundo Municipal de Saúde de Iranduba, período 01/01/2020 a 09/06/2020, exercício </w:t>
      </w:r>
      <w:r>
        <w:rPr>
          <w:spacing w:val="-2"/>
          <w:w w:val="85"/>
        </w:rPr>
        <w:t>2020, no valor de R$ 68.271,96 (sessenta e oito mil, duzentos e setenta e um reais e noventa e seis centavos) haja vista as impropriedades não sanadas, apontadas durante instrução, itens III, XI, XII, XV, XVI e XXI do Relatório Conclusivo nº. </w:t>
      </w:r>
      <w:r>
        <w:rPr>
          <w:w w:val="85"/>
        </w:rPr>
        <w:t>95/2022-DICAMI,</w:t>
      </w:r>
      <w:r>
        <w:rPr>
          <w:spacing w:val="-4"/>
          <w:w w:val="85"/>
        </w:rPr>
        <w:t> </w:t>
      </w:r>
      <w:r>
        <w:rPr>
          <w:w w:val="85"/>
        </w:rPr>
        <w:t>citadas</w:t>
      </w:r>
      <w:r>
        <w:rPr>
          <w:spacing w:val="-7"/>
          <w:w w:val="85"/>
        </w:rPr>
        <w:t> </w:t>
      </w:r>
      <w:r>
        <w:rPr>
          <w:w w:val="85"/>
        </w:rPr>
        <w:t>no</w:t>
      </w:r>
      <w:r>
        <w:rPr>
          <w:spacing w:val="-4"/>
          <w:w w:val="85"/>
        </w:rPr>
        <w:t> </w:t>
      </w:r>
      <w:r>
        <w:rPr>
          <w:w w:val="85"/>
        </w:rPr>
        <w:t>voto</w:t>
      </w:r>
      <w:r>
        <w:rPr>
          <w:spacing w:val="-6"/>
          <w:w w:val="85"/>
        </w:rPr>
        <w:t> </w:t>
      </w:r>
      <w:r>
        <w:rPr>
          <w:w w:val="85"/>
        </w:rPr>
        <w:t>e</w:t>
      </w:r>
      <w:r>
        <w:rPr>
          <w:spacing w:val="-4"/>
          <w:w w:val="85"/>
        </w:rPr>
        <w:t> </w:t>
      </w:r>
      <w:r>
        <w:rPr>
          <w:w w:val="85"/>
        </w:rPr>
        <w:t>no</w:t>
      </w:r>
      <w:r>
        <w:rPr>
          <w:spacing w:val="-4"/>
          <w:w w:val="85"/>
        </w:rPr>
        <w:t> </w:t>
      </w:r>
      <w:r>
        <w:rPr>
          <w:w w:val="85"/>
        </w:rPr>
        <w:t>Parecer</w:t>
      </w:r>
      <w:r>
        <w:rPr>
          <w:spacing w:val="-6"/>
          <w:w w:val="85"/>
        </w:rPr>
        <w:t> </w:t>
      </w:r>
      <w:r>
        <w:rPr>
          <w:w w:val="85"/>
        </w:rPr>
        <w:t>do</w:t>
      </w:r>
      <w:r>
        <w:rPr>
          <w:spacing w:val="-4"/>
          <w:w w:val="85"/>
        </w:rPr>
        <w:t> </w:t>
      </w:r>
      <w:r>
        <w:rPr>
          <w:w w:val="85"/>
        </w:rPr>
        <w:t>MPC,</w:t>
      </w:r>
      <w:r>
        <w:rPr>
          <w:spacing w:val="-5"/>
          <w:w w:val="85"/>
        </w:rPr>
        <w:t> </w:t>
      </w:r>
      <w:r>
        <w:rPr>
          <w:w w:val="85"/>
        </w:rPr>
        <w:t>com</w:t>
      </w:r>
      <w:r>
        <w:rPr>
          <w:spacing w:val="-6"/>
          <w:w w:val="85"/>
        </w:rPr>
        <w:t> </w:t>
      </w:r>
      <w:r>
        <w:rPr>
          <w:w w:val="85"/>
        </w:rPr>
        <w:t>fundamento</w:t>
      </w:r>
      <w:r>
        <w:rPr>
          <w:spacing w:val="-4"/>
          <w:w w:val="85"/>
        </w:rPr>
        <w:t> </w:t>
      </w:r>
      <w:r>
        <w:rPr>
          <w:w w:val="85"/>
        </w:rPr>
        <w:t>no</w:t>
      </w:r>
      <w:r>
        <w:rPr>
          <w:spacing w:val="-7"/>
          <w:w w:val="85"/>
        </w:rPr>
        <w:t> </w:t>
      </w:r>
      <w:r>
        <w:rPr>
          <w:w w:val="85"/>
        </w:rPr>
        <w:t>art.</w:t>
      </w:r>
      <w:r>
        <w:rPr>
          <w:spacing w:val="-6"/>
          <w:w w:val="85"/>
        </w:rPr>
        <w:t> </w:t>
      </w:r>
      <w:r>
        <w:rPr>
          <w:w w:val="85"/>
        </w:rPr>
        <w:t>54,</w:t>
      </w:r>
      <w:r>
        <w:rPr>
          <w:spacing w:val="-4"/>
          <w:w w:val="85"/>
        </w:rPr>
        <w:t> </w:t>
      </w:r>
      <w:r>
        <w:rPr>
          <w:w w:val="85"/>
        </w:rPr>
        <w:t>inciso</w:t>
      </w:r>
      <w:r>
        <w:rPr>
          <w:spacing w:val="-4"/>
          <w:w w:val="85"/>
        </w:rPr>
        <w:t> </w:t>
      </w:r>
      <w:r>
        <w:rPr>
          <w:w w:val="85"/>
        </w:rPr>
        <w:t>VI</w:t>
      </w:r>
      <w:r>
        <w:rPr>
          <w:spacing w:val="-7"/>
          <w:w w:val="85"/>
        </w:rPr>
        <w:t> </w:t>
      </w:r>
      <w:r>
        <w:rPr>
          <w:w w:val="85"/>
        </w:rPr>
        <w:t>da</w:t>
      </w:r>
      <w:r>
        <w:rPr>
          <w:spacing w:val="-4"/>
          <w:w w:val="85"/>
        </w:rPr>
        <w:t> </w:t>
      </w:r>
      <w:r>
        <w:rPr>
          <w:w w:val="85"/>
        </w:rPr>
        <w:t>Lei</w:t>
      </w:r>
      <w:r>
        <w:rPr>
          <w:spacing w:val="-5"/>
          <w:w w:val="85"/>
        </w:rPr>
        <w:t> </w:t>
      </w:r>
      <w:r>
        <w:rPr>
          <w:w w:val="85"/>
        </w:rPr>
        <w:t>nº.</w:t>
      </w:r>
      <w:r>
        <w:rPr>
          <w:spacing w:val="-4"/>
          <w:w w:val="85"/>
        </w:rPr>
        <w:t> </w:t>
      </w:r>
      <w:r>
        <w:rPr>
          <w:w w:val="85"/>
        </w:rPr>
        <w:t>2423/96</w:t>
      </w:r>
      <w:r>
        <w:rPr>
          <w:spacing w:val="-4"/>
          <w:w w:val="85"/>
        </w:rPr>
        <w:t> </w:t>
      </w:r>
      <w:r>
        <w:rPr>
          <w:w w:val="85"/>
        </w:rPr>
        <w:t>c/c</w:t>
      </w:r>
      <w:r>
        <w:rPr>
          <w:spacing w:val="-4"/>
          <w:w w:val="85"/>
        </w:rPr>
        <w:t> </w:t>
      </w:r>
      <w:r>
        <w:rPr>
          <w:w w:val="85"/>
        </w:rPr>
        <w:t>art. 308, inciso VI,</w:t>
      </w:r>
      <w:r>
        <w:rPr>
          <w:spacing w:val="-2"/>
          <w:w w:val="85"/>
        </w:rPr>
        <w:t> </w:t>
      </w:r>
      <w:r>
        <w:rPr>
          <w:w w:val="85"/>
        </w:rPr>
        <w:t>da Resolução nº.</w:t>
      </w:r>
      <w:r>
        <w:rPr>
          <w:spacing w:val="-2"/>
          <w:w w:val="85"/>
        </w:rPr>
        <w:t> </w:t>
      </w:r>
      <w:r>
        <w:rPr>
          <w:w w:val="85"/>
        </w:rPr>
        <w:t>04/2002-TCE/AM</w:t>
      </w:r>
      <w:r>
        <w:rPr>
          <w:spacing w:val="-1"/>
          <w:w w:val="85"/>
        </w:rPr>
        <w:t> </w:t>
      </w:r>
      <w:r>
        <w:rPr>
          <w:w w:val="85"/>
        </w:rPr>
        <w:t>e fixar o prazo de 30</w:t>
      </w:r>
      <w:r>
        <w:rPr>
          <w:spacing w:val="-2"/>
          <w:w w:val="85"/>
        </w:rPr>
        <w:t> </w:t>
      </w:r>
      <w:r>
        <w:rPr>
          <w:w w:val="85"/>
        </w:rPr>
        <w:t>dias para que</w:t>
      </w:r>
      <w:r>
        <w:rPr>
          <w:spacing w:val="-2"/>
          <w:w w:val="85"/>
        </w:rPr>
        <w:t> </w:t>
      </w:r>
      <w:r>
        <w:rPr>
          <w:w w:val="85"/>
        </w:rPr>
        <w:t>o responsável recolha o valor</w:t>
      </w:r>
      <w:r>
        <w:rPr>
          <w:spacing w:val="-3"/>
          <w:w w:val="85"/>
        </w:rPr>
        <w:t> </w:t>
      </w:r>
      <w:r>
        <w:rPr>
          <w:w w:val="85"/>
        </w:rPr>
        <w:t>da MULTA, na esfera Estadual para o órgão Fundo de Apoio ao Exercício do Controle Externo</w:t>
      </w:r>
      <w:r>
        <w:rPr/>
        <w:t> </w:t>
      </w:r>
      <w:r>
        <w:rPr>
          <w:w w:val="85"/>
        </w:rPr>
        <w:t>- FAECE, através de DAR </w:t>
      </w:r>
      <w:r>
        <w:rPr>
          <w:spacing w:val="-2"/>
          <w:w w:val="85"/>
        </w:rPr>
        <w:t>avulso extraído do sítio eletrônico da SEFAZ/AM, sob o código “5508</w:t>
      </w:r>
      <w:r>
        <w:rPr>
          <w:spacing w:val="-4"/>
        </w:rPr>
        <w:t> </w:t>
      </w:r>
      <w:r>
        <w:rPr>
          <w:spacing w:val="-2"/>
          <w:w w:val="85"/>
        </w:rPr>
        <w:t>– Multas aplicadas pelo TCE/AM – Fundo de Apoio </w:t>
      </w:r>
      <w:r>
        <w:rPr>
          <w:w w:val="80"/>
        </w:rPr>
        <w:t>ao Exercício do Controle Externo – FAECE”. Dentro do prazo anteriormente conferido, é obrigatório o encaminhamento do comprovante de pagamento (autenticado pelo Banco) a esta Corte de Contas (art. 72, inciso III, alínea "a", da Lei Orgânica</w:t>
      </w:r>
      <w:r>
        <w:rPr>
          <w:spacing w:val="80"/>
        </w:rPr>
        <w:t> </w:t>
      </w:r>
      <w:r>
        <w:rPr>
          <w:spacing w:val="-2"/>
          <w:w w:val="90"/>
        </w:rPr>
        <w:t>do</w:t>
      </w:r>
      <w:r>
        <w:rPr>
          <w:spacing w:val="-2"/>
          <w:w w:val="90"/>
        </w:rPr>
        <w:t> TCE/AM),</w:t>
      </w:r>
      <w:r>
        <w:rPr>
          <w:spacing w:val="-3"/>
          <w:w w:val="90"/>
        </w:rPr>
        <w:t> </w:t>
      </w:r>
      <w:r>
        <w:rPr>
          <w:spacing w:val="-2"/>
          <w:w w:val="90"/>
        </w:rPr>
        <w:t>condição</w:t>
      </w:r>
      <w:r>
        <w:rPr>
          <w:spacing w:val="-2"/>
          <w:w w:val="90"/>
        </w:rPr>
        <w:t> imprescindível</w:t>
      </w:r>
      <w:r>
        <w:rPr>
          <w:spacing w:val="-3"/>
          <w:w w:val="90"/>
        </w:rPr>
        <w:t> </w:t>
      </w:r>
      <w:r>
        <w:rPr>
          <w:spacing w:val="-2"/>
          <w:w w:val="90"/>
        </w:rPr>
        <w:t>para</w:t>
      </w:r>
      <w:r>
        <w:rPr>
          <w:spacing w:val="-2"/>
          <w:w w:val="90"/>
        </w:rPr>
        <w:t> emissão</w:t>
      </w:r>
      <w:r>
        <w:rPr>
          <w:spacing w:val="-3"/>
          <w:w w:val="90"/>
        </w:rPr>
        <w:t> </w:t>
      </w:r>
      <w:r>
        <w:rPr>
          <w:spacing w:val="-2"/>
          <w:w w:val="90"/>
        </w:rPr>
        <w:t>do</w:t>
      </w:r>
      <w:r>
        <w:rPr>
          <w:spacing w:val="-2"/>
          <w:w w:val="90"/>
        </w:rPr>
        <w:t> Termo</w:t>
      </w:r>
      <w:r>
        <w:rPr>
          <w:spacing w:val="-2"/>
          <w:w w:val="90"/>
        </w:rPr>
        <w:t> de</w:t>
      </w:r>
      <w:r>
        <w:rPr>
          <w:spacing w:val="-2"/>
          <w:w w:val="90"/>
        </w:rPr>
        <w:t> Quitação.</w:t>
      </w:r>
      <w:r>
        <w:rPr>
          <w:spacing w:val="-2"/>
          <w:w w:val="90"/>
        </w:rPr>
        <w:t> O</w:t>
      </w:r>
      <w:r>
        <w:rPr>
          <w:spacing w:val="-2"/>
          <w:w w:val="90"/>
        </w:rPr>
        <w:t> não</w:t>
      </w:r>
      <w:r>
        <w:rPr>
          <w:spacing w:val="-2"/>
          <w:w w:val="90"/>
        </w:rPr>
        <w:t> adimplemento</w:t>
      </w:r>
      <w:r>
        <w:rPr>
          <w:spacing w:val="-2"/>
          <w:w w:val="90"/>
        </w:rPr>
        <w:t> dessa</w:t>
      </w:r>
      <w:r>
        <w:rPr>
          <w:spacing w:val="-2"/>
          <w:w w:val="90"/>
        </w:rPr>
        <w:t> obrigação </w:t>
      </w:r>
      <w:r>
        <w:rPr>
          <w:w w:val="85"/>
        </w:rPr>
        <w:t>pecuniária</w:t>
      </w:r>
      <w:r>
        <w:rPr>
          <w:spacing w:val="-7"/>
          <w:w w:val="85"/>
        </w:rPr>
        <w:t> </w:t>
      </w:r>
      <w:r>
        <w:rPr>
          <w:w w:val="85"/>
        </w:rPr>
        <w:t>no</w:t>
      </w:r>
      <w:r>
        <w:rPr>
          <w:spacing w:val="-6"/>
          <w:w w:val="85"/>
        </w:rPr>
        <w:t> </w:t>
      </w:r>
      <w:r>
        <w:rPr>
          <w:w w:val="85"/>
        </w:rPr>
        <w:t>prazo</w:t>
      </w:r>
      <w:r>
        <w:rPr>
          <w:spacing w:val="-5"/>
          <w:w w:val="85"/>
        </w:rPr>
        <w:t> </w:t>
      </w:r>
      <w:r>
        <w:rPr>
          <w:w w:val="85"/>
        </w:rPr>
        <w:t>legal</w:t>
      </w:r>
      <w:r>
        <w:rPr>
          <w:spacing w:val="-7"/>
          <w:w w:val="85"/>
        </w:rPr>
        <w:t> </w:t>
      </w:r>
      <w:r>
        <w:rPr>
          <w:w w:val="85"/>
        </w:rPr>
        <w:t>importará</w:t>
      </w:r>
      <w:r>
        <w:rPr>
          <w:spacing w:val="-6"/>
          <w:w w:val="85"/>
        </w:rPr>
        <w:t> </w:t>
      </w:r>
      <w:r>
        <w:rPr>
          <w:w w:val="85"/>
        </w:rPr>
        <w:t>na</w:t>
      </w:r>
      <w:r>
        <w:rPr>
          <w:spacing w:val="-6"/>
          <w:w w:val="85"/>
        </w:rPr>
        <w:t> </w:t>
      </w:r>
      <w:r>
        <w:rPr>
          <w:w w:val="85"/>
        </w:rPr>
        <w:t>continuidade</w:t>
      </w:r>
      <w:r>
        <w:rPr>
          <w:spacing w:val="-6"/>
          <w:w w:val="85"/>
        </w:rPr>
        <w:t> </w:t>
      </w:r>
      <w:r>
        <w:rPr>
          <w:w w:val="85"/>
        </w:rPr>
        <w:t>da</w:t>
      </w:r>
      <w:r>
        <w:rPr>
          <w:spacing w:val="-6"/>
          <w:w w:val="85"/>
        </w:rPr>
        <w:t> </w:t>
      </w:r>
      <w:r>
        <w:rPr>
          <w:w w:val="85"/>
        </w:rPr>
        <w:t>cobrança</w:t>
      </w:r>
      <w:r>
        <w:rPr>
          <w:spacing w:val="-6"/>
          <w:w w:val="85"/>
        </w:rPr>
        <w:t> </w:t>
      </w:r>
      <w:r>
        <w:rPr>
          <w:w w:val="85"/>
        </w:rPr>
        <w:t>administrativa</w:t>
      </w:r>
      <w:r>
        <w:rPr>
          <w:spacing w:val="-7"/>
          <w:w w:val="85"/>
        </w:rPr>
        <w:t> </w:t>
      </w:r>
      <w:r>
        <w:rPr>
          <w:w w:val="85"/>
        </w:rPr>
        <w:t>ou</w:t>
      </w:r>
      <w:r>
        <w:rPr>
          <w:spacing w:val="-6"/>
          <w:w w:val="85"/>
        </w:rPr>
        <w:t> </w:t>
      </w:r>
      <w:r>
        <w:rPr>
          <w:w w:val="85"/>
        </w:rPr>
        <w:t>judicial</w:t>
      </w:r>
      <w:r>
        <w:rPr>
          <w:spacing w:val="-7"/>
          <w:w w:val="85"/>
        </w:rPr>
        <w:t> </w:t>
      </w:r>
      <w:r>
        <w:rPr>
          <w:w w:val="85"/>
        </w:rPr>
        <w:t>do</w:t>
      </w:r>
      <w:r>
        <w:rPr>
          <w:spacing w:val="-6"/>
          <w:w w:val="85"/>
        </w:rPr>
        <w:t> </w:t>
      </w:r>
      <w:r>
        <w:rPr>
          <w:w w:val="85"/>
        </w:rPr>
        <w:t>título</w:t>
      </w:r>
      <w:r>
        <w:rPr>
          <w:spacing w:val="-6"/>
          <w:w w:val="85"/>
        </w:rPr>
        <w:t> </w:t>
      </w:r>
      <w:r>
        <w:rPr>
          <w:w w:val="85"/>
        </w:rPr>
        <w:t>executivo</w:t>
      </w:r>
      <w:r>
        <w:rPr>
          <w:spacing w:val="-6"/>
          <w:w w:val="85"/>
        </w:rPr>
        <w:t> </w:t>
      </w:r>
      <w:r>
        <w:rPr>
          <w:w w:val="85"/>
        </w:rPr>
        <w:t>(art.</w:t>
      </w:r>
      <w:r>
        <w:rPr>
          <w:spacing w:val="-6"/>
          <w:w w:val="85"/>
        </w:rPr>
        <w:t> </w:t>
      </w:r>
      <w:r>
        <w:rPr>
          <w:w w:val="85"/>
        </w:rPr>
        <w:t>73</w:t>
      </w:r>
      <w:r>
        <w:rPr>
          <w:spacing w:val="-6"/>
          <w:w w:val="85"/>
        </w:rPr>
        <w:t> </w:t>
      </w:r>
      <w:r>
        <w:rPr>
          <w:w w:val="85"/>
        </w:rPr>
        <w:t>da</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0"/>
        </w:rPr>
        <w:t>Lei Orgânica do TCE/AM), ficando o DERED autorizado,</w:t>
      </w:r>
      <w:r>
        <w:rPr/>
        <w:t> </w:t>
      </w:r>
      <w:r>
        <w:rPr>
          <w:w w:val="80"/>
        </w:rPr>
        <w:t>caso expirado o referido prazo, a adotar as medidas previstas nas </w:t>
      </w:r>
      <w:r>
        <w:rPr>
          <w:w w:val="90"/>
        </w:rPr>
        <w:t>subseções</w:t>
      </w:r>
      <w:r>
        <w:rPr>
          <w:spacing w:val="-8"/>
          <w:w w:val="90"/>
        </w:rPr>
        <w:t> </w:t>
      </w:r>
      <w:r>
        <w:rPr>
          <w:w w:val="90"/>
        </w:rPr>
        <w:t>III</w:t>
      </w:r>
      <w:r>
        <w:rPr>
          <w:spacing w:val="-7"/>
          <w:w w:val="90"/>
        </w:rPr>
        <w:t> </w:t>
      </w:r>
      <w:r>
        <w:rPr>
          <w:w w:val="90"/>
        </w:rPr>
        <w:t>e</w:t>
      </w:r>
      <w:r>
        <w:rPr>
          <w:spacing w:val="-6"/>
          <w:w w:val="90"/>
        </w:rPr>
        <w:t> </w:t>
      </w:r>
      <w:r>
        <w:rPr>
          <w:w w:val="90"/>
        </w:rPr>
        <w:t>IV</w:t>
      </w:r>
      <w:r>
        <w:rPr>
          <w:spacing w:val="-7"/>
          <w:w w:val="90"/>
        </w:rPr>
        <w:t> </w:t>
      </w:r>
      <w:r>
        <w:rPr>
          <w:w w:val="90"/>
        </w:rPr>
        <w:t>da</w:t>
      </w:r>
      <w:r>
        <w:rPr>
          <w:spacing w:val="-7"/>
          <w:w w:val="90"/>
        </w:rPr>
        <w:t> </w:t>
      </w:r>
      <w:r>
        <w:rPr>
          <w:w w:val="90"/>
        </w:rPr>
        <w:t>Seção</w:t>
      </w:r>
      <w:r>
        <w:rPr>
          <w:spacing w:val="-6"/>
          <w:w w:val="90"/>
        </w:rPr>
        <w:t> </w:t>
      </w:r>
      <w:r>
        <w:rPr>
          <w:w w:val="90"/>
        </w:rPr>
        <w:t>III,</w:t>
      </w:r>
      <w:r>
        <w:rPr>
          <w:spacing w:val="-7"/>
          <w:w w:val="90"/>
        </w:rPr>
        <w:t> </w:t>
      </w:r>
      <w:r>
        <w:rPr>
          <w:w w:val="90"/>
        </w:rPr>
        <w:t>do</w:t>
      </w:r>
      <w:r>
        <w:rPr>
          <w:spacing w:val="-7"/>
          <w:w w:val="90"/>
        </w:rPr>
        <w:t> </w:t>
      </w:r>
      <w:r>
        <w:rPr>
          <w:w w:val="90"/>
        </w:rPr>
        <w:t>Capítulo</w:t>
      </w:r>
      <w:r>
        <w:rPr>
          <w:spacing w:val="-7"/>
          <w:w w:val="90"/>
        </w:rPr>
        <w:t> </w:t>
      </w:r>
      <w:r>
        <w:rPr>
          <w:w w:val="90"/>
        </w:rPr>
        <w:t>X,</w:t>
      </w:r>
      <w:r>
        <w:rPr>
          <w:spacing w:val="-7"/>
          <w:w w:val="90"/>
        </w:rPr>
        <w:t> </w:t>
      </w:r>
      <w:r>
        <w:rPr>
          <w:w w:val="90"/>
        </w:rPr>
        <w:t>da</w:t>
      </w:r>
      <w:r>
        <w:rPr>
          <w:spacing w:val="-7"/>
          <w:w w:val="90"/>
        </w:rPr>
        <w:t> </w:t>
      </w:r>
      <w:r>
        <w:rPr>
          <w:w w:val="90"/>
        </w:rPr>
        <w:t>Resolução</w:t>
      </w:r>
      <w:r>
        <w:rPr>
          <w:spacing w:val="-7"/>
          <w:w w:val="90"/>
        </w:rPr>
        <w:t> </w:t>
      </w:r>
      <w:r>
        <w:rPr>
          <w:w w:val="90"/>
        </w:rPr>
        <w:t>nº</w:t>
      </w:r>
      <w:r>
        <w:rPr>
          <w:spacing w:val="-7"/>
          <w:w w:val="90"/>
        </w:rPr>
        <w:t> </w:t>
      </w:r>
      <w:r>
        <w:rPr>
          <w:w w:val="90"/>
        </w:rPr>
        <w:t>04/2002-TCE/AM,</w:t>
      </w:r>
      <w:r>
        <w:rPr>
          <w:spacing w:val="-6"/>
          <w:w w:val="90"/>
        </w:rPr>
        <w:t> </w:t>
      </w:r>
      <w:r>
        <w:rPr>
          <w:w w:val="90"/>
        </w:rPr>
        <w:t>bem</w:t>
      </w:r>
      <w:r>
        <w:rPr>
          <w:spacing w:val="-7"/>
          <w:w w:val="90"/>
        </w:rPr>
        <w:t> </w:t>
      </w:r>
      <w:r>
        <w:rPr>
          <w:w w:val="90"/>
        </w:rPr>
        <w:t>como</w:t>
      </w:r>
      <w:r>
        <w:rPr>
          <w:spacing w:val="-7"/>
          <w:w w:val="90"/>
        </w:rPr>
        <w:t> </w:t>
      </w:r>
      <w:r>
        <w:rPr>
          <w:w w:val="90"/>
        </w:rPr>
        <w:t>proceder,</w:t>
      </w:r>
      <w:r>
        <w:rPr>
          <w:spacing w:val="-6"/>
          <w:w w:val="90"/>
        </w:rPr>
        <w:t> </w:t>
      </w:r>
      <w:r>
        <w:rPr>
          <w:w w:val="90"/>
        </w:rPr>
        <w:t>conforme </w:t>
      </w:r>
      <w:r>
        <w:rPr>
          <w:w w:val="85"/>
        </w:rPr>
        <w:t>estabelecido no Acordo de Cooperação firmado com o Instituto de Estudos de Protesto de Títulos do Brasil - Seção Amazonas - IEPTB/AM, ao encaminhamento do título executivo para protesto em nome do responsável; </w:t>
      </w:r>
      <w:r>
        <w:rPr>
          <w:rFonts w:ascii="Arial" w:hAnsi="Arial"/>
          <w:b/>
          <w:w w:val="85"/>
        </w:rPr>
        <w:t>10.3. Aplicar </w:t>
      </w:r>
      <w:r>
        <w:rPr>
          <w:w w:val="85"/>
        </w:rPr>
        <w:t>multa ao Sr. Leandro Bezerra de Souza, Presidente do Fundo Municipal de Saúde de Iranduba, período 01/01/2020 a 09/06/2020,</w:t>
      </w:r>
      <w:r>
        <w:rPr>
          <w:spacing w:val="-7"/>
          <w:w w:val="85"/>
        </w:rPr>
        <w:t> </w:t>
      </w:r>
      <w:r>
        <w:rPr>
          <w:w w:val="85"/>
        </w:rPr>
        <w:t>exercício</w:t>
      </w:r>
      <w:r>
        <w:rPr>
          <w:spacing w:val="-6"/>
          <w:w w:val="85"/>
        </w:rPr>
        <w:t> </w:t>
      </w:r>
      <w:r>
        <w:rPr>
          <w:w w:val="85"/>
        </w:rPr>
        <w:t>2020,</w:t>
      </w:r>
      <w:r>
        <w:rPr>
          <w:spacing w:val="-6"/>
          <w:w w:val="85"/>
        </w:rPr>
        <w:t> </w:t>
      </w:r>
      <w:r>
        <w:rPr>
          <w:w w:val="85"/>
        </w:rPr>
        <w:t>no</w:t>
      </w:r>
      <w:r>
        <w:rPr>
          <w:spacing w:val="-6"/>
          <w:w w:val="85"/>
        </w:rPr>
        <w:t> </w:t>
      </w:r>
      <w:r>
        <w:rPr>
          <w:w w:val="85"/>
        </w:rPr>
        <w:t>valor</w:t>
      </w:r>
      <w:r>
        <w:rPr>
          <w:spacing w:val="-7"/>
          <w:w w:val="85"/>
        </w:rPr>
        <w:t> </w:t>
      </w:r>
      <w:r>
        <w:rPr>
          <w:w w:val="85"/>
        </w:rPr>
        <w:t>de</w:t>
      </w:r>
      <w:r>
        <w:rPr>
          <w:spacing w:val="-6"/>
          <w:w w:val="85"/>
        </w:rPr>
        <w:t> </w:t>
      </w:r>
      <w:r>
        <w:rPr>
          <w:w w:val="85"/>
        </w:rPr>
        <w:t>R$17.067,99</w:t>
      </w:r>
      <w:r>
        <w:rPr>
          <w:spacing w:val="-6"/>
          <w:w w:val="85"/>
        </w:rPr>
        <w:t> </w:t>
      </w:r>
      <w:r>
        <w:rPr>
          <w:w w:val="85"/>
        </w:rPr>
        <w:t>(dezessete</w:t>
      </w:r>
      <w:r>
        <w:rPr>
          <w:spacing w:val="-6"/>
          <w:w w:val="85"/>
        </w:rPr>
        <w:t> </w:t>
      </w:r>
      <w:r>
        <w:rPr>
          <w:w w:val="85"/>
        </w:rPr>
        <w:t>mil,</w:t>
      </w:r>
      <w:r>
        <w:rPr>
          <w:spacing w:val="-6"/>
          <w:w w:val="85"/>
        </w:rPr>
        <w:t> </w:t>
      </w:r>
      <w:r>
        <w:rPr>
          <w:w w:val="85"/>
        </w:rPr>
        <w:t>sessenta</w:t>
      </w:r>
      <w:r>
        <w:rPr>
          <w:spacing w:val="-6"/>
          <w:w w:val="85"/>
        </w:rPr>
        <w:t> </w:t>
      </w:r>
      <w:r>
        <w:rPr>
          <w:w w:val="85"/>
        </w:rPr>
        <w:t>e</w:t>
      </w:r>
      <w:r>
        <w:rPr>
          <w:spacing w:val="-7"/>
          <w:w w:val="85"/>
        </w:rPr>
        <w:t> </w:t>
      </w:r>
      <w:r>
        <w:rPr>
          <w:w w:val="85"/>
        </w:rPr>
        <w:t>sete</w:t>
      </w:r>
      <w:r>
        <w:rPr>
          <w:spacing w:val="-5"/>
          <w:w w:val="85"/>
        </w:rPr>
        <w:t> </w:t>
      </w:r>
      <w:r>
        <w:rPr>
          <w:w w:val="85"/>
        </w:rPr>
        <w:t>reais</w:t>
      </w:r>
      <w:r>
        <w:rPr>
          <w:spacing w:val="-7"/>
          <w:w w:val="85"/>
        </w:rPr>
        <w:t> </w:t>
      </w:r>
      <w:r>
        <w:rPr>
          <w:w w:val="85"/>
        </w:rPr>
        <w:t>e</w:t>
      </w:r>
      <w:r>
        <w:rPr>
          <w:spacing w:val="-6"/>
          <w:w w:val="85"/>
        </w:rPr>
        <w:t> </w:t>
      </w:r>
      <w:r>
        <w:rPr>
          <w:w w:val="85"/>
        </w:rPr>
        <w:t>noventa</w:t>
      </w:r>
      <w:r>
        <w:rPr>
          <w:spacing w:val="-6"/>
          <w:w w:val="85"/>
        </w:rPr>
        <w:t> </w:t>
      </w:r>
      <w:r>
        <w:rPr>
          <w:w w:val="85"/>
        </w:rPr>
        <w:t>e</w:t>
      </w:r>
      <w:r>
        <w:rPr>
          <w:spacing w:val="-6"/>
          <w:w w:val="85"/>
        </w:rPr>
        <w:t> </w:t>
      </w:r>
      <w:r>
        <w:rPr>
          <w:w w:val="85"/>
        </w:rPr>
        <w:t>nove</w:t>
      </w:r>
      <w:r>
        <w:rPr>
          <w:spacing w:val="-6"/>
          <w:w w:val="85"/>
        </w:rPr>
        <w:t> </w:t>
      </w:r>
      <w:r>
        <w:rPr>
          <w:w w:val="85"/>
        </w:rPr>
        <w:t>centavos), haja vista as impropriedades não sanadas, apontadas durante instrução, Restrição 1.1.1 do Relatório Conclusivo nº. </w:t>
      </w:r>
      <w:r>
        <w:rPr>
          <w:w w:val="80"/>
        </w:rPr>
        <w:t>148/2024-DICOP, citadas no voto e no Parecer do MPC, com fundamento no art. 54, inciso III, alínea b, da Lei nº. 2423/96</w:t>
      </w:r>
      <w:r>
        <w:rPr>
          <w:spacing w:val="80"/>
        </w:rPr>
        <w:t> </w:t>
      </w:r>
      <w:r>
        <w:rPr>
          <w:w w:val="80"/>
        </w:rPr>
        <w:t>c/c art. 308, inciso III, da Resolução nº 04/2002-TCE/AM e fixar prazo de 30 dias para que o responsável recolha o valor da </w:t>
      </w:r>
      <w:r>
        <w:rPr>
          <w:w w:val="85"/>
        </w:rPr>
        <w:t>MULTA na esfera Estadual para o órgão Fundo de Apoio ao Exercício do Controle Externo - FAECE, através de DAR </w:t>
      </w:r>
      <w:r>
        <w:rPr>
          <w:spacing w:val="-2"/>
          <w:w w:val="85"/>
        </w:rPr>
        <w:t>avulso extraído do sítio eletrônico da SEFAZ/AM, sob o código “5508</w:t>
      </w:r>
      <w:r>
        <w:rPr>
          <w:spacing w:val="-4"/>
        </w:rPr>
        <w:t> </w:t>
      </w:r>
      <w:r>
        <w:rPr>
          <w:spacing w:val="-2"/>
          <w:w w:val="85"/>
        </w:rPr>
        <w:t>– Multas aplicadas pelo TCE/AM – Fundo de Apoio </w:t>
      </w:r>
      <w:r>
        <w:rPr>
          <w:w w:val="80"/>
        </w:rPr>
        <w:t>ao Exercício do Controle Externo</w:t>
      </w:r>
      <w:r>
        <w:rPr/>
        <w:t> </w:t>
      </w:r>
      <w:r>
        <w:rPr>
          <w:w w:val="80"/>
        </w:rPr>
        <w:t>– FAECE”. Dentro do prazo anteriormente conferido, é obrigatório o encaminhamento do comprovante de pagamento (autenticado pelo Banco) a esta Corte de Contas (art. 72, inciso III, alínea "a", da Lei Orgânica</w:t>
      </w:r>
      <w:r>
        <w:rPr>
          <w:spacing w:val="80"/>
        </w:rPr>
        <w:t> </w:t>
      </w:r>
      <w:r>
        <w:rPr>
          <w:spacing w:val="-2"/>
          <w:w w:val="90"/>
        </w:rPr>
        <w:t>do</w:t>
      </w:r>
      <w:r>
        <w:rPr>
          <w:spacing w:val="-2"/>
          <w:w w:val="90"/>
        </w:rPr>
        <w:t> TCE/AM),</w:t>
      </w:r>
      <w:r>
        <w:rPr>
          <w:spacing w:val="-3"/>
          <w:w w:val="90"/>
        </w:rPr>
        <w:t> </w:t>
      </w:r>
      <w:r>
        <w:rPr>
          <w:spacing w:val="-2"/>
          <w:w w:val="90"/>
        </w:rPr>
        <w:t>condição</w:t>
      </w:r>
      <w:r>
        <w:rPr>
          <w:spacing w:val="-2"/>
          <w:w w:val="90"/>
        </w:rPr>
        <w:t> imprescindível</w:t>
      </w:r>
      <w:r>
        <w:rPr>
          <w:spacing w:val="-3"/>
          <w:w w:val="90"/>
        </w:rPr>
        <w:t> </w:t>
      </w:r>
      <w:r>
        <w:rPr>
          <w:spacing w:val="-2"/>
          <w:w w:val="90"/>
        </w:rPr>
        <w:t>para</w:t>
      </w:r>
      <w:r>
        <w:rPr>
          <w:spacing w:val="-2"/>
          <w:w w:val="90"/>
        </w:rPr>
        <w:t> emissão</w:t>
      </w:r>
      <w:r>
        <w:rPr>
          <w:spacing w:val="-3"/>
          <w:w w:val="90"/>
        </w:rPr>
        <w:t> </w:t>
      </w:r>
      <w:r>
        <w:rPr>
          <w:spacing w:val="-2"/>
          <w:w w:val="90"/>
        </w:rPr>
        <w:t>do</w:t>
      </w:r>
      <w:r>
        <w:rPr>
          <w:spacing w:val="-2"/>
          <w:w w:val="90"/>
        </w:rPr>
        <w:t> Termo</w:t>
      </w:r>
      <w:r>
        <w:rPr>
          <w:spacing w:val="-2"/>
          <w:w w:val="90"/>
        </w:rPr>
        <w:t> de</w:t>
      </w:r>
      <w:r>
        <w:rPr>
          <w:spacing w:val="-2"/>
          <w:w w:val="90"/>
        </w:rPr>
        <w:t> Quitação.</w:t>
      </w:r>
      <w:r>
        <w:rPr>
          <w:spacing w:val="-2"/>
          <w:w w:val="90"/>
        </w:rPr>
        <w:t> O</w:t>
      </w:r>
      <w:r>
        <w:rPr>
          <w:spacing w:val="-2"/>
          <w:w w:val="90"/>
        </w:rPr>
        <w:t> não</w:t>
      </w:r>
      <w:r>
        <w:rPr>
          <w:spacing w:val="-2"/>
          <w:w w:val="90"/>
        </w:rPr>
        <w:t> adimplemento</w:t>
      </w:r>
      <w:r>
        <w:rPr>
          <w:spacing w:val="-2"/>
          <w:w w:val="90"/>
        </w:rPr>
        <w:t> dessa</w:t>
      </w:r>
      <w:r>
        <w:rPr>
          <w:spacing w:val="-2"/>
          <w:w w:val="90"/>
        </w:rPr>
        <w:t> obrigação </w:t>
      </w:r>
      <w:r>
        <w:rPr>
          <w:w w:val="85"/>
        </w:rPr>
        <w:t>pecuniária</w:t>
      </w:r>
      <w:r>
        <w:rPr>
          <w:spacing w:val="-7"/>
          <w:w w:val="85"/>
        </w:rPr>
        <w:t> </w:t>
      </w:r>
      <w:r>
        <w:rPr>
          <w:w w:val="85"/>
        </w:rPr>
        <w:t>no</w:t>
      </w:r>
      <w:r>
        <w:rPr>
          <w:spacing w:val="-6"/>
          <w:w w:val="85"/>
        </w:rPr>
        <w:t> </w:t>
      </w:r>
      <w:r>
        <w:rPr>
          <w:w w:val="85"/>
        </w:rPr>
        <w:t>prazo</w:t>
      </w:r>
      <w:r>
        <w:rPr>
          <w:spacing w:val="-5"/>
          <w:w w:val="85"/>
        </w:rPr>
        <w:t> </w:t>
      </w:r>
      <w:r>
        <w:rPr>
          <w:w w:val="85"/>
        </w:rPr>
        <w:t>legal</w:t>
      </w:r>
      <w:r>
        <w:rPr>
          <w:spacing w:val="-7"/>
          <w:w w:val="85"/>
        </w:rPr>
        <w:t> </w:t>
      </w:r>
      <w:r>
        <w:rPr>
          <w:w w:val="85"/>
        </w:rPr>
        <w:t>importará</w:t>
      </w:r>
      <w:r>
        <w:rPr>
          <w:spacing w:val="-6"/>
          <w:w w:val="85"/>
        </w:rPr>
        <w:t> </w:t>
      </w:r>
      <w:r>
        <w:rPr>
          <w:w w:val="85"/>
        </w:rPr>
        <w:t>na</w:t>
      </w:r>
      <w:r>
        <w:rPr>
          <w:spacing w:val="-6"/>
          <w:w w:val="85"/>
        </w:rPr>
        <w:t> </w:t>
      </w:r>
      <w:r>
        <w:rPr>
          <w:w w:val="85"/>
        </w:rPr>
        <w:t>continuidade</w:t>
      </w:r>
      <w:r>
        <w:rPr>
          <w:spacing w:val="-6"/>
          <w:w w:val="85"/>
        </w:rPr>
        <w:t> </w:t>
      </w:r>
      <w:r>
        <w:rPr>
          <w:w w:val="85"/>
        </w:rPr>
        <w:t>da</w:t>
      </w:r>
      <w:r>
        <w:rPr>
          <w:spacing w:val="-6"/>
          <w:w w:val="85"/>
        </w:rPr>
        <w:t> </w:t>
      </w:r>
      <w:r>
        <w:rPr>
          <w:w w:val="85"/>
        </w:rPr>
        <w:t>cobrança</w:t>
      </w:r>
      <w:r>
        <w:rPr>
          <w:spacing w:val="-6"/>
          <w:w w:val="85"/>
        </w:rPr>
        <w:t> </w:t>
      </w:r>
      <w:r>
        <w:rPr>
          <w:w w:val="85"/>
        </w:rPr>
        <w:t>administrativa</w:t>
      </w:r>
      <w:r>
        <w:rPr>
          <w:spacing w:val="-7"/>
          <w:w w:val="85"/>
        </w:rPr>
        <w:t> </w:t>
      </w:r>
      <w:r>
        <w:rPr>
          <w:w w:val="85"/>
        </w:rPr>
        <w:t>ou</w:t>
      </w:r>
      <w:r>
        <w:rPr>
          <w:spacing w:val="-6"/>
          <w:w w:val="85"/>
        </w:rPr>
        <w:t> </w:t>
      </w:r>
      <w:r>
        <w:rPr>
          <w:w w:val="85"/>
        </w:rPr>
        <w:t>judicial</w:t>
      </w:r>
      <w:r>
        <w:rPr>
          <w:spacing w:val="-7"/>
          <w:w w:val="85"/>
        </w:rPr>
        <w:t> </w:t>
      </w:r>
      <w:r>
        <w:rPr>
          <w:w w:val="85"/>
        </w:rPr>
        <w:t>do</w:t>
      </w:r>
      <w:r>
        <w:rPr>
          <w:spacing w:val="-6"/>
          <w:w w:val="85"/>
        </w:rPr>
        <w:t> </w:t>
      </w:r>
      <w:r>
        <w:rPr>
          <w:w w:val="85"/>
        </w:rPr>
        <w:t>título</w:t>
      </w:r>
      <w:r>
        <w:rPr>
          <w:spacing w:val="-6"/>
          <w:w w:val="85"/>
        </w:rPr>
        <w:t> </w:t>
      </w:r>
      <w:r>
        <w:rPr>
          <w:w w:val="85"/>
        </w:rPr>
        <w:t>executivo</w:t>
      </w:r>
      <w:r>
        <w:rPr>
          <w:spacing w:val="-6"/>
          <w:w w:val="85"/>
        </w:rPr>
        <w:t> </w:t>
      </w:r>
      <w:r>
        <w:rPr>
          <w:w w:val="85"/>
        </w:rPr>
        <w:t>(art.</w:t>
      </w:r>
      <w:r>
        <w:rPr>
          <w:spacing w:val="-6"/>
          <w:w w:val="85"/>
        </w:rPr>
        <w:t> </w:t>
      </w:r>
      <w:r>
        <w:rPr>
          <w:w w:val="85"/>
        </w:rPr>
        <w:t>73</w:t>
      </w:r>
      <w:r>
        <w:rPr>
          <w:spacing w:val="-6"/>
          <w:w w:val="85"/>
        </w:rPr>
        <w:t> </w:t>
      </w:r>
      <w:r>
        <w:rPr>
          <w:w w:val="85"/>
        </w:rPr>
        <w:t>da </w:t>
      </w:r>
      <w:r>
        <w:rPr>
          <w:w w:val="80"/>
        </w:rPr>
        <w:t>Lei Orgânica do TCE/AM), ficando o DERED autorizado, caso expirado o referido prazo, a adotar as medidas previstas nas </w:t>
      </w:r>
      <w:r>
        <w:rPr>
          <w:w w:val="90"/>
        </w:rPr>
        <w:t>subseções</w:t>
      </w:r>
      <w:r>
        <w:rPr>
          <w:spacing w:val="-8"/>
          <w:w w:val="90"/>
        </w:rPr>
        <w:t> </w:t>
      </w:r>
      <w:r>
        <w:rPr>
          <w:w w:val="90"/>
        </w:rPr>
        <w:t>III</w:t>
      </w:r>
      <w:r>
        <w:rPr>
          <w:spacing w:val="-7"/>
          <w:w w:val="90"/>
        </w:rPr>
        <w:t> </w:t>
      </w:r>
      <w:r>
        <w:rPr>
          <w:w w:val="90"/>
        </w:rPr>
        <w:t>e</w:t>
      </w:r>
      <w:r>
        <w:rPr>
          <w:spacing w:val="-6"/>
          <w:w w:val="90"/>
        </w:rPr>
        <w:t> </w:t>
      </w:r>
      <w:r>
        <w:rPr>
          <w:w w:val="90"/>
        </w:rPr>
        <w:t>IV</w:t>
      </w:r>
      <w:r>
        <w:rPr>
          <w:spacing w:val="-7"/>
          <w:w w:val="90"/>
        </w:rPr>
        <w:t> </w:t>
      </w:r>
      <w:r>
        <w:rPr>
          <w:w w:val="90"/>
        </w:rPr>
        <w:t>da</w:t>
      </w:r>
      <w:r>
        <w:rPr>
          <w:spacing w:val="-7"/>
          <w:w w:val="90"/>
        </w:rPr>
        <w:t> </w:t>
      </w:r>
      <w:r>
        <w:rPr>
          <w:w w:val="90"/>
        </w:rPr>
        <w:t>Seção</w:t>
      </w:r>
      <w:r>
        <w:rPr>
          <w:spacing w:val="-6"/>
          <w:w w:val="90"/>
        </w:rPr>
        <w:t> </w:t>
      </w:r>
      <w:r>
        <w:rPr>
          <w:w w:val="90"/>
        </w:rPr>
        <w:t>III,</w:t>
      </w:r>
      <w:r>
        <w:rPr>
          <w:spacing w:val="-7"/>
          <w:w w:val="90"/>
        </w:rPr>
        <w:t> </w:t>
      </w:r>
      <w:r>
        <w:rPr>
          <w:w w:val="90"/>
        </w:rPr>
        <w:t>do</w:t>
      </w:r>
      <w:r>
        <w:rPr>
          <w:spacing w:val="-7"/>
          <w:w w:val="90"/>
        </w:rPr>
        <w:t> </w:t>
      </w:r>
      <w:r>
        <w:rPr>
          <w:w w:val="90"/>
        </w:rPr>
        <w:t>Capítulo</w:t>
      </w:r>
      <w:r>
        <w:rPr>
          <w:spacing w:val="-7"/>
          <w:w w:val="90"/>
        </w:rPr>
        <w:t> </w:t>
      </w:r>
      <w:r>
        <w:rPr>
          <w:w w:val="90"/>
        </w:rPr>
        <w:t>X,</w:t>
      </w:r>
      <w:r>
        <w:rPr>
          <w:spacing w:val="-7"/>
          <w:w w:val="90"/>
        </w:rPr>
        <w:t> </w:t>
      </w:r>
      <w:r>
        <w:rPr>
          <w:w w:val="90"/>
        </w:rPr>
        <w:t>da</w:t>
      </w:r>
      <w:r>
        <w:rPr>
          <w:spacing w:val="-7"/>
          <w:w w:val="90"/>
        </w:rPr>
        <w:t> </w:t>
      </w:r>
      <w:r>
        <w:rPr>
          <w:w w:val="90"/>
        </w:rPr>
        <w:t>Resolução</w:t>
      </w:r>
      <w:r>
        <w:rPr>
          <w:spacing w:val="-7"/>
          <w:w w:val="90"/>
        </w:rPr>
        <w:t> </w:t>
      </w:r>
      <w:r>
        <w:rPr>
          <w:w w:val="90"/>
        </w:rPr>
        <w:t>nº</w:t>
      </w:r>
      <w:r>
        <w:rPr>
          <w:spacing w:val="-7"/>
          <w:w w:val="90"/>
        </w:rPr>
        <w:t> </w:t>
      </w:r>
      <w:r>
        <w:rPr>
          <w:w w:val="90"/>
        </w:rPr>
        <w:t>04/2002-TCE/AM,</w:t>
      </w:r>
      <w:r>
        <w:rPr>
          <w:spacing w:val="-6"/>
          <w:w w:val="90"/>
        </w:rPr>
        <w:t> </w:t>
      </w:r>
      <w:r>
        <w:rPr>
          <w:w w:val="90"/>
        </w:rPr>
        <w:t>bem</w:t>
      </w:r>
      <w:r>
        <w:rPr>
          <w:spacing w:val="-7"/>
          <w:w w:val="90"/>
        </w:rPr>
        <w:t> </w:t>
      </w:r>
      <w:r>
        <w:rPr>
          <w:w w:val="90"/>
        </w:rPr>
        <w:t>como</w:t>
      </w:r>
      <w:r>
        <w:rPr>
          <w:spacing w:val="-7"/>
          <w:w w:val="90"/>
        </w:rPr>
        <w:t> </w:t>
      </w:r>
      <w:r>
        <w:rPr>
          <w:w w:val="90"/>
        </w:rPr>
        <w:t>proceder,</w:t>
      </w:r>
      <w:r>
        <w:rPr>
          <w:spacing w:val="-6"/>
          <w:w w:val="90"/>
        </w:rPr>
        <w:t> </w:t>
      </w:r>
      <w:r>
        <w:rPr>
          <w:w w:val="90"/>
        </w:rPr>
        <w:t>conforme </w:t>
      </w:r>
      <w:r>
        <w:rPr>
          <w:w w:val="85"/>
        </w:rPr>
        <w:t>estabelecido no Acordo de Cooperação firmado com o Instituto de Estudos de Protesto de Títulos do Brasil</w:t>
      </w:r>
      <w:r>
        <w:rPr/>
        <w:t> </w:t>
      </w:r>
      <w:r>
        <w:rPr>
          <w:w w:val="85"/>
        </w:rPr>
        <w:t>- Seção Amazonas - IEPTB/AM, ao encaminhamento do título executivo para protesto em nome do responsável; </w:t>
      </w:r>
      <w:r>
        <w:rPr>
          <w:rFonts w:ascii="Arial" w:hAnsi="Arial"/>
          <w:b/>
          <w:w w:val="85"/>
        </w:rPr>
        <w:t>10.4. Aplicar multa </w:t>
      </w:r>
      <w:r>
        <w:rPr>
          <w:w w:val="85"/>
        </w:rPr>
        <w:t>ao Sr. Amilton Bezerra Gadelha, Presidente do Fundo Municipal de Saúde de Iranduba, período 10/06/2020 a </w:t>
      </w:r>
      <w:r>
        <w:rPr>
          <w:spacing w:val="-2"/>
          <w:w w:val="85"/>
        </w:rPr>
        <w:t>31/12/2020, exercício 2020, no valor de R$ 17.067,99 (dezessete mil, sessenta e sete reais e noventa e nove centavos), haja vista as impropriedades não sanadas, apontadas durante instrução, Restrição 1.1.2 e 1.1.3 do Relatório Conclusivo </w:t>
      </w:r>
      <w:r>
        <w:rPr>
          <w:w w:val="85"/>
        </w:rPr>
        <w:t>nº. 148/2024 DICOP, citadas no voto e no Parecer do MPC, com fundamento no</w:t>
      </w:r>
      <w:r>
        <w:rPr/>
        <w:t> </w:t>
      </w:r>
      <w:r>
        <w:rPr>
          <w:w w:val="85"/>
        </w:rPr>
        <w:t>art. 54, inciso III, alínea b, da Lei nº. </w:t>
      </w:r>
      <w:r>
        <w:rPr>
          <w:w w:val="80"/>
        </w:rPr>
        <w:t>2423/96</w:t>
      </w:r>
      <w:r>
        <w:rPr/>
        <w:t> </w:t>
      </w:r>
      <w:r>
        <w:rPr>
          <w:w w:val="80"/>
        </w:rPr>
        <w:t>c/c</w:t>
      </w:r>
      <w:r>
        <w:rPr/>
        <w:t> </w:t>
      </w:r>
      <w:r>
        <w:rPr>
          <w:w w:val="80"/>
        </w:rPr>
        <w:t>art.</w:t>
      </w:r>
      <w:r>
        <w:rPr/>
        <w:t> </w:t>
      </w:r>
      <w:r>
        <w:rPr>
          <w:w w:val="80"/>
        </w:rPr>
        <w:t>308,</w:t>
      </w:r>
      <w:r>
        <w:rPr/>
        <w:t> </w:t>
      </w:r>
      <w:r>
        <w:rPr>
          <w:w w:val="80"/>
        </w:rPr>
        <w:t>inciso</w:t>
      </w:r>
      <w:r>
        <w:rPr/>
        <w:t> </w:t>
      </w:r>
      <w:r>
        <w:rPr>
          <w:w w:val="80"/>
        </w:rPr>
        <w:t>III,</w:t>
      </w:r>
      <w:r>
        <w:rPr/>
        <w:t> </w:t>
      </w:r>
      <w:r>
        <w:rPr>
          <w:w w:val="80"/>
        </w:rPr>
        <w:t>da</w:t>
      </w:r>
      <w:r>
        <w:rPr/>
        <w:t> </w:t>
      </w:r>
      <w:r>
        <w:rPr>
          <w:w w:val="80"/>
        </w:rPr>
        <w:t>Resolução</w:t>
      </w:r>
      <w:r>
        <w:rPr/>
        <w:t> </w:t>
      </w:r>
      <w:r>
        <w:rPr>
          <w:w w:val="80"/>
        </w:rPr>
        <w:t>nº.</w:t>
      </w:r>
      <w:r>
        <w:rPr/>
        <w:t> </w:t>
      </w:r>
      <w:r>
        <w:rPr>
          <w:w w:val="80"/>
        </w:rPr>
        <w:t>04/2002-TCE/AM</w:t>
      </w:r>
      <w:r>
        <w:rPr/>
        <w:t> </w:t>
      </w:r>
      <w:r>
        <w:rPr>
          <w:w w:val="80"/>
        </w:rPr>
        <w:t>e</w:t>
      </w:r>
      <w:r>
        <w:rPr/>
        <w:t> </w:t>
      </w:r>
      <w:r>
        <w:rPr>
          <w:w w:val="80"/>
        </w:rPr>
        <w:t>fixar</w:t>
      </w:r>
      <w:r>
        <w:rPr/>
        <w:t> </w:t>
      </w:r>
      <w:r>
        <w:rPr>
          <w:w w:val="80"/>
        </w:rPr>
        <w:t>prazo</w:t>
      </w:r>
      <w:r>
        <w:rPr/>
        <w:t> </w:t>
      </w:r>
      <w:r>
        <w:rPr>
          <w:w w:val="80"/>
        </w:rPr>
        <w:t>de</w:t>
      </w:r>
      <w:r>
        <w:rPr/>
        <w:t> </w:t>
      </w:r>
      <w:r>
        <w:rPr>
          <w:w w:val="80"/>
        </w:rPr>
        <w:t>30</w:t>
      </w:r>
      <w:r>
        <w:rPr/>
        <w:t> </w:t>
      </w:r>
      <w:r>
        <w:rPr>
          <w:w w:val="80"/>
        </w:rPr>
        <w:t>dias</w:t>
      </w:r>
      <w:r>
        <w:rPr/>
        <w:t> </w:t>
      </w:r>
      <w:r>
        <w:rPr>
          <w:w w:val="80"/>
        </w:rPr>
        <w:t>para</w:t>
      </w:r>
      <w:r>
        <w:rPr/>
        <w:t> </w:t>
      </w:r>
      <w:r>
        <w:rPr>
          <w:w w:val="80"/>
        </w:rPr>
        <w:t>que</w:t>
      </w:r>
      <w:r>
        <w:rPr/>
        <w:t> </w:t>
      </w:r>
      <w:r>
        <w:rPr>
          <w:w w:val="80"/>
        </w:rPr>
        <w:t>o</w:t>
      </w:r>
      <w:r>
        <w:rPr/>
        <w:t> </w:t>
      </w:r>
      <w:r>
        <w:rPr>
          <w:w w:val="80"/>
        </w:rPr>
        <w:t>responsável</w:t>
      </w:r>
      <w:r>
        <w:rPr/>
        <w:t> </w:t>
      </w:r>
      <w:r>
        <w:rPr>
          <w:w w:val="80"/>
        </w:rPr>
        <w:t>recolha o valor da MULTA, na esfera Estadual para o órgão Fundo de Apoio ao Exercício do Controle Externo - FAECE, através de </w:t>
      </w:r>
      <w:r>
        <w:rPr>
          <w:w w:val="85"/>
        </w:rPr>
        <w:t>DAR</w:t>
      </w:r>
      <w:r>
        <w:rPr>
          <w:spacing w:val="-6"/>
          <w:w w:val="85"/>
        </w:rPr>
        <w:t> </w:t>
      </w:r>
      <w:r>
        <w:rPr>
          <w:w w:val="85"/>
        </w:rPr>
        <w:t>avulso</w:t>
      </w:r>
      <w:r>
        <w:rPr>
          <w:spacing w:val="-7"/>
          <w:w w:val="85"/>
        </w:rPr>
        <w:t> </w:t>
      </w:r>
      <w:r>
        <w:rPr>
          <w:w w:val="85"/>
        </w:rPr>
        <w:t>extraído</w:t>
      </w:r>
      <w:r>
        <w:rPr>
          <w:spacing w:val="-6"/>
          <w:w w:val="85"/>
        </w:rPr>
        <w:t> </w:t>
      </w:r>
      <w:r>
        <w:rPr>
          <w:w w:val="85"/>
        </w:rPr>
        <w:t>do</w:t>
      </w:r>
      <w:r>
        <w:rPr>
          <w:spacing w:val="-7"/>
          <w:w w:val="85"/>
        </w:rPr>
        <w:t> </w:t>
      </w:r>
      <w:r>
        <w:rPr>
          <w:w w:val="85"/>
        </w:rPr>
        <w:t>sítio</w:t>
      </w:r>
      <w:r>
        <w:rPr>
          <w:spacing w:val="-5"/>
          <w:w w:val="85"/>
        </w:rPr>
        <w:t> </w:t>
      </w:r>
      <w:r>
        <w:rPr>
          <w:w w:val="85"/>
        </w:rPr>
        <w:t>eletrônico</w:t>
      </w:r>
      <w:r>
        <w:rPr>
          <w:spacing w:val="-7"/>
          <w:w w:val="85"/>
        </w:rPr>
        <w:t> </w:t>
      </w:r>
      <w:r>
        <w:rPr>
          <w:w w:val="85"/>
        </w:rPr>
        <w:t>da</w:t>
      </w:r>
      <w:r>
        <w:rPr>
          <w:spacing w:val="-6"/>
          <w:w w:val="85"/>
        </w:rPr>
        <w:t> </w:t>
      </w:r>
      <w:r>
        <w:rPr>
          <w:w w:val="85"/>
        </w:rPr>
        <w:t>SEFAZ/AM,</w:t>
      </w:r>
      <w:r>
        <w:rPr>
          <w:spacing w:val="-7"/>
          <w:w w:val="85"/>
        </w:rPr>
        <w:t> </w:t>
      </w:r>
      <w:r>
        <w:rPr>
          <w:w w:val="85"/>
        </w:rPr>
        <w:t>sob</w:t>
      </w:r>
      <w:r>
        <w:rPr>
          <w:spacing w:val="-6"/>
          <w:w w:val="85"/>
        </w:rPr>
        <w:t> </w:t>
      </w:r>
      <w:r>
        <w:rPr>
          <w:w w:val="85"/>
        </w:rPr>
        <w:t>o</w:t>
      </w:r>
      <w:r>
        <w:rPr>
          <w:spacing w:val="-5"/>
          <w:w w:val="85"/>
        </w:rPr>
        <w:t> </w:t>
      </w:r>
      <w:r>
        <w:rPr>
          <w:w w:val="85"/>
        </w:rPr>
        <w:t>código</w:t>
      </w:r>
      <w:r>
        <w:rPr>
          <w:spacing w:val="-6"/>
          <w:w w:val="85"/>
        </w:rPr>
        <w:t> </w:t>
      </w:r>
      <w:r>
        <w:rPr>
          <w:w w:val="85"/>
        </w:rPr>
        <w:t>“5508 –</w:t>
      </w:r>
      <w:r>
        <w:rPr>
          <w:spacing w:val="-4"/>
          <w:w w:val="85"/>
        </w:rPr>
        <w:t> </w:t>
      </w:r>
      <w:r>
        <w:rPr>
          <w:w w:val="85"/>
        </w:rPr>
        <w:t>Multas</w:t>
      </w:r>
      <w:r>
        <w:rPr>
          <w:spacing w:val="-5"/>
          <w:w w:val="85"/>
        </w:rPr>
        <w:t> </w:t>
      </w:r>
      <w:r>
        <w:rPr>
          <w:w w:val="85"/>
        </w:rPr>
        <w:t>aplicadas</w:t>
      </w:r>
      <w:r>
        <w:rPr>
          <w:spacing w:val="-7"/>
          <w:w w:val="85"/>
        </w:rPr>
        <w:t> </w:t>
      </w:r>
      <w:r>
        <w:rPr>
          <w:w w:val="85"/>
        </w:rPr>
        <w:t>pelo</w:t>
      </w:r>
      <w:r>
        <w:rPr>
          <w:spacing w:val="-6"/>
          <w:w w:val="85"/>
        </w:rPr>
        <w:t> </w:t>
      </w:r>
      <w:r>
        <w:rPr>
          <w:w w:val="85"/>
        </w:rPr>
        <w:t>TCE/AM</w:t>
      </w:r>
      <w:r>
        <w:rPr>
          <w:spacing w:val="-5"/>
          <w:w w:val="85"/>
        </w:rPr>
        <w:t> </w:t>
      </w:r>
      <w:r>
        <w:rPr>
          <w:w w:val="85"/>
        </w:rPr>
        <w:t>–</w:t>
      </w:r>
      <w:r>
        <w:rPr>
          <w:spacing w:val="-4"/>
          <w:w w:val="85"/>
        </w:rPr>
        <w:t> </w:t>
      </w:r>
      <w:r>
        <w:rPr>
          <w:w w:val="85"/>
        </w:rPr>
        <w:t>Fundo</w:t>
      </w:r>
      <w:r>
        <w:rPr>
          <w:spacing w:val="-7"/>
          <w:w w:val="85"/>
        </w:rPr>
        <w:t> </w:t>
      </w:r>
      <w:r>
        <w:rPr>
          <w:w w:val="85"/>
        </w:rPr>
        <w:t>de </w:t>
      </w:r>
      <w:r>
        <w:rPr>
          <w:w w:val="90"/>
        </w:rPr>
        <w:t>Apoio</w:t>
      </w:r>
      <w:r>
        <w:rPr>
          <w:w w:val="90"/>
        </w:rPr>
        <w:t> ao</w:t>
      </w:r>
      <w:r>
        <w:rPr>
          <w:w w:val="90"/>
        </w:rPr>
        <w:t> Exercício</w:t>
      </w:r>
      <w:r>
        <w:rPr>
          <w:w w:val="90"/>
        </w:rPr>
        <w:t> do</w:t>
      </w:r>
      <w:r>
        <w:rPr>
          <w:w w:val="90"/>
        </w:rPr>
        <w:t> Controle</w:t>
      </w:r>
      <w:r>
        <w:rPr>
          <w:w w:val="90"/>
        </w:rPr>
        <w:t> Externo</w:t>
      </w:r>
      <w:r>
        <w:rPr>
          <w:w w:val="90"/>
        </w:rPr>
        <w:t> –</w:t>
      </w:r>
      <w:r>
        <w:rPr>
          <w:w w:val="90"/>
        </w:rPr>
        <w:t> FAECE”.</w:t>
      </w:r>
      <w:r>
        <w:rPr>
          <w:w w:val="90"/>
        </w:rPr>
        <w:t> Dentro</w:t>
      </w:r>
      <w:r>
        <w:rPr>
          <w:w w:val="90"/>
        </w:rPr>
        <w:t> do</w:t>
      </w:r>
      <w:r>
        <w:rPr>
          <w:w w:val="90"/>
        </w:rPr>
        <w:t> prazo</w:t>
      </w:r>
      <w:r>
        <w:rPr>
          <w:w w:val="90"/>
        </w:rPr>
        <w:t> anteriormente</w:t>
      </w:r>
      <w:r>
        <w:rPr>
          <w:w w:val="90"/>
        </w:rPr>
        <w:t> conferido,</w:t>
      </w:r>
      <w:r>
        <w:rPr>
          <w:w w:val="90"/>
        </w:rPr>
        <w:t> é</w:t>
      </w:r>
      <w:r>
        <w:rPr>
          <w:w w:val="90"/>
        </w:rPr>
        <w:t> obrigatório</w:t>
      </w:r>
      <w:r>
        <w:rPr>
          <w:w w:val="90"/>
        </w:rPr>
        <w:t> o </w:t>
      </w:r>
      <w:r>
        <w:rPr>
          <w:w w:val="80"/>
        </w:rPr>
        <w:t>encaminhamento do comprovante de pagamento (autenticado pelo Banco) a esta Corte de Contas (art. 72, inciso III, alínea </w:t>
      </w:r>
      <w:r>
        <w:rPr>
          <w:w w:val="85"/>
        </w:rPr>
        <w:t>"a", da Lei Orgânica do TCE/AM), condição imprescindível para emissão do Termo de Quitação. O não adimplemento dessa obrigação pecuniária no prazo</w:t>
      </w:r>
      <w:r>
        <w:rPr>
          <w:w w:val="85"/>
        </w:rPr>
        <w:t> legal importará na continuidade da cobrança administrativa ou judicial do título </w:t>
      </w:r>
      <w:r>
        <w:rPr>
          <w:w w:val="80"/>
        </w:rPr>
        <w:t>executivo (art. 73 da Lei Orgânica do TCE/AM), ficando o DERED autorizado, caso expirado o referido prazo, a adotar as </w:t>
      </w:r>
      <w:r>
        <w:rPr>
          <w:w w:val="85"/>
        </w:rPr>
        <w:t>medidas previstas nas subseções III e IV da Seção III, do Capítulo X, da Resolução nº 04/2002-TCE/AM, bem como </w:t>
      </w:r>
      <w:r>
        <w:rPr>
          <w:spacing w:val="-2"/>
          <w:w w:val="85"/>
        </w:rPr>
        <w:t>proceder, conforme estabelecido no Acordo de Cooperação firmado com o Instituto de Estudos de Protesto de Títulos</w:t>
      </w:r>
      <w:r>
        <w:rPr>
          <w:spacing w:val="-5"/>
          <w:w w:val="85"/>
        </w:rPr>
        <w:t> </w:t>
      </w:r>
      <w:r>
        <w:rPr>
          <w:spacing w:val="-2"/>
          <w:w w:val="85"/>
        </w:rPr>
        <w:t>do </w:t>
      </w:r>
      <w:r>
        <w:rPr>
          <w:w w:val="85"/>
        </w:rPr>
        <w:t>Brasil</w:t>
      </w:r>
      <w:r>
        <w:rPr>
          <w:spacing w:val="-1"/>
          <w:w w:val="85"/>
        </w:rPr>
        <w:t> </w:t>
      </w:r>
      <w:r>
        <w:rPr>
          <w:w w:val="85"/>
        </w:rPr>
        <w:t>-</w:t>
      </w:r>
      <w:r>
        <w:rPr>
          <w:spacing w:val="-1"/>
          <w:w w:val="85"/>
        </w:rPr>
        <w:t> </w:t>
      </w:r>
      <w:r>
        <w:rPr>
          <w:w w:val="85"/>
        </w:rPr>
        <w:t>Seção</w:t>
      </w:r>
      <w:r>
        <w:rPr>
          <w:spacing w:val="-10"/>
        </w:rPr>
        <w:t> </w:t>
      </w:r>
      <w:r>
        <w:rPr>
          <w:w w:val="85"/>
        </w:rPr>
        <w:t>Amazonas</w:t>
      </w:r>
      <w:r>
        <w:rPr>
          <w:spacing w:val="-8"/>
        </w:rPr>
        <w:t> </w:t>
      </w:r>
      <w:r>
        <w:rPr>
          <w:w w:val="85"/>
        </w:rPr>
        <w:t>-</w:t>
      </w:r>
      <w:r>
        <w:rPr>
          <w:spacing w:val="-1"/>
          <w:w w:val="85"/>
        </w:rPr>
        <w:t> </w:t>
      </w:r>
      <w:r>
        <w:rPr>
          <w:w w:val="85"/>
        </w:rPr>
        <w:t>IEPTB/AM,</w:t>
      </w:r>
      <w:r>
        <w:rPr>
          <w:spacing w:val="-10"/>
        </w:rPr>
        <w:t> </w:t>
      </w:r>
      <w:r>
        <w:rPr>
          <w:w w:val="85"/>
        </w:rPr>
        <w:t>ao</w:t>
      </w:r>
      <w:r>
        <w:rPr>
          <w:spacing w:val="-10"/>
        </w:rPr>
        <w:t> </w:t>
      </w:r>
      <w:r>
        <w:rPr>
          <w:w w:val="85"/>
        </w:rPr>
        <w:t>encaminhamento</w:t>
      </w:r>
      <w:r>
        <w:rPr>
          <w:spacing w:val="-10"/>
        </w:rPr>
        <w:t> </w:t>
      </w:r>
      <w:r>
        <w:rPr>
          <w:w w:val="85"/>
        </w:rPr>
        <w:t>do</w:t>
      </w:r>
      <w:r>
        <w:rPr>
          <w:spacing w:val="-10"/>
        </w:rPr>
        <w:t> </w:t>
      </w:r>
      <w:r>
        <w:rPr>
          <w:w w:val="85"/>
        </w:rPr>
        <w:t>título</w:t>
      </w:r>
      <w:r>
        <w:rPr>
          <w:spacing w:val="-2"/>
          <w:w w:val="85"/>
        </w:rPr>
        <w:t> </w:t>
      </w:r>
      <w:r>
        <w:rPr>
          <w:w w:val="85"/>
        </w:rPr>
        <w:t>executivo</w:t>
      </w:r>
      <w:r>
        <w:rPr>
          <w:spacing w:val="-10"/>
        </w:rPr>
        <w:t> </w:t>
      </w:r>
      <w:r>
        <w:rPr>
          <w:w w:val="85"/>
        </w:rPr>
        <w:t>para</w:t>
      </w:r>
      <w:r>
        <w:rPr>
          <w:spacing w:val="-10"/>
        </w:rPr>
        <w:t> </w:t>
      </w:r>
      <w:r>
        <w:rPr>
          <w:w w:val="85"/>
        </w:rPr>
        <w:t>protesto</w:t>
      </w:r>
      <w:r>
        <w:rPr>
          <w:spacing w:val="-1"/>
          <w:w w:val="85"/>
        </w:rPr>
        <w:t> </w:t>
      </w:r>
      <w:r>
        <w:rPr>
          <w:w w:val="85"/>
        </w:rPr>
        <w:t>em</w:t>
      </w:r>
      <w:r>
        <w:rPr>
          <w:spacing w:val="-1"/>
          <w:w w:val="85"/>
        </w:rPr>
        <w:t> </w:t>
      </w:r>
      <w:r>
        <w:rPr>
          <w:w w:val="85"/>
        </w:rPr>
        <w:t>nome</w:t>
      </w:r>
      <w:r>
        <w:rPr>
          <w:spacing w:val="-10"/>
        </w:rPr>
        <w:t> </w:t>
      </w:r>
      <w:r>
        <w:rPr>
          <w:w w:val="85"/>
        </w:rPr>
        <w:t>do</w:t>
      </w:r>
      <w:r>
        <w:rPr>
          <w:spacing w:val="-10"/>
        </w:rPr>
        <w:t> </w:t>
      </w:r>
      <w:r>
        <w:rPr>
          <w:spacing w:val="-2"/>
          <w:w w:val="85"/>
        </w:rPr>
        <w:t>responsável;</w:t>
      </w:r>
    </w:p>
    <w:p>
      <w:pPr>
        <w:spacing w:line="256" w:lineRule="exact" w:before="0"/>
        <w:ind w:left="2" w:right="0" w:firstLine="0"/>
        <w:jc w:val="both"/>
        <w:rPr>
          <w:sz w:val="24"/>
        </w:rPr>
      </w:pPr>
      <w:r>
        <w:rPr>
          <w:rFonts w:ascii="Arial"/>
          <w:b/>
          <w:w w:val="85"/>
          <w:sz w:val="24"/>
        </w:rPr>
        <w:t>10.5.</w:t>
      </w:r>
      <w:r>
        <w:rPr>
          <w:rFonts w:ascii="Arial"/>
          <w:b/>
          <w:spacing w:val="-7"/>
          <w:w w:val="85"/>
          <w:sz w:val="24"/>
        </w:rPr>
        <w:t> </w:t>
      </w:r>
      <w:r>
        <w:rPr>
          <w:rFonts w:ascii="Arial"/>
          <w:b/>
          <w:w w:val="85"/>
          <w:sz w:val="24"/>
        </w:rPr>
        <w:t>Considerar</w:t>
      </w:r>
      <w:r>
        <w:rPr>
          <w:rFonts w:ascii="Arial"/>
          <w:b/>
          <w:spacing w:val="-7"/>
          <w:w w:val="85"/>
          <w:sz w:val="24"/>
        </w:rPr>
        <w:t> </w:t>
      </w:r>
      <w:r>
        <w:rPr>
          <w:rFonts w:ascii="Arial"/>
          <w:b/>
          <w:w w:val="85"/>
          <w:sz w:val="24"/>
        </w:rPr>
        <w:t>em</w:t>
      </w:r>
      <w:r>
        <w:rPr>
          <w:rFonts w:ascii="Arial"/>
          <w:b/>
          <w:spacing w:val="-6"/>
          <w:w w:val="85"/>
          <w:sz w:val="24"/>
        </w:rPr>
        <w:t> </w:t>
      </w:r>
      <w:r>
        <w:rPr>
          <w:rFonts w:ascii="Arial"/>
          <w:b/>
          <w:w w:val="85"/>
          <w:sz w:val="24"/>
        </w:rPr>
        <w:t>alcance</w:t>
      </w:r>
      <w:r>
        <w:rPr>
          <w:rFonts w:ascii="Arial"/>
          <w:b/>
          <w:spacing w:val="-7"/>
          <w:w w:val="85"/>
          <w:sz w:val="24"/>
        </w:rPr>
        <w:t> </w:t>
      </w:r>
      <w:r>
        <w:rPr>
          <w:w w:val="85"/>
          <w:sz w:val="24"/>
        </w:rPr>
        <w:t>o</w:t>
      </w:r>
      <w:r>
        <w:rPr>
          <w:spacing w:val="-7"/>
          <w:w w:val="85"/>
          <w:sz w:val="24"/>
        </w:rPr>
        <w:t> </w:t>
      </w:r>
      <w:r>
        <w:rPr>
          <w:w w:val="85"/>
          <w:sz w:val="24"/>
        </w:rPr>
        <w:t>Sr.</w:t>
      </w:r>
      <w:r>
        <w:rPr>
          <w:spacing w:val="-6"/>
          <w:w w:val="85"/>
          <w:sz w:val="24"/>
        </w:rPr>
        <w:t> </w:t>
      </w:r>
      <w:r>
        <w:rPr>
          <w:w w:val="85"/>
          <w:sz w:val="24"/>
        </w:rPr>
        <w:t>Amilton</w:t>
      </w:r>
      <w:r>
        <w:rPr>
          <w:spacing w:val="-7"/>
          <w:w w:val="85"/>
          <w:sz w:val="24"/>
        </w:rPr>
        <w:t> </w:t>
      </w:r>
      <w:r>
        <w:rPr>
          <w:w w:val="85"/>
          <w:sz w:val="24"/>
        </w:rPr>
        <w:t>Bezerra</w:t>
      </w:r>
      <w:r>
        <w:rPr>
          <w:spacing w:val="-7"/>
          <w:w w:val="85"/>
          <w:sz w:val="24"/>
        </w:rPr>
        <w:t> </w:t>
      </w:r>
      <w:r>
        <w:rPr>
          <w:w w:val="85"/>
          <w:sz w:val="24"/>
        </w:rPr>
        <w:t>Gadelha</w:t>
      </w:r>
      <w:r>
        <w:rPr>
          <w:spacing w:val="-7"/>
          <w:w w:val="85"/>
          <w:sz w:val="24"/>
        </w:rPr>
        <w:t> </w:t>
      </w:r>
      <w:r>
        <w:rPr>
          <w:w w:val="85"/>
          <w:sz w:val="24"/>
        </w:rPr>
        <w:t>no</w:t>
      </w:r>
      <w:r>
        <w:rPr>
          <w:spacing w:val="-6"/>
          <w:w w:val="85"/>
          <w:sz w:val="24"/>
        </w:rPr>
        <w:t> </w:t>
      </w:r>
      <w:r>
        <w:rPr>
          <w:w w:val="85"/>
          <w:sz w:val="24"/>
        </w:rPr>
        <w:t>valor</w:t>
      </w:r>
      <w:r>
        <w:rPr>
          <w:spacing w:val="-7"/>
          <w:w w:val="85"/>
          <w:sz w:val="24"/>
        </w:rPr>
        <w:t> </w:t>
      </w:r>
      <w:r>
        <w:rPr>
          <w:w w:val="85"/>
          <w:sz w:val="24"/>
        </w:rPr>
        <w:t>de</w:t>
      </w:r>
      <w:r>
        <w:rPr>
          <w:spacing w:val="-6"/>
          <w:w w:val="85"/>
          <w:sz w:val="24"/>
        </w:rPr>
        <w:t> </w:t>
      </w:r>
      <w:r>
        <w:rPr>
          <w:w w:val="85"/>
          <w:sz w:val="24"/>
        </w:rPr>
        <w:t>R$</w:t>
      </w:r>
      <w:r>
        <w:rPr>
          <w:spacing w:val="-7"/>
          <w:w w:val="85"/>
          <w:sz w:val="24"/>
        </w:rPr>
        <w:t> </w:t>
      </w:r>
      <w:r>
        <w:rPr>
          <w:w w:val="85"/>
          <w:sz w:val="24"/>
        </w:rPr>
        <w:t>476.127,67</w:t>
      </w:r>
      <w:r>
        <w:rPr>
          <w:spacing w:val="-5"/>
          <w:w w:val="85"/>
          <w:sz w:val="24"/>
        </w:rPr>
        <w:t> </w:t>
      </w:r>
      <w:r>
        <w:rPr>
          <w:w w:val="85"/>
          <w:sz w:val="24"/>
        </w:rPr>
        <w:t>(quatrocentos</w:t>
      </w:r>
      <w:r>
        <w:rPr>
          <w:spacing w:val="-7"/>
          <w:w w:val="85"/>
          <w:sz w:val="24"/>
        </w:rPr>
        <w:t> </w:t>
      </w:r>
      <w:r>
        <w:rPr>
          <w:w w:val="85"/>
          <w:sz w:val="24"/>
        </w:rPr>
        <w:t>e</w:t>
      </w:r>
      <w:r>
        <w:rPr>
          <w:spacing w:val="-5"/>
          <w:w w:val="85"/>
          <w:sz w:val="24"/>
        </w:rPr>
        <w:t> </w:t>
      </w:r>
      <w:r>
        <w:rPr>
          <w:w w:val="85"/>
          <w:sz w:val="24"/>
        </w:rPr>
        <w:t>setenta</w:t>
      </w:r>
      <w:r>
        <w:rPr>
          <w:spacing w:val="-6"/>
          <w:w w:val="85"/>
          <w:sz w:val="24"/>
        </w:rPr>
        <w:t> </w:t>
      </w:r>
      <w:r>
        <w:rPr>
          <w:w w:val="85"/>
          <w:sz w:val="24"/>
        </w:rPr>
        <w:t>e</w:t>
      </w:r>
      <w:r>
        <w:rPr>
          <w:spacing w:val="-6"/>
          <w:w w:val="85"/>
          <w:sz w:val="24"/>
        </w:rPr>
        <w:t> </w:t>
      </w:r>
      <w:r>
        <w:rPr>
          <w:spacing w:val="-4"/>
          <w:w w:val="85"/>
          <w:sz w:val="24"/>
        </w:rPr>
        <w:t>seis</w:t>
      </w:r>
    </w:p>
    <w:p>
      <w:pPr>
        <w:pStyle w:val="BodyText"/>
        <w:ind w:right="134"/>
      </w:pPr>
      <w:r>
        <w:rPr>
          <w:w w:val="80"/>
        </w:rPr>
        <w:t>mil, cento e vinte e sete reais e sessenta e sete centavos) e fixar prazo de 30 (trinta) dias para que o responsável recolha o </w:t>
      </w:r>
      <w:r>
        <w:rPr>
          <w:w w:val="85"/>
        </w:rPr>
        <w:t>valor da GLOSA, em razão do saldo não comprovado constante no Balanço Financeiro, na conta caixa no valor de R$ 5.427.004,46 e no Balanço Patrimonial, enquanto a soma dos extratos e documentos constantes do Balanço Geral no </w:t>
      </w:r>
      <w:r>
        <w:rPr>
          <w:w w:val="80"/>
        </w:rPr>
        <w:t>valor</w:t>
      </w:r>
      <w:r>
        <w:rPr/>
        <w:t> </w:t>
      </w:r>
      <w:r>
        <w:rPr>
          <w:w w:val="80"/>
        </w:rPr>
        <w:t>de</w:t>
      </w:r>
      <w:r>
        <w:rPr/>
        <w:t> </w:t>
      </w:r>
      <w:r>
        <w:rPr>
          <w:w w:val="80"/>
        </w:rPr>
        <w:t>R$ 4.950.876,79,</w:t>
      </w:r>
      <w:r>
        <w:rPr/>
        <w:t> </w:t>
      </w:r>
      <w:r>
        <w:rPr>
          <w:w w:val="80"/>
        </w:rPr>
        <w:t>resultando no</w:t>
      </w:r>
      <w:r>
        <w:rPr/>
        <w:t> </w:t>
      </w:r>
      <w:r>
        <w:rPr>
          <w:w w:val="80"/>
        </w:rPr>
        <w:t>valor</w:t>
      </w:r>
      <w:r>
        <w:rPr/>
        <w:t> </w:t>
      </w:r>
      <w:r>
        <w:rPr>
          <w:w w:val="80"/>
        </w:rPr>
        <w:t>comprado</w:t>
      </w:r>
      <w:r>
        <w:rPr/>
        <w:t> </w:t>
      </w:r>
      <w:r>
        <w:rPr>
          <w:w w:val="80"/>
        </w:rPr>
        <w:t>no</w:t>
      </w:r>
      <w:r>
        <w:rPr/>
        <w:t> </w:t>
      </w:r>
      <w:r>
        <w:rPr>
          <w:w w:val="80"/>
        </w:rPr>
        <w:t>montante de</w:t>
      </w:r>
      <w:r>
        <w:rPr/>
        <w:t> </w:t>
      </w:r>
      <w:r>
        <w:rPr>
          <w:w w:val="80"/>
        </w:rPr>
        <w:t>R$ 476.127,67</w:t>
      </w:r>
      <w:r>
        <w:rPr/>
        <w:t> </w:t>
      </w:r>
      <w:r>
        <w:rPr>
          <w:w w:val="80"/>
        </w:rPr>
        <w:t>conforme</w:t>
      </w:r>
      <w:r>
        <w:rPr/>
        <w:t> </w:t>
      </w:r>
      <w:r>
        <w:rPr>
          <w:w w:val="80"/>
        </w:rPr>
        <w:t>apresentado</w:t>
      </w:r>
      <w:r>
        <w:rPr/>
        <w:t> </w:t>
      </w:r>
      <w:r>
        <w:rPr>
          <w:w w:val="80"/>
        </w:rPr>
        <w:t>no achado </w:t>
      </w:r>
      <w:r>
        <w:rPr>
          <w:spacing w:val="-2"/>
          <w:w w:val="85"/>
        </w:rPr>
        <w:t>de número 1 – DICAMI; Notificação Nº. 05/2021-DICAMI e Relatório Conclusivo Nº. 95/2022-DICAMI, nos termos do art. </w:t>
      </w:r>
      <w:r>
        <w:rPr>
          <w:w w:val="90"/>
        </w:rPr>
        <w:t>73,</w:t>
      </w:r>
      <w:r>
        <w:rPr>
          <w:spacing w:val="-4"/>
          <w:w w:val="90"/>
        </w:rPr>
        <w:t> </w:t>
      </w:r>
      <w:r>
        <w:rPr>
          <w:rFonts w:ascii="Arial" w:hAnsi="Arial"/>
          <w:i/>
          <w:w w:val="90"/>
        </w:rPr>
        <w:t>caput</w:t>
      </w:r>
      <w:r>
        <w:rPr>
          <w:w w:val="90"/>
        </w:rPr>
        <w:t>,</w:t>
      </w:r>
      <w:r>
        <w:rPr>
          <w:spacing w:val="-5"/>
          <w:w w:val="90"/>
        </w:rPr>
        <w:t> </w:t>
      </w:r>
      <w:r>
        <w:rPr>
          <w:w w:val="90"/>
        </w:rPr>
        <w:t>e</w:t>
      </w:r>
      <w:r>
        <w:rPr>
          <w:spacing w:val="-4"/>
          <w:w w:val="90"/>
        </w:rPr>
        <w:t> </w:t>
      </w:r>
      <w:r>
        <w:rPr>
          <w:w w:val="90"/>
        </w:rPr>
        <w:t>§1º,</w:t>
      </w:r>
      <w:r>
        <w:rPr>
          <w:spacing w:val="-5"/>
          <w:w w:val="90"/>
        </w:rPr>
        <w:t> </w:t>
      </w:r>
      <w:r>
        <w:rPr>
          <w:w w:val="90"/>
        </w:rPr>
        <w:t>da</w:t>
      </w:r>
      <w:r>
        <w:rPr>
          <w:spacing w:val="-5"/>
          <w:w w:val="90"/>
        </w:rPr>
        <w:t> </w:t>
      </w:r>
      <w:r>
        <w:rPr>
          <w:w w:val="90"/>
        </w:rPr>
        <w:t>Lei</w:t>
      </w:r>
      <w:r>
        <w:rPr>
          <w:spacing w:val="-6"/>
          <w:w w:val="90"/>
        </w:rPr>
        <w:t> </w:t>
      </w:r>
      <w:r>
        <w:rPr>
          <w:w w:val="90"/>
        </w:rPr>
        <w:t>nº.</w:t>
      </w:r>
      <w:r>
        <w:rPr>
          <w:spacing w:val="-4"/>
          <w:w w:val="90"/>
        </w:rPr>
        <w:t> </w:t>
      </w:r>
      <w:r>
        <w:rPr>
          <w:w w:val="90"/>
        </w:rPr>
        <w:t>2.423/96</w:t>
      </w:r>
      <w:r>
        <w:rPr>
          <w:spacing w:val="-5"/>
          <w:w w:val="90"/>
        </w:rPr>
        <w:t> </w:t>
      </w:r>
      <w:r>
        <w:rPr>
          <w:w w:val="90"/>
        </w:rPr>
        <w:t>c/c</w:t>
      </w:r>
      <w:r>
        <w:rPr>
          <w:spacing w:val="-5"/>
          <w:w w:val="90"/>
        </w:rPr>
        <w:t> </w:t>
      </w:r>
      <w:r>
        <w:rPr>
          <w:w w:val="90"/>
        </w:rPr>
        <w:t>art.</w:t>
      </w:r>
      <w:r>
        <w:rPr>
          <w:spacing w:val="-4"/>
          <w:w w:val="90"/>
        </w:rPr>
        <w:t> </w:t>
      </w:r>
      <w:r>
        <w:rPr>
          <w:w w:val="90"/>
        </w:rPr>
        <w:t>304,</w:t>
      </w:r>
      <w:r>
        <w:rPr>
          <w:spacing w:val="-5"/>
          <w:w w:val="90"/>
        </w:rPr>
        <w:t> </w:t>
      </w:r>
      <w:r>
        <w:rPr>
          <w:w w:val="90"/>
        </w:rPr>
        <w:t>inciso</w:t>
      </w:r>
      <w:r>
        <w:rPr>
          <w:spacing w:val="-4"/>
          <w:w w:val="90"/>
        </w:rPr>
        <w:t> </w:t>
      </w:r>
      <w:r>
        <w:rPr>
          <w:w w:val="90"/>
        </w:rPr>
        <w:t>I,</w:t>
      </w:r>
      <w:r>
        <w:rPr>
          <w:spacing w:val="-5"/>
          <w:w w:val="90"/>
        </w:rPr>
        <w:t> </w:t>
      </w:r>
      <w:r>
        <w:rPr>
          <w:w w:val="90"/>
        </w:rPr>
        <w:t>do</w:t>
      </w:r>
      <w:r>
        <w:rPr>
          <w:spacing w:val="-4"/>
          <w:w w:val="90"/>
        </w:rPr>
        <w:t> </w:t>
      </w:r>
      <w:r>
        <w:rPr>
          <w:w w:val="90"/>
        </w:rPr>
        <w:t>Regimento</w:t>
      </w:r>
      <w:r>
        <w:rPr>
          <w:spacing w:val="-4"/>
          <w:w w:val="90"/>
        </w:rPr>
        <w:t> </w:t>
      </w:r>
      <w:r>
        <w:rPr>
          <w:w w:val="90"/>
        </w:rPr>
        <w:t>Interno,</w:t>
      </w:r>
      <w:r>
        <w:rPr>
          <w:spacing w:val="-5"/>
          <w:w w:val="90"/>
        </w:rPr>
        <w:t> </w:t>
      </w:r>
      <w:r>
        <w:rPr>
          <w:w w:val="90"/>
        </w:rPr>
        <w:t>na</w:t>
      </w:r>
      <w:r>
        <w:rPr>
          <w:spacing w:val="-5"/>
          <w:w w:val="90"/>
        </w:rPr>
        <w:t> </w:t>
      </w:r>
      <w:r>
        <w:rPr>
          <w:w w:val="90"/>
        </w:rPr>
        <w:t>esfera</w:t>
      </w:r>
      <w:r>
        <w:rPr>
          <w:spacing w:val="-5"/>
          <w:w w:val="90"/>
        </w:rPr>
        <w:t> </w:t>
      </w:r>
      <w:r>
        <w:rPr>
          <w:w w:val="90"/>
        </w:rPr>
        <w:t>Municipal</w:t>
      </w:r>
      <w:r>
        <w:rPr>
          <w:spacing w:val="-5"/>
          <w:w w:val="90"/>
        </w:rPr>
        <w:t> </w:t>
      </w:r>
      <w:r>
        <w:rPr>
          <w:w w:val="90"/>
        </w:rPr>
        <w:t>para</w:t>
      </w:r>
      <w:r>
        <w:rPr>
          <w:spacing w:val="-4"/>
          <w:w w:val="90"/>
        </w:rPr>
        <w:t> </w:t>
      </w:r>
      <w:r>
        <w:rPr>
          <w:w w:val="90"/>
        </w:rPr>
        <w:t>o</w:t>
      </w:r>
      <w:r>
        <w:rPr>
          <w:spacing w:val="-5"/>
          <w:w w:val="90"/>
        </w:rPr>
        <w:t> </w:t>
      </w:r>
      <w:r>
        <w:rPr>
          <w:w w:val="90"/>
        </w:rPr>
        <w:t>órgão </w:t>
      </w:r>
      <w:r>
        <w:rPr>
          <w:w w:val="80"/>
        </w:rPr>
        <w:t>Prefeitura Municipal de Iranduba,</w:t>
      </w:r>
      <w:r>
        <w:rPr/>
        <w:t> </w:t>
      </w:r>
      <w:r>
        <w:rPr>
          <w:rFonts w:ascii="Arial" w:hAnsi="Arial"/>
          <w:b/>
          <w:w w:val="80"/>
        </w:rPr>
        <w:t>10.6. Considerar em Alcance</w:t>
      </w:r>
      <w:r>
        <w:rPr>
          <w:rFonts w:ascii="Arial" w:hAnsi="Arial"/>
          <w:b/>
        </w:rPr>
        <w:t> </w:t>
      </w:r>
      <w:r>
        <w:rPr>
          <w:w w:val="80"/>
        </w:rPr>
        <w:t>o Sr. Amilton Bezerra Gadelha no valor de R$ 25.933,65 </w:t>
      </w:r>
      <w:r>
        <w:rPr>
          <w:w w:val="85"/>
        </w:rPr>
        <w:t>(vinte e cinco mil, novecentos e trinta e três reais e sessenta e cinco centavos) em razão da compra de combustíveis </w:t>
      </w:r>
      <w:r>
        <w:rPr>
          <w:spacing w:val="-2"/>
          <w:w w:val="85"/>
        </w:rPr>
        <w:t>acima da tabela de referência da ANP conforme apresentado no achado de número 3</w:t>
      </w:r>
      <w:r>
        <w:rPr/>
        <w:t> </w:t>
      </w:r>
      <w:r>
        <w:rPr>
          <w:spacing w:val="-2"/>
          <w:w w:val="85"/>
        </w:rPr>
        <w:t>– DICAMI; Notificação nº 05/2021- </w:t>
      </w:r>
      <w:r>
        <w:rPr>
          <w:w w:val="80"/>
        </w:rPr>
        <w:t>DICAMI</w:t>
      </w:r>
      <w:r>
        <w:rPr/>
        <w:t> </w:t>
      </w:r>
      <w:r>
        <w:rPr>
          <w:w w:val="80"/>
        </w:rPr>
        <w:t>e</w:t>
      </w:r>
      <w:r>
        <w:rPr/>
        <w:t> </w:t>
      </w:r>
      <w:r>
        <w:rPr>
          <w:w w:val="80"/>
        </w:rPr>
        <w:t>Relatório</w:t>
      </w:r>
      <w:r>
        <w:rPr/>
        <w:t> </w:t>
      </w:r>
      <w:r>
        <w:rPr>
          <w:w w:val="80"/>
        </w:rPr>
        <w:t>Conclusivo</w:t>
      </w:r>
      <w:r>
        <w:rPr/>
        <w:t> </w:t>
      </w:r>
      <w:r>
        <w:rPr>
          <w:w w:val="80"/>
        </w:rPr>
        <w:t>nº</w:t>
      </w:r>
      <w:r>
        <w:rPr/>
        <w:t> </w:t>
      </w:r>
      <w:r>
        <w:rPr>
          <w:w w:val="80"/>
        </w:rPr>
        <w:t>95/2022-DICAMI,</w:t>
      </w:r>
      <w:r>
        <w:rPr/>
        <w:t> </w:t>
      </w:r>
      <w:r>
        <w:rPr>
          <w:w w:val="80"/>
        </w:rPr>
        <w:t>e</w:t>
      </w:r>
      <w:r>
        <w:rPr/>
        <w:t> </w:t>
      </w:r>
      <w:r>
        <w:rPr>
          <w:w w:val="80"/>
        </w:rPr>
        <w:t>fixar</w:t>
      </w:r>
      <w:r>
        <w:rPr/>
        <w:t> </w:t>
      </w:r>
      <w:r>
        <w:rPr>
          <w:w w:val="80"/>
        </w:rPr>
        <w:t>prazo</w:t>
      </w:r>
      <w:r>
        <w:rPr/>
        <w:t> </w:t>
      </w:r>
      <w:r>
        <w:rPr>
          <w:w w:val="80"/>
        </w:rPr>
        <w:t>de</w:t>
      </w:r>
      <w:r>
        <w:rPr/>
        <w:t> </w:t>
      </w:r>
      <w:r>
        <w:rPr>
          <w:w w:val="80"/>
        </w:rPr>
        <w:t>30</w:t>
      </w:r>
      <w:r>
        <w:rPr/>
        <w:t> </w:t>
      </w:r>
      <w:r>
        <w:rPr>
          <w:w w:val="80"/>
        </w:rPr>
        <w:t>(trinta)</w:t>
      </w:r>
      <w:r>
        <w:rPr/>
        <w:t> </w:t>
      </w:r>
      <w:r>
        <w:rPr>
          <w:w w:val="80"/>
        </w:rPr>
        <w:t>dias</w:t>
      </w:r>
      <w:r>
        <w:rPr/>
        <w:t> </w:t>
      </w:r>
      <w:r>
        <w:rPr>
          <w:w w:val="80"/>
        </w:rPr>
        <w:t>para</w:t>
      </w:r>
      <w:r>
        <w:rPr/>
        <w:t> </w:t>
      </w:r>
      <w:r>
        <w:rPr>
          <w:w w:val="80"/>
        </w:rPr>
        <w:t>que</w:t>
      </w:r>
      <w:r>
        <w:rPr/>
        <w:t> </w:t>
      </w:r>
      <w:r>
        <w:rPr>
          <w:w w:val="80"/>
        </w:rPr>
        <w:t>o</w:t>
      </w:r>
      <w:r>
        <w:rPr/>
        <w:t> </w:t>
      </w:r>
      <w:r>
        <w:rPr>
          <w:w w:val="80"/>
        </w:rPr>
        <w:t>responsável</w:t>
      </w:r>
      <w:r>
        <w:rPr/>
        <w:t> </w:t>
      </w:r>
      <w:r>
        <w:rPr>
          <w:w w:val="80"/>
        </w:rPr>
        <w:t>recolha</w:t>
      </w:r>
      <w:r>
        <w:rPr/>
        <w:t> </w:t>
      </w:r>
      <w:r>
        <w:rPr>
          <w:w w:val="80"/>
        </w:rPr>
        <w:t>o</w:t>
      </w:r>
      <w:r>
        <w:rPr/>
        <w:t> </w:t>
      </w:r>
      <w:r>
        <w:rPr>
          <w:w w:val="80"/>
        </w:rPr>
        <w:t>valor</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0"/>
        </w:rPr>
        <w:t>da</w:t>
      </w:r>
      <w:r>
        <w:rPr/>
        <w:t> </w:t>
      </w:r>
      <w:r>
        <w:rPr>
          <w:w w:val="80"/>
        </w:rPr>
        <w:t>GLOSA,</w:t>
      </w:r>
      <w:r>
        <w:rPr/>
        <w:t> </w:t>
      </w:r>
      <w:r>
        <w:rPr>
          <w:w w:val="80"/>
        </w:rPr>
        <w:t>na</w:t>
      </w:r>
      <w:r>
        <w:rPr/>
        <w:t> </w:t>
      </w:r>
      <w:r>
        <w:rPr>
          <w:w w:val="80"/>
        </w:rPr>
        <w:t>esfera</w:t>
      </w:r>
      <w:r>
        <w:rPr/>
        <w:t> </w:t>
      </w:r>
      <w:r>
        <w:rPr>
          <w:w w:val="80"/>
        </w:rPr>
        <w:t>Municipal</w:t>
      </w:r>
      <w:r>
        <w:rPr/>
        <w:t> </w:t>
      </w:r>
      <w:r>
        <w:rPr>
          <w:w w:val="80"/>
        </w:rPr>
        <w:t>para</w:t>
      </w:r>
      <w:r>
        <w:rPr/>
        <w:t> </w:t>
      </w:r>
      <w:r>
        <w:rPr>
          <w:w w:val="80"/>
        </w:rPr>
        <w:t>o</w:t>
      </w:r>
      <w:r>
        <w:rPr/>
        <w:t> </w:t>
      </w:r>
      <w:r>
        <w:rPr>
          <w:w w:val="80"/>
        </w:rPr>
        <w:t>órgão</w:t>
      </w:r>
      <w:r>
        <w:rPr/>
        <w:t> </w:t>
      </w:r>
      <w:r>
        <w:rPr>
          <w:w w:val="80"/>
        </w:rPr>
        <w:t>Prefeitura</w:t>
      </w:r>
      <w:r>
        <w:rPr/>
        <w:t> </w:t>
      </w:r>
      <w:r>
        <w:rPr>
          <w:w w:val="80"/>
        </w:rPr>
        <w:t>Municipal</w:t>
      </w:r>
      <w:r>
        <w:rPr/>
        <w:t> </w:t>
      </w:r>
      <w:r>
        <w:rPr>
          <w:w w:val="80"/>
        </w:rPr>
        <w:t>de</w:t>
      </w:r>
      <w:r>
        <w:rPr/>
        <w:t> </w:t>
      </w:r>
      <w:r>
        <w:rPr>
          <w:w w:val="80"/>
        </w:rPr>
        <w:t>Iranduba,</w:t>
      </w:r>
      <w:r>
        <w:rPr/>
        <w:t> </w:t>
      </w:r>
      <w:r>
        <w:rPr>
          <w:w w:val="80"/>
        </w:rPr>
        <w:t>nos</w:t>
      </w:r>
      <w:r>
        <w:rPr/>
        <w:t> </w:t>
      </w:r>
      <w:r>
        <w:rPr>
          <w:w w:val="80"/>
        </w:rPr>
        <w:t>termos</w:t>
      </w:r>
      <w:r>
        <w:rPr/>
        <w:t> </w:t>
      </w:r>
      <w:r>
        <w:rPr>
          <w:w w:val="80"/>
        </w:rPr>
        <w:t>do</w:t>
      </w:r>
      <w:r>
        <w:rPr/>
        <w:t> </w:t>
      </w:r>
      <w:r>
        <w:rPr>
          <w:w w:val="80"/>
        </w:rPr>
        <w:t>art.</w:t>
      </w:r>
      <w:r>
        <w:rPr/>
        <w:t> </w:t>
      </w:r>
      <w:r>
        <w:rPr>
          <w:w w:val="80"/>
        </w:rPr>
        <w:t>73,</w:t>
      </w:r>
      <w:r>
        <w:rPr>
          <w:spacing w:val="22"/>
        </w:rPr>
        <w:t> </w:t>
      </w:r>
      <w:r>
        <w:rPr>
          <w:rFonts w:ascii="Arial" w:hAnsi="Arial"/>
          <w:i/>
          <w:w w:val="80"/>
        </w:rPr>
        <w:t>caput</w:t>
      </w:r>
      <w:r>
        <w:rPr>
          <w:w w:val="80"/>
        </w:rPr>
        <w:t>,</w:t>
      </w:r>
      <w:r>
        <w:rPr/>
        <w:t> </w:t>
      </w:r>
      <w:r>
        <w:rPr>
          <w:w w:val="80"/>
        </w:rPr>
        <w:t>e</w:t>
      </w:r>
      <w:r>
        <w:rPr/>
        <w:t> </w:t>
      </w:r>
      <w:r>
        <w:rPr>
          <w:w w:val="80"/>
        </w:rPr>
        <w:t>§1º,</w:t>
      </w:r>
      <w:r>
        <w:rPr/>
        <w:t> </w:t>
      </w:r>
      <w:r>
        <w:rPr>
          <w:w w:val="80"/>
        </w:rPr>
        <w:t>da</w:t>
      </w:r>
      <w:r>
        <w:rPr/>
        <w:t> </w:t>
      </w:r>
      <w:r>
        <w:rPr>
          <w:w w:val="80"/>
        </w:rPr>
        <w:t>Lei </w:t>
      </w:r>
      <w:r>
        <w:rPr>
          <w:w w:val="85"/>
        </w:rPr>
        <w:t>nº. 2.423/96 c/c art. 304, inciso I, do Regimento Interno; </w:t>
      </w:r>
      <w:r>
        <w:rPr>
          <w:rFonts w:ascii="Arial" w:hAnsi="Arial"/>
          <w:b/>
          <w:w w:val="85"/>
        </w:rPr>
        <w:t>10.7. Considerar em Alcance </w:t>
      </w:r>
      <w:r>
        <w:rPr>
          <w:w w:val="85"/>
        </w:rPr>
        <w:t>o senhor Leandro Bezerra de </w:t>
      </w:r>
      <w:r>
        <w:rPr>
          <w:w w:val="80"/>
        </w:rPr>
        <w:t>Souza</w:t>
      </w:r>
      <w:r>
        <w:rPr/>
        <w:t> </w:t>
      </w:r>
      <w:r>
        <w:rPr>
          <w:w w:val="80"/>
        </w:rPr>
        <w:t>no</w:t>
      </w:r>
      <w:r>
        <w:rPr/>
        <w:t> </w:t>
      </w:r>
      <w:r>
        <w:rPr>
          <w:w w:val="80"/>
        </w:rPr>
        <w:t>valor</w:t>
      </w:r>
      <w:r>
        <w:rPr/>
        <w:t> </w:t>
      </w:r>
      <w:r>
        <w:rPr>
          <w:w w:val="80"/>
        </w:rPr>
        <w:t>de</w:t>
      </w:r>
      <w:r>
        <w:rPr/>
        <w:t> </w:t>
      </w:r>
      <w:r>
        <w:rPr>
          <w:w w:val="80"/>
        </w:rPr>
        <w:t>R$</w:t>
      </w:r>
      <w:r>
        <w:rPr/>
        <w:t> </w:t>
      </w:r>
      <w:r>
        <w:rPr>
          <w:w w:val="80"/>
        </w:rPr>
        <w:t>41.906,21</w:t>
      </w:r>
      <w:r>
        <w:rPr/>
        <w:t> </w:t>
      </w:r>
      <w:r>
        <w:rPr>
          <w:w w:val="80"/>
        </w:rPr>
        <w:t>(quarenta</w:t>
      </w:r>
      <w:r>
        <w:rPr/>
        <w:t> </w:t>
      </w:r>
      <w:r>
        <w:rPr>
          <w:w w:val="80"/>
        </w:rPr>
        <w:t>e</w:t>
      </w:r>
      <w:r>
        <w:rPr/>
        <w:t> </w:t>
      </w:r>
      <w:r>
        <w:rPr>
          <w:w w:val="80"/>
        </w:rPr>
        <w:t>um</w:t>
      </w:r>
      <w:r>
        <w:rPr/>
        <w:t> </w:t>
      </w:r>
      <w:r>
        <w:rPr>
          <w:w w:val="80"/>
        </w:rPr>
        <w:t>mil,</w:t>
      </w:r>
      <w:r>
        <w:rPr/>
        <w:t> </w:t>
      </w:r>
      <w:r>
        <w:rPr>
          <w:w w:val="80"/>
        </w:rPr>
        <w:t>novecentos</w:t>
      </w:r>
      <w:r>
        <w:rPr/>
        <w:t> </w:t>
      </w:r>
      <w:r>
        <w:rPr>
          <w:w w:val="80"/>
        </w:rPr>
        <w:t>e</w:t>
      </w:r>
      <w:r>
        <w:rPr/>
        <w:t> </w:t>
      </w:r>
      <w:r>
        <w:rPr>
          <w:w w:val="80"/>
        </w:rPr>
        <w:t>seis</w:t>
      </w:r>
      <w:r>
        <w:rPr/>
        <w:t> </w:t>
      </w:r>
      <w:r>
        <w:rPr>
          <w:w w:val="80"/>
        </w:rPr>
        <w:t>reais</w:t>
      </w:r>
      <w:r>
        <w:rPr/>
        <w:t> </w:t>
      </w:r>
      <w:r>
        <w:rPr>
          <w:w w:val="80"/>
        </w:rPr>
        <w:t>e</w:t>
      </w:r>
      <w:r>
        <w:rPr/>
        <w:t> </w:t>
      </w:r>
      <w:r>
        <w:rPr>
          <w:w w:val="80"/>
        </w:rPr>
        <w:t>vinte</w:t>
      </w:r>
      <w:r>
        <w:rPr/>
        <w:t> </w:t>
      </w:r>
      <w:r>
        <w:rPr>
          <w:w w:val="80"/>
        </w:rPr>
        <w:t>e</w:t>
      </w:r>
      <w:r>
        <w:rPr/>
        <w:t> </w:t>
      </w:r>
      <w:r>
        <w:rPr>
          <w:w w:val="80"/>
        </w:rPr>
        <w:t>um</w:t>
      </w:r>
      <w:r>
        <w:rPr/>
        <w:t> </w:t>
      </w:r>
      <w:r>
        <w:rPr>
          <w:w w:val="80"/>
        </w:rPr>
        <w:t>centavos)</w:t>
      </w:r>
      <w:r>
        <w:rPr/>
        <w:t> </w:t>
      </w:r>
      <w:r>
        <w:rPr>
          <w:w w:val="80"/>
        </w:rPr>
        <w:t>em</w:t>
      </w:r>
      <w:r>
        <w:rPr/>
        <w:t> </w:t>
      </w:r>
      <w:r>
        <w:rPr>
          <w:w w:val="80"/>
        </w:rPr>
        <w:t>razão</w:t>
      </w:r>
      <w:r>
        <w:rPr/>
        <w:t> </w:t>
      </w:r>
      <w:r>
        <w:rPr>
          <w:w w:val="80"/>
        </w:rPr>
        <w:t>da</w:t>
      </w:r>
      <w:r>
        <w:rPr/>
        <w:t> </w:t>
      </w:r>
      <w:r>
        <w:rPr>
          <w:w w:val="80"/>
        </w:rPr>
        <w:t>compra </w:t>
      </w:r>
      <w:r>
        <w:rPr>
          <w:w w:val="90"/>
        </w:rPr>
        <w:t>de</w:t>
      </w:r>
      <w:r>
        <w:rPr>
          <w:spacing w:val="-10"/>
          <w:w w:val="90"/>
        </w:rPr>
        <w:t> </w:t>
      </w:r>
      <w:r>
        <w:rPr>
          <w:w w:val="90"/>
        </w:rPr>
        <w:t>combustíveis</w:t>
      </w:r>
      <w:r>
        <w:rPr>
          <w:spacing w:val="-9"/>
          <w:w w:val="90"/>
        </w:rPr>
        <w:t> </w:t>
      </w:r>
      <w:r>
        <w:rPr>
          <w:w w:val="90"/>
        </w:rPr>
        <w:t>acima</w:t>
      </w:r>
      <w:r>
        <w:rPr>
          <w:spacing w:val="-10"/>
          <w:w w:val="90"/>
        </w:rPr>
        <w:t> </w:t>
      </w:r>
      <w:r>
        <w:rPr>
          <w:w w:val="90"/>
        </w:rPr>
        <w:t>da</w:t>
      </w:r>
      <w:r>
        <w:rPr>
          <w:spacing w:val="-10"/>
          <w:w w:val="90"/>
        </w:rPr>
        <w:t> </w:t>
      </w:r>
      <w:r>
        <w:rPr>
          <w:w w:val="90"/>
        </w:rPr>
        <w:t>tabela</w:t>
      </w:r>
      <w:r>
        <w:rPr>
          <w:spacing w:val="-10"/>
          <w:w w:val="90"/>
        </w:rPr>
        <w:t> </w:t>
      </w:r>
      <w:r>
        <w:rPr>
          <w:w w:val="90"/>
        </w:rPr>
        <w:t>de</w:t>
      </w:r>
      <w:r>
        <w:rPr>
          <w:spacing w:val="-9"/>
          <w:w w:val="90"/>
        </w:rPr>
        <w:t> </w:t>
      </w:r>
      <w:r>
        <w:rPr>
          <w:w w:val="90"/>
        </w:rPr>
        <w:t>referência</w:t>
      </w:r>
      <w:r>
        <w:rPr>
          <w:spacing w:val="-10"/>
          <w:w w:val="90"/>
        </w:rPr>
        <w:t> </w:t>
      </w:r>
      <w:r>
        <w:rPr>
          <w:w w:val="90"/>
        </w:rPr>
        <w:t>da</w:t>
      </w:r>
      <w:r>
        <w:rPr>
          <w:spacing w:val="-10"/>
          <w:w w:val="90"/>
        </w:rPr>
        <w:t> </w:t>
      </w:r>
      <w:r>
        <w:rPr>
          <w:w w:val="90"/>
        </w:rPr>
        <w:t>ANP</w:t>
      </w:r>
      <w:r>
        <w:rPr>
          <w:spacing w:val="-9"/>
          <w:w w:val="90"/>
        </w:rPr>
        <w:t> </w:t>
      </w:r>
      <w:r>
        <w:rPr>
          <w:w w:val="90"/>
        </w:rPr>
        <w:t>conforme</w:t>
      </w:r>
      <w:r>
        <w:rPr>
          <w:spacing w:val="-10"/>
          <w:w w:val="90"/>
        </w:rPr>
        <w:t> </w:t>
      </w:r>
      <w:r>
        <w:rPr>
          <w:w w:val="90"/>
        </w:rPr>
        <w:t>apresentado</w:t>
      </w:r>
      <w:r>
        <w:rPr>
          <w:spacing w:val="-9"/>
          <w:w w:val="90"/>
        </w:rPr>
        <w:t> </w:t>
      </w:r>
      <w:r>
        <w:rPr>
          <w:w w:val="90"/>
        </w:rPr>
        <w:t>no</w:t>
      </w:r>
      <w:r>
        <w:rPr>
          <w:spacing w:val="-9"/>
          <w:w w:val="90"/>
        </w:rPr>
        <w:t> </w:t>
      </w:r>
      <w:r>
        <w:rPr>
          <w:w w:val="90"/>
        </w:rPr>
        <w:t>achado</w:t>
      </w:r>
      <w:r>
        <w:rPr>
          <w:spacing w:val="-10"/>
          <w:w w:val="90"/>
        </w:rPr>
        <w:t> </w:t>
      </w:r>
      <w:r>
        <w:rPr>
          <w:w w:val="90"/>
        </w:rPr>
        <w:t>de</w:t>
      </w:r>
      <w:r>
        <w:rPr>
          <w:spacing w:val="-10"/>
          <w:w w:val="90"/>
        </w:rPr>
        <w:t> </w:t>
      </w:r>
      <w:r>
        <w:rPr>
          <w:w w:val="90"/>
        </w:rPr>
        <w:t>número</w:t>
      </w:r>
      <w:r>
        <w:rPr>
          <w:spacing w:val="-10"/>
          <w:w w:val="90"/>
        </w:rPr>
        <w:t> </w:t>
      </w:r>
      <w:r>
        <w:rPr>
          <w:w w:val="90"/>
        </w:rPr>
        <w:t>3</w:t>
      </w:r>
      <w:r>
        <w:rPr>
          <w:spacing w:val="-1"/>
          <w:w w:val="90"/>
        </w:rPr>
        <w:t> </w:t>
      </w:r>
      <w:r>
        <w:rPr>
          <w:w w:val="90"/>
        </w:rPr>
        <w:t>–</w:t>
      </w:r>
      <w:r>
        <w:rPr>
          <w:spacing w:val="-10"/>
          <w:w w:val="90"/>
        </w:rPr>
        <w:t> </w:t>
      </w:r>
      <w:r>
        <w:rPr>
          <w:w w:val="90"/>
        </w:rPr>
        <w:t>DICAMI; </w:t>
      </w:r>
      <w:r>
        <w:rPr>
          <w:w w:val="85"/>
        </w:rPr>
        <w:t>Notificação Nº. 05/2021-DICAMI e Relatório Conclusivo nº 95/2022-DICAMI e fixar prazo de 30 (trinta) dias para que o </w:t>
      </w:r>
      <w:r>
        <w:rPr>
          <w:w w:val="80"/>
        </w:rPr>
        <w:t>responsável recolha o valor da GLOSA, na esfera Municipal para o órgão Prefeitura Municipal de Iranduba, nos termos do</w:t>
      </w:r>
      <w:r>
        <w:rPr>
          <w:spacing w:val="80"/>
        </w:rPr>
        <w:t> </w:t>
      </w:r>
      <w:r>
        <w:rPr>
          <w:w w:val="90"/>
        </w:rPr>
        <w:t>art.</w:t>
      </w:r>
      <w:r>
        <w:rPr>
          <w:spacing w:val="-7"/>
          <w:w w:val="90"/>
        </w:rPr>
        <w:t> </w:t>
      </w:r>
      <w:r>
        <w:rPr>
          <w:w w:val="90"/>
        </w:rPr>
        <w:t>73,</w:t>
      </w:r>
      <w:r>
        <w:rPr>
          <w:spacing w:val="-6"/>
          <w:w w:val="90"/>
        </w:rPr>
        <w:t> </w:t>
      </w:r>
      <w:r>
        <w:rPr>
          <w:rFonts w:ascii="Arial" w:hAnsi="Arial"/>
          <w:i/>
          <w:w w:val="90"/>
        </w:rPr>
        <w:t>caput</w:t>
      </w:r>
      <w:r>
        <w:rPr>
          <w:w w:val="90"/>
        </w:rPr>
        <w:t>,</w:t>
      </w:r>
      <w:r>
        <w:rPr>
          <w:spacing w:val="-8"/>
          <w:w w:val="90"/>
        </w:rPr>
        <w:t> </w:t>
      </w:r>
      <w:r>
        <w:rPr>
          <w:w w:val="90"/>
        </w:rPr>
        <w:t>e</w:t>
      </w:r>
      <w:r>
        <w:rPr>
          <w:spacing w:val="-6"/>
          <w:w w:val="90"/>
        </w:rPr>
        <w:t> </w:t>
      </w:r>
      <w:r>
        <w:rPr>
          <w:w w:val="90"/>
        </w:rPr>
        <w:t>§1º,</w:t>
      </w:r>
      <w:r>
        <w:rPr>
          <w:spacing w:val="-6"/>
          <w:w w:val="90"/>
        </w:rPr>
        <w:t> </w:t>
      </w:r>
      <w:r>
        <w:rPr>
          <w:w w:val="90"/>
        </w:rPr>
        <w:t>da</w:t>
      </w:r>
      <w:r>
        <w:rPr>
          <w:spacing w:val="-8"/>
          <w:w w:val="90"/>
        </w:rPr>
        <w:t> </w:t>
      </w:r>
      <w:r>
        <w:rPr>
          <w:w w:val="90"/>
        </w:rPr>
        <w:t>Lei</w:t>
      </w:r>
      <w:r>
        <w:rPr>
          <w:spacing w:val="-8"/>
          <w:w w:val="90"/>
        </w:rPr>
        <w:t> </w:t>
      </w:r>
      <w:r>
        <w:rPr>
          <w:w w:val="90"/>
        </w:rPr>
        <w:t>nº.</w:t>
      </w:r>
      <w:r>
        <w:rPr>
          <w:spacing w:val="-8"/>
          <w:w w:val="90"/>
        </w:rPr>
        <w:t> </w:t>
      </w:r>
      <w:r>
        <w:rPr>
          <w:w w:val="90"/>
        </w:rPr>
        <w:t>2.423/96</w:t>
      </w:r>
      <w:r>
        <w:rPr>
          <w:spacing w:val="-4"/>
          <w:w w:val="90"/>
        </w:rPr>
        <w:t> </w:t>
      </w:r>
      <w:r>
        <w:rPr>
          <w:w w:val="90"/>
        </w:rPr>
        <w:t>c/c</w:t>
      </w:r>
      <w:r>
        <w:rPr>
          <w:spacing w:val="-8"/>
          <w:w w:val="90"/>
        </w:rPr>
        <w:t> </w:t>
      </w:r>
      <w:r>
        <w:rPr>
          <w:w w:val="90"/>
        </w:rPr>
        <w:t>art.</w:t>
      </w:r>
      <w:r>
        <w:rPr>
          <w:spacing w:val="-7"/>
          <w:w w:val="90"/>
        </w:rPr>
        <w:t> </w:t>
      </w:r>
      <w:r>
        <w:rPr>
          <w:w w:val="90"/>
        </w:rPr>
        <w:t>304,</w:t>
      </w:r>
      <w:r>
        <w:rPr>
          <w:spacing w:val="-7"/>
          <w:w w:val="90"/>
        </w:rPr>
        <w:t> </w:t>
      </w:r>
      <w:r>
        <w:rPr>
          <w:w w:val="90"/>
        </w:rPr>
        <w:t>inciso</w:t>
      </w:r>
      <w:r>
        <w:rPr>
          <w:spacing w:val="-8"/>
          <w:w w:val="90"/>
        </w:rPr>
        <w:t> </w:t>
      </w:r>
      <w:r>
        <w:rPr>
          <w:w w:val="90"/>
        </w:rPr>
        <w:t>I,</w:t>
      </w:r>
      <w:r>
        <w:rPr>
          <w:spacing w:val="-6"/>
          <w:w w:val="90"/>
        </w:rPr>
        <w:t> </w:t>
      </w:r>
      <w:r>
        <w:rPr>
          <w:w w:val="90"/>
        </w:rPr>
        <w:t>do</w:t>
      </w:r>
      <w:r>
        <w:rPr>
          <w:spacing w:val="-6"/>
          <w:w w:val="90"/>
        </w:rPr>
        <w:t> </w:t>
      </w:r>
      <w:r>
        <w:rPr>
          <w:w w:val="90"/>
        </w:rPr>
        <w:t>Regimento</w:t>
      </w:r>
      <w:r>
        <w:rPr>
          <w:spacing w:val="-8"/>
          <w:w w:val="90"/>
        </w:rPr>
        <w:t> </w:t>
      </w:r>
      <w:r>
        <w:rPr>
          <w:w w:val="90"/>
        </w:rPr>
        <w:t>Interno;</w:t>
      </w:r>
      <w:r>
        <w:rPr>
          <w:spacing w:val="-4"/>
          <w:w w:val="90"/>
        </w:rPr>
        <w:t> </w:t>
      </w:r>
      <w:r>
        <w:rPr>
          <w:rFonts w:ascii="Arial" w:hAnsi="Arial"/>
          <w:b/>
          <w:w w:val="90"/>
        </w:rPr>
        <w:t>10.8.</w:t>
      </w:r>
      <w:r>
        <w:rPr>
          <w:rFonts w:ascii="Arial" w:hAnsi="Arial"/>
          <w:b/>
          <w:spacing w:val="-6"/>
          <w:w w:val="90"/>
        </w:rPr>
        <w:t> </w:t>
      </w:r>
      <w:r>
        <w:rPr>
          <w:rFonts w:ascii="Arial" w:hAnsi="Arial"/>
          <w:b/>
          <w:w w:val="90"/>
        </w:rPr>
        <w:t>Recomendar</w:t>
      </w:r>
      <w:r>
        <w:rPr>
          <w:rFonts w:ascii="Arial" w:hAnsi="Arial"/>
          <w:b/>
          <w:spacing w:val="-6"/>
          <w:w w:val="90"/>
        </w:rPr>
        <w:t> </w:t>
      </w:r>
      <w:r>
        <w:rPr>
          <w:w w:val="90"/>
        </w:rPr>
        <w:t>ao</w:t>
      </w:r>
      <w:r>
        <w:rPr>
          <w:spacing w:val="-6"/>
          <w:w w:val="90"/>
        </w:rPr>
        <w:t> </w:t>
      </w:r>
      <w:r>
        <w:rPr>
          <w:w w:val="90"/>
        </w:rPr>
        <w:t>Fundo </w:t>
      </w:r>
      <w:r>
        <w:rPr>
          <w:w w:val="85"/>
        </w:rPr>
        <w:t>Municipal</w:t>
      </w:r>
      <w:r>
        <w:rPr>
          <w:spacing w:val="-6"/>
          <w:w w:val="85"/>
        </w:rPr>
        <w:t> </w:t>
      </w:r>
      <w:r>
        <w:rPr>
          <w:w w:val="85"/>
        </w:rPr>
        <w:t>de</w:t>
      </w:r>
      <w:r>
        <w:rPr>
          <w:spacing w:val="-4"/>
          <w:w w:val="85"/>
        </w:rPr>
        <w:t> </w:t>
      </w:r>
      <w:r>
        <w:rPr>
          <w:w w:val="85"/>
        </w:rPr>
        <w:t>Saúde</w:t>
      </w:r>
      <w:r>
        <w:rPr>
          <w:spacing w:val="-4"/>
          <w:w w:val="85"/>
        </w:rPr>
        <w:t> </w:t>
      </w:r>
      <w:r>
        <w:rPr>
          <w:w w:val="85"/>
        </w:rPr>
        <w:t>de</w:t>
      </w:r>
      <w:r>
        <w:rPr>
          <w:spacing w:val="-4"/>
          <w:w w:val="85"/>
        </w:rPr>
        <w:t> </w:t>
      </w:r>
      <w:r>
        <w:rPr>
          <w:w w:val="85"/>
        </w:rPr>
        <w:t>Iranduba</w:t>
      </w:r>
      <w:r>
        <w:rPr>
          <w:spacing w:val="-4"/>
          <w:w w:val="85"/>
        </w:rPr>
        <w:t> </w:t>
      </w:r>
      <w:r>
        <w:rPr>
          <w:w w:val="85"/>
        </w:rPr>
        <w:t>e</w:t>
      </w:r>
      <w:r>
        <w:rPr>
          <w:spacing w:val="-4"/>
          <w:w w:val="85"/>
        </w:rPr>
        <w:t> </w:t>
      </w:r>
      <w:r>
        <w:rPr>
          <w:w w:val="85"/>
        </w:rPr>
        <w:t>à</w:t>
      </w:r>
      <w:r>
        <w:rPr>
          <w:spacing w:val="-4"/>
          <w:w w:val="85"/>
        </w:rPr>
        <w:t> </w:t>
      </w:r>
      <w:r>
        <w:rPr>
          <w:w w:val="85"/>
        </w:rPr>
        <w:t>Prefeitura</w:t>
      </w:r>
      <w:r>
        <w:rPr>
          <w:spacing w:val="-5"/>
          <w:w w:val="85"/>
        </w:rPr>
        <w:t> </w:t>
      </w:r>
      <w:r>
        <w:rPr>
          <w:w w:val="85"/>
        </w:rPr>
        <w:t>Municipal</w:t>
      </w:r>
      <w:r>
        <w:rPr>
          <w:spacing w:val="-6"/>
          <w:w w:val="85"/>
        </w:rPr>
        <w:t> </w:t>
      </w:r>
      <w:r>
        <w:rPr>
          <w:w w:val="85"/>
        </w:rPr>
        <w:t>de</w:t>
      </w:r>
      <w:r>
        <w:rPr>
          <w:spacing w:val="-4"/>
          <w:w w:val="85"/>
        </w:rPr>
        <w:t> </w:t>
      </w:r>
      <w:r>
        <w:rPr>
          <w:w w:val="85"/>
        </w:rPr>
        <w:t>Iranduba:</w:t>
      </w:r>
      <w:r>
        <w:rPr>
          <w:spacing w:val="-7"/>
        </w:rPr>
        <w:t> </w:t>
      </w:r>
      <w:r>
        <w:rPr>
          <w:rFonts w:ascii="Arial" w:hAnsi="Arial"/>
          <w:b/>
          <w:w w:val="85"/>
        </w:rPr>
        <w:t>10.8.1.</w:t>
      </w:r>
      <w:r>
        <w:rPr>
          <w:rFonts w:ascii="Arial" w:hAnsi="Arial"/>
          <w:b/>
          <w:spacing w:val="-4"/>
          <w:w w:val="85"/>
        </w:rPr>
        <w:t> </w:t>
      </w:r>
      <w:r>
        <w:rPr>
          <w:w w:val="85"/>
        </w:rPr>
        <w:t>a</w:t>
      </w:r>
      <w:r>
        <w:rPr>
          <w:spacing w:val="-6"/>
          <w:w w:val="85"/>
        </w:rPr>
        <w:t> </w:t>
      </w:r>
      <w:r>
        <w:rPr>
          <w:w w:val="85"/>
        </w:rPr>
        <w:t>plena</w:t>
      </w:r>
      <w:r>
        <w:rPr>
          <w:spacing w:val="-4"/>
          <w:w w:val="85"/>
        </w:rPr>
        <w:t> </w:t>
      </w:r>
      <w:r>
        <w:rPr>
          <w:w w:val="85"/>
        </w:rPr>
        <w:t>observância</w:t>
      </w:r>
      <w:r>
        <w:rPr>
          <w:spacing w:val="-5"/>
          <w:w w:val="85"/>
        </w:rPr>
        <w:t> </w:t>
      </w:r>
      <w:r>
        <w:rPr>
          <w:w w:val="85"/>
        </w:rPr>
        <w:t>dos</w:t>
      </w:r>
      <w:r>
        <w:rPr>
          <w:spacing w:val="-5"/>
          <w:w w:val="85"/>
        </w:rPr>
        <w:t> </w:t>
      </w:r>
      <w:r>
        <w:rPr>
          <w:w w:val="85"/>
        </w:rPr>
        <w:t>aspectos</w:t>
      </w:r>
      <w:r>
        <w:rPr>
          <w:spacing w:val="-5"/>
          <w:w w:val="85"/>
        </w:rPr>
        <w:t> </w:t>
      </w:r>
      <w:r>
        <w:rPr>
          <w:w w:val="85"/>
        </w:rPr>
        <w:t>legais, </w:t>
      </w:r>
      <w:r>
        <w:rPr>
          <w:w w:val="80"/>
        </w:rPr>
        <w:t>revisando-se, ao assumir cargos públicos, atos anteriores que continuem a ter validade sobre a sua gestão, perfazendo a autotutela desses, homologando, mesmo que tacitamente os legais e anulando aqueles inquinados de ilegalidade;</w:t>
      </w:r>
      <w:r>
        <w:rPr/>
        <w:t> </w:t>
      </w:r>
      <w:r>
        <w:rPr>
          <w:rFonts w:ascii="Arial" w:hAnsi="Arial"/>
          <w:b/>
          <w:w w:val="80"/>
        </w:rPr>
        <w:t>10.8.2.</w:t>
      </w:r>
      <w:r>
        <w:rPr>
          <w:rFonts w:ascii="Arial" w:hAnsi="Arial"/>
          <w:b/>
          <w:spacing w:val="40"/>
        </w:rPr>
        <w:t> </w:t>
      </w:r>
      <w:r>
        <w:rPr>
          <w:w w:val="85"/>
        </w:rPr>
        <w:t>que</w:t>
      </w:r>
      <w:r>
        <w:rPr>
          <w:spacing w:val="-6"/>
          <w:w w:val="85"/>
        </w:rPr>
        <w:t> </w:t>
      </w:r>
      <w:r>
        <w:rPr>
          <w:w w:val="85"/>
        </w:rPr>
        <w:t>na</w:t>
      </w:r>
      <w:r>
        <w:rPr>
          <w:spacing w:val="-4"/>
          <w:w w:val="85"/>
        </w:rPr>
        <w:t> </w:t>
      </w:r>
      <w:r>
        <w:rPr>
          <w:w w:val="85"/>
        </w:rPr>
        <w:t>pessoa</w:t>
      </w:r>
      <w:r>
        <w:rPr>
          <w:spacing w:val="-6"/>
          <w:w w:val="85"/>
        </w:rPr>
        <w:t> </w:t>
      </w:r>
      <w:r>
        <w:rPr>
          <w:w w:val="85"/>
        </w:rPr>
        <w:t>do</w:t>
      </w:r>
      <w:r>
        <w:rPr>
          <w:spacing w:val="-4"/>
          <w:w w:val="85"/>
        </w:rPr>
        <w:t> </w:t>
      </w:r>
      <w:r>
        <w:rPr>
          <w:w w:val="85"/>
        </w:rPr>
        <w:t>Secretário</w:t>
      </w:r>
      <w:r>
        <w:rPr>
          <w:spacing w:val="-4"/>
          <w:w w:val="85"/>
        </w:rPr>
        <w:t> </w:t>
      </w:r>
      <w:r>
        <w:rPr>
          <w:w w:val="85"/>
        </w:rPr>
        <w:t>de</w:t>
      </w:r>
      <w:r>
        <w:rPr>
          <w:spacing w:val="-4"/>
          <w:w w:val="85"/>
        </w:rPr>
        <w:t> </w:t>
      </w:r>
      <w:r>
        <w:rPr>
          <w:w w:val="85"/>
        </w:rPr>
        <w:t>Saúde,</w:t>
      </w:r>
      <w:r>
        <w:rPr>
          <w:spacing w:val="-5"/>
          <w:w w:val="85"/>
        </w:rPr>
        <w:t> </w:t>
      </w:r>
      <w:r>
        <w:rPr>
          <w:w w:val="85"/>
        </w:rPr>
        <w:t>minute</w:t>
      </w:r>
      <w:r>
        <w:rPr>
          <w:spacing w:val="-4"/>
          <w:w w:val="85"/>
        </w:rPr>
        <w:t> </w:t>
      </w:r>
      <w:r>
        <w:rPr>
          <w:w w:val="85"/>
        </w:rPr>
        <w:t>PCCS</w:t>
      </w:r>
      <w:r>
        <w:rPr>
          <w:spacing w:val="-6"/>
          <w:w w:val="85"/>
        </w:rPr>
        <w:t> </w:t>
      </w:r>
      <w:r>
        <w:rPr>
          <w:w w:val="85"/>
        </w:rPr>
        <w:t>para</w:t>
      </w:r>
      <w:r>
        <w:rPr>
          <w:spacing w:val="-5"/>
          <w:w w:val="85"/>
        </w:rPr>
        <w:t> </w:t>
      </w:r>
      <w:r>
        <w:rPr>
          <w:w w:val="85"/>
        </w:rPr>
        <w:t>a</w:t>
      </w:r>
      <w:r>
        <w:rPr>
          <w:spacing w:val="-4"/>
          <w:w w:val="85"/>
        </w:rPr>
        <w:t> </w:t>
      </w:r>
      <w:r>
        <w:rPr>
          <w:w w:val="85"/>
        </w:rPr>
        <w:t>categoria</w:t>
      </w:r>
      <w:r>
        <w:rPr>
          <w:spacing w:val="-4"/>
          <w:w w:val="85"/>
        </w:rPr>
        <w:t> </w:t>
      </w:r>
      <w:r>
        <w:rPr>
          <w:w w:val="85"/>
        </w:rPr>
        <w:t>com</w:t>
      </w:r>
      <w:r>
        <w:rPr>
          <w:spacing w:val="-5"/>
          <w:w w:val="85"/>
        </w:rPr>
        <w:t> </w:t>
      </w:r>
      <w:r>
        <w:rPr>
          <w:w w:val="85"/>
        </w:rPr>
        <w:t>fundamento</w:t>
      </w:r>
      <w:r>
        <w:rPr>
          <w:spacing w:val="-5"/>
          <w:w w:val="85"/>
        </w:rPr>
        <w:t> </w:t>
      </w:r>
      <w:r>
        <w:rPr>
          <w:w w:val="85"/>
        </w:rPr>
        <w:t>nos</w:t>
      </w:r>
      <w:r>
        <w:rPr>
          <w:spacing w:val="-6"/>
          <w:w w:val="85"/>
        </w:rPr>
        <w:t> </w:t>
      </w:r>
      <w:r>
        <w:rPr>
          <w:w w:val="85"/>
        </w:rPr>
        <w:t>princípios</w:t>
      </w:r>
      <w:r>
        <w:rPr>
          <w:spacing w:val="-6"/>
          <w:w w:val="85"/>
        </w:rPr>
        <w:t> </w:t>
      </w:r>
      <w:r>
        <w:rPr>
          <w:w w:val="85"/>
        </w:rPr>
        <w:t>de</w:t>
      </w:r>
      <w:r>
        <w:rPr>
          <w:spacing w:val="-6"/>
          <w:w w:val="85"/>
        </w:rPr>
        <w:t> </w:t>
      </w:r>
      <w:r>
        <w:rPr>
          <w:w w:val="85"/>
        </w:rPr>
        <w:t>meritocracia, </w:t>
      </w:r>
      <w:r>
        <w:rPr>
          <w:w w:val="80"/>
        </w:rPr>
        <w:t>valorização do servidor, organização em carreiras e outros aplicáveis e envie o mesmo ao Prefeito para posterior envio ao </w:t>
      </w:r>
      <w:r>
        <w:rPr>
          <w:w w:val="85"/>
        </w:rPr>
        <w:t>Legislativo,</w:t>
      </w:r>
      <w:r>
        <w:rPr>
          <w:w w:val="85"/>
        </w:rPr>
        <w:t> observando-se as</w:t>
      </w:r>
      <w:r>
        <w:rPr>
          <w:w w:val="85"/>
        </w:rPr>
        <w:t> normativas</w:t>
      </w:r>
      <w:r>
        <w:rPr>
          <w:w w:val="85"/>
        </w:rPr>
        <w:t> específicas</w:t>
      </w:r>
      <w:r>
        <w:rPr>
          <w:w w:val="85"/>
        </w:rPr>
        <w:t> aplicáveis.</w:t>
      </w:r>
      <w:r>
        <w:rPr>
          <w:w w:val="85"/>
        </w:rPr>
        <w:t> </w:t>
      </w:r>
      <w:r>
        <w:rPr>
          <w:rFonts w:ascii="Arial" w:hAnsi="Arial"/>
          <w:b/>
          <w:w w:val="85"/>
        </w:rPr>
        <w:t>10.9.</w:t>
      </w:r>
      <w:r>
        <w:rPr>
          <w:rFonts w:ascii="Arial" w:hAnsi="Arial"/>
          <w:b/>
          <w:w w:val="85"/>
        </w:rPr>
        <w:t> Determinar</w:t>
      </w:r>
      <w:r>
        <w:rPr>
          <w:rFonts w:ascii="Arial" w:hAnsi="Arial"/>
          <w:b/>
          <w:w w:val="85"/>
        </w:rPr>
        <w:t> </w:t>
      </w:r>
      <w:r>
        <w:rPr>
          <w:w w:val="85"/>
        </w:rPr>
        <w:t>ao</w:t>
      </w:r>
      <w:r>
        <w:rPr>
          <w:w w:val="85"/>
        </w:rPr>
        <w:t> Fundo</w:t>
      </w:r>
      <w:r>
        <w:rPr>
          <w:w w:val="85"/>
        </w:rPr>
        <w:t> Municipal</w:t>
      </w:r>
      <w:r>
        <w:rPr>
          <w:w w:val="85"/>
        </w:rPr>
        <w:t> de</w:t>
      </w:r>
      <w:r>
        <w:rPr>
          <w:w w:val="85"/>
        </w:rPr>
        <w:t> Saúde de </w:t>
      </w:r>
      <w:r>
        <w:rPr>
          <w:w w:val="80"/>
        </w:rPr>
        <w:t>Iranduba:</w:t>
      </w:r>
      <w:r>
        <w:rPr/>
        <w:t> </w:t>
      </w:r>
      <w:r>
        <w:rPr>
          <w:rFonts w:ascii="Arial" w:hAnsi="Arial"/>
          <w:b/>
          <w:w w:val="80"/>
        </w:rPr>
        <w:t>10.9.1.</w:t>
      </w:r>
      <w:r>
        <w:rPr>
          <w:rFonts w:ascii="Arial" w:hAnsi="Arial"/>
          <w:b/>
        </w:rPr>
        <w:t> </w:t>
      </w:r>
      <w:r>
        <w:rPr>
          <w:w w:val="80"/>
        </w:rPr>
        <w:t>Ante</w:t>
      </w:r>
      <w:r>
        <w:rPr/>
        <w:t> </w:t>
      </w:r>
      <w:r>
        <w:rPr>
          <w:w w:val="80"/>
        </w:rPr>
        <w:t>a</w:t>
      </w:r>
      <w:r>
        <w:rPr/>
        <w:t> </w:t>
      </w:r>
      <w:r>
        <w:rPr>
          <w:w w:val="80"/>
        </w:rPr>
        <w:t>utilização</w:t>
      </w:r>
      <w:r>
        <w:rPr/>
        <w:t> </w:t>
      </w:r>
      <w:r>
        <w:rPr>
          <w:w w:val="80"/>
        </w:rPr>
        <w:t>de</w:t>
      </w:r>
      <w:r>
        <w:rPr/>
        <w:t> </w:t>
      </w:r>
      <w:r>
        <w:rPr>
          <w:w w:val="80"/>
        </w:rPr>
        <w:t>saldos</w:t>
      </w:r>
      <w:r>
        <w:rPr/>
        <w:t> </w:t>
      </w:r>
      <w:r>
        <w:rPr>
          <w:w w:val="80"/>
        </w:rPr>
        <w:t>genéricos</w:t>
      </w:r>
      <w:r>
        <w:rPr/>
        <w:t> </w:t>
      </w:r>
      <w:r>
        <w:rPr>
          <w:w w:val="80"/>
        </w:rPr>
        <w:t>conforme</w:t>
      </w:r>
      <w:r>
        <w:rPr/>
        <w:t> </w:t>
      </w:r>
      <w:r>
        <w:rPr>
          <w:w w:val="80"/>
        </w:rPr>
        <w:t>detectado</w:t>
      </w:r>
      <w:r>
        <w:rPr/>
        <w:t> </w:t>
      </w:r>
      <w:r>
        <w:rPr>
          <w:w w:val="80"/>
        </w:rPr>
        <w:t>no</w:t>
      </w:r>
      <w:r>
        <w:rPr/>
        <w:t> </w:t>
      </w:r>
      <w:r>
        <w:rPr>
          <w:w w:val="80"/>
        </w:rPr>
        <w:t>presente</w:t>
      </w:r>
      <w:r>
        <w:rPr/>
        <w:t> </w:t>
      </w:r>
      <w:r>
        <w:rPr>
          <w:w w:val="80"/>
        </w:rPr>
        <w:t>quesito</w:t>
      </w:r>
      <w:r>
        <w:rPr/>
        <w:t> </w:t>
      </w:r>
      <w:r>
        <w:rPr>
          <w:w w:val="80"/>
        </w:rPr>
        <w:t>o</w:t>
      </w:r>
      <w:r>
        <w:rPr/>
        <w:t> </w:t>
      </w:r>
      <w:r>
        <w:rPr>
          <w:w w:val="80"/>
        </w:rPr>
        <w:t>que</w:t>
      </w:r>
      <w:r>
        <w:rPr/>
        <w:t> </w:t>
      </w:r>
      <w:r>
        <w:rPr>
          <w:w w:val="80"/>
        </w:rPr>
        <w:t>ofende,</w:t>
      </w:r>
      <w:r>
        <w:rPr/>
        <w:t> </w:t>
      </w:r>
      <w:r>
        <w:rPr>
          <w:w w:val="80"/>
        </w:rPr>
        <w:t>a</w:t>
      </w:r>
      <w:r>
        <w:rPr/>
        <w:t> </w:t>
      </w:r>
      <w:r>
        <w:rPr>
          <w:w w:val="80"/>
        </w:rPr>
        <w:t>princípio,</w:t>
      </w:r>
      <w:r>
        <w:rPr>
          <w:spacing w:val="40"/>
        </w:rPr>
        <w:t> </w:t>
      </w:r>
      <w:r>
        <w:rPr>
          <w:w w:val="80"/>
        </w:rPr>
        <w:t>o princípio da transparência pública e princípios contábeis como o da representação fidedigna e o da compreensibilidade, </w:t>
      </w:r>
      <w:r>
        <w:rPr>
          <w:w w:val="85"/>
        </w:rPr>
        <w:t>DETERMINA</w:t>
      </w:r>
      <w:r>
        <w:rPr>
          <w:spacing w:val="-2"/>
          <w:w w:val="85"/>
        </w:rPr>
        <w:t> </w:t>
      </w:r>
      <w:r>
        <w:rPr>
          <w:w w:val="85"/>
        </w:rPr>
        <w:t>SE</w:t>
      </w:r>
      <w:r>
        <w:rPr>
          <w:spacing w:val="-2"/>
          <w:w w:val="85"/>
        </w:rPr>
        <w:t> </w:t>
      </w:r>
      <w:r>
        <w:rPr>
          <w:w w:val="85"/>
        </w:rPr>
        <w:t>evitar</w:t>
      </w:r>
      <w:r>
        <w:rPr>
          <w:spacing w:val="-3"/>
          <w:w w:val="85"/>
        </w:rPr>
        <w:t> </w:t>
      </w:r>
      <w:r>
        <w:rPr>
          <w:w w:val="85"/>
        </w:rPr>
        <w:t>a</w:t>
      </w:r>
      <w:r>
        <w:rPr>
          <w:spacing w:val="-4"/>
          <w:w w:val="85"/>
        </w:rPr>
        <w:t> </w:t>
      </w:r>
      <w:r>
        <w:rPr>
          <w:w w:val="85"/>
        </w:rPr>
        <w:t>utilização</w:t>
      </w:r>
      <w:r>
        <w:rPr>
          <w:spacing w:val="-2"/>
          <w:w w:val="85"/>
        </w:rPr>
        <w:t> </w:t>
      </w:r>
      <w:r>
        <w:rPr>
          <w:w w:val="85"/>
        </w:rPr>
        <w:t>de</w:t>
      </w:r>
      <w:r>
        <w:rPr>
          <w:spacing w:val="-2"/>
          <w:w w:val="85"/>
        </w:rPr>
        <w:t> </w:t>
      </w:r>
      <w:r>
        <w:rPr>
          <w:w w:val="85"/>
        </w:rPr>
        <w:t>referida</w:t>
      </w:r>
      <w:r>
        <w:rPr>
          <w:spacing w:val="-2"/>
          <w:w w:val="85"/>
        </w:rPr>
        <w:t> </w:t>
      </w:r>
      <w:r>
        <w:rPr>
          <w:w w:val="85"/>
        </w:rPr>
        <w:t>técnica</w:t>
      </w:r>
      <w:r>
        <w:rPr>
          <w:spacing w:val="-2"/>
          <w:w w:val="85"/>
        </w:rPr>
        <w:t> </w:t>
      </w:r>
      <w:r>
        <w:rPr>
          <w:w w:val="85"/>
        </w:rPr>
        <w:t>procurando</w:t>
      </w:r>
      <w:r>
        <w:rPr>
          <w:spacing w:val="-4"/>
          <w:w w:val="85"/>
        </w:rPr>
        <w:t> </w:t>
      </w:r>
      <w:r>
        <w:rPr>
          <w:w w:val="85"/>
        </w:rPr>
        <w:t>dotar</w:t>
      </w:r>
      <w:r>
        <w:rPr>
          <w:spacing w:val="-3"/>
          <w:w w:val="85"/>
        </w:rPr>
        <w:t> </w:t>
      </w:r>
      <w:r>
        <w:rPr>
          <w:w w:val="85"/>
        </w:rPr>
        <w:t>suas</w:t>
      </w:r>
      <w:r>
        <w:rPr>
          <w:spacing w:val="-3"/>
          <w:w w:val="85"/>
        </w:rPr>
        <w:t> </w:t>
      </w:r>
      <w:r>
        <w:rPr>
          <w:w w:val="85"/>
        </w:rPr>
        <w:t>demonstrações</w:t>
      </w:r>
      <w:r>
        <w:rPr>
          <w:spacing w:val="-3"/>
          <w:w w:val="85"/>
        </w:rPr>
        <w:t> </w:t>
      </w:r>
      <w:r>
        <w:rPr>
          <w:w w:val="85"/>
        </w:rPr>
        <w:t>contábeis</w:t>
      </w:r>
      <w:r>
        <w:rPr>
          <w:spacing w:val="-3"/>
          <w:w w:val="85"/>
        </w:rPr>
        <w:t> </w:t>
      </w:r>
      <w:r>
        <w:rPr>
          <w:w w:val="85"/>
        </w:rPr>
        <w:t>de</w:t>
      </w:r>
      <w:r>
        <w:rPr>
          <w:spacing w:val="-2"/>
          <w:w w:val="85"/>
        </w:rPr>
        <w:t> </w:t>
      </w:r>
      <w:r>
        <w:rPr>
          <w:w w:val="85"/>
        </w:rPr>
        <w:t>completude utilizando, na extrema necessidade de assim o fazer e quando o saldo respectivo não seja relevante</w:t>
      </w:r>
      <w:r>
        <w:rPr/>
        <w:t> </w:t>
      </w:r>
      <w:r>
        <w:rPr>
          <w:w w:val="85"/>
        </w:rPr>
        <w:t>– utilizando por </w:t>
      </w:r>
      <w:r>
        <w:rPr>
          <w:spacing w:val="-2"/>
          <w:w w:val="90"/>
        </w:rPr>
        <w:t>analogia</w:t>
      </w:r>
      <w:r>
        <w:rPr>
          <w:spacing w:val="-5"/>
          <w:w w:val="90"/>
        </w:rPr>
        <w:t> </w:t>
      </w:r>
      <w:r>
        <w:rPr>
          <w:spacing w:val="-2"/>
          <w:w w:val="90"/>
        </w:rPr>
        <w:t>o</w:t>
      </w:r>
      <w:r>
        <w:rPr>
          <w:spacing w:val="-6"/>
          <w:w w:val="90"/>
        </w:rPr>
        <w:t> </w:t>
      </w:r>
      <w:r>
        <w:rPr>
          <w:spacing w:val="-2"/>
          <w:w w:val="90"/>
        </w:rPr>
        <w:t>parâmetro</w:t>
      </w:r>
      <w:r>
        <w:rPr>
          <w:spacing w:val="-5"/>
          <w:w w:val="90"/>
        </w:rPr>
        <w:t> </w:t>
      </w:r>
      <w:r>
        <w:rPr>
          <w:spacing w:val="-2"/>
          <w:w w:val="90"/>
        </w:rPr>
        <w:t>contido</w:t>
      </w:r>
      <w:r>
        <w:rPr>
          <w:spacing w:val="-5"/>
          <w:w w:val="90"/>
        </w:rPr>
        <w:t> </w:t>
      </w:r>
      <w:r>
        <w:rPr>
          <w:spacing w:val="-2"/>
          <w:w w:val="90"/>
        </w:rPr>
        <w:t>no</w:t>
      </w:r>
      <w:r>
        <w:rPr>
          <w:spacing w:val="-5"/>
          <w:w w:val="90"/>
        </w:rPr>
        <w:t> </w:t>
      </w:r>
      <w:r>
        <w:rPr>
          <w:spacing w:val="-2"/>
          <w:w w:val="90"/>
        </w:rPr>
        <w:t>artigo</w:t>
      </w:r>
      <w:r>
        <w:rPr>
          <w:spacing w:val="-5"/>
          <w:w w:val="90"/>
        </w:rPr>
        <w:t> </w:t>
      </w:r>
      <w:r>
        <w:rPr>
          <w:spacing w:val="-2"/>
          <w:w w:val="90"/>
        </w:rPr>
        <w:t>176,</w:t>
      </w:r>
      <w:r>
        <w:rPr>
          <w:spacing w:val="-6"/>
          <w:w w:val="90"/>
        </w:rPr>
        <w:t> </w:t>
      </w:r>
      <w:r>
        <w:rPr>
          <w:spacing w:val="-2"/>
          <w:w w:val="90"/>
        </w:rPr>
        <w:t>§</w:t>
      </w:r>
      <w:r>
        <w:rPr>
          <w:spacing w:val="-5"/>
          <w:w w:val="90"/>
        </w:rPr>
        <w:t> </w:t>
      </w:r>
      <w:r>
        <w:rPr>
          <w:spacing w:val="-2"/>
          <w:w w:val="90"/>
        </w:rPr>
        <w:t>2º</w:t>
      </w:r>
      <w:r>
        <w:rPr>
          <w:spacing w:val="-6"/>
          <w:w w:val="90"/>
        </w:rPr>
        <w:t> </w:t>
      </w:r>
      <w:r>
        <w:rPr>
          <w:spacing w:val="-2"/>
          <w:w w:val="90"/>
        </w:rPr>
        <w:t>da</w:t>
      </w:r>
      <w:r>
        <w:rPr>
          <w:spacing w:val="-6"/>
          <w:w w:val="90"/>
        </w:rPr>
        <w:t> </w:t>
      </w:r>
      <w:r>
        <w:rPr>
          <w:spacing w:val="-2"/>
          <w:w w:val="90"/>
        </w:rPr>
        <w:t>Lei</w:t>
      </w:r>
      <w:r>
        <w:rPr>
          <w:spacing w:val="-5"/>
          <w:w w:val="90"/>
        </w:rPr>
        <w:t> </w:t>
      </w:r>
      <w:r>
        <w:rPr>
          <w:spacing w:val="-2"/>
          <w:w w:val="90"/>
        </w:rPr>
        <w:t>n.º</w:t>
      </w:r>
      <w:r>
        <w:rPr>
          <w:spacing w:val="-5"/>
          <w:w w:val="90"/>
        </w:rPr>
        <w:t> </w:t>
      </w:r>
      <w:r>
        <w:rPr>
          <w:spacing w:val="-2"/>
          <w:w w:val="90"/>
        </w:rPr>
        <w:t>6.404/76,</w:t>
      </w:r>
      <w:r>
        <w:rPr>
          <w:spacing w:val="-5"/>
          <w:w w:val="90"/>
        </w:rPr>
        <w:t> </w:t>
      </w:r>
      <w:r>
        <w:rPr>
          <w:spacing w:val="-2"/>
          <w:w w:val="90"/>
        </w:rPr>
        <w:t>notas</w:t>
      </w:r>
      <w:r>
        <w:rPr>
          <w:spacing w:val="-6"/>
          <w:w w:val="90"/>
        </w:rPr>
        <w:t> </w:t>
      </w:r>
      <w:r>
        <w:rPr>
          <w:spacing w:val="-2"/>
          <w:w w:val="90"/>
        </w:rPr>
        <w:t>explicativas</w:t>
      </w:r>
      <w:r>
        <w:rPr>
          <w:spacing w:val="-5"/>
          <w:w w:val="90"/>
        </w:rPr>
        <w:t> </w:t>
      </w:r>
      <w:r>
        <w:rPr>
          <w:spacing w:val="-2"/>
          <w:w w:val="90"/>
        </w:rPr>
        <w:t>que</w:t>
      </w:r>
      <w:r>
        <w:rPr>
          <w:spacing w:val="-5"/>
          <w:w w:val="90"/>
        </w:rPr>
        <w:t> </w:t>
      </w:r>
      <w:r>
        <w:rPr>
          <w:spacing w:val="-2"/>
          <w:w w:val="90"/>
        </w:rPr>
        <w:t>acompanhem</w:t>
      </w:r>
      <w:r>
        <w:rPr>
          <w:spacing w:val="-5"/>
          <w:w w:val="90"/>
        </w:rPr>
        <w:t> </w:t>
      </w:r>
      <w:r>
        <w:rPr>
          <w:spacing w:val="-2"/>
          <w:w w:val="90"/>
        </w:rPr>
        <w:t>o</w:t>
      </w:r>
      <w:r>
        <w:rPr>
          <w:spacing w:val="-5"/>
          <w:w w:val="90"/>
        </w:rPr>
        <w:t> </w:t>
      </w:r>
      <w:r>
        <w:rPr>
          <w:spacing w:val="-2"/>
          <w:w w:val="90"/>
        </w:rPr>
        <w:t>próprio </w:t>
      </w:r>
      <w:r>
        <w:rPr>
          <w:w w:val="85"/>
        </w:rPr>
        <w:t>documento</w:t>
      </w:r>
      <w:r>
        <w:rPr/>
        <w:t> </w:t>
      </w:r>
      <w:r>
        <w:rPr>
          <w:w w:val="85"/>
        </w:rPr>
        <w:t>que</w:t>
      </w:r>
      <w:r>
        <w:rPr/>
        <w:t> </w:t>
      </w:r>
      <w:r>
        <w:rPr>
          <w:w w:val="85"/>
        </w:rPr>
        <w:t>as</w:t>
      </w:r>
      <w:r>
        <w:rPr/>
        <w:t> </w:t>
      </w:r>
      <w:r>
        <w:rPr>
          <w:w w:val="85"/>
        </w:rPr>
        <w:t>tornam</w:t>
      </w:r>
      <w:r>
        <w:rPr>
          <w:spacing w:val="-1"/>
        </w:rPr>
        <w:t> </w:t>
      </w:r>
      <w:r>
        <w:rPr>
          <w:w w:val="85"/>
        </w:rPr>
        <w:t>públicas,</w:t>
      </w:r>
      <w:r>
        <w:rPr/>
        <w:t> </w:t>
      </w:r>
      <w:r>
        <w:rPr>
          <w:w w:val="85"/>
        </w:rPr>
        <w:t>evitando</w:t>
      </w:r>
      <w:r>
        <w:rPr/>
        <w:t> </w:t>
      </w:r>
      <w:r>
        <w:rPr>
          <w:w w:val="85"/>
        </w:rPr>
        <w:t>a</w:t>
      </w:r>
      <w:r>
        <w:rPr/>
        <w:t> </w:t>
      </w:r>
      <w:r>
        <w:rPr>
          <w:w w:val="85"/>
        </w:rPr>
        <w:t>divulgação</w:t>
      </w:r>
      <w:r>
        <w:rPr/>
        <w:t> </w:t>
      </w:r>
      <w:r>
        <w:rPr>
          <w:w w:val="85"/>
        </w:rPr>
        <w:t>de</w:t>
      </w:r>
      <w:r>
        <w:rPr/>
        <w:t> </w:t>
      </w:r>
      <w:r>
        <w:rPr>
          <w:w w:val="85"/>
        </w:rPr>
        <w:t>informações</w:t>
      </w:r>
      <w:r>
        <w:rPr/>
        <w:t> </w:t>
      </w:r>
      <w:r>
        <w:rPr>
          <w:w w:val="85"/>
        </w:rPr>
        <w:t>sintéticas</w:t>
      </w:r>
      <w:r>
        <w:rPr/>
        <w:t> </w:t>
      </w:r>
      <w:r>
        <w:rPr>
          <w:w w:val="85"/>
        </w:rPr>
        <w:t>sem</w:t>
      </w:r>
      <w:r>
        <w:rPr>
          <w:spacing w:val="-1"/>
        </w:rPr>
        <w:t> </w:t>
      </w:r>
      <w:r>
        <w:rPr>
          <w:w w:val="85"/>
        </w:rPr>
        <w:t>explicação</w:t>
      </w:r>
      <w:r>
        <w:rPr/>
        <w:t> </w:t>
      </w:r>
      <w:r>
        <w:rPr>
          <w:w w:val="85"/>
        </w:rPr>
        <w:t>do</w:t>
      </w:r>
      <w:r>
        <w:rPr/>
        <w:t> </w:t>
      </w:r>
      <w:r>
        <w:rPr>
          <w:w w:val="85"/>
        </w:rPr>
        <w:t>seu</w:t>
      </w:r>
      <w:r>
        <w:rPr/>
        <w:t> </w:t>
      </w:r>
      <w:r>
        <w:rPr>
          <w:w w:val="85"/>
        </w:rPr>
        <w:t>alcance;</w:t>
      </w:r>
    </w:p>
    <w:p>
      <w:pPr>
        <w:pStyle w:val="BodyText"/>
        <w:ind w:right="135"/>
      </w:pPr>
      <w:r>
        <w:rPr>
          <w:rFonts w:ascii="Arial" w:hAnsi="Arial"/>
          <w:b/>
          <w:w w:val="85"/>
        </w:rPr>
        <w:t>10.9.2. </w:t>
      </w:r>
      <w:r>
        <w:rPr>
          <w:w w:val="85"/>
        </w:rPr>
        <w:t>Com base no disposto no artigo 39, </w:t>
      </w:r>
      <w:r>
        <w:rPr>
          <w:rFonts w:ascii="Arial" w:hAnsi="Arial"/>
          <w:i/>
          <w:w w:val="85"/>
        </w:rPr>
        <w:t>caput </w:t>
      </w:r>
      <w:r>
        <w:rPr>
          <w:w w:val="85"/>
        </w:rPr>
        <w:t>da Constituição Federal de 1988 que a Prefeitura elabore Plano de </w:t>
      </w:r>
      <w:r>
        <w:rPr>
          <w:w w:val="90"/>
        </w:rPr>
        <w:t>Cargos</w:t>
      </w:r>
      <w:r>
        <w:rPr>
          <w:w w:val="90"/>
        </w:rPr>
        <w:t> para</w:t>
      </w:r>
      <w:r>
        <w:rPr>
          <w:w w:val="90"/>
        </w:rPr>
        <w:t> os</w:t>
      </w:r>
      <w:r>
        <w:rPr>
          <w:w w:val="90"/>
        </w:rPr>
        <w:t> seus</w:t>
      </w:r>
      <w:r>
        <w:rPr>
          <w:w w:val="90"/>
        </w:rPr>
        <w:t> servidores,</w:t>
      </w:r>
      <w:r>
        <w:rPr>
          <w:w w:val="90"/>
        </w:rPr>
        <w:t> e</w:t>
      </w:r>
      <w:r>
        <w:rPr>
          <w:w w:val="90"/>
        </w:rPr>
        <w:t> envie</w:t>
      </w:r>
      <w:r>
        <w:rPr>
          <w:w w:val="90"/>
        </w:rPr>
        <w:t> ao</w:t>
      </w:r>
      <w:r>
        <w:rPr>
          <w:w w:val="90"/>
        </w:rPr>
        <w:t> Poder</w:t>
      </w:r>
      <w:r>
        <w:rPr>
          <w:w w:val="90"/>
        </w:rPr>
        <w:t> Legislativo,</w:t>
      </w:r>
      <w:r>
        <w:rPr>
          <w:w w:val="90"/>
        </w:rPr>
        <w:t> organizando-os</w:t>
      </w:r>
      <w:r>
        <w:rPr>
          <w:w w:val="90"/>
        </w:rPr>
        <w:t> em</w:t>
      </w:r>
      <w:r>
        <w:rPr>
          <w:w w:val="90"/>
        </w:rPr>
        <w:t> carreira</w:t>
      </w:r>
      <w:r>
        <w:rPr>
          <w:w w:val="90"/>
        </w:rPr>
        <w:t> e</w:t>
      </w:r>
      <w:r>
        <w:rPr>
          <w:w w:val="90"/>
        </w:rPr>
        <w:t> dando,</w:t>
      </w:r>
      <w:r>
        <w:rPr>
          <w:w w:val="90"/>
        </w:rPr>
        <w:t> pois,</w:t>
      </w:r>
      <w:r>
        <w:rPr>
          <w:w w:val="90"/>
        </w:rPr>
        <w:t> maior </w:t>
      </w:r>
      <w:r>
        <w:rPr>
          <w:w w:val="80"/>
        </w:rPr>
        <w:t>racionalidade, fomento e previsibilidade às atividades municipais; </w:t>
      </w:r>
      <w:r>
        <w:rPr>
          <w:rFonts w:ascii="Arial" w:hAnsi="Arial"/>
          <w:b/>
          <w:w w:val="80"/>
        </w:rPr>
        <w:t>10.9.3. </w:t>
      </w:r>
      <w:r>
        <w:rPr>
          <w:w w:val="80"/>
        </w:rPr>
        <w:t>Que o gestor empreenda esforços para o fito de </w:t>
      </w:r>
      <w:r>
        <w:rPr>
          <w:w w:val="85"/>
        </w:rPr>
        <w:t>cientificar-se quanto ao</w:t>
      </w:r>
      <w:r>
        <w:rPr>
          <w:spacing w:val="-1"/>
          <w:w w:val="85"/>
        </w:rPr>
        <w:t> </w:t>
      </w:r>
      <w:r>
        <w:rPr>
          <w:w w:val="85"/>
        </w:rPr>
        <w:t>órgão que</w:t>
      </w:r>
      <w:r>
        <w:rPr>
          <w:spacing w:val="-1"/>
          <w:w w:val="85"/>
        </w:rPr>
        <w:t> </w:t>
      </w:r>
      <w:r>
        <w:rPr>
          <w:w w:val="85"/>
        </w:rPr>
        <w:t>administra, inclusive quanto ao portfólio de</w:t>
      </w:r>
      <w:r>
        <w:rPr>
          <w:spacing w:val="-1"/>
          <w:w w:val="85"/>
        </w:rPr>
        <w:t> </w:t>
      </w:r>
      <w:r>
        <w:rPr>
          <w:w w:val="85"/>
        </w:rPr>
        <w:t>programas</w:t>
      </w:r>
      <w:r>
        <w:rPr>
          <w:spacing w:val="-1"/>
          <w:w w:val="85"/>
        </w:rPr>
        <w:t> </w:t>
      </w:r>
      <w:r>
        <w:rPr>
          <w:w w:val="85"/>
        </w:rPr>
        <w:t>priorizados</w:t>
      </w:r>
      <w:r>
        <w:rPr>
          <w:spacing w:val="-1"/>
          <w:w w:val="85"/>
        </w:rPr>
        <w:t> </w:t>
      </w:r>
      <w:r>
        <w:rPr>
          <w:w w:val="85"/>
        </w:rPr>
        <w:t>e o</w:t>
      </w:r>
      <w:r>
        <w:rPr>
          <w:spacing w:val="-1"/>
          <w:w w:val="85"/>
        </w:rPr>
        <w:t> </w:t>
      </w:r>
      <w:r>
        <w:rPr>
          <w:w w:val="85"/>
        </w:rPr>
        <w:t>percentual de </w:t>
      </w:r>
      <w:r>
        <w:rPr>
          <w:w w:val="80"/>
        </w:rPr>
        <w:t>realização, além de possuir as devidas motivações para a não execução de alguns em detrimento de outros; </w:t>
      </w:r>
      <w:r>
        <w:rPr>
          <w:rFonts w:ascii="Arial" w:hAnsi="Arial"/>
          <w:b/>
          <w:w w:val="80"/>
        </w:rPr>
        <w:t>10.9.4. </w:t>
      </w:r>
      <w:r>
        <w:rPr>
          <w:w w:val="80"/>
        </w:rPr>
        <w:t>Que o órgão</w:t>
      </w:r>
      <w:r>
        <w:rPr/>
        <w:t> </w:t>
      </w:r>
      <w:r>
        <w:rPr>
          <w:w w:val="80"/>
        </w:rPr>
        <w:t>técnico</w:t>
      </w:r>
      <w:r>
        <w:rPr/>
        <w:t> </w:t>
      </w:r>
      <w:r>
        <w:rPr>
          <w:w w:val="80"/>
        </w:rPr>
        <w:t>monitore</w:t>
      </w:r>
      <w:r>
        <w:rPr/>
        <w:t> </w:t>
      </w:r>
      <w:r>
        <w:rPr>
          <w:w w:val="80"/>
        </w:rPr>
        <w:t>a</w:t>
      </w:r>
      <w:r>
        <w:rPr/>
        <w:t> </w:t>
      </w:r>
      <w:r>
        <w:rPr>
          <w:w w:val="80"/>
        </w:rPr>
        <w:t>priorização</w:t>
      </w:r>
      <w:r>
        <w:rPr/>
        <w:t> </w:t>
      </w:r>
      <w:r>
        <w:rPr>
          <w:w w:val="80"/>
        </w:rPr>
        <w:t>de</w:t>
      </w:r>
      <w:r>
        <w:rPr/>
        <w:t> </w:t>
      </w:r>
      <w:r>
        <w:rPr>
          <w:w w:val="80"/>
        </w:rPr>
        <w:t>programas</w:t>
      </w:r>
      <w:r>
        <w:rPr/>
        <w:t> </w:t>
      </w:r>
      <w:r>
        <w:rPr>
          <w:w w:val="80"/>
        </w:rPr>
        <w:t>visto</w:t>
      </w:r>
      <w:r>
        <w:rPr/>
        <w:t> </w:t>
      </w:r>
      <w:r>
        <w:rPr>
          <w:w w:val="80"/>
        </w:rPr>
        <w:t>que</w:t>
      </w:r>
      <w:r>
        <w:rPr/>
        <w:t> </w:t>
      </w:r>
      <w:r>
        <w:rPr>
          <w:w w:val="80"/>
        </w:rPr>
        <w:t>a</w:t>
      </w:r>
      <w:r>
        <w:rPr/>
        <w:t> </w:t>
      </w:r>
      <w:r>
        <w:rPr>
          <w:w w:val="80"/>
        </w:rPr>
        <w:t>não</w:t>
      </w:r>
      <w:r>
        <w:rPr/>
        <w:t> </w:t>
      </w:r>
      <w:r>
        <w:rPr>
          <w:w w:val="80"/>
        </w:rPr>
        <w:t>execução</w:t>
      </w:r>
      <w:r>
        <w:rPr/>
        <w:t> </w:t>
      </w:r>
      <w:r>
        <w:rPr>
          <w:w w:val="80"/>
        </w:rPr>
        <w:t>de</w:t>
      </w:r>
      <w:r>
        <w:rPr/>
        <w:t> </w:t>
      </w:r>
      <w:r>
        <w:rPr>
          <w:w w:val="80"/>
        </w:rPr>
        <w:t>alguns</w:t>
      </w:r>
      <w:r>
        <w:rPr/>
        <w:t> </w:t>
      </w:r>
      <w:r>
        <w:rPr>
          <w:w w:val="80"/>
        </w:rPr>
        <w:t>pode</w:t>
      </w:r>
      <w:r>
        <w:rPr/>
        <w:t> </w:t>
      </w:r>
      <w:r>
        <w:rPr>
          <w:w w:val="80"/>
        </w:rPr>
        <w:t>ocasionar</w:t>
      </w:r>
      <w:r>
        <w:rPr/>
        <w:t> </w:t>
      </w:r>
      <w:r>
        <w:rPr>
          <w:w w:val="80"/>
        </w:rPr>
        <w:t>quebra</w:t>
      </w:r>
      <w:r>
        <w:rPr/>
        <w:t> </w:t>
      </w:r>
      <w:r>
        <w:rPr>
          <w:w w:val="80"/>
        </w:rPr>
        <w:t>do</w:t>
      </w:r>
      <w:r>
        <w:rPr/>
        <w:t> </w:t>
      </w:r>
      <w:r>
        <w:rPr>
          <w:w w:val="80"/>
        </w:rPr>
        <w:t>quadro </w:t>
      </w:r>
      <w:r>
        <w:rPr>
          <w:w w:val="85"/>
        </w:rPr>
        <w:t>de programas elencados na Lei Orçamentária Anual e ofensa à cláusula de permissão pelo Legislativo;</w:t>
      </w:r>
      <w:r>
        <w:rPr/>
        <w:t> </w:t>
      </w:r>
      <w:r>
        <w:rPr>
          <w:rFonts w:ascii="Arial" w:hAnsi="Arial"/>
          <w:b/>
          <w:w w:val="85"/>
        </w:rPr>
        <w:t>10.9.5. </w:t>
      </w:r>
      <w:r>
        <w:rPr>
          <w:w w:val="85"/>
        </w:rPr>
        <w:t>Que empreenda esforços para no prazo de 180 dias publicar informações concernentes a sua área de atuação de forma a consubstanciar</w:t>
      </w:r>
      <w:r>
        <w:rPr>
          <w:spacing w:val="-5"/>
          <w:w w:val="85"/>
        </w:rPr>
        <w:t> </w:t>
      </w:r>
      <w:r>
        <w:rPr>
          <w:w w:val="85"/>
        </w:rPr>
        <w:t>o</w:t>
      </w:r>
      <w:r>
        <w:rPr>
          <w:spacing w:val="-5"/>
          <w:w w:val="85"/>
        </w:rPr>
        <w:t> </w:t>
      </w:r>
      <w:r>
        <w:rPr>
          <w:w w:val="85"/>
        </w:rPr>
        <w:t>disposto</w:t>
      </w:r>
      <w:r>
        <w:rPr>
          <w:spacing w:val="-5"/>
          <w:w w:val="85"/>
        </w:rPr>
        <w:t> </w:t>
      </w:r>
      <w:r>
        <w:rPr>
          <w:w w:val="85"/>
        </w:rPr>
        <w:t>no</w:t>
      </w:r>
      <w:r>
        <w:rPr>
          <w:spacing w:val="-5"/>
          <w:w w:val="85"/>
        </w:rPr>
        <w:t> </w:t>
      </w:r>
      <w:r>
        <w:rPr>
          <w:w w:val="85"/>
        </w:rPr>
        <w:t>artigo</w:t>
      </w:r>
      <w:r>
        <w:rPr>
          <w:spacing w:val="-5"/>
          <w:w w:val="85"/>
        </w:rPr>
        <w:t> </w:t>
      </w:r>
      <w:r>
        <w:rPr>
          <w:w w:val="85"/>
        </w:rPr>
        <w:t>31</w:t>
      </w:r>
      <w:r>
        <w:rPr>
          <w:spacing w:val="-5"/>
          <w:w w:val="85"/>
        </w:rPr>
        <w:t> </w:t>
      </w:r>
      <w:r>
        <w:rPr>
          <w:w w:val="85"/>
        </w:rPr>
        <w:t>da</w:t>
      </w:r>
      <w:r>
        <w:rPr>
          <w:spacing w:val="-5"/>
          <w:w w:val="85"/>
        </w:rPr>
        <w:t> </w:t>
      </w:r>
      <w:r>
        <w:rPr>
          <w:w w:val="85"/>
        </w:rPr>
        <w:t>LC</w:t>
      </w:r>
      <w:r>
        <w:rPr>
          <w:spacing w:val="-6"/>
          <w:w w:val="85"/>
        </w:rPr>
        <w:t> </w:t>
      </w:r>
      <w:r>
        <w:rPr>
          <w:w w:val="85"/>
        </w:rPr>
        <w:t>n.º</w:t>
      </w:r>
      <w:r>
        <w:rPr>
          <w:spacing w:val="-5"/>
          <w:w w:val="85"/>
        </w:rPr>
        <w:t> </w:t>
      </w:r>
      <w:r>
        <w:rPr>
          <w:w w:val="85"/>
        </w:rPr>
        <w:t>141/2012; </w:t>
      </w:r>
      <w:r>
        <w:rPr>
          <w:rFonts w:ascii="Arial" w:hAnsi="Arial"/>
          <w:b/>
          <w:w w:val="85"/>
        </w:rPr>
        <w:t>10.9.6.</w:t>
      </w:r>
      <w:r>
        <w:rPr>
          <w:rFonts w:ascii="Arial" w:hAnsi="Arial"/>
          <w:b/>
          <w:spacing w:val="-5"/>
          <w:w w:val="85"/>
        </w:rPr>
        <w:t> </w:t>
      </w:r>
      <w:r>
        <w:rPr>
          <w:w w:val="85"/>
        </w:rPr>
        <w:t>Que</w:t>
      </w:r>
      <w:r>
        <w:rPr>
          <w:spacing w:val="-4"/>
          <w:w w:val="85"/>
        </w:rPr>
        <w:t> </w:t>
      </w:r>
      <w:r>
        <w:rPr>
          <w:w w:val="85"/>
        </w:rPr>
        <w:t>o</w:t>
      </w:r>
      <w:r>
        <w:rPr>
          <w:spacing w:val="-5"/>
          <w:w w:val="85"/>
        </w:rPr>
        <w:t> </w:t>
      </w:r>
      <w:r>
        <w:rPr>
          <w:w w:val="85"/>
        </w:rPr>
        <w:t>FMS</w:t>
      </w:r>
      <w:r>
        <w:rPr>
          <w:spacing w:val="-5"/>
          <w:w w:val="85"/>
        </w:rPr>
        <w:t> </w:t>
      </w:r>
      <w:r>
        <w:rPr>
          <w:w w:val="85"/>
        </w:rPr>
        <w:t>empreenda</w:t>
      </w:r>
      <w:r>
        <w:rPr>
          <w:spacing w:val="-5"/>
          <w:w w:val="85"/>
        </w:rPr>
        <w:t> </w:t>
      </w:r>
      <w:r>
        <w:rPr>
          <w:w w:val="85"/>
        </w:rPr>
        <w:t>esforços</w:t>
      </w:r>
      <w:r>
        <w:rPr>
          <w:spacing w:val="-4"/>
          <w:w w:val="85"/>
        </w:rPr>
        <w:t> </w:t>
      </w:r>
      <w:r>
        <w:rPr>
          <w:w w:val="85"/>
        </w:rPr>
        <w:t>para</w:t>
      </w:r>
      <w:r>
        <w:rPr>
          <w:spacing w:val="-6"/>
          <w:w w:val="85"/>
        </w:rPr>
        <w:t> </w:t>
      </w:r>
      <w:r>
        <w:rPr>
          <w:w w:val="85"/>
        </w:rPr>
        <w:t>o</w:t>
      </w:r>
      <w:r>
        <w:rPr>
          <w:spacing w:val="-4"/>
          <w:w w:val="85"/>
        </w:rPr>
        <w:t> </w:t>
      </w:r>
      <w:r>
        <w:rPr>
          <w:w w:val="85"/>
        </w:rPr>
        <w:t>fito</w:t>
      </w:r>
      <w:r>
        <w:rPr>
          <w:spacing w:val="-5"/>
          <w:w w:val="85"/>
        </w:rPr>
        <w:t> </w:t>
      </w:r>
      <w:r>
        <w:rPr>
          <w:w w:val="85"/>
        </w:rPr>
        <w:t>de</w:t>
      </w:r>
      <w:r>
        <w:rPr>
          <w:spacing w:val="-5"/>
          <w:w w:val="85"/>
        </w:rPr>
        <w:t> </w:t>
      </w:r>
      <w:r>
        <w:rPr>
          <w:w w:val="85"/>
        </w:rPr>
        <w:t>dotar seu</w:t>
      </w:r>
      <w:r>
        <w:rPr>
          <w:spacing w:val="-3"/>
          <w:w w:val="85"/>
        </w:rPr>
        <w:t> </w:t>
      </w:r>
      <w:r>
        <w:rPr>
          <w:w w:val="85"/>
        </w:rPr>
        <w:t>rol</w:t>
      </w:r>
      <w:r>
        <w:rPr>
          <w:spacing w:val="-4"/>
          <w:w w:val="85"/>
        </w:rPr>
        <w:t> </w:t>
      </w:r>
      <w:r>
        <w:rPr>
          <w:w w:val="85"/>
        </w:rPr>
        <w:t>de</w:t>
      </w:r>
      <w:r>
        <w:rPr>
          <w:spacing w:val="-3"/>
          <w:w w:val="85"/>
        </w:rPr>
        <w:t> </w:t>
      </w:r>
      <w:r>
        <w:rPr>
          <w:w w:val="85"/>
        </w:rPr>
        <w:t>informações,</w:t>
      </w:r>
      <w:r>
        <w:rPr>
          <w:spacing w:val="-3"/>
          <w:w w:val="85"/>
        </w:rPr>
        <w:t> </w:t>
      </w:r>
      <w:r>
        <w:rPr>
          <w:w w:val="85"/>
        </w:rPr>
        <w:t>sobretudo</w:t>
      </w:r>
      <w:r>
        <w:rPr>
          <w:spacing w:val="-3"/>
          <w:w w:val="85"/>
        </w:rPr>
        <w:t> </w:t>
      </w:r>
      <w:r>
        <w:rPr>
          <w:w w:val="85"/>
        </w:rPr>
        <w:t>as</w:t>
      </w:r>
      <w:r>
        <w:rPr>
          <w:spacing w:val="-4"/>
          <w:w w:val="85"/>
        </w:rPr>
        <w:t> </w:t>
      </w:r>
      <w:r>
        <w:rPr>
          <w:w w:val="85"/>
        </w:rPr>
        <w:t>contábeis</w:t>
      </w:r>
      <w:r>
        <w:rPr>
          <w:spacing w:val="-4"/>
          <w:w w:val="85"/>
        </w:rPr>
        <w:t> </w:t>
      </w:r>
      <w:r>
        <w:rPr>
          <w:w w:val="85"/>
        </w:rPr>
        <w:t>e</w:t>
      </w:r>
      <w:r>
        <w:rPr>
          <w:spacing w:val="-3"/>
          <w:w w:val="85"/>
        </w:rPr>
        <w:t> </w:t>
      </w:r>
      <w:r>
        <w:rPr>
          <w:w w:val="85"/>
        </w:rPr>
        <w:t>financeiras,</w:t>
      </w:r>
      <w:r>
        <w:rPr>
          <w:spacing w:val="-3"/>
          <w:w w:val="85"/>
        </w:rPr>
        <w:t> </w:t>
      </w:r>
      <w:r>
        <w:rPr>
          <w:w w:val="85"/>
        </w:rPr>
        <w:t>de</w:t>
      </w:r>
      <w:r>
        <w:rPr>
          <w:spacing w:val="-3"/>
          <w:w w:val="85"/>
        </w:rPr>
        <w:t> </w:t>
      </w:r>
      <w:r>
        <w:rPr>
          <w:w w:val="85"/>
        </w:rPr>
        <w:t>atributos</w:t>
      </w:r>
      <w:r>
        <w:rPr>
          <w:spacing w:val="-4"/>
          <w:w w:val="85"/>
        </w:rPr>
        <w:t> </w:t>
      </w:r>
      <w:r>
        <w:rPr>
          <w:w w:val="85"/>
        </w:rPr>
        <w:t>específicos</w:t>
      </w:r>
      <w:r>
        <w:rPr>
          <w:spacing w:val="-3"/>
          <w:w w:val="85"/>
        </w:rPr>
        <w:t> </w:t>
      </w:r>
      <w:r>
        <w:rPr>
          <w:w w:val="85"/>
        </w:rPr>
        <w:t>tais</w:t>
      </w:r>
      <w:r>
        <w:rPr>
          <w:spacing w:val="-4"/>
          <w:w w:val="85"/>
        </w:rPr>
        <w:t> </w:t>
      </w:r>
      <w:r>
        <w:rPr>
          <w:w w:val="85"/>
        </w:rPr>
        <w:t>como</w:t>
      </w:r>
      <w:r>
        <w:rPr>
          <w:spacing w:val="-3"/>
          <w:w w:val="85"/>
        </w:rPr>
        <w:t> </w:t>
      </w:r>
      <w:r>
        <w:rPr>
          <w:w w:val="85"/>
        </w:rPr>
        <w:t>aqueles</w:t>
      </w:r>
      <w:r>
        <w:rPr>
          <w:spacing w:val="-3"/>
          <w:w w:val="85"/>
        </w:rPr>
        <w:t> </w:t>
      </w:r>
      <w:r>
        <w:rPr>
          <w:w w:val="85"/>
        </w:rPr>
        <w:t>delineados</w:t>
      </w:r>
      <w:r>
        <w:rPr>
          <w:spacing w:val="-4"/>
          <w:w w:val="85"/>
        </w:rPr>
        <w:t> </w:t>
      </w:r>
      <w:r>
        <w:rPr>
          <w:w w:val="85"/>
        </w:rPr>
        <w:t>no </w:t>
      </w:r>
      <w:r>
        <w:rPr>
          <w:w w:val="80"/>
        </w:rPr>
        <w:t>CPC</w:t>
      </w:r>
      <w:r>
        <w:rPr/>
        <w:t> </w:t>
      </w:r>
      <w:r>
        <w:rPr>
          <w:w w:val="80"/>
        </w:rPr>
        <w:t>00</w:t>
      </w:r>
      <w:r>
        <w:rPr/>
        <w:t> </w:t>
      </w:r>
      <w:r>
        <w:rPr>
          <w:w w:val="80"/>
        </w:rPr>
        <w:t>(R2);</w:t>
      </w:r>
      <w:r>
        <w:rPr/>
        <w:t> </w:t>
      </w:r>
      <w:r>
        <w:rPr>
          <w:rFonts w:ascii="Arial" w:hAnsi="Arial"/>
          <w:b/>
          <w:w w:val="80"/>
        </w:rPr>
        <w:t>10.9.7.</w:t>
      </w:r>
      <w:r>
        <w:rPr>
          <w:rFonts w:ascii="Arial" w:hAnsi="Arial"/>
          <w:b/>
        </w:rPr>
        <w:t> </w:t>
      </w:r>
      <w:r>
        <w:rPr>
          <w:w w:val="80"/>
        </w:rPr>
        <w:t>Que</w:t>
      </w:r>
      <w:r>
        <w:rPr/>
        <w:t> </w:t>
      </w:r>
      <w:r>
        <w:rPr>
          <w:w w:val="80"/>
        </w:rPr>
        <w:t>empreenda</w:t>
      </w:r>
      <w:r>
        <w:rPr/>
        <w:t> </w:t>
      </w:r>
      <w:r>
        <w:rPr>
          <w:w w:val="80"/>
        </w:rPr>
        <w:t>esforços</w:t>
      </w:r>
      <w:r>
        <w:rPr/>
        <w:t> </w:t>
      </w:r>
      <w:r>
        <w:rPr>
          <w:w w:val="80"/>
        </w:rPr>
        <w:t>para</w:t>
      </w:r>
      <w:r>
        <w:rPr/>
        <w:t> </w:t>
      </w:r>
      <w:r>
        <w:rPr>
          <w:w w:val="80"/>
        </w:rPr>
        <w:t>o</w:t>
      </w:r>
      <w:r>
        <w:rPr/>
        <w:t> </w:t>
      </w:r>
      <w:r>
        <w:rPr>
          <w:w w:val="80"/>
        </w:rPr>
        <w:t>fito</w:t>
      </w:r>
      <w:r>
        <w:rPr/>
        <w:t> </w:t>
      </w:r>
      <w:r>
        <w:rPr>
          <w:w w:val="80"/>
        </w:rPr>
        <w:t>de</w:t>
      </w:r>
      <w:r>
        <w:rPr/>
        <w:t> </w:t>
      </w:r>
      <w:r>
        <w:rPr>
          <w:w w:val="80"/>
        </w:rPr>
        <w:t>gerir</w:t>
      </w:r>
      <w:r>
        <w:rPr/>
        <w:t> </w:t>
      </w:r>
      <w:r>
        <w:rPr>
          <w:w w:val="80"/>
        </w:rPr>
        <w:t>eficientemente</w:t>
      </w:r>
      <w:r>
        <w:rPr/>
        <w:t> </w:t>
      </w:r>
      <w:r>
        <w:rPr>
          <w:w w:val="80"/>
        </w:rPr>
        <w:t>a</w:t>
      </w:r>
      <w:r>
        <w:rPr/>
        <w:t> </w:t>
      </w:r>
      <w:r>
        <w:rPr>
          <w:w w:val="80"/>
        </w:rPr>
        <w:t>saúde</w:t>
      </w:r>
      <w:r>
        <w:rPr/>
        <w:t> </w:t>
      </w:r>
      <w:r>
        <w:rPr>
          <w:w w:val="80"/>
        </w:rPr>
        <w:t>do</w:t>
      </w:r>
      <w:r>
        <w:rPr/>
        <w:t> </w:t>
      </w:r>
      <w:r>
        <w:rPr>
          <w:w w:val="80"/>
        </w:rPr>
        <w:t>município</w:t>
      </w:r>
      <w:r>
        <w:rPr/>
        <w:t> </w:t>
      </w:r>
      <w:r>
        <w:rPr>
          <w:w w:val="80"/>
        </w:rPr>
        <w:t>mediante</w:t>
      </w:r>
      <w:r>
        <w:rPr/>
        <w:t> </w:t>
      </w:r>
      <w:r>
        <w:rPr>
          <w:w w:val="80"/>
        </w:rPr>
        <w:t>a</w:t>
      </w:r>
      <w:r>
        <w:rPr/>
        <w:t> </w:t>
      </w:r>
      <w:r>
        <w:rPr>
          <w:w w:val="80"/>
        </w:rPr>
        <w:t>oferta de treinamentos e capacitações adequados</w:t>
      </w:r>
      <w:r>
        <w:rPr/>
        <w:t> </w:t>
      </w:r>
      <w:r>
        <w:rPr>
          <w:w w:val="80"/>
        </w:rPr>
        <w:t>aos servidores de forma a dotar as unidades dos mecanismos necessários e </w:t>
      </w:r>
      <w:r>
        <w:rPr>
          <w:w w:val="90"/>
        </w:rPr>
        <w:t>suficientes</w:t>
      </w:r>
      <w:r>
        <w:rPr>
          <w:w w:val="90"/>
        </w:rPr>
        <w:t> ao</w:t>
      </w:r>
      <w:r>
        <w:rPr>
          <w:w w:val="90"/>
        </w:rPr>
        <w:t> seu</w:t>
      </w:r>
      <w:r>
        <w:rPr>
          <w:w w:val="90"/>
        </w:rPr>
        <w:t> perfeito</w:t>
      </w:r>
      <w:r>
        <w:rPr>
          <w:w w:val="90"/>
        </w:rPr>
        <w:t> funcionamento;</w:t>
      </w:r>
      <w:r>
        <w:rPr>
          <w:w w:val="90"/>
        </w:rPr>
        <w:t> </w:t>
      </w:r>
      <w:r>
        <w:rPr>
          <w:rFonts w:ascii="Arial" w:hAnsi="Arial"/>
          <w:b/>
          <w:w w:val="90"/>
        </w:rPr>
        <w:t>10.9.8.</w:t>
      </w:r>
      <w:r>
        <w:rPr>
          <w:rFonts w:ascii="Arial" w:hAnsi="Arial"/>
          <w:b/>
          <w:w w:val="90"/>
        </w:rPr>
        <w:t> </w:t>
      </w:r>
      <w:r>
        <w:rPr>
          <w:w w:val="90"/>
        </w:rPr>
        <w:t>Que</w:t>
      </w:r>
      <w:r>
        <w:rPr>
          <w:w w:val="90"/>
        </w:rPr>
        <w:t> empreenda</w:t>
      </w:r>
      <w:r>
        <w:rPr>
          <w:w w:val="90"/>
        </w:rPr>
        <w:t> esforços</w:t>
      </w:r>
      <w:r>
        <w:rPr>
          <w:w w:val="90"/>
        </w:rPr>
        <w:t> para</w:t>
      </w:r>
      <w:r>
        <w:rPr>
          <w:w w:val="90"/>
        </w:rPr>
        <w:t> no</w:t>
      </w:r>
      <w:r>
        <w:rPr>
          <w:w w:val="90"/>
        </w:rPr>
        <w:t> prazo</w:t>
      </w:r>
      <w:r>
        <w:rPr>
          <w:w w:val="90"/>
        </w:rPr>
        <w:t> de</w:t>
      </w:r>
      <w:r>
        <w:rPr>
          <w:w w:val="90"/>
        </w:rPr>
        <w:t> 180</w:t>
      </w:r>
      <w:r>
        <w:rPr>
          <w:w w:val="90"/>
        </w:rPr>
        <w:t> dias</w:t>
      </w:r>
      <w:r>
        <w:rPr>
          <w:w w:val="90"/>
        </w:rPr>
        <w:t> publicar </w:t>
      </w:r>
      <w:r>
        <w:rPr>
          <w:w w:val="85"/>
        </w:rPr>
        <w:t>informações</w:t>
      </w:r>
      <w:r>
        <w:rPr>
          <w:spacing w:val="-7"/>
          <w:w w:val="85"/>
        </w:rPr>
        <w:t> </w:t>
      </w:r>
      <w:r>
        <w:rPr>
          <w:w w:val="85"/>
        </w:rPr>
        <w:t>requeridas</w:t>
      </w:r>
      <w:r>
        <w:rPr>
          <w:spacing w:val="-7"/>
          <w:w w:val="85"/>
        </w:rPr>
        <w:t> </w:t>
      </w:r>
      <w:r>
        <w:rPr>
          <w:w w:val="85"/>
        </w:rPr>
        <w:t>pelas</w:t>
      </w:r>
      <w:r>
        <w:rPr>
          <w:spacing w:val="-6"/>
          <w:w w:val="85"/>
        </w:rPr>
        <w:t> </w:t>
      </w:r>
      <w:r>
        <w:rPr>
          <w:w w:val="85"/>
        </w:rPr>
        <w:t>normas</w:t>
      </w:r>
      <w:r>
        <w:rPr>
          <w:spacing w:val="-7"/>
          <w:w w:val="85"/>
        </w:rPr>
        <w:t> </w:t>
      </w:r>
      <w:r>
        <w:rPr>
          <w:w w:val="85"/>
        </w:rPr>
        <w:t>correlatas</w:t>
      </w:r>
      <w:r>
        <w:rPr>
          <w:spacing w:val="-7"/>
          <w:w w:val="85"/>
        </w:rPr>
        <w:t> </w:t>
      </w:r>
      <w:r>
        <w:rPr>
          <w:w w:val="85"/>
        </w:rPr>
        <w:t>de</w:t>
      </w:r>
      <w:r>
        <w:rPr>
          <w:spacing w:val="-6"/>
          <w:w w:val="85"/>
        </w:rPr>
        <w:t> </w:t>
      </w:r>
      <w:r>
        <w:rPr>
          <w:w w:val="85"/>
        </w:rPr>
        <w:t>transparência</w:t>
      </w:r>
      <w:r>
        <w:rPr>
          <w:spacing w:val="-7"/>
          <w:w w:val="85"/>
        </w:rPr>
        <w:t> </w:t>
      </w:r>
      <w:r>
        <w:rPr>
          <w:w w:val="85"/>
        </w:rPr>
        <w:t>e</w:t>
      </w:r>
      <w:r>
        <w:rPr>
          <w:spacing w:val="-7"/>
          <w:w w:val="85"/>
        </w:rPr>
        <w:t> </w:t>
      </w:r>
      <w:r>
        <w:rPr>
          <w:w w:val="85"/>
        </w:rPr>
        <w:t>acesso</w:t>
      </w:r>
      <w:r>
        <w:rPr>
          <w:spacing w:val="-7"/>
          <w:w w:val="85"/>
        </w:rPr>
        <w:t> </w:t>
      </w:r>
      <w:r>
        <w:rPr>
          <w:w w:val="85"/>
        </w:rPr>
        <w:t>à</w:t>
      </w:r>
      <w:r>
        <w:rPr>
          <w:spacing w:val="-6"/>
          <w:w w:val="85"/>
        </w:rPr>
        <w:t> </w:t>
      </w:r>
      <w:r>
        <w:rPr>
          <w:w w:val="85"/>
        </w:rPr>
        <w:t>informação;</w:t>
      </w:r>
      <w:r>
        <w:rPr>
          <w:spacing w:val="-7"/>
          <w:w w:val="85"/>
        </w:rPr>
        <w:t> </w:t>
      </w:r>
      <w:r>
        <w:rPr>
          <w:rFonts w:ascii="Arial" w:hAnsi="Arial"/>
          <w:b/>
          <w:w w:val="85"/>
        </w:rPr>
        <w:t>10.10.</w:t>
      </w:r>
      <w:r>
        <w:rPr>
          <w:rFonts w:ascii="Arial" w:hAnsi="Arial"/>
          <w:b/>
          <w:spacing w:val="-7"/>
          <w:w w:val="85"/>
        </w:rPr>
        <w:t> </w:t>
      </w:r>
      <w:r>
        <w:rPr>
          <w:rFonts w:ascii="Arial" w:hAnsi="Arial"/>
          <w:b/>
          <w:w w:val="85"/>
        </w:rPr>
        <w:t>Determinar</w:t>
      </w:r>
      <w:r>
        <w:rPr>
          <w:rFonts w:ascii="Arial" w:hAnsi="Arial"/>
          <w:b/>
          <w:spacing w:val="-6"/>
          <w:w w:val="85"/>
        </w:rPr>
        <w:t> </w:t>
      </w:r>
      <w:r>
        <w:rPr>
          <w:w w:val="85"/>
        </w:rPr>
        <w:t>à</w:t>
      </w:r>
      <w:r>
        <w:rPr>
          <w:spacing w:val="-7"/>
          <w:w w:val="85"/>
        </w:rPr>
        <w:t> </w:t>
      </w:r>
      <w:r>
        <w:rPr>
          <w:w w:val="85"/>
        </w:rPr>
        <w:t>Sepleno </w:t>
      </w:r>
      <w:r>
        <w:rPr>
          <w:w w:val="80"/>
        </w:rPr>
        <w:t>que</w:t>
      </w:r>
      <w:r>
        <w:rPr/>
        <w:t> </w:t>
      </w:r>
      <w:r>
        <w:rPr>
          <w:w w:val="80"/>
        </w:rPr>
        <w:t>encaminhe</w:t>
      </w:r>
      <w:r>
        <w:rPr/>
        <w:t> </w:t>
      </w:r>
      <w:r>
        <w:rPr>
          <w:w w:val="80"/>
        </w:rPr>
        <w:t>cópia</w:t>
      </w:r>
      <w:r>
        <w:rPr/>
        <w:t> </w:t>
      </w:r>
      <w:r>
        <w:rPr>
          <w:w w:val="80"/>
        </w:rPr>
        <w:t>da</w:t>
      </w:r>
      <w:r>
        <w:rPr/>
        <w:t> </w:t>
      </w:r>
      <w:r>
        <w:rPr>
          <w:w w:val="80"/>
        </w:rPr>
        <w:t>decisão</w:t>
      </w:r>
      <w:r>
        <w:rPr>
          <w:spacing w:val="12"/>
        </w:rPr>
        <w:t> </w:t>
      </w:r>
      <w:r>
        <w:rPr>
          <w:w w:val="80"/>
        </w:rPr>
        <w:t>ao</w:t>
      </w:r>
      <w:r>
        <w:rPr/>
        <w:t> </w:t>
      </w:r>
      <w:r>
        <w:rPr>
          <w:w w:val="80"/>
        </w:rPr>
        <w:t>relator</w:t>
      </w:r>
      <w:r>
        <w:rPr/>
        <w:t> </w:t>
      </w:r>
      <w:r>
        <w:rPr>
          <w:w w:val="80"/>
        </w:rPr>
        <w:t>das</w:t>
      </w:r>
      <w:r>
        <w:rPr/>
        <w:t> </w:t>
      </w:r>
      <w:r>
        <w:rPr>
          <w:w w:val="80"/>
        </w:rPr>
        <w:t>contas</w:t>
      </w:r>
      <w:r>
        <w:rPr/>
        <w:t> </w:t>
      </w:r>
      <w:r>
        <w:rPr>
          <w:w w:val="80"/>
        </w:rPr>
        <w:t>da</w:t>
      </w:r>
      <w:r>
        <w:rPr/>
        <w:t> </w:t>
      </w:r>
      <w:r>
        <w:rPr>
          <w:w w:val="80"/>
        </w:rPr>
        <w:t>Prefeitura</w:t>
      </w:r>
      <w:r>
        <w:rPr/>
        <w:t> </w:t>
      </w:r>
      <w:r>
        <w:rPr>
          <w:w w:val="80"/>
        </w:rPr>
        <w:t>Municipal</w:t>
      </w:r>
      <w:r>
        <w:rPr/>
        <w:t> </w:t>
      </w:r>
      <w:r>
        <w:rPr>
          <w:w w:val="80"/>
        </w:rPr>
        <w:t>de</w:t>
      </w:r>
      <w:r>
        <w:rPr/>
        <w:t> </w:t>
      </w:r>
      <w:r>
        <w:rPr>
          <w:w w:val="80"/>
        </w:rPr>
        <w:t>Iranduba</w:t>
      </w:r>
      <w:r>
        <w:rPr/>
        <w:t> </w:t>
      </w:r>
      <w:r>
        <w:rPr>
          <w:w w:val="80"/>
        </w:rPr>
        <w:t>2024/2025,</w:t>
      </w:r>
      <w:r>
        <w:rPr/>
        <w:t> </w:t>
      </w:r>
      <w:r>
        <w:rPr>
          <w:w w:val="80"/>
        </w:rPr>
        <w:t>para</w:t>
      </w:r>
      <w:r>
        <w:rPr/>
        <w:t> </w:t>
      </w:r>
      <w:r>
        <w:rPr>
          <w:w w:val="80"/>
        </w:rPr>
        <w:t>que</w:t>
      </w:r>
      <w:r>
        <w:rPr/>
        <w:t> </w:t>
      </w:r>
      <w:r>
        <w:rPr>
          <w:w w:val="80"/>
        </w:rPr>
        <w:t>verifique</w:t>
      </w:r>
      <w:r>
        <w:rPr>
          <w:spacing w:val="80"/>
        </w:rPr>
        <w:t> </w:t>
      </w:r>
      <w:r>
        <w:rPr>
          <w:w w:val="85"/>
        </w:rPr>
        <w:t>o</w:t>
      </w:r>
      <w:r>
        <w:rPr>
          <w:spacing w:val="-3"/>
          <w:w w:val="85"/>
        </w:rPr>
        <w:t> </w:t>
      </w:r>
      <w:r>
        <w:rPr>
          <w:w w:val="85"/>
        </w:rPr>
        <w:t>cumprimento</w:t>
      </w:r>
      <w:r>
        <w:rPr>
          <w:spacing w:val="-5"/>
          <w:w w:val="85"/>
        </w:rPr>
        <w:t> </w:t>
      </w:r>
      <w:r>
        <w:rPr>
          <w:w w:val="85"/>
        </w:rPr>
        <w:t>da</w:t>
      </w:r>
      <w:r>
        <w:rPr>
          <w:spacing w:val="-3"/>
          <w:w w:val="85"/>
        </w:rPr>
        <w:t> </w:t>
      </w:r>
      <w:r>
        <w:rPr>
          <w:w w:val="85"/>
        </w:rPr>
        <w:t>Decisão</w:t>
      </w:r>
      <w:r>
        <w:rPr>
          <w:spacing w:val="-5"/>
          <w:w w:val="85"/>
        </w:rPr>
        <w:t> </w:t>
      </w:r>
      <w:r>
        <w:rPr>
          <w:w w:val="85"/>
        </w:rPr>
        <w:t>do</w:t>
      </w:r>
      <w:r>
        <w:rPr>
          <w:spacing w:val="-5"/>
          <w:w w:val="85"/>
        </w:rPr>
        <w:t> </w:t>
      </w:r>
      <w:r>
        <w:rPr>
          <w:w w:val="85"/>
        </w:rPr>
        <w:t>Tribunal</w:t>
      </w:r>
      <w:r>
        <w:rPr>
          <w:spacing w:val="-4"/>
          <w:w w:val="85"/>
        </w:rPr>
        <w:t> </w:t>
      </w:r>
      <w:r>
        <w:rPr>
          <w:w w:val="85"/>
        </w:rPr>
        <w:t>Pleno</w:t>
      </w:r>
      <w:r>
        <w:rPr>
          <w:spacing w:val="-5"/>
          <w:w w:val="85"/>
        </w:rPr>
        <w:t> </w:t>
      </w:r>
      <w:r>
        <w:rPr>
          <w:w w:val="85"/>
        </w:rPr>
        <w:t>no</w:t>
      </w:r>
      <w:r>
        <w:rPr>
          <w:spacing w:val="-5"/>
          <w:w w:val="85"/>
        </w:rPr>
        <w:t> </w:t>
      </w:r>
      <w:r>
        <w:rPr>
          <w:w w:val="85"/>
        </w:rPr>
        <w:t>processo; </w:t>
      </w:r>
      <w:r>
        <w:rPr>
          <w:rFonts w:ascii="Arial" w:hAnsi="Arial"/>
          <w:b/>
          <w:w w:val="85"/>
        </w:rPr>
        <w:t>10.11.</w:t>
      </w:r>
      <w:r>
        <w:rPr>
          <w:rFonts w:ascii="Arial" w:hAnsi="Arial"/>
          <w:b/>
          <w:spacing w:val="-5"/>
          <w:w w:val="85"/>
        </w:rPr>
        <w:t> </w:t>
      </w:r>
      <w:r>
        <w:rPr>
          <w:rFonts w:ascii="Arial" w:hAnsi="Arial"/>
          <w:b/>
          <w:w w:val="85"/>
        </w:rPr>
        <w:t>Oficiar</w:t>
      </w:r>
      <w:r>
        <w:rPr>
          <w:rFonts w:ascii="Arial" w:hAnsi="Arial"/>
          <w:b/>
          <w:spacing w:val="-3"/>
          <w:w w:val="85"/>
        </w:rPr>
        <w:t> </w:t>
      </w:r>
      <w:r>
        <w:rPr>
          <w:w w:val="85"/>
        </w:rPr>
        <w:t>o</w:t>
      </w:r>
      <w:r>
        <w:rPr>
          <w:spacing w:val="-3"/>
          <w:w w:val="85"/>
        </w:rPr>
        <w:t> </w:t>
      </w:r>
      <w:r>
        <w:rPr>
          <w:w w:val="85"/>
        </w:rPr>
        <w:t>Ministério</w:t>
      </w:r>
      <w:r>
        <w:rPr>
          <w:spacing w:val="-3"/>
          <w:w w:val="85"/>
        </w:rPr>
        <w:t> </w:t>
      </w:r>
      <w:r>
        <w:rPr>
          <w:w w:val="85"/>
        </w:rPr>
        <w:t>Público</w:t>
      </w:r>
      <w:r>
        <w:rPr>
          <w:spacing w:val="-5"/>
          <w:w w:val="85"/>
        </w:rPr>
        <w:t> </w:t>
      </w:r>
      <w:r>
        <w:rPr>
          <w:w w:val="85"/>
        </w:rPr>
        <w:t>do</w:t>
      </w:r>
      <w:r>
        <w:rPr>
          <w:spacing w:val="-2"/>
          <w:w w:val="85"/>
        </w:rPr>
        <w:t> </w:t>
      </w:r>
      <w:r>
        <w:rPr>
          <w:w w:val="85"/>
        </w:rPr>
        <w:t>Estado</w:t>
      </w:r>
      <w:r>
        <w:rPr>
          <w:spacing w:val="-5"/>
          <w:w w:val="85"/>
        </w:rPr>
        <w:t> </w:t>
      </w:r>
      <w:r>
        <w:rPr>
          <w:w w:val="85"/>
        </w:rPr>
        <w:t>do</w:t>
      </w:r>
      <w:r>
        <w:rPr>
          <w:spacing w:val="-3"/>
          <w:w w:val="85"/>
        </w:rPr>
        <w:t> </w:t>
      </w:r>
      <w:r>
        <w:rPr>
          <w:w w:val="85"/>
        </w:rPr>
        <w:t>Amazonas, </w:t>
      </w:r>
      <w:r>
        <w:rPr>
          <w:w w:val="80"/>
        </w:rPr>
        <w:t>encaminhando as peças processuais necessárias à demonstração de necessidade de investigação e apuração de atos de improbidade</w:t>
      </w:r>
      <w:r>
        <w:rPr/>
        <w:t> </w:t>
      </w:r>
      <w:r>
        <w:rPr>
          <w:w w:val="80"/>
        </w:rPr>
        <w:t>administrativa</w:t>
      </w:r>
      <w:r>
        <w:rPr/>
        <w:t> </w:t>
      </w:r>
      <w:r>
        <w:rPr>
          <w:w w:val="80"/>
        </w:rPr>
        <w:t>ou</w:t>
      </w:r>
      <w:r>
        <w:rPr/>
        <w:t> </w:t>
      </w:r>
      <w:r>
        <w:rPr>
          <w:w w:val="80"/>
        </w:rPr>
        <w:t>adoção</w:t>
      </w:r>
      <w:r>
        <w:rPr/>
        <w:t> </w:t>
      </w:r>
      <w:r>
        <w:rPr>
          <w:w w:val="80"/>
        </w:rPr>
        <w:t>de</w:t>
      </w:r>
      <w:r>
        <w:rPr/>
        <w:t> </w:t>
      </w:r>
      <w:r>
        <w:rPr>
          <w:w w:val="80"/>
        </w:rPr>
        <w:t>outras</w:t>
      </w:r>
      <w:r>
        <w:rPr/>
        <w:t> </w:t>
      </w:r>
      <w:r>
        <w:rPr>
          <w:w w:val="80"/>
        </w:rPr>
        <w:t>medidas</w:t>
      </w:r>
      <w:r>
        <w:rPr/>
        <w:t> </w:t>
      </w:r>
      <w:r>
        <w:rPr>
          <w:w w:val="80"/>
        </w:rPr>
        <w:t>que</w:t>
      </w:r>
      <w:r>
        <w:rPr/>
        <w:t> </w:t>
      </w:r>
      <w:r>
        <w:rPr>
          <w:w w:val="80"/>
        </w:rPr>
        <w:t>entender</w:t>
      </w:r>
      <w:r>
        <w:rPr>
          <w:spacing w:val="16"/>
        </w:rPr>
        <w:t> </w:t>
      </w:r>
      <w:r>
        <w:rPr>
          <w:w w:val="80"/>
        </w:rPr>
        <w:t>cabíveis,</w:t>
      </w:r>
      <w:r>
        <w:rPr/>
        <w:t> </w:t>
      </w:r>
      <w:r>
        <w:rPr>
          <w:w w:val="80"/>
        </w:rPr>
        <w:t>nos</w:t>
      </w:r>
      <w:r>
        <w:rPr/>
        <w:t> </w:t>
      </w:r>
      <w:r>
        <w:rPr>
          <w:w w:val="80"/>
        </w:rPr>
        <w:t>termos</w:t>
      </w:r>
      <w:r>
        <w:rPr/>
        <w:t> </w:t>
      </w:r>
      <w:r>
        <w:rPr>
          <w:w w:val="80"/>
        </w:rPr>
        <w:t>do</w:t>
      </w:r>
      <w:r>
        <w:rPr/>
        <w:t> </w:t>
      </w:r>
      <w:r>
        <w:rPr>
          <w:w w:val="80"/>
        </w:rPr>
        <w:t>art.</w:t>
      </w:r>
      <w:r>
        <w:rPr/>
        <w:t> </w:t>
      </w:r>
      <w:r>
        <w:rPr>
          <w:w w:val="80"/>
        </w:rPr>
        <w:t>22</w:t>
      </w:r>
      <w:r>
        <w:rPr/>
        <w:t> </w:t>
      </w:r>
      <w:r>
        <w:rPr>
          <w:w w:val="80"/>
        </w:rPr>
        <w:t>da</w:t>
      </w:r>
      <w:r>
        <w:rPr/>
        <w:t> </w:t>
      </w:r>
      <w:r>
        <w:rPr>
          <w:w w:val="80"/>
        </w:rPr>
        <w:t>Lei</w:t>
      </w:r>
      <w:r>
        <w:rPr/>
        <w:t> </w:t>
      </w:r>
      <w:r>
        <w:rPr>
          <w:w w:val="80"/>
        </w:rPr>
        <w:t>nº.</w:t>
      </w:r>
      <w:r>
        <w:rPr/>
        <w:t> </w:t>
      </w:r>
      <w:r>
        <w:rPr>
          <w:w w:val="80"/>
        </w:rPr>
        <w:t>8429/92;</w:t>
      </w:r>
    </w:p>
    <w:p>
      <w:pPr>
        <w:pStyle w:val="BodyText"/>
        <w:ind w:right="137"/>
      </w:pPr>
      <w:r>
        <w:rPr>
          <w:rFonts w:ascii="Arial" w:hAnsi="Arial"/>
          <w:b/>
          <w:w w:val="85"/>
        </w:rPr>
        <w:t>10.12. Notificar </w:t>
      </w:r>
      <w:r>
        <w:rPr>
          <w:w w:val="85"/>
        </w:rPr>
        <w:t>o Sr. Leandro Bezerra de Souza e o Sr. Amilton Bezerra Gadelha, na pessoa de seus representantes constituídos,</w:t>
      </w:r>
      <w:r>
        <w:rPr>
          <w:spacing w:val="-5"/>
          <w:w w:val="85"/>
        </w:rPr>
        <w:t> </w:t>
      </w:r>
      <w:r>
        <w:rPr>
          <w:w w:val="85"/>
        </w:rPr>
        <w:t>para</w:t>
      </w:r>
      <w:r>
        <w:rPr>
          <w:spacing w:val="-5"/>
          <w:w w:val="85"/>
        </w:rPr>
        <w:t> </w:t>
      </w:r>
      <w:r>
        <w:rPr>
          <w:w w:val="85"/>
        </w:rPr>
        <w:t>que</w:t>
      </w:r>
      <w:r>
        <w:rPr>
          <w:spacing w:val="-5"/>
          <w:w w:val="85"/>
        </w:rPr>
        <w:t> </w:t>
      </w:r>
      <w:r>
        <w:rPr>
          <w:w w:val="85"/>
        </w:rPr>
        <w:t>tomem</w:t>
      </w:r>
      <w:r>
        <w:rPr>
          <w:spacing w:val="-4"/>
          <w:w w:val="85"/>
        </w:rPr>
        <w:t> </w:t>
      </w:r>
      <w:r>
        <w:rPr>
          <w:w w:val="85"/>
        </w:rPr>
        <w:t>ciência</w:t>
      </w:r>
      <w:r>
        <w:rPr>
          <w:spacing w:val="-4"/>
          <w:w w:val="85"/>
        </w:rPr>
        <w:t> </w:t>
      </w:r>
      <w:r>
        <w:rPr>
          <w:w w:val="85"/>
        </w:rPr>
        <w:t>do</w:t>
      </w:r>
      <w:r>
        <w:rPr>
          <w:spacing w:val="-4"/>
          <w:w w:val="85"/>
        </w:rPr>
        <w:t> </w:t>
      </w:r>
      <w:r>
        <w:rPr>
          <w:w w:val="85"/>
        </w:rPr>
        <w:t>Decisório,</w:t>
      </w:r>
      <w:r>
        <w:rPr>
          <w:spacing w:val="-4"/>
          <w:w w:val="85"/>
        </w:rPr>
        <w:t> </w:t>
      </w:r>
      <w:r>
        <w:rPr>
          <w:w w:val="85"/>
        </w:rPr>
        <w:t>com</w:t>
      </w:r>
      <w:r>
        <w:rPr>
          <w:spacing w:val="-4"/>
          <w:w w:val="85"/>
        </w:rPr>
        <w:t> </w:t>
      </w:r>
      <w:r>
        <w:rPr>
          <w:w w:val="85"/>
        </w:rPr>
        <w:t>cópia</w:t>
      </w:r>
      <w:r>
        <w:rPr>
          <w:spacing w:val="-4"/>
          <w:w w:val="85"/>
        </w:rPr>
        <w:t> </w:t>
      </w:r>
      <w:r>
        <w:rPr>
          <w:w w:val="85"/>
        </w:rPr>
        <w:t>do</w:t>
      </w:r>
      <w:r>
        <w:rPr>
          <w:spacing w:val="-4"/>
          <w:w w:val="85"/>
        </w:rPr>
        <w:t> </w:t>
      </w:r>
      <w:r>
        <w:rPr>
          <w:w w:val="85"/>
        </w:rPr>
        <w:t>Relatório/Voto; </w:t>
      </w:r>
      <w:r>
        <w:rPr>
          <w:rFonts w:ascii="Arial" w:hAnsi="Arial"/>
          <w:b/>
          <w:w w:val="85"/>
        </w:rPr>
        <w:t>10.13.</w:t>
      </w:r>
      <w:r>
        <w:rPr>
          <w:rFonts w:ascii="Arial" w:hAnsi="Arial"/>
          <w:b/>
          <w:spacing w:val="-4"/>
          <w:w w:val="85"/>
        </w:rPr>
        <w:t> </w:t>
      </w:r>
      <w:r>
        <w:rPr>
          <w:rFonts w:ascii="Arial" w:hAnsi="Arial"/>
          <w:b/>
          <w:w w:val="85"/>
        </w:rPr>
        <w:t>Arquivar</w:t>
      </w:r>
      <w:r>
        <w:rPr>
          <w:rFonts w:ascii="Arial" w:hAnsi="Arial"/>
          <w:b/>
          <w:spacing w:val="-2"/>
          <w:w w:val="85"/>
        </w:rPr>
        <w:t> </w:t>
      </w:r>
      <w:r>
        <w:rPr>
          <w:w w:val="85"/>
        </w:rPr>
        <w:t>o</w:t>
      </w:r>
      <w:r>
        <w:rPr>
          <w:spacing w:val="-5"/>
          <w:w w:val="85"/>
        </w:rPr>
        <w:t> </w:t>
      </w:r>
      <w:r>
        <w:rPr>
          <w:w w:val="85"/>
        </w:rPr>
        <w:t>presente</w:t>
      </w:r>
      <w:r>
        <w:rPr>
          <w:spacing w:val="-3"/>
          <w:w w:val="85"/>
        </w:rPr>
        <w:t> </w:t>
      </w:r>
      <w:r>
        <w:rPr>
          <w:w w:val="85"/>
        </w:rPr>
        <w:t>processo, </w:t>
      </w:r>
      <w:r>
        <w:rPr>
          <w:w w:val="80"/>
        </w:rPr>
        <w:t>nos termos regimentais. </w:t>
      </w:r>
      <w:r>
        <w:rPr>
          <w:rFonts w:ascii="Arial" w:hAnsi="Arial"/>
          <w:b/>
          <w:w w:val="80"/>
        </w:rPr>
        <w:t>Especificação do quórum: </w:t>
      </w:r>
      <w:r>
        <w:rPr>
          <w:w w:val="80"/>
        </w:rPr>
        <w:t>Conselheiros: Luís Fabian Pereira Barbosa (Presidente, em sessão), Júlio Assis Corrêa Pinheiro, Érico Xavier Desterro e Silva, Mario Manoel Coelho de Mello, Josué Cláudio de Souza Neto e </w:t>
      </w:r>
      <w:r>
        <w:rPr>
          <w:w w:val="90"/>
        </w:rPr>
        <w:t>Mário</w:t>
      </w:r>
      <w:r>
        <w:rPr>
          <w:spacing w:val="-9"/>
          <w:w w:val="90"/>
        </w:rPr>
        <w:t> </w:t>
      </w:r>
      <w:r>
        <w:rPr>
          <w:w w:val="90"/>
        </w:rPr>
        <w:t>José</w:t>
      </w:r>
      <w:r>
        <w:rPr>
          <w:spacing w:val="-9"/>
          <w:w w:val="90"/>
        </w:rPr>
        <w:t> </w:t>
      </w:r>
      <w:r>
        <w:rPr>
          <w:w w:val="90"/>
        </w:rPr>
        <w:t>de</w:t>
      </w:r>
      <w:r>
        <w:rPr>
          <w:spacing w:val="-9"/>
          <w:w w:val="90"/>
        </w:rPr>
        <w:t> </w:t>
      </w:r>
      <w:r>
        <w:rPr>
          <w:w w:val="90"/>
        </w:rPr>
        <w:t>Moraes</w:t>
      </w:r>
      <w:r>
        <w:rPr>
          <w:spacing w:val="-10"/>
          <w:w w:val="90"/>
        </w:rPr>
        <w:t> </w:t>
      </w:r>
      <w:r>
        <w:rPr>
          <w:w w:val="90"/>
        </w:rPr>
        <w:t>Costa</w:t>
      </w:r>
      <w:r>
        <w:rPr>
          <w:spacing w:val="-9"/>
          <w:w w:val="90"/>
        </w:rPr>
        <w:t> </w:t>
      </w:r>
      <w:r>
        <w:rPr>
          <w:w w:val="90"/>
        </w:rPr>
        <w:t>Filho</w:t>
      </w:r>
      <w:r>
        <w:rPr>
          <w:spacing w:val="-9"/>
          <w:w w:val="90"/>
        </w:rPr>
        <w:t> </w:t>
      </w:r>
      <w:r>
        <w:rPr>
          <w:w w:val="90"/>
        </w:rPr>
        <w:t>(Convocado).</w:t>
      </w:r>
      <w:r>
        <w:rPr>
          <w:spacing w:val="-7"/>
          <w:w w:val="90"/>
        </w:rPr>
        <w:t> </w:t>
      </w:r>
      <w:r>
        <w:rPr>
          <w:rFonts w:ascii="Arial" w:hAnsi="Arial"/>
          <w:b/>
          <w:w w:val="90"/>
        </w:rPr>
        <w:t>Declaração</w:t>
      </w:r>
      <w:r>
        <w:rPr>
          <w:rFonts w:ascii="Arial" w:hAnsi="Arial"/>
          <w:b/>
          <w:spacing w:val="-10"/>
          <w:w w:val="90"/>
        </w:rPr>
        <w:t> </w:t>
      </w:r>
      <w:r>
        <w:rPr>
          <w:rFonts w:ascii="Arial" w:hAnsi="Arial"/>
          <w:b/>
          <w:w w:val="90"/>
        </w:rPr>
        <w:t>de</w:t>
      </w:r>
      <w:r>
        <w:rPr>
          <w:rFonts w:ascii="Arial" w:hAnsi="Arial"/>
          <w:b/>
          <w:spacing w:val="-9"/>
          <w:w w:val="90"/>
        </w:rPr>
        <w:t> </w:t>
      </w:r>
      <w:r>
        <w:rPr>
          <w:rFonts w:ascii="Arial" w:hAnsi="Arial"/>
          <w:b/>
          <w:w w:val="90"/>
        </w:rPr>
        <w:t>impedimento:</w:t>
      </w:r>
      <w:r>
        <w:rPr>
          <w:rFonts w:ascii="Arial" w:hAnsi="Arial"/>
          <w:b/>
          <w:spacing w:val="-9"/>
          <w:w w:val="90"/>
        </w:rPr>
        <w:t> </w:t>
      </w:r>
      <w:r>
        <w:rPr>
          <w:w w:val="90"/>
        </w:rPr>
        <w:t>Conselheira</w:t>
      </w:r>
      <w:r>
        <w:rPr>
          <w:spacing w:val="-9"/>
          <w:w w:val="90"/>
        </w:rPr>
        <w:t> </w:t>
      </w:r>
      <w:r>
        <w:rPr>
          <w:w w:val="90"/>
        </w:rPr>
        <w:t>Yara</w:t>
      </w:r>
      <w:r>
        <w:rPr>
          <w:spacing w:val="-9"/>
          <w:w w:val="90"/>
        </w:rPr>
        <w:t> </w:t>
      </w:r>
      <w:r>
        <w:rPr>
          <w:w w:val="90"/>
        </w:rPr>
        <w:t>Amazônia</w:t>
      </w:r>
      <w:r>
        <w:rPr>
          <w:spacing w:val="-9"/>
          <w:w w:val="90"/>
        </w:rPr>
        <w:t> </w:t>
      </w:r>
      <w:r>
        <w:rPr>
          <w:w w:val="90"/>
        </w:rPr>
        <w:t>Lins </w:t>
      </w:r>
      <w:r>
        <w:rPr>
          <w:w w:val="85"/>
        </w:rPr>
        <w:t>Rodrigues</w:t>
      </w:r>
      <w:r>
        <w:rPr>
          <w:spacing w:val="-7"/>
          <w:w w:val="85"/>
        </w:rPr>
        <w:t> </w:t>
      </w:r>
      <w:r>
        <w:rPr>
          <w:w w:val="85"/>
        </w:rPr>
        <w:t>dos</w:t>
      </w:r>
      <w:r>
        <w:rPr>
          <w:spacing w:val="-7"/>
          <w:w w:val="85"/>
        </w:rPr>
        <w:t> </w:t>
      </w:r>
      <w:r>
        <w:rPr>
          <w:w w:val="85"/>
        </w:rPr>
        <w:t>Santos</w:t>
      </w:r>
      <w:r>
        <w:rPr>
          <w:spacing w:val="-6"/>
          <w:w w:val="85"/>
        </w:rPr>
        <w:t> </w:t>
      </w:r>
      <w:r>
        <w:rPr>
          <w:w w:val="85"/>
        </w:rPr>
        <w:t>(art.</w:t>
      </w:r>
      <w:r>
        <w:rPr>
          <w:spacing w:val="-7"/>
          <w:w w:val="85"/>
        </w:rPr>
        <w:t> </w:t>
      </w:r>
      <w:r>
        <w:rPr>
          <w:w w:val="85"/>
        </w:rPr>
        <w:t>65</w:t>
      </w:r>
      <w:r>
        <w:rPr>
          <w:spacing w:val="-4"/>
          <w:w w:val="85"/>
        </w:rPr>
        <w:t> </w:t>
      </w:r>
      <w:r>
        <w:rPr>
          <w:w w:val="85"/>
        </w:rPr>
        <w:t>do</w:t>
      </w:r>
      <w:r>
        <w:rPr>
          <w:spacing w:val="-5"/>
          <w:w w:val="85"/>
        </w:rPr>
        <w:t> </w:t>
      </w:r>
      <w:r>
        <w:rPr>
          <w:w w:val="85"/>
        </w:rPr>
        <w:t>Regimento</w:t>
      </w:r>
      <w:r>
        <w:rPr>
          <w:spacing w:val="-6"/>
          <w:w w:val="85"/>
        </w:rPr>
        <w:t> </w:t>
      </w:r>
      <w:r>
        <w:rPr>
          <w:w w:val="85"/>
        </w:rPr>
        <w:t>Interno).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rFonts w:ascii="Arial" w:hAnsi="Arial"/>
          <w:b/>
          <w:spacing w:val="-2"/>
          <w:w w:val="90"/>
        </w:rPr>
        <w:t>PROCESSO</w:t>
      </w:r>
      <w:r>
        <w:rPr>
          <w:rFonts w:ascii="Arial" w:hAnsi="Arial"/>
          <w:b/>
          <w:spacing w:val="-3"/>
          <w:w w:val="90"/>
        </w:rPr>
        <w:t> </w:t>
      </w:r>
      <w:r>
        <w:rPr>
          <w:rFonts w:ascii="Arial" w:hAnsi="Arial"/>
          <w:b/>
          <w:spacing w:val="-2"/>
          <w:w w:val="90"/>
        </w:rPr>
        <w:t>Nº</w:t>
      </w:r>
      <w:r>
        <w:rPr>
          <w:rFonts w:ascii="Arial" w:hAnsi="Arial"/>
          <w:b/>
          <w:spacing w:val="-2"/>
          <w:w w:val="90"/>
        </w:rPr>
        <w:t> 16.068/2021</w:t>
      </w:r>
      <w:r>
        <w:rPr>
          <w:rFonts w:ascii="Arial" w:hAnsi="Arial"/>
          <w:b/>
          <w:spacing w:val="-2"/>
          <w:w w:val="90"/>
        </w:rPr>
        <w:t> </w:t>
      </w:r>
      <w:r>
        <w:rPr>
          <w:spacing w:val="-2"/>
          <w:w w:val="90"/>
        </w:rPr>
        <w:t>-</w:t>
      </w:r>
      <w:r>
        <w:rPr>
          <w:spacing w:val="-2"/>
          <w:w w:val="90"/>
        </w:rPr>
        <w:t> Representação</w:t>
      </w:r>
      <w:r>
        <w:rPr>
          <w:spacing w:val="-2"/>
          <w:w w:val="90"/>
        </w:rPr>
        <w:t> interposta</w:t>
      </w:r>
      <w:r>
        <w:rPr>
          <w:spacing w:val="-2"/>
          <w:w w:val="90"/>
        </w:rPr>
        <w:t> pelo</w:t>
      </w:r>
      <w:r>
        <w:rPr>
          <w:spacing w:val="-3"/>
          <w:w w:val="90"/>
        </w:rPr>
        <w:t> </w:t>
      </w:r>
      <w:r>
        <w:rPr>
          <w:spacing w:val="-2"/>
          <w:w w:val="90"/>
        </w:rPr>
        <w:t>Ministério</w:t>
      </w:r>
      <w:r>
        <w:rPr>
          <w:spacing w:val="-2"/>
          <w:w w:val="90"/>
        </w:rPr>
        <w:t> Público</w:t>
      </w:r>
      <w:r>
        <w:rPr>
          <w:spacing w:val="-2"/>
          <w:w w:val="90"/>
        </w:rPr>
        <w:t> de</w:t>
      </w:r>
      <w:r>
        <w:rPr>
          <w:spacing w:val="-2"/>
          <w:w w:val="90"/>
        </w:rPr>
        <w:t> Contas</w:t>
      </w:r>
      <w:r>
        <w:rPr>
          <w:spacing w:val="-2"/>
          <w:w w:val="90"/>
        </w:rPr>
        <w:t> (MPC)</w:t>
      </w:r>
      <w:r>
        <w:rPr>
          <w:spacing w:val="-2"/>
          <w:w w:val="90"/>
        </w:rPr>
        <w:t> em</w:t>
      </w:r>
      <w:r>
        <w:rPr>
          <w:spacing w:val="-3"/>
          <w:w w:val="90"/>
        </w:rPr>
        <w:t> </w:t>
      </w:r>
      <w:r>
        <w:rPr>
          <w:spacing w:val="-2"/>
          <w:w w:val="90"/>
        </w:rPr>
        <w:t>desfavor</w:t>
      </w:r>
      <w:r>
        <w:rPr>
          <w:spacing w:val="-3"/>
          <w:w w:val="90"/>
        </w:rPr>
        <w:t> </w:t>
      </w:r>
      <w:r>
        <w:rPr>
          <w:spacing w:val="-2"/>
          <w:w w:val="90"/>
        </w:rPr>
        <w:t>da </w:t>
      </w:r>
      <w:r>
        <w:rPr>
          <w:w w:val="85"/>
        </w:rPr>
        <w:t>Secretaria</w:t>
      </w:r>
      <w:r>
        <w:rPr>
          <w:spacing w:val="-2"/>
          <w:w w:val="85"/>
        </w:rPr>
        <w:t> </w:t>
      </w:r>
      <w:r>
        <w:rPr>
          <w:w w:val="85"/>
        </w:rPr>
        <w:t>de</w:t>
      </w:r>
      <w:r>
        <w:rPr>
          <w:spacing w:val="-2"/>
          <w:w w:val="85"/>
        </w:rPr>
        <w:t> </w:t>
      </w:r>
      <w:r>
        <w:rPr>
          <w:w w:val="85"/>
        </w:rPr>
        <w:t>Estado</w:t>
      </w:r>
      <w:r>
        <w:rPr>
          <w:spacing w:val="-2"/>
          <w:w w:val="85"/>
        </w:rPr>
        <w:t> </w:t>
      </w:r>
      <w:r>
        <w:rPr>
          <w:w w:val="85"/>
        </w:rPr>
        <w:t>da</w:t>
      </w:r>
      <w:r>
        <w:rPr>
          <w:spacing w:val="-1"/>
          <w:w w:val="85"/>
        </w:rPr>
        <w:t> </w:t>
      </w:r>
      <w:r>
        <w:rPr>
          <w:w w:val="85"/>
        </w:rPr>
        <w:t>Saúde</w:t>
      </w:r>
      <w:r>
        <w:rPr>
          <w:spacing w:val="-1"/>
          <w:w w:val="85"/>
        </w:rPr>
        <w:t> </w:t>
      </w:r>
      <w:r>
        <w:rPr>
          <w:w w:val="85"/>
        </w:rPr>
        <w:t>(SES),</w:t>
      </w:r>
      <w:r>
        <w:rPr>
          <w:spacing w:val="-3"/>
          <w:w w:val="85"/>
        </w:rPr>
        <w:t> </w:t>
      </w:r>
      <w:r>
        <w:rPr>
          <w:w w:val="85"/>
        </w:rPr>
        <w:t>em virtude</w:t>
      </w:r>
      <w:r>
        <w:rPr>
          <w:spacing w:val="-2"/>
          <w:w w:val="85"/>
        </w:rPr>
        <w:t> </w:t>
      </w:r>
      <w:r>
        <w:rPr>
          <w:w w:val="85"/>
        </w:rPr>
        <w:t>de</w:t>
      </w:r>
      <w:r>
        <w:rPr>
          <w:spacing w:val="-2"/>
          <w:w w:val="85"/>
        </w:rPr>
        <w:t> </w:t>
      </w:r>
      <w:r>
        <w:rPr>
          <w:w w:val="85"/>
        </w:rPr>
        <w:t>possível</w:t>
      </w:r>
      <w:r>
        <w:rPr>
          <w:spacing w:val="-2"/>
          <w:w w:val="85"/>
        </w:rPr>
        <w:t> </w:t>
      </w:r>
      <w:r>
        <w:rPr>
          <w:w w:val="85"/>
        </w:rPr>
        <w:t>ilicitude</w:t>
      </w:r>
      <w:r>
        <w:rPr>
          <w:spacing w:val="-1"/>
          <w:w w:val="85"/>
        </w:rPr>
        <w:t> </w:t>
      </w:r>
      <w:r>
        <w:rPr>
          <w:w w:val="85"/>
        </w:rPr>
        <w:t>por</w:t>
      </w:r>
      <w:r>
        <w:rPr>
          <w:spacing w:val="-2"/>
          <w:w w:val="85"/>
        </w:rPr>
        <w:t> </w:t>
      </w:r>
      <w:r>
        <w:rPr>
          <w:w w:val="85"/>
        </w:rPr>
        <w:t>omissão</w:t>
      </w:r>
      <w:r>
        <w:rPr>
          <w:spacing w:val="-1"/>
          <w:w w:val="85"/>
        </w:rPr>
        <w:t> </w:t>
      </w:r>
      <w:r>
        <w:rPr>
          <w:w w:val="85"/>
        </w:rPr>
        <w:t>de</w:t>
      </w:r>
      <w:r>
        <w:rPr>
          <w:spacing w:val="-1"/>
          <w:w w:val="85"/>
        </w:rPr>
        <w:t> </w:t>
      </w:r>
      <w:r>
        <w:rPr>
          <w:w w:val="85"/>
        </w:rPr>
        <w:t>cumprimento</w:t>
      </w:r>
      <w:r>
        <w:rPr>
          <w:spacing w:val="-1"/>
          <w:w w:val="85"/>
        </w:rPr>
        <w:t> </w:t>
      </w:r>
      <w:r>
        <w:rPr>
          <w:w w:val="85"/>
        </w:rPr>
        <w:t>da</w:t>
      </w:r>
      <w:r>
        <w:rPr>
          <w:spacing w:val="-1"/>
          <w:w w:val="85"/>
        </w:rPr>
        <w:t> </w:t>
      </w:r>
      <w:r>
        <w:rPr>
          <w:w w:val="85"/>
        </w:rPr>
        <w:t>Lei</w:t>
      </w:r>
      <w:r>
        <w:rPr>
          <w:spacing w:val="-2"/>
          <w:w w:val="85"/>
        </w:rPr>
        <w:t> </w:t>
      </w:r>
      <w:r>
        <w:rPr>
          <w:w w:val="85"/>
        </w:rPr>
        <w:t>Estadual</w:t>
      </w:r>
      <w:r>
        <w:rPr>
          <w:spacing w:val="-4"/>
          <w:w w:val="85"/>
        </w:rPr>
        <w:t> </w:t>
      </w:r>
      <w:r>
        <w:rPr>
          <w:w w:val="85"/>
        </w:rPr>
        <w:t>de </w:t>
      </w:r>
      <w:r>
        <w:rPr>
          <w:w w:val="80"/>
        </w:rPr>
        <w:t>Transparência da Fila no âmbito da referida Secretaria.</w:t>
      </w:r>
      <w:r>
        <w:rPr/>
        <w:t> </w:t>
      </w:r>
      <w:r>
        <w:rPr>
          <w:rFonts w:ascii="Arial" w:hAnsi="Arial"/>
          <w:b/>
          <w:w w:val="80"/>
        </w:rPr>
        <w:t>Advogado(s): </w:t>
      </w:r>
      <w:r>
        <w:rPr>
          <w:w w:val="80"/>
        </w:rPr>
        <w:t>Fabricio Jacob Acris de Carvalho - OAB/AM 9145. </w:t>
      </w:r>
      <w:r>
        <w:rPr>
          <w:rFonts w:ascii="Arial" w:hAnsi="Arial"/>
          <w:b/>
          <w:spacing w:val="-2"/>
          <w:w w:val="85"/>
        </w:rPr>
        <w:t>ACÓRDÃO Nº 998/2024: </w:t>
      </w:r>
      <w:r>
        <w:rPr>
          <w:spacing w:val="-2"/>
          <w:w w:val="85"/>
        </w:rPr>
        <w:t>Vistos, relatados e discutidos estes autos acima identificados, </w:t>
      </w:r>
      <w:r>
        <w:rPr>
          <w:rFonts w:ascii="Arial" w:hAnsi="Arial"/>
          <w:b/>
          <w:spacing w:val="-2"/>
          <w:w w:val="85"/>
        </w:rPr>
        <w:t>ACORDAM </w:t>
      </w:r>
      <w:r>
        <w:rPr>
          <w:spacing w:val="-2"/>
          <w:w w:val="85"/>
        </w:rPr>
        <w:t>os Excelentíssimos </w:t>
      </w:r>
      <w:r>
        <w:rPr>
          <w:w w:val="85"/>
        </w:rPr>
        <w:t>Senhores Conselheiros do Tribunal de Contas do Estado do Amazonas, reunidos em Sessão do</w:t>
      </w:r>
      <w:r>
        <w:rPr/>
        <w:t> </w:t>
      </w:r>
      <w:r>
        <w:rPr>
          <w:rFonts w:ascii="Arial" w:hAnsi="Arial"/>
          <w:b/>
          <w:w w:val="85"/>
        </w:rPr>
        <w:t>Tribunal Pleno</w:t>
      </w:r>
      <w:r>
        <w:rPr>
          <w:w w:val="85"/>
        </w:rPr>
        <w:t>, no 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6"/>
          <w:w w:val="85"/>
        </w:rPr>
        <w:t> </w:t>
      </w:r>
      <w:r>
        <w:rPr>
          <w:w w:val="85"/>
        </w:rPr>
        <w:t>11,</w:t>
      </w:r>
      <w:r>
        <w:rPr>
          <w:spacing w:val="-7"/>
          <w:w w:val="85"/>
        </w:rPr>
        <w:t> </w:t>
      </w:r>
      <w:r>
        <w:rPr>
          <w:w w:val="85"/>
        </w:rPr>
        <w:t>inciso</w:t>
      </w:r>
      <w:r>
        <w:rPr>
          <w:spacing w:val="-7"/>
          <w:w w:val="85"/>
        </w:rPr>
        <w:t> </w:t>
      </w:r>
      <w:r>
        <w:rPr>
          <w:w w:val="85"/>
        </w:rPr>
        <w:t>IV,</w:t>
      </w:r>
      <w:r>
        <w:rPr>
          <w:spacing w:val="-7"/>
          <w:w w:val="85"/>
        </w:rPr>
        <w:t> </w:t>
      </w:r>
      <w:r>
        <w:rPr>
          <w:w w:val="85"/>
        </w:rPr>
        <w:t>alínea</w:t>
      </w:r>
      <w:r>
        <w:rPr>
          <w:spacing w:val="-6"/>
          <w:w w:val="85"/>
        </w:rPr>
        <w:t> </w:t>
      </w:r>
      <w:r>
        <w:rPr>
          <w:w w:val="85"/>
        </w:rPr>
        <w:t>“i”,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04/2002-TCE/AM,</w:t>
      </w:r>
      <w:r>
        <w:rPr>
          <w:spacing w:val="-7"/>
          <w:w w:val="85"/>
        </w:rPr>
        <w:t> </w:t>
      </w:r>
      <w:r>
        <w:rPr>
          <w:rFonts w:ascii="Arial" w:hAnsi="Arial"/>
          <w:b/>
          <w:w w:val="85"/>
        </w:rPr>
        <w:t>à</w:t>
      </w:r>
      <w:r>
        <w:rPr>
          <w:rFonts w:ascii="Arial" w:hAnsi="Arial"/>
          <w:b/>
          <w:spacing w:val="-6"/>
          <w:w w:val="85"/>
        </w:rPr>
        <w:t> </w:t>
      </w:r>
      <w:r>
        <w:rPr>
          <w:rFonts w:ascii="Arial" w:hAnsi="Arial"/>
          <w:b/>
          <w:w w:val="85"/>
        </w:rPr>
        <w:t>unanimidade</w:t>
      </w:r>
      <w:r>
        <w:rPr>
          <w:w w:val="85"/>
        </w:rPr>
        <w:t>, </w:t>
      </w:r>
      <w:r>
        <w:rPr>
          <w:w w:val="80"/>
        </w:rPr>
        <w:t>nos termos do voto do Excelentíssimo Senhor Conselheiro-Relator, </w:t>
      </w:r>
      <w:r>
        <w:rPr>
          <w:rFonts w:ascii="Arial" w:hAnsi="Arial"/>
          <w:b/>
          <w:w w:val="80"/>
        </w:rPr>
        <w:t>em consonância </w:t>
      </w:r>
      <w:r>
        <w:rPr>
          <w:w w:val="80"/>
        </w:rPr>
        <w:t>com pronunciamento do Ministério </w:t>
      </w:r>
      <w:r>
        <w:rPr>
          <w:w w:val="85"/>
        </w:rPr>
        <w:t>Público</w:t>
      </w:r>
      <w:r>
        <w:rPr>
          <w:w w:val="85"/>
        </w:rPr>
        <w:t> junto</w:t>
      </w:r>
      <w:r>
        <w:rPr>
          <w:w w:val="85"/>
        </w:rPr>
        <w:t> a</w:t>
      </w:r>
      <w:r>
        <w:rPr>
          <w:w w:val="85"/>
        </w:rPr>
        <w:t> este</w:t>
      </w:r>
      <w:r>
        <w:rPr>
          <w:w w:val="85"/>
        </w:rPr>
        <w:t> Tribunal,</w:t>
      </w:r>
      <w:r>
        <w:rPr>
          <w:w w:val="85"/>
        </w:rPr>
        <w:t> no</w:t>
      </w:r>
      <w:r>
        <w:rPr>
          <w:w w:val="85"/>
        </w:rPr>
        <w:t> sentido</w:t>
      </w:r>
      <w:r>
        <w:rPr>
          <w:w w:val="85"/>
        </w:rPr>
        <w:t> de:</w:t>
      </w:r>
      <w:r>
        <w:rPr>
          <w:w w:val="85"/>
        </w:rPr>
        <w:t> </w:t>
      </w:r>
      <w:r>
        <w:rPr>
          <w:rFonts w:ascii="Arial" w:hAnsi="Arial"/>
          <w:b/>
          <w:w w:val="85"/>
        </w:rPr>
        <w:t>9.1.</w:t>
      </w:r>
      <w:r>
        <w:rPr>
          <w:rFonts w:ascii="Arial" w:hAnsi="Arial"/>
          <w:b/>
          <w:w w:val="85"/>
        </w:rPr>
        <w:t> Conhecer</w:t>
      </w:r>
      <w:r>
        <w:rPr>
          <w:rFonts w:ascii="Arial" w:hAnsi="Arial"/>
          <w:b/>
          <w:w w:val="85"/>
        </w:rPr>
        <w:t> </w:t>
      </w:r>
      <w:r>
        <w:rPr>
          <w:w w:val="85"/>
        </w:rPr>
        <w:t>da</w:t>
      </w:r>
      <w:r>
        <w:rPr>
          <w:w w:val="85"/>
        </w:rPr>
        <w:t> Representação</w:t>
      </w:r>
      <w:r>
        <w:rPr>
          <w:w w:val="85"/>
        </w:rPr>
        <w:t> apresentada</w:t>
      </w:r>
      <w:r>
        <w:rPr>
          <w:w w:val="85"/>
        </w:rPr>
        <w:t> pelo</w:t>
      </w:r>
      <w:r>
        <w:rPr>
          <w:w w:val="85"/>
        </w:rPr>
        <w:t> Ministério</w:t>
      </w:r>
      <w:r>
        <w:rPr>
          <w:w w:val="85"/>
        </w:rPr>
        <w:t> Público </w:t>
      </w:r>
      <w:r>
        <w:rPr>
          <w:w w:val="90"/>
        </w:rPr>
        <w:t>Especial</w:t>
      </w:r>
      <w:r>
        <w:rPr>
          <w:w w:val="90"/>
        </w:rPr>
        <w:t> TCE/AM,</w:t>
      </w:r>
      <w:r>
        <w:rPr>
          <w:w w:val="90"/>
        </w:rPr>
        <w:t> em</w:t>
      </w:r>
      <w:r>
        <w:rPr>
          <w:w w:val="90"/>
        </w:rPr>
        <w:t> consonância</w:t>
      </w:r>
      <w:r>
        <w:rPr>
          <w:w w:val="90"/>
        </w:rPr>
        <w:t> com</w:t>
      </w:r>
      <w:r>
        <w:rPr>
          <w:w w:val="90"/>
        </w:rPr>
        <w:t> o</w:t>
      </w:r>
      <w:r>
        <w:rPr>
          <w:w w:val="90"/>
        </w:rPr>
        <w:t> disposto</w:t>
      </w:r>
      <w:r>
        <w:rPr>
          <w:w w:val="90"/>
        </w:rPr>
        <w:t> no</w:t>
      </w:r>
      <w:r>
        <w:rPr>
          <w:w w:val="90"/>
        </w:rPr>
        <w:t> art.</w:t>
      </w:r>
      <w:r>
        <w:rPr>
          <w:w w:val="90"/>
        </w:rPr>
        <w:t> 1º,</w:t>
      </w:r>
      <w:r>
        <w:rPr>
          <w:w w:val="90"/>
        </w:rPr>
        <w:t> inciso</w:t>
      </w:r>
      <w:r>
        <w:rPr>
          <w:w w:val="90"/>
        </w:rPr>
        <w:t> XXII,</w:t>
      </w:r>
      <w:r>
        <w:rPr>
          <w:w w:val="90"/>
        </w:rPr>
        <w:t> da</w:t>
      </w:r>
      <w:r>
        <w:rPr>
          <w:w w:val="90"/>
        </w:rPr>
        <w:t> Lei</w:t>
      </w:r>
      <w:r>
        <w:rPr>
          <w:w w:val="90"/>
        </w:rPr>
        <w:t> Estadual</w:t>
      </w:r>
      <w:r>
        <w:rPr>
          <w:w w:val="90"/>
        </w:rPr>
        <w:t> nº</w:t>
      </w:r>
      <w:r>
        <w:rPr>
          <w:w w:val="90"/>
        </w:rPr>
        <w:t> 2.423/96;</w:t>
      </w:r>
      <w:r>
        <w:rPr>
          <w:w w:val="90"/>
        </w:rPr>
        <w:t> </w:t>
      </w:r>
      <w:r>
        <w:rPr>
          <w:rFonts w:ascii="Arial" w:hAnsi="Arial"/>
          <w:b/>
          <w:w w:val="90"/>
        </w:rPr>
        <w:t>9.2.</w:t>
      </w:r>
      <w:r>
        <w:rPr>
          <w:rFonts w:ascii="Arial" w:hAnsi="Arial"/>
          <w:b/>
          <w:w w:val="90"/>
        </w:rPr>
        <w:t> Dar </w:t>
      </w:r>
      <w:r>
        <w:rPr>
          <w:rFonts w:ascii="Arial" w:hAnsi="Arial"/>
          <w:b/>
          <w:w w:val="85"/>
        </w:rPr>
        <w:t>Provimento</w:t>
      </w:r>
      <w:r>
        <w:rPr>
          <w:rFonts w:ascii="Arial" w:hAnsi="Arial"/>
          <w:b/>
          <w:w w:val="85"/>
        </w:rPr>
        <w:t> </w:t>
      </w:r>
      <w:r>
        <w:rPr>
          <w:w w:val="85"/>
        </w:rPr>
        <w:t>a</w:t>
      </w:r>
      <w:r>
        <w:rPr>
          <w:w w:val="85"/>
        </w:rPr>
        <w:t> Representação</w:t>
      </w:r>
      <w:r>
        <w:rPr>
          <w:w w:val="85"/>
        </w:rPr>
        <w:t> apresentada</w:t>
      </w:r>
      <w:r>
        <w:rPr>
          <w:w w:val="85"/>
        </w:rPr>
        <w:t> pelo</w:t>
      </w:r>
      <w:r>
        <w:rPr>
          <w:w w:val="85"/>
        </w:rPr>
        <w:t> Ministério</w:t>
      </w:r>
      <w:r>
        <w:rPr>
          <w:w w:val="85"/>
        </w:rPr>
        <w:t> Público</w:t>
      </w:r>
      <w:r>
        <w:rPr>
          <w:w w:val="85"/>
        </w:rPr>
        <w:t> Especial</w:t>
      </w:r>
      <w:r>
        <w:rPr>
          <w:w w:val="85"/>
        </w:rPr>
        <w:t> TCE/AM,</w:t>
      </w:r>
      <w:r>
        <w:rPr>
          <w:w w:val="85"/>
        </w:rPr>
        <w:t> para</w:t>
      </w:r>
      <w:r>
        <w:rPr>
          <w:w w:val="85"/>
        </w:rPr>
        <w:t> reconhecer a omissão de publicidade e transparência ativa sobre a ordem de atendimento às demandas de acesso a tratamento de saúde pelo </w:t>
      </w:r>
      <w:r>
        <w:rPr>
          <w:w w:val="80"/>
        </w:rPr>
        <w:t>SUS/AM,</w:t>
      </w:r>
      <w:r>
        <w:rPr/>
        <w:t> </w:t>
      </w:r>
      <w:r>
        <w:rPr>
          <w:w w:val="80"/>
        </w:rPr>
        <w:t>via</w:t>
      </w:r>
      <w:r>
        <w:rPr/>
        <w:t> </w:t>
      </w:r>
      <w:r>
        <w:rPr>
          <w:w w:val="80"/>
        </w:rPr>
        <w:t>regulação</w:t>
      </w:r>
      <w:r>
        <w:rPr/>
        <w:t> </w:t>
      </w:r>
      <w:r>
        <w:rPr>
          <w:w w:val="80"/>
        </w:rPr>
        <w:t>do</w:t>
      </w:r>
      <w:r>
        <w:rPr/>
        <w:t> </w:t>
      </w:r>
      <w:r>
        <w:rPr>
          <w:w w:val="80"/>
        </w:rPr>
        <w:t>sistema</w:t>
      </w:r>
      <w:r>
        <w:rPr/>
        <w:t> </w:t>
      </w:r>
      <w:r>
        <w:rPr>
          <w:w w:val="80"/>
        </w:rPr>
        <w:t>SISREG,</w:t>
      </w:r>
      <w:r>
        <w:rPr/>
        <w:t> </w:t>
      </w:r>
      <w:r>
        <w:rPr>
          <w:w w:val="80"/>
        </w:rPr>
        <w:t>em</w:t>
      </w:r>
      <w:r>
        <w:rPr/>
        <w:t> </w:t>
      </w:r>
      <w:r>
        <w:rPr>
          <w:w w:val="80"/>
        </w:rPr>
        <w:t>menosprezo</w:t>
      </w:r>
      <w:r>
        <w:rPr/>
        <w:t> </w:t>
      </w:r>
      <w:r>
        <w:rPr>
          <w:w w:val="80"/>
        </w:rPr>
        <w:t>aos</w:t>
      </w:r>
      <w:r>
        <w:rPr/>
        <w:t> </w:t>
      </w:r>
      <w:r>
        <w:rPr>
          <w:w w:val="80"/>
        </w:rPr>
        <w:t>princípios</w:t>
      </w:r>
      <w:r>
        <w:rPr/>
        <w:t> </w:t>
      </w:r>
      <w:r>
        <w:rPr>
          <w:w w:val="80"/>
        </w:rPr>
        <w:t>constitucionais</w:t>
      </w:r>
      <w:r>
        <w:rPr/>
        <w:t> </w:t>
      </w:r>
      <w:r>
        <w:rPr>
          <w:w w:val="80"/>
        </w:rPr>
        <w:t>de</w:t>
      </w:r>
      <w:r>
        <w:rPr/>
        <w:t> </w:t>
      </w:r>
      <w:r>
        <w:rPr>
          <w:w w:val="80"/>
        </w:rPr>
        <w:t>Administração</w:t>
      </w:r>
      <w:r>
        <w:rPr/>
        <w:t> </w:t>
      </w:r>
      <w:r>
        <w:rPr>
          <w:w w:val="80"/>
        </w:rPr>
        <w:t>Pública</w:t>
      </w:r>
      <w:r>
        <w:rPr/>
        <w:t> </w:t>
      </w:r>
      <w:r>
        <w:rPr>
          <w:w w:val="80"/>
        </w:rPr>
        <w:t>e</w:t>
      </w:r>
      <w:r>
        <w:rPr/>
        <w:t> </w:t>
      </w:r>
      <w:r>
        <w:rPr>
          <w:w w:val="80"/>
        </w:rPr>
        <w:t>a </w:t>
      </w:r>
      <w:r>
        <w:rPr>
          <w:w w:val="85"/>
        </w:rPr>
        <w:t>Lei</w:t>
      </w:r>
      <w:r>
        <w:rPr>
          <w:spacing w:val="-7"/>
          <w:w w:val="85"/>
        </w:rPr>
        <w:t> </w:t>
      </w:r>
      <w:r>
        <w:rPr>
          <w:w w:val="85"/>
        </w:rPr>
        <w:t>Estadual</w:t>
      </w:r>
      <w:r>
        <w:rPr>
          <w:spacing w:val="-7"/>
          <w:w w:val="85"/>
        </w:rPr>
        <w:t> </w:t>
      </w:r>
      <w:r>
        <w:rPr>
          <w:w w:val="85"/>
        </w:rPr>
        <w:t>5078/2020;</w:t>
      </w:r>
      <w:r>
        <w:rPr>
          <w:spacing w:val="-6"/>
          <w:w w:val="85"/>
        </w:rPr>
        <w:t> </w:t>
      </w:r>
      <w:r>
        <w:rPr>
          <w:rFonts w:ascii="Arial" w:hAnsi="Arial"/>
          <w:b/>
          <w:w w:val="85"/>
        </w:rPr>
        <w:t>9.3.</w:t>
      </w:r>
      <w:r>
        <w:rPr>
          <w:rFonts w:ascii="Arial" w:hAnsi="Arial"/>
          <w:b/>
          <w:spacing w:val="-7"/>
          <w:w w:val="85"/>
        </w:rPr>
        <w:t> </w:t>
      </w:r>
      <w:r>
        <w:rPr>
          <w:rFonts w:ascii="Arial" w:hAnsi="Arial"/>
          <w:b/>
          <w:w w:val="85"/>
        </w:rPr>
        <w:t>Determinar</w:t>
      </w:r>
      <w:r>
        <w:rPr>
          <w:rFonts w:ascii="Arial" w:hAnsi="Arial"/>
          <w:b/>
          <w:spacing w:val="-7"/>
          <w:w w:val="85"/>
        </w:rPr>
        <w:t> </w:t>
      </w:r>
      <w:r>
        <w:rPr>
          <w:w w:val="85"/>
        </w:rPr>
        <w:t>à</w:t>
      </w:r>
      <w:r>
        <w:rPr>
          <w:spacing w:val="-6"/>
          <w:w w:val="85"/>
        </w:rPr>
        <w:t> </w:t>
      </w:r>
      <w:r>
        <w:rPr>
          <w:w w:val="85"/>
        </w:rPr>
        <w:t>atual</w:t>
      </w:r>
      <w:r>
        <w:rPr>
          <w:spacing w:val="-7"/>
          <w:w w:val="85"/>
        </w:rPr>
        <w:t> </w:t>
      </w:r>
      <w:r>
        <w:rPr>
          <w:w w:val="85"/>
        </w:rPr>
        <w:t>Secretária</w:t>
      </w:r>
      <w:r>
        <w:rPr>
          <w:spacing w:val="-7"/>
          <w:w w:val="85"/>
        </w:rPr>
        <w:t> </w:t>
      </w:r>
      <w:r>
        <w:rPr>
          <w:w w:val="85"/>
        </w:rPr>
        <w:t>de</w:t>
      </w:r>
      <w:r>
        <w:rPr>
          <w:spacing w:val="-7"/>
          <w:w w:val="85"/>
        </w:rPr>
        <w:t> </w:t>
      </w:r>
      <w:r>
        <w:rPr>
          <w:w w:val="85"/>
        </w:rPr>
        <w:t>Estado</w:t>
      </w:r>
      <w:r>
        <w:rPr>
          <w:spacing w:val="-6"/>
          <w:w w:val="85"/>
        </w:rPr>
        <w:t> </w:t>
      </w:r>
      <w:r>
        <w:rPr>
          <w:w w:val="85"/>
        </w:rPr>
        <w:t>de</w:t>
      </w:r>
      <w:r>
        <w:rPr>
          <w:spacing w:val="-7"/>
          <w:w w:val="85"/>
        </w:rPr>
        <w:t> </w:t>
      </w:r>
      <w:r>
        <w:rPr>
          <w:w w:val="85"/>
        </w:rPr>
        <w:t>Saúde</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que,</w:t>
      </w:r>
      <w:r>
        <w:rPr>
          <w:spacing w:val="-7"/>
          <w:w w:val="85"/>
        </w:rPr>
        <w:t> </w:t>
      </w:r>
      <w:r>
        <w:rPr>
          <w:w w:val="85"/>
        </w:rPr>
        <w:t>de</w:t>
      </w:r>
      <w:r>
        <w:rPr>
          <w:spacing w:val="-7"/>
          <w:w w:val="85"/>
        </w:rPr>
        <w:t> </w:t>
      </w:r>
      <w:r>
        <w:rPr>
          <w:w w:val="85"/>
        </w:rPr>
        <w:t>forma </w:t>
      </w:r>
      <w:r>
        <w:rPr>
          <w:w w:val="80"/>
        </w:rPr>
        <w:t>imediata, cumpra integralmente as disposições pertinentes à disponibilização da fila de espera/atendimentos via SISREG, </w:t>
      </w:r>
      <w:r>
        <w:rPr>
          <w:spacing w:val="-2"/>
          <w:w w:val="85"/>
        </w:rPr>
        <w:t>observado o necessário tratamento dos dados para resguardar a intimidade e vida privada dos pacientes sem prejuízo à </w:t>
      </w:r>
      <w:r>
        <w:rPr>
          <w:w w:val="85"/>
        </w:rPr>
        <w:t>ampla acessibilidade da ordem de</w:t>
      </w:r>
      <w:r>
        <w:rPr>
          <w:spacing w:val="-1"/>
          <w:w w:val="85"/>
        </w:rPr>
        <w:t> </w:t>
      </w:r>
      <w:r>
        <w:rPr>
          <w:w w:val="85"/>
        </w:rPr>
        <w:t>prioridade e</w:t>
      </w:r>
      <w:r>
        <w:rPr>
          <w:spacing w:val="-1"/>
          <w:w w:val="85"/>
        </w:rPr>
        <w:t> </w:t>
      </w:r>
      <w:r>
        <w:rPr>
          <w:w w:val="85"/>
        </w:rPr>
        <w:t>filas por modalidade</w:t>
      </w:r>
      <w:r>
        <w:rPr>
          <w:spacing w:val="-1"/>
          <w:w w:val="85"/>
        </w:rPr>
        <w:t> </w:t>
      </w:r>
      <w:r>
        <w:rPr>
          <w:w w:val="85"/>
        </w:rPr>
        <w:t>de</w:t>
      </w:r>
      <w:r>
        <w:rPr>
          <w:spacing w:val="-1"/>
          <w:w w:val="85"/>
        </w:rPr>
        <w:t> </w:t>
      </w:r>
      <w:r>
        <w:rPr>
          <w:w w:val="85"/>
        </w:rPr>
        <w:t>tratamento;</w:t>
      </w:r>
      <w:r>
        <w:rPr/>
        <w:t> </w:t>
      </w:r>
      <w:r>
        <w:rPr>
          <w:rFonts w:ascii="Arial" w:hAnsi="Arial"/>
          <w:b/>
          <w:w w:val="85"/>
        </w:rPr>
        <w:t>9.4. Dar ciência </w:t>
      </w:r>
      <w:r>
        <w:rPr>
          <w:w w:val="85"/>
        </w:rPr>
        <w:t>à</w:t>
      </w:r>
      <w:r>
        <w:rPr>
          <w:spacing w:val="-1"/>
          <w:w w:val="85"/>
        </w:rPr>
        <w:t> </w:t>
      </w:r>
      <w:r>
        <w:rPr>
          <w:w w:val="85"/>
        </w:rPr>
        <w:t>atual gestora</w:t>
      </w:r>
      <w:r>
        <w:rPr>
          <w:spacing w:val="-1"/>
          <w:w w:val="85"/>
        </w:rPr>
        <w:t> </w:t>
      </w:r>
      <w:r>
        <w:rPr>
          <w:w w:val="85"/>
        </w:rPr>
        <w:t>da </w:t>
      </w:r>
      <w:r>
        <w:rPr>
          <w:w w:val="80"/>
        </w:rPr>
        <w:t>Secretaria de Estado de Saúde do Amazonas</w:t>
      </w:r>
      <w:r>
        <w:rPr/>
        <w:t> </w:t>
      </w:r>
      <w:r>
        <w:rPr>
          <w:w w:val="80"/>
        </w:rPr>
        <w:t>– SES, com envio de cópia do Relatório/Voto e do Acórdão correspondente, para</w:t>
      </w:r>
      <w:r>
        <w:rPr/>
        <w:t> </w:t>
      </w:r>
      <w:r>
        <w:rPr>
          <w:w w:val="80"/>
        </w:rPr>
        <w:t>que</w:t>
      </w:r>
      <w:r>
        <w:rPr/>
        <w:t> </w:t>
      </w:r>
      <w:r>
        <w:rPr>
          <w:w w:val="80"/>
        </w:rPr>
        <w:t>tome</w:t>
      </w:r>
      <w:r>
        <w:rPr/>
        <w:t> </w:t>
      </w:r>
      <w:r>
        <w:rPr>
          <w:w w:val="80"/>
        </w:rPr>
        <w:t>as</w:t>
      </w:r>
      <w:r>
        <w:rPr/>
        <w:t> </w:t>
      </w:r>
      <w:r>
        <w:rPr>
          <w:w w:val="80"/>
        </w:rPr>
        <w:t>providências</w:t>
      </w:r>
      <w:r>
        <w:rPr/>
        <w:t> </w:t>
      </w:r>
      <w:r>
        <w:rPr>
          <w:w w:val="80"/>
        </w:rPr>
        <w:t>que</w:t>
      </w:r>
      <w:r>
        <w:rPr/>
        <w:t> </w:t>
      </w:r>
      <w:r>
        <w:rPr>
          <w:w w:val="80"/>
        </w:rPr>
        <w:t>entender</w:t>
      </w:r>
      <w:r>
        <w:rPr/>
        <w:t> </w:t>
      </w:r>
      <w:r>
        <w:rPr>
          <w:w w:val="80"/>
        </w:rPr>
        <w:t>cabíveis;</w:t>
      </w:r>
      <w:r>
        <w:rPr/>
        <w:t> </w:t>
      </w:r>
      <w:r>
        <w:rPr>
          <w:rFonts w:ascii="Arial" w:hAnsi="Arial"/>
          <w:b/>
          <w:w w:val="80"/>
        </w:rPr>
        <w:t>9.5.</w:t>
      </w:r>
      <w:r>
        <w:rPr>
          <w:rFonts w:ascii="Arial" w:hAnsi="Arial"/>
          <w:b/>
        </w:rPr>
        <w:t> </w:t>
      </w:r>
      <w:r>
        <w:rPr>
          <w:rFonts w:ascii="Arial" w:hAnsi="Arial"/>
          <w:b/>
          <w:w w:val="80"/>
        </w:rPr>
        <w:t>Conceder</w:t>
      </w:r>
      <w:r>
        <w:rPr>
          <w:rFonts w:ascii="Arial" w:hAnsi="Arial"/>
          <w:b/>
        </w:rPr>
        <w:t> </w:t>
      </w:r>
      <w:r>
        <w:rPr>
          <w:rFonts w:ascii="Arial" w:hAnsi="Arial"/>
          <w:b/>
          <w:w w:val="80"/>
        </w:rPr>
        <w:t>Prazo</w:t>
      </w:r>
      <w:r>
        <w:rPr>
          <w:rFonts w:ascii="Arial" w:hAnsi="Arial"/>
          <w:b/>
        </w:rPr>
        <w:t> </w:t>
      </w:r>
      <w:r>
        <w:rPr>
          <w:w w:val="80"/>
        </w:rPr>
        <w:t>à</w:t>
      </w:r>
      <w:r>
        <w:rPr/>
        <w:t> </w:t>
      </w:r>
      <w:r>
        <w:rPr>
          <w:w w:val="80"/>
        </w:rPr>
        <w:t>gestora</w:t>
      </w:r>
      <w:r>
        <w:rPr/>
        <w:t> </w:t>
      </w:r>
      <w:r>
        <w:rPr>
          <w:w w:val="80"/>
        </w:rPr>
        <w:t>da</w:t>
      </w:r>
      <w:r>
        <w:rPr/>
        <w:t> </w:t>
      </w:r>
      <w:r>
        <w:rPr>
          <w:w w:val="80"/>
        </w:rPr>
        <w:t>Secretaria</w:t>
      </w:r>
      <w:r>
        <w:rPr/>
        <w:t> </w:t>
      </w:r>
      <w:r>
        <w:rPr>
          <w:w w:val="80"/>
        </w:rPr>
        <w:t>de</w:t>
      </w:r>
      <w:r>
        <w:rPr/>
        <w:t> </w:t>
      </w:r>
      <w:r>
        <w:rPr>
          <w:w w:val="80"/>
        </w:rPr>
        <w:t>Estado</w:t>
      </w:r>
      <w:r>
        <w:rPr/>
        <w:t> </w:t>
      </w:r>
      <w:r>
        <w:rPr>
          <w:w w:val="80"/>
        </w:rPr>
        <w:t>de</w:t>
      </w:r>
      <w:r>
        <w:rPr/>
        <w:t> </w:t>
      </w:r>
      <w:r>
        <w:rPr>
          <w:w w:val="80"/>
        </w:rPr>
        <w:t>Saúde </w:t>
      </w:r>
      <w:r>
        <w:rPr>
          <w:w w:val="85"/>
        </w:rPr>
        <w:t>do Amazonas – SES, de 60 (sessenta) dias, para que comprove o cumprimento do Acórdão, sob pena de multa por descumprimento de decisão deste Tribunal, artigo 54, IV, “C”, da L.O;</w:t>
      </w:r>
      <w:r>
        <w:rPr>
          <w:w w:val="85"/>
        </w:rPr>
        <w:t> </w:t>
      </w:r>
      <w:r>
        <w:rPr>
          <w:rFonts w:ascii="Arial" w:hAnsi="Arial"/>
          <w:b/>
          <w:w w:val="85"/>
        </w:rPr>
        <w:t>9.6. Arquivar </w:t>
      </w:r>
      <w:r>
        <w:rPr>
          <w:w w:val="85"/>
        </w:rPr>
        <w:t>o processo, após o trânsito em julgado. </w:t>
      </w:r>
      <w:r>
        <w:rPr>
          <w:rFonts w:ascii="Arial" w:hAnsi="Arial"/>
          <w:b/>
          <w:w w:val="85"/>
        </w:rPr>
        <w:t>Especificação do quórum: </w:t>
      </w:r>
      <w:r>
        <w:rPr>
          <w:w w:val="85"/>
        </w:rPr>
        <w:t>Conselheiros: Luis Fabian Pereira Barbosa (Presidente, em sessão), Júlio Assis </w:t>
      </w:r>
      <w:r>
        <w:rPr>
          <w:w w:val="80"/>
        </w:rPr>
        <w:t>Corrêa</w:t>
      </w:r>
      <w:r>
        <w:rPr/>
        <w:t> </w:t>
      </w:r>
      <w:r>
        <w:rPr>
          <w:w w:val="80"/>
        </w:rPr>
        <w:t>Pinheiro,</w:t>
      </w:r>
      <w:r>
        <w:rPr/>
        <w:t> </w:t>
      </w:r>
      <w:r>
        <w:rPr>
          <w:w w:val="80"/>
        </w:rPr>
        <w:t>Érico</w:t>
      </w:r>
      <w:r>
        <w:rPr/>
        <w:t> </w:t>
      </w:r>
      <w:r>
        <w:rPr>
          <w:w w:val="80"/>
        </w:rPr>
        <w:t>Xavier</w:t>
      </w:r>
      <w:r>
        <w:rPr/>
        <w:t> </w:t>
      </w:r>
      <w:r>
        <w:rPr>
          <w:w w:val="80"/>
        </w:rPr>
        <w:t>Desterro</w:t>
      </w:r>
      <w:r>
        <w:rPr/>
        <w:t> </w:t>
      </w:r>
      <w:r>
        <w:rPr>
          <w:w w:val="80"/>
        </w:rPr>
        <w:t>e Silva,</w:t>
      </w:r>
      <w:r>
        <w:rPr/>
        <w:t> </w:t>
      </w:r>
      <w:r>
        <w:rPr>
          <w:w w:val="80"/>
        </w:rPr>
        <w:t>Mario Manoel</w:t>
      </w:r>
      <w:r>
        <w:rPr/>
        <w:t> </w:t>
      </w:r>
      <w:r>
        <w:rPr>
          <w:w w:val="80"/>
        </w:rPr>
        <w:t>Coelho de</w:t>
      </w:r>
      <w:r>
        <w:rPr/>
        <w:t> </w:t>
      </w:r>
      <w:r>
        <w:rPr>
          <w:w w:val="80"/>
        </w:rPr>
        <w:t>Mello, Josué</w:t>
      </w:r>
      <w:r>
        <w:rPr/>
        <w:t> </w:t>
      </w:r>
      <w:r>
        <w:rPr>
          <w:w w:val="80"/>
        </w:rPr>
        <w:t>Cláudio de</w:t>
      </w:r>
      <w:r>
        <w:rPr/>
        <w:t> </w:t>
      </w:r>
      <w:r>
        <w:rPr>
          <w:w w:val="80"/>
        </w:rPr>
        <w:t>Souza</w:t>
      </w:r>
      <w:r>
        <w:rPr/>
        <w:t> </w:t>
      </w:r>
      <w:r>
        <w:rPr>
          <w:w w:val="80"/>
        </w:rPr>
        <w:t>Neto</w:t>
      </w:r>
      <w:r>
        <w:rPr/>
        <w:t> </w:t>
      </w:r>
      <w:r>
        <w:rPr>
          <w:w w:val="80"/>
        </w:rPr>
        <w:t>e</w:t>
      </w:r>
      <w:r>
        <w:rPr/>
        <w:t> </w:t>
      </w:r>
      <w:r>
        <w:rPr>
          <w:w w:val="80"/>
        </w:rPr>
        <w:t>Mário</w:t>
      </w:r>
      <w:r>
        <w:rPr/>
        <w:t> </w:t>
      </w:r>
      <w:r>
        <w:rPr>
          <w:w w:val="80"/>
        </w:rPr>
        <w:t>José </w:t>
      </w:r>
      <w:r>
        <w:rPr>
          <w:w w:val="85"/>
        </w:rPr>
        <w:t>de Moraes Costa Filho (Convocado).</w:t>
      </w:r>
      <w:r>
        <w:rPr>
          <w:w w:val="85"/>
        </w:rPr>
        <w:t> </w:t>
      </w:r>
      <w:r>
        <w:rPr>
          <w:rFonts w:ascii="Arial" w:hAnsi="Arial"/>
          <w:b/>
          <w:w w:val="85"/>
        </w:rPr>
        <w:t>Declaração de impedimento: </w:t>
      </w:r>
      <w:r>
        <w:rPr>
          <w:w w:val="85"/>
        </w:rPr>
        <w:t>Conselheira Yara Amazônia Lins Rodrigues dos Santos (art. 65 do Regimento Interno).</w:t>
      </w:r>
    </w:p>
    <w:p>
      <w:pPr>
        <w:pStyle w:val="BodyText"/>
        <w:spacing w:before="186"/>
        <w:ind w:right="134"/>
      </w:pPr>
      <w:r>
        <w:rPr>
          <w:rFonts w:ascii="Arial" w:hAnsi="Arial"/>
          <w:b/>
          <w:w w:val="80"/>
        </w:rPr>
        <w:t>PROCESSO Nº 12.878/2022 </w:t>
      </w:r>
      <w:r>
        <w:rPr>
          <w:w w:val="80"/>
        </w:rPr>
        <w:t>- Representação com pedido de cautelar interposta pelo Ministério Público de Contas (MPC),</w:t>
      </w:r>
      <w:r>
        <w:rPr>
          <w:spacing w:val="40"/>
        </w:rPr>
        <w:t> </w:t>
      </w:r>
      <w:r>
        <w:rPr>
          <w:w w:val="85"/>
        </w:rPr>
        <w:t>por</w:t>
      </w:r>
      <w:r>
        <w:rPr>
          <w:spacing w:val="-7"/>
          <w:w w:val="85"/>
        </w:rPr>
        <w:t> </w:t>
      </w:r>
      <w:r>
        <w:rPr>
          <w:w w:val="85"/>
        </w:rPr>
        <w:t>possível</w:t>
      </w:r>
      <w:r>
        <w:rPr>
          <w:spacing w:val="-7"/>
          <w:w w:val="85"/>
        </w:rPr>
        <w:t> </w:t>
      </w:r>
      <w:r>
        <w:rPr>
          <w:w w:val="85"/>
        </w:rPr>
        <w:t>episódio</w:t>
      </w:r>
      <w:r>
        <w:rPr>
          <w:spacing w:val="-6"/>
          <w:w w:val="85"/>
        </w:rPr>
        <w:t> </w:t>
      </w:r>
      <w:r>
        <w:rPr>
          <w:w w:val="85"/>
        </w:rPr>
        <w:t>de</w:t>
      </w:r>
      <w:r>
        <w:rPr>
          <w:spacing w:val="-7"/>
          <w:w w:val="85"/>
        </w:rPr>
        <w:t> </w:t>
      </w:r>
      <w:r>
        <w:rPr>
          <w:w w:val="85"/>
        </w:rPr>
        <w:t>ilicitude</w:t>
      </w:r>
      <w:r>
        <w:rPr>
          <w:spacing w:val="-7"/>
          <w:w w:val="85"/>
        </w:rPr>
        <w:t> </w:t>
      </w:r>
      <w:r>
        <w:rPr>
          <w:w w:val="85"/>
        </w:rPr>
        <w:t>e</w:t>
      </w:r>
      <w:r>
        <w:rPr>
          <w:spacing w:val="-6"/>
          <w:w w:val="85"/>
        </w:rPr>
        <w:t> </w:t>
      </w:r>
      <w:r>
        <w:rPr>
          <w:w w:val="85"/>
        </w:rPr>
        <w:t>má-gestão</w:t>
      </w:r>
      <w:r>
        <w:rPr>
          <w:spacing w:val="-7"/>
          <w:w w:val="85"/>
        </w:rPr>
        <w:t> </w:t>
      </w:r>
      <w:r>
        <w:rPr>
          <w:w w:val="85"/>
        </w:rPr>
        <w:t>de</w:t>
      </w:r>
      <w:r>
        <w:rPr>
          <w:spacing w:val="-7"/>
          <w:w w:val="85"/>
        </w:rPr>
        <w:t> </w:t>
      </w:r>
      <w:r>
        <w:rPr>
          <w:w w:val="85"/>
        </w:rPr>
        <w:t>obra</w:t>
      </w:r>
      <w:r>
        <w:rPr>
          <w:spacing w:val="-7"/>
          <w:w w:val="85"/>
        </w:rPr>
        <w:t> </w:t>
      </w:r>
      <w:r>
        <w:rPr>
          <w:w w:val="85"/>
        </w:rPr>
        <w:t>pública</w:t>
      </w:r>
      <w:r>
        <w:rPr>
          <w:spacing w:val="-6"/>
          <w:w w:val="85"/>
        </w:rPr>
        <w:t> </w:t>
      </w:r>
      <w:r>
        <w:rPr>
          <w:w w:val="85"/>
        </w:rPr>
        <w:t>(Contrato</w:t>
      </w:r>
      <w:r>
        <w:rPr>
          <w:spacing w:val="-7"/>
          <w:w w:val="85"/>
        </w:rPr>
        <w:t> </w:t>
      </w:r>
      <w:r>
        <w:rPr>
          <w:w w:val="85"/>
        </w:rPr>
        <w:t>026/2022</w:t>
      </w:r>
      <w:r>
        <w:rPr>
          <w:spacing w:val="-7"/>
          <w:w w:val="85"/>
        </w:rPr>
        <w:t> </w:t>
      </w:r>
      <w:r>
        <w:rPr>
          <w:w w:val="85"/>
        </w:rPr>
        <w:t>–</w:t>
      </w:r>
      <w:r>
        <w:rPr>
          <w:spacing w:val="-6"/>
          <w:w w:val="85"/>
        </w:rPr>
        <w:t> </w:t>
      </w:r>
      <w:r>
        <w:rPr>
          <w:w w:val="85"/>
        </w:rPr>
        <w:t>SEINFRA),</w:t>
      </w:r>
      <w:r>
        <w:rPr>
          <w:spacing w:val="-7"/>
          <w:w w:val="85"/>
        </w:rPr>
        <w:t> </w:t>
      </w:r>
      <w:r>
        <w:rPr>
          <w:w w:val="85"/>
        </w:rPr>
        <w:t>por</w:t>
      </w:r>
      <w:r>
        <w:rPr>
          <w:spacing w:val="-7"/>
          <w:w w:val="85"/>
        </w:rPr>
        <w:t> </w:t>
      </w:r>
      <w:r>
        <w:rPr>
          <w:w w:val="85"/>
        </w:rPr>
        <w:t>possível</w:t>
      </w:r>
      <w:r>
        <w:rPr>
          <w:spacing w:val="-6"/>
          <w:w w:val="85"/>
        </w:rPr>
        <w:t> </w:t>
      </w:r>
      <w:r>
        <w:rPr>
          <w:w w:val="85"/>
        </w:rPr>
        <w:t>episódio</w:t>
      </w:r>
      <w:r>
        <w:rPr>
          <w:spacing w:val="-7"/>
          <w:w w:val="85"/>
        </w:rPr>
        <w:t> </w:t>
      </w:r>
      <w:r>
        <w:rPr>
          <w:w w:val="85"/>
        </w:rPr>
        <w:t>de </w:t>
      </w:r>
      <w:r>
        <w:rPr>
          <w:w w:val="80"/>
        </w:rPr>
        <w:t>ilicitude e má-gestão de obra pública (Contrato 026/2022</w:t>
      </w:r>
      <w:r>
        <w:rPr/>
        <w:t> </w:t>
      </w:r>
      <w:r>
        <w:rPr>
          <w:w w:val="80"/>
        </w:rPr>
        <w:t>– SEINFRA), por não exigência e aprovação de Estudo Prévio de </w:t>
      </w:r>
      <w:r>
        <w:rPr>
          <w:w w:val="85"/>
        </w:rPr>
        <w:t>Impacto</w:t>
      </w:r>
      <w:r>
        <w:rPr>
          <w:spacing w:val="-2"/>
          <w:w w:val="85"/>
        </w:rPr>
        <w:t> </w:t>
      </w:r>
      <w:r>
        <w:rPr>
          <w:w w:val="85"/>
        </w:rPr>
        <w:t>Ambiental</w:t>
      </w:r>
      <w:r>
        <w:rPr>
          <w:spacing w:val="-2"/>
          <w:w w:val="85"/>
        </w:rPr>
        <w:t> </w:t>
      </w:r>
      <w:r>
        <w:rPr>
          <w:w w:val="85"/>
        </w:rPr>
        <w:t>(EIA)</w:t>
      </w:r>
      <w:r>
        <w:rPr>
          <w:spacing w:val="-3"/>
          <w:w w:val="85"/>
        </w:rPr>
        <w:t> </w:t>
      </w:r>
      <w:r>
        <w:rPr>
          <w:w w:val="85"/>
        </w:rPr>
        <w:t>na</w:t>
      </w:r>
      <w:r>
        <w:rPr>
          <w:spacing w:val="-2"/>
          <w:w w:val="85"/>
        </w:rPr>
        <w:t> </w:t>
      </w:r>
      <w:r>
        <w:rPr>
          <w:w w:val="85"/>
        </w:rPr>
        <w:t>forma</w:t>
      </w:r>
      <w:r>
        <w:rPr>
          <w:spacing w:val="-2"/>
          <w:w w:val="85"/>
        </w:rPr>
        <w:t> </w:t>
      </w:r>
      <w:r>
        <w:rPr>
          <w:w w:val="85"/>
        </w:rPr>
        <w:t>determinada</w:t>
      </w:r>
      <w:r>
        <w:rPr>
          <w:spacing w:val="-2"/>
          <w:w w:val="85"/>
        </w:rPr>
        <w:t> </w:t>
      </w:r>
      <w:r>
        <w:rPr>
          <w:w w:val="85"/>
        </w:rPr>
        <w:t>pela</w:t>
      </w:r>
      <w:r>
        <w:rPr>
          <w:spacing w:val="-4"/>
          <w:w w:val="85"/>
        </w:rPr>
        <w:t> </w:t>
      </w:r>
      <w:r>
        <w:rPr>
          <w:w w:val="85"/>
        </w:rPr>
        <w:t>Constituição</w:t>
      </w:r>
      <w:r>
        <w:rPr>
          <w:spacing w:val="-2"/>
          <w:w w:val="85"/>
        </w:rPr>
        <w:t> </w:t>
      </w:r>
      <w:r>
        <w:rPr>
          <w:w w:val="85"/>
        </w:rPr>
        <w:t>Brasileira</w:t>
      </w:r>
      <w:r>
        <w:rPr>
          <w:spacing w:val="-2"/>
          <w:w w:val="85"/>
        </w:rPr>
        <w:t> </w:t>
      </w:r>
      <w:r>
        <w:rPr>
          <w:w w:val="85"/>
        </w:rPr>
        <w:t>(art.</w:t>
      </w:r>
      <w:r>
        <w:rPr>
          <w:spacing w:val="-4"/>
          <w:w w:val="85"/>
        </w:rPr>
        <w:t> </w:t>
      </w:r>
      <w:r>
        <w:rPr>
          <w:w w:val="85"/>
        </w:rPr>
        <w:t>225).</w:t>
      </w:r>
      <w:r>
        <w:rPr>
          <w:spacing w:val="-1"/>
          <w:w w:val="85"/>
        </w:rPr>
        <w:t> </w:t>
      </w:r>
      <w:r>
        <w:rPr>
          <w:rFonts w:ascii="Arial" w:hAnsi="Arial"/>
          <w:b/>
          <w:w w:val="85"/>
        </w:rPr>
        <w:t>ACÓRDÃO</w:t>
      </w:r>
      <w:r>
        <w:rPr>
          <w:rFonts w:ascii="Arial" w:hAnsi="Arial"/>
          <w:b/>
          <w:spacing w:val="-2"/>
          <w:w w:val="85"/>
        </w:rPr>
        <w:t> </w:t>
      </w:r>
      <w:r>
        <w:rPr>
          <w:rFonts w:ascii="Arial" w:hAnsi="Arial"/>
          <w:b/>
          <w:w w:val="85"/>
        </w:rPr>
        <w:t>Nº</w:t>
      </w:r>
      <w:r>
        <w:rPr>
          <w:rFonts w:ascii="Arial" w:hAnsi="Arial"/>
          <w:b/>
          <w:spacing w:val="-2"/>
          <w:w w:val="85"/>
        </w:rPr>
        <w:t> </w:t>
      </w:r>
      <w:r>
        <w:rPr>
          <w:rFonts w:ascii="Arial" w:hAnsi="Arial"/>
          <w:b/>
          <w:w w:val="85"/>
        </w:rPr>
        <w:t>999/2024:</w:t>
      </w:r>
      <w:r>
        <w:rPr>
          <w:rFonts w:ascii="Arial" w:hAnsi="Arial"/>
          <w:b/>
          <w:spacing w:val="-1"/>
          <w:w w:val="85"/>
        </w:rPr>
        <w:t> </w:t>
      </w:r>
      <w:r>
        <w:rPr>
          <w:w w:val="85"/>
        </w:rPr>
        <w:t>Vistos, </w:t>
      </w:r>
      <w:r>
        <w:rPr>
          <w:w w:val="80"/>
        </w:rPr>
        <w:t>relatados e discutidos estes autos acima identificados,</w:t>
      </w:r>
      <w:r>
        <w:rPr/>
        <w:t> </w:t>
      </w:r>
      <w:r>
        <w:rPr>
          <w:rFonts w:ascii="Arial" w:hAnsi="Arial"/>
          <w:b/>
          <w:w w:val="80"/>
        </w:rPr>
        <w:t>ACORDAM </w:t>
      </w:r>
      <w:r>
        <w:rPr>
          <w:w w:val="80"/>
        </w:rPr>
        <w:t>os Excelentíssimos Senhores Conselheiros do Tribunal</w:t>
      </w:r>
      <w:r>
        <w:rPr>
          <w:spacing w:val="80"/>
        </w:rPr>
        <w:t> </w:t>
      </w:r>
      <w:r>
        <w:rPr>
          <w:spacing w:val="-2"/>
          <w:w w:val="85"/>
        </w:rPr>
        <w:t>de Contas do Estado do Amazonas, reunidos em Sessão do</w:t>
      </w:r>
      <w:r>
        <w:rPr>
          <w:spacing w:val="-4"/>
        </w:rPr>
        <w:t> </w:t>
      </w:r>
      <w:r>
        <w:rPr>
          <w:rFonts w:ascii="Arial" w:hAnsi="Arial"/>
          <w:b/>
          <w:spacing w:val="-2"/>
          <w:w w:val="85"/>
        </w:rPr>
        <w:t>Tribunal Pleno</w:t>
      </w:r>
      <w:r>
        <w:rPr>
          <w:spacing w:val="-2"/>
          <w:w w:val="85"/>
        </w:rPr>
        <w:t>, no</w:t>
      </w:r>
      <w:r>
        <w:rPr>
          <w:spacing w:val="-3"/>
          <w:w w:val="85"/>
        </w:rPr>
        <w:t> </w:t>
      </w:r>
      <w:r>
        <w:rPr>
          <w:spacing w:val="-2"/>
          <w:w w:val="85"/>
        </w:rPr>
        <w:t>exercício da competência</w:t>
      </w:r>
      <w:r>
        <w:rPr>
          <w:spacing w:val="-3"/>
          <w:w w:val="85"/>
        </w:rPr>
        <w:t> </w:t>
      </w:r>
      <w:r>
        <w:rPr>
          <w:spacing w:val="-2"/>
          <w:w w:val="85"/>
        </w:rPr>
        <w:t>atribuída pelo </w:t>
      </w:r>
      <w:r>
        <w:rPr>
          <w:w w:val="85"/>
        </w:rPr>
        <w:t>art. 11, inciso IV, alínea “i”, da Resolução nº 04/2002-TCE/AM, </w:t>
      </w:r>
      <w:r>
        <w:rPr>
          <w:rFonts w:ascii="Arial" w:hAnsi="Arial"/>
          <w:b/>
          <w:w w:val="85"/>
        </w:rPr>
        <w:t>à unanimidade</w:t>
      </w:r>
      <w:r>
        <w:rPr>
          <w:w w:val="85"/>
        </w:rPr>
        <w:t>, nos termos do voto do Excelentíssimo </w:t>
      </w:r>
      <w:r>
        <w:rPr>
          <w:w w:val="80"/>
        </w:rPr>
        <w:t>Senhor Conselheiro-Relator, </w:t>
      </w:r>
      <w:r>
        <w:rPr>
          <w:rFonts w:ascii="Arial" w:hAnsi="Arial"/>
          <w:b/>
          <w:w w:val="80"/>
        </w:rPr>
        <w:t>em parcial consonância </w:t>
      </w:r>
      <w:r>
        <w:rPr>
          <w:w w:val="80"/>
        </w:rPr>
        <w:t>com pronunciamento do Ministério Público junto a este Tribunal, no </w:t>
      </w:r>
      <w:r>
        <w:rPr>
          <w:w w:val="85"/>
        </w:rPr>
        <w:t>sentido de: </w:t>
      </w:r>
      <w:r>
        <w:rPr>
          <w:rFonts w:ascii="Arial" w:hAnsi="Arial"/>
          <w:b/>
          <w:w w:val="85"/>
        </w:rPr>
        <w:t>9.1. Conhecer </w:t>
      </w:r>
      <w:r>
        <w:rPr>
          <w:w w:val="85"/>
        </w:rPr>
        <w:t>da Representação apresentada pelo Ministério Público de Contas, em consonância com o </w:t>
      </w:r>
      <w:r>
        <w:rPr>
          <w:w w:val="80"/>
        </w:rPr>
        <w:t>disposto no art. 1º, XXII, da Lei nº 2.423/96;</w:t>
      </w:r>
      <w:r>
        <w:rPr/>
        <w:t> </w:t>
      </w:r>
      <w:r>
        <w:rPr>
          <w:rFonts w:ascii="Arial" w:hAnsi="Arial"/>
          <w:b/>
          <w:w w:val="80"/>
        </w:rPr>
        <w:t>9.2. Dar Proviment</w:t>
      </w:r>
      <w:r>
        <w:rPr>
          <w:w w:val="80"/>
        </w:rPr>
        <w:t>o a Representação apresentada pelo Ministério Público de Contas, para reconhecer a má-gestão de obra pública, em face da inobservância do princípio constitucional impositivo de </w:t>
      </w:r>
      <w:r>
        <w:rPr>
          <w:w w:val="85"/>
        </w:rPr>
        <w:t>estudo</w:t>
      </w:r>
      <w:r>
        <w:rPr>
          <w:w w:val="85"/>
        </w:rPr>
        <w:t> prévio de</w:t>
      </w:r>
      <w:r>
        <w:rPr>
          <w:w w:val="85"/>
        </w:rPr>
        <w:t> impacto ambiental,</w:t>
      </w:r>
      <w:r>
        <w:rPr>
          <w:w w:val="85"/>
        </w:rPr>
        <w:t> por parte</w:t>
      </w:r>
      <w:r>
        <w:rPr>
          <w:w w:val="85"/>
        </w:rPr>
        <w:t> da</w:t>
      </w:r>
      <w:r>
        <w:rPr>
          <w:w w:val="85"/>
        </w:rPr>
        <w:t> Secretaria</w:t>
      </w:r>
      <w:r>
        <w:rPr>
          <w:w w:val="85"/>
        </w:rPr>
        <w:t> de</w:t>
      </w:r>
      <w:r>
        <w:rPr>
          <w:w w:val="85"/>
        </w:rPr>
        <w:t> Estado de</w:t>
      </w:r>
      <w:r>
        <w:rPr>
          <w:w w:val="85"/>
        </w:rPr>
        <w:t> Infraestrutura e</w:t>
      </w:r>
      <w:r>
        <w:rPr>
          <w:w w:val="85"/>
        </w:rPr>
        <w:t> Região</w:t>
      </w:r>
      <w:r>
        <w:rPr>
          <w:w w:val="85"/>
        </w:rPr>
        <w:t> Metropolitana</w:t>
      </w:r>
      <w:r>
        <w:rPr>
          <w:w w:val="85"/>
        </w:rPr>
        <w:t> de </w:t>
      </w:r>
      <w:r>
        <w:rPr>
          <w:spacing w:val="-2"/>
          <w:w w:val="85"/>
        </w:rPr>
        <w:t>Manaus-SEINFRA e do Instituto de Proteção Ambiental do Estado do Amazonas-IPAAM; </w:t>
      </w:r>
      <w:r>
        <w:rPr>
          <w:rFonts w:ascii="Arial" w:hAnsi="Arial"/>
          <w:b/>
          <w:spacing w:val="-2"/>
          <w:w w:val="85"/>
        </w:rPr>
        <w:t>9.3. Recomendar </w:t>
      </w:r>
      <w:r>
        <w:rPr>
          <w:spacing w:val="-2"/>
          <w:w w:val="85"/>
        </w:rPr>
        <w:t>à Secretaria </w:t>
      </w:r>
      <w:r>
        <w:rPr>
          <w:w w:val="85"/>
        </w:rPr>
        <w:t>de Estado de Infraestrutura - SEINFRA e ao Instituto de Proteção Ambiental do Estado do Amazonas – IPAAM, que </w:t>
      </w:r>
      <w:r>
        <w:rPr>
          <w:w w:val="80"/>
        </w:rPr>
        <w:t>apresentem</w:t>
      </w:r>
      <w:r>
        <w:rPr/>
        <w:t> </w:t>
      </w:r>
      <w:r>
        <w:rPr>
          <w:w w:val="80"/>
        </w:rPr>
        <w:t>plano</w:t>
      </w:r>
      <w:r>
        <w:rPr/>
        <w:t> </w:t>
      </w:r>
      <w:r>
        <w:rPr>
          <w:w w:val="80"/>
        </w:rPr>
        <w:t>de</w:t>
      </w:r>
      <w:r>
        <w:rPr/>
        <w:t> </w:t>
      </w:r>
      <w:r>
        <w:rPr>
          <w:w w:val="80"/>
        </w:rPr>
        <w:t>recuperação</w:t>
      </w:r>
      <w:r>
        <w:rPr/>
        <w:t> </w:t>
      </w:r>
      <w:r>
        <w:rPr>
          <w:w w:val="80"/>
        </w:rPr>
        <w:t>de</w:t>
      </w:r>
      <w:r>
        <w:rPr/>
        <w:t> </w:t>
      </w:r>
      <w:r>
        <w:rPr>
          <w:w w:val="80"/>
        </w:rPr>
        <w:t>áreas</w:t>
      </w:r>
      <w:r>
        <w:rPr/>
        <w:t> </w:t>
      </w:r>
      <w:r>
        <w:rPr>
          <w:w w:val="80"/>
        </w:rPr>
        <w:t>degradadas</w:t>
      </w:r>
      <w:r>
        <w:rPr/>
        <w:t> </w:t>
      </w:r>
      <w:r>
        <w:rPr>
          <w:w w:val="80"/>
        </w:rPr>
        <w:t>e</w:t>
      </w:r>
      <w:r>
        <w:rPr/>
        <w:t> </w:t>
      </w:r>
      <w:r>
        <w:rPr>
          <w:w w:val="80"/>
        </w:rPr>
        <w:t>plano</w:t>
      </w:r>
      <w:r>
        <w:rPr/>
        <w:t> </w:t>
      </w:r>
      <w:r>
        <w:rPr>
          <w:w w:val="80"/>
        </w:rPr>
        <w:t>de</w:t>
      </w:r>
      <w:r>
        <w:rPr/>
        <w:t> </w:t>
      </w:r>
      <w:r>
        <w:rPr>
          <w:w w:val="80"/>
        </w:rPr>
        <w:t>regularização</w:t>
      </w:r>
      <w:r>
        <w:rPr/>
        <w:t> </w:t>
      </w:r>
      <w:r>
        <w:rPr>
          <w:w w:val="80"/>
        </w:rPr>
        <w:t>ambiental</w:t>
      </w:r>
      <w:r>
        <w:rPr/>
        <w:t> </w:t>
      </w:r>
      <w:r>
        <w:rPr>
          <w:w w:val="80"/>
        </w:rPr>
        <w:t>do</w:t>
      </w:r>
      <w:r>
        <w:rPr/>
        <w:t> </w:t>
      </w:r>
      <w:r>
        <w:rPr>
          <w:w w:val="80"/>
        </w:rPr>
        <w:t>empreendimento,</w:t>
      </w:r>
      <w:r>
        <w:rPr/>
        <w:t> </w:t>
      </w:r>
      <w:r>
        <w:rPr>
          <w:w w:val="80"/>
        </w:rPr>
        <w:t>na</w:t>
      </w:r>
      <w:r>
        <w:rPr/>
        <w:t> </w:t>
      </w:r>
      <w:r>
        <w:rPr>
          <w:w w:val="80"/>
        </w:rPr>
        <w:t>área </w:t>
      </w:r>
      <w:r>
        <w:rPr>
          <w:w w:val="85"/>
        </w:rPr>
        <w:t>da passagem do corpo hídrico, faixa alagável e vegetação nativa; </w:t>
      </w:r>
      <w:r>
        <w:rPr>
          <w:rFonts w:ascii="Arial" w:hAnsi="Arial"/>
          <w:b/>
          <w:w w:val="85"/>
        </w:rPr>
        <w:t>9.4. Recomendar </w:t>
      </w:r>
      <w:r>
        <w:rPr>
          <w:w w:val="85"/>
        </w:rPr>
        <w:t>ao titular do Instituto de Proteção Ambiental</w:t>
      </w:r>
      <w:r>
        <w:rPr>
          <w:spacing w:val="-7"/>
          <w:w w:val="85"/>
        </w:rPr>
        <w:t> </w:t>
      </w:r>
      <w:r>
        <w:rPr>
          <w:w w:val="85"/>
        </w:rPr>
        <w:t>do</w:t>
      </w:r>
      <w:r>
        <w:rPr>
          <w:spacing w:val="-7"/>
          <w:w w:val="85"/>
        </w:rPr>
        <w:t> </w:t>
      </w:r>
      <w:r>
        <w:rPr>
          <w:w w:val="85"/>
        </w:rPr>
        <w:t>Estado</w:t>
      </w:r>
      <w:r>
        <w:rPr>
          <w:spacing w:val="-6"/>
          <w:w w:val="85"/>
        </w:rPr>
        <w:t> </w:t>
      </w:r>
      <w:r>
        <w:rPr>
          <w:w w:val="85"/>
        </w:rPr>
        <w:t>do</w:t>
      </w:r>
      <w:r>
        <w:rPr>
          <w:spacing w:val="-7"/>
          <w:w w:val="85"/>
        </w:rPr>
        <w:t> </w:t>
      </w:r>
      <w:r>
        <w:rPr>
          <w:w w:val="85"/>
        </w:rPr>
        <w:t>Amazonas</w:t>
      </w:r>
      <w:r>
        <w:rPr>
          <w:spacing w:val="-7"/>
          <w:w w:val="85"/>
        </w:rPr>
        <w:t> </w:t>
      </w:r>
      <w:r>
        <w:rPr>
          <w:w w:val="85"/>
        </w:rPr>
        <w:t>-</w:t>
      </w:r>
      <w:r>
        <w:rPr>
          <w:spacing w:val="-6"/>
          <w:w w:val="85"/>
        </w:rPr>
        <w:t> </w:t>
      </w:r>
      <w:r>
        <w:rPr>
          <w:w w:val="85"/>
        </w:rPr>
        <w:t>IPAAM,</w:t>
      </w:r>
      <w:r>
        <w:rPr>
          <w:spacing w:val="-7"/>
          <w:w w:val="85"/>
        </w:rPr>
        <w:t> </w:t>
      </w:r>
      <w:r>
        <w:rPr>
          <w:w w:val="85"/>
        </w:rPr>
        <w:t>que</w:t>
      </w:r>
      <w:r>
        <w:rPr>
          <w:spacing w:val="-7"/>
          <w:w w:val="85"/>
        </w:rPr>
        <w:t> </w:t>
      </w:r>
      <w:r>
        <w:rPr>
          <w:w w:val="85"/>
        </w:rPr>
        <w:t>expeça</w:t>
      </w:r>
      <w:r>
        <w:rPr>
          <w:spacing w:val="-6"/>
          <w:w w:val="85"/>
        </w:rPr>
        <w:t> </w:t>
      </w:r>
      <w:r>
        <w:rPr>
          <w:w w:val="85"/>
        </w:rPr>
        <w:t>ato</w:t>
      </w:r>
      <w:r>
        <w:rPr>
          <w:spacing w:val="-6"/>
          <w:w w:val="85"/>
        </w:rPr>
        <w:t> </w:t>
      </w:r>
      <w:r>
        <w:rPr>
          <w:w w:val="85"/>
        </w:rPr>
        <w:t>normativo</w:t>
      </w:r>
      <w:r>
        <w:rPr>
          <w:spacing w:val="-6"/>
          <w:w w:val="85"/>
        </w:rPr>
        <w:t> </w:t>
      </w:r>
      <w:r>
        <w:rPr>
          <w:w w:val="85"/>
        </w:rPr>
        <w:t>que</w:t>
      </w:r>
      <w:r>
        <w:rPr>
          <w:spacing w:val="-7"/>
          <w:w w:val="85"/>
        </w:rPr>
        <w:t> </w:t>
      </w:r>
      <w:r>
        <w:rPr>
          <w:w w:val="85"/>
        </w:rPr>
        <w:t>oriente</w:t>
      </w:r>
      <w:r>
        <w:rPr>
          <w:spacing w:val="-7"/>
          <w:w w:val="85"/>
        </w:rPr>
        <w:t> </w:t>
      </w:r>
      <w:r>
        <w:rPr>
          <w:w w:val="85"/>
        </w:rPr>
        <w:t>aos</w:t>
      </w:r>
      <w:r>
        <w:rPr>
          <w:spacing w:val="-6"/>
          <w:w w:val="85"/>
        </w:rPr>
        <w:t> </w:t>
      </w:r>
      <w:r>
        <w:rPr>
          <w:w w:val="85"/>
        </w:rPr>
        <w:t>empreendedores</w:t>
      </w:r>
      <w:r>
        <w:rPr>
          <w:spacing w:val="-6"/>
          <w:w w:val="85"/>
        </w:rPr>
        <w:t> </w:t>
      </w:r>
      <w:r>
        <w:rPr>
          <w:w w:val="85"/>
        </w:rPr>
        <w:t>os</w:t>
      </w:r>
      <w:r>
        <w:rPr>
          <w:spacing w:val="-7"/>
          <w:w w:val="85"/>
        </w:rPr>
        <w:t> </w:t>
      </w:r>
      <w:r>
        <w:rPr>
          <w:w w:val="85"/>
        </w:rPr>
        <w:t>estudos</w:t>
      </w:r>
      <w:r>
        <w:rPr>
          <w:spacing w:val="-7"/>
          <w:w w:val="85"/>
        </w:rPr>
        <w:t> </w:t>
      </w:r>
      <w:r>
        <w:rPr>
          <w:w w:val="85"/>
        </w:rPr>
        <w:t>de </w:t>
      </w:r>
      <w:r>
        <w:rPr>
          <w:w w:val="80"/>
        </w:rPr>
        <w:t>impacto exigíveis nos casos de pavimentação asfáltica de estradas de terras em meio florestal e hídrica do bioma Floresta </w:t>
      </w:r>
      <w:r>
        <w:rPr>
          <w:w w:val="85"/>
        </w:rPr>
        <w:t>Amazônica no Amazonas; </w:t>
      </w:r>
      <w:r>
        <w:rPr>
          <w:rFonts w:ascii="Arial" w:hAnsi="Arial"/>
          <w:b/>
          <w:w w:val="85"/>
        </w:rPr>
        <w:t>9.5. Recomendar </w:t>
      </w:r>
      <w:r>
        <w:rPr>
          <w:w w:val="85"/>
        </w:rPr>
        <w:t>ao titular do Instituto de Proteção Ambiental do Estado do Amazonas</w:t>
      </w:r>
      <w:r>
        <w:rPr>
          <w:w w:val="85"/>
        </w:rPr>
        <w:t> - IPAAM, que</w:t>
      </w:r>
      <w:r>
        <w:rPr>
          <w:spacing w:val="-3"/>
        </w:rPr>
        <w:t> </w:t>
      </w:r>
      <w:r>
        <w:rPr>
          <w:w w:val="85"/>
        </w:rPr>
        <w:t>expeça ato</w:t>
      </w:r>
      <w:r>
        <w:rPr>
          <w:spacing w:val="-3"/>
        </w:rPr>
        <w:t> </w:t>
      </w:r>
      <w:r>
        <w:rPr>
          <w:w w:val="85"/>
        </w:rPr>
        <w:t>normativo</w:t>
      </w:r>
      <w:r>
        <w:rPr>
          <w:spacing w:val="-3"/>
        </w:rPr>
        <w:t> </w:t>
      </w:r>
      <w:r>
        <w:rPr>
          <w:w w:val="85"/>
        </w:rPr>
        <w:t>veiculando</w:t>
      </w:r>
      <w:r>
        <w:rPr>
          <w:spacing w:val="-3"/>
        </w:rPr>
        <w:t> </w:t>
      </w:r>
      <w:r>
        <w:rPr>
          <w:w w:val="85"/>
        </w:rPr>
        <w:t>termo</w:t>
      </w:r>
      <w:r>
        <w:rPr>
          <w:spacing w:val="-3"/>
        </w:rPr>
        <w:t> </w:t>
      </w:r>
      <w:r>
        <w:rPr>
          <w:w w:val="85"/>
        </w:rPr>
        <w:t>de</w:t>
      </w:r>
      <w:r>
        <w:rPr>
          <w:spacing w:val="-3"/>
        </w:rPr>
        <w:t> </w:t>
      </w:r>
      <w:r>
        <w:rPr>
          <w:w w:val="85"/>
        </w:rPr>
        <w:t>referência para exigência</w:t>
      </w:r>
      <w:r>
        <w:rPr>
          <w:spacing w:val="-3"/>
        </w:rPr>
        <w:t> </w:t>
      </w:r>
      <w:r>
        <w:rPr>
          <w:w w:val="85"/>
        </w:rPr>
        <w:t>de modalidade</w:t>
      </w:r>
      <w:r>
        <w:rPr>
          <w:spacing w:val="-3"/>
        </w:rPr>
        <w:t> </w:t>
      </w:r>
      <w:r>
        <w:rPr>
          <w:w w:val="85"/>
        </w:rPr>
        <w:t>adequada de estudo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8"/>
      </w:pPr>
      <w:r>
        <w:rPr>
          <w:w w:val="80"/>
        </w:rPr>
        <w:t>prévia</w:t>
      </w:r>
      <w:r>
        <w:rPr/>
        <w:t> </w:t>
      </w:r>
      <w:r>
        <w:rPr>
          <w:w w:val="80"/>
        </w:rPr>
        <w:t>de</w:t>
      </w:r>
      <w:r>
        <w:rPr/>
        <w:t> </w:t>
      </w:r>
      <w:r>
        <w:rPr>
          <w:w w:val="80"/>
        </w:rPr>
        <w:t>impacto</w:t>
      </w:r>
      <w:r>
        <w:rPr/>
        <w:t> </w:t>
      </w:r>
      <w:r>
        <w:rPr>
          <w:w w:val="80"/>
        </w:rPr>
        <w:t>ambiental</w:t>
      </w:r>
      <w:r>
        <w:rPr/>
        <w:t> </w:t>
      </w:r>
      <w:r>
        <w:rPr>
          <w:w w:val="80"/>
        </w:rPr>
        <w:t>no</w:t>
      </w:r>
      <w:r>
        <w:rPr/>
        <w:t> </w:t>
      </w:r>
      <w:r>
        <w:rPr>
          <w:w w:val="80"/>
        </w:rPr>
        <w:t>licenciamento</w:t>
      </w:r>
      <w:r>
        <w:rPr/>
        <w:t> </w:t>
      </w:r>
      <w:r>
        <w:rPr>
          <w:w w:val="80"/>
        </w:rPr>
        <w:t>trifásico</w:t>
      </w:r>
      <w:r>
        <w:rPr/>
        <w:t> </w:t>
      </w:r>
      <w:r>
        <w:rPr>
          <w:w w:val="80"/>
        </w:rPr>
        <w:t>a</w:t>
      </w:r>
      <w:r>
        <w:rPr/>
        <w:t> </w:t>
      </w:r>
      <w:r>
        <w:rPr>
          <w:w w:val="80"/>
        </w:rPr>
        <w:t>aplicar</w:t>
      </w:r>
      <w:r>
        <w:rPr/>
        <w:t> </w:t>
      </w:r>
      <w:r>
        <w:rPr>
          <w:w w:val="80"/>
        </w:rPr>
        <w:t>na</w:t>
      </w:r>
      <w:r>
        <w:rPr/>
        <w:t> </w:t>
      </w:r>
      <w:r>
        <w:rPr>
          <w:w w:val="80"/>
        </w:rPr>
        <w:t>pavimentação originária</w:t>
      </w:r>
      <w:r>
        <w:rPr/>
        <w:t> </w:t>
      </w:r>
      <w:r>
        <w:rPr>
          <w:w w:val="80"/>
        </w:rPr>
        <w:t>de</w:t>
      </w:r>
      <w:r>
        <w:rPr/>
        <w:t> </w:t>
      </w:r>
      <w:r>
        <w:rPr>
          <w:w w:val="80"/>
        </w:rPr>
        <w:t>ramais</w:t>
      </w:r>
      <w:r>
        <w:rPr/>
        <w:t> </w:t>
      </w:r>
      <w:r>
        <w:rPr>
          <w:w w:val="80"/>
        </w:rPr>
        <w:t>de</w:t>
      </w:r>
      <w:r>
        <w:rPr/>
        <w:t> </w:t>
      </w:r>
      <w:r>
        <w:rPr>
          <w:w w:val="80"/>
        </w:rPr>
        <w:t>terra</w:t>
      </w:r>
      <w:r>
        <w:rPr/>
        <w:t> </w:t>
      </w:r>
      <w:r>
        <w:rPr>
          <w:w w:val="80"/>
        </w:rPr>
        <w:t>encravados no meio rural florestal amazônico; </w:t>
      </w:r>
      <w:r>
        <w:rPr>
          <w:rFonts w:ascii="Arial" w:hAnsi="Arial"/>
          <w:b/>
          <w:w w:val="80"/>
        </w:rPr>
        <w:t>9.6. Dar Conheciment</w:t>
      </w:r>
      <w:r>
        <w:rPr>
          <w:w w:val="80"/>
        </w:rPr>
        <w:t>o ao Ministério Público do Estado do Amazonas para, querendo, adotar as medidas que entender necessárias, em face do disposto no § 1º, do artigo 14, da Lei Federal nº 6938/1981, com </w:t>
      </w:r>
      <w:r>
        <w:rPr>
          <w:w w:val="85"/>
        </w:rPr>
        <w:t>envio</w:t>
      </w:r>
      <w:r>
        <w:rPr>
          <w:w w:val="85"/>
        </w:rPr>
        <w:t> de</w:t>
      </w:r>
      <w:r>
        <w:rPr>
          <w:w w:val="85"/>
        </w:rPr>
        <w:t> cópias</w:t>
      </w:r>
      <w:r>
        <w:rPr>
          <w:w w:val="85"/>
        </w:rPr>
        <w:t> dos</w:t>
      </w:r>
      <w:r>
        <w:rPr>
          <w:w w:val="85"/>
        </w:rPr>
        <w:t> autos.</w:t>
      </w:r>
      <w:r>
        <w:rPr>
          <w:w w:val="85"/>
        </w:rPr>
        <w:t>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w:t>
      </w:r>
      <w:r>
        <w:rPr>
          <w:w w:val="85"/>
        </w:rPr>
        <w:t> Luis</w:t>
      </w:r>
      <w:r>
        <w:rPr>
          <w:w w:val="85"/>
        </w:rPr>
        <w:t> Fabian</w:t>
      </w:r>
      <w:r>
        <w:rPr>
          <w:w w:val="85"/>
        </w:rPr>
        <w:t> Pereira</w:t>
      </w:r>
      <w:r>
        <w:rPr>
          <w:w w:val="85"/>
        </w:rPr>
        <w:t> Barbosa</w:t>
      </w:r>
      <w:r>
        <w:rPr>
          <w:w w:val="85"/>
        </w:rPr>
        <w:t> (Presidente,</w:t>
      </w:r>
      <w:r>
        <w:rPr>
          <w:w w:val="85"/>
        </w:rPr>
        <w:t> em sessão), Júlio Assis Corrêa Pinheiro, Érico Xavier Desterro e Silva, Mario Manoel Coelho de Mello, Josué Cláudio de </w:t>
      </w:r>
      <w:r>
        <w:rPr>
          <w:w w:val="80"/>
        </w:rPr>
        <w:t>Souza Neto e Mário José de Moraes Costa Filho (Convocado).</w:t>
      </w:r>
      <w:r>
        <w:rPr/>
        <w:t> </w:t>
      </w:r>
      <w:r>
        <w:rPr>
          <w:rFonts w:ascii="Arial" w:hAnsi="Arial"/>
          <w:b/>
          <w:w w:val="80"/>
        </w:rPr>
        <w:t>Declaração de impedimento: </w:t>
      </w:r>
      <w:r>
        <w:rPr>
          <w:w w:val="80"/>
        </w:rPr>
        <w:t>Conselheira Yara Amazônia </w:t>
      </w:r>
      <w:r>
        <w:rPr>
          <w:w w:val="85"/>
        </w:rPr>
        <w:t>Lins</w:t>
      </w:r>
      <w:r>
        <w:rPr>
          <w:spacing w:val="-7"/>
          <w:w w:val="85"/>
        </w:rPr>
        <w:t> </w:t>
      </w:r>
      <w:r>
        <w:rPr>
          <w:w w:val="85"/>
        </w:rPr>
        <w:t>Rodrigues</w:t>
      </w:r>
      <w:r>
        <w:rPr>
          <w:spacing w:val="-7"/>
          <w:w w:val="85"/>
        </w:rPr>
        <w:t> </w:t>
      </w:r>
      <w:r>
        <w:rPr>
          <w:w w:val="85"/>
        </w:rPr>
        <w:t>dos</w:t>
      </w:r>
      <w:r>
        <w:rPr>
          <w:spacing w:val="-6"/>
          <w:w w:val="85"/>
        </w:rPr>
        <w:t> </w:t>
      </w:r>
      <w:r>
        <w:rPr>
          <w:w w:val="85"/>
        </w:rPr>
        <w:t>Santos</w:t>
      </w:r>
      <w:r>
        <w:rPr>
          <w:spacing w:val="-7"/>
          <w:w w:val="85"/>
        </w:rPr>
        <w:t> </w:t>
      </w:r>
      <w:r>
        <w:rPr>
          <w:w w:val="85"/>
        </w:rPr>
        <w:t>(art.</w:t>
      </w:r>
      <w:r>
        <w:rPr>
          <w:spacing w:val="-7"/>
          <w:w w:val="85"/>
        </w:rPr>
        <w:t> </w:t>
      </w:r>
      <w:r>
        <w:rPr>
          <w:w w:val="85"/>
        </w:rPr>
        <w:t>65</w:t>
      </w:r>
      <w:r>
        <w:rPr>
          <w:spacing w:val="-6"/>
          <w:w w:val="85"/>
        </w:rPr>
        <w:t> </w:t>
      </w:r>
      <w:r>
        <w:rPr>
          <w:w w:val="85"/>
        </w:rPr>
        <w:t>do</w:t>
      </w:r>
      <w:r>
        <w:rPr>
          <w:spacing w:val="-7"/>
          <w:w w:val="85"/>
        </w:rPr>
        <w:t> </w:t>
      </w:r>
      <w:r>
        <w:rPr>
          <w:w w:val="85"/>
        </w:rPr>
        <w:t>Regimento</w:t>
      </w:r>
      <w:r>
        <w:rPr>
          <w:spacing w:val="-7"/>
          <w:w w:val="85"/>
        </w:rPr>
        <w:t> </w:t>
      </w:r>
      <w:r>
        <w:rPr>
          <w:w w:val="85"/>
        </w:rPr>
        <w:t>Interno).</w:t>
      </w:r>
    </w:p>
    <w:p>
      <w:pPr>
        <w:pStyle w:val="BodyText"/>
        <w:spacing w:before="197"/>
        <w:ind w:right="134"/>
      </w:pPr>
      <w:r>
        <w:rPr>
          <w:rFonts w:ascii="Arial" w:hAnsi="Arial"/>
          <w:b/>
          <w:spacing w:val="-2"/>
          <w:w w:val="90"/>
        </w:rPr>
        <w:t>PROCESSO</w:t>
      </w:r>
      <w:r>
        <w:rPr>
          <w:rFonts w:ascii="Arial" w:hAnsi="Arial"/>
          <w:b/>
          <w:spacing w:val="-3"/>
          <w:w w:val="90"/>
        </w:rPr>
        <w:t> </w:t>
      </w:r>
      <w:r>
        <w:rPr>
          <w:rFonts w:ascii="Arial" w:hAnsi="Arial"/>
          <w:b/>
          <w:spacing w:val="-2"/>
          <w:w w:val="90"/>
        </w:rPr>
        <w:t>Nº</w:t>
      </w:r>
      <w:r>
        <w:rPr>
          <w:rFonts w:ascii="Arial" w:hAnsi="Arial"/>
          <w:b/>
          <w:spacing w:val="-2"/>
          <w:w w:val="90"/>
        </w:rPr>
        <w:t> 11.692/2023</w:t>
      </w:r>
      <w:r>
        <w:rPr>
          <w:rFonts w:ascii="Arial" w:hAnsi="Arial"/>
          <w:b/>
          <w:spacing w:val="-2"/>
          <w:w w:val="90"/>
        </w:rPr>
        <w:t> </w:t>
      </w:r>
      <w:r>
        <w:rPr>
          <w:spacing w:val="-2"/>
          <w:w w:val="90"/>
        </w:rPr>
        <w:t>-</w:t>
      </w:r>
      <w:r>
        <w:rPr>
          <w:spacing w:val="-3"/>
          <w:w w:val="90"/>
        </w:rPr>
        <w:t> </w:t>
      </w:r>
      <w:r>
        <w:rPr>
          <w:spacing w:val="-2"/>
          <w:w w:val="90"/>
        </w:rPr>
        <w:t>Prestação</w:t>
      </w:r>
      <w:r>
        <w:rPr>
          <w:spacing w:val="-3"/>
          <w:w w:val="90"/>
        </w:rPr>
        <w:t> </w:t>
      </w:r>
      <w:r>
        <w:rPr>
          <w:spacing w:val="-2"/>
          <w:w w:val="90"/>
        </w:rPr>
        <w:t>de</w:t>
      </w:r>
      <w:r>
        <w:rPr>
          <w:spacing w:val="-2"/>
          <w:w w:val="90"/>
        </w:rPr>
        <w:t> Contas</w:t>
      </w:r>
      <w:r>
        <w:rPr>
          <w:spacing w:val="-3"/>
          <w:w w:val="90"/>
        </w:rPr>
        <w:t> </w:t>
      </w:r>
      <w:r>
        <w:rPr>
          <w:spacing w:val="-2"/>
          <w:w w:val="90"/>
        </w:rPr>
        <w:t>Anual</w:t>
      </w:r>
      <w:r>
        <w:rPr>
          <w:spacing w:val="-2"/>
          <w:w w:val="90"/>
        </w:rPr>
        <w:t> do</w:t>
      </w:r>
      <w:r>
        <w:rPr>
          <w:spacing w:val="-2"/>
          <w:w w:val="90"/>
        </w:rPr>
        <w:t> Fundo</w:t>
      </w:r>
      <w:r>
        <w:rPr>
          <w:spacing w:val="-2"/>
          <w:w w:val="90"/>
        </w:rPr>
        <w:t> Municipal</w:t>
      </w:r>
      <w:r>
        <w:rPr>
          <w:spacing w:val="-2"/>
          <w:w w:val="90"/>
        </w:rPr>
        <w:t> de</w:t>
      </w:r>
      <w:r>
        <w:rPr>
          <w:spacing w:val="-3"/>
          <w:w w:val="90"/>
        </w:rPr>
        <w:t> </w:t>
      </w:r>
      <w:r>
        <w:rPr>
          <w:spacing w:val="-2"/>
          <w:w w:val="90"/>
        </w:rPr>
        <w:t>Educação</w:t>
      </w:r>
      <w:r>
        <w:rPr>
          <w:spacing w:val="-3"/>
          <w:w w:val="90"/>
        </w:rPr>
        <w:t> </w:t>
      </w:r>
      <w:r>
        <w:rPr>
          <w:spacing w:val="-2"/>
          <w:w w:val="90"/>
        </w:rPr>
        <w:t>de</w:t>
      </w:r>
      <w:r>
        <w:rPr>
          <w:spacing w:val="-2"/>
          <w:w w:val="90"/>
        </w:rPr>
        <w:t> Tefé,</w:t>
      </w:r>
      <w:r>
        <w:rPr>
          <w:spacing w:val="-3"/>
          <w:w w:val="90"/>
        </w:rPr>
        <w:t> </w:t>
      </w:r>
      <w:r>
        <w:rPr>
          <w:spacing w:val="-2"/>
          <w:w w:val="90"/>
        </w:rPr>
        <w:t>referente</w:t>
      </w:r>
      <w:r>
        <w:rPr>
          <w:spacing w:val="-3"/>
          <w:w w:val="90"/>
        </w:rPr>
        <w:t> </w:t>
      </w:r>
      <w:r>
        <w:rPr>
          <w:spacing w:val="-2"/>
          <w:w w:val="90"/>
        </w:rPr>
        <w:t>ao </w:t>
      </w:r>
      <w:r>
        <w:rPr>
          <w:w w:val="80"/>
        </w:rPr>
        <w:t>exercício de 2022, sob a responsabilidade de Marcus Lúcio de Souza. </w:t>
      </w:r>
      <w:r>
        <w:rPr>
          <w:rFonts w:ascii="Arial" w:hAnsi="Arial"/>
          <w:b/>
          <w:w w:val="80"/>
        </w:rPr>
        <w:t>Advogado(s): </w:t>
      </w:r>
      <w:r>
        <w:rPr>
          <w:w w:val="80"/>
        </w:rPr>
        <w:t>Isaac Luiz Miranda Almas</w:t>
      </w:r>
      <w:r>
        <w:rPr/>
        <w:t> </w:t>
      </w:r>
      <w:r>
        <w:rPr>
          <w:w w:val="80"/>
        </w:rPr>
        <w:t>- OAB/AM </w:t>
      </w:r>
      <w:r>
        <w:rPr>
          <w:w w:val="85"/>
        </w:rPr>
        <w:t>12199,</w:t>
      </w:r>
      <w:r>
        <w:rPr>
          <w:spacing w:val="-7"/>
          <w:w w:val="85"/>
        </w:rPr>
        <w:t> </w:t>
      </w:r>
      <w:r>
        <w:rPr>
          <w:w w:val="85"/>
        </w:rPr>
        <w:t>Regina</w:t>
      </w:r>
      <w:r>
        <w:rPr>
          <w:spacing w:val="-6"/>
          <w:w w:val="85"/>
        </w:rPr>
        <w:t> </w:t>
      </w:r>
      <w:r>
        <w:rPr>
          <w:w w:val="85"/>
        </w:rPr>
        <w:t>Aquino</w:t>
      </w:r>
      <w:r>
        <w:rPr>
          <w:spacing w:val="-6"/>
          <w:w w:val="85"/>
        </w:rPr>
        <w:t> </w:t>
      </w:r>
      <w:r>
        <w:rPr>
          <w:w w:val="85"/>
        </w:rPr>
        <w:t>Marques</w:t>
      </w:r>
      <w:r>
        <w:rPr>
          <w:spacing w:val="-7"/>
          <w:w w:val="85"/>
        </w:rPr>
        <w:t> </w:t>
      </w:r>
      <w:r>
        <w:rPr>
          <w:w w:val="85"/>
        </w:rPr>
        <w:t>de</w:t>
      </w:r>
      <w:r>
        <w:rPr>
          <w:spacing w:val="-6"/>
          <w:w w:val="85"/>
        </w:rPr>
        <w:t> </w:t>
      </w:r>
      <w:r>
        <w:rPr>
          <w:w w:val="85"/>
        </w:rPr>
        <w:t>Souza</w:t>
      </w:r>
      <w:r>
        <w:rPr>
          <w:spacing w:val="-2"/>
          <w:w w:val="85"/>
        </w:rPr>
        <w:t> </w:t>
      </w:r>
      <w:r>
        <w:rPr>
          <w:w w:val="85"/>
        </w:rPr>
        <w:t>-</w:t>
      </w:r>
      <w:r>
        <w:rPr>
          <w:spacing w:val="-7"/>
          <w:w w:val="85"/>
        </w:rPr>
        <w:t> </w:t>
      </w:r>
      <w:r>
        <w:rPr>
          <w:w w:val="85"/>
        </w:rPr>
        <w:t>OAB/AM</w:t>
      </w:r>
      <w:r>
        <w:rPr>
          <w:spacing w:val="-7"/>
          <w:w w:val="85"/>
        </w:rPr>
        <w:t> </w:t>
      </w:r>
      <w:r>
        <w:rPr>
          <w:w w:val="85"/>
        </w:rPr>
        <w:t>19308,</w:t>
      </w:r>
      <w:r>
        <w:rPr>
          <w:spacing w:val="-6"/>
          <w:w w:val="85"/>
        </w:rPr>
        <w:t> </w:t>
      </w:r>
      <w:r>
        <w:rPr>
          <w:w w:val="85"/>
        </w:rPr>
        <w:t>Mariana</w:t>
      </w:r>
      <w:r>
        <w:rPr>
          <w:spacing w:val="-6"/>
          <w:w w:val="85"/>
        </w:rPr>
        <w:t> </w:t>
      </w:r>
      <w:r>
        <w:rPr>
          <w:w w:val="85"/>
        </w:rPr>
        <w:t>Pereira</w:t>
      </w:r>
      <w:r>
        <w:rPr>
          <w:spacing w:val="-6"/>
          <w:w w:val="85"/>
        </w:rPr>
        <w:t> </w:t>
      </w:r>
      <w:r>
        <w:rPr>
          <w:w w:val="85"/>
        </w:rPr>
        <w:t>Carlotto</w:t>
      </w:r>
      <w:r>
        <w:rPr>
          <w:spacing w:val="-2"/>
          <w:w w:val="85"/>
        </w:rPr>
        <w:t> </w:t>
      </w:r>
      <w:r>
        <w:rPr>
          <w:w w:val="85"/>
        </w:rPr>
        <w:t>-</w:t>
      </w:r>
      <w:r>
        <w:rPr>
          <w:spacing w:val="-7"/>
          <w:w w:val="85"/>
        </w:rPr>
        <w:t> </w:t>
      </w:r>
      <w:r>
        <w:rPr>
          <w:w w:val="85"/>
        </w:rPr>
        <w:t>OAB/AM</w:t>
      </w:r>
      <w:r>
        <w:rPr>
          <w:spacing w:val="-7"/>
          <w:w w:val="85"/>
        </w:rPr>
        <w:t> </w:t>
      </w:r>
      <w:r>
        <w:rPr>
          <w:w w:val="85"/>
        </w:rPr>
        <w:t>17299,</w:t>
      </w:r>
      <w:r>
        <w:rPr>
          <w:spacing w:val="-6"/>
          <w:w w:val="85"/>
        </w:rPr>
        <w:t> </w:t>
      </w:r>
      <w:r>
        <w:rPr>
          <w:w w:val="85"/>
        </w:rPr>
        <w:t>Giovanna</w:t>
      </w:r>
      <w:r>
        <w:rPr>
          <w:spacing w:val="-6"/>
          <w:w w:val="85"/>
        </w:rPr>
        <w:t> </w:t>
      </w:r>
      <w:r>
        <w:rPr>
          <w:w w:val="85"/>
        </w:rPr>
        <w:t>Paes Ferreira - OAB/AM 19089 e Ageu de Oliveira Drumond Sardinha - OAB/AM 19505. </w:t>
      </w:r>
      <w:r>
        <w:rPr>
          <w:rFonts w:ascii="Arial" w:hAnsi="Arial"/>
          <w:b/>
          <w:w w:val="85"/>
        </w:rPr>
        <w:t>ACÓRDÃO Nº 1000/2024: </w:t>
      </w:r>
      <w:r>
        <w:rPr>
          <w:w w:val="85"/>
        </w:rPr>
        <w:t>Vistos, </w:t>
      </w:r>
      <w:r>
        <w:rPr>
          <w:w w:val="80"/>
        </w:rPr>
        <w:t>relatados</w:t>
      </w:r>
      <w:r>
        <w:rPr/>
        <w:t> </w:t>
      </w:r>
      <w:r>
        <w:rPr>
          <w:w w:val="80"/>
        </w:rPr>
        <w:t>e discutidos</w:t>
      </w:r>
      <w:r>
        <w:rPr/>
        <w:t> </w:t>
      </w:r>
      <w:r>
        <w:rPr>
          <w:w w:val="80"/>
        </w:rPr>
        <w:t>estes autos</w:t>
      </w:r>
      <w:r>
        <w:rPr/>
        <w:t> </w:t>
      </w:r>
      <w:r>
        <w:rPr>
          <w:w w:val="80"/>
        </w:rPr>
        <w:t>acima</w:t>
      </w:r>
      <w:r>
        <w:rPr/>
        <w:t> </w:t>
      </w:r>
      <w:r>
        <w:rPr>
          <w:w w:val="80"/>
        </w:rPr>
        <w:t>identificados,</w:t>
      </w:r>
      <w:r>
        <w:rPr/>
        <w:t> </w:t>
      </w:r>
      <w:r>
        <w:rPr>
          <w:rFonts w:ascii="Arial" w:hAnsi="Arial"/>
          <w:b/>
          <w:w w:val="80"/>
        </w:rPr>
        <w:t>ACORDAM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 de Contas do Estado do Amazonas, reunidos em Sessão do</w:t>
      </w:r>
      <w:r>
        <w:rPr/>
        <w:t> </w:t>
      </w:r>
      <w:r>
        <w:rPr>
          <w:rFonts w:ascii="Arial" w:hAnsi="Arial"/>
          <w:b/>
          <w:w w:val="80"/>
        </w:rPr>
        <w:t>Tribunal Pleno</w:t>
      </w:r>
      <w:r>
        <w:rPr>
          <w:w w:val="80"/>
        </w:rPr>
        <w:t>, no exercício da competência atribuída pelos </w:t>
      </w:r>
      <w:r>
        <w:rPr>
          <w:w w:val="85"/>
        </w:rPr>
        <w:t>arts. 5º, II e 11, inciso III, alínea “a”, item 3, da Resolução n.04/2002-TCE/AM, </w:t>
      </w:r>
      <w:r>
        <w:rPr>
          <w:rFonts w:ascii="Arial" w:hAnsi="Arial"/>
          <w:b/>
          <w:w w:val="85"/>
        </w:rPr>
        <w:t>à unanimidade</w:t>
      </w:r>
      <w:r>
        <w:rPr>
          <w:w w:val="85"/>
        </w:rPr>
        <w:t>, nos termos do voto do Excelentíssimo</w:t>
      </w:r>
      <w:r>
        <w:rPr>
          <w:w w:val="85"/>
        </w:rPr>
        <w:t> Senhor</w:t>
      </w:r>
      <w:r>
        <w:rPr>
          <w:w w:val="85"/>
        </w:rPr>
        <w:t> Conselheiro-Relator,</w:t>
      </w:r>
      <w:r>
        <w:rPr>
          <w:w w:val="85"/>
        </w:rPr>
        <w:t> </w:t>
      </w:r>
      <w:r>
        <w:rPr>
          <w:rFonts w:ascii="Arial" w:hAnsi="Arial"/>
          <w:b/>
          <w:w w:val="85"/>
        </w:rPr>
        <w:t>em</w:t>
      </w:r>
      <w:r>
        <w:rPr>
          <w:rFonts w:ascii="Arial" w:hAnsi="Arial"/>
          <w:b/>
          <w:w w:val="85"/>
        </w:rPr>
        <w:t> divergência</w:t>
      </w:r>
      <w:r>
        <w:rPr>
          <w:rFonts w:ascii="Arial" w:hAnsi="Arial"/>
          <w:b/>
          <w:w w:val="85"/>
        </w:rPr>
        <w:t> </w:t>
      </w:r>
      <w:r>
        <w:rPr>
          <w:w w:val="85"/>
        </w:rPr>
        <w:t>com</w:t>
      </w:r>
      <w:r>
        <w:rPr>
          <w:w w:val="85"/>
        </w:rPr>
        <w:t> pronunciamento</w:t>
      </w:r>
      <w:r>
        <w:rPr>
          <w:w w:val="85"/>
        </w:rPr>
        <w:t> do</w:t>
      </w:r>
      <w:r>
        <w:rPr>
          <w:w w:val="85"/>
        </w:rPr>
        <w:t> Ministério</w:t>
      </w:r>
      <w:r>
        <w:rPr>
          <w:w w:val="85"/>
        </w:rPr>
        <w:t> Público</w:t>
      </w:r>
      <w:r>
        <w:rPr>
          <w:w w:val="85"/>
        </w:rPr>
        <w:t> junto</w:t>
      </w:r>
      <w:r>
        <w:rPr>
          <w:w w:val="85"/>
        </w:rPr>
        <w:t> a</w:t>
      </w:r>
      <w:r>
        <w:rPr>
          <w:w w:val="85"/>
        </w:rPr>
        <w:t> este </w:t>
      </w:r>
      <w:r>
        <w:rPr>
          <w:w w:val="80"/>
        </w:rPr>
        <w:t>Tribunal,</w:t>
      </w:r>
      <w:r>
        <w:rPr>
          <w:spacing w:val="-1"/>
        </w:rPr>
        <w:t> </w:t>
      </w:r>
      <w:r>
        <w:rPr>
          <w:w w:val="80"/>
        </w:rPr>
        <w:t>no</w:t>
      </w:r>
      <w:r>
        <w:rPr/>
        <w:t> </w:t>
      </w:r>
      <w:r>
        <w:rPr>
          <w:w w:val="80"/>
        </w:rPr>
        <w:t>sentido</w:t>
      </w:r>
      <w:r>
        <w:rPr>
          <w:spacing w:val="-1"/>
        </w:rPr>
        <w:t> </w:t>
      </w:r>
      <w:r>
        <w:rPr>
          <w:w w:val="80"/>
        </w:rPr>
        <w:t>de:</w:t>
      </w:r>
      <w:r>
        <w:rPr/>
        <w:t> </w:t>
      </w:r>
      <w:r>
        <w:rPr>
          <w:rFonts w:ascii="Arial" w:hAnsi="Arial"/>
          <w:b/>
          <w:w w:val="80"/>
        </w:rPr>
        <w:t>10.1.</w:t>
      </w:r>
      <w:r>
        <w:rPr>
          <w:rFonts w:ascii="Arial" w:hAnsi="Arial"/>
          <w:b/>
        </w:rPr>
        <w:t> </w:t>
      </w:r>
      <w:r>
        <w:rPr>
          <w:rFonts w:ascii="Arial" w:hAnsi="Arial"/>
          <w:b/>
          <w:w w:val="80"/>
        </w:rPr>
        <w:t>Julgar</w:t>
      </w:r>
      <w:r>
        <w:rPr>
          <w:rFonts w:ascii="Arial" w:hAnsi="Arial"/>
          <w:b/>
        </w:rPr>
        <w:t> </w:t>
      </w:r>
      <w:r>
        <w:rPr>
          <w:rFonts w:ascii="Arial" w:hAnsi="Arial"/>
          <w:b/>
          <w:w w:val="80"/>
        </w:rPr>
        <w:t>regular</w:t>
      </w:r>
      <w:r>
        <w:rPr>
          <w:rFonts w:ascii="Arial" w:hAnsi="Arial"/>
          <w:b/>
          <w:spacing w:val="-1"/>
        </w:rPr>
        <w:t> </w:t>
      </w:r>
      <w:r>
        <w:rPr>
          <w:rFonts w:ascii="Arial" w:hAnsi="Arial"/>
          <w:b/>
          <w:w w:val="80"/>
        </w:rPr>
        <w:t>com</w:t>
      </w:r>
      <w:r>
        <w:rPr>
          <w:rFonts w:ascii="Arial" w:hAnsi="Arial"/>
          <w:b/>
        </w:rPr>
        <w:t> </w:t>
      </w:r>
      <w:r>
        <w:rPr>
          <w:rFonts w:ascii="Arial" w:hAnsi="Arial"/>
          <w:b/>
          <w:w w:val="80"/>
        </w:rPr>
        <w:t>ressalvas</w:t>
      </w:r>
      <w:r>
        <w:rPr>
          <w:rFonts w:ascii="Arial" w:hAnsi="Arial"/>
          <w:b/>
        </w:rPr>
        <w:t> </w:t>
      </w:r>
      <w:r>
        <w:rPr>
          <w:w w:val="80"/>
        </w:rPr>
        <w:t>a</w:t>
      </w:r>
      <w:r>
        <w:rPr/>
        <w:t> </w:t>
      </w:r>
      <w:r>
        <w:rPr>
          <w:w w:val="80"/>
        </w:rPr>
        <w:t>Prestação</w:t>
      </w:r>
      <w:r>
        <w:rPr>
          <w:spacing w:val="-1"/>
        </w:rPr>
        <w:t> </w:t>
      </w:r>
      <w:r>
        <w:rPr>
          <w:w w:val="80"/>
        </w:rPr>
        <w:t>de</w:t>
      </w:r>
      <w:r>
        <w:rPr/>
        <w:t> </w:t>
      </w:r>
      <w:r>
        <w:rPr>
          <w:w w:val="80"/>
        </w:rPr>
        <w:t>Contas</w:t>
      </w:r>
      <w:r>
        <w:rPr/>
        <w:t> </w:t>
      </w:r>
      <w:r>
        <w:rPr>
          <w:w w:val="80"/>
        </w:rPr>
        <w:t>do</w:t>
      </w:r>
      <w:r>
        <w:rPr/>
        <w:t> </w:t>
      </w:r>
      <w:r>
        <w:rPr>
          <w:w w:val="80"/>
        </w:rPr>
        <w:t>Sr.</w:t>
      </w:r>
      <w:r>
        <w:rPr>
          <w:spacing w:val="-1"/>
        </w:rPr>
        <w:t> </w:t>
      </w:r>
      <w:r>
        <w:rPr>
          <w:w w:val="80"/>
        </w:rPr>
        <w:t>Marcus</w:t>
      </w:r>
      <w:r>
        <w:rPr/>
        <w:t> </w:t>
      </w:r>
      <w:r>
        <w:rPr>
          <w:w w:val="80"/>
        </w:rPr>
        <w:t>Lúcio</w:t>
      </w:r>
      <w:r>
        <w:rPr>
          <w:spacing w:val="-1"/>
        </w:rPr>
        <w:t> </w:t>
      </w:r>
      <w:r>
        <w:rPr>
          <w:w w:val="80"/>
        </w:rPr>
        <w:t>de</w:t>
      </w:r>
      <w:r>
        <w:rPr>
          <w:spacing w:val="-1"/>
        </w:rPr>
        <w:t> </w:t>
      </w:r>
      <w:r>
        <w:rPr>
          <w:w w:val="80"/>
        </w:rPr>
        <w:t>Sousa,</w:t>
      </w:r>
      <w:r>
        <w:rPr/>
        <w:t> </w:t>
      </w:r>
      <w:r>
        <w:rPr>
          <w:w w:val="80"/>
        </w:rPr>
        <w:t>gestor </w:t>
      </w:r>
      <w:r>
        <w:rPr>
          <w:w w:val="85"/>
        </w:rPr>
        <w:t>e</w:t>
      </w:r>
      <w:r>
        <w:rPr>
          <w:spacing w:val="-3"/>
          <w:w w:val="85"/>
        </w:rPr>
        <w:t> </w:t>
      </w:r>
      <w:r>
        <w:rPr>
          <w:w w:val="85"/>
        </w:rPr>
        <w:t>ordenador</w:t>
      </w:r>
      <w:r>
        <w:rPr>
          <w:spacing w:val="-3"/>
          <w:w w:val="85"/>
        </w:rPr>
        <w:t> </w:t>
      </w:r>
      <w:r>
        <w:rPr>
          <w:w w:val="85"/>
        </w:rPr>
        <w:t>de</w:t>
      </w:r>
      <w:r>
        <w:rPr>
          <w:spacing w:val="-3"/>
          <w:w w:val="85"/>
        </w:rPr>
        <w:t> </w:t>
      </w:r>
      <w:r>
        <w:rPr>
          <w:w w:val="85"/>
        </w:rPr>
        <w:t>despesas,</w:t>
      </w:r>
      <w:r>
        <w:rPr>
          <w:spacing w:val="-5"/>
          <w:w w:val="85"/>
        </w:rPr>
        <w:t> </w:t>
      </w:r>
      <w:r>
        <w:rPr>
          <w:w w:val="85"/>
        </w:rPr>
        <w:t>responsável</w:t>
      </w:r>
      <w:r>
        <w:rPr>
          <w:spacing w:val="-3"/>
          <w:w w:val="85"/>
        </w:rPr>
        <w:t> </w:t>
      </w:r>
      <w:r>
        <w:rPr>
          <w:w w:val="85"/>
        </w:rPr>
        <w:t>pela</w:t>
      </w:r>
      <w:r>
        <w:rPr>
          <w:spacing w:val="-3"/>
          <w:w w:val="85"/>
        </w:rPr>
        <w:t> </w:t>
      </w:r>
      <w:r>
        <w:rPr>
          <w:w w:val="85"/>
        </w:rPr>
        <w:t>Secretaria</w:t>
      </w:r>
      <w:r>
        <w:rPr>
          <w:spacing w:val="-3"/>
          <w:w w:val="85"/>
        </w:rPr>
        <w:t> </w:t>
      </w:r>
      <w:r>
        <w:rPr>
          <w:w w:val="85"/>
        </w:rPr>
        <w:t>Municipal</w:t>
      </w:r>
      <w:r>
        <w:rPr>
          <w:spacing w:val="-3"/>
          <w:w w:val="85"/>
        </w:rPr>
        <w:t> </w:t>
      </w:r>
      <w:r>
        <w:rPr>
          <w:w w:val="85"/>
        </w:rPr>
        <w:t>de</w:t>
      </w:r>
      <w:r>
        <w:rPr>
          <w:spacing w:val="-3"/>
          <w:w w:val="85"/>
        </w:rPr>
        <w:t> </w:t>
      </w:r>
      <w:r>
        <w:rPr>
          <w:w w:val="85"/>
        </w:rPr>
        <w:t>Educação,</w:t>
      </w:r>
      <w:r>
        <w:rPr>
          <w:spacing w:val="-5"/>
          <w:w w:val="85"/>
        </w:rPr>
        <w:t> </w:t>
      </w:r>
      <w:r>
        <w:rPr>
          <w:w w:val="85"/>
        </w:rPr>
        <w:t>Esporte</w:t>
      </w:r>
      <w:r>
        <w:rPr>
          <w:spacing w:val="-3"/>
          <w:w w:val="85"/>
        </w:rPr>
        <w:t> </w:t>
      </w:r>
      <w:r>
        <w:rPr>
          <w:w w:val="85"/>
        </w:rPr>
        <w:t>e</w:t>
      </w:r>
      <w:r>
        <w:rPr>
          <w:spacing w:val="-3"/>
          <w:w w:val="85"/>
        </w:rPr>
        <w:t> </w:t>
      </w:r>
      <w:r>
        <w:rPr>
          <w:w w:val="85"/>
        </w:rPr>
        <w:t>Cultura</w:t>
      </w:r>
      <w:r>
        <w:rPr>
          <w:spacing w:val="-3"/>
          <w:w w:val="85"/>
        </w:rPr>
        <w:t> </w:t>
      </w:r>
      <w:r>
        <w:rPr>
          <w:w w:val="85"/>
        </w:rPr>
        <w:t>de</w:t>
      </w:r>
      <w:r>
        <w:rPr>
          <w:spacing w:val="-3"/>
          <w:w w:val="85"/>
        </w:rPr>
        <w:t> </w:t>
      </w:r>
      <w:r>
        <w:rPr>
          <w:w w:val="85"/>
        </w:rPr>
        <w:t>Tefé,</w:t>
      </w:r>
      <w:r>
        <w:rPr>
          <w:spacing w:val="-5"/>
          <w:w w:val="85"/>
        </w:rPr>
        <w:t> </w:t>
      </w:r>
      <w:r>
        <w:rPr>
          <w:w w:val="85"/>
        </w:rPr>
        <w:t>referente</w:t>
      </w:r>
      <w:r>
        <w:rPr>
          <w:spacing w:val="-2"/>
          <w:w w:val="85"/>
        </w:rPr>
        <w:t> </w:t>
      </w:r>
      <w:r>
        <w:rPr>
          <w:w w:val="85"/>
        </w:rPr>
        <w:t>ao exercício financeiro</w:t>
      </w:r>
      <w:r>
        <w:rPr>
          <w:spacing w:val="-3"/>
          <w:w w:val="85"/>
        </w:rPr>
        <w:t> </w:t>
      </w:r>
      <w:r>
        <w:rPr>
          <w:w w:val="85"/>
        </w:rPr>
        <w:t>de 2022,</w:t>
      </w:r>
      <w:r>
        <w:rPr>
          <w:spacing w:val="-1"/>
          <w:w w:val="85"/>
        </w:rPr>
        <w:t> </w:t>
      </w:r>
      <w:r>
        <w:rPr>
          <w:w w:val="85"/>
        </w:rPr>
        <w:t>conforme art.</w:t>
      </w:r>
      <w:r>
        <w:rPr>
          <w:spacing w:val="-3"/>
          <w:w w:val="85"/>
        </w:rPr>
        <w:t> </w:t>
      </w:r>
      <w:r>
        <w:rPr>
          <w:w w:val="85"/>
        </w:rPr>
        <w:t>22,</w:t>
      </w:r>
      <w:r>
        <w:rPr>
          <w:spacing w:val="-1"/>
          <w:w w:val="85"/>
        </w:rPr>
        <w:t> </w:t>
      </w:r>
      <w:r>
        <w:rPr>
          <w:w w:val="85"/>
        </w:rPr>
        <w:t>inciso</w:t>
      </w:r>
      <w:r>
        <w:rPr>
          <w:spacing w:val="-3"/>
          <w:w w:val="85"/>
        </w:rPr>
        <w:t> </w:t>
      </w:r>
      <w:r>
        <w:rPr>
          <w:w w:val="85"/>
        </w:rPr>
        <w:t>II,</w:t>
      </w:r>
      <w:r>
        <w:rPr>
          <w:spacing w:val="-1"/>
          <w:w w:val="85"/>
        </w:rPr>
        <w:t> </w:t>
      </w:r>
      <w:r>
        <w:rPr>
          <w:w w:val="85"/>
        </w:rPr>
        <w:t>c/c art.</w:t>
      </w:r>
      <w:r>
        <w:rPr>
          <w:spacing w:val="-3"/>
          <w:w w:val="85"/>
        </w:rPr>
        <w:t> </w:t>
      </w:r>
      <w:r>
        <w:rPr>
          <w:w w:val="85"/>
        </w:rPr>
        <w:t>24,</w:t>
      </w:r>
      <w:r>
        <w:rPr>
          <w:spacing w:val="-3"/>
          <w:w w:val="85"/>
        </w:rPr>
        <w:t> </w:t>
      </w:r>
      <w:r>
        <w:rPr>
          <w:w w:val="85"/>
        </w:rPr>
        <w:t>da Lei</w:t>
      </w:r>
      <w:r>
        <w:rPr>
          <w:spacing w:val="-2"/>
          <w:w w:val="85"/>
        </w:rPr>
        <w:t> </w:t>
      </w:r>
      <w:r>
        <w:rPr>
          <w:w w:val="85"/>
        </w:rPr>
        <w:t>nº</w:t>
      </w:r>
      <w:r>
        <w:rPr>
          <w:spacing w:val="-1"/>
          <w:w w:val="85"/>
        </w:rPr>
        <w:t> </w:t>
      </w:r>
      <w:r>
        <w:rPr>
          <w:w w:val="85"/>
        </w:rPr>
        <w:t>2.423/1996,</w:t>
      </w:r>
      <w:r>
        <w:rPr>
          <w:spacing w:val="-1"/>
          <w:w w:val="85"/>
        </w:rPr>
        <w:t> </w:t>
      </w:r>
      <w:r>
        <w:rPr>
          <w:w w:val="85"/>
        </w:rPr>
        <w:t>frente a</w:t>
      </w:r>
      <w:r>
        <w:rPr>
          <w:spacing w:val="-3"/>
          <w:w w:val="85"/>
        </w:rPr>
        <w:t> </w:t>
      </w:r>
      <w:r>
        <w:rPr>
          <w:w w:val="85"/>
        </w:rPr>
        <w:t>ocorrência das</w:t>
      </w:r>
      <w:r>
        <w:rPr>
          <w:spacing w:val="-1"/>
          <w:w w:val="85"/>
        </w:rPr>
        <w:t> </w:t>
      </w:r>
      <w:r>
        <w:rPr>
          <w:w w:val="85"/>
        </w:rPr>
        <w:t>falhas </w:t>
      </w:r>
      <w:r>
        <w:rPr>
          <w:w w:val="90"/>
        </w:rPr>
        <w:t>constantes</w:t>
      </w:r>
      <w:r>
        <w:rPr>
          <w:spacing w:val="-1"/>
          <w:w w:val="90"/>
        </w:rPr>
        <w:t> </w:t>
      </w:r>
      <w:r>
        <w:rPr>
          <w:w w:val="90"/>
        </w:rPr>
        <w:t>neste</w:t>
      </w:r>
      <w:r>
        <w:rPr>
          <w:w w:val="90"/>
        </w:rPr>
        <w:t> voto;</w:t>
      </w:r>
      <w:r>
        <w:rPr>
          <w:w w:val="90"/>
        </w:rPr>
        <w:t> </w:t>
      </w:r>
      <w:r>
        <w:rPr>
          <w:rFonts w:ascii="Arial" w:hAnsi="Arial"/>
          <w:b/>
          <w:w w:val="90"/>
        </w:rPr>
        <w:t>10.2.</w:t>
      </w:r>
      <w:r>
        <w:rPr>
          <w:rFonts w:ascii="Arial" w:hAnsi="Arial"/>
          <w:b/>
          <w:w w:val="90"/>
        </w:rPr>
        <w:t> Aplicar</w:t>
      </w:r>
      <w:r>
        <w:rPr>
          <w:rFonts w:ascii="Arial" w:hAnsi="Arial"/>
          <w:b/>
          <w:spacing w:val="-1"/>
          <w:w w:val="90"/>
        </w:rPr>
        <w:t> </w:t>
      </w:r>
      <w:r>
        <w:rPr>
          <w:rFonts w:ascii="Arial" w:hAnsi="Arial"/>
          <w:b/>
          <w:w w:val="90"/>
        </w:rPr>
        <w:t>Multa</w:t>
      </w:r>
      <w:r>
        <w:rPr>
          <w:rFonts w:ascii="Arial" w:hAnsi="Arial"/>
          <w:b/>
          <w:w w:val="90"/>
        </w:rPr>
        <w:t> </w:t>
      </w:r>
      <w:r>
        <w:rPr>
          <w:w w:val="90"/>
        </w:rPr>
        <w:t>ao</w:t>
      </w:r>
      <w:r>
        <w:rPr>
          <w:w w:val="90"/>
        </w:rPr>
        <w:t> Sr.</w:t>
      </w:r>
      <w:r>
        <w:rPr>
          <w:spacing w:val="-3"/>
          <w:w w:val="90"/>
        </w:rPr>
        <w:t> </w:t>
      </w:r>
      <w:r>
        <w:rPr>
          <w:w w:val="90"/>
        </w:rPr>
        <w:t>Marcus</w:t>
      </w:r>
      <w:r>
        <w:rPr>
          <w:spacing w:val="-1"/>
          <w:w w:val="90"/>
        </w:rPr>
        <w:t> </w:t>
      </w:r>
      <w:r>
        <w:rPr>
          <w:w w:val="90"/>
        </w:rPr>
        <w:t>Lúcio</w:t>
      </w:r>
      <w:r>
        <w:rPr>
          <w:w w:val="90"/>
        </w:rPr>
        <w:t> de</w:t>
      </w:r>
      <w:r>
        <w:rPr>
          <w:w w:val="90"/>
        </w:rPr>
        <w:t> Sousa,</w:t>
      </w:r>
      <w:r>
        <w:rPr>
          <w:w w:val="90"/>
        </w:rPr>
        <w:t> com</w:t>
      </w:r>
      <w:r>
        <w:rPr>
          <w:spacing w:val="-1"/>
          <w:w w:val="90"/>
        </w:rPr>
        <w:t> </w:t>
      </w:r>
      <w:r>
        <w:rPr>
          <w:w w:val="90"/>
        </w:rPr>
        <w:t>fulcro</w:t>
      </w:r>
      <w:r>
        <w:rPr>
          <w:w w:val="90"/>
        </w:rPr>
        <w:t> no</w:t>
      </w:r>
      <w:r>
        <w:rPr>
          <w:w w:val="90"/>
        </w:rPr>
        <w:t> artigo</w:t>
      </w:r>
      <w:r>
        <w:rPr>
          <w:w w:val="90"/>
        </w:rPr>
        <w:t> 54,</w:t>
      </w:r>
      <w:r>
        <w:rPr>
          <w:w w:val="90"/>
        </w:rPr>
        <w:t> VII,</w:t>
      </w:r>
      <w:r>
        <w:rPr>
          <w:w w:val="90"/>
        </w:rPr>
        <w:t> da</w:t>
      </w:r>
      <w:r>
        <w:rPr>
          <w:w w:val="90"/>
        </w:rPr>
        <w:t> Lei</w:t>
      </w:r>
      <w:r>
        <w:rPr>
          <w:spacing w:val="-1"/>
          <w:w w:val="90"/>
        </w:rPr>
        <w:t> </w:t>
      </w:r>
      <w:r>
        <w:rPr>
          <w:w w:val="90"/>
        </w:rPr>
        <w:t>nº </w:t>
      </w:r>
      <w:r>
        <w:rPr>
          <w:w w:val="85"/>
        </w:rPr>
        <w:t>2.423/1996, com redação dada pela Lei Complementar Estadual nº 204/2020 c/c art.</w:t>
      </w:r>
      <w:r>
        <w:rPr>
          <w:w w:val="85"/>
        </w:rPr>
        <w:t> 308, VII, Resolução nº 04/2002 TCE/AM,</w:t>
      </w:r>
      <w:r>
        <w:rPr>
          <w:spacing w:val="-2"/>
          <w:w w:val="85"/>
        </w:rPr>
        <w:t> </w:t>
      </w:r>
      <w:r>
        <w:rPr>
          <w:w w:val="85"/>
        </w:rPr>
        <w:t>no</w:t>
      </w:r>
      <w:r>
        <w:rPr>
          <w:spacing w:val="-2"/>
          <w:w w:val="85"/>
        </w:rPr>
        <w:t> </w:t>
      </w:r>
      <w:r>
        <w:rPr>
          <w:w w:val="85"/>
        </w:rPr>
        <w:t>valor</w:t>
      </w:r>
      <w:r>
        <w:rPr>
          <w:spacing w:val="-2"/>
          <w:w w:val="85"/>
        </w:rPr>
        <w:t> </w:t>
      </w:r>
      <w:r>
        <w:rPr>
          <w:w w:val="85"/>
        </w:rPr>
        <w:t>de</w:t>
      </w:r>
      <w:r>
        <w:rPr>
          <w:spacing w:val="-2"/>
          <w:w w:val="85"/>
        </w:rPr>
        <w:t> </w:t>
      </w:r>
      <w:r>
        <w:rPr>
          <w:w w:val="85"/>
        </w:rPr>
        <w:t>7.000,00</w:t>
      </w:r>
      <w:r>
        <w:rPr>
          <w:spacing w:val="-2"/>
          <w:w w:val="85"/>
        </w:rPr>
        <w:t> </w:t>
      </w:r>
      <w:r>
        <w:rPr>
          <w:w w:val="85"/>
        </w:rPr>
        <w:t>(sete</w:t>
      </w:r>
      <w:r>
        <w:rPr>
          <w:spacing w:val="-2"/>
          <w:w w:val="85"/>
        </w:rPr>
        <w:t> </w:t>
      </w:r>
      <w:r>
        <w:rPr>
          <w:w w:val="85"/>
        </w:rPr>
        <w:t>mil</w:t>
      </w:r>
      <w:r>
        <w:rPr>
          <w:spacing w:val="-2"/>
          <w:w w:val="85"/>
        </w:rPr>
        <w:t> </w:t>
      </w:r>
      <w:r>
        <w:rPr>
          <w:w w:val="85"/>
        </w:rPr>
        <w:t>reais),</w:t>
      </w:r>
      <w:r>
        <w:rPr>
          <w:spacing w:val="-2"/>
          <w:w w:val="85"/>
        </w:rPr>
        <w:t> </w:t>
      </w:r>
      <w:r>
        <w:rPr>
          <w:w w:val="85"/>
        </w:rPr>
        <w:t>fixar</w:t>
      </w:r>
      <w:r>
        <w:rPr>
          <w:spacing w:val="-2"/>
          <w:w w:val="85"/>
        </w:rPr>
        <w:t> </w:t>
      </w:r>
      <w:r>
        <w:rPr>
          <w:w w:val="85"/>
        </w:rPr>
        <w:t>prazo</w:t>
      </w:r>
      <w:r>
        <w:rPr>
          <w:spacing w:val="-1"/>
          <w:w w:val="85"/>
        </w:rPr>
        <w:t> </w:t>
      </w:r>
      <w:r>
        <w:rPr>
          <w:w w:val="85"/>
        </w:rPr>
        <w:t>de</w:t>
      </w:r>
      <w:r>
        <w:rPr>
          <w:spacing w:val="-2"/>
          <w:w w:val="85"/>
        </w:rPr>
        <w:t> </w:t>
      </w:r>
      <w:r>
        <w:rPr>
          <w:w w:val="85"/>
        </w:rPr>
        <w:t>30</w:t>
      </w:r>
      <w:r>
        <w:rPr>
          <w:spacing w:val="-2"/>
          <w:w w:val="85"/>
        </w:rPr>
        <w:t> </w:t>
      </w:r>
      <w:r>
        <w:rPr>
          <w:w w:val="85"/>
        </w:rPr>
        <w:t>(trinta)</w:t>
      </w:r>
      <w:r>
        <w:rPr>
          <w:spacing w:val="-2"/>
          <w:w w:val="85"/>
        </w:rPr>
        <w:t> </w:t>
      </w:r>
      <w:r>
        <w:rPr>
          <w:w w:val="85"/>
        </w:rPr>
        <w:t>dias,</w:t>
      </w:r>
      <w:r>
        <w:rPr>
          <w:spacing w:val="-2"/>
          <w:w w:val="85"/>
        </w:rPr>
        <w:t> </w:t>
      </w:r>
      <w:r>
        <w:rPr>
          <w:w w:val="85"/>
        </w:rPr>
        <w:t>para</w:t>
      </w:r>
      <w:r>
        <w:rPr>
          <w:spacing w:val="-2"/>
          <w:w w:val="85"/>
        </w:rPr>
        <w:t> </w:t>
      </w:r>
      <w:r>
        <w:rPr>
          <w:w w:val="85"/>
        </w:rPr>
        <w:t>que</w:t>
      </w:r>
      <w:r>
        <w:rPr>
          <w:spacing w:val="-2"/>
          <w:w w:val="85"/>
        </w:rPr>
        <w:t> </w:t>
      </w:r>
      <w:r>
        <w:rPr>
          <w:w w:val="85"/>
        </w:rPr>
        <w:t>o</w:t>
      </w:r>
      <w:r>
        <w:rPr>
          <w:spacing w:val="-2"/>
          <w:w w:val="85"/>
        </w:rPr>
        <w:t> </w:t>
      </w:r>
      <w:r>
        <w:rPr>
          <w:w w:val="85"/>
        </w:rPr>
        <w:t>responsável</w:t>
      </w:r>
      <w:r>
        <w:rPr>
          <w:spacing w:val="-2"/>
          <w:w w:val="85"/>
        </w:rPr>
        <w:t> </w:t>
      </w:r>
      <w:r>
        <w:rPr>
          <w:w w:val="85"/>
        </w:rPr>
        <w:t>recolha</w:t>
      </w:r>
      <w:r>
        <w:rPr>
          <w:spacing w:val="-2"/>
          <w:w w:val="85"/>
        </w:rPr>
        <w:t> </w:t>
      </w:r>
      <w:r>
        <w:rPr>
          <w:w w:val="85"/>
        </w:rPr>
        <w:t>o</w:t>
      </w:r>
      <w:r>
        <w:rPr>
          <w:spacing w:val="-2"/>
          <w:w w:val="85"/>
        </w:rPr>
        <w:t> </w:t>
      </w:r>
      <w:r>
        <w:rPr>
          <w:w w:val="85"/>
        </w:rPr>
        <w:t>valor</w:t>
      </w:r>
      <w:r>
        <w:rPr>
          <w:spacing w:val="-2"/>
          <w:w w:val="85"/>
        </w:rPr>
        <w:t> </w:t>
      </w:r>
      <w:r>
        <w:rPr>
          <w:w w:val="85"/>
        </w:rPr>
        <w:t>da </w:t>
      </w:r>
      <w:r>
        <w:rPr>
          <w:w w:val="80"/>
        </w:rPr>
        <w:t>multa, na esfera Estadual para o órgão Fundo de Apoio ao Exercício do Controle Externo</w:t>
      </w:r>
      <w:r>
        <w:rPr/>
        <w:t> </w:t>
      </w:r>
      <w:r>
        <w:rPr>
          <w:w w:val="80"/>
        </w:rPr>
        <w:t>- FAECE, através de DAR avulso </w:t>
      </w:r>
      <w:r>
        <w:rPr>
          <w:w w:val="85"/>
        </w:rPr>
        <w:t>extraído do sítio eletrônico da SEFAZ/AM, sob o código “5508 – Multas aplicadas pelo TCE/AM – Fundo de Apoio ao Exercício</w:t>
      </w:r>
      <w:r>
        <w:rPr>
          <w:spacing w:val="-4"/>
          <w:w w:val="85"/>
        </w:rPr>
        <w:t> </w:t>
      </w:r>
      <w:r>
        <w:rPr>
          <w:w w:val="85"/>
        </w:rPr>
        <w:t>do</w:t>
      </w:r>
      <w:r>
        <w:rPr>
          <w:spacing w:val="-4"/>
          <w:w w:val="85"/>
        </w:rPr>
        <w:t> </w:t>
      </w:r>
      <w:r>
        <w:rPr>
          <w:w w:val="85"/>
        </w:rPr>
        <w:t>Controle</w:t>
      </w:r>
      <w:r>
        <w:rPr>
          <w:spacing w:val="-5"/>
          <w:w w:val="85"/>
        </w:rPr>
        <w:t> </w:t>
      </w:r>
      <w:r>
        <w:rPr>
          <w:w w:val="85"/>
        </w:rPr>
        <w:t>Externo</w:t>
      </w:r>
      <w:r>
        <w:rPr>
          <w:spacing w:val="-1"/>
          <w:w w:val="85"/>
        </w:rPr>
        <w:t> </w:t>
      </w:r>
      <w:r>
        <w:rPr>
          <w:w w:val="85"/>
        </w:rPr>
        <w:t>–</w:t>
      </w:r>
      <w:r>
        <w:rPr>
          <w:spacing w:val="-3"/>
          <w:w w:val="85"/>
        </w:rPr>
        <w:t> </w:t>
      </w:r>
      <w:r>
        <w:rPr>
          <w:w w:val="85"/>
        </w:rPr>
        <w:t>FAECE”.</w:t>
      </w:r>
      <w:r>
        <w:rPr>
          <w:spacing w:val="-4"/>
          <w:w w:val="85"/>
        </w:rPr>
        <w:t> </w:t>
      </w:r>
      <w:r>
        <w:rPr>
          <w:w w:val="85"/>
        </w:rPr>
        <w:t>Dentro</w:t>
      </w:r>
      <w:r>
        <w:rPr>
          <w:spacing w:val="-5"/>
          <w:w w:val="85"/>
        </w:rPr>
        <w:t> </w:t>
      </w:r>
      <w:r>
        <w:rPr>
          <w:w w:val="85"/>
        </w:rPr>
        <w:t>do</w:t>
      </w:r>
      <w:r>
        <w:rPr>
          <w:spacing w:val="-5"/>
          <w:w w:val="85"/>
        </w:rPr>
        <w:t> </w:t>
      </w:r>
      <w:r>
        <w:rPr>
          <w:w w:val="85"/>
        </w:rPr>
        <w:t>prazo</w:t>
      </w:r>
      <w:r>
        <w:rPr>
          <w:spacing w:val="-5"/>
          <w:w w:val="85"/>
        </w:rPr>
        <w:t> </w:t>
      </w:r>
      <w:r>
        <w:rPr>
          <w:w w:val="85"/>
        </w:rPr>
        <w:t>anteriormente</w:t>
      </w:r>
      <w:r>
        <w:rPr>
          <w:spacing w:val="-3"/>
          <w:w w:val="85"/>
        </w:rPr>
        <w:t> </w:t>
      </w:r>
      <w:r>
        <w:rPr>
          <w:w w:val="85"/>
        </w:rPr>
        <w:t>conferido,</w:t>
      </w:r>
      <w:r>
        <w:rPr>
          <w:spacing w:val="-5"/>
          <w:w w:val="85"/>
        </w:rPr>
        <w:t> </w:t>
      </w:r>
      <w:r>
        <w:rPr>
          <w:w w:val="85"/>
        </w:rPr>
        <w:t>é</w:t>
      </w:r>
      <w:r>
        <w:rPr>
          <w:spacing w:val="-4"/>
          <w:w w:val="85"/>
        </w:rPr>
        <w:t> </w:t>
      </w:r>
      <w:r>
        <w:rPr>
          <w:w w:val="85"/>
        </w:rPr>
        <w:t>obrigatório</w:t>
      </w:r>
      <w:r>
        <w:rPr>
          <w:spacing w:val="-4"/>
          <w:w w:val="85"/>
        </w:rPr>
        <w:t> </w:t>
      </w:r>
      <w:r>
        <w:rPr>
          <w:w w:val="85"/>
        </w:rPr>
        <w:t>o</w:t>
      </w:r>
      <w:r>
        <w:rPr>
          <w:spacing w:val="-5"/>
          <w:w w:val="85"/>
        </w:rPr>
        <w:t> </w:t>
      </w:r>
      <w:r>
        <w:rPr>
          <w:w w:val="85"/>
        </w:rPr>
        <w:t>encaminhamento</w:t>
      </w:r>
      <w:r>
        <w:rPr>
          <w:spacing w:val="-6"/>
          <w:w w:val="85"/>
        </w:rPr>
        <w:t> </w:t>
      </w:r>
      <w:r>
        <w:rPr>
          <w:w w:val="85"/>
        </w:rPr>
        <w:t>do </w:t>
      </w:r>
      <w:r>
        <w:rPr>
          <w:w w:val="80"/>
        </w:rPr>
        <w:t>comprovante de pagamento (autenticado pelo Banco) a esta Corte de Contas (art. 72, inciso III, alínea "a", da Lei Orgânica</w:t>
      </w:r>
      <w:r>
        <w:rPr>
          <w:spacing w:val="80"/>
        </w:rPr>
        <w:t> </w:t>
      </w:r>
      <w:r>
        <w:rPr>
          <w:spacing w:val="-2"/>
          <w:w w:val="90"/>
        </w:rPr>
        <w:t>do</w:t>
      </w:r>
      <w:r>
        <w:rPr>
          <w:spacing w:val="-2"/>
          <w:w w:val="90"/>
        </w:rPr>
        <w:t> TCE/AM),</w:t>
      </w:r>
      <w:r>
        <w:rPr>
          <w:spacing w:val="-3"/>
          <w:w w:val="90"/>
        </w:rPr>
        <w:t> </w:t>
      </w:r>
      <w:r>
        <w:rPr>
          <w:spacing w:val="-2"/>
          <w:w w:val="90"/>
        </w:rPr>
        <w:t>condição</w:t>
      </w:r>
      <w:r>
        <w:rPr>
          <w:spacing w:val="-2"/>
          <w:w w:val="90"/>
        </w:rPr>
        <w:t> imprescindível</w:t>
      </w:r>
      <w:r>
        <w:rPr>
          <w:spacing w:val="-3"/>
          <w:w w:val="90"/>
        </w:rPr>
        <w:t> </w:t>
      </w:r>
      <w:r>
        <w:rPr>
          <w:spacing w:val="-2"/>
          <w:w w:val="90"/>
        </w:rPr>
        <w:t>para</w:t>
      </w:r>
      <w:r>
        <w:rPr>
          <w:spacing w:val="-2"/>
          <w:w w:val="90"/>
        </w:rPr>
        <w:t> emissão</w:t>
      </w:r>
      <w:r>
        <w:rPr>
          <w:spacing w:val="-3"/>
          <w:w w:val="90"/>
        </w:rPr>
        <w:t> </w:t>
      </w:r>
      <w:r>
        <w:rPr>
          <w:spacing w:val="-2"/>
          <w:w w:val="90"/>
        </w:rPr>
        <w:t>do</w:t>
      </w:r>
      <w:r>
        <w:rPr>
          <w:spacing w:val="-2"/>
          <w:w w:val="90"/>
        </w:rPr>
        <w:t> Termo</w:t>
      </w:r>
      <w:r>
        <w:rPr>
          <w:spacing w:val="-2"/>
          <w:w w:val="90"/>
        </w:rPr>
        <w:t> de</w:t>
      </w:r>
      <w:r>
        <w:rPr>
          <w:spacing w:val="-2"/>
          <w:w w:val="90"/>
        </w:rPr>
        <w:t> Quitação.</w:t>
      </w:r>
      <w:r>
        <w:rPr>
          <w:spacing w:val="-2"/>
          <w:w w:val="90"/>
        </w:rPr>
        <w:t> O</w:t>
      </w:r>
      <w:r>
        <w:rPr>
          <w:spacing w:val="-2"/>
          <w:w w:val="90"/>
        </w:rPr>
        <w:t> não</w:t>
      </w:r>
      <w:r>
        <w:rPr>
          <w:spacing w:val="-2"/>
          <w:w w:val="90"/>
        </w:rPr>
        <w:t> adimplemento</w:t>
      </w:r>
      <w:r>
        <w:rPr>
          <w:spacing w:val="-2"/>
          <w:w w:val="90"/>
        </w:rPr>
        <w:t> dessa</w:t>
      </w:r>
      <w:r>
        <w:rPr>
          <w:spacing w:val="-2"/>
          <w:w w:val="90"/>
        </w:rPr>
        <w:t> obrigação </w:t>
      </w:r>
      <w:r>
        <w:rPr>
          <w:w w:val="85"/>
        </w:rPr>
        <w:t>pecuniária</w:t>
      </w:r>
      <w:r>
        <w:rPr>
          <w:spacing w:val="-7"/>
          <w:w w:val="85"/>
        </w:rPr>
        <w:t> </w:t>
      </w:r>
      <w:r>
        <w:rPr>
          <w:w w:val="85"/>
        </w:rPr>
        <w:t>no</w:t>
      </w:r>
      <w:r>
        <w:rPr>
          <w:spacing w:val="-6"/>
          <w:w w:val="85"/>
        </w:rPr>
        <w:t> </w:t>
      </w:r>
      <w:r>
        <w:rPr>
          <w:w w:val="85"/>
        </w:rPr>
        <w:t>prazo</w:t>
      </w:r>
      <w:r>
        <w:rPr>
          <w:spacing w:val="-5"/>
          <w:w w:val="85"/>
        </w:rPr>
        <w:t> </w:t>
      </w:r>
      <w:r>
        <w:rPr>
          <w:w w:val="85"/>
        </w:rPr>
        <w:t>legal</w:t>
      </w:r>
      <w:r>
        <w:rPr>
          <w:spacing w:val="-7"/>
          <w:w w:val="85"/>
        </w:rPr>
        <w:t> </w:t>
      </w:r>
      <w:r>
        <w:rPr>
          <w:w w:val="85"/>
        </w:rPr>
        <w:t>importará</w:t>
      </w:r>
      <w:r>
        <w:rPr>
          <w:spacing w:val="-6"/>
          <w:w w:val="85"/>
        </w:rPr>
        <w:t> </w:t>
      </w:r>
      <w:r>
        <w:rPr>
          <w:w w:val="85"/>
        </w:rPr>
        <w:t>na</w:t>
      </w:r>
      <w:r>
        <w:rPr>
          <w:spacing w:val="-6"/>
          <w:w w:val="85"/>
        </w:rPr>
        <w:t> </w:t>
      </w:r>
      <w:r>
        <w:rPr>
          <w:w w:val="85"/>
        </w:rPr>
        <w:t>continuidade</w:t>
      </w:r>
      <w:r>
        <w:rPr>
          <w:spacing w:val="-6"/>
          <w:w w:val="85"/>
        </w:rPr>
        <w:t> </w:t>
      </w:r>
      <w:r>
        <w:rPr>
          <w:w w:val="85"/>
        </w:rPr>
        <w:t>da</w:t>
      </w:r>
      <w:r>
        <w:rPr>
          <w:spacing w:val="-6"/>
          <w:w w:val="85"/>
        </w:rPr>
        <w:t> </w:t>
      </w:r>
      <w:r>
        <w:rPr>
          <w:w w:val="85"/>
        </w:rPr>
        <w:t>cobrança</w:t>
      </w:r>
      <w:r>
        <w:rPr>
          <w:spacing w:val="-6"/>
          <w:w w:val="85"/>
        </w:rPr>
        <w:t> </w:t>
      </w:r>
      <w:r>
        <w:rPr>
          <w:w w:val="85"/>
        </w:rPr>
        <w:t>administrativa</w:t>
      </w:r>
      <w:r>
        <w:rPr>
          <w:spacing w:val="-7"/>
          <w:w w:val="85"/>
        </w:rPr>
        <w:t> </w:t>
      </w:r>
      <w:r>
        <w:rPr>
          <w:w w:val="85"/>
        </w:rPr>
        <w:t>ou</w:t>
      </w:r>
      <w:r>
        <w:rPr>
          <w:spacing w:val="-6"/>
          <w:w w:val="85"/>
        </w:rPr>
        <w:t> </w:t>
      </w:r>
      <w:r>
        <w:rPr>
          <w:w w:val="85"/>
        </w:rPr>
        <w:t>judicial</w:t>
      </w:r>
      <w:r>
        <w:rPr>
          <w:spacing w:val="-7"/>
          <w:w w:val="85"/>
        </w:rPr>
        <w:t> </w:t>
      </w:r>
      <w:r>
        <w:rPr>
          <w:w w:val="85"/>
        </w:rPr>
        <w:t>do</w:t>
      </w:r>
      <w:r>
        <w:rPr>
          <w:spacing w:val="-6"/>
          <w:w w:val="85"/>
        </w:rPr>
        <w:t> </w:t>
      </w:r>
      <w:r>
        <w:rPr>
          <w:w w:val="85"/>
        </w:rPr>
        <w:t>título</w:t>
      </w:r>
      <w:r>
        <w:rPr>
          <w:spacing w:val="-6"/>
          <w:w w:val="85"/>
        </w:rPr>
        <w:t> </w:t>
      </w:r>
      <w:r>
        <w:rPr>
          <w:w w:val="85"/>
        </w:rPr>
        <w:t>executivo</w:t>
      </w:r>
      <w:r>
        <w:rPr>
          <w:spacing w:val="-6"/>
          <w:w w:val="85"/>
        </w:rPr>
        <w:t> </w:t>
      </w:r>
      <w:r>
        <w:rPr>
          <w:w w:val="85"/>
        </w:rPr>
        <w:t>(art.</w:t>
      </w:r>
      <w:r>
        <w:rPr>
          <w:spacing w:val="-6"/>
          <w:w w:val="85"/>
        </w:rPr>
        <w:t> </w:t>
      </w:r>
      <w:r>
        <w:rPr>
          <w:w w:val="85"/>
        </w:rPr>
        <w:t>73</w:t>
      </w:r>
      <w:r>
        <w:rPr>
          <w:spacing w:val="-6"/>
          <w:w w:val="85"/>
        </w:rPr>
        <w:t> </w:t>
      </w:r>
      <w:r>
        <w:rPr>
          <w:w w:val="85"/>
        </w:rPr>
        <w:t>da </w:t>
      </w:r>
      <w:r>
        <w:rPr>
          <w:w w:val="80"/>
        </w:rPr>
        <w:t>Lei Orgânica do TCE/AM), ficando o DERED autorizado, caso expirado o referido prazo, a adotar as medidas previstas nas </w:t>
      </w:r>
      <w:r>
        <w:rPr>
          <w:w w:val="90"/>
        </w:rPr>
        <w:t>subseções</w:t>
      </w:r>
      <w:r>
        <w:rPr>
          <w:spacing w:val="-8"/>
          <w:w w:val="90"/>
        </w:rPr>
        <w:t> </w:t>
      </w:r>
      <w:r>
        <w:rPr>
          <w:w w:val="90"/>
        </w:rPr>
        <w:t>III</w:t>
      </w:r>
      <w:r>
        <w:rPr>
          <w:spacing w:val="-7"/>
          <w:w w:val="90"/>
        </w:rPr>
        <w:t> </w:t>
      </w:r>
      <w:r>
        <w:rPr>
          <w:w w:val="90"/>
        </w:rPr>
        <w:t>e</w:t>
      </w:r>
      <w:r>
        <w:rPr>
          <w:spacing w:val="-5"/>
          <w:w w:val="90"/>
        </w:rPr>
        <w:t> </w:t>
      </w:r>
      <w:r>
        <w:rPr>
          <w:w w:val="90"/>
        </w:rPr>
        <w:t>IV</w:t>
      </w:r>
      <w:r>
        <w:rPr>
          <w:spacing w:val="-7"/>
          <w:w w:val="90"/>
        </w:rPr>
        <w:t> </w:t>
      </w:r>
      <w:r>
        <w:rPr>
          <w:w w:val="90"/>
        </w:rPr>
        <w:t>da</w:t>
      </w:r>
      <w:r>
        <w:rPr>
          <w:spacing w:val="-7"/>
          <w:w w:val="90"/>
        </w:rPr>
        <w:t> </w:t>
      </w:r>
      <w:r>
        <w:rPr>
          <w:w w:val="90"/>
        </w:rPr>
        <w:t>Seção</w:t>
      </w:r>
      <w:r>
        <w:rPr>
          <w:spacing w:val="-5"/>
          <w:w w:val="90"/>
        </w:rPr>
        <w:t> </w:t>
      </w:r>
      <w:r>
        <w:rPr>
          <w:w w:val="90"/>
        </w:rPr>
        <w:t>III,</w:t>
      </w:r>
      <w:r>
        <w:rPr>
          <w:spacing w:val="-7"/>
          <w:w w:val="90"/>
        </w:rPr>
        <w:t> </w:t>
      </w:r>
      <w:r>
        <w:rPr>
          <w:w w:val="90"/>
        </w:rPr>
        <w:t>do</w:t>
      </w:r>
      <w:r>
        <w:rPr>
          <w:spacing w:val="-7"/>
          <w:w w:val="90"/>
        </w:rPr>
        <w:t> </w:t>
      </w:r>
      <w:r>
        <w:rPr>
          <w:w w:val="90"/>
        </w:rPr>
        <w:t>Capítulo</w:t>
      </w:r>
      <w:r>
        <w:rPr>
          <w:spacing w:val="-7"/>
          <w:w w:val="90"/>
        </w:rPr>
        <w:t> </w:t>
      </w:r>
      <w:r>
        <w:rPr>
          <w:w w:val="90"/>
        </w:rPr>
        <w:t>X,</w:t>
      </w:r>
      <w:r>
        <w:rPr>
          <w:spacing w:val="-7"/>
          <w:w w:val="90"/>
        </w:rPr>
        <w:t> </w:t>
      </w:r>
      <w:r>
        <w:rPr>
          <w:w w:val="90"/>
        </w:rPr>
        <w:t>da</w:t>
      </w:r>
      <w:r>
        <w:rPr>
          <w:spacing w:val="-7"/>
          <w:w w:val="90"/>
        </w:rPr>
        <w:t> </w:t>
      </w:r>
      <w:r>
        <w:rPr>
          <w:w w:val="90"/>
        </w:rPr>
        <w:t>Resolução</w:t>
      </w:r>
      <w:r>
        <w:rPr>
          <w:spacing w:val="-7"/>
          <w:w w:val="90"/>
        </w:rPr>
        <w:t> </w:t>
      </w:r>
      <w:r>
        <w:rPr>
          <w:w w:val="90"/>
        </w:rPr>
        <w:t>nº</w:t>
      </w:r>
      <w:r>
        <w:rPr>
          <w:spacing w:val="-7"/>
          <w:w w:val="90"/>
        </w:rPr>
        <w:t> </w:t>
      </w:r>
      <w:r>
        <w:rPr>
          <w:w w:val="90"/>
        </w:rPr>
        <w:t>04/2002-TCE/AM,</w:t>
      </w:r>
      <w:r>
        <w:rPr>
          <w:spacing w:val="-6"/>
          <w:w w:val="90"/>
        </w:rPr>
        <w:t> </w:t>
      </w:r>
      <w:r>
        <w:rPr>
          <w:w w:val="90"/>
        </w:rPr>
        <w:t>bem</w:t>
      </w:r>
      <w:r>
        <w:rPr>
          <w:spacing w:val="-7"/>
          <w:w w:val="90"/>
        </w:rPr>
        <w:t> </w:t>
      </w:r>
      <w:r>
        <w:rPr>
          <w:w w:val="90"/>
        </w:rPr>
        <w:t>como</w:t>
      </w:r>
      <w:r>
        <w:rPr>
          <w:spacing w:val="-7"/>
          <w:w w:val="90"/>
        </w:rPr>
        <w:t> </w:t>
      </w:r>
      <w:r>
        <w:rPr>
          <w:w w:val="90"/>
        </w:rPr>
        <w:t>proceder,</w:t>
      </w:r>
      <w:r>
        <w:rPr>
          <w:spacing w:val="-6"/>
          <w:w w:val="90"/>
        </w:rPr>
        <w:t> </w:t>
      </w:r>
      <w:r>
        <w:rPr>
          <w:w w:val="90"/>
        </w:rPr>
        <w:t>conforme </w:t>
      </w:r>
      <w:r>
        <w:rPr>
          <w:w w:val="85"/>
        </w:rPr>
        <w:t>estabelecido no Acordo de Cooperação firmado com o Instituto de Estudos de Protesto de Títulos do Brasil</w:t>
      </w:r>
      <w:r>
        <w:rPr/>
        <w:t> </w:t>
      </w:r>
      <w:r>
        <w:rPr>
          <w:w w:val="85"/>
        </w:rPr>
        <w:t>- Seção </w:t>
      </w:r>
      <w:r>
        <w:rPr>
          <w:w w:val="90"/>
        </w:rPr>
        <w:t>Amazonas</w:t>
      </w:r>
      <w:r>
        <w:rPr>
          <w:w w:val="90"/>
        </w:rPr>
        <w:t> -</w:t>
      </w:r>
      <w:r>
        <w:rPr>
          <w:w w:val="90"/>
        </w:rPr>
        <w:t> IEPTB/AM,</w:t>
      </w:r>
      <w:r>
        <w:rPr>
          <w:w w:val="90"/>
        </w:rPr>
        <w:t> ao</w:t>
      </w:r>
      <w:r>
        <w:rPr>
          <w:w w:val="90"/>
        </w:rPr>
        <w:t> encaminhamento</w:t>
      </w:r>
      <w:r>
        <w:rPr>
          <w:w w:val="90"/>
        </w:rPr>
        <w:t> do</w:t>
      </w:r>
      <w:r>
        <w:rPr>
          <w:w w:val="90"/>
        </w:rPr>
        <w:t> título</w:t>
      </w:r>
      <w:r>
        <w:rPr>
          <w:w w:val="90"/>
        </w:rPr>
        <w:t> executivo</w:t>
      </w:r>
      <w:r>
        <w:rPr>
          <w:w w:val="90"/>
        </w:rPr>
        <w:t> para</w:t>
      </w:r>
      <w:r>
        <w:rPr>
          <w:w w:val="90"/>
        </w:rPr>
        <w:t> protesto</w:t>
      </w:r>
      <w:r>
        <w:rPr>
          <w:w w:val="90"/>
        </w:rPr>
        <w:t> em</w:t>
      </w:r>
      <w:r>
        <w:rPr>
          <w:w w:val="90"/>
        </w:rPr>
        <w:t> nome</w:t>
      </w:r>
      <w:r>
        <w:rPr>
          <w:w w:val="90"/>
        </w:rPr>
        <w:t> do</w:t>
      </w:r>
      <w:r>
        <w:rPr>
          <w:w w:val="90"/>
        </w:rPr>
        <w:t> responsável;</w:t>
      </w:r>
      <w:r>
        <w:rPr>
          <w:w w:val="90"/>
        </w:rPr>
        <w:t> </w:t>
      </w:r>
      <w:r>
        <w:rPr>
          <w:rFonts w:ascii="Arial" w:hAnsi="Arial"/>
          <w:b/>
          <w:w w:val="90"/>
        </w:rPr>
        <w:t>10.3. </w:t>
      </w:r>
      <w:r>
        <w:rPr>
          <w:rFonts w:ascii="Arial" w:hAnsi="Arial"/>
          <w:b/>
          <w:w w:val="80"/>
        </w:rPr>
        <w:t>Recomendar</w:t>
      </w:r>
      <w:r>
        <w:rPr>
          <w:rFonts w:ascii="Arial" w:hAnsi="Arial"/>
          <w:b/>
        </w:rPr>
        <w:t> </w:t>
      </w:r>
      <w:r>
        <w:rPr>
          <w:w w:val="80"/>
        </w:rPr>
        <w:t>à</w:t>
      </w:r>
      <w:r>
        <w:rPr/>
        <w:t> </w:t>
      </w:r>
      <w:r>
        <w:rPr>
          <w:w w:val="80"/>
        </w:rPr>
        <w:t>Secretaria</w:t>
      </w:r>
      <w:r>
        <w:rPr/>
        <w:t> </w:t>
      </w:r>
      <w:r>
        <w:rPr>
          <w:w w:val="80"/>
        </w:rPr>
        <w:t>Municipal</w:t>
      </w:r>
      <w:r>
        <w:rPr/>
        <w:t> </w:t>
      </w:r>
      <w:r>
        <w:rPr>
          <w:w w:val="80"/>
        </w:rPr>
        <w:t>de</w:t>
      </w:r>
      <w:r>
        <w:rPr/>
        <w:t> </w:t>
      </w:r>
      <w:r>
        <w:rPr>
          <w:w w:val="80"/>
        </w:rPr>
        <w:t>Educação,</w:t>
      </w:r>
      <w:r>
        <w:rPr/>
        <w:t> </w:t>
      </w:r>
      <w:r>
        <w:rPr>
          <w:w w:val="80"/>
        </w:rPr>
        <w:t>Esporte</w:t>
      </w:r>
      <w:r>
        <w:rPr/>
        <w:t> </w:t>
      </w:r>
      <w:r>
        <w:rPr>
          <w:w w:val="80"/>
        </w:rPr>
        <w:t>e</w:t>
      </w:r>
      <w:r>
        <w:rPr/>
        <w:t> </w:t>
      </w:r>
      <w:r>
        <w:rPr>
          <w:w w:val="80"/>
        </w:rPr>
        <w:t>Cultura</w:t>
      </w:r>
      <w:r>
        <w:rPr/>
        <w:t> </w:t>
      </w:r>
      <w:r>
        <w:rPr>
          <w:w w:val="80"/>
        </w:rPr>
        <w:t>de</w:t>
      </w:r>
      <w:r>
        <w:rPr/>
        <w:t> </w:t>
      </w:r>
      <w:r>
        <w:rPr>
          <w:w w:val="80"/>
        </w:rPr>
        <w:t>Tefé</w:t>
      </w:r>
      <w:r>
        <w:rPr/>
        <w:t> </w:t>
      </w:r>
      <w:r>
        <w:rPr>
          <w:w w:val="80"/>
        </w:rPr>
        <w:t>que:</w:t>
      </w:r>
      <w:r>
        <w:rPr>
          <w:spacing w:val="28"/>
        </w:rPr>
        <w:t> </w:t>
      </w:r>
      <w:r>
        <w:rPr>
          <w:rFonts w:ascii="Arial" w:hAnsi="Arial"/>
          <w:b/>
          <w:w w:val="80"/>
        </w:rPr>
        <w:t>10.3.1.</w:t>
      </w:r>
      <w:r>
        <w:rPr>
          <w:rFonts w:ascii="Arial" w:hAnsi="Arial"/>
          <w:b/>
        </w:rPr>
        <w:t> </w:t>
      </w:r>
      <w:r>
        <w:rPr>
          <w:w w:val="80"/>
        </w:rPr>
        <w:t>Disponibilize</w:t>
      </w:r>
      <w:r>
        <w:rPr/>
        <w:t> </w:t>
      </w:r>
      <w:r>
        <w:rPr>
          <w:w w:val="80"/>
        </w:rPr>
        <w:t>dados</w:t>
      </w:r>
      <w:r>
        <w:rPr/>
        <w:t> </w:t>
      </w:r>
      <w:r>
        <w:rPr>
          <w:w w:val="80"/>
        </w:rPr>
        <w:t>referentes</w:t>
      </w:r>
      <w:r>
        <w:rPr>
          <w:spacing w:val="40"/>
        </w:rPr>
        <w:t> </w:t>
      </w:r>
      <w:r>
        <w:rPr>
          <w:spacing w:val="-2"/>
          <w:w w:val="90"/>
        </w:rPr>
        <w:t>às</w:t>
      </w:r>
      <w:r>
        <w:rPr>
          <w:spacing w:val="-4"/>
          <w:w w:val="90"/>
        </w:rPr>
        <w:t> </w:t>
      </w:r>
      <w:r>
        <w:rPr>
          <w:spacing w:val="-2"/>
          <w:w w:val="90"/>
        </w:rPr>
        <w:t>licitações,</w:t>
      </w:r>
      <w:r>
        <w:rPr>
          <w:spacing w:val="-4"/>
          <w:w w:val="90"/>
        </w:rPr>
        <w:t> </w:t>
      </w:r>
      <w:r>
        <w:rPr>
          <w:spacing w:val="-2"/>
          <w:w w:val="90"/>
        </w:rPr>
        <w:t>contratos,</w:t>
      </w:r>
      <w:r>
        <w:rPr>
          <w:spacing w:val="-4"/>
          <w:w w:val="90"/>
        </w:rPr>
        <w:t> </w:t>
      </w:r>
      <w:r>
        <w:rPr>
          <w:spacing w:val="-2"/>
          <w:w w:val="90"/>
        </w:rPr>
        <w:t>atos</w:t>
      </w:r>
      <w:r>
        <w:rPr>
          <w:spacing w:val="-4"/>
          <w:w w:val="90"/>
        </w:rPr>
        <w:t> </w:t>
      </w:r>
      <w:r>
        <w:rPr>
          <w:spacing w:val="-2"/>
          <w:w w:val="90"/>
        </w:rPr>
        <w:t>de</w:t>
      </w:r>
      <w:r>
        <w:rPr>
          <w:spacing w:val="-3"/>
          <w:w w:val="90"/>
        </w:rPr>
        <w:t> </w:t>
      </w:r>
      <w:r>
        <w:rPr>
          <w:spacing w:val="-2"/>
          <w:w w:val="90"/>
        </w:rPr>
        <w:t>pessoal</w:t>
      </w:r>
      <w:r>
        <w:rPr>
          <w:spacing w:val="-4"/>
          <w:w w:val="90"/>
        </w:rPr>
        <w:t> </w:t>
      </w:r>
      <w:r>
        <w:rPr>
          <w:spacing w:val="-2"/>
          <w:w w:val="90"/>
        </w:rPr>
        <w:t>e</w:t>
      </w:r>
      <w:r>
        <w:rPr>
          <w:spacing w:val="-3"/>
          <w:w w:val="90"/>
        </w:rPr>
        <w:t> </w:t>
      </w:r>
      <w:r>
        <w:rPr>
          <w:spacing w:val="-2"/>
          <w:w w:val="90"/>
        </w:rPr>
        <w:t>execução</w:t>
      </w:r>
      <w:r>
        <w:rPr>
          <w:spacing w:val="-4"/>
          <w:w w:val="90"/>
        </w:rPr>
        <w:t> </w:t>
      </w:r>
      <w:r>
        <w:rPr>
          <w:spacing w:val="-2"/>
          <w:w w:val="90"/>
        </w:rPr>
        <w:t>das</w:t>
      </w:r>
      <w:r>
        <w:rPr>
          <w:spacing w:val="-4"/>
          <w:w w:val="90"/>
        </w:rPr>
        <w:t> </w:t>
      </w:r>
      <w:r>
        <w:rPr>
          <w:spacing w:val="-2"/>
          <w:w w:val="90"/>
        </w:rPr>
        <w:t>despesas</w:t>
      </w:r>
      <w:r>
        <w:rPr>
          <w:spacing w:val="-4"/>
          <w:w w:val="90"/>
        </w:rPr>
        <w:t> </w:t>
      </w:r>
      <w:r>
        <w:rPr>
          <w:spacing w:val="-2"/>
          <w:w w:val="90"/>
        </w:rPr>
        <w:t>em</w:t>
      </w:r>
      <w:r>
        <w:rPr>
          <w:spacing w:val="-4"/>
          <w:w w:val="90"/>
        </w:rPr>
        <w:t> </w:t>
      </w:r>
      <w:r>
        <w:rPr>
          <w:spacing w:val="-2"/>
          <w:w w:val="90"/>
        </w:rPr>
        <w:t>tempo</w:t>
      </w:r>
      <w:r>
        <w:rPr>
          <w:spacing w:val="-4"/>
          <w:w w:val="90"/>
        </w:rPr>
        <w:t> </w:t>
      </w:r>
      <w:r>
        <w:rPr>
          <w:spacing w:val="-2"/>
          <w:w w:val="90"/>
        </w:rPr>
        <w:t>real,</w:t>
      </w:r>
      <w:r>
        <w:rPr>
          <w:spacing w:val="-4"/>
          <w:w w:val="90"/>
        </w:rPr>
        <w:t> </w:t>
      </w:r>
      <w:r>
        <w:rPr>
          <w:spacing w:val="-2"/>
          <w:w w:val="90"/>
        </w:rPr>
        <w:t>em</w:t>
      </w:r>
      <w:r>
        <w:rPr>
          <w:spacing w:val="-4"/>
          <w:w w:val="90"/>
        </w:rPr>
        <w:t> </w:t>
      </w:r>
      <w:r>
        <w:rPr>
          <w:spacing w:val="-2"/>
          <w:w w:val="90"/>
        </w:rPr>
        <w:t>consonância</w:t>
      </w:r>
      <w:r>
        <w:rPr>
          <w:spacing w:val="-3"/>
          <w:w w:val="90"/>
        </w:rPr>
        <w:t> </w:t>
      </w:r>
      <w:r>
        <w:rPr>
          <w:spacing w:val="-2"/>
          <w:w w:val="90"/>
        </w:rPr>
        <w:t>ao</w:t>
      </w:r>
      <w:r>
        <w:rPr>
          <w:spacing w:val="-4"/>
          <w:w w:val="90"/>
        </w:rPr>
        <w:t> </w:t>
      </w:r>
      <w:r>
        <w:rPr>
          <w:spacing w:val="-2"/>
          <w:w w:val="90"/>
        </w:rPr>
        <w:t>princípio</w:t>
      </w:r>
      <w:r>
        <w:rPr>
          <w:spacing w:val="-4"/>
          <w:w w:val="90"/>
        </w:rPr>
        <w:t> </w:t>
      </w:r>
      <w:r>
        <w:rPr>
          <w:spacing w:val="-2"/>
          <w:w w:val="90"/>
        </w:rPr>
        <w:t>da </w:t>
      </w:r>
      <w:r>
        <w:rPr>
          <w:w w:val="80"/>
        </w:rPr>
        <w:t>transparência</w:t>
      </w:r>
      <w:r>
        <w:rPr>
          <w:spacing w:val="1"/>
        </w:rPr>
        <w:t> </w:t>
      </w:r>
      <w:r>
        <w:rPr>
          <w:w w:val="80"/>
        </w:rPr>
        <w:t>e</w:t>
      </w:r>
      <w:r>
        <w:rPr/>
        <w:t> </w:t>
      </w:r>
      <w:r>
        <w:rPr>
          <w:w w:val="80"/>
        </w:rPr>
        <w:t>os</w:t>
      </w:r>
      <w:r>
        <w:rPr>
          <w:spacing w:val="-1"/>
        </w:rPr>
        <w:t> </w:t>
      </w:r>
      <w:r>
        <w:rPr>
          <w:w w:val="80"/>
        </w:rPr>
        <w:t>art.</w:t>
      </w:r>
      <w:r>
        <w:rPr>
          <w:spacing w:val="-1"/>
        </w:rPr>
        <w:t> </w:t>
      </w:r>
      <w:r>
        <w:rPr>
          <w:w w:val="80"/>
        </w:rPr>
        <w:t>48,</w:t>
      </w:r>
      <w:r>
        <w:rPr/>
        <w:t> </w:t>
      </w:r>
      <w:r>
        <w:rPr>
          <w:w w:val="80"/>
        </w:rPr>
        <w:t>inciso</w:t>
      </w:r>
      <w:r>
        <w:rPr>
          <w:spacing w:val="3"/>
        </w:rPr>
        <w:t> </w:t>
      </w:r>
      <w:r>
        <w:rPr>
          <w:w w:val="80"/>
        </w:rPr>
        <w:t>II</w:t>
      </w:r>
      <w:r>
        <w:rPr/>
        <w:t> </w:t>
      </w:r>
      <w:r>
        <w:rPr>
          <w:w w:val="80"/>
        </w:rPr>
        <w:t>e</w:t>
      </w:r>
      <w:r>
        <w:rPr>
          <w:spacing w:val="1"/>
        </w:rPr>
        <w:t> </w:t>
      </w:r>
      <w:r>
        <w:rPr>
          <w:w w:val="80"/>
        </w:rPr>
        <w:t>48-A,</w:t>
      </w:r>
      <w:r>
        <w:rPr>
          <w:spacing w:val="1"/>
        </w:rPr>
        <w:t> </w:t>
      </w:r>
      <w:r>
        <w:rPr>
          <w:w w:val="80"/>
        </w:rPr>
        <w:t>da</w:t>
      </w:r>
      <w:r>
        <w:rPr/>
        <w:t> </w:t>
      </w:r>
      <w:r>
        <w:rPr>
          <w:w w:val="80"/>
        </w:rPr>
        <w:t>Lei</w:t>
      </w:r>
      <w:r>
        <w:rPr>
          <w:spacing w:val="-2"/>
        </w:rPr>
        <w:t> </w:t>
      </w:r>
      <w:r>
        <w:rPr>
          <w:w w:val="80"/>
        </w:rPr>
        <w:t>de</w:t>
      </w:r>
      <w:r>
        <w:rPr/>
        <w:t> </w:t>
      </w:r>
      <w:r>
        <w:rPr>
          <w:w w:val="80"/>
        </w:rPr>
        <w:t>Responsabilidade</w:t>
      </w:r>
      <w:r>
        <w:rPr>
          <w:spacing w:val="1"/>
        </w:rPr>
        <w:t> </w:t>
      </w:r>
      <w:r>
        <w:rPr>
          <w:w w:val="80"/>
        </w:rPr>
        <w:t>Fiscal;</w:t>
      </w:r>
      <w:r>
        <w:rPr>
          <w:spacing w:val="-1"/>
        </w:rPr>
        <w:t> </w:t>
      </w:r>
      <w:r>
        <w:rPr>
          <w:w w:val="80"/>
        </w:rPr>
        <w:t>art.</w:t>
      </w:r>
      <w:r>
        <w:rPr/>
        <w:t> </w:t>
      </w:r>
      <w:r>
        <w:rPr>
          <w:w w:val="80"/>
        </w:rPr>
        <w:t>8º,</w:t>
      </w:r>
      <w:r>
        <w:rPr>
          <w:spacing w:val="5"/>
        </w:rPr>
        <w:t> </w:t>
      </w:r>
      <w:r>
        <w:rPr>
          <w:rFonts w:ascii="Arial" w:hAnsi="Arial"/>
          <w:i/>
          <w:w w:val="80"/>
        </w:rPr>
        <w:t>caput</w:t>
      </w:r>
      <w:r>
        <w:rPr>
          <w:rFonts w:ascii="Arial" w:hAnsi="Arial"/>
          <w:i/>
        </w:rPr>
        <w:t> </w:t>
      </w:r>
      <w:r>
        <w:rPr>
          <w:w w:val="80"/>
        </w:rPr>
        <w:t>e</w:t>
      </w:r>
      <w:r>
        <w:rPr/>
        <w:t> </w:t>
      </w:r>
      <w:r>
        <w:rPr>
          <w:w w:val="80"/>
        </w:rPr>
        <w:t>§</w:t>
      </w:r>
      <w:r>
        <w:rPr>
          <w:spacing w:val="2"/>
        </w:rPr>
        <w:t> </w:t>
      </w:r>
      <w:r>
        <w:rPr>
          <w:w w:val="80"/>
        </w:rPr>
        <w:t>2º,</w:t>
      </w:r>
      <w:r>
        <w:rPr/>
        <w:t> </w:t>
      </w:r>
      <w:r>
        <w:rPr>
          <w:w w:val="80"/>
        </w:rPr>
        <w:t>da</w:t>
      </w:r>
      <w:r>
        <w:rPr>
          <w:spacing w:val="-1"/>
        </w:rPr>
        <w:t> </w:t>
      </w:r>
      <w:r>
        <w:rPr>
          <w:w w:val="80"/>
        </w:rPr>
        <w:t>Lei</w:t>
      </w:r>
      <w:r>
        <w:rPr>
          <w:spacing w:val="-1"/>
        </w:rPr>
        <w:t> </w:t>
      </w:r>
      <w:r>
        <w:rPr>
          <w:w w:val="80"/>
        </w:rPr>
        <w:t>nº</w:t>
      </w:r>
      <w:r>
        <w:rPr>
          <w:spacing w:val="-1"/>
        </w:rPr>
        <w:t> </w:t>
      </w:r>
      <w:r>
        <w:rPr>
          <w:spacing w:val="-2"/>
          <w:w w:val="80"/>
        </w:rPr>
        <w:t>12.527/2011;</w:t>
      </w:r>
    </w:p>
    <w:p>
      <w:pPr>
        <w:spacing w:line="261" w:lineRule="exact" w:before="0"/>
        <w:ind w:left="2" w:right="0" w:firstLine="0"/>
        <w:jc w:val="both"/>
        <w:rPr>
          <w:sz w:val="24"/>
        </w:rPr>
      </w:pPr>
      <w:r>
        <w:rPr>
          <w:rFonts w:ascii="Arial" w:hAnsi="Arial"/>
          <w:b/>
          <w:w w:val="85"/>
          <w:sz w:val="24"/>
        </w:rPr>
        <w:t>10.3.2.</w:t>
      </w:r>
      <w:r>
        <w:rPr>
          <w:rFonts w:ascii="Arial" w:hAnsi="Arial"/>
          <w:b/>
          <w:spacing w:val="-3"/>
          <w:w w:val="85"/>
          <w:sz w:val="24"/>
        </w:rPr>
        <w:t> </w:t>
      </w:r>
      <w:r>
        <w:rPr>
          <w:w w:val="85"/>
          <w:sz w:val="24"/>
        </w:rPr>
        <w:t>Regularize</w:t>
      </w:r>
      <w:r>
        <w:rPr>
          <w:spacing w:val="-2"/>
          <w:w w:val="85"/>
          <w:sz w:val="24"/>
        </w:rPr>
        <w:t> </w:t>
      </w:r>
      <w:r>
        <w:rPr>
          <w:w w:val="85"/>
          <w:sz w:val="24"/>
        </w:rPr>
        <w:t>o</w:t>
      </w:r>
      <w:r>
        <w:rPr>
          <w:spacing w:val="-4"/>
          <w:w w:val="85"/>
          <w:sz w:val="24"/>
        </w:rPr>
        <w:t> </w:t>
      </w:r>
      <w:r>
        <w:rPr>
          <w:w w:val="85"/>
          <w:sz w:val="24"/>
        </w:rPr>
        <w:t>quadro</w:t>
      </w:r>
      <w:r>
        <w:rPr>
          <w:spacing w:val="-2"/>
          <w:w w:val="85"/>
          <w:sz w:val="24"/>
        </w:rPr>
        <w:t> </w:t>
      </w:r>
      <w:r>
        <w:rPr>
          <w:w w:val="85"/>
          <w:sz w:val="24"/>
        </w:rPr>
        <w:t>de</w:t>
      </w:r>
      <w:r>
        <w:rPr>
          <w:spacing w:val="-2"/>
          <w:w w:val="85"/>
          <w:sz w:val="24"/>
        </w:rPr>
        <w:t> </w:t>
      </w:r>
      <w:r>
        <w:rPr>
          <w:w w:val="85"/>
          <w:sz w:val="24"/>
        </w:rPr>
        <w:t>pessoal</w:t>
      </w:r>
      <w:r>
        <w:rPr>
          <w:spacing w:val="-3"/>
          <w:w w:val="85"/>
          <w:sz w:val="24"/>
        </w:rPr>
        <w:t> </w:t>
      </w:r>
      <w:r>
        <w:rPr>
          <w:w w:val="85"/>
          <w:sz w:val="24"/>
        </w:rPr>
        <w:t>e</w:t>
      </w:r>
      <w:r>
        <w:rPr>
          <w:spacing w:val="-3"/>
          <w:w w:val="85"/>
          <w:sz w:val="24"/>
        </w:rPr>
        <w:t> </w:t>
      </w:r>
      <w:r>
        <w:rPr>
          <w:w w:val="85"/>
          <w:sz w:val="24"/>
        </w:rPr>
        <w:t>apure</w:t>
      </w:r>
      <w:r>
        <w:rPr>
          <w:spacing w:val="-4"/>
          <w:w w:val="85"/>
          <w:sz w:val="24"/>
        </w:rPr>
        <w:t> </w:t>
      </w:r>
      <w:r>
        <w:rPr>
          <w:w w:val="85"/>
          <w:sz w:val="24"/>
        </w:rPr>
        <w:t>os</w:t>
      </w:r>
      <w:r>
        <w:rPr>
          <w:spacing w:val="-2"/>
          <w:w w:val="85"/>
          <w:sz w:val="24"/>
        </w:rPr>
        <w:t> </w:t>
      </w:r>
      <w:r>
        <w:rPr>
          <w:w w:val="85"/>
          <w:sz w:val="24"/>
        </w:rPr>
        <w:t>casos</w:t>
      </w:r>
      <w:r>
        <w:rPr>
          <w:spacing w:val="-4"/>
          <w:w w:val="85"/>
          <w:sz w:val="24"/>
        </w:rPr>
        <w:t> </w:t>
      </w:r>
      <w:r>
        <w:rPr>
          <w:w w:val="85"/>
          <w:sz w:val="24"/>
        </w:rPr>
        <w:t>de</w:t>
      </w:r>
      <w:r>
        <w:rPr>
          <w:spacing w:val="-4"/>
          <w:w w:val="85"/>
          <w:sz w:val="24"/>
        </w:rPr>
        <w:t> </w:t>
      </w:r>
      <w:r>
        <w:rPr>
          <w:w w:val="85"/>
          <w:sz w:val="24"/>
        </w:rPr>
        <w:t>acúmulo</w:t>
      </w:r>
      <w:r>
        <w:rPr>
          <w:spacing w:val="-3"/>
          <w:w w:val="85"/>
          <w:sz w:val="24"/>
        </w:rPr>
        <w:t> </w:t>
      </w:r>
      <w:r>
        <w:rPr>
          <w:w w:val="85"/>
          <w:sz w:val="24"/>
        </w:rPr>
        <w:t>indevido</w:t>
      </w:r>
      <w:r>
        <w:rPr>
          <w:spacing w:val="-5"/>
          <w:w w:val="85"/>
          <w:sz w:val="24"/>
        </w:rPr>
        <w:t> </w:t>
      </w:r>
      <w:r>
        <w:rPr>
          <w:w w:val="85"/>
          <w:sz w:val="24"/>
        </w:rPr>
        <w:t>de</w:t>
      </w:r>
      <w:r>
        <w:rPr>
          <w:spacing w:val="-2"/>
          <w:w w:val="85"/>
          <w:sz w:val="24"/>
        </w:rPr>
        <w:t> </w:t>
      </w:r>
      <w:r>
        <w:rPr>
          <w:w w:val="85"/>
          <w:sz w:val="24"/>
        </w:rPr>
        <w:t>cargos</w:t>
      </w:r>
      <w:r>
        <w:rPr>
          <w:spacing w:val="-5"/>
          <w:w w:val="85"/>
          <w:sz w:val="24"/>
        </w:rPr>
        <w:t> </w:t>
      </w:r>
      <w:r>
        <w:rPr>
          <w:w w:val="85"/>
          <w:sz w:val="24"/>
        </w:rPr>
        <w:t>públicos;</w:t>
      </w:r>
      <w:r>
        <w:rPr>
          <w:spacing w:val="-5"/>
          <w:sz w:val="24"/>
        </w:rPr>
        <w:t> </w:t>
      </w:r>
      <w:r>
        <w:rPr>
          <w:rFonts w:ascii="Arial" w:hAnsi="Arial"/>
          <w:b/>
          <w:w w:val="85"/>
          <w:sz w:val="24"/>
        </w:rPr>
        <w:t>10.4.</w:t>
      </w:r>
      <w:r>
        <w:rPr>
          <w:rFonts w:ascii="Arial" w:hAnsi="Arial"/>
          <w:b/>
          <w:spacing w:val="-3"/>
          <w:w w:val="85"/>
          <w:sz w:val="24"/>
        </w:rPr>
        <w:t> </w:t>
      </w:r>
      <w:r>
        <w:rPr>
          <w:rFonts w:ascii="Arial" w:hAnsi="Arial"/>
          <w:b/>
          <w:w w:val="85"/>
          <w:sz w:val="24"/>
        </w:rPr>
        <w:t>Determinar</w:t>
      </w:r>
      <w:r>
        <w:rPr>
          <w:rFonts w:ascii="Arial" w:hAnsi="Arial"/>
          <w:b/>
          <w:spacing w:val="-4"/>
          <w:w w:val="85"/>
          <w:sz w:val="24"/>
        </w:rPr>
        <w:t> </w:t>
      </w:r>
      <w:r>
        <w:rPr>
          <w:spacing w:val="-10"/>
          <w:w w:val="85"/>
          <w:sz w:val="24"/>
        </w:rPr>
        <w:t>à</w:t>
      </w:r>
    </w:p>
    <w:p>
      <w:pPr>
        <w:pStyle w:val="BodyText"/>
        <w:spacing w:line="237" w:lineRule="auto" w:before="2"/>
        <w:ind w:right="148"/>
      </w:pPr>
      <w:r>
        <w:rPr>
          <w:w w:val="85"/>
        </w:rPr>
        <w:t>SECEX que, acrescente no plano de auditoria às matérias trazidas como recomendação à origem, para no caso de </w:t>
      </w:r>
      <w:r>
        <w:rPr>
          <w:w w:val="80"/>
        </w:rPr>
        <w:t>reincidência</w:t>
      </w:r>
      <w:r>
        <w:rPr/>
        <w:t> </w:t>
      </w:r>
      <w:r>
        <w:rPr>
          <w:w w:val="80"/>
        </w:rPr>
        <w:t>aplicar-se</w:t>
      </w:r>
      <w:r>
        <w:rPr/>
        <w:t> </w:t>
      </w:r>
      <w:r>
        <w:rPr>
          <w:w w:val="80"/>
        </w:rPr>
        <w:t>o</w:t>
      </w:r>
      <w:r>
        <w:rPr/>
        <w:t> </w:t>
      </w:r>
      <w:r>
        <w:rPr>
          <w:w w:val="80"/>
        </w:rPr>
        <w:t>disposto</w:t>
      </w:r>
      <w:r>
        <w:rPr/>
        <w:t> </w:t>
      </w:r>
      <w:r>
        <w:rPr>
          <w:w w:val="80"/>
        </w:rPr>
        <w:t>no</w:t>
      </w:r>
      <w:r>
        <w:rPr/>
        <w:t> </w:t>
      </w:r>
      <w:r>
        <w:rPr>
          <w:w w:val="80"/>
        </w:rPr>
        <w:t>art.</w:t>
      </w:r>
      <w:r>
        <w:rPr/>
        <w:t> </w:t>
      </w:r>
      <w:r>
        <w:rPr>
          <w:w w:val="80"/>
        </w:rPr>
        <w:t>54,</w:t>
      </w:r>
      <w:r>
        <w:rPr/>
        <w:t> </w:t>
      </w:r>
      <w:r>
        <w:rPr>
          <w:w w:val="80"/>
        </w:rPr>
        <w:t>IV,</w:t>
      </w:r>
      <w:r>
        <w:rPr/>
        <w:t> </w:t>
      </w:r>
      <w:r>
        <w:rPr>
          <w:w w:val="80"/>
        </w:rPr>
        <w:t>da</w:t>
      </w:r>
      <w:r>
        <w:rPr/>
        <w:t> </w:t>
      </w:r>
      <w:r>
        <w:rPr>
          <w:w w:val="80"/>
        </w:rPr>
        <w:t>Lei</w:t>
      </w:r>
      <w:r>
        <w:rPr/>
        <w:t> </w:t>
      </w:r>
      <w:r>
        <w:rPr>
          <w:w w:val="80"/>
        </w:rPr>
        <w:t>nº</w:t>
      </w:r>
      <w:r>
        <w:rPr/>
        <w:t> </w:t>
      </w:r>
      <w:r>
        <w:rPr>
          <w:w w:val="80"/>
        </w:rPr>
        <w:t>2.423/96</w:t>
      </w:r>
      <w:r>
        <w:rPr/>
        <w:t> </w:t>
      </w:r>
      <w:r>
        <w:rPr>
          <w:w w:val="80"/>
        </w:rPr>
        <w:t>c/c</w:t>
      </w:r>
      <w:r>
        <w:rPr/>
        <w:t> </w:t>
      </w:r>
      <w:r>
        <w:rPr>
          <w:w w:val="80"/>
        </w:rPr>
        <w:t>art.</w:t>
      </w:r>
      <w:r>
        <w:rPr/>
        <w:t> </w:t>
      </w:r>
      <w:r>
        <w:rPr>
          <w:w w:val="80"/>
        </w:rPr>
        <w:t>308,</w:t>
      </w:r>
      <w:r>
        <w:rPr/>
        <w:t> </w:t>
      </w:r>
      <w:r>
        <w:rPr>
          <w:w w:val="80"/>
        </w:rPr>
        <w:t>IV,</w:t>
      </w:r>
      <w:r>
        <w:rPr/>
        <w:t> </w:t>
      </w:r>
      <w:r>
        <w:rPr>
          <w:w w:val="80"/>
        </w:rPr>
        <w:t>“b”,</w:t>
      </w:r>
      <w:r>
        <w:rPr/>
        <w:t> </w:t>
      </w:r>
      <w:r>
        <w:rPr>
          <w:w w:val="80"/>
        </w:rPr>
        <w:t>da</w:t>
      </w:r>
      <w:r>
        <w:rPr/>
        <w:t> </w:t>
      </w:r>
      <w:r>
        <w:rPr>
          <w:w w:val="80"/>
        </w:rPr>
        <w:t>Resolução</w:t>
      </w:r>
      <w:r>
        <w:rPr/>
        <w:t> </w:t>
      </w:r>
      <w:r>
        <w:rPr>
          <w:w w:val="80"/>
        </w:rPr>
        <w:t>nº</w:t>
      </w:r>
      <w:r>
        <w:rPr/>
        <w:t> </w:t>
      </w:r>
      <w:r>
        <w:rPr>
          <w:w w:val="80"/>
        </w:rPr>
        <w:t>04/2002</w:t>
      </w:r>
      <w:r>
        <w:rPr/>
        <w:t> </w:t>
      </w:r>
      <w:r>
        <w:rPr>
          <w:w w:val="80"/>
        </w:rPr>
        <w:t>TCE/AM;</w:t>
      </w:r>
    </w:p>
    <w:p>
      <w:pPr>
        <w:pStyle w:val="BodyText"/>
        <w:spacing w:before="2"/>
        <w:ind w:right="138"/>
      </w:pPr>
      <w:r>
        <w:rPr>
          <w:rFonts w:ascii="Arial" w:hAnsi="Arial"/>
          <w:b/>
          <w:w w:val="85"/>
        </w:rPr>
        <w:t>10.5.</w:t>
      </w:r>
      <w:r>
        <w:rPr>
          <w:rFonts w:ascii="Arial" w:hAnsi="Arial"/>
          <w:b/>
          <w:spacing w:val="-3"/>
          <w:w w:val="85"/>
        </w:rPr>
        <w:t> </w:t>
      </w:r>
      <w:r>
        <w:rPr>
          <w:rFonts w:ascii="Arial" w:hAnsi="Arial"/>
          <w:b/>
          <w:w w:val="85"/>
        </w:rPr>
        <w:t>Notificar</w:t>
      </w:r>
      <w:r>
        <w:rPr>
          <w:rFonts w:ascii="Arial" w:hAnsi="Arial"/>
          <w:b/>
          <w:spacing w:val="-3"/>
          <w:w w:val="85"/>
        </w:rPr>
        <w:t> </w:t>
      </w:r>
      <w:r>
        <w:rPr>
          <w:w w:val="85"/>
        </w:rPr>
        <w:t>o</w:t>
      </w:r>
      <w:r>
        <w:rPr>
          <w:spacing w:val="-2"/>
          <w:w w:val="85"/>
        </w:rPr>
        <w:t> </w:t>
      </w:r>
      <w:r>
        <w:rPr>
          <w:w w:val="85"/>
        </w:rPr>
        <w:t>Sr.</w:t>
      </w:r>
      <w:r>
        <w:rPr>
          <w:spacing w:val="-3"/>
          <w:w w:val="85"/>
        </w:rPr>
        <w:t> </w:t>
      </w:r>
      <w:r>
        <w:rPr>
          <w:w w:val="85"/>
        </w:rPr>
        <w:t>Marcus</w:t>
      </w:r>
      <w:r>
        <w:rPr>
          <w:spacing w:val="-3"/>
          <w:w w:val="85"/>
        </w:rPr>
        <w:t> </w:t>
      </w:r>
      <w:r>
        <w:rPr>
          <w:w w:val="85"/>
        </w:rPr>
        <w:t>Lúcio</w:t>
      </w:r>
      <w:r>
        <w:rPr>
          <w:spacing w:val="-4"/>
          <w:w w:val="85"/>
        </w:rPr>
        <w:t> </w:t>
      </w:r>
      <w:r>
        <w:rPr>
          <w:w w:val="85"/>
        </w:rPr>
        <w:t>de</w:t>
      </w:r>
      <w:r>
        <w:rPr>
          <w:spacing w:val="-2"/>
          <w:w w:val="85"/>
        </w:rPr>
        <w:t> </w:t>
      </w:r>
      <w:r>
        <w:rPr>
          <w:w w:val="85"/>
        </w:rPr>
        <w:t>Sousa,</w:t>
      </w:r>
      <w:r>
        <w:rPr>
          <w:spacing w:val="-3"/>
          <w:w w:val="85"/>
        </w:rPr>
        <w:t> </w:t>
      </w:r>
      <w:r>
        <w:rPr>
          <w:w w:val="85"/>
        </w:rPr>
        <w:t>com cópia</w:t>
      </w:r>
      <w:r>
        <w:rPr>
          <w:spacing w:val="-3"/>
          <w:w w:val="85"/>
        </w:rPr>
        <w:t> </w:t>
      </w:r>
      <w:r>
        <w:rPr>
          <w:w w:val="85"/>
        </w:rPr>
        <w:t>do</w:t>
      </w:r>
      <w:r>
        <w:rPr>
          <w:spacing w:val="-4"/>
          <w:w w:val="85"/>
        </w:rPr>
        <w:t> </w:t>
      </w:r>
      <w:r>
        <w:rPr>
          <w:w w:val="85"/>
        </w:rPr>
        <w:t>Relatório/Voto</w:t>
      </w:r>
      <w:r>
        <w:rPr>
          <w:spacing w:val="-2"/>
          <w:w w:val="85"/>
        </w:rPr>
        <w:t> </w:t>
      </w:r>
      <w:r>
        <w:rPr>
          <w:w w:val="85"/>
        </w:rPr>
        <w:t>e</w:t>
      </w:r>
      <w:r>
        <w:rPr>
          <w:spacing w:val="-4"/>
          <w:w w:val="85"/>
        </w:rPr>
        <w:t> </w:t>
      </w:r>
      <w:r>
        <w:rPr>
          <w:w w:val="85"/>
        </w:rPr>
        <w:t>do</w:t>
      </w:r>
      <w:r>
        <w:rPr>
          <w:spacing w:val="-4"/>
          <w:w w:val="85"/>
        </w:rPr>
        <w:t> </w:t>
      </w:r>
      <w:r>
        <w:rPr>
          <w:w w:val="85"/>
        </w:rPr>
        <w:t>Acórdão</w:t>
      </w:r>
      <w:r>
        <w:rPr>
          <w:spacing w:val="-2"/>
          <w:w w:val="85"/>
        </w:rPr>
        <w:t> </w:t>
      </w:r>
      <w:r>
        <w:rPr>
          <w:w w:val="85"/>
        </w:rPr>
        <w:t>para</w:t>
      </w:r>
      <w:r>
        <w:rPr>
          <w:spacing w:val="-2"/>
          <w:w w:val="85"/>
        </w:rPr>
        <w:t> </w:t>
      </w:r>
      <w:r>
        <w:rPr>
          <w:w w:val="85"/>
        </w:rPr>
        <w:t>ciência</w:t>
      </w:r>
      <w:r>
        <w:rPr>
          <w:spacing w:val="-4"/>
          <w:w w:val="85"/>
        </w:rPr>
        <w:t> </w:t>
      </w:r>
      <w:r>
        <w:rPr>
          <w:w w:val="85"/>
        </w:rPr>
        <w:t>e,</w:t>
      </w:r>
      <w:r>
        <w:rPr>
          <w:spacing w:val="-4"/>
          <w:w w:val="85"/>
        </w:rPr>
        <w:t> </w:t>
      </w:r>
      <w:r>
        <w:rPr>
          <w:w w:val="85"/>
        </w:rPr>
        <w:t>para</w:t>
      </w:r>
      <w:r>
        <w:rPr>
          <w:spacing w:val="-3"/>
          <w:w w:val="85"/>
        </w:rPr>
        <w:t> </w:t>
      </w:r>
      <w:r>
        <w:rPr>
          <w:w w:val="85"/>
        </w:rPr>
        <w:t>querendo, apresentar o devido recurso. </w:t>
      </w:r>
      <w:r>
        <w:rPr>
          <w:rFonts w:ascii="Arial" w:hAnsi="Arial"/>
          <w:b/>
          <w:w w:val="85"/>
        </w:rPr>
        <w:t>Especificação do quórum</w:t>
      </w:r>
      <w:r>
        <w:rPr>
          <w:w w:val="85"/>
        </w:rPr>
        <w:t>: Conselheiros: Luís Fabian Pereira Barbosa (Presidente, em sessão), Júlio Assis Corrêa Pinheiro, Érico Xavier Desterro e Silva, Mario Manoel Coelho de Mello, Josué Cláudio de </w:t>
      </w:r>
      <w:r>
        <w:rPr>
          <w:w w:val="80"/>
        </w:rPr>
        <w:t>Souza Neto e Mário José de Moraes Costa Filho (Convocado).</w:t>
      </w:r>
      <w:r>
        <w:rPr/>
        <w:t> </w:t>
      </w:r>
      <w:r>
        <w:rPr>
          <w:rFonts w:ascii="Arial" w:hAnsi="Arial"/>
          <w:b/>
          <w:w w:val="80"/>
        </w:rPr>
        <w:t>Declaração de impedimento: </w:t>
      </w:r>
      <w:r>
        <w:rPr>
          <w:w w:val="80"/>
        </w:rPr>
        <w:t>Conselheira Yara Amazônia </w:t>
      </w:r>
      <w:r>
        <w:rPr>
          <w:w w:val="85"/>
        </w:rPr>
        <w:t>Lins</w:t>
      </w:r>
      <w:r>
        <w:rPr>
          <w:spacing w:val="-7"/>
          <w:w w:val="85"/>
        </w:rPr>
        <w:t> </w:t>
      </w:r>
      <w:r>
        <w:rPr>
          <w:w w:val="85"/>
        </w:rPr>
        <w:t>Rodrigues</w:t>
      </w:r>
      <w:r>
        <w:rPr>
          <w:spacing w:val="-7"/>
          <w:w w:val="85"/>
        </w:rPr>
        <w:t> </w:t>
      </w:r>
      <w:r>
        <w:rPr>
          <w:w w:val="85"/>
        </w:rPr>
        <w:t>dos</w:t>
      </w:r>
      <w:r>
        <w:rPr>
          <w:spacing w:val="-6"/>
          <w:w w:val="85"/>
        </w:rPr>
        <w:t> </w:t>
      </w:r>
      <w:r>
        <w:rPr>
          <w:w w:val="85"/>
        </w:rPr>
        <w:t>Santos</w:t>
      </w:r>
      <w:r>
        <w:rPr>
          <w:spacing w:val="-7"/>
          <w:w w:val="85"/>
        </w:rPr>
        <w:t> </w:t>
      </w:r>
      <w:r>
        <w:rPr>
          <w:w w:val="85"/>
        </w:rPr>
        <w:t>(art.</w:t>
      </w:r>
      <w:r>
        <w:rPr>
          <w:spacing w:val="-7"/>
          <w:w w:val="85"/>
        </w:rPr>
        <w:t> </w:t>
      </w:r>
      <w:r>
        <w:rPr>
          <w:w w:val="85"/>
        </w:rPr>
        <w:t>65</w:t>
      </w:r>
      <w:r>
        <w:rPr>
          <w:spacing w:val="-6"/>
          <w:w w:val="85"/>
        </w:rPr>
        <w:t> </w:t>
      </w:r>
      <w:r>
        <w:rPr>
          <w:w w:val="85"/>
        </w:rPr>
        <w:t>do</w:t>
      </w:r>
      <w:r>
        <w:rPr>
          <w:spacing w:val="-7"/>
          <w:w w:val="85"/>
        </w:rPr>
        <w:t> </w:t>
      </w:r>
      <w:r>
        <w:rPr>
          <w:w w:val="85"/>
        </w:rPr>
        <w:t>Regimento</w:t>
      </w:r>
      <w:r>
        <w:rPr>
          <w:spacing w:val="-7"/>
          <w:w w:val="85"/>
        </w:rPr>
        <w:t> </w:t>
      </w:r>
      <w:r>
        <w:rPr>
          <w:w w:val="85"/>
        </w:rPr>
        <w:t>Interno).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4"/>
      </w:pPr>
      <w:r>
        <w:rPr>
          <w:rFonts w:ascii="Arial" w:hAnsi="Arial"/>
          <w:b/>
          <w:w w:val="85"/>
        </w:rPr>
        <w:t>PROCESSO</w:t>
      </w:r>
      <w:r>
        <w:rPr>
          <w:rFonts w:ascii="Arial" w:hAnsi="Arial"/>
          <w:b/>
          <w:spacing w:val="-3"/>
          <w:w w:val="85"/>
        </w:rPr>
        <w:t> </w:t>
      </w:r>
      <w:r>
        <w:rPr>
          <w:rFonts w:ascii="Arial" w:hAnsi="Arial"/>
          <w:b/>
          <w:w w:val="85"/>
        </w:rPr>
        <w:t>Nº</w:t>
      </w:r>
      <w:r>
        <w:rPr>
          <w:rFonts w:ascii="Arial" w:hAnsi="Arial"/>
          <w:b/>
          <w:spacing w:val="-5"/>
          <w:w w:val="85"/>
        </w:rPr>
        <w:t> </w:t>
      </w:r>
      <w:r>
        <w:rPr>
          <w:rFonts w:ascii="Arial" w:hAnsi="Arial"/>
          <w:b/>
          <w:w w:val="85"/>
        </w:rPr>
        <w:t>14.174/2023</w:t>
      </w:r>
      <w:r>
        <w:rPr>
          <w:rFonts w:ascii="Arial" w:hAnsi="Arial"/>
          <w:b/>
          <w:spacing w:val="-1"/>
          <w:w w:val="85"/>
        </w:rPr>
        <w:t> </w:t>
      </w:r>
      <w:r>
        <w:rPr>
          <w:w w:val="85"/>
        </w:rPr>
        <w:t>-</w:t>
      </w:r>
      <w:r>
        <w:rPr>
          <w:spacing w:val="-3"/>
          <w:w w:val="85"/>
        </w:rPr>
        <w:t> </w:t>
      </w:r>
      <w:r>
        <w:rPr>
          <w:w w:val="85"/>
        </w:rPr>
        <w:t>Representação</w:t>
      </w:r>
      <w:r>
        <w:rPr>
          <w:spacing w:val="-2"/>
          <w:w w:val="85"/>
        </w:rPr>
        <w:t> </w:t>
      </w:r>
      <w:r>
        <w:rPr>
          <w:w w:val="85"/>
        </w:rPr>
        <w:t>interposta</w:t>
      </w:r>
      <w:r>
        <w:rPr>
          <w:spacing w:val="-4"/>
          <w:w w:val="85"/>
        </w:rPr>
        <w:t> </w:t>
      </w:r>
      <w:r>
        <w:rPr>
          <w:w w:val="85"/>
        </w:rPr>
        <w:t>pela</w:t>
      </w:r>
      <w:r>
        <w:rPr>
          <w:spacing w:val="-5"/>
          <w:w w:val="85"/>
        </w:rPr>
        <w:t> </w:t>
      </w:r>
      <w:r>
        <w:rPr>
          <w:w w:val="85"/>
        </w:rPr>
        <w:t>Secretaria</w:t>
      </w:r>
      <w:r>
        <w:rPr>
          <w:spacing w:val="-3"/>
          <w:w w:val="85"/>
        </w:rPr>
        <w:t> </w:t>
      </w:r>
      <w:r>
        <w:rPr>
          <w:w w:val="85"/>
        </w:rPr>
        <w:t>Geral</w:t>
      </w:r>
      <w:r>
        <w:rPr>
          <w:spacing w:val="-5"/>
          <w:w w:val="85"/>
        </w:rPr>
        <w:t> </w:t>
      </w:r>
      <w:r>
        <w:rPr>
          <w:w w:val="85"/>
        </w:rPr>
        <w:t>do</w:t>
      </w:r>
      <w:r>
        <w:rPr>
          <w:spacing w:val="-3"/>
          <w:w w:val="85"/>
        </w:rPr>
        <w:t> </w:t>
      </w:r>
      <w:r>
        <w:rPr>
          <w:w w:val="85"/>
        </w:rPr>
        <w:t>Controle</w:t>
      </w:r>
      <w:r>
        <w:rPr>
          <w:spacing w:val="-4"/>
          <w:w w:val="85"/>
        </w:rPr>
        <w:t> </w:t>
      </w:r>
      <w:r>
        <w:rPr>
          <w:w w:val="85"/>
        </w:rPr>
        <w:t>Externo</w:t>
      </w:r>
      <w:r>
        <w:rPr>
          <w:spacing w:val="-3"/>
          <w:w w:val="85"/>
        </w:rPr>
        <w:t> </w:t>
      </w:r>
      <w:r>
        <w:rPr>
          <w:w w:val="85"/>
        </w:rPr>
        <w:t>(SECEX-TCE/AM), </w:t>
      </w:r>
      <w:r>
        <w:rPr>
          <w:w w:val="80"/>
        </w:rPr>
        <w:t>decorrente</w:t>
      </w:r>
      <w:r>
        <w:rPr/>
        <w:t> </w:t>
      </w:r>
      <w:r>
        <w:rPr>
          <w:w w:val="80"/>
        </w:rPr>
        <w:t>da</w:t>
      </w:r>
      <w:r>
        <w:rPr/>
        <w:t> </w:t>
      </w:r>
      <w:r>
        <w:rPr>
          <w:w w:val="80"/>
        </w:rPr>
        <w:t>Manifestação</w:t>
      </w:r>
      <w:r>
        <w:rPr/>
        <w:t> </w:t>
      </w:r>
      <w:r>
        <w:rPr>
          <w:w w:val="80"/>
        </w:rPr>
        <w:t>N°</w:t>
      </w:r>
      <w:r>
        <w:rPr/>
        <w:t> </w:t>
      </w:r>
      <w:r>
        <w:rPr>
          <w:w w:val="80"/>
        </w:rPr>
        <w:t>180/2023-Ouvidoria,</w:t>
      </w:r>
      <w:r>
        <w:rPr/>
        <w:t> </w:t>
      </w:r>
      <w:r>
        <w:rPr>
          <w:w w:val="80"/>
        </w:rPr>
        <w:t>em</w:t>
      </w:r>
      <w:r>
        <w:rPr/>
        <w:t> </w:t>
      </w:r>
      <w:r>
        <w:rPr>
          <w:w w:val="80"/>
        </w:rPr>
        <w:t>desfavor</w:t>
      </w:r>
      <w:r>
        <w:rPr/>
        <w:t> </w:t>
      </w:r>
      <w:r>
        <w:rPr>
          <w:w w:val="80"/>
        </w:rPr>
        <w:t>da</w:t>
      </w:r>
      <w:r>
        <w:rPr/>
        <w:t> </w:t>
      </w:r>
      <w:r>
        <w:rPr>
          <w:w w:val="80"/>
        </w:rPr>
        <w:t>Prefeitura</w:t>
      </w:r>
      <w:r>
        <w:rPr/>
        <w:t> </w:t>
      </w:r>
      <w:r>
        <w:rPr>
          <w:w w:val="80"/>
        </w:rPr>
        <w:t>Municipal</w:t>
      </w:r>
      <w:r>
        <w:rPr/>
        <w:t> </w:t>
      </w:r>
      <w:r>
        <w:rPr>
          <w:w w:val="80"/>
        </w:rPr>
        <w:t>de</w:t>
      </w:r>
      <w:r>
        <w:rPr/>
        <w:t> </w:t>
      </w:r>
      <w:r>
        <w:rPr>
          <w:w w:val="80"/>
        </w:rPr>
        <w:t>Boca</w:t>
      </w:r>
      <w:r>
        <w:rPr/>
        <w:t> </w:t>
      </w:r>
      <w:r>
        <w:rPr>
          <w:w w:val="80"/>
        </w:rPr>
        <w:t>do</w:t>
      </w:r>
      <w:r>
        <w:rPr/>
        <w:t> </w:t>
      </w:r>
      <w:r>
        <w:rPr>
          <w:w w:val="80"/>
        </w:rPr>
        <w:t>Acre</w:t>
      </w:r>
      <w:r>
        <w:rPr/>
        <w:t> </w:t>
      </w:r>
      <w:r>
        <w:rPr>
          <w:w w:val="80"/>
        </w:rPr>
        <w:t>e</w:t>
      </w:r>
      <w:r>
        <w:rPr/>
        <w:t> </w:t>
      </w:r>
      <w:r>
        <w:rPr>
          <w:w w:val="80"/>
        </w:rPr>
        <w:t>da</w:t>
      </w:r>
      <w:r>
        <w:rPr/>
        <w:t> </w:t>
      </w:r>
      <w:r>
        <w:rPr>
          <w:w w:val="80"/>
        </w:rPr>
        <w:t>Secretaria </w:t>
      </w:r>
      <w:r>
        <w:rPr>
          <w:w w:val="85"/>
        </w:rPr>
        <w:t>de</w:t>
      </w:r>
      <w:r>
        <w:rPr>
          <w:spacing w:val="-4"/>
          <w:w w:val="85"/>
        </w:rPr>
        <w:t> </w:t>
      </w:r>
      <w:r>
        <w:rPr>
          <w:w w:val="85"/>
        </w:rPr>
        <w:t>Estado</w:t>
      </w:r>
      <w:r>
        <w:rPr>
          <w:spacing w:val="-4"/>
          <w:w w:val="85"/>
        </w:rPr>
        <w:t> </w:t>
      </w:r>
      <w:r>
        <w:rPr>
          <w:w w:val="85"/>
        </w:rPr>
        <w:t>de</w:t>
      </w:r>
      <w:r>
        <w:rPr>
          <w:spacing w:val="-4"/>
          <w:w w:val="85"/>
        </w:rPr>
        <w:t> </w:t>
      </w:r>
      <w:r>
        <w:rPr>
          <w:w w:val="85"/>
        </w:rPr>
        <w:t>Educação</w:t>
      </w:r>
      <w:r>
        <w:rPr>
          <w:spacing w:val="-3"/>
          <w:w w:val="85"/>
        </w:rPr>
        <w:t> </w:t>
      </w:r>
      <w:r>
        <w:rPr>
          <w:w w:val="85"/>
        </w:rPr>
        <w:t>e</w:t>
      </w:r>
      <w:r>
        <w:rPr>
          <w:spacing w:val="-5"/>
          <w:w w:val="85"/>
        </w:rPr>
        <w:t> </w:t>
      </w:r>
      <w:r>
        <w:rPr>
          <w:w w:val="85"/>
        </w:rPr>
        <w:t>Qualidade</w:t>
      </w:r>
      <w:r>
        <w:rPr>
          <w:spacing w:val="-4"/>
          <w:w w:val="85"/>
        </w:rPr>
        <w:t> </w:t>
      </w:r>
      <w:r>
        <w:rPr>
          <w:w w:val="85"/>
        </w:rPr>
        <w:t>do</w:t>
      </w:r>
      <w:r>
        <w:rPr>
          <w:spacing w:val="-4"/>
          <w:w w:val="85"/>
        </w:rPr>
        <w:t> </w:t>
      </w:r>
      <w:r>
        <w:rPr>
          <w:w w:val="85"/>
        </w:rPr>
        <w:t>Ensino</w:t>
      </w:r>
      <w:r>
        <w:rPr>
          <w:spacing w:val="-3"/>
          <w:w w:val="85"/>
        </w:rPr>
        <w:t> </w:t>
      </w:r>
      <w:r>
        <w:rPr>
          <w:w w:val="85"/>
        </w:rPr>
        <w:t>(SEDUC),</w:t>
      </w:r>
      <w:r>
        <w:rPr>
          <w:spacing w:val="-3"/>
          <w:w w:val="85"/>
        </w:rPr>
        <w:t> </w:t>
      </w:r>
      <w:r>
        <w:rPr>
          <w:w w:val="85"/>
        </w:rPr>
        <w:t>envolvendo</w:t>
      </w:r>
      <w:r>
        <w:rPr>
          <w:spacing w:val="-4"/>
          <w:w w:val="85"/>
        </w:rPr>
        <w:t> </w:t>
      </w:r>
      <w:r>
        <w:rPr>
          <w:w w:val="85"/>
        </w:rPr>
        <w:t>os</w:t>
      </w:r>
      <w:r>
        <w:rPr>
          <w:spacing w:val="-5"/>
          <w:w w:val="85"/>
        </w:rPr>
        <w:t> </w:t>
      </w:r>
      <w:r>
        <w:rPr>
          <w:w w:val="85"/>
        </w:rPr>
        <w:t>servidores</w:t>
      </w:r>
      <w:r>
        <w:rPr>
          <w:spacing w:val="-3"/>
          <w:w w:val="85"/>
        </w:rPr>
        <w:t> </w:t>
      </w:r>
      <w:r>
        <w:rPr>
          <w:w w:val="85"/>
        </w:rPr>
        <w:t>Dilcemir</w:t>
      </w:r>
      <w:r>
        <w:rPr>
          <w:spacing w:val="-4"/>
          <w:w w:val="85"/>
        </w:rPr>
        <w:t> </w:t>
      </w:r>
      <w:r>
        <w:rPr>
          <w:w w:val="85"/>
        </w:rPr>
        <w:t>Lima</w:t>
      </w:r>
      <w:r>
        <w:rPr>
          <w:spacing w:val="-3"/>
          <w:w w:val="85"/>
        </w:rPr>
        <w:t> </w:t>
      </w:r>
      <w:r>
        <w:rPr>
          <w:w w:val="85"/>
        </w:rPr>
        <w:t>de</w:t>
      </w:r>
      <w:r>
        <w:rPr>
          <w:spacing w:val="-3"/>
          <w:w w:val="85"/>
        </w:rPr>
        <w:t> </w:t>
      </w:r>
      <w:r>
        <w:rPr>
          <w:w w:val="85"/>
        </w:rPr>
        <w:t>Almeida</w:t>
      </w:r>
      <w:r>
        <w:rPr>
          <w:spacing w:val="-4"/>
          <w:w w:val="85"/>
        </w:rPr>
        <w:t> </w:t>
      </w:r>
      <w:r>
        <w:rPr>
          <w:w w:val="85"/>
        </w:rPr>
        <w:t>e</w:t>
      </w:r>
      <w:r>
        <w:rPr>
          <w:spacing w:val="-3"/>
          <w:w w:val="85"/>
        </w:rPr>
        <w:t> </w:t>
      </w:r>
      <w:r>
        <w:rPr>
          <w:w w:val="85"/>
        </w:rPr>
        <w:t>Itamar Cunha</w:t>
      </w:r>
      <w:r>
        <w:rPr>
          <w:spacing w:val="-3"/>
          <w:w w:val="85"/>
        </w:rPr>
        <w:t> </w:t>
      </w:r>
      <w:r>
        <w:rPr>
          <w:w w:val="85"/>
        </w:rPr>
        <w:t>de</w:t>
      </w:r>
      <w:r>
        <w:rPr>
          <w:spacing w:val="-3"/>
          <w:w w:val="85"/>
        </w:rPr>
        <w:t> </w:t>
      </w:r>
      <w:r>
        <w:rPr>
          <w:w w:val="85"/>
        </w:rPr>
        <w:t>Souza</w:t>
      </w:r>
      <w:r>
        <w:rPr>
          <w:spacing w:val="-3"/>
          <w:w w:val="85"/>
        </w:rPr>
        <w:t> </w:t>
      </w:r>
      <w:r>
        <w:rPr>
          <w:w w:val="85"/>
        </w:rPr>
        <w:t>por</w:t>
      </w:r>
      <w:r>
        <w:rPr>
          <w:spacing w:val="-4"/>
          <w:w w:val="85"/>
        </w:rPr>
        <w:t> </w:t>
      </w:r>
      <w:r>
        <w:rPr>
          <w:w w:val="85"/>
        </w:rPr>
        <w:t>possível</w:t>
      </w:r>
      <w:r>
        <w:rPr>
          <w:spacing w:val="-4"/>
          <w:w w:val="85"/>
        </w:rPr>
        <w:t> </w:t>
      </w:r>
      <w:r>
        <w:rPr>
          <w:w w:val="85"/>
        </w:rPr>
        <w:t>acumulação</w:t>
      </w:r>
      <w:r>
        <w:rPr>
          <w:spacing w:val="-3"/>
          <w:w w:val="85"/>
        </w:rPr>
        <w:t> </w:t>
      </w:r>
      <w:r>
        <w:rPr>
          <w:w w:val="85"/>
        </w:rPr>
        <w:t>ilegal</w:t>
      </w:r>
      <w:r>
        <w:rPr>
          <w:spacing w:val="-4"/>
          <w:w w:val="85"/>
        </w:rPr>
        <w:t> </w:t>
      </w:r>
      <w:r>
        <w:rPr>
          <w:w w:val="85"/>
        </w:rPr>
        <w:t>de</w:t>
      </w:r>
      <w:r>
        <w:rPr>
          <w:spacing w:val="-3"/>
          <w:w w:val="85"/>
        </w:rPr>
        <w:t> </w:t>
      </w:r>
      <w:r>
        <w:rPr>
          <w:w w:val="85"/>
        </w:rPr>
        <w:t>cargos</w:t>
      </w:r>
      <w:r>
        <w:rPr>
          <w:spacing w:val="-4"/>
          <w:w w:val="85"/>
        </w:rPr>
        <w:t> </w:t>
      </w:r>
      <w:r>
        <w:rPr>
          <w:w w:val="85"/>
        </w:rPr>
        <w:t>públicos. </w:t>
      </w:r>
      <w:r>
        <w:rPr>
          <w:rFonts w:ascii="Arial" w:hAnsi="Arial"/>
          <w:b/>
          <w:w w:val="85"/>
        </w:rPr>
        <w:t>Advogado(s):</w:t>
      </w:r>
      <w:r>
        <w:rPr>
          <w:rFonts w:ascii="Arial" w:hAnsi="Arial"/>
          <w:b/>
          <w:spacing w:val="-4"/>
          <w:w w:val="85"/>
        </w:rPr>
        <w:t> </w:t>
      </w:r>
      <w:r>
        <w:rPr>
          <w:w w:val="85"/>
        </w:rPr>
        <w:t>Pedro</w:t>
      </w:r>
      <w:r>
        <w:rPr>
          <w:spacing w:val="-3"/>
          <w:w w:val="85"/>
        </w:rPr>
        <w:t> </w:t>
      </w:r>
      <w:r>
        <w:rPr>
          <w:w w:val="85"/>
        </w:rPr>
        <w:t>Henrique</w:t>
      </w:r>
      <w:r>
        <w:rPr>
          <w:spacing w:val="-3"/>
          <w:w w:val="85"/>
        </w:rPr>
        <w:t> </w:t>
      </w:r>
      <w:r>
        <w:rPr>
          <w:w w:val="85"/>
        </w:rPr>
        <w:t>Ramos</w:t>
      </w:r>
      <w:r>
        <w:rPr>
          <w:spacing w:val="-5"/>
          <w:w w:val="85"/>
        </w:rPr>
        <w:t> </w:t>
      </w:r>
      <w:r>
        <w:rPr>
          <w:w w:val="85"/>
        </w:rPr>
        <w:t>de</w:t>
      </w:r>
      <w:r>
        <w:rPr>
          <w:spacing w:val="-3"/>
          <w:w w:val="85"/>
        </w:rPr>
        <w:t> </w:t>
      </w:r>
      <w:r>
        <w:rPr>
          <w:w w:val="85"/>
        </w:rPr>
        <w:t>Moura</w:t>
      </w:r>
      <w:r>
        <w:rPr>
          <w:spacing w:val="-1"/>
          <w:w w:val="85"/>
        </w:rPr>
        <w:t> </w:t>
      </w:r>
      <w:r>
        <w:rPr>
          <w:w w:val="85"/>
        </w:rPr>
        <w:t>- </w:t>
      </w:r>
      <w:r>
        <w:rPr>
          <w:spacing w:val="-2"/>
          <w:w w:val="85"/>
        </w:rPr>
        <w:t>OAB/RO 7171. </w:t>
      </w:r>
      <w:r>
        <w:rPr>
          <w:rFonts w:ascii="Arial" w:hAnsi="Arial"/>
          <w:b/>
          <w:spacing w:val="-2"/>
          <w:w w:val="85"/>
        </w:rPr>
        <w:t>ACÓRDÃO Nº 1001/2024: </w:t>
      </w:r>
      <w:r>
        <w:rPr>
          <w:spacing w:val="-2"/>
          <w:w w:val="85"/>
        </w:rPr>
        <w:t>Vistos, relatados e discutidos estes autos acima identificados,</w:t>
      </w:r>
      <w:r>
        <w:rPr>
          <w:spacing w:val="-2"/>
        </w:rPr>
        <w:t> </w:t>
      </w:r>
      <w:r>
        <w:rPr>
          <w:rFonts w:ascii="Arial" w:hAnsi="Arial"/>
          <w:b/>
          <w:spacing w:val="-2"/>
          <w:w w:val="85"/>
        </w:rPr>
        <w:t>ACORDAM </w:t>
      </w:r>
      <w:r>
        <w:rPr>
          <w:spacing w:val="-2"/>
          <w:w w:val="85"/>
        </w:rPr>
        <w:t>os </w:t>
      </w:r>
      <w:r>
        <w:rPr>
          <w:w w:val="80"/>
        </w:rPr>
        <w:t>Excelentíssimos Senhores Conselheiros do Tribunal de Contas do Estado do Amazonas, reunidos em Sessão do</w:t>
      </w:r>
      <w:r>
        <w:rPr/>
        <w:t> </w:t>
      </w:r>
      <w:r>
        <w:rPr>
          <w:rFonts w:ascii="Arial" w:hAnsi="Arial"/>
          <w:b/>
          <w:w w:val="80"/>
        </w:rPr>
        <w:t>Tribunal </w:t>
      </w:r>
      <w:r>
        <w:rPr>
          <w:rFonts w:ascii="Arial" w:hAnsi="Arial"/>
          <w:b/>
          <w:w w:val="85"/>
        </w:rPr>
        <w:t>Pleno</w:t>
      </w:r>
      <w:r>
        <w:rPr>
          <w:w w:val="85"/>
        </w:rPr>
        <w:t>, no exercício da competência atribuída pelo art. 11, inciso IV, alínea “i”, da Resolução nº 04/2002-TCE/AM, </w:t>
      </w:r>
      <w:r>
        <w:rPr>
          <w:rFonts w:ascii="Arial" w:hAnsi="Arial"/>
          <w:b/>
          <w:w w:val="85"/>
        </w:rPr>
        <w:t>à </w:t>
      </w:r>
      <w:r>
        <w:rPr>
          <w:rFonts w:ascii="Arial" w:hAnsi="Arial"/>
          <w:b/>
          <w:w w:val="80"/>
        </w:rPr>
        <w:t>unanimidade</w:t>
      </w:r>
      <w:r>
        <w:rPr>
          <w:w w:val="80"/>
        </w:rPr>
        <w:t>, nos termos do</w:t>
      </w:r>
      <w:r>
        <w:rPr/>
        <w:t> </w:t>
      </w:r>
      <w:r>
        <w:rPr>
          <w:w w:val="80"/>
        </w:rPr>
        <w:t>voto</w:t>
      </w:r>
      <w:r>
        <w:rPr/>
        <w:t> </w:t>
      </w:r>
      <w:r>
        <w:rPr>
          <w:w w:val="80"/>
        </w:rPr>
        <w:t>do Excelentíssimo Senhor</w:t>
      </w:r>
      <w:r>
        <w:rPr/>
        <w:t> </w:t>
      </w:r>
      <w:r>
        <w:rPr>
          <w:w w:val="80"/>
        </w:rPr>
        <w:t>Conselheiro-Relator,</w:t>
      </w:r>
      <w:r>
        <w:rPr/>
        <w:t> </w:t>
      </w:r>
      <w:r>
        <w:rPr>
          <w:rFonts w:ascii="Arial" w:hAnsi="Arial"/>
          <w:b/>
          <w:w w:val="80"/>
        </w:rPr>
        <w:t>em consonância</w:t>
      </w:r>
      <w:r>
        <w:rPr>
          <w:rFonts w:ascii="Arial" w:hAnsi="Arial"/>
          <w:b/>
        </w:rPr>
        <w:t> </w:t>
      </w:r>
      <w:r>
        <w:rPr>
          <w:w w:val="80"/>
        </w:rPr>
        <w:t>com pronunciamento</w:t>
      </w:r>
      <w:r>
        <w:rPr>
          <w:spacing w:val="40"/>
        </w:rPr>
        <w:t> </w:t>
      </w:r>
      <w:r>
        <w:rPr>
          <w:w w:val="85"/>
        </w:rPr>
        <w:t>do Ministério Público junto a este Tribunal, no sentido de: </w:t>
      </w:r>
      <w:r>
        <w:rPr>
          <w:rFonts w:ascii="Arial" w:hAnsi="Arial"/>
          <w:b/>
          <w:w w:val="85"/>
        </w:rPr>
        <w:t>9.1. Conhecer </w:t>
      </w:r>
      <w:r>
        <w:rPr>
          <w:w w:val="85"/>
        </w:rPr>
        <w:t>da Representação formulada pela Secretaria </w:t>
      </w:r>
      <w:r>
        <w:rPr>
          <w:w w:val="80"/>
        </w:rPr>
        <w:t>Geral do Controle Externo - SECEX, nos termos regimentais; </w:t>
      </w:r>
      <w:r>
        <w:rPr>
          <w:rFonts w:ascii="Arial" w:hAnsi="Arial"/>
          <w:b/>
          <w:w w:val="80"/>
        </w:rPr>
        <w:t>9.2. Julgar Procedente </w:t>
      </w:r>
      <w:r>
        <w:rPr>
          <w:w w:val="80"/>
        </w:rPr>
        <w:t>a Representação, para reconhecer o </w:t>
      </w:r>
      <w:r>
        <w:rPr>
          <w:w w:val="90"/>
        </w:rPr>
        <w:t>acúmulo</w:t>
      </w:r>
      <w:r>
        <w:rPr>
          <w:spacing w:val="-9"/>
          <w:w w:val="90"/>
        </w:rPr>
        <w:t> </w:t>
      </w:r>
      <w:r>
        <w:rPr>
          <w:w w:val="90"/>
        </w:rPr>
        <w:t>indevido</w:t>
      </w:r>
      <w:r>
        <w:rPr>
          <w:spacing w:val="-8"/>
          <w:w w:val="90"/>
        </w:rPr>
        <w:t> </w:t>
      </w:r>
      <w:r>
        <w:rPr>
          <w:w w:val="90"/>
        </w:rPr>
        <w:t>de</w:t>
      </w:r>
      <w:r>
        <w:rPr>
          <w:spacing w:val="-8"/>
          <w:w w:val="90"/>
        </w:rPr>
        <w:t> </w:t>
      </w:r>
      <w:r>
        <w:rPr>
          <w:w w:val="90"/>
        </w:rPr>
        <w:t>cargos</w:t>
      </w:r>
      <w:r>
        <w:rPr>
          <w:spacing w:val="-9"/>
          <w:w w:val="90"/>
        </w:rPr>
        <w:t> </w:t>
      </w:r>
      <w:r>
        <w:rPr>
          <w:w w:val="90"/>
        </w:rPr>
        <w:t>públicos</w:t>
      </w:r>
      <w:r>
        <w:rPr>
          <w:spacing w:val="-9"/>
          <w:w w:val="90"/>
        </w:rPr>
        <w:t> </w:t>
      </w:r>
      <w:r>
        <w:rPr>
          <w:w w:val="90"/>
        </w:rPr>
        <w:t>da</w:t>
      </w:r>
      <w:r>
        <w:rPr>
          <w:spacing w:val="-8"/>
          <w:w w:val="90"/>
        </w:rPr>
        <w:t> </w:t>
      </w:r>
      <w:r>
        <w:rPr>
          <w:w w:val="90"/>
        </w:rPr>
        <w:t>Sra.</w:t>
      </w:r>
      <w:r>
        <w:rPr>
          <w:spacing w:val="-9"/>
          <w:w w:val="90"/>
        </w:rPr>
        <w:t> </w:t>
      </w:r>
      <w:r>
        <w:rPr>
          <w:w w:val="90"/>
        </w:rPr>
        <w:t>Dilcemir</w:t>
      </w:r>
      <w:r>
        <w:rPr>
          <w:spacing w:val="-9"/>
          <w:w w:val="90"/>
        </w:rPr>
        <w:t> </w:t>
      </w:r>
      <w:r>
        <w:rPr>
          <w:w w:val="90"/>
        </w:rPr>
        <w:t>Lima</w:t>
      </w:r>
      <w:r>
        <w:rPr>
          <w:spacing w:val="-8"/>
          <w:w w:val="90"/>
        </w:rPr>
        <w:t> </w:t>
      </w:r>
      <w:r>
        <w:rPr>
          <w:w w:val="90"/>
        </w:rPr>
        <w:t>de</w:t>
      </w:r>
      <w:r>
        <w:rPr>
          <w:spacing w:val="-8"/>
          <w:w w:val="90"/>
        </w:rPr>
        <w:t> </w:t>
      </w:r>
      <w:r>
        <w:rPr>
          <w:w w:val="90"/>
        </w:rPr>
        <w:t>Almeida,</w:t>
      </w:r>
      <w:r>
        <w:rPr>
          <w:spacing w:val="-9"/>
          <w:w w:val="90"/>
        </w:rPr>
        <w:t> </w:t>
      </w:r>
      <w:r>
        <w:rPr>
          <w:w w:val="90"/>
        </w:rPr>
        <w:t>em</w:t>
      </w:r>
      <w:r>
        <w:rPr>
          <w:spacing w:val="-8"/>
          <w:w w:val="90"/>
        </w:rPr>
        <w:t> </w:t>
      </w:r>
      <w:r>
        <w:rPr>
          <w:w w:val="90"/>
        </w:rPr>
        <w:t>afronta</w:t>
      </w:r>
      <w:r>
        <w:rPr>
          <w:spacing w:val="-8"/>
          <w:w w:val="90"/>
        </w:rPr>
        <w:t> </w:t>
      </w:r>
      <w:r>
        <w:rPr>
          <w:w w:val="90"/>
        </w:rPr>
        <w:t>ao</w:t>
      </w:r>
      <w:r>
        <w:rPr>
          <w:spacing w:val="-8"/>
          <w:w w:val="90"/>
        </w:rPr>
        <w:t> </w:t>
      </w:r>
      <w:r>
        <w:rPr>
          <w:w w:val="90"/>
        </w:rPr>
        <w:t>art.</w:t>
      </w:r>
      <w:r>
        <w:rPr>
          <w:spacing w:val="-9"/>
          <w:w w:val="90"/>
        </w:rPr>
        <w:t> </w:t>
      </w:r>
      <w:r>
        <w:rPr>
          <w:w w:val="90"/>
        </w:rPr>
        <w:t>37,</w:t>
      </w:r>
      <w:r>
        <w:rPr>
          <w:spacing w:val="-9"/>
          <w:w w:val="90"/>
        </w:rPr>
        <w:t> </w:t>
      </w:r>
      <w:r>
        <w:rPr>
          <w:w w:val="90"/>
        </w:rPr>
        <w:t>XVI,</w:t>
      </w:r>
      <w:r>
        <w:rPr>
          <w:spacing w:val="-8"/>
          <w:w w:val="90"/>
        </w:rPr>
        <w:t> </w:t>
      </w:r>
      <w:r>
        <w:rPr>
          <w:w w:val="90"/>
        </w:rPr>
        <w:t>da</w:t>
      </w:r>
      <w:r>
        <w:rPr>
          <w:spacing w:val="-8"/>
          <w:w w:val="90"/>
        </w:rPr>
        <w:t> </w:t>
      </w:r>
      <w:r>
        <w:rPr>
          <w:w w:val="90"/>
        </w:rPr>
        <w:t>CF/88;</w:t>
      </w:r>
      <w:r>
        <w:rPr>
          <w:spacing w:val="-1"/>
          <w:w w:val="90"/>
        </w:rPr>
        <w:t> </w:t>
      </w:r>
      <w:r>
        <w:rPr>
          <w:rFonts w:ascii="Arial" w:hAnsi="Arial"/>
          <w:b/>
          <w:w w:val="90"/>
        </w:rPr>
        <w:t>9.3. </w:t>
      </w:r>
      <w:r>
        <w:rPr>
          <w:rFonts w:ascii="Arial" w:hAnsi="Arial"/>
          <w:b/>
          <w:w w:val="85"/>
        </w:rPr>
        <w:t>Determinar </w:t>
      </w:r>
      <w:r>
        <w:rPr>
          <w:w w:val="85"/>
        </w:rPr>
        <w:t>a Sra. Dilcemir</w:t>
      </w:r>
      <w:r>
        <w:rPr>
          <w:spacing w:val="-1"/>
          <w:w w:val="85"/>
        </w:rPr>
        <w:t> </w:t>
      </w:r>
      <w:r>
        <w:rPr>
          <w:w w:val="85"/>
        </w:rPr>
        <w:t>Lima de Almeida que, uma vez notificada da decisão, apresente formalmente a escolha do cargo que deseja permanecer,</w:t>
      </w:r>
      <w:r>
        <w:rPr>
          <w:spacing w:val="-1"/>
          <w:w w:val="85"/>
        </w:rPr>
        <w:t> </w:t>
      </w:r>
      <w:r>
        <w:rPr>
          <w:w w:val="85"/>
        </w:rPr>
        <w:t>devendo ser</w:t>
      </w:r>
      <w:r>
        <w:rPr>
          <w:spacing w:val="-2"/>
          <w:w w:val="85"/>
        </w:rPr>
        <w:t> </w:t>
      </w:r>
      <w:r>
        <w:rPr>
          <w:w w:val="85"/>
        </w:rPr>
        <w:t>exonerada do outro, fazendo-se comprovação perante o TCE/AM; </w:t>
      </w:r>
      <w:r>
        <w:rPr>
          <w:rFonts w:ascii="Arial" w:hAnsi="Arial"/>
          <w:b/>
          <w:w w:val="85"/>
        </w:rPr>
        <w:t>9.3.1.</w:t>
      </w:r>
      <w:r>
        <w:rPr>
          <w:rFonts w:ascii="Arial" w:hAnsi="Arial"/>
          <w:b/>
          <w:spacing w:val="-2"/>
          <w:w w:val="85"/>
        </w:rPr>
        <w:t> </w:t>
      </w:r>
      <w:r>
        <w:rPr>
          <w:w w:val="85"/>
        </w:rPr>
        <w:t>A SEDUC que apresente nos autos o resultado do PAD instaurado em face da Sra. Dilcemir Lima de Almeida;</w:t>
      </w:r>
      <w:r>
        <w:rPr/>
        <w:t> </w:t>
      </w:r>
      <w:r>
        <w:rPr>
          <w:rFonts w:ascii="Arial" w:hAnsi="Arial"/>
          <w:b/>
          <w:w w:val="85"/>
        </w:rPr>
        <w:t>9.3.2. </w:t>
      </w:r>
      <w:r>
        <w:rPr>
          <w:w w:val="85"/>
        </w:rPr>
        <w:t>A </w:t>
      </w:r>
      <w:r>
        <w:rPr>
          <w:w w:val="80"/>
        </w:rPr>
        <w:t>Prefeitura Municipal de Boca do Acre que, no prazo de 30 (trinta) dias, apresente as medidas tomadas acerca da decisão, </w:t>
      </w:r>
      <w:r>
        <w:rPr>
          <w:w w:val="85"/>
        </w:rPr>
        <w:t>inclusive notificação à representada para escolha do cargo ao qual deseja permanecer, bem como a instauração de Processo</w:t>
      </w:r>
      <w:r>
        <w:rPr>
          <w:spacing w:val="-4"/>
          <w:w w:val="85"/>
        </w:rPr>
        <w:t> </w:t>
      </w:r>
      <w:r>
        <w:rPr>
          <w:w w:val="85"/>
        </w:rPr>
        <w:t>Administrativo</w:t>
      </w:r>
      <w:r>
        <w:rPr>
          <w:spacing w:val="-2"/>
          <w:w w:val="85"/>
        </w:rPr>
        <w:t> </w:t>
      </w:r>
      <w:r>
        <w:rPr>
          <w:w w:val="85"/>
        </w:rPr>
        <w:t>em</w:t>
      </w:r>
      <w:r>
        <w:rPr>
          <w:spacing w:val="-3"/>
          <w:w w:val="85"/>
        </w:rPr>
        <w:t> </w:t>
      </w:r>
      <w:r>
        <w:rPr>
          <w:w w:val="85"/>
        </w:rPr>
        <w:t>face</w:t>
      </w:r>
      <w:r>
        <w:rPr>
          <w:spacing w:val="-4"/>
          <w:w w:val="85"/>
        </w:rPr>
        <w:t> </w:t>
      </w:r>
      <w:r>
        <w:rPr>
          <w:w w:val="85"/>
        </w:rPr>
        <w:t>da</w:t>
      </w:r>
      <w:r>
        <w:rPr>
          <w:spacing w:val="-4"/>
          <w:w w:val="85"/>
        </w:rPr>
        <w:t> </w:t>
      </w:r>
      <w:r>
        <w:rPr>
          <w:w w:val="85"/>
        </w:rPr>
        <w:t>servidora</w:t>
      </w:r>
      <w:r>
        <w:rPr>
          <w:spacing w:val="-4"/>
          <w:w w:val="85"/>
        </w:rPr>
        <w:t> </w:t>
      </w:r>
      <w:r>
        <w:rPr>
          <w:w w:val="85"/>
        </w:rPr>
        <w:t>para</w:t>
      </w:r>
      <w:r>
        <w:rPr>
          <w:spacing w:val="-4"/>
          <w:w w:val="85"/>
        </w:rPr>
        <w:t> </w:t>
      </w:r>
      <w:r>
        <w:rPr>
          <w:w w:val="85"/>
        </w:rPr>
        <w:t>apuração</w:t>
      </w:r>
      <w:r>
        <w:rPr>
          <w:spacing w:val="-2"/>
          <w:w w:val="85"/>
        </w:rPr>
        <w:t> </w:t>
      </w:r>
      <w:r>
        <w:rPr>
          <w:w w:val="85"/>
        </w:rPr>
        <w:t>dos</w:t>
      </w:r>
      <w:r>
        <w:rPr>
          <w:spacing w:val="-3"/>
          <w:w w:val="85"/>
        </w:rPr>
        <w:t> </w:t>
      </w:r>
      <w:r>
        <w:rPr>
          <w:w w:val="85"/>
        </w:rPr>
        <w:t>fatos</w:t>
      </w:r>
      <w:r>
        <w:rPr>
          <w:spacing w:val="-4"/>
          <w:w w:val="85"/>
        </w:rPr>
        <w:t> </w:t>
      </w:r>
      <w:r>
        <w:rPr>
          <w:w w:val="85"/>
        </w:rPr>
        <w:t>acerca</w:t>
      </w:r>
      <w:r>
        <w:rPr>
          <w:spacing w:val="-4"/>
          <w:w w:val="85"/>
        </w:rPr>
        <w:t> </w:t>
      </w:r>
      <w:r>
        <w:rPr>
          <w:w w:val="85"/>
        </w:rPr>
        <w:t>de</w:t>
      </w:r>
      <w:r>
        <w:rPr>
          <w:spacing w:val="-4"/>
          <w:w w:val="85"/>
        </w:rPr>
        <w:t> </w:t>
      </w:r>
      <w:r>
        <w:rPr>
          <w:w w:val="85"/>
        </w:rPr>
        <w:t>eventual</w:t>
      </w:r>
      <w:r>
        <w:rPr>
          <w:spacing w:val="-5"/>
          <w:w w:val="85"/>
        </w:rPr>
        <w:t> </w:t>
      </w:r>
      <w:r>
        <w:rPr>
          <w:w w:val="85"/>
        </w:rPr>
        <w:t>má-fé</w:t>
      </w:r>
      <w:r>
        <w:rPr>
          <w:spacing w:val="-4"/>
          <w:w w:val="85"/>
        </w:rPr>
        <w:t> </w:t>
      </w:r>
      <w:r>
        <w:rPr>
          <w:w w:val="85"/>
        </w:rPr>
        <w:t>da</w:t>
      </w:r>
      <w:r>
        <w:rPr>
          <w:spacing w:val="-4"/>
          <w:w w:val="85"/>
        </w:rPr>
        <w:t> </w:t>
      </w:r>
      <w:r>
        <w:rPr>
          <w:w w:val="85"/>
        </w:rPr>
        <w:t>servidora;</w:t>
      </w:r>
      <w:r>
        <w:rPr>
          <w:spacing w:val="-2"/>
          <w:w w:val="85"/>
        </w:rPr>
        <w:t> </w:t>
      </w:r>
      <w:r>
        <w:rPr>
          <w:rFonts w:ascii="Arial" w:hAnsi="Arial"/>
          <w:b/>
          <w:w w:val="85"/>
        </w:rPr>
        <w:t>9.4.</w:t>
      </w:r>
      <w:r>
        <w:rPr>
          <w:rFonts w:ascii="Arial" w:hAnsi="Arial"/>
          <w:b/>
          <w:spacing w:val="-2"/>
          <w:w w:val="85"/>
        </w:rPr>
        <w:t> </w:t>
      </w:r>
      <w:r>
        <w:rPr>
          <w:rFonts w:ascii="Arial" w:hAnsi="Arial"/>
          <w:b/>
          <w:w w:val="85"/>
        </w:rPr>
        <w:t>Dar </w:t>
      </w:r>
      <w:r>
        <w:rPr>
          <w:rFonts w:ascii="Arial" w:hAnsi="Arial"/>
          <w:b/>
          <w:w w:val="80"/>
        </w:rPr>
        <w:t>ciência</w:t>
      </w:r>
      <w:r>
        <w:rPr>
          <w:rFonts w:ascii="Arial" w:hAnsi="Arial"/>
          <w:b/>
        </w:rPr>
        <w:t> </w:t>
      </w:r>
      <w:r>
        <w:rPr>
          <w:w w:val="80"/>
        </w:rPr>
        <w:t>do</w:t>
      </w:r>
      <w:r>
        <w:rPr/>
        <w:t> </w:t>
      </w:r>
      <w:r>
        <w:rPr>
          <w:w w:val="80"/>
        </w:rPr>
        <w:t>Acórdão,</w:t>
      </w:r>
      <w:r>
        <w:rPr/>
        <w:t> </w:t>
      </w:r>
      <w:r>
        <w:rPr>
          <w:w w:val="80"/>
        </w:rPr>
        <w:t>Voto</w:t>
      </w:r>
      <w:r>
        <w:rPr/>
        <w:t> </w:t>
      </w:r>
      <w:r>
        <w:rPr>
          <w:w w:val="80"/>
        </w:rPr>
        <w:t>e manifestações da</w:t>
      </w:r>
      <w:r>
        <w:rPr/>
        <w:t> </w:t>
      </w:r>
      <w:r>
        <w:rPr>
          <w:w w:val="80"/>
        </w:rPr>
        <w:t>DICAPE e</w:t>
      </w:r>
      <w:r>
        <w:rPr/>
        <w:t> </w:t>
      </w:r>
      <w:r>
        <w:rPr>
          <w:w w:val="80"/>
        </w:rPr>
        <w:t>Ministério</w:t>
      </w:r>
      <w:r>
        <w:rPr/>
        <w:t> </w:t>
      </w:r>
      <w:r>
        <w:rPr>
          <w:w w:val="80"/>
        </w:rPr>
        <w:t>Público</w:t>
      </w:r>
      <w:r>
        <w:rPr/>
        <w:t> </w:t>
      </w:r>
      <w:r>
        <w:rPr>
          <w:w w:val="80"/>
        </w:rPr>
        <w:t>a</w:t>
      </w:r>
      <w:r>
        <w:rPr/>
        <w:t> </w:t>
      </w:r>
      <w:r>
        <w:rPr>
          <w:w w:val="80"/>
        </w:rPr>
        <w:t>Sra. Dilcemir</w:t>
      </w:r>
      <w:r>
        <w:rPr/>
        <w:t> </w:t>
      </w:r>
      <w:r>
        <w:rPr>
          <w:w w:val="80"/>
        </w:rPr>
        <w:t>Lima</w:t>
      </w:r>
      <w:r>
        <w:rPr/>
        <w:t> </w:t>
      </w:r>
      <w:r>
        <w:rPr>
          <w:w w:val="80"/>
        </w:rPr>
        <w:t>de</w:t>
      </w:r>
      <w:r>
        <w:rPr/>
        <w:t> </w:t>
      </w:r>
      <w:r>
        <w:rPr>
          <w:w w:val="80"/>
        </w:rPr>
        <w:t>Almeida,</w:t>
      </w:r>
      <w:r>
        <w:rPr/>
        <w:t> </w:t>
      </w:r>
      <w:r>
        <w:rPr>
          <w:w w:val="80"/>
        </w:rPr>
        <w:t>por meio</w:t>
      </w:r>
      <w:r>
        <w:rPr/>
        <w:t> </w:t>
      </w:r>
      <w:r>
        <w:rPr>
          <w:w w:val="80"/>
        </w:rPr>
        <w:t>de </w:t>
      </w:r>
      <w:r>
        <w:rPr>
          <w:w w:val="90"/>
        </w:rPr>
        <w:t>seu</w:t>
      </w:r>
      <w:r>
        <w:rPr>
          <w:spacing w:val="-3"/>
          <w:w w:val="90"/>
        </w:rPr>
        <w:t> </w:t>
      </w:r>
      <w:r>
        <w:rPr>
          <w:w w:val="90"/>
        </w:rPr>
        <w:t>advogado,</w:t>
      </w:r>
      <w:r>
        <w:rPr>
          <w:spacing w:val="-4"/>
          <w:w w:val="90"/>
        </w:rPr>
        <w:t> </w:t>
      </w:r>
      <w:r>
        <w:rPr>
          <w:w w:val="90"/>
        </w:rPr>
        <w:t>bem</w:t>
      </w:r>
      <w:r>
        <w:rPr>
          <w:spacing w:val="-4"/>
          <w:w w:val="90"/>
        </w:rPr>
        <w:t> </w:t>
      </w:r>
      <w:r>
        <w:rPr>
          <w:w w:val="90"/>
        </w:rPr>
        <w:t>como</w:t>
      </w:r>
      <w:r>
        <w:rPr>
          <w:spacing w:val="-4"/>
          <w:w w:val="90"/>
        </w:rPr>
        <w:t> </w:t>
      </w:r>
      <w:r>
        <w:rPr>
          <w:w w:val="90"/>
        </w:rPr>
        <w:t>aos</w:t>
      </w:r>
      <w:r>
        <w:rPr>
          <w:spacing w:val="-4"/>
          <w:w w:val="90"/>
        </w:rPr>
        <w:t> </w:t>
      </w:r>
      <w:r>
        <w:rPr>
          <w:w w:val="90"/>
        </w:rPr>
        <w:t>demais</w:t>
      </w:r>
      <w:r>
        <w:rPr>
          <w:spacing w:val="-4"/>
          <w:w w:val="90"/>
        </w:rPr>
        <w:t> </w:t>
      </w:r>
      <w:r>
        <w:rPr>
          <w:w w:val="90"/>
        </w:rPr>
        <w:t>interessados</w:t>
      </w:r>
      <w:r>
        <w:rPr>
          <w:spacing w:val="-5"/>
          <w:w w:val="90"/>
        </w:rPr>
        <w:t> </w:t>
      </w:r>
      <w:r>
        <w:rPr>
          <w:w w:val="90"/>
        </w:rPr>
        <w:t>para</w:t>
      </w:r>
      <w:r>
        <w:rPr>
          <w:spacing w:val="-4"/>
          <w:w w:val="90"/>
        </w:rPr>
        <w:t> </w:t>
      </w:r>
      <w:r>
        <w:rPr>
          <w:w w:val="90"/>
        </w:rPr>
        <w:t>fins</w:t>
      </w:r>
      <w:r>
        <w:rPr>
          <w:spacing w:val="-4"/>
          <w:w w:val="90"/>
        </w:rPr>
        <w:t> </w:t>
      </w:r>
      <w:r>
        <w:rPr>
          <w:w w:val="90"/>
        </w:rPr>
        <w:t>de</w:t>
      </w:r>
      <w:r>
        <w:rPr>
          <w:spacing w:val="-4"/>
          <w:w w:val="90"/>
        </w:rPr>
        <w:t> </w:t>
      </w:r>
      <w:r>
        <w:rPr>
          <w:w w:val="90"/>
        </w:rPr>
        <w:t>cumprimento</w:t>
      </w:r>
      <w:r>
        <w:rPr>
          <w:spacing w:val="-4"/>
          <w:w w:val="90"/>
        </w:rPr>
        <w:t> </w:t>
      </w:r>
      <w:r>
        <w:rPr>
          <w:w w:val="90"/>
        </w:rPr>
        <w:t>ou</w:t>
      </w:r>
      <w:r>
        <w:rPr>
          <w:spacing w:val="-4"/>
          <w:w w:val="90"/>
        </w:rPr>
        <w:t> </w:t>
      </w:r>
      <w:r>
        <w:rPr>
          <w:w w:val="90"/>
        </w:rPr>
        <w:t>interposição</w:t>
      </w:r>
      <w:r>
        <w:rPr>
          <w:spacing w:val="-5"/>
          <w:w w:val="90"/>
        </w:rPr>
        <w:t> </w:t>
      </w:r>
      <w:r>
        <w:rPr>
          <w:w w:val="90"/>
        </w:rPr>
        <w:t>de</w:t>
      </w:r>
      <w:r>
        <w:rPr>
          <w:spacing w:val="-4"/>
          <w:w w:val="90"/>
        </w:rPr>
        <w:t> </w:t>
      </w:r>
      <w:r>
        <w:rPr>
          <w:w w:val="90"/>
        </w:rPr>
        <w:t>recurso</w:t>
      </w:r>
      <w:r>
        <w:rPr>
          <w:spacing w:val="-4"/>
          <w:w w:val="90"/>
        </w:rPr>
        <w:t> </w:t>
      </w:r>
      <w:r>
        <w:rPr>
          <w:w w:val="90"/>
        </w:rPr>
        <w:t>devido.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w:t>
      </w:r>
      <w:r>
        <w:rPr>
          <w:w w:val="85"/>
        </w:rPr>
        <w:t> Luis</w:t>
      </w:r>
      <w:r>
        <w:rPr>
          <w:w w:val="85"/>
        </w:rPr>
        <w:t> Fabian</w:t>
      </w:r>
      <w:r>
        <w:rPr>
          <w:w w:val="85"/>
        </w:rPr>
        <w:t> Pereira</w:t>
      </w:r>
      <w:r>
        <w:rPr>
          <w:w w:val="85"/>
        </w:rPr>
        <w:t> Barbosa</w:t>
      </w:r>
      <w:r>
        <w:rPr>
          <w:w w:val="85"/>
        </w:rPr>
        <w:t> (Presidente,</w:t>
      </w:r>
      <w:r>
        <w:rPr>
          <w:w w:val="85"/>
        </w:rPr>
        <w:t> em</w:t>
      </w:r>
      <w:r>
        <w:rPr>
          <w:w w:val="85"/>
        </w:rPr>
        <w:t> sessão),</w:t>
      </w:r>
      <w:r>
        <w:rPr>
          <w:w w:val="85"/>
        </w:rPr>
        <w:t> Júlio</w:t>
      </w:r>
      <w:r>
        <w:rPr>
          <w:w w:val="85"/>
        </w:rPr>
        <w:t> Assis</w:t>
      </w:r>
      <w:r>
        <w:rPr>
          <w:w w:val="85"/>
        </w:rPr>
        <w:t> Corrêa Pinheiro, Érico Xavier Desterro e Silva, Mario Manoel Coelho de Mello, Josué Cláudio de Souza Neto e Mário José de </w:t>
      </w:r>
      <w:r>
        <w:rPr>
          <w:w w:val="80"/>
        </w:rPr>
        <w:t>Moraes Costa Filho (Convocado). </w:t>
      </w:r>
      <w:r>
        <w:rPr>
          <w:rFonts w:ascii="Arial" w:hAnsi="Arial"/>
          <w:b/>
          <w:w w:val="80"/>
        </w:rPr>
        <w:t>Declaração de impedimento: </w:t>
      </w:r>
      <w:r>
        <w:rPr>
          <w:w w:val="80"/>
        </w:rPr>
        <w:t>Conselheira Yara Amazônia Lins Rodrigues dos Santos</w:t>
      </w:r>
      <w:r>
        <w:rPr>
          <w:spacing w:val="80"/>
        </w:rPr>
        <w:t> </w:t>
      </w:r>
      <w:r>
        <w:rPr>
          <w:w w:val="85"/>
        </w:rPr>
        <w:t>(art. 65 do Regimento Interno).</w:t>
      </w:r>
    </w:p>
    <w:p>
      <w:pPr>
        <w:pStyle w:val="BodyText"/>
        <w:spacing w:before="189"/>
        <w:ind w:right="134"/>
      </w:pPr>
      <w:r>
        <w:rPr>
          <w:rFonts w:ascii="Arial" w:hAnsi="Arial"/>
          <w:b/>
          <w:w w:val="85"/>
        </w:rPr>
        <w:t>PROCESSO</w:t>
      </w:r>
      <w:r>
        <w:rPr>
          <w:rFonts w:ascii="Arial" w:hAnsi="Arial"/>
          <w:b/>
          <w:spacing w:val="-4"/>
          <w:w w:val="85"/>
        </w:rPr>
        <w:t> </w:t>
      </w:r>
      <w:r>
        <w:rPr>
          <w:rFonts w:ascii="Arial" w:hAnsi="Arial"/>
          <w:b/>
          <w:w w:val="85"/>
        </w:rPr>
        <w:t>Nº</w:t>
      </w:r>
      <w:r>
        <w:rPr>
          <w:rFonts w:ascii="Arial" w:hAnsi="Arial"/>
          <w:b/>
          <w:spacing w:val="-6"/>
          <w:w w:val="85"/>
        </w:rPr>
        <w:t> </w:t>
      </w:r>
      <w:r>
        <w:rPr>
          <w:rFonts w:ascii="Arial" w:hAnsi="Arial"/>
          <w:b/>
          <w:w w:val="85"/>
        </w:rPr>
        <w:t>15.443/2023</w:t>
      </w:r>
      <w:r>
        <w:rPr>
          <w:rFonts w:ascii="Arial" w:hAnsi="Arial"/>
          <w:b/>
          <w:spacing w:val="-1"/>
          <w:w w:val="85"/>
        </w:rPr>
        <w:t> </w:t>
      </w:r>
      <w:r>
        <w:rPr>
          <w:w w:val="85"/>
        </w:rPr>
        <w:t>-</w:t>
      </w:r>
      <w:r>
        <w:rPr>
          <w:spacing w:val="-4"/>
          <w:w w:val="85"/>
        </w:rPr>
        <w:t> </w:t>
      </w:r>
      <w:r>
        <w:rPr>
          <w:w w:val="85"/>
        </w:rPr>
        <w:t>Representação</w:t>
      </w:r>
      <w:r>
        <w:rPr>
          <w:spacing w:val="-3"/>
          <w:w w:val="85"/>
        </w:rPr>
        <w:t> </w:t>
      </w:r>
      <w:r>
        <w:rPr>
          <w:w w:val="85"/>
        </w:rPr>
        <w:t>interposta</w:t>
      </w:r>
      <w:r>
        <w:rPr>
          <w:spacing w:val="-4"/>
          <w:w w:val="85"/>
        </w:rPr>
        <w:t> </w:t>
      </w:r>
      <w:r>
        <w:rPr>
          <w:w w:val="85"/>
        </w:rPr>
        <w:t>pela</w:t>
      </w:r>
      <w:r>
        <w:rPr>
          <w:spacing w:val="-5"/>
          <w:w w:val="85"/>
        </w:rPr>
        <w:t> </w:t>
      </w:r>
      <w:r>
        <w:rPr>
          <w:w w:val="85"/>
        </w:rPr>
        <w:t>Secretaria</w:t>
      </w:r>
      <w:r>
        <w:rPr>
          <w:spacing w:val="-3"/>
          <w:w w:val="85"/>
        </w:rPr>
        <w:t> </w:t>
      </w:r>
      <w:r>
        <w:rPr>
          <w:w w:val="85"/>
        </w:rPr>
        <w:t>Geral</w:t>
      </w:r>
      <w:r>
        <w:rPr>
          <w:spacing w:val="-2"/>
          <w:w w:val="85"/>
        </w:rPr>
        <w:t> </w:t>
      </w:r>
      <w:r>
        <w:rPr>
          <w:w w:val="85"/>
        </w:rPr>
        <w:t>do</w:t>
      </w:r>
      <w:r>
        <w:rPr>
          <w:spacing w:val="-3"/>
          <w:w w:val="85"/>
        </w:rPr>
        <w:t> </w:t>
      </w:r>
      <w:r>
        <w:rPr>
          <w:w w:val="85"/>
        </w:rPr>
        <w:t>Controle</w:t>
      </w:r>
      <w:r>
        <w:rPr>
          <w:spacing w:val="-4"/>
          <w:w w:val="85"/>
        </w:rPr>
        <w:t> </w:t>
      </w:r>
      <w:r>
        <w:rPr>
          <w:w w:val="85"/>
        </w:rPr>
        <w:t>Externo</w:t>
      </w:r>
      <w:r>
        <w:rPr>
          <w:spacing w:val="-3"/>
          <w:w w:val="85"/>
        </w:rPr>
        <w:t> </w:t>
      </w:r>
      <w:r>
        <w:rPr>
          <w:w w:val="85"/>
        </w:rPr>
        <w:t>(SECEX-TCE/AM), decorrente da</w:t>
      </w:r>
      <w:r>
        <w:rPr>
          <w:spacing w:val="-1"/>
          <w:w w:val="85"/>
        </w:rPr>
        <w:t> </w:t>
      </w:r>
      <w:r>
        <w:rPr>
          <w:w w:val="85"/>
        </w:rPr>
        <w:t>Manifestação</w:t>
      </w:r>
      <w:r>
        <w:rPr>
          <w:spacing w:val="-1"/>
          <w:w w:val="85"/>
        </w:rPr>
        <w:t> </w:t>
      </w:r>
      <w:r>
        <w:rPr>
          <w:w w:val="85"/>
        </w:rPr>
        <w:t>N°</w:t>
      </w:r>
      <w:r>
        <w:rPr>
          <w:spacing w:val="-2"/>
          <w:w w:val="85"/>
        </w:rPr>
        <w:t> </w:t>
      </w:r>
      <w:r>
        <w:rPr>
          <w:w w:val="85"/>
        </w:rPr>
        <w:t>362/2023-Ouvidoria,</w:t>
      </w:r>
      <w:r>
        <w:rPr>
          <w:spacing w:val="-2"/>
          <w:w w:val="85"/>
        </w:rPr>
        <w:t> </w:t>
      </w:r>
      <w:r>
        <w:rPr>
          <w:w w:val="85"/>
        </w:rPr>
        <w:t>em</w:t>
      </w:r>
      <w:r>
        <w:rPr>
          <w:spacing w:val="-2"/>
          <w:w w:val="85"/>
        </w:rPr>
        <w:t> </w:t>
      </w:r>
      <w:r>
        <w:rPr>
          <w:w w:val="85"/>
        </w:rPr>
        <w:t>desfavor</w:t>
      </w:r>
      <w:r>
        <w:rPr>
          <w:spacing w:val="-2"/>
          <w:w w:val="85"/>
        </w:rPr>
        <w:t> </w:t>
      </w:r>
      <w:r>
        <w:rPr>
          <w:w w:val="85"/>
        </w:rPr>
        <w:t>do</w:t>
      </w:r>
      <w:r>
        <w:rPr>
          <w:spacing w:val="-1"/>
          <w:w w:val="85"/>
        </w:rPr>
        <w:t> </w:t>
      </w:r>
      <w:r>
        <w:rPr>
          <w:w w:val="85"/>
        </w:rPr>
        <w:t>Sr.</w:t>
      </w:r>
      <w:r>
        <w:rPr>
          <w:spacing w:val="-1"/>
          <w:w w:val="85"/>
        </w:rPr>
        <w:t> </w:t>
      </w:r>
      <w:r>
        <w:rPr>
          <w:w w:val="85"/>
        </w:rPr>
        <w:t>Marcos</w:t>
      </w:r>
      <w:r>
        <w:rPr>
          <w:spacing w:val="-1"/>
          <w:w w:val="85"/>
        </w:rPr>
        <w:t> </w:t>
      </w:r>
      <w:r>
        <w:rPr>
          <w:w w:val="85"/>
        </w:rPr>
        <w:t>Cesar</w:t>
      </w:r>
      <w:r>
        <w:rPr>
          <w:spacing w:val="-2"/>
          <w:w w:val="85"/>
        </w:rPr>
        <w:t> </w:t>
      </w:r>
      <w:r>
        <w:rPr>
          <w:w w:val="85"/>
        </w:rPr>
        <w:t>do</w:t>
      </w:r>
      <w:r>
        <w:rPr>
          <w:spacing w:val="-1"/>
          <w:w w:val="85"/>
        </w:rPr>
        <w:t> </w:t>
      </w:r>
      <w:r>
        <w:rPr>
          <w:w w:val="85"/>
        </w:rPr>
        <w:t>Nascimento Magalhães</w:t>
      </w:r>
      <w:r>
        <w:rPr>
          <w:spacing w:val="-1"/>
          <w:w w:val="85"/>
        </w:rPr>
        <w:t> </w:t>
      </w:r>
      <w:r>
        <w:rPr>
          <w:w w:val="85"/>
        </w:rPr>
        <w:t>e</w:t>
      </w:r>
      <w:r>
        <w:rPr>
          <w:spacing w:val="-1"/>
          <w:w w:val="85"/>
        </w:rPr>
        <w:t> </w:t>
      </w:r>
      <w:r>
        <w:rPr>
          <w:w w:val="85"/>
        </w:rPr>
        <w:t>da </w:t>
      </w:r>
      <w:r>
        <w:rPr>
          <w:w w:val="90"/>
        </w:rPr>
        <w:t>Sra.</w:t>
      </w:r>
      <w:r>
        <w:rPr>
          <w:w w:val="90"/>
        </w:rPr>
        <w:t> Antônia</w:t>
      </w:r>
      <w:r>
        <w:rPr>
          <w:w w:val="90"/>
        </w:rPr>
        <w:t> Andreia</w:t>
      </w:r>
      <w:r>
        <w:rPr>
          <w:w w:val="90"/>
        </w:rPr>
        <w:t> da</w:t>
      </w:r>
      <w:r>
        <w:rPr>
          <w:w w:val="90"/>
        </w:rPr>
        <w:t> Silva</w:t>
      </w:r>
      <w:r>
        <w:rPr>
          <w:w w:val="90"/>
        </w:rPr>
        <w:t> Ponciano,</w:t>
      </w:r>
      <w:r>
        <w:rPr>
          <w:w w:val="90"/>
        </w:rPr>
        <w:t> para</w:t>
      </w:r>
      <w:r>
        <w:rPr>
          <w:w w:val="90"/>
        </w:rPr>
        <w:t> apuração</w:t>
      </w:r>
      <w:r>
        <w:rPr>
          <w:w w:val="90"/>
        </w:rPr>
        <w:t> de</w:t>
      </w:r>
      <w:r>
        <w:rPr>
          <w:w w:val="90"/>
        </w:rPr>
        <w:t> possíveis</w:t>
      </w:r>
      <w:r>
        <w:rPr>
          <w:w w:val="90"/>
        </w:rPr>
        <w:t> irregularidades</w:t>
      </w:r>
      <w:r>
        <w:rPr>
          <w:w w:val="90"/>
        </w:rPr>
        <w:t> acerca</w:t>
      </w:r>
      <w:r>
        <w:rPr>
          <w:w w:val="90"/>
        </w:rPr>
        <w:t> de</w:t>
      </w:r>
      <w:r>
        <w:rPr>
          <w:w w:val="90"/>
        </w:rPr>
        <w:t> ausência</w:t>
      </w:r>
      <w:r>
        <w:rPr>
          <w:w w:val="90"/>
        </w:rPr>
        <w:t> de </w:t>
      </w:r>
      <w:r>
        <w:rPr>
          <w:w w:val="80"/>
        </w:rPr>
        <w:t>contraprestação laboral. </w:t>
      </w:r>
      <w:r>
        <w:rPr>
          <w:rFonts w:ascii="Arial" w:hAnsi="Arial"/>
          <w:b/>
          <w:w w:val="80"/>
        </w:rPr>
        <w:t>Advogado(s): </w:t>
      </w:r>
      <w:r>
        <w:rPr>
          <w:w w:val="80"/>
        </w:rPr>
        <w:t>Washington César Rocha Magalhães - OAB/AM 4203 e Eduardo da Silva Queiroz - OAB/AM 13301. </w:t>
      </w:r>
      <w:r>
        <w:rPr>
          <w:rFonts w:ascii="Arial" w:hAnsi="Arial"/>
          <w:b/>
          <w:w w:val="80"/>
        </w:rPr>
        <w:t>ACÓRDÃO Nº 1002/2024: </w:t>
      </w:r>
      <w:r>
        <w:rPr>
          <w:w w:val="80"/>
        </w:rPr>
        <w:t>Vistos, relatados e discutidos estes autos acima identificados,</w:t>
      </w:r>
      <w:r>
        <w:rPr/>
        <w:t> </w:t>
      </w:r>
      <w:r>
        <w:rPr>
          <w:rFonts w:ascii="Arial" w:hAnsi="Arial"/>
          <w:b/>
          <w:w w:val="80"/>
        </w:rPr>
        <w:t>ACORDAM </w:t>
      </w:r>
      <w:r>
        <w:rPr>
          <w:w w:val="80"/>
        </w:rPr>
        <w:t>os Excelentíssimos Senhores Conselheiros do Tribunal de Contas do Estado do Amazonas, reunidos em Sessão do</w:t>
      </w:r>
      <w:r>
        <w:rPr/>
        <w:t> </w:t>
      </w:r>
      <w:r>
        <w:rPr>
          <w:rFonts w:ascii="Arial" w:hAnsi="Arial"/>
          <w:b/>
          <w:w w:val="80"/>
        </w:rPr>
        <w:t>Tribunal </w:t>
      </w:r>
      <w:r>
        <w:rPr>
          <w:rFonts w:ascii="Arial" w:hAnsi="Arial"/>
          <w:b/>
          <w:w w:val="85"/>
        </w:rPr>
        <w:t>Pleno</w:t>
      </w:r>
      <w:r>
        <w:rPr>
          <w:w w:val="85"/>
        </w:rPr>
        <w:t>, no exercício da competência atribuída pelo art. 11, inciso IV, alínea “i”, da Resolução nº 04/2002-TCE/AM, </w:t>
      </w:r>
      <w:r>
        <w:rPr>
          <w:rFonts w:ascii="Arial" w:hAnsi="Arial"/>
          <w:b/>
          <w:w w:val="85"/>
        </w:rPr>
        <w:t>à </w:t>
      </w:r>
      <w:r>
        <w:rPr>
          <w:rFonts w:ascii="Arial" w:hAnsi="Arial"/>
          <w:b/>
          <w:w w:val="90"/>
        </w:rPr>
        <w:t>unanimidade</w:t>
      </w:r>
      <w:r>
        <w:rPr>
          <w:w w:val="90"/>
        </w:rPr>
        <w:t>,</w:t>
      </w:r>
      <w:r>
        <w:rPr>
          <w:spacing w:val="-10"/>
          <w:w w:val="90"/>
        </w:rPr>
        <w:t> </w:t>
      </w:r>
      <w:r>
        <w:rPr>
          <w:w w:val="90"/>
        </w:rPr>
        <w:t>nos</w:t>
      </w:r>
      <w:r>
        <w:rPr>
          <w:spacing w:val="-10"/>
          <w:w w:val="90"/>
        </w:rPr>
        <w:t> </w:t>
      </w:r>
      <w:r>
        <w:rPr>
          <w:w w:val="90"/>
        </w:rPr>
        <w:t>termos</w:t>
      </w:r>
      <w:r>
        <w:rPr>
          <w:spacing w:val="-10"/>
          <w:w w:val="90"/>
        </w:rPr>
        <w:t> </w:t>
      </w:r>
      <w:r>
        <w:rPr>
          <w:w w:val="90"/>
        </w:rPr>
        <w:t>do</w:t>
      </w:r>
      <w:r>
        <w:rPr>
          <w:spacing w:val="-10"/>
          <w:w w:val="90"/>
        </w:rPr>
        <w:t> </w:t>
      </w:r>
      <w:r>
        <w:rPr>
          <w:w w:val="90"/>
        </w:rPr>
        <w:t>voto</w:t>
      </w:r>
      <w:r>
        <w:rPr>
          <w:spacing w:val="-10"/>
          <w:w w:val="90"/>
        </w:rPr>
        <w:t> </w:t>
      </w:r>
      <w:r>
        <w:rPr>
          <w:w w:val="90"/>
        </w:rPr>
        <w:t>do</w:t>
      </w:r>
      <w:r>
        <w:rPr>
          <w:spacing w:val="-11"/>
          <w:w w:val="90"/>
        </w:rPr>
        <w:t> </w:t>
      </w:r>
      <w:r>
        <w:rPr>
          <w:w w:val="90"/>
        </w:rPr>
        <w:t>Excelentíssimo</w:t>
      </w:r>
      <w:r>
        <w:rPr>
          <w:spacing w:val="-10"/>
          <w:w w:val="90"/>
        </w:rPr>
        <w:t> </w:t>
      </w:r>
      <w:r>
        <w:rPr>
          <w:w w:val="90"/>
        </w:rPr>
        <w:t>Senhor</w:t>
      </w:r>
      <w:r>
        <w:rPr>
          <w:spacing w:val="-10"/>
          <w:w w:val="90"/>
        </w:rPr>
        <w:t> </w:t>
      </w:r>
      <w:r>
        <w:rPr>
          <w:w w:val="90"/>
        </w:rPr>
        <w:t>Conselheiro-Relator,</w:t>
      </w:r>
      <w:r>
        <w:rPr>
          <w:spacing w:val="-10"/>
          <w:w w:val="90"/>
        </w:rPr>
        <w:t> </w:t>
      </w:r>
      <w:r>
        <w:rPr>
          <w:rFonts w:ascii="Arial" w:hAnsi="Arial"/>
          <w:b/>
          <w:w w:val="90"/>
        </w:rPr>
        <w:t>em</w:t>
      </w:r>
      <w:r>
        <w:rPr>
          <w:rFonts w:ascii="Arial" w:hAnsi="Arial"/>
          <w:b/>
          <w:spacing w:val="-10"/>
          <w:w w:val="90"/>
        </w:rPr>
        <w:t> </w:t>
      </w:r>
      <w:r>
        <w:rPr>
          <w:rFonts w:ascii="Arial" w:hAnsi="Arial"/>
          <w:b/>
          <w:w w:val="90"/>
        </w:rPr>
        <w:t>parcial</w:t>
      </w:r>
      <w:r>
        <w:rPr>
          <w:rFonts w:ascii="Arial" w:hAnsi="Arial"/>
          <w:b/>
          <w:spacing w:val="-10"/>
          <w:w w:val="90"/>
        </w:rPr>
        <w:t> </w:t>
      </w:r>
      <w:r>
        <w:rPr>
          <w:rFonts w:ascii="Arial" w:hAnsi="Arial"/>
          <w:b/>
          <w:w w:val="90"/>
        </w:rPr>
        <w:t>consonância</w:t>
      </w:r>
      <w:r>
        <w:rPr>
          <w:rFonts w:ascii="Arial" w:hAnsi="Arial"/>
          <w:b/>
          <w:spacing w:val="-10"/>
          <w:w w:val="90"/>
        </w:rPr>
        <w:t> </w:t>
      </w:r>
      <w:r>
        <w:rPr>
          <w:w w:val="90"/>
        </w:rPr>
        <w:t>com </w:t>
      </w:r>
      <w:r>
        <w:rPr>
          <w:w w:val="85"/>
        </w:rPr>
        <w:t>pronunciamento</w:t>
      </w:r>
      <w:r>
        <w:rPr>
          <w:spacing w:val="-7"/>
          <w:w w:val="85"/>
        </w:rPr>
        <w:t> </w:t>
      </w:r>
      <w:r>
        <w:rPr>
          <w:w w:val="85"/>
        </w:rPr>
        <w:t>do</w:t>
      </w:r>
      <w:r>
        <w:rPr>
          <w:spacing w:val="-7"/>
          <w:w w:val="85"/>
        </w:rPr>
        <w:t> </w:t>
      </w:r>
      <w:r>
        <w:rPr>
          <w:w w:val="85"/>
        </w:rPr>
        <w:t>Ministério</w:t>
      </w:r>
      <w:r>
        <w:rPr>
          <w:spacing w:val="-6"/>
          <w:w w:val="85"/>
        </w:rPr>
        <w:t> </w:t>
      </w:r>
      <w:r>
        <w:rPr>
          <w:w w:val="85"/>
        </w:rPr>
        <w:t>Público</w:t>
      </w:r>
      <w:r>
        <w:rPr>
          <w:spacing w:val="-7"/>
          <w:w w:val="85"/>
        </w:rPr>
        <w:t> </w:t>
      </w:r>
      <w:r>
        <w:rPr>
          <w:w w:val="85"/>
        </w:rPr>
        <w:t>junto</w:t>
      </w:r>
      <w:r>
        <w:rPr>
          <w:spacing w:val="-7"/>
          <w:w w:val="85"/>
        </w:rPr>
        <w:t> </w:t>
      </w:r>
      <w:r>
        <w:rPr>
          <w:w w:val="85"/>
        </w:rPr>
        <w:t>a</w:t>
      </w:r>
      <w:r>
        <w:rPr>
          <w:spacing w:val="-6"/>
          <w:w w:val="85"/>
        </w:rPr>
        <w:t> </w:t>
      </w:r>
      <w:r>
        <w:rPr>
          <w:w w:val="85"/>
        </w:rPr>
        <w:t>este</w:t>
      </w:r>
      <w:r>
        <w:rPr>
          <w:spacing w:val="-7"/>
          <w:w w:val="85"/>
        </w:rPr>
        <w:t> </w:t>
      </w:r>
      <w:r>
        <w:rPr>
          <w:w w:val="85"/>
        </w:rPr>
        <w:t>Tribunal,</w:t>
      </w:r>
      <w:r>
        <w:rPr>
          <w:spacing w:val="-7"/>
          <w:w w:val="85"/>
        </w:rPr>
        <w:t> </w:t>
      </w:r>
      <w:r>
        <w:rPr>
          <w:w w:val="85"/>
        </w:rPr>
        <w:t>no</w:t>
      </w:r>
      <w:r>
        <w:rPr>
          <w:spacing w:val="-7"/>
          <w:w w:val="85"/>
        </w:rPr>
        <w:t> </w:t>
      </w:r>
      <w:r>
        <w:rPr>
          <w:w w:val="85"/>
        </w:rPr>
        <w:t>sentido</w:t>
      </w:r>
      <w:r>
        <w:rPr>
          <w:spacing w:val="-6"/>
          <w:w w:val="85"/>
        </w:rPr>
        <w:t> </w:t>
      </w:r>
      <w:r>
        <w:rPr>
          <w:w w:val="85"/>
        </w:rPr>
        <w:t>de:</w:t>
      </w:r>
      <w:r>
        <w:rPr>
          <w:spacing w:val="-1"/>
          <w:w w:val="85"/>
        </w:rPr>
        <w:t> </w:t>
      </w:r>
      <w:r>
        <w:rPr>
          <w:rFonts w:ascii="Arial" w:hAnsi="Arial"/>
          <w:b/>
          <w:w w:val="85"/>
        </w:rPr>
        <w:t>9.1.</w:t>
      </w:r>
      <w:r>
        <w:rPr>
          <w:rFonts w:ascii="Arial" w:hAnsi="Arial"/>
          <w:b/>
          <w:spacing w:val="-6"/>
          <w:w w:val="85"/>
        </w:rPr>
        <w:t> </w:t>
      </w:r>
      <w:r>
        <w:rPr>
          <w:rFonts w:ascii="Arial" w:hAnsi="Arial"/>
          <w:b/>
          <w:w w:val="85"/>
        </w:rPr>
        <w:t>Conhecer</w:t>
      </w:r>
      <w:r>
        <w:rPr>
          <w:rFonts w:ascii="Arial" w:hAnsi="Arial"/>
          <w:b/>
          <w:spacing w:val="-6"/>
          <w:w w:val="85"/>
        </w:rPr>
        <w:t> </w:t>
      </w:r>
      <w:r>
        <w:rPr>
          <w:w w:val="85"/>
        </w:rPr>
        <w:t>da</w:t>
      </w:r>
      <w:r>
        <w:rPr>
          <w:spacing w:val="-6"/>
          <w:w w:val="85"/>
        </w:rPr>
        <w:t> </w:t>
      </w:r>
      <w:r>
        <w:rPr>
          <w:w w:val="85"/>
        </w:rPr>
        <w:t>Representação</w:t>
      </w:r>
      <w:r>
        <w:rPr>
          <w:spacing w:val="-7"/>
          <w:w w:val="85"/>
        </w:rPr>
        <w:t> </w:t>
      </w:r>
      <w:r>
        <w:rPr>
          <w:w w:val="85"/>
        </w:rPr>
        <w:t>oriunda</w:t>
      </w:r>
      <w:r>
        <w:rPr>
          <w:spacing w:val="-7"/>
          <w:w w:val="85"/>
        </w:rPr>
        <w:t> </w:t>
      </w:r>
      <w:r>
        <w:rPr>
          <w:w w:val="85"/>
        </w:rPr>
        <w:t>de </w:t>
      </w:r>
      <w:r>
        <w:rPr>
          <w:w w:val="80"/>
        </w:rPr>
        <w:t>manifestação</w:t>
      </w:r>
      <w:r>
        <w:rPr/>
        <w:t> </w:t>
      </w:r>
      <w:r>
        <w:rPr>
          <w:w w:val="80"/>
        </w:rPr>
        <w:t>realizada</w:t>
      </w:r>
      <w:r>
        <w:rPr/>
        <w:t> </w:t>
      </w:r>
      <w:r>
        <w:rPr>
          <w:w w:val="80"/>
        </w:rPr>
        <w:t>no</w:t>
      </w:r>
      <w:r>
        <w:rPr/>
        <w:t> </w:t>
      </w:r>
      <w:r>
        <w:rPr>
          <w:w w:val="80"/>
        </w:rPr>
        <w:t>âmbito</w:t>
      </w:r>
      <w:r>
        <w:rPr/>
        <w:t> </w:t>
      </w:r>
      <w:r>
        <w:rPr>
          <w:w w:val="80"/>
        </w:rPr>
        <w:t>da</w:t>
      </w:r>
      <w:r>
        <w:rPr/>
        <w:t> </w:t>
      </w:r>
      <w:r>
        <w:rPr>
          <w:w w:val="80"/>
        </w:rPr>
        <w:t>Ouvidoria,</w:t>
      </w:r>
      <w:r>
        <w:rPr/>
        <w:t> </w:t>
      </w:r>
      <w:r>
        <w:rPr>
          <w:w w:val="80"/>
        </w:rPr>
        <w:t>acerca</w:t>
      </w:r>
      <w:r>
        <w:rPr/>
        <w:t> </w:t>
      </w:r>
      <w:r>
        <w:rPr>
          <w:w w:val="80"/>
        </w:rPr>
        <w:t>de</w:t>
      </w:r>
      <w:r>
        <w:rPr/>
        <w:t> </w:t>
      </w:r>
      <w:r>
        <w:rPr>
          <w:w w:val="80"/>
        </w:rPr>
        <w:t>possível</w:t>
      </w:r>
      <w:r>
        <w:rPr/>
        <w:t> </w:t>
      </w:r>
      <w:r>
        <w:rPr>
          <w:w w:val="80"/>
        </w:rPr>
        <w:t>ausência</w:t>
      </w:r>
      <w:r>
        <w:rPr/>
        <w:t> </w:t>
      </w:r>
      <w:r>
        <w:rPr>
          <w:w w:val="80"/>
        </w:rPr>
        <w:t>de</w:t>
      </w:r>
      <w:r>
        <w:rPr/>
        <w:t> </w:t>
      </w:r>
      <w:r>
        <w:rPr>
          <w:w w:val="80"/>
        </w:rPr>
        <w:t>contraprestação</w:t>
      </w:r>
      <w:r>
        <w:rPr/>
        <w:t> </w:t>
      </w:r>
      <w:r>
        <w:rPr>
          <w:w w:val="80"/>
        </w:rPr>
        <w:t>laboral</w:t>
      </w:r>
      <w:r>
        <w:rPr/>
        <w:t> </w:t>
      </w:r>
      <w:r>
        <w:rPr>
          <w:w w:val="80"/>
        </w:rPr>
        <w:t>pelos</w:t>
      </w:r>
      <w:r>
        <w:rPr/>
        <w:t> </w:t>
      </w:r>
      <w:r>
        <w:rPr>
          <w:w w:val="80"/>
        </w:rPr>
        <w:t>servidores, Sr. Marcos César do Nascimento Magalhães e Sra. Antônia Andreia da Silva Ponciano, junto à SEDUC, nos termos do art. </w:t>
      </w:r>
      <w:r>
        <w:rPr>
          <w:w w:val="85"/>
        </w:rPr>
        <w:t>288,</w:t>
      </w:r>
      <w:r>
        <w:rPr>
          <w:spacing w:val="-2"/>
          <w:w w:val="85"/>
        </w:rPr>
        <w:t> </w:t>
      </w:r>
      <w:r>
        <w:rPr>
          <w:w w:val="85"/>
        </w:rPr>
        <w:t>da</w:t>
      </w:r>
      <w:r>
        <w:rPr>
          <w:spacing w:val="-2"/>
          <w:w w:val="85"/>
        </w:rPr>
        <w:t> </w:t>
      </w:r>
      <w:r>
        <w:rPr>
          <w:w w:val="85"/>
        </w:rPr>
        <w:t>Resolução</w:t>
      </w:r>
      <w:r>
        <w:rPr>
          <w:spacing w:val="-2"/>
          <w:w w:val="85"/>
        </w:rPr>
        <w:t> </w:t>
      </w:r>
      <w:r>
        <w:rPr>
          <w:w w:val="85"/>
        </w:rPr>
        <w:t>nº</w:t>
      </w:r>
      <w:r>
        <w:rPr>
          <w:spacing w:val="-2"/>
          <w:w w:val="85"/>
        </w:rPr>
        <w:t> </w:t>
      </w:r>
      <w:r>
        <w:rPr>
          <w:w w:val="85"/>
        </w:rPr>
        <w:t>04/02-</w:t>
      </w:r>
      <w:r>
        <w:rPr>
          <w:spacing w:val="-3"/>
          <w:w w:val="85"/>
        </w:rPr>
        <w:t> </w:t>
      </w:r>
      <w:r>
        <w:rPr>
          <w:w w:val="85"/>
        </w:rPr>
        <w:t>TCE/AM;</w:t>
      </w:r>
      <w:r>
        <w:rPr>
          <w:spacing w:val="-2"/>
          <w:w w:val="85"/>
        </w:rPr>
        <w:t> </w:t>
      </w:r>
      <w:r>
        <w:rPr>
          <w:rFonts w:ascii="Arial" w:hAnsi="Arial"/>
          <w:b/>
          <w:w w:val="85"/>
        </w:rPr>
        <w:t>9.2.</w:t>
      </w:r>
      <w:r>
        <w:rPr>
          <w:rFonts w:ascii="Arial" w:hAnsi="Arial"/>
          <w:b/>
          <w:spacing w:val="-2"/>
          <w:w w:val="85"/>
        </w:rPr>
        <w:t> </w:t>
      </w:r>
      <w:r>
        <w:rPr>
          <w:rFonts w:ascii="Arial" w:hAnsi="Arial"/>
          <w:b/>
          <w:w w:val="85"/>
        </w:rPr>
        <w:t>Julgar</w:t>
      </w:r>
      <w:r>
        <w:rPr>
          <w:rFonts w:ascii="Arial" w:hAnsi="Arial"/>
          <w:b/>
          <w:spacing w:val="-2"/>
          <w:w w:val="85"/>
        </w:rPr>
        <w:t> </w:t>
      </w:r>
      <w:r>
        <w:rPr>
          <w:rFonts w:ascii="Arial" w:hAnsi="Arial"/>
          <w:b/>
          <w:w w:val="85"/>
        </w:rPr>
        <w:t>Procedente </w:t>
      </w:r>
      <w:r>
        <w:rPr>
          <w:w w:val="85"/>
        </w:rPr>
        <w:t>a</w:t>
      </w:r>
      <w:r>
        <w:rPr>
          <w:spacing w:val="-2"/>
          <w:w w:val="85"/>
        </w:rPr>
        <w:t> </w:t>
      </w:r>
      <w:r>
        <w:rPr>
          <w:w w:val="85"/>
        </w:rPr>
        <w:t>Representação oriunda</w:t>
      </w:r>
      <w:r>
        <w:rPr>
          <w:spacing w:val="-2"/>
          <w:w w:val="85"/>
        </w:rPr>
        <w:t> </w:t>
      </w:r>
      <w:r>
        <w:rPr>
          <w:w w:val="85"/>
        </w:rPr>
        <w:t>de</w:t>
      </w:r>
      <w:r>
        <w:rPr>
          <w:spacing w:val="-2"/>
          <w:w w:val="85"/>
        </w:rPr>
        <w:t> </w:t>
      </w:r>
      <w:r>
        <w:rPr>
          <w:w w:val="85"/>
        </w:rPr>
        <w:t>manifestação</w:t>
      </w:r>
      <w:r>
        <w:rPr>
          <w:spacing w:val="-4"/>
          <w:w w:val="85"/>
        </w:rPr>
        <w:t> </w:t>
      </w:r>
      <w:r>
        <w:rPr>
          <w:w w:val="85"/>
        </w:rPr>
        <w:t>realizada</w:t>
      </w:r>
      <w:r>
        <w:rPr>
          <w:spacing w:val="-2"/>
          <w:w w:val="85"/>
        </w:rPr>
        <w:t> </w:t>
      </w:r>
      <w:r>
        <w:rPr>
          <w:w w:val="85"/>
        </w:rPr>
        <w:t>no âmbito da Ouvidoria, acerca de possível ausência de contraprestação laboral pelos servidores, Sr. Marcos César do Nascimento</w:t>
      </w:r>
      <w:r>
        <w:rPr>
          <w:w w:val="85"/>
        </w:rPr>
        <w:t> Magalhães</w:t>
      </w:r>
      <w:r>
        <w:rPr>
          <w:w w:val="85"/>
        </w:rPr>
        <w:t> e</w:t>
      </w:r>
      <w:r>
        <w:rPr>
          <w:w w:val="85"/>
        </w:rPr>
        <w:t> Sra.</w:t>
      </w:r>
      <w:r>
        <w:rPr>
          <w:w w:val="85"/>
        </w:rPr>
        <w:t> Antônia</w:t>
      </w:r>
      <w:r>
        <w:rPr>
          <w:w w:val="85"/>
        </w:rPr>
        <w:t> Andreia</w:t>
      </w:r>
      <w:r>
        <w:rPr>
          <w:w w:val="85"/>
        </w:rPr>
        <w:t> da</w:t>
      </w:r>
      <w:r>
        <w:rPr>
          <w:w w:val="85"/>
        </w:rPr>
        <w:t> Silva</w:t>
      </w:r>
      <w:r>
        <w:rPr>
          <w:w w:val="85"/>
        </w:rPr>
        <w:t> Ponciano,</w:t>
      </w:r>
      <w:r>
        <w:rPr>
          <w:w w:val="85"/>
        </w:rPr>
        <w:t> considerando</w:t>
      </w:r>
      <w:r>
        <w:rPr>
          <w:w w:val="85"/>
        </w:rPr>
        <w:t> que</w:t>
      </w:r>
      <w:r>
        <w:rPr>
          <w:w w:val="85"/>
        </w:rPr>
        <w:t> não</w:t>
      </w:r>
      <w:r>
        <w:rPr>
          <w:w w:val="85"/>
        </w:rPr>
        <w:t> houve</w:t>
      </w:r>
      <w:r>
        <w:rPr>
          <w:w w:val="85"/>
        </w:rPr>
        <w:t> a</w:t>
      </w:r>
      <w:r>
        <w:rPr>
          <w:w w:val="85"/>
        </w:rPr>
        <w:t> comprovação</w:t>
      </w:r>
      <w:r>
        <w:rPr>
          <w:w w:val="85"/>
        </w:rPr>
        <w:t> de prestação</w:t>
      </w:r>
      <w:r>
        <w:rPr>
          <w:spacing w:val="-4"/>
          <w:w w:val="85"/>
        </w:rPr>
        <w:t> </w:t>
      </w:r>
      <w:r>
        <w:rPr>
          <w:w w:val="85"/>
        </w:rPr>
        <w:t>laboral</w:t>
      </w:r>
      <w:r>
        <w:rPr>
          <w:spacing w:val="-6"/>
          <w:w w:val="85"/>
        </w:rPr>
        <w:t> </w:t>
      </w:r>
      <w:r>
        <w:rPr>
          <w:w w:val="85"/>
        </w:rPr>
        <w:t>dos</w:t>
      </w:r>
      <w:r>
        <w:rPr>
          <w:spacing w:val="-5"/>
          <w:w w:val="85"/>
        </w:rPr>
        <w:t> </w:t>
      </w:r>
      <w:r>
        <w:rPr>
          <w:w w:val="85"/>
        </w:rPr>
        <w:t>servidores</w:t>
      </w:r>
      <w:r>
        <w:rPr>
          <w:spacing w:val="-5"/>
          <w:w w:val="85"/>
        </w:rPr>
        <w:t> </w:t>
      </w:r>
      <w:r>
        <w:rPr>
          <w:w w:val="85"/>
        </w:rPr>
        <w:t>junto</w:t>
      </w:r>
      <w:r>
        <w:rPr>
          <w:spacing w:val="-4"/>
          <w:w w:val="85"/>
        </w:rPr>
        <w:t> </w:t>
      </w:r>
      <w:r>
        <w:rPr>
          <w:w w:val="85"/>
        </w:rPr>
        <w:t>à</w:t>
      </w:r>
      <w:r>
        <w:rPr>
          <w:spacing w:val="-4"/>
          <w:w w:val="85"/>
        </w:rPr>
        <w:t> </w:t>
      </w:r>
      <w:r>
        <w:rPr>
          <w:w w:val="85"/>
        </w:rPr>
        <w:t>SEDUC,</w:t>
      </w:r>
      <w:r>
        <w:rPr>
          <w:spacing w:val="-5"/>
          <w:w w:val="85"/>
        </w:rPr>
        <w:t> </w:t>
      </w:r>
      <w:r>
        <w:rPr>
          <w:w w:val="85"/>
        </w:rPr>
        <w:t>nem</w:t>
      </w:r>
      <w:r>
        <w:rPr>
          <w:spacing w:val="-7"/>
          <w:w w:val="85"/>
        </w:rPr>
        <w:t> </w:t>
      </w:r>
      <w:r>
        <w:rPr>
          <w:w w:val="85"/>
        </w:rPr>
        <w:t>junto</w:t>
      </w:r>
      <w:r>
        <w:rPr>
          <w:spacing w:val="-4"/>
          <w:w w:val="85"/>
        </w:rPr>
        <w:t> </w:t>
      </w:r>
      <w:r>
        <w:rPr>
          <w:w w:val="85"/>
        </w:rPr>
        <w:t>às</w:t>
      </w:r>
      <w:r>
        <w:rPr>
          <w:spacing w:val="-5"/>
          <w:w w:val="85"/>
        </w:rPr>
        <w:t> </w:t>
      </w:r>
      <w:r>
        <w:rPr>
          <w:w w:val="85"/>
        </w:rPr>
        <w:t>Prefeituras;</w:t>
      </w:r>
      <w:r>
        <w:rPr>
          <w:spacing w:val="-7"/>
        </w:rPr>
        <w:t> </w:t>
      </w:r>
      <w:r>
        <w:rPr>
          <w:rFonts w:ascii="Arial" w:hAnsi="Arial"/>
          <w:b/>
          <w:w w:val="85"/>
        </w:rPr>
        <w:t>9.3.</w:t>
      </w:r>
      <w:r>
        <w:rPr>
          <w:rFonts w:ascii="Arial" w:hAnsi="Arial"/>
          <w:b/>
          <w:spacing w:val="-6"/>
          <w:w w:val="85"/>
        </w:rPr>
        <w:t> </w:t>
      </w:r>
      <w:r>
        <w:rPr>
          <w:rFonts w:ascii="Arial" w:hAnsi="Arial"/>
          <w:b/>
          <w:w w:val="85"/>
        </w:rPr>
        <w:t>Determinar</w:t>
      </w:r>
      <w:r>
        <w:rPr>
          <w:rFonts w:ascii="Arial" w:hAnsi="Arial"/>
          <w:b/>
          <w:spacing w:val="-3"/>
          <w:w w:val="85"/>
        </w:rPr>
        <w:t> </w:t>
      </w:r>
      <w:r>
        <w:rPr>
          <w:w w:val="85"/>
        </w:rPr>
        <w:t>à</w:t>
      </w:r>
      <w:r>
        <w:rPr>
          <w:spacing w:val="-4"/>
          <w:w w:val="85"/>
        </w:rPr>
        <w:t> </w:t>
      </w:r>
      <w:r>
        <w:rPr>
          <w:w w:val="85"/>
        </w:rPr>
        <w:t>SEDUC</w:t>
      </w:r>
      <w:r>
        <w:rPr>
          <w:spacing w:val="-5"/>
          <w:w w:val="85"/>
        </w:rPr>
        <w:t> </w:t>
      </w:r>
      <w:r>
        <w:rPr>
          <w:w w:val="85"/>
        </w:rPr>
        <w:t>a</w:t>
      </w:r>
      <w:r>
        <w:rPr>
          <w:spacing w:val="-4"/>
          <w:w w:val="85"/>
        </w:rPr>
        <w:t> </w:t>
      </w:r>
      <w:r>
        <w:rPr>
          <w:w w:val="85"/>
        </w:rPr>
        <w:t>instauração</w:t>
      </w:r>
      <w:r>
        <w:rPr>
          <w:spacing w:val="-4"/>
          <w:w w:val="85"/>
        </w:rPr>
        <w:t> </w:t>
      </w:r>
      <w:r>
        <w:rPr>
          <w:w w:val="85"/>
        </w:rPr>
        <w:t>de Tomada</w:t>
      </w:r>
      <w:r>
        <w:rPr>
          <w:spacing w:val="-5"/>
          <w:w w:val="85"/>
        </w:rPr>
        <w:t> </w:t>
      </w:r>
      <w:r>
        <w:rPr>
          <w:w w:val="85"/>
        </w:rPr>
        <w:t>de</w:t>
      </w:r>
      <w:r>
        <w:rPr>
          <w:spacing w:val="-4"/>
          <w:w w:val="85"/>
        </w:rPr>
        <w:t> </w:t>
      </w:r>
      <w:r>
        <w:rPr>
          <w:w w:val="85"/>
        </w:rPr>
        <w:t>Contas</w:t>
      </w:r>
      <w:r>
        <w:rPr>
          <w:spacing w:val="-6"/>
          <w:w w:val="85"/>
        </w:rPr>
        <w:t> </w:t>
      </w:r>
      <w:r>
        <w:rPr>
          <w:w w:val="85"/>
        </w:rPr>
        <w:t>Especial</w:t>
      </w:r>
      <w:r>
        <w:rPr>
          <w:spacing w:val="-4"/>
          <w:w w:val="85"/>
        </w:rPr>
        <w:t> </w:t>
      </w:r>
      <w:r>
        <w:rPr>
          <w:w w:val="85"/>
        </w:rPr>
        <w:t>e</w:t>
      </w:r>
      <w:r>
        <w:rPr>
          <w:spacing w:val="-4"/>
          <w:w w:val="85"/>
        </w:rPr>
        <w:t> </w:t>
      </w:r>
      <w:r>
        <w:rPr>
          <w:w w:val="85"/>
        </w:rPr>
        <w:t>de</w:t>
      </w:r>
      <w:r>
        <w:rPr>
          <w:spacing w:val="-4"/>
          <w:w w:val="85"/>
        </w:rPr>
        <w:t> </w:t>
      </w:r>
      <w:r>
        <w:rPr>
          <w:w w:val="85"/>
        </w:rPr>
        <w:t>Processo</w:t>
      </w:r>
      <w:r>
        <w:rPr>
          <w:spacing w:val="-4"/>
          <w:w w:val="85"/>
        </w:rPr>
        <w:t> </w:t>
      </w:r>
      <w:r>
        <w:rPr>
          <w:w w:val="85"/>
        </w:rPr>
        <w:t>Administrativo</w:t>
      </w:r>
      <w:r>
        <w:rPr>
          <w:spacing w:val="-4"/>
          <w:w w:val="85"/>
        </w:rPr>
        <w:t> </w:t>
      </w:r>
      <w:r>
        <w:rPr>
          <w:w w:val="85"/>
        </w:rPr>
        <w:t>Disciplinar,</w:t>
      </w:r>
      <w:r>
        <w:rPr>
          <w:spacing w:val="-4"/>
          <w:w w:val="85"/>
        </w:rPr>
        <w:t> </w:t>
      </w:r>
      <w:r>
        <w:rPr>
          <w:w w:val="85"/>
        </w:rPr>
        <w:t>em</w:t>
      </w:r>
      <w:r>
        <w:rPr>
          <w:spacing w:val="-6"/>
          <w:w w:val="85"/>
        </w:rPr>
        <w:t> </w:t>
      </w:r>
      <w:r>
        <w:rPr>
          <w:w w:val="85"/>
        </w:rPr>
        <w:t>desfavor</w:t>
      </w:r>
      <w:r>
        <w:rPr>
          <w:spacing w:val="-4"/>
          <w:w w:val="85"/>
        </w:rPr>
        <w:t> </w:t>
      </w:r>
      <w:r>
        <w:rPr>
          <w:w w:val="85"/>
        </w:rPr>
        <w:t>dos</w:t>
      </w:r>
      <w:r>
        <w:rPr>
          <w:spacing w:val="-4"/>
          <w:w w:val="85"/>
        </w:rPr>
        <w:t> </w:t>
      </w:r>
      <w:r>
        <w:rPr>
          <w:w w:val="85"/>
        </w:rPr>
        <w:t>servidores</w:t>
      </w:r>
      <w:r>
        <w:rPr>
          <w:spacing w:val="-4"/>
          <w:w w:val="85"/>
        </w:rPr>
        <w:t> </w:t>
      </w:r>
      <w:r>
        <w:rPr>
          <w:w w:val="85"/>
        </w:rPr>
        <w:t>Sr.</w:t>
      </w:r>
      <w:r>
        <w:rPr>
          <w:spacing w:val="-4"/>
          <w:w w:val="85"/>
        </w:rPr>
        <w:t> </w:t>
      </w:r>
      <w:r>
        <w:rPr>
          <w:w w:val="85"/>
        </w:rPr>
        <w:t>Marcos</w:t>
      </w:r>
      <w:r>
        <w:rPr>
          <w:spacing w:val="-4"/>
          <w:w w:val="85"/>
        </w:rPr>
        <w:t> </w:t>
      </w:r>
      <w:r>
        <w:rPr>
          <w:w w:val="85"/>
        </w:rPr>
        <w:t>César</w:t>
      </w:r>
      <w:r>
        <w:rPr>
          <w:spacing w:val="-6"/>
          <w:w w:val="85"/>
        </w:rPr>
        <w:t> </w:t>
      </w:r>
      <w:r>
        <w:rPr>
          <w:w w:val="85"/>
        </w:rPr>
        <w:t>do Nascimento Magalhães e Sra. Antônia Andreia da Silva Ponciano, para apuração da devida contrapartida laboral; </w:t>
      </w:r>
      <w:r>
        <w:rPr>
          <w:rFonts w:ascii="Arial" w:hAnsi="Arial"/>
          <w:b/>
          <w:w w:val="85"/>
        </w:rPr>
        <w:t>9.4. </w:t>
      </w:r>
      <w:r>
        <w:rPr>
          <w:rFonts w:ascii="Arial" w:hAnsi="Arial"/>
          <w:b/>
          <w:w w:val="90"/>
        </w:rPr>
        <w:t>Determinar</w:t>
      </w:r>
      <w:r>
        <w:rPr>
          <w:rFonts w:ascii="Arial" w:hAnsi="Arial"/>
          <w:b/>
          <w:spacing w:val="-10"/>
          <w:w w:val="90"/>
        </w:rPr>
        <w:t> </w:t>
      </w:r>
      <w:r>
        <w:rPr>
          <w:w w:val="90"/>
        </w:rPr>
        <w:t>à</w:t>
      </w:r>
      <w:r>
        <w:rPr>
          <w:spacing w:val="-10"/>
          <w:w w:val="90"/>
        </w:rPr>
        <w:t> </w:t>
      </w:r>
      <w:r>
        <w:rPr>
          <w:w w:val="90"/>
        </w:rPr>
        <w:t>SEDUC</w:t>
      </w:r>
      <w:r>
        <w:rPr>
          <w:spacing w:val="-10"/>
          <w:w w:val="90"/>
        </w:rPr>
        <w:t> </w:t>
      </w:r>
      <w:r>
        <w:rPr>
          <w:w w:val="90"/>
        </w:rPr>
        <w:t>que,</w:t>
      </w:r>
      <w:r>
        <w:rPr>
          <w:spacing w:val="-10"/>
          <w:w w:val="90"/>
        </w:rPr>
        <w:t> </w:t>
      </w:r>
      <w:r>
        <w:rPr>
          <w:w w:val="90"/>
        </w:rPr>
        <w:t>seja</w:t>
      </w:r>
      <w:r>
        <w:rPr>
          <w:spacing w:val="-10"/>
          <w:w w:val="90"/>
        </w:rPr>
        <w:t> </w:t>
      </w:r>
      <w:r>
        <w:rPr>
          <w:w w:val="90"/>
        </w:rPr>
        <w:t>encaminhada</w:t>
      </w:r>
      <w:r>
        <w:rPr>
          <w:spacing w:val="-11"/>
          <w:w w:val="90"/>
        </w:rPr>
        <w:t> </w:t>
      </w:r>
      <w:r>
        <w:rPr>
          <w:w w:val="90"/>
        </w:rPr>
        <w:t>em</w:t>
      </w:r>
      <w:r>
        <w:rPr>
          <w:spacing w:val="-10"/>
          <w:w w:val="90"/>
        </w:rPr>
        <w:t> </w:t>
      </w:r>
      <w:r>
        <w:rPr>
          <w:w w:val="90"/>
        </w:rPr>
        <w:t>até</w:t>
      </w:r>
      <w:r>
        <w:rPr>
          <w:spacing w:val="-10"/>
          <w:w w:val="90"/>
        </w:rPr>
        <w:t> </w:t>
      </w:r>
      <w:r>
        <w:rPr>
          <w:w w:val="90"/>
        </w:rPr>
        <w:t>30</w:t>
      </w:r>
      <w:r>
        <w:rPr>
          <w:spacing w:val="-10"/>
          <w:w w:val="90"/>
        </w:rPr>
        <w:t> </w:t>
      </w:r>
      <w:r>
        <w:rPr>
          <w:w w:val="90"/>
        </w:rPr>
        <w:t>(trinta)</w:t>
      </w:r>
      <w:r>
        <w:rPr>
          <w:spacing w:val="-10"/>
          <w:w w:val="90"/>
        </w:rPr>
        <w:t> </w:t>
      </w:r>
      <w:r>
        <w:rPr>
          <w:w w:val="90"/>
        </w:rPr>
        <w:t>dias,</w:t>
      </w:r>
      <w:r>
        <w:rPr>
          <w:spacing w:val="-10"/>
          <w:w w:val="90"/>
        </w:rPr>
        <w:t> </w:t>
      </w:r>
      <w:r>
        <w:rPr>
          <w:w w:val="90"/>
        </w:rPr>
        <w:t>após</w:t>
      </w:r>
      <w:r>
        <w:rPr>
          <w:spacing w:val="-10"/>
          <w:w w:val="90"/>
        </w:rPr>
        <w:t> </w:t>
      </w:r>
      <w:r>
        <w:rPr>
          <w:w w:val="90"/>
        </w:rPr>
        <w:t>a</w:t>
      </w:r>
      <w:r>
        <w:rPr>
          <w:spacing w:val="-10"/>
          <w:w w:val="90"/>
        </w:rPr>
        <w:t> </w:t>
      </w:r>
      <w:r>
        <w:rPr>
          <w:w w:val="90"/>
        </w:rPr>
        <w:t>publicação</w:t>
      </w:r>
      <w:r>
        <w:rPr>
          <w:spacing w:val="-10"/>
          <w:w w:val="90"/>
        </w:rPr>
        <w:t> </w:t>
      </w:r>
      <w:r>
        <w:rPr>
          <w:w w:val="90"/>
        </w:rPr>
        <w:t>deste,</w:t>
      </w:r>
      <w:r>
        <w:rPr>
          <w:spacing w:val="-10"/>
          <w:w w:val="90"/>
        </w:rPr>
        <w:t> </w:t>
      </w:r>
      <w:r>
        <w:rPr>
          <w:w w:val="90"/>
        </w:rPr>
        <w:t>a</w:t>
      </w:r>
      <w:r>
        <w:rPr>
          <w:spacing w:val="-10"/>
          <w:w w:val="90"/>
        </w:rPr>
        <w:t> </w:t>
      </w:r>
      <w:r>
        <w:rPr>
          <w:w w:val="90"/>
        </w:rPr>
        <w:t>comprovação</w:t>
      </w:r>
      <w:r>
        <w:rPr>
          <w:spacing w:val="-10"/>
          <w:w w:val="90"/>
        </w:rPr>
        <w:t> </w:t>
      </w:r>
      <w:r>
        <w:rPr>
          <w:w w:val="90"/>
        </w:rPr>
        <w:t>da </w:t>
      </w:r>
      <w:r>
        <w:rPr>
          <w:w w:val="80"/>
        </w:rPr>
        <w:t>instauração</w:t>
      </w:r>
      <w:r>
        <w:rPr>
          <w:spacing w:val="-1"/>
        </w:rPr>
        <w:t> </w:t>
      </w:r>
      <w:r>
        <w:rPr>
          <w:w w:val="80"/>
        </w:rPr>
        <w:t>do</w:t>
      </w:r>
      <w:r>
        <w:rPr/>
        <w:t> </w:t>
      </w:r>
      <w:r>
        <w:rPr>
          <w:w w:val="80"/>
        </w:rPr>
        <w:t>referido</w:t>
      </w:r>
      <w:r>
        <w:rPr>
          <w:spacing w:val="-1"/>
        </w:rPr>
        <w:t> </w:t>
      </w:r>
      <w:r>
        <w:rPr>
          <w:w w:val="80"/>
        </w:rPr>
        <w:t>PAD</w:t>
      </w:r>
      <w:r>
        <w:rPr/>
        <w:t> </w:t>
      </w:r>
      <w:r>
        <w:rPr>
          <w:w w:val="80"/>
        </w:rPr>
        <w:t>e</w:t>
      </w:r>
      <w:r>
        <w:rPr/>
        <w:t> </w:t>
      </w:r>
      <w:r>
        <w:rPr>
          <w:w w:val="80"/>
        </w:rPr>
        <w:t>em</w:t>
      </w:r>
      <w:r>
        <w:rPr/>
        <w:t> </w:t>
      </w:r>
      <w:r>
        <w:rPr>
          <w:w w:val="80"/>
        </w:rPr>
        <w:t>até</w:t>
      </w:r>
      <w:r>
        <w:rPr/>
        <w:t> </w:t>
      </w:r>
      <w:r>
        <w:rPr>
          <w:w w:val="80"/>
        </w:rPr>
        <w:t>90</w:t>
      </w:r>
      <w:r>
        <w:rPr/>
        <w:t> </w:t>
      </w:r>
      <w:r>
        <w:rPr>
          <w:w w:val="80"/>
        </w:rPr>
        <w:t>(noventa)</w:t>
      </w:r>
      <w:r>
        <w:rPr/>
        <w:t> </w:t>
      </w:r>
      <w:r>
        <w:rPr>
          <w:w w:val="80"/>
        </w:rPr>
        <w:t>dias</w:t>
      </w:r>
      <w:r>
        <w:rPr/>
        <w:t> </w:t>
      </w:r>
      <w:r>
        <w:rPr>
          <w:w w:val="80"/>
        </w:rPr>
        <w:t>o</w:t>
      </w:r>
      <w:r>
        <w:rPr/>
        <w:t> </w:t>
      </w:r>
      <w:r>
        <w:rPr>
          <w:w w:val="80"/>
        </w:rPr>
        <w:t>resultado</w:t>
      </w:r>
      <w:r>
        <w:rPr/>
        <w:t> </w:t>
      </w:r>
      <w:r>
        <w:rPr>
          <w:w w:val="80"/>
        </w:rPr>
        <w:t>do</w:t>
      </w:r>
      <w:r>
        <w:rPr/>
        <w:t> </w:t>
      </w:r>
      <w:r>
        <w:rPr>
          <w:w w:val="80"/>
        </w:rPr>
        <w:t>procedimento</w:t>
      </w:r>
      <w:r>
        <w:rPr/>
        <w:t> </w:t>
      </w:r>
      <w:r>
        <w:rPr>
          <w:w w:val="80"/>
        </w:rPr>
        <w:t>administrativo</w:t>
      </w:r>
      <w:r>
        <w:rPr>
          <w:spacing w:val="-1"/>
        </w:rPr>
        <w:t> </w:t>
      </w:r>
      <w:r>
        <w:rPr>
          <w:w w:val="80"/>
        </w:rPr>
        <w:t>disciplinar;</w:t>
      </w:r>
      <w:r>
        <w:rPr/>
        <w:t> </w:t>
      </w:r>
      <w:r>
        <w:rPr>
          <w:rFonts w:ascii="Arial" w:hAnsi="Arial"/>
          <w:b/>
          <w:w w:val="80"/>
        </w:rPr>
        <w:t>9.5.</w:t>
      </w:r>
      <w:r>
        <w:rPr>
          <w:rFonts w:ascii="Arial" w:hAnsi="Arial"/>
          <w:b/>
          <w:spacing w:val="-1"/>
        </w:rPr>
        <w:t> </w:t>
      </w:r>
      <w:r>
        <w:rPr>
          <w:rFonts w:ascii="Arial" w:hAnsi="Arial"/>
          <w:b/>
          <w:w w:val="80"/>
        </w:rPr>
        <w:t>Oficiar </w:t>
      </w:r>
      <w:r>
        <w:rPr>
          <w:w w:val="90"/>
        </w:rPr>
        <w:t>a</w:t>
      </w:r>
      <w:r>
        <w:rPr>
          <w:spacing w:val="-9"/>
          <w:w w:val="90"/>
        </w:rPr>
        <w:t> </w:t>
      </w:r>
      <w:r>
        <w:rPr>
          <w:w w:val="90"/>
        </w:rPr>
        <w:t>Prefeitura</w:t>
      </w:r>
      <w:r>
        <w:rPr>
          <w:spacing w:val="-9"/>
          <w:w w:val="90"/>
        </w:rPr>
        <w:t> </w:t>
      </w:r>
      <w:r>
        <w:rPr>
          <w:w w:val="90"/>
        </w:rPr>
        <w:t>Municipal</w:t>
      </w:r>
      <w:r>
        <w:rPr>
          <w:spacing w:val="-10"/>
          <w:w w:val="90"/>
        </w:rPr>
        <w:t> </w:t>
      </w:r>
      <w:r>
        <w:rPr>
          <w:w w:val="90"/>
        </w:rPr>
        <w:t>de</w:t>
      </w:r>
      <w:r>
        <w:rPr>
          <w:spacing w:val="-10"/>
          <w:w w:val="90"/>
        </w:rPr>
        <w:t> </w:t>
      </w:r>
      <w:r>
        <w:rPr>
          <w:w w:val="90"/>
        </w:rPr>
        <w:t>Maraã,</w:t>
      </w:r>
      <w:r>
        <w:rPr>
          <w:spacing w:val="-10"/>
          <w:w w:val="90"/>
        </w:rPr>
        <w:t> </w:t>
      </w:r>
      <w:r>
        <w:rPr>
          <w:w w:val="90"/>
        </w:rPr>
        <w:t>a</w:t>
      </w:r>
      <w:r>
        <w:rPr>
          <w:spacing w:val="-9"/>
          <w:w w:val="90"/>
        </w:rPr>
        <w:t> </w:t>
      </w:r>
      <w:r>
        <w:rPr>
          <w:w w:val="90"/>
        </w:rPr>
        <w:t>SEDUC</w:t>
      </w:r>
      <w:r>
        <w:rPr>
          <w:spacing w:val="-9"/>
          <w:w w:val="90"/>
        </w:rPr>
        <w:t> </w:t>
      </w:r>
      <w:r>
        <w:rPr>
          <w:w w:val="90"/>
        </w:rPr>
        <w:t>e</w:t>
      </w:r>
      <w:r>
        <w:rPr>
          <w:spacing w:val="-9"/>
          <w:w w:val="90"/>
        </w:rPr>
        <w:t> </w:t>
      </w:r>
      <w:r>
        <w:rPr>
          <w:w w:val="90"/>
        </w:rPr>
        <w:t>demais</w:t>
      </w:r>
      <w:r>
        <w:rPr>
          <w:spacing w:val="-9"/>
          <w:w w:val="90"/>
        </w:rPr>
        <w:t> </w:t>
      </w:r>
      <w:r>
        <w:rPr>
          <w:w w:val="90"/>
        </w:rPr>
        <w:t>interessados</w:t>
      </w:r>
      <w:r>
        <w:rPr>
          <w:spacing w:val="-10"/>
          <w:w w:val="90"/>
        </w:rPr>
        <w:t> </w:t>
      </w:r>
      <w:r>
        <w:rPr>
          <w:w w:val="90"/>
        </w:rPr>
        <w:t>acerca</w:t>
      </w:r>
      <w:r>
        <w:rPr>
          <w:spacing w:val="-10"/>
          <w:w w:val="90"/>
        </w:rPr>
        <w:t> </w:t>
      </w:r>
      <w:r>
        <w:rPr>
          <w:w w:val="90"/>
        </w:rPr>
        <w:t>das</w:t>
      </w:r>
      <w:r>
        <w:rPr>
          <w:spacing w:val="-10"/>
          <w:w w:val="90"/>
        </w:rPr>
        <w:t> </w:t>
      </w:r>
      <w:r>
        <w:rPr>
          <w:w w:val="90"/>
        </w:rPr>
        <w:t>decisões</w:t>
      </w:r>
      <w:r>
        <w:rPr>
          <w:spacing w:val="-9"/>
          <w:w w:val="90"/>
        </w:rPr>
        <w:t> </w:t>
      </w:r>
      <w:r>
        <w:rPr>
          <w:w w:val="90"/>
        </w:rPr>
        <w:t>advindas</w:t>
      </w:r>
      <w:r>
        <w:rPr>
          <w:spacing w:val="-9"/>
          <w:w w:val="90"/>
        </w:rPr>
        <w:t> </w:t>
      </w:r>
      <w:r>
        <w:rPr>
          <w:w w:val="90"/>
        </w:rPr>
        <w:t>deste</w:t>
      </w:r>
      <w:r>
        <w:rPr>
          <w:spacing w:val="-10"/>
          <w:w w:val="90"/>
        </w:rPr>
        <w:t> </w:t>
      </w:r>
      <w:r>
        <w:rPr>
          <w:w w:val="90"/>
        </w:rPr>
        <w:t>processo. </w:t>
      </w:r>
      <w:r>
        <w:rPr>
          <w:rFonts w:ascii="Arial" w:hAnsi="Arial"/>
          <w:b/>
          <w:w w:val="85"/>
        </w:rPr>
        <w:t>Especificação</w:t>
      </w:r>
      <w:r>
        <w:rPr>
          <w:rFonts w:ascii="Arial" w:hAnsi="Arial"/>
          <w:b/>
        </w:rPr>
        <w:t> </w:t>
      </w:r>
      <w:r>
        <w:rPr>
          <w:rFonts w:ascii="Arial" w:hAnsi="Arial"/>
          <w:b/>
          <w:w w:val="85"/>
        </w:rPr>
        <w:t>do</w:t>
      </w:r>
      <w:r>
        <w:rPr>
          <w:rFonts w:ascii="Arial" w:hAnsi="Arial"/>
          <w:b/>
        </w:rPr>
        <w:t> </w:t>
      </w:r>
      <w:r>
        <w:rPr>
          <w:rFonts w:ascii="Arial" w:hAnsi="Arial"/>
          <w:b/>
          <w:w w:val="85"/>
        </w:rPr>
        <w:t>quórum:</w:t>
      </w:r>
      <w:r>
        <w:rPr>
          <w:rFonts w:ascii="Arial" w:hAnsi="Arial"/>
          <w:b/>
          <w:spacing w:val="8"/>
        </w:rPr>
        <w:t> </w:t>
      </w:r>
      <w:r>
        <w:rPr>
          <w:w w:val="85"/>
        </w:rPr>
        <w:t>Conselheiros:</w:t>
      </w:r>
      <w:r>
        <w:rPr>
          <w:spacing w:val="7"/>
        </w:rPr>
        <w:t> </w:t>
      </w:r>
      <w:r>
        <w:rPr>
          <w:w w:val="85"/>
        </w:rPr>
        <w:t>Luis</w:t>
      </w:r>
      <w:r>
        <w:rPr/>
        <w:t> </w:t>
      </w:r>
      <w:r>
        <w:rPr>
          <w:w w:val="85"/>
        </w:rPr>
        <w:t>Fabian</w:t>
      </w:r>
      <w:r>
        <w:rPr>
          <w:spacing w:val="7"/>
        </w:rPr>
        <w:t> </w:t>
      </w:r>
      <w:r>
        <w:rPr>
          <w:w w:val="85"/>
        </w:rPr>
        <w:t>Pereira</w:t>
      </w:r>
      <w:r>
        <w:rPr>
          <w:spacing w:val="7"/>
        </w:rPr>
        <w:t> </w:t>
      </w:r>
      <w:r>
        <w:rPr>
          <w:w w:val="85"/>
        </w:rPr>
        <w:t>Barbosa</w:t>
      </w:r>
      <w:r>
        <w:rPr/>
        <w:t> </w:t>
      </w:r>
      <w:r>
        <w:rPr>
          <w:w w:val="85"/>
        </w:rPr>
        <w:t>(Presidente,</w:t>
      </w:r>
      <w:r>
        <w:rPr/>
        <w:t> </w:t>
      </w:r>
      <w:r>
        <w:rPr>
          <w:w w:val="85"/>
        </w:rPr>
        <w:t>em</w:t>
      </w:r>
      <w:r>
        <w:rPr/>
        <w:t> </w:t>
      </w:r>
      <w:r>
        <w:rPr>
          <w:w w:val="85"/>
        </w:rPr>
        <w:t>sessão),</w:t>
      </w:r>
      <w:r>
        <w:rPr/>
        <w:t> </w:t>
      </w:r>
      <w:r>
        <w:rPr>
          <w:w w:val="85"/>
        </w:rPr>
        <w:t>Júlio</w:t>
      </w:r>
      <w:r>
        <w:rPr/>
        <w:t> </w:t>
      </w:r>
      <w:r>
        <w:rPr>
          <w:w w:val="85"/>
        </w:rPr>
        <w:t>Assis</w:t>
      </w:r>
      <w:r>
        <w:rPr/>
        <w:t> </w:t>
      </w:r>
      <w:r>
        <w:rPr>
          <w:w w:val="85"/>
        </w:rPr>
        <w:t>Corrêa</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42"/>
      </w:pPr>
      <w:r>
        <w:rPr>
          <w:w w:val="85"/>
        </w:rPr>
        <w:t>Pinheiro, Érico Xavier Desterro e Silva, Mario Manoel Coelho de Mello, Josué Cláudio de Souza Neto e Mário José de </w:t>
      </w:r>
      <w:r>
        <w:rPr>
          <w:w w:val="80"/>
        </w:rPr>
        <w:t>Moraes Costa Filho (Convocado). </w:t>
      </w:r>
      <w:r>
        <w:rPr>
          <w:rFonts w:ascii="Arial" w:hAnsi="Arial"/>
          <w:b/>
          <w:w w:val="80"/>
        </w:rPr>
        <w:t>Declaração de impedimento: </w:t>
      </w:r>
      <w:r>
        <w:rPr>
          <w:w w:val="80"/>
        </w:rPr>
        <w:t>Conselheira Yara Amazônia Lins Rodrigues dos Santos</w:t>
      </w:r>
      <w:r>
        <w:rPr>
          <w:spacing w:val="80"/>
        </w:rPr>
        <w:t> </w:t>
      </w:r>
      <w:r>
        <w:rPr>
          <w:w w:val="85"/>
        </w:rPr>
        <w:t>(art. 65 do Regimento Interno).</w:t>
      </w:r>
    </w:p>
    <w:p>
      <w:pPr>
        <w:pStyle w:val="BodyText"/>
        <w:spacing w:before="199"/>
        <w:ind w:right="135"/>
      </w:pPr>
      <w:r>
        <w:rPr>
          <w:rFonts w:ascii="Arial" w:hAnsi="Arial"/>
          <w:b/>
          <w:w w:val="85"/>
        </w:rPr>
        <w:t>PROCESSO Nº 16.861/2023 </w:t>
      </w:r>
      <w:r>
        <w:rPr>
          <w:w w:val="85"/>
        </w:rPr>
        <w:t>- Consulta apresentada pela Sra. Maria Josepha Pennella Pêgas Chaves, Secretária de </w:t>
      </w:r>
      <w:r>
        <w:rPr>
          <w:w w:val="90"/>
        </w:rPr>
        <w:t>Estado</w:t>
      </w:r>
      <w:r>
        <w:rPr>
          <w:spacing w:val="-10"/>
          <w:w w:val="90"/>
        </w:rPr>
        <w:t> </w:t>
      </w:r>
      <w:r>
        <w:rPr>
          <w:w w:val="90"/>
        </w:rPr>
        <w:t>de</w:t>
      </w:r>
      <w:r>
        <w:rPr>
          <w:spacing w:val="-10"/>
          <w:w w:val="90"/>
        </w:rPr>
        <w:t> </w:t>
      </w:r>
      <w:r>
        <w:rPr>
          <w:w w:val="90"/>
        </w:rPr>
        <w:t>Educação</w:t>
      </w:r>
      <w:r>
        <w:rPr>
          <w:spacing w:val="-10"/>
          <w:w w:val="90"/>
        </w:rPr>
        <w:t> </w:t>
      </w:r>
      <w:r>
        <w:rPr>
          <w:w w:val="90"/>
        </w:rPr>
        <w:t>e</w:t>
      </w:r>
      <w:r>
        <w:rPr>
          <w:spacing w:val="-10"/>
          <w:w w:val="90"/>
        </w:rPr>
        <w:t> </w:t>
      </w:r>
      <w:r>
        <w:rPr>
          <w:w w:val="90"/>
        </w:rPr>
        <w:t>Qualidade</w:t>
      </w:r>
      <w:r>
        <w:rPr>
          <w:spacing w:val="-10"/>
          <w:w w:val="90"/>
        </w:rPr>
        <w:t> </w:t>
      </w:r>
      <w:r>
        <w:rPr>
          <w:w w:val="90"/>
        </w:rPr>
        <w:t>do</w:t>
      </w:r>
      <w:r>
        <w:rPr>
          <w:spacing w:val="-11"/>
          <w:w w:val="90"/>
        </w:rPr>
        <w:t> </w:t>
      </w:r>
      <w:r>
        <w:rPr>
          <w:w w:val="90"/>
        </w:rPr>
        <w:t>Ensino</w:t>
      </w:r>
      <w:r>
        <w:rPr>
          <w:spacing w:val="-10"/>
          <w:w w:val="90"/>
        </w:rPr>
        <w:t> </w:t>
      </w:r>
      <w:r>
        <w:rPr>
          <w:w w:val="90"/>
        </w:rPr>
        <w:t>Desporto</w:t>
      </w:r>
      <w:r>
        <w:rPr>
          <w:spacing w:val="-10"/>
          <w:w w:val="90"/>
        </w:rPr>
        <w:t> </w:t>
      </w:r>
      <w:r>
        <w:rPr>
          <w:w w:val="90"/>
        </w:rPr>
        <w:t>Escolar</w:t>
      </w:r>
      <w:r>
        <w:rPr>
          <w:spacing w:val="-10"/>
          <w:w w:val="90"/>
        </w:rPr>
        <w:t> </w:t>
      </w:r>
      <w:r>
        <w:rPr>
          <w:w w:val="90"/>
        </w:rPr>
        <w:t>-</w:t>
      </w:r>
      <w:r>
        <w:rPr>
          <w:spacing w:val="-10"/>
          <w:w w:val="90"/>
        </w:rPr>
        <w:t> </w:t>
      </w:r>
      <w:r>
        <w:rPr>
          <w:w w:val="90"/>
        </w:rPr>
        <w:t>SEDUC,</w:t>
      </w:r>
      <w:r>
        <w:rPr>
          <w:spacing w:val="-10"/>
          <w:w w:val="90"/>
        </w:rPr>
        <w:t> </w:t>
      </w:r>
      <w:r>
        <w:rPr>
          <w:w w:val="90"/>
        </w:rPr>
        <w:t>acerca</w:t>
      </w:r>
      <w:r>
        <w:rPr>
          <w:spacing w:val="-10"/>
          <w:w w:val="90"/>
        </w:rPr>
        <w:t> </w:t>
      </w:r>
      <w:r>
        <w:rPr>
          <w:w w:val="90"/>
        </w:rPr>
        <w:t>da</w:t>
      </w:r>
      <w:r>
        <w:rPr>
          <w:spacing w:val="-10"/>
          <w:w w:val="90"/>
        </w:rPr>
        <w:t> </w:t>
      </w:r>
      <w:r>
        <w:rPr>
          <w:w w:val="90"/>
        </w:rPr>
        <w:t>possibilidade</w:t>
      </w:r>
      <w:r>
        <w:rPr>
          <w:spacing w:val="-10"/>
          <w:w w:val="90"/>
        </w:rPr>
        <w:t> </w:t>
      </w:r>
      <w:r>
        <w:rPr>
          <w:w w:val="90"/>
        </w:rPr>
        <w:t>de</w:t>
      </w:r>
      <w:r>
        <w:rPr>
          <w:spacing w:val="-10"/>
          <w:w w:val="90"/>
        </w:rPr>
        <w:t> </w:t>
      </w:r>
      <w:r>
        <w:rPr>
          <w:w w:val="90"/>
        </w:rPr>
        <w:t>realização</w:t>
      </w:r>
      <w:r>
        <w:rPr>
          <w:spacing w:val="-10"/>
          <w:w w:val="90"/>
        </w:rPr>
        <w:t> </w:t>
      </w:r>
      <w:r>
        <w:rPr>
          <w:w w:val="90"/>
        </w:rPr>
        <w:t>de </w:t>
      </w:r>
      <w:r>
        <w:rPr>
          <w:w w:val="80"/>
        </w:rPr>
        <w:t>Processo</w:t>
      </w:r>
      <w:r>
        <w:rPr/>
        <w:t> </w:t>
      </w:r>
      <w:r>
        <w:rPr>
          <w:w w:val="80"/>
        </w:rPr>
        <w:t>Seletivo</w:t>
      </w:r>
      <w:r>
        <w:rPr/>
        <w:t> </w:t>
      </w:r>
      <w:r>
        <w:rPr>
          <w:w w:val="80"/>
        </w:rPr>
        <w:t>Simplificado-</w:t>
      </w:r>
      <w:r>
        <w:rPr/>
        <w:t> </w:t>
      </w:r>
      <w:r>
        <w:rPr>
          <w:w w:val="80"/>
        </w:rPr>
        <w:t>PSS</w:t>
      </w:r>
      <w:r>
        <w:rPr/>
        <w:t> </w:t>
      </w:r>
      <w:r>
        <w:rPr>
          <w:w w:val="80"/>
        </w:rPr>
        <w:t>com</w:t>
      </w:r>
      <w:r>
        <w:rPr/>
        <w:t> </w:t>
      </w:r>
      <w:r>
        <w:rPr>
          <w:w w:val="80"/>
        </w:rPr>
        <w:t>o</w:t>
      </w:r>
      <w:r>
        <w:rPr/>
        <w:t> </w:t>
      </w:r>
      <w:r>
        <w:rPr>
          <w:w w:val="80"/>
        </w:rPr>
        <w:t>objetivo de</w:t>
      </w:r>
      <w:r>
        <w:rPr/>
        <w:t> </w:t>
      </w:r>
      <w:r>
        <w:rPr>
          <w:w w:val="80"/>
        </w:rPr>
        <w:t>suprir</w:t>
      </w:r>
      <w:r>
        <w:rPr/>
        <w:t> </w:t>
      </w:r>
      <w:r>
        <w:rPr>
          <w:w w:val="80"/>
        </w:rPr>
        <w:t>o</w:t>
      </w:r>
      <w:r>
        <w:rPr/>
        <w:t> </w:t>
      </w:r>
      <w:r>
        <w:rPr>
          <w:w w:val="80"/>
        </w:rPr>
        <w:t>déficit</w:t>
      </w:r>
      <w:r>
        <w:rPr/>
        <w:t> </w:t>
      </w:r>
      <w:r>
        <w:rPr>
          <w:w w:val="80"/>
        </w:rPr>
        <w:t>educacional</w:t>
      </w:r>
      <w:r>
        <w:rPr/>
        <w:t> </w:t>
      </w:r>
      <w:r>
        <w:rPr>
          <w:w w:val="80"/>
        </w:rPr>
        <w:t>ocasionado pela</w:t>
      </w:r>
      <w:r>
        <w:rPr/>
        <w:t> </w:t>
      </w:r>
      <w:r>
        <w:rPr>
          <w:w w:val="80"/>
        </w:rPr>
        <w:t>greve</w:t>
      </w:r>
      <w:r>
        <w:rPr/>
        <w:t> </w:t>
      </w:r>
      <w:r>
        <w:rPr>
          <w:w w:val="80"/>
        </w:rPr>
        <w:t>dos</w:t>
      </w:r>
      <w:r>
        <w:rPr/>
        <w:t> </w:t>
      </w:r>
      <w:r>
        <w:rPr>
          <w:w w:val="80"/>
        </w:rPr>
        <w:t>professores </w:t>
      </w:r>
      <w:r>
        <w:rPr>
          <w:w w:val="85"/>
        </w:rPr>
        <w:t>da rede estadual de ensino. </w:t>
      </w:r>
      <w:r>
        <w:rPr>
          <w:rFonts w:ascii="Arial" w:hAnsi="Arial"/>
          <w:b/>
          <w:w w:val="85"/>
        </w:rPr>
        <w:t>ACÓRDÃO Nº 1004/2024: </w:t>
      </w:r>
      <w:r>
        <w:rPr>
          <w:w w:val="85"/>
        </w:rPr>
        <w:t>Vistos, relatados e discutidos estes autos acima identificados, </w:t>
      </w:r>
      <w:r>
        <w:rPr>
          <w:rFonts w:ascii="Arial" w:hAnsi="Arial"/>
          <w:b/>
          <w:w w:val="85"/>
        </w:rPr>
        <w:t>ACORDAM </w:t>
      </w:r>
      <w:r>
        <w:rPr>
          <w:w w:val="85"/>
        </w:rPr>
        <w:t>os Excelentíssimos Senhores Conselheiros do Tribunal de Contas do Estado do Amazonas, reunidos em Sessão</w:t>
      </w:r>
      <w:r>
        <w:rPr>
          <w:spacing w:val="-6"/>
          <w:w w:val="85"/>
        </w:rPr>
        <w:t> </w:t>
      </w:r>
      <w:r>
        <w:rPr>
          <w:w w:val="85"/>
        </w:rPr>
        <w:t>do</w:t>
      </w:r>
      <w:r>
        <w:rPr>
          <w:spacing w:val="-2"/>
          <w:w w:val="85"/>
        </w:rPr>
        <w:t> </w:t>
      </w:r>
      <w:r>
        <w:rPr>
          <w:rFonts w:ascii="Arial" w:hAnsi="Arial"/>
          <w:b/>
          <w:w w:val="85"/>
        </w:rPr>
        <w:t>Tribunal</w:t>
      </w:r>
      <w:r>
        <w:rPr>
          <w:rFonts w:ascii="Arial" w:hAnsi="Arial"/>
          <w:b/>
          <w:spacing w:val="-5"/>
          <w:w w:val="85"/>
        </w:rPr>
        <w:t> </w:t>
      </w:r>
      <w:r>
        <w:rPr>
          <w:rFonts w:ascii="Arial" w:hAnsi="Arial"/>
          <w:b/>
          <w:w w:val="85"/>
        </w:rPr>
        <w:t>Pleno</w:t>
      </w:r>
      <w:r>
        <w:rPr>
          <w:w w:val="85"/>
        </w:rPr>
        <w:t>,</w:t>
      </w:r>
      <w:r>
        <w:rPr>
          <w:spacing w:val="-5"/>
          <w:w w:val="85"/>
        </w:rPr>
        <w:t> </w:t>
      </w:r>
      <w:r>
        <w:rPr>
          <w:w w:val="85"/>
        </w:rPr>
        <w:t>no</w:t>
      </w:r>
      <w:r>
        <w:rPr>
          <w:spacing w:val="-5"/>
          <w:w w:val="85"/>
        </w:rPr>
        <w:t> </w:t>
      </w:r>
      <w:r>
        <w:rPr>
          <w:w w:val="85"/>
        </w:rPr>
        <w:t>exercício</w:t>
      </w:r>
      <w:r>
        <w:rPr>
          <w:spacing w:val="-5"/>
          <w:w w:val="85"/>
        </w:rPr>
        <w:t> </w:t>
      </w:r>
      <w:r>
        <w:rPr>
          <w:w w:val="85"/>
        </w:rPr>
        <w:t>da</w:t>
      </w:r>
      <w:r>
        <w:rPr>
          <w:spacing w:val="-5"/>
          <w:w w:val="85"/>
        </w:rPr>
        <w:t> </w:t>
      </w:r>
      <w:r>
        <w:rPr>
          <w:w w:val="85"/>
        </w:rPr>
        <w:t>competência</w:t>
      </w:r>
      <w:r>
        <w:rPr>
          <w:spacing w:val="-5"/>
          <w:w w:val="85"/>
        </w:rPr>
        <w:t> </w:t>
      </w:r>
      <w:r>
        <w:rPr>
          <w:w w:val="85"/>
        </w:rPr>
        <w:t>atribuída</w:t>
      </w:r>
      <w:r>
        <w:rPr>
          <w:spacing w:val="-5"/>
          <w:w w:val="85"/>
        </w:rPr>
        <w:t> </w:t>
      </w:r>
      <w:r>
        <w:rPr>
          <w:w w:val="85"/>
        </w:rPr>
        <w:t>pelos</w:t>
      </w:r>
      <w:r>
        <w:rPr>
          <w:spacing w:val="-5"/>
          <w:w w:val="85"/>
        </w:rPr>
        <w:t> </w:t>
      </w:r>
      <w:r>
        <w:rPr>
          <w:w w:val="85"/>
        </w:rPr>
        <w:t>art.</w:t>
      </w:r>
      <w:r>
        <w:rPr>
          <w:spacing w:val="-7"/>
          <w:w w:val="85"/>
        </w:rPr>
        <w:t> </w:t>
      </w:r>
      <w:r>
        <w:rPr>
          <w:w w:val="85"/>
        </w:rPr>
        <w:t>5º,</w:t>
      </w:r>
      <w:r>
        <w:rPr>
          <w:spacing w:val="-4"/>
          <w:w w:val="85"/>
        </w:rPr>
        <w:t> </w:t>
      </w:r>
      <w:r>
        <w:rPr>
          <w:w w:val="85"/>
        </w:rPr>
        <w:t>inciso</w:t>
      </w:r>
      <w:r>
        <w:rPr>
          <w:spacing w:val="-5"/>
          <w:w w:val="85"/>
        </w:rPr>
        <w:t> </w:t>
      </w:r>
      <w:r>
        <w:rPr>
          <w:w w:val="85"/>
        </w:rPr>
        <w:t>XXIII,</w:t>
      </w:r>
      <w:r>
        <w:rPr>
          <w:spacing w:val="-5"/>
          <w:w w:val="85"/>
        </w:rPr>
        <w:t> </w:t>
      </w:r>
      <w:r>
        <w:rPr>
          <w:w w:val="85"/>
        </w:rPr>
        <w:t>art.</w:t>
      </w:r>
      <w:r>
        <w:rPr>
          <w:spacing w:val="-7"/>
          <w:w w:val="85"/>
        </w:rPr>
        <w:t> </w:t>
      </w:r>
      <w:r>
        <w:rPr>
          <w:w w:val="85"/>
        </w:rPr>
        <w:t>11,</w:t>
      </w:r>
      <w:r>
        <w:rPr>
          <w:spacing w:val="-4"/>
          <w:w w:val="85"/>
        </w:rPr>
        <w:t> </w:t>
      </w:r>
      <w:r>
        <w:rPr>
          <w:w w:val="85"/>
        </w:rPr>
        <w:t>inciso</w:t>
      </w:r>
      <w:r>
        <w:rPr>
          <w:spacing w:val="-5"/>
          <w:w w:val="85"/>
        </w:rPr>
        <w:t> </w:t>
      </w:r>
      <w:r>
        <w:rPr>
          <w:w w:val="85"/>
        </w:rPr>
        <w:t>IV,</w:t>
      </w:r>
      <w:r>
        <w:rPr>
          <w:spacing w:val="-5"/>
          <w:w w:val="85"/>
        </w:rPr>
        <w:t> </w:t>
      </w:r>
      <w:r>
        <w:rPr>
          <w:w w:val="85"/>
        </w:rPr>
        <w:t>alínea</w:t>
      </w:r>
      <w:r>
        <w:rPr>
          <w:spacing w:val="-5"/>
          <w:w w:val="85"/>
        </w:rPr>
        <w:t> </w:t>
      </w:r>
      <w:r>
        <w:rPr>
          <w:w w:val="85"/>
        </w:rPr>
        <w:t>“f”, art.</w:t>
      </w:r>
      <w:r>
        <w:rPr>
          <w:spacing w:val="-1"/>
          <w:w w:val="85"/>
        </w:rPr>
        <w:t> </w:t>
      </w:r>
      <w:r>
        <w:rPr>
          <w:w w:val="85"/>
        </w:rPr>
        <w:t>274,</w:t>
      </w:r>
      <w:r>
        <w:rPr>
          <w:spacing w:val="-1"/>
          <w:w w:val="85"/>
        </w:rPr>
        <w:t> </w:t>
      </w:r>
      <w:r>
        <w:rPr>
          <w:w w:val="85"/>
        </w:rPr>
        <w:t>art.</w:t>
      </w:r>
      <w:r>
        <w:rPr>
          <w:spacing w:val="-3"/>
          <w:w w:val="85"/>
        </w:rPr>
        <w:t> </w:t>
      </w:r>
      <w:r>
        <w:rPr>
          <w:w w:val="85"/>
        </w:rPr>
        <w:t>275</w:t>
      </w:r>
      <w:r>
        <w:rPr>
          <w:spacing w:val="-1"/>
          <w:w w:val="85"/>
        </w:rPr>
        <w:t> </w:t>
      </w:r>
      <w:r>
        <w:rPr>
          <w:w w:val="85"/>
        </w:rPr>
        <w:t>e</w:t>
      </w:r>
      <w:r>
        <w:rPr>
          <w:spacing w:val="-2"/>
          <w:w w:val="85"/>
        </w:rPr>
        <w:t> </w:t>
      </w:r>
      <w:r>
        <w:rPr>
          <w:w w:val="85"/>
        </w:rPr>
        <w:t>art.</w:t>
      </w:r>
      <w:r>
        <w:rPr>
          <w:spacing w:val="-1"/>
          <w:w w:val="85"/>
        </w:rPr>
        <w:t> </w:t>
      </w:r>
      <w:r>
        <w:rPr>
          <w:w w:val="85"/>
        </w:rPr>
        <w:t>278,</w:t>
      </w:r>
      <w:r>
        <w:rPr>
          <w:spacing w:val="-1"/>
          <w:w w:val="85"/>
        </w:rPr>
        <w:t> </w:t>
      </w:r>
      <w:r>
        <w:rPr>
          <w:w w:val="85"/>
        </w:rPr>
        <w:t>da</w:t>
      </w:r>
      <w:r>
        <w:rPr>
          <w:spacing w:val="-1"/>
          <w:w w:val="85"/>
        </w:rPr>
        <w:t> </w:t>
      </w:r>
      <w:r>
        <w:rPr>
          <w:w w:val="85"/>
        </w:rPr>
        <w:t>Resolução</w:t>
      </w:r>
      <w:r>
        <w:rPr>
          <w:spacing w:val="-1"/>
          <w:w w:val="85"/>
        </w:rPr>
        <w:t> </w:t>
      </w:r>
      <w:r>
        <w:rPr>
          <w:w w:val="85"/>
        </w:rPr>
        <w:t>nº</w:t>
      </w:r>
      <w:r>
        <w:rPr>
          <w:spacing w:val="-1"/>
          <w:w w:val="85"/>
        </w:rPr>
        <w:t> </w:t>
      </w:r>
      <w:r>
        <w:rPr>
          <w:w w:val="85"/>
        </w:rPr>
        <w:t>04/2002-TCE/AM,</w:t>
      </w:r>
      <w:r>
        <w:rPr>
          <w:spacing w:val="-1"/>
          <w:w w:val="85"/>
        </w:rPr>
        <w:t> </w:t>
      </w:r>
      <w:r>
        <w:rPr>
          <w:rFonts w:ascii="Arial" w:hAnsi="Arial"/>
          <w:b/>
          <w:w w:val="85"/>
        </w:rPr>
        <w:t>à</w:t>
      </w:r>
      <w:r>
        <w:rPr>
          <w:rFonts w:ascii="Arial" w:hAnsi="Arial"/>
          <w:b/>
          <w:spacing w:val="-1"/>
          <w:w w:val="85"/>
        </w:rPr>
        <w:t> </w:t>
      </w:r>
      <w:r>
        <w:rPr>
          <w:rFonts w:ascii="Arial" w:hAnsi="Arial"/>
          <w:b/>
          <w:w w:val="85"/>
        </w:rPr>
        <w:t>unanimidade</w:t>
      </w:r>
      <w:r>
        <w:rPr>
          <w:w w:val="85"/>
        </w:rPr>
        <w:t>,</w:t>
      </w:r>
      <w:r>
        <w:rPr>
          <w:spacing w:val="-1"/>
          <w:w w:val="85"/>
        </w:rPr>
        <w:t> </w:t>
      </w:r>
      <w:r>
        <w:rPr>
          <w:w w:val="85"/>
        </w:rPr>
        <w:t>nos</w:t>
      </w:r>
      <w:r>
        <w:rPr>
          <w:spacing w:val="-2"/>
          <w:w w:val="85"/>
        </w:rPr>
        <w:t> </w:t>
      </w:r>
      <w:r>
        <w:rPr>
          <w:w w:val="85"/>
        </w:rPr>
        <w:t>termos</w:t>
      </w:r>
      <w:r>
        <w:rPr>
          <w:spacing w:val="-2"/>
          <w:w w:val="85"/>
        </w:rPr>
        <w:t> </w:t>
      </w:r>
      <w:r>
        <w:rPr>
          <w:w w:val="85"/>
        </w:rPr>
        <w:t>do</w:t>
      </w:r>
      <w:r>
        <w:rPr>
          <w:spacing w:val="-1"/>
          <w:w w:val="85"/>
        </w:rPr>
        <w:t> </w:t>
      </w:r>
      <w:r>
        <w:rPr>
          <w:w w:val="85"/>
        </w:rPr>
        <w:t>voto</w:t>
      </w:r>
      <w:r>
        <w:rPr>
          <w:spacing w:val="-2"/>
          <w:w w:val="85"/>
        </w:rPr>
        <w:t> </w:t>
      </w:r>
      <w:r>
        <w:rPr>
          <w:w w:val="85"/>
        </w:rPr>
        <w:t>do</w:t>
      </w:r>
      <w:r>
        <w:rPr>
          <w:spacing w:val="-1"/>
          <w:w w:val="85"/>
        </w:rPr>
        <w:t> </w:t>
      </w:r>
      <w:r>
        <w:rPr>
          <w:w w:val="85"/>
        </w:rPr>
        <w:t>Excelentíssimo </w:t>
      </w:r>
      <w:r>
        <w:rPr>
          <w:w w:val="80"/>
        </w:rPr>
        <w:t>Senhor Conselheiro-Relator, </w:t>
      </w:r>
      <w:r>
        <w:rPr>
          <w:rFonts w:ascii="Arial" w:hAnsi="Arial"/>
          <w:b/>
          <w:w w:val="80"/>
        </w:rPr>
        <w:t>em consonância </w:t>
      </w:r>
      <w:r>
        <w:rPr>
          <w:w w:val="80"/>
        </w:rPr>
        <w:t>com pronunciamento do Ministério Público junto a este Tribunal, no sentido</w:t>
      </w:r>
      <w:r>
        <w:rPr>
          <w:spacing w:val="40"/>
        </w:rPr>
        <w:t> </w:t>
      </w:r>
      <w:r>
        <w:rPr>
          <w:w w:val="85"/>
        </w:rPr>
        <w:t>de:</w:t>
      </w:r>
      <w:r>
        <w:rPr>
          <w:spacing w:val="-7"/>
          <w:w w:val="85"/>
        </w:rPr>
        <w:t> </w:t>
      </w:r>
      <w:r>
        <w:rPr>
          <w:rFonts w:ascii="Arial" w:hAnsi="Arial"/>
          <w:b/>
          <w:w w:val="85"/>
        </w:rPr>
        <w:t>9.1.</w:t>
      </w:r>
      <w:r>
        <w:rPr>
          <w:rFonts w:ascii="Arial" w:hAnsi="Arial"/>
          <w:b/>
          <w:spacing w:val="-7"/>
          <w:w w:val="85"/>
        </w:rPr>
        <w:t> </w:t>
      </w:r>
      <w:r>
        <w:rPr>
          <w:rFonts w:ascii="Arial" w:hAnsi="Arial"/>
          <w:b/>
          <w:w w:val="85"/>
        </w:rPr>
        <w:t>Não</w:t>
      </w:r>
      <w:r>
        <w:rPr>
          <w:rFonts w:ascii="Arial" w:hAnsi="Arial"/>
          <w:b/>
          <w:spacing w:val="-6"/>
          <w:w w:val="85"/>
        </w:rPr>
        <w:t> </w:t>
      </w:r>
      <w:r>
        <w:rPr>
          <w:rFonts w:ascii="Arial" w:hAnsi="Arial"/>
          <w:b/>
          <w:w w:val="85"/>
        </w:rPr>
        <w:t>conhecer</w:t>
      </w:r>
      <w:r>
        <w:rPr>
          <w:rFonts w:ascii="Arial" w:hAnsi="Arial"/>
          <w:b/>
          <w:spacing w:val="-7"/>
          <w:w w:val="85"/>
        </w:rPr>
        <w:t> </w:t>
      </w:r>
      <w:r>
        <w:rPr>
          <w:w w:val="85"/>
        </w:rPr>
        <w:t>a</w:t>
      </w:r>
      <w:r>
        <w:rPr>
          <w:spacing w:val="-7"/>
          <w:w w:val="85"/>
        </w:rPr>
        <w:t> </w:t>
      </w:r>
      <w:r>
        <w:rPr>
          <w:w w:val="85"/>
        </w:rPr>
        <w:t>Consulta</w:t>
      </w:r>
      <w:r>
        <w:rPr>
          <w:spacing w:val="-6"/>
          <w:w w:val="85"/>
        </w:rPr>
        <w:t> </w:t>
      </w:r>
      <w:r>
        <w:rPr>
          <w:w w:val="85"/>
        </w:rPr>
        <w:t>formulada</w:t>
      </w:r>
      <w:r>
        <w:rPr>
          <w:spacing w:val="-7"/>
          <w:w w:val="85"/>
        </w:rPr>
        <w:t> </w:t>
      </w:r>
      <w:r>
        <w:rPr>
          <w:w w:val="85"/>
        </w:rPr>
        <w:t>pela</w:t>
      </w:r>
      <w:r>
        <w:rPr>
          <w:spacing w:val="-7"/>
          <w:w w:val="85"/>
        </w:rPr>
        <w:t> </w:t>
      </w:r>
      <w:r>
        <w:rPr>
          <w:w w:val="85"/>
        </w:rPr>
        <w:t>Sra.</w:t>
      </w:r>
      <w:r>
        <w:rPr>
          <w:spacing w:val="-7"/>
          <w:w w:val="85"/>
        </w:rPr>
        <w:t> </w:t>
      </w:r>
      <w:r>
        <w:rPr>
          <w:w w:val="85"/>
        </w:rPr>
        <w:t>Maria</w:t>
      </w:r>
      <w:r>
        <w:rPr>
          <w:spacing w:val="-6"/>
          <w:w w:val="85"/>
        </w:rPr>
        <w:t> </w:t>
      </w:r>
      <w:r>
        <w:rPr>
          <w:w w:val="85"/>
        </w:rPr>
        <w:t>Josepha</w:t>
      </w:r>
      <w:r>
        <w:rPr>
          <w:spacing w:val="-7"/>
          <w:w w:val="85"/>
        </w:rPr>
        <w:t> </w:t>
      </w:r>
      <w:r>
        <w:rPr>
          <w:w w:val="85"/>
        </w:rPr>
        <w:t>Penella</w:t>
      </w:r>
      <w:r>
        <w:rPr>
          <w:spacing w:val="-7"/>
          <w:w w:val="85"/>
        </w:rPr>
        <w:t> </w:t>
      </w:r>
      <w:r>
        <w:rPr>
          <w:w w:val="85"/>
        </w:rPr>
        <w:t>Pegas</w:t>
      </w:r>
      <w:r>
        <w:rPr>
          <w:spacing w:val="-6"/>
          <w:w w:val="85"/>
        </w:rPr>
        <w:t> </w:t>
      </w:r>
      <w:r>
        <w:rPr>
          <w:w w:val="85"/>
        </w:rPr>
        <w:t>Chaves</w:t>
      </w:r>
      <w:r>
        <w:rPr>
          <w:spacing w:val="-7"/>
          <w:w w:val="85"/>
        </w:rPr>
        <w:t> </w:t>
      </w:r>
      <w:r>
        <w:rPr>
          <w:w w:val="85"/>
        </w:rPr>
        <w:t>e</w:t>
      </w:r>
      <w:r>
        <w:rPr>
          <w:spacing w:val="-7"/>
          <w:w w:val="85"/>
        </w:rPr>
        <w:t> </w:t>
      </w:r>
      <w:r>
        <w:rPr>
          <w:w w:val="85"/>
        </w:rPr>
        <w:t>Secretária</w:t>
      </w:r>
      <w:r>
        <w:rPr>
          <w:spacing w:val="-6"/>
          <w:w w:val="85"/>
        </w:rPr>
        <w:t> </w:t>
      </w:r>
      <w:r>
        <w:rPr>
          <w:w w:val="85"/>
        </w:rPr>
        <w:t>de</w:t>
      </w:r>
      <w:r>
        <w:rPr>
          <w:spacing w:val="-7"/>
          <w:w w:val="85"/>
        </w:rPr>
        <w:t> </w:t>
      </w:r>
      <w:r>
        <w:rPr>
          <w:w w:val="85"/>
        </w:rPr>
        <w:t>Estado</w:t>
      </w:r>
      <w:r>
        <w:rPr>
          <w:spacing w:val="-7"/>
          <w:w w:val="85"/>
        </w:rPr>
        <w:t> </w:t>
      </w:r>
      <w:r>
        <w:rPr>
          <w:w w:val="85"/>
        </w:rPr>
        <w:t>de </w:t>
      </w:r>
      <w:r>
        <w:rPr>
          <w:w w:val="80"/>
        </w:rPr>
        <w:t>Educação</w:t>
      </w:r>
      <w:r>
        <w:rPr/>
        <w:t> </w:t>
      </w:r>
      <w:r>
        <w:rPr>
          <w:w w:val="80"/>
        </w:rPr>
        <w:t>e</w:t>
      </w:r>
      <w:r>
        <w:rPr/>
        <w:t> </w:t>
      </w:r>
      <w:r>
        <w:rPr>
          <w:w w:val="80"/>
        </w:rPr>
        <w:t>Desporto</w:t>
      </w:r>
      <w:r>
        <w:rPr/>
        <w:t> </w:t>
      </w:r>
      <w:r>
        <w:rPr>
          <w:w w:val="80"/>
        </w:rPr>
        <w:t>Escolar</w:t>
      </w:r>
      <w:r>
        <w:rPr/>
        <w:t> </w:t>
      </w:r>
      <w:r>
        <w:rPr>
          <w:w w:val="80"/>
        </w:rPr>
        <w:t>-</w:t>
      </w:r>
      <w:r>
        <w:rPr/>
        <w:t> </w:t>
      </w:r>
      <w:r>
        <w:rPr>
          <w:w w:val="80"/>
        </w:rPr>
        <w:t>SEDUC,</w:t>
      </w:r>
      <w:r>
        <w:rPr/>
        <w:t> </w:t>
      </w:r>
      <w:r>
        <w:rPr>
          <w:w w:val="80"/>
        </w:rPr>
        <w:t>em</w:t>
      </w:r>
      <w:r>
        <w:rPr>
          <w:spacing w:val="-1"/>
        </w:rPr>
        <w:t> </w:t>
      </w:r>
      <w:r>
        <w:rPr>
          <w:w w:val="80"/>
        </w:rPr>
        <w:t>obediência</w:t>
      </w:r>
      <w:r>
        <w:rPr>
          <w:spacing w:val="-2"/>
        </w:rPr>
        <w:t> </w:t>
      </w:r>
      <w:r>
        <w:rPr>
          <w:w w:val="80"/>
        </w:rPr>
        <w:t>ao</w:t>
      </w:r>
      <w:r>
        <w:rPr/>
        <w:t> </w:t>
      </w:r>
      <w:r>
        <w:rPr>
          <w:w w:val="80"/>
        </w:rPr>
        <w:t>art.</w:t>
      </w:r>
      <w:r>
        <w:rPr/>
        <w:t> </w:t>
      </w:r>
      <w:r>
        <w:rPr>
          <w:w w:val="80"/>
        </w:rPr>
        <w:t>278,</w:t>
      </w:r>
      <w:r>
        <w:rPr/>
        <w:t> </w:t>
      </w:r>
      <w:r>
        <w:rPr>
          <w:w w:val="80"/>
        </w:rPr>
        <w:t>§</w:t>
      </w:r>
      <w:r>
        <w:rPr>
          <w:spacing w:val="-2"/>
        </w:rPr>
        <w:t> </w:t>
      </w:r>
      <w:r>
        <w:rPr>
          <w:w w:val="80"/>
        </w:rPr>
        <w:t>2º,</w:t>
      </w:r>
      <w:r>
        <w:rPr/>
        <w:t> </w:t>
      </w:r>
      <w:r>
        <w:rPr>
          <w:w w:val="80"/>
        </w:rPr>
        <w:t>da</w:t>
      </w:r>
      <w:r>
        <w:rPr/>
        <w:t> </w:t>
      </w:r>
      <w:r>
        <w:rPr>
          <w:w w:val="80"/>
        </w:rPr>
        <w:t>Resolução</w:t>
      </w:r>
      <w:r>
        <w:rPr/>
        <w:t> </w:t>
      </w:r>
      <w:r>
        <w:rPr>
          <w:w w:val="80"/>
        </w:rPr>
        <w:t>nº</w:t>
      </w:r>
      <w:r>
        <w:rPr/>
        <w:t> </w:t>
      </w:r>
      <w:r>
        <w:rPr>
          <w:w w:val="80"/>
        </w:rPr>
        <w:t>04/2002</w:t>
      </w:r>
      <w:r>
        <w:rPr/>
        <w:t> </w:t>
      </w:r>
      <w:r>
        <w:rPr>
          <w:w w:val="80"/>
        </w:rPr>
        <w:t>TCE/AM;</w:t>
      </w:r>
      <w:r>
        <w:rPr>
          <w:spacing w:val="11"/>
        </w:rPr>
        <w:t> </w:t>
      </w:r>
      <w:r>
        <w:rPr>
          <w:rFonts w:ascii="Arial" w:hAnsi="Arial"/>
          <w:b/>
          <w:w w:val="80"/>
        </w:rPr>
        <w:t>9.2.</w:t>
      </w:r>
      <w:r>
        <w:rPr>
          <w:rFonts w:ascii="Arial" w:hAnsi="Arial"/>
          <w:b/>
        </w:rPr>
        <w:t> </w:t>
      </w:r>
      <w:r>
        <w:rPr>
          <w:rFonts w:ascii="Arial" w:hAnsi="Arial"/>
          <w:b/>
          <w:w w:val="80"/>
        </w:rPr>
        <w:t>Notificar </w:t>
      </w:r>
      <w:r>
        <w:rPr>
          <w:w w:val="85"/>
        </w:rPr>
        <w:t>a Sra. Maria Josepha Penella Pegas Chaves, para que tome ciência do decisório com cópia do sequente Acórdão, </w:t>
      </w:r>
      <w:r>
        <w:rPr>
          <w:spacing w:val="-2"/>
          <w:w w:val="85"/>
        </w:rPr>
        <w:t>Relatório/Voto, parecer Ministerial e informação da Consultec;</w:t>
      </w:r>
      <w:r>
        <w:rPr>
          <w:spacing w:val="-2"/>
        </w:rPr>
        <w:t> </w:t>
      </w:r>
      <w:r>
        <w:rPr>
          <w:rFonts w:ascii="Arial" w:hAnsi="Arial"/>
          <w:b/>
          <w:spacing w:val="-2"/>
          <w:w w:val="85"/>
        </w:rPr>
        <w:t>9.3. Arquivar </w:t>
      </w:r>
      <w:r>
        <w:rPr>
          <w:spacing w:val="-2"/>
          <w:w w:val="85"/>
        </w:rPr>
        <w:t>o processo, após o trânsito em julgado, nos </w:t>
      </w:r>
      <w:r>
        <w:rPr>
          <w:w w:val="80"/>
        </w:rPr>
        <w:t>termos regimentais. </w:t>
      </w:r>
      <w:r>
        <w:rPr>
          <w:rFonts w:ascii="Arial" w:hAnsi="Arial"/>
          <w:b/>
          <w:w w:val="80"/>
        </w:rPr>
        <w:t>Especificação do quórum: </w:t>
      </w:r>
      <w:r>
        <w:rPr>
          <w:w w:val="80"/>
        </w:rPr>
        <w:t>Conselheiros: Luis Fabian Pereira Barbosa (Presidente, em sessão), Júlio Assis Corrêa Pinheiro, Érico Xavier Desterro e Silva, Mario Manoel Coelho de Mello, Josué Cláudio de Souza Neto e Mário José de Moraes Costa Filho (Convocado).</w:t>
      </w:r>
      <w:r>
        <w:rPr/>
        <w:t> </w:t>
      </w:r>
      <w:r>
        <w:rPr>
          <w:rFonts w:ascii="Arial" w:hAnsi="Arial"/>
          <w:b/>
          <w:w w:val="80"/>
        </w:rPr>
        <w:t>Declaração de Impedimento: </w:t>
      </w:r>
      <w:r>
        <w:rPr>
          <w:w w:val="80"/>
        </w:rPr>
        <w:t>Conselheira Yara Amazônia Lins Rodrigues dos </w:t>
      </w:r>
      <w:r>
        <w:rPr>
          <w:w w:val="85"/>
        </w:rPr>
        <w:t>Santos (art. 65 do Regimento Interno).</w:t>
      </w:r>
    </w:p>
    <w:p>
      <w:pPr>
        <w:pStyle w:val="BodyText"/>
        <w:spacing w:line="242" w:lineRule="auto" w:before="191"/>
        <w:ind w:right="151"/>
      </w:pPr>
      <w:r>
        <w:rPr>
          <w:w w:val="85"/>
        </w:rPr>
        <w:t>Nesta</w:t>
      </w:r>
      <w:r>
        <w:rPr>
          <w:spacing w:val="-3"/>
          <w:w w:val="85"/>
        </w:rPr>
        <w:t> </w:t>
      </w:r>
      <w:r>
        <w:rPr>
          <w:w w:val="85"/>
        </w:rPr>
        <w:t>fase</w:t>
      </w:r>
      <w:r>
        <w:rPr>
          <w:spacing w:val="-3"/>
          <w:w w:val="85"/>
        </w:rPr>
        <w:t> </w:t>
      </w:r>
      <w:r>
        <w:rPr>
          <w:w w:val="85"/>
        </w:rPr>
        <w:t>de</w:t>
      </w:r>
      <w:r>
        <w:rPr>
          <w:spacing w:val="-3"/>
          <w:w w:val="85"/>
        </w:rPr>
        <w:t> </w:t>
      </w:r>
      <w:r>
        <w:rPr>
          <w:w w:val="85"/>
        </w:rPr>
        <w:t>julgamento,</w:t>
      </w:r>
      <w:r>
        <w:rPr>
          <w:spacing w:val="-5"/>
          <w:w w:val="85"/>
        </w:rPr>
        <w:t> </w:t>
      </w:r>
      <w:r>
        <w:rPr>
          <w:w w:val="85"/>
        </w:rPr>
        <w:t>retornou</w:t>
      </w:r>
      <w:r>
        <w:rPr>
          <w:spacing w:val="-3"/>
          <w:w w:val="85"/>
        </w:rPr>
        <w:t> </w:t>
      </w:r>
      <w:r>
        <w:rPr>
          <w:w w:val="85"/>
        </w:rPr>
        <w:t>à</w:t>
      </w:r>
      <w:r>
        <w:rPr>
          <w:spacing w:val="-3"/>
          <w:w w:val="85"/>
        </w:rPr>
        <w:t> </w:t>
      </w:r>
      <w:r>
        <w:rPr>
          <w:w w:val="85"/>
        </w:rPr>
        <w:t>presidência</w:t>
      </w:r>
      <w:r>
        <w:rPr>
          <w:spacing w:val="-3"/>
          <w:w w:val="85"/>
        </w:rPr>
        <w:t> </w:t>
      </w:r>
      <w:r>
        <w:rPr>
          <w:w w:val="85"/>
        </w:rPr>
        <w:t>dos</w:t>
      </w:r>
      <w:r>
        <w:rPr>
          <w:spacing w:val="-5"/>
          <w:w w:val="85"/>
        </w:rPr>
        <w:t> </w:t>
      </w:r>
      <w:r>
        <w:rPr>
          <w:w w:val="85"/>
        </w:rPr>
        <w:t>trabalhos</w:t>
      </w:r>
      <w:r>
        <w:rPr>
          <w:spacing w:val="-3"/>
          <w:w w:val="85"/>
        </w:rPr>
        <w:t> </w:t>
      </w:r>
      <w:r>
        <w:rPr>
          <w:w w:val="85"/>
        </w:rPr>
        <w:t>a</w:t>
      </w:r>
      <w:r>
        <w:rPr>
          <w:spacing w:val="-3"/>
          <w:w w:val="85"/>
        </w:rPr>
        <w:t> </w:t>
      </w:r>
      <w:r>
        <w:rPr>
          <w:w w:val="85"/>
        </w:rPr>
        <w:t>Excelentíssima</w:t>
      </w:r>
      <w:r>
        <w:rPr>
          <w:spacing w:val="-3"/>
          <w:w w:val="85"/>
        </w:rPr>
        <w:t> </w:t>
      </w:r>
      <w:r>
        <w:rPr>
          <w:w w:val="85"/>
        </w:rPr>
        <w:t>Senhora</w:t>
      </w:r>
      <w:r>
        <w:rPr>
          <w:spacing w:val="-3"/>
          <w:w w:val="85"/>
        </w:rPr>
        <w:t> </w:t>
      </w:r>
      <w:r>
        <w:rPr>
          <w:w w:val="85"/>
        </w:rPr>
        <w:t>Conselheira</w:t>
      </w:r>
      <w:r>
        <w:rPr>
          <w:spacing w:val="-3"/>
          <w:w w:val="85"/>
        </w:rPr>
        <w:t> </w:t>
      </w:r>
      <w:r>
        <w:rPr>
          <w:w w:val="85"/>
        </w:rPr>
        <w:t>Yara</w:t>
      </w:r>
      <w:r>
        <w:rPr>
          <w:spacing w:val="-3"/>
          <w:w w:val="85"/>
        </w:rPr>
        <w:t> </w:t>
      </w:r>
      <w:r>
        <w:rPr>
          <w:w w:val="85"/>
        </w:rPr>
        <w:t>Amazônia Lins Rodrigues dos Santos.</w:t>
      </w:r>
    </w:p>
    <w:p>
      <w:pPr>
        <w:pStyle w:val="BodyText"/>
        <w:spacing w:before="193"/>
        <w:ind w:right="134"/>
      </w:pPr>
      <w:r>
        <w:rPr>
          <w:rFonts w:ascii="Arial" w:hAnsi="Arial"/>
          <w:b/>
          <w:w w:val="85"/>
        </w:rPr>
        <w:t>PROCESSO</w:t>
      </w:r>
      <w:r>
        <w:rPr>
          <w:rFonts w:ascii="Arial" w:hAnsi="Arial"/>
          <w:b/>
          <w:w w:val="85"/>
        </w:rPr>
        <w:t> Nº</w:t>
      </w:r>
      <w:r>
        <w:rPr>
          <w:rFonts w:ascii="Arial" w:hAnsi="Arial"/>
          <w:b/>
          <w:w w:val="85"/>
        </w:rPr>
        <w:t> 16.645/2023</w:t>
      </w:r>
      <w:r>
        <w:rPr>
          <w:rFonts w:ascii="Arial" w:hAnsi="Arial"/>
          <w:b/>
          <w:w w:val="85"/>
        </w:rPr>
        <w:t> (APENSOS:</w:t>
      </w:r>
      <w:r>
        <w:rPr>
          <w:rFonts w:ascii="Arial" w:hAnsi="Arial"/>
          <w:b/>
          <w:w w:val="85"/>
        </w:rPr>
        <w:t> 14.401/2017)</w:t>
      </w:r>
      <w:r>
        <w:rPr>
          <w:rFonts w:ascii="Arial" w:hAnsi="Arial"/>
          <w:b/>
          <w:w w:val="85"/>
        </w:rPr>
        <w:t> </w:t>
      </w:r>
      <w:r>
        <w:rPr>
          <w:w w:val="85"/>
        </w:rPr>
        <w:t>-</w:t>
      </w:r>
      <w:r>
        <w:rPr>
          <w:w w:val="85"/>
        </w:rPr>
        <w:t> Recurso</w:t>
      </w:r>
      <w:r>
        <w:rPr>
          <w:w w:val="85"/>
        </w:rPr>
        <w:t> de</w:t>
      </w:r>
      <w:r>
        <w:rPr>
          <w:w w:val="85"/>
        </w:rPr>
        <w:t> Reconsideração</w:t>
      </w:r>
      <w:r>
        <w:rPr>
          <w:w w:val="85"/>
        </w:rPr>
        <w:t> interposto</w:t>
      </w:r>
      <w:r>
        <w:rPr>
          <w:w w:val="85"/>
        </w:rPr>
        <w:t> pela</w:t>
      </w:r>
      <w:r>
        <w:rPr>
          <w:w w:val="85"/>
        </w:rPr>
        <w:t> Sra.</w:t>
      </w:r>
      <w:r>
        <w:rPr>
          <w:w w:val="85"/>
        </w:rPr>
        <w:t> Maria</w:t>
      </w:r>
      <w:r>
        <w:rPr>
          <w:w w:val="85"/>
        </w:rPr>
        <w:t> do Socorro de Paula Oliveira contra o Acórdão N° 855/2023 - TCE - Tribunal Pleno, exarado nos autos do Processo N° </w:t>
      </w:r>
      <w:r>
        <w:rPr>
          <w:w w:val="80"/>
        </w:rPr>
        <w:t>14.401/2017. </w:t>
      </w:r>
      <w:r>
        <w:rPr>
          <w:rFonts w:ascii="Arial" w:hAnsi="Arial"/>
          <w:b/>
          <w:w w:val="80"/>
        </w:rPr>
        <w:t>Advogado(s): </w:t>
      </w:r>
      <w:r>
        <w:rPr>
          <w:w w:val="80"/>
        </w:rPr>
        <w:t>Bruno Vieira da Rocha Barbirato - OAB/AM 6975, Fábio Nunes Bandeira de Melo</w:t>
      </w:r>
      <w:r>
        <w:rPr/>
        <w:t> </w:t>
      </w:r>
      <w:r>
        <w:rPr>
          <w:w w:val="80"/>
        </w:rPr>
        <w:t>- OAB/AM 4331,</w:t>
      </w:r>
      <w:r>
        <w:rPr>
          <w:spacing w:val="-2"/>
        </w:rPr>
        <w:t> </w:t>
      </w:r>
      <w:r>
        <w:rPr>
          <w:w w:val="80"/>
        </w:rPr>
        <w:t>Lívia</w:t>
      </w:r>
      <w:r>
        <w:rPr>
          <w:spacing w:val="-2"/>
        </w:rPr>
        <w:t> </w:t>
      </w:r>
      <w:r>
        <w:rPr>
          <w:w w:val="80"/>
        </w:rPr>
        <w:t>Rocha</w:t>
      </w:r>
      <w:r>
        <w:rPr>
          <w:spacing w:val="-2"/>
        </w:rPr>
        <w:t> </w:t>
      </w:r>
      <w:r>
        <w:rPr>
          <w:w w:val="80"/>
        </w:rPr>
        <w:t>Brito</w:t>
      </w:r>
      <w:r>
        <w:rPr/>
        <w:t> </w:t>
      </w:r>
      <w:r>
        <w:rPr>
          <w:w w:val="80"/>
        </w:rPr>
        <w:t>- OAB/AM 6474, Any</w:t>
      </w:r>
      <w:r>
        <w:rPr>
          <w:spacing w:val="-2"/>
        </w:rPr>
        <w:t> </w:t>
      </w:r>
      <w:r>
        <w:rPr>
          <w:w w:val="80"/>
        </w:rPr>
        <w:t>Gresy</w:t>
      </w:r>
      <w:r>
        <w:rPr>
          <w:spacing w:val="-2"/>
        </w:rPr>
        <w:t> </w:t>
      </w:r>
      <w:r>
        <w:rPr>
          <w:w w:val="80"/>
        </w:rPr>
        <w:t>Carvalho</w:t>
      </w:r>
      <w:r>
        <w:rPr>
          <w:spacing w:val="-2"/>
        </w:rPr>
        <w:t> </w:t>
      </w:r>
      <w:r>
        <w:rPr>
          <w:w w:val="80"/>
        </w:rPr>
        <w:t>da</w:t>
      </w:r>
      <w:r>
        <w:rPr>
          <w:spacing w:val="-2"/>
        </w:rPr>
        <w:t> </w:t>
      </w:r>
      <w:r>
        <w:rPr>
          <w:w w:val="80"/>
        </w:rPr>
        <w:t>Silva</w:t>
      </w:r>
      <w:r>
        <w:rPr/>
        <w:t> </w:t>
      </w:r>
      <w:r>
        <w:rPr>
          <w:w w:val="80"/>
        </w:rPr>
        <w:t>- OAB/AM 12438,</w:t>
      </w:r>
      <w:r>
        <w:rPr>
          <w:spacing w:val="-2"/>
        </w:rPr>
        <w:t> </w:t>
      </w:r>
      <w:r>
        <w:rPr>
          <w:w w:val="80"/>
        </w:rPr>
        <w:t>Laiz</w:t>
      </w:r>
      <w:r>
        <w:rPr>
          <w:spacing w:val="-2"/>
        </w:rPr>
        <w:t> </w:t>
      </w:r>
      <w:r>
        <w:rPr>
          <w:w w:val="80"/>
        </w:rPr>
        <w:t>Araújo</w:t>
      </w:r>
      <w:r>
        <w:rPr>
          <w:spacing w:val="-2"/>
        </w:rPr>
        <w:t> </w:t>
      </w:r>
      <w:r>
        <w:rPr>
          <w:w w:val="80"/>
        </w:rPr>
        <w:t>Russo de Melo</w:t>
      </w:r>
      <w:r>
        <w:rPr>
          <w:spacing w:val="-2"/>
        </w:rPr>
        <w:t> </w:t>
      </w:r>
      <w:r>
        <w:rPr>
          <w:w w:val="80"/>
        </w:rPr>
        <w:t>e</w:t>
      </w:r>
      <w:r>
        <w:rPr>
          <w:spacing w:val="-2"/>
        </w:rPr>
        <w:t> </w:t>
      </w:r>
      <w:r>
        <w:rPr>
          <w:w w:val="80"/>
        </w:rPr>
        <w:t>Silva</w:t>
      </w:r>
    </w:p>
    <w:p>
      <w:pPr>
        <w:pStyle w:val="BodyText"/>
        <w:ind w:right="134"/>
      </w:pPr>
      <w:r>
        <w:rPr>
          <w:w w:val="85"/>
        </w:rPr>
        <w:t>-</w:t>
      </w:r>
      <w:r>
        <w:rPr>
          <w:spacing w:val="-7"/>
          <w:w w:val="85"/>
        </w:rPr>
        <w:t> </w:t>
      </w:r>
      <w:r>
        <w:rPr>
          <w:w w:val="85"/>
        </w:rPr>
        <w:t>OAB/AM</w:t>
      </w:r>
      <w:r>
        <w:rPr>
          <w:spacing w:val="-7"/>
          <w:w w:val="85"/>
        </w:rPr>
        <w:t> </w:t>
      </w:r>
      <w:r>
        <w:rPr>
          <w:w w:val="85"/>
        </w:rPr>
        <w:t>6897</w:t>
      </w:r>
      <w:r>
        <w:rPr>
          <w:spacing w:val="-6"/>
          <w:w w:val="85"/>
        </w:rPr>
        <w:t> </w:t>
      </w:r>
      <w:r>
        <w:rPr>
          <w:w w:val="85"/>
        </w:rPr>
        <w:t>e</w:t>
      </w:r>
      <w:r>
        <w:rPr>
          <w:spacing w:val="-7"/>
          <w:w w:val="85"/>
        </w:rPr>
        <w:t> </w:t>
      </w:r>
      <w:r>
        <w:rPr>
          <w:w w:val="85"/>
        </w:rPr>
        <w:t>Igor</w:t>
      </w:r>
      <w:r>
        <w:rPr>
          <w:spacing w:val="-7"/>
          <w:w w:val="85"/>
        </w:rPr>
        <w:t> </w:t>
      </w:r>
      <w:r>
        <w:rPr>
          <w:w w:val="85"/>
        </w:rPr>
        <w:t>Arnaud</w:t>
      </w:r>
      <w:r>
        <w:rPr>
          <w:spacing w:val="-6"/>
          <w:w w:val="85"/>
        </w:rPr>
        <w:t> </w:t>
      </w:r>
      <w:r>
        <w:rPr>
          <w:w w:val="85"/>
        </w:rPr>
        <w:t>Ferreira</w:t>
      </w:r>
      <w:r>
        <w:rPr>
          <w:spacing w:val="-7"/>
          <w:w w:val="85"/>
        </w:rPr>
        <w:t> </w:t>
      </w:r>
      <w:r>
        <w:rPr>
          <w:w w:val="85"/>
        </w:rPr>
        <w:t>-</w:t>
      </w:r>
      <w:r>
        <w:rPr>
          <w:spacing w:val="-7"/>
          <w:w w:val="85"/>
        </w:rPr>
        <w:t> </w:t>
      </w:r>
      <w:r>
        <w:rPr>
          <w:w w:val="85"/>
        </w:rPr>
        <w:t>OAB/AM</w:t>
      </w:r>
      <w:r>
        <w:rPr>
          <w:spacing w:val="-7"/>
          <w:w w:val="85"/>
        </w:rPr>
        <w:t> </w:t>
      </w:r>
      <w:r>
        <w:rPr>
          <w:w w:val="85"/>
        </w:rPr>
        <w:t>10428.</w:t>
      </w:r>
      <w:r>
        <w:rPr>
          <w:spacing w:val="-6"/>
          <w:w w:val="85"/>
        </w:rPr>
        <w:t> </w:t>
      </w:r>
      <w:r>
        <w:rPr>
          <w:rFonts w:ascii="Arial" w:hAnsi="Arial"/>
          <w:b/>
          <w:w w:val="85"/>
        </w:rPr>
        <w:t>ACÓRDÃO</w:t>
      </w:r>
      <w:r>
        <w:rPr>
          <w:rFonts w:ascii="Arial" w:hAnsi="Arial"/>
          <w:b/>
          <w:spacing w:val="-7"/>
          <w:w w:val="85"/>
        </w:rPr>
        <w:t> </w:t>
      </w:r>
      <w:r>
        <w:rPr>
          <w:rFonts w:ascii="Arial" w:hAnsi="Arial"/>
          <w:b/>
          <w:w w:val="85"/>
        </w:rPr>
        <w:t>Nº</w:t>
      </w:r>
      <w:r>
        <w:rPr>
          <w:rFonts w:ascii="Arial" w:hAnsi="Arial"/>
          <w:b/>
          <w:spacing w:val="-7"/>
          <w:w w:val="85"/>
        </w:rPr>
        <w:t> </w:t>
      </w:r>
      <w:r>
        <w:rPr>
          <w:rFonts w:ascii="Arial" w:hAnsi="Arial"/>
          <w:b/>
          <w:w w:val="85"/>
        </w:rPr>
        <w:t>1005/2024:</w:t>
      </w:r>
      <w:r>
        <w:rPr>
          <w:rFonts w:ascii="Arial" w:hAnsi="Arial"/>
          <w:b/>
          <w:spacing w:val="-6"/>
          <w:w w:val="85"/>
        </w:rPr>
        <w:t> </w:t>
      </w:r>
      <w:r>
        <w:rPr>
          <w:w w:val="85"/>
        </w:rPr>
        <w:t>Vistos,</w:t>
      </w:r>
      <w:r>
        <w:rPr>
          <w:spacing w:val="-7"/>
          <w:w w:val="85"/>
        </w:rPr>
        <w:t> </w:t>
      </w:r>
      <w:r>
        <w:rPr>
          <w:w w:val="85"/>
        </w:rPr>
        <w:t>relatados</w:t>
      </w:r>
      <w:r>
        <w:rPr>
          <w:spacing w:val="-7"/>
          <w:w w:val="85"/>
        </w:rPr>
        <w:t> </w:t>
      </w:r>
      <w:r>
        <w:rPr>
          <w:w w:val="85"/>
        </w:rPr>
        <w:t>e</w:t>
      </w:r>
      <w:r>
        <w:rPr>
          <w:spacing w:val="-6"/>
          <w:w w:val="85"/>
        </w:rPr>
        <w:t> </w:t>
      </w:r>
      <w:r>
        <w:rPr>
          <w:w w:val="85"/>
        </w:rPr>
        <w:t>discutidos</w:t>
      </w:r>
      <w:r>
        <w:rPr>
          <w:spacing w:val="-7"/>
          <w:w w:val="85"/>
        </w:rPr>
        <w:t> </w:t>
      </w:r>
      <w:r>
        <w:rPr>
          <w:w w:val="85"/>
        </w:rPr>
        <w:t>estes autos</w:t>
      </w:r>
      <w:r>
        <w:rPr>
          <w:spacing w:val="-4"/>
          <w:w w:val="85"/>
        </w:rPr>
        <w:t> </w:t>
      </w:r>
      <w:r>
        <w:rPr>
          <w:w w:val="85"/>
        </w:rPr>
        <w:t>acima</w:t>
      </w:r>
      <w:r>
        <w:rPr>
          <w:spacing w:val="-2"/>
          <w:w w:val="85"/>
        </w:rPr>
        <w:t> </w:t>
      </w:r>
      <w:r>
        <w:rPr>
          <w:w w:val="85"/>
        </w:rPr>
        <w:t>identificados, </w:t>
      </w:r>
      <w:r>
        <w:rPr>
          <w:rFonts w:ascii="Arial" w:hAnsi="Arial"/>
          <w:b/>
          <w:w w:val="85"/>
        </w:rPr>
        <w:t>ACORDAM</w:t>
      </w:r>
      <w:r>
        <w:rPr>
          <w:rFonts w:ascii="Arial" w:hAnsi="Arial"/>
          <w:b/>
          <w:spacing w:val="-3"/>
          <w:w w:val="85"/>
        </w:rPr>
        <w:t> </w:t>
      </w:r>
      <w:r>
        <w:rPr>
          <w:w w:val="85"/>
        </w:rPr>
        <w:t>os</w:t>
      </w:r>
      <w:r>
        <w:rPr>
          <w:spacing w:val="-3"/>
          <w:w w:val="85"/>
        </w:rPr>
        <w:t> </w:t>
      </w:r>
      <w:r>
        <w:rPr>
          <w:w w:val="85"/>
        </w:rPr>
        <w:t>Excelentíssimos</w:t>
      </w:r>
      <w:r>
        <w:rPr>
          <w:spacing w:val="-3"/>
          <w:w w:val="85"/>
        </w:rPr>
        <w:t> </w:t>
      </w:r>
      <w:r>
        <w:rPr>
          <w:w w:val="85"/>
        </w:rPr>
        <w:t>Senhores</w:t>
      </w:r>
      <w:r>
        <w:rPr>
          <w:spacing w:val="-3"/>
          <w:w w:val="85"/>
        </w:rPr>
        <w:t> </w:t>
      </w:r>
      <w:r>
        <w:rPr>
          <w:w w:val="85"/>
        </w:rPr>
        <w:t>Conselheiros</w:t>
      </w:r>
      <w:r>
        <w:rPr>
          <w:spacing w:val="-3"/>
          <w:w w:val="85"/>
        </w:rPr>
        <w:t> </w:t>
      </w:r>
      <w:r>
        <w:rPr>
          <w:w w:val="85"/>
        </w:rPr>
        <w:t>do</w:t>
      </w:r>
      <w:r>
        <w:rPr>
          <w:spacing w:val="-2"/>
          <w:w w:val="85"/>
        </w:rPr>
        <w:t> </w:t>
      </w:r>
      <w:r>
        <w:rPr>
          <w:w w:val="85"/>
        </w:rPr>
        <w:t>Tribunal</w:t>
      </w:r>
      <w:r>
        <w:rPr>
          <w:spacing w:val="-5"/>
          <w:w w:val="85"/>
        </w:rPr>
        <w:t> </w:t>
      </w:r>
      <w:r>
        <w:rPr>
          <w:w w:val="85"/>
        </w:rPr>
        <w:t>de</w:t>
      </w:r>
      <w:r>
        <w:rPr>
          <w:spacing w:val="-2"/>
          <w:w w:val="85"/>
        </w:rPr>
        <w:t> </w:t>
      </w:r>
      <w:r>
        <w:rPr>
          <w:w w:val="85"/>
        </w:rPr>
        <w:t>Contas</w:t>
      </w:r>
      <w:r>
        <w:rPr>
          <w:spacing w:val="-3"/>
          <w:w w:val="85"/>
        </w:rPr>
        <w:t> </w:t>
      </w:r>
      <w:r>
        <w:rPr>
          <w:w w:val="85"/>
        </w:rPr>
        <w:t>do</w:t>
      </w:r>
      <w:r>
        <w:rPr>
          <w:spacing w:val="-2"/>
          <w:w w:val="85"/>
        </w:rPr>
        <w:t> </w:t>
      </w:r>
      <w:r>
        <w:rPr>
          <w:w w:val="85"/>
        </w:rPr>
        <w:t>Estado</w:t>
      </w:r>
      <w:r>
        <w:rPr>
          <w:spacing w:val="-5"/>
          <w:w w:val="85"/>
        </w:rPr>
        <w:t> </w:t>
      </w:r>
      <w:r>
        <w:rPr>
          <w:w w:val="85"/>
        </w:rPr>
        <w:t>do Amazonas,</w:t>
      </w:r>
      <w:r>
        <w:rPr>
          <w:spacing w:val="-7"/>
          <w:w w:val="85"/>
        </w:rPr>
        <w:t> </w:t>
      </w:r>
      <w:r>
        <w:rPr>
          <w:w w:val="85"/>
        </w:rPr>
        <w:t>reunidos</w:t>
      </w:r>
      <w:r>
        <w:rPr>
          <w:spacing w:val="-7"/>
          <w:w w:val="85"/>
        </w:rPr>
        <w:t> </w:t>
      </w:r>
      <w:r>
        <w:rPr>
          <w:w w:val="85"/>
        </w:rPr>
        <w:t>em</w:t>
      </w:r>
      <w:r>
        <w:rPr>
          <w:spacing w:val="-6"/>
          <w:w w:val="85"/>
        </w:rPr>
        <w:t> </w:t>
      </w:r>
      <w:r>
        <w:rPr>
          <w:w w:val="85"/>
        </w:rPr>
        <w:t>Sessão</w:t>
      </w:r>
      <w:r>
        <w:rPr>
          <w:spacing w:val="-7"/>
          <w:w w:val="85"/>
        </w:rPr>
        <w:t> </w:t>
      </w:r>
      <w:r>
        <w:rPr>
          <w:w w:val="85"/>
        </w:rPr>
        <w:t>do</w:t>
      </w:r>
      <w:r>
        <w:rPr>
          <w:spacing w:val="-7"/>
          <w:w w:val="85"/>
        </w:rPr>
        <w:t> </w:t>
      </w:r>
      <w:r>
        <w:rPr>
          <w:rFonts w:ascii="Arial" w:hAnsi="Arial"/>
          <w:b/>
          <w:w w:val="85"/>
        </w:rPr>
        <w:t>Tribunal</w:t>
      </w:r>
      <w:r>
        <w:rPr>
          <w:rFonts w:ascii="Arial" w:hAnsi="Arial"/>
          <w:b/>
          <w:spacing w:val="-6"/>
          <w:w w:val="85"/>
        </w:rPr>
        <w:t> </w:t>
      </w:r>
      <w:r>
        <w:rPr>
          <w:rFonts w:ascii="Arial" w:hAnsi="Arial"/>
          <w:b/>
          <w:w w:val="85"/>
        </w:rPr>
        <w:t>Pleno</w:t>
      </w:r>
      <w:r>
        <w:rPr>
          <w:w w:val="85"/>
        </w:rPr>
        <w:t>,</w:t>
      </w:r>
      <w:r>
        <w:rPr>
          <w:spacing w:val="-7"/>
          <w:w w:val="85"/>
        </w:rPr>
        <w:t> </w:t>
      </w:r>
      <w:r>
        <w:rPr>
          <w:w w:val="85"/>
        </w:rPr>
        <w:t>no</w:t>
      </w:r>
      <w:r>
        <w:rPr>
          <w:spacing w:val="-7"/>
          <w:w w:val="85"/>
        </w:rPr>
        <w:t> </w:t>
      </w:r>
      <w:r>
        <w:rPr>
          <w:w w:val="85"/>
        </w:rPr>
        <w:t>exercício</w:t>
      </w:r>
      <w:r>
        <w:rPr>
          <w:spacing w:val="-7"/>
          <w:w w:val="85"/>
        </w:rPr>
        <w:t> </w:t>
      </w:r>
      <w:r>
        <w:rPr>
          <w:w w:val="85"/>
        </w:rPr>
        <w:t>da</w:t>
      </w:r>
      <w:r>
        <w:rPr>
          <w:spacing w:val="-6"/>
          <w:w w:val="85"/>
        </w:rPr>
        <w:t> </w:t>
      </w:r>
      <w:r>
        <w:rPr>
          <w:w w:val="85"/>
        </w:rPr>
        <w:t>competência</w:t>
      </w:r>
      <w:r>
        <w:rPr>
          <w:spacing w:val="-7"/>
          <w:w w:val="85"/>
        </w:rPr>
        <w:t> </w:t>
      </w:r>
      <w:r>
        <w:rPr>
          <w:w w:val="85"/>
        </w:rPr>
        <w:t>atribuída</w:t>
      </w:r>
      <w:r>
        <w:rPr>
          <w:spacing w:val="-7"/>
          <w:w w:val="85"/>
        </w:rPr>
        <w:t> </w:t>
      </w:r>
      <w:r>
        <w:rPr>
          <w:w w:val="85"/>
        </w:rPr>
        <w:t>pelo</w:t>
      </w:r>
      <w:r>
        <w:rPr>
          <w:spacing w:val="-6"/>
          <w:w w:val="85"/>
        </w:rPr>
        <w:t> </w:t>
      </w:r>
      <w:r>
        <w:rPr>
          <w:w w:val="85"/>
        </w:rPr>
        <w:t>art.</w:t>
      </w:r>
      <w:r>
        <w:rPr>
          <w:spacing w:val="-7"/>
          <w:w w:val="85"/>
        </w:rPr>
        <w:t> </w:t>
      </w:r>
      <w:r>
        <w:rPr>
          <w:w w:val="85"/>
        </w:rPr>
        <w:t>11,</w:t>
      </w:r>
      <w:r>
        <w:rPr>
          <w:spacing w:val="-7"/>
          <w:w w:val="85"/>
        </w:rPr>
        <w:t> </w:t>
      </w:r>
      <w:r>
        <w:rPr>
          <w:w w:val="85"/>
        </w:rPr>
        <w:t>inciso</w:t>
      </w:r>
      <w:r>
        <w:rPr>
          <w:spacing w:val="-6"/>
          <w:w w:val="85"/>
        </w:rPr>
        <w:t> </w:t>
      </w:r>
      <w:r>
        <w:rPr>
          <w:w w:val="85"/>
        </w:rPr>
        <w:t>III,</w:t>
      </w:r>
      <w:r>
        <w:rPr>
          <w:spacing w:val="-7"/>
          <w:w w:val="85"/>
        </w:rPr>
        <w:t> </w:t>
      </w:r>
      <w:r>
        <w:rPr>
          <w:w w:val="85"/>
        </w:rPr>
        <w:t>alínea </w:t>
      </w:r>
      <w:r>
        <w:rPr>
          <w:w w:val="80"/>
        </w:rPr>
        <w:t>“f”, item 2, da Resolução nº 04/2002-TCE/AM, </w:t>
      </w:r>
      <w:r>
        <w:rPr>
          <w:rFonts w:ascii="Arial" w:hAnsi="Arial"/>
          <w:b/>
          <w:w w:val="80"/>
        </w:rPr>
        <w:t>à unanimidade</w:t>
      </w:r>
      <w:r>
        <w:rPr>
          <w:w w:val="80"/>
        </w:rPr>
        <w:t>, nos termos do voto do Excelentíssimo Senhor Conselheiro- Relator, </w:t>
      </w:r>
      <w:r>
        <w:rPr>
          <w:rFonts w:ascii="Arial" w:hAnsi="Arial"/>
          <w:b/>
          <w:w w:val="80"/>
        </w:rPr>
        <w:t>em consonância </w:t>
      </w:r>
      <w:r>
        <w:rPr>
          <w:w w:val="80"/>
        </w:rPr>
        <w:t>com pronunciamento do Ministério Público junto a este Tribunal, no sentido de: </w:t>
      </w:r>
      <w:r>
        <w:rPr>
          <w:rFonts w:ascii="Arial" w:hAnsi="Arial"/>
          <w:b/>
          <w:w w:val="80"/>
        </w:rPr>
        <w:t>8.1. Conhecer </w:t>
      </w:r>
      <w:r>
        <w:rPr>
          <w:w w:val="80"/>
        </w:rPr>
        <w:t>o </w:t>
      </w:r>
      <w:r>
        <w:rPr>
          <w:spacing w:val="-2"/>
          <w:w w:val="90"/>
        </w:rPr>
        <w:t>Recurso</w:t>
      </w:r>
      <w:r>
        <w:rPr>
          <w:spacing w:val="-3"/>
          <w:w w:val="90"/>
        </w:rPr>
        <w:t> </w:t>
      </w:r>
      <w:r>
        <w:rPr>
          <w:spacing w:val="-2"/>
          <w:w w:val="90"/>
        </w:rPr>
        <w:t>de</w:t>
      </w:r>
      <w:r>
        <w:rPr>
          <w:spacing w:val="-2"/>
          <w:w w:val="90"/>
        </w:rPr>
        <w:t> Reconsideração</w:t>
      </w:r>
      <w:r>
        <w:rPr>
          <w:spacing w:val="-2"/>
          <w:w w:val="90"/>
        </w:rPr>
        <w:t> interposto</w:t>
      </w:r>
      <w:r>
        <w:rPr>
          <w:spacing w:val="-3"/>
          <w:w w:val="90"/>
        </w:rPr>
        <w:t> </w:t>
      </w:r>
      <w:r>
        <w:rPr>
          <w:spacing w:val="-2"/>
          <w:w w:val="90"/>
        </w:rPr>
        <w:t>pela</w:t>
      </w:r>
      <w:r>
        <w:rPr>
          <w:spacing w:val="-2"/>
          <w:w w:val="90"/>
        </w:rPr>
        <w:t> Sra.</w:t>
      </w:r>
      <w:r>
        <w:rPr>
          <w:spacing w:val="-2"/>
          <w:w w:val="90"/>
        </w:rPr>
        <w:t> Maria</w:t>
      </w:r>
      <w:r>
        <w:rPr>
          <w:spacing w:val="-2"/>
          <w:w w:val="90"/>
        </w:rPr>
        <w:t> do</w:t>
      </w:r>
      <w:r>
        <w:rPr>
          <w:spacing w:val="-2"/>
          <w:w w:val="90"/>
        </w:rPr>
        <w:t> Socorro</w:t>
      </w:r>
      <w:r>
        <w:rPr>
          <w:spacing w:val="-2"/>
          <w:w w:val="90"/>
        </w:rPr>
        <w:t> de</w:t>
      </w:r>
      <w:r>
        <w:rPr>
          <w:spacing w:val="-2"/>
          <w:w w:val="90"/>
        </w:rPr>
        <w:t> Paula</w:t>
      </w:r>
      <w:r>
        <w:rPr>
          <w:spacing w:val="-4"/>
          <w:w w:val="90"/>
        </w:rPr>
        <w:t> </w:t>
      </w:r>
      <w:r>
        <w:rPr>
          <w:spacing w:val="-2"/>
          <w:w w:val="90"/>
        </w:rPr>
        <w:t>Oliveira,</w:t>
      </w:r>
      <w:r>
        <w:rPr>
          <w:spacing w:val="-2"/>
          <w:w w:val="90"/>
        </w:rPr>
        <w:t> uma</w:t>
      </w:r>
      <w:r>
        <w:rPr>
          <w:spacing w:val="-2"/>
          <w:w w:val="90"/>
        </w:rPr>
        <w:t> vez</w:t>
      </w:r>
      <w:r>
        <w:rPr>
          <w:spacing w:val="-3"/>
          <w:w w:val="90"/>
        </w:rPr>
        <w:t> </w:t>
      </w:r>
      <w:r>
        <w:rPr>
          <w:spacing w:val="-2"/>
          <w:w w:val="90"/>
        </w:rPr>
        <w:t>que</w:t>
      </w:r>
      <w:r>
        <w:rPr>
          <w:spacing w:val="-2"/>
          <w:w w:val="90"/>
        </w:rPr>
        <w:t> preenchidos</w:t>
      </w:r>
      <w:r>
        <w:rPr>
          <w:spacing w:val="-3"/>
          <w:w w:val="90"/>
        </w:rPr>
        <w:t> </w:t>
      </w:r>
      <w:r>
        <w:rPr>
          <w:spacing w:val="-2"/>
          <w:w w:val="90"/>
        </w:rPr>
        <w:t>os </w:t>
      </w:r>
      <w:r>
        <w:rPr>
          <w:w w:val="80"/>
        </w:rPr>
        <w:t>requisitos</w:t>
      </w:r>
      <w:r>
        <w:rPr/>
        <w:t> </w:t>
      </w:r>
      <w:r>
        <w:rPr>
          <w:w w:val="80"/>
        </w:rPr>
        <w:t>para</w:t>
      </w:r>
      <w:r>
        <w:rPr/>
        <w:t> </w:t>
      </w:r>
      <w:r>
        <w:rPr>
          <w:w w:val="80"/>
        </w:rPr>
        <w:t>seu</w:t>
      </w:r>
      <w:r>
        <w:rPr/>
        <w:t> </w:t>
      </w:r>
      <w:r>
        <w:rPr>
          <w:w w:val="80"/>
        </w:rPr>
        <w:t>cabimento,</w:t>
      </w:r>
      <w:r>
        <w:rPr/>
        <w:t> </w:t>
      </w:r>
      <w:r>
        <w:rPr>
          <w:w w:val="80"/>
        </w:rPr>
        <w:t>nos</w:t>
      </w:r>
      <w:r>
        <w:rPr/>
        <w:t> </w:t>
      </w:r>
      <w:r>
        <w:rPr>
          <w:w w:val="80"/>
        </w:rPr>
        <w:t>moldes</w:t>
      </w:r>
      <w:r>
        <w:rPr/>
        <w:t> </w:t>
      </w:r>
      <w:r>
        <w:rPr>
          <w:w w:val="80"/>
        </w:rPr>
        <w:t>do</w:t>
      </w:r>
      <w:r>
        <w:rPr/>
        <w:t> </w:t>
      </w:r>
      <w:r>
        <w:rPr>
          <w:w w:val="80"/>
        </w:rPr>
        <w:t>art.</w:t>
      </w:r>
      <w:r>
        <w:rPr/>
        <w:t> </w:t>
      </w:r>
      <w:r>
        <w:rPr>
          <w:w w:val="80"/>
        </w:rPr>
        <w:t>62, da</w:t>
      </w:r>
      <w:r>
        <w:rPr/>
        <w:t> </w:t>
      </w:r>
      <w:r>
        <w:rPr>
          <w:w w:val="80"/>
        </w:rPr>
        <w:t>Lei</w:t>
      </w:r>
      <w:r>
        <w:rPr/>
        <w:t> </w:t>
      </w:r>
      <w:r>
        <w:rPr>
          <w:w w:val="80"/>
        </w:rPr>
        <w:t>nº</w:t>
      </w:r>
      <w:r>
        <w:rPr/>
        <w:t> </w:t>
      </w:r>
      <w:r>
        <w:rPr>
          <w:w w:val="80"/>
        </w:rPr>
        <w:t>2423/1996</w:t>
      </w:r>
      <w:r>
        <w:rPr/>
        <w:t> </w:t>
      </w:r>
      <w:r>
        <w:rPr>
          <w:w w:val="80"/>
        </w:rPr>
        <w:t>(Lei</w:t>
      </w:r>
      <w:r>
        <w:rPr/>
        <w:t> </w:t>
      </w:r>
      <w:r>
        <w:rPr>
          <w:w w:val="80"/>
        </w:rPr>
        <w:t>Orgânica</w:t>
      </w:r>
      <w:r>
        <w:rPr/>
        <w:t> </w:t>
      </w:r>
      <w:r>
        <w:rPr>
          <w:w w:val="80"/>
        </w:rPr>
        <w:t>do</w:t>
      </w:r>
      <w:r>
        <w:rPr/>
        <w:t> </w:t>
      </w:r>
      <w:r>
        <w:rPr>
          <w:w w:val="80"/>
        </w:rPr>
        <w:t>TCE/AM)</w:t>
      </w:r>
      <w:r>
        <w:rPr/>
        <w:t> </w:t>
      </w:r>
      <w:r>
        <w:rPr>
          <w:w w:val="80"/>
        </w:rPr>
        <w:t>em</w:t>
      </w:r>
      <w:r>
        <w:rPr/>
        <w:t> </w:t>
      </w:r>
      <w:r>
        <w:rPr>
          <w:w w:val="80"/>
        </w:rPr>
        <w:t>conjunto</w:t>
      </w:r>
      <w:r>
        <w:rPr/>
        <w:t> </w:t>
      </w:r>
      <w:r>
        <w:rPr>
          <w:w w:val="80"/>
        </w:rPr>
        <w:t>com o </w:t>
      </w:r>
      <w:r>
        <w:rPr>
          <w:w w:val="85"/>
        </w:rPr>
        <w:t>art. 154, da Resolução nº 04/2002 TCE/AM; </w:t>
      </w:r>
      <w:r>
        <w:rPr>
          <w:rFonts w:ascii="Arial" w:hAnsi="Arial"/>
          <w:b/>
          <w:w w:val="85"/>
        </w:rPr>
        <w:t>8.2. Negar Provimento </w:t>
      </w:r>
      <w:r>
        <w:rPr>
          <w:w w:val="85"/>
        </w:rPr>
        <w:t>ao Recurso de Reconsideração da Sra. Maria do Socorro de Paula Oliveira, mantendo integralmente o Acórdão nº 855/2023 – TCE – Tribunal Pleno, tendo em vista a inexistência de documentos ou argumentos capazes de alterar o entendimento deste Tribunal; </w:t>
      </w:r>
      <w:r>
        <w:rPr>
          <w:rFonts w:ascii="Arial" w:hAnsi="Arial"/>
          <w:b/>
          <w:w w:val="85"/>
        </w:rPr>
        <w:t>8.3. Dar ciência </w:t>
      </w:r>
      <w:r>
        <w:rPr>
          <w:w w:val="85"/>
        </w:rPr>
        <w:t>a Sra. Maria do Socorro de Paula Oliveira, acerca desta decisão, enviando-lhe cópia do Decisório e do Relatório/Voto, para </w:t>
      </w:r>
      <w:r>
        <w:rPr>
          <w:w w:val="90"/>
        </w:rPr>
        <w:t>conhecimento</w:t>
      </w:r>
      <w:r>
        <w:rPr>
          <w:w w:val="90"/>
        </w:rPr>
        <w:t> do</w:t>
      </w:r>
      <w:r>
        <w:rPr>
          <w:w w:val="90"/>
        </w:rPr>
        <w:t> julgado;</w:t>
      </w:r>
      <w:r>
        <w:rPr>
          <w:w w:val="90"/>
        </w:rPr>
        <w:t> </w:t>
      </w:r>
      <w:r>
        <w:rPr>
          <w:rFonts w:ascii="Arial" w:hAnsi="Arial"/>
          <w:b/>
          <w:w w:val="90"/>
        </w:rPr>
        <w:t>8.4.</w:t>
      </w:r>
      <w:r>
        <w:rPr>
          <w:rFonts w:ascii="Arial" w:hAnsi="Arial"/>
          <w:b/>
          <w:w w:val="90"/>
        </w:rPr>
        <w:t> Arquivar</w:t>
      </w:r>
      <w:r>
        <w:rPr>
          <w:rFonts w:ascii="Arial" w:hAnsi="Arial"/>
          <w:b/>
          <w:w w:val="90"/>
        </w:rPr>
        <w:t> </w:t>
      </w:r>
      <w:r>
        <w:rPr>
          <w:w w:val="90"/>
        </w:rPr>
        <w:t>o</w:t>
      </w:r>
      <w:r>
        <w:rPr>
          <w:w w:val="90"/>
        </w:rPr>
        <w:t> processo,</w:t>
      </w:r>
      <w:r>
        <w:rPr>
          <w:w w:val="90"/>
        </w:rPr>
        <w:t> após</w:t>
      </w:r>
      <w:r>
        <w:rPr>
          <w:w w:val="90"/>
        </w:rPr>
        <w:t> transitado</w:t>
      </w:r>
      <w:r>
        <w:rPr>
          <w:w w:val="90"/>
        </w:rPr>
        <w:t> em</w:t>
      </w:r>
      <w:r>
        <w:rPr>
          <w:w w:val="90"/>
        </w:rPr>
        <w:t> julgado</w:t>
      </w:r>
      <w:r>
        <w:rPr>
          <w:w w:val="90"/>
        </w:rPr>
        <w:t> e</w:t>
      </w:r>
      <w:r>
        <w:rPr>
          <w:w w:val="90"/>
        </w:rPr>
        <w:t> a</w:t>
      </w:r>
      <w:r>
        <w:rPr>
          <w:w w:val="90"/>
        </w:rPr>
        <w:t> adoção</w:t>
      </w:r>
      <w:r>
        <w:rPr>
          <w:w w:val="90"/>
        </w:rPr>
        <w:t> dos</w:t>
      </w:r>
      <w:r>
        <w:rPr>
          <w:w w:val="90"/>
        </w:rPr>
        <w:t> procedimentos </w:t>
      </w:r>
      <w:r>
        <w:rPr>
          <w:w w:val="85"/>
        </w:rPr>
        <w:t>necessários pela SEPLENO, nos moldes regimentais.</w:t>
      </w:r>
      <w:r>
        <w:rPr>
          <w:w w:val="85"/>
        </w:rPr>
        <w:t> </w:t>
      </w:r>
      <w:r>
        <w:rPr>
          <w:rFonts w:ascii="Arial" w:hAnsi="Arial"/>
          <w:b/>
          <w:w w:val="85"/>
        </w:rPr>
        <w:t>Especificação do quórum: </w:t>
      </w:r>
      <w:r>
        <w:rPr>
          <w:w w:val="85"/>
        </w:rPr>
        <w:t>Conselheiros: Yara Amazônia Lins Rodrigues</w:t>
      </w:r>
      <w:r>
        <w:rPr>
          <w:spacing w:val="-4"/>
          <w:w w:val="85"/>
        </w:rPr>
        <w:t> </w:t>
      </w:r>
      <w:r>
        <w:rPr>
          <w:w w:val="85"/>
        </w:rPr>
        <w:t>dos</w:t>
      </w:r>
      <w:r>
        <w:rPr>
          <w:spacing w:val="-4"/>
          <w:w w:val="85"/>
        </w:rPr>
        <w:t> </w:t>
      </w:r>
      <w:r>
        <w:rPr>
          <w:w w:val="85"/>
        </w:rPr>
        <w:t>Santos</w:t>
      </w:r>
      <w:r>
        <w:rPr>
          <w:spacing w:val="-4"/>
          <w:w w:val="85"/>
        </w:rPr>
        <w:t> </w:t>
      </w:r>
      <w:r>
        <w:rPr>
          <w:w w:val="85"/>
        </w:rPr>
        <w:t>(Presidente),</w:t>
      </w:r>
      <w:r>
        <w:rPr>
          <w:spacing w:val="-4"/>
          <w:w w:val="85"/>
        </w:rPr>
        <w:t> </w:t>
      </w:r>
      <w:r>
        <w:rPr>
          <w:w w:val="85"/>
        </w:rPr>
        <w:t>Júlio</w:t>
      </w:r>
      <w:r>
        <w:rPr>
          <w:spacing w:val="-4"/>
          <w:w w:val="85"/>
        </w:rPr>
        <w:t> </w:t>
      </w:r>
      <w:r>
        <w:rPr>
          <w:w w:val="85"/>
        </w:rPr>
        <w:t>Assis</w:t>
      </w:r>
      <w:r>
        <w:rPr>
          <w:spacing w:val="-4"/>
          <w:w w:val="85"/>
        </w:rPr>
        <w:t> </w:t>
      </w:r>
      <w:r>
        <w:rPr>
          <w:w w:val="85"/>
        </w:rPr>
        <w:t>Corrêa</w:t>
      </w:r>
      <w:r>
        <w:rPr>
          <w:spacing w:val="-4"/>
          <w:w w:val="85"/>
        </w:rPr>
        <w:t> </w:t>
      </w:r>
      <w:r>
        <w:rPr>
          <w:w w:val="85"/>
        </w:rPr>
        <w:t>Pinheiro,</w:t>
      </w:r>
      <w:r>
        <w:rPr>
          <w:spacing w:val="-4"/>
          <w:w w:val="85"/>
        </w:rPr>
        <w:t> </w:t>
      </w:r>
      <w:r>
        <w:rPr>
          <w:w w:val="85"/>
        </w:rPr>
        <w:t>Érico</w:t>
      </w:r>
      <w:r>
        <w:rPr>
          <w:spacing w:val="-4"/>
          <w:w w:val="85"/>
        </w:rPr>
        <w:t> </w:t>
      </w:r>
      <w:r>
        <w:rPr>
          <w:w w:val="85"/>
        </w:rPr>
        <w:t>Xavier Desterro</w:t>
      </w:r>
      <w:r>
        <w:rPr>
          <w:spacing w:val="-4"/>
          <w:w w:val="85"/>
        </w:rPr>
        <w:t> </w:t>
      </w:r>
      <w:r>
        <w:rPr>
          <w:w w:val="85"/>
        </w:rPr>
        <w:t>e</w:t>
      </w:r>
      <w:r>
        <w:rPr>
          <w:spacing w:val="-4"/>
          <w:w w:val="85"/>
        </w:rPr>
        <w:t> </w:t>
      </w:r>
      <w:r>
        <w:rPr>
          <w:w w:val="85"/>
        </w:rPr>
        <w:t>Silva,</w:t>
      </w:r>
      <w:r>
        <w:rPr>
          <w:spacing w:val="-4"/>
          <w:w w:val="85"/>
        </w:rPr>
        <w:t> </w:t>
      </w:r>
      <w:r>
        <w:rPr>
          <w:w w:val="85"/>
        </w:rPr>
        <w:t>Mario</w:t>
      </w:r>
      <w:r>
        <w:rPr>
          <w:spacing w:val="-4"/>
          <w:w w:val="85"/>
        </w:rPr>
        <w:t> </w:t>
      </w:r>
      <w:r>
        <w:rPr>
          <w:w w:val="85"/>
        </w:rPr>
        <w:t>Manoel</w:t>
      </w:r>
      <w:r>
        <w:rPr>
          <w:spacing w:val="-4"/>
          <w:w w:val="85"/>
        </w:rPr>
        <w:t> </w:t>
      </w:r>
      <w:r>
        <w:rPr>
          <w:w w:val="85"/>
        </w:rPr>
        <w:t>Coelho</w:t>
      </w:r>
      <w:r>
        <w:rPr>
          <w:spacing w:val="-6"/>
          <w:w w:val="85"/>
        </w:rPr>
        <w:t> </w:t>
      </w:r>
      <w:r>
        <w:rPr>
          <w:w w:val="85"/>
        </w:rPr>
        <w:t>de </w:t>
      </w:r>
      <w:r>
        <w:rPr>
          <w:w w:val="80"/>
        </w:rPr>
        <w:t>Mello, Josué Cláudio de Souza Neto, Luis Fabian Pereira Barbosa e Mário José de Moraes Costa Filho (Convocado).</w:t>
      </w:r>
    </w:p>
    <w:p>
      <w:pPr>
        <w:spacing w:before="189"/>
        <w:ind w:left="2" w:right="136" w:firstLine="0"/>
        <w:jc w:val="both"/>
        <w:rPr>
          <w:sz w:val="24"/>
        </w:rPr>
      </w:pPr>
      <w:r>
        <w:rPr>
          <w:rFonts w:ascii="Arial" w:hAnsi="Arial"/>
          <w:b/>
          <w:w w:val="80"/>
          <w:sz w:val="24"/>
        </w:rPr>
        <w:t>PROCESSO Nº 16.699/2023 (APENSOS: 10.714/2023)</w:t>
      </w:r>
      <w:r>
        <w:rPr>
          <w:rFonts w:ascii="Arial" w:hAnsi="Arial"/>
          <w:b/>
          <w:sz w:val="24"/>
        </w:rPr>
        <w:t> </w:t>
      </w:r>
      <w:r>
        <w:rPr>
          <w:w w:val="80"/>
          <w:sz w:val="24"/>
        </w:rPr>
        <w:t>- Recurso de Reconsideração interposto pelo Sr. Bruno</w:t>
      </w:r>
      <w:r>
        <w:rPr>
          <w:sz w:val="24"/>
        </w:rPr>
        <w:t> </w:t>
      </w:r>
      <w:r>
        <w:rPr>
          <w:w w:val="80"/>
          <w:sz w:val="24"/>
        </w:rPr>
        <w:t>Luís Litaiff </w:t>
      </w:r>
      <w:r>
        <w:rPr>
          <w:w w:val="85"/>
          <w:sz w:val="24"/>
        </w:rPr>
        <w:t>Ramalho</w:t>
      </w:r>
      <w:r>
        <w:rPr>
          <w:spacing w:val="14"/>
          <w:sz w:val="24"/>
        </w:rPr>
        <w:t> </w:t>
      </w:r>
      <w:r>
        <w:rPr>
          <w:w w:val="85"/>
          <w:sz w:val="24"/>
        </w:rPr>
        <w:t>contra</w:t>
      </w:r>
      <w:r>
        <w:rPr>
          <w:spacing w:val="13"/>
          <w:sz w:val="24"/>
        </w:rPr>
        <w:t> </w:t>
      </w:r>
      <w:r>
        <w:rPr>
          <w:w w:val="85"/>
          <w:sz w:val="24"/>
        </w:rPr>
        <w:t>o</w:t>
      </w:r>
      <w:r>
        <w:rPr>
          <w:spacing w:val="13"/>
          <w:sz w:val="24"/>
        </w:rPr>
        <w:t> </w:t>
      </w:r>
      <w:r>
        <w:rPr>
          <w:w w:val="85"/>
          <w:sz w:val="24"/>
        </w:rPr>
        <w:t>Acórdão</w:t>
      </w:r>
      <w:r>
        <w:rPr>
          <w:spacing w:val="14"/>
          <w:sz w:val="24"/>
        </w:rPr>
        <w:t> </w:t>
      </w:r>
      <w:r>
        <w:rPr>
          <w:w w:val="85"/>
          <w:sz w:val="24"/>
        </w:rPr>
        <w:t>N°</w:t>
      </w:r>
      <w:r>
        <w:rPr>
          <w:spacing w:val="13"/>
          <w:sz w:val="24"/>
        </w:rPr>
        <w:t> </w:t>
      </w:r>
      <w:r>
        <w:rPr>
          <w:w w:val="85"/>
          <w:sz w:val="24"/>
        </w:rPr>
        <w:t>1928/2023</w:t>
      </w:r>
      <w:r>
        <w:rPr>
          <w:spacing w:val="17"/>
          <w:sz w:val="24"/>
        </w:rPr>
        <w:t> </w:t>
      </w:r>
      <w:r>
        <w:rPr>
          <w:w w:val="85"/>
          <w:sz w:val="24"/>
        </w:rPr>
        <w:t>-</w:t>
      </w:r>
      <w:r>
        <w:rPr>
          <w:spacing w:val="13"/>
          <w:sz w:val="24"/>
        </w:rPr>
        <w:t> </w:t>
      </w:r>
      <w:r>
        <w:rPr>
          <w:w w:val="85"/>
          <w:sz w:val="24"/>
        </w:rPr>
        <w:t>TCE</w:t>
      </w:r>
      <w:r>
        <w:rPr>
          <w:spacing w:val="14"/>
          <w:sz w:val="24"/>
        </w:rPr>
        <w:t> </w:t>
      </w:r>
      <w:r>
        <w:rPr>
          <w:w w:val="85"/>
          <w:sz w:val="24"/>
        </w:rPr>
        <w:t>-</w:t>
      </w:r>
      <w:r>
        <w:rPr>
          <w:sz w:val="24"/>
        </w:rPr>
        <w:t> </w:t>
      </w:r>
      <w:r>
        <w:rPr>
          <w:w w:val="85"/>
          <w:sz w:val="24"/>
        </w:rPr>
        <w:t>Tribunal</w:t>
      </w:r>
      <w:r>
        <w:rPr>
          <w:spacing w:val="13"/>
          <w:sz w:val="24"/>
        </w:rPr>
        <w:t> </w:t>
      </w:r>
      <w:r>
        <w:rPr>
          <w:w w:val="85"/>
          <w:sz w:val="24"/>
        </w:rPr>
        <w:t>Pleno,</w:t>
      </w:r>
      <w:r>
        <w:rPr>
          <w:spacing w:val="14"/>
          <w:sz w:val="24"/>
        </w:rPr>
        <w:t> </w:t>
      </w:r>
      <w:r>
        <w:rPr>
          <w:w w:val="85"/>
          <w:sz w:val="24"/>
        </w:rPr>
        <w:t>exarado</w:t>
      </w:r>
      <w:r>
        <w:rPr>
          <w:spacing w:val="14"/>
          <w:sz w:val="24"/>
        </w:rPr>
        <w:t> </w:t>
      </w:r>
      <w:r>
        <w:rPr>
          <w:w w:val="85"/>
          <w:sz w:val="24"/>
        </w:rPr>
        <w:t>nos</w:t>
      </w:r>
      <w:r>
        <w:rPr>
          <w:spacing w:val="14"/>
          <w:sz w:val="24"/>
        </w:rPr>
        <w:t> </w:t>
      </w:r>
      <w:r>
        <w:rPr>
          <w:w w:val="85"/>
          <w:sz w:val="24"/>
        </w:rPr>
        <w:t>autos</w:t>
      </w:r>
      <w:r>
        <w:rPr>
          <w:sz w:val="24"/>
        </w:rPr>
        <w:t> </w:t>
      </w:r>
      <w:r>
        <w:rPr>
          <w:w w:val="85"/>
          <w:sz w:val="24"/>
        </w:rPr>
        <w:t>do</w:t>
      </w:r>
      <w:r>
        <w:rPr>
          <w:spacing w:val="13"/>
          <w:sz w:val="24"/>
        </w:rPr>
        <w:t> </w:t>
      </w:r>
      <w:r>
        <w:rPr>
          <w:w w:val="85"/>
          <w:sz w:val="24"/>
        </w:rPr>
        <w:t>Processo</w:t>
      </w:r>
      <w:r>
        <w:rPr>
          <w:spacing w:val="14"/>
          <w:sz w:val="24"/>
        </w:rPr>
        <w:t> </w:t>
      </w:r>
      <w:r>
        <w:rPr>
          <w:w w:val="85"/>
          <w:sz w:val="24"/>
        </w:rPr>
        <w:t>N°</w:t>
      </w:r>
      <w:r>
        <w:rPr>
          <w:sz w:val="24"/>
        </w:rPr>
        <w:t> </w:t>
      </w:r>
      <w:r>
        <w:rPr>
          <w:w w:val="85"/>
          <w:sz w:val="24"/>
        </w:rPr>
        <w:t>10.714/2023.</w:t>
      </w:r>
    </w:p>
    <w:p>
      <w:pPr>
        <w:spacing w:after="0"/>
        <w:jc w:val="both"/>
        <w:rPr>
          <w:sz w:val="24"/>
        </w:rPr>
        <w:sectPr>
          <w:pgSz w:w="11910" w:h="16840"/>
          <w:pgMar w:top="1920" w:bottom="280" w:left="566" w:right="425"/>
        </w:sectPr>
      </w:pPr>
    </w:p>
    <w:p>
      <w:pPr>
        <w:pStyle w:val="BodyText"/>
        <w:ind w:left="0"/>
        <w:jc w:val="left"/>
      </w:pPr>
    </w:p>
    <w:p>
      <w:pPr>
        <w:pStyle w:val="BodyText"/>
        <w:spacing w:before="196"/>
        <w:ind w:left="0"/>
        <w:jc w:val="left"/>
      </w:pPr>
    </w:p>
    <w:p>
      <w:pPr>
        <w:pStyle w:val="BodyText"/>
        <w:ind w:right="134"/>
      </w:pPr>
      <w:r>
        <w:rPr>
          <w:rFonts w:ascii="Arial" w:hAnsi="Arial"/>
          <w:b/>
          <w:w w:val="85"/>
        </w:rPr>
        <w:t>Advogado(s):</w:t>
      </w:r>
      <w:r>
        <w:rPr>
          <w:rFonts w:ascii="Arial" w:hAnsi="Arial"/>
          <w:b/>
          <w:spacing w:val="-1"/>
          <w:w w:val="85"/>
        </w:rPr>
        <w:t> </w:t>
      </w:r>
      <w:r>
        <w:rPr>
          <w:w w:val="85"/>
        </w:rPr>
        <w:t>Bruno</w:t>
      </w:r>
      <w:r>
        <w:rPr>
          <w:spacing w:val="-2"/>
          <w:w w:val="85"/>
        </w:rPr>
        <w:t> </w:t>
      </w:r>
      <w:r>
        <w:rPr>
          <w:w w:val="85"/>
        </w:rPr>
        <w:t>Vieira</w:t>
      </w:r>
      <w:r>
        <w:rPr>
          <w:spacing w:val="-2"/>
          <w:w w:val="85"/>
        </w:rPr>
        <w:t> </w:t>
      </w:r>
      <w:r>
        <w:rPr>
          <w:w w:val="85"/>
        </w:rPr>
        <w:t>da</w:t>
      </w:r>
      <w:r>
        <w:rPr>
          <w:spacing w:val="-1"/>
          <w:w w:val="85"/>
        </w:rPr>
        <w:t> </w:t>
      </w:r>
      <w:r>
        <w:rPr>
          <w:w w:val="85"/>
        </w:rPr>
        <w:t>Rocha</w:t>
      </w:r>
      <w:r>
        <w:rPr>
          <w:spacing w:val="-2"/>
          <w:w w:val="85"/>
        </w:rPr>
        <w:t> </w:t>
      </w:r>
      <w:r>
        <w:rPr>
          <w:w w:val="85"/>
        </w:rPr>
        <w:t>Barbirato -</w:t>
      </w:r>
      <w:r>
        <w:rPr>
          <w:spacing w:val="-3"/>
          <w:w w:val="85"/>
        </w:rPr>
        <w:t> </w:t>
      </w:r>
      <w:r>
        <w:rPr>
          <w:w w:val="85"/>
        </w:rPr>
        <w:t>OAB/AM</w:t>
      </w:r>
      <w:r>
        <w:rPr>
          <w:spacing w:val="-1"/>
          <w:w w:val="85"/>
        </w:rPr>
        <w:t> </w:t>
      </w:r>
      <w:r>
        <w:rPr>
          <w:w w:val="85"/>
        </w:rPr>
        <w:t>6975,</w:t>
      </w:r>
      <w:r>
        <w:rPr>
          <w:spacing w:val="-1"/>
          <w:w w:val="85"/>
        </w:rPr>
        <w:t> </w:t>
      </w:r>
      <w:r>
        <w:rPr>
          <w:w w:val="85"/>
        </w:rPr>
        <w:t>Fábio</w:t>
      </w:r>
      <w:r>
        <w:rPr>
          <w:spacing w:val="-1"/>
          <w:w w:val="85"/>
        </w:rPr>
        <w:t> </w:t>
      </w:r>
      <w:r>
        <w:rPr>
          <w:w w:val="85"/>
        </w:rPr>
        <w:t>Nunes</w:t>
      </w:r>
      <w:r>
        <w:rPr>
          <w:spacing w:val="-3"/>
          <w:w w:val="85"/>
        </w:rPr>
        <w:t> </w:t>
      </w:r>
      <w:r>
        <w:rPr>
          <w:w w:val="85"/>
        </w:rPr>
        <w:t>Bandeira</w:t>
      </w:r>
      <w:r>
        <w:rPr>
          <w:spacing w:val="-1"/>
          <w:w w:val="85"/>
        </w:rPr>
        <w:t> </w:t>
      </w:r>
      <w:r>
        <w:rPr>
          <w:w w:val="85"/>
        </w:rPr>
        <w:t>de</w:t>
      </w:r>
      <w:r>
        <w:rPr>
          <w:spacing w:val="-1"/>
          <w:w w:val="85"/>
        </w:rPr>
        <w:t> </w:t>
      </w:r>
      <w:r>
        <w:rPr>
          <w:w w:val="85"/>
        </w:rPr>
        <w:t>Melo -</w:t>
      </w:r>
      <w:r>
        <w:rPr>
          <w:spacing w:val="-1"/>
          <w:w w:val="85"/>
        </w:rPr>
        <w:t> </w:t>
      </w:r>
      <w:r>
        <w:rPr>
          <w:w w:val="85"/>
        </w:rPr>
        <w:t>OAB/AM</w:t>
      </w:r>
      <w:r>
        <w:rPr>
          <w:spacing w:val="-1"/>
          <w:w w:val="85"/>
        </w:rPr>
        <w:t> </w:t>
      </w:r>
      <w:r>
        <w:rPr>
          <w:w w:val="85"/>
        </w:rPr>
        <w:t>4331,</w:t>
      </w:r>
      <w:r>
        <w:rPr>
          <w:spacing w:val="-1"/>
          <w:w w:val="85"/>
        </w:rPr>
        <w:t> </w:t>
      </w:r>
      <w:r>
        <w:rPr>
          <w:w w:val="85"/>
        </w:rPr>
        <w:t>Lívia </w:t>
      </w:r>
      <w:r>
        <w:rPr>
          <w:w w:val="80"/>
        </w:rPr>
        <w:t>Rocha Brito - OAB/AM 6474, Any Gresy Carvalho da Silva</w:t>
      </w:r>
      <w:r>
        <w:rPr/>
        <w:t> </w:t>
      </w:r>
      <w:r>
        <w:rPr>
          <w:w w:val="80"/>
        </w:rPr>
        <w:t>- OAB/AM 12438, Laiz Araújo Russo de Melo e Silva</w:t>
      </w:r>
      <w:r>
        <w:rPr/>
        <w:t> </w:t>
      </w:r>
      <w:r>
        <w:rPr>
          <w:w w:val="80"/>
        </w:rPr>
        <w:t>- OAB/AM 6897 e Igor Arnaud Ferreira - OAB/AM 10428. </w:t>
      </w:r>
      <w:r>
        <w:rPr>
          <w:rFonts w:ascii="Arial" w:hAnsi="Arial"/>
          <w:b/>
          <w:w w:val="80"/>
        </w:rPr>
        <w:t>ACÓRDÃO Nº 1006/2024: </w:t>
      </w:r>
      <w:r>
        <w:rPr>
          <w:w w:val="80"/>
        </w:rPr>
        <w:t>Vistos, relatados e discutidos estes autos acima </w:t>
      </w:r>
      <w:r>
        <w:rPr>
          <w:w w:val="85"/>
        </w:rPr>
        <w:t>identificados, </w:t>
      </w:r>
      <w:r>
        <w:rPr>
          <w:rFonts w:ascii="Arial" w:hAnsi="Arial"/>
          <w:b/>
          <w:w w:val="85"/>
        </w:rPr>
        <w:t>ACORDAM </w:t>
      </w:r>
      <w:r>
        <w:rPr>
          <w:w w:val="85"/>
        </w:rPr>
        <w:t>os Excelentíssimos Senhores Conselheiros do Tribunal de Contas do Estado do Amazonas, </w:t>
      </w:r>
      <w:r>
        <w:rPr>
          <w:w w:val="80"/>
        </w:rPr>
        <w:t>reunidos em Sessão do</w:t>
      </w:r>
      <w:r>
        <w:rPr/>
        <w:t> </w:t>
      </w:r>
      <w:r>
        <w:rPr>
          <w:rFonts w:ascii="Arial" w:hAnsi="Arial"/>
          <w:b/>
          <w:w w:val="80"/>
        </w:rPr>
        <w:t>Tribunal Pleno</w:t>
      </w:r>
      <w:r>
        <w:rPr>
          <w:w w:val="80"/>
        </w:rPr>
        <w:t>, no exercício da competência atribuída pelo art. 11, inciso III, alínea “f”, item 2, da Resolução nº 04/2002-TCE/AM, </w:t>
      </w:r>
      <w:r>
        <w:rPr>
          <w:rFonts w:ascii="Arial" w:hAnsi="Arial"/>
          <w:b/>
          <w:w w:val="80"/>
        </w:rPr>
        <w:t>à unanimidade</w:t>
      </w:r>
      <w:r>
        <w:rPr>
          <w:w w:val="80"/>
        </w:rPr>
        <w:t>, nos termos do voto do Excelentíssimo Senhor Conselheiro-Relator, </w:t>
      </w:r>
      <w:r>
        <w:rPr>
          <w:rFonts w:ascii="Arial" w:hAnsi="Arial"/>
          <w:b/>
          <w:w w:val="80"/>
        </w:rPr>
        <w:t>em 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r>
        <w:rPr>
          <w:spacing w:val="26"/>
        </w:rPr>
        <w:t> </w:t>
      </w:r>
      <w:r>
        <w:rPr>
          <w:rFonts w:ascii="Arial" w:hAnsi="Arial"/>
          <w:b/>
          <w:w w:val="80"/>
        </w:rPr>
        <w:t>8.1.</w:t>
      </w:r>
      <w:r>
        <w:rPr>
          <w:rFonts w:ascii="Arial" w:hAnsi="Arial"/>
          <w:b/>
        </w:rPr>
        <w:t> </w:t>
      </w:r>
      <w:r>
        <w:rPr>
          <w:rFonts w:ascii="Arial" w:hAnsi="Arial"/>
          <w:b/>
          <w:w w:val="80"/>
        </w:rPr>
        <w:t>Conhecer</w:t>
      </w:r>
      <w:r>
        <w:rPr>
          <w:rFonts w:ascii="Arial" w:hAnsi="Arial"/>
          <w:b/>
        </w:rPr>
        <w:t> </w:t>
      </w:r>
      <w:r>
        <w:rPr>
          <w:w w:val="80"/>
        </w:rPr>
        <w:t>do</w:t>
      </w:r>
      <w:r>
        <w:rPr/>
        <w:t> </w:t>
      </w:r>
      <w:r>
        <w:rPr>
          <w:w w:val="80"/>
        </w:rPr>
        <w:t>Recurso</w:t>
      </w:r>
      <w:r>
        <w:rPr>
          <w:spacing w:val="40"/>
        </w:rPr>
        <w:t> </w:t>
      </w:r>
      <w:r>
        <w:rPr>
          <w:w w:val="80"/>
        </w:rPr>
        <w:t>de Reconsideração interposto pelo Sr. Bruno Luís Litaiff Ramalho, nos moldes do art. 62, da lei nº 2423/1996; </w:t>
      </w:r>
      <w:r>
        <w:rPr>
          <w:rFonts w:ascii="Arial" w:hAnsi="Arial"/>
          <w:b/>
          <w:w w:val="80"/>
        </w:rPr>
        <w:t>8.2. Negar </w:t>
      </w:r>
      <w:r>
        <w:rPr>
          <w:rFonts w:ascii="Arial" w:hAnsi="Arial"/>
          <w:b/>
          <w:w w:val="85"/>
        </w:rPr>
        <w:t>Provimento </w:t>
      </w:r>
      <w:r>
        <w:rPr>
          <w:w w:val="85"/>
        </w:rPr>
        <w:t>ao Recurso de Reconsideração interposto pelo Sr. Bruno Luís Litaiff Ramalho, ratificando o Acórdão nº </w:t>
      </w:r>
      <w:r>
        <w:rPr>
          <w:w w:val="90"/>
        </w:rPr>
        <w:t>1928/2023</w:t>
      </w:r>
      <w:r>
        <w:rPr>
          <w:spacing w:val="-10"/>
          <w:w w:val="90"/>
        </w:rPr>
        <w:t> </w:t>
      </w:r>
      <w:r>
        <w:rPr>
          <w:w w:val="90"/>
        </w:rPr>
        <w:t>TCE-Tribunal</w:t>
      </w:r>
      <w:r>
        <w:rPr>
          <w:spacing w:val="-10"/>
          <w:w w:val="90"/>
        </w:rPr>
        <w:t> </w:t>
      </w:r>
      <w:r>
        <w:rPr>
          <w:w w:val="90"/>
        </w:rPr>
        <w:t>Pleno</w:t>
      </w:r>
      <w:r>
        <w:rPr>
          <w:spacing w:val="-10"/>
          <w:w w:val="90"/>
        </w:rPr>
        <w:t> </w:t>
      </w:r>
      <w:r>
        <w:rPr>
          <w:w w:val="90"/>
        </w:rPr>
        <w:t>(processo</w:t>
      </w:r>
      <w:r>
        <w:rPr>
          <w:spacing w:val="-10"/>
          <w:w w:val="90"/>
        </w:rPr>
        <w:t> </w:t>
      </w:r>
      <w:r>
        <w:rPr>
          <w:w w:val="90"/>
        </w:rPr>
        <w:t>nº</w:t>
      </w:r>
      <w:r>
        <w:rPr>
          <w:spacing w:val="-10"/>
          <w:w w:val="90"/>
        </w:rPr>
        <w:t> </w:t>
      </w:r>
      <w:r>
        <w:rPr>
          <w:w w:val="90"/>
        </w:rPr>
        <w:t>10714/2023),</w:t>
      </w:r>
      <w:r>
        <w:rPr>
          <w:spacing w:val="-11"/>
          <w:w w:val="90"/>
        </w:rPr>
        <w:t> </w:t>
      </w:r>
      <w:r>
        <w:rPr>
          <w:w w:val="90"/>
        </w:rPr>
        <w:t>em</w:t>
      </w:r>
      <w:r>
        <w:rPr>
          <w:spacing w:val="-10"/>
          <w:w w:val="90"/>
        </w:rPr>
        <w:t> </w:t>
      </w:r>
      <w:r>
        <w:rPr>
          <w:w w:val="90"/>
        </w:rPr>
        <w:t>especial</w:t>
      </w:r>
      <w:r>
        <w:rPr>
          <w:spacing w:val="-10"/>
          <w:w w:val="90"/>
        </w:rPr>
        <w:t> </w:t>
      </w:r>
      <w:r>
        <w:rPr>
          <w:w w:val="90"/>
        </w:rPr>
        <w:t>o</w:t>
      </w:r>
      <w:r>
        <w:rPr>
          <w:spacing w:val="-10"/>
          <w:w w:val="90"/>
        </w:rPr>
        <w:t> </w:t>
      </w:r>
      <w:r>
        <w:rPr>
          <w:w w:val="90"/>
        </w:rPr>
        <w:t>prazo</w:t>
      </w:r>
      <w:r>
        <w:rPr>
          <w:spacing w:val="-10"/>
          <w:w w:val="90"/>
        </w:rPr>
        <w:t> </w:t>
      </w:r>
      <w:r>
        <w:rPr>
          <w:w w:val="90"/>
        </w:rPr>
        <w:t>estabelecido</w:t>
      </w:r>
      <w:r>
        <w:rPr>
          <w:spacing w:val="-10"/>
          <w:w w:val="90"/>
        </w:rPr>
        <w:t> </w:t>
      </w:r>
      <w:r>
        <w:rPr>
          <w:w w:val="90"/>
        </w:rPr>
        <w:t>à</w:t>
      </w:r>
      <w:r>
        <w:rPr>
          <w:spacing w:val="-10"/>
          <w:w w:val="90"/>
        </w:rPr>
        <w:t> </w:t>
      </w:r>
      <w:r>
        <w:rPr>
          <w:w w:val="90"/>
        </w:rPr>
        <w:t>prefeitura</w:t>
      </w:r>
      <w:r>
        <w:rPr>
          <w:spacing w:val="-10"/>
          <w:w w:val="90"/>
        </w:rPr>
        <w:t> </w:t>
      </w:r>
      <w:r>
        <w:rPr>
          <w:w w:val="90"/>
        </w:rPr>
        <w:t>para</w:t>
      </w:r>
      <w:r>
        <w:rPr>
          <w:spacing w:val="-10"/>
          <w:w w:val="90"/>
        </w:rPr>
        <w:t> </w:t>
      </w:r>
      <w:r>
        <w:rPr>
          <w:w w:val="90"/>
        </w:rPr>
        <w:t>que </w:t>
      </w:r>
      <w:r>
        <w:rPr>
          <w:w w:val="80"/>
        </w:rPr>
        <w:t>comprove o efetivo desempenho das atribuições previstas nos artigos 8º e 9º da Lei Federal nº 12608/2012 (que instituiu a </w:t>
      </w:r>
      <w:r>
        <w:rPr>
          <w:w w:val="85"/>
        </w:rPr>
        <w:t>Política Nacional de Proteção e Defesa Civil), por meio de planejamento integrado das secretarias municipais, com o </w:t>
      </w:r>
      <w:r>
        <w:rPr>
          <w:w w:val="80"/>
        </w:rPr>
        <w:t>objetivo da prevenção e gestão de riscos de desastres e sua mitigação, e apresente, de fato, um Plano de Contingência de </w:t>
      </w:r>
      <w:r>
        <w:rPr>
          <w:w w:val="85"/>
        </w:rPr>
        <w:t>Proteção e Defesa Civil; </w:t>
      </w:r>
      <w:r>
        <w:rPr>
          <w:rFonts w:ascii="Arial" w:hAnsi="Arial"/>
          <w:b/>
          <w:w w:val="85"/>
        </w:rPr>
        <w:t>8.3. Notificar </w:t>
      </w:r>
      <w:r>
        <w:rPr>
          <w:w w:val="85"/>
        </w:rPr>
        <w:t>o Sr. Bruno Luís Litaiff Ramalho, por meio de seus causídicos, com cópia do </w:t>
      </w:r>
      <w:r>
        <w:rPr>
          <w:spacing w:val="-2"/>
          <w:w w:val="90"/>
        </w:rPr>
        <w:t>Relatório/Voto</w:t>
      </w:r>
      <w:r>
        <w:rPr>
          <w:spacing w:val="-4"/>
          <w:w w:val="90"/>
        </w:rPr>
        <w:t> </w:t>
      </w:r>
      <w:r>
        <w:rPr>
          <w:spacing w:val="-2"/>
          <w:w w:val="90"/>
        </w:rPr>
        <w:t>e</w:t>
      </w:r>
      <w:r>
        <w:rPr>
          <w:spacing w:val="-4"/>
          <w:w w:val="90"/>
        </w:rPr>
        <w:t> </w:t>
      </w:r>
      <w:r>
        <w:rPr>
          <w:spacing w:val="-2"/>
          <w:w w:val="90"/>
        </w:rPr>
        <w:t>o</w:t>
      </w:r>
      <w:r>
        <w:rPr>
          <w:spacing w:val="-3"/>
          <w:w w:val="90"/>
        </w:rPr>
        <w:t> </w:t>
      </w:r>
      <w:r>
        <w:rPr>
          <w:spacing w:val="-2"/>
          <w:w w:val="90"/>
        </w:rPr>
        <w:t>sequente</w:t>
      </w:r>
      <w:r>
        <w:rPr>
          <w:spacing w:val="-2"/>
          <w:w w:val="90"/>
        </w:rPr>
        <w:t> Acórdão</w:t>
      </w:r>
      <w:r>
        <w:rPr>
          <w:spacing w:val="-4"/>
          <w:w w:val="90"/>
        </w:rPr>
        <w:t> </w:t>
      </w:r>
      <w:r>
        <w:rPr>
          <w:spacing w:val="-2"/>
          <w:w w:val="90"/>
        </w:rPr>
        <w:t>para</w:t>
      </w:r>
      <w:r>
        <w:rPr>
          <w:spacing w:val="-3"/>
          <w:w w:val="90"/>
        </w:rPr>
        <w:t> </w:t>
      </w:r>
      <w:r>
        <w:rPr>
          <w:spacing w:val="-2"/>
          <w:w w:val="90"/>
        </w:rPr>
        <w:t>que</w:t>
      </w:r>
      <w:r>
        <w:rPr>
          <w:spacing w:val="-3"/>
          <w:w w:val="90"/>
        </w:rPr>
        <w:t> </w:t>
      </w:r>
      <w:r>
        <w:rPr>
          <w:spacing w:val="-2"/>
          <w:w w:val="90"/>
        </w:rPr>
        <w:t>tomem</w:t>
      </w:r>
      <w:r>
        <w:rPr>
          <w:spacing w:val="-2"/>
          <w:w w:val="90"/>
        </w:rPr>
        <w:t> ciência</w:t>
      </w:r>
      <w:r>
        <w:rPr>
          <w:spacing w:val="-4"/>
          <w:w w:val="90"/>
        </w:rPr>
        <w:t> </w:t>
      </w:r>
      <w:r>
        <w:rPr>
          <w:spacing w:val="-2"/>
          <w:w w:val="90"/>
        </w:rPr>
        <w:t>do</w:t>
      </w:r>
      <w:r>
        <w:rPr>
          <w:spacing w:val="-4"/>
          <w:w w:val="90"/>
        </w:rPr>
        <w:t> </w:t>
      </w:r>
      <w:r>
        <w:rPr>
          <w:spacing w:val="-2"/>
          <w:w w:val="90"/>
        </w:rPr>
        <w:t>decisório;</w:t>
      </w:r>
      <w:r>
        <w:rPr>
          <w:spacing w:val="-4"/>
          <w:w w:val="90"/>
        </w:rPr>
        <w:t> </w:t>
      </w:r>
      <w:r>
        <w:rPr>
          <w:rFonts w:ascii="Arial" w:hAnsi="Arial"/>
          <w:b/>
          <w:spacing w:val="-2"/>
          <w:w w:val="90"/>
        </w:rPr>
        <w:t>8.4.</w:t>
      </w:r>
      <w:r>
        <w:rPr>
          <w:rFonts w:ascii="Arial" w:hAnsi="Arial"/>
          <w:b/>
          <w:spacing w:val="-3"/>
          <w:w w:val="90"/>
        </w:rPr>
        <w:t> </w:t>
      </w:r>
      <w:r>
        <w:rPr>
          <w:rFonts w:ascii="Arial" w:hAnsi="Arial"/>
          <w:b/>
          <w:spacing w:val="-2"/>
          <w:w w:val="90"/>
        </w:rPr>
        <w:t>Arquivar</w:t>
      </w:r>
      <w:r>
        <w:rPr>
          <w:rFonts w:ascii="Arial" w:hAnsi="Arial"/>
          <w:b/>
          <w:spacing w:val="-3"/>
          <w:w w:val="90"/>
        </w:rPr>
        <w:t> </w:t>
      </w:r>
      <w:r>
        <w:rPr>
          <w:spacing w:val="-2"/>
          <w:w w:val="90"/>
        </w:rPr>
        <w:t>os</w:t>
      </w:r>
      <w:r>
        <w:rPr>
          <w:spacing w:val="-4"/>
          <w:w w:val="90"/>
        </w:rPr>
        <w:t> </w:t>
      </w:r>
      <w:r>
        <w:rPr>
          <w:spacing w:val="-2"/>
          <w:w w:val="90"/>
        </w:rPr>
        <w:t>autos,</w:t>
      </w:r>
      <w:r>
        <w:rPr>
          <w:spacing w:val="-3"/>
          <w:w w:val="90"/>
        </w:rPr>
        <w:t> </w:t>
      </w:r>
      <w:r>
        <w:rPr>
          <w:spacing w:val="-2"/>
          <w:w w:val="90"/>
        </w:rPr>
        <w:t>sem</w:t>
      </w:r>
      <w:r>
        <w:rPr>
          <w:spacing w:val="-3"/>
          <w:w w:val="90"/>
        </w:rPr>
        <w:t> </w:t>
      </w:r>
      <w:r>
        <w:rPr>
          <w:spacing w:val="-2"/>
          <w:w w:val="90"/>
        </w:rPr>
        <w:t>prejuízo</w:t>
      </w:r>
      <w:r>
        <w:rPr>
          <w:spacing w:val="-4"/>
          <w:w w:val="90"/>
        </w:rPr>
        <w:t> </w:t>
      </w:r>
      <w:r>
        <w:rPr>
          <w:spacing w:val="-2"/>
          <w:w w:val="90"/>
        </w:rPr>
        <w:t>à </w:t>
      </w:r>
      <w:r>
        <w:rPr>
          <w:w w:val="80"/>
        </w:rPr>
        <w:t>sequência do cumprimento do julgado primitivo.</w:t>
      </w:r>
      <w:r>
        <w:rPr>
          <w:spacing w:val="40"/>
        </w:rPr>
        <w:t> </w:t>
      </w:r>
      <w:r>
        <w:rPr>
          <w:rFonts w:ascii="Arial" w:hAnsi="Arial"/>
          <w:b/>
          <w:w w:val="80"/>
        </w:rPr>
        <w:t>Especificação do quórum: </w:t>
      </w:r>
      <w:r>
        <w:rPr>
          <w:w w:val="80"/>
        </w:rPr>
        <w:t>Conselheiros: Yara Amazônia Lins Rodrigues dos Santos (Presidente), Júlio Assis Corrêa Pinheiro, Érico Xavier Desterro e Silva, Mario Manoel Coelho de Mello, Josué Cláudio de Souza Neto e Mário José de Moraes Costa Filho (Convocado).</w:t>
      </w:r>
      <w:r>
        <w:rPr/>
        <w:t> </w:t>
      </w:r>
      <w:r>
        <w:rPr>
          <w:rFonts w:ascii="Arial" w:hAnsi="Arial"/>
          <w:b/>
          <w:w w:val="80"/>
        </w:rPr>
        <w:t>Declaração de impedimento: </w:t>
      </w:r>
      <w:r>
        <w:rPr>
          <w:w w:val="80"/>
        </w:rPr>
        <w:t>Conselheiro Luis </w:t>
      </w:r>
      <w:r>
        <w:rPr>
          <w:w w:val="85"/>
        </w:rPr>
        <w:t>Fabian</w:t>
      </w:r>
      <w:r>
        <w:rPr>
          <w:spacing w:val="-7"/>
          <w:w w:val="85"/>
        </w:rPr>
        <w:t> </w:t>
      </w:r>
      <w:r>
        <w:rPr>
          <w:w w:val="85"/>
        </w:rPr>
        <w:t>Pereira</w:t>
      </w:r>
      <w:r>
        <w:rPr>
          <w:spacing w:val="-7"/>
          <w:w w:val="85"/>
        </w:rPr>
        <w:t> </w:t>
      </w:r>
      <w:r>
        <w:rPr>
          <w:w w:val="85"/>
        </w:rPr>
        <w:t>Barbosa</w:t>
      </w:r>
      <w:r>
        <w:rPr>
          <w:spacing w:val="-6"/>
          <w:w w:val="85"/>
        </w:rPr>
        <w:t> </w:t>
      </w:r>
      <w:r>
        <w:rPr>
          <w:w w:val="85"/>
        </w:rPr>
        <w:t>(art.</w:t>
      </w:r>
      <w:r>
        <w:rPr>
          <w:spacing w:val="-7"/>
          <w:w w:val="85"/>
        </w:rPr>
        <w:t> </w:t>
      </w:r>
      <w:r>
        <w:rPr>
          <w:w w:val="85"/>
        </w:rPr>
        <w:t>65</w:t>
      </w:r>
      <w:r>
        <w:rPr>
          <w:spacing w:val="-7"/>
          <w:w w:val="85"/>
        </w:rPr>
        <w:t> </w:t>
      </w:r>
      <w:r>
        <w:rPr>
          <w:w w:val="85"/>
        </w:rPr>
        <w:t>do</w:t>
      </w:r>
      <w:r>
        <w:rPr>
          <w:spacing w:val="-6"/>
          <w:w w:val="85"/>
        </w:rPr>
        <w:t> </w:t>
      </w:r>
      <w:r>
        <w:rPr>
          <w:w w:val="85"/>
        </w:rPr>
        <w:t>Regimento</w:t>
      </w:r>
      <w:r>
        <w:rPr>
          <w:spacing w:val="-7"/>
          <w:w w:val="85"/>
        </w:rPr>
        <w:t> </w:t>
      </w:r>
      <w:r>
        <w:rPr>
          <w:w w:val="85"/>
        </w:rPr>
        <w:t>Interno).</w:t>
      </w:r>
    </w:p>
    <w:p>
      <w:pPr>
        <w:pStyle w:val="BodyText"/>
        <w:spacing w:before="190"/>
        <w:ind w:right="135"/>
      </w:pPr>
      <w:r>
        <w:rPr>
          <w:rFonts w:ascii="Arial" w:hAnsi="Arial"/>
          <w:b/>
          <w:spacing w:val="-2"/>
          <w:w w:val="85"/>
        </w:rPr>
        <w:t>PROCESSO Nº 16.809/2023 (APENSOS: 16.294/2022)</w:t>
      </w:r>
      <w:r>
        <w:rPr>
          <w:rFonts w:ascii="Arial" w:hAnsi="Arial"/>
          <w:b/>
          <w:spacing w:val="-3"/>
        </w:rPr>
        <w:t> </w:t>
      </w:r>
      <w:r>
        <w:rPr>
          <w:spacing w:val="-2"/>
          <w:w w:val="85"/>
        </w:rPr>
        <w:t>- Recurso de Reconsideração interposto pelo Sr. Carlos Alberto </w:t>
      </w:r>
      <w:r>
        <w:rPr>
          <w:w w:val="85"/>
        </w:rPr>
        <w:t>Valente</w:t>
      </w:r>
      <w:r>
        <w:rPr>
          <w:spacing w:val="-7"/>
          <w:w w:val="85"/>
        </w:rPr>
        <w:t> </w:t>
      </w:r>
      <w:r>
        <w:rPr>
          <w:w w:val="85"/>
        </w:rPr>
        <w:t>Araújo</w:t>
      </w:r>
      <w:r>
        <w:rPr>
          <w:spacing w:val="-7"/>
          <w:w w:val="85"/>
        </w:rPr>
        <w:t> </w:t>
      </w:r>
      <w:r>
        <w:rPr>
          <w:w w:val="85"/>
        </w:rPr>
        <w:t>contra</w:t>
      </w:r>
      <w:r>
        <w:rPr>
          <w:spacing w:val="-5"/>
          <w:w w:val="85"/>
        </w:rPr>
        <w:t> </w:t>
      </w:r>
      <w:r>
        <w:rPr>
          <w:w w:val="85"/>
        </w:rPr>
        <w:t>o</w:t>
      </w:r>
      <w:r>
        <w:rPr>
          <w:spacing w:val="-6"/>
          <w:w w:val="85"/>
        </w:rPr>
        <w:t> </w:t>
      </w:r>
      <w:r>
        <w:rPr>
          <w:w w:val="85"/>
        </w:rPr>
        <w:t>Acórdão</w:t>
      </w:r>
      <w:r>
        <w:rPr>
          <w:spacing w:val="-6"/>
          <w:w w:val="85"/>
        </w:rPr>
        <w:t> </w:t>
      </w:r>
      <w:r>
        <w:rPr>
          <w:w w:val="85"/>
        </w:rPr>
        <w:t>Nº</w:t>
      </w:r>
      <w:r>
        <w:rPr>
          <w:spacing w:val="-7"/>
          <w:w w:val="85"/>
        </w:rPr>
        <w:t> </w:t>
      </w:r>
      <w:r>
        <w:rPr>
          <w:w w:val="85"/>
        </w:rPr>
        <w:t>2369/2023 -</w:t>
      </w:r>
      <w:r>
        <w:rPr>
          <w:spacing w:val="-7"/>
          <w:w w:val="85"/>
        </w:rPr>
        <w:t> </w:t>
      </w:r>
      <w:r>
        <w:rPr>
          <w:w w:val="85"/>
        </w:rPr>
        <w:t>TCE</w:t>
      </w:r>
      <w:r>
        <w:rPr>
          <w:spacing w:val="-7"/>
          <w:w w:val="85"/>
        </w:rPr>
        <w:t> </w:t>
      </w:r>
      <w:r>
        <w:rPr>
          <w:w w:val="85"/>
        </w:rPr>
        <w:t>-</w:t>
      </w:r>
      <w:r>
        <w:rPr>
          <w:spacing w:val="-6"/>
          <w:w w:val="85"/>
        </w:rPr>
        <w:t> </w:t>
      </w:r>
      <w:r>
        <w:rPr>
          <w:w w:val="85"/>
        </w:rPr>
        <w:t>Tribunal</w:t>
      </w:r>
      <w:r>
        <w:rPr>
          <w:spacing w:val="-7"/>
          <w:w w:val="85"/>
        </w:rPr>
        <w:t> </w:t>
      </w:r>
      <w:r>
        <w:rPr>
          <w:w w:val="85"/>
        </w:rPr>
        <w:t>Pleno,</w:t>
      </w:r>
      <w:r>
        <w:rPr>
          <w:spacing w:val="-5"/>
          <w:w w:val="85"/>
        </w:rPr>
        <w:t> </w:t>
      </w:r>
      <w:r>
        <w:rPr>
          <w:w w:val="85"/>
        </w:rPr>
        <w:t>exarado</w:t>
      </w:r>
      <w:r>
        <w:rPr>
          <w:spacing w:val="-7"/>
          <w:w w:val="85"/>
        </w:rPr>
        <w:t> </w:t>
      </w:r>
      <w:r>
        <w:rPr>
          <w:w w:val="85"/>
        </w:rPr>
        <w:t>nos</w:t>
      </w:r>
      <w:r>
        <w:rPr>
          <w:spacing w:val="-5"/>
          <w:w w:val="85"/>
        </w:rPr>
        <w:t> </w:t>
      </w:r>
      <w:r>
        <w:rPr>
          <w:w w:val="85"/>
        </w:rPr>
        <w:t>autos</w:t>
      </w:r>
      <w:r>
        <w:rPr>
          <w:spacing w:val="-6"/>
          <w:w w:val="85"/>
        </w:rPr>
        <w:t> </w:t>
      </w:r>
      <w:r>
        <w:rPr>
          <w:w w:val="85"/>
        </w:rPr>
        <w:t>do</w:t>
      </w:r>
      <w:r>
        <w:rPr>
          <w:spacing w:val="-6"/>
          <w:w w:val="85"/>
        </w:rPr>
        <w:t> </w:t>
      </w:r>
      <w:r>
        <w:rPr>
          <w:w w:val="85"/>
        </w:rPr>
        <w:t>Processo</w:t>
      </w:r>
      <w:r>
        <w:rPr>
          <w:spacing w:val="-6"/>
          <w:w w:val="85"/>
        </w:rPr>
        <w:t> </w:t>
      </w:r>
      <w:r>
        <w:rPr>
          <w:w w:val="85"/>
        </w:rPr>
        <w:t>Nº</w:t>
      </w:r>
      <w:r>
        <w:rPr>
          <w:spacing w:val="-7"/>
          <w:w w:val="85"/>
        </w:rPr>
        <w:t> </w:t>
      </w:r>
      <w:r>
        <w:rPr>
          <w:w w:val="85"/>
        </w:rPr>
        <w:t>16.294/2022. </w:t>
      </w:r>
      <w:r>
        <w:rPr>
          <w:rFonts w:ascii="Arial" w:hAnsi="Arial"/>
          <w:b/>
          <w:w w:val="85"/>
        </w:rPr>
        <w:t>Advogado(s): </w:t>
      </w:r>
      <w:r>
        <w:rPr>
          <w:w w:val="85"/>
        </w:rPr>
        <w:t>Iuri Albuquerque Gonçalves – OAB/AM 13487 e Caio Coelho Redig – OAB/AM 14400. </w:t>
      </w:r>
      <w:r>
        <w:rPr>
          <w:rFonts w:ascii="Arial" w:hAnsi="Arial"/>
          <w:b/>
          <w:w w:val="85"/>
        </w:rPr>
        <w:t>ACÓRDÃO Nº 1007/2024: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 Conselheiros</w:t>
      </w:r>
      <w:r>
        <w:rPr>
          <w:spacing w:val="-2"/>
          <w:w w:val="85"/>
        </w:rPr>
        <w:t> </w:t>
      </w:r>
      <w:r>
        <w:rPr>
          <w:w w:val="85"/>
        </w:rPr>
        <w:t>do</w:t>
      </w:r>
      <w:r>
        <w:rPr>
          <w:spacing w:val="-2"/>
          <w:w w:val="85"/>
        </w:rPr>
        <w:t> </w:t>
      </w:r>
      <w:r>
        <w:rPr>
          <w:w w:val="85"/>
        </w:rPr>
        <w:t>Tribunal</w:t>
      </w:r>
      <w:r>
        <w:rPr>
          <w:spacing w:val="-2"/>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2"/>
          <w:w w:val="85"/>
        </w:rPr>
        <w:t> </w:t>
      </w:r>
      <w:r>
        <w:rPr>
          <w:w w:val="85"/>
        </w:rPr>
        <w:t>em</w:t>
      </w:r>
      <w:r>
        <w:rPr>
          <w:spacing w:val="-2"/>
          <w:w w:val="85"/>
        </w:rPr>
        <w:t> </w:t>
      </w:r>
      <w:r>
        <w:rPr>
          <w:w w:val="85"/>
        </w:rPr>
        <w:t>Sessão</w:t>
      </w:r>
      <w:r>
        <w:rPr>
          <w:spacing w:val="-2"/>
          <w:w w:val="85"/>
        </w:rPr>
        <w:t> </w:t>
      </w:r>
      <w:r>
        <w:rPr>
          <w:w w:val="85"/>
        </w:rPr>
        <w:t>do</w:t>
      </w:r>
      <w:r>
        <w:rPr>
          <w:spacing w:val="-3"/>
        </w:rPr>
        <w:t>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3"/>
          <w:w w:val="85"/>
        </w:rPr>
        <w:t> </w:t>
      </w:r>
      <w:r>
        <w:rPr>
          <w:w w:val="85"/>
        </w:rPr>
        <w:t>exercício</w:t>
      </w:r>
      <w:r>
        <w:rPr>
          <w:spacing w:val="-3"/>
          <w:w w:val="85"/>
        </w:rPr>
        <w:t> </w:t>
      </w:r>
      <w:r>
        <w:rPr>
          <w:w w:val="85"/>
        </w:rPr>
        <w:t>da competência</w:t>
      </w:r>
      <w:r>
        <w:rPr>
          <w:spacing w:val="-1"/>
          <w:w w:val="85"/>
        </w:rPr>
        <w:t> </w:t>
      </w:r>
      <w:r>
        <w:rPr>
          <w:w w:val="85"/>
        </w:rPr>
        <w:t>atribuída</w:t>
      </w:r>
      <w:r>
        <w:rPr>
          <w:spacing w:val="-1"/>
          <w:w w:val="85"/>
        </w:rPr>
        <w:t> </w:t>
      </w:r>
      <w:r>
        <w:rPr>
          <w:w w:val="85"/>
        </w:rPr>
        <w:t>pelo</w:t>
      </w:r>
      <w:r>
        <w:rPr>
          <w:spacing w:val="-3"/>
          <w:w w:val="85"/>
        </w:rPr>
        <w:t> </w:t>
      </w:r>
      <w:r>
        <w:rPr>
          <w:w w:val="85"/>
        </w:rPr>
        <w:t>art.</w:t>
      </w:r>
      <w:r>
        <w:rPr>
          <w:spacing w:val="-1"/>
          <w:w w:val="85"/>
        </w:rPr>
        <w:t> </w:t>
      </w:r>
      <w:r>
        <w:rPr>
          <w:w w:val="85"/>
        </w:rPr>
        <w:t>11,</w:t>
      </w:r>
      <w:r>
        <w:rPr>
          <w:spacing w:val="-1"/>
          <w:w w:val="85"/>
        </w:rPr>
        <w:t> </w:t>
      </w:r>
      <w:r>
        <w:rPr>
          <w:w w:val="85"/>
        </w:rPr>
        <w:t>inciso</w:t>
      </w:r>
      <w:r>
        <w:rPr>
          <w:spacing w:val="-1"/>
          <w:w w:val="85"/>
        </w:rPr>
        <w:t> </w:t>
      </w:r>
      <w:r>
        <w:rPr>
          <w:w w:val="85"/>
        </w:rPr>
        <w:t>III,</w:t>
      </w:r>
      <w:r>
        <w:rPr>
          <w:spacing w:val="-1"/>
          <w:w w:val="85"/>
        </w:rPr>
        <w:t> </w:t>
      </w:r>
      <w:r>
        <w:rPr>
          <w:w w:val="85"/>
        </w:rPr>
        <w:t>alínea</w:t>
      </w:r>
      <w:r>
        <w:rPr>
          <w:spacing w:val="-1"/>
          <w:w w:val="85"/>
        </w:rPr>
        <w:t> </w:t>
      </w:r>
      <w:r>
        <w:rPr>
          <w:w w:val="85"/>
        </w:rPr>
        <w:t>“f”, item</w:t>
      </w:r>
      <w:r>
        <w:rPr>
          <w:spacing w:val="-2"/>
          <w:w w:val="85"/>
        </w:rPr>
        <w:t> </w:t>
      </w:r>
      <w:r>
        <w:rPr>
          <w:w w:val="85"/>
        </w:rPr>
        <w:t>2,</w:t>
      </w:r>
      <w:r>
        <w:rPr>
          <w:spacing w:val="-1"/>
          <w:w w:val="85"/>
        </w:rPr>
        <w:t> </w:t>
      </w:r>
      <w:r>
        <w:rPr>
          <w:w w:val="85"/>
        </w:rPr>
        <w:t>da</w:t>
      </w:r>
      <w:r>
        <w:rPr>
          <w:spacing w:val="-1"/>
          <w:w w:val="85"/>
        </w:rPr>
        <w:t> </w:t>
      </w:r>
      <w:r>
        <w:rPr>
          <w:w w:val="85"/>
        </w:rPr>
        <w:t>Resolução</w:t>
      </w:r>
      <w:r>
        <w:rPr>
          <w:spacing w:val="-1"/>
          <w:w w:val="85"/>
        </w:rPr>
        <w:t> </w:t>
      </w:r>
      <w:r>
        <w:rPr>
          <w:w w:val="85"/>
        </w:rPr>
        <w:t>nº</w:t>
      </w:r>
      <w:r>
        <w:rPr>
          <w:spacing w:val="-1"/>
          <w:w w:val="85"/>
        </w:rPr>
        <w:t> </w:t>
      </w:r>
      <w:r>
        <w:rPr>
          <w:w w:val="85"/>
        </w:rPr>
        <w:t>04/2002-TCE/AM,</w:t>
      </w:r>
      <w:r>
        <w:rPr>
          <w:spacing w:val="-1"/>
          <w:w w:val="85"/>
        </w:rPr>
        <w:t> </w:t>
      </w:r>
      <w:r>
        <w:rPr>
          <w:rFonts w:ascii="Arial" w:hAnsi="Arial"/>
          <w:b/>
          <w:w w:val="85"/>
        </w:rPr>
        <w:t>à</w:t>
      </w:r>
      <w:r>
        <w:rPr>
          <w:rFonts w:ascii="Arial" w:hAnsi="Arial"/>
          <w:b/>
          <w:spacing w:val="-1"/>
          <w:w w:val="85"/>
        </w:rPr>
        <w:t> </w:t>
      </w:r>
      <w:r>
        <w:rPr>
          <w:rFonts w:ascii="Arial" w:hAnsi="Arial"/>
          <w:b/>
          <w:w w:val="85"/>
        </w:rPr>
        <w:t>unanimidade</w:t>
      </w:r>
      <w:r>
        <w:rPr>
          <w:w w:val="85"/>
        </w:rPr>
        <w:t>,</w:t>
      </w:r>
      <w:r>
        <w:rPr>
          <w:spacing w:val="-1"/>
          <w:w w:val="85"/>
        </w:rPr>
        <w:t> </w:t>
      </w:r>
      <w:r>
        <w:rPr>
          <w:w w:val="85"/>
        </w:rPr>
        <w:t>nos termos</w:t>
      </w:r>
      <w:r>
        <w:rPr>
          <w:w w:val="85"/>
        </w:rPr>
        <w:t> do</w:t>
      </w:r>
      <w:r>
        <w:rPr>
          <w:w w:val="85"/>
        </w:rPr>
        <w:t> voto</w:t>
      </w:r>
      <w:r>
        <w:rPr>
          <w:w w:val="85"/>
        </w:rPr>
        <w:t> do</w:t>
      </w:r>
      <w:r>
        <w:rPr>
          <w:w w:val="85"/>
        </w:rPr>
        <w:t> Excelentíssimo</w:t>
      </w:r>
      <w:r>
        <w:rPr>
          <w:w w:val="85"/>
        </w:rPr>
        <w:t> Senhor</w:t>
      </w:r>
      <w:r>
        <w:rPr>
          <w:w w:val="85"/>
        </w:rPr>
        <w:t> Conselheiro-Relator,</w:t>
      </w:r>
      <w:r>
        <w:rPr>
          <w:w w:val="85"/>
        </w:rPr>
        <w:t> </w:t>
      </w:r>
      <w:r>
        <w:rPr>
          <w:rFonts w:ascii="Arial" w:hAnsi="Arial"/>
          <w:b/>
          <w:w w:val="85"/>
        </w:rPr>
        <w:t>em</w:t>
      </w:r>
      <w:r>
        <w:rPr>
          <w:rFonts w:ascii="Arial" w:hAnsi="Arial"/>
          <w:b/>
          <w:w w:val="85"/>
        </w:rPr>
        <w:t> consonância</w:t>
      </w:r>
      <w:r>
        <w:rPr>
          <w:rFonts w:ascii="Arial" w:hAnsi="Arial"/>
          <w:b/>
          <w:w w:val="85"/>
        </w:rPr>
        <w:t> </w:t>
      </w:r>
      <w:r>
        <w:rPr>
          <w:w w:val="85"/>
        </w:rPr>
        <w:t>com</w:t>
      </w:r>
      <w:r>
        <w:rPr>
          <w:w w:val="85"/>
        </w:rPr>
        <w:t> pronunciamento</w:t>
      </w:r>
      <w:r>
        <w:rPr>
          <w:w w:val="85"/>
        </w:rPr>
        <w:t> do</w:t>
      </w:r>
      <w:r>
        <w:rPr>
          <w:w w:val="85"/>
        </w:rPr>
        <w:t> Ministério Público junto a este Tribunal, no sentido de: </w:t>
      </w:r>
      <w:r>
        <w:rPr>
          <w:rFonts w:ascii="Arial" w:hAnsi="Arial"/>
          <w:b/>
          <w:w w:val="85"/>
        </w:rPr>
        <w:t>8.1. Conhecer </w:t>
      </w:r>
      <w:r>
        <w:rPr>
          <w:w w:val="85"/>
        </w:rPr>
        <w:t>do Recurso de Reconsideração interposto pelo Sr. Carlos </w:t>
      </w:r>
      <w:r>
        <w:rPr>
          <w:w w:val="80"/>
        </w:rPr>
        <w:t>Alberto Valente Araújo, eis que cumpridos os requisitos de admissibilidade, nos termos do artigo 59, inciso II, art. 62, c/c o </w:t>
      </w:r>
      <w:r>
        <w:rPr>
          <w:spacing w:val="-2"/>
          <w:w w:val="85"/>
        </w:rPr>
        <w:t>artigo 154 do Regimento Interno deste Tribunal; </w:t>
      </w:r>
      <w:r>
        <w:rPr>
          <w:rFonts w:ascii="Arial" w:hAnsi="Arial"/>
          <w:b/>
          <w:spacing w:val="-2"/>
          <w:w w:val="85"/>
        </w:rPr>
        <w:t>8.2. Dar Provimento</w:t>
      </w:r>
      <w:r>
        <w:rPr>
          <w:spacing w:val="-2"/>
          <w:w w:val="85"/>
        </w:rPr>
        <w:t>, quanto ao mérito, ao Recurso de Reconsideração </w:t>
      </w:r>
      <w:r>
        <w:rPr>
          <w:w w:val="80"/>
        </w:rPr>
        <w:t>interposto pelo Sr. Carlos Alberto Valente Araújo, para alterar</w:t>
      </w:r>
      <w:r>
        <w:rPr/>
        <w:t> </w:t>
      </w:r>
      <w:r>
        <w:rPr>
          <w:w w:val="80"/>
        </w:rPr>
        <w:t>o Acórdão Nº. 2369/2023-TCE-Tribunal Pleno, prolatado nos </w:t>
      </w:r>
      <w:r>
        <w:rPr>
          <w:w w:val="85"/>
        </w:rPr>
        <w:t>autos do Processo nº. 16294/2022, para:</w:t>
      </w:r>
      <w:r>
        <w:rPr>
          <w:w w:val="85"/>
        </w:rPr>
        <w:t> </w:t>
      </w:r>
      <w:r>
        <w:rPr>
          <w:rFonts w:ascii="Arial" w:hAnsi="Arial"/>
          <w:b/>
          <w:w w:val="85"/>
        </w:rPr>
        <w:t>8.2.1. </w:t>
      </w:r>
      <w:r>
        <w:rPr>
          <w:w w:val="85"/>
        </w:rPr>
        <w:t>Manter o item Conhecer da Representação oferecida pelo Consórcio PROPLAN</w:t>
      </w:r>
      <w:r>
        <w:rPr>
          <w:spacing w:val="-3"/>
          <w:w w:val="85"/>
        </w:rPr>
        <w:t> </w:t>
      </w:r>
      <w:r>
        <w:rPr>
          <w:w w:val="85"/>
        </w:rPr>
        <w:t>contra</w:t>
      </w:r>
      <w:r>
        <w:rPr>
          <w:spacing w:val="-4"/>
          <w:w w:val="85"/>
        </w:rPr>
        <w:t> </w:t>
      </w:r>
      <w:r>
        <w:rPr>
          <w:w w:val="85"/>
        </w:rPr>
        <w:t>o</w:t>
      </w:r>
      <w:r>
        <w:rPr>
          <w:spacing w:val="-2"/>
          <w:w w:val="85"/>
        </w:rPr>
        <w:t> </w:t>
      </w:r>
      <w:r>
        <w:rPr>
          <w:w w:val="85"/>
        </w:rPr>
        <w:t>Instituto</w:t>
      </w:r>
      <w:r>
        <w:rPr>
          <w:spacing w:val="-2"/>
          <w:w w:val="85"/>
        </w:rPr>
        <w:t> </w:t>
      </w:r>
      <w:r>
        <w:rPr>
          <w:w w:val="85"/>
        </w:rPr>
        <w:t>Municipal</w:t>
      </w:r>
      <w:r>
        <w:rPr>
          <w:spacing w:val="-3"/>
          <w:w w:val="85"/>
        </w:rPr>
        <w:t> </w:t>
      </w:r>
      <w:r>
        <w:rPr>
          <w:w w:val="85"/>
        </w:rPr>
        <w:t>de</w:t>
      </w:r>
      <w:r>
        <w:rPr>
          <w:spacing w:val="-2"/>
          <w:w w:val="85"/>
        </w:rPr>
        <w:t> </w:t>
      </w:r>
      <w:r>
        <w:rPr>
          <w:w w:val="85"/>
        </w:rPr>
        <w:t>Planejamento</w:t>
      </w:r>
      <w:r>
        <w:rPr>
          <w:spacing w:val="-1"/>
          <w:w w:val="85"/>
        </w:rPr>
        <w:t> </w:t>
      </w:r>
      <w:r>
        <w:rPr>
          <w:w w:val="85"/>
        </w:rPr>
        <w:t>Urbano -</w:t>
      </w:r>
      <w:r>
        <w:rPr>
          <w:spacing w:val="-3"/>
          <w:w w:val="85"/>
        </w:rPr>
        <w:t> </w:t>
      </w:r>
      <w:r>
        <w:rPr>
          <w:w w:val="85"/>
        </w:rPr>
        <w:t>IMPLURB,</w:t>
      </w:r>
      <w:r>
        <w:rPr>
          <w:spacing w:val="-4"/>
          <w:w w:val="85"/>
        </w:rPr>
        <w:t> </w:t>
      </w:r>
      <w:r>
        <w:rPr>
          <w:w w:val="85"/>
        </w:rPr>
        <w:t>nos</w:t>
      </w:r>
      <w:r>
        <w:rPr>
          <w:spacing w:val="-4"/>
          <w:w w:val="85"/>
        </w:rPr>
        <w:t> </w:t>
      </w:r>
      <w:r>
        <w:rPr>
          <w:w w:val="85"/>
        </w:rPr>
        <w:t>termos</w:t>
      </w:r>
      <w:r>
        <w:rPr>
          <w:spacing w:val="-3"/>
          <w:w w:val="85"/>
        </w:rPr>
        <w:t> </w:t>
      </w:r>
      <w:r>
        <w:rPr>
          <w:w w:val="85"/>
        </w:rPr>
        <w:t>do</w:t>
      </w:r>
      <w:r>
        <w:rPr>
          <w:spacing w:val="-4"/>
          <w:w w:val="85"/>
        </w:rPr>
        <w:t> </w:t>
      </w:r>
      <w:r>
        <w:rPr>
          <w:w w:val="85"/>
        </w:rPr>
        <w:t>artigo</w:t>
      </w:r>
      <w:r>
        <w:rPr>
          <w:spacing w:val="-4"/>
          <w:w w:val="85"/>
        </w:rPr>
        <w:t> </w:t>
      </w:r>
      <w:r>
        <w:rPr>
          <w:w w:val="85"/>
        </w:rPr>
        <w:t>288</w:t>
      </w:r>
      <w:r>
        <w:rPr>
          <w:spacing w:val="-4"/>
          <w:w w:val="85"/>
        </w:rPr>
        <w:t> </w:t>
      </w:r>
      <w:r>
        <w:rPr>
          <w:w w:val="85"/>
        </w:rPr>
        <w:t>da</w:t>
      </w:r>
      <w:r>
        <w:rPr>
          <w:spacing w:val="-4"/>
          <w:w w:val="85"/>
        </w:rPr>
        <w:t> </w:t>
      </w:r>
      <w:r>
        <w:rPr>
          <w:w w:val="85"/>
        </w:rPr>
        <w:t>Resolução</w:t>
      </w:r>
      <w:r>
        <w:rPr>
          <w:spacing w:val="-2"/>
          <w:w w:val="85"/>
        </w:rPr>
        <w:t> </w:t>
      </w:r>
      <w:r>
        <w:rPr>
          <w:w w:val="85"/>
        </w:rPr>
        <w:t>nº </w:t>
      </w:r>
      <w:r>
        <w:rPr>
          <w:w w:val="80"/>
        </w:rPr>
        <w:t>04/2002 – TCE/AM; </w:t>
      </w:r>
      <w:r>
        <w:rPr>
          <w:rFonts w:ascii="Arial" w:hAnsi="Arial"/>
          <w:b/>
          <w:w w:val="80"/>
        </w:rPr>
        <w:t>8.2.2. </w:t>
      </w:r>
      <w:r>
        <w:rPr>
          <w:w w:val="80"/>
        </w:rPr>
        <w:t>Alterar o item Julgar Procedente para Julgar Improcedente a Representação formulada contra o Instituto Municipal de Planejamento Urbano</w:t>
      </w:r>
      <w:r>
        <w:rPr/>
        <w:t> </w:t>
      </w:r>
      <w:r>
        <w:rPr>
          <w:w w:val="80"/>
        </w:rPr>
        <w:t>- IMPLURB, pelas irregularidades evidenciadas no curso da Concorrência do</w:t>
      </w:r>
      <w:r>
        <w:rPr>
          <w:spacing w:val="40"/>
        </w:rPr>
        <w:t> </w:t>
      </w:r>
      <w:r>
        <w:rPr>
          <w:w w:val="85"/>
        </w:rPr>
        <w:t>Tipo Técnica e Preço n. 006/2021 – CML/PMM, nos termos do artigo 288 da Resolução nº 04/2002 – TCE/AM; </w:t>
      </w:r>
      <w:r>
        <w:rPr>
          <w:rFonts w:ascii="Arial" w:hAnsi="Arial"/>
          <w:b/>
          <w:w w:val="85"/>
        </w:rPr>
        <w:t>8.2.3. </w:t>
      </w:r>
      <w:r>
        <w:rPr>
          <w:spacing w:val="-2"/>
          <w:w w:val="90"/>
        </w:rPr>
        <w:t>Manter</w:t>
      </w:r>
      <w:r>
        <w:rPr>
          <w:spacing w:val="-3"/>
          <w:w w:val="90"/>
        </w:rPr>
        <w:t> </w:t>
      </w:r>
      <w:r>
        <w:rPr>
          <w:spacing w:val="-2"/>
          <w:w w:val="90"/>
        </w:rPr>
        <w:t>o</w:t>
      </w:r>
      <w:r>
        <w:rPr>
          <w:spacing w:val="-4"/>
          <w:w w:val="90"/>
        </w:rPr>
        <w:t> </w:t>
      </w:r>
      <w:r>
        <w:rPr>
          <w:spacing w:val="-2"/>
          <w:w w:val="90"/>
        </w:rPr>
        <w:t>item</w:t>
      </w:r>
      <w:r>
        <w:rPr>
          <w:spacing w:val="-3"/>
          <w:w w:val="90"/>
        </w:rPr>
        <w:t> </w:t>
      </w:r>
      <w:r>
        <w:rPr>
          <w:spacing w:val="-2"/>
          <w:w w:val="90"/>
        </w:rPr>
        <w:t>Determinar</w:t>
      </w:r>
      <w:r>
        <w:rPr>
          <w:spacing w:val="-3"/>
          <w:w w:val="90"/>
        </w:rPr>
        <w:t> </w:t>
      </w:r>
      <w:r>
        <w:rPr>
          <w:spacing w:val="-2"/>
          <w:w w:val="90"/>
        </w:rPr>
        <w:t>ao</w:t>
      </w:r>
      <w:r>
        <w:rPr>
          <w:spacing w:val="-3"/>
          <w:w w:val="90"/>
        </w:rPr>
        <w:t> </w:t>
      </w:r>
      <w:r>
        <w:rPr>
          <w:spacing w:val="-2"/>
          <w:w w:val="90"/>
        </w:rPr>
        <w:t>responsável</w:t>
      </w:r>
      <w:r>
        <w:rPr>
          <w:spacing w:val="-5"/>
          <w:w w:val="90"/>
        </w:rPr>
        <w:t> </w:t>
      </w:r>
      <w:r>
        <w:rPr>
          <w:spacing w:val="-2"/>
          <w:w w:val="90"/>
        </w:rPr>
        <w:t>pelo</w:t>
      </w:r>
      <w:r>
        <w:rPr>
          <w:spacing w:val="-5"/>
          <w:w w:val="90"/>
        </w:rPr>
        <w:t> </w:t>
      </w:r>
      <w:r>
        <w:rPr>
          <w:spacing w:val="-2"/>
          <w:w w:val="90"/>
        </w:rPr>
        <w:t>IMPLURB</w:t>
      </w:r>
      <w:r>
        <w:rPr>
          <w:spacing w:val="-3"/>
          <w:w w:val="90"/>
        </w:rPr>
        <w:t> </w:t>
      </w:r>
      <w:r>
        <w:rPr>
          <w:spacing w:val="-2"/>
          <w:w w:val="90"/>
        </w:rPr>
        <w:t>e</w:t>
      </w:r>
      <w:r>
        <w:rPr>
          <w:spacing w:val="-4"/>
          <w:w w:val="90"/>
        </w:rPr>
        <w:t> </w:t>
      </w:r>
      <w:r>
        <w:rPr>
          <w:spacing w:val="-2"/>
          <w:w w:val="90"/>
        </w:rPr>
        <w:t>pela</w:t>
      </w:r>
      <w:r>
        <w:rPr>
          <w:spacing w:val="-3"/>
          <w:w w:val="90"/>
        </w:rPr>
        <w:t> </w:t>
      </w:r>
      <w:r>
        <w:rPr>
          <w:spacing w:val="-2"/>
          <w:w w:val="90"/>
        </w:rPr>
        <w:t>CML/PMM</w:t>
      </w:r>
      <w:r>
        <w:rPr>
          <w:spacing w:val="-3"/>
          <w:w w:val="90"/>
        </w:rPr>
        <w:t> </w:t>
      </w:r>
      <w:r>
        <w:rPr>
          <w:spacing w:val="-2"/>
          <w:w w:val="90"/>
        </w:rPr>
        <w:t>que</w:t>
      </w:r>
      <w:r>
        <w:rPr>
          <w:spacing w:val="-3"/>
          <w:w w:val="90"/>
        </w:rPr>
        <w:t> </w:t>
      </w:r>
      <w:r>
        <w:rPr>
          <w:spacing w:val="-2"/>
          <w:w w:val="90"/>
        </w:rPr>
        <w:t>observem</w:t>
      </w:r>
      <w:r>
        <w:rPr>
          <w:spacing w:val="-4"/>
          <w:w w:val="90"/>
        </w:rPr>
        <w:t> </w:t>
      </w:r>
      <w:r>
        <w:rPr>
          <w:spacing w:val="-2"/>
          <w:w w:val="90"/>
        </w:rPr>
        <w:t>com</w:t>
      </w:r>
      <w:r>
        <w:rPr>
          <w:spacing w:val="-3"/>
          <w:w w:val="90"/>
        </w:rPr>
        <w:t> </w:t>
      </w:r>
      <w:r>
        <w:rPr>
          <w:spacing w:val="-2"/>
          <w:w w:val="90"/>
        </w:rPr>
        <w:t>mais</w:t>
      </w:r>
      <w:r>
        <w:rPr>
          <w:spacing w:val="-4"/>
          <w:w w:val="90"/>
        </w:rPr>
        <w:t> </w:t>
      </w:r>
      <w:r>
        <w:rPr>
          <w:spacing w:val="-2"/>
          <w:w w:val="90"/>
        </w:rPr>
        <w:t>rigor</w:t>
      </w:r>
      <w:r>
        <w:rPr>
          <w:spacing w:val="-3"/>
          <w:w w:val="90"/>
        </w:rPr>
        <w:t> </w:t>
      </w:r>
      <w:r>
        <w:rPr>
          <w:spacing w:val="-2"/>
          <w:w w:val="90"/>
        </w:rPr>
        <w:t>todos</w:t>
      </w:r>
      <w:r>
        <w:rPr>
          <w:spacing w:val="-5"/>
          <w:w w:val="90"/>
        </w:rPr>
        <w:t> </w:t>
      </w:r>
      <w:r>
        <w:rPr>
          <w:spacing w:val="-2"/>
          <w:w w:val="90"/>
        </w:rPr>
        <w:t>os </w:t>
      </w:r>
      <w:r>
        <w:rPr>
          <w:spacing w:val="-2"/>
          <w:w w:val="85"/>
        </w:rPr>
        <w:t>princípios constitucionais insculpidos na Lei de Licitações e Contratos Administrativos;</w:t>
      </w:r>
      <w:r>
        <w:rPr/>
        <w:t> </w:t>
      </w:r>
      <w:r>
        <w:rPr>
          <w:rFonts w:ascii="Arial" w:hAnsi="Arial"/>
          <w:b/>
          <w:spacing w:val="-2"/>
          <w:w w:val="85"/>
        </w:rPr>
        <w:t>8.2.4. </w:t>
      </w:r>
      <w:r>
        <w:rPr>
          <w:spacing w:val="-2"/>
          <w:w w:val="85"/>
        </w:rPr>
        <w:t>Excluir o item Determinar a </w:t>
      </w:r>
      <w:r>
        <w:rPr>
          <w:w w:val="85"/>
        </w:rPr>
        <w:t>remessa de cópia dos autos ao Poder Legislativo para que adote os procedimentos necessários para a sustação do </w:t>
      </w:r>
      <w:r>
        <w:rPr>
          <w:spacing w:val="-2"/>
          <w:w w:val="85"/>
        </w:rPr>
        <w:t>contrato decorrente da Concorrência do Tipo Técnica e Preço n. 006/2021 – CML/PMM; </w:t>
      </w:r>
      <w:r>
        <w:rPr>
          <w:rFonts w:ascii="Arial" w:hAnsi="Arial"/>
          <w:b/>
          <w:spacing w:val="-2"/>
          <w:w w:val="85"/>
        </w:rPr>
        <w:t>8.2.5. </w:t>
      </w:r>
      <w:r>
        <w:rPr>
          <w:spacing w:val="-2"/>
          <w:w w:val="85"/>
        </w:rPr>
        <w:t>Manter o item Dar ciência </w:t>
      </w:r>
      <w:r>
        <w:rPr>
          <w:w w:val="85"/>
        </w:rPr>
        <w:t>da</w:t>
      </w:r>
      <w:r>
        <w:rPr>
          <w:spacing w:val="-1"/>
          <w:w w:val="85"/>
        </w:rPr>
        <w:t> </w:t>
      </w:r>
      <w:r>
        <w:rPr>
          <w:w w:val="85"/>
        </w:rPr>
        <w:t>decisão</w:t>
      </w:r>
      <w:r>
        <w:rPr>
          <w:spacing w:val="-1"/>
          <w:w w:val="85"/>
        </w:rPr>
        <w:t> </w:t>
      </w:r>
      <w:r>
        <w:rPr>
          <w:w w:val="85"/>
        </w:rPr>
        <w:t>ao</w:t>
      </w:r>
      <w:r>
        <w:rPr>
          <w:spacing w:val="-1"/>
          <w:w w:val="85"/>
        </w:rPr>
        <w:t> </w:t>
      </w:r>
      <w:r>
        <w:rPr>
          <w:w w:val="85"/>
        </w:rPr>
        <w:t>Consórcio</w:t>
      </w:r>
      <w:r>
        <w:rPr>
          <w:spacing w:val="-1"/>
          <w:w w:val="85"/>
        </w:rPr>
        <w:t> </w:t>
      </w:r>
      <w:r>
        <w:rPr>
          <w:w w:val="85"/>
        </w:rPr>
        <w:t>PROPLAN,</w:t>
      </w:r>
      <w:r>
        <w:rPr>
          <w:spacing w:val="-1"/>
          <w:w w:val="85"/>
        </w:rPr>
        <w:t> </w:t>
      </w:r>
      <w:r>
        <w:rPr>
          <w:w w:val="85"/>
        </w:rPr>
        <w:t>na</w:t>
      </w:r>
      <w:r>
        <w:rPr>
          <w:spacing w:val="-1"/>
          <w:w w:val="85"/>
        </w:rPr>
        <w:t> </w:t>
      </w:r>
      <w:r>
        <w:rPr>
          <w:w w:val="85"/>
        </w:rPr>
        <w:t>qualidade</w:t>
      </w:r>
      <w:r>
        <w:rPr>
          <w:spacing w:val="-1"/>
          <w:w w:val="85"/>
        </w:rPr>
        <w:t> </w:t>
      </w:r>
      <w:r>
        <w:rPr>
          <w:w w:val="85"/>
        </w:rPr>
        <w:t>de</w:t>
      </w:r>
      <w:r>
        <w:rPr>
          <w:spacing w:val="-2"/>
          <w:w w:val="85"/>
        </w:rPr>
        <w:t> </w:t>
      </w:r>
      <w:r>
        <w:rPr>
          <w:w w:val="85"/>
        </w:rPr>
        <w:t>Representante</w:t>
      </w:r>
      <w:r>
        <w:rPr>
          <w:spacing w:val="-1"/>
          <w:w w:val="85"/>
        </w:rPr>
        <w:t> </w:t>
      </w:r>
      <w:r>
        <w:rPr>
          <w:w w:val="85"/>
        </w:rPr>
        <w:t>da</w:t>
      </w:r>
      <w:r>
        <w:rPr>
          <w:spacing w:val="-1"/>
          <w:w w:val="85"/>
        </w:rPr>
        <w:t> </w:t>
      </w:r>
      <w:r>
        <w:rPr>
          <w:w w:val="85"/>
        </w:rPr>
        <w:t>demanda,</w:t>
      </w:r>
      <w:r>
        <w:rPr>
          <w:spacing w:val="-1"/>
          <w:w w:val="85"/>
        </w:rPr>
        <w:t> </w:t>
      </w:r>
      <w:r>
        <w:rPr>
          <w:w w:val="85"/>
        </w:rPr>
        <w:t>bem</w:t>
      </w:r>
      <w:r>
        <w:rPr>
          <w:spacing w:val="-1"/>
          <w:w w:val="85"/>
        </w:rPr>
        <w:t> </w:t>
      </w:r>
      <w:r>
        <w:rPr>
          <w:w w:val="85"/>
        </w:rPr>
        <w:t>como</w:t>
      </w:r>
      <w:r>
        <w:rPr>
          <w:spacing w:val="-1"/>
          <w:w w:val="85"/>
        </w:rPr>
        <w:t> </w:t>
      </w:r>
      <w:r>
        <w:rPr>
          <w:w w:val="85"/>
        </w:rPr>
        <w:t>ao</w:t>
      </w:r>
      <w:r>
        <w:rPr>
          <w:spacing w:val="-1"/>
          <w:w w:val="85"/>
        </w:rPr>
        <w:t> </w:t>
      </w:r>
      <w:r>
        <w:rPr>
          <w:w w:val="85"/>
        </w:rPr>
        <w:t>Instituto</w:t>
      </w:r>
      <w:r>
        <w:rPr>
          <w:spacing w:val="-1"/>
          <w:w w:val="85"/>
        </w:rPr>
        <w:t> </w:t>
      </w:r>
      <w:r>
        <w:rPr>
          <w:w w:val="85"/>
        </w:rPr>
        <w:t>Municipal</w:t>
      </w:r>
      <w:r>
        <w:rPr>
          <w:spacing w:val="-3"/>
          <w:w w:val="85"/>
        </w:rPr>
        <w:t> </w:t>
      </w:r>
      <w:r>
        <w:rPr>
          <w:w w:val="85"/>
        </w:rPr>
        <w:t>de </w:t>
      </w:r>
      <w:r>
        <w:rPr>
          <w:w w:val="80"/>
        </w:rPr>
        <w:t>Planejamento Urbano - IMPLURB e aos demais interessados nos autos; </w:t>
      </w:r>
      <w:r>
        <w:rPr>
          <w:rFonts w:ascii="Arial" w:hAnsi="Arial"/>
          <w:b/>
          <w:w w:val="80"/>
        </w:rPr>
        <w:t>8.3. Notificar </w:t>
      </w:r>
      <w:r>
        <w:rPr>
          <w:w w:val="80"/>
        </w:rPr>
        <w:t>o Sr. Carlos Alberto Valente Araújo, </w:t>
      </w:r>
      <w:r>
        <w:rPr>
          <w:w w:val="85"/>
        </w:rPr>
        <w:t>para</w:t>
      </w:r>
      <w:r>
        <w:rPr>
          <w:spacing w:val="-7"/>
          <w:w w:val="85"/>
        </w:rPr>
        <w:t> </w:t>
      </w:r>
      <w:r>
        <w:rPr>
          <w:w w:val="85"/>
        </w:rPr>
        <w:t>que</w:t>
      </w:r>
      <w:r>
        <w:rPr>
          <w:spacing w:val="-7"/>
          <w:w w:val="85"/>
        </w:rPr>
        <w:t> </w:t>
      </w:r>
      <w:r>
        <w:rPr>
          <w:w w:val="85"/>
        </w:rPr>
        <w:t>tome</w:t>
      </w:r>
      <w:r>
        <w:rPr>
          <w:spacing w:val="-6"/>
          <w:w w:val="85"/>
        </w:rPr>
        <w:t> </w:t>
      </w:r>
      <w:r>
        <w:rPr>
          <w:w w:val="85"/>
        </w:rPr>
        <w:t>ciência</w:t>
      </w:r>
      <w:r>
        <w:rPr>
          <w:spacing w:val="-7"/>
          <w:w w:val="85"/>
        </w:rPr>
        <w:t> </w:t>
      </w:r>
      <w:r>
        <w:rPr>
          <w:w w:val="85"/>
        </w:rPr>
        <w:t>do</w:t>
      </w:r>
      <w:r>
        <w:rPr>
          <w:spacing w:val="-7"/>
          <w:w w:val="85"/>
        </w:rPr>
        <w:t> </w:t>
      </w:r>
      <w:r>
        <w:rPr>
          <w:w w:val="85"/>
        </w:rPr>
        <w:t>Decisório,</w:t>
      </w:r>
      <w:r>
        <w:rPr>
          <w:spacing w:val="-6"/>
          <w:w w:val="85"/>
        </w:rPr>
        <w:t> </w:t>
      </w:r>
      <w:r>
        <w:rPr>
          <w:w w:val="85"/>
        </w:rPr>
        <w:t>com</w:t>
      </w:r>
      <w:r>
        <w:rPr>
          <w:spacing w:val="-7"/>
          <w:w w:val="85"/>
        </w:rPr>
        <w:t> </w:t>
      </w:r>
      <w:r>
        <w:rPr>
          <w:w w:val="85"/>
        </w:rPr>
        <w:t>cópia</w:t>
      </w:r>
      <w:r>
        <w:rPr>
          <w:spacing w:val="-7"/>
          <w:w w:val="85"/>
        </w:rPr>
        <w:t> </w:t>
      </w:r>
      <w:r>
        <w:rPr>
          <w:w w:val="85"/>
        </w:rPr>
        <w:t>deste</w:t>
      </w:r>
      <w:r>
        <w:rPr>
          <w:spacing w:val="-7"/>
          <w:w w:val="85"/>
        </w:rPr>
        <w:t> </w:t>
      </w:r>
      <w:r>
        <w:rPr>
          <w:w w:val="85"/>
        </w:rPr>
        <w:t>Relatório/Voto;</w:t>
      </w:r>
      <w:r>
        <w:rPr>
          <w:spacing w:val="-1"/>
          <w:w w:val="85"/>
        </w:rPr>
        <w:t> </w:t>
      </w:r>
      <w:r>
        <w:rPr>
          <w:rFonts w:ascii="Arial" w:hAnsi="Arial"/>
          <w:b/>
          <w:w w:val="85"/>
        </w:rPr>
        <w:t>8.4.</w:t>
      </w:r>
      <w:r>
        <w:rPr>
          <w:rFonts w:ascii="Arial" w:hAnsi="Arial"/>
          <w:b/>
          <w:spacing w:val="-6"/>
          <w:w w:val="85"/>
        </w:rPr>
        <w:t> </w:t>
      </w:r>
      <w:r>
        <w:rPr>
          <w:rFonts w:ascii="Arial" w:hAnsi="Arial"/>
          <w:b/>
          <w:w w:val="85"/>
        </w:rPr>
        <w:t>Arquivar</w:t>
      </w:r>
      <w:r>
        <w:rPr>
          <w:rFonts w:ascii="Arial" w:hAnsi="Arial"/>
          <w:b/>
          <w:spacing w:val="-5"/>
          <w:w w:val="85"/>
        </w:rPr>
        <w:t> </w:t>
      </w:r>
      <w:r>
        <w:rPr>
          <w:w w:val="85"/>
        </w:rPr>
        <w:t>o</w:t>
      </w:r>
      <w:r>
        <w:rPr>
          <w:spacing w:val="-7"/>
          <w:w w:val="85"/>
        </w:rPr>
        <w:t> </w:t>
      </w:r>
      <w:r>
        <w:rPr>
          <w:w w:val="85"/>
        </w:rPr>
        <w:t>processo,</w:t>
      </w:r>
      <w:r>
        <w:rPr>
          <w:spacing w:val="-6"/>
          <w:w w:val="85"/>
        </w:rPr>
        <w:t> </w:t>
      </w:r>
      <w:r>
        <w:rPr>
          <w:w w:val="85"/>
        </w:rPr>
        <w:t>nos</w:t>
      </w:r>
      <w:r>
        <w:rPr>
          <w:spacing w:val="-7"/>
          <w:w w:val="85"/>
        </w:rPr>
        <w:t> </w:t>
      </w:r>
      <w:r>
        <w:rPr>
          <w:w w:val="85"/>
        </w:rPr>
        <w:t>termos</w:t>
      </w:r>
      <w:r>
        <w:rPr>
          <w:spacing w:val="-6"/>
          <w:w w:val="85"/>
        </w:rPr>
        <w:t> </w:t>
      </w:r>
      <w:r>
        <w:rPr>
          <w:w w:val="85"/>
        </w:rPr>
        <w:t>regimentais. </w:t>
      </w:r>
      <w:r>
        <w:rPr>
          <w:rFonts w:ascii="Arial" w:hAnsi="Arial"/>
          <w:b/>
          <w:w w:val="85"/>
        </w:rPr>
        <w:t>Especificação do quórum: </w:t>
      </w:r>
      <w:r>
        <w:rPr>
          <w:w w:val="85"/>
        </w:rPr>
        <w:t>Conselheiros: Yara Amazônia Lins Rodrigues dos</w:t>
      </w:r>
      <w:r>
        <w:rPr>
          <w:spacing w:val="-1"/>
          <w:w w:val="85"/>
        </w:rPr>
        <w:t> </w:t>
      </w:r>
      <w:r>
        <w:rPr>
          <w:w w:val="85"/>
        </w:rPr>
        <w:t>Santos (Presidente), Júlio Assis Corrêa </w:t>
      </w:r>
      <w:r>
        <w:rPr>
          <w:w w:val="80"/>
        </w:rPr>
        <w:t>Pinheiro, Érico</w:t>
      </w:r>
      <w:r>
        <w:rPr>
          <w:spacing w:val="-1"/>
        </w:rPr>
        <w:t> </w:t>
      </w:r>
      <w:r>
        <w:rPr>
          <w:w w:val="80"/>
        </w:rPr>
        <w:t>Xavier</w:t>
      </w:r>
      <w:r>
        <w:rPr>
          <w:spacing w:val="-1"/>
        </w:rPr>
        <w:t> </w:t>
      </w:r>
      <w:r>
        <w:rPr>
          <w:w w:val="80"/>
        </w:rPr>
        <w:t>Desterro</w:t>
      </w:r>
      <w:r>
        <w:rPr>
          <w:spacing w:val="-1"/>
        </w:rPr>
        <w:t> </w:t>
      </w:r>
      <w:r>
        <w:rPr>
          <w:w w:val="80"/>
        </w:rPr>
        <w:t>e</w:t>
      </w:r>
      <w:r>
        <w:rPr/>
        <w:t> </w:t>
      </w:r>
      <w:r>
        <w:rPr>
          <w:w w:val="80"/>
        </w:rPr>
        <w:t>Silva,</w:t>
      </w:r>
      <w:r>
        <w:rPr>
          <w:spacing w:val="-1"/>
        </w:rPr>
        <w:t> </w:t>
      </w:r>
      <w:r>
        <w:rPr>
          <w:w w:val="80"/>
        </w:rPr>
        <w:t>Mario</w:t>
      </w:r>
      <w:r>
        <w:rPr>
          <w:spacing w:val="-1"/>
        </w:rPr>
        <w:t> </w:t>
      </w:r>
      <w:r>
        <w:rPr>
          <w:w w:val="80"/>
        </w:rPr>
        <w:t>Manoel Coelho de</w:t>
      </w:r>
      <w:r>
        <w:rPr>
          <w:spacing w:val="-1"/>
        </w:rPr>
        <w:t> </w:t>
      </w:r>
      <w:r>
        <w:rPr>
          <w:w w:val="80"/>
        </w:rPr>
        <w:t>Mello,</w:t>
      </w:r>
      <w:r>
        <w:rPr>
          <w:spacing w:val="-1"/>
        </w:rPr>
        <w:t> </w:t>
      </w:r>
      <w:r>
        <w:rPr>
          <w:w w:val="80"/>
        </w:rPr>
        <w:t>Josué</w:t>
      </w:r>
      <w:r>
        <w:rPr>
          <w:spacing w:val="-1"/>
        </w:rPr>
        <w:t> </w:t>
      </w:r>
      <w:r>
        <w:rPr>
          <w:w w:val="80"/>
        </w:rPr>
        <w:t>Cláudio</w:t>
      </w:r>
      <w:r>
        <w:rPr>
          <w:spacing w:val="-1"/>
        </w:rPr>
        <w:t> </w:t>
      </w:r>
      <w:r>
        <w:rPr>
          <w:w w:val="80"/>
        </w:rPr>
        <w:t>de</w:t>
      </w:r>
      <w:r>
        <w:rPr>
          <w:spacing w:val="-1"/>
        </w:rPr>
        <w:t> </w:t>
      </w:r>
      <w:r>
        <w:rPr>
          <w:w w:val="80"/>
        </w:rPr>
        <w:t>Souza</w:t>
      </w:r>
      <w:r>
        <w:rPr>
          <w:spacing w:val="-1"/>
        </w:rPr>
        <w:t> </w:t>
      </w:r>
      <w:r>
        <w:rPr>
          <w:w w:val="80"/>
        </w:rPr>
        <w:t>Neto</w:t>
      </w:r>
      <w:r>
        <w:rPr/>
        <w:t> </w:t>
      </w:r>
      <w:r>
        <w:rPr>
          <w:w w:val="80"/>
        </w:rPr>
        <w:t>e Luis Fabian Pereira</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spacing w:line="242" w:lineRule="auto" w:before="0"/>
        <w:ind w:left="2" w:right="143" w:firstLine="0"/>
        <w:jc w:val="both"/>
        <w:rPr>
          <w:sz w:val="24"/>
        </w:rPr>
      </w:pPr>
      <w:r>
        <w:rPr>
          <w:w w:val="80"/>
          <w:sz w:val="24"/>
        </w:rPr>
        <w:t>Barbosa. </w:t>
      </w:r>
      <w:r>
        <w:rPr>
          <w:rFonts w:ascii="Arial" w:hAnsi="Arial"/>
          <w:b/>
          <w:w w:val="80"/>
          <w:sz w:val="24"/>
        </w:rPr>
        <w:t>Declaração de impedimento: </w:t>
      </w:r>
      <w:r>
        <w:rPr>
          <w:w w:val="80"/>
          <w:sz w:val="24"/>
        </w:rPr>
        <w:t>Conselheiro Convocado Mário José de Moraes Costa Filho (art. 65 do Regimento </w:t>
      </w:r>
      <w:r>
        <w:rPr>
          <w:spacing w:val="-2"/>
          <w:w w:val="90"/>
          <w:sz w:val="24"/>
        </w:rPr>
        <w:t>Interno).</w:t>
      </w:r>
    </w:p>
    <w:p>
      <w:pPr>
        <w:pStyle w:val="BodyText"/>
        <w:spacing w:before="194"/>
        <w:ind w:right="131"/>
      </w:pPr>
      <w:r>
        <w:rPr>
          <w:rFonts w:ascii="Arial" w:hAnsi="Arial"/>
          <w:b/>
          <w:w w:val="80"/>
        </w:rPr>
        <w:t>PROCESSO Nº 16.870/2023 (APENSOS: 17.043/2021)</w:t>
      </w:r>
      <w:r>
        <w:rPr>
          <w:rFonts w:ascii="Arial" w:hAnsi="Arial"/>
          <w:b/>
        </w:rPr>
        <w:t> </w:t>
      </w:r>
      <w:r>
        <w:rPr>
          <w:w w:val="80"/>
        </w:rPr>
        <w:t>- Recurso de Revisão interposto pelo Sr. Roberto Frederico Paes </w:t>
      </w:r>
      <w:r>
        <w:rPr>
          <w:w w:val="90"/>
        </w:rPr>
        <w:t>Junior</w:t>
      </w:r>
      <w:r>
        <w:rPr>
          <w:spacing w:val="-3"/>
          <w:w w:val="90"/>
        </w:rPr>
        <w:t> </w:t>
      </w:r>
      <w:r>
        <w:rPr>
          <w:w w:val="90"/>
        </w:rPr>
        <w:t>contra</w:t>
      </w:r>
      <w:r>
        <w:rPr>
          <w:spacing w:val="-2"/>
          <w:w w:val="90"/>
        </w:rPr>
        <w:t> </w:t>
      </w:r>
      <w:r>
        <w:rPr>
          <w:w w:val="90"/>
        </w:rPr>
        <w:t>o</w:t>
      </w:r>
      <w:r>
        <w:rPr>
          <w:spacing w:val="-2"/>
          <w:w w:val="90"/>
        </w:rPr>
        <w:t> </w:t>
      </w:r>
      <w:r>
        <w:rPr>
          <w:w w:val="90"/>
        </w:rPr>
        <w:t>Acórdão</w:t>
      </w:r>
      <w:r>
        <w:rPr>
          <w:spacing w:val="-2"/>
          <w:w w:val="90"/>
        </w:rPr>
        <w:t> </w:t>
      </w:r>
      <w:r>
        <w:rPr>
          <w:w w:val="90"/>
        </w:rPr>
        <w:t>Nº</w:t>
      </w:r>
      <w:r>
        <w:rPr>
          <w:spacing w:val="-3"/>
          <w:w w:val="90"/>
        </w:rPr>
        <w:t> </w:t>
      </w:r>
      <w:r>
        <w:rPr>
          <w:w w:val="90"/>
        </w:rPr>
        <w:t>128/2023</w:t>
      </w:r>
      <w:r>
        <w:rPr>
          <w:w w:val="90"/>
        </w:rPr>
        <w:t> -</w:t>
      </w:r>
      <w:r>
        <w:rPr>
          <w:spacing w:val="-3"/>
          <w:w w:val="90"/>
        </w:rPr>
        <w:t> </w:t>
      </w:r>
      <w:r>
        <w:rPr>
          <w:w w:val="90"/>
        </w:rPr>
        <w:t>TCE</w:t>
      </w:r>
      <w:r>
        <w:rPr>
          <w:spacing w:val="-2"/>
          <w:w w:val="90"/>
        </w:rPr>
        <w:t> </w:t>
      </w:r>
      <w:r>
        <w:rPr>
          <w:w w:val="90"/>
        </w:rPr>
        <w:t>-</w:t>
      </w:r>
      <w:r>
        <w:rPr>
          <w:spacing w:val="-3"/>
          <w:w w:val="90"/>
        </w:rPr>
        <w:t> </w:t>
      </w:r>
      <w:r>
        <w:rPr>
          <w:w w:val="90"/>
        </w:rPr>
        <w:t>Primeira</w:t>
      </w:r>
      <w:r>
        <w:rPr>
          <w:spacing w:val="-2"/>
          <w:w w:val="90"/>
        </w:rPr>
        <w:t> </w:t>
      </w:r>
      <w:r>
        <w:rPr>
          <w:w w:val="90"/>
        </w:rPr>
        <w:t>Câmara,</w:t>
      </w:r>
      <w:r>
        <w:rPr>
          <w:spacing w:val="-2"/>
          <w:w w:val="90"/>
        </w:rPr>
        <w:t> </w:t>
      </w:r>
      <w:r>
        <w:rPr>
          <w:w w:val="90"/>
        </w:rPr>
        <w:t>exarado</w:t>
      </w:r>
      <w:r>
        <w:rPr>
          <w:w w:val="90"/>
        </w:rPr>
        <w:t> nos</w:t>
      </w:r>
      <w:r>
        <w:rPr>
          <w:spacing w:val="-3"/>
          <w:w w:val="90"/>
        </w:rPr>
        <w:t> </w:t>
      </w:r>
      <w:r>
        <w:rPr>
          <w:w w:val="90"/>
        </w:rPr>
        <w:t>autos</w:t>
      </w:r>
      <w:r>
        <w:rPr>
          <w:spacing w:val="-4"/>
          <w:w w:val="90"/>
        </w:rPr>
        <w:t> </w:t>
      </w:r>
      <w:r>
        <w:rPr>
          <w:w w:val="90"/>
        </w:rPr>
        <w:t>do</w:t>
      </w:r>
      <w:r>
        <w:rPr>
          <w:spacing w:val="-2"/>
          <w:w w:val="90"/>
        </w:rPr>
        <w:t> </w:t>
      </w:r>
      <w:r>
        <w:rPr>
          <w:w w:val="90"/>
        </w:rPr>
        <w:t>Processo</w:t>
      </w:r>
      <w:r>
        <w:rPr>
          <w:spacing w:val="-2"/>
          <w:w w:val="90"/>
        </w:rPr>
        <w:t> </w:t>
      </w:r>
      <w:r>
        <w:rPr>
          <w:w w:val="90"/>
        </w:rPr>
        <w:t>Nº</w:t>
      </w:r>
      <w:r>
        <w:rPr>
          <w:spacing w:val="-3"/>
          <w:w w:val="90"/>
        </w:rPr>
        <w:t> </w:t>
      </w:r>
      <w:r>
        <w:rPr>
          <w:w w:val="90"/>
        </w:rPr>
        <w:t>17.043/2021. </w:t>
      </w:r>
      <w:r>
        <w:rPr>
          <w:rFonts w:ascii="Arial" w:hAnsi="Arial"/>
          <w:b/>
          <w:spacing w:val="-2"/>
          <w:w w:val="85"/>
        </w:rPr>
        <w:t>Advogado(s): </w:t>
      </w:r>
      <w:r>
        <w:rPr>
          <w:spacing w:val="-2"/>
          <w:w w:val="85"/>
        </w:rPr>
        <w:t>Cristian Mendes da Silva</w:t>
      </w:r>
      <w:r>
        <w:rPr>
          <w:spacing w:val="-5"/>
        </w:rPr>
        <w:t> </w:t>
      </w:r>
      <w:r>
        <w:rPr>
          <w:spacing w:val="-2"/>
          <w:w w:val="85"/>
        </w:rPr>
        <w:t>- OAB/AM A691. </w:t>
      </w:r>
      <w:r>
        <w:rPr>
          <w:rFonts w:ascii="Arial" w:hAnsi="Arial"/>
          <w:b/>
          <w:spacing w:val="-2"/>
          <w:w w:val="85"/>
        </w:rPr>
        <w:t>ACÓRDÃO Nº 1008/2024: </w:t>
      </w:r>
      <w:r>
        <w:rPr>
          <w:spacing w:val="-2"/>
          <w:w w:val="85"/>
        </w:rPr>
        <w:t>Vistos, relatados e discutidos estes </w:t>
      </w:r>
      <w:r>
        <w:rPr>
          <w:w w:val="85"/>
        </w:rPr>
        <w:t>autos</w:t>
      </w:r>
      <w:r>
        <w:rPr>
          <w:spacing w:val="-4"/>
          <w:w w:val="85"/>
        </w:rPr>
        <w:t> </w:t>
      </w:r>
      <w:r>
        <w:rPr>
          <w:w w:val="85"/>
        </w:rPr>
        <w:t>acima</w:t>
      </w:r>
      <w:r>
        <w:rPr>
          <w:spacing w:val="-2"/>
          <w:w w:val="85"/>
        </w:rPr>
        <w:t> </w:t>
      </w:r>
      <w:r>
        <w:rPr>
          <w:w w:val="85"/>
        </w:rPr>
        <w:t>identificados, </w:t>
      </w:r>
      <w:r>
        <w:rPr>
          <w:rFonts w:ascii="Arial" w:hAnsi="Arial"/>
          <w:b/>
          <w:w w:val="85"/>
        </w:rPr>
        <w:t>ACORDAM</w:t>
      </w:r>
      <w:r>
        <w:rPr>
          <w:rFonts w:ascii="Arial" w:hAnsi="Arial"/>
          <w:b/>
          <w:spacing w:val="-2"/>
          <w:w w:val="85"/>
        </w:rPr>
        <w:t> </w:t>
      </w:r>
      <w:r>
        <w:rPr>
          <w:w w:val="85"/>
        </w:rPr>
        <w:t>os</w:t>
      </w:r>
      <w:r>
        <w:rPr>
          <w:spacing w:val="-2"/>
          <w:w w:val="85"/>
        </w:rPr>
        <w:t> </w:t>
      </w:r>
      <w:r>
        <w:rPr>
          <w:w w:val="85"/>
        </w:rPr>
        <w:t>Excelentíssimos</w:t>
      </w:r>
      <w:r>
        <w:rPr>
          <w:spacing w:val="-2"/>
          <w:w w:val="85"/>
        </w:rPr>
        <w:t> </w:t>
      </w:r>
      <w:r>
        <w:rPr>
          <w:w w:val="85"/>
        </w:rPr>
        <w:t>Senhores</w:t>
      </w:r>
      <w:r>
        <w:rPr>
          <w:spacing w:val="-2"/>
          <w:w w:val="85"/>
        </w:rPr>
        <w:t> </w:t>
      </w:r>
      <w:r>
        <w:rPr>
          <w:w w:val="85"/>
        </w:rPr>
        <w:t>Conselheiros</w:t>
      </w:r>
      <w:r>
        <w:rPr>
          <w:spacing w:val="-2"/>
          <w:w w:val="85"/>
        </w:rPr>
        <w:t> </w:t>
      </w:r>
      <w:r>
        <w:rPr>
          <w:w w:val="85"/>
        </w:rPr>
        <w:t>do</w:t>
      </w:r>
      <w:r>
        <w:rPr>
          <w:spacing w:val="-2"/>
          <w:w w:val="85"/>
        </w:rPr>
        <w:t> </w:t>
      </w:r>
      <w:r>
        <w:rPr>
          <w:w w:val="85"/>
        </w:rPr>
        <w:t>Tribunal</w:t>
      </w:r>
      <w:r>
        <w:rPr>
          <w:spacing w:val="-4"/>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5"/>
          <w:w w:val="85"/>
        </w:rPr>
        <w:t> </w:t>
      </w:r>
      <w:r>
        <w:rPr>
          <w:w w:val="85"/>
        </w:rPr>
        <w:t>do Amazonas,</w:t>
      </w:r>
      <w:r>
        <w:rPr>
          <w:spacing w:val="-4"/>
          <w:w w:val="85"/>
        </w:rPr>
        <w:t> </w:t>
      </w:r>
      <w:r>
        <w:rPr>
          <w:w w:val="85"/>
        </w:rPr>
        <w:t>reunidos</w:t>
      </w:r>
      <w:r>
        <w:rPr>
          <w:spacing w:val="-6"/>
          <w:w w:val="85"/>
        </w:rPr>
        <w:t> </w:t>
      </w:r>
      <w:r>
        <w:rPr>
          <w:w w:val="85"/>
        </w:rPr>
        <w:t>em</w:t>
      </w:r>
      <w:r>
        <w:rPr>
          <w:spacing w:val="-4"/>
          <w:w w:val="85"/>
        </w:rPr>
        <w:t> </w:t>
      </w:r>
      <w:r>
        <w:rPr>
          <w:w w:val="85"/>
        </w:rPr>
        <w:t>Sessão</w:t>
      </w:r>
      <w:r>
        <w:rPr>
          <w:spacing w:val="-5"/>
          <w:w w:val="85"/>
        </w:rPr>
        <w:t> </w:t>
      </w:r>
      <w:r>
        <w:rPr>
          <w:w w:val="85"/>
        </w:rPr>
        <w:t>do</w:t>
      </w:r>
      <w:r>
        <w:rPr>
          <w:spacing w:val="-1"/>
          <w:w w:val="85"/>
        </w:rPr>
        <w:t> </w:t>
      </w:r>
      <w:r>
        <w:rPr>
          <w:rFonts w:ascii="Arial" w:hAnsi="Arial"/>
          <w:b/>
          <w:w w:val="85"/>
        </w:rPr>
        <w:t>Tribunal</w:t>
      </w:r>
      <w:r>
        <w:rPr>
          <w:rFonts w:ascii="Arial" w:hAnsi="Arial"/>
          <w:b/>
          <w:spacing w:val="-4"/>
          <w:w w:val="85"/>
        </w:rPr>
        <w:t> </w:t>
      </w:r>
      <w:r>
        <w:rPr>
          <w:rFonts w:ascii="Arial" w:hAnsi="Arial"/>
          <w:b/>
          <w:w w:val="85"/>
        </w:rPr>
        <w:t>Pleno</w:t>
      </w:r>
      <w:r>
        <w:rPr>
          <w:w w:val="85"/>
        </w:rPr>
        <w:t>,</w:t>
      </w:r>
      <w:r>
        <w:rPr>
          <w:spacing w:val="-6"/>
          <w:w w:val="85"/>
        </w:rPr>
        <w:t> </w:t>
      </w:r>
      <w:r>
        <w:rPr>
          <w:w w:val="85"/>
        </w:rPr>
        <w:t>no</w:t>
      </w:r>
      <w:r>
        <w:rPr>
          <w:spacing w:val="-4"/>
          <w:w w:val="85"/>
        </w:rPr>
        <w:t> </w:t>
      </w:r>
      <w:r>
        <w:rPr>
          <w:w w:val="85"/>
        </w:rPr>
        <w:t>exercício</w:t>
      </w:r>
      <w:r>
        <w:rPr>
          <w:spacing w:val="-4"/>
          <w:w w:val="85"/>
        </w:rPr>
        <w:t> </w:t>
      </w:r>
      <w:r>
        <w:rPr>
          <w:w w:val="85"/>
        </w:rPr>
        <w:t>da</w:t>
      </w:r>
      <w:r>
        <w:rPr>
          <w:spacing w:val="-4"/>
          <w:w w:val="85"/>
        </w:rPr>
        <w:t> </w:t>
      </w:r>
      <w:r>
        <w:rPr>
          <w:w w:val="85"/>
        </w:rPr>
        <w:t>competência</w:t>
      </w:r>
      <w:r>
        <w:rPr>
          <w:spacing w:val="-4"/>
          <w:w w:val="85"/>
        </w:rPr>
        <w:t> </w:t>
      </w:r>
      <w:r>
        <w:rPr>
          <w:w w:val="85"/>
        </w:rPr>
        <w:t>atribuída</w:t>
      </w:r>
      <w:r>
        <w:rPr>
          <w:spacing w:val="-5"/>
          <w:w w:val="85"/>
        </w:rPr>
        <w:t> </w:t>
      </w:r>
      <w:r>
        <w:rPr>
          <w:w w:val="85"/>
        </w:rPr>
        <w:t>pelo</w:t>
      </w:r>
      <w:r>
        <w:rPr>
          <w:spacing w:val="-6"/>
          <w:w w:val="85"/>
        </w:rPr>
        <w:t> </w:t>
      </w:r>
      <w:r>
        <w:rPr>
          <w:w w:val="85"/>
        </w:rPr>
        <w:t>art.11,</w:t>
      </w:r>
      <w:r>
        <w:rPr>
          <w:spacing w:val="-4"/>
          <w:w w:val="85"/>
        </w:rPr>
        <w:t> </w:t>
      </w:r>
      <w:r>
        <w:rPr>
          <w:w w:val="85"/>
        </w:rPr>
        <w:t>inciso</w:t>
      </w:r>
      <w:r>
        <w:rPr>
          <w:spacing w:val="-4"/>
          <w:w w:val="85"/>
        </w:rPr>
        <w:t> </w:t>
      </w:r>
      <w:r>
        <w:rPr>
          <w:w w:val="85"/>
        </w:rPr>
        <w:t>III,</w:t>
      </w:r>
      <w:r>
        <w:rPr>
          <w:spacing w:val="-5"/>
          <w:w w:val="85"/>
        </w:rPr>
        <w:t> </w:t>
      </w:r>
      <w:r>
        <w:rPr>
          <w:w w:val="85"/>
        </w:rPr>
        <w:t>alínea “g”, da Resolução nº 04/2002-TCE/AM, </w:t>
      </w:r>
      <w:r>
        <w:rPr>
          <w:rFonts w:ascii="Arial" w:hAnsi="Arial"/>
          <w:b/>
          <w:w w:val="85"/>
        </w:rPr>
        <w:t>à unanimidade</w:t>
      </w:r>
      <w:r>
        <w:rPr>
          <w:w w:val="85"/>
        </w:rPr>
        <w:t>, nos termos do voto do Excelentíssimo Senhor Conselheiro- Relator,</w:t>
      </w:r>
      <w:r>
        <w:rPr>
          <w:w w:val="85"/>
        </w:rPr>
        <w:t> </w:t>
      </w:r>
      <w:r>
        <w:rPr>
          <w:rFonts w:ascii="Arial" w:hAnsi="Arial"/>
          <w:b/>
          <w:w w:val="85"/>
        </w:rPr>
        <w:t>em</w:t>
      </w:r>
      <w:r>
        <w:rPr>
          <w:rFonts w:ascii="Arial" w:hAnsi="Arial"/>
          <w:b/>
          <w:w w:val="85"/>
        </w:rPr>
        <w:t> consonância</w:t>
      </w:r>
      <w:r>
        <w:rPr>
          <w:rFonts w:ascii="Arial" w:hAnsi="Arial"/>
          <w:b/>
          <w:w w:val="85"/>
        </w:rPr>
        <w:t> </w:t>
      </w:r>
      <w:r>
        <w:rPr>
          <w:w w:val="85"/>
        </w:rPr>
        <w:t>com pronunciamento do Ministério</w:t>
      </w:r>
      <w:r>
        <w:rPr>
          <w:w w:val="85"/>
        </w:rPr>
        <w:t> Público junto</w:t>
      </w:r>
      <w:r>
        <w:rPr>
          <w:w w:val="85"/>
        </w:rPr>
        <w:t> a este</w:t>
      </w:r>
      <w:r>
        <w:rPr>
          <w:w w:val="85"/>
        </w:rPr>
        <w:t> Tribunal, no</w:t>
      </w:r>
      <w:r>
        <w:rPr>
          <w:w w:val="85"/>
        </w:rPr>
        <w:t> sentido de:</w:t>
      </w:r>
      <w:r>
        <w:rPr>
          <w:w w:val="85"/>
        </w:rPr>
        <w:t> </w:t>
      </w:r>
      <w:r>
        <w:rPr>
          <w:rFonts w:ascii="Arial" w:hAnsi="Arial"/>
          <w:b/>
          <w:w w:val="85"/>
        </w:rPr>
        <w:t>8.1. Não </w:t>
      </w:r>
      <w:r>
        <w:rPr>
          <w:rFonts w:ascii="Arial" w:hAnsi="Arial"/>
          <w:b/>
          <w:w w:val="80"/>
        </w:rPr>
        <w:t>conhecer </w:t>
      </w:r>
      <w:r>
        <w:rPr>
          <w:w w:val="80"/>
        </w:rPr>
        <w:t>do Recurso de Revisão interposto pelo Sr. Roberto Frederico Paes Júnior, prefeito do município de Novo Airão, </w:t>
      </w:r>
      <w:r>
        <w:rPr>
          <w:w w:val="85"/>
        </w:rPr>
        <w:t>uma</w:t>
      </w:r>
      <w:r>
        <w:rPr>
          <w:spacing w:val="-7"/>
          <w:w w:val="85"/>
        </w:rPr>
        <w:t> </w:t>
      </w:r>
      <w:r>
        <w:rPr>
          <w:w w:val="85"/>
        </w:rPr>
        <w:t>vez</w:t>
      </w:r>
      <w:r>
        <w:rPr>
          <w:spacing w:val="-7"/>
          <w:w w:val="85"/>
        </w:rPr>
        <w:t> </w:t>
      </w:r>
      <w:r>
        <w:rPr>
          <w:w w:val="85"/>
        </w:rPr>
        <w:t>que</w:t>
      </w:r>
      <w:r>
        <w:rPr>
          <w:spacing w:val="-6"/>
          <w:w w:val="85"/>
        </w:rPr>
        <w:t> </w:t>
      </w:r>
      <w:r>
        <w:rPr>
          <w:w w:val="85"/>
        </w:rPr>
        <w:t>não</w:t>
      </w:r>
      <w:r>
        <w:rPr>
          <w:spacing w:val="-6"/>
          <w:w w:val="85"/>
        </w:rPr>
        <w:t> </w:t>
      </w:r>
      <w:r>
        <w:rPr>
          <w:w w:val="85"/>
        </w:rPr>
        <w:t>preenchidos</w:t>
      </w:r>
      <w:r>
        <w:rPr>
          <w:spacing w:val="-6"/>
          <w:w w:val="85"/>
        </w:rPr>
        <w:t> </w:t>
      </w:r>
      <w:r>
        <w:rPr>
          <w:w w:val="85"/>
        </w:rPr>
        <w:t>os</w:t>
      </w:r>
      <w:r>
        <w:rPr>
          <w:spacing w:val="-7"/>
          <w:w w:val="85"/>
        </w:rPr>
        <w:t> </w:t>
      </w:r>
      <w:r>
        <w:rPr>
          <w:w w:val="85"/>
        </w:rPr>
        <w:t>requisitos</w:t>
      </w:r>
      <w:r>
        <w:rPr>
          <w:spacing w:val="-6"/>
          <w:w w:val="85"/>
        </w:rPr>
        <w:t> </w:t>
      </w:r>
      <w:r>
        <w:rPr>
          <w:w w:val="85"/>
        </w:rPr>
        <w:t>específicos</w:t>
      </w:r>
      <w:r>
        <w:rPr>
          <w:spacing w:val="-7"/>
          <w:w w:val="85"/>
        </w:rPr>
        <w:t> </w:t>
      </w:r>
      <w:r>
        <w:rPr>
          <w:w w:val="85"/>
        </w:rPr>
        <w:t>para</w:t>
      </w:r>
      <w:r>
        <w:rPr>
          <w:spacing w:val="-6"/>
          <w:w w:val="85"/>
        </w:rPr>
        <w:t> </w:t>
      </w:r>
      <w:r>
        <w:rPr>
          <w:w w:val="85"/>
        </w:rPr>
        <w:t>seu</w:t>
      </w:r>
      <w:r>
        <w:rPr>
          <w:spacing w:val="-6"/>
          <w:w w:val="85"/>
        </w:rPr>
        <w:t> </w:t>
      </w:r>
      <w:r>
        <w:rPr>
          <w:w w:val="85"/>
        </w:rPr>
        <w:t>cabimento,</w:t>
      </w:r>
      <w:r>
        <w:rPr>
          <w:spacing w:val="-6"/>
          <w:w w:val="85"/>
        </w:rPr>
        <w:t> </w:t>
      </w:r>
      <w:r>
        <w:rPr>
          <w:w w:val="85"/>
        </w:rPr>
        <w:t>nos</w:t>
      </w:r>
      <w:r>
        <w:rPr>
          <w:spacing w:val="-6"/>
          <w:w w:val="85"/>
        </w:rPr>
        <w:t> </w:t>
      </w:r>
      <w:r>
        <w:rPr>
          <w:w w:val="85"/>
        </w:rPr>
        <w:t>moldes</w:t>
      </w:r>
      <w:r>
        <w:rPr>
          <w:spacing w:val="-7"/>
          <w:w w:val="85"/>
        </w:rPr>
        <w:t> </w:t>
      </w:r>
      <w:r>
        <w:rPr>
          <w:w w:val="85"/>
        </w:rPr>
        <w:t>do</w:t>
      </w:r>
      <w:r>
        <w:rPr>
          <w:spacing w:val="-5"/>
          <w:w w:val="85"/>
        </w:rPr>
        <w:t> </w:t>
      </w:r>
      <w:r>
        <w:rPr>
          <w:w w:val="85"/>
        </w:rPr>
        <w:t>artigo</w:t>
      </w:r>
      <w:r>
        <w:rPr>
          <w:spacing w:val="-7"/>
          <w:w w:val="85"/>
        </w:rPr>
        <w:t> </w:t>
      </w:r>
      <w:r>
        <w:rPr>
          <w:w w:val="85"/>
        </w:rPr>
        <w:t>65</w:t>
      </w:r>
      <w:r>
        <w:rPr>
          <w:spacing w:val="-5"/>
          <w:w w:val="85"/>
        </w:rPr>
        <w:t> </w:t>
      </w:r>
      <w:r>
        <w:rPr>
          <w:w w:val="85"/>
        </w:rPr>
        <w:t>da</w:t>
      </w:r>
      <w:r>
        <w:rPr>
          <w:spacing w:val="-7"/>
          <w:w w:val="85"/>
        </w:rPr>
        <w:t> </w:t>
      </w:r>
      <w:r>
        <w:rPr>
          <w:w w:val="85"/>
        </w:rPr>
        <w:t>Lei</w:t>
      </w:r>
      <w:r>
        <w:rPr>
          <w:spacing w:val="-6"/>
          <w:w w:val="85"/>
        </w:rPr>
        <w:t> </w:t>
      </w:r>
      <w:r>
        <w:rPr>
          <w:w w:val="85"/>
        </w:rPr>
        <w:t>nº</w:t>
      </w:r>
      <w:r>
        <w:rPr>
          <w:spacing w:val="-7"/>
          <w:w w:val="85"/>
        </w:rPr>
        <w:t> </w:t>
      </w:r>
      <w:r>
        <w:rPr>
          <w:w w:val="85"/>
        </w:rPr>
        <w:t>2.423/96 </w:t>
      </w:r>
      <w:r>
        <w:rPr>
          <w:spacing w:val="-2"/>
          <w:w w:val="85"/>
        </w:rPr>
        <w:t>c/c art. 157 da Resolução nº 04/2002 TCE/AM;</w:t>
      </w:r>
      <w:r>
        <w:rPr>
          <w:spacing w:val="-5"/>
        </w:rPr>
        <w:t> </w:t>
      </w:r>
      <w:r>
        <w:rPr>
          <w:rFonts w:ascii="Arial" w:hAnsi="Arial"/>
          <w:b/>
          <w:spacing w:val="-2"/>
          <w:w w:val="85"/>
        </w:rPr>
        <w:t>8.2. Notificar </w:t>
      </w:r>
      <w:r>
        <w:rPr>
          <w:spacing w:val="-2"/>
          <w:w w:val="85"/>
        </w:rPr>
        <w:t>o Sr. Roberto Frederico Paes Júnior, enviando-lhe cópia</w:t>
      </w:r>
      <w:r>
        <w:rPr>
          <w:spacing w:val="-5"/>
          <w:w w:val="85"/>
        </w:rPr>
        <w:t> </w:t>
      </w:r>
      <w:r>
        <w:rPr>
          <w:spacing w:val="-2"/>
          <w:w w:val="85"/>
        </w:rPr>
        <w:t>do </w:t>
      </w:r>
      <w:r>
        <w:rPr>
          <w:w w:val="85"/>
        </w:rPr>
        <w:t>Decisório</w:t>
      </w:r>
      <w:r>
        <w:rPr>
          <w:spacing w:val="-7"/>
          <w:w w:val="85"/>
        </w:rPr>
        <w:t> </w:t>
      </w:r>
      <w:r>
        <w:rPr>
          <w:w w:val="85"/>
        </w:rPr>
        <w:t>e</w:t>
      </w:r>
      <w:r>
        <w:rPr>
          <w:spacing w:val="-7"/>
          <w:w w:val="85"/>
        </w:rPr>
        <w:t> </w:t>
      </w:r>
      <w:r>
        <w:rPr>
          <w:w w:val="85"/>
        </w:rPr>
        <w:t>deste</w:t>
      </w:r>
      <w:r>
        <w:rPr>
          <w:spacing w:val="-6"/>
          <w:w w:val="85"/>
        </w:rPr>
        <w:t> </w:t>
      </w:r>
      <w:r>
        <w:rPr>
          <w:w w:val="85"/>
        </w:rPr>
        <w:t>relatório-voto</w:t>
      </w:r>
      <w:r>
        <w:rPr>
          <w:spacing w:val="-7"/>
          <w:w w:val="85"/>
        </w:rPr>
        <w:t> </w:t>
      </w:r>
      <w:r>
        <w:rPr>
          <w:w w:val="85"/>
        </w:rPr>
        <w:t>para</w:t>
      </w:r>
      <w:r>
        <w:rPr>
          <w:spacing w:val="-7"/>
          <w:w w:val="85"/>
        </w:rPr>
        <w:t> </w:t>
      </w:r>
      <w:r>
        <w:rPr>
          <w:w w:val="85"/>
        </w:rPr>
        <w:t>conhecimento</w:t>
      </w:r>
      <w:r>
        <w:rPr>
          <w:spacing w:val="-6"/>
          <w:w w:val="85"/>
        </w:rPr>
        <w:t> </w:t>
      </w:r>
      <w:r>
        <w:rPr>
          <w:w w:val="85"/>
        </w:rPr>
        <w:t>do</w:t>
      </w:r>
      <w:r>
        <w:rPr>
          <w:spacing w:val="-7"/>
          <w:w w:val="85"/>
        </w:rPr>
        <w:t> </w:t>
      </w:r>
      <w:r>
        <w:rPr>
          <w:w w:val="85"/>
        </w:rPr>
        <w:t>julgado;</w:t>
      </w:r>
      <w:r>
        <w:rPr>
          <w:spacing w:val="-7"/>
          <w:w w:val="85"/>
        </w:rPr>
        <w:t> </w:t>
      </w:r>
      <w:r>
        <w:rPr>
          <w:rFonts w:ascii="Arial" w:hAnsi="Arial"/>
          <w:b/>
          <w:w w:val="85"/>
        </w:rPr>
        <w:t>8.3.</w:t>
      </w:r>
      <w:r>
        <w:rPr>
          <w:rFonts w:ascii="Arial" w:hAnsi="Arial"/>
          <w:b/>
          <w:spacing w:val="-7"/>
          <w:w w:val="85"/>
        </w:rPr>
        <w:t> </w:t>
      </w:r>
      <w:r>
        <w:rPr>
          <w:rFonts w:ascii="Arial" w:hAnsi="Arial"/>
          <w:b/>
          <w:w w:val="85"/>
        </w:rPr>
        <w:t>Arquivar</w:t>
      </w:r>
      <w:r>
        <w:rPr>
          <w:rFonts w:ascii="Arial" w:hAnsi="Arial"/>
          <w:b/>
          <w:spacing w:val="-6"/>
          <w:w w:val="85"/>
        </w:rPr>
        <w:t> </w:t>
      </w:r>
      <w:r>
        <w:rPr>
          <w:w w:val="85"/>
        </w:rPr>
        <w:t>o</w:t>
      </w:r>
      <w:r>
        <w:rPr>
          <w:spacing w:val="-7"/>
          <w:w w:val="85"/>
        </w:rPr>
        <w:t> </w:t>
      </w:r>
      <w:r>
        <w:rPr>
          <w:w w:val="85"/>
        </w:rPr>
        <w:t>processo</w:t>
      </w:r>
      <w:r>
        <w:rPr>
          <w:spacing w:val="-7"/>
          <w:w w:val="85"/>
        </w:rPr>
        <w:t> </w:t>
      </w:r>
      <w:r>
        <w:rPr>
          <w:w w:val="85"/>
        </w:rPr>
        <w:t>após</w:t>
      </w:r>
      <w:r>
        <w:rPr>
          <w:spacing w:val="-6"/>
          <w:w w:val="85"/>
        </w:rPr>
        <w:t> </w:t>
      </w:r>
      <w:r>
        <w:rPr>
          <w:w w:val="85"/>
        </w:rPr>
        <w:t>transitado</w:t>
      </w:r>
      <w:r>
        <w:rPr>
          <w:spacing w:val="-7"/>
          <w:w w:val="85"/>
        </w:rPr>
        <w:t> </w:t>
      </w:r>
      <w:r>
        <w:rPr>
          <w:w w:val="85"/>
        </w:rPr>
        <w:t>em</w:t>
      </w:r>
      <w:r>
        <w:rPr>
          <w:spacing w:val="-7"/>
          <w:w w:val="85"/>
        </w:rPr>
        <w:t> </w:t>
      </w:r>
      <w:r>
        <w:rPr>
          <w:w w:val="85"/>
        </w:rPr>
        <w:t>julgado</w:t>
      </w:r>
      <w:r>
        <w:rPr>
          <w:spacing w:val="-6"/>
          <w:w w:val="85"/>
        </w:rPr>
        <w:t> </w:t>
      </w:r>
      <w:r>
        <w:rPr>
          <w:w w:val="85"/>
        </w:rPr>
        <w:t>e</w:t>
      </w:r>
      <w:r>
        <w:rPr>
          <w:spacing w:val="-7"/>
          <w:w w:val="85"/>
        </w:rPr>
        <w:t> </w:t>
      </w:r>
      <w:r>
        <w:rPr>
          <w:w w:val="85"/>
        </w:rPr>
        <w:t>a </w:t>
      </w:r>
      <w:r>
        <w:rPr>
          <w:w w:val="90"/>
        </w:rPr>
        <w:t>adoção</w:t>
      </w:r>
      <w:r>
        <w:rPr>
          <w:w w:val="90"/>
        </w:rPr>
        <w:t> dos</w:t>
      </w:r>
      <w:r>
        <w:rPr>
          <w:w w:val="90"/>
        </w:rPr>
        <w:t> procedimentos</w:t>
      </w:r>
      <w:r>
        <w:rPr>
          <w:w w:val="90"/>
        </w:rPr>
        <w:t> necessários</w:t>
      </w:r>
      <w:r>
        <w:rPr>
          <w:w w:val="90"/>
        </w:rPr>
        <w:t> pela</w:t>
      </w:r>
      <w:r>
        <w:rPr>
          <w:w w:val="90"/>
        </w:rPr>
        <w:t> SEPLENO,</w:t>
      </w:r>
      <w:r>
        <w:rPr>
          <w:w w:val="90"/>
        </w:rPr>
        <w:t> nos</w:t>
      </w:r>
      <w:r>
        <w:rPr>
          <w:w w:val="90"/>
        </w:rPr>
        <w:t> moldes</w:t>
      </w:r>
      <w:r>
        <w:rPr>
          <w:w w:val="90"/>
        </w:rPr>
        <w:t> regimentais.</w:t>
      </w:r>
      <w:r>
        <w:rPr>
          <w:w w:val="90"/>
        </w:rPr>
        <w:t> </w:t>
      </w:r>
      <w:r>
        <w:rPr>
          <w:rFonts w:ascii="Arial" w:hAnsi="Arial"/>
          <w:b/>
          <w:w w:val="90"/>
        </w:rPr>
        <w:t>Especificação</w:t>
      </w:r>
      <w:r>
        <w:rPr>
          <w:rFonts w:ascii="Arial" w:hAnsi="Arial"/>
          <w:b/>
          <w:w w:val="90"/>
        </w:rPr>
        <w:t> do</w:t>
      </w:r>
      <w:r>
        <w:rPr>
          <w:rFonts w:ascii="Arial" w:hAnsi="Arial"/>
          <w:b/>
          <w:w w:val="90"/>
        </w:rPr>
        <w:t> quórum: </w:t>
      </w:r>
      <w:r>
        <w:rPr>
          <w:w w:val="80"/>
        </w:rPr>
        <w:t>Conselheiros: Yara Amazônia Lins Rodrigues dos Santos (Presidente), Júlio Assis Corrêa Pinheiro, Érico Xavier Desterro e </w:t>
      </w:r>
      <w:r>
        <w:rPr>
          <w:w w:val="85"/>
        </w:rPr>
        <w:t>Silva, Mario Manoel</w:t>
      </w:r>
      <w:r>
        <w:rPr>
          <w:spacing w:val="-1"/>
          <w:w w:val="85"/>
        </w:rPr>
        <w:t> </w:t>
      </w:r>
      <w:r>
        <w:rPr>
          <w:w w:val="85"/>
        </w:rPr>
        <w:t>Coelho de Mello, Josué Cláudio</w:t>
      </w:r>
      <w:r>
        <w:rPr>
          <w:spacing w:val="-3"/>
          <w:w w:val="85"/>
        </w:rPr>
        <w:t> </w:t>
      </w:r>
      <w:r>
        <w:rPr>
          <w:w w:val="85"/>
        </w:rPr>
        <w:t>de Souza Neto e Mário José de Moraes</w:t>
      </w:r>
      <w:r>
        <w:rPr>
          <w:spacing w:val="-1"/>
          <w:w w:val="85"/>
        </w:rPr>
        <w:t> </w:t>
      </w:r>
      <w:r>
        <w:rPr>
          <w:w w:val="85"/>
        </w:rPr>
        <w:t>Costa Filho</w:t>
      </w:r>
      <w:r>
        <w:rPr>
          <w:spacing w:val="-2"/>
          <w:w w:val="85"/>
        </w:rPr>
        <w:t> </w:t>
      </w:r>
      <w:r>
        <w:rPr>
          <w:w w:val="85"/>
        </w:rPr>
        <w:t>(Convocado). </w:t>
      </w:r>
      <w:r>
        <w:rPr>
          <w:rFonts w:ascii="Arial" w:hAnsi="Arial"/>
          <w:b/>
          <w:w w:val="80"/>
        </w:rPr>
        <w:t>Declaração de impedimento:</w:t>
      </w:r>
      <w:r>
        <w:rPr>
          <w:rFonts w:ascii="Arial" w:hAnsi="Arial"/>
          <w:b/>
        </w:rPr>
        <w:t> </w:t>
      </w:r>
      <w:r>
        <w:rPr>
          <w:w w:val="80"/>
        </w:rPr>
        <w:t>Conselheiro Luis Fabian Pereira Barbosa (art. 65 do Regimento Interno).</w:t>
      </w:r>
    </w:p>
    <w:p>
      <w:pPr>
        <w:pStyle w:val="BodyText"/>
        <w:spacing w:before="190"/>
        <w:ind w:right="134"/>
      </w:pPr>
      <w:r>
        <w:rPr>
          <w:rFonts w:ascii="Arial" w:hAnsi="Arial"/>
          <w:b/>
          <w:w w:val="80"/>
        </w:rPr>
        <w:t>PROCESSO Nº 16.926/2023</w:t>
      </w:r>
      <w:r>
        <w:rPr>
          <w:rFonts w:ascii="Arial" w:hAnsi="Arial"/>
          <w:b/>
        </w:rPr>
        <w:t> </w:t>
      </w:r>
      <w:r>
        <w:rPr>
          <w:rFonts w:ascii="Arial" w:hAnsi="Arial"/>
          <w:b/>
          <w:w w:val="80"/>
        </w:rPr>
        <w:t>(APENSOS: 10.771/2023) </w:t>
      </w:r>
      <w:r>
        <w:rPr>
          <w:w w:val="80"/>
        </w:rPr>
        <w:t>- Recurso de Reconsideração interposto pelo Sr. Keitton Wyllyson </w:t>
      </w:r>
      <w:r>
        <w:rPr>
          <w:spacing w:val="-2"/>
          <w:w w:val="85"/>
        </w:rPr>
        <w:t>Pinheiro Batista contra o Acórdão N°</w:t>
      </w:r>
      <w:r>
        <w:rPr>
          <w:spacing w:val="-3"/>
          <w:w w:val="85"/>
        </w:rPr>
        <w:t> </w:t>
      </w:r>
      <w:r>
        <w:rPr>
          <w:spacing w:val="-2"/>
          <w:w w:val="85"/>
        </w:rPr>
        <w:t>1994/2023</w:t>
      </w:r>
      <w:r>
        <w:rPr>
          <w:spacing w:val="-4"/>
        </w:rPr>
        <w:t> </w:t>
      </w:r>
      <w:r>
        <w:rPr>
          <w:spacing w:val="-2"/>
          <w:w w:val="85"/>
        </w:rPr>
        <w:t>- TCE - Tribunal Pleno, exarado nos autos</w:t>
      </w:r>
      <w:r>
        <w:rPr>
          <w:spacing w:val="-3"/>
          <w:w w:val="85"/>
        </w:rPr>
        <w:t> </w:t>
      </w:r>
      <w:r>
        <w:rPr>
          <w:spacing w:val="-2"/>
          <w:w w:val="85"/>
        </w:rPr>
        <w:t>do Processo N° 10.771/2023. </w:t>
      </w:r>
      <w:r>
        <w:rPr>
          <w:rFonts w:ascii="Arial" w:hAnsi="Arial"/>
          <w:b/>
          <w:w w:val="85"/>
        </w:rPr>
        <w:t>Advogado(s):</w:t>
      </w:r>
      <w:r>
        <w:rPr>
          <w:rFonts w:ascii="Arial" w:hAnsi="Arial"/>
          <w:b/>
          <w:spacing w:val="-7"/>
          <w:w w:val="85"/>
        </w:rPr>
        <w:t> </w:t>
      </w:r>
      <w:r>
        <w:rPr>
          <w:w w:val="85"/>
        </w:rPr>
        <w:t>Bruno</w:t>
      </w:r>
      <w:r>
        <w:rPr>
          <w:spacing w:val="-6"/>
          <w:w w:val="85"/>
        </w:rPr>
        <w:t> </w:t>
      </w:r>
      <w:r>
        <w:rPr>
          <w:w w:val="85"/>
        </w:rPr>
        <w:t>Vieira</w:t>
      </w:r>
      <w:r>
        <w:rPr>
          <w:spacing w:val="-7"/>
          <w:w w:val="85"/>
        </w:rPr>
        <w:t> </w:t>
      </w:r>
      <w:r>
        <w:rPr>
          <w:w w:val="85"/>
        </w:rPr>
        <w:t>da</w:t>
      </w:r>
      <w:r>
        <w:rPr>
          <w:spacing w:val="-6"/>
          <w:w w:val="85"/>
        </w:rPr>
        <w:t> </w:t>
      </w:r>
      <w:r>
        <w:rPr>
          <w:w w:val="85"/>
        </w:rPr>
        <w:t>Rocha</w:t>
      </w:r>
      <w:r>
        <w:rPr>
          <w:spacing w:val="-5"/>
          <w:w w:val="85"/>
        </w:rPr>
        <w:t> </w:t>
      </w:r>
      <w:r>
        <w:rPr>
          <w:w w:val="85"/>
        </w:rPr>
        <w:t>Barbirato</w:t>
      </w:r>
      <w:r>
        <w:rPr>
          <w:spacing w:val="-5"/>
          <w:w w:val="85"/>
        </w:rPr>
        <w:t> </w:t>
      </w:r>
      <w:r>
        <w:rPr>
          <w:w w:val="85"/>
        </w:rPr>
        <w:t>–</w:t>
      </w:r>
      <w:r>
        <w:rPr>
          <w:spacing w:val="-7"/>
          <w:w w:val="85"/>
        </w:rPr>
        <w:t> </w:t>
      </w:r>
      <w:r>
        <w:rPr>
          <w:w w:val="85"/>
        </w:rPr>
        <w:t>OAB/AM</w:t>
      </w:r>
      <w:r>
        <w:rPr>
          <w:spacing w:val="-6"/>
          <w:w w:val="85"/>
        </w:rPr>
        <w:t> </w:t>
      </w:r>
      <w:r>
        <w:rPr>
          <w:w w:val="85"/>
        </w:rPr>
        <w:t>6975,</w:t>
      </w:r>
      <w:r>
        <w:rPr>
          <w:spacing w:val="-6"/>
          <w:w w:val="85"/>
        </w:rPr>
        <w:t> </w:t>
      </w:r>
      <w:r>
        <w:rPr>
          <w:w w:val="85"/>
        </w:rPr>
        <w:t>Fábio</w:t>
      </w:r>
      <w:r>
        <w:rPr>
          <w:spacing w:val="-7"/>
          <w:w w:val="85"/>
        </w:rPr>
        <w:t> </w:t>
      </w:r>
      <w:r>
        <w:rPr>
          <w:w w:val="85"/>
        </w:rPr>
        <w:t>Nunes</w:t>
      </w:r>
      <w:r>
        <w:rPr>
          <w:spacing w:val="-7"/>
          <w:w w:val="85"/>
        </w:rPr>
        <w:t> </w:t>
      </w:r>
      <w:r>
        <w:rPr>
          <w:w w:val="85"/>
        </w:rPr>
        <w:t>Bandeira</w:t>
      </w:r>
      <w:r>
        <w:rPr>
          <w:spacing w:val="-6"/>
          <w:w w:val="85"/>
        </w:rPr>
        <w:t> </w:t>
      </w:r>
      <w:r>
        <w:rPr>
          <w:w w:val="85"/>
        </w:rPr>
        <w:t>de</w:t>
      </w:r>
      <w:r>
        <w:rPr>
          <w:spacing w:val="-5"/>
          <w:w w:val="85"/>
        </w:rPr>
        <w:t> </w:t>
      </w:r>
      <w:r>
        <w:rPr>
          <w:w w:val="85"/>
        </w:rPr>
        <w:t>Melo</w:t>
      </w:r>
      <w:r>
        <w:rPr>
          <w:spacing w:val="-4"/>
          <w:w w:val="85"/>
        </w:rPr>
        <w:t> </w:t>
      </w:r>
      <w:r>
        <w:rPr>
          <w:w w:val="85"/>
        </w:rPr>
        <w:t>–</w:t>
      </w:r>
      <w:r>
        <w:rPr>
          <w:spacing w:val="-5"/>
          <w:w w:val="85"/>
        </w:rPr>
        <w:t> </w:t>
      </w:r>
      <w:r>
        <w:rPr>
          <w:w w:val="85"/>
        </w:rPr>
        <w:t>OAB/AM</w:t>
      </w:r>
      <w:r>
        <w:rPr>
          <w:spacing w:val="-7"/>
          <w:w w:val="85"/>
        </w:rPr>
        <w:t> </w:t>
      </w:r>
      <w:r>
        <w:rPr>
          <w:w w:val="85"/>
        </w:rPr>
        <w:t>4331,</w:t>
      </w:r>
      <w:r>
        <w:rPr>
          <w:spacing w:val="-7"/>
          <w:w w:val="85"/>
        </w:rPr>
        <w:t> </w:t>
      </w:r>
      <w:r>
        <w:rPr>
          <w:w w:val="85"/>
        </w:rPr>
        <w:t>Lívia </w:t>
      </w:r>
      <w:r>
        <w:rPr>
          <w:w w:val="80"/>
        </w:rPr>
        <w:t>Rocha Brito – OAB/AM 6474, Igor Arnaud Ferreira – OAB/AM 10.428, Laiz Araújo Russo de Melo e Silva</w:t>
      </w:r>
      <w:r>
        <w:rPr/>
        <w:t> </w:t>
      </w:r>
      <w:r>
        <w:rPr>
          <w:w w:val="80"/>
        </w:rPr>
        <w:t>– OAB/AM 6897, </w:t>
      </w:r>
      <w:r>
        <w:rPr>
          <w:w w:val="85"/>
        </w:rPr>
        <w:t>Any Gresy Carvalho da Silva - OAB/AM 12.438 e Camila Pontes Torres - OAB/AM 12.280. </w:t>
      </w:r>
      <w:r>
        <w:rPr>
          <w:rFonts w:ascii="Arial" w:hAnsi="Arial"/>
          <w:b/>
          <w:w w:val="85"/>
        </w:rPr>
        <w:t>ACÓRDÃO Nº 1009/2024: </w:t>
      </w:r>
      <w:r>
        <w:rPr>
          <w:w w:val="80"/>
        </w:rPr>
        <w:t>Vistos, relatados e discutidos estes autos acima identificados,</w:t>
      </w:r>
      <w:r>
        <w:rPr/>
        <w:t> </w:t>
      </w:r>
      <w:r>
        <w:rPr>
          <w:rFonts w:ascii="Arial" w:hAnsi="Arial"/>
          <w:b/>
          <w:w w:val="80"/>
        </w:rPr>
        <w:t>ACORDAM </w:t>
      </w:r>
      <w:r>
        <w:rPr>
          <w:w w:val="80"/>
        </w:rPr>
        <w:t>os Excelentíssimos Senhores Conselheiros do </w:t>
      </w:r>
      <w:r>
        <w:rPr>
          <w:w w:val="85"/>
        </w:rPr>
        <w:t>Tribunal de Contas do Estado do Amazonas, reunidos em Sessão do</w:t>
      </w:r>
      <w:r>
        <w:rPr>
          <w:w w:val="85"/>
        </w:rPr>
        <w:t> </w:t>
      </w:r>
      <w:r>
        <w:rPr>
          <w:rFonts w:ascii="Arial" w:hAnsi="Arial"/>
          <w:b/>
          <w:w w:val="85"/>
        </w:rPr>
        <w:t>Tribunal Pleno</w:t>
      </w:r>
      <w:r>
        <w:rPr>
          <w:w w:val="85"/>
        </w:rPr>
        <w:t>, no exercício da competência </w:t>
      </w:r>
      <w:r>
        <w:rPr>
          <w:w w:val="80"/>
        </w:rPr>
        <w:t>atribuída</w:t>
      </w:r>
      <w:r>
        <w:rPr/>
        <w:t> </w:t>
      </w:r>
      <w:r>
        <w:rPr>
          <w:w w:val="80"/>
        </w:rPr>
        <w:t>pelo</w:t>
      </w:r>
      <w:r>
        <w:rPr/>
        <w:t> </w:t>
      </w:r>
      <w:r>
        <w:rPr>
          <w:w w:val="80"/>
        </w:rPr>
        <w:t>art.</w:t>
      </w:r>
      <w:r>
        <w:rPr/>
        <w:t> </w:t>
      </w:r>
      <w:r>
        <w:rPr>
          <w:w w:val="80"/>
        </w:rPr>
        <w:t>11,</w:t>
      </w:r>
      <w:r>
        <w:rPr/>
        <w:t> </w:t>
      </w:r>
      <w:r>
        <w:rPr>
          <w:w w:val="80"/>
        </w:rPr>
        <w:t>inciso</w:t>
      </w:r>
      <w:r>
        <w:rPr/>
        <w:t> </w:t>
      </w:r>
      <w:r>
        <w:rPr>
          <w:w w:val="80"/>
        </w:rPr>
        <w:t>III,</w:t>
      </w:r>
      <w:r>
        <w:rPr/>
        <w:t> </w:t>
      </w:r>
      <w:r>
        <w:rPr>
          <w:w w:val="80"/>
        </w:rPr>
        <w:t>alínea</w:t>
      </w:r>
      <w:r>
        <w:rPr/>
        <w:t> </w:t>
      </w:r>
      <w:r>
        <w:rPr>
          <w:w w:val="80"/>
        </w:rPr>
        <w:t>“f”,</w:t>
      </w:r>
      <w:r>
        <w:rPr/>
        <w:t> </w:t>
      </w:r>
      <w:r>
        <w:rPr>
          <w:w w:val="80"/>
        </w:rPr>
        <w:t>item</w:t>
      </w:r>
      <w:r>
        <w:rPr/>
        <w:t> </w:t>
      </w:r>
      <w:r>
        <w:rPr>
          <w:w w:val="80"/>
        </w:rPr>
        <w:t>2,</w:t>
      </w:r>
      <w:r>
        <w:rPr/>
        <w:t> </w:t>
      </w:r>
      <w:r>
        <w:rPr>
          <w:w w:val="80"/>
        </w:rPr>
        <w:t>da</w:t>
      </w:r>
      <w:r>
        <w:rPr/>
        <w:t> </w:t>
      </w:r>
      <w:r>
        <w:rPr>
          <w:w w:val="80"/>
        </w:rPr>
        <w:t>Resolução</w:t>
      </w:r>
      <w:r>
        <w:rPr/>
        <w:t> </w:t>
      </w:r>
      <w:r>
        <w:rPr>
          <w:w w:val="80"/>
        </w:rPr>
        <w:t>nº</w:t>
      </w:r>
      <w:r>
        <w:rPr/>
        <w:t> </w:t>
      </w:r>
      <w:r>
        <w:rPr>
          <w:w w:val="80"/>
        </w:rPr>
        <w:t>04/2002-TCE/AM,</w:t>
      </w:r>
      <w:r>
        <w:rPr/>
        <w:t> </w:t>
      </w:r>
      <w:r>
        <w:rPr>
          <w:rFonts w:ascii="Arial" w:hAnsi="Arial"/>
          <w:b/>
          <w:w w:val="80"/>
        </w:rPr>
        <w:t>à</w:t>
      </w:r>
      <w:r>
        <w:rPr>
          <w:rFonts w:ascii="Arial" w:hAnsi="Arial"/>
          <w:b/>
        </w:rPr>
        <w:t> </w:t>
      </w:r>
      <w:r>
        <w:rPr>
          <w:rFonts w:ascii="Arial" w:hAnsi="Arial"/>
          <w:b/>
          <w:w w:val="80"/>
        </w:rPr>
        <w:t>unanimidade</w:t>
      </w:r>
      <w:r>
        <w:rPr>
          <w:w w:val="80"/>
        </w:rPr>
        <w:t>,</w:t>
      </w:r>
      <w:r>
        <w:rPr/>
        <w:t> </w:t>
      </w:r>
      <w:r>
        <w:rPr>
          <w:w w:val="80"/>
        </w:rPr>
        <w:t>nos</w:t>
      </w:r>
      <w:r>
        <w:rPr/>
        <w:t> </w:t>
      </w:r>
      <w:r>
        <w:rPr>
          <w:w w:val="80"/>
        </w:rPr>
        <w:t>termos</w:t>
      </w:r>
      <w:r>
        <w:rPr/>
        <w:t> </w:t>
      </w:r>
      <w:r>
        <w:rPr>
          <w:w w:val="80"/>
        </w:rPr>
        <w:t>do</w:t>
      </w:r>
      <w:r>
        <w:rPr/>
        <w:t> </w:t>
      </w:r>
      <w:r>
        <w:rPr>
          <w:w w:val="80"/>
        </w:rPr>
        <w:t>voto do Excelentíssimo Senhor Conselheiro-Relator, </w:t>
      </w:r>
      <w:r>
        <w:rPr>
          <w:rFonts w:ascii="Arial" w:hAnsi="Arial"/>
          <w:b/>
          <w:w w:val="80"/>
        </w:rPr>
        <w:t>em consonância </w:t>
      </w:r>
      <w:r>
        <w:rPr>
          <w:w w:val="80"/>
        </w:rPr>
        <w:t>com pronunciamento do Ministério Público junto a este Tribunal, no sentido de: </w:t>
      </w:r>
      <w:r>
        <w:rPr>
          <w:rFonts w:ascii="Arial" w:hAnsi="Arial"/>
          <w:b/>
          <w:w w:val="80"/>
        </w:rPr>
        <w:t>8.1. Conhecer </w:t>
      </w:r>
      <w:r>
        <w:rPr>
          <w:w w:val="80"/>
        </w:rPr>
        <w:t>o Recurso de Reconsideração interposto pelo Sr. Keitton Wyllyson Pinheiro Batista,</w:t>
      </w:r>
      <w:r>
        <w:rPr>
          <w:w w:val="90"/>
        </w:rPr>
        <w:t> eis</w:t>
      </w:r>
      <w:r>
        <w:rPr>
          <w:w w:val="90"/>
        </w:rPr>
        <w:t> que</w:t>
      </w:r>
      <w:r>
        <w:rPr>
          <w:w w:val="90"/>
        </w:rPr>
        <w:t> cumpridos</w:t>
      </w:r>
      <w:r>
        <w:rPr>
          <w:w w:val="90"/>
        </w:rPr>
        <w:t> os</w:t>
      </w:r>
      <w:r>
        <w:rPr>
          <w:w w:val="90"/>
        </w:rPr>
        <w:t> requisitos</w:t>
      </w:r>
      <w:r>
        <w:rPr>
          <w:w w:val="90"/>
        </w:rPr>
        <w:t> de</w:t>
      </w:r>
      <w:r>
        <w:rPr>
          <w:w w:val="90"/>
        </w:rPr>
        <w:t> admissibilidade,</w:t>
      </w:r>
      <w:r>
        <w:rPr>
          <w:spacing w:val="-1"/>
          <w:w w:val="90"/>
        </w:rPr>
        <w:t> </w:t>
      </w:r>
      <w:r>
        <w:rPr>
          <w:w w:val="90"/>
        </w:rPr>
        <w:t>nos</w:t>
      </w:r>
      <w:r>
        <w:rPr>
          <w:w w:val="90"/>
        </w:rPr>
        <w:t> termos</w:t>
      </w:r>
      <w:r>
        <w:rPr>
          <w:w w:val="90"/>
        </w:rPr>
        <w:t> do</w:t>
      </w:r>
      <w:r>
        <w:rPr>
          <w:w w:val="90"/>
        </w:rPr>
        <w:t> artigo</w:t>
      </w:r>
      <w:r>
        <w:rPr>
          <w:w w:val="90"/>
        </w:rPr>
        <w:t> 59,</w:t>
      </w:r>
      <w:r>
        <w:rPr>
          <w:spacing w:val="-1"/>
          <w:w w:val="90"/>
        </w:rPr>
        <w:t> </w:t>
      </w:r>
      <w:r>
        <w:rPr>
          <w:w w:val="90"/>
        </w:rPr>
        <w:t>inciso</w:t>
      </w:r>
      <w:r>
        <w:rPr>
          <w:w w:val="90"/>
        </w:rPr>
        <w:t> II,</w:t>
      </w:r>
      <w:r>
        <w:rPr>
          <w:w w:val="90"/>
        </w:rPr>
        <w:t> art.</w:t>
      </w:r>
      <w:r>
        <w:rPr>
          <w:w w:val="90"/>
        </w:rPr>
        <w:t> 62,</w:t>
      </w:r>
      <w:r>
        <w:rPr>
          <w:w w:val="90"/>
        </w:rPr>
        <w:t> c/c</w:t>
      </w:r>
      <w:r>
        <w:rPr>
          <w:w w:val="90"/>
        </w:rPr>
        <w:t> o</w:t>
      </w:r>
      <w:r>
        <w:rPr>
          <w:w w:val="90"/>
        </w:rPr>
        <w:t> artigo</w:t>
      </w:r>
      <w:r>
        <w:rPr>
          <w:w w:val="90"/>
        </w:rPr>
        <w:t> 154</w:t>
      </w:r>
      <w:r>
        <w:rPr>
          <w:spacing w:val="-1"/>
          <w:w w:val="90"/>
        </w:rPr>
        <w:t> </w:t>
      </w:r>
      <w:r>
        <w:rPr>
          <w:w w:val="90"/>
        </w:rPr>
        <w:t>do </w:t>
      </w:r>
      <w:r>
        <w:rPr>
          <w:w w:val="80"/>
        </w:rPr>
        <w:t>Regimento Interno deste Tribunal;</w:t>
      </w:r>
      <w:r>
        <w:rPr/>
        <w:t> </w:t>
      </w:r>
      <w:r>
        <w:rPr>
          <w:rFonts w:ascii="Arial" w:hAnsi="Arial"/>
          <w:b/>
          <w:w w:val="80"/>
        </w:rPr>
        <w:t>8.2. Dar Provimento</w:t>
      </w:r>
      <w:r>
        <w:rPr>
          <w:w w:val="80"/>
        </w:rPr>
        <w:t>, no mérito, ao Recurso de Reconsideração interposto pelo Senhor </w:t>
      </w:r>
      <w:r>
        <w:rPr>
          <w:w w:val="85"/>
        </w:rPr>
        <w:t>Keitton Wyllyson Pinheiro Batista, para alterar o Acórdão Nº. 1994/2023-TCE-Tribunal Pleno, prolatado nos autos do Processo</w:t>
      </w:r>
      <w:r>
        <w:rPr>
          <w:spacing w:val="-4"/>
          <w:w w:val="85"/>
        </w:rPr>
        <w:t> </w:t>
      </w:r>
      <w:r>
        <w:rPr>
          <w:w w:val="85"/>
        </w:rPr>
        <w:t>nº.</w:t>
      </w:r>
      <w:r>
        <w:rPr>
          <w:spacing w:val="-4"/>
          <w:w w:val="85"/>
        </w:rPr>
        <w:t> </w:t>
      </w:r>
      <w:r>
        <w:rPr>
          <w:w w:val="85"/>
        </w:rPr>
        <w:t>10.771/2023,</w:t>
      </w:r>
      <w:r>
        <w:rPr>
          <w:spacing w:val="-4"/>
          <w:w w:val="85"/>
        </w:rPr>
        <w:t> </w:t>
      </w:r>
      <w:r>
        <w:rPr>
          <w:w w:val="85"/>
        </w:rPr>
        <w:t>para:</w:t>
      </w:r>
      <w:r>
        <w:rPr>
          <w:spacing w:val="-1"/>
          <w:w w:val="85"/>
        </w:rPr>
        <w:t> </w:t>
      </w:r>
      <w:r>
        <w:rPr>
          <w:rFonts w:ascii="Arial" w:hAnsi="Arial"/>
          <w:b/>
          <w:w w:val="85"/>
        </w:rPr>
        <w:t>8.2.1.</w:t>
      </w:r>
      <w:r>
        <w:rPr>
          <w:rFonts w:ascii="Arial" w:hAnsi="Arial"/>
          <w:b/>
          <w:spacing w:val="-2"/>
          <w:w w:val="85"/>
        </w:rPr>
        <w:t> </w:t>
      </w:r>
      <w:r>
        <w:rPr>
          <w:w w:val="85"/>
        </w:rPr>
        <w:t>Manter</w:t>
      </w:r>
      <w:r>
        <w:rPr>
          <w:spacing w:val="-4"/>
          <w:w w:val="85"/>
        </w:rPr>
        <w:t> </w:t>
      </w:r>
      <w:r>
        <w:rPr>
          <w:w w:val="85"/>
        </w:rPr>
        <w:t>o</w:t>
      </w:r>
      <w:r>
        <w:rPr>
          <w:spacing w:val="-4"/>
          <w:w w:val="85"/>
        </w:rPr>
        <w:t> </w:t>
      </w:r>
      <w:r>
        <w:rPr>
          <w:w w:val="85"/>
        </w:rPr>
        <w:t>item</w:t>
      </w:r>
      <w:r>
        <w:rPr>
          <w:spacing w:val="-5"/>
          <w:w w:val="85"/>
        </w:rPr>
        <w:t> </w:t>
      </w:r>
      <w:r>
        <w:rPr>
          <w:w w:val="85"/>
        </w:rPr>
        <w:t>Conhecer</w:t>
      </w:r>
      <w:r>
        <w:rPr>
          <w:spacing w:val="-4"/>
          <w:w w:val="85"/>
        </w:rPr>
        <w:t> </w:t>
      </w:r>
      <w:r>
        <w:rPr>
          <w:w w:val="85"/>
        </w:rPr>
        <w:t>da</w:t>
      </w:r>
      <w:r>
        <w:rPr>
          <w:spacing w:val="-4"/>
          <w:w w:val="85"/>
        </w:rPr>
        <w:t> </w:t>
      </w:r>
      <w:r>
        <w:rPr>
          <w:w w:val="85"/>
        </w:rPr>
        <w:t>Representação</w:t>
      </w:r>
      <w:r>
        <w:rPr>
          <w:spacing w:val="-3"/>
          <w:w w:val="85"/>
        </w:rPr>
        <w:t> </w:t>
      </w:r>
      <w:r>
        <w:rPr>
          <w:w w:val="85"/>
        </w:rPr>
        <w:t>interposta</w:t>
      </w:r>
      <w:r>
        <w:rPr>
          <w:spacing w:val="-4"/>
          <w:w w:val="85"/>
        </w:rPr>
        <w:t> </w:t>
      </w:r>
      <w:r>
        <w:rPr>
          <w:w w:val="85"/>
        </w:rPr>
        <w:t>pelo</w:t>
      </w:r>
      <w:r>
        <w:rPr>
          <w:spacing w:val="-4"/>
          <w:w w:val="85"/>
        </w:rPr>
        <w:t> </w:t>
      </w:r>
      <w:r>
        <w:rPr>
          <w:w w:val="85"/>
        </w:rPr>
        <w:t>Ministério</w:t>
      </w:r>
      <w:r>
        <w:rPr>
          <w:spacing w:val="-4"/>
          <w:w w:val="85"/>
        </w:rPr>
        <w:t> </w:t>
      </w:r>
      <w:r>
        <w:rPr>
          <w:w w:val="85"/>
        </w:rPr>
        <w:t>Público</w:t>
      </w:r>
      <w:r>
        <w:rPr>
          <w:spacing w:val="-4"/>
          <w:w w:val="85"/>
        </w:rPr>
        <w:t> </w:t>
      </w:r>
      <w:r>
        <w:rPr>
          <w:w w:val="85"/>
        </w:rPr>
        <w:t>de </w:t>
      </w:r>
      <w:r>
        <w:rPr>
          <w:w w:val="80"/>
        </w:rPr>
        <w:t>Contas em desfavor da Prefeitura Municipal de Coari, sob a responsabilidade do Sr. Keitton Wyllyson Pinheiro Batista, em </w:t>
      </w:r>
      <w:r>
        <w:rPr>
          <w:w w:val="85"/>
        </w:rPr>
        <w:t>face de possível omissão antijurídica quanto à falta de estruturação mínima da Defesa</w:t>
      </w:r>
      <w:r>
        <w:rPr>
          <w:w w:val="85"/>
        </w:rPr>
        <w:t> Civil Municipal para a gestão preventiva</w:t>
      </w:r>
      <w:r>
        <w:rPr>
          <w:spacing w:val="-3"/>
          <w:w w:val="85"/>
        </w:rPr>
        <w:t> </w:t>
      </w:r>
      <w:r>
        <w:rPr>
          <w:w w:val="85"/>
        </w:rPr>
        <w:t>e</w:t>
      </w:r>
      <w:r>
        <w:rPr>
          <w:spacing w:val="-3"/>
          <w:w w:val="85"/>
        </w:rPr>
        <w:t> </w:t>
      </w:r>
      <w:r>
        <w:rPr>
          <w:w w:val="85"/>
        </w:rPr>
        <w:t>precautória</w:t>
      </w:r>
      <w:r>
        <w:rPr>
          <w:spacing w:val="-3"/>
          <w:w w:val="85"/>
        </w:rPr>
        <w:t> </w:t>
      </w:r>
      <w:r>
        <w:rPr>
          <w:w w:val="85"/>
        </w:rPr>
        <w:t>de</w:t>
      </w:r>
      <w:r>
        <w:rPr>
          <w:spacing w:val="-4"/>
          <w:w w:val="85"/>
        </w:rPr>
        <w:t> </w:t>
      </w:r>
      <w:r>
        <w:rPr>
          <w:w w:val="85"/>
        </w:rPr>
        <w:t>desastres</w:t>
      </w:r>
      <w:r>
        <w:rPr>
          <w:spacing w:val="-3"/>
          <w:w w:val="85"/>
        </w:rPr>
        <w:t> </w:t>
      </w:r>
      <w:r>
        <w:rPr>
          <w:w w:val="85"/>
        </w:rPr>
        <w:t>naturais,</w:t>
      </w:r>
      <w:r>
        <w:rPr>
          <w:spacing w:val="-3"/>
          <w:w w:val="85"/>
        </w:rPr>
        <w:t> </w:t>
      </w:r>
      <w:r>
        <w:rPr>
          <w:w w:val="85"/>
        </w:rPr>
        <w:t>em</w:t>
      </w:r>
      <w:r>
        <w:rPr>
          <w:spacing w:val="-3"/>
          <w:w w:val="85"/>
        </w:rPr>
        <w:t> </w:t>
      </w:r>
      <w:r>
        <w:rPr>
          <w:w w:val="85"/>
        </w:rPr>
        <w:t>razão</w:t>
      </w:r>
      <w:r>
        <w:rPr>
          <w:spacing w:val="-3"/>
          <w:w w:val="85"/>
        </w:rPr>
        <w:t> </w:t>
      </w:r>
      <w:r>
        <w:rPr>
          <w:w w:val="85"/>
        </w:rPr>
        <w:t>do</w:t>
      </w:r>
      <w:r>
        <w:rPr>
          <w:spacing w:val="-3"/>
          <w:w w:val="85"/>
        </w:rPr>
        <w:t> </w:t>
      </w:r>
      <w:r>
        <w:rPr>
          <w:w w:val="85"/>
        </w:rPr>
        <w:t>preenchimento</w:t>
      </w:r>
      <w:r>
        <w:rPr>
          <w:spacing w:val="-2"/>
          <w:w w:val="85"/>
        </w:rPr>
        <w:t> </w:t>
      </w:r>
      <w:r>
        <w:rPr>
          <w:w w:val="85"/>
        </w:rPr>
        <w:t>dos</w:t>
      </w:r>
      <w:r>
        <w:rPr>
          <w:spacing w:val="-5"/>
          <w:w w:val="85"/>
        </w:rPr>
        <w:t> </w:t>
      </w:r>
      <w:r>
        <w:rPr>
          <w:w w:val="85"/>
        </w:rPr>
        <w:t>requisitos</w:t>
      </w:r>
      <w:r>
        <w:rPr>
          <w:spacing w:val="-3"/>
          <w:w w:val="85"/>
        </w:rPr>
        <w:t> </w:t>
      </w:r>
      <w:r>
        <w:rPr>
          <w:w w:val="85"/>
        </w:rPr>
        <w:t>estabelecidos</w:t>
      </w:r>
      <w:r>
        <w:rPr>
          <w:spacing w:val="-3"/>
          <w:w w:val="85"/>
        </w:rPr>
        <w:t> </w:t>
      </w:r>
      <w:r>
        <w:rPr>
          <w:w w:val="85"/>
        </w:rPr>
        <w:t>no</w:t>
      </w:r>
      <w:r>
        <w:rPr>
          <w:spacing w:val="-3"/>
          <w:w w:val="85"/>
        </w:rPr>
        <w:t> </w:t>
      </w:r>
      <w:r>
        <w:rPr>
          <w:w w:val="85"/>
        </w:rPr>
        <w:t>art.</w:t>
      </w:r>
      <w:r>
        <w:rPr>
          <w:spacing w:val="-3"/>
          <w:w w:val="85"/>
        </w:rPr>
        <w:t> </w:t>
      </w:r>
      <w:r>
        <w:rPr>
          <w:w w:val="85"/>
        </w:rPr>
        <w:t>288</w:t>
      </w:r>
      <w:r>
        <w:rPr>
          <w:spacing w:val="-4"/>
          <w:w w:val="85"/>
        </w:rPr>
        <w:t> </w:t>
      </w:r>
      <w:r>
        <w:rPr>
          <w:w w:val="85"/>
        </w:rPr>
        <w:t>da Resolução n. 04/02 – RI-TCE/AM; </w:t>
      </w:r>
      <w:r>
        <w:rPr>
          <w:rFonts w:ascii="Arial" w:hAnsi="Arial"/>
          <w:b/>
          <w:w w:val="85"/>
        </w:rPr>
        <w:t>8.2.2. </w:t>
      </w:r>
      <w:r>
        <w:rPr>
          <w:w w:val="85"/>
        </w:rPr>
        <w:t>Manter o item Julgar Procedente a Representação interposta pelo Ministério </w:t>
      </w:r>
      <w:r>
        <w:rPr>
          <w:w w:val="80"/>
        </w:rPr>
        <w:t>Público de Contas em desfavor da Prefeitura Municipal de Coari, sob a responsabilidade do Sr. Keitton Wyllyson Pinheiro </w:t>
      </w:r>
      <w:r>
        <w:rPr>
          <w:w w:val="85"/>
        </w:rPr>
        <w:t>Batista,</w:t>
      </w:r>
      <w:r>
        <w:rPr>
          <w:spacing w:val="-7"/>
          <w:w w:val="85"/>
        </w:rPr>
        <w:t> </w:t>
      </w:r>
      <w:r>
        <w:rPr>
          <w:w w:val="85"/>
        </w:rPr>
        <w:t>em</w:t>
      </w:r>
      <w:r>
        <w:rPr>
          <w:spacing w:val="-7"/>
          <w:w w:val="85"/>
        </w:rPr>
        <w:t> </w:t>
      </w:r>
      <w:r>
        <w:rPr>
          <w:w w:val="85"/>
        </w:rPr>
        <w:t>face</w:t>
      </w:r>
      <w:r>
        <w:rPr>
          <w:spacing w:val="-6"/>
          <w:w w:val="85"/>
        </w:rPr>
        <w:t> </w:t>
      </w:r>
      <w:r>
        <w:rPr>
          <w:w w:val="85"/>
        </w:rPr>
        <w:t>de</w:t>
      </w:r>
      <w:r>
        <w:rPr>
          <w:spacing w:val="-7"/>
          <w:w w:val="85"/>
        </w:rPr>
        <w:t> </w:t>
      </w:r>
      <w:r>
        <w:rPr>
          <w:w w:val="85"/>
        </w:rPr>
        <w:t>possível</w:t>
      </w:r>
      <w:r>
        <w:rPr>
          <w:spacing w:val="-7"/>
          <w:w w:val="85"/>
        </w:rPr>
        <w:t> </w:t>
      </w:r>
      <w:r>
        <w:rPr>
          <w:w w:val="85"/>
        </w:rPr>
        <w:t>omissão</w:t>
      </w:r>
      <w:r>
        <w:rPr>
          <w:spacing w:val="-6"/>
          <w:w w:val="85"/>
        </w:rPr>
        <w:t> </w:t>
      </w:r>
      <w:r>
        <w:rPr>
          <w:w w:val="85"/>
        </w:rPr>
        <w:t>antijurídica</w:t>
      </w:r>
      <w:r>
        <w:rPr>
          <w:spacing w:val="-7"/>
          <w:w w:val="85"/>
        </w:rPr>
        <w:t> </w:t>
      </w:r>
      <w:r>
        <w:rPr>
          <w:w w:val="85"/>
        </w:rPr>
        <w:t>quanto</w:t>
      </w:r>
      <w:r>
        <w:rPr>
          <w:spacing w:val="-7"/>
          <w:w w:val="85"/>
        </w:rPr>
        <w:t> </w:t>
      </w:r>
      <w:r>
        <w:rPr>
          <w:w w:val="85"/>
        </w:rPr>
        <w:t>à</w:t>
      </w:r>
      <w:r>
        <w:rPr>
          <w:spacing w:val="-7"/>
          <w:w w:val="85"/>
        </w:rPr>
        <w:t> </w:t>
      </w:r>
      <w:r>
        <w:rPr>
          <w:w w:val="85"/>
        </w:rPr>
        <w:t>falta</w:t>
      </w:r>
      <w:r>
        <w:rPr>
          <w:spacing w:val="-6"/>
          <w:w w:val="85"/>
        </w:rPr>
        <w:t> </w:t>
      </w:r>
      <w:r>
        <w:rPr>
          <w:w w:val="85"/>
        </w:rPr>
        <w:t>de</w:t>
      </w:r>
      <w:r>
        <w:rPr>
          <w:spacing w:val="-7"/>
          <w:w w:val="85"/>
        </w:rPr>
        <w:t> </w:t>
      </w:r>
      <w:r>
        <w:rPr>
          <w:w w:val="85"/>
        </w:rPr>
        <w:t>estruturação</w:t>
      </w:r>
      <w:r>
        <w:rPr>
          <w:spacing w:val="-7"/>
          <w:w w:val="85"/>
        </w:rPr>
        <w:t> </w:t>
      </w:r>
      <w:r>
        <w:rPr>
          <w:w w:val="85"/>
        </w:rPr>
        <w:t>mínima</w:t>
      </w:r>
      <w:r>
        <w:rPr>
          <w:spacing w:val="-6"/>
          <w:w w:val="85"/>
        </w:rPr>
        <w:t> </w:t>
      </w:r>
      <w:r>
        <w:rPr>
          <w:w w:val="85"/>
        </w:rPr>
        <w:t>da</w:t>
      </w:r>
      <w:r>
        <w:rPr>
          <w:spacing w:val="-7"/>
          <w:w w:val="85"/>
        </w:rPr>
        <w:t> </w:t>
      </w:r>
      <w:r>
        <w:rPr>
          <w:w w:val="85"/>
        </w:rPr>
        <w:t>Defesa</w:t>
      </w:r>
      <w:r>
        <w:rPr>
          <w:spacing w:val="-7"/>
          <w:w w:val="85"/>
        </w:rPr>
        <w:t> </w:t>
      </w:r>
      <w:r>
        <w:rPr>
          <w:w w:val="85"/>
        </w:rPr>
        <w:t>Civil</w:t>
      </w:r>
      <w:r>
        <w:rPr>
          <w:spacing w:val="-6"/>
          <w:w w:val="85"/>
        </w:rPr>
        <w:t> </w:t>
      </w:r>
      <w:r>
        <w:rPr>
          <w:w w:val="85"/>
        </w:rPr>
        <w:t>Municipal</w:t>
      </w:r>
      <w:r>
        <w:rPr>
          <w:spacing w:val="-7"/>
          <w:w w:val="85"/>
        </w:rPr>
        <w:t> </w:t>
      </w:r>
      <w:r>
        <w:rPr>
          <w:w w:val="85"/>
        </w:rPr>
        <w:t>para</w:t>
      </w:r>
      <w:r>
        <w:rPr>
          <w:spacing w:val="-7"/>
          <w:w w:val="85"/>
        </w:rPr>
        <w:t> </w:t>
      </w:r>
      <w:r>
        <w:rPr>
          <w:w w:val="85"/>
        </w:rPr>
        <w:t>a gestão preventiva e precautória de desastres naturais; </w:t>
      </w:r>
      <w:r>
        <w:rPr>
          <w:rFonts w:ascii="Arial" w:hAnsi="Arial"/>
          <w:b/>
          <w:w w:val="85"/>
        </w:rPr>
        <w:t>8.2.3. </w:t>
      </w:r>
      <w:r>
        <w:rPr>
          <w:w w:val="85"/>
        </w:rPr>
        <w:t>Excluir o item Aplicar Multa ao Senhor Keitton Wyllyson Pinheiro</w:t>
      </w:r>
      <w:r>
        <w:rPr>
          <w:spacing w:val="-4"/>
          <w:w w:val="85"/>
        </w:rPr>
        <w:t> </w:t>
      </w:r>
      <w:r>
        <w:rPr>
          <w:w w:val="85"/>
        </w:rPr>
        <w:t>Batista,</w:t>
      </w:r>
      <w:r>
        <w:rPr>
          <w:spacing w:val="-5"/>
          <w:w w:val="85"/>
        </w:rPr>
        <w:t> </w:t>
      </w:r>
      <w:r>
        <w:rPr>
          <w:w w:val="85"/>
        </w:rPr>
        <w:t>responsável</w:t>
      </w:r>
      <w:r>
        <w:rPr>
          <w:spacing w:val="-6"/>
          <w:w w:val="85"/>
        </w:rPr>
        <w:t> </w:t>
      </w:r>
      <w:r>
        <w:rPr>
          <w:w w:val="85"/>
        </w:rPr>
        <w:t>pela</w:t>
      </w:r>
      <w:r>
        <w:rPr>
          <w:spacing w:val="-5"/>
          <w:w w:val="85"/>
        </w:rPr>
        <w:t> </w:t>
      </w:r>
      <w:r>
        <w:rPr>
          <w:w w:val="85"/>
        </w:rPr>
        <w:t>Prefeitura</w:t>
      </w:r>
      <w:r>
        <w:rPr>
          <w:spacing w:val="-4"/>
          <w:w w:val="85"/>
        </w:rPr>
        <w:t> </w:t>
      </w:r>
      <w:r>
        <w:rPr>
          <w:w w:val="85"/>
        </w:rPr>
        <w:t>Municipal</w:t>
      </w:r>
      <w:r>
        <w:rPr>
          <w:spacing w:val="-7"/>
          <w:w w:val="85"/>
        </w:rPr>
        <w:t> </w:t>
      </w:r>
      <w:r>
        <w:rPr>
          <w:w w:val="85"/>
        </w:rPr>
        <w:t>de</w:t>
      </w:r>
      <w:r>
        <w:rPr>
          <w:spacing w:val="-4"/>
          <w:w w:val="85"/>
        </w:rPr>
        <w:t> </w:t>
      </w:r>
      <w:r>
        <w:rPr>
          <w:w w:val="85"/>
        </w:rPr>
        <w:t>Coari,</w:t>
      </w:r>
      <w:r>
        <w:rPr>
          <w:spacing w:val="-5"/>
          <w:w w:val="85"/>
        </w:rPr>
        <w:t> </w:t>
      </w:r>
      <w:r>
        <w:rPr>
          <w:w w:val="85"/>
        </w:rPr>
        <w:t>no</w:t>
      </w:r>
      <w:r>
        <w:rPr>
          <w:spacing w:val="-4"/>
          <w:w w:val="85"/>
        </w:rPr>
        <w:t> </w:t>
      </w:r>
      <w:r>
        <w:rPr>
          <w:w w:val="85"/>
        </w:rPr>
        <w:t>valor</w:t>
      </w:r>
      <w:r>
        <w:rPr>
          <w:spacing w:val="-5"/>
          <w:w w:val="85"/>
        </w:rPr>
        <w:t> </w:t>
      </w:r>
      <w:r>
        <w:rPr>
          <w:w w:val="85"/>
        </w:rPr>
        <w:t>de</w:t>
      </w:r>
      <w:r>
        <w:rPr>
          <w:spacing w:val="-4"/>
          <w:w w:val="85"/>
        </w:rPr>
        <w:t> </w:t>
      </w:r>
      <w:r>
        <w:rPr>
          <w:w w:val="85"/>
        </w:rPr>
        <w:t>R$</w:t>
      </w:r>
      <w:r>
        <w:rPr>
          <w:spacing w:val="-6"/>
          <w:w w:val="85"/>
        </w:rPr>
        <w:t> </w:t>
      </w:r>
      <w:r>
        <w:rPr>
          <w:w w:val="85"/>
        </w:rPr>
        <w:t>3.413,59</w:t>
      </w:r>
      <w:r>
        <w:rPr>
          <w:spacing w:val="-4"/>
          <w:w w:val="85"/>
        </w:rPr>
        <w:t> </w:t>
      </w:r>
      <w:r>
        <w:rPr>
          <w:w w:val="85"/>
        </w:rPr>
        <w:t>(três</w:t>
      </w:r>
      <w:r>
        <w:rPr>
          <w:spacing w:val="-5"/>
          <w:w w:val="85"/>
        </w:rPr>
        <w:t> </w:t>
      </w:r>
      <w:r>
        <w:rPr>
          <w:w w:val="85"/>
        </w:rPr>
        <w:t>mil,</w:t>
      </w:r>
      <w:r>
        <w:rPr>
          <w:spacing w:val="-5"/>
          <w:w w:val="85"/>
        </w:rPr>
        <w:t> </w:t>
      </w:r>
      <w:r>
        <w:rPr>
          <w:w w:val="85"/>
        </w:rPr>
        <w:t>quatrocentos</w:t>
      </w:r>
      <w:r>
        <w:rPr>
          <w:spacing w:val="-5"/>
          <w:w w:val="85"/>
        </w:rPr>
        <w:t> </w:t>
      </w:r>
      <w:r>
        <w:rPr>
          <w:w w:val="85"/>
        </w:rPr>
        <w:t>e</w:t>
      </w:r>
      <w:r>
        <w:rPr>
          <w:spacing w:val="-4"/>
          <w:w w:val="85"/>
        </w:rPr>
        <w:t> </w:t>
      </w:r>
      <w:r>
        <w:rPr>
          <w:w w:val="85"/>
        </w:rPr>
        <w:t>treze </w:t>
      </w:r>
      <w:r>
        <w:rPr>
          <w:w w:val="80"/>
        </w:rPr>
        <w:t>reais</w:t>
      </w:r>
      <w:r>
        <w:rPr/>
        <w:t> </w:t>
      </w:r>
      <w:r>
        <w:rPr>
          <w:w w:val="80"/>
        </w:rPr>
        <w:t>e</w:t>
      </w:r>
      <w:r>
        <w:rPr/>
        <w:t> </w:t>
      </w:r>
      <w:r>
        <w:rPr>
          <w:w w:val="80"/>
        </w:rPr>
        <w:t>cinquenta</w:t>
      </w:r>
      <w:r>
        <w:rPr/>
        <w:t> </w:t>
      </w:r>
      <w:r>
        <w:rPr>
          <w:w w:val="80"/>
        </w:rPr>
        <w:t>e</w:t>
      </w:r>
      <w:r>
        <w:rPr/>
        <w:t> </w:t>
      </w:r>
      <w:r>
        <w:rPr>
          <w:w w:val="80"/>
        </w:rPr>
        <w:t>nove</w:t>
      </w:r>
      <w:r>
        <w:rPr/>
        <w:t> </w:t>
      </w:r>
      <w:r>
        <w:rPr>
          <w:w w:val="80"/>
        </w:rPr>
        <w:t>centavos),</w:t>
      </w:r>
      <w:r>
        <w:rPr/>
        <w:t> </w:t>
      </w:r>
      <w:r>
        <w:rPr>
          <w:w w:val="80"/>
        </w:rPr>
        <w:t>pelo</w:t>
      </w:r>
      <w:r>
        <w:rPr/>
        <w:t> </w:t>
      </w:r>
      <w:r>
        <w:rPr>
          <w:w w:val="80"/>
        </w:rPr>
        <w:t>não</w:t>
      </w:r>
      <w:r>
        <w:rPr/>
        <w:t> </w:t>
      </w:r>
      <w:r>
        <w:rPr>
          <w:w w:val="80"/>
        </w:rPr>
        <w:t>atendimento,</w:t>
      </w:r>
      <w:r>
        <w:rPr/>
        <w:t> </w:t>
      </w:r>
      <w:r>
        <w:rPr>
          <w:w w:val="80"/>
        </w:rPr>
        <w:t>no</w:t>
      </w:r>
      <w:r>
        <w:rPr/>
        <w:t> </w:t>
      </w:r>
      <w:r>
        <w:rPr>
          <w:w w:val="80"/>
        </w:rPr>
        <w:t>prazo</w:t>
      </w:r>
      <w:r>
        <w:rPr/>
        <w:t> </w:t>
      </w:r>
      <w:r>
        <w:rPr>
          <w:w w:val="80"/>
        </w:rPr>
        <w:t>fixado,</w:t>
      </w:r>
      <w:r>
        <w:rPr/>
        <w:t> </w:t>
      </w:r>
      <w:r>
        <w:rPr>
          <w:w w:val="80"/>
        </w:rPr>
        <w:t>sem</w:t>
      </w:r>
      <w:r>
        <w:rPr/>
        <w:t> </w:t>
      </w:r>
      <w:r>
        <w:rPr>
          <w:w w:val="80"/>
        </w:rPr>
        <w:t>causa</w:t>
      </w:r>
      <w:r>
        <w:rPr/>
        <w:t> </w:t>
      </w:r>
      <w:r>
        <w:rPr>
          <w:w w:val="80"/>
        </w:rPr>
        <w:t>justificada,</w:t>
      </w:r>
      <w:r>
        <w:rPr/>
        <w:t> </w:t>
      </w:r>
      <w:r>
        <w:rPr>
          <w:w w:val="80"/>
        </w:rPr>
        <w:t>a</w:t>
      </w:r>
      <w:r>
        <w:rPr/>
        <w:t> </w:t>
      </w:r>
      <w:r>
        <w:rPr>
          <w:w w:val="80"/>
        </w:rPr>
        <w:t>diligência</w:t>
      </w:r>
      <w:r>
        <w:rPr/>
        <w:t> </w:t>
      </w:r>
      <w:r>
        <w:rPr>
          <w:w w:val="80"/>
        </w:rPr>
        <w:t>ou</w:t>
      </w:r>
      <w:r>
        <w:rPr/>
        <w:t> </w:t>
      </w:r>
      <w:r>
        <w:rPr>
          <w:w w:val="80"/>
        </w:rPr>
        <w:t>decisão do Tribunal, com fulcro no 54, II, “a”, da Lei nº 2423/96-LOTCE, fixando prazo de 30 dias para que o responsável recolha o valor da multa, mencionado no item 3 , na esfera Estadual para o órgão Fundo de Apoio ao Exercício do Controle Externo</w:t>
      </w:r>
      <w:r>
        <w:rPr/>
        <w:t> </w:t>
      </w:r>
      <w:r>
        <w:rPr>
          <w:w w:val="80"/>
        </w:rPr>
        <w:t>- </w:t>
      </w:r>
      <w:r>
        <w:rPr>
          <w:w w:val="85"/>
        </w:rPr>
        <w:t>FAECE,</w:t>
      </w:r>
      <w:r>
        <w:rPr>
          <w:spacing w:val="-1"/>
          <w:w w:val="85"/>
        </w:rPr>
        <w:t> </w:t>
      </w:r>
      <w:r>
        <w:rPr>
          <w:w w:val="85"/>
        </w:rPr>
        <w:t>através</w:t>
      </w:r>
      <w:r>
        <w:rPr>
          <w:spacing w:val="-1"/>
          <w:w w:val="85"/>
        </w:rPr>
        <w:t> </w:t>
      </w:r>
      <w:r>
        <w:rPr>
          <w:w w:val="85"/>
        </w:rPr>
        <w:t>de</w:t>
      </w:r>
      <w:r>
        <w:rPr>
          <w:spacing w:val="-1"/>
          <w:w w:val="85"/>
        </w:rPr>
        <w:t> </w:t>
      </w:r>
      <w:r>
        <w:rPr>
          <w:w w:val="85"/>
        </w:rPr>
        <w:t>DAR</w:t>
      </w:r>
      <w:r>
        <w:rPr>
          <w:spacing w:val="-1"/>
          <w:w w:val="85"/>
        </w:rPr>
        <w:t> </w:t>
      </w:r>
      <w:r>
        <w:rPr>
          <w:w w:val="85"/>
        </w:rPr>
        <w:t>avulso extraído do sítio eletrônico</w:t>
      </w:r>
      <w:r>
        <w:rPr>
          <w:spacing w:val="-1"/>
          <w:w w:val="85"/>
        </w:rPr>
        <w:t> </w:t>
      </w:r>
      <w:r>
        <w:rPr>
          <w:w w:val="85"/>
        </w:rPr>
        <w:t>da</w:t>
      </w:r>
      <w:r>
        <w:rPr>
          <w:spacing w:val="-1"/>
          <w:w w:val="85"/>
        </w:rPr>
        <w:t> </w:t>
      </w:r>
      <w:r>
        <w:rPr>
          <w:w w:val="85"/>
        </w:rPr>
        <w:t>SEFAZ/AM, sob</w:t>
      </w:r>
      <w:r>
        <w:rPr>
          <w:spacing w:val="-1"/>
          <w:w w:val="85"/>
        </w:rPr>
        <w:t> </w:t>
      </w:r>
      <w:r>
        <w:rPr>
          <w:w w:val="85"/>
        </w:rPr>
        <w:t>o código “5508</w:t>
      </w:r>
      <w:r>
        <w:rPr>
          <w:spacing w:val="-2"/>
        </w:rPr>
        <w:t> </w:t>
      </w:r>
      <w:r>
        <w:rPr>
          <w:w w:val="85"/>
        </w:rPr>
        <w:t>– Multas</w:t>
      </w:r>
      <w:r>
        <w:rPr>
          <w:spacing w:val="-1"/>
          <w:w w:val="85"/>
        </w:rPr>
        <w:t> </w:t>
      </w:r>
      <w:r>
        <w:rPr>
          <w:w w:val="85"/>
        </w:rPr>
        <w:t>aplicadas</w:t>
      </w:r>
      <w:r>
        <w:rPr>
          <w:spacing w:val="-1"/>
          <w:w w:val="85"/>
        </w:rPr>
        <w:t> </w:t>
      </w:r>
      <w:r>
        <w:rPr>
          <w:w w:val="85"/>
        </w:rPr>
        <w:t>pelo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5"/>
        </w:rPr>
        <w:t>TCE/AM – Fundo de Apoio ao Exercício do Controle Externo</w:t>
      </w:r>
      <w:r>
        <w:rPr>
          <w:w w:val="85"/>
        </w:rPr>
        <w:t> – FAECE”. Dentro do prazo anteriormente conferido, é obrigatório</w:t>
      </w:r>
      <w:r>
        <w:rPr>
          <w:spacing w:val="-7"/>
          <w:w w:val="85"/>
        </w:rPr>
        <w:t> </w:t>
      </w:r>
      <w:r>
        <w:rPr>
          <w:w w:val="85"/>
        </w:rPr>
        <w:t>o</w:t>
      </w:r>
      <w:r>
        <w:rPr>
          <w:spacing w:val="-7"/>
          <w:w w:val="85"/>
        </w:rPr>
        <w:t> </w:t>
      </w:r>
      <w:r>
        <w:rPr>
          <w:w w:val="85"/>
        </w:rPr>
        <w:t>encaminhamento</w:t>
      </w:r>
      <w:r>
        <w:rPr>
          <w:spacing w:val="-6"/>
          <w:w w:val="85"/>
        </w:rPr>
        <w:t> </w:t>
      </w:r>
      <w:r>
        <w:rPr>
          <w:w w:val="85"/>
        </w:rPr>
        <w:t>do</w:t>
      </w:r>
      <w:r>
        <w:rPr>
          <w:spacing w:val="-7"/>
          <w:w w:val="85"/>
        </w:rPr>
        <w:t> </w:t>
      </w:r>
      <w:r>
        <w:rPr>
          <w:w w:val="85"/>
        </w:rPr>
        <w:t>comprovante</w:t>
      </w:r>
      <w:r>
        <w:rPr>
          <w:spacing w:val="-7"/>
          <w:w w:val="85"/>
        </w:rPr>
        <w:t> </w:t>
      </w:r>
      <w:r>
        <w:rPr>
          <w:w w:val="85"/>
        </w:rPr>
        <w:t>de</w:t>
      </w:r>
      <w:r>
        <w:rPr>
          <w:spacing w:val="-6"/>
          <w:w w:val="85"/>
        </w:rPr>
        <w:t> </w:t>
      </w:r>
      <w:r>
        <w:rPr>
          <w:w w:val="85"/>
        </w:rPr>
        <w:t>pagamento</w:t>
      </w:r>
      <w:r>
        <w:rPr>
          <w:spacing w:val="-7"/>
          <w:w w:val="85"/>
        </w:rPr>
        <w:t> </w:t>
      </w:r>
      <w:r>
        <w:rPr>
          <w:w w:val="85"/>
        </w:rPr>
        <w:t>(autenticado</w:t>
      </w:r>
      <w:r>
        <w:rPr>
          <w:spacing w:val="-7"/>
          <w:w w:val="85"/>
        </w:rPr>
        <w:t> </w:t>
      </w:r>
      <w:r>
        <w:rPr>
          <w:w w:val="85"/>
        </w:rPr>
        <w:t>pelo</w:t>
      </w:r>
      <w:r>
        <w:rPr>
          <w:spacing w:val="-7"/>
          <w:w w:val="85"/>
        </w:rPr>
        <w:t> </w:t>
      </w:r>
      <w:r>
        <w:rPr>
          <w:w w:val="85"/>
        </w:rPr>
        <w:t>Banco)</w:t>
      </w:r>
      <w:r>
        <w:rPr>
          <w:spacing w:val="-6"/>
          <w:w w:val="85"/>
        </w:rPr>
        <w:t> </w:t>
      </w:r>
      <w:r>
        <w:rPr>
          <w:w w:val="85"/>
        </w:rPr>
        <w:t>a</w:t>
      </w:r>
      <w:r>
        <w:rPr>
          <w:spacing w:val="-7"/>
          <w:w w:val="85"/>
        </w:rPr>
        <w:t> </w:t>
      </w:r>
      <w:r>
        <w:rPr>
          <w:w w:val="85"/>
        </w:rPr>
        <w:t>esta</w:t>
      </w:r>
      <w:r>
        <w:rPr>
          <w:spacing w:val="-7"/>
          <w:w w:val="85"/>
        </w:rPr>
        <w:t> </w:t>
      </w:r>
      <w:r>
        <w:rPr>
          <w:w w:val="85"/>
        </w:rPr>
        <w:t>Corte</w:t>
      </w:r>
      <w:r>
        <w:rPr>
          <w:spacing w:val="-6"/>
          <w:w w:val="85"/>
        </w:rPr>
        <w:t> </w:t>
      </w:r>
      <w:r>
        <w:rPr>
          <w:w w:val="85"/>
        </w:rPr>
        <w:t>de</w:t>
      </w:r>
      <w:r>
        <w:rPr>
          <w:spacing w:val="-7"/>
          <w:w w:val="85"/>
        </w:rPr>
        <w:t> </w:t>
      </w:r>
      <w:r>
        <w:rPr>
          <w:w w:val="85"/>
        </w:rPr>
        <w:t>Contas</w:t>
      </w:r>
      <w:r>
        <w:rPr>
          <w:spacing w:val="-7"/>
          <w:w w:val="85"/>
        </w:rPr>
        <w:t> </w:t>
      </w:r>
      <w:r>
        <w:rPr>
          <w:w w:val="85"/>
        </w:rPr>
        <w:t>(art.</w:t>
      </w:r>
      <w:r>
        <w:rPr>
          <w:spacing w:val="-6"/>
          <w:w w:val="85"/>
        </w:rPr>
        <w:t> </w:t>
      </w:r>
      <w:r>
        <w:rPr>
          <w:w w:val="85"/>
        </w:rPr>
        <w:t>72, inciso</w:t>
      </w:r>
      <w:r>
        <w:rPr>
          <w:spacing w:val="-3"/>
          <w:w w:val="85"/>
        </w:rPr>
        <w:t> </w:t>
      </w:r>
      <w:r>
        <w:rPr>
          <w:w w:val="85"/>
        </w:rPr>
        <w:t>III,</w:t>
      </w:r>
      <w:r>
        <w:rPr>
          <w:spacing w:val="-3"/>
          <w:w w:val="85"/>
        </w:rPr>
        <w:t> </w:t>
      </w:r>
      <w:r>
        <w:rPr>
          <w:w w:val="85"/>
        </w:rPr>
        <w:t>alínea</w:t>
      </w:r>
      <w:r>
        <w:rPr>
          <w:spacing w:val="-3"/>
          <w:w w:val="85"/>
        </w:rPr>
        <w:t> </w:t>
      </w:r>
      <w:r>
        <w:rPr>
          <w:w w:val="85"/>
        </w:rPr>
        <w:t>"a",</w:t>
      </w:r>
      <w:r>
        <w:rPr>
          <w:spacing w:val="-4"/>
          <w:w w:val="85"/>
        </w:rPr>
        <w:t> </w:t>
      </w:r>
      <w:r>
        <w:rPr>
          <w:w w:val="85"/>
        </w:rPr>
        <w:t>da</w:t>
      </w:r>
      <w:r>
        <w:rPr>
          <w:spacing w:val="-5"/>
          <w:w w:val="85"/>
        </w:rPr>
        <w:t> </w:t>
      </w:r>
      <w:r>
        <w:rPr>
          <w:w w:val="85"/>
        </w:rPr>
        <w:t>Lei</w:t>
      </w:r>
      <w:r>
        <w:rPr>
          <w:spacing w:val="-6"/>
          <w:w w:val="85"/>
        </w:rPr>
        <w:t> </w:t>
      </w:r>
      <w:r>
        <w:rPr>
          <w:w w:val="85"/>
        </w:rPr>
        <w:t>Orgânica</w:t>
      </w:r>
      <w:r>
        <w:rPr>
          <w:spacing w:val="-4"/>
          <w:w w:val="85"/>
        </w:rPr>
        <w:t> </w:t>
      </w:r>
      <w:r>
        <w:rPr>
          <w:w w:val="85"/>
        </w:rPr>
        <w:t>do</w:t>
      </w:r>
      <w:r>
        <w:rPr>
          <w:spacing w:val="-3"/>
          <w:w w:val="85"/>
        </w:rPr>
        <w:t> </w:t>
      </w:r>
      <w:r>
        <w:rPr>
          <w:w w:val="85"/>
        </w:rPr>
        <w:t>TCE/AM),</w:t>
      </w:r>
      <w:r>
        <w:rPr>
          <w:spacing w:val="-4"/>
          <w:w w:val="85"/>
        </w:rPr>
        <w:t> </w:t>
      </w:r>
      <w:r>
        <w:rPr>
          <w:w w:val="85"/>
        </w:rPr>
        <w:t>condição</w:t>
      </w:r>
      <w:r>
        <w:rPr>
          <w:spacing w:val="-3"/>
          <w:w w:val="85"/>
        </w:rPr>
        <w:t> </w:t>
      </w:r>
      <w:r>
        <w:rPr>
          <w:w w:val="85"/>
        </w:rPr>
        <w:t>imprescindível</w:t>
      </w:r>
      <w:r>
        <w:rPr>
          <w:spacing w:val="-4"/>
          <w:w w:val="85"/>
        </w:rPr>
        <w:t> </w:t>
      </w:r>
      <w:r>
        <w:rPr>
          <w:w w:val="85"/>
        </w:rPr>
        <w:t>para</w:t>
      </w:r>
      <w:r>
        <w:rPr>
          <w:spacing w:val="-5"/>
          <w:w w:val="85"/>
        </w:rPr>
        <w:t> </w:t>
      </w:r>
      <w:r>
        <w:rPr>
          <w:w w:val="85"/>
        </w:rPr>
        <w:t>emissão</w:t>
      </w:r>
      <w:r>
        <w:rPr>
          <w:spacing w:val="-5"/>
        </w:rPr>
        <w:t> </w:t>
      </w:r>
      <w:r>
        <w:rPr>
          <w:w w:val="85"/>
        </w:rPr>
        <w:t>do</w:t>
      </w:r>
      <w:r>
        <w:rPr>
          <w:spacing w:val="-3"/>
          <w:w w:val="85"/>
        </w:rPr>
        <w:t> </w:t>
      </w:r>
      <w:r>
        <w:rPr>
          <w:w w:val="85"/>
        </w:rPr>
        <w:t>Termo</w:t>
      </w:r>
      <w:r>
        <w:rPr>
          <w:spacing w:val="-3"/>
          <w:w w:val="85"/>
        </w:rPr>
        <w:t> </w:t>
      </w:r>
      <w:r>
        <w:rPr>
          <w:w w:val="85"/>
        </w:rPr>
        <w:t>de</w:t>
      </w:r>
      <w:r>
        <w:rPr>
          <w:spacing w:val="-3"/>
          <w:w w:val="85"/>
        </w:rPr>
        <w:t> </w:t>
      </w:r>
      <w:r>
        <w:rPr>
          <w:w w:val="85"/>
        </w:rPr>
        <w:t>Quitação.</w:t>
      </w:r>
      <w:r>
        <w:rPr>
          <w:spacing w:val="-4"/>
          <w:w w:val="85"/>
        </w:rPr>
        <w:t> </w:t>
      </w:r>
      <w:r>
        <w:rPr>
          <w:w w:val="85"/>
        </w:rPr>
        <w:t>O</w:t>
      </w:r>
      <w:r>
        <w:rPr>
          <w:spacing w:val="-5"/>
          <w:w w:val="85"/>
        </w:rPr>
        <w:t> </w:t>
      </w:r>
      <w:r>
        <w:rPr>
          <w:w w:val="85"/>
        </w:rPr>
        <w:t>não </w:t>
      </w:r>
      <w:r>
        <w:rPr>
          <w:w w:val="80"/>
        </w:rPr>
        <w:t>adimplemento</w:t>
      </w:r>
      <w:r>
        <w:rPr/>
        <w:t> </w:t>
      </w:r>
      <w:r>
        <w:rPr>
          <w:w w:val="80"/>
        </w:rPr>
        <w:t>dessa</w:t>
      </w:r>
      <w:r>
        <w:rPr/>
        <w:t> </w:t>
      </w:r>
      <w:r>
        <w:rPr>
          <w:w w:val="80"/>
        </w:rPr>
        <w:t>obrigação</w:t>
      </w:r>
      <w:r>
        <w:rPr/>
        <w:t> </w:t>
      </w:r>
      <w:r>
        <w:rPr>
          <w:w w:val="80"/>
        </w:rPr>
        <w:t>pecuniária</w:t>
      </w:r>
      <w:r>
        <w:rPr/>
        <w:t> </w:t>
      </w:r>
      <w:r>
        <w:rPr>
          <w:w w:val="80"/>
        </w:rPr>
        <w:t>no</w:t>
      </w:r>
      <w:r>
        <w:rPr/>
        <w:t> </w:t>
      </w:r>
      <w:r>
        <w:rPr>
          <w:w w:val="80"/>
        </w:rPr>
        <w:t>prazo</w:t>
      </w:r>
      <w:r>
        <w:rPr/>
        <w:t> </w:t>
      </w:r>
      <w:r>
        <w:rPr>
          <w:w w:val="80"/>
        </w:rPr>
        <w:t>legal</w:t>
      </w:r>
      <w:r>
        <w:rPr/>
        <w:t> </w:t>
      </w:r>
      <w:r>
        <w:rPr>
          <w:w w:val="80"/>
        </w:rPr>
        <w:t>importará</w:t>
      </w:r>
      <w:r>
        <w:rPr/>
        <w:t> </w:t>
      </w:r>
      <w:r>
        <w:rPr>
          <w:w w:val="80"/>
        </w:rPr>
        <w:t>na</w:t>
      </w:r>
      <w:r>
        <w:rPr/>
        <w:t> </w:t>
      </w:r>
      <w:r>
        <w:rPr>
          <w:w w:val="80"/>
        </w:rPr>
        <w:t>continuidade</w:t>
      </w:r>
      <w:r>
        <w:rPr/>
        <w:t> </w:t>
      </w:r>
      <w:r>
        <w:rPr>
          <w:w w:val="80"/>
        </w:rPr>
        <w:t>da</w:t>
      </w:r>
      <w:r>
        <w:rPr/>
        <w:t> </w:t>
      </w:r>
      <w:r>
        <w:rPr>
          <w:w w:val="80"/>
        </w:rPr>
        <w:t>cobrança</w:t>
      </w:r>
      <w:r>
        <w:rPr/>
        <w:t> </w:t>
      </w:r>
      <w:r>
        <w:rPr>
          <w:w w:val="80"/>
        </w:rPr>
        <w:t>administrativa</w:t>
      </w:r>
      <w:r>
        <w:rPr/>
        <w:t> </w:t>
      </w:r>
      <w:r>
        <w:rPr>
          <w:w w:val="80"/>
        </w:rPr>
        <w:t>ou</w:t>
      </w:r>
      <w:r>
        <w:rPr/>
        <w:t> </w:t>
      </w:r>
      <w:r>
        <w:rPr>
          <w:w w:val="80"/>
        </w:rPr>
        <w:t>judicial </w:t>
      </w:r>
      <w:r>
        <w:rPr>
          <w:w w:val="85"/>
        </w:rPr>
        <w:t>do</w:t>
      </w:r>
      <w:r>
        <w:rPr>
          <w:spacing w:val="-5"/>
          <w:w w:val="85"/>
        </w:rPr>
        <w:t> </w:t>
      </w:r>
      <w:r>
        <w:rPr>
          <w:w w:val="85"/>
        </w:rPr>
        <w:t>título</w:t>
      </w:r>
      <w:r>
        <w:rPr>
          <w:spacing w:val="-6"/>
          <w:w w:val="85"/>
        </w:rPr>
        <w:t> </w:t>
      </w:r>
      <w:r>
        <w:rPr>
          <w:w w:val="85"/>
        </w:rPr>
        <w:t>executivo</w:t>
      </w:r>
      <w:r>
        <w:rPr>
          <w:spacing w:val="-5"/>
          <w:w w:val="85"/>
        </w:rPr>
        <w:t> </w:t>
      </w:r>
      <w:r>
        <w:rPr>
          <w:w w:val="85"/>
        </w:rPr>
        <w:t>(art.</w:t>
      </w:r>
      <w:r>
        <w:rPr>
          <w:spacing w:val="-5"/>
          <w:w w:val="85"/>
        </w:rPr>
        <w:t> </w:t>
      </w:r>
      <w:r>
        <w:rPr>
          <w:w w:val="85"/>
        </w:rPr>
        <w:t>73</w:t>
      </w:r>
      <w:r>
        <w:rPr>
          <w:spacing w:val="-6"/>
          <w:w w:val="85"/>
        </w:rPr>
        <w:t> </w:t>
      </w:r>
      <w:r>
        <w:rPr>
          <w:w w:val="85"/>
        </w:rPr>
        <w:t>da</w:t>
      </w:r>
      <w:r>
        <w:rPr>
          <w:spacing w:val="-5"/>
          <w:w w:val="85"/>
        </w:rPr>
        <w:t> </w:t>
      </w:r>
      <w:r>
        <w:rPr>
          <w:w w:val="85"/>
        </w:rPr>
        <w:t>Lei</w:t>
      </w:r>
      <w:r>
        <w:rPr>
          <w:spacing w:val="-6"/>
          <w:w w:val="85"/>
        </w:rPr>
        <w:t> </w:t>
      </w:r>
      <w:r>
        <w:rPr>
          <w:w w:val="85"/>
        </w:rPr>
        <w:t>Orgânica</w:t>
      </w:r>
      <w:r>
        <w:rPr>
          <w:spacing w:val="-6"/>
          <w:w w:val="85"/>
        </w:rPr>
        <w:t> </w:t>
      </w:r>
      <w:r>
        <w:rPr>
          <w:w w:val="85"/>
        </w:rPr>
        <w:t>do</w:t>
      </w:r>
      <w:r>
        <w:rPr>
          <w:spacing w:val="-6"/>
          <w:w w:val="85"/>
        </w:rPr>
        <w:t> </w:t>
      </w:r>
      <w:r>
        <w:rPr>
          <w:w w:val="85"/>
        </w:rPr>
        <w:t>TCE/AM),</w:t>
      </w:r>
      <w:r>
        <w:rPr>
          <w:spacing w:val="-6"/>
          <w:w w:val="85"/>
        </w:rPr>
        <w:t> </w:t>
      </w:r>
      <w:r>
        <w:rPr>
          <w:w w:val="85"/>
        </w:rPr>
        <w:t>ficando</w:t>
      </w:r>
      <w:r>
        <w:rPr>
          <w:spacing w:val="-6"/>
          <w:w w:val="85"/>
        </w:rPr>
        <w:t> </w:t>
      </w:r>
      <w:r>
        <w:rPr>
          <w:w w:val="85"/>
        </w:rPr>
        <w:t>o</w:t>
      </w:r>
      <w:r>
        <w:rPr>
          <w:spacing w:val="-5"/>
          <w:w w:val="85"/>
        </w:rPr>
        <w:t> </w:t>
      </w:r>
      <w:r>
        <w:rPr>
          <w:w w:val="85"/>
        </w:rPr>
        <w:t>DERED</w:t>
      </w:r>
      <w:r>
        <w:rPr>
          <w:spacing w:val="-6"/>
          <w:w w:val="85"/>
        </w:rPr>
        <w:t> </w:t>
      </w:r>
      <w:r>
        <w:rPr>
          <w:w w:val="85"/>
        </w:rPr>
        <w:t>autorizado,</w:t>
      </w:r>
      <w:r>
        <w:rPr>
          <w:spacing w:val="-5"/>
          <w:w w:val="85"/>
        </w:rPr>
        <w:t> </w:t>
      </w:r>
      <w:r>
        <w:rPr>
          <w:w w:val="85"/>
        </w:rPr>
        <w:t>caso</w:t>
      </w:r>
      <w:r>
        <w:rPr>
          <w:spacing w:val="-6"/>
          <w:w w:val="85"/>
        </w:rPr>
        <w:t> </w:t>
      </w:r>
      <w:r>
        <w:rPr>
          <w:w w:val="85"/>
        </w:rPr>
        <w:t>expirado</w:t>
      </w:r>
      <w:r>
        <w:rPr>
          <w:spacing w:val="-6"/>
          <w:w w:val="85"/>
        </w:rPr>
        <w:t> </w:t>
      </w:r>
      <w:r>
        <w:rPr>
          <w:w w:val="85"/>
        </w:rPr>
        <w:t>o</w:t>
      </w:r>
      <w:r>
        <w:rPr>
          <w:spacing w:val="-5"/>
          <w:w w:val="85"/>
        </w:rPr>
        <w:t> </w:t>
      </w:r>
      <w:r>
        <w:rPr>
          <w:w w:val="85"/>
        </w:rPr>
        <w:t>referido</w:t>
      </w:r>
      <w:r>
        <w:rPr>
          <w:spacing w:val="-5"/>
          <w:w w:val="85"/>
        </w:rPr>
        <w:t> </w:t>
      </w:r>
      <w:r>
        <w:rPr>
          <w:w w:val="85"/>
        </w:rPr>
        <w:t>prazo,</w:t>
      </w:r>
      <w:r>
        <w:rPr>
          <w:spacing w:val="-6"/>
          <w:w w:val="85"/>
        </w:rPr>
        <w:t> </w:t>
      </w:r>
      <w:r>
        <w:rPr>
          <w:w w:val="85"/>
        </w:rPr>
        <w:t>a adotar</w:t>
      </w:r>
      <w:r>
        <w:rPr>
          <w:spacing w:val="-7"/>
          <w:w w:val="85"/>
        </w:rPr>
        <w:t> </w:t>
      </w:r>
      <w:r>
        <w:rPr>
          <w:w w:val="85"/>
        </w:rPr>
        <w:t>as</w:t>
      </w:r>
      <w:r>
        <w:rPr>
          <w:spacing w:val="-7"/>
          <w:w w:val="85"/>
        </w:rPr>
        <w:t> </w:t>
      </w:r>
      <w:r>
        <w:rPr>
          <w:w w:val="85"/>
        </w:rPr>
        <w:t>medidas</w:t>
      </w:r>
      <w:r>
        <w:rPr>
          <w:spacing w:val="-6"/>
          <w:w w:val="85"/>
        </w:rPr>
        <w:t> </w:t>
      </w:r>
      <w:r>
        <w:rPr>
          <w:w w:val="85"/>
        </w:rPr>
        <w:t>previstas</w:t>
      </w:r>
      <w:r>
        <w:rPr>
          <w:spacing w:val="-7"/>
          <w:w w:val="85"/>
        </w:rPr>
        <w:t> </w:t>
      </w:r>
      <w:r>
        <w:rPr>
          <w:w w:val="85"/>
        </w:rPr>
        <w:t>nas</w:t>
      </w:r>
      <w:r>
        <w:rPr>
          <w:spacing w:val="-7"/>
          <w:w w:val="85"/>
        </w:rPr>
        <w:t> </w:t>
      </w:r>
      <w:r>
        <w:rPr>
          <w:w w:val="85"/>
        </w:rPr>
        <w:t>subseções</w:t>
      </w:r>
      <w:r>
        <w:rPr>
          <w:spacing w:val="-6"/>
          <w:w w:val="85"/>
        </w:rPr>
        <w:t> </w:t>
      </w:r>
      <w:r>
        <w:rPr>
          <w:w w:val="85"/>
        </w:rPr>
        <w:t>III</w:t>
      </w:r>
      <w:r>
        <w:rPr>
          <w:spacing w:val="-7"/>
          <w:w w:val="85"/>
        </w:rPr>
        <w:t> </w:t>
      </w:r>
      <w:r>
        <w:rPr>
          <w:w w:val="85"/>
        </w:rPr>
        <w:t>e</w:t>
      </w:r>
      <w:r>
        <w:rPr>
          <w:spacing w:val="-6"/>
          <w:w w:val="85"/>
        </w:rPr>
        <w:t> </w:t>
      </w:r>
      <w:r>
        <w:rPr>
          <w:w w:val="85"/>
        </w:rPr>
        <w:t>IV</w:t>
      </w:r>
      <w:r>
        <w:rPr>
          <w:spacing w:val="-6"/>
          <w:w w:val="85"/>
        </w:rPr>
        <w:t> </w:t>
      </w:r>
      <w:r>
        <w:rPr>
          <w:w w:val="85"/>
        </w:rPr>
        <w:t>da</w:t>
      </w:r>
      <w:r>
        <w:rPr>
          <w:spacing w:val="-6"/>
          <w:w w:val="85"/>
        </w:rPr>
        <w:t> </w:t>
      </w:r>
      <w:r>
        <w:rPr>
          <w:w w:val="85"/>
        </w:rPr>
        <w:t>Seção</w:t>
      </w:r>
      <w:r>
        <w:rPr>
          <w:spacing w:val="-6"/>
          <w:w w:val="85"/>
        </w:rPr>
        <w:t> </w:t>
      </w:r>
      <w:r>
        <w:rPr>
          <w:w w:val="85"/>
        </w:rPr>
        <w:t>III,</w:t>
      </w:r>
      <w:r>
        <w:rPr>
          <w:spacing w:val="-6"/>
          <w:w w:val="85"/>
        </w:rPr>
        <w:t> </w:t>
      </w:r>
      <w:r>
        <w:rPr>
          <w:w w:val="85"/>
        </w:rPr>
        <w:t>do</w:t>
      </w:r>
      <w:r>
        <w:rPr>
          <w:spacing w:val="-6"/>
          <w:w w:val="85"/>
        </w:rPr>
        <w:t> </w:t>
      </w:r>
      <w:r>
        <w:rPr>
          <w:w w:val="85"/>
        </w:rPr>
        <w:t>Capítulo</w:t>
      </w:r>
      <w:r>
        <w:rPr>
          <w:spacing w:val="-6"/>
          <w:w w:val="85"/>
        </w:rPr>
        <w:t> </w:t>
      </w:r>
      <w:r>
        <w:rPr>
          <w:w w:val="85"/>
        </w:rPr>
        <w:t>X,</w:t>
      </w:r>
      <w:r>
        <w:rPr>
          <w:spacing w:val="-7"/>
          <w:w w:val="85"/>
        </w:rPr>
        <w:t> </w:t>
      </w:r>
      <w:r>
        <w:rPr>
          <w:w w:val="85"/>
        </w:rPr>
        <w:t>da</w:t>
      </w:r>
      <w:r>
        <w:rPr>
          <w:spacing w:val="-6"/>
          <w:w w:val="85"/>
        </w:rPr>
        <w:t> </w:t>
      </w:r>
      <w:r>
        <w:rPr>
          <w:w w:val="85"/>
        </w:rPr>
        <w:t>Resolução</w:t>
      </w:r>
      <w:r>
        <w:rPr>
          <w:spacing w:val="-6"/>
          <w:w w:val="85"/>
        </w:rPr>
        <w:t> </w:t>
      </w:r>
      <w:r>
        <w:rPr>
          <w:w w:val="85"/>
        </w:rPr>
        <w:t>nº</w:t>
      </w:r>
      <w:r>
        <w:rPr>
          <w:spacing w:val="-7"/>
          <w:w w:val="85"/>
        </w:rPr>
        <w:t> </w:t>
      </w:r>
      <w:r>
        <w:rPr>
          <w:w w:val="85"/>
        </w:rPr>
        <w:t>04/2002-TCE/AM,</w:t>
      </w:r>
      <w:r>
        <w:rPr>
          <w:spacing w:val="-6"/>
          <w:w w:val="85"/>
        </w:rPr>
        <w:t> </w:t>
      </w:r>
      <w:r>
        <w:rPr>
          <w:w w:val="85"/>
        </w:rPr>
        <w:t>bem como proceder, conforme estabelecido no Acordo de Cooperação firmado com o Instituto de Estudos de Protesto de Títulos do Brasil - Seção Amazonas - IEPTB/AM, ao encaminhamento do título executivo para protesto em nome do </w:t>
      </w:r>
      <w:r>
        <w:rPr>
          <w:w w:val="80"/>
        </w:rPr>
        <w:t>responsável; </w:t>
      </w:r>
      <w:r>
        <w:rPr>
          <w:rFonts w:ascii="Arial" w:hAnsi="Arial"/>
          <w:b/>
          <w:w w:val="80"/>
        </w:rPr>
        <w:t>8.2.4. </w:t>
      </w:r>
      <w:r>
        <w:rPr>
          <w:w w:val="80"/>
        </w:rPr>
        <w:t>Manter o item Determinar à Prefeitura Municipal de Coari que, no prazo de 180 (cento e oitenta) dias, comprove o efetivo desempenho das atribuições previstas nos artigos 8º e 9º da Lei Federal n.º 12608/2012 (que instituiu a </w:t>
      </w:r>
      <w:r>
        <w:rPr>
          <w:w w:val="85"/>
        </w:rPr>
        <w:t>Política Nacional de Proteção e Defesa Civil), por meio de planejamento integrado das secretarias municipais, com o </w:t>
      </w:r>
      <w:r>
        <w:rPr>
          <w:w w:val="80"/>
        </w:rPr>
        <w:t>objetivo da prevenção e gestão de riscos de desastres e sua mitigação, e apresente, de fato, um Plano de Contingência de Proteção e Defesa Civil; </w:t>
      </w:r>
      <w:r>
        <w:rPr>
          <w:rFonts w:ascii="Arial" w:hAnsi="Arial"/>
          <w:b/>
          <w:w w:val="80"/>
        </w:rPr>
        <w:t>8.2.5. </w:t>
      </w:r>
      <w:r>
        <w:rPr>
          <w:w w:val="80"/>
        </w:rPr>
        <w:t>Manter o item Recomendar à Prefeitura Municipal de Coari, seguindo o exemplo de vários </w:t>
      </w:r>
      <w:r>
        <w:rPr>
          <w:w w:val="85"/>
        </w:rPr>
        <w:t>municípios brasileiros, ofereça à Câmara Municipal projeto de lei de enfrentamento local das mudanças</w:t>
      </w:r>
      <w:r>
        <w:rPr>
          <w:spacing w:val="-1"/>
          <w:w w:val="85"/>
        </w:rPr>
        <w:t> </w:t>
      </w:r>
      <w:r>
        <w:rPr>
          <w:w w:val="85"/>
        </w:rPr>
        <w:t>climáticas, em </w:t>
      </w:r>
      <w:r>
        <w:rPr>
          <w:w w:val="80"/>
        </w:rPr>
        <w:t>conformidade com a Lei Federal n.º 12187/2009 (que instituiu a Política Nacional sobre Mudança do Clima</w:t>
      </w:r>
      <w:r>
        <w:rPr/>
        <w:t> </w:t>
      </w:r>
      <w:r>
        <w:rPr>
          <w:w w:val="80"/>
        </w:rPr>
        <w:t>– PNMC); </w:t>
      </w:r>
      <w:r>
        <w:rPr>
          <w:rFonts w:ascii="Arial" w:hAnsi="Arial"/>
          <w:b/>
          <w:w w:val="80"/>
        </w:rPr>
        <w:t>8.2.6. </w:t>
      </w:r>
      <w:r>
        <w:rPr>
          <w:w w:val="85"/>
        </w:rPr>
        <w:t>Manter o item Determinar</w:t>
      </w:r>
      <w:r>
        <w:rPr>
          <w:spacing w:val="-2"/>
          <w:w w:val="85"/>
        </w:rPr>
        <w:t> </w:t>
      </w:r>
      <w:r>
        <w:rPr>
          <w:w w:val="85"/>
        </w:rPr>
        <w:t>que</w:t>
      </w:r>
      <w:r>
        <w:rPr>
          <w:spacing w:val="-1"/>
          <w:w w:val="85"/>
        </w:rPr>
        <w:t> </w:t>
      </w:r>
      <w:r>
        <w:rPr>
          <w:w w:val="85"/>
        </w:rPr>
        <w:t>o processo seja encaminhado</w:t>
      </w:r>
      <w:r>
        <w:rPr>
          <w:spacing w:val="-1"/>
          <w:w w:val="85"/>
        </w:rPr>
        <w:t> </w:t>
      </w:r>
      <w:r>
        <w:rPr>
          <w:w w:val="85"/>
        </w:rPr>
        <w:t>à DICAMB</w:t>
      </w:r>
      <w:r>
        <w:rPr>
          <w:spacing w:val="-1"/>
          <w:w w:val="85"/>
        </w:rPr>
        <w:t> </w:t>
      </w:r>
      <w:r>
        <w:rPr>
          <w:w w:val="85"/>
        </w:rPr>
        <w:t>para,</w:t>
      </w:r>
      <w:r>
        <w:rPr>
          <w:spacing w:val="-1"/>
          <w:w w:val="85"/>
        </w:rPr>
        <w:t> </w:t>
      </w:r>
      <w:r>
        <w:rPr>
          <w:w w:val="85"/>
        </w:rPr>
        <w:t>dentro</w:t>
      </w:r>
      <w:r>
        <w:rPr>
          <w:spacing w:val="-1"/>
          <w:w w:val="85"/>
        </w:rPr>
        <w:t> </w:t>
      </w:r>
      <w:r>
        <w:rPr>
          <w:w w:val="85"/>
        </w:rPr>
        <w:t>de suas competências, analisar</w:t>
      </w:r>
      <w:r>
        <w:rPr>
          <w:spacing w:val="-2"/>
          <w:w w:val="85"/>
        </w:rPr>
        <w:t> </w:t>
      </w:r>
      <w:r>
        <w:rPr>
          <w:w w:val="85"/>
        </w:rPr>
        <w:t>o conteúdo técnico dos</w:t>
      </w:r>
      <w:r>
        <w:rPr>
          <w:spacing w:val="-1"/>
          <w:w w:val="85"/>
        </w:rPr>
        <w:t> </w:t>
      </w:r>
      <w:r>
        <w:rPr>
          <w:w w:val="85"/>
        </w:rPr>
        <w:t>Planos</w:t>
      </w:r>
      <w:r>
        <w:rPr>
          <w:spacing w:val="-1"/>
          <w:w w:val="85"/>
        </w:rPr>
        <w:t> </w:t>
      </w:r>
      <w:r>
        <w:rPr>
          <w:w w:val="85"/>
        </w:rPr>
        <w:t>de Contingências</w:t>
      </w:r>
      <w:r>
        <w:rPr>
          <w:spacing w:val="-1"/>
          <w:w w:val="85"/>
        </w:rPr>
        <w:t> </w:t>
      </w:r>
      <w:r>
        <w:rPr>
          <w:w w:val="85"/>
        </w:rPr>
        <w:t>apresentados</w:t>
      </w:r>
      <w:r>
        <w:rPr>
          <w:spacing w:val="-2"/>
          <w:w w:val="85"/>
        </w:rPr>
        <w:t> </w:t>
      </w:r>
      <w:r>
        <w:rPr>
          <w:w w:val="85"/>
        </w:rPr>
        <w:t>pelo Representado, no</w:t>
      </w:r>
      <w:r>
        <w:rPr>
          <w:spacing w:val="-2"/>
          <w:w w:val="85"/>
        </w:rPr>
        <w:t> </w:t>
      </w:r>
      <w:r>
        <w:rPr>
          <w:w w:val="85"/>
        </w:rPr>
        <w:t>sentido</w:t>
      </w:r>
      <w:r>
        <w:rPr>
          <w:spacing w:val="-2"/>
          <w:w w:val="85"/>
        </w:rPr>
        <w:t> </w:t>
      </w:r>
      <w:r>
        <w:rPr>
          <w:w w:val="85"/>
        </w:rPr>
        <w:t>de verificar</w:t>
      </w:r>
      <w:r>
        <w:rPr>
          <w:spacing w:val="-2"/>
          <w:w w:val="85"/>
        </w:rPr>
        <w:t> </w:t>
      </w:r>
      <w:r>
        <w:rPr>
          <w:w w:val="85"/>
        </w:rPr>
        <w:t>o</w:t>
      </w:r>
      <w:r>
        <w:rPr>
          <w:spacing w:val="-2"/>
          <w:w w:val="85"/>
        </w:rPr>
        <w:t> </w:t>
      </w:r>
      <w:r>
        <w:rPr>
          <w:w w:val="85"/>
        </w:rPr>
        <w:t>potencial</w:t>
      </w:r>
      <w:r>
        <w:rPr>
          <w:spacing w:val="-1"/>
          <w:w w:val="85"/>
        </w:rPr>
        <w:t> </w:t>
      </w:r>
      <w:r>
        <w:rPr>
          <w:w w:val="85"/>
        </w:rPr>
        <w:t>de </w:t>
      </w:r>
      <w:r>
        <w:rPr>
          <w:spacing w:val="-2"/>
          <w:w w:val="90"/>
        </w:rPr>
        <w:t>contribuir</w:t>
      </w:r>
      <w:r>
        <w:rPr>
          <w:spacing w:val="-3"/>
          <w:w w:val="90"/>
        </w:rPr>
        <w:t> </w:t>
      </w:r>
      <w:r>
        <w:rPr>
          <w:spacing w:val="-2"/>
          <w:w w:val="90"/>
        </w:rPr>
        <w:t>para</w:t>
      </w:r>
      <w:r>
        <w:rPr>
          <w:spacing w:val="-2"/>
          <w:w w:val="90"/>
        </w:rPr>
        <w:t> a</w:t>
      </w:r>
      <w:r>
        <w:rPr>
          <w:spacing w:val="-2"/>
          <w:w w:val="90"/>
        </w:rPr>
        <w:t> efetividade</w:t>
      </w:r>
      <w:r>
        <w:rPr>
          <w:spacing w:val="-2"/>
          <w:w w:val="90"/>
        </w:rPr>
        <w:t> das</w:t>
      </w:r>
      <w:r>
        <w:rPr>
          <w:spacing w:val="-2"/>
          <w:w w:val="90"/>
        </w:rPr>
        <w:t> ações</w:t>
      </w:r>
      <w:r>
        <w:rPr>
          <w:spacing w:val="-2"/>
          <w:w w:val="90"/>
        </w:rPr>
        <w:t> de</w:t>
      </w:r>
      <w:r>
        <w:rPr>
          <w:spacing w:val="-3"/>
          <w:w w:val="90"/>
        </w:rPr>
        <w:t> </w:t>
      </w:r>
      <w:r>
        <w:rPr>
          <w:spacing w:val="-2"/>
          <w:w w:val="90"/>
        </w:rPr>
        <w:t>prevenção</w:t>
      </w:r>
      <w:r>
        <w:rPr>
          <w:spacing w:val="-2"/>
          <w:w w:val="90"/>
        </w:rPr>
        <w:t> a</w:t>
      </w:r>
      <w:r>
        <w:rPr>
          <w:spacing w:val="-3"/>
          <w:w w:val="90"/>
        </w:rPr>
        <w:t> </w:t>
      </w:r>
      <w:r>
        <w:rPr>
          <w:spacing w:val="-2"/>
          <w:w w:val="90"/>
        </w:rPr>
        <w:t>desastres</w:t>
      </w:r>
      <w:r>
        <w:rPr>
          <w:spacing w:val="-2"/>
          <w:w w:val="90"/>
        </w:rPr>
        <w:t> naturais;</w:t>
      </w:r>
      <w:r>
        <w:rPr>
          <w:spacing w:val="-2"/>
          <w:w w:val="90"/>
        </w:rPr>
        <w:t> </w:t>
      </w:r>
      <w:r>
        <w:rPr>
          <w:rFonts w:ascii="Arial" w:hAnsi="Arial"/>
          <w:b/>
          <w:spacing w:val="-2"/>
          <w:w w:val="90"/>
        </w:rPr>
        <w:t>8.2.7.</w:t>
      </w:r>
      <w:r>
        <w:rPr>
          <w:rFonts w:ascii="Arial" w:hAnsi="Arial"/>
          <w:b/>
          <w:spacing w:val="-2"/>
          <w:w w:val="90"/>
        </w:rPr>
        <w:t> </w:t>
      </w:r>
      <w:r>
        <w:rPr>
          <w:spacing w:val="-2"/>
          <w:w w:val="90"/>
        </w:rPr>
        <w:t>Manter o</w:t>
      </w:r>
      <w:r>
        <w:rPr>
          <w:spacing w:val="-2"/>
          <w:w w:val="90"/>
        </w:rPr>
        <w:t> item Determinar após</w:t>
      </w:r>
      <w:r>
        <w:rPr>
          <w:spacing w:val="-5"/>
          <w:w w:val="90"/>
        </w:rPr>
        <w:t> </w:t>
      </w:r>
      <w:r>
        <w:rPr>
          <w:spacing w:val="-2"/>
          <w:w w:val="90"/>
        </w:rPr>
        <w:t>o </w:t>
      </w:r>
      <w:r>
        <w:rPr>
          <w:w w:val="80"/>
        </w:rPr>
        <w:t>julgamento, que o processo seja encaminhado à DEAOP, para dentro de suas competências, verificar o cumprimento dos referidos Planos de Contingências a ser apresentados pelo Representado;</w:t>
      </w:r>
      <w:r>
        <w:rPr/>
        <w:t> </w:t>
      </w:r>
      <w:r>
        <w:rPr>
          <w:rFonts w:ascii="Arial" w:hAnsi="Arial"/>
          <w:b/>
          <w:w w:val="80"/>
        </w:rPr>
        <w:t>8.2.8. </w:t>
      </w:r>
      <w:r>
        <w:rPr>
          <w:w w:val="80"/>
        </w:rPr>
        <w:t>Manter o item Determinar ao SEPLENO,</w:t>
      </w:r>
      <w:r>
        <w:rPr>
          <w:w w:val="90"/>
        </w:rPr>
        <w:t> que</w:t>
      </w:r>
      <w:r>
        <w:rPr>
          <w:spacing w:val="-2"/>
          <w:w w:val="90"/>
        </w:rPr>
        <w:t> </w:t>
      </w:r>
      <w:r>
        <w:rPr>
          <w:w w:val="90"/>
        </w:rPr>
        <w:t>oficie</w:t>
      </w:r>
      <w:r>
        <w:rPr>
          <w:spacing w:val="-2"/>
          <w:w w:val="90"/>
        </w:rPr>
        <w:t> </w:t>
      </w:r>
      <w:r>
        <w:rPr>
          <w:w w:val="90"/>
        </w:rPr>
        <w:t>o</w:t>
      </w:r>
      <w:r>
        <w:rPr>
          <w:spacing w:val="-1"/>
          <w:w w:val="90"/>
        </w:rPr>
        <w:t> </w:t>
      </w:r>
      <w:r>
        <w:rPr>
          <w:w w:val="90"/>
        </w:rPr>
        <w:t>interessado</w:t>
      </w:r>
      <w:r>
        <w:rPr>
          <w:spacing w:val="-3"/>
          <w:w w:val="90"/>
        </w:rPr>
        <w:t> </w:t>
      </w:r>
      <w:r>
        <w:rPr>
          <w:w w:val="90"/>
        </w:rPr>
        <w:t>dando-lhe</w:t>
      </w:r>
      <w:r>
        <w:rPr>
          <w:spacing w:val="-2"/>
          <w:w w:val="90"/>
        </w:rPr>
        <w:t> </w:t>
      </w:r>
      <w:r>
        <w:rPr>
          <w:w w:val="90"/>
        </w:rPr>
        <w:t>ciência</w:t>
      </w:r>
      <w:r>
        <w:rPr>
          <w:spacing w:val="-2"/>
          <w:w w:val="90"/>
        </w:rPr>
        <w:t> </w:t>
      </w:r>
      <w:r>
        <w:rPr>
          <w:w w:val="90"/>
        </w:rPr>
        <w:t>do</w:t>
      </w:r>
      <w:r>
        <w:rPr>
          <w:spacing w:val="-1"/>
          <w:w w:val="90"/>
        </w:rPr>
        <w:t> </w:t>
      </w:r>
      <w:r>
        <w:rPr>
          <w:w w:val="90"/>
        </w:rPr>
        <w:t>teor</w:t>
      </w:r>
      <w:r>
        <w:rPr>
          <w:spacing w:val="-2"/>
          <w:w w:val="90"/>
        </w:rPr>
        <w:t> </w:t>
      </w:r>
      <w:r>
        <w:rPr>
          <w:w w:val="90"/>
        </w:rPr>
        <w:t>da</w:t>
      </w:r>
      <w:r>
        <w:rPr>
          <w:spacing w:val="-2"/>
          <w:w w:val="90"/>
        </w:rPr>
        <w:t> </w:t>
      </w:r>
      <w:r>
        <w:rPr>
          <w:w w:val="90"/>
        </w:rPr>
        <w:t>decisão</w:t>
      </w:r>
      <w:r>
        <w:rPr>
          <w:spacing w:val="-2"/>
          <w:w w:val="90"/>
        </w:rPr>
        <w:t> </w:t>
      </w:r>
      <w:r>
        <w:rPr>
          <w:w w:val="90"/>
        </w:rPr>
        <w:t>do</w:t>
      </w:r>
      <w:r>
        <w:rPr>
          <w:spacing w:val="-2"/>
          <w:w w:val="90"/>
        </w:rPr>
        <w:t> </w:t>
      </w:r>
      <w:r>
        <w:rPr>
          <w:w w:val="90"/>
        </w:rPr>
        <w:t>Egrégio</w:t>
      </w:r>
      <w:r>
        <w:rPr>
          <w:spacing w:val="-2"/>
          <w:w w:val="90"/>
        </w:rPr>
        <w:t> </w:t>
      </w:r>
      <w:r>
        <w:rPr>
          <w:w w:val="90"/>
        </w:rPr>
        <w:t>Tribunal</w:t>
      </w:r>
      <w:r>
        <w:rPr>
          <w:spacing w:val="-1"/>
          <w:w w:val="90"/>
        </w:rPr>
        <w:t> </w:t>
      </w:r>
      <w:r>
        <w:rPr>
          <w:w w:val="90"/>
        </w:rPr>
        <w:t>Pleno</w:t>
      </w:r>
      <w:r>
        <w:rPr>
          <w:spacing w:val="-2"/>
          <w:w w:val="90"/>
        </w:rPr>
        <w:t> </w:t>
      </w:r>
      <w:r>
        <w:rPr>
          <w:w w:val="90"/>
        </w:rPr>
        <w:t>e</w:t>
      </w:r>
      <w:r>
        <w:rPr>
          <w:spacing w:val="-2"/>
          <w:w w:val="90"/>
        </w:rPr>
        <w:t> </w:t>
      </w:r>
      <w:r>
        <w:rPr>
          <w:w w:val="90"/>
        </w:rPr>
        <w:t>do</w:t>
      </w:r>
      <w:r>
        <w:rPr>
          <w:spacing w:val="-1"/>
          <w:w w:val="90"/>
        </w:rPr>
        <w:t> </w:t>
      </w:r>
      <w:r>
        <w:rPr>
          <w:w w:val="90"/>
        </w:rPr>
        <w:t>Relatório/Voto</w:t>
      </w:r>
      <w:r>
        <w:rPr>
          <w:spacing w:val="-2"/>
          <w:w w:val="90"/>
        </w:rPr>
        <w:t> </w:t>
      </w:r>
      <w:r>
        <w:rPr>
          <w:w w:val="90"/>
        </w:rPr>
        <w:t>que </w:t>
      </w:r>
      <w:r>
        <w:rPr>
          <w:w w:val="80"/>
        </w:rPr>
        <w:t>fundamentou o decisório, para conhecimento; </w:t>
      </w:r>
      <w:r>
        <w:rPr>
          <w:rFonts w:ascii="Arial" w:hAnsi="Arial"/>
          <w:b/>
          <w:w w:val="80"/>
        </w:rPr>
        <w:t>8.3. Notificar </w:t>
      </w:r>
      <w:r>
        <w:rPr>
          <w:w w:val="80"/>
        </w:rPr>
        <w:t>o Sr. Keitton Wyllyson Pinheiro Batista, Prefeito Municipal de Coari, na pessoa de seus advogados constituídos, para</w:t>
      </w:r>
      <w:r>
        <w:rPr/>
        <w:t> </w:t>
      </w:r>
      <w:r>
        <w:rPr>
          <w:w w:val="80"/>
        </w:rPr>
        <w:t>que tomem ciência do Decisório, com cópia do Relatório/Voto;</w:t>
      </w:r>
      <w:r>
        <w:rPr/>
        <w:t> </w:t>
      </w:r>
      <w:r>
        <w:rPr>
          <w:rFonts w:ascii="Arial" w:hAnsi="Arial"/>
          <w:b/>
          <w:w w:val="80"/>
        </w:rPr>
        <w:t>8.4. Arquivar</w:t>
      </w:r>
      <w:r>
        <w:rPr>
          <w:rFonts w:ascii="Arial" w:hAnsi="Arial"/>
          <w:b/>
        </w:rPr>
        <w:t> </w:t>
      </w:r>
      <w:r>
        <w:rPr>
          <w:w w:val="80"/>
        </w:rPr>
        <w:t>o</w:t>
      </w:r>
      <w:r>
        <w:rPr/>
        <w:t> </w:t>
      </w:r>
      <w:r>
        <w:rPr>
          <w:w w:val="80"/>
        </w:rPr>
        <w:t>processo,</w:t>
      </w:r>
      <w:r>
        <w:rPr/>
        <w:t> </w:t>
      </w:r>
      <w:r>
        <w:rPr>
          <w:w w:val="80"/>
        </w:rPr>
        <w:t>nos</w:t>
      </w:r>
      <w:r>
        <w:rPr/>
        <w:t> </w:t>
      </w:r>
      <w:r>
        <w:rPr>
          <w:w w:val="80"/>
        </w:rPr>
        <w:t>termos</w:t>
      </w:r>
      <w:r>
        <w:rPr/>
        <w:t> </w:t>
      </w:r>
      <w:r>
        <w:rPr>
          <w:w w:val="80"/>
        </w:rPr>
        <w:t>regimentais.</w:t>
      </w:r>
      <w:r>
        <w:rPr/>
        <w:t> </w:t>
      </w:r>
      <w:r>
        <w:rPr>
          <w:rFonts w:ascii="Arial" w:hAnsi="Arial"/>
          <w:b/>
          <w:w w:val="80"/>
        </w:rPr>
        <w:t>Especificação</w:t>
      </w:r>
      <w:r>
        <w:rPr>
          <w:rFonts w:ascii="Arial" w:hAnsi="Arial"/>
          <w:b/>
        </w:rPr>
        <w:t> </w:t>
      </w:r>
      <w:r>
        <w:rPr>
          <w:rFonts w:ascii="Arial" w:hAnsi="Arial"/>
          <w:b/>
          <w:w w:val="80"/>
        </w:rPr>
        <w:t>do</w:t>
      </w:r>
      <w:r>
        <w:rPr>
          <w:rFonts w:ascii="Arial" w:hAnsi="Arial"/>
          <w:b/>
        </w:rPr>
        <w:t> </w:t>
      </w:r>
      <w:r>
        <w:rPr>
          <w:rFonts w:ascii="Arial" w:hAnsi="Arial"/>
          <w:b/>
          <w:w w:val="80"/>
        </w:rPr>
        <w:t>quórum:</w:t>
      </w:r>
      <w:r>
        <w:rPr>
          <w:rFonts w:ascii="Arial" w:hAnsi="Arial"/>
          <w:b/>
        </w:rPr>
        <w:t> </w:t>
      </w:r>
      <w:r>
        <w:rPr>
          <w:w w:val="80"/>
        </w:rPr>
        <w:t>Conselheiros:</w:t>
      </w:r>
      <w:r>
        <w:rPr/>
        <w:t> </w:t>
      </w:r>
      <w:r>
        <w:rPr>
          <w:w w:val="80"/>
        </w:rPr>
        <w:t>Yara</w:t>
      </w:r>
      <w:r>
        <w:rPr/>
        <w:t> </w:t>
      </w:r>
      <w:r>
        <w:rPr>
          <w:w w:val="80"/>
        </w:rPr>
        <w:t>Amazônia</w:t>
      </w:r>
      <w:r>
        <w:rPr/>
        <w:t> </w:t>
      </w:r>
      <w:r>
        <w:rPr>
          <w:w w:val="80"/>
        </w:rPr>
        <w:t>Lins</w:t>
      </w:r>
      <w:r>
        <w:rPr/>
        <w:t> </w:t>
      </w:r>
      <w:r>
        <w:rPr>
          <w:w w:val="80"/>
        </w:rPr>
        <w:t>Rodrigues dos Santos (Presidente), Júlio Assis Corrêa Pinheiro, Érico Xavier Desterro e</w:t>
      </w:r>
      <w:r>
        <w:rPr/>
        <w:t> </w:t>
      </w:r>
      <w:r>
        <w:rPr>
          <w:w w:val="80"/>
        </w:rPr>
        <w:t>Silva, Mario Manoel Coelho de Mello, Josué Cláudio de Souza Neto e Mário José de Moraes Costa Filho (Convocado).</w:t>
      </w:r>
      <w:r>
        <w:rPr/>
        <w:t> </w:t>
      </w:r>
      <w:r>
        <w:rPr>
          <w:rFonts w:ascii="Arial" w:hAnsi="Arial"/>
          <w:b/>
          <w:w w:val="80"/>
        </w:rPr>
        <w:t>Declaração de impedimento: </w:t>
      </w:r>
      <w:r>
        <w:rPr>
          <w:w w:val="80"/>
        </w:rPr>
        <w:t>Conselheiro Luis </w:t>
      </w:r>
      <w:r>
        <w:rPr>
          <w:w w:val="85"/>
        </w:rPr>
        <w:t>Fabian</w:t>
      </w:r>
      <w:r>
        <w:rPr>
          <w:spacing w:val="-7"/>
          <w:w w:val="85"/>
        </w:rPr>
        <w:t> </w:t>
      </w:r>
      <w:r>
        <w:rPr>
          <w:w w:val="85"/>
        </w:rPr>
        <w:t>Pereira</w:t>
      </w:r>
      <w:r>
        <w:rPr>
          <w:spacing w:val="-7"/>
          <w:w w:val="85"/>
        </w:rPr>
        <w:t> </w:t>
      </w:r>
      <w:r>
        <w:rPr>
          <w:w w:val="85"/>
        </w:rPr>
        <w:t>Barbosa</w:t>
      </w:r>
      <w:r>
        <w:rPr>
          <w:spacing w:val="-6"/>
          <w:w w:val="85"/>
        </w:rPr>
        <w:t> </w:t>
      </w:r>
      <w:r>
        <w:rPr>
          <w:w w:val="85"/>
        </w:rPr>
        <w:t>(art.</w:t>
      </w:r>
      <w:r>
        <w:rPr>
          <w:spacing w:val="-7"/>
          <w:w w:val="85"/>
        </w:rPr>
        <w:t> </w:t>
      </w:r>
      <w:r>
        <w:rPr>
          <w:w w:val="85"/>
        </w:rPr>
        <w:t>65</w:t>
      </w:r>
      <w:r>
        <w:rPr>
          <w:spacing w:val="-7"/>
          <w:w w:val="85"/>
        </w:rPr>
        <w:t> </w:t>
      </w:r>
      <w:r>
        <w:rPr>
          <w:w w:val="85"/>
        </w:rPr>
        <w:t>do</w:t>
      </w:r>
      <w:r>
        <w:rPr>
          <w:spacing w:val="-6"/>
          <w:w w:val="85"/>
        </w:rPr>
        <w:t> </w:t>
      </w:r>
      <w:r>
        <w:rPr>
          <w:w w:val="85"/>
        </w:rPr>
        <w:t>Regimento</w:t>
      </w:r>
      <w:r>
        <w:rPr>
          <w:spacing w:val="-7"/>
          <w:w w:val="85"/>
        </w:rPr>
        <w:t> </w:t>
      </w:r>
      <w:r>
        <w:rPr>
          <w:w w:val="85"/>
        </w:rPr>
        <w:t>Interno).</w:t>
      </w:r>
    </w:p>
    <w:p>
      <w:pPr>
        <w:pStyle w:val="BodyText"/>
        <w:spacing w:before="186"/>
        <w:ind w:right="131"/>
      </w:pPr>
      <w:r>
        <w:rPr>
          <w:rFonts w:ascii="Arial" w:hAnsi="Arial"/>
          <w:b/>
          <w:w w:val="80"/>
        </w:rPr>
        <w:t>PROCESSO Nº 10.147/2024 (APENSOS: 13.364/2019) </w:t>
      </w:r>
      <w:r>
        <w:rPr>
          <w:w w:val="80"/>
        </w:rPr>
        <w:t>- Recurso de Revisão interposto pela Sra. Patrícia Lopes Miranda contra o Acórdão Nº 1247/2023 - TCE - Primeira Câmara, exarado nos autos do Processo Nº 13.364/2019. </w:t>
      </w:r>
      <w:r>
        <w:rPr>
          <w:rFonts w:ascii="Arial" w:hAnsi="Arial"/>
          <w:b/>
          <w:w w:val="80"/>
        </w:rPr>
        <w:t>Advogado(s): </w:t>
      </w:r>
      <w:r>
        <w:rPr>
          <w:w w:val="80"/>
        </w:rPr>
        <w:t>Humberto Filipe Pinheiro Pedrosa - OAB/AM 13037. </w:t>
      </w:r>
      <w:r>
        <w:rPr>
          <w:rFonts w:ascii="Arial" w:hAnsi="Arial"/>
          <w:b/>
          <w:w w:val="80"/>
        </w:rPr>
        <w:t>ACÓRDÃO Nº 1010/2024: </w:t>
      </w:r>
      <w:r>
        <w:rPr>
          <w:w w:val="80"/>
        </w:rPr>
        <w:t>Vistos, relatados e discutidos estes autos </w:t>
      </w:r>
      <w:r>
        <w:rPr>
          <w:w w:val="90"/>
        </w:rPr>
        <w:t>acima</w:t>
      </w:r>
      <w:r>
        <w:rPr>
          <w:spacing w:val="-6"/>
          <w:w w:val="90"/>
        </w:rPr>
        <w:t> </w:t>
      </w:r>
      <w:r>
        <w:rPr>
          <w:w w:val="90"/>
        </w:rPr>
        <w:t>identificados,</w:t>
      </w:r>
      <w:r>
        <w:rPr>
          <w:spacing w:val="-5"/>
          <w:w w:val="90"/>
        </w:rPr>
        <w:t> </w:t>
      </w:r>
      <w:r>
        <w:rPr>
          <w:rFonts w:ascii="Arial" w:hAnsi="Arial"/>
          <w:b/>
          <w:w w:val="90"/>
        </w:rPr>
        <w:t>ACORDAM</w:t>
      </w:r>
      <w:r>
        <w:rPr>
          <w:rFonts w:ascii="Arial" w:hAnsi="Arial"/>
          <w:b/>
          <w:spacing w:val="-6"/>
          <w:w w:val="90"/>
        </w:rPr>
        <w:t> </w:t>
      </w:r>
      <w:r>
        <w:rPr>
          <w:w w:val="90"/>
        </w:rPr>
        <w:t>os</w:t>
      </w:r>
      <w:r>
        <w:rPr>
          <w:spacing w:val="-6"/>
          <w:w w:val="90"/>
        </w:rPr>
        <w:t> </w:t>
      </w:r>
      <w:r>
        <w:rPr>
          <w:w w:val="90"/>
        </w:rPr>
        <w:t>Excelentíssimos</w:t>
      </w:r>
      <w:r>
        <w:rPr>
          <w:spacing w:val="-6"/>
          <w:w w:val="90"/>
        </w:rPr>
        <w:t> </w:t>
      </w:r>
      <w:r>
        <w:rPr>
          <w:w w:val="90"/>
        </w:rPr>
        <w:t>Senhores</w:t>
      </w:r>
      <w:r>
        <w:rPr>
          <w:spacing w:val="-6"/>
          <w:w w:val="90"/>
        </w:rPr>
        <w:t> </w:t>
      </w:r>
      <w:r>
        <w:rPr>
          <w:w w:val="90"/>
        </w:rPr>
        <w:t>Conselheiros</w:t>
      </w:r>
      <w:r>
        <w:rPr>
          <w:spacing w:val="-7"/>
          <w:w w:val="90"/>
        </w:rPr>
        <w:t> </w:t>
      </w:r>
      <w:r>
        <w:rPr>
          <w:w w:val="90"/>
        </w:rPr>
        <w:t>do</w:t>
      </w:r>
      <w:r>
        <w:rPr>
          <w:spacing w:val="-6"/>
          <w:w w:val="90"/>
        </w:rPr>
        <w:t> </w:t>
      </w:r>
      <w:r>
        <w:rPr>
          <w:w w:val="90"/>
        </w:rPr>
        <w:t>Tribunal</w:t>
      </w:r>
      <w:r>
        <w:rPr>
          <w:spacing w:val="-6"/>
          <w:w w:val="90"/>
        </w:rPr>
        <w:t> </w:t>
      </w:r>
      <w:r>
        <w:rPr>
          <w:w w:val="90"/>
        </w:rPr>
        <w:t>de</w:t>
      </w:r>
      <w:r>
        <w:rPr>
          <w:spacing w:val="-6"/>
          <w:w w:val="90"/>
        </w:rPr>
        <w:t> </w:t>
      </w:r>
      <w:r>
        <w:rPr>
          <w:w w:val="90"/>
        </w:rPr>
        <w:t>Contas</w:t>
      </w:r>
      <w:r>
        <w:rPr>
          <w:spacing w:val="-7"/>
          <w:w w:val="90"/>
        </w:rPr>
        <w:t> </w:t>
      </w:r>
      <w:r>
        <w:rPr>
          <w:w w:val="90"/>
        </w:rPr>
        <w:t>do</w:t>
      </w:r>
      <w:r>
        <w:rPr>
          <w:spacing w:val="-6"/>
          <w:w w:val="90"/>
        </w:rPr>
        <w:t> </w:t>
      </w:r>
      <w:r>
        <w:rPr>
          <w:w w:val="90"/>
        </w:rPr>
        <w:t>Estado</w:t>
      </w:r>
      <w:r>
        <w:rPr>
          <w:spacing w:val="-6"/>
          <w:w w:val="90"/>
        </w:rPr>
        <w:t> </w:t>
      </w:r>
      <w:r>
        <w:rPr>
          <w:w w:val="90"/>
        </w:rPr>
        <w:t>do </w:t>
      </w:r>
      <w:r>
        <w:rPr>
          <w:w w:val="85"/>
        </w:rPr>
        <w:t>Amazonas,</w:t>
      </w:r>
      <w:r>
        <w:rPr>
          <w:spacing w:val="-7"/>
          <w:w w:val="85"/>
        </w:rPr>
        <w:t> </w:t>
      </w:r>
      <w:r>
        <w:rPr>
          <w:w w:val="85"/>
        </w:rPr>
        <w:t>reunidos</w:t>
      </w:r>
      <w:r>
        <w:rPr>
          <w:spacing w:val="-7"/>
          <w:w w:val="85"/>
        </w:rPr>
        <w:t> </w:t>
      </w:r>
      <w:r>
        <w:rPr>
          <w:w w:val="85"/>
        </w:rPr>
        <w:t>em</w:t>
      </w:r>
      <w:r>
        <w:rPr>
          <w:spacing w:val="-6"/>
          <w:w w:val="85"/>
        </w:rPr>
        <w:t> </w:t>
      </w:r>
      <w:r>
        <w:rPr>
          <w:w w:val="85"/>
        </w:rPr>
        <w:t>Sessão</w:t>
      </w:r>
      <w:r>
        <w:rPr>
          <w:spacing w:val="-7"/>
          <w:w w:val="85"/>
        </w:rPr>
        <w:t> </w:t>
      </w:r>
      <w:r>
        <w:rPr>
          <w:w w:val="85"/>
        </w:rPr>
        <w:t>do</w:t>
      </w:r>
      <w:r>
        <w:rPr>
          <w:spacing w:val="-7"/>
          <w:w w:val="85"/>
        </w:rPr>
        <w:t> </w:t>
      </w:r>
      <w:r>
        <w:rPr>
          <w:rFonts w:ascii="Arial" w:hAnsi="Arial"/>
          <w:b/>
          <w:w w:val="85"/>
        </w:rPr>
        <w:t>Tribunal</w:t>
      </w:r>
      <w:r>
        <w:rPr>
          <w:rFonts w:ascii="Arial" w:hAnsi="Arial"/>
          <w:b/>
          <w:spacing w:val="-6"/>
          <w:w w:val="85"/>
        </w:rPr>
        <w:t> </w:t>
      </w:r>
      <w:r>
        <w:rPr>
          <w:rFonts w:ascii="Arial" w:hAnsi="Arial"/>
          <w:b/>
          <w:w w:val="85"/>
        </w:rPr>
        <w:t>Pleno</w:t>
      </w:r>
      <w:r>
        <w:rPr>
          <w:w w:val="85"/>
        </w:rPr>
        <w:t>,</w:t>
      </w:r>
      <w:r>
        <w:rPr>
          <w:spacing w:val="-7"/>
          <w:w w:val="85"/>
        </w:rPr>
        <w:t> </w:t>
      </w:r>
      <w:r>
        <w:rPr>
          <w:w w:val="85"/>
        </w:rPr>
        <w:t>no</w:t>
      </w:r>
      <w:r>
        <w:rPr>
          <w:spacing w:val="-7"/>
          <w:w w:val="85"/>
        </w:rPr>
        <w:t> </w:t>
      </w:r>
      <w:r>
        <w:rPr>
          <w:w w:val="85"/>
        </w:rPr>
        <w:t>exercício</w:t>
      </w:r>
      <w:r>
        <w:rPr>
          <w:spacing w:val="-7"/>
          <w:w w:val="85"/>
        </w:rPr>
        <w:t> </w:t>
      </w:r>
      <w:r>
        <w:rPr>
          <w:w w:val="85"/>
        </w:rPr>
        <w:t>da</w:t>
      </w:r>
      <w:r>
        <w:rPr>
          <w:spacing w:val="-6"/>
          <w:w w:val="85"/>
        </w:rPr>
        <w:t> </w:t>
      </w:r>
      <w:r>
        <w:rPr>
          <w:w w:val="85"/>
        </w:rPr>
        <w:t>competência</w:t>
      </w:r>
      <w:r>
        <w:rPr>
          <w:spacing w:val="-7"/>
          <w:w w:val="85"/>
        </w:rPr>
        <w:t> </w:t>
      </w:r>
      <w:r>
        <w:rPr>
          <w:w w:val="85"/>
        </w:rPr>
        <w:t>atribuída</w:t>
      </w:r>
      <w:r>
        <w:rPr>
          <w:spacing w:val="-7"/>
          <w:w w:val="85"/>
        </w:rPr>
        <w:t> </w:t>
      </w:r>
      <w:r>
        <w:rPr>
          <w:w w:val="85"/>
        </w:rPr>
        <w:t>pelo</w:t>
      </w:r>
      <w:r>
        <w:rPr>
          <w:spacing w:val="-6"/>
          <w:w w:val="85"/>
        </w:rPr>
        <w:t> </w:t>
      </w:r>
      <w:r>
        <w:rPr>
          <w:w w:val="85"/>
        </w:rPr>
        <w:t>art.</w:t>
      </w:r>
      <w:r>
        <w:rPr>
          <w:spacing w:val="-7"/>
          <w:w w:val="85"/>
        </w:rPr>
        <w:t> </w:t>
      </w:r>
      <w:r>
        <w:rPr>
          <w:w w:val="85"/>
        </w:rPr>
        <w:t>11,</w:t>
      </w:r>
      <w:r>
        <w:rPr>
          <w:spacing w:val="-7"/>
          <w:w w:val="85"/>
        </w:rPr>
        <w:t> </w:t>
      </w:r>
      <w:r>
        <w:rPr>
          <w:w w:val="85"/>
        </w:rPr>
        <w:t>inciso</w:t>
      </w:r>
      <w:r>
        <w:rPr>
          <w:spacing w:val="-6"/>
          <w:w w:val="85"/>
        </w:rPr>
        <w:t> </w:t>
      </w:r>
      <w:r>
        <w:rPr>
          <w:w w:val="85"/>
        </w:rPr>
        <w:t>III,</w:t>
      </w:r>
      <w:r>
        <w:rPr>
          <w:spacing w:val="-7"/>
          <w:w w:val="85"/>
        </w:rPr>
        <w:t> </w:t>
      </w:r>
      <w:r>
        <w:rPr>
          <w:w w:val="85"/>
        </w:rPr>
        <w:t>alínea “g”, da Resolução nº 04/2002-TCE/AM, </w:t>
      </w:r>
      <w:r>
        <w:rPr>
          <w:rFonts w:ascii="Arial" w:hAnsi="Arial"/>
          <w:b/>
          <w:w w:val="85"/>
        </w:rPr>
        <w:t>à unanimidade</w:t>
      </w:r>
      <w:r>
        <w:rPr>
          <w:w w:val="85"/>
        </w:rPr>
        <w:t>, nos termos do voto do Excelentíssimo Senhor Conselheiro- </w:t>
      </w:r>
      <w:r>
        <w:rPr>
          <w:w w:val="80"/>
        </w:rPr>
        <w:t>Relator,</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r>
        <w:rPr>
          <w:spacing w:val="26"/>
        </w:rPr>
        <w:t> </w:t>
      </w:r>
      <w:r>
        <w:rPr>
          <w:rFonts w:ascii="Arial" w:hAnsi="Arial"/>
          <w:b/>
          <w:w w:val="80"/>
        </w:rPr>
        <w:t>8.1.</w:t>
      </w:r>
      <w:r>
        <w:rPr>
          <w:rFonts w:ascii="Arial" w:hAnsi="Arial"/>
          <w:b/>
        </w:rPr>
        <w:t> </w:t>
      </w:r>
      <w:r>
        <w:rPr>
          <w:rFonts w:ascii="Arial" w:hAnsi="Arial"/>
          <w:b/>
          <w:w w:val="80"/>
        </w:rPr>
        <w:t>Conhecer </w:t>
      </w:r>
      <w:r>
        <w:rPr>
          <w:w w:val="85"/>
        </w:rPr>
        <w:t>do Recurso de Revisão interposto pela Sra. Patrícia Lopes Miranda, nos termos do art. 157 da resolução nº 04/2002 </w:t>
      </w:r>
      <w:r>
        <w:rPr>
          <w:w w:val="90"/>
        </w:rPr>
        <w:t>TCE/AM;</w:t>
      </w:r>
      <w:r>
        <w:rPr>
          <w:spacing w:val="-5"/>
          <w:w w:val="90"/>
        </w:rPr>
        <w:t> </w:t>
      </w:r>
      <w:r>
        <w:rPr>
          <w:rFonts w:ascii="Arial" w:hAnsi="Arial"/>
          <w:b/>
          <w:w w:val="90"/>
        </w:rPr>
        <w:t>8.2.</w:t>
      </w:r>
      <w:r>
        <w:rPr>
          <w:rFonts w:ascii="Arial" w:hAnsi="Arial"/>
          <w:b/>
          <w:spacing w:val="-6"/>
          <w:w w:val="90"/>
        </w:rPr>
        <w:t> </w:t>
      </w:r>
      <w:r>
        <w:rPr>
          <w:rFonts w:ascii="Arial" w:hAnsi="Arial"/>
          <w:b/>
          <w:w w:val="90"/>
        </w:rPr>
        <w:t>Negar</w:t>
      </w:r>
      <w:r>
        <w:rPr>
          <w:rFonts w:ascii="Arial" w:hAnsi="Arial"/>
          <w:b/>
          <w:spacing w:val="-5"/>
          <w:w w:val="90"/>
        </w:rPr>
        <w:t> </w:t>
      </w:r>
      <w:r>
        <w:rPr>
          <w:rFonts w:ascii="Arial" w:hAnsi="Arial"/>
          <w:b/>
          <w:w w:val="90"/>
        </w:rPr>
        <w:t>Provimento</w:t>
      </w:r>
      <w:r>
        <w:rPr>
          <w:rFonts w:ascii="Arial" w:hAnsi="Arial"/>
          <w:b/>
          <w:spacing w:val="-5"/>
          <w:w w:val="90"/>
        </w:rPr>
        <w:t> </w:t>
      </w:r>
      <w:r>
        <w:rPr>
          <w:w w:val="90"/>
        </w:rPr>
        <w:t>ao</w:t>
      </w:r>
      <w:r>
        <w:rPr>
          <w:spacing w:val="-5"/>
          <w:w w:val="90"/>
        </w:rPr>
        <w:t> </w:t>
      </w:r>
      <w:r>
        <w:rPr>
          <w:w w:val="90"/>
        </w:rPr>
        <w:t>Recurso</w:t>
      </w:r>
      <w:r>
        <w:rPr>
          <w:spacing w:val="-6"/>
          <w:w w:val="90"/>
        </w:rPr>
        <w:t> </w:t>
      </w:r>
      <w:r>
        <w:rPr>
          <w:w w:val="90"/>
        </w:rPr>
        <w:t>de</w:t>
      </w:r>
      <w:r>
        <w:rPr>
          <w:spacing w:val="-5"/>
          <w:w w:val="90"/>
        </w:rPr>
        <w:t> </w:t>
      </w:r>
      <w:r>
        <w:rPr>
          <w:w w:val="90"/>
        </w:rPr>
        <w:t>Revisão</w:t>
      </w:r>
      <w:r>
        <w:rPr>
          <w:spacing w:val="-5"/>
          <w:w w:val="90"/>
        </w:rPr>
        <w:t> </w:t>
      </w:r>
      <w:r>
        <w:rPr>
          <w:w w:val="90"/>
        </w:rPr>
        <w:t>interposto</w:t>
      </w:r>
      <w:r>
        <w:rPr>
          <w:spacing w:val="-6"/>
          <w:w w:val="90"/>
        </w:rPr>
        <w:t> </w:t>
      </w:r>
      <w:r>
        <w:rPr>
          <w:w w:val="90"/>
        </w:rPr>
        <w:t>pela</w:t>
      </w:r>
      <w:r>
        <w:rPr>
          <w:spacing w:val="-7"/>
          <w:w w:val="90"/>
        </w:rPr>
        <w:t> </w:t>
      </w:r>
      <w:r>
        <w:rPr>
          <w:w w:val="90"/>
        </w:rPr>
        <w:t>Sra.</w:t>
      </w:r>
      <w:r>
        <w:rPr>
          <w:spacing w:val="-6"/>
          <w:w w:val="90"/>
        </w:rPr>
        <w:t> </w:t>
      </w:r>
      <w:r>
        <w:rPr>
          <w:w w:val="90"/>
        </w:rPr>
        <w:t>Patrícia</w:t>
      </w:r>
      <w:r>
        <w:rPr>
          <w:spacing w:val="-6"/>
          <w:w w:val="90"/>
        </w:rPr>
        <w:t> </w:t>
      </w:r>
      <w:r>
        <w:rPr>
          <w:w w:val="90"/>
        </w:rPr>
        <w:t>Lopes</w:t>
      </w:r>
      <w:r>
        <w:rPr>
          <w:spacing w:val="-6"/>
          <w:w w:val="90"/>
        </w:rPr>
        <w:t> </w:t>
      </w:r>
      <w:r>
        <w:rPr>
          <w:w w:val="90"/>
        </w:rPr>
        <w:t>Miranda,</w:t>
      </w:r>
      <w:r>
        <w:rPr>
          <w:spacing w:val="-6"/>
          <w:w w:val="90"/>
        </w:rPr>
        <w:t> </w:t>
      </w:r>
      <w:r>
        <w:rPr>
          <w:w w:val="90"/>
        </w:rPr>
        <w:t>mantendo </w:t>
      </w:r>
      <w:r>
        <w:rPr>
          <w:spacing w:val="-2"/>
          <w:w w:val="85"/>
        </w:rPr>
        <w:t>inalterado o acórdão nº 1247/2023</w:t>
      </w:r>
      <w:r>
        <w:rPr>
          <w:spacing w:val="-5"/>
        </w:rPr>
        <w:t> </w:t>
      </w:r>
      <w:r>
        <w:rPr>
          <w:spacing w:val="-2"/>
          <w:w w:val="85"/>
        </w:rPr>
        <w:t>– TCE – Primeira Câmara; </w:t>
      </w:r>
      <w:r>
        <w:rPr>
          <w:rFonts w:ascii="Arial" w:hAnsi="Arial"/>
          <w:b/>
          <w:spacing w:val="-2"/>
          <w:w w:val="85"/>
        </w:rPr>
        <w:t>8.3. Notificar </w:t>
      </w:r>
      <w:r>
        <w:rPr>
          <w:spacing w:val="-2"/>
          <w:w w:val="85"/>
        </w:rPr>
        <w:t>a Sra. Patrícia Lopes Miranda, por meio dos </w:t>
      </w:r>
      <w:r>
        <w:rPr>
          <w:w w:val="80"/>
        </w:rPr>
        <w:t>seus</w:t>
      </w:r>
      <w:r>
        <w:rPr/>
        <w:t> </w:t>
      </w:r>
      <w:r>
        <w:rPr>
          <w:w w:val="80"/>
        </w:rPr>
        <w:t>advogados,</w:t>
      </w:r>
      <w:r>
        <w:rPr/>
        <w:t> </w:t>
      </w:r>
      <w:r>
        <w:rPr>
          <w:w w:val="80"/>
        </w:rPr>
        <w:t>para</w:t>
      </w:r>
      <w:r>
        <w:rPr/>
        <w:t> </w:t>
      </w:r>
      <w:r>
        <w:rPr>
          <w:w w:val="80"/>
        </w:rPr>
        <w:t>que</w:t>
      </w:r>
      <w:r>
        <w:rPr/>
        <w:t> </w:t>
      </w:r>
      <w:r>
        <w:rPr>
          <w:w w:val="80"/>
        </w:rPr>
        <w:t>tome</w:t>
      </w:r>
      <w:r>
        <w:rPr/>
        <w:t> </w:t>
      </w:r>
      <w:r>
        <w:rPr>
          <w:w w:val="80"/>
        </w:rPr>
        <w:t>ciência</w:t>
      </w:r>
      <w:r>
        <w:rPr/>
        <w:t> </w:t>
      </w:r>
      <w:r>
        <w:rPr>
          <w:w w:val="80"/>
        </w:rPr>
        <w:t>do</w:t>
      </w:r>
      <w:r>
        <w:rPr/>
        <w:t> </w:t>
      </w:r>
      <w:r>
        <w:rPr>
          <w:w w:val="80"/>
        </w:rPr>
        <w:t>decisório;</w:t>
      </w:r>
      <w:r>
        <w:rPr/>
        <w:t> </w:t>
      </w:r>
      <w:r>
        <w:rPr>
          <w:rFonts w:ascii="Arial" w:hAnsi="Arial"/>
          <w:b/>
          <w:w w:val="80"/>
        </w:rPr>
        <w:t>8.4.</w:t>
      </w:r>
      <w:r>
        <w:rPr>
          <w:rFonts w:ascii="Arial" w:hAnsi="Arial"/>
          <w:b/>
        </w:rPr>
        <w:t> </w:t>
      </w:r>
      <w:r>
        <w:rPr>
          <w:rFonts w:ascii="Arial" w:hAnsi="Arial"/>
          <w:b/>
          <w:w w:val="80"/>
        </w:rPr>
        <w:t>Arquivar</w:t>
      </w:r>
      <w:r>
        <w:rPr>
          <w:rFonts w:ascii="Arial" w:hAnsi="Arial"/>
          <w:b/>
        </w:rPr>
        <w:t> </w:t>
      </w:r>
      <w:r>
        <w:rPr>
          <w:w w:val="80"/>
        </w:rPr>
        <w:t>o</w:t>
      </w:r>
      <w:r>
        <w:rPr/>
        <w:t> </w:t>
      </w:r>
      <w:r>
        <w:rPr>
          <w:w w:val="80"/>
        </w:rPr>
        <w:t>processo</w:t>
      </w:r>
      <w:r>
        <w:rPr/>
        <w:t> </w:t>
      </w:r>
      <w:r>
        <w:rPr>
          <w:w w:val="80"/>
        </w:rPr>
        <w:t>sem</w:t>
      </w:r>
      <w:r>
        <w:rPr/>
        <w:t> </w:t>
      </w:r>
      <w:r>
        <w:rPr>
          <w:w w:val="80"/>
        </w:rPr>
        <w:t>prejuízo</w:t>
      </w:r>
      <w:r>
        <w:rPr/>
        <w:t> </w:t>
      </w:r>
      <w:r>
        <w:rPr>
          <w:w w:val="80"/>
        </w:rPr>
        <w:t>à</w:t>
      </w:r>
      <w:r>
        <w:rPr/>
        <w:t> </w:t>
      </w:r>
      <w:r>
        <w:rPr>
          <w:w w:val="80"/>
        </w:rPr>
        <w:t>continuidade</w:t>
      </w:r>
      <w:r>
        <w:rPr/>
        <w:t> </w:t>
      </w:r>
      <w:r>
        <w:rPr>
          <w:w w:val="80"/>
        </w:rPr>
        <w:t>da</w:t>
      </w:r>
      <w:r>
        <w:rPr/>
        <w:t> </w:t>
      </w:r>
      <w:r>
        <w:rPr>
          <w:w w:val="80"/>
        </w:rPr>
        <w:t>execução do processo originário. </w:t>
      </w:r>
      <w:r>
        <w:rPr>
          <w:rFonts w:ascii="Arial" w:hAnsi="Arial"/>
          <w:b/>
          <w:w w:val="80"/>
        </w:rPr>
        <w:t>Especificação do quórum: </w:t>
      </w:r>
      <w:r>
        <w:rPr>
          <w:w w:val="80"/>
        </w:rPr>
        <w:t>Conselheiros: Yara Amazônia Lins Rodrigues dos Santos (Presidente), </w:t>
      </w:r>
      <w:r>
        <w:rPr>
          <w:spacing w:val="-2"/>
          <w:w w:val="85"/>
        </w:rPr>
        <w:t>Júlio Assis Corrêa Pinheiro, Érico Xavier Desterro e Silva, Mario Manoel Coelho de Mello, Josué Cláudio de Souza Neto, Luis Fabian Pereira Barbosa e Mário José</w:t>
      </w:r>
      <w:r>
        <w:rPr>
          <w:spacing w:val="-3"/>
          <w:w w:val="85"/>
        </w:rPr>
        <w:t> </w:t>
      </w:r>
      <w:r>
        <w:rPr>
          <w:spacing w:val="-2"/>
          <w:w w:val="85"/>
        </w:rPr>
        <w:t>de Moraes</w:t>
      </w:r>
      <w:r>
        <w:rPr>
          <w:spacing w:val="-3"/>
          <w:w w:val="85"/>
        </w:rPr>
        <w:t> </w:t>
      </w:r>
      <w:r>
        <w:rPr>
          <w:spacing w:val="-2"/>
          <w:w w:val="85"/>
        </w:rPr>
        <w:t>Costa Filho (Convocado).</w:t>
      </w:r>
    </w:p>
    <w:p>
      <w:pPr>
        <w:spacing w:before="191"/>
        <w:ind w:left="2" w:right="136" w:firstLine="0"/>
        <w:jc w:val="both"/>
        <w:rPr>
          <w:sz w:val="24"/>
        </w:rPr>
      </w:pPr>
      <w:r>
        <w:rPr>
          <w:rFonts w:ascii="Arial" w:hAnsi="Arial"/>
          <w:b/>
          <w:w w:val="85"/>
          <w:sz w:val="24"/>
        </w:rPr>
        <w:t>PROCESSO</w:t>
      </w:r>
      <w:r>
        <w:rPr>
          <w:rFonts w:ascii="Arial" w:hAnsi="Arial"/>
          <w:b/>
          <w:spacing w:val="-2"/>
          <w:w w:val="85"/>
          <w:sz w:val="24"/>
        </w:rPr>
        <w:t> </w:t>
      </w:r>
      <w:r>
        <w:rPr>
          <w:rFonts w:ascii="Arial" w:hAnsi="Arial"/>
          <w:b/>
          <w:w w:val="85"/>
          <w:sz w:val="24"/>
        </w:rPr>
        <w:t>Nº</w:t>
      </w:r>
      <w:r>
        <w:rPr>
          <w:rFonts w:ascii="Arial" w:hAnsi="Arial"/>
          <w:b/>
          <w:spacing w:val="-3"/>
          <w:w w:val="85"/>
          <w:sz w:val="24"/>
        </w:rPr>
        <w:t> </w:t>
      </w:r>
      <w:r>
        <w:rPr>
          <w:rFonts w:ascii="Arial" w:hAnsi="Arial"/>
          <w:b/>
          <w:w w:val="85"/>
          <w:sz w:val="24"/>
        </w:rPr>
        <w:t>10.995/2024 (APENSOS:</w:t>
      </w:r>
      <w:r>
        <w:rPr>
          <w:rFonts w:ascii="Arial" w:hAnsi="Arial"/>
          <w:b/>
          <w:spacing w:val="-3"/>
          <w:w w:val="85"/>
          <w:sz w:val="24"/>
        </w:rPr>
        <w:t> </w:t>
      </w:r>
      <w:r>
        <w:rPr>
          <w:rFonts w:ascii="Arial" w:hAnsi="Arial"/>
          <w:b/>
          <w:w w:val="85"/>
          <w:sz w:val="24"/>
        </w:rPr>
        <w:t>12.053/2023) </w:t>
      </w:r>
      <w:r>
        <w:rPr>
          <w:w w:val="85"/>
          <w:sz w:val="24"/>
        </w:rPr>
        <w:t>-</w:t>
      </w:r>
      <w:r>
        <w:rPr>
          <w:spacing w:val="-3"/>
          <w:w w:val="85"/>
          <w:sz w:val="24"/>
        </w:rPr>
        <w:t> </w:t>
      </w:r>
      <w:r>
        <w:rPr>
          <w:w w:val="85"/>
          <w:sz w:val="24"/>
        </w:rPr>
        <w:t>Recurso</w:t>
      </w:r>
      <w:r>
        <w:rPr>
          <w:spacing w:val="-2"/>
          <w:w w:val="85"/>
          <w:sz w:val="24"/>
        </w:rPr>
        <w:t> </w:t>
      </w:r>
      <w:r>
        <w:rPr>
          <w:w w:val="85"/>
          <w:sz w:val="24"/>
        </w:rPr>
        <w:t>de</w:t>
      </w:r>
      <w:r>
        <w:rPr>
          <w:spacing w:val="-2"/>
          <w:w w:val="85"/>
          <w:sz w:val="24"/>
        </w:rPr>
        <w:t> </w:t>
      </w:r>
      <w:r>
        <w:rPr>
          <w:w w:val="85"/>
          <w:sz w:val="24"/>
        </w:rPr>
        <w:t>Revisão interposto</w:t>
      </w:r>
      <w:r>
        <w:rPr>
          <w:spacing w:val="-2"/>
          <w:w w:val="85"/>
          <w:sz w:val="24"/>
        </w:rPr>
        <w:t> </w:t>
      </w:r>
      <w:r>
        <w:rPr>
          <w:w w:val="85"/>
          <w:sz w:val="24"/>
        </w:rPr>
        <w:t>pelo</w:t>
      </w:r>
      <w:r>
        <w:rPr>
          <w:spacing w:val="-1"/>
          <w:w w:val="85"/>
          <w:sz w:val="24"/>
        </w:rPr>
        <w:t> </w:t>
      </w:r>
      <w:r>
        <w:rPr>
          <w:w w:val="85"/>
          <w:sz w:val="24"/>
        </w:rPr>
        <w:t>Fundo</w:t>
      </w:r>
      <w:r>
        <w:rPr>
          <w:spacing w:val="-1"/>
          <w:w w:val="85"/>
          <w:sz w:val="24"/>
        </w:rPr>
        <w:t> </w:t>
      </w:r>
      <w:r>
        <w:rPr>
          <w:w w:val="85"/>
          <w:sz w:val="24"/>
        </w:rPr>
        <w:t>Previdenciário</w:t>
      </w:r>
      <w:r>
        <w:rPr>
          <w:spacing w:val="-3"/>
          <w:w w:val="85"/>
          <w:sz w:val="24"/>
        </w:rPr>
        <w:t> </w:t>
      </w:r>
      <w:r>
        <w:rPr>
          <w:w w:val="85"/>
          <w:sz w:val="24"/>
        </w:rPr>
        <w:t>do Estado</w:t>
      </w:r>
      <w:r>
        <w:rPr>
          <w:spacing w:val="-2"/>
          <w:w w:val="85"/>
          <w:sz w:val="24"/>
        </w:rPr>
        <w:t> </w:t>
      </w:r>
      <w:r>
        <w:rPr>
          <w:w w:val="85"/>
          <w:sz w:val="24"/>
        </w:rPr>
        <w:t>do</w:t>
      </w:r>
      <w:r>
        <w:rPr>
          <w:spacing w:val="-2"/>
          <w:w w:val="85"/>
          <w:sz w:val="24"/>
        </w:rPr>
        <w:t> </w:t>
      </w:r>
      <w:r>
        <w:rPr>
          <w:w w:val="85"/>
          <w:sz w:val="24"/>
        </w:rPr>
        <w:t>Amazonas (Fundação</w:t>
      </w:r>
      <w:r>
        <w:rPr>
          <w:spacing w:val="-2"/>
          <w:w w:val="85"/>
          <w:sz w:val="24"/>
        </w:rPr>
        <w:t> </w:t>
      </w:r>
      <w:r>
        <w:rPr>
          <w:w w:val="85"/>
          <w:sz w:val="24"/>
        </w:rPr>
        <w:t>Amazonprev)</w:t>
      </w:r>
      <w:r>
        <w:rPr>
          <w:spacing w:val="-1"/>
          <w:w w:val="85"/>
          <w:sz w:val="24"/>
        </w:rPr>
        <w:t> </w:t>
      </w:r>
      <w:r>
        <w:rPr>
          <w:w w:val="85"/>
          <w:sz w:val="24"/>
        </w:rPr>
        <w:t>contra</w:t>
      </w:r>
      <w:r>
        <w:rPr>
          <w:spacing w:val="-4"/>
          <w:w w:val="85"/>
          <w:sz w:val="24"/>
        </w:rPr>
        <w:t> </w:t>
      </w:r>
      <w:r>
        <w:rPr>
          <w:w w:val="85"/>
          <w:sz w:val="24"/>
        </w:rPr>
        <w:t>o</w:t>
      </w:r>
      <w:r>
        <w:rPr>
          <w:spacing w:val="-2"/>
          <w:w w:val="85"/>
          <w:sz w:val="24"/>
        </w:rPr>
        <w:t> </w:t>
      </w:r>
      <w:r>
        <w:rPr>
          <w:w w:val="85"/>
          <w:sz w:val="24"/>
        </w:rPr>
        <w:t>Acórdão</w:t>
      </w:r>
      <w:r>
        <w:rPr>
          <w:spacing w:val="-2"/>
          <w:w w:val="85"/>
          <w:sz w:val="24"/>
        </w:rPr>
        <w:t> </w:t>
      </w:r>
      <w:r>
        <w:rPr>
          <w:w w:val="85"/>
          <w:sz w:val="24"/>
        </w:rPr>
        <w:t>N°</w:t>
      </w:r>
      <w:r>
        <w:rPr>
          <w:spacing w:val="-3"/>
          <w:w w:val="85"/>
          <w:sz w:val="24"/>
        </w:rPr>
        <w:t> </w:t>
      </w:r>
      <w:r>
        <w:rPr>
          <w:w w:val="85"/>
          <w:sz w:val="24"/>
        </w:rPr>
        <w:t>1166/2023</w:t>
      </w:r>
      <w:r>
        <w:rPr>
          <w:spacing w:val="-1"/>
          <w:w w:val="85"/>
          <w:sz w:val="24"/>
        </w:rPr>
        <w:t> </w:t>
      </w:r>
      <w:r>
        <w:rPr>
          <w:w w:val="85"/>
          <w:sz w:val="24"/>
        </w:rPr>
        <w:t>-</w:t>
      </w:r>
      <w:r>
        <w:rPr>
          <w:spacing w:val="-3"/>
          <w:w w:val="85"/>
          <w:sz w:val="24"/>
        </w:rPr>
        <w:t> </w:t>
      </w:r>
      <w:r>
        <w:rPr>
          <w:w w:val="85"/>
          <w:sz w:val="24"/>
        </w:rPr>
        <w:t>TCE -</w:t>
      </w:r>
      <w:r>
        <w:rPr>
          <w:spacing w:val="-3"/>
          <w:w w:val="85"/>
          <w:sz w:val="24"/>
        </w:rPr>
        <w:t> </w:t>
      </w:r>
      <w:r>
        <w:rPr>
          <w:w w:val="85"/>
          <w:sz w:val="24"/>
        </w:rPr>
        <w:t>Segunda</w:t>
      </w:r>
      <w:r>
        <w:rPr>
          <w:spacing w:val="-2"/>
          <w:w w:val="85"/>
          <w:sz w:val="24"/>
        </w:rPr>
        <w:t> </w:t>
      </w:r>
      <w:r>
        <w:rPr>
          <w:w w:val="85"/>
          <w:sz w:val="24"/>
        </w:rPr>
        <w:t>Câmara,</w:t>
      </w:r>
      <w:r>
        <w:rPr>
          <w:spacing w:val="-2"/>
          <w:w w:val="85"/>
          <w:sz w:val="24"/>
        </w:rPr>
        <w:t> </w:t>
      </w:r>
      <w:r>
        <w:rPr>
          <w:w w:val="85"/>
          <w:sz w:val="24"/>
        </w:rPr>
        <w:t>exarado</w:t>
      </w:r>
      <w:r>
        <w:rPr>
          <w:spacing w:val="-2"/>
          <w:w w:val="85"/>
          <w:sz w:val="24"/>
        </w:rPr>
        <w:t> </w:t>
      </w:r>
      <w:r>
        <w:rPr>
          <w:w w:val="85"/>
          <w:sz w:val="24"/>
        </w:rPr>
        <w:t>nos</w:t>
      </w:r>
    </w:p>
    <w:p>
      <w:pPr>
        <w:spacing w:after="0"/>
        <w:jc w:val="both"/>
        <w:rPr>
          <w:sz w:val="24"/>
        </w:rPr>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90"/>
        </w:rPr>
        <w:t>autos</w:t>
      </w:r>
      <w:r>
        <w:rPr>
          <w:w w:val="90"/>
        </w:rPr>
        <w:t> do</w:t>
      </w:r>
      <w:r>
        <w:rPr>
          <w:w w:val="90"/>
        </w:rPr>
        <w:t> Processo</w:t>
      </w:r>
      <w:r>
        <w:rPr>
          <w:w w:val="90"/>
        </w:rPr>
        <w:t> N°</w:t>
      </w:r>
      <w:r>
        <w:rPr>
          <w:w w:val="90"/>
        </w:rPr>
        <w:t> 12.053/2023.</w:t>
      </w:r>
      <w:r>
        <w:rPr>
          <w:w w:val="90"/>
        </w:rPr>
        <w:t> </w:t>
      </w:r>
      <w:r>
        <w:rPr>
          <w:rFonts w:ascii="Arial" w:hAnsi="Arial"/>
          <w:b/>
          <w:w w:val="90"/>
        </w:rPr>
        <w:t>ACÓRDÃO</w:t>
      </w:r>
      <w:r>
        <w:rPr>
          <w:rFonts w:ascii="Arial" w:hAnsi="Arial"/>
          <w:b/>
          <w:w w:val="90"/>
        </w:rPr>
        <w:t> Nº</w:t>
      </w:r>
      <w:r>
        <w:rPr>
          <w:rFonts w:ascii="Arial" w:hAnsi="Arial"/>
          <w:b/>
          <w:w w:val="90"/>
        </w:rPr>
        <w:t> 1011/2024: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 </w:t>
      </w:r>
      <w:r>
        <w:rPr>
          <w:w w:val="85"/>
        </w:rPr>
        <w:t>identificados, </w:t>
      </w:r>
      <w:r>
        <w:rPr>
          <w:rFonts w:ascii="Arial" w:hAnsi="Arial"/>
          <w:b/>
          <w:w w:val="85"/>
        </w:rPr>
        <w:t>ACORDAM </w:t>
      </w:r>
      <w:r>
        <w:rPr>
          <w:w w:val="85"/>
        </w:rPr>
        <w:t>os Excelentíssimos Senhores Conselheiros do Tribunal de Contas do Estado do Amazonas, reunidos em Sessão do </w:t>
      </w:r>
      <w:r>
        <w:rPr>
          <w:rFonts w:ascii="Arial" w:hAnsi="Arial"/>
          <w:b/>
          <w:w w:val="85"/>
        </w:rPr>
        <w:t>Tribunal Pleno</w:t>
      </w:r>
      <w:r>
        <w:rPr>
          <w:w w:val="85"/>
        </w:rPr>
        <w:t>, no exercício da competência atribuída pelo art. 11, inciso III, alínea “g”, da </w:t>
      </w:r>
      <w:r>
        <w:rPr>
          <w:w w:val="80"/>
        </w:rPr>
        <w:t>Resolução nº 04/2002-TCE/AM, </w:t>
      </w:r>
      <w:r>
        <w:rPr>
          <w:rFonts w:ascii="Arial" w:hAnsi="Arial"/>
          <w:b/>
          <w:w w:val="80"/>
        </w:rPr>
        <w:t>à unanimidade</w:t>
      </w:r>
      <w:r>
        <w:rPr>
          <w:w w:val="80"/>
        </w:rPr>
        <w:t>, nos termos do voto do Excelentíssimo Senhor Conselheiro-Relator, </w:t>
      </w:r>
      <w:r>
        <w:rPr>
          <w:rFonts w:ascii="Arial" w:hAnsi="Arial"/>
          <w:b/>
          <w:w w:val="80"/>
        </w:rPr>
        <w:t>em consonância </w:t>
      </w:r>
      <w:r>
        <w:rPr>
          <w:w w:val="80"/>
        </w:rPr>
        <w:t>com pronunciamento do Ministério Público junto a este Tribunal, no sentido de:</w:t>
      </w:r>
      <w:r>
        <w:rPr/>
        <w:t> </w:t>
      </w:r>
      <w:r>
        <w:rPr>
          <w:rFonts w:ascii="Arial" w:hAnsi="Arial"/>
          <w:b/>
          <w:w w:val="80"/>
        </w:rPr>
        <w:t>8.1. Conhecer </w:t>
      </w:r>
      <w:r>
        <w:rPr>
          <w:w w:val="80"/>
        </w:rPr>
        <w:t>o recurso de </w:t>
      </w:r>
      <w:r>
        <w:rPr>
          <w:w w:val="90"/>
        </w:rPr>
        <w:t>revisão</w:t>
      </w:r>
      <w:r>
        <w:rPr>
          <w:spacing w:val="-10"/>
          <w:w w:val="90"/>
        </w:rPr>
        <w:t> </w:t>
      </w:r>
      <w:r>
        <w:rPr>
          <w:w w:val="90"/>
        </w:rPr>
        <w:t>interposto</w:t>
      </w:r>
      <w:r>
        <w:rPr>
          <w:spacing w:val="-10"/>
          <w:w w:val="90"/>
        </w:rPr>
        <w:t> </w:t>
      </w:r>
      <w:r>
        <w:rPr>
          <w:w w:val="90"/>
        </w:rPr>
        <w:t>pela</w:t>
      </w:r>
      <w:r>
        <w:rPr>
          <w:spacing w:val="-10"/>
          <w:w w:val="90"/>
        </w:rPr>
        <w:t> </w:t>
      </w:r>
      <w:r>
        <w:rPr>
          <w:w w:val="90"/>
        </w:rPr>
        <w:t>Fundação</w:t>
      </w:r>
      <w:r>
        <w:rPr>
          <w:spacing w:val="-10"/>
          <w:w w:val="90"/>
        </w:rPr>
        <w:t> </w:t>
      </w:r>
      <w:r>
        <w:rPr>
          <w:w w:val="90"/>
        </w:rPr>
        <w:t>Amazonprev,</w:t>
      </w:r>
      <w:r>
        <w:rPr>
          <w:spacing w:val="-10"/>
          <w:w w:val="90"/>
        </w:rPr>
        <w:t> </w:t>
      </w:r>
      <w:r>
        <w:rPr>
          <w:w w:val="90"/>
        </w:rPr>
        <w:t>nos</w:t>
      </w:r>
      <w:r>
        <w:rPr>
          <w:spacing w:val="-11"/>
          <w:w w:val="90"/>
        </w:rPr>
        <w:t> </w:t>
      </w:r>
      <w:r>
        <w:rPr>
          <w:w w:val="90"/>
        </w:rPr>
        <w:t>termos</w:t>
      </w:r>
      <w:r>
        <w:rPr>
          <w:spacing w:val="-10"/>
          <w:w w:val="90"/>
        </w:rPr>
        <w:t> </w:t>
      </w:r>
      <w:r>
        <w:rPr>
          <w:w w:val="90"/>
        </w:rPr>
        <w:t>do</w:t>
      </w:r>
      <w:r>
        <w:rPr>
          <w:spacing w:val="-10"/>
          <w:w w:val="90"/>
        </w:rPr>
        <w:t> </w:t>
      </w:r>
      <w:r>
        <w:rPr>
          <w:w w:val="90"/>
        </w:rPr>
        <w:t>art.</w:t>
      </w:r>
      <w:r>
        <w:rPr>
          <w:spacing w:val="-10"/>
          <w:w w:val="90"/>
        </w:rPr>
        <w:t> </w:t>
      </w:r>
      <w:r>
        <w:rPr>
          <w:w w:val="90"/>
        </w:rPr>
        <w:t>157</w:t>
      </w:r>
      <w:r>
        <w:rPr>
          <w:spacing w:val="-10"/>
          <w:w w:val="90"/>
        </w:rPr>
        <w:t> </w:t>
      </w:r>
      <w:r>
        <w:rPr>
          <w:w w:val="90"/>
        </w:rPr>
        <w:t>da</w:t>
      </w:r>
      <w:r>
        <w:rPr>
          <w:spacing w:val="-10"/>
          <w:w w:val="90"/>
        </w:rPr>
        <w:t> </w:t>
      </w:r>
      <w:r>
        <w:rPr>
          <w:w w:val="90"/>
        </w:rPr>
        <w:t>resolução</w:t>
      </w:r>
      <w:r>
        <w:rPr>
          <w:spacing w:val="-10"/>
          <w:w w:val="90"/>
        </w:rPr>
        <w:t> </w:t>
      </w:r>
      <w:r>
        <w:rPr>
          <w:w w:val="90"/>
        </w:rPr>
        <w:t>nº</w:t>
      </w:r>
      <w:r>
        <w:rPr>
          <w:spacing w:val="-10"/>
          <w:w w:val="90"/>
        </w:rPr>
        <w:t> </w:t>
      </w:r>
      <w:r>
        <w:rPr>
          <w:w w:val="90"/>
        </w:rPr>
        <w:t>04/2002</w:t>
      </w:r>
      <w:r>
        <w:rPr>
          <w:spacing w:val="-10"/>
          <w:w w:val="90"/>
        </w:rPr>
        <w:t> </w:t>
      </w:r>
      <w:r>
        <w:rPr>
          <w:w w:val="90"/>
        </w:rPr>
        <w:t>TCE/AM;</w:t>
      </w:r>
      <w:r>
        <w:rPr>
          <w:spacing w:val="-10"/>
          <w:w w:val="90"/>
        </w:rPr>
        <w:t> </w:t>
      </w:r>
      <w:r>
        <w:rPr>
          <w:rFonts w:ascii="Arial" w:hAnsi="Arial"/>
          <w:b/>
          <w:w w:val="90"/>
        </w:rPr>
        <w:t>8.2.</w:t>
      </w:r>
      <w:r>
        <w:rPr>
          <w:rFonts w:ascii="Arial" w:hAnsi="Arial"/>
          <w:b/>
          <w:spacing w:val="-10"/>
          <w:w w:val="90"/>
        </w:rPr>
        <w:t> </w:t>
      </w:r>
      <w:r>
        <w:rPr>
          <w:rFonts w:ascii="Arial" w:hAnsi="Arial"/>
          <w:b/>
          <w:w w:val="90"/>
        </w:rPr>
        <w:t>Dar </w:t>
      </w:r>
      <w:r>
        <w:rPr>
          <w:rFonts w:ascii="Arial" w:hAnsi="Arial"/>
          <w:b/>
          <w:w w:val="85"/>
        </w:rPr>
        <w:t>Provimento </w:t>
      </w:r>
      <w:r>
        <w:rPr>
          <w:w w:val="85"/>
        </w:rPr>
        <w:t>ao recurso de revisão da Fundação Amazonprev, para reformar o Acórdão nº 1166/2023 TCE-Segunda </w:t>
      </w:r>
      <w:r>
        <w:rPr>
          <w:w w:val="90"/>
        </w:rPr>
        <w:t>Câmara,</w:t>
      </w:r>
      <w:r>
        <w:rPr>
          <w:w w:val="90"/>
        </w:rPr>
        <w:t> para</w:t>
      </w:r>
      <w:r>
        <w:rPr>
          <w:w w:val="90"/>
        </w:rPr>
        <w:t> suprimir</w:t>
      </w:r>
      <w:r>
        <w:rPr>
          <w:w w:val="90"/>
        </w:rPr>
        <w:t> o</w:t>
      </w:r>
      <w:r>
        <w:rPr>
          <w:w w:val="90"/>
        </w:rPr>
        <w:t> seu</w:t>
      </w:r>
      <w:r>
        <w:rPr>
          <w:w w:val="90"/>
        </w:rPr>
        <w:t> item</w:t>
      </w:r>
      <w:r>
        <w:rPr>
          <w:w w:val="90"/>
        </w:rPr>
        <w:t> 8.2;</w:t>
      </w:r>
      <w:r>
        <w:rPr>
          <w:w w:val="90"/>
        </w:rPr>
        <w:t> </w:t>
      </w:r>
      <w:r>
        <w:rPr>
          <w:rFonts w:ascii="Arial" w:hAnsi="Arial"/>
          <w:b/>
          <w:w w:val="90"/>
        </w:rPr>
        <w:t>8.3.</w:t>
      </w:r>
      <w:r>
        <w:rPr>
          <w:rFonts w:ascii="Arial" w:hAnsi="Arial"/>
          <w:b/>
          <w:w w:val="90"/>
        </w:rPr>
        <w:t> Oficiar</w:t>
      </w:r>
      <w:r>
        <w:rPr>
          <w:rFonts w:ascii="Arial" w:hAnsi="Arial"/>
          <w:b/>
          <w:w w:val="90"/>
        </w:rPr>
        <w:t> </w:t>
      </w:r>
      <w:r>
        <w:rPr>
          <w:w w:val="90"/>
        </w:rPr>
        <w:t>a</w:t>
      </w:r>
      <w:r>
        <w:rPr>
          <w:w w:val="90"/>
        </w:rPr>
        <w:t> Fundação</w:t>
      </w:r>
      <w:r>
        <w:rPr>
          <w:w w:val="90"/>
        </w:rPr>
        <w:t> Amazonprev</w:t>
      </w:r>
      <w:r>
        <w:rPr>
          <w:w w:val="90"/>
        </w:rPr>
        <w:t> para</w:t>
      </w:r>
      <w:r>
        <w:rPr>
          <w:w w:val="90"/>
        </w:rPr>
        <w:t> que</w:t>
      </w:r>
      <w:r>
        <w:rPr>
          <w:w w:val="90"/>
        </w:rPr>
        <w:t> tome</w:t>
      </w:r>
      <w:r>
        <w:rPr>
          <w:w w:val="90"/>
        </w:rPr>
        <w:t> ciência</w:t>
      </w:r>
      <w:r>
        <w:rPr>
          <w:w w:val="90"/>
        </w:rPr>
        <w:t> do</w:t>
      </w:r>
      <w:r>
        <w:rPr>
          <w:w w:val="90"/>
        </w:rPr>
        <w:t> julgado. </w:t>
      </w:r>
      <w:r>
        <w:rPr>
          <w:rFonts w:ascii="Arial" w:hAnsi="Arial"/>
          <w:b/>
          <w:w w:val="85"/>
        </w:rPr>
        <w:t>Especificação do quórum: </w:t>
      </w:r>
      <w:r>
        <w:rPr>
          <w:w w:val="85"/>
        </w:rPr>
        <w:t>Conselheiros: Yara Amazônia Lins Rodrigues dos</w:t>
      </w:r>
      <w:r>
        <w:rPr>
          <w:spacing w:val="-1"/>
          <w:w w:val="85"/>
        </w:rPr>
        <w:t> </w:t>
      </w:r>
      <w:r>
        <w:rPr>
          <w:w w:val="85"/>
        </w:rPr>
        <w:t>Santos (Presidente), Júlio Assis Corrêa </w:t>
      </w:r>
      <w:r>
        <w:rPr>
          <w:w w:val="80"/>
        </w:rPr>
        <w:t>Pinheiro, Érico Xavier Desterro e Silva, Mario Manoel Coelho de Mello, Josué Cláudio de Souza Neto, Luis Fabian Pereira </w:t>
      </w:r>
      <w:r>
        <w:rPr>
          <w:w w:val="85"/>
        </w:rPr>
        <w:t>Barbosa</w:t>
      </w:r>
      <w:r>
        <w:rPr>
          <w:spacing w:val="-7"/>
          <w:w w:val="85"/>
        </w:rPr>
        <w:t> </w:t>
      </w:r>
      <w:r>
        <w:rPr>
          <w:w w:val="85"/>
        </w:rPr>
        <w:t>e</w:t>
      </w:r>
      <w:r>
        <w:rPr>
          <w:spacing w:val="-7"/>
          <w:w w:val="85"/>
        </w:rPr>
        <w:t> </w:t>
      </w:r>
      <w:r>
        <w:rPr>
          <w:w w:val="85"/>
        </w:rPr>
        <w:t>Mário</w:t>
      </w:r>
      <w:r>
        <w:rPr>
          <w:spacing w:val="-6"/>
          <w:w w:val="85"/>
        </w:rPr>
        <w:t> </w:t>
      </w:r>
      <w:r>
        <w:rPr>
          <w:w w:val="85"/>
        </w:rPr>
        <w:t>José</w:t>
      </w:r>
      <w:r>
        <w:rPr>
          <w:spacing w:val="-7"/>
          <w:w w:val="85"/>
        </w:rPr>
        <w:t> </w:t>
      </w:r>
      <w:r>
        <w:rPr>
          <w:w w:val="85"/>
        </w:rPr>
        <w:t>de</w:t>
      </w:r>
      <w:r>
        <w:rPr>
          <w:spacing w:val="-7"/>
          <w:w w:val="85"/>
        </w:rPr>
        <w:t> </w:t>
      </w:r>
      <w:r>
        <w:rPr>
          <w:w w:val="85"/>
        </w:rPr>
        <w:t>Moraes</w:t>
      </w:r>
      <w:r>
        <w:rPr>
          <w:spacing w:val="-6"/>
          <w:w w:val="85"/>
        </w:rPr>
        <w:t> </w:t>
      </w:r>
      <w:r>
        <w:rPr>
          <w:w w:val="85"/>
        </w:rPr>
        <w:t>Costa</w:t>
      </w:r>
      <w:r>
        <w:rPr>
          <w:spacing w:val="-7"/>
          <w:w w:val="85"/>
        </w:rPr>
        <w:t> </w:t>
      </w:r>
      <w:r>
        <w:rPr>
          <w:w w:val="85"/>
        </w:rPr>
        <w:t>Filho</w:t>
      </w:r>
      <w:r>
        <w:rPr>
          <w:spacing w:val="-7"/>
          <w:w w:val="85"/>
        </w:rPr>
        <w:t> </w:t>
      </w:r>
      <w:r>
        <w:rPr>
          <w:w w:val="85"/>
        </w:rPr>
        <w:t>(Convocado).</w:t>
      </w:r>
    </w:p>
    <w:p>
      <w:pPr>
        <w:pStyle w:val="BodyText"/>
        <w:spacing w:before="195"/>
        <w:ind w:right="131"/>
      </w:pPr>
      <w:r>
        <w:rPr>
          <w:rFonts w:ascii="Arial" w:hAnsi="Arial"/>
          <w:b/>
          <w:w w:val="85"/>
        </w:rPr>
        <w:t>PROCESSO</w:t>
      </w:r>
      <w:r>
        <w:rPr>
          <w:rFonts w:ascii="Arial" w:hAnsi="Arial"/>
          <w:b/>
          <w:w w:val="85"/>
        </w:rPr>
        <w:t> Nº</w:t>
      </w:r>
      <w:r>
        <w:rPr>
          <w:rFonts w:ascii="Arial" w:hAnsi="Arial"/>
          <w:b/>
          <w:w w:val="85"/>
        </w:rPr>
        <w:t> 11.120/2024</w:t>
      </w:r>
      <w:r>
        <w:rPr>
          <w:rFonts w:ascii="Arial" w:hAnsi="Arial"/>
          <w:b/>
          <w:w w:val="85"/>
        </w:rPr>
        <w:t> (APENSOS:</w:t>
      </w:r>
      <w:r>
        <w:rPr>
          <w:rFonts w:ascii="Arial" w:hAnsi="Arial"/>
          <w:b/>
          <w:w w:val="85"/>
        </w:rPr>
        <w:t> 15.436/2023</w:t>
      </w:r>
      <w:r>
        <w:rPr>
          <w:rFonts w:ascii="Arial" w:hAnsi="Arial"/>
          <w:b/>
          <w:w w:val="85"/>
        </w:rPr>
        <w:t> e</w:t>
      </w:r>
      <w:r>
        <w:rPr>
          <w:rFonts w:ascii="Arial" w:hAnsi="Arial"/>
          <w:b/>
          <w:w w:val="85"/>
        </w:rPr>
        <w:t> 15.536/2023)</w:t>
      </w:r>
      <w:r>
        <w:rPr>
          <w:rFonts w:ascii="Arial" w:hAnsi="Arial"/>
          <w:b/>
          <w:w w:val="85"/>
        </w:rPr>
        <w:t> </w:t>
      </w:r>
      <w:r>
        <w:rPr>
          <w:w w:val="85"/>
        </w:rPr>
        <w:t>-</w:t>
      </w:r>
      <w:r>
        <w:rPr>
          <w:w w:val="85"/>
        </w:rPr>
        <w:t> Recurso</w:t>
      </w:r>
      <w:r>
        <w:rPr>
          <w:w w:val="85"/>
        </w:rPr>
        <w:t> de</w:t>
      </w:r>
      <w:r>
        <w:rPr>
          <w:w w:val="85"/>
        </w:rPr>
        <w:t> Revisão</w:t>
      </w:r>
      <w:r>
        <w:rPr>
          <w:w w:val="85"/>
        </w:rPr>
        <w:t> interposto</w:t>
      </w:r>
      <w:r>
        <w:rPr>
          <w:w w:val="85"/>
        </w:rPr>
        <w:t> pelo</w:t>
      </w:r>
      <w:r>
        <w:rPr>
          <w:w w:val="85"/>
        </w:rPr>
        <w:t> Fundo Previdenciário</w:t>
      </w:r>
      <w:r>
        <w:rPr>
          <w:w w:val="85"/>
        </w:rPr>
        <w:t> do</w:t>
      </w:r>
      <w:r>
        <w:rPr>
          <w:w w:val="85"/>
        </w:rPr>
        <w:t> Estado</w:t>
      </w:r>
      <w:r>
        <w:rPr>
          <w:w w:val="85"/>
        </w:rPr>
        <w:t> do</w:t>
      </w:r>
      <w:r>
        <w:rPr>
          <w:w w:val="85"/>
        </w:rPr>
        <w:t> Amazonas</w:t>
      </w:r>
      <w:r>
        <w:rPr>
          <w:w w:val="85"/>
        </w:rPr>
        <w:t> (Fundação</w:t>
      </w:r>
      <w:r>
        <w:rPr>
          <w:w w:val="85"/>
        </w:rPr>
        <w:t> Amazonprev)</w:t>
      </w:r>
      <w:r>
        <w:rPr>
          <w:w w:val="85"/>
        </w:rPr>
        <w:t> contra</w:t>
      </w:r>
      <w:r>
        <w:rPr>
          <w:w w:val="85"/>
        </w:rPr>
        <w:t> o</w:t>
      </w:r>
      <w:r>
        <w:rPr>
          <w:w w:val="85"/>
        </w:rPr>
        <w:t> Acórdão</w:t>
      </w:r>
      <w:r>
        <w:rPr>
          <w:w w:val="85"/>
        </w:rPr>
        <w:t> N°</w:t>
      </w:r>
      <w:r>
        <w:rPr>
          <w:w w:val="85"/>
        </w:rPr>
        <w:t> 2440/2023</w:t>
      </w:r>
      <w:r>
        <w:rPr>
          <w:w w:val="85"/>
        </w:rPr>
        <w:t> -</w:t>
      </w:r>
      <w:r>
        <w:rPr>
          <w:w w:val="85"/>
        </w:rPr>
        <w:t> TCE</w:t>
      </w:r>
      <w:r>
        <w:rPr>
          <w:w w:val="85"/>
        </w:rPr>
        <w:t> -</w:t>
      </w:r>
      <w:r>
        <w:rPr>
          <w:w w:val="85"/>
        </w:rPr>
        <w:t> Segunda </w:t>
      </w:r>
      <w:r>
        <w:rPr>
          <w:w w:val="80"/>
        </w:rPr>
        <w:t>Câmara, exarado nos autos do Processo N° 15.436/2023. </w:t>
      </w:r>
      <w:r>
        <w:rPr>
          <w:rFonts w:ascii="Arial" w:hAnsi="Arial"/>
          <w:b/>
          <w:w w:val="80"/>
        </w:rPr>
        <w:t>ACÓRDÃO Nº 1012/2024: </w:t>
      </w:r>
      <w:r>
        <w:rPr>
          <w:w w:val="80"/>
        </w:rPr>
        <w:t>Vistos, relatados e discutidos estes </w:t>
      </w:r>
      <w:r>
        <w:rPr>
          <w:w w:val="85"/>
        </w:rPr>
        <w:t>autos</w:t>
      </w:r>
      <w:r>
        <w:rPr>
          <w:spacing w:val="-4"/>
          <w:w w:val="85"/>
        </w:rPr>
        <w:t> </w:t>
      </w:r>
      <w:r>
        <w:rPr>
          <w:w w:val="85"/>
        </w:rPr>
        <w:t>acima</w:t>
      </w:r>
      <w:r>
        <w:rPr>
          <w:spacing w:val="-2"/>
          <w:w w:val="85"/>
        </w:rPr>
        <w:t> </w:t>
      </w:r>
      <w:r>
        <w:rPr>
          <w:w w:val="85"/>
        </w:rPr>
        <w:t>identificados, </w:t>
      </w:r>
      <w:r>
        <w:rPr>
          <w:rFonts w:ascii="Arial" w:hAnsi="Arial"/>
          <w:b/>
          <w:w w:val="85"/>
        </w:rPr>
        <w:t>ACORDAM</w:t>
      </w:r>
      <w:r>
        <w:rPr>
          <w:rFonts w:ascii="Arial" w:hAnsi="Arial"/>
          <w:b/>
          <w:spacing w:val="-3"/>
          <w:w w:val="85"/>
        </w:rPr>
        <w:t> </w:t>
      </w:r>
      <w:r>
        <w:rPr>
          <w:w w:val="85"/>
        </w:rPr>
        <w:t>os</w:t>
      </w:r>
      <w:r>
        <w:rPr>
          <w:spacing w:val="-3"/>
          <w:w w:val="85"/>
        </w:rPr>
        <w:t> </w:t>
      </w:r>
      <w:r>
        <w:rPr>
          <w:w w:val="85"/>
        </w:rPr>
        <w:t>Excelentíssimos</w:t>
      </w:r>
      <w:r>
        <w:rPr>
          <w:spacing w:val="-3"/>
          <w:w w:val="85"/>
        </w:rPr>
        <w:t> </w:t>
      </w:r>
      <w:r>
        <w:rPr>
          <w:w w:val="85"/>
        </w:rPr>
        <w:t>Senhores</w:t>
      </w:r>
      <w:r>
        <w:rPr>
          <w:spacing w:val="-3"/>
          <w:w w:val="85"/>
        </w:rPr>
        <w:t> </w:t>
      </w:r>
      <w:r>
        <w:rPr>
          <w:w w:val="85"/>
        </w:rPr>
        <w:t>Conselheiros do</w:t>
      </w:r>
      <w:r>
        <w:rPr>
          <w:spacing w:val="-2"/>
          <w:w w:val="85"/>
        </w:rPr>
        <w:t> </w:t>
      </w:r>
      <w:r>
        <w:rPr>
          <w:w w:val="85"/>
        </w:rPr>
        <w:t>Tribunal</w:t>
      </w:r>
      <w:r>
        <w:rPr>
          <w:spacing w:val="-5"/>
          <w:w w:val="85"/>
        </w:rPr>
        <w:t> </w:t>
      </w:r>
      <w:r>
        <w:rPr>
          <w:w w:val="85"/>
        </w:rPr>
        <w:t>de</w:t>
      </w:r>
      <w:r>
        <w:rPr>
          <w:spacing w:val="-2"/>
          <w:w w:val="85"/>
        </w:rPr>
        <w:t> </w:t>
      </w:r>
      <w:r>
        <w:rPr>
          <w:w w:val="85"/>
        </w:rPr>
        <w:t>Contas</w:t>
      </w:r>
      <w:r>
        <w:rPr>
          <w:spacing w:val="-3"/>
          <w:w w:val="85"/>
        </w:rPr>
        <w:t> </w:t>
      </w:r>
      <w:r>
        <w:rPr>
          <w:w w:val="85"/>
        </w:rPr>
        <w:t>do</w:t>
      </w:r>
      <w:r>
        <w:rPr>
          <w:spacing w:val="-2"/>
          <w:w w:val="85"/>
        </w:rPr>
        <w:t> </w:t>
      </w:r>
      <w:r>
        <w:rPr>
          <w:w w:val="85"/>
        </w:rPr>
        <w:t>Estado</w:t>
      </w:r>
      <w:r>
        <w:rPr>
          <w:spacing w:val="-5"/>
          <w:w w:val="85"/>
        </w:rPr>
        <w:t> </w:t>
      </w:r>
      <w:r>
        <w:rPr>
          <w:w w:val="85"/>
        </w:rPr>
        <w:t>do Amazonas,</w:t>
      </w:r>
      <w:r>
        <w:rPr>
          <w:spacing w:val="-7"/>
          <w:w w:val="85"/>
        </w:rPr>
        <w:t> </w:t>
      </w:r>
      <w:r>
        <w:rPr>
          <w:w w:val="85"/>
        </w:rPr>
        <w:t>reunidos</w:t>
      </w:r>
      <w:r>
        <w:rPr>
          <w:spacing w:val="-7"/>
          <w:w w:val="85"/>
        </w:rPr>
        <w:t> </w:t>
      </w:r>
      <w:r>
        <w:rPr>
          <w:w w:val="85"/>
        </w:rPr>
        <w:t>em</w:t>
      </w:r>
      <w:r>
        <w:rPr>
          <w:spacing w:val="-6"/>
          <w:w w:val="85"/>
        </w:rPr>
        <w:t> </w:t>
      </w:r>
      <w:r>
        <w:rPr>
          <w:w w:val="85"/>
        </w:rPr>
        <w:t>Sessão</w:t>
      </w:r>
      <w:r>
        <w:rPr>
          <w:spacing w:val="-7"/>
          <w:w w:val="85"/>
        </w:rPr>
        <w:t> </w:t>
      </w:r>
      <w:r>
        <w:rPr>
          <w:w w:val="85"/>
        </w:rPr>
        <w:t>do</w:t>
      </w:r>
      <w:r>
        <w:rPr>
          <w:spacing w:val="-7"/>
          <w:w w:val="85"/>
        </w:rPr>
        <w:t> </w:t>
      </w:r>
      <w:r>
        <w:rPr>
          <w:rFonts w:ascii="Arial" w:hAnsi="Arial"/>
          <w:b/>
          <w:w w:val="85"/>
        </w:rPr>
        <w:t>Tribunal</w:t>
      </w:r>
      <w:r>
        <w:rPr>
          <w:rFonts w:ascii="Arial" w:hAnsi="Arial"/>
          <w:b/>
          <w:spacing w:val="-6"/>
          <w:w w:val="85"/>
        </w:rPr>
        <w:t> </w:t>
      </w:r>
      <w:r>
        <w:rPr>
          <w:rFonts w:ascii="Arial" w:hAnsi="Arial"/>
          <w:b/>
          <w:w w:val="85"/>
        </w:rPr>
        <w:t>Pleno</w:t>
      </w:r>
      <w:r>
        <w:rPr>
          <w:w w:val="85"/>
        </w:rPr>
        <w:t>,</w:t>
      </w:r>
      <w:r>
        <w:rPr>
          <w:spacing w:val="-7"/>
          <w:w w:val="85"/>
        </w:rPr>
        <w:t> </w:t>
      </w:r>
      <w:r>
        <w:rPr>
          <w:w w:val="85"/>
        </w:rPr>
        <w:t>no</w:t>
      </w:r>
      <w:r>
        <w:rPr>
          <w:spacing w:val="-7"/>
          <w:w w:val="85"/>
        </w:rPr>
        <w:t> </w:t>
      </w:r>
      <w:r>
        <w:rPr>
          <w:w w:val="85"/>
        </w:rPr>
        <w:t>exercício</w:t>
      </w:r>
      <w:r>
        <w:rPr>
          <w:spacing w:val="-7"/>
          <w:w w:val="85"/>
        </w:rPr>
        <w:t> </w:t>
      </w:r>
      <w:r>
        <w:rPr>
          <w:w w:val="85"/>
        </w:rPr>
        <w:t>da</w:t>
      </w:r>
      <w:r>
        <w:rPr>
          <w:spacing w:val="-6"/>
          <w:w w:val="85"/>
        </w:rPr>
        <w:t> </w:t>
      </w:r>
      <w:r>
        <w:rPr>
          <w:w w:val="85"/>
        </w:rPr>
        <w:t>competência</w:t>
      </w:r>
      <w:r>
        <w:rPr>
          <w:spacing w:val="-7"/>
          <w:w w:val="85"/>
        </w:rPr>
        <w:t> </w:t>
      </w:r>
      <w:r>
        <w:rPr>
          <w:w w:val="85"/>
        </w:rPr>
        <w:t>atribuída</w:t>
      </w:r>
      <w:r>
        <w:rPr>
          <w:spacing w:val="-7"/>
          <w:w w:val="85"/>
        </w:rPr>
        <w:t> </w:t>
      </w:r>
      <w:r>
        <w:rPr>
          <w:w w:val="85"/>
        </w:rPr>
        <w:t>pelo</w:t>
      </w:r>
      <w:r>
        <w:rPr>
          <w:spacing w:val="-6"/>
          <w:w w:val="85"/>
        </w:rPr>
        <w:t> </w:t>
      </w:r>
      <w:r>
        <w:rPr>
          <w:w w:val="85"/>
        </w:rPr>
        <w:t>art.</w:t>
      </w:r>
      <w:r>
        <w:rPr>
          <w:spacing w:val="-7"/>
          <w:w w:val="85"/>
        </w:rPr>
        <w:t> </w:t>
      </w:r>
      <w:r>
        <w:rPr>
          <w:w w:val="85"/>
        </w:rPr>
        <w:t>11,</w:t>
      </w:r>
      <w:r>
        <w:rPr>
          <w:spacing w:val="-7"/>
          <w:w w:val="85"/>
        </w:rPr>
        <w:t> </w:t>
      </w:r>
      <w:r>
        <w:rPr>
          <w:w w:val="85"/>
        </w:rPr>
        <w:t>inciso</w:t>
      </w:r>
      <w:r>
        <w:rPr>
          <w:spacing w:val="-6"/>
          <w:w w:val="85"/>
        </w:rPr>
        <w:t> </w:t>
      </w:r>
      <w:r>
        <w:rPr>
          <w:w w:val="85"/>
        </w:rPr>
        <w:t>III,</w:t>
      </w:r>
      <w:r>
        <w:rPr>
          <w:spacing w:val="-7"/>
          <w:w w:val="85"/>
        </w:rPr>
        <w:t> </w:t>
      </w:r>
      <w:r>
        <w:rPr>
          <w:w w:val="85"/>
        </w:rPr>
        <w:t>alínea “g”, da Resolução nº 04/2002-TCE/AM, </w:t>
      </w:r>
      <w:r>
        <w:rPr>
          <w:rFonts w:ascii="Arial" w:hAnsi="Arial"/>
          <w:b/>
          <w:w w:val="85"/>
        </w:rPr>
        <w:t>à unanimidade</w:t>
      </w:r>
      <w:r>
        <w:rPr>
          <w:w w:val="85"/>
        </w:rPr>
        <w:t>, nos termos do voto do Excelentíssimo Senhor Conselheiro- </w:t>
      </w:r>
      <w:r>
        <w:rPr>
          <w:w w:val="80"/>
        </w:rPr>
        <w:t>Relator,</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r>
        <w:rPr>
          <w:spacing w:val="26"/>
        </w:rPr>
        <w:t> </w:t>
      </w:r>
      <w:r>
        <w:rPr>
          <w:rFonts w:ascii="Arial" w:hAnsi="Arial"/>
          <w:b/>
          <w:w w:val="80"/>
        </w:rPr>
        <w:t>8.1.</w:t>
      </w:r>
      <w:r>
        <w:rPr>
          <w:rFonts w:ascii="Arial" w:hAnsi="Arial"/>
          <w:b/>
        </w:rPr>
        <w:t> </w:t>
      </w:r>
      <w:r>
        <w:rPr>
          <w:rFonts w:ascii="Arial" w:hAnsi="Arial"/>
          <w:b/>
          <w:w w:val="80"/>
        </w:rPr>
        <w:t>Conhecer </w:t>
      </w:r>
      <w:r>
        <w:rPr>
          <w:w w:val="85"/>
        </w:rPr>
        <w:t>do</w:t>
      </w:r>
      <w:r>
        <w:rPr>
          <w:spacing w:val="-7"/>
          <w:w w:val="85"/>
        </w:rPr>
        <w:t> </w:t>
      </w:r>
      <w:r>
        <w:rPr>
          <w:w w:val="85"/>
        </w:rPr>
        <w:t>recurso</w:t>
      </w:r>
      <w:r>
        <w:rPr>
          <w:spacing w:val="-7"/>
          <w:w w:val="85"/>
        </w:rPr>
        <w:t> </w:t>
      </w:r>
      <w:r>
        <w:rPr>
          <w:w w:val="85"/>
        </w:rPr>
        <w:t>de</w:t>
      </w:r>
      <w:r>
        <w:rPr>
          <w:spacing w:val="-6"/>
          <w:w w:val="85"/>
        </w:rPr>
        <w:t> </w:t>
      </w:r>
      <w:r>
        <w:rPr>
          <w:w w:val="85"/>
        </w:rPr>
        <w:t>revisão,</w:t>
      </w:r>
      <w:r>
        <w:rPr>
          <w:spacing w:val="-7"/>
          <w:w w:val="85"/>
        </w:rPr>
        <w:t> </w:t>
      </w:r>
      <w:r>
        <w:rPr>
          <w:w w:val="85"/>
        </w:rPr>
        <w:t>interposto</w:t>
      </w:r>
      <w:r>
        <w:rPr>
          <w:spacing w:val="-7"/>
          <w:w w:val="85"/>
        </w:rPr>
        <w:t> </w:t>
      </w:r>
      <w:r>
        <w:rPr>
          <w:w w:val="85"/>
        </w:rPr>
        <w:t>pela</w:t>
      </w:r>
      <w:r>
        <w:rPr>
          <w:spacing w:val="-6"/>
          <w:w w:val="85"/>
        </w:rPr>
        <w:t> </w:t>
      </w:r>
      <w:r>
        <w:rPr>
          <w:w w:val="85"/>
        </w:rPr>
        <w:t>Fundação</w:t>
      </w:r>
      <w:r>
        <w:rPr>
          <w:spacing w:val="-7"/>
          <w:w w:val="85"/>
        </w:rPr>
        <w:t> </w:t>
      </w:r>
      <w:r>
        <w:rPr>
          <w:w w:val="85"/>
        </w:rPr>
        <w:t>Amazonprev,</w:t>
      </w:r>
      <w:r>
        <w:rPr>
          <w:spacing w:val="-7"/>
          <w:w w:val="85"/>
        </w:rPr>
        <w:t> </w:t>
      </w:r>
      <w:r>
        <w:rPr>
          <w:w w:val="85"/>
        </w:rPr>
        <w:t>nos</w:t>
      </w:r>
      <w:r>
        <w:rPr>
          <w:spacing w:val="-7"/>
          <w:w w:val="85"/>
        </w:rPr>
        <w:t> </w:t>
      </w:r>
      <w:r>
        <w:rPr>
          <w:w w:val="85"/>
        </w:rPr>
        <w:t>termos</w:t>
      </w:r>
      <w:r>
        <w:rPr>
          <w:spacing w:val="-6"/>
          <w:w w:val="85"/>
        </w:rPr>
        <w:t> </w:t>
      </w:r>
      <w:r>
        <w:rPr>
          <w:w w:val="85"/>
        </w:rPr>
        <w:t>do</w:t>
      </w:r>
      <w:r>
        <w:rPr>
          <w:spacing w:val="-7"/>
          <w:w w:val="85"/>
        </w:rPr>
        <w:t> </w:t>
      </w:r>
      <w:r>
        <w:rPr>
          <w:w w:val="85"/>
        </w:rPr>
        <w:t>art.</w:t>
      </w:r>
      <w:r>
        <w:rPr>
          <w:spacing w:val="-7"/>
          <w:w w:val="85"/>
        </w:rPr>
        <w:t> </w:t>
      </w:r>
      <w:r>
        <w:rPr>
          <w:w w:val="85"/>
        </w:rPr>
        <w:t>157</w:t>
      </w:r>
      <w:r>
        <w:rPr>
          <w:spacing w:val="-6"/>
          <w:w w:val="85"/>
        </w:rPr>
        <w:t> </w:t>
      </w:r>
      <w:r>
        <w:rPr>
          <w:w w:val="85"/>
        </w:rPr>
        <w:t>da</w:t>
      </w:r>
      <w:r>
        <w:rPr>
          <w:spacing w:val="-7"/>
          <w:w w:val="85"/>
        </w:rPr>
        <w:t> </w:t>
      </w:r>
      <w:r>
        <w:rPr>
          <w:w w:val="85"/>
        </w:rPr>
        <w:t>resolução</w:t>
      </w:r>
      <w:r>
        <w:rPr>
          <w:spacing w:val="-7"/>
          <w:w w:val="85"/>
        </w:rPr>
        <w:t> </w:t>
      </w:r>
      <w:r>
        <w:rPr>
          <w:w w:val="85"/>
        </w:rPr>
        <w:t>nº</w:t>
      </w:r>
      <w:r>
        <w:rPr>
          <w:spacing w:val="-6"/>
          <w:w w:val="85"/>
        </w:rPr>
        <w:t> </w:t>
      </w:r>
      <w:r>
        <w:rPr>
          <w:w w:val="85"/>
        </w:rPr>
        <w:t>04/2002</w:t>
      </w:r>
      <w:r>
        <w:rPr>
          <w:spacing w:val="-7"/>
          <w:w w:val="85"/>
        </w:rPr>
        <w:t> </w:t>
      </w:r>
      <w:r>
        <w:rPr>
          <w:w w:val="85"/>
        </w:rPr>
        <w:t>TCE/AM;</w:t>
      </w:r>
    </w:p>
    <w:p>
      <w:pPr>
        <w:pStyle w:val="BodyText"/>
        <w:ind w:right="131"/>
      </w:pPr>
      <w:r>
        <w:rPr>
          <w:rFonts w:ascii="Arial" w:hAnsi="Arial"/>
          <w:b/>
          <w:w w:val="85"/>
        </w:rPr>
        <w:t>8.2. Dar Provimento </w:t>
      </w:r>
      <w:r>
        <w:rPr>
          <w:w w:val="85"/>
        </w:rPr>
        <w:t>ao recurso interposto pela Fundação Amazonprev, para reformar o Acórdão n° 2440/2023-TCE- Segunda Câmara, para declarar válido e regular o ato concessório na forma originariamente concedida por meio da Portaria n° 774/2023, às fls. 41 do processo nº 15436/2023, acrescentando-se a determinação de registro da pensão concedida em favor da interessada, que passará a ter a seguinte redação: </w:t>
      </w:r>
      <w:r>
        <w:rPr>
          <w:rFonts w:ascii="Arial" w:hAnsi="Arial"/>
          <w:b/>
          <w:w w:val="85"/>
        </w:rPr>
        <w:t>8.2.1. </w:t>
      </w:r>
      <w:r>
        <w:rPr>
          <w:w w:val="85"/>
        </w:rPr>
        <w:t>Alterar o item Julgar legal o ato de Pensão por Morte em favor da Sra. Deuzarina Bentes Lima, para acrescentar a determinação de registro da pensão </w:t>
      </w:r>
      <w:r>
        <w:rPr>
          <w:w w:val="80"/>
        </w:rPr>
        <w:t>concedida em favor da interessada; </w:t>
      </w:r>
      <w:r>
        <w:rPr>
          <w:rFonts w:ascii="Arial" w:hAnsi="Arial"/>
          <w:b/>
          <w:w w:val="80"/>
        </w:rPr>
        <w:t>8.2.2. </w:t>
      </w:r>
      <w:r>
        <w:rPr>
          <w:w w:val="80"/>
        </w:rPr>
        <w:t>Excluir o item Conceder Prazo à Fundação Amazonprev de 60 (sessenta) dias</w:t>
      </w:r>
      <w:r>
        <w:rPr>
          <w:spacing w:val="80"/>
        </w:rPr>
        <w:t> </w:t>
      </w:r>
      <w:r>
        <w:rPr>
          <w:w w:val="85"/>
        </w:rPr>
        <w:t>para que encaminhe a esta Corte de Contas, devidamente retificado, a Guia Financeira e o Ato de aposentadoria da </w:t>
      </w:r>
      <w:r>
        <w:rPr>
          <w:w w:val="80"/>
        </w:rPr>
        <w:t>interessada,</w:t>
      </w:r>
      <w:r>
        <w:rPr/>
        <w:t> </w:t>
      </w:r>
      <w:r>
        <w:rPr>
          <w:w w:val="80"/>
        </w:rPr>
        <w:t>com</w:t>
      </w:r>
      <w:r>
        <w:rPr/>
        <w:t> </w:t>
      </w:r>
      <w:r>
        <w:rPr>
          <w:w w:val="80"/>
        </w:rPr>
        <w:t>sua</w:t>
      </w:r>
      <w:r>
        <w:rPr/>
        <w:t> </w:t>
      </w:r>
      <w:r>
        <w:rPr>
          <w:w w:val="80"/>
        </w:rPr>
        <w:t>respectiva</w:t>
      </w:r>
      <w:r>
        <w:rPr/>
        <w:t> </w:t>
      </w:r>
      <w:r>
        <w:rPr>
          <w:w w:val="80"/>
        </w:rPr>
        <w:t>publicação,</w:t>
      </w:r>
      <w:r>
        <w:rPr/>
        <w:t> </w:t>
      </w:r>
      <w:r>
        <w:rPr>
          <w:w w:val="80"/>
        </w:rPr>
        <w:t>de</w:t>
      </w:r>
      <w:r>
        <w:rPr/>
        <w:t> </w:t>
      </w:r>
      <w:r>
        <w:rPr>
          <w:w w:val="80"/>
        </w:rPr>
        <w:t>modo</w:t>
      </w:r>
      <w:r>
        <w:rPr/>
        <w:t> </w:t>
      </w:r>
      <w:r>
        <w:rPr>
          <w:w w:val="80"/>
        </w:rPr>
        <w:t>a</w:t>
      </w:r>
      <w:r>
        <w:rPr/>
        <w:t> </w:t>
      </w:r>
      <w:r>
        <w:rPr>
          <w:w w:val="80"/>
        </w:rPr>
        <w:t>ajustar</w:t>
      </w:r>
      <w:r>
        <w:rPr/>
        <w:t> </w:t>
      </w:r>
      <w:r>
        <w:rPr>
          <w:w w:val="80"/>
        </w:rPr>
        <w:t>a</w:t>
      </w:r>
      <w:r>
        <w:rPr/>
        <w:t> </w:t>
      </w:r>
      <w:r>
        <w:rPr>
          <w:w w:val="80"/>
        </w:rPr>
        <w:t>composição</w:t>
      </w:r>
      <w:r>
        <w:rPr/>
        <w:t> </w:t>
      </w:r>
      <w:r>
        <w:rPr>
          <w:w w:val="80"/>
        </w:rPr>
        <w:t>dos proventos</w:t>
      </w:r>
      <w:r>
        <w:rPr/>
        <w:t> </w:t>
      </w:r>
      <w:r>
        <w:rPr>
          <w:w w:val="80"/>
        </w:rPr>
        <w:t>nos</w:t>
      </w:r>
      <w:r>
        <w:rPr/>
        <w:t> </w:t>
      </w:r>
      <w:r>
        <w:rPr>
          <w:w w:val="80"/>
        </w:rPr>
        <w:t>moldes</w:t>
      </w:r>
      <w:r>
        <w:rPr/>
        <w:t> </w:t>
      </w:r>
      <w:r>
        <w:rPr>
          <w:w w:val="80"/>
        </w:rPr>
        <w:t>dispostos</w:t>
      </w:r>
      <w:r>
        <w:rPr/>
        <w:t> </w:t>
      </w:r>
      <w:r>
        <w:rPr>
          <w:w w:val="80"/>
        </w:rPr>
        <w:t>no</w:t>
      </w:r>
      <w:r>
        <w:rPr/>
        <w:t> </w:t>
      </w:r>
      <w:r>
        <w:rPr>
          <w:w w:val="80"/>
        </w:rPr>
        <w:t>art. </w:t>
      </w:r>
      <w:r>
        <w:rPr>
          <w:w w:val="85"/>
        </w:rPr>
        <w:t>40, § 7º, I, da CF/88 e art. 33, § 1º, I, da LC nº 30/2001, sem aplicação das modificações e limitações impostas pela Emenda</w:t>
      </w:r>
      <w:r>
        <w:rPr>
          <w:spacing w:val="-2"/>
          <w:w w:val="85"/>
        </w:rPr>
        <w:t> </w:t>
      </w:r>
      <w:r>
        <w:rPr>
          <w:w w:val="85"/>
        </w:rPr>
        <w:t>Constitucional</w:t>
      </w:r>
      <w:r>
        <w:rPr>
          <w:spacing w:val="-3"/>
          <w:w w:val="85"/>
        </w:rPr>
        <w:t> </w:t>
      </w:r>
      <w:r>
        <w:rPr>
          <w:w w:val="85"/>
        </w:rPr>
        <w:t>nº</w:t>
      </w:r>
      <w:r>
        <w:rPr>
          <w:spacing w:val="-4"/>
          <w:w w:val="85"/>
        </w:rPr>
        <w:t> </w:t>
      </w:r>
      <w:r>
        <w:rPr>
          <w:w w:val="85"/>
        </w:rPr>
        <w:t>103/2019,</w:t>
      </w:r>
      <w:r>
        <w:rPr>
          <w:spacing w:val="-2"/>
          <w:w w:val="85"/>
        </w:rPr>
        <w:t> </w:t>
      </w:r>
      <w:r>
        <w:rPr>
          <w:w w:val="85"/>
        </w:rPr>
        <w:t>sob</w:t>
      </w:r>
      <w:r>
        <w:rPr>
          <w:spacing w:val="-2"/>
          <w:w w:val="85"/>
        </w:rPr>
        <w:t> </w:t>
      </w:r>
      <w:r>
        <w:rPr>
          <w:w w:val="85"/>
        </w:rPr>
        <w:t>pena</w:t>
      </w:r>
      <w:r>
        <w:rPr>
          <w:spacing w:val="-2"/>
          <w:w w:val="85"/>
        </w:rPr>
        <w:t> </w:t>
      </w:r>
      <w:r>
        <w:rPr>
          <w:w w:val="85"/>
        </w:rPr>
        <w:t>de</w:t>
      </w:r>
      <w:r>
        <w:rPr>
          <w:spacing w:val="-2"/>
          <w:w w:val="85"/>
        </w:rPr>
        <w:t> </w:t>
      </w:r>
      <w:r>
        <w:rPr>
          <w:w w:val="85"/>
        </w:rPr>
        <w:t>multa</w:t>
      </w:r>
      <w:r>
        <w:rPr>
          <w:spacing w:val="-2"/>
          <w:w w:val="85"/>
        </w:rPr>
        <w:t> </w:t>
      </w:r>
      <w:r>
        <w:rPr>
          <w:w w:val="85"/>
        </w:rPr>
        <w:t>prevista</w:t>
      </w:r>
      <w:r>
        <w:rPr>
          <w:spacing w:val="-2"/>
          <w:w w:val="85"/>
        </w:rPr>
        <w:t> </w:t>
      </w:r>
      <w:r>
        <w:rPr>
          <w:w w:val="85"/>
        </w:rPr>
        <w:t>no</w:t>
      </w:r>
      <w:r>
        <w:rPr>
          <w:spacing w:val="-2"/>
          <w:w w:val="85"/>
        </w:rPr>
        <w:t> </w:t>
      </w:r>
      <w:r>
        <w:rPr>
          <w:w w:val="85"/>
        </w:rPr>
        <w:t>art.</w:t>
      </w:r>
      <w:r>
        <w:rPr>
          <w:spacing w:val="-2"/>
          <w:w w:val="85"/>
        </w:rPr>
        <w:t> </w:t>
      </w:r>
      <w:r>
        <w:rPr>
          <w:w w:val="85"/>
        </w:rPr>
        <w:t>54,</w:t>
      </w:r>
      <w:r>
        <w:rPr>
          <w:spacing w:val="-2"/>
          <w:w w:val="85"/>
        </w:rPr>
        <w:t> </w:t>
      </w:r>
      <w:r>
        <w:rPr>
          <w:w w:val="85"/>
        </w:rPr>
        <w:t>IV,</w:t>
      </w:r>
      <w:r>
        <w:rPr>
          <w:spacing w:val="-2"/>
          <w:w w:val="85"/>
        </w:rPr>
        <w:t> </w:t>
      </w:r>
      <w:r>
        <w:rPr>
          <w:w w:val="85"/>
        </w:rPr>
        <w:t>da</w:t>
      </w:r>
      <w:r>
        <w:rPr>
          <w:spacing w:val="-2"/>
          <w:w w:val="85"/>
        </w:rPr>
        <w:t> </w:t>
      </w:r>
      <w:r>
        <w:rPr>
          <w:w w:val="85"/>
        </w:rPr>
        <w:t>Lei</w:t>
      </w:r>
      <w:r>
        <w:rPr>
          <w:spacing w:val="-3"/>
          <w:w w:val="85"/>
        </w:rPr>
        <w:t> </w:t>
      </w:r>
      <w:r>
        <w:rPr>
          <w:w w:val="85"/>
        </w:rPr>
        <w:t>nº</w:t>
      </w:r>
      <w:r>
        <w:rPr>
          <w:spacing w:val="-2"/>
        </w:rPr>
        <w:t> </w:t>
      </w:r>
      <w:r>
        <w:rPr>
          <w:w w:val="85"/>
        </w:rPr>
        <w:t>2423/1996,</w:t>
      </w:r>
      <w:r>
        <w:rPr>
          <w:spacing w:val="-4"/>
          <w:w w:val="85"/>
        </w:rPr>
        <w:t> </w:t>
      </w:r>
      <w:r>
        <w:rPr>
          <w:w w:val="85"/>
        </w:rPr>
        <w:t>encaminhando-lhe </w:t>
      </w:r>
      <w:r>
        <w:rPr>
          <w:spacing w:val="-2"/>
          <w:w w:val="85"/>
        </w:rPr>
        <w:t>cópia do Relatório/Voto e do</w:t>
      </w:r>
      <w:r>
        <w:rPr>
          <w:spacing w:val="-5"/>
        </w:rPr>
        <w:t> </w:t>
      </w:r>
      <w:r>
        <w:rPr>
          <w:rFonts w:ascii="Arial" w:hAnsi="Arial"/>
          <w:i/>
          <w:spacing w:val="-2"/>
          <w:w w:val="85"/>
        </w:rPr>
        <w:t>decisum</w:t>
      </w:r>
      <w:r>
        <w:rPr>
          <w:spacing w:val="-2"/>
          <w:w w:val="85"/>
        </w:rPr>
        <w:t>; </w:t>
      </w:r>
      <w:r>
        <w:rPr>
          <w:rFonts w:ascii="Arial" w:hAnsi="Arial"/>
          <w:b/>
          <w:spacing w:val="-2"/>
          <w:w w:val="85"/>
        </w:rPr>
        <w:t>8.2.3. </w:t>
      </w:r>
      <w:r>
        <w:rPr>
          <w:spacing w:val="-2"/>
          <w:w w:val="85"/>
        </w:rPr>
        <w:t>Manter o item Dar ciência desta decisão à Sra. Deuzarina Bentes Lima; </w:t>
      </w:r>
      <w:r>
        <w:rPr>
          <w:rFonts w:ascii="Arial" w:hAnsi="Arial"/>
          <w:b/>
          <w:spacing w:val="-2"/>
          <w:w w:val="85"/>
        </w:rPr>
        <w:t>8.3. </w:t>
      </w:r>
      <w:r>
        <w:rPr>
          <w:w w:val="90"/>
        </w:rPr>
        <w:t>Notificar</w:t>
      </w:r>
      <w:r>
        <w:rPr>
          <w:spacing w:val="-4"/>
          <w:w w:val="90"/>
        </w:rPr>
        <w:t> </w:t>
      </w:r>
      <w:r>
        <w:rPr>
          <w:w w:val="90"/>
        </w:rPr>
        <w:t>a</w:t>
      </w:r>
      <w:r>
        <w:rPr>
          <w:spacing w:val="-5"/>
          <w:w w:val="90"/>
        </w:rPr>
        <w:t> </w:t>
      </w:r>
      <w:r>
        <w:rPr>
          <w:w w:val="90"/>
        </w:rPr>
        <w:t>Fundação</w:t>
      </w:r>
      <w:r>
        <w:rPr>
          <w:spacing w:val="-5"/>
          <w:w w:val="90"/>
        </w:rPr>
        <w:t> </w:t>
      </w:r>
      <w:r>
        <w:rPr>
          <w:w w:val="90"/>
        </w:rPr>
        <w:t>Amazonprev</w:t>
      </w:r>
      <w:r>
        <w:rPr>
          <w:spacing w:val="-4"/>
          <w:w w:val="90"/>
        </w:rPr>
        <w:t> </w:t>
      </w:r>
      <w:r>
        <w:rPr>
          <w:w w:val="90"/>
        </w:rPr>
        <w:t>e</w:t>
      </w:r>
      <w:r>
        <w:rPr>
          <w:spacing w:val="-5"/>
          <w:w w:val="90"/>
        </w:rPr>
        <w:t> </w:t>
      </w:r>
      <w:r>
        <w:rPr>
          <w:w w:val="90"/>
        </w:rPr>
        <w:t>demais</w:t>
      </w:r>
      <w:r>
        <w:rPr>
          <w:spacing w:val="-4"/>
          <w:w w:val="90"/>
        </w:rPr>
        <w:t> </w:t>
      </w:r>
      <w:r>
        <w:rPr>
          <w:w w:val="90"/>
        </w:rPr>
        <w:t>interessados</w:t>
      </w:r>
      <w:r>
        <w:rPr>
          <w:spacing w:val="-5"/>
          <w:w w:val="90"/>
        </w:rPr>
        <w:t> </w:t>
      </w:r>
      <w:r>
        <w:rPr>
          <w:w w:val="90"/>
        </w:rPr>
        <w:t>para</w:t>
      </w:r>
      <w:r>
        <w:rPr>
          <w:spacing w:val="-5"/>
          <w:w w:val="90"/>
        </w:rPr>
        <w:t> </w:t>
      </w:r>
      <w:r>
        <w:rPr>
          <w:w w:val="90"/>
        </w:rPr>
        <w:t>que</w:t>
      </w:r>
      <w:r>
        <w:rPr>
          <w:spacing w:val="-5"/>
          <w:w w:val="90"/>
        </w:rPr>
        <w:t> </w:t>
      </w:r>
      <w:r>
        <w:rPr>
          <w:w w:val="90"/>
        </w:rPr>
        <w:t>tomem</w:t>
      </w:r>
      <w:r>
        <w:rPr>
          <w:spacing w:val="-6"/>
          <w:w w:val="90"/>
        </w:rPr>
        <w:t> </w:t>
      </w:r>
      <w:r>
        <w:rPr>
          <w:w w:val="90"/>
        </w:rPr>
        <w:t>ciência</w:t>
      </w:r>
      <w:r>
        <w:rPr>
          <w:spacing w:val="-5"/>
          <w:w w:val="90"/>
        </w:rPr>
        <w:t> </w:t>
      </w:r>
      <w:r>
        <w:rPr>
          <w:w w:val="90"/>
        </w:rPr>
        <w:t>do</w:t>
      </w:r>
      <w:r>
        <w:rPr>
          <w:spacing w:val="-5"/>
          <w:w w:val="90"/>
        </w:rPr>
        <w:t> </w:t>
      </w:r>
      <w:r>
        <w:rPr>
          <w:w w:val="90"/>
        </w:rPr>
        <w:t>Voto</w:t>
      </w:r>
      <w:r>
        <w:rPr>
          <w:spacing w:val="-5"/>
          <w:w w:val="90"/>
        </w:rPr>
        <w:t> </w:t>
      </w:r>
      <w:r>
        <w:rPr>
          <w:w w:val="90"/>
        </w:rPr>
        <w:t>e</w:t>
      </w:r>
      <w:r>
        <w:rPr>
          <w:spacing w:val="-4"/>
          <w:w w:val="90"/>
        </w:rPr>
        <w:t> </w:t>
      </w:r>
      <w:r>
        <w:rPr>
          <w:w w:val="90"/>
        </w:rPr>
        <w:t>respectivo</w:t>
      </w:r>
      <w:r>
        <w:rPr>
          <w:spacing w:val="-4"/>
          <w:w w:val="90"/>
        </w:rPr>
        <w:t> </w:t>
      </w:r>
      <w:r>
        <w:rPr>
          <w:w w:val="90"/>
        </w:rPr>
        <w:t>Acórdão. </w:t>
      </w:r>
      <w:r>
        <w:rPr>
          <w:rFonts w:ascii="Arial" w:hAnsi="Arial"/>
          <w:b/>
          <w:w w:val="85"/>
        </w:rPr>
        <w:t>Especificação do quórum: </w:t>
      </w:r>
      <w:r>
        <w:rPr>
          <w:w w:val="85"/>
        </w:rPr>
        <w:t>Conselheiros: Yara Amazônia Lins Rodrigues dos Santos (Presidente), Júlio Assis Corrêa </w:t>
      </w:r>
      <w:r>
        <w:rPr>
          <w:w w:val="80"/>
        </w:rPr>
        <w:t>Pinheiro, Érico Xavier Desterro e Silva, Mario Manoel Coelho de Mello, Josué Cláudio de Souza Neto, Luis Fabian Pereira </w:t>
      </w:r>
      <w:r>
        <w:rPr>
          <w:w w:val="85"/>
        </w:rPr>
        <w:t>Barbosa</w:t>
      </w:r>
      <w:r>
        <w:rPr>
          <w:spacing w:val="-7"/>
          <w:w w:val="85"/>
        </w:rPr>
        <w:t> </w:t>
      </w:r>
      <w:r>
        <w:rPr>
          <w:w w:val="85"/>
        </w:rPr>
        <w:t>e</w:t>
      </w:r>
      <w:r>
        <w:rPr>
          <w:spacing w:val="-7"/>
          <w:w w:val="85"/>
        </w:rPr>
        <w:t> </w:t>
      </w:r>
      <w:r>
        <w:rPr>
          <w:w w:val="85"/>
        </w:rPr>
        <w:t>Mário</w:t>
      </w:r>
      <w:r>
        <w:rPr>
          <w:spacing w:val="-6"/>
          <w:w w:val="85"/>
        </w:rPr>
        <w:t> </w:t>
      </w:r>
      <w:r>
        <w:rPr>
          <w:w w:val="85"/>
        </w:rPr>
        <w:t>José</w:t>
      </w:r>
      <w:r>
        <w:rPr>
          <w:spacing w:val="-7"/>
          <w:w w:val="85"/>
        </w:rPr>
        <w:t> </w:t>
      </w:r>
      <w:r>
        <w:rPr>
          <w:w w:val="85"/>
        </w:rPr>
        <w:t>de</w:t>
      </w:r>
      <w:r>
        <w:rPr>
          <w:spacing w:val="-7"/>
          <w:w w:val="85"/>
        </w:rPr>
        <w:t> </w:t>
      </w:r>
      <w:r>
        <w:rPr>
          <w:w w:val="85"/>
        </w:rPr>
        <w:t>Moraes</w:t>
      </w:r>
      <w:r>
        <w:rPr>
          <w:spacing w:val="-6"/>
          <w:w w:val="85"/>
        </w:rPr>
        <w:t> </w:t>
      </w:r>
      <w:r>
        <w:rPr>
          <w:w w:val="85"/>
        </w:rPr>
        <w:t>Costa</w:t>
      </w:r>
      <w:r>
        <w:rPr>
          <w:spacing w:val="-7"/>
          <w:w w:val="85"/>
        </w:rPr>
        <w:t> </w:t>
      </w:r>
      <w:r>
        <w:rPr>
          <w:w w:val="85"/>
        </w:rPr>
        <w:t>Filho</w:t>
      </w:r>
      <w:r>
        <w:rPr>
          <w:spacing w:val="-7"/>
          <w:w w:val="85"/>
        </w:rPr>
        <w:t> </w:t>
      </w:r>
      <w:r>
        <w:rPr>
          <w:w w:val="85"/>
        </w:rPr>
        <w:t>(Convocado).</w:t>
      </w:r>
    </w:p>
    <w:p>
      <w:pPr>
        <w:pStyle w:val="BodyText"/>
        <w:spacing w:before="186"/>
        <w:ind w:right="135"/>
      </w:pPr>
      <w:r>
        <w:rPr>
          <w:rFonts w:ascii="Arial" w:hAnsi="Arial"/>
          <w:b/>
          <w:w w:val="85"/>
        </w:rPr>
        <w:t>PROCESSO Nº 11.828/2023 </w:t>
      </w:r>
      <w:r>
        <w:rPr>
          <w:w w:val="85"/>
        </w:rPr>
        <w:t>- Embargos de Declaração opostos pelo Sr. Alisson Venancio Pereira de Souza contra o Acórdão</w:t>
      </w:r>
      <w:r>
        <w:rPr>
          <w:spacing w:val="-7"/>
          <w:w w:val="85"/>
        </w:rPr>
        <w:t> </w:t>
      </w:r>
      <w:r>
        <w:rPr>
          <w:w w:val="85"/>
        </w:rPr>
        <w:t>Nº.</w:t>
      </w:r>
      <w:r>
        <w:rPr>
          <w:spacing w:val="-7"/>
          <w:w w:val="85"/>
        </w:rPr>
        <w:t> </w:t>
      </w:r>
      <w:r>
        <w:rPr>
          <w:w w:val="85"/>
        </w:rPr>
        <w:t>513/2024-</w:t>
      </w:r>
      <w:r>
        <w:rPr>
          <w:spacing w:val="-6"/>
          <w:w w:val="85"/>
        </w:rPr>
        <w:t> </w:t>
      </w:r>
      <w:r>
        <w:rPr>
          <w:w w:val="85"/>
        </w:rPr>
        <w:t>TCE-Tribunal</w:t>
      </w:r>
      <w:r>
        <w:rPr>
          <w:spacing w:val="-7"/>
          <w:w w:val="85"/>
        </w:rPr>
        <w:t> </w:t>
      </w:r>
      <w:r>
        <w:rPr>
          <w:w w:val="85"/>
        </w:rPr>
        <w:t>Pleno.</w:t>
      </w:r>
      <w:r>
        <w:rPr>
          <w:spacing w:val="-7"/>
          <w:w w:val="85"/>
        </w:rPr>
        <w:t> </w:t>
      </w:r>
      <w:r>
        <w:rPr>
          <w:rFonts w:ascii="Arial" w:hAnsi="Arial"/>
          <w:b/>
          <w:w w:val="85"/>
        </w:rPr>
        <w:t>ACÓRDÃO</w:t>
      </w:r>
      <w:r>
        <w:rPr>
          <w:rFonts w:ascii="Arial" w:hAnsi="Arial"/>
          <w:b/>
          <w:spacing w:val="-6"/>
          <w:w w:val="85"/>
        </w:rPr>
        <w:t> </w:t>
      </w:r>
      <w:r>
        <w:rPr>
          <w:rFonts w:ascii="Arial" w:hAnsi="Arial"/>
          <w:b/>
          <w:w w:val="85"/>
        </w:rPr>
        <w:t>Nº</w:t>
      </w:r>
      <w:r>
        <w:rPr>
          <w:rFonts w:ascii="Arial" w:hAnsi="Arial"/>
          <w:b/>
          <w:spacing w:val="-7"/>
          <w:w w:val="85"/>
        </w:rPr>
        <w:t> </w:t>
      </w:r>
      <w:r>
        <w:rPr>
          <w:rFonts w:ascii="Arial" w:hAnsi="Arial"/>
          <w:b/>
          <w:w w:val="85"/>
        </w:rPr>
        <w:t>1013/2024:</w:t>
      </w:r>
      <w:r>
        <w:rPr>
          <w:rFonts w:ascii="Arial" w:hAnsi="Arial"/>
          <w:b/>
          <w:spacing w:val="-7"/>
          <w:w w:val="85"/>
        </w:rPr>
        <w:t> </w:t>
      </w:r>
      <w:r>
        <w:rPr>
          <w:w w:val="85"/>
        </w:rPr>
        <w:t>Vistos,</w:t>
      </w:r>
      <w:r>
        <w:rPr>
          <w:spacing w:val="-7"/>
          <w:w w:val="85"/>
        </w:rPr>
        <w:t> </w:t>
      </w:r>
      <w:r>
        <w:rPr>
          <w:w w:val="85"/>
        </w:rPr>
        <w:t>relatados</w:t>
      </w:r>
      <w:r>
        <w:rPr>
          <w:spacing w:val="-6"/>
          <w:w w:val="85"/>
        </w:rPr>
        <w:t> </w:t>
      </w:r>
      <w:r>
        <w:rPr>
          <w:w w:val="85"/>
        </w:rPr>
        <w:t>e</w:t>
      </w:r>
      <w:r>
        <w:rPr>
          <w:spacing w:val="-7"/>
          <w:w w:val="85"/>
        </w:rPr>
        <w:t> </w:t>
      </w:r>
      <w:r>
        <w:rPr>
          <w:w w:val="85"/>
        </w:rPr>
        <w:t>discutidos</w:t>
      </w:r>
      <w:r>
        <w:rPr>
          <w:spacing w:val="-7"/>
          <w:w w:val="85"/>
        </w:rPr>
        <w:t> </w:t>
      </w:r>
      <w:r>
        <w:rPr>
          <w:w w:val="85"/>
        </w:rPr>
        <w:t>estes</w:t>
      </w:r>
      <w:r>
        <w:rPr>
          <w:spacing w:val="-6"/>
          <w:w w:val="85"/>
        </w:rPr>
        <w:t> </w:t>
      </w:r>
      <w:r>
        <w:rPr>
          <w:w w:val="85"/>
        </w:rPr>
        <w:t>autos</w:t>
      </w:r>
      <w:r>
        <w:rPr>
          <w:spacing w:val="-7"/>
          <w:w w:val="85"/>
        </w:rPr>
        <w:t> </w:t>
      </w:r>
      <w:r>
        <w:rPr>
          <w:w w:val="85"/>
        </w:rPr>
        <w:t>acima identificados, </w:t>
      </w:r>
      <w:r>
        <w:rPr>
          <w:rFonts w:ascii="Arial" w:hAnsi="Arial"/>
          <w:b/>
          <w:w w:val="85"/>
        </w:rPr>
        <w:t>ACORDAM </w:t>
      </w:r>
      <w:r>
        <w:rPr>
          <w:w w:val="85"/>
        </w:rPr>
        <w:t>os Excelentíssimos Senhores Conselheiros do Tribunal de Contas do Estado do Amazonas, reunidos em Sessão do </w:t>
      </w:r>
      <w:r>
        <w:rPr>
          <w:rFonts w:ascii="Arial" w:hAnsi="Arial"/>
          <w:b/>
          <w:w w:val="85"/>
        </w:rPr>
        <w:t>Tribunal Pleno</w:t>
      </w:r>
      <w:r>
        <w:rPr>
          <w:w w:val="85"/>
        </w:rPr>
        <w:t>, no exercício da competência atribuída pelo art. 11, III, alínea “f”, item 1, da </w:t>
      </w:r>
      <w:r>
        <w:rPr>
          <w:w w:val="80"/>
        </w:rPr>
        <w:t>Resolução n. 04/2002-TCE/AM, </w:t>
      </w:r>
      <w:r>
        <w:rPr>
          <w:rFonts w:ascii="Arial" w:hAnsi="Arial"/>
          <w:b/>
          <w:w w:val="80"/>
        </w:rPr>
        <w:t>à unanimidade</w:t>
      </w:r>
      <w:r>
        <w:rPr>
          <w:w w:val="80"/>
        </w:rPr>
        <w:t>, nos termos do voto do Excelentíssimo Senhor Conselheiro-Relator, </w:t>
      </w:r>
      <w:r>
        <w:rPr>
          <w:rFonts w:ascii="Arial" w:hAnsi="Arial"/>
          <w:b/>
          <w:w w:val="80"/>
        </w:rPr>
        <w:t>em </w:t>
      </w:r>
      <w:r>
        <w:rPr>
          <w:rFonts w:ascii="Arial" w:hAnsi="Arial"/>
          <w:b/>
          <w:w w:val="85"/>
        </w:rPr>
        <w:t>consonância </w:t>
      </w:r>
      <w:r>
        <w:rPr>
          <w:w w:val="85"/>
        </w:rPr>
        <w:t>com pronunciamento oral do Ministério Público junto a este Tribunal, no sentido de: </w:t>
      </w:r>
      <w:r>
        <w:rPr>
          <w:rFonts w:ascii="Arial" w:hAnsi="Arial"/>
          <w:b/>
          <w:w w:val="85"/>
        </w:rPr>
        <w:t>7.1. Conhecer </w:t>
      </w:r>
      <w:r>
        <w:rPr>
          <w:w w:val="85"/>
        </w:rPr>
        <w:t>dos </w:t>
      </w:r>
      <w:r>
        <w:rPr>
          <w:w w:val="80"/>
        </w:rPr>
        <w:t>Embargos de Declaração oposto pelo Sr. Alisson Venâncio Pereira de Souza, nos moldes do artigo 149, da Resolução nº. 04/2002-TCE/AM; </w:t>
      </w:r>
      <w:r>
        <w:rPr>
          <w:rFonts w:ascii="Arial" w:hAnsi="Arial"/>
          <w:b/>
          <w:w w:val="80"/>
        </w:rPr>
        <w:t>7.2. Dar Provimento Parcial</w:t>
      </w:r>
      <w:r>
        <w:rPr>
          <w:rFonts w:ascii="Arial" w:hAnsi="Arial"/>
          <w:b/>
        </w:rPr>
        <w:t> </w:t>
      </w:r>
      <w:r>
        <w:rPr>
          <w:w w:val="80"/>
        </w:rPr>
        <w:t>ao recurso apresentado pelo Sr. Alisson Venâncio Pereira de Souza, para </w:t>
      </w:r>
      <w:r>
        <w:rPr>
          <w:w w:val="85"/>
        </w:rPr>
        <w:t>retificar</w:t>
      </w:r>
      <w:r>
        <w:rPr/>
        <w:t> </w:t>
      </w:r>
      <w:r>
        <w:rPr>
          <w:w w:val="85"/>
        </w:rPr>
        <w:t>parcialmente</w:t>
      </w:r>
      <w:r>
        <w:rPr/>
        <w:t> </w:t>
      </w:r>
      <w:r>
        <w:rPr>
          <w:w w:val="85"/>
        </w:rPr>
        <w:t>o</w:t>
      </w:r>
      <w:r>
        <w:rPr/>
        <w:t> </w:t>
      </w:r>
      <w:r>
        <w:rPr>
          <w:w w:val="85"/>
        </w:rPr>
        <w:t>Acórdão</w:t>
      </w:r>
      <w:r>
        <w:rPr/>
        <w:t> </w:t>
      </w:r>
      <w:r>
        <w:rPr>
          <w:w w:val="85"/>
        </w:rPr>
        <w:t>Nº.</w:t>
      </w:r>
      <w:r>
        <w:rPr/>
        <w:t> </w:t>
      </w:r>
      <w:r>
        <w:rPr>
          <w:w w:val="85"/>
        </w:rPr>
        <w:t>513/2024-TCE-Tribunal</w:t>
      </w:r>
      <w:r>
        <w:rPr/>
        <w:t> </w:t>
      </w:r>
      <w:r>
        <w:rPr>
          <w:w w:val="85"/>
        </w:rPr>
        <w:t>Pleno</w:t>
      </w:r>
      <w:r>
        <w:rPr/>
        <w:t> </w:t>
      </w:r>
      <w:r>
        <w:rPr>
          <w:w w:val="85"/>
        </w:rPr>
        <w:t>e</w:t>
      </w:r>
      <w:r>
        <w:rPr/>
        <w:t> </w:t>
      </w:r>
      <w:r>
        <w:rPr>
          <w:w w:val="85"/>
        </w:rPr>
        <w:t>acrescentar,</w:t>
      </w:r>
      <w:r>
        <w:rPr/>
        <w:t> </w:t>
      </w:r>
      <w:r>
        <w:rPr>
          <w:w w:val="85"/>
        </w:rPr>
        <w:t>na</w:t>
      </w:r>
      <w:r>
        <w:rPr/>
        <w:t> </w:t>
      </w:r>
      <w:r>
        <w:rPr>
          <w:w w:val="85"/>
        </w:rPr>
        <w:t>parte</w:t>
      </w:r>
      <w:r>
        <w:rPr/>
        <w:t> </w:t>
      </w:r>
      <w:r>
        <w:rPr>
          <w:w w:val="85"/>
        </w:rPr>
        <w:t>dispositiva</w:t>
      </w:r>
      <w:r>
        <w:rPr/>
        <w:t> </w:t>
      </w:r>
      <w:r>
        <w:rPr>
          <w:w w:val="85"/>
        </w:rPr>
        <w:t>do</w:t>
      </w:r>
      <w:r>
        <w:rPr/>
        <w:t> </w:t>
      </w:r>
      <w:r>
        <w:rPr>
          <w:w w:val="85"/>
        </w:rPr>
        <w:t>item</w:t>
      </w:r>
      <w:r>
        <w:rPr/>
        <w:t> </w:t>
      </w:r>
      <w:r>
        <w:rPr>
          <w:w w:val="85"/>
        </w:rPr>
        <w:t>10.3,</w:t>
      </w:r>
      <w:r>
        <w:rPr/>
        <w:t> </w:t>
      </w:r>
      <w:r>
        <w:rPr>
          <w:w w:val="85"/>
        </w:rPr>
        <w:t>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spacing w:line="240" w:lineRule="auto" w:before="0"/>
        <w:ind w:left="2" w:right="135" w:firstLine="0"/>
        <w:jc w:val="both"/>
        <w:rPr>
          <w:rFonts w:ascii="Arial" w:hAnsi="Arial"/>
          <w:i/>
          <w:sz w:val="24"/>
        </w:rPr>
      </w:pPr>
      <w:r>
        <w:rPr>
          <w:w w:val="85"/>
          <w:sz w:val="24"/>
        </w:rPr>
        <w:t>fundamento</w:t>
      </w:r>
      <w:r>
        <w:rPr>
          <w:spacing w:val="-7"/>
          <w:w w:val="85"/>
          <w:sz w:val="24"/>
        </w:rPr>
        <w:t> </w:t>
      </w:r>
      <w:r>
        <w:rPr>
          <w:w w:val="85"/>
          <w:sz w:val="24"/>
        </w:rPr>
        <w:t>legal,</w:t>
      </w:r>
      <w:r>
        <w:rPr>
          <w:spacing w:val="-7"/>
          <w:w w:val="85"/>
          <w:sz w:val="24"/>
        </w:rPr>
        <w:t> </w:t>
      </w:r>
      <w:r>
        <w:rPr>
          <w:w w:val="85"/>
          <w:sz w:val="24"/>
        </w:rPr>
        <w:t>passando</w:t>
      </w:r>
      <w:r>
        <w:rPr>
          <w:spacing w:val="-6"/>
          <w:w w:val="85"/>
          <w:sz w:val="24"/>
        </w:rPr>
        <w:t> </w:t>
      </w:r>
      <w:r>
        <w:rPr>
          <w:w w:val="85"/>
          <w:sz w:val="24"/>
        </w:rPr>
        <w:t>o</w:t>
      </w:r>
      <w:r>
        <w:rPr>
          <w:spacing w:val="-3"/>
          <w:w w:val="85"/>
          <w:sz w:val="24"/>
        </w:rPr>
        <w:t> </w:t>
      </w:r>
      <w:r>
        <w:rPr>
          <w:rFonts w:ascii="Arial" w:hAnsi="Arial"/>
          <w:i/>
          <w:w w:val="85"/>
          <w:sz w:val="24"/>
        </w:rPr>
        <w:t>decisum</w:t>
      </w:r>
      <w:r>
        <w:rPr>
          <w:rFonts w:ascii="Arial" w:hAnsi="Arial"/>
          <w:i/>
          <w:spacing w:val="-6"/>
          <w:w w:val="85"/>
          <w:sz w:val="24"/>
        </w:rPr>
        <w:t> </w:t>
      </w:r>
      <w:r>
        <w:rPr>
          <w:w w:val="85"/>
          <w:sz w:val="24"/>
        </w:rPr>
        <w:t>a</w:t>
      </w:r>
      <w:r>
        <w:rPr>
          <w:spacing w:val="-6"/>
          <w:w w:val="85"/>
          <w:sz w:val="24"/>
        </w:rPr>
        <w:t> </w:t>
      </w:r>
      <w:r>
        <w:rPr>
          <w:w w:val="85"/>
          <w:sz w:val="24"/>
        </w:rPr>
        <w:t>ser:</w:t>
      </w:r>
      <w:r>
        <w:rPr>
          <w:spacing w:val="-6"/>
          <w:w w:val="85"/>
          <w:sz w:val="24"/>
        </w:rPr>
        <w:t> </w:t>
      </w:r>
      <w:r>
        <w:rPr>
          <w:rFonts w:ascii="Arial" w:hAnsi="Arial"/>
          <w:b/>
          <w:w w:val="85"/>
          <w:sz w:val="24"/>
        </w:rPr>
        <w:t>7.2.1.</w:t>
      </w:r>
      <w:r>
        <w:rPr>
          <w:rFonts w:ascii="Arial" w:hAnsi="Arial"/>
          <w:b/>
          <w:spacing w:val="-6"/>
          <w:w w:val="85"/>
          <w:sz w:val="24"/>
        </w:rPr>
        <w:t> </w:t>
      </w:r>
      <w:r>
        <w:rPr>
          <w:w w:val="85"/>
          <w:sz w:val="24"/>
        </w:rPr>
        <w:t>Manter</w:t>
      </w:r>
      <w:r>
        <w:rPr>
          <w:spacing w:val="-7"/>
          <w:w w:val="85"/>
          <w:sz w:val="24"/>
        </w:rPr>
        <w:t> </w:t>
      </w:r>
      <w:r>
        <w:rPr>
          <w:w w:val="85"/>
          <w:sz w:val="24"/>
        </w:rPr>
        <w:t>o</w:t>
      </w:r>
      <w:r>
        <w:rPr>
          <w:spacing w:val="-6"/>
          <w:w w:val="85"/>
          <w:sz w:val="24"/>
        </w:rPr>
        <w:t> </w:t>
      </w:r>
      <w:r>
        <w:rPr>
          <w:w w:val="85"/>
          <w:sz w:val="24"/>
        </w:rPr>
        <w:t>item</w:t>
      </w:r>
      <w:r>
        <w:rPr>
          <w:spacing w:val="-7"/>
          <w:w w:val="85"/>
          <w:sz w:val="24"/>
        </w:rPr>
        <w:t> </w:t>
      </w:r>
      <w:r>
        <w:rPr>
          <w:w w:val="85"/>
          <w:sz w:val="24"/>
        </w:rPr>
        <w:t>Julgar</w:t>
      </w:r>
      <w:r>
        <w:rPr>
          <w:spacing w:val="-7"/>
          <w:w w:val="85"/>
          <w:sz w:val="24"/>
        </w:rPr>
        <w:t> </w:t>
      </w:r>
      <w:r>
        <w:rPr>
          <w:w w:val="85"/>
          <w:sz w:val="24"/>
        </w:rPr>
        <w:t>irregular</w:t>
      </w:r>
      <w:r>
        <w:rPr>
          <w:spacing w:val="-6"/>
          <w:w w:val="85"/>
          <w:sz w:val="24"/>
        </w:rPr>
        <w:t> </w:t>
      </w:r>
      <w:r>
        <w:rPr>
          <w:w w:val="85"/>
          <w:sz w:val="24"/>
        </w:rPr>
        <w:t>a</w:t>
      </w:r>
      <w:r>
        <w:rPr>
          <w:spacing w:val="-6"/>
          <w:w w:val="85"/>
          <w:sz w:val="24"/>
        </w:rPr>
        <w:t> </w:t>
      </w:r>
      <w:r>
        <w:rPr>
          <w:w w:val="85"/>
          <w:sz w:val="24"/>
        </w:rPr>
        <w:t>Prestação</w:t>
      </w:r>
      <w:r>
        <w:rPr>
          <w:spacing w:val="-6"/>
          <w:w w:val="85"/>
          <w:sz w:val="24"/>
        </w:rPr>
        <w:t> </w:t>
      </w:r>
      <w:r>
        <w:rPr>
          <w:w w:val="85"/>
          <w:sz w:val="24"/>
        </w:rPr>
        <w:t>de</w:t>
      </w:r>
      <w:r>
        <w:rPr>
          <w:spacing w:val="-6"/>
          <w:w w:val="85"/>
          <w:sz w:val="24"/>
        </w:rPr>
        <w:t> </w:t>
      </w:r>
      <w:r>
        <w:rPr>
          <w:w w:val="85"/>
          <w:sz w:val="24"/>
        </w:rPr>
        <w:t>Contas</w:t>
      </w:r>
      <w:r>
        <w:rPr>
          <w:spacing w:val="-7"/>
          <w:w w:val="85"/>
          <w:sz w:val="24"/>
        </w:rPr>
        <w:t> </w:t>
      </w:r>
      <w:r>
        <w:rPr>
          <w:w w:val="85"/>
          <w:sz w:val="24"/>
        </w:rPr>
        <w:t>do</w:t>
      </w:r>
      <w:r>
        <w:rPr>
          <w:spacing w:val="-6"/>
          <w:w w:val="85"/>
          <w:sz w:val="24"/>
        </w:rPr>
        <w:t> </w:t>
      </w:r>
      <w:r>
        <w:rPr>
          <w:w w:val="85"/>
          <w:sz w:val="24"/>
        </w:rPr>
        <w:t>Sr.</w:t>
      </w:r>
      <w:r>
        <w:rPr>
          <w:spacing w:val="-7"/>
          <w:w w:val="85"/>
          <w:sz w:val="24"/>
        </w:rPr>
        <w:t> </w:t>
      </w:r>
      <w:r>
        <w:rPr>
          <w:w w:val="85"/>
          <w:sz w:val="24"/>
        </w:rPr>
        <w:t>Alisson </w:t>
      </w:r>
      <w:r>
        <w:rPr>
          <w:w w:val="80"/>
          <w:sz w:val="24"/>
        </w:rPr>
        <w:t>Venâncio Pereira de Souza, Diretor Presidente do Fundo de Aposentadoria e Pensão de Barcelos</w:t>
      </w:r>
      <w:r>
        <w:rPr>
          <w:sz w:val="24"/>
        </w:rPr>
        <w:t> </w:t>
      </w:r>
      <w:r>
        <w:rPr>
          <w:w w:val="80"/>
          <w:sz w:val="24"/>
        </w:rPr>
        <w:t>– FAPEN, referente ao </w:t>
      </w:r>
      <w:r>
        <w:rPr>
          <w:w w:val="85"/>
          <w:sz w:val="24"/>
        </w:rPr>
        <w:t>exercício</w:t>
      </w:r>
      <w:r>
        <w:rPr>
          <w:spacing w:val="-7"/>
          <w:w w:val="85"/>
          <w:sz w:val="24"/>
        </w:rPr>
        <w:t> </w:t>
      </w:r>
      <w:r>
        <w:rPr>
          <w:w w:val="85"/>
          <w:sz w:val="24"/>
        </w:rPr>
        <w:t>de</w:t>
      </w:r>
      <w:r>
        <w:rPr>
          <w:spacing w:val="-7"/>
          <w:w w:val="85"/>
          <w:sz w:val="24"/>
        </w:rPr>
        <w:t> </w:t>
      </w:r>
      <w:r>
        <w:rPr>
          <w:w w:val="85"/>
          <w:sz w:val="24"/>
        </w:rPr>
        <w:t>2022,</w:t>
      </w:r>
      <w:r>
        <w:rPr>
          <w:spacing w:val="-6"/>
          <w:w w:val="85"/>
          <w:sz w:val="24"/>
        </w:rPr>
        <w:t> </w:t>
      </w:r>
      <w:r>
        <w:rPr>
          <w:w w:val="85"/>
          <w:sz w:val="24"/>
        </w:rPr>
        <w:t>nos</w:t>
      </w:r>
      <w:r>
        <w:rPr>
          <w:spacing w:val="-7"/>
          <w:w w:val="85"/>
          <w:sz w:val="24"/>
        </w:rPr>
        <w:t> </w:t>
      </w:r>
      <w:r>
        <w:rPr>
          <w:w w:val="85"/>
          <w:sz w:val="24"/>
        </w:rPr>
        <w:t>termos</w:t>
      </w:r>
      <w:r>
        <w:rPr>
          <w:spacing w:val="-7"/>
          <w:w w:val="85"/>
          <w:sz w:val="24"/>
        </w:rPr>
        <w:t> </w:t>
      </w:r>
      <w:r>
        <w:rPr>
          <w:w w:val="85"/>
          <w:sz w:val="24"/>
        </w:rPr>
        <w:t>do</w:t>
      </w:r>
      <w:r>
        <w:rPr>
          <w:spacing w:val="-6"/>
          <w:w w:val="85"/>
          <w:sz w:val="24"/>
        </w:rPr>
        <w:t> </w:t>
      </w:r>
      <w:r>
        <w:rPr>
          <w:w w:val="85"/>
          <w:sz w:val="24"/>
        </w:rPr>
        <w:t>art.</w:t>
      </w:r>
      <w:r>
        <w:rPr>
          <w:spacing w:val="-7"/>
          <w:w w:val="85"/>
          <w:sz w:val="24"/>
        </w:rPr>
        <w:t> </w:t>
      </w:r>
      <w:r>
        <w:rPr>
          <w:w w:val="85"/>
          <w:sz w:val="24"/>
        </w:rPr>
        <w:t>71,</w:t>
      </w:r>
      <w:r>
        <w:rPr>
          <w:spacing w:val="-7"/>
          <w:w w:val="85"/>
          <w:sz w:val="24"/>
        </w:rPr>
        <w:t> </w:t>
      </w:r>
      <w:r>
        <w:rPr>
          <w:w w:val="85"/>
          <w:sz w:val="24"/>
        </w:rPr>
        <w:t>II</w:t>
      </w:r>
      <w:r>
        <w:rPr>
          <w:spacing w:val="-7"/>
          <w:w w:val="85"/>
          <w:sz w:val="24"/>
        </w:rPr>
        <w:t> </w:t>
      </w:r>
      <w:r>
        <w:rPr>
          <w:w w:val="85"/>
          <w:sz w:val="24"/>
        </w:rPr>
        <w:t>da</w:t>
      </w:r>
      <w:r>
        <w:rPr>
          <w:spacing w:val="-6"/>
          <w:w w:val="85"/>
          <w:sz w:val="24"/>
        </w:rPr>
        <w:t> </w:t>
      </w:r>
      <w:r>
        <w:rPr>
          <w:w w:val="85"/>
          <w:sz w:val="24"/>
        </w:rPr>
        <w:t>Constituição</w:t>
      </w:r>
      <w:r>
        <w:rPr>
          <w:spacing w:val="-7"/>
          <w:w w:val="85"/>
          <w:sz w:val="24"/>
        </w:rPr>
        <w:t> </w:t>
      </w:r>
      <w:r>
        <w:rPr>
          <w:w w:val="85"/>
          <w:sz w:val="24"/>
        </w:rPr>
        <w:t>Federal,</w:t>
      </w:r>
      <w:r>
        <w:rPr>
          <w:spacing w:val="-7"/>
          <w:w w:val="85"/>
          <w:sz w:val="24"/>
        </w:rPr>
        <w:t> </w:t>
      </w:r>
      <w:r>
        <w:rPr>
          <w:w w:val="85"/>
          <w:sz w:val="24"/>
        </w:rPr>
        <w:t>art.</w:t>
      </w:r>
      <w:r>
        <w:rPr>
          <w:spacing w:val="-6"/>
          <w:w w:val="85"/>
          <w:sz w:val="24"/>
        </w:rPr>
        <w:t> </w:t>
      </w:r>
      <w:r>
        <w:rPr>
          <w:w w:val="85"/>
          <w:sz w:val="24"/>
        </w:rPr>
        <w:t>40,</w:t>
      </w:r>
      <w:r>
        <w:rPr>
          <w:spacing w:val="-7"/>
          <w:w w:val="85"/>
          <w:sz w:val="24"/>
        </w:rPr>
        <w:t> </w:t>
      </w:r>
      <w:r>
        <w:rPr>
          <w:w w:val="85"/>
          <w:sz w:val="24"/>
        </w:rPr>
        <w:t>inciso</w:t>
      </w:r>
      <w:r>
        <w:rPr>
          <w:spacing w:val="-7"/>
          <w:w w:val="85"/>
          <w:sz w:val="24"/>
        </w:rPr>
        <w:t> </w:t>
      </w:r>
      <w:r>
        <w:rPr>
          <w:w w:val="85"/>
          <w:sz w:val="24"/>
        </w:rPr>
        <w:t>II</w:t>
      </w:r>
      <w:r>
        <w:rPr>
          <w:spacing w:val="-5"/>
          <w:w w:val="85"/>
          <w:sz w:val="24"/>
        </w:rPr>
        <w:t> </w:t>
      </w:r>
      <w:r>
        <w:rPr>
          <w:w w:val="85"/>
          <w:sz w:val="24"/>
        </w:rPr>
        <w:t>da</w:t>
      </w:r>
      <w:r>
        <w:rPr>
          <w:spacing w:val="-6"/>
          <w:w w:val="85"/>
          <w:sz w:val="24"/>
        </w:rPr>
        <w:t> </w:t>
      </w:r>
      <w:r>
        <w:rPr>
          <w:w w:val="85"/>
          <w:sz w:val="24"/>
        </w:rPr>
        <w:t>Constituição</w:t>
      </w:r>
      <w:r>
        <w:rPr>
          <w:spacing w:val="-7"/>
          <w:w w:val="85"/>
          <w:sz w:val="24"/>
        </w:rPr>
        <w:t> </w:t>
      </w:r>
      <w:r>
        <w:rPr>
          <w:w w:val="85"/>
          <w:sz w:val="24"/>
        </w:rPr>
        <w:t>do</w:t>
      </w:r>
      <w:r>
        <w:rPr>
          <w:spacing w:val="-6"/>
          <w:w w:val="85"/>
          <w:sz w:val="24"/>
        </w:rPr>
        <w:t> </w:t>
      </w:r>
      <w:r>
        <w:rPr>
          <w:w w:val="85"/>
          <w:sz w:val="24"/>
        </w:rPr>
        <w:t>Estado</w:t>
      </w:r>
      <w:r>
        <w:rPr>
          <w:spacing w:val="-7"/>
          <w:w w:val="85"/>
          <w:sz w:val="24"/>
        </w:rPr>
        <w:t> </w:t>
      </w:r>
      <w:r>
        <w:rPr>
          <w:w w:val="85"/>
          <w:sz w:val="24"/>
        </w:rPr>
        <w:t>e</w:t>
      </w:r>
      <w:r>
        <w:rPr>
          <w:spacing w:val="-6"/>
          <w:w w:val="85"/>
          <w:sz w:val="24"/>
        </w:rPr>
        <w:t> </w:t>
      </w:r>
      <w:r>
        <w:rPr>
          <w:w w:val="85"/>
          <w:sz w:val="24"/>
        </w:rPr>
        <w:t>art.</w:t>
      </w:r>
      <w:r>
        <w:rPr>
          <w:spacing w:val="-7"/>
          <w:w w:val="85"/>
          <w:sz w:val="24"/>
        </w:rPr>
        <w:t> </w:t>
      </w:r>
      <w:r>
        <w:rPr>
          <w:w w:val="85"/>
          <w:sz w:val="24"/>
        </w:rPr>
        <w:t>22, </w:t>
      </w:r>
      <w:r>
        <w:rPr>
          <w:spacing w:val="-2"/>
          <w:w w:val="85"/>
          <w:sz w:val="24"/>
        </w:rPr>
        <w:t>inciso III, alíneas “b” e “c”</w:t>
      </w:r>
      <w:r>
        <w:rPr>
          <w:spacing w:val="-3"/>
          <w:w w:val="85"/>
          <w:sz w:val="24"/>
        </w:rPr>
        <w:t> </w:t>
      </w:r>
      <w:r>
        <w:rPr>
          <w:spacing w:val="-2"/>
          <w:w w:val="85"/>
          <w:sz w:val="24"/>
        </w:rPr>
        <w:t>c/c art. 25, da Lei nº. 2.423/1996, frente a ocorrência das irregularidades apontadas no item nº. </w:t>
      </w:r>
      <w:r>
        <w:rPr>
          <w:w w:val="80"/>
          <w:sz w:val="24"/>
        </w:rPr>
        <w:t>17 deste voto, são elas:</w:t>
      </w:r>
      <w:r>
        <w:rPr>
          <w:sz w:val="24"/>
        </w:rPr>
        <w:t> </w:t>
      </w:r>
      <w:r>
        <w:rPr>
          <w:rFonts w:ascii="Arial" w:hAnsi="Arial"/>
          <w:i/>
          <w:w w:val="80"/>
          <w:sz w:val="24"/>
        </w:rPr>
        <w:t>1) Os balancetes mensais, via sistema e-Contas, do Fundo Municipal de Previdência e Assistência </w:t>
      </w:r>
      <w:r>
        <w:rPr>
          <w:rFonts w:ascii="Arial" w:hAnsi="Arial"/>
          <w:i/>
          <w:spacing w:val="-2"/>
          <w:w w:val="90"/>
          <w:sz w:val="24"/>
        </w:rPr>
        <w:t>Social</w:t>
      </w:r>
      <w:r>
        <w:rPr>
          <w:rFonts w:ascii="Arial" w:hAnsi="Arial"/>
          <w:i/>
          <w:spacing w:val="-2"/>
          <w:w w:val="90"/>
          <w:sz w:val="24"/>
        </w:rPr>
        <w:t> do</w:t>
      </w:r>
      <w:r>
        <w:rPr>
          <w:rFonts w:ascii="Arial" w:hAnsi="Arial"/>
          <w:i/>
          <w:spacing w:val="-2"/>
          <w:w w:val="90"/>
          <w:sz w:val="24"/>
        </w:rPr>
        <w:t> Município</w:t>
      </w:r>
      <w:r>
        <w:rPr>
          <w:rFonts w:ascii="Arial" w:hAnsi="Arial"/>
          <w:i/>
          <w:spacing w:val="-2"/>
          <w:w w:val="90"/>
          <w:sz w:val="24"/>
        </w:rPr>
        <w:t> de</w:t>
      </w:r>
      <w:r>
        <w:rPr>
          <w:rFonts w:ascii="Arial" w:hAnsi="Arial"/>
          <w:i/>
          <w:spacing w:val="-2"/>
          <w:w w:val="90"/>
          <w:sz w:val="24"/>
        </w:rPr>
        <w:t> Barcelos,</w:t>
      </w:r>
      <w:r>
        <w:rPr>
          <w:rFonts w:ascii="Arial" w:hAnsi="Arial"/>
          <w:i/>
          <w:spacing w:val="-2"/>
          <w:w w:val="90"/>
          <w:sz w:val="24"/>
        </w:rPr>
        <w:t> referentes</w:t>
      </w:r>
      <w:r>
        <w:rPr>
          <w:rFonts w:ascii="Arial" w:hAnsi="Arial"/>
          <w:i/>
          <w:spacing w:val="-2"/>
          <w:w w:val="90"/>
          <w:sz w:val="24"/>
        </w:rPr>
        <w:t> aos</w:t>
      </w:r>
      <w:r>
        <w:rPr>
          <w:rFonts w:ascii="Arial" w:hAnsi="Arial"/>
          <w:i/>
          <w:spacing w:val="-2"/>
          <w:w w:val="90"/>
          <w:sz w:val="24"/>
        </w:rPr>
        <w:t> meses</w:t>
      </w:r>
      <w:r>
        <w:rPr>
          <w:rFonts w:ascii="Arial" w:hAnsi="Arial"/>
          <w:i/>
          <w:spacing w:val="-2"/>
          <w:w w:val="90"/>
          <w:sz w:val="24"/>
        </w:rPr>
        <w:t> de</w:t>
      </w:r>
      <w:r>
        <w:rPr>
          <w:rFonts w:ascii="Arial" w:hAnsi="Arial"/>
          <w:i/>
          <w:spacing w:val="-2"/>
          <w:w w:val="90"/>
          <w:sz w:val="24"/>
        </w:rPr>
        <w:t> janeiro</w:t>
      </w:r>
      <w:r>
        <w:rPr>
          <w:rFonts w:ascii="Arial" w:hAnsi="Arial"/>
          <w:i/>
          <w:spacing w:val="-2"/>
          <w:w w:val="90"/>
          <w:sz w:val="24"/>
        </w:rPr>
        <w:t> a</w:t>
      </w:r>
      <w:r>
        <w:rPr>
          <w:rFonts w:ascii="Arial" w:hAnsi="Arial"/>
          <w:i/>
          <w:spacing w:val="-2"/>
          <w:w w:val="90"/>
          <w:sz w:val="24"/>
        </w:rPr>
        <w:t> dezembro</w:t>
      </w:r>
      <w:r>
        <w:rPr>
          <w:rFonts w:ascii="Arial" w:hAnsi="Arial"/>
          <w:i/>
          <w:spacing w:val="-2"/>
          <w:w w:val="90"/>
          <w:sz w:val="24"/>
        </w:rPr>
        <w:t> de</w:t>
      </w:r>
      <w:r>
        <w:rPr>
          <w:rFonts w:ascii="Arial" w:hAnsi="Arial"/>
          <w:i/>
          <w:spacing w:val="-2"/>
          <w:w w:val="90"/>
          <w:sz w:val="24"/>
        </w:rPr>
        <w:t> 2022,</w:t>
      </w:r>
      <w:r>
        <w:rPr>
          <w:rFonts w:ascii="Arial" w:hAnsi="Arial"/>
          <w:i/>
          <w:spacing w:val="-2"/>
          <w:w w:val="90"/>
          <w:sz w:val="24"/>
        </w:rPr>
        <w:t> não</w:t>
      </w:r>
      <w:r>
        <w:rPr>
          <w:rFonts w:ascii="Arial" w:hAnsi="Arial"/>
          <w:i/>
          <w:spacing w:val="-2"/>
          <w:w w:val="90"/>
          <w:sz w:val="24"/>
        </w:rPr>
        <w:t> foram</w:t>
      </w:r>
      <w:r>
        <w:rPr>
          <w:rFonts w:ascii="Arial" w:hAnsi="Arial"/>
          <w:i/>
          <w:spacing w:val="-2"/>
          <w:w w:val="90"/>
          <w:sz w:val="24"/>
        </w:rPr>
        <w:t> encaminhados, </w:t>
      </w:r>
      <w:r>
        <w:rPr>
          <w:rFonts w:ascii="Arial" w:hAnsi="Arial"/>
          <w:i/>
          <w:w w:val="80"/>
          <w:sz w:val="24"/>
        </w:rPr>
        <w:t>descumprindo o prazo estabelecido pela Lei Complementar n. 6/1991, art. 15, c/c art. 20, inciso II,</w:t>
      </w:r>
      <w:r>
        <w:rPr>
          <w:rFonts w:ascii="Arial" w:hAnsi="Arial"/>
          <w:i/>
          <w:sz w:val="24"/>
        </w:rPr>
        <w:t> </w:t>
      </w:r>
      <w:r>
        <w:rPr>
          <w:rFonts w:ascii="Arial" w:hAnsi="Arial"/>
          <w:i/>
          <w:w w:val="80"/>
          <w:sz w:val="24"/>
        </w:rPr>
        <w:t>com nova redação dada </w:t>
      </w:r>
      <w:r>
        <w:rPr>
          <w:rFonts w:ascii="Arial" w:hAnsi="Arial"/>
          <w:i/>
          <w:spacing w:val="-2"/>
          <w:w w:val="85"/>
          <w:sz w:val="24"/>
        </w:rPr>
        <w:t>pela Lei Complementar n. 24/2000 e Resolução n. 13/2015, conforme quadro demonstrativo acostado nas fls. 86. 2) Não </w:t>
      </w:r>
      <w:r>
        <w:rPr>
          <w:rFonts w:ascii="Arial" w:hAnsi="Arial"/>
          <w:i/>
          <w:w w:val="85"/>
          <w:sz w:val="24"/>
        </w:rPr>
        <w:t>apresentação dos documentos abaixo relacionados na ocasião da entrega da prestação de contas anual, exercício de 2022</w:t>
      </w:r>
      <w:r>
        <w:rPr>
          <w:rFonts w:ascii="Arial" w:hAnsi="Arial"/>
          <w:i/>
          <w:spacing w:val="-7"/>
          <w:w w:val="85"/>
          <w:sz w:val="24"/>
        </w:rPr>
        <w:t> </w:t>
      </w:r>
      <w:r>
        <w:rPr>
          <w:rFonts w:ascii="Arial" w:hAnsi="Arial"/>
          <w:i/>
          <w:w w:val="85"/>
          <w:sz w:val="24"/>
        </w:rPr>
        <w:t>ao</w:t>
      </w:r>
      <w:r>
        <w:rPr>
          <w:rFonts w:ascii="Arial" w:hAnsi="Arial"/>
          <w:i/>
          <w:spacing w:val="-7"/>
          <w:w w:val="85"/>
          <w:sz w:val="24"/>
        </w:rPr>
        <w:t> </w:t>
      </w:r>
      <w:r>
        <w:rPr>
          <w:rFonts w:ascii="Arial" w:hAnsi="Arial"/>
          <w:i/>
          <w:w w:val="85"/>
          <w:sz w:val="24"/>
        </w:rPr>
        <w:t>TCE/AM,</w:t>
      </w:r>
      <w:r>
        <w:rPr>
          <w:rFonts w:ascii="Arial" w:hAnsi="Arial"/>
          <w:i/>
          <w:spacing w:val="-6"/>
          <w:w w:val="85"/>
          <w:sz w:val="24"/>
        </w:rPr>
        <w:t> </w:t>
      </w:r>
      <w:r>
        <w:rPr>
          <w:rFonts w:ascii="Arial" w:hAnsi="Arial"/>
          <w:i/>
          <w:w w:val="85"/>
          <w:sz w:val="24"/>
        </w:rPr>
        <w:t>em</w:t>
      </w:r>
      <w:r>
        <w:rPr>
          <w:rFonts w:ascii="Arial" w:hAnsi="Arial"/>
          <w:i/>
          <w:spacing w:val="-7"/>
          <w:w w:val="85"/>
          <w:sz w:val="24"/>
        </w:rPr>
        <w:t> </w:t>
      </w:r>
      <w:r>
        <w:rPr>
          <w:rFonts w:ascii="Arial" w:hAnsi="Arial"/>
          <w:i/>
          <w:w w:val="85"/>
          <w:sz w:val="24"/>
        </w:rPr>
        <w:t>descumprimento</w:t>
      </w:r>
      <w:r>
        <w:rPr>
          <w:rFonts w:ascii="Arial" w:hAnsi="Arial"/>
          <w:i/>
          <w:spacing w:val="-7"/>
          <w:w w:val="85"/>
          <w:sz w:val="24"/>
        </w:rPr>
        <w:t> </w:t>
      </w:r>
      <w:r>
        <w:rPr>
          <w:rFonts w:ascii="Arial" w:hAnsi="Arial"/>
          <w:i/>
          <w:w w:val="85"/>
          <w:sz w:val="24"/>
        </w:rPr>
        <w:t>às</w:t>
      </w:r>
      <w:r>
        <w:rPr>
          <w:rFonts w:ascii="Arial" w:hAnsi="Arial"/>
          <w:i/>
          <w:spacing w:val="-6"/>
          <w:w w:val="85"/>
          <w:sz w:val="24"/>
        </w:rPr>
        <w:t> </w:t>
      </w:r>
      <w:r>
        <w:rPr>
          <w:rFonts w:ascii="Arial" w:hAnsi="Arial"/>
          <w:i/>
          <w:w w:val="85"/>
          <w:sz w:val="24"/>
        </w:rPr>
        <w:t>disposições</w:t>
      </w:r>
      <w:r>
        <w:rPr>
          <w:rFonts w:ascii="Arial" w:hAnsi="Arial"/>
          <w:i/>
          <w:spacing w:val="-7"/>
          <w:w w:val="85"/>
          <w:sz w:val="24"/>
        </w:rPr>
        <w:t> </w:t>
      </w:r>
      <w:r>
        <w:rPr>
          <w:rFonts w:ascii="Arial" w:hAnsi="Arial"/>
          <w:i/>
          <w:w w:val="85"/>
          <w:sz w:val="24"/>
        </w:rPr>
        <w:t>legais:</w:t>
      </w:r>
      <w:r>
        <w:rPr>
          <w:rFonts w:ascii="Arial" w:hAnsi="Arial"/>
          <w:i/>
          <w:spacing w:val="-7"/>
          <w:w w:val="85"/>
          <w:sz w:val="24"/>
        </w:rPr>
        <w:t> </w:t>
      </w:r>
      <w:r>
        <w:rPr>
          <w:rFonts w:ascii="Arial" w:hAnsi="Arial"/>
          <w:i/>
          <w:w w:val="85"/>
          <w:sz w:val="24"/>
        </w:rPr>
        <w:t>a)</w:t>
      </w:r>
      <w:r>
        <w:rPr>
          <w:rFonts w:ascii="Arial" w:hAnsi="Arial"/>
          <w:i/>
          <w:spacing w:val="-7"/>
          <w:w w:val="85"/>
          <w:sz w:val="24"/>
        </w:rPr>
        <w:t> </w:t>
      </w:r>
      <w:r>
        <w:rPr>
          <w:rFonts w:ascii="Arial" w:hAnsi="Arial"/>
          <w:i/>
          <w:w w:val="85"/>
          <w:sz w:val="24"/>
        </w:rPr>
        <w:t>Inventário</w:t>
      </w:r>
      <w:r>
        <w:rPr>
          <w:rFonts w:ascii="Arial" w:hAnsi="Arial"/>
          <w:i/>
          <w:spacing w:val="-6"/>
          <w:w w:val="85"/>
          <w:sz w:val="24"/>
        </w:rPr>
        <w:t> </w:t>
      </w:r>
      <w:r>
        <w:rPr>
          <w:rFonts w:ascii="Arial" w:hAnsi="Arial"/>
          <w:i/>
          <w:w w:val="85"/>
          <w:sz w:val="24"/>
        </w:rPr>
        <w:t>dos</w:t>
      </w:r>
      <w:r>
        <w:rPr>
          <w:rFonts w:ascii="Arial" w:hAnsi="Arial"/>
          <w:i/>
          <w:spacing w:val="-7"/>
          <w:w w:val="85"/>
          <w:sz w:val="24"/>
        </w:rPr>
        <w:t> </w:t>
      </w:r>
      <w:r>
        <w:rPr>
          <w:rFonts w:ascii="Arial" w:hAnsi="Arial"/>
          <w:i/>
          <w:w w:val="85"/>
          <w:sz w:val="24"/>
        </w:rPr>
        <w:t>bens</w:t>
      </w:r>
      <w:r>
        <w:rPr>
          <w:rFonts w:ascii="Arial" w:hAnsi="Arial"/>
          <w:i/>
          <w:spacing w:val="-7"/>
          <w:w w:val="85"/>
          <w:sz w:val="24"/>
        </w:rPr>
        <w:t> </w:t>
      </w:r>
      <w:r>
        <w:rPr>
          <w:rFonts w:ascii="Arial" w:hAnsi="Arial"/>
          <w:i/>
          <w:w w:val="85"/>
          <w:sz w:val="24"/>
        </w:rPr>
        <w:t>patrimoniais</w:t>
      </w:r>
      <w:r>
        <w:rPr>
          <w:rFonts w:ascii="Arial" w:hAnsi="Arial"/>
          <w:i/>
          <w:spacing w:val="-6"/>
          <w:w w:val="85"/>
          <w:sz w:val="24"/>
        </w:rPr>
        <w:t> </w:t>
      </w:r>
      <w:r>
        <w:rPr>
          <w:rFonts w:ascii="Arial" w:hAnsi="Arial"/>
          <w:i/>
          <w:w w:val="85"/>
          <w:sz w:val="24"/>
        </w:rPr>
        <w:t>(inciso</w:t>
      </w:r>
      <w:r>
        <w:rPr>
          <w:rFonts w:ascii="Arial" w:hAnsi="Arial"/>
          <w:i/>
          <w:spacing w:val="-7"/>
          <w:w w:val="85"/>
          <w:sz w:val="24"/>
        </w:rPr>
        <w:t> </w:t>
      </w:r>
      <w:r>
        <w:rPr>
          <w:rFonts w:ascii="Arial" w:hAnsi="Arial"/>
          <w:i/>
          <w:w w:val="85"/>
          <w:sz w:val="24"/>
        </w:rPr>
        <w:t>IX</w:t>
      </w:r>
      <w:r>
        <w:rPr>
          <w:rFonts w:ascii="Arial" w:hAnsi="Arial"/>
          <w:i/>
          <w:spacing w:val="-7"/>
          <w:w w:val="85"/>
          <w:sz w:val="24"/>
        </w:rPr>
        <w:t> </w:t>
      </w:r>
      <w:r>
        <w:rPr>
          <w:rFonts w:ascii="Arial" w:hAnsi="Arial"/>
          <w:i/>
          <w:w w:val="85"/>
          <w:sz w:val="24"/>
        </w:rPr>
        <w:t>da</w:t>
      </w:r>
      <w:r>
        <w:rPr>
          <w:rFonts w:ascii="Arial" w:hAnsi="Arial"/>
          <w:i/>
          <w:spacing w:val="-6"/>
          <w:w w:val="85"/>
          <w:sz w:val="24"/>
        </w:rPr>
        <w:t> </w:t>
      </w:r>
      <w:r>
        <w:rPr>
          <w:rFonts w:ascii="Arial" w:hAnsi="Arial"/>
          <w:i/>
          <w:w w:val="85"/>
          <w:sz w:val="24"/>
        </w:rPr>
        <w:t>alínea</w:t>
      </w:r>
      <w:r>
        <w:rPr>
          <w:rFonts w:ascii="Arial" w:hAnsi="Arial"/>
          <w:i/>
          <w:spacing w:val="-7"/>
          <w:w w:val="85"/>
          <w:sz w:val="24"/>
        </w:rPr>
        <w:t> </w:t>
      </w:r>
      <w:r>
        <w:rPr>
          <w:rFonts w:ascii="Arial" w:hAnsi="Arial"/>
          <w:i/>
          <w:w w:val="85"/>
          <w:sz w:val="24"/>
        </w:rPr>
        <w:t>“c” do art. 3º da Resolução n. 8/2011 – TCE/AM); b) Comparativo da receita prevista com a realizada; c) Demonstração </w:t>
      </w:r>
      <w:r>
        <w:rPr>
          <w:rFonts w:ascii="Arial" w:hAnsi="Arial"/>
          <w:i/>
          <w:spacing w:val="-2"/>
          <w:w w:val="85"/>
          <w:sz w:val="24"/>
        </w:rPr>
        <w:t>analítica dos investimentos (inciso X da alínea “c” do art. 3º da Resolução n. 8/2011</w:t>
      </w:r>
      <w:r>
        <w:rPr>
          <w:rFonts w:ascii="Arial" w:hAnsi="Arial"/>
          <w:i/>
          <w:spacing w:val="-2"/>
          <w:sz w:val="24"/>
        </w:rPr>
        <w:t> </w:t>
      </w:r>
      <w:r>
        <w:rPr>
          <w:rFonts w:ascii="Arial" w:hAnsi="Arial"/>
          <w:i/>
          <w:spacing w:val="-2"/>
          <w:w w:val="85"/>
          <w:sz w:val="24"/>
        </w:rPr>
        <w:t>– TCE/AM); d) Demonstrativo com a </w:t>
      </w:r>
      <w:r>
        <w:rPr>
          <w:rFonts w:ascii="Arial" w:hAnsi="Arial"/>
          <w:i/>
          <w:w w:val="85"/>
          <w:sz w:val="24"/>
        </w:rPr>
        <w:t>discriminação anual</w:t>
      </w:r>
      <w:r>
        <w:rPr>
          <w:rFonts w:ascii="Arial" w:hAnsi="Arial"/>
          <w:i/>
          <w:spacing w:val="-3"/>
          <w:w w:val="85"/>
          <w:sz w:val="24"/>
        </w:rPr>
        <w:t> </w:t>
      </w:r>
      <w:r>
        <w:rPr>
          <w:rFonts w:ascii="Arial" w:hAnsi="Arial"/>
          <w:i/>
          <w:w w:val="85"/>
          <w:sz w:val="24"/>
        </w:rPr>
        <w:t>do montante da folha</w:t>
      </w:r>
      <w:r>
        <w:rPr>
          <w:rFonts w:ascii="Arial" w:hAnsi="Arial"/>
          <w:i/>
          <w:spacing w:val="-2"/>
          <w:w w:val="85"/>
          <w:sz w:val="24"/>
        </w:rPr>
        <w:t> </w:t>
      </w:r>
      <w:r>
        <w:rPr>
          <w:rFonts w:ascii="Arial" w:hAnsi="Arial"/>
          <w:i/>
          <w:w w:val="85"/>
          <w:sz w:val="24"/>
        </w:rPr>
        <w:t>de pagamento dos</w:t>
      </w:r>
      <w:r>
        <w:rPr>
          <w:rFonts w:ascii="Arial" w:hAnsi="Arial"/>
          <w:i/>
          <w:spacing w:val="-1"/>
          <w:w w:val="85"/>
          <w:sz w:val="24"/>
        </w:rPr>
        <w:t> </w:t>
      </w:r>
      <w:r>
        <w:rPr>
          <w:rFonts w:ascii="Arial" w:hAnsi="Arial"/>
          <w:i/>
          <w:w w:val="85"/>
          <w:sz w:val="24"/>
        </w:rPr>
        <w:t>participantes</w:t>
      </w:r>
      <w:r>
        <w:rPr>
          <w:rFonts w:ascii="Arial" w:hAnsi="Arial"/>
          <w:i/>
          <w:spacing w:val="-1"/>
          <w:w w:val="85"/>
          <w:sz w:val="24"/>
        </w:rPr>
        <w:t> </w:t>
      </w:r>
      <w:r>
        <w:rPr>
          <w:rFonts w:ascii="Arial" w:hAnsi="Arial"/>
          <w:i/>
          <w:w w:val="85"/>
          <w:sz w:val="24"/>
        </w:rPr>
        <w:t>dos</w:t>
      </w:r>
      <w:r>
        <w:rPr>
          <w:rFonts w:ascii="Arial" w:hAnsi="Arial"/>
          <w:i/>
          <w:spacing w:val="-2"/>
          <w:w w:val="85"/>
          <w:sz w:val="24"/>
        </w:rPr>
        <w:t> </w:t>
      </w:r>
      <w:r>
        <w:rPr>
          <w:rFonts w:ascii="Arial" w:hAnsi="Arial"/>
          <w:i/>
          <w:w w:val="85"/>
          <w:sz w:val="24"/>
        </w:rPr>
        <w:t>planos</w:t>
      </w:r>
      <w:r>
        <w:rPr>
          <w:rFonts w:ascii="Arial" w:hAnsi="Arial"/>
          <w:i/>
          <w:spacing w:val="-2"/>
          <w:w w:val="85"/>
          <w:sz w:val="24"/>
        </w:rPr>
        <w:t> </w:t>
      </w:r>
      <w:r>
        <w:rPr>
          <w:rFonts w:ascii="Arial" w:hAnsi="Arial"/>
          <w:i/>
          <w:w w:val="85"/>
          <w:sz w:val="24"/>
        </w:rPr>
        <w:t>de</w:t>
      </w:r>
      <w:r>
        <w:rPr>
          <w:rFonts w:ascii="Arial" w:hAnsi="Arial"/>
          <w:i/>
          <w:spacing w:val="-2"/>
          <w:w w:val="85"/>
          <w:sz w:val="24"/>
        </w:rPr>
        <w:t> </w:t>
      </w:r>
      <w:r>
        <w:rPr>
          <w:rFonts w:ascii="Arial" w:hAnsi="Arial"/>
          <w:i/>
          <w:w w:val="85"/>
          <w:sz w:val="24"/>
        </w:rPr>
        <w:t>benefícios, das</w:t>
      </w:r>
      <w:r>
        <w:rPr>
          <w:rFonts w:ascii="Arial" w:hAnsi="Arial"/>
          <w:i/>
          <w:spacing w:val="-4"/>
          <w:w w:val="85"/>
          <w:sz w:val="24"/>
        </w:rPr>
        <w:t> </w:t>
      </w:r>
      <w:r>
        <w:rPr>
          <w:rFonts w:ascii="Arial" w:hAnsi="Arial"/>
          <w:i/>
          <w:w w:val="85"/>
          <w:sz w:val="24"/>
        </w:rPr>
        <w:t>contribuições </w:t>
      </w:r>
      <w:r>
        <w:rPr>
          <w:rFonts w:ascii="Arial" w:hAnsi="Arial"/>
          <w:i/>
          <w:w w:val="80"/>
          <w:sz w:val="24"/>
        </w:rPr>
        <w:t>pagas pelos mesmos, da patronal, bem como quaisquer outros recursos repassados (Inciso XV da alínea “c” do art. 3º da Resolução</w:t>
      </w:r>
      <w:r>
        <w:rPr>
          <w:rFonts w:ascii="Arial" w:hAnsi="Arial"/>
          <w:i/>
          <w:sz w:val="24"/>
        </w:rPr>
        <w:t> </w:t>
      </w:r>
      <w:r>
        <w:rPr>
          <w:rFonts w:ascii="Arial" w:hAnsi="Arial"/>
          <w:i/>
          <w:w w:val="80"/>
          <w:sz w:val="24"/>
        </w:rPr>
        <w:t>n.</w:t>
      </w:r>
      <w:r>
        <w:rPr>
          <w:rFonts w:ascii="Arial" w:hAnsi="Arial"/>
          <w:i/>
          <w:sz w:val="24"/>
        </w:rPr>
        <w:t> </w:t>
      </w:r>
      <w:r>
        <w:rPr>
          <w:rFonts w:ascii="Arial" w:hAnsi="Arial"/>
          <w:i/>
          <w:w w:val="80"/>
          <w:sz w:val="24"/>
        </w:rPr>
        <w:t>8/2011</w:t>
      </w:r>
      <w:r>
        <w:rPr>
          <w:rFonts w:ascii="Arial" w:hAnsi="Arial"/>
          <w:i/>
          <w:sz w:val="24"/>
        </w:rPr>
        <w:t> </w:t>
      </w:r>
      <w:r>
        <w:rPr>
          <w:rFonts w:ascii="Arial" w:hAnsi="Arial"/>
          <w:i/>
          <w:w w:val="80"/>
          <w:sz w:val="24"/>
        </w:rPr>
        <w:t>–</w:t>
      </w:r>
      <w:r>
        <w:rPr>
          <w:rFonts w:ascii="Arial" w:hAnsi="Arial"/>
          <w:i/>
          <w:sz w:val="24"/>
        </w:rPr>
        <w:t> </w:t>
      </w:r>
      <w:r>
        <w:rPr>
          <w:rFonts w:ascii="Arial" w:hAnsi="Arial"/>
          <w:i/>
          <w:w w:val="80"/>
          <w:sz w:val="24"/>
        </w:rPr>
        <w:t>TCE/AM);</w:t>
      </w:r>
      <w:r>
        <w:rPr>
          <w:rFonts w:ascii="Arial" w:hAnsi="Arial"/>
          <w:i/>
          <w:sz w:val="24"/>
        </w:rPr>
        <w:t> </w:t>
      </w:r>
      <w:r>
        <w:rPr>
          <w:rFonts w:ascii="Arial" w:hAnsi="Arial"/>
          <w:i/>
          <w:w w:val="80"/>
          <w:sz w:val="24"/>
        </w:rPr>
        <w:t>e)</w:t>
      </w:r>
      <w:r>
        <w:rPr>
          <w:rFonts w:ascii="Arial" w:hAnsi="Arial"/>
          <w:i/>
          <w:sz w:val="24"/>
        </w:rPr>
        <w:t> </w:t>
      </w:r>
      <w:r>
        <w:rPr>
          <w:rFonts w:ascii="Arial" w:hAnsi="Arial"/>
          <w:i/>
          <w:w w:val="80"/>
          <w:sz w:val="24"/>
        </w:rPr>
        <w:t>Parecer</w:t>
      </w:r>
      <w:r>
        <w:rPr>
          <w:rFonts w:ascii="Arial" w:hAnsi="Arial"/>
          <w:i/>
          <w:sz w:val="24"/>
        </w:rPr>
        <w:t> </w:t>
      </w:r>
      <w:r>
        <w:rPr>
          <w:rFonts w:ascii="Arial" w:hAnsi="Arial"/>
          <w:i/>
          <w:w w:val="80"/>
          <w:sz w:val="24"/>
        </w:rPr>
        <w:t>dos</w:t>
      </w:r>
      <w:r>
        <w:rPr>
          <w:rFonts w:ascii="Arial" w:hAnsi="Arial"/>
          <w:i/>
          <w:sz w:val="24"/>
        </w:rPr>
        <w:t> </w:t>
      </w:r>
      <w:r>
        <w:rPr>
          <w:rFonts w:ascii="Arial" w:hAnsi="Arial"/>
          <w:i/>
          <w:w w:val="80"/>
          <w:sz w:val="24"/>
        </w:rPr>
        <w:t>auditores</w:t>
      </w:r>
      <w:r>
        <w:rPr>
          <w:rFonts w:ascii="Arial" w:hAnsi="Arial"/>
          <w:i/>
          <w:sz w:val="24"/>
        </w:rPr>
        <w:t> </w:t>
      </w:r>
      <w:r>
        <w:rPr>
          <w:rFonts w:ascii="Arial" w:hAnsi="Arial"/>
          <w:i/>
          <w:w w:val="80"/>
          <w:sz w:val="24"/>
        </w:rPr>
        <w:t>independentes</w:t>
      </w:r>
      <w:r>
        <w:rPr>
          <w:rFonts w:ascii="Arial" w:hAnsi="Arial"/>
          <w:i/>
          <w:sz w:val="24"/>
        </w:rPr>
        <w:t> </w:t>
      </w:r>
      <w:r>
        <w:rPr>
          <w:rFonts w:ascii="Arial" w:hAnsi="Arial"/>
          <w:i/>
          <w:w w:val="80"/>
          <w:sz w:val="24"/>
        </w:rPr>
        <w:t>(Inciso</w:t>
      </w:r>
      <w:r>
        <w:rPr>
          <w:rFonts w:ascii="Arial" w:hAnsi="Arial"/>
          <w:i/>
          <w:sz w:val="24"/>
        </w:rPr>
        <w:t> </w:t>
      </w:r>
      <w:r>
        <w:rPr>
          <w:rFonts w:ascii="Arial" w:hAnsi="Arial"/>
          <w:i/>
          <w:w w:val="80"/>
          <w:sz w:val="24"/>
        </w:rPr>
        <w:t>XV</w:t>
      </w:r>
      <w:r>
        <w:rPr>
          <w:rFonts w:ascii="Arial" w:hAnsi="Arial"/>
          <w:i/>
          <w:sz w:val="24"/>
        </w:rPr>
        <w:t> </w:t>
      </w:r>
      <w:r>
        <w:rPr>
          <w:rFonts w:ascii="Arial" w:hAnsi="Arial"/>
          <w:i/>
          <w:w w:val="80"/>
          <w:sz w:val="24"/>
        </w:rPr>
        <w:t>da</w:t>
      </w:r>
      <w:r>
        <w:rPr>
          <w:rFonts w:ascii="Arial" w:hAnsi="Arial"/>
          <w:i/>
          <w:sz w:val="24"/>
        </w:rPr>
        <w:t> </w:t>
      </w:r>
      <w:r>
        <w:rPr>
          <w:rFonts w:ascii="Arial" w:hAnsi="Arial"/>
          <w:i/>
          <w:w w:val="80"/>
          <w:sz w:val="24"/>
        </w:rPr>
        <w:t>alínea</w:t>
      </w:r>
      <w:r>
        <w:rPr>
          <w:rFonts w:ascii="Arial" w:hAnsi="Arial"/>
          <w:i/>
          <w:sz w:val="24"/>
        </w:rPr>
        <w:t> </w:t>
      </w:r>
      <w:r>
        <w:rPr>
          <w:rFonts w:ascii="Arial" w:hAnsi="Arial"/>
          <w:i/>
          <w:w w:val="80"/>
          <w:sz w:val="24"/>
        </w:rPr>
        <w:t>“c”</w:t>
      </w:r>
      <w:r>
        <w:rPr>
          <w:rFonts w:ascii="Arial" w:hAnsi="Arial"/>
          <w:i/>
          <w:sz w:val="24"/>
        </w:rPr>
        <w:t> </w:t>
      </w:r>
      <w:r>
        <w:rPr>
          <w:rFonts w:ascii="Arial" w:hAnsi="Arial"/>
          <w:i/>
          <w:w w:val="80"/>
          <w:sz w:val="24"/>
        </w:rPr>
        <w:t>do</w:t>
      </w:r>
      <w:r>
        <w:rPr>
          <w:rFonts w:ascii="Arial" w:hAnsi="Arial"/>
          <w:i/>
          <w:sz w:val="24"/>
        </w:rPr>
        <w:t> </w:t>
      </w:r>
      <w:r>
        <w:rPr>
          <w:rFonts w:ascii="Arial" w:hAnsi="Arial"/>
          <w:i/>
          <w:w w:val="80"/>
          <w:sz w:val="24"/>
        </w:rPr>
        <w:t>art.</w:t>
      </w:r>
      <w:r>
        <w:rPr>
          <w:rFonts w:ascii="Arial" w:hAnsi="Arial"/>
          <w:i/>
          <w:sz w:val="24"/>
        </w:rPr>
        <w:t> </w:t>
      </w:r>
      <w:r>
        <w:rPr>
          <w:rFonts w:ascii="Arial" w:hAnsi="Arial"/>
          <w:i/>
          <w:w w:val="80"/>
          <w:sz w:val="24"/>
        </w:rPr>
        <w:t>3º</w:t>
      </w:r>
      <w:r>
        <w:rPr>
          <w:rFonts w:ascii="Arial" w:hAnsi="Arial"/>
          <w:i/>
          <w:sz w:val="24"/>
        </w:rPr>
        <w:t> </w:t>
      </w:r>
      <w:r>
        <w:rPr>
          <w:rFonts w:ascii="Arial" w:hAnsi="Arial"/>
          <w:i/>
          <w:w w:val="80"/>
          <w:sz w:val="24"/>
        </w:rPr>
        <w:t>da</w:t>
      </w:r>
      <w:r>
        <w:rPr>
          <w:rFonts w:ascii="Arial" w:hAnsi="Arial"/>
          <w:i/>
          <w:sz w:val="24"/>
        </w:rPr>
        <w:t> </w:t>
      </w:r>
      <w:r>
        <w:rPr>
          <w:rFonts w:ascii="Arial" w:hAnsi="Arial"/>
          <w:i/>
          <w:w w:val="80"/>
          <w:sz w:val="24"/>
        </w:rPr>
        <w:t>Resolução n. 8/2011 – TCE/AM); f) Relação dos Restos a Pagar (Processados e não</w:t>
      </w:r>
      <w:r>
        <w:rPr>
          <w:rFonts w:ascii="Arial" w:hAnsi="Arial"/>
          <w:i/>
          <w:sz w:val="24"/>
        </w:rPr>
        <w:t> </w:t>
      </w:r>
      <w:r>
        <w:rPr>
          <w:rFonts w:ascii="Arial" w:hAnsi="Arial"/>
          <w:i/>
          <w:w w:val="80"/>
          <w:sz w:val="24"/>
        </w:rPr>
        <w:t>processados); g) Manifestação do Conselho de Administração (Inciso XV da alínea “c” do art. 3º da Resolução n. 8/2011</w:t>
      </w:r>
      <w:r>
        <w:rPr>
          <w:rFonts w:ascii="Arial" w:hAnsi="Arial"/>
          <w:i/>
          <w:sz w:val="24"/>
        </w:rPr>
        <w:t> </w:t>
      </w:r>
      <w:r>
        <w:rPr>
          <w:rFonts w:ascii="Arial" w:hAnsi="Arial"/>
          <w:i/>
          <w:w w:val="80"/>
          <w:sz w:val="24"/>
        </w:rPr>
        <w:t>– TCE/AM); h) Com relação ao rol dos seguintes </w:t>
      </w:r>
      <w:r>
        <w:rPr>
          <w:rFonts w:ascii="Arial" w:hAnsi="Arial"/>
          <w:i/>
          <w:w w:val="90"/>
          <w:sz w:val="24"/>
        </w:rPr>
        <w:t>responsáveis</w:t>
      </w:r>
      <w:r>
        <w:rPr>
          <w:rFonts w:ascii="Arial" w:hAnsi="Arial"/>
          <w:i/>
          <w:w w:val="90"/>
          <w:sz w:val="24"/>
        </w:rPr>
        <w:t> com</w:t>
      </w:r>
      <w:r>
        <w:rPr>
          <w:rFonts w:ascii="Arial" w:hAnsi="Arial"/>
          <w:i/>
          <w:w w:val="90"/>
          <w:sz w:val="24"/>
        </w:rPr>
        <w:t> suas</w:t>
      </w:r>
      <w:r>
        <w:rPr>
          <w:rFonts w:ascii="Arial" w:hAnsi="Arial"/>
          <w:i/>
          <w:w w:val="90"/>
          <w:sz w:val="24"/>
        </w:rPr>
        <w:t> respectivas</w:t>
      </w:r>
      <w:r>
        <w:rPr>
          <w:rFonts w:ascii="Arial" w:hAnsi="Arial"/>
          <w:i/>
          <w:w w:val="90"/>
          <w:sz w:val="24"/>
        </w:rPr>
        <w:t> identificações,</w:t>
      </w:r>
      <w:r>
        <w:rPr>
          <w:rFonts w:ascii="Arial" w:hAnsi="Arial"/>
          <w:i/>
          <w:w w:val="90"/>
          <w:sz w:val="24"/>
        </w:rPr>
        <w:t> conforme</w:t>
      </w:r>
      <w:r>
        <w:rPr>
          <w:rFonts w:ascii="Arial" w:hAnsi="Arial"/>
          <w:i/>
          <w:w w:val="90"/>
          <w:sz w:val="24"/>
        </w:rPr>
        <w:t> art.</w:t>
      </w:r>
      <w:r>
        <w:rPr>
          <w:rFonts w:ascii="Arial" w:hAnsi="Arial"/>
          <w:i/>
          <w:w w:val="90"/>
          <w:sz w:val="24"/>
        </w:rPr>
        <w:t> 6º</w:t>
      </w:r>
      <w:r>
        <w:rPr>
          <w:rFonts w:ascii="Arial" w:hAnsi="Arial"/>
          <w:i/>
          <w:w w:val="90"/>
          <w:sz w:val="24"/>
        </w:rPr>
        <w:t> da</w:t>
      </w:r>
      <w:r>
        <w:rPr>
          <w:rFonts w:ascii="Arial" w:hAnsi="Arial"/>
          <w:i/>
          <w:w w:val="90"/>
          <w:sz w:val="24"/>
        </w:rPr>
        <w:t> Resolução</w:t>
      </w:r>
      <w:r>
        <w:rPr>
          <w:rFonts w:ascii="Arial" w:hAnsi="Arial"/>
          <w:i/>
          <w:w w:val="90"/>
          <w:sz w:val="24"/>
        </w:rPr>
        <w:t> n.</w:t>
      </w:r>
      <w:r>
        <w:rPr>
          <w:rFonts w:ascii="Arial" w:hAnsi="Arial"/>
          <w:i/>
          <w:w w:val="90"/>
          <w:sz w:val="24"/>
        </w:rPr>
        <w:t> 8/2011</w:t>
      </w:r>
      <w:r>
        <w:rPr>
          <w:rFonts w:ascii="Arial" w:hAnsi="Arial"/>
          <w:i/>
          <w:w w:val="90"/>
          <w:sz w:val="24"/>
        </w:rPr>
        <w:t> –</w:t>
      </w:r>
      <w:r>
        <w:rPr>
          <w:rFonts w:ascii="Arial" w:hAnsi="Arial"/>
          <w:i/>
          <w:w w:val="90"/>
          <w:sz w:val="24"/>
        </w:rPr>
        <w:t> TCE/AM,</w:t>
      </w:r>
      <w:r>
        <w:rPr>
          <w:rFonts w:ascii="Arial" w:hAnsi="Arial"/>
          <w:i/>
          <w:w w:val="90"/>
          <w:sz w:val="24"/>
        </w:rPr>
        <w:t> não</w:t>
      </w:r>
      <w:r>
        <w:rPr>
          <w:rFonts w:ascii="Arial" w:hAnsi="Arial"/>
          <w:i/>
          <w:w w:val="90"/>
          <w:sz w:val="24"/>
        </w:rPr>
        <w:t> foi </w:t>
      </w:r>
      <w:r>
        <w:rPr>
          <w:rFonts w:ascii="Arial" w:hAnsi="Arial"/>
          <w:i/>
          <w:w w:val="80"/>
          <w:sz w:val="24"/>
        </w:rPr>
        <w:t>encaminhado; i) Relatório de Auditoria de Gestão, Certificado de Auditoria e Parecer Conclusivo do dirigente do órgão de </w:t>
      </w:r>
      <w:r>
        <w:rPr>
          <w:rFonts w:ascii="Arial" w:hAnsi="Arial"/>
          <w:i/>
          <w:w w:val="90"/>
          <w:sz w:val="24"/>
        </w:rPr>
        <w:t>controle</w:t>
      </w:r>
      <w:r>
        <w:rPr>
          <w:rFonts w:ascii="Arial" w:hAnsi="Arial"/>
          <w:i/>
          <w:spacing w:val="-4"/>
          <w:w w:val="90"/>
          <w:sz w:val="24"/>
        </w:rPr>
        <w:t> </w:t>
      </w:r>
      <w:r>
        <w:rPr>
          <w:rFonts w:ascii="Arial" w:hAnsi="Arial"/>
          <w:i/>
          <w:w w:val="90"/>
          <w:sz w:val="24"/>
        </w:rPr>
        <w:t>interno</w:t>
      </w:r>
      <w:r>
        <w:rPr>
          <w:rFonts w:ascii="Arial" w:hAnsi="Arial"/>
          <w:i/>
          <w:spacing w:val="-4"/>
          <w:w w:val="90"/>
          <w:sz w:val="24"/>
        </w:rPr>
        <w:t> </w:t>
      </w:r>
      <w:r>
        <w:rPr>
          <w:rFonts w:ascii="Arial" w:hAnsi="Arial"/>
          <w:i/>
          <w:w w:val="90"/>
          <w:sz w:val="24"/>
        </w:rPr>
        <w:t>competente,</w:t>
      </w:r>
      <w:r>
        <w:rPr>
          <w:rFonts w:ascii="Arial" w:hAnsi="Arial"/>
          <w:i/>
          <w:spacing w:val="-4"/>
          <w:w w:val="90"/>
          <w:sz w:val="24"/>
        </w:rPr>
        <w:t> </w:t>
      </w:r>
      <w:r>
        <w:rPr>
          <w:rFonts w:ascii="Arial" w:hAnsi="Arial"/>
          <w:i/>
          <w:w w:val="90"/>
          <w:sz w:val="24"/>
        </w:rPr>
        <w:t>se</w:t>
      </w:r>
      <w:r>
        <w:rPr>
          <w:rFonts w:ascii="Arial" w:hAnsi="Arial"/>
          <w:i/>
          <w:spacing w:val="-4"/>
          <w:w w:val="90"/>
          <w:sz w:val="24"/>
        </w:rPr>
        <w:t> </w:t>
      </w:r>
      <w:r>
        <w:rPr>
          <w:rFonts w:ascii="Arial" w:hAnsi="Arial"/>
          <w:i/>
          <w:w w:val="90"/>
          <w:sz w:val="24"/>
        </w:rPr>
        <w:t>houver</w:t>
      </w:r>
      <w:r>
        <w:rPr>
          <w:rFonts w:ascii="Arial" w:hAnsi="Arial"/>
          <w:i/>
          <w:spacing w:val="-5"/>
          <w:w w:val="90"/>
          <w:sz w:val="24"/>
        </w:rPr>
        <w:t> </w:t>
      </w:r>
      <w:r>
        <w:rPr>
          <w:rFonts w:ascii="Arial" w:hAnsi="Arial"/>
          <w:i/>
          <w:w w:val="90"/>
          <w:sz w:val="24"/>
        </w:rPr>
        <w:t>(inciso</w:t>
      </w:r>
      <w:r>
        <w:rPr>
          <w:rFonts w:ascii="Arial" w:hAnsi="Arial"/>
          <w:i/>
          <w:spacing w:val="-4"/>
          <w:w w:val="90"/>
          <w:sz w:val="24"/>
        </w:rPr>
        <w:t> </w:t>
      </w:r>
      <w:r>
        <w:rPr>
          <w:rFonts w:ascii="Arial" w:hAnsi="Arial"/>
          <w:i/>
          <w:w w:val="90"/>
          <w:sz w:val="24"/>
        </w:rPr>
        <w:t>XVII</w:t>
      </w:r>
      <w:r>
        <w:rPr>
          <w:rFonts w:ascii="Arial" w:hAnsi="Arial"/>
          <w:i/>
          <w:spacing w:val="-5"/>
          <w:w w:val="90"/>
          <w:sz w:val="24"/>
        </w:rPr>
        <w:t> </w:t>
      </w:r>
      <w:r>
        <w:rPr>
          <w:rFonts w:ascii="Arial" w:hAnsi="Arial"/>
          <w:i/>
          <w:w w:val="90"/>
          <w:sz w:val="24"/>
        </w:rPr>
        <w:t>da</w:t>
      </w:r>
      <w:r>
        <w:rPr>
          <w:rFonts w:ascii="Arial" w:hAnsi="Arial"/>
          <w:i/>
          <w:spacing w:val="-4"/>
          <w:w w:val="90"/>
          <w:sz w:val="24"/>
        </w:rPr>
        <w:t> </w:t>
      </w:r>
      <w:r>
        <w:rPr>
          <w:rFonts w:ascii="Arial" w:hAnsi="Arial"/>
          <w:i/>
          <w:w w:val="90"/>
          <w:sz w:val="24"/>
        </w:rPr>
        <w:t>alínea</w:t>
      </w:r>
      <w:r>
        <w:rPr>
          <w:rFonts w:ascii="Arial" w:hAnsi="Arial"/>
          <w:i/>
          <w:spacing w:val="-4"/>
          <w:w w:val="90"/>
          <w:sz w:val="24"/>
        </w:rPr>
        <w:t> </w:t>
      </w:r>
      <w:r>
        <w:rPr>
          <w:rFonts w:ascii="Arial" w:hAnsi="Arial"/>
          <w:i/>
          <w:w w:val="90"/>
          <w:sz w:val="24"/>
        </w:rPr>
        <w:t>“c”</w:t>
      </w:r>
      <w:r>
        <w:rPr>
          <w:rFonts w:ascii="Arial" w:hAnsi="Arial"/>
          <w:i/>
          <w:spacing w:val="-5"/>
          <w:w w:val="90"/>
          <w:sz w:val="24"/>
        </w:rPr>
        <w:t> </w:t>
      </w:r>
      <w:r>
        <w:rPr>
          <w:rFonts w:ascii="Arial" w:hAnsi="Arial"/>
          <w:i/>
          <w:w w:val="90"/>
          <w:sz w:val="24"/>
        </w:rPr>
        <w:t>do</w:t>
      </w:r>
      <w:r>
        <w:rPr>
          <w:rFonts w:ascii="Arial" w:hAnsi="Arial"/>
          <w:i/>
          <w:spacing w:val="-4"/>
          <w:w w:val="90"/>
          <w:sz w:val="24"/>
        </w:rPr>
        <w:t> </w:t>
      </w:r>
      <w:r>
        <w:rPr>
          <w:rFonts w:ascii="Arial" w:hAnsi="Arial"/>
          <w:i/>
          <w:w w:val="90"/>
          <w:sz w:val="24"/>
        </w:rPr>
        <w:t>art.</w:t>
      </w:r>
      <w:r>
        <w:rPr>
          <w:rFonts w:ascii="Arial" w:hAnsi="Arial"/>
          <w:i/>
          <w:spacing w:val="-4"/>
          <w:w w:val="90"/>
          <w:sz w:val="24"/>
        </w:rPr>
        <w:t> </w:t>
      </w:r>
      <w:r>
        <w:rPr>
          <w:rFonts w:ascii="Arial" w:hAnsi="Arial"/>
          <w:i/>
          <w:w w:val="90"/>
          <w:sz w:val="24"/>
        </w:rPr>
        <w:t>3º</w:t>
      </w:r>
      <w:r>
        <w:rPr>
          <w:rFonts w:ascii="Arial" w:hAnsi="Arial"/>
          <w:i/>
          <w:spacing w:val="-5"/>
          <w:w w:val="90"/>
          <w:sz w:val="24"/>
        </w:rPr>
        <w:t> </w:t>
      </w:r>
      <w:r>
        <w:rPr>
          <w:rFonts w:ascii="Arial" w:hAnsi="Arial"/>
          <w:i/>
          <w:w w:val="90"/>
          <w:sz w:val="24"/>
        </w:rPr>
        <w:t>da</w:t>
      </w:r>
      <w:r>
        <w:rPr>
          <w:rFonts w:ascii="Arial" w:hAnsi="Arial"/>
          <w:i/>
          <w:spacing w:val="-4"/>
          <w:w w:val="90"/>
          <w:sz w:val="24"/>
        </w:rPr>
        <w:t> </w:t>
      </w:r>
      <w:r>
        <w:rPr>
          <w:rFonts w:ascii="Arial" w:hAnsi="Arial"/>
          <w:i/>
          <w:w w:val="90"/>
          <w:sz w:val="24"/>
        </w:rPr>
        <w:t>Resolução</w:t>
      </w:r>
      <w:r>
        <w:rPr>
          <w:rFonts w:ascii="Arial" w:hAnsi="Arial"/>
          <w:i/>
          <w:spacing w:val="-4"/>
          <w:w w:val="90"/>
          <w:sz w:val="24"/>
        </w:rPr>
        <w:t> </w:t>
      </w:r>
      <w:r>
        <w:rPr>
          <w:rFonts w:ascii="Arial" w:hAnsi="Arial"/>
          <w:i/>
          <w:w w:val="90"/>
          <w:sz w:val="24"/>
        </w:rPr>
        <w:t>n.</w:t>
      </w:r>
      <w:r>
        <w:rPr>
          <w:rFonts w:ascii="Arial" w:hAnsi="Arial"/>
          <w:i/>
          <w:spacing w:val="-4"/>
          <w:w w:val="90"/>
          <w:sz w:val="24"/>
        </w:rPr>
        <w:t> </w:t>
      </w:r>
      <w:r>
        <w:rPr>
          <w:rFonts w:ascii="Arial" w:hAnsi="Arial"/>
          <w:i/>
          <w:w w:val="90"/>
          <w:sz w:val="24"/>
        </w:rPr>
        <w:t>8/2011</w:t>
      </w:r>
      <w:r>
        <w:rPr>
          <w:rFonts w:ascii="Arial" w:hAnsi="Arial"/>
          <w:i/>
          <w:w w:val="90"/>
          <w:sz w:val="24"/>
        </w:rPr>
        <w:t> –</w:t>
      </w:r>
      <w:r>
        <w:rPr>
          <w:rFonts w:ascii="Arial" w:hAnsi="Arial"/>
          <w:i/>
          <w:spacing w:val="-5"/>
          <w:w w:val="90"/>
          <w:sz w:val="24"/>
        </w:rPr>
        <w:t> </w:t>
      </w:r>
      <w:r>
        <w:rPr>
          <w:rFonts w:ascii="Arial" w:hAnsi="Arial"/>
          <w:i/>
          <w:w w:val="90"/>
          <w:sz w:val="24"/>
        </w:rPr>
        <w:t>TCE/AM);</w:t>
      </w:r>
      <w:r>
        <w:rPr>
          <w:rFonts w:ascii="Arial" w:hAnsi="Arial"/>
          <w:i/>
          <w:spacing w:val="-4"/>
          <w:w w:val="90"/>
          <w:sz w:val="24"/>
        </w:rPr>
        <w:t> </w:t>
      </w:r>
      <w:r>
        <w:rPr>
          <w:rFonts w:ascii="Arial" w:hAnsi="Arial"/>
          <w:i/>
          <w:w w:val="90"/>
          <w:sz w:val="24"/>
        </w:rPr>
        <w:t>j) </w:t>
      </w:r>
      <w:r>
        <w:rPr>
          <w:rFonts w:ascii="Arial" w:hAnsi="Arial"/>
          <w:i/>
          <w:w w:val="85"/>
          <w:sz w:val="24"/>
        </w:rPr>
        <w:t>Pronunciamento expresso</w:t>
      </w:r>
      <w:r>
        <w:rPr>
          <w:rFonts w:ascii="Arial" w:hAnsi="Arial"/>
          <w:i/>
          <w:spacing w:val="-1"/>
          <w:w w:val="85"/>
          <w:sz w:val="24"/>
        </w:rPr>
        <w:t> </w:t>
      </w:r>
      <w:r>
        <w:rPr>
          <w:rFonts w:ascii="Arial" w:hAnsi="Arial"/>
          <w:i/>
          <w:w w:val="85"/>
          <w:sz w:val="24"/>
        </w:rPr>
        <w:t>do Secretário do órgão a qual estiver vinculado, atestando haver tomado conhecimento das conclusões contidas no parecer do dirigente do órgão interno competente, impossibilitada a delegação (inciso XVIII da alínea “c”</w:t>
      </w:r>
      <w:r>
        <w:rPr>
          <w:rFonts w:ascii="Arial" w:hAnsi="Arial"/>
          <w:i/>
          <w:spacing w:val="-1"/>
          <w:w w:val="85"/>
          <w:sz w:val="24"/>
        </w:rPr>
        <w:t> </w:t>
      </w:r>
      <w:r>
        <w:rPr>
          <w:rFonts w:ascii="Arial" w:hAnsi="Arial"/>
          <w:i/>
          <w:w w:val="85"/>
          <w:sz w:val="24"/>
        </w:rPr>
        <w:t>do art. 3º da Resolução</w:t>
      </w:r>
      <w:r>
        <w:rPr>
          <w:rFonts w:ascii="Arial" w:hAnsi="Arial"/>
          <w:i/>
          <w:spacing w:val="-1"/>
          <w:w w:val="85"/>
          <w:sz w:val="24"/>
        </w:rPr>
        <w:t> </w:t>
      </w:r>
      <w:r>
        <w:rPr>
          <w:rFonts w:ascii="Arial" w:hAnsi="Arial"/>
          <w:i/>
          <w:w w:val="85"/>
          <w:sz w:val="24"/>
        </w:rPr>
        <w:t>n. 8/2011 – TCE/AM); k) Comprovante dos depósitos bancários na conta dos fundos </w:t>
      </w:r>
      <w:r>
        <w:rPr>
          <w:rFonts w:ascii="Arial" w:hAnsi="Arial"/>
          <w:i/>
          <w:w w:val="90"/>
          <w:sz w:val="24"/>
        </w:rPr>
        <w:t>geridos</w:t>
      </w:r>
      <w:r>
        <w:rPr>
          <w:rFonts w:ascii="Arial" w:hAnsi="Arial"/>
          <w:i/>
          <w:spacing w:val="-6"/>
          <w:w w:val="90"/>
          <w:sz w:val="24"/>
        </w:rPr>
        <w:t> </w:t>
      </w:r>
      <w:r>
        <w:rPr>
          <w:rFonts w:ascii="Arial" w:hAnsi="Arial"/>
          <w:i/>
          <w:w w:val="90"/>
          <w:sz w:val="24"/>
        </w:rPr>
        <w:t>(cota</w:t>
      </w:r>
      <w:r>
        <w:rPr>
          <w:rFonts w:ascii="Arial" w:hAnsi="Arial"/>
          <w:i/>
          <w:spacing w:val="-7"/>
          <w:w w:val="90"/>
          <w:sz w:val="24"/>
        </w:rPr>
        <w:t> </w:t>
      </w:r>
      <w:r>
        <w:rPr>
          <w:rFonts w:ascii="Arial" w:hAnsi="Arial"/>
          <w:i/>
          <w:w w:val="90"/>
          <w:sz w:val="24"/>
        </w:rPr>
        <w:t>patronal</w:t>
      </w:r>
      <w:r>
        <w:rPr>
          <w:rFonts w:ascii="Arial" w:hAnsi="Arial"/>
          <w:i/>
          <w:spacing w:val="-7"/>
          <w:w w:val="90"/>
          <w:sz w:val="24"/>
        </w:rPr>
        <w:t> </w:t>
      </w:r>
      <w:r>
        <w:rPr>
          <w:rFonts w:ascii="Arial" w:hAnsi="Arial"/>
          <w:i/>
          <w:w w:val="90"/>
          <w:sz w:val="24"/>
        </w:rPr>
        <w:t>e</w:t>
      </w:r>
      <w:r>
        <w:rPr>
          <w:rFonts w:ascii="Arial" w:hAnsi="Arial"/>
          <w:i/>
          <w:spacing w:val="-6"/>
          <w:w w:val="90"/>
          <w:sz w:val="24"/>
        </w:rPr>
        <w:t> </w:t>
      </w:r>
      <w:r>
        <w:rPr>
          <w:rFonts w:ascii="Arial" w:hAnsi="Arial"/>
          <w:i/>
          <w:w w:val="90"/>
          <w:sz w:val="24"/>
        </w:rPr>
        <w:t>a</w:t>
      </w:r>
      <w:r>
        <w:rPr>
          <w:rFonts w:ascii="Arial" w:hAnsi="Arial"/>
          <w:i/>
          <w:spacing w:val="-7"/>
          <w:w w:val="90"/>
          <w:sz w:val="24"/>
        </w:rPr>
        <w:t> </w:t>
      </w:r>
      <w:r>
        <w:rPr>
          <w:rFonts w:ascii="Arial" w:hAnsi="Arial"/>
          <w:i/>
          <w:w w:val="90"/>
          <w:sz w:val="24"/>
        </w:rPr>
        <w:t>dos</w:t>
      </w:r>
      <w:r>
        <w:rPr>
          <w:rFonts w:ascii="Arial" w:hAnsi="Arial"/>
          <w:i/>
          <w:spacing w:val="-6"/>
          <w:w w:val="90"/>
          <w:sz w:val="24"/>
        </w:rPr>
        <w:t> </w:t>
      </w:r>
      <w:r>
        <w:rPr>
          <w:rFonts w:ascii="Arial" w:hAnsi="Arial"/>
          <w:i/>
          <w:w w:val="90"/>
          <w:sz w:val="24"/>
        </w:rPr>
        <w:t>servidores)</w:t>
      </w:r>
      <w:r>
        <w:rPr>
          <w:rFonts w:ascii="Arial" w:hAnsi="Arial"/>
          <w:i/>
          <w:spacing w:val="-7"/>
          <w:w w:val="90"/>
          <w:sz w:val="24"/>
        </w:rPr>
        <w:t> </w:t>
      </w:r>
      <w:r>
        <w:rPr>
          <w:rFonts w:ascii="Arial" w:hAnsi="Arial"/>
          <w:i/>
          <w:w w:val="90"/>
          <w:sz w:val="24"/>
        </w:rPr>
        <w:t>(inciso</w:t>
      </w:r>
      <w:r>
        <w:rPr>
          <w:rFonts w:ascii="Arial" w:hAnsi="Arial"/>
          <w:i/>
          <w:spacing w:val="-6"/>
          <w:w w:val="90"/>
          <w:sz w:val="24"/>
        </w:rPr>
        <w:t> </w:t>
      </w:r>
      <w:r>
        <w:rPr>
          <w:rFonts w:ascii="Arial" w:hAnsi="Arial"/>
          <w:i/>
          <w:w w:val="90"/>
          <w:sz w:val="24"/>
        </w:rPr>
        <w:t>XX</w:t>
      </w:r>
      <w:r>
        <w:rPr>
          <w:rFonts w:ascii="Arial" w:hAnsi="Arial"/>
          <w:i/>
          <w:spacing w:val="-6"/>
          <w:w w:val="90"/>
          <w:sz w:val="24"/>
        </w:rPr>
        <w:t> </w:t>
      </w:r>
      <w:r>
        <w:rPr>
          <w:rFonts w:ascii="Arial" w:hAnsi="Arial"/>
          <w:i/>
          <w:w w:val="90"/>
          <w:sz w:val="24"/>
        </w:rPr>
        <w:t>da</w:t>
      </w:r>
      <w:r>
        <w:rPr>
          <w:rFonts w:ascii="Arial" w:hAnsi="Arial"/>
          <w:i/>
          <w:spacing w:val="-6"/>
          <w:w w:val="90"/>
          <w:sz w:val="24"/>
        </w:rPr>
        <w:t> </w:t>
      </w:r>
      <w:r>
        <w:rPr>
          <w:rFonts w:ascii="Arial" w:hAnsi="Arial"/>
          <w:i/>
          <w:w w:val="90"/>
          <w:sz w:val="24"/>
        </w:rPr>
        <w:t>alínea</w:t>
      </w:r>
      <w:r>
        <w:rPr>
          <w:rFonts w:ascii="Arial" w:hAnsi="Arial"/>
          <w:i/>
          <w:spacing w:val="-6"/>
          <w:w w:val="90"/>
          <w:sz w:val="24"/>
        </w:rPr>
        <w:t> </w:t>
      </w:r>
      <w:r>
        <w:rPr>
          <w:rFonts w:ascii="Arial" w:hAnsi="Arial"/>
          <w:i/>
          <w:w w:val="90"/>
          <w:sz w:val="24"/>
        </w:rPr>
        <w:t>“c”</w:t>
      </w:r>
      <w:r>
        <w:rPr>
          <w:rFonts w:ascii="Arial" w:hAnsi="Arial"/>
          <w:i/>
          <w:spacing w:val="-7"/>
          <w:w w:val="90"/>
          <w:sz w:val="24"/>
        </w:rPr>
        <w:t> </w:t>
      </w:r>
      <w:r>
        <w:rPr>
          <w:rFonts w:ascii="Arial" w:hAnsi="Arial"/>
          <w:i/>
          <w:w w:val="90"/>
          <w:sz w:val="24"/>
        </w:rPr>
        <w:t>do</w:t>
      </w:r>
      <w:r>
        <w:rPr>
          <w:rFonts w:ascii="Arial" w:hAnsi="Arial"/>
          <w:i/>
          <w:spacing w:val="-6"/>
          <w:w w:val="90"/>
          <w:sz w:val="24"/>
        </w:rPr>
        <w:t> </w:t>
      </w:r>
      <w:r>
        <w:rPr>
          <w:rFonts w:ascii="Arial" w:hAnsi="Arial"/>
          <w:i/>
          <w:w w:val="90"/>
          <w:sz w:val="24"/>
        </w:rPr>
        <w:t>art.</w:t>
      </w:r>
      <w:r>
        <w:rPr>
          <w:rFonts w:ascii="Arial" w:hAnsi="Arial"/>
          <w:i/>
          <w:spacing w:val="-6"/>
          <w:w w:val="90"/>
          <w:sz w:val="24"/>
        </w:rPr>
        <w:t> </w:t>
      </w:r>
      <w:r>
        <w:rPr>
          <w:rFonts w:ascii="Arial" w:hAnsi="Arial"/>
          <w:i/>
          <w:w w:val="90"/>
          <w:sz w:val="24"/>
        </w:rPr>
        <w:t>3º</w:t>
      </w:r>
      <w:r>
        <w:rPr>
          <w:rFonts w:ascii="Arial" w:hAnsi="Arial"/>
          <w:i/>
          <w:spacing w:val="-8"/>
          <w:w w:val="90"/>
          <w:sz w:val="24"/>
        </w:rPr>
        <w:t> </w:t>
      </w:r>
      <w:r>
        <w:rPr>
          <w:rFonts w:ascii="Arial" w:hAnsi="Arial"/>
          <w:i/>
          <w:w w:val="90"/>
          <w:sz w:val="24"/>
        </w:rPr>
        <w:t>da</w:t>
      </w:r>
      <w:r>
        <w:rPr>
          <w:rFonts w:ascii="Arial" w:hAnsi="Arial"/>
          <w:i/>
          <w:spacing w:val="-6"/>
          <w:w w:val="90"/>
          <w:sz w:val="24"/>
        </w:rPr>
        <w:t> </w:t>
      </w:r>
      <w:r>
        <w:rPr>
          <w:rFonts w:ascii="Arial" w:hAnsi="Arial"/>
          <w:i/>
          <w:w w:val="90"/>
          <w:sz w:val="24"/>
        </w:rPr>
        <w:t>Resolução</w:t>
      </w:r>
      <w:r>
        <w:rPr>
          <w:rFonts w:ascii="Arial" w:hAnsi="Arial"/>
          <w:i/>
          <w:spacing w:val="-6"/>
          <w:w w:val="90"/>
          <w:sz w:val="24"/>
        </w:rPr>
        <w:t> </w:t>
      </w:r>
      <w:r>
        <w:rPr>
          <w:rFonts w:ascii="Arial" w:hAnsi="Arial"/>
          <w:i/>
          <w:w w:val="90"/>
          <w:sz w:val="24"/>
        </w:rPr>
        <w:t>n.</w:t>
      </w:r>
      <w:r>
        <w:rPr>
          <w:rFonts w:ascii="Arial" w:hAnsi="Arial"/>
          <w:i/>
          <w:spacing w:val="-6"/>
          <w:w w:val="90"/>
          <w:sz w:val="24"/>
        </w:rPr>
        <w:t> </w:t>
      </w:r>
      <w:r>
        <w:rPr>
          <w:rFonts w:ascii="Arial" w:hAnsi="Arial"/>
          <w:i/>
          <w:w w:val="90"/>
          <w:sz w:val="24"/>
        </w:rPr>
        <w:t>8/2011</w:t>
      </w:r>
      <w:r>
        <w:rPr>
          <w:rFonts w:ascii="Arial" w:hAnsi="Arial"/>
          <w:i/>
          <w:w w:val="90"/>
          <w:sz w:val="24"/>
        </w:rPr>
        <w:t> –</w:t>
      </w:r>
      <w:r>
        <w:rPr>
          <w:rFonts w:ascii="Arial" w:hAnsi="Arial"/>
          <w:i/>
          <w:spacing w:val="-6"/>
          <w:w w:val="90"/>
          <w:sz w:val="24"/>
        </w:rPr>
        <w:t> </w:t>
      </w:r>
      <w:r>
        <w:rPr>
          <w:rFonts w:ascii="Arial" w:hAnsi="Arial"/>
          <w:i/>
          <w:w w:val="90"/>
          <w:sz w:val="24"/>
        </w:rPr>
        <w:t>TCE/AM)</w:t>
      </w:r>
      <w:r>
        <w:rPr>
          <w:rFonts w:ascii="Arial" w:hAnsi="Arial"/>
          <w:i/>
          <w:spacing w:val="-7"/>
          <w:w w:val="90"/>
          <w:sz w:val="24"/>
        </w:rPr>
        <w:t> </w:t>
      </w:r>
      <w:r>
        <w:rPr>
          <w:rFonts w:ascii="Arial" w:hAnsi="Arial"/>
          <w:i/>
          <w:w w:val="90"/>
          <w:sz w:val="24"/>
        </w:rPr>
        <w:t>l) </w:t>
      </w:r>
      <w:r>
        <w:rPr>
          <w:rFonts w:ascii="Arial" w:hAnsi="Arial"/>
          <w:i/>
          <w:w w:val="80"/>
          <w:sz w:val="24"/>
        </w:rPr>
        <w:t>Declaração</w:t>
      </w:r>
      <w:r>
        <w:rPr>
          <w:rFonts w:ascii="Arial" w:hAnsi="Arial"/>
          <w:i/>
          <w:sz w:val="24"/>
        </w:rPr>
        <w:t> </w:t>
      </w:r>
      <w:r>
        <w:rPr>
          <w:rFonts w:ascii="Arial" w:hAnsi="Arial"/>
          <w:i/>
          <w:w w:val="80"/>
          <w:sz w:val="24"/>
        </w:rPr>
        <w:t>do</w:t>
      </w:r>
      <w:r>
        <w:rPr>
          <w:rFonts w:ascii="Arial" w:hAnsi="Arial"/>
          <w:i/>
          <w:sz w:val="24"/>
        </w:rPr>
        <w:t> </w:t>
      </w:r>
      <w:r>
        <w:rPr>
          <w:rFonts w:ascii="Arial" w:hAnsi="Arial"/>
          <w:i/>
          <w:w w:val="80"/>
          <w:sz w:val="24"/>
        </w:rPr>
        <w:t>gestor</w:t>
      </w:r>
      <w:r>
        <w:rPr>
          <w:rFonts w:ascii="Arial" w:hAnsi="Arial"/>
          <w:i/>
          <w:sz w:val="24"/>
        </w:rPr>
        <w:t> </w:t>
      </w:r>
      <w:r>
        <w:rPr>
          <w:rFonts w:ascii="Arial" w:hAnsi="Arial"/>
          <w:i/>
          <w:w w:val="80"/>
          <w:sz w:val="24"/>
        </w:rPr>
        <w:t>previdenciário</w:t>
      </w:r>
      <w:r>
        <w:rPr>
          <w:rFonts w:ascii="Arial" w:hAnsi="Arial"/>
          <w:i/>
          <w:sz w:val="24"/>
        </w:rPr>
        <w:t> </w:t>
      </w:r>
      <w:r>
        <w:rPr>
          <w:rFonts w:ascii="Arial" w:hAnsi="Arial"/>
          <w:i/>
          <w:w w:val="80"/>
          <w:sz w:val="24"/>
        </w:rPr>
        <w:t>informando</w:t>
      </w:r>
      <w:r>
        <w:rPr>
          <w:rFonts w:ascii="Arial" w:hAnsi="Arial"/>
          <w:i/>
          <w:sz w:val="24"/>
        </w:rPr>
        <w:t> </w:t>
      </w:r>
      <w:r>
        <w:rPr>
          <w:rFonts w:ascii="Arial" w:hAnsi="Arial"/>
          <w:i/>
          <w:w w:val="80"/>
          <w:sz w:val="24"/>
        </w:rPr>
        <w:t>o</w:t>
      </w:r>
      <w:r>
        <w:rPr>
          <w:rFonts w:ascii="Arial" w:hAnsi="Arial"/>
          <w:i/>
          <w:sz w:val="24"/>
        </w:rPr>
        <w:t> </w:t>
      </w:r>
      <w:r>
        <w:rPr>
          <w:rFonts w:ascii="Arial" w:hAnsi="Arial"/>
          <w:i/>
          <w:w w:val="80"/>
          <w:sz w:val="24"/>
        </w:rPr>
        <w:t>valor</w:t>
      </w:r>
      <w:r>
        <w:rPr>
          <w:rFonts w:ascii="Arial" w:hAnsi="Arial"/>
          <w:i/>
          <w:sz w:val="24"/>
        </w:rPr>
        <w:t> </w:t>
      </w:r>
      <w:r>
        <w:rPr>
          <w:rFonts w:ascii="Arial" w:hAnsi="Arial"/>
          <w:i/>
          <w:w w:val="80"/>
          <w:sz w:val="24"/>
        </w:rPr>
        <w:t>devido</w:t>
      </w:r>
      <w:r>
        <w:rPr>
          <w:rFonts w:ascii="Arial" w:hAnsi="Arial"/>
          <w:i/>
          <w:sz w:val="24"/>
        </w:rPr>
        <w:t> </w:t>
      </w:r>
      <w:r>
        <w:rPr>
          <w:rFonts w:ascii="Arial" w:hAnsi="Arial"/>
          <w:i/>
          <w:w w:val="80"/>
          <w:sz w:val="24"/>
        </w:rPr>
        <w:t>e</w:t>
      </w:r>
      <w:r>
        <w:rPr>
          <w:rFonts w:ascii="Arial" w:hAnsi="Arial"/>
          <w:i/>
          <w:sz w:val="24"/>
        </w:rPr>
        <w:t> </w:t>
      </w:r>
      <w:r>
        <w:rPr>
          <w:rFonts w:ascii="Arial" w:hAnsi="Arial"/>
          <w:i/>
          <w:w w:val="80"/>
          <w:sz w:val="24"/>
        </w:rPr>
        <w:t>o</w:t>
      </w:r>
      <w:r>
        <w:rPr>
          <w:rFonts w:ascii="Arial" w:hAnsi="Arial"/>
          <w:i/>
          <w:sz w:val="24"/>
        </w:rPr>
        <w:t> </w:t>
      </w:r>
      <w:r>
        <w:rPr>
          <w:rFonts w:ascii="Arial" w:hAnsi="Arial"/>
          <w:i/>
          <w:w w:val="80"/>
          <w:sz w:val="24"/>
        </w:rPr>
        <w:t>efetivamente</w:t>
      </w:r>
      <w:r>
        <w:rPr>
          <w:rFonts w:ascii="Arial" w:hAnsi="Arial"/>
          <w:i/>
          <w:sz w:val="24"/>
        </w:rPr>
        <w:t> </w:t>
      </w:r>
      <w:r>
        <w:rPr>
          <w:rFonts w:ascii="Arial" w:hAnsi="Arial"/>
          <w:i/>
          <w:w w:val="80"/>
          <w:sz w:val="24"/>
        </w:rPr>
        <w:t>repassado</w:t>
      </w:r>
      <w:r>
        <w:rPr>
          <w:rFonts w:ascii="Arial" w:hAnsi="Arial"/>
          <w:i/>
          <w:sz w:val="24"/>
        </w:rPr>
        <w:t> </w:t>
      </w:r>
      <w:r>
        <w:rPr>
          <w:rFonts w:ascii="Arial" w:hAnsi="Arial"/>
          <w:i/>
          <w:w w:val="80"/>
          <w:sz w:val="24"/>
        </w:rPr>
        <w:t>ao</w:t>
      </w:r>
      <w:r>
        <w:rPr>
          <w:rFonts w:ascii="Arial" w:hAnsi="Arial"/>
          <w:i/>
          <w:sz w:val="24"/>
        </w:rPr>
        <w:t> </w:t>
      </w:r>
      <w:r>
        <w:rPr>
          <w:rFonts w:ascii="Arial" w:hAnsi="Arial"/>
          <w:i/>
          <w:w w:val="80"/>
          <w:sz w:val="24"/>
        </w:rPr>
        <w:t>RPPS</w:t>
      </w:r>
      <w:r>
        <w:rPr>
          <w:rFonts w:ascii="Arial" w:hAnsi="Arial"/>
          <w:i/>
          <w:sz w:val="24"/>
        </w:rPr>
        <w:t> </w:t>
      </w:r>
      <w:r>
        <w:rPr>
          <w:rFonts w:ascii="Arial" w:hAnsi="Arial"/>
          <w:i/>
          <w:w w:val="80"/>
          <w:sz w:val="24"/>
        </w:rPr>
        <w:t>(Inciso</w:t>
      </w:r>
      <w:r>
        <w:rPr>
          <w:rFonts w:ascii="Arial" w:hAnsi="Arial"/>
          <w:i/>
          <w:sz w:val="24"/>
        </w:rPr>
        <w:t> </w:t>
      </w:r>
      <w:r>
        <w:rPr>
          <w:rFonts w:ascii="Arial" w:hAnsi="Arial"/>
          <w:i/>
          <w:w w:val="80"/>
          <w:sz w:val="24"/>
        </w:rPr>
        <w:t>XX</w:t>
      </w:r>
      <w:r>
        <w:rPr>
          <w:rFonts w:ascii="Arial" w:hAnsi="Arial"/>
          <w:i/>
          <w:sz w:val="24"/>
        </w:rPr>
        <w:t> </w:t>
      </w:r>
      <w:r>
        <w:rPr>
          <w:rFonts w:ascii="Arial" w:hAnsi="Arial"/>
          <w:i/>
          <w:w w:val="80"/>
          <w:sz w:val="24"/>
        </w:rPr>
        <w:t>da</w:t>
      </w:r>
      <w:r>
        <w:rPr>
          <w:rFonts w:ascii="Arial" w:hAnsi="Arial"/>
          <w:i/>
          <w:sz w:val="24"/>
        </w:rPr>
        <w:t> </w:t>
      </w:r>
      <w:r>
        <w:rPr>
          <w:rFonts w:ascii="Arial" w:hAnsi="Arial"/>
          <w:i/>
          <w:w w:val="80"/>
          <w:sz w:val="24"/>
        </w:rPr>
        <w:t>alínea “c” do art. 3º da Resolução n. 8/2011</w:t>
      </w:r>
      <w:r>
        <w:rPr>
          <w:rFonts w:ascii="Arial" w:hAnsi="Arial"/>
          <w:i/>
          <w:sz w:val="24"/>
        </w:rPr>
        <w:t> </w:t>
      </w:r>
      <w:r>
        <w:rPr>
          <w:rFonts w:ascii="Arial" w:hAnsi="Arial"/>
          <w:i/>
          <w:w w:val="80"/>
          <w:sz w:val="24"/>
        </w:rPr>
        <w:t>– TCE/AM); m) Inventário de estoque de materiais existentes no final do exercício; n) </w:t>
      </w:r>
      <w:r>
        <w:rPr>
          <w:rFonts w:ascii="Arial" w:hAnsi="Arial"/>
          <w:i/>
          <w:spacing w:val="-2"/>
          <w:w w:val="85"/>
          <w:sz w:val="24"/>
        </w:rPr>
        <w:t>Relação das provisões recebidas especificando a data, número e valor; e 3) Apresentar mecanismos criados pelo Fapen </w:t>
      </w:r>
      <w:r>
        <w:rPr>
          <w:rFonts w:ascii="Arial" w:hAnsi="Arial"/>
          <w:i/>
          <w:w w:val="80"/>
          <w:sz w:val="24"/>
        </w:rPr>
        <w:t>para que os segurados tenham pleno acesso às informações da gestão do RPPS</w:t>
      </w:r>
      <w:r>
        <w:rPr>
          <w:rFonts w:ascii="Arial" w:hAnsi="Arial"/>
          <w:i/>
          <w:sz w:val="24"/>
        </w:rPr>
        <w:t> </w:t>
      </w:r>
      <w:r>
        <w:rPr>
          <w:rFonts w:ascii="Arial" w:hAnsi="Arial"/>
          <w:i/>
          <w:w w:val="80"/>
          <w:sz w:val="24"/>
        </w:rPr>
        <w:t>(art. 1º, VI, da Lei n. 9717/1998, art. 5º,</w:t>
      </w:r>
      <w:r>
        <w:rPr>
          <w:rFonts w:ascii="Arial" w:hAnsi="Arial"/>
          <w:i/>
          <w:spacing w:val="80"/>
          <w:sz w:val="24"/>
        </w:rPr>
        <w:t> </w:t>
      </w:r>
      <w:r>
        <w:rPr>
          <w:rFonts w:ascii="Arial" w:hAnsi="Arial"/>
          <w:i/>
          <w:w w:val="85"/>
          <w:sz w:val="24"/>
        </w:rPr>
        <w:t>VIII, da Portaria MPS n. 204/2008 e art. 12 da Portaria MPS n. 402/2008 e art. 2º, III, da Lei Municipal n. 8/2015); 4) Ausência</w:t>
      </w:r>
      <w:r>
        <w:rPr>
          <w:rFonts w:ascii="Arial" w:hAnsi="Arial"/>
          <w:i/>
          <w:spacing w:val="-1"/>
          <w:w w:val="85"/>
          <w:sz w:val="24"/>
        </w:rPr>
        <w:t> </w:t>
      </w:r>
      <w:r>
        <w:rPr>
          <w:rFonts w:ascii="Arial" w:hAnsi="Arial"/>
          <w:i/>
          <w:w w:val="85"/>
          <w:sz w:val="24"/>
        </w:rPr>
        <w:t>de</w:t>
      </w:r>
      <w:r>
        <w:rPr>
          <w:rFonts w:ascii="Arial" w:hAnsi="Arial"/>
          <w:i/>
          <w:spacing w:val="-1"/>
          <w:w w:val="85"/>
          <w:sz w:val="24"/>
        </w:rPr>
        <w:t> </w:t>
      </w:r>
      <w:r>
        <w:rPr>
          <w:rFonts w:ascii="Arial" w:hAnsi="Arial"/>
          <w:i/>
          <w:w w:val="85"/>
          <w:sz w:val="24"/>
        </w:rPr>
        <w:t>certificado</w:t>
      </w:r>
      <w:r>
        <w:rPr>
          <w:rFonts w:ascii="Arial" w:hAnsi="Arial"/>
          <w:i/>
          <w:spacing w:val="-1"/>
          <w:w w:val="85"/>
          <w:sz w:val="24"/>
        </w:rPr>
        <w:t> </w:t>
      </w:r>
      <w:r>
        <w:rPr>
          <w:rFonts w:ascii="Arial" w:hAnsi="Arial"/>
          <w:i/>
          <w:w w:val="85"/>
          <w:sz w:val="24"/>
        </w:rPr>
        <w:t>de</w:t>
      </w:r>
      <w:r>
        <w:rPr>
          <w:rFonts w:ascii="Arial" w:hAnsi="Arial"/>
          <w:i/>
          <w:spacing w:val="-2"/>
          <w:w w:val="85"/>
          <w:sz w:val="24"/>
        </w:rPr>
        <w:t> </w:t>
      </w:r>
      <w:r>
        <w:rPr>
          <w:rFonts w:ascii="Arial" w:hAnsi="Arial"/>
          <w:i/>
          <w:w w:val="85"/>
          <w:sz w:val="24"/>
        </w:rPr>
        <w:t>regularidade</w:t>
      </w:r>
      <w:r>
        <w:rPr>
          <w:rFonts w:ascii="Arial" w:hAnsi="Arial"/>
          <w:i/>
          <w:spacing w:val="-3"/>
          <w:w w:val="85"/>
          <w:sz w:val="24"/>
        </w:rPr>
        <w:t> </w:t>
      </w:r>
      <w:r>
        <w:rPr>
          <w:rFonts w:ascii="Arial" w:hAnsi="Arial"/>
          <w:i/>
          <w:w w:val="85"/>
          <w:sz w:val="24"/>
        </w:rPr>
        <w:t>previdenciária –</w:t>
      </w:r>
      <w:r>
        <w:rPr>
          <w:rFonts w:ascii="Arial" w:hAnsi="Arial"/>
          <w:i/>
          <w:spacing w:val="-1"/>
          <w:w w:val="85"/>
          <w:sz w:val="24"/>
        </w:rPr>
        <w:t> </w:t>
      </w:r>
      <w:r>
        <w:rPr>
          <w:rFonts w:ascii="Arial" w:hAnsi="Arial"/>
          <w:i/>
          <w:w w:val="85"/>
          <w:sz w:val="24"/>
        </w:rPr>
        <w:t>CRP</w:t>
      </w:r>
      <w:r>
        <w:rPr>
          <w:rFonts w:ascii="Arial" w:hAnsi="Arial"/>
          <w:i/>
          <w:spacing w:val="-1"/>
          <w:w w:val="85"/>
          <w:sz w:val="24"/>
        </w:rPr>
        <w:t> </w:t>
      </w:r>
      <w:r>
        <w:rPr>
          <w:rFonts w:ascii="Arial" w:hAnsi="Arial"/>
          <w:i/>
          <w:w w:val="85"/>
          <w:sz w:val="24"/>
        </w:rPr>
        <w:t>pela</w:t>
      </w:r>
      <w:r>
        <w:rPr>
          <w:rFonts w:ascii="Arial" w:hAnsi="Arial"/>
          <w:i/>
          <w:spacing w:val="-1"/>
          <w:w w:val="85"/>
          <w:sz w:val="24"/>
        </w:rPr>
        <w:t> </w:t>
      </w:r>
      <w:r>
        <w:rPr>
          <w:rFonts w:ascii="Arial" w:hAnsi="Arial"/>
          <w:i/>
          <w:w w:val="85"/>
          <w:sz w:val="24"/>
        </w:rPr>
        <w:t>Secretaria</w:t>
      </w:r>
      <w:r>
        <w:rPr>
          <w:rFonts w:ascii="Arial" w:hAnsi="Arial"/>
          <w:i/>
          <w:spacing w:val="-3"/>
          <w:w w:val="85"/>
          <w:sz w:val="24"/>
        </w:rPr>
        <w:t> </w:t>
      </w:r>
      <w:r>
        <w:rPr>
          <w:rFonts w:ascii="Arial" w:hAnsi="Arial"/>
          <w:i/>
          <w:w w:val="85"/>
          <w:sz w:val="24"/>
        </w:rPr>
        <w:t>de</w:t>
      </w:r>
      <w:r>
        <w:rPr>
          <w:rFonts w:ascii="Arial" w:hAnsi="Arial"/>
          <w:i/>
          <w:spacing w:val="-1"/>
          <w:w w:val="85"/>
          <w:sz w:val="24"/>
        </w:rPr>
        <w:t> </w:t>
      </w:r>
      <w:r>
        <w:rPr>
          <w:rFonts w:ascii="Arial" w:hAnsi="Arial"/>
          <w:i/>
          <w:w w:val="85"/>
          <w:sz w:val="24"/>
        </w:rPr>
        <w:t>Previdência</w:t>
      </w:r>
      <w:r>
        <w:rPr>
          <w:rFonts w:ascii="Arial" w:hAnsi="Arial"/>
          <w:i/>
          <w:spacing w:val="-1"/>
          <w:w w:val="85"/>
          <w:sz w:val="24"/>
        </w:rPr>
        <w:t> </w:t>
      </w:r>
      <w:r>
        <w:rPr>
          <w:rFonts w:ascii="Arial" w:hAnsi="Arial"/>
          <w:i/>
          <w:w w:val="85"/>
          <w:sz w:val="24"/>
        </w:rPr>
        <w:t>do</w:t>
      </w:r>
      <w:r>
        <w:rPr>
          <w:rFonts w:ascii="Arial" w:hAnsi="Arial"/>
          <w:i/>
          <w:spacing w:val="-1"/>
          <w:w w:val="85"/>
          <w:sz w:val="24"/>
        </w:rPr>
        <w:t> </w:t>
      </w:r>
      <w:r>
        <w:rPr>
          <w:rFonts w:ascii="Arial" w:hAnsi="Arial"/>
          <w:i/>
          <w:w w:val="85"/>
          <w:sz w:val="24"/>
        </w:rPr>
        <w:t>Ministério</w:t>
      </w:r>
      <w:r>
        <w:rPr>
          <w:rFonts w:ascii="Arial" w:hAnsi="Arial"/>
          <w:i/>
          <w:spacing w:val="-2"/>
          <w:w w:val="85"/>
          <w:sz w:val="24"/>
        </w:rPr>
        <w:t> </w:t>
      </w:r>
      <w:r>
        <w:rPr>
          <w:rFonts w:ascii="Arial" w:hAnsi="Arial"/>
          <w:i/>
          <w:w w:val="85"/>
          <w:sz w:val="24"/>
        </w:rPr>
        <w:t>da</w:t>
      </w:r>
      <w:r>
        <w:rPr>
          <w:rFonts w:ascii="Arial" w:hAnsi="Arial"/>
          <w:i/>
          <w:spacing w:val="-1"/>
          <w:w w:val="85"/>
          <w:sz w:val="24"/>
        </w:rPr>
        <w:t> </w:t>
      </w:r>
      <w:r>
        <w:rPr>
          <w:rFonts w:ascii="Arial" w:hAnsi="Arial"/>
          <w:i/>
          <w:w w:val="85"/>
          <w:sz w:val="24"/>
        </w:rPr>
        <w:t>Fazenda (art. 7º da Lei n. 9717/1998, art. 1º do Decreto n. 3788/2001 e art. 5º da Portaria MPS n. 204/2008); 5) O RPPS não </w:t>
      </w:r>
      <w:r>
        <w:rPr>
          <w:rFonts w:ascii="Arial" w:hAnsi="Arial"/>
          <w:i/>
          <w:spacing w:val="-2"/>
          <w:w w:val="85"/>
          <w:sz w:val="24"/>
        </w:rPr>
        <w:t>submeteu os atos de gestão ao sistema de controle interno, conforme art. 74 da</w:t>
      </w:r>
      <w:r>
        <w:rPr>
          <w:rFonts w:ascii="Arial" w:hAnsi="Arial"/>
          <w:i/>
          <w:spacing w:val="-3"/>
          <w:w w:val="85"/>
          <w:sz w:val="24"/>
        </w:rPr>
        <w:t> </w:t>
      </w:r>
      <w:r>
        <w:rPr>
          <w:rFonts w:ascii="Arial" w:hAnsi="Arial"/>
          <w:i/>
          <w:spacing w:val="-2"/>
          <w:w w:val="85"/>
          <w:sz w:val="24"/>
        </w:rPr>
        <w:t>CF/88. Ausência de relatório do controle </w:t>
      </w:r>
      <w:r>
        <w:rPr>
          <w:rFonts w:ascii="Arial" w:hAnsi="Arial"/>
          <w:i/>
          <w:w w:val="80"/>
          <w:sz w:val="24"/>
        </w:rPr>
        <w:t>interno sobre as contas; 6) Ausência de registro individualizado das contribuições de cada servidor e da parte patronal (art.</w:t>
      </w:r>
      <w:r>
        <w:rPr>
          <w:rFonts w:ascii="Arial" w:hAnsi="Arial"/>
          <w:i/>
          <w:spacing w:val="80"/>
          <w:sz w:val="24"/>
        </w:rPr>
        <w:t> </w:t>
      </w:r>
      <w:r>
        <w:rPr>
          <w:rFonts w:ascii="Arial" w:hAnsi="Arial"/>
          <w:i/>
          <w:w w:val="85"/>
          <w:sz w:val="24"/>
        </w:rPr>
        <w:t>1º,</w:t>
      </w:r>
      <w:r>
        <w:rPr>
          <w:rFonts w:ascii="Arial" w:hAnsi="Arial"/>
          <w:i/>
          <w:spacing w:val="-7"/>
          <w:w w:val="85"/>
          <w:sz w:val="24"/>
        </w:rPr>
        <w:t> </w:t>
      </w:r>
      <w:r>
        <w:rPr>
          <w:rFonts w:ascii="Arial" w:hAnsi="Arial"/>
          <w:i/>
          <w:w w:val="85"/>
          <w:sz w:val="24"/>
        </w:rPr>
        <w:t>VII,</w:t>
      </w:r>
      <w:r>
        <w:rPr>
          <w:rFonts w:ascii="Arial" w:hAnsi="Arial"/>
          <w:i/>
          <w:spacing w:val="-7"/>
          <w:w w:val="85"/>
          <w:sz w:val="24"/>
        </w:rPr>
        <w:t> </w:t>
      </w:r>
      <w:r>
        <w:rPr>
          <w:rFonts w:ascii="Arial" w:hAnsi="Arial"/>
          <w:i/>
          <w:w w:val="85"/>
          <w:sz w:val="24"/>
        </w:rPr>
        <w:t>da</w:t>
      </w:r>
      <w:r>
        <w:rPr>
          <w:rFonts w:ascii="Arial" w:hAnsi="Arial"/>
          <w:i/>
          <w:spacing w:val="-6"/>
          <w:w w:val="85"/>
          <w:sz w:val="24"/>
        </w:rPr>
        <w:t> </w:t>
      </w:r>
      <w:r>
        <w:rPr>
          <w:rFonts w:ascii="Arial" w:hAnsi="Arial"/>
          <w:i/>
          <w:w w:val="85"/>
          <w:sz w:val="24"/>
        </w:rPr>
        <w:t>Lei</w:t>
      </w:r>
      <w:r>
        <w:rPr>
          <w:rFonts w:ascii="Arial" w:hAnsi="Arial"/>
          <w:i/>
          <w:spacing w:val="-7"/>
          <w:w w:val="85"/>
          <w:sz w:val="24"/>
        </w:rPr>
        <w:t> </w:t>
      </w:r>
      <w:r>
        <w:rPr>
          <w:rFonts w:ascii="Arial" w:hAnsi="Arial"/>
          <w:i/>
          <w:w w:val="85"/>
          <w:sz w:val="24"/>
        </w:rPr>
        <w:t>n.</w:t>
      </w:r>
      <w:r>
        <w:rPr>
          <w:rFonts w:ascii="Arial" w:hAnsi="Arial"/>
          <w:i/>
          <w:spacing w:val="-7"/>
          <w:w w:val="85"/>
          <w:sz w:val="24"/>
        </w:rPr>
        <w:t> </w:t>
      </w:r>
      <w:r>
        <w:rPr>
          <w:rFonts w:ascii="Arial" w:hAnsi="Arial"/>
          <w:i/>
          <w:w w:val="85"/>
          <w:sz w:val="24"/>
        </w:rPr>
        <w:t>9717/1998,</w:t>
      </w:r>
      <w:r>
        <w:rPr>
          <w:rFonts w:ascii="Arial" w:hAnsi="Arial"/>
          <w:i/>
          <w:spacing w:val="-6"/>
          <w:w w:val="85"/>
          <w:sz w:val="24"/>
        </w:rPr>
        <w:t> </w:t>
      </w:r>
      <w:r>
        <w:rPr>
          <w:rFonts w:ascii="Arial" w:hAnsi="Arial"/>
          <w:i/>
          <w:w w:val="85"/>
          <w:sz w:val="24"/>
        </w:rPr>
        <w:t>art.</w:t>
      </w:r>
      <w:r>
        <w:rPr>
          <w:rFonts w:ascii="Arial" w:hAnsi="Arial"/>
          <w:i/>
          <w:spacing w:val="-7"/>
          <w:w w:val="85"/>
          <w:sz w:val="24"/>
        </w:rPr>
        <w:t> </w:t>
      </w:r>
      <w:r>
        <w:rPr>
          <w:rFonts w:ascii="Arial" w:hAnsi="Arial"/>
          <w:i/>
          <w:w w:val="85"/>
          <w:sz w:val="24"/>
        </w:rPr>
        <w:t>18</w:t>
      </w:r>
      <w:r>
        <w:rPr>
          <w:rFonts w:ascii="Arial" w:hAnsi="Arial"/>
          <w:i/>
          <w:spacing w:val="-7"/>
          <w:w w:val="85"/>
          <w:sz w:val="24"/>
        </w:rPr>
        <w:t> </w:t>
      </w:r>
      <w:r>
        <w:rPr>
          <w:rFonts w:ascii="Arial" w:hAnsi="Arial"/>
          <w:i/>
          <w:w w:val="85"/>
          <w:sz w:val="24"/>
        </w:rPr>
        <w:t>da</w:t>
      </w:r>
      <w:r>
        <w:rPr>
          <w:rFonts w:ascii="Arial" w:hAnsi="Arial"/>
          <w:i/>
          <w:spacing w:val="-7"/>
          <w:w w:val="85"/>
          <w:sz w:val="24"/>
        </w:rPr>
        <w:t> </w:t>
      </w:r>
      <w:r>
        <w:rPr>
          <w:rFonts w:ascii="Arial" w:hAnsi="Arial"/>
          <w:i/>
          <w:w w:val="85"/>
          <w:sz w:val="24"/>
        </w:rPr>
        <w:t>Portaria</w:t>
      </w:r>
      <w:r>
        <w:rPr>
          <w:rFonts w:ascii="Arial" w:hAnsi="Arial"/>
          <w:i/>
          <w:spacing w:val="-6"/>
          <w:w w:val="85"/>
          <w:sz w:val="24"/>
        </w:rPr>
        <w:t> </w:t>
      </w:r>
      <w:r>
        <w:rPr>
          <w:rFonts w:ascii="Arial" w:hAnsi="Arial"/>
          <w:i/>
          <w:w w:val="85"/>
          <w:sz w:val="24"/>
        </w:rPr>
        <w:t>MPS</w:t>
      </w:r>
      <w:r>
        <w:rPr>
          <w:rFonts w:ascii="Arial" w:hAnsi="Arial"/>
          <w:i/>
          <w:spacing w:val="-7"/>
          <w:w w:val="85"/>
          <w:sz w:val="24"/>
        </w:rPr>
        <w:t> </w:t>
      </w:r>
      <w:r>
        <w:rPr>
          <w:rFonts w:ascii="Arial" w:hAnsi="Arial"/>
          <w:i/>
          <w:w w:val="85"/>
          <w:sz w:val="24"/>
        </w:rPr>
        <w:t>n.</w:t>
      </w:r>
      <w:r>
        <w:rPr>
          <w:rFonts w:ascii="Arial" w:hAnsi="Arial"/>
          <w:i/>
          <w:spacing w:val="-7"/>
          <w:w w:val="85"/>
          <w:sz w:val="24"/>
        </w:rPr>
        <w:t> </w:t>
      </w:r>
      <w:r>
        <w:rPr>
          <w:rFonts w:ascii="Arial" w:hAnsi="Arial"/>
          <w:i/>
          <w:w w:val="85"/>
          <w:sz w:val="24"/>
        </w:rPr>
        <w:t>402/2008</w:t>
      </w:r>
      <w:r>
        <w:rPr>
          <w:rFonts w:ascii="Arial" w:hAnsi="Arial"/>
          <w:i/>
          <w:spacing w:val="-6"/>
          <w:w w:val="85"/>
          <w:sz w:val="24"/>
        </w:rPr>
        <w:t> </w:t>
      </w:r>
      <w:r>
        <w:rPr>
          <w:rFonts w:ascii="Arial" w:hAnsi="Arial"/>
          <w:i/>
          <w:w w:val="85"/>
          <w:sz w:val="24"/>
        </w:rPr>
        <w:t>e</w:t>
      </w:r>
      <w:r>
        <w:rPr>
          <w:rFonts w:ascii="Arial" w:hAnsi="Arial"/>
          <w:i/>
          <w:spacing w:val="-7"/>
          <w:w w:val="85"/>
          <w:sz w:val="24"/>
        </w:rPr>
        <w:t> </w:t>
      </w:r>
      <w:r>
        <w:rPr>
          <w:rFonts w:ascii="Arial" w:hAnsi="Arial"/>
          <w:i/>
          <w:w w:val="85"/>
          <w:sz w:val="24"/>
        </w:rPr>
        <w:t>art.</w:t>
      </w:r>
      <w:r>
        <w:rPr>
          <w:rFonts w:ascii="Arial" w:hAnsi="Arial"/>
          <w:i/>
          <w:spacing w:val="-7"/>
          <w:w w:val="85"/>
          <w:sz w:val="24"/>
        </w:rPr>
        <w:t> </w:t>
      </w:r>
      <w:r>
        <w:rPr>
          <w:rFonts w:ascii="Arial" w:hAnsi="Arial"/>
          <w:i/>
          <w:w w:val="85"/>
          <w:sz w:val="24"/>
        </w:rPr>
        <w:t>12</w:t>
      </w:r>
      <w:r>
        <w:rPr>
          <w:rFonts w:ascii="Arial" w:hAnsi="Arial"/>
          <w:i/>
          <w:spacing w:val="-6"/>
          <w:w w:val="85"/>
          <w:sz w:val="24"/>
        </w:rPr>
        <w:t> </w:t>
      </w:r>
      <w:r>
        <w:rPr>
          <w:rFonts w:ascii="Arial" w:hAnsi="Arial"/>
          <w:i/>
          <w:w w:val="85"/>
          <w:sz w:val="24"/>
        </w:rPr>
        <w:t>a</w:t>
      </w:r>
      <w:r>
        <w:rPr>
          <w:rFonts w:ascii="Arial" w:hAnsi="Arial"/>
          <w:i/>
          <w:spacing w:val="-7"/>
          <w:w w:val="85"/>
          <w:sz w:val="24"/>
        </w:rPr>
        <w:t> </w:t>
      </w:r>
      <w:r>
        <w:rPr>
          <w:rFonts w:ascii="Arial" w:hAnsi="Arial"/>
          <w:i/>
          <w:w w:val="85"/>
          <w:sz w:val="24"/>
        </w:rPr>
        <w:t>15</w:t>
      </w:r>
      <w:r>
        <w:rPr>
          <w:rFonts w:ascii="Arial" w:hAnsi="Arial"/>
          <w:i/>
          <w:spacing w:val="-7"/>
          <w:w w:val="85"/>
          <w:sz w:val="24"/>
        </w:rPr>
        <w:t> </w:t>
      </w:r>
      <w:r>
        <w:rPr>
          <w:rFonts w:ascii="Arial" w:hAnsi="Arial"/>
          <w:i/>
          <w:w w:val="85"/>
          <w:sz w:val="24"/>
        </w:rPr>
        <w:t>da</w:t>
      </w:r>
      <w:r>
        <w:rPr>
          <w:rFonts w:ascii="Arial" w:hAnsi="Arial"/>
          <w:i/>
          <w:spacing w:val="-6"/>
          <w:w w:val="85"/>
          <w:sz w:val="24"/>
        </w:rPr>
        <w:t> </w:t>
      </w:r>
      <w:r>
        <w:rPr>
          <w:rFonts w:ascii="Arial" w:hAnsi="Arial"/>
          <w:i/>
          <w:w w:val="85"/>
          <w:sz w:val="24"/>
        </w:rPr>
        <w:t>Portaria</w:t>
      </w:r>
      <w:r>
        <w:rPr>
          <w:rFonts w:ascii="Arial" w:hAnsi="Arial"/>
          <w:i/>
          <w:spacing w:val="-7"/>
          <w:w w:val="85"/>
          <w:sz w:val="24"/>
        </w:rPr>
        <w:t> </w:t>
      </w:r>
      <w:r>
        <w:rPr>
          <w:rFonts w:ascii="Arial" w:hAnsi="Arial"/>
          <w:i/>
          <w:w w:val="85"/>
          <w:sz w:val="24"/>
        </w:rPr>
        <w:t>MPS</w:t>
      </w:r>
      <w:r>
        <w:rPr>
          <w:rFonts w:ascii="Arial" w:hAnsi="Arial"/>
          <w:i/>
          <w:spacing w:val="-7"/>
          <w:w w:val="85"/>
          <w:sz w:val="24"/>
        </w:rPr>
        <w:t> </w:t>
      </w:r>
      <w:r>
        <w:rPr>
          <w:rFonts w:ascii="Arial" w:hAnsi="Arial"/>
          <w:i/>
          <w:w w:val="85"/>
          <w:sz w:val="24"/>
        </w:rPr>
        <w:t>n.</w:t>
      </w:r>
      <w:r>
        <w:rPr>
          <w:rFonts w:ascii="Arial" w:hAnsi="Arial"/>
          <w:i/>
          <w:spacing w:val="-6"/>
          <w:w w:val="85"/>
          <w:sz w:val="24"/>
        </w:rPr>
        <w:t> </w:t>
      </w:r>
      <w:r>
        <w:rPr>
          <w:rFonts w:ascii="Arial" w:hAnsi="Arial"/>
          <w:i/>
          <w:w w:val="85"/>
          <w:sz w:val="24"/>
        </w:rPr>
        <w:t>403/2008</w:t>
      </w:r>
      <w:r>
        <w:rPr>
          <w:rFonts w:ascii="Arial" w:hAnsi="Arial"/>
          <w:i/>
          <w:spacing w:val="-7"/>
          <w:w w:val="85"/>
          <w:sz w:val="24"/>
        </w:rPr>
        <w:t> </w:t>
      </w:r>
      <w:r>
        <w:rPr>
          <w:rFonts w:ascii="Arial" w:hAnsi="Arial"/>
          <w:i/>
          <w:w w:val="85"/>
          <w:sz w:val="24"/>
        </w:rPr>
        <w:t>e</w:t>
      </w:r>
      <w:r>
        <w:rPr>
          <w:rFonts w:ascii="Arial" w:hAnsi="Arial"/>
          <w:i/>
          <w:spacing w:val="-7"/>
          <w:w w:val="85"/>
          <w:sz w:val="24"/>
        </w:rPr>
        <w:t> </w:t>
      </w:r>
      <w:r>
        <w:rPr>
          <w:rFonts w:ascii="Arial" w:hAnsi="Arial"/>
          <w:i/>
          <w:w w:val="85"/>
          <w:sz w:val="24"/>
        </w:rPr>
        <w:t>art.</w:t>
      </w:r>
      <w:r>
        <w:rPr>
          <w:rFonts w:ascii="Arial" w:hAnsi="Arial"/>
          <w:i/>
          <w:spacing w:val="-6"/>
          <w:w w:val="85"/>
          <w:sz w:val="24"/>
        </w:rPr>
        <w:t> </w:t>
      </w:r>
      <w:r>
        <w:rPr>
          <w:rFonts w:ascii="Arial" w:hAnsi="Arial"/>
          <w:i/>
          <w:w w:val="85"/>
          <w:sz w:val="24"/>
        </w:rPr>
        <w:t>3º,</w:t>
      </w:r>
      <w:r>
        <w:rPr>
          <w:rFonts w:ascii="Arial" w:hAnsi="Arial"/>
          <w:i/>
          <w:spacing w:val="-7"/>
          <w:w w:val="85"/>
          <w:sz w:val="24"/>
        </w:rPr>
        <w:t> </w:t>
      </w:r>
      <w:r>
        <w:rPr>
          <w:rFonts w:ascii="Arial" w:hAnsi="Arial"/>
          <w:i/>
          <w:w w:val="85"/>
          <w:sz w:val="24"/>
        </w:rPr>
        <w:t>IV, da</w:t>
      </w:r>
      <w:r>
        <w:rPr>
          <w:rFonts w:ascii="Arial" w:hAnsi="Arial"/>
          <w:i/>
          <w:spacing w:val="-5"/>
          <w:w w:val="85"/>
          <w:sz w:val="24"/>
        </w:rPr>
        <w:t> </w:t>
      </w:r>
      <w:r>
        <w:rPr>
          <w:rFonts w:ascii="Arial" w:hAnsi="Arial"/>
          <w:i/>
          <w:w w:val="85"/>
          <w:sz w:val="24"/>
        </w:rPr>
        <w:t>Lei</w:t>
      </w:r>
      <w:r>
        <w:rPr>
          <w:rFonts w:ascii="Arial" w:hAnsi="Arial"/>
          <w:i/>
          <w:spacing w:val="-4"/>
          <w:w w:val="85"/>
          <w:sz w:val="24"/>
        </w:rPr>
        <w:t> </w:t>
      </w:r>
      <w:r>
        <w:rPr>
          <w:rFonts w:ascii="Arial" w:hAnsi="Arial"/>
          <w:i/>
          <w:w w:val="85"/>
          <w:sz w:val="24"/>
        </w:rPr>
        <w:t>Municipal</w:t>
      </w:r>
      <w:r>
        <w:rPr>
          <w:rFonts w:ascii="Arial" w:hAnsi="Arial"/>
          <w:i/>
          <w:spacing w:val="-6"/>
          <w:w w:val="85"/>
          <w:sz w:val="24"/>
        </w:rPr>
        <w:t> </w:t>
      </w:r>
      <w:r>
        <w:rPr>
          <w:rFonts w:ascii="Arial" w:hAnsi="Arial"/>
          <w:i/>
          <w:w w:val="85"/>
          <w:sz w:val="24"/>
        </w:rPr>
        <w:t>n.</w:t>
      </w:r>
      <w:r>
        <w:rPr>
          <w:rFonts w:ascii="Arial" w:hAnsi="Arial"/>
          <w:i/>
          <w:spacing w:val="-5"/>
          <w:w w:val="85"/>
          <w:sz w:val="24"/>
        </w:rPr>
        <w:t> </w:t>
      </w:r>
      <w:r>
        <w:rPr>
          <w:rFonts w:ascii="Arial" w:hAnsi="Arial"/>
          <w:i/>
          <w:w w:val="85"/>
          <w:sz w:val="24"/>
        </w:rPr>
        <w:t>8/2015);</w:t>
      </w:r>
      <w:r>
        <w:rPr>
          <w:rFonts w:ascii="Arial" w:hAnsi="Arial"/>
          <w:i/>
          <w:spacing w:val="-4"/>
          <w:w w:val="85"/>
          <w:sz w:val="24"/>
        </w:rPr>
        <w:t> </w:t>
      </w:r>
      <w:r>
        <w:rPr>
          <w:rFonts w:ascii="Arial" w:hAnsi="Arial"/>
          <w:i/>
          <w:w w:val="85"/>
          <w:sz w:val="24"/>
        </w:rPr>
        <w:t>7)</w:t>
      </w:r>
      <w:r>
        <w:rPr>
          <w:rFonts w:ascii="Arial" w:hAnsi="Arial"/>
          <w:i/>
          <w:spacing w:val="-6"/>
          <w:w w:val="85"/>
          <w:sz w:val="24"/>
        </w:rPr>
        <w:t> </w:t>
      </w:r>
      <w:r>
        <w:rPr>
          <w:rFonts w:ascii="Arial" w:hAnsi="Arial"/>
          <w:i/>
          <w:w w:val="85"/>
          <w:sz w:val="24"/>
        </w:rPr>
        <w:t>Ausência</w:t>
      </w:r>
      <w:r>
        <w:rPr>
          <w:rFonts w:ascii="Arial" w:hAnsi="Arial"/>
          <w:i/>
          <w:spacing w:val="-5"/>
          <w:w w:val="85"/>
          <w:sz w:val="24"/>
        </w:rPr>
        <w:t> </w:t>
      </w:r>
      <w:r>
        <w:rPr>
          <w:rFonts w:ascii="Arial" w:hAnsi="Arial"/>
          <w:i/>
          <w:w w:val="85"/>
          <w:sz w:val="24"/>
        </w:rPr>
        <w:t>da</w:t>
      </w:r>
      <w:r>
        <w:rPr>
          <w:rFonts w:ascii="Arial" w:hAnsi="Arial"/>
          <w:i/>
          <w:spacing w:val="-3"/>
          <w:w w:val="85"/>
          <w:sz w:val="24"/>
        </w:rPr>
        <w:t> </w:t>
      </w:r>
      <w:r>
        <w:rPr>
          <w:rFonts w:ascii="Arial" w:hAnsi="Arial"/>
          <w:i/>
          <w:w w:val="85"/>
          <w:sz w:val="24"/>
        </w:rPr>
        <w:t>comprovação</w:t>
      </w:r>
      <w:r>
        <w:rPr>
          <w:rFonts w:ascii="Arial" w:hAnsi="Arial"/>
          <w:i/>
          <w:spacing w:val="-5"/>
          <w:w w:val="85"/>
          <w:sz w:val="24"/>
        </w:rPr>
        <w:t> </w:t>
      </w:r>
      <w:r>
        <w:rPr>
          <w:rFonts w:ascii="Arial" w:hAnsi="Arial"/>
          <w:i/>
          <w:w w:val="85"/>
          <w:sz w:val="24"/>
        </w:rPr>
        <w:t>de</w:t>
      </w:r>
      <w:r>
        <w:rPr>
          <w:rFonts w:ascii="Arial" w:hAnsi="Arial"/>
          <w:i/>
          <w:spacing w:val="-5"/>
          <w:w w:val="85"/>
          <w:sz w:val="24"/>
        </w:rPr>
        <w:t> </w:t>
      </w:r>
      <w:r>
        <w:rPr>
          <w:rFonts w:ascii="Arial" w:hAnsi="Arial"/>
          <w:i/>
          <w:w w:val="85"/>
          <w:sz w:val="24"/>
        </w:rPr>
        <w:t>que</w:t>
      </w:r>
      <w:r>
        <w:rPr>
          <w:rFonts w:ascii="Arial" w:hAnsi="Arial"/>
          <w:i/>
          <w:spacing w:val="-3"/>
          <w:w w:val="85"/>
          <w:sz w:val="24"/>
        </w:rPr>
        <w:t> </w:t>
      </w:r>
      <w:r>
        <w:rPr>
          <w:rFonts w:ascii="Arial" w:hAnsi="Arial"/>
          <w:i/>
          <w:w w:val="85"/>
          <w:sz w:val="24"/>
        </w:rPr>
        <w:t>o</w:t>
      </w:r>
      <w:r>
        <w:rPr>
          <w:rFonts w:ascii="Arial" w:hAnsi="Arial"/>
          <w:i/>
          <w:spacing w:val="-4"/>
          <w:w w:val="85"/>
          <w:sz w:val="24"/>
        </w:rPr>
        <w:t> </w:t>
      </w:r>
      <w:r>
        <w:rPr>
          <w:rFonts w:ascii="Arial" w:hAnsi="Arial"/>
          <w:i/>
          <w:w w:val="85"/>
          <w:sz w:val="24"/>
        </w:rPr>
        <w:t>gestor</w:t>
      </w:r>
      <w:r>
        <w:rPr>
          <w:rFonts w:ascii="Arial" w:hAnsi="Arial"/>
          <w:i/>
          <w:spacing w:val="-6"/>
          <w:w w:val="85"/>
          <w:sz w:val="24"/>
        </w:rPr>
        <w:t> </w:t>
      </w:r>
      <w:r>
        <w:rPr>
          <w:rFonts w:ascii="Arial" w:hAnsi="Arial"/>
          <w:i/>
          <w:w w:val="85"/>
          <w:sz w:val="24"/>
        </w:rPr>
        <w:t>do</w:t>
      </w:r>
      <w:r>
        <w:rPr>
          <w:rFonts w:ascii="Arial" w:hAnsi="Arial"/>
          <w:i/>
          <w:spacing w:val="-4"/>
          <w:w w:val="85"/>
          <w:sz w:val="24"/>
        </w:rPr>
        <w:t> </w:t>
      </w:r>
      <w:r>
        <w:rPr>
          <w:rFonts w:ascii="Arial" w:hAnsi="Arial"/>
          <w:i/>
          <w:w w:val="85"/>
          <w:sz w:val="24"/>
        </w:rPr>
        <w:t>Fapen</w:t>
      </w:r>
      <w:r>
        <w:rPr>
          <w:rFonts w:ascii="Arial" w:hAnsi="Arial"/>
          <w:i/>
          <w:spacing w:val="-4"/>
          <w:w w:val="85"/>
          <w:sz w:val="24"/>
        </w:rPr>
        <w:t> </w:t>
      </w:r>
      <w:r>
        <w:rPr>
          <w:rFonts w:ascii="Arial" w:hAnsi="Arial"/>
          <w:i/>
          <w:w w:val="85"/>
          <w:sz w:val="24"/>
        </w:rPr>
        <w:t>possua</w:t>
      </w:r>
      <w:r>
        <w:rPr>
          <w:rFonts w:ascii="Arial" w:hAnsi="Arial"/>
          <w:i/>
          <w:spacing w:val="-4"/>
          <w:w w:val="85"/>
          <w:sz w:val="24"/>
        </w:rPr>
        <w:t> </w:t>
      </w:r>
      <w:r>
        <w:rPr>
          <w:rFonts w:ascii="Arial" w:hAnsi="Arial"/>
          <w:i/>
          <w:w w:val="85"/>
          <w:sz w:val="24"/>
        </w:rPr>
        <w:t>certificação</w:t>
      </w:r>
      <w:r>
        <w:rPr>
          <w:rFonts w:ascii="Arial" w:hAnsi="Arial"/>
          <w:i/>
          <w:spacing w:val="-5"/>
          <w:w w:val="85"/>
          <w:sz w:val="24"/>
        </w:rPr>
        <w:t> </w:t>
      </w:r>
      <w:r>
        <w:rPr>
          <w:rFonts w:ascii="Arial" w:hAnsi="Arial"/>
          <w:i/>
          <w:w w:val="85"/>
          <w:sz w:val="24"/>
        </w:rPr>
        <w:t>organizada</w:t>
      </w:r>
      <w:r>
        <w:rPr>
          <w:rFonts w:ascii="Arial" w:hAnsi="Arial"/>
          <w:i/>
          <w:spacing w:val="-4"/>
          <w:w w:val="85"/>
          <w:sz w:val="24"/>
        </w:rPr>
        <w:t> </w:t>
      </w:r>
      <w:r>
        <w:rPr>
          <w:rFonts w:ascii="Arial" w:hAnsi="Arial"/>
          <w:i/>
          <w:w w:val="85"/>
          <w:sz w:val="24"/>
        </w:rPr>
        <w:t>por entidade</w:t>
      </w:r>
      <w:r>
        <w:rPr>
          <w:rFonts w:ascii="Arial" w:hAnsi="Arial"/>
          <w:i/>
          <w:spacing w:val="-7"/>
          <w:w w:val="85"/>
          <w:sz w:val="24"/>
        </w:rPr>
        <w:t> </w:t>
      </w:r>
      <w:r>
        <w:rPr>
          <w:rFonts w:ascii="Arial" w:hAnsi="Arial"/>
          <w:i/>
          <w:w w:val="85"/>
          <w:sz w:val="24"/>
        </w:rPr>
        <w:t>autônoma</w:t>
      </w:r>
      <w:r>
        <w:rPr>
          <w:rFonts w:ascii="Arial" w:hAnsi="Arial"/>
          <w:i/>
          <w:spacing w:val="-7"/>
          <w:w w:val="85"/>
          <w:sz w:val="24"/>
        </w:rPr>
        <w:t> </w:t>
      </w:r>
      <w:r>
        <w:rPr>
          <w:rFonts w:ascii="Arial" w:hAnsi="Arial"/>
          <w:i/>
          <w:w w:val="85"/>
          <w:sz w:val="24"/>
        </w:rPr>
        <w:t>de</w:t>
      </w:r>
      <w:r>
        <w:rPr>
          <w:rFonts w:ascii="Arial" w:hAnsi="Arial"/>
          <w:i/>
          <w:spacing w:val="-6"/>
          <w:w w:val="85"/>
          <w:sz w:val="24"/>
        </w:rPr>
        <w:t> </w:t>
      </w:r>
      <w:r>
        <w:rPr>
          <w:rFonts w:ascii="Arial" w:hAnsi="Arial"/>
          <w:i/>
          <w:w w:val="85"/>
          <w:sz w:val="24"/>
        </w:rPr>
        <w:t>reconhecida</w:t>
      </w:r>
      <w:r>
        <w:rPr>
          <w:rFonts w:ascii="Arial" w:hAnsi="Arial"/>
          <w:i/>
          <w:spacing w:val="-7"/>
          <w:w w:val="85"/>
          <w:sz w:val="24"/>
        </w:rPr>
        <w:t> </w:t>
      </w:r>
      <w:r>
        <w:rPr>
          <w:rFonts w:ascii="Arial" w:hAnsi="Arial"/>
          <w:i/>
          <w:w w:val="85"/>
          <w:sz w:val="24"/>
        </w:rPr>
        <w:t>capacidade</w:t>
      </w:r>
      <w:r>
        <w:rPr>
          <w:rFonts w:ascii="Arial" w:hAnsi="Arial"/>
          <w:i/>
          <w:spacing w:val="-7"/>
          <w:w w:val="85"/>
          <w:sz w:val="24"/>
        </w:rPr>
        <w:t> </w:t>
      </w:r>
      <w:r>
        <w:rPr>
          <w:rFonts w:ascii="Arial" w:hAnsi="Arial"/>
          <w:i/>
          <w:w w:val="85"/>
          <w:sz w:val="24"/>
        </w:rPr>
        <w:t>técnica</w:t>
      </w:r>
      <w:r>
        <w:rPr>
          <w:rFonts w:ascii="Arial" w:hAnsi="Arial"/>
          <w:i/>
          <w:spacing w:val="-6"/>
          <w:w w:val="85"/>
          <w:sz w:val="24"/>
        </w:rPr>
        <w:t> </w:t>
      </w:r>
      <w:r>
        <w:rPr>
          <w:rFonts w:ascii="Arial" w:hAnsi="Arial"/>
          <w:i/>
          <w:w w:val="85"/>
          <w:sz w:val="24"/>
        </w:rPr>
        <w:t>e</w:t>
      </w:r>
      <w:r>
        <w:rPr>
          <w:rFonts w:ascii="Arial" w:hAnsi="Arial"/>
          <w:i/>
          <w:spacing w:val="-7"/>
          <w:w w:val="85"/>
          <w:sz w:val="24"/>
        </w:rPr>
        <w:t> </w:t>
      </w:r>
      <w:r>
        <w:rPr>
          <w:rFonts w:ascii="Arial" w:hAnsi="Arial"/>
          <w:i/>
          <w:w w:val="85"/>
          <w:sz w:val="24"/>
        </w:rPr>
        <w:t>difusão</w:t>
      </w:r>
      <w:r>
        <w:rPr>
          <w:rFonts w:ascii="Arial" w:hAnsi="Arial"/>
          <w:i/>
          <w:spacing w:val="-7"/>
          <w:w w:val="85"/>
          <w:sz w:val="24"/>
        </w:rPr>
        <w:t> </w:t>
      </w:r>
      <w:r>
        <w:rPr>
          <w:rFonts w:ascii="Arial" w:hAnsi="Arial"/>
          <w:i/>
          <w:w w:val="85"/>
          <w:sz w:val="24"/>
        </w:rPr>
        <w:t>no</w:t>
      </w:r>
      <w:r>
        <w:rPr>
          <w:rFonts w:ascii="Arial" w:hAnsi="Arial"/>
          <w:i/>
          <w:spacing w:val="-7"/>
          <w:w w:val="85"/>
          <w:sz w:val="24"/>
        </w:rPr>
        <w:t> </w:t>
      </w:r>
      <w:r>
        <w:rPr>
          <w:rFonts w:ascii="Arial" w:hAnsi="Arial"/>
          <w:i/>
          <w:w w:val="85"/>
          <w:sz w:val="24"/>
        </w:rPr>
        <w:t>mercado</w:t>
      </w:r>
      <w:r>
        <w:rPr>
          <w:rFonts w:ascii="Arial" w:hAnsi="Arial"/>
          <w:i/>
          <w:spacing w:val="-6"/>
          <w:w w:val="85"/>
          <w:sz w:val="24"/>
        </w:rPr>
        <w:t> </w:t>
      </w:r>
      <w:r>
        <w:rPr>
          <w:rFonts w:ascii="Arial" w:hAnsi="Arial"/>
          <w:i/>
          <w:w w:val="85"/>
          <w:sz w:val="24"/>
        </w:rPr>
        <w:t>brasileiro</w:t>
      </w:r>
      <w:r>
        <w:rPr>
          <w:rFonts w:ascii="Arial" w:hAnsi="Arial"/>
          <w:i/>
          <w:spacing w:val="-7"/>
          <w:w w:val="85"/>
          <w:sz w:val="24"/>
        </w:rPr>
        <w:t> </w:t>
      </w:r>
      <w:r>
        <w:rPr>
          <w:rFonts w:ascii="Arial" w:hAnsi="Arial"/>
          <w:i/>
          <w:w w:val="85"/>
          <w:sz w:val="24"/>
        </w:rPr>
        <w:t>de</w:t>
      </w:r>
      <w:r>
        <w:rPr>
          <w:rFonts w:ascii="Arial" w:hAnsi="Arial"/>
          <w:i/>
          <w:spacing w:val="-7"/>
          <w:w w:val="85"/>
          <w:sz w:val="24"/>
        </w:rPr>
        <w:t> </w:t>
      </w:r>
      <w:r>
        <w:rPr>
          <w:rFonts w:ascii="Arial" w:hAnsi="Arial"/>
          <w:i/>
          <w:w w:val="85"/>
          <w:sz w:val="24"/>
        </w:rPr>
        <w:t>capitais</w:t>
      </w:r>
      <w:r>
        <w:rPr>
          <w:rFonts w:ascii="Arial" w:hAnsi="Arial"/>
          <w:i/>
          <w:spacing w:val="-6"/>
          <w:w w:val="85"/>
          <w:sz w:val="24"/>
        </w:rPr>
        <w:t> </w:t>
      </w:r>
      <w:r>
        <w:rPr>
          <w:rFonts w:ascii="Arial" w:hAnsi="Arial"/>
          <w:i/>
          <w:w w:val="85"/>
          <w:sz w:val="24"/>
        </w:rPr>
        <w:t>(art.</w:t>
      </w:r>
      <w:r>
        <w:rPr>
          <w:rFonts w:ascii="Arial" w:hAnsi="Arial"/>
          <w:i/>
          <w:spacing w:val="-7"/>
          <w:w w:val="85"/>
          <w:sz w:val="24"/>
        </w:rPr>
        <w:t> </w:t>
      </w:r>
      <w:r>
        <w:rPr>
          <w:rFonts w:ascii="Arial" w:hAnsi="Arial"/>
          <w:i/>
          <w:w w:val="85"/>
          <w:sz w:val="24"/>
        </w:rPr>
        <w:t>6,</w:t>
      </w:r>
      <w:r>
        <w:rPr>
          <w:rFonts w:ascii="Arial" w:hAnsi="Arial"/>
          <w:i/>
          <w:spacing w:val="-7"/>
          <w:w w:val="85"/>
          <w:sz w:val="24"/>
        </w:rPr>
        <w:t> </w:t>
      </w:r>
      <w:r>
        <w:rPr>
          <w:rFonts w:ascii="Arial" w:hAnsi="Arial"/>
          <w:i/>
          <w:w w:val="85"/>
          <w:sz w:val="24"/>
        </w:rPr>
        <w:t>IV,</w:t>
      </w:r>
      <w:r>
        <w:rPr>
          <w:rFonts w:ascii="Arial" w:hAnsi="Arial"/>
          <w:i/>
          <w:spacing w:val="-6"/>
          <w:w w:val="85"/>
          <w:sz w:val="24"/>
        </w:rPr>
        <w:t> </w:t>
      </w:r>
      <w:r>
        <w:rPr>
          <w:rFonts w:ascii="Arial" w:hAnsi="Arial"/>
          <w:i/>
          <w:w w:val="85"/>
          <w:sz w:val="24"/>
        </w:rPr>
        <w:t>e</w:t>
      </w:r>
      <w:r>
        <w:rPr>
          <w:rFonts w:ascii="Arial" w:hAnsi="Arial"/>
          <w:i/>
          <w:spacing w:val="-7"/>
          <w:w w:val="85"/>
          <w:sz w:val="24"/>
        </w:rPr>
        <w:t> </w:t>
      </w:r>
      <w:r>
        <w:rPr>
          <w:rFonts w:ascii="Arial" w:hAnsi="Arial"/>
          <w:i/>
          <w:w w:val="85"/>
          <w:sz w:val="24"/>
        </w:rPr>
        <w:t>art.</w:t>
      </w:r>
      <w:r>
        <w:rPr>
          <w:rFonts w:ascii="Arial" w:hAnsi="Arial"/>
          <w:i/>
          <w:spacing w:val="-7"/>
          <w:w w:val="85"/>
          <w:sz w:val="24"/>
        </w:rPr>
        <w:t> </w:t>
      </w:r>
      <w:r>
        <w:rPr>
          <w:rFonts w:ascii="Arial" w:hAnsi="Arial"/>
          <w:i/>
          <w:w w:val="85"/>
          <w:sz w:val="24"/>
        </w:rPr>
        <w:t>9º,</w:t>
      </w:r>
      <w:r>
        <w:rPr>
          <w:rFonts w:ascii="Arial" w:hAnsi="Arial"/>
          <w:i/>
          <w:spacing w:val="-6"/>
          <w:w w:val="85"/>
          <w:sz w:val="24"/>
        </w:rPr>
        <w:t> </w:t>
      </w:r>
      <w:r>
        <w:rPr>
          <w:rFonts w:ascii="Arial" w:hAnsi="Arial"/>
          <w:i/>
          <w:w w:val="85"/>
          <w:sz w:val="24"/>
        </w:rPr>
        <w:t>I, </w:t>
      </w:r>
      <w:r>
        <w:rPr>
          <w:rFonts w:ascii="Arial" w:hAnsi="Arial"/>
          <w:i/>
          <w:w w:val="90"/>
          <w:sz w:val="24"/>
        </w:rPr>
        <w:t>da</w:t>
      </w:r>
      <w:r>
        <w:rPr>
          <w:rFonts w:ascii="Arial" w:hAnsi="Arial"/>
          <w:i/>
          <w:w w:val="90"/>
          <w:sz w:val="24"/>
        </w:rPr>
        <w:t> Lei</w:t>
      </w:r>
      <w:r>
        <w:rPr>
          <w:rFonts w:ascii="Arial" w:hAnsi="Arial"/>
          <w:i/>
          <w:w w:val="90"/>
          <w:sz w:val="24"/>
        </w:rPr>
        <w:t> Federal</w:t>
      </w:r>
      <w:r>
        <w:rPr>
          <w:rFonts w:ascii="Arial" w:hAnsi="Arial"/>
          <w:i/>
          <w:w w:val="90"/>
          <w:sz w:val="24"/>
        </w:rPr>
        <w:t> n.</w:t>
      </w:r>
      <w:r>
        <w:rPr>
          <w:rFonts w:ascii="Arial" w:hAnsi="Arial"/>
          <w:i/>
          <w:w w:val="90"/>
          <w:sz w:val="24"/>
        </w:rPr>
        <w:t> 9717/1998,</w:t>
      </w:r>
      <w:r>
        <w:rPr>
          <w:rFonts w:ascii="Arial" w:hAnsi="Arial"/>
          <w:i/>
          <w:w w:val="90"/>
          <w:sz w:val="24"/>
        </w:rPr>
        <w:t> c/c</w:t>
      </w:r>
      <w:r>
        <w:rPr>
          <w:rFonts w:ascii="Arial" w:hAnsi="Arial"/>
          <w:i/>
          <w:w w:val="90"/>
          <w:sz w:val="24"/>
        </w:rPr>
        <w:t> art.</w:t>
      </w:r>
      <w:r>
        <w:rPr>
          <w:rFonts w:ascii="Arial" w:hAnsi="Arial"/>
          <w:i/>
          <w:w w:val="90"/>
          <w:sz w:val="24"/>
        </w:rPr>
        <w:t> 2º</w:t>
      </w:r>
      <w:r>
        <w:rPr>
          <w:rFonts w:ascii="Arial" w:hAnsi="Arial"/>
          <w:i/>
          <w:w w:val="90"/>
          <w:sz w:val="24"/>
        </w:rPr>
        <w:t> da</w:t>
      </w:r>
      <w:r>
        <w:rPr>
          <w:rFonts w:ascii="Arial" w:hAnsi="Arial"/>
          <w:i/>
          <w:w w:val="90"/>
          <w:sz w:val="24"/>
        </w:rPr>
        <w:t> Portaria</w:t>
      </w:r>
      <w:r>
        <w:rPr>
          <w:rFonts w:ascii="Arial" w:hAnsi="Arial"/>
          <w:i/>
          <w:w w:val="90"/>
          <w:sz w:val="24"/>
        </w:rPr>
        <w:t> MPS</w:t>
      </w:r>
      <w:r>
        <w:rPr>
          <w:rFonts w:ascii="Arial" w:hAnsi="Arial"/>
          <w:i/>
          <w:w w:val="90"/>
          <w:sz w:val="24"/>
        </w:rPr>
        <w:t> n.</w:t>
      </w:r>
      <w:r>
        <w:rPr>
          <w:rFonts w:ascii="Arial" w:hAnsi="Arial"/>
          <w:i/>
          <w:w w:val="90"/>
          <w:sz w:val="24"/>
        </w:rPr>
        <w:t> 519/2011);</w:t>
      </w:r>
      <w:r>
        <w:rPr>
          <w:rFonts w:ascii="Arial" w:hAnsi="Arial"/>
          <w:i/>
          <w:w w:val="90"/>
          <w:sz w:val="24"/>
        </w:rPr>
        <w:t> 8)</w:t>
      </w:r>
      <w:r>
        <w:rPr>
          <w:rFonts w:ascii="Arial" w:hAnsi="Arial"/>
          <w:i/>
          <w:w w:val="90"/>
          <w:sz w:val="24"/>
        </w:rPr>
        <w:t> Ausência</w:t>
      </w:r>
      <w:r>
        <w:rPr>
          <w:rFonts w:ascii="Arial" w:hAnsi="Arial"/>
          <w:i/>
          <w:w w:val="90"/>
          <w:sz w:val="24"/>
        </w:rPr>
        <w:t> de</w:t>
      </w:r>
      <w:r>
        <w:rPr>
          <w:rFonts w:ascii="Arial" w:hAnsi="Arial"/>
          <w:i/>
          <w:w w:val="90"/>
          <w:sz w:val="24"/>
        </w:rPr>
        <w:t> comprovante</w:t>
      </w:r>
      <w:r>
        <w:rPr>
          <w:rFonts w:ascii="Arial" w:hAnsi="Arial"/>
          <w:i/>
          <w:w w:val="90"/>
          <w:sz w:val="24"/>
        </w:rPr>
        <w:t> de</w:t>
      </w:r>
      <w:r>
        <w:rPr>
          <w:rFonts w:ascii="Arial" w:hAnsi="Arial"/>
          <w:i/>
          <w:w w:val="90"/>
          <w:sz w:val="24"/>
        </w:rPr>
        <w:t> que</w:t>
      </w:r>
      <w:r>
        <w:rPr>
          <w:rFonts w:ascii="Arial" w:hAnsi="Arial"/>
          <w:i/>
          <w:w w:val="90"/>
          <w:sz w:val="24"/>
        </w:rPr>
        <w:t> o </w:t>
      </w:r>
      <w:r>
        <w:rPr>
          <w:rFonts w:ascii="Arial" w:hAnsi="Arial"/>
          <w:i/>
          <w:w w:val="80"/>
          <w:sz w:val="24"/>
        </w:rPr>
        <w:t>demonstrativo de informações previdenciárias e repasses – DIPR e as demonstrações contábeis (Balanço Orçamentário, </w:t>
      </w:r>
      <w:r>
        <w:rPr>
          <w:rFonts w:ascii="Arial" w:hAnsi="Arial"/>
          <w:i/>
          <w:w w:val="90"/>
          <w:sz w:val="24"/>
        </w:rPr>
        <w:t>Balanço</w:t>
      </w:r>
      <w:r>
        <w:rPr>
          <w:rFonts w:ascii="Arial" w:hAnsi="Arial"/>
          <w:i/>
          <w:spacing w:val="-4"/>
          <w:w w:val="90"/>
          <w:sz w:val="24"/>
        </w:rPr>
        <w:t> </w:t>
      </w:r>
      <w:r>
        <w:rPr>
          <w:rFonts w:ascii="Arial" w:hAnsi="Arial"/>
          <w:i/>
          <w:w w:val="90"/>
          <w:sz w:val="24"/>
        </w:rPr>
        <w:t>Financeiro,</w:t>
      </w:r>
      <w:r>
        <w:rPr>
          <w:rFonts w:ascii="Arial" w:hAnsi="Arial"/>
          <w:i/>
          <w:spacing w:val="-4"/>
          <w:w w:val="90"/>
          <w:sz w:val="24"/>
        </w:rPr>
        <w:t> </w:t>
      </w:r>
      <w:r>
        <w:rPr>
          <w:rFonts w:ascii="Arial" w:hAnsi="Arial"/>
          <w:i/>
          <w:w w:val="90"/>
          <w:sz w:val="24"/>
        </w:rPr>
        <w:t>Demonstração</w:t>
      </w:r>
      <w:r>
        <w:rPr>
          <w:rFonts w:ascii="Arial" w:hAnsi="Arial"/>
          <w:i/>
          <w:spacing w:val="-4"/>
          <w:w w:val="90"/>
          <w:sz w:val="24"/>
        </w:rPr>
        <w:t> </w:t>
      </w:r>
      <w:r>
        <w:rPr>
          <w:rFonts w:ascii="Arial" w:hAnsi="Arial"/>
          <w:i/>
          <w:w w:val="90"/>
          <w:sz w:val="24"/>
        </w:rPr>
        <w:t>das</w:t>
      </w:r>
      <w:r>
        <w:rPr>
          <w:rFonts w:ascii="Arial" w:hAnsi="Arial"/>
          <w:i/>
          <w:spacing w:val="-4"/>
          <w:w w:val="90"/>
          <w:sz w:val="24"/>
        </w:rPr>
        <w:t> </w:t>
      </w:r>
      <w:r>
        <w:rPr>
          <w:rFonts w:ascii="Arial" w:hAnsi="Arial"/>
          <w:i/>
          <w:w w:val="90"/>
          <w:sz w:val="24"/>
        </w:rPr>
        <w:t>Variações</w:t>
      </w:r>
      <w:r>
        <w:rPr>
          <w:rFonts w:ascii="Arial" w:hAnsi="Arial"/>
          <w:i/>
          <w:spacing w:val="-5"/>
          <w:w w:val="90"/>
          <w:sz w:val="24"/>
        </w:rPr>
        <w:t> </w:t>
      </w:r>
      <w:r>
        <w:rPr>
          <w:rFonts w:ascii="Arial" w:hAnsi="Arial"/>
          <w:i/>
          <w:w w:val="90"/>
          <w:sz w:val="24"/>
        </w:rPr>
        <w:t>Patrimoniais,</w:t>
      </w:r>
      <w:r>
        <w:rPr>
          <w:rFonts w:ascii="Arial" w:hAnsi="Arial"/>
          <w:i/>
          <w:spacing w:val="-4"/>
          <w:w w:val="90"/>
          <w:sz w:val="24"/>
        </w:rPr>
        <w:t> </w:t>
      </w:r>
      <w:r>
        <w:rPr>
          <w:rFonts w:ascii="Arial" w:hAnsi="Arial"/>
          <w:i/>
          <w:w w:val="90"/>
          <w:sz w:val="24"/>
        </w:rPr>
        <w:t>Balanço</w:t>
      </w:r>
      <w:r>
        <w:rPr>
          <w:rFonts w:ascii="Arial" w:hAnsi="Arial"/>
          <w:i/>
          <w:spacing w:val="-4"/>
          <w:w w:val="90"/>
          <w:sz w:val="24"/>
        </w:rPr>
        <w:t> </w:t>
      </w:r>
      <w:r>
        <w:rPr>
          <w:rFonts w:ascii="Arial" w:hAnsi="Arial"/>
          <w:i/>
          <w:w w:val="90"/>
          <w:sz w:val="24"/>
        </w:rPr>
        <w:t>Patrimonial</w:t>
      </w:r>
      <w:r>
        <w:rPr>
          <w:rFonts w:ascii="Arial" w:hAnsi="Arial"/>
          <w:i/>
          <w:spacing w:val="-4"/>
          <w:w w:val="90"/>
          <w:sz w:val="24"/>
        </w:rPr>
        <w:t> </w:t>
      </w:r>
      <w:r>
        <w:rPr>
          <w:rFonts w:ascii="Arial" w:hAnsi="Arial"/>
          <w:i/>
          <w:w w:val="90"/>
          <w:sz w:val="24"/>
        </w:rPr>
        <w:t>e</w:t>
      </w:r>
      <w:r>
        <w:rPr>
          <w:rFonts w:ascii="Arial" w:hAnsi="Arial"/>
          <w:i/>
          <w:spacing w:val="-4"/>
          <w:w w:val="90"/>
          <w:sz w:val="24"/>
        </w:rPr>
        <w:t> </w:t>
      </w:r>
      <w:r>
        <w:rPr>
          <w:rFonts w:ascii="Arial" w:hAnsi="Arial"/>
          <w:i/>
          <w:w w:val="90"/>
          <w:sz w:val="24"/>
        </w:rPr>
        <w:t>Notas</w:t>
      </w:r>
      <w:r>
        <w:rPr>
          <w:rFonts w:ascii="Arial" w:hAnsi="Arial"/>
          <w:i/>
          <w:spacing w:val="-5"/>
          <w:w w:val="90"/>
          <w:sz w:val="24"/>
        </w:rPr>
        <w:t> </w:t>
      </w:r>
      <w:r>
        <w:rPr>
          <w:rFonts w:ascii="Arial" w:hAnsi="Arial"/>
          <w:i/>
          <w:w w:val="90"/>
          <w:sz w:val="24"/>
        </w:rPr>
        <w:t>Explicativas)</w:t>
      </w:r>
      <w:r>
        <w:rPr>
          <w:rFonts w:ascii="Arial" w:hAnsi="Arial"/>
          <w:i/>
          <w:spacing w:val="-4"/>
          <w:w w:val="90"/>
          <w:sz w:val="24"/>
        </w:rPr>
        <w:t> </w:t>
      </w:r>
      <w:r>
        <w:rPr>
          <w:rFonts w:ascii="Arial" w:hAnsi="Arial"/>
          <w:i/>
          <w:w w:val="90"/>
          <w:sz w:val="24"/>
        </w:rPr>
        <w:t>foram </w:t>
      </w:r>
      <w:r>
        <w:rPr>
          <w:rFonts w:ascii="Arial" w:hAnsi="Arial"/>
          <w:i/>
          <w:w w:val="85"/>
          <w:sz w:val="24"/>
        </w:rPr>
        <w:t>encaminhados à Secretaria de Previdência do Ministério da Fazenda nos respectivos prazos e cumpridos pelo RPPS, </w:t>
      </w:r>
      <w:r>
        <w:rPr>
          <w:rFonts w:ascii="Arial" w:hAnsi="Arial"/>
          <w:i/>
          <w:w w:val="80"/>
          <w:sz w:val="24"/>
        </w:rPr>
        <w:t>conforme</w:t>
      </w:r>
      <w:r>
        <w:rPr>
          <w:rFonts w:ascii="Arial" w:hAnsi="Arial"/>
          <w:i/>
          <w:spacing w:val="-3"/>
          <w:sz w:val="24"/>
        </w:rPr>
        <w:t> </w:t>
      </w:r>
      <w:r>
        <w:rPr>
          <w:rFonts w:ascii="Arial" w:hAnsi="Arial"/>
          <w:i/>
          <w:w w:val="80"/>
          <w:sz w:val="24"/>
        </w:rPr>
        <w:t>arts.</w:t>
      </w:r>
      <w:r>
        <w:rPr>
          <w:rFonts w:ascii="Arial" w:hAnsi="Arial"/>
          <w:i/>
          <w:spacing w:val="-4"/>
          <w:sz w:val="24"/>
        </w:rPr>
        <w:t> </w:t>
      </w:r>
      <w:r>
        <w:rPr>
          <w:rFonts w:ascii="Arial" w:hAnsi="Arial"/>
          <w:i/>
          <w:w w:val="80"/>
          <w:sz w:val="24"/>
        </w:rPr>
        <w:t>1º</w:t>
      </w:r>
      <w:r>
        <w:rPr>
          <w:rFonts w:ascii="Arial" w:hAnsi="Arial"/>
          <w:i/>
          <w:spacing w:val="-4"/>
          <w:sz w:val="24"/>
        </w:rPr>
        <w:t> </w:t>
      </w:r>
      <w:r>
        <w:rPr>
          <w:rFonts w:ascii="Arial" w:hAnsi="Arial"/>
          <w:i/>
          <w:w w:val="80"/>
          <w:sz w:val="24"/>
        </w:rPr>
        <w:t>e</w:t>
      </w:r>
      <w:r>
        <w:rPr>
          <w:rFonts w:ascii="Arial" w:hAnsi="Arial"/>
          <w:i/>
          <w:spacing w:val="-3"/>
          <w:sz w:val="24"/>
        </w:rPr>
        <w:t> </w:t>
      </w:r>
      <w:r>
        <w:rPr>
          <w:rFonts w:ascii="Arial" w:hAnsi="Arial"/>
          <w:i/>
          <w:w w:val="80"/>
          <w:sz w:val="24"/>
        </w:rPr>
        <w:t>9º,</w:t>
      </w:r>
      <w:r>
        <w:rPr>
          <w:rFonts w:ascii="Arial" w:hAnsi="Arial"/>
          <w:i/>
          <w:sz w:val="24"/>
        </w:rPr>
        <w:t> </w:t>
      </w:r>
      <w:r>
        <w:rPr>
          <w:rFonts w:ascii="Arial" w:hAnsi="Arial"/>
          <w:i/>
          <w:w w:val="80"/>
          <w:sz w:val="24"/>
        </w:rPr>
        <w:t>I,</w:t>
      </w:r>
      <w:r>
        <w:rPr>
          <w:rFonts w:ascii="Arial" w:hAnsi="Arial"/>
          <w:i/>
          <w:sz w:val="24"/>
        </w:rPr>
        <w:t> </w:t>
      </w:r>
      <w:r>
        <w:rPr>
          <w:rFonts w:ascii="Arial" w:hAnsi="Arial"/>
          <w:i/>
          <w:w w:val="80"/>
          <w:sz w:val="24"/>
        </w:rPr>
        <w:t>da</w:t>
      </w:r>
      <w:r>
        <w:rPr>
          <w:rFonts w:ascii="Arial" w:hAnsi="Arial"/>
          <w:i/>
          <w:spacing w:val="-3"/>
          <w:sz w:val="24"/>
        </w:rPr>
        <w:t> </w:t>
      </w:r>
      <w:r>
        <w:rPr>
          <w:rFonts w:ascii="Arial" w:hAnsi="Arial"/>
          <w:i/>
          <w:w w:val="80"/>
          <w:sz w:val="24"/>
        </w:rPr>
        <w:t>Lei</w:t>
      </w:r>
      <w:r>
        <w:rPr>
          <w:rFonts w:ascii="Arial" w:hAnsi="Arial"/>
          <w:i/>
          <w:spacing w:val="-4"/>
          <w:sz w:val="24"/>
        </w:rPr>
        <w:t> </w:t>
      </w:r>
      <w:r>
        <w:rPr>
          <w:rFonts w:ascii="Arial" w:hAnsi="Arial"/>
          <w:i/>
          <w:w w:val="80"/>
          <w:sz w:val="24"/>
        </w:rPr>
        <w:t>n.</w:t>
      </w:r>
      <w:r>
        <w:rPr>
          <w:rFonts w:ascii="Arial" w:hAnsi="Arial"/>
          <w:i/>
          <w:spacing w:val="-3"/>
          <w:sz w:val="24"/>
        </w:rPr>
        <w:t> </w:t>
      </w:r>
      <w:r>
        <w:rPr>
          <w:rFonts w:ascii="Arial" w:hAnsi="Arial"/>
          <w:i/>
          <w:w w:val="80"/>
          <w:sz w:val="24"/>
        </w:rPr>
        <w:t>9717/1998,</w:t>
      </w:r>
      <w:r>
        <w:rPr>
          <w:rFonts w:ascii="Arial" w:hAnsi="Arial"/>
          <w:i/>
          <w:spacing w:val="-3"/>
          <w:sz w:val="24"/>
        </w:rPr>
        <w:t> </w:t>
      </w:r>
      <w:r>
        <w:rPr>
          <w:rFonts w:ascii="Arial" w:hAnsi="Arial"/>
          <w:i/>
          <w:w w:val="80"/>
          <w:sz w:val="24"/>
        </w:rPr>
        <w:t>art.</w:t>
      </w:r>
      <w:r>
        <w:rPr>
          <w:rFonts w:ascii="Arial" w:hAnsi="Arial"/>
          <w:i/>
          <w:spacing w:val="-4"/>
          <w:sz w:val="24"/>
        </w:rPr>
        <w:t> </w:t>
      </w:r>
      <w:r>
        <w:rPr>
          <w:rFonts w:ascii="Arial" w:hAnsi="Arial"/>
          <w:i/>
          <w:w w:val="80"/>
          <w:sz w:val="24"/>
        </w:rPr>
        <w:t>5º,</w:t>
      </w:r>
      <w:r>
        <w:rPr>
          <w:rFonts w:ascii="Arial" w:hAnsi="Arial"/>
          <w:i/>
          <w:spacing w:val="-3"/>
          <w:sz w:val="24"/>
        </w:rPr>
        <w:t> </w:t>
      </w:r>
      <w:r>
        <w:rPr>
          <w:rFonts w:ascii="Arial" w:hAnsi="Arial"/>
          <w:i/>
          <w:w w:val="80"/>
          <w:sz w:val="24"/>
        </w:rPr>
        <w:t>XVI,</w:t>
      </w:r>
      <w:r>
        <w:rPr>
          <w:rFonts w:ascii="Arial" w:hAnsi="Arial"/>
          <w:i/>
          <w:sz w:val="24"/>
        </w:rPr>
        <w:t> </w:t>
      </w:r>
      <w:r>
        <w:rPr>
          <w:rFonts w:ascii="Arial" w:hAnsi="Arial"/>
          <w:i/>
          <w:w w:val="80"/>
          <w:sz w:val="24"/>
        </w:rPr>
        <w:t>“f”</w:t>
      </w:r>
      <w:r>
        <w:rPr>
          <w:rFonts w:ascii="Arial" w:hAnsi="Arial"/>
          <w:i/>
          <w:spacing w:val="-5"/>
          <w:sz w:val="24"/>
        </w:rPr>
        <w:t> </w:t>
      </w:r>
      <w:r>
        <w:rPr>
          <w:rFonts w:ascii="Arial" w:hAnsi="Arial"/>
          <w:i/>
          <w:w w:val="80"/>
          <w:sz w:val="24"/>
        </w:rPr>
        <w:t>e</w:t>
      </w:r>
      <w:r>
        <w:rPr>
          <w:rFonts w:ascii="Arial" w:hAnsi="Arial"/>
          <w:i/>
          <w:sz w:val="24"/>
        </w:rPr>
        <w:t> </w:t>
      </w:r>
      <w:r>
        <w:rPr>
          <w:rFonts w:ascii="Arial" w:hAnsi="Arial"/>
          <w:i/>
          <w:w w:val="80"/>
          <w:sz w:val="24"/>
        </w:rPr>
        <w:t>“h”</w:t>
      </w:r>
      <w:r>
        <w:rPr>
          <w:rFonts w:ascii="Arial" w:hAnsi="Arial"/>
          <w:i/>
          <w:spacing w:val="-4"/>
          <w:sz w:val="24"/>
        </w:rPr>
        <w:t> </w:t>
      </w:r>
      <w:r>
        <w:rPr>
          <w:rFonts w:ascii="Arial" w:hAnsi="Arial"/>
          <w:i/>
          <w:w w:val="80"/>
          <w:sz w:val="24"/>
        </w:rPr>
        <w:t>e</w:t>
      </w:r>
      <w:r>
        <w:rPr>
          <w:rFonts w:ascii="Arial" w:hAnsi="Arial"/>
          <w:i/>
          <w:sz w:val="24"/>
        </w:rPr>
        <w:t> </w:t>
      </w:r>
      <w:r>
        <w:rPr>
          <w:rFonts w:ascii="Arial" w:hAnsi="Arial"/>
          <w:i/>
          <w:w w:val="80"/>
          <w:sz w:val="24"/>
        </w:rPr>
        <w:t>§</w:t>
      </w:r>
      <w:r>
        <w:rPr>
          <w:rFonts w:ascii="Arial" w:hAnsi="Arial"/>
          <w:i/>
          <w:spacing w:val="-3"/>
          <w:sz w:val="24"/>
        </w:rPr>
        <w:t> </w:t>
      </w:r>
      <w:r>
        <w:rPr>
          <w:rFonts w:ascii="Arial" w:hAnsi="Arial"/>
          <w:i/>
          <w:w w:val="80"/>
          <w:sz w:val="24"/>
        </w:rPr>
        <w:t>6º,</w:t>
      </w:r>
      <w:r>
        <w:rPr>
          <w:rFonts w:ascii="Arial" w:hAnsi="Arial"/>
          <w:i/>
          <w:spacing w:val="-3"/>
          <w:sz w:val="24"/>
        </w:rPr>
        <w:t> </w:t>
      </w:r>
      <w:r>
        <w:rPr>
          <w:rFonts w:ascii="Arial" w:hAnsi="Arial"/>
          <w:i/>
          <w:w w:val="80"/>
          <w:sz w:val="24"/>
        </w:rPr>
        <w:t>I</w:t>
      </w:r>
      <w:r>
        <w:rPr>
          <w:rFonts w:ascii="Arial" w:hAnsi="Arial"/>
          <w:i/>
          <w:spacing w:val="-3"/>
          <w:sz w:val="24"/>
        </w:rPr>
        <w:t> </w:t>
      </w:r>
      <w:r>
        <w:rPr>
          <w:rFonts w:ascii="Arial" w:hAnsi="Arial"/>
          <w:i/>
          <w:w w:val="80"/>
          <w:sz w:val="24"/>
        </w:rPr>
        <w:t>e</w:t>
      </w:r>
      <w:r>
        <w:rPr>
          <w:rFonts w:ascii="Arial" w:hAnsi="Arial"/>
          <w:i/>
          <w:sz w:val="24"/>
        </w:rPr>
        <w:t> </w:t>
      </w:r>
      <w:r>
        <w:rPr>
          <w:rFonts w:ascii="Arial" w:hAnsi="Arial"/>
          <w:i/>
          <w:w w:val="80"/>
          <w:sz w:val="24"/>
        </w:rPr>
        <w:t>III,</w:t>
      </w:r>
      <w:r>
        <w:rPr>
          <w:rFonts w:ascii="Arial" w:hAnsi="Arial"/>
          <w:i/>
          <w:spacing w:val="-3"/>
          <w:sz w:val="24"/>
        </w:rPr>
        <w:t> </w:t>
      </w:r>
      <w:r>
        <w:rPr>
          <w:rFonts w:ascii="Arial" w:hAnsi="Arial"/>
          <w:i/>
          <w:w w:val="80"/>
          <w:sz w:val="24"/>
        </w:rPr>
        <w:t>da</w:t>
      </w:r>
      <w:r>
        <w:rPr>
          <w:rFonts w:ascii="Arial" w:hAnsi="Arial"/>
          <w:i/>
          <w:spacing w:val="-3"/>
          <w:sz w:val="24"/>
        </w:rPr>
        <w:t> </w:t>
      </w:r>
      <w:r>
        <w:rPr>
          <w:rFonts w:ascii="Arial" w:hAnsi="Arial"/>
          <w:i/>
          <w:w w:val="80"/>
          <w:sz w:val="24"/>
        </w:rPr>
        <w:t>Portaria</w:t>
      </w:r>
      <w:r>
        <w:rPr>
          <w:rFonts w:ascii="Arial" w:hAnsi="Arial"/>
          <w:i/>
          <w:spacing w:val="-3"/>
          <w:sz w:val="24"/>
        </w:rPr>
        <w:t> </w:t>
      </w:r>
      <w:r>
        <w:rPr>
          <w:rFonts w:ascii="Arial" w:hAnsi="Arial"/>
          <w:i/>
          <w:w w:val="80"/>
          <w:sz w:val="24"/>
        </w:rPr>
        <w:t>MPS</w:t>
      </w:r>
      <w:r>
        <w:rPr>
          <w:rFonts w:ascii="Arial" w:hAnsi="Arial"/>
          <w:i/>
          <w:spacing w:val="-3"/>
          <w:sz w:val="24"/>
        </w:rPr>
        <w:t> </w:t>
      </w:r>
      <w:r>
        <w:rPr>
          <w:rFonts w:ascii="Arial" w:hAnsi="Arial"/>
          <w:i/>
          <w:w w:val="80"/>
          <w:sz w:val="24"/>
        </w:rPr>
        <w:t>n.</w:t>
      </w:r>
      <w:r>
        <w:rPr>
          <w:rFonts w:ascii="Arial" w:hAnsi="Arial"/>
          <w:i/>
          <w:spacing w:val="-3"/>
          <w:sz w:val="24"/>
        </w:rPr>
        <w:t> </w:t>
      </w:r>
      <w:r>
        <w:rPr>
          <w:rFonts w:ascii="Arial" w:hAnsi="Arial"/>
          <w:i/>
          <w:w w:val="80"/>
          <w:sz w:val="24"/>
        </w:rPr>
        <w:t>204/2008</w:t>
      </w:r>
      <w:r>
        <w:rPr>
          <w:rFonts w:ascii="Arial" w:hAnsi="Arial"/>
          <w:i/>
          <w:spacing w:val="-5"/>
          <w:sz w:val="24"/>
        </w:rPr>
        <w:t> </w:t>
      </w:r>
      <w:r>
        <w:rPr>
          <w:rFonts w:ascii="Arial" w:hAnsi="Arial"/>
          <w:i/>
          <w:w w:val="80"/>
          <w:sz w:val="24"/>
        </w:rPr>
        <w:t>e</w:t>
      </w:r>
      <w:r>
        <w:rPr>
          <w:rFonts w:ascii="Arial" w:hAnsi="Arial"/>
          <w:i/>
          <w:sz w:val="24"/>
        </w:rPr>
        <w:t> </w:t>
      </w:r>
      <w:r>
        <w:rPr>
          <w:rFonts w:ascii="Arial" w:hAnsi="Arial"/>
          <w:i/>
          <w:w w:val="80"/>
          <w:sz w:val="24"/>
        </w:rPr>
        <w:t>arts.</w:t>
      </w:r>
      <w:r>
        <w:rPr>
          <w:rFonts w:ascii="Arial" w:hAnsi="Arial"/>
          <w:i/>
          <w:spacing w:val="16"/>
          <w:sz w:val="24"/>
        </w:rPr>
        <w:t> </w:t>
      </w:r>
      <w:r>
        <w:rPr>
          <w:rFonts w:ascii="Arial" w:hAnsi="Arial"/>
          <w:i/>
          <w:w w:val="80"/>
          <w:sz w:val="24"/>
        </w:rPr>
        <w:t>6º,</w:t>
      </w:r>
      <w:r>
        <w:rPr>
          <w:rFonts w:ascii="Arial" w:hAnsi="Arial"/>
          <w:i/>
          <w:spacing w:val="-3"/>
          <w:sz w:val="24"/>
        </w:rPr>
        <w:t> </w:t>
      </w:r>
      <w:r>
        <w:rPr>
          <w:rFonts w:ascii="Arial" w:hAnsi="Arial"/>
          <w:i/>
          <w:w w:val="80"/>
          <w:sz w:val="24"/>
        </w:rPr>
        <w:t>16 </w:t>
      </w:r>
      <w:r>
        <w:rPr>
          <w:rFonts w:ascii="Arial" w:hAnsi="Arial"/>
          <w:i/>
          <w:w w:val="85"/>
          <w:sz w:val="24"/>
        </w:rPr>
        <w:t>e 17 da Portaria MPS n. 402/2008, Portaria MPS n. 509/2013 e Portaria STN n. 634/2013; 9) Da análise do Balanço </w:t>
      </w:r>
      <w:r>
        <w:rPr>
          <w:rFonts w:ascii="Arial" w:hAnsi="Arial"/>
          <w:i/>
          <w:w w:val="80"/>
          <w:sz w:val="24"/>
        </w:rPr>
        <w:t>Orçamentário,</w:t>
      </w:r>
      <w:r>
        <w:rPr>
          <w:rFonts w:ascii="Arial" w:hAnsi="Arial"/>
          <w:i/>
          <w:sz w:val="24"/>
        </w:rPr>
        <w:t> </w:t>
      </w:r>
      <w:r>
        <w:rPr>
          <w:rFonts w:ascii="Arial" w:hAnsi="Arial"/>
          <w:i/>
          <w:w w:val="80"/>
          <w:sz w:val="24"/>
        </w:rPr>
        <w:t>verificou-se</w:t>
      </w:r>
      <w:r>
        <w:rPr>
          <w:rFonts w:ascii="Arial" w:hAnsi="Arial"/>
          <w:i/>
          <w:sz w:val="24"/>
        </w:rPr>
        <w:t> </w:t>
      </w:r>
      <w:r>
        <w:rPr>
          <w:rFonts w:ascii="Arial" w:hAnsi="Arial"/>
          <w:i/>
          <w:w w:val="80"/>
          <w:sz w:val="24"/>
        </w:rPr>
        <w:t>que</w:t>
      </w:r>
      <w:r>
        <w:rPr>
          <w:rFonts w:ascii="Arial" w:hAnsi="Arial"/>
          <w:i/>
          <w:sz w:val="24"/>
        </w:rPr>
        <w:t> </w:t>
      </w:r>
      <w:r>
        <w:rPr>
          <w:rFonts w:ascii="Arial" w:hAnsi="Arial"/>
          <w:i/>
          <w:w w:val="80"/>
          <w:sz w:val="24"/>
        </w:rPr>
        <w:t>a</w:t>
      </w:r>
      <w:r>
        <w:rPr>
          <w:rFonts w:ascii="Arial" w:hAnsi="Arial"/>
          <w:i/>
          <w:sz w:val="24"/>
        </w:rPr>
        <w:t> </w:t>
      </w:r>
      <w:r>
        <w:rPr>
          <w:rFonts w:ascii="Arial" w:hAnsi="Arial"/>
          <w:i/>
          <w:w w:val="80"/>
          <w:sz w:val="24"/>
        </w:rPr>
        <w:t>unidade</w:t>
      </w:r>
      <w:r>
        <w:rPr>
          <w:rFonts w:ascii="Arial" w:hAnsi="Arial"/>
          <w:i/>
          <w:sz w:val="24"/>
        </w:rPr>
        <w:t> </w:t>
      </w:r>
      <w:r>
        <w:rPr>
          <w:rFonts w:ascii="Arial" w:hAnsi="Arial"/>
          <w:i/>
          <w:w w:val="80"/>
          <w:sz w:val="24"/>
        </w:rPr>
        <w:t>fechou</w:t>
      </w:r>
      <w:r>
        <w:rPr>
          <w:rFonts w:ascii="Arial" w:hAnsi="Arial"/>
          <w:i/>
          <w:sz w:val="24"/>
        </w:rPr>
        <w:t> </w:t>
      </w:r>
      <w:r>
        <w:rPr>
          <w:rFonts w:ascii="Arial" w:hAnsi="Arial"/>
          <w:i/>
          <w:w w:val="80"/>
          <w:sz w:val="24"/>
        </w:rPr>
        <w:t>o</w:t>
      </w:r>
      <w:r>
        <w:rPr>
          <w:rFonts w:ascii="Arial" w:hAnsi="Arial"/>
          <w:i/>
          <w:sz w:val="24"/>
        </w:rPr>
        <w:t> </w:t>
      </w:r>
      <w:r>
        <w:rPr>
          <w:rFonts w:ascii="Arial" w:hAnsi="Arial"/>
          <w:i/>
          <w:w w:val="80"/>
          <w:sz w:val="24"/>
        </w:rPr>
        <w:t>exercício</w:t>
      </w:r>
      <w:r>
        <w:rPr>
          <w:rFonts w:ascii="Arial" w:hAnsi="Arial"/>
          <w:i/>
          <w:sz w:val="24"/>
        </w:rPr>
        <w:t> </w:t>
      </w:r>
      <w:r>
        <w:rPr>
          <w:rFonts w:ascii="Arial" w:hAnsi="Arial"/>
          <w:i/>
          <w:w w:val="80"/>
          <w:sz w:val="24"/>
        </w:rPr>
        <w:t>com</w:t>
      </w:r>
      <w:r>
        <w:rPr>
          <w:rFonts w:ascii="Arial" w:hAnsi="Arial"/>
          <w:i/>
          <w:sz w:val="24"/>
        </w:rPr>
        <w:t> </w:t>
      </w:r>
      <w:r>
        <w:rPr>
          <w:rFonts w:ascii="Arial" w:hAnsi="Arial"/>
          <w:i/>
          <w:w w:val="80"/>
          <w:sz w:val="24"/>
        </w:rPr>
        <w:t>déficit</w:t>
      </w:r>
      <w:r>
        <w:rPr>
          <w:rFonts w:ascii="Arial" w:hAnsi="Arial"/>
          <w:i/>
          <w:sz w:val="24"/>
        </w:rPr>
        <w:t> </w:t>
      </w:r>
      <w:r>
        <w:rPr>
          <w:rFonts w:ascii="Arial" w:hAnsi="Arial"/>
          <w:i/>
          <w:w w:val="80"/>
          <w:sz w:val="24"/>
        </w:rPr>
        <w:t>em</w:t>
      </w:r>
      <w:r>
        <w:rPr>
          <w:rFonts w:ascii="Arial" w:hAnsi="Arial"/>
          <w:i/>
          <w:sz w:val="24"/>
        </w:rPr>
        <w:t> </w:t>
      </w:r>
      <w:r>
        <w:rPr>
          <w:rFonts w:ascii="Arial" w:hAnsi="Arial"/>
          <w:i/>
          <w:w w:val="80"/>
          <w:sz w:val="24"/>
        </w:rPr>
        <w:t>suas</w:t>
      </w:r>
      <w:r>
        <w:rPr>
          <w:rFonts w:ascii="Arial" w:hAnsi="Arial"/>
          <w:i/>
          <w:sz w:val="24"/>
        </w:rPr>
        <w:t> </w:t>
      </w:r>
      <w:r>
        <w:rPr>
          <w:rFonts w:ascii="Arial" w:hAnsi="Arial"/>
          <w:i/>
          <w:w w:val="80"/>
          <w:sz w:val="24"/>
        </w:rPr>
        <w:t>receitas,</w:t>
      </w:r>
      <w:r>
        <w:rPr>
          <w:rFonts w:ascii="Arial" w:hAnsi="Arial"/>
          <w:i/>
          <w:sz w:val="24"/>
        </w:rPr>
        <w:t> </w:t>
      </w:r>
      <w:r>
        <w:rPr>
          <w:rFonts w:ascii="Arial" w:hAnsi="Arial"/>
          <w:i/>
          <w:w w:val="80"/>
          <w:sz w:val="24"/>
        </w:rPr>
        <w:t>visto</w:t>
      </w:r>
      <w:r>
        <w:rPr>
          <w:rFonts w:ascii="Arial" w:hAnsi="Arial"/>
          <w:i/>
          <w:sz w:val="24"/>
        </w:rPr>
        <w:t> </w:t>
      </w:r>
      <w:r>
        <w:rPr>
          <w:rFonts w:ascii="Arial" w:hAnsi="Arial"/>
          <w:i/>
          <w:w w:val="80"/>
          <w:sz w:val="24"/>
        </w:rPr>
        <w:t>que</w:t>
      </w:r>
      <w:r>
        <w:rPr>
          <w:rFonts w:ascii="Arial" w:hAnsi="Arial"/>
          <w:i/>
          <w:sz w:val="24"/>
        </w:rPr>
        <w:t> </w:t>
      </w:r>
      <w:r>
        <w:rPr>
          <w:rFonts w:ascii="Arial" w:hAnsi="Arial"/>
          <w:i/>
          <w:w w:val="80"/>
          <w:sz w:val="24"/>
        </w:rPr>
        <w:t>arrecadou</w:t>
      </w:r>
      <w:r>
        <w:rPr>
          <w:rFonts w:ascii="Arial" w:hAnsi="Arial"/>
          <w:i/>
          <w:sz w:val="24"/>
        </w:rPr>
        <w:t> </w:t>
      </w:r>
      <w:r>
        <w:rPr>
          <w:rFonts w:ascii="Arial" w:hAnsi="Arial"/>
          <w:i/>
          <w:w w:val="80"/>
          <w:sz w:val="24"/>
        </w:rPr>
        <w:t>menos</w:t>
      </w:r>
      <w:r>
        <w:rPr>
          <w:rFonts w:ascii="Arial" w:hAnsi="Arial"/>
          <w:i/>
          <w:sz w:val="24"/>
        </w:rPr>
        <w:t> </w:t>
      </w:r>
      <w:r>
        <w:rPr>
          <w:rFonts w:ascii="Arial" w:hAnsi="Arial"/>
          <w:i/>
          <w:w w:val="80"/>
          <w:sz w:val="24"/>
        </w:rPr>
        <w:t>que</w:t>
      </w:r>
      <w:r>
        <w:rPr>
          <w:rFonts w:ascii="Arial" w:hAnsi="Arial"/>
          <w:i/>
          <w:spacing w:val="40"/>
          <w:sz w:val="24"/>
        </w:rPr>
        <w:t> </w:t>
      </w:r>
      <w:r>
        <w:rPr>
          <w:rFonts w:ascii="Arial" w:hAnsi="Arial"/>
          <w:i/>
          <w:w w:val="80"/>
          <w:sz w:val="24"/>
        </w:rPr>
        <w:t>o previsto, perfazendo a monta de R$ 224.975,56; 10) Justificar/apresentar providências que estão sendo realizadas para </w:t>
      </w:r>
      <w:r>
        <w:rPr>
          <w:rFonts w:ascii="Arial" w:hAnsi="Arial"/>
          <w:i/>
          <w:spacing w:val="-2"/>
          <w:w w:val="85"/>
          <w:sz w:val="24"/>
        </w:rPr>
        <w:t>efetuar compensação previdenciária como fonte de receita, conforme a Lei Federal n. 9796/1999, Decreto n. 3112/1999,</w:t>
      </w:r>
    </w:p>
    <w:p>
      <w:pPr>
        <w:spacing w:after="0" w:line="240" w:lineRule="auto"/>
        <w:jc w:val="both"/>
        <w:rPr>
          <w:rFonts w:ascii="Arial" w:hAnsi="Arial"/>
          <w:i/>
          <w:sz w:val="24"/>
        </w:rPr>
        <w:sectPr>
          <w:pgSz w:w="11910" w:h="16840"/>
          <w:pgMar w:top="1920" w:bottom="280" w:left="566" w:right="425"/>
        </w:sectPr>
      </w:pPr>
    </w:p>
    <w:p>
      <w:pPr>
        <w:pStyle w:val="BodyText"/>
        <w:ind w:left="0"/>
        <w:jc w:val="left"/>
        <w:rPr>
          <w:rFonts w:ascii="Arial"/>
          <w:i/>
        </w:rPr>
      </w:pPr>
    </w:p>
    <w:p>
      <w:pPr>
        <w:pStyle w:val="BodyText"/>
        <w:spacing w:before="196"/>
        <w:ind w:left="0"/>
        <w:jc w:val="left"/>
        <w:rPr>
          <w:rFonts w:ascii="Arial"/>
          <w:i/>
        </w:rPr>
      </w:pPr>
    </w:p>
    <w:p>
      <w:pPr>
        <w:spacing w:line="240" w:lineRule="auto" w:before="0"/>
        <w:ind w:left="2" w:right="134" w:firstLine="0"/>
        <w:jc w:val="both"/>
        <w:rPr>
          <w:rFonts w:ascii="Arial" w:hAnsi="Arial"/>
          <w:i/>
          <w:sz w:val="24"/>
        </w:rPr>
      </w:pPr>
      <w:r>
        <w:rPr>
          <w:rFonts w:ascii="Arial" w:hAnsi="Arial"/>
          <w:i/>
          <w:w w:val="85"/>
          <w:sz w:val="24"/>
        </w:rPr>
        <w:t>Portaria</w:t>
      </w:r>
      <w:r>
        <w:rPr>
          <w:rFonts w:ascii="Arial" w:hAnsi="Arial"/>
          <w:i/>
          <w:w w:val="85"/>
          <w:sz w:val="24"/>
        </w:rPr>
        <w:t> MPAS</w:t>
      </w:r>
      <w:r>
        <w:rPr>
          <w:rFonts w:ascii="Arial" w:hAnsi="Arial"/>
          <w:i/>
          <w:w w:val="85"/>
          <w:sz w:val="24"/>
        </w:rPr>
        <w:t> n. 6209/1999,</w:t>
      </w:r>
      <w:r>
        <w:rPr>
          <w:rFonts w:ascii="Arial" w:hAnsi="Arial"/>
          <w:i/>
          <w:w w:val="85"/>
          <w:sz w:val="24"/>
        </w:rPr>
        <w:t> Portaria</w:t>
      </w:r>
      <w:r>
        <w:rPr>
          <w:rFonts w:ascii="Arial" w:hAnsi="Arial"/>
          <w:i/>
          <w:w w:val="85"/>
          <w:sz w:val="24"/>
        </w:rPr>
        <w:t> Interministerial MPS/MF</w:t>
      </w:r>
      <w:r>
        <w:rPr>
          <w:rFonts w:ascii="Arial" w:hAnsi="Arial"/>
          <w:i/>
          <w:w w:val="85"/>
          <w:sz w:val="24"/>
        </w:rPr>
        <w:t> n.</w:t>
      </w:r>
      <w:r>
        <w:rPr>
          <w:rFonts w:ascii="Arial" w:hAnsi="Arial"/>
          <w:i/>
          <w:w w:val="85"/>
          <w:sz w:val="24"/>
        </w:rPr>
        <w:t> 410/1999</w:t>
      </w:r>
      <w:r>
        <w:rPr>
          <w:rFonts w:ascii="Arial" w:hAnsi="Arial"/>
          <w:i/>
          <w:w w:val="85"/>
          <w:sz w:val="24"/>
        </w:rPr>
        <w:t> e da</w:t>
      </w:r>
      <w:r>
        <w:rPr>
          <w:rFonts w:ascii="Arial" w:hAnsi="Arial"/>
          <w:i/>
          <w:w w:val="85"/>
          <w:sz w:val="24"/>
        </w:rPr>
        <w:t> Instrução Normativa</w:t>
      </w:r>
      <w:r>
        <w:rPr>
          <w:rFonts w:ascii="Arial" w:hAnsi="Arial"/>
          <w:i/>
          <w:w w:val="85"/>
          <w:sz w:val="24"/>
        </w:rPr>
        <w:t> INSS/PRES</w:t>
      </w:r>
      <w:r>
        <w:rPr>
          <w:rFonts w:ascii="Arial" w:hAnsi="Arial"/>
          <w:i/>
          <w:w w:val="85"/>
          <w:sz w:val="24"/>
        </w:rPr>
        <w:t> n. </w:t>
      </w:r>
      <w:r>
        <w:rPr>
          <w:rFonts w:ascii="Arial" w:hAnsi="Arial"/>
          <w:i/>
          <w:spacing w:val="-2"/>
          <w:w w:val="85"/>
          <w:sz w:val="24"/>
        </w:rPr>
        <w:t>50/2011); 11) Inexistência de quadro de pessoal, plano de carreira e/ou criação de cargo sem o devido instrumento legal </w:t>
      </w:r>
      <w:r>
        <w:rPr>
          <w:rFonts w:ascii="Arial" w:hAnsi="Arial"/>
          <w:i/>
          <w:w w:val="80"/>
          <w:sz w:val="24"/>
        </w:rPr>
        <w:t>(arts.</w:t>
      </w:r>
      <w:r>
        <w:rPr>
          <w:rFonts w:ascii="Arial" w:hAnsi="Arial"/>
          <w:i/>
          <w:sz w:val="24"/>
        </w:rPr>
        <w:t> </w:t>
      </w:r>
      <w:r>
        <w:rPr>
          <w:rFonts w:ascii="Arial" w:hAnsi="Arial"/>
          <w:i/>
          <w:w w:val="80"/>
          <w:sz w:val="24"/>
        </w:rPr>
        <w:t>39,</w:t>
      </w:r>
      <w:r>
        <w:rPr>
          <w:rFonts w:ascii="Arial" w:hAnsi="Arial"/>
          <w:i/>
          <w:sz w:val="24"/>
        </w:rPr>
        <w:t> </w:t>
      </w:r>
      <w:r>
        <w:rPr>
          <w:rFonts w:ascii="Arial" w:hAnsi="Arial"/>
          <w:i/>
          <w:w w:val="80"/>
          <w:sz w:val="24"/>
        </w:rPr>
        <w:t>§§</w:t>
      </w:r>
      <w:r>
        <w:rPr>
          <w:rFonts w:ascii="Arial" w:hAnsi="Arial"/>
          <w:i/>
          <w:sz w:val="24"/>
        </w:rPr>
        <w:t> </w:t>
      </w:r>
      <w:r>
        <w:rPr>
          <w:rFonts w:ascii="Arial" w:hAnsi="Arial"/>
          <w:i/>
          <w:w w:val="80"/>
          <w:sz w:val="24"/>
        </w:rPr>
        <w:t>1º</w:t>
      </w:r>
      <w:r>
        <w:rPr>
          <w:rFonts w:ascii="Arial" w:hAnsi="Arial"/>
          <w:i/>
          <w:sz w:val="24"/>
        </w:rPr>
        <w:t> </w:t>
      </w:r>
      <w:r>
        <w:rPr>
          <w:rFonts w:ascii="Arial" w:hAnsi="Arial"/>
          <w:i/>
          <w:w w:val="80"/>
          <w:sz w:val="24"/>
        </w:rPr>
        <w:t>e</w:t>
      </w:r>
      <w:r>
        <w:rPr>
          <w:rFonts w:ascii="Arial" w:hAnsi="Arial"/>
          <w:i/>
          <w:sz w:val="24"/>
        </w:rPr>
        <w:t> </w:t>
      </w:r>
      <w:r>
        <w:rPr>
          <w:rFonts w:ascii="Arial" w:hAnsi="Arial"/>
          <w:i/>
          <w:w w:val="80"/>
          <w:sz w:val="24"/>
        </w:rPr>
        <w:t>8º,</w:t>
      </w:r>
      <w:r>
        <w:rPr>
          <w:rFonts w:ascii="Arial" w:hAnsi="Arial"/>
          <w:i/>
          <w:sz w:val="24"/>
        </w:rPr>
        <w:t> </w:t>
      </w:r>
      <w:r>
        <w:rPr>
          <w:rFonts w:ascii="Arial" w:hAnsi="Arial"/>
          <w:i/>
          <w:w w:val="80"/>
          <w:sz w:val="24"/>
        </w:rPr>
        <w:t>e</w:t>
      </w:r>
      <w:r>
        <w:rPr>
          <w:rFonts w:ascii="Arial" w:hAnsi="Arial"/>
          <w:i/>
          <w:sz w:val="24"/>
        </w:rPr>
        <w:t> </w:t>
      </w:r>
      <w:r>
        <w:rPr>
          <w:rFonts w:ascii="Arial" w:hAnsi="Arial"/>
          <w:i/>
          <w:w w:val="80"/>
          <w:sz w:val="24"/>
        </w:rPr>
        <w:t>61,</w:t>
      </w:r>
      <w:r>
        <w:rPr>
          <w:rFonts w:ascii="Arial" w:hAnsi="Arial"/>
          <w:i/>
          <w:sz w:val="24"/>
        </w:rPr>
        <w:t> </w:t>
      </w:r>
      <w:r>
        <w:rPr>
          <w:rFonts w:ascii="Arial" w:hAnsi="Arial"/>
          <w:i/>
          <w:w w:val="80"/>
          <w:sz w:val="24"/>
        </w:rPr>
        <w:t>inciso</w:t>
      </w:r>
      <w:r>
        <w:rPr>
          <w:rFonts w:ascii="Arial" w:hAnsi="Arial"/>
          <w:i/>
          <w:sz w:val="24"/>
        </w:rPr>
        <w:t> </w:t>
      </w:r>
      <w:r>
        <w:rPr>
          <w:rFonts w:ascii="Arial" w:hAnsi="Arial"/>
          <w:i/>
          <w:w w:val="80"/>
          <w:sz w:val="24"/>
        </w:rPr>
        <w:t>II,</w:t>
      </w:r>
      <w:r>
        <w:rPr>
          <w:rFonts w:ascii="Arial" w:hAnsi="Arial"/>
          <w:i/>
          <w:sz w:val="24"/>
        </w:rPr>
        <w:t> </w:t>
      </w:r>
      <w:r>
        <w:rPr>
          <w:rFonts w:ascii="Arial" w:hAnsi="Arial"/>
          <w:i/>
          <w:w w:val="80"/>
          <w:sz w:val="24"/>
        </w:rPr>
        <w:t>alínea</w:t>
      </w:r>
      <w:r>
        <w:rPr>
          <w:rFonts w:ascii="Arial" w:hAnsi="Arial"/>
          <w:i/>
          <w:sz w:val="24"/>
        </w:rPr>
        <w:t> </w:t>
      </w:r>
      <w:r>
        <w:rPr>
          <w:rFonts w:ascii="Arial" w:hAnsi="Arial"/>
          <w:i/>
          <w:w w:val="80"/>
          <w:sz w:val="24"/>
        </w:rPr>
        <w:t>“a”</w:t>
      </w:r>
      <w:r>
        <w:rPr>
          <w:rFonts w:ascii="Arial" w:hAnsi="Arial"/>
          <w:i/>
          <w:sz w:val="24"/>
        </w:rPr>
        <w:t> </w:t>
      </w:r>
      <w:r>
        <w:rPr>
          <w:rFonts w:ascii="Arial" w:hAnsi="Arial"/>
          <w:i/>
          <w:w w:val="80"/>
          <w:sz w:val="24"/>
        </w:rPr>
        <w:t>da</w:t>
      </w:r>
      <w:r>
        <w:rPr>
          <w:rFonts w:ascii="Arial" w:hAnsi="Arial"/>
          <w:i/>
          <w:sz w:val="24"/>
        </w:rPr>
        <w:t> </w:t>
      </w:r>
      <w:r>
        <w:rPr>
          <w:rFonts w:ascii="Arial" w:hAnsi="Arial"/>
          <w:i/>
          <w:w w:val="80"/>
          <w:sz w:val="24"/>
        </w:rPr>
        <w:t>CF/88);</w:t>
      </w:r>
      <w:r>
        <w:rPr>
          <w:rFonts w:ascii="Arial" w:hAnsi="Arial"/>
          <w:i/>
          <w:sz w:val="24"/>
        </w:rPr>
        <w:t> </w:t>
      </w:r>
      <w:r>
        <w:rPr>
          <w:rFonts w:ascii="Arial" w:hAnsi="Arial"/>
          <w:i/>
          <w:w w:val="80"/>
          <w:sz w:val="24"/>
        </w:rPr>
        <w:t>12)</w:t>
      </w:r>
      <w:r>
        <w:rPr>
          <w:rFonts w:ascii="Arial" w:hAnsi="Arial"/>
          <w:i/>
          <w:sz w:val="24"/>
        </w:rPr>
        <w:t> </w:t>
      </w:r>
      <w:r>
        <w:rPr>
          <w:rFonts w:ascii="Arial" w:hAnsi="Arial"/>
          <w:i/>
          <w:w w:val="80"/>
          <w:sz w:val="24"/>
        </w:rPr>
        <w:t>Ausência</w:t>
      </w:r>
      <w:r>
        <w:rPr>
          <w:rFonts w:ascii="Arial" w:hAnsi="Arial"/>
          <w:i/>
          <w:sz w:val="24"/>
        </w:rPr>
        <w:t> </w:t>
      </w:r>
      <w:r>
        <w:rPr>
          <w:rFonts w:ascii="Arial" w:hAnsi="Arial"/>
          <w:i/>
          <w:w w:val="80"/>
          <w:sz w:val="24"/>
        </w:rPr>
        <w:t>do</w:t>
      </w:r>
      <w:r>
        <w:rPr>
          <w:rFonts w:ascii="Arial" w:hAnsi="Arial"/>
          <w:i/>
          <w:sz w:val="24"/>
        </w:rPr>
        <w:t> </w:t>
      </w:r>
      <w:r>
        <w:rPr>
          <w:rFonts w:ascii="Arial" w:hAnsi="Arial"/>
          <w:i/>
          <w:w w:val="80"/>
          <w:sz w:val="24"/>
        </w:rPr>
        <w:t>demonstrativo</w:t>
      </w:r>
      <w:r>
        <w:rPr>
          <w:rFonts w:ascii="Arial" w:hAnsi="Arial"/>
          <w:i/>
          <w:sz w:val="24"/>
        </w:rPr>
        <w:t> </w:t>
      </w:r>
      <w:r>
        <w:rPr>
          <w:rFonts w:ascii="Arial" w:hAnsi="Arial"/>
          <w:i/>
          <w:w w:val="80"/>
          <w:sz w:val="24"/>
        </w:rPr>
        <w:t>de</w:t>
      </w:r>
      <w:r>
        <w:rPr>
          <w:rFonts w:ascii="Arial" w:hAnsi="Arial"/>
          <w:i/>
          <w:sz w:val="24"/>
        </w:rPr>
        <w:t> </w:t>
      </w:r>
      <w:r>
        <w:rPr>
          <w:rFonts w:ascii="Arial" w:hAnsi="Arial"/>
          <w:i/>
          <w:w w:val="80"/>
          <w:sz w:val="24"/>
        </w:rPr>
        <w:t>resultado</w:t>
      </w:r>
      <w:r>
        <w:rPr>
          <w:rFonts w:ascii="Arial" w:hAnsi="Arial"/>
          <w:i/>
          <w:sz w:val="24"/>
        </w:rPr>
        <w:t> </w:t>
      </w:r>
      <w:r>
        <w:rPr>
          <w:rFonts w:ascii="Arial" w:hAnsi="Arial"/>
          <w:i/>
          <w:w w:val="80"/>
          <w:sz w:val="24"/>
        </w:rPr>
        <w:t>da</w:t>
      </w:r>
      <w:r>
        <w:rPr>
          <w:rFonts w:ascii="Arial" w:hAnsi="Arial"/>
          <w:i/>
          <w:sz w:val="24"/>
        </w:rPr>
        <w:t> </w:t>
      </w:r>
      <w:r>
        <w:rPr>
          <w:rFonts w:ascii="Arial" w:hAnsi="Arial"/>
          <w:i/>
          <w:w w:val="80"/>
          <w:sz w:val="24"/>
        </w:rPr>
        <w:t>avaliação</w:t>
      </w:r>
      <w:r>
        <w:rPr>
          <w:rFonts w:ascii="Arial" w:hAnsi="Arial"/>
          <w:i/>
          <w:sz w:val="24"/>
        </w:rPr>
        <w:t> </w:t>
      </w:r>
      <w:r>
        <w:rPr>
          <w:rFonts w:ascii="Arial" w:hAnsi="Arial"/>
          <w:i/>
          <w:w w:val="80"/>
          <w:sz w:val="24"/>
        </w:rPr>
        <w:t>atuarial –</w:t>
      </w:r>
      <w:r>
        <w:rPr>
          <w:rFonts w:ascii="Arial" w:hAnsi="Arial"/>
          <w:i/>
          <w:sz w:val="24"/>
        </w:rPr>
        <w:t> </w:t>
      </w:r>
      <w:r>
        <w:rPr>
          <w:rFonts w:ascii="Arial" w:hAnsi="Arial"/>
          <w:i/>
          <w:w w:val="80"/>
          <w:sz w:val="24"/>
        </w:rPr>
        <w:t>DRAA,</w:t>
      </w:r>
      <w:r>
        <w:rPr>
          <w:rFonts w:ascii="Arial" w:hAnsi="Arial"/>
          <w:i/>
          <w:sz w:val="24"/>
        </w:rPr>
        <w:t> </w:t>
      </w:r>
      <w:r>
        <w:rPr>
          <w:rFonts w:ascii="Arial" w:hAnsi="Arial"/>
          <w:i/>
          <w:w w:val="80"/>
          <w:sz w:val="24"/>
        </w:rPr>
        <w:t>conforme</w:t>
      </w:r>
      <w:r>
        <w:rPr>
          <w:rFonts w:ascii="Arial" w:hAnsi="Arial"/>
          <w:i/>
          <w:sz w:val="24"/>
        </w:rPr>
        <w:t> </w:t>
      </w:r>
      <w:r>
        <w:rPr>
          <w:rFonts w:ascii="Arial" w:hAnsi="Arial"/>
          <w:i/>
          <w:w w:val="80"/>
          <w:sz w:val="24"/>
        </w:rPr>
        <w:t>art.</w:t>
      </w:r>
      <w:r>
        <w:rPr>
          <w:rFonts w:ascii="Arial" w:hAnsi="Arial"/>
          <w:i/>
          <w:sz w:val="24"/>
        </w:rPr>
        <w:t> </w:t>
      </w:r>
      <w:r>
        <w:rPr>
          <w:rFonts w:ascii="Arial" w:hAnsi="Arial"/>
          <w:i/>
          <w:w w:val="80"/>
          <w:sz w:val="24"/>
        </w:rPr>
        <w:t>5º</w:t>
      </w:r>
      <w:r>
        <w:rPr>
          <w:rFonts w:ascii="Arial" w:hAnsi="Arial"/>
          <w:i/>
          <w:sz w:val="24"/>
        </w:rPr>
        <w:t> </w:t>
      </w:r>
      <w:r>
        <w:rPr>
          <w:rFonts w:ascii="Arial" w:hAnsi="Arial"/>
          <w:i/>
          <w:w w:val="80"/>
          <w:sz w:val="24"/>
        </w:rPr>
        <w:t>§ 6º,</w:t>
      </w:r>
      <w:r>
        <w:rPr>
          <w:rFonts w:ascii="Arial" w:hAnsi="Arial"/>
          <w:i/>
          <w:sz w:val="24"/>
        </w:rPr>
        <w:t> </w:t>
      </w:r>
      <w:r>
        <w:rPr>
          <w:rFonts w:ascii="Arial" w:hAnsi="Arial"/>
          <w:i/>
          <w:w w:val="80"/>
          <w:sz w:val="24"/>
        </w:rPr>
        <w:t>inciso</w:t>
      </w:r>
      <w:r>
        <w:rPr>
          <w:rFonts w:ascii="Arial" w:hAnsi="Arial"/>
          <w:i/>
          <w:sz w:val="24"/>
        </w:rPr>
        <w:t> </w:t>
      </w:r>
      <w:r>
        <w:rPr>
          <w:rFonts w:ascii="Arial" w:hAnsi="Arial"/>
          <w:i/>
          <w:w w:val="80"/>
          <w:sz w:val="24"/>
        </w:rPr>
        <w:t>I,</w:t>
      </w:r>
      <w:r>
        <w:rPr>
          <w:rFonts w:ascii="Arial" w:hAnsi="Arial"/>
          <w:i/>
          <w:sz w:val="24"/>
        </w:rPr>
        <w:t> </w:t>
      </w:r>
      <w:r>
        <w:rPr>
          <w:rFonts w:ascii="Arial" w:hAnsi="Arial"/>
          <w:i/>
          <w:w w:val="80"/>
          <w:sz w:val="24"/>
        </w:rPr>
        <w:t>da</w:t>
      </w:r>
      <w:r>
        <w:rPr>
          <w:rFonts w:ascii="Arial" w:hAnsi="Arial"/>
          <w:i/>
          <w:sz w:val="24"/>
        </w:rPr>
        <w:t> </w:t>
      </w:r>
      <w:r>
        <w:rPr>
          <w:rFonts w:ascii="Arial" w:hAnsi="Arial"/>
          <w:i/>
          <w:w w:val="80"/>
          <w:sz w:val="24"/>
        </w:rPr>
        <w:t>Portaria</w:t>
      </w:r>
      <w:r>
        <w:rPr>
          <w:rFonts w:ascii="Arial" w:hAnsi="Arial"/>
          <w:i/>
          <w:sz w:val="24"/>
        </w:rPr>
        <w:t> </w:t>
      </w:r>
      <w:r>
        <w:rPr>
          <w:rFonts w:ascii="Arial" w:hAnsi="Arial"/>
          <w:i/>
          <w:w w:val="80"/>
          <w:sz w:val="24"/>
        </w:rPr>
        <w:t>MPS</w:t>
      </w:r>
      <w:r>
        <w:rPr>
          <w:rFonts w:ascii="Arial" w:hAnsi="Arial"/>
          <w:i/>
          <w:sz w:val="24"/>
        </w:rPr>
        <w:t> </w:t>
      </w:r>
      <w:r>
        <w:rPr>
          <w:rFonts w:ascii="Arial" w:hAnsi="Arial"/>
          <w:i/>
          <w:w w:val="80"/>
          <w:sz w:val="24"/>
        </w:rPr>
        <w:t>n.</w:t>
      </w:r>
      <w:r>
        <w:rPr>
          <w:rFonts w:ascii="Arial" w:hAnsi="Arial"/>
          <w:i/>
          <w:sz w:val="24"/>
        </w:rPr>
        <w:t> </w:t>
      </w:r>
      <w:r>
        <w:rPr>
          <w:rFonts w:ascii="Arial" w:hAnsi="Arial"/>
          <w:i/>
          <w:w w:val="80"/>
          <w:sz w:val="24"/>
        </w:rPr>
        <w:t>208/2008;</w:t>
      </w:r>
      <w:r>
        <w:rPr>
          <w:rFonts w:ascii="Arial" w:hAnsi="Arial"/>
          <w:i/>
          <w:sz w:val="24"/>
        </w:rPr>
        <w:t> </w:t>
      </w:r>
      <w:r>
        <w:rPr>
          <w:rFonts w:ascii="Arial" w:hAnsi="Arial"/>
          <w:i/>
          <w:w w:val="80"/>
          <w:sz w:val="24"/>
        </w:rPr>
        <w:t>13) Analisando</w:t>
      </w:r>
      <w:r>
        <w:rPr>
          <w:rFonts w:ascii="Arial" w:hAnsi="Arial"/>
          <w:i/>
          <w:sz w:val="24"/>
        </w:rPr>
        <w:t> </w:t>
      </w:r>
      <w:r>
        <w:rPr>
          <w:rFonts w:ascii="Arial" w:hAnsi="Arial"/>
          <w:i/>
          <w:w w:val="80"/>
          <w:sz w:val="24"/>
        </w:rPr>
        <w:t>o</w:t>
      </w:r>
      <w:r>
        <w:rPr>
          <w:rFonts w:ascii="Arial" w:hAnsi="Arial"/>
          <w:i/>
          <w:sz w:val="24"/>
        </w:rPr>
        <w:t> </w:t>
      </w:r>
      <w:r>
        <w:rPr>
          <w:rFonts w:ascii="Arial" w:hAnsi="Arial"/>
          <w:i/>
          <w:w w:val="80"/>
          <w:sz w:val="24"/>
        </w:rPr>
        <w:t>Balanço</w:t>
      </w:r>
      <w:r>
        <w:rPr>
          <w:rFonts w:ascii="Arial" w:hAnsi="Arial"/>
          <w:i/>
          <w:sz w:val="24"/>
        </w:rPr>
        <w:t> </w:t>
      </w:r>
      <w:r>
        <w:rPr>
          <w:rFonts w:ascii="Arial" w:hAnsi="Arial"/>
          <w:i/>
          <w:w w:val="80"/>
          <w:sz w:val="24"/>
        </w:rPr>
        <w:t>Patrimonial, observou-se </w:t>
      </w:r>
      <w:r>
        <w:rPr>
          <w:rFonts w:ascii="Arial" w:hAnsi="Arial"/>
          <w:i/>
          <w:w w:val="85"/>
          <w:sz w:val="24"/>
        </w:rPr>
        <w:t>que</w:t>
      </w:r>
      <w:r>
        <w:rPr>
          <w:rFonts w:ascii="Arial" w:hAnsi="Arial"/>
          <w:i/>
          <w:spacing w:val="-5"/>
          <w:w w:val="85"/>
          <w:sz w:val="24"/>
        </w:rPr>
        <w:t> </w:t>
      </w:r>
      <w:r>
        <w:rPr>
          <w:rFonts w:ascii="Arial" w:hAnsi="Arial"/>
          <w:i/>
          <w:w w:val="85"/>
          <w:sz w:val="24"/>
        </w:rPr>
        <w:t>a</w:t>
      </w:r>
      <w:r>
        <w:rPr>
          <w:rFonts w:ascii="Arial" w:hAnsi="Arial"/>
          <w:i/>
          <w:spacing w:val="-3"/>
          <w:w w:val="85"/>
          <w:sz w:val="24"/>
        </w:rPr>
        <w:t> </w:t>
      </w:r>
      <w:r>
        <w:rPr>
          <w:rFonts w:ascii="Arial" w:hAnsi="Arial"/>
          <w:i/>
          <w:w w:val="85"/>
          <w:sz w:val="24"/>
        </w:rPr>
        <w:t>conta</w:t>
      </w:r>
      <w:r>
        <w:rPr>
          <w:rFonts w:ascii="Arial" w:hAnsi="Arial"/>
          <w:i/>
          <w:spacing w:val="-3"/>
          <w:w w:val="85"/>
          <w:sz w:val="24"/>
        </w:rPr>
        <w:t> </w:t>
      </w:r>
      <w:r>
        <w:rPr>
          <w:rFonts w:ascii="Arial" w:hAnsi="Arial"/>
          <w:i/>
          <w:w w:val="85"/>
          <w:sz w:val="24"/>
        </w:rPr>
        <w:t>“demais</w:t>
      </w:r>
      <w:r>
        <w:rPr>
          <w:rFonts w:ascii="Arial" w:hAnsi="Arial"/>
          <w:i/>
          <w:spacing w:val="-4"/>
          <w:w w:val="85"/>
          <w:sz w:val="24"/>
        </w:rPr>
        <w:t> </w:t>
      </w:r>
      <w:r>
        <w:rPr>
          <w:rFonts w:ascii="Arial" w:hAnsi="Arial"/>
          <w:i/>
          <w:w w:val="85"/>
          <w:sz w:val="24"/>
        </w:rPr>
        <w:t>obrigações</w:t>
      </w:r>
      <w:r>
        <w:rPr>
          <w:rFonts w:ascii="Arial" w:hAnsi="Arial"/>
          <w:i/>
          <w:spacing w:val="-3"/>
          <w:w w:val="85"/>
          <w:sz w:val="24"/>
        </w:rPr>
        <w:t> </w:t>
      </w:r>
      <w:r>
        <w:rPr>
          <w:rFonts w:ascii="Arial" w:hAnsi="Arial"/>
          <w:i/>
          <w:w w:val="85"/>
          <w:sz w:val="24"/>
        </w:rPr>
        <w:t>a</w:t>
      </w:r>
      <w:r>
        <w:rPr>
          <w:rFonts w:ascii="Arial" w:hAnsi="Arial"/>
          <w:i/>
          <w:spacing w:val="-3"/>
          <w:w w:val="85"/>
          <w:sz w:val="24"/>
        </w:rPr>
        <w:t> </w:t>
      </w:r>
      <w:r>
        <w:rPr>
          <w:rFonts w:ascii="Arial" w:hAnsi="Arial"/>
          <w:i/>
          <w:w w:val="85"/>
          <w:sz w:val="24"/>
        </w:rPr>
        <w:t>curto</w:t>
      </w:r>
      <w:r>
        <w:rPr>
          <w:rFonts w:ascii="Arial" w:hAnsi="Arial"/>
          <w:i/>
          <w:spacing w:val="-3"/>
          <w:w w:val="85"/>
          <w:sz w:val="24"/>
        </w:rPr>
        <w:t> </w:t>
      </w:r>
      <w:r>
        <w:rPr>
          <w:rFonts w:ascii="Arial" w:hAnsi="Arial"/>
          <w:i/>
          <w:w w:val="85"/>
          <w:sz w:val="24"/>
        </w:rPr>
        <w:t>prazo”,</w:t>
      </w:r>
      <w:r>
        <w:rPr>
          <w:rFonts w:ascii="Arial" w:hAnsi="Arial"/>
          <w:i/>
          <w:spacing w:val="-3"/>
          <w:w w:val="85"/>
          <w:sz w:val="24"/>
        </w:rPr>
        <w:t> </w:t>
      </w:r>
      <w:r>
        <w:rPr>
          <w:rFonts w:ascii="Arial" w:hAnsi="Arial"/>
          <w:i/>
          <w:w w:val="85"/>
          <w:sz w:val="24"/>
        </w:rPr>
        <w:t>no</w:t>
      </w:r>
      <w:r>
        <w:rPr>
          <w:rFonts w:ascii="Arial" w:hAnsi="Arial"/>
          <w:i/>
          <w:spacing w:val="-3"/>
          <w:w w:val="85"/>
          <w:sz w:val="24"/>
        </w:rPr>
        <w:t> </w:t>
      </w:r>
      <w:r>
        <w:rPr>
          <w:rFonts w:ascii="Arial" w:hAnsi="Arial"/>
          <w:i/>
          <w:w w:val="85"/>
          <w:sz w:val="24"/>
        </w:rPr>
        <w:t>valor</w:t>
      </w:r>
      <w:r>
        <w:rPr>
          <w:rFonts w:ascii="Arial" w:hAnsi="Arial"/>
          <w:i/>
          <w:spacing w:val="-3"/>
          <w:w w:val="85"/>
          <w:sz w:val="24"/>
        </w:rPr>
        <w:t> </w:t>
      </w:r>
      <w:r>
        <w:rPr>
          <w:rFonts w:ascii="Arial" w:hAnsi="Arial"/>
          <w:i/>
          <w:w w:val="85"/>
          <w:sz w:val="24"/>
        </w:rPr>
        <w:t>de</w:t>
      </w:r>
      <w:r>
        <w:rPr>
          <w:rFonts w:ascii="Arial" w:hAnsi="Arial"/>
          <w:i/>
          <w:spacing w:val="-3"/>
          <w:w w:val="85"/>
          <w:sz w:val="24"/>
        </w:rPr>
        <w:t> </w:t>
      </w:r>
      <w:r>
        <w:rPr>
          <w:rFonts w:ascii="Arial" w:hAnsi="Arial"/>
          <w:i/>
          <w:w w:val="85"/>
          <w:sz w:val="24"/>
        </w:rPr>
        <w:t>R$</w:t>
      </w:r>
      <w:r>
        <w:rPr>
          <w:rFonts w:ascii="Arial" w:hAnsi="Arial"/>
          <w:i/>
          <w:spacing w:val="-3"/>
          <w:w w:val="85"/>
          <w:sz w:val="24"/>
        </w:rPr>
        <w:t> </w:t>
      </w:r>
      <w:r>
        <w:rPr>
          <w:rFonts w:ascii="Arial" w:hAnsi="Arial"/>
          <w:i/>
          <w:w w:val="85"/>
          <w:sz w:val="24"/>
        </w:rPr>
        <w:t>18.783,88,</w:t>
      </w:r>
      <w:r>
        <w:rPr>
          <w:rFonts w:ascii="Arial" w:hAnsi="Arial"/>
          <w:i/>
          <w:spacing w:val="-5"/>
          <w:w w:val="85"/>
          <w:sz w:val="24"/>
        </w:rPr>
        <w:t> </w:t>
      </w:r>
      <w:r>
        <w:rPr>
          <w:rFonts w:ascii="Arial" w:hAnsi="Arial"/>
          <w:i/>
          <w:w w:val="85"/>
          <w:sz w:val="24"/>
        </w:rPr>
        <w:t>não</w:t>
      </w:r>
      <w:r>
        <w:rPr>
          <w:rFonts w:ascii="Arial" w:hAnsi="Arial"/>
          <w:i/>
          <w:spacing w:val="-3"/>
          <w:w w:val="85"/>
          <w:sz w:val="24"/>
        </w:rPr>
        <w:t> </w:t>
      </w:r>
      <w:r>
        <w:rPr>
          <w:rFonts w:ascii="Arial" w:hAnsi="Arial"/>
          <w:i/>
          <w:w w:val="85"/>
          <w:sz w:val="24"/>
        </w:rPr>
        <w:t>possui</w:t>
      </w:r>
      <w:r>
        <w:rPr>
          <w:rFonts w:ascii="Arial" w:hAnsi="Arial"/>
          <w:i/>
          <w:spacing w:val="-4"/>
          <w:w w:val="85"/>
          <w:sz w:val="24"/>
        </w:rPr>
        <w:t> </w:t>
      </w:r>
      <w:r>
        <w:rPr>
          <w:rFonts w:ascii="Arial" w:hAnsi="Arial"/>
          <w:i/>
          <w:w w:val="85"/>
          <w:sz w:val="24"/>
        </w:rPr>
        <w:t>composição</w:t>
      </w:r>
      <w:r>
        <w:rPr>
          <w:rFonts w:ascii="Arial" w:hAnsi="Arial"/>
          <w:i/>
          <w:spacing w:val="-4"/>
          <w:w w:val="85"/>
          <w:sz w:val="24"/>
        </w:rPr>
        <w:t> </w:t>
      </w:r>
      <w:r>
        <w:rPr>
          <w:rFonts w:ascii="Arial" w:hAnsi="Arial"/>
          <w:i/>
          <w:w w:val="85"/>
          <w:sz w:val="24"/>
        </w:rPr>
        <w:t>detalhada.</w:t>
      </w:r>
      <w:r>
        <w:rPr>
          <w:rFonts w:ascii="Arial" w:hAnsi="Arial"/>
          <w:i/>
          <w:spacing w:val="-3"/>
          <w:w w:val="85"/>
          <w:sz w:val="24"/>
        </w:rPr>
        <w:t> </w:t>
      </w:r>
      <w:r>
        <w:rPr>
          <w:rFonts w:ascii="Arial" w:hAnsi="Arial"/>
          <w:i/>
          <w:w w:val="85"/>
          <w:sz w:val="24"/>
        </w:rPr>
        <w:t>Informe</w:t>
      </w:r>
      <w:r>
        <w:rPr>
          <w:rFonts w:ascii="Arial" w:hAnsi="Arial"/>
          <w:i/>
          <w:spacing w:val="-6"/>
          <w:w w:val="85"/>
          <w:sz w:val="24"/>
        </w:rPr>
        <w:t> </w:t>
      </w:r>
      <w:r>
        <w:rPr>
          <w:rFonts w:ascii="Arial" w:hAnsi="Arial"/>
          <w:i/>
          <w:w w:val="85"/>
          <w:sz w:val="24"/>
        </w:rPr>
        <w:t>e </w:t>
      </w:r>
      <w:r>
        <w:rPr>
          <w:rFonts w:ascii="Arial" w:hAnsi="Arial"/>
          <w:i/>
          <w:w w:val="80"/>
          <w:sz w:val="24"/>
        </w:rPr>
        <w:t>apresente documentação probatória necessária a atestar a probidade da conta; 14) Ausência da publicação dos balanços </w:t>
      </w:r>
      <w:r>
        <w:rPr>
          <w:rFonts w:ascii="Arial" w:hAnsi="Arial"/>
          <w:i/>
          <w:spacing w:val="-2"/>
          <w:w w:val="85"/>
          <w:sz w:val="24"/>
        </w:rPr>
        <w:t>(orçamentário, financeiro e patrimonial) no diário oficial do Estado, conforme art. 9º da Lei Complementar n. 6/1991 e art. </w:t>
      </w:r>
      <w:r>
        <w:rPr>
          <w:rFonts w:ascii="Arial" w:hAnsi="Arial"/>
          <w:i/>
          <w:w w:val="85"/>
          <w:sz w:val="24"/>
        </w:rPr>
        <w:t>37 da CF/88; 15) As informações pormenorizadas sobre a execução</w:t>
      </w:r>
      <w:r>
        <w:rPr>
          <w:rFonts w:ascii="Arial" w:hAnsi="Arial"/>
          <w:i/>
          <w:w w:val="85"/>
          <w:sz w:val="24"/>
        </w:rPr>
        <w:t> orçamentária e financeira do Fapen não foram </w:t>
      </w:r>
      <w:r>
        <w:rPr>
          <w:rFonts w:ascii="Arial" w:hAnsi="Arial"/>
          <w:i/>
          <w:w w:val="80"/>
          <w:sz w:val="24"/>
        </w:rPr>
        <w:t>disponibilizadas à sociedade, via internet, em tempo real, contrariando o princípio da transparência e os arts. 48, inciso II</w:t>
      </w:r>
      <w:r>
        <w:rPr>
          <w:rFonts w:ascii="Arial" w:hAnsi="Arial"/>
          <w:i/>
          <w:sz w:val="24"/>
        </w:rPr>
        <w:t> </w:t>
      </w:r>
      <w:r>
        <w:rPr>
          <w:rFonts w:ascii="Arial" w:hAnsi="Arial"/>
          <w:i/>
          <w:w w:val="80"/>
          <w:sz w:val="24"/>
        </w:rPr>
        <w:t>e</w:t>
      </w:r>
      <w:r>
        <w:rPr>
          <w:rFonts w:ascii="Arial" w:hAnsi="Arial"/>
          <w:i/>
          <w:sz w:val="24"/>
        </w:rPr>
        <w:t> </w:t>
      </w:r>
      <w:r>
        <w:rPr>
          <w:rFonts w:ascii="Arial" w:hAnsi="Arial"/>
          <w:i/>
          <w:w w:val="85"/>
          <w:sz w:val="24"/>
        </w:rPr>
        <w:t>48-A da Lei de Responsabilidade Fiscal; 16)</w:t>
      </w:r>
      <w:r>
        <w:rPr>
          <w:rFonts w:ascii="Arial" w:hAnsi="Arial"/>
          <w:i/>
          <w:spacing w:val="-1"/>
          <w:w w:val="85"/>
          <w:sz w:val="24"/>
        </w:rPr>
        <w:t> </w:t>
      </w:r>
      <w:r>
        <w:rPr>
          <w:rFonts w:ascii="Arial" w:hAnsi="Arial"/>
          <w:i/>
          <w:w w:val="85"/>
          <w:sz w:val="24"/>
        </w:rPr>
        <w:t>As informações de interesse coletivo ou geral relacionadas ao Fapen</w:t>
      </w:r>
      <w:r>
        <w:rPr>
          <w:rFonts w:ascii="Arial" w:hAnsi="Arial"/>
          <w:i/>
          <w:spacing w:val="-1"/>
          <w:w w:val="85"/>
          <w:sz w:val="24"/>
        </w:rPr>
        <w:t> </w:t>
      </w:r>
      <w:r>
        <w:rPr>
          <w:rFonts w:ascii="Arial" w:hAnsi="Arial"/>
          <w:i/>
          <w:w w:val="85"/>
          <w:sz w:val="24"/>
        </w:rPr>
        <w:t>não </w:t>
      </w:r>
      <w:r>
        <w:rPr>
          <w:rFonts w:ascii="Arial" w:hAnsi="Arial"/>
          <w:i/>
          <w:w w:val="80"/>
          <w:sz w:val="24"/>
        </w:rPr>
        <w:t>foram e não são disponibilizadas, mensalmente, à sociedade via internet, independentemente de requerimento, nos termos</w:t>
      </w:r>
      <w:r>
        <w:rPr>
          <w:rFonts w:ascii="Arial" w:hAnsi="Arial"/>
          <w:i/>
          <w:spacing w:val="40"/>
          <w:sz w:val="24"/>
        </w:rPr>
        <w:t> </w:t>
      </w:r>
      <w:r>
        <w:rPr>
          <w:rFonts w:ascii="Arial" w:hAnsi="Arial"/>
          <w:i/>
          <w:w w:val="85"/>
          <w:sz w:val="24"/>
        </w:rPr>
        <w:t>do</w:t>
      </w:r>
      <w:r>
        <w:rPr>
          <w:rFonts w:ascii="Arial" w:hAnsi="Arial"/>
          <w:i/>
          <w:spacing w:val="-4"/>
          <w:w w:val="85"/>
          <w:sz w:val="24"/>
        </w:rPr>
        <w:t> </w:t>
      </w:r>
      <w:r>
        <w:rPr>
          <w:rFonts w:ascii="Arial" w:hAnsi="Arial"/>
          <w:i/>
          <w:w w:val="85"/>
          <w:sz w:val="24"/>
        </w:rPr>
        <w:t>art.</w:t>
      </w:r>
      <w:r>
        <w:rPr>
          <w:rFonts w:ascii="Arial" w:hAnsi="Arial"/>
          <w:i/>
          <w:spacing w:val="-6"/>
          <w:w w:val="85"/>
          <w:sz w:val="24"/>
        </w:rPr>
        <w:t> </w:t>
      </w:r>
      <w:r>
        <w:rPr>
          <w:rFonts w:ascii="Arial" w:hAnsi="Arial"/>
          <w:i/>
          <w:w w:val="85"/>
          <w:sz w:val="24"/>
        </w:rPr>
        <w:t>8º</w:t>
      </w:r>
      <w:r>
        <w:rPr>
          <w:rFonts w:ascii="Arial" w:hAnsi="Arial"/>
          <w:i/>
          <w:spacing w:val="-6"/>
          <w:w w:val="85"/>
          <w:sz w:val="24"/>
        </w:rPr>
        <w:t> </w:t>
      </w:r>
      <w:r>
        <w:rPr>
          <w:rFonts w:ascii="Arial" w:hAnsi="Arial"/>
          <w:i/>
          <w:w w:val="85"/>
          <w:sz w:val="24"/>
        </w:rPr>
        <w:t>da</w:t>
      </w:r>
      <w:r>
        <w:rPr>
          <w:rFonts w:ascii="Arial" w:hAnsi="Arial"/>
          <w:i/>
          <w:spacing w:val="-6"/>
          <w:w w:val="85"/>
          <w:sz w:val="24"/>
        </w:rPr>
        <w:t> </w:t>
      </w:r>
      <w:r>
        <w:rPr>
          <w:rFonts w:ascii="Arial" w:hAnsi="Arial"/>
          <w:i/>
          <w:w w:val="85"/>
          <w:sz w:val="24"/>
        </w:rPr>
        <w:t>Lei</w:t>
      </w:r>
      <w:r>
        <w:rPr>
          <w:rFonts w:ascii="Arial" w:hAnsi="Arial"/>
          <w:i/>
          <w:spacing w:val="-5"/>
          <w:w w:val="85"/>
          <w:sz w:val="24"/>
        </w:rPr>
        <w:t> </w:t>
      </w:r>
      <w:r>
        <w:rPr>
          <w:rFonts w:ascii="Arial" w:hAnsi="Arial"/>
          <w:i/>
          <w:w w:val="85"/>
          <w:sz w:val="24"/>
        </w:rPr>
        <w:t>n.</w:t>
      </w:r>
      <w:r>
        <w:rPr>
          <w:rFonts w:ascii="Arial" w:hAnsi="Arial"/>
          <w:i/>
          <w:spacing w:val="-6"/>
          <w:w w:val="85"/>
          <w:sz w:val="24"/>
        </w:rPr>
        <w:t> </w:t>
      </w:r>
      <w:r>
        <w:rPr>
          <w:rFonts w:ascii="Arial" w:hAnsi="Arial"/>
          <w:i/>
          <w:w w:val="85"/>
          <w:sz w:val="24"/>
        </w:rPr>
        <w:t>12527/2011.</w:t>
      </w:r>
      <w:r>
        <w:rPr>
          <w:rFonts w:ascii="Arial" w:hAnsi="Arial"/>
          <w:i/>
          <w:spacing w:val="-5"/>
          <w:w w:val="85"/>
          <w:sz w:val="24"/>
        </w:rPr>
        <w:t> </w:t>
      </w:r>
      <w:r>
        <w:rPr>
          <w:rFonts w:ascii="Arial" w:hAnsi="Arial"/>
          <w:i/>
          <w:w w:val="85"/>
          <w:sz w:val="24"/>
        </w:rPr>
        <w:t>A</w:t>
      </w:r>
      <w:r>
        <w:rPr>
          <w:rFonts w:ascii="Arial" w:hAnsi="Arial"/>
          <w:i/>
          <w:spacing w:val="-6"/>
          <w:w w:val="85"/>
          <w:sz w:val="24"/>
        </w:rPr>
        <w:t> </w:t>
      </w:r>
      <w:r>
        <w:rPr>
          <w:rFonts w:ascii="Arial" w:hAnsi="Arial"/>
          <w:i/>
          <w:w w:val="85"/>
          <w:sz w:val="24"/>
        </w:rPr>
        <w:t>publicidade</w:t>
      </w:r>
      <w:r>
        <w:rPr>
          <w:rFonts w:ascii="Arial" w:hAnsi="Arial"/>
          <w:i/>
          <w:spacing w:val="-5"/>
          <w:w w:val="85"/>
          <w:sz w:val="24"/>
        </w:rPr>
        <w:t> </w:t>
      </w:r>
      <w:r>
        <w:rPr>
          <w:rFonts w:ascii="Arial" w:hAnsi="Arial"/>
          <w:i/>
          <w:w w:val="85"/>
          <w:sz w:val="24"/>
        </w:rPr>
        <w:t>em</w:t>
      </w:r>
      <w:r>
        <w:rPr>
          <w:rFonts w:ascii="Arial" w:hAnsi="Arial"/>
          <w:i/>
          <w:spacing w:val="-5"/>
          <w:w w:val="85"/>
          <w:sz w:val="24"/>
        </w:rPr>
        <w:t> </w:t>
      </w:r>
      <w:r>
        <w:rPr>
          <w:rFonts w:ascii="Arial" w:hAnsi="Arial"/>
          <w:i/>
          <w:w w:val="85"/>
          <w:sz w:val="24"/>
        </w:rPr>
        <w:t>questão</w:t>
      </w:r>
      <w:r>
        <w:rPr>
          <w:rFonts w:ascii="Arial" w:hAnsi="Arial"/>
          <w:i/>
          <w:spacing w:val="-4"/>
          <w:w w:val="85"/>
          <w:sz w:val="24"/>
        </w:rPr>
        <w:t> </w:t>
      </w:r>
      <w:r>
        <w:rPr>
          <w:rFonts w:ascii="Arial" w:hAnsi="Arial"/>
          <w:i/>
          <w:w w:val="85"/>
          <w:sz w:val="24"/>
        </w:rPr>
        <w:t>contempla</w:t>
      </w:r>
      <w:r>
        <w:rPr>
          <w:rFonts w:ascii="Arial" w:hAnsi="Arial"/>
          <w:i/>
          <w:spacing w:val="-6"/>
          <w:w w:val="85"/>
          <w:sz w:val="24"/>
        </w:rPr>
        <w:t> </w:t>
      </w:r>
      <w:r>
        <w:rPr>
          <w:rFonts w:ascii="Arial" w:hAnsi="Arial"/>
          <w:i/>
          <w:w w:val="85"/>
          <w:sz w:val="24"/>
        </w:rPr>
        <w:t>as</w:t>
      </w:r>
      <w:r>
        <w:rPr>
          <w:rFonts w:ascii="Arial" w:hAnsi="Arial"/>
          <w:i/>
          <w:spacing w:val="-5"/>
          <w:w w:val="85"/>
          <w:sz w:val="24"/>
        </w:rPr>
        <w:t> </w:t>
      </w:r>
      <w:r>
        <w:rPr>
          <w:rFonts w:ascii="Arial" w:hAnsi="Arial"/>
          <w:i/>
          <w:w w:val="85"/>
          <w:sz w:val="24"/>
        </w:rPr>
        <w:t>seguintes</w:t>
      </w:r>
      <w:r>
        <w:rPr>
          <w:rFonts w:ascii="Arial" w:hAnsi="Arial"/>
          <w:i/>
          <w:spacing w:val="-5"/>
          <w:w w:val="85"/>
          <w:sz w:val="24"/>
        </w:rPr>
        <w:t> </w:t>
      </w:r>
      <w:r>
        <w:rPr>
          <w:rFonts w:ascii="Arial" w:hAnsi="Arial"/>
          <w:i/>
          <w:w w:val="85"/>
          <w:sz w:val="24"/>
        </w:rPr>
        <w:t>informações</w:t>
      </w:r>
      <w:r>
        <w:rPr>
          <w:rFonts w:ascii="Arial" w:hAnsi="Arial"/>
          <w:i/>
          <w:spacing w:val="-5"/>
          <w:w w:val="85"/>
          <w:sz w:val="24"/>
        </w:rPr>
        <w:t> </w:t>
      </w:r>
      <w:r>
        <w:rPr>
          <w:rFonts w:ascii="Arial" w:hAnsi="Arial"/>
          <w:i/>
          <w:w w:val="85"/>
          <w:sz w:val="24"/>
        </w:rPr>
        <w:t>atualizadas:</w:t>
      </w:r>
      <w:r>
        <w:rPr>
          <w:rFonts w:ascii="Arial" w:hAnsi="Arial"/>
          <w:i/>
          <w:spacing w:val="-5"/>
          <w:w w:val="85"/>
          <w:sz w:val="24"/>
        </w:rPr>
        <w:t> </w:t>
      </w:r>
      <w:r>
        <w:rPr>
          <w:rFonts w:ascii="Arial" w:hAnsi="Arial"/>
          <w:i/>
          <w:w w:val="85"/>
          <w:sz w:val="24"/>
        </w:rPr>
        <w:t>a)</w:t>
      </w:r>
      <w:r>
        <w:rPr>
          <w:rFonts w:ascii="Arial" w:hAnsi="Arial"/>
          <w:i/>
          <w:spacing w:val="-5"/>
          <w:w w:val="85"/>
          <w:sz w:val="24"/>
        </w:rPr>
        <w:t> </w:t>
      </w:r>
      <w:r>
        <w:rPr>
          <w:rFonts w:ascii="Arial" w:hAnsi="Arial"/>
          <w:i/>
          <w:w w:val="85"/>
          <w:sz w:val="24"/>
        </w:rPr>
        <w:t>Registro </w:t>
      </w:r>
      <w:r>
        <w:rPr>
          <w:rFonts w:ascii="Arial" w:hAnsi="Arial"/>
          <w:i/>
          <w:w w:val="80"/>
          <w:sz w:val="24"/>
        </w:rPr>
        <w:t>das</w:t>
      </w:r>
      <w:r>
        <w:rPr>
          <w:rFonts w:ascii="Arial" w:hAnsi="Arial"/>
          <w:i/>
          <w:sz w:val="24"/>
        </w:rPr>
        <w:t> </w:t>
      </w:r>
      <w:r>
        <w:rPr>
          <w:rFonts w:ascii="Arial" w:hAnsi="Arial"/>
          <w:i/>
          <w:w w:val="80"/>
          <w:sz w:val="24"/>
        </w:rPr>
        <w:t>competências</w:t>
      </w:r>
      <w:r>
        <w:rPr>
          <w:rFonts w:ascii="Arial" w:hAnsi="Arial"/>
          <w:i/>
          <w:sz w:val="24"/>
        </w:rPr>
        <w:t> </w:t>
      </w:r>
      <w:r>
        <w:rPr>
          <w:rFonts w:ascii="Arial" w:hAnsi="Arial"/>
          <w:i/>
          <w:w w:val="80"/>
          <w:sz w:val="24"/>
        </w:rPr>
        <w:t>e</w:t>
      </w:r>
      <w:r>
        <w:rPr>
          <w:rFonts w:ascii="Arial" w:hAnsi="Arial"/>
          <w:i/>
          <w:sz w:val="24"/>
        </w:rPr>
        <w:t> </w:t>
      </w:r>
      <w:r>
        <w:rPr>
          <w:rFonts w:ascii="Arial" w:hAnsi="Arial"/>
          <w:i/>
          <w:w w:val="80"/>
          <w:sz w:val="24"/>
        </w:rPr>
        <w:t>estrutura</w:t>
      </w:r>
      <w:r>
        <w:rPr>
          <w:rFonts w:ascii="Arial" w:hAnsi="Arial"/>
          <w:i/>
          <w:sz w:val="24"/>
        </w:rPr>
        <w:t> </w:t>
      </w:r>
      <w:r>
        <w:rPr>
          <w:rFonts w:ascii="Arial" w:hAnsi="Arial"/>
          <w:i/>
          <w:w w:val="80"/>
          <w:sz w:val="24"/>
        </w:rPr>
        <w:t>organizacional,</w:t>
      </w:r>
      <w:r>
        <w:rPr>
          <w:rFonts w:ascii="Arial" w:hAnsi="Arial"/>
          <w:i/>
          <w:sz w:val="24"/>
        </w:rPr>
        <w:t> </w:t>
      </w:r>
      <w:r>
        <w:rPr>
          <w:rFonts w:ascii="Arial" w:hAnsi="Arial"/>
          <w:i/>
          <w:w w:val="80"/>
          <w:sz w:val="24"/>
        </w:rPr>
        <w:t>endereços</w:t>
      </w:r>
      <w:r>
        <w:rPr>
          <w:rFonts w:ascii="Arial" w:hAnsi="Arial"/>
          <w:i/>
          <w:sz w:val="24"/>
        </w:rPr>
        <w:t> </w:t>
      </w:r>
      <w:r>
        <w:rPr>
          <w:rFonts w:ascii="Arial" w:hAnsi="Arial"/>
          <w:i/>
          <w:w w:val="80"/>
          <w:sz w:val="24"/>
        </w:rPr>
        <w:t>e</w:t>
      </w:r>
      <w:r>
        <w:rPr>
          <w:rFonts w:ascii="Arial" w:hAnsi="Arial"/>
          <w:i/>
          <w:sz w:val="24"/>
        </w:rPr>
        <w:t> </w:t>
      </w:r>
      <w:r>
        <w:rPr>
          <w:rFonts w:ascii="Arial" w:hAnsi="Arial"/>
          <w:i/>
          <w:w w:val="80"/>
          <w:sz w:val="24"/>
        </w:rPr>
        <w:t>telefones</w:t>
      </w:r>
      <w:r>
        <w:rPr>
          <w:rFonts w:ascii="Arial" w:hAnsi="Arial"/>
          <w:i/>
          <w:sz w:val="24"/>
        </w:rPr>
        <w:t> </w:t>
      </w:r>
      <w:r>
        <w:rPr>
          <w:rFonts w:ascii="Arial" w:hAnsi="Arial"/>
          <w:i/>
          <w:w w:val="80"/>
          <w:sz w:val="24"/>
        </w:rPr>
        <w:t>das</w:t>
      </w:r>
      <w:r>
        <w:rPr>
          <w:rFonts w:ascii="Arial" w:hAnsi="Arial"/>
          <w:i/>
          <w:sz w:val="24"/>
        </w:rPr>
        <w:t> </w:t>
      </w:r>
      <w:r>
        <w:rPr>
          <w:rFonts w:ascii="Arial" w:hAnsi="Arial"/>
          <w:i/>
          <w:w w:val="80"/>
          <w:sz w:val="24"/>
        </w:rPr>
        <w:t>respectivas</w:t>
      </w:r>
      <w:r>
        <w:rPr>
          <w:rFonts w:ascii="Arial" w:hAnsi="Arial"/>
          <w:i/>
          <w:sz w:val="24"/>
        </w:rPr>
        <w:t> </w:t>
      </w:r>
      <w:r>
        <w:rPr>
          <w:rFonts w:ascii="Arial" w:hAnsi="Arial"/>
          <w:i/>
          <w:w w:val="80"/>
          <w:sz w:val="24"/>
        </w:rPr>
        <w:t>unidades</w:t>
      </w:r>
      <w:r>
        <w:rPr>
          <w:rFonts w:ascii="Arial" w:hAnsi="Arial"/>
          <w:i/>
          <w:sz w:val="24"/>
        </w:rPr>
        <w:t> </w:t>
      </w:r>
      <w:r>
        <w:rPr>
          <w:rFonts w:ascii="Arial" w:hAnsi="Arial"/>
          <w:i/>
          <w:w w:val="80"/>
          <w:sz w:val="24"/>
        </w:rPr>
        <w:t>e</w:t>
      </w:r>
      <w:r>
        <w:rPr>
          <w:rFonts w:ascii="Arial" w:hAnsi="Arial"/>
          <w:i/>
          <w:sz w:val="24"/>
        </w:rPr>
        <w:t> </w:t>
      </w:r>
      <w:r>
        <w:rPr>
          <w:rFonts w:ascii="Arial" w:hAnsi="Arial"/>
          <w:i/>
          <w:w w:val="80"/>
          <w:sz w:val="24"/>
        </w:rPr>
        <w:t>horários</w:t>
      </w:r>
      <w:r>
        <w:rPr>
          <w:rFonts w:ascii="Arial" w:hAnsi="Arial"/>
          <w:i/>
          <w:sz w:val="24"/>
        </w:rPr>
        <w:t> </w:t>
      </w:r>
      <w:r>
        <w:rPr>
          <w:rFonts w:ascii="Arial" w:hAnsi="Arial"/>
          <w:i/>
          <w:w w:val="80"/>
          <w:sz w:val="24"/>
        </w:rPr>
        <w:t>de</w:t>
      </w:r>
      <w:r>
        <w:rPr>
          <w:rFonts w:ascii="Arial" w:hAnsi="Arial"/>
          <w:i/>
          <w:sz w:val="24"/>
        </w:rPr>
        <w:t> </w:t>
      </w:r>
      <w:r>
        <w:rPr>
          <w:rFonts w:ascii="Arial" w:hAnsi="Arial"/>
          <w:i/>
          <w:w w:val="80"/>
          <w:sz w:val="24"/>
        </w:rPr>
        <w:t>atendimento</w:t>
      </w:r>
      <w:r>
        <w:rPr>
          <w:rFonts w:ascii="Arial" w:hAnsi="Arial"/>
          <w:i/>
          <w:spacing w:val="40"/>
          <w:sz w:val="24"/>
        </w:rPr>
        <w:t> </w:t>
      </w:r>
      <w:r>
        <w:rPr>
          <w:rFonts w:ascii="Arial" w:hAnsi="Arial"/>
          <w:i/>
          <w:w w:val="85"/>
          <w:sz w:val="24"/>
        </w:rPr>
        <w:t>ao</w:t>
      </w:r>
      <w:r>
        <w:rPr>
          <w:rFonts w:ascii="Arial" w:hAnsi="Arial"/>
          <w:i/>
          <w:spacing w:val="-7"/>
          <w:w w:val="85"/>
          <w:sz w:val="24"/>
        </w:rPr>
        <w:t> </w:t>
      </w:r>
      <w:r>
        <w:rPr>
          <w:rFonts w:ascii="Arial" w:hAnsi="Arial"/>
          <w:i/>
          <w:w w:val="85"/>
          <w:sz w:val="24"/>
        </w:rPr>
        <w:t>público;</w:t>
      </w:r>
      <w:r>
        <w:rPr>
          <w:rFonts w:ascii="Arial" w:hAnsi="Arial"/>
          <w:i/>
          <w:spacing w:val="-7"/>
          <w:w w:val="85"/>
          <w:sz w:val="24"/>
        </w:rPr>
        <w:t> </w:t>
      </w:r>
      <w:r>
        <w:rPr>
          <w:rFonts w:ascii="Arial" w:hAnsi="Arial"/>
          <w:i/>
          <w:w w:val="85"/>
          <w:sz w:val="24"/>
        </w:rPr>
        <w:t>b)</w:t>
      </w:r>
      <w:r>
        <w:rPr>
          <w:rFonts w:ascii="Arial" w:hAnsi="Arial"/>
          <w:i/>
          <w:spacing w:val="-6"/>
          <w:w w:val="85"/>
          <w:sz w:val="24"/>
        </w:rPr>
        <w:t> </w:t>
      </w:r>
      <w:r>
        <w:rPr>
          <w:rFonts w:ascii="Arial" w:hAnsi="Arial"/>
          <w:i/>
          <w:w w:val="85"/>
          <w:sz w:val="24"/>
        </w:rPr>
        <w:t>Registros</w:t>
      </w:r>
      <w:r>
        <w:rPr>
          <w:rFonts w:ascii="Arial" w:hAnsi="Arial"/>
          <w:i/>
          <w:spacing w:val="-7"/>
          <w:w w:val="85"/>
          <w:sz w:val="24"/>
        </w:rPr>
        <w:t> </w:t>
      </w:r>
      <w:r>
        <w:rPr>
          <w:rFonts w:ascii="Arial" w:hAnsi="Arial"/>
          <w:i/>
          <w:w w:val="85"/>
          <w:sz w:val="24"/>
        </w:rPr>
        <w:t>de</w:t>
      </w:r>
      <w:r>
        <w:rPr>
          <w:rFonts w:ascii="Arial" w:hAnsi="Arial"/>
          <w:i/>
          <w:spacing w:val="-7"/>
          <w:w w:val="85"/>
          <w:sz w:val="24"/>
        </w:rPr>
        <w:t> </w:t>
      </w:r>
      <w:r>
        <w:rPr>
          <w:rFonts w:ascii="Arial" w:hAnsi="Arial"/>
          <w:i/>
          <w:w w:val="85"/>
          <w:sz w:val="24"/>
        </w:rPr>
        <w:t>quaisquer</w:t>
      </w:r>
      <w:r>
        <w:rPr>
          <w:rFonts w:ascii="Arial" w:hAnsi="Arial"/>
          <w:i/>
          <w:spacing w:val="-6"/>
          <w:w w:val="85"/>
          <w:sz w:val="24"/>
        </w:rPr>
        <w:t> </w:t>
      </w:r>
      <w:r>
        <w:rPr>
          <w:rFonts w:ascii="Arial" w:hAnsi="Arial"/>
          <w:i/>
          <w:w w:val="85"/>
          <w:sz w:val="24"/>
        </w:rPr>
        <w:t>repasses</w:t>
      </w:r>
      <w:r>
        <w:rPr>
          <w:rFonts w:ascii="Arial" w:hAnsi="Arial"/>
          <w:i/>
          <w:spacing w:val="-7"/>
          <w:w w:val="85"/>
          <w:sz w:val="24"/>
        </w:rPr>
        <w:t> </w:t>
      </w:r>
      <w:r>
        <w:rPr>
          <w:rFonts w:ascii="Arial" w:hAnsi="Arial"/>
          <w:i/>
          <w:w w:val="85"/>
          <w:sz w:val="24"/>
        </w:rPr>
        <w:t>ou</w:t>
      </w:r>
      <w:r>
        <w:rPr>
          <w:rFonts w:ascii="Arial" w:hAnsi="Arial"/>
          <w:i/>
          <w:spacing w:val="-7"/>
          <w:w w:val="85"/>
          <w:sz w:val="24"/>
        </w:rPr>
        <w:t> </w:t>
      </w:r>
      <w:r>
        <w:rPr>
          <w:rFonts w:ascii="Arial" w:hAnsi="Arial"/>
          <w:i/>
          <w:w w:val="85"/>
          <w:sz w:val="24"/>
        </w:rPr>
        <w:t>transferências</w:t>
      </w:r>
      <w:r>
        <w:rPr>
          <w:rFonts w:ascii="Arial" w:hAnsi="Arial"/>
          <w:i/>
          <w:spacing w:val="-7"/>
          <w:w w:val="85"/>
          <w:sz w:val="24"/>
        </w:rPr>
        <w:t> </w:t>
      </w:r>
      <w:r>
        <w:rPr>
          <w:rFonts w:ascii="Arial" w:hAnsi="Arial"/>
          <w:i/>
          <w:w w:val="85"/>
          <w:sz w:val="24"/>
        </w:rPr>
        <w:t>de</w:t>
      </w:r>
      <w:r>
        <w:rPr>
          <w:rFonts w:ascii="Arial" w:hAnsi="Arial"/>
          <w:i/>
          <w:spacing w:val="-6"/>
          <w:w w:val="85"/>
          <w:sz w:val="24"/>
        </w:rPr>
        <w:t> </w:t>
      </w:r>
      <w:r>
        <w:rPr>
          <w:rFonts w:ascii="Arial" w:hAnsi="Arial"/>
          <w:i/>
          <w:w w:val="85"/>
          <w:sz w:val="24"/>
        </w:rPr>
        <w:t>recursos</w:t>
      </w:r>
      <w:r>
        <w:rPr>
          <w:rFonts w:ascii="Arial" w:hAnsi="Arial"/>
          <w:i/>
          <w:spacing w:val="-7"/>
          <w:w w:val="85"/>
          <w:sz w:val="24"/>
        </w:rPr>
        <w:t> </w:t>
      </w:r>
      <w:r>
        <w:rPr>
          <w:rFonts w:ascii="Arial" w:hAnsi="Arial"/>
          <w:i/>
          <w:w w:val="85"/>
          <w:sz w:val="24"/>
        </w:rPr>
        <w:t>financeiros;</w:t>
      </w:r>
      <w:r>
        <w:rPr>
          <w:rFonts w:ascii="Arial" w:hAnsi="Arial"/>
          <w:i/>
          <w:spacing w:val="-7"/>
          <w:w w:val="85"/>
          <w:sz w:val="24"/>
        </w:rPr>
        <w:t> </w:t>
      </w:r>
      <w:r>
        <w:rPr>
          <w:rFonts w:ascii="Arial" w:hAnsi="Arial"/>
          <w:i/>
          <w:w w:val="85"/>
          <w:sz w:val="24"/>
        </w:rPr>
        <w:t>c)</w:t>
      </w:r>
      <w:r>
        <w:rPr>
          <w:rFonts w:ascii="Arial" w:hAnsi="Arial"/>
          <w:i/>
          <w:spacing w:val="-6"/>
          <w:w w:val="85"/>
          <w:sz w:val="24"/>
        </w:rPr>
        <w:t> </w:t>
      </w:r>
      <w:r>
        <w:rPr>
          <w:rFonts w:ascii="Arial" w:hAnsi="Arial"/>
          <w:i/>
          <w:w w:val="85"/>
          <w:sz w:val="24"/>
        </w:rPr>
        <w:t>Registros</w:t>
      </w:r>
      <w:r>
        <w:rPr>
          <w:rFonts w:ascii="Arial" w:hAnsi="Arial"/>
          <w:i/>
          <w:spacing w:val="-7"/>
          <w:w w:val="85"/>
          <w:sz w:val="24"/>
        </w:rPr>
        <w:t> </w:t>
      </w:r>
      <w:r>
        <w:rPr>
          <w:rFonts w:ascii="Arial" w:hAnsi="Arial"/>
          <w:i/>
          <w:w w:val="85"/>
          <w:sz w:val="24"/>
        </w:rPr>
        <w:t>das</w:t>
      </w:r>
      <w:r>
        <w:rPr>
          <w:rFonts w:ascii="Arial" w:hAnsi="Arial"/>
          <w:i/>
          <w:spacing w:val="-7"/>
          <w:w w:val="85"/>
          <w:sz w:val="24"/>
        </w:rPr>
        <w:t> </w:t>
      </w:r>
      <w:r>
        <w:rPr>
          <w:rFonts w:ascii="Arial" w:hAnsi="Arial"/>
          <w:i/>
          <w:w w:val="85"/>
          <w:sz w:val="24"/>
        </w:rPr>
        <w:t>despesas;</w:t>
      </w:r>
      <w:r>
        <w:rPr>
          <w:rFonts w:ascii="Arial" w:hAnsi="Arial"/>
          <w:i/>
          <w:spacing w:val="-6"/>
          <w:w w:val="85"/>
          <w:sz w:val="24"/>
        </w:rPr>
        <w:t> </w:t>
      </w:r>
      <w:r>
        <w:rPr>
          <w:rFonts w:ascii="Arial" w:hAnsi="Arial"/>
          <w:i/>
          <w:w w:val="85"/>
          <w:sz w:val="24"/>
        </w:rPr>
        <w:t>d) </w:t>
      </w:r>
      <w:r>
        <w:rPr>
          <w:rFonts w:ascii="Arial" w:hAnsi="Arial"/>
          <w:i/>
          <w:w w:val="80"/>
          <w:sz w:val="24"/>
        </w:rPr>
        <w:t>Informações concernentes a procedimentos licitatórios, inclusive os respectivos editais e resultados, bem como a todos os </w:t>
      </w:r>
      <w:r>
        <w:rPr>
          <w:rFonts w:ascii="Arial" w:hAnsi="Arial"/>
          <w:i/>
          <w:w w:val="85"/>
          <w:sz w:val="24"/>
        </w:rPr>
        <w:t>contratos celebrados; e) Dados gerais para o acompanhamento de programas, ações, projetos e obras da empresa; f) Respostas</w:t>
      </w:r>
      <w:r>
        <w:rPr>
          <w:rFonts w:ascii="Arial" w:hAnsi="Arial"/>
          <w:i/>
          <w:w w:val="85"/>
          <w:sz w:val="24"/>
        </w:rPr>
        <w:t> a</w:t>
      </w:r>
      <w:r>
        <w:rPr>
          <w:rFonts w:ascii="Arial" w:hAnsi="Arial"/>
          <w:i/>
          <w:w w:val="85"/>
          <w:sz w:val="24"/>
        </w:rPr>
        <w:t> perguntas</w:t>
      </w:r>
      <w:r>
        <w:rPr>
          <w:rFonts w:ascii="Arial" w:hAnsi="Arial"/>
          <w:i/>
          <w:w w:val="85"/>
          <w:sz w:val="24"/>
        </w:rPr>
        <w:t> mais</w:t>
      </w:r>
      <w:r>
        <w:rPr>
          <w:rFonts w:ascii="Arial" w:hAnsi="Arial"/>
          <w:i/>
          <w:w w:val="85"/>
          <w:sz w:val="24"/>
        </w:rPr>
        <w:t> frequentes</w:t>
      </w:r>
      <w:r>
        <w:rPr>
          <w:rFonts w:ascii="Arial" w:hAnsi="Arial"/>
          <w:i/>
          <w:w w:val="85"/>
          <w:sz w:val="24"/>
        </w:rPr>
        <w:t> da</w:t>
      </w:r>
      <w:r>
        <w:rPr>
          <w:rFonts w:ascii="Arial" w:hAnsi="Arial"/>
          <w:i/>
          <w:w w:val="85"/>
          <w:sz w:val="24"/>
        </w:rPr>
        <w:t> sociedade.</w:t>
      </w:r>
      <w:r>
        <w:rPr>
          <w:rFonts w:ascii="Arial" w:hAnsi="Arial"/>
          <w:i/>
          <w:w w:val="85"/>
          <w:sz w:val="24"/>
        </w:rPr>
        <w:t> 17)</w:t>
      </w:r>
      <w:r>
        <w:rPr>
          <w:rFonts w:ascii="Arial" w:hAnsi="Arial"/>
          <w:i/>
          <w:w w:val="85"/>
          <w:sz w:val="24"/>
        </w:rPr>
        <w:t> Justificar</w:t>
      </w:r>
      <w:r>
        <w:rPr>
          <w:rFonts w:ascii="Arial" w:hAnsi="Arial"/>
          <w:i/>
          <w:w w:val="85"/>
          <w:sz w:val="24"/>
        </w:rPr>
        <w:t> a</w:t>
      </w:r>
      <w:r>
        <w:rPr>
          <w:rFonts w:ascii="Arial" w:hAnsi="Arial"/>
          <w:i/>
          <w:w w:val="85"/>
          <w:sz w:val="24"/>
        </w:rPr>
        <w:t> inexistência</w:t>
      </w:r>
      <w:r>
        <w:rPr>
          <w:rFonts w:ascii="Arial" w:hAnsi="Arial"/>
          <w:i/>
          <w:w w:val="85"/>
          <w:sz w:val="24"/>
        </w:rPr>
        <w:t> do</w:t>
      </w:r>
      <w:r>
        <w:rPr>
          <w:rFonts w:ascii="Arial" w:hAnsi="Arial"/>
          <w:i/>
          <w:w w:val="85"/>
          <w:sz w:val="24"/>
        </w:rPr>
        <w:t> controle</w:t>
      </w:r>
      <w:r>
        <w:rPr>
          <w:rFonts w:ascii="Arial" w:hAnsi="Arial"/>
          <w:i/>
          <w:w w:val="85"/>
          <w:sz w:val="24"/>
        </w:rPr>
        <w:t> de</w:t>
      </w:r>
      <w:r>
        <w:rPr>
          <w:rFonts w:ascii="Arial" w:hAnsi="Arial"/>
          <w:i/>
          <w:w w:val="85"/>
          <w:sz w:val="24"/>
        </w:rPr>
        <w:t> almoxarifado,</w:t>
      </w:r>
      <w:r>
        <w:rPr>
          <w:rFonts w:ascii="Arial" w:hAnsi="Arial"/>
          <w:i/>
          <w:w w:val="85"/>
          <w:sz w:val="24"/>
        </w:rPr>
        <w:t> em </w:t>
      </w:r>
      <w:r>
        <w:rPr>
          <w:rFonts w:ascii="Arial" w:hAnsi="Arial"/>
          <w:i/>
          <w:spacing w:val="-2"/>
          <w:w w:val="85"/>
          <w:sz w:val="24"/>
        </w:rPr>
        <w:t>descumprimento com</w:t>
      </w:r>
      <w:r>
        <w:rPr>
          <w:rFonts w:ascii="Arial" w:hAnsi="Arial"/>
          <w:i/>
          <w:spacing w:val="-3"/>
          <w:w w:val="85"/>
          <w:sz w:val="24"/>
        </w:rPr>
        <w:t> </w:t>
      </w:r>
      <w:r>
        <w:rPr>
          <w:rFonts w:ascii="Arial" w:hAnsi="Arial"/>
          <w:i/>
          <w:spacing w:val="-2"/>
          <w:w w:val="85"/>
          <w:sz w:val="24"/>
        </w:rPr>
        <w:t>o princípio da eficiência (art. 37</w:t>
      </w:r>
      <w:r>
        <w:rPr>
          <w:rFonts w:ascii="Arial" w:hAnsi="Arial"/>
          <w:i/>
          <w:spacing w:val="-3"/>
          <w:w w:val="85"/>
          <w:sz w:val="24"/>
        </w:rPr>
        <w:t> </w:t>
      </w:r>
      <w:r>
        <w:rPr>
          <w:rFonts w:ascii="Arial" w:hAnsi="Arial"/>
          <w:i/>
          <w:spacing w:val="-2"/>
          <w:w w:val="85"/>
          <w:sz w:val="24"/>
        </w:rPr>
        <w:t>da CF/88) e arts. 94, 95 e</w:t>
      </w:r>
      <w:r>
        <w:rPr>
          <w:rFonts w:ascii="Arial" w:hAnsi="Arial"/>
          <w:i/>
          <w:spacing w:val="-3"/>
          <w:w w:val="85"/>
          <w:sz w:val="24"/>
        </w:rPr>
        <w:t> </w:t>
      </w:r>
      <w:r>
        <w:rPr>
          <w:rFonts w:ascii="Arial" w:hAnsi="Arial"/>
          <w:i/>
          <w:spacing w:val="-2"/>
          <w:w w:val="85"/>
          <w:sz w:val="24"/>
        </w:rPr>
        <w:t>96 da Lei</w:t>
      </w:r>
      <w:r>
        <w:rPr>
          <w:rFonts w:ascii="Arial" w:hAnsi="Arial"/>
          <w:i/>
          <w:spacing w:val="-3"/>
          <w:w w:val="85"/>
          <w:sz w:val="24"/>
        </w:rPr>
        <w:t> </w:t>
      </w:r>
      <w:r>
        <w:rPr>
          <w:rFonts w:ascii="Arial" w:hAnsi="Arial"/>
          <w:i/>
          <w:spacing w:val="-2"/>
          <w:w w:val="85"/>
          <w:sz w:val="24"/>
        </w:rPr>
        <w:t>n. 4320/1964; 18) Ausência do </w:t>
      </w:r>
      <w:r>
        <w:rPr>
          <w:rFonts w:ascii="Arial" w:hAnsi="Arial"/>
          <w:i/>
          <w:w w:val="85"/>
          <w:sz w:val="24"/>
        </w:rPr>
        <w:t>relatório sobre o demonstrativo de política de investimento – DPIN, expedido pelo RPPS – periodicidade</w:t>
      </w:r>
      <w:r>
        <w:rPr>
          <w:rFonts w:ascii="Arial" w:hAnsi="Arial"/>
          <w:i/>
          <w:spacing w:val="-2"/>
          <w:w w:val="85"/>
          <w:sz w:val="24"/>
        </w:rPr>
        <w:t> </w:t>
      </w:r>
      <w:r>
        <w:rPr>
          <w:rFonts w:ascii="Arial" w:hAnsi="Arial"/>
          <w:i/>
          <w:w w:val="85"/>
          <w:sz w:val="24"/>
        </w:rPr>
        <w:t>anual (art. 1º, parágrafo</w:t>
      </w:r>
      <w:r>
        <w:rPr>
          <w:rFonts w:ascii="Arial" w:hAnsi="Arial"/>
          <w:i/>
          <w:spacing w:val="-2"/>
          <w:w w:val="85"/>
          <w:sz w:val="24"/>
        </w:rPr>
        <w:t> </w:t>
      </w:r>
      <w:r>
        <w:rPr>
          <w:rFonts w:ascii="Arial" w:hAnsi="Arial"/>
          <w:i/>
          <w:w w:val="85"/>
          <w:sz w:val="24"/>
        </w:rPr>
        <w:t>único, incisos IV</w:t>
      </w:r>
      <w:r>
        <w:rPr>
          <w:rFonts w:ascii="Arial" w:hAnsi="Arial"/>
          <w:i/>
          <w:spacing w:val="-4"/>
          <w:w w:val="85"/>
          <w:sz w:val="24"/>
        </w:rPr>
        <w:t> </w:t>
      </w:r>
      <w:r>
        <w:rPr>
          <w:rFonts w:ascii="Arial" w:hAnsi="Arial"/>
          <w:i/>
          <w:w w:val="85"/>
          <w:sz w:val="24"/>
        </w:rPr>
        <w:t>e VI</w:t>
      </w:r>
      <w:r>
        <w:rPr>
          <w:rFonts w:ascii="Arial" w:hAnsi="Arial"/>
          <w:i/>
          <w:spacing w:val="-2"/>
          <w:w w:val="85"/>
          <w:sz w:val="24"/>
        </w:rPr>
        <w:t> </w:t>
      </w:r>
      <w:r>
        <w:rPr>
          <w:rFonts w:ascii="Arial" w:hAnsi="Arial"/>
          <w:i/>
          <w:w w:val="85"/>
          <w:sz w:val="24"/>
        </w:rPr>
        <w:t>da</w:t>
      </w:r>
      <w:r>
        <w:rPr>
          <w:rFonts w:ascii="Arial" w:hAnsi="Arial"/>
          <w:i/>
          <w:spacing w:val="-2"/>
          <w:w w:val="85"/>
          <w:sz w:val="24"/>
        </w:rPr>
        <w:t> </w:t>
      </w:r>
      <w:r>
        <w:rPr>
          <w:rFonts w:ascii="Arial" w:hAnsi="Arial"/>
          <w:i/>
          <w:w w:val="85"/>
          <w:sz w:val="24"/>
        </w:rPr>
        <w:t>Lei</w:t>
      </w:r>
      <w:r>
        <w:rPr>
          <w:rFonts w:ascii="Arial" w:hAnsi="Arial"/>
          <w:i/>
          <w:spacing w:val="-1"/>
          <w:w w:val="85"/>
          <w:sz w:val="24"/>
        </w:rPr>
        <w:t> </w:t>
      </w:r>
      <w:r>
        <w:rPr>
          <w:rFonts w:ascii="Arial" w:hAnsi="Arial"/>
          <w:i/>
          <w:w w:val="85"/>
          <w:sz w:val="24"/>
        </w:rPr>
        <w:t>Federal</w:t>
      </w:r>
      <w:r>
        <w:rPr>
          <w:rFonts w:ascii="Arial" w:hAnsi="Arial"/>
          <w:i/>
          <w:spacing w:val="-1"/>
          <w:w w:val="85"/>
          <w:sz w:val="24"/>
        </w:rPr>
        <w:t> </w:t>
      </w:r>
      <w:r>
        <w:rPr>
          <w:rFonts w:ascii="Arial" w:hAnsi="Arial"/>
          <w:i/>
          <w:w w:val="85"/>
          <w:sz w:val="24"/>
        </w:rPr>
        <w:t>n. 9717/1998,</w:t>
      </w:r>
      <w:r>
        <w:rPr>
          <w:rFonts w:ascii="Arial" w:hAnsi="Arial"/>
          <w:i/>
          <w:spacing w:val="-2"/>
          <w:w w:val="85"/>
          <w:sz w:val="24"/>
        </w:rPr>
        <w:t> </w:t>
      </w:r>
      <w:r>
        <w:rPr>
          <w:rFonts w:ascii="Arial" w:hAnsi="Arial"/>
          <w:i/>
          <w:w w:val="85"/>
          <w:sz w:val="24"/>
        </w:rPr>
        <w:t>art.</w:t>
      </w:r>
      <w:r>
        <w:rPr>
          <w:rFonts w:ascii="Arial" w:hAnsi="Arial"/>
          <w:i/>
          <w:spacing w:val="-3"/>
          <w:w w:val="85"/>
          <w:sz w:val="24"/>
        </w:rPr>
        <w:t> </w:t>
      </w:r>
      <w:r>
        <w:rPr>
          <w:rFonts w:ascii="Arial" w:hAnsi="Arial"/>
          <w:i/>
          <w:w w:val="85"/>
          <w:sz w:val="24"/>
        </w:rPr>
        <w:t>5º, XV, da Portaria n.</w:t>
      </w:r>
      <w:r>
        <w:rPr>
          <w:rFonts w:ascii="Arial" w:hAnsi="Arial"/>
          <w:i/>
          <w:spacing w:val="-2"/>
          <w:w w:val="85"/>
          <w:sz w:val="24"/>
        </w:rPr>
        <w:t> </w:t>
      </w:r>
      <w:r>
        <w:rPr>
          <w:rFonts w:ascii="Arial" w:hAnsi="Arial"/>
          <w:i/>
          <w:w w:val="85"/>
          <w:sz w:val="24"/>
        </w:rPr>
        <w:t>204/2008</w:t>
      </w:r>
      <w:r>
        <w:rPr>
          <w:rFonts w:ascii="Arial" w:hAnsi="Arial"/>
          <w:i/>
          <w:spacing w:val="-2"/>
          <w:w w:val="85"/>
          <w:sz w:val="24"/>
        </w:rPr>
        <w:t> </w:t>
      </w:r>
      <w:r>
        <w:rPr>
          <w:rFonts w:ascii="Arial" w:hAnsi="Arial"/>
          <w:i/>
          <w:w w:val="85"/>
          <w:sz w:val="24"/>
        </w:rPr>
        <w:t>e art.</w:t>
      </w:r>
      <w:r>
        <w:rPr>
          <w:rFonts w:ascii="Arial" w:hAnsi="Arial"/>
          <w:i/>
          <w:spacing w:val="-3"/>
          <w:w w:val="85"/>
          <w:sz w:val="24"/>
        </w:rPr>
        <w:t> </w:t>
      </w:r>
      <w:r>
        <w:rPr>
          <w:rFonts w:ascii="Arial" w:hAnsi="Arial"/>
          <w:i/>
          <w:w w:val="85"/>
          <w:sz w:val="24"/>
        </w:rPr>
        <w:t>1º</w:t>
      </w:r>
      <w:r>
        <w:rPr>
          <w:rFonts w:ascii="Arial" w:hAnsi="Arial"/>
          <w:i/>
          <w:spacing w:val="-3"/>
          <w:w w:val="85"/>
          <w:sz w:val="24"/>
        </w:rPr>
        <w:t> </w:t>
      </w:r>
      <w:r>
        <w:rPr>
          <w:rFonts w:ascii="Arial" w:hAnsi="Arial"/>
          <w:i/>
          <w:w w:val="85"/>
          <w:sz w:val="24"/>
        </w:rPr>
        <w:t>da Portaria n. </w:t>
      </w:r>
      <w:r>
        <w:rPr>
          <w:rFonts w:ascii="Arial" w:hAnsi="Arial"/>
          <w:i/>
          <w:w w:val="80"/>
          <w:sz w:val="24"/>
        </w:rPr>
        <w:t>519/2011); 19) Ausência do relatório sobre o demonstrativo</w:t>
      </w:r>
      <w:r>
        <w:rPr>
          <w:rFonts w:ascii="Arial" w:hAnsi="Arial"/>
          <w:i/>
          <w:sz w:val="24"/>
        </w:rPr>
        <w:t> </w:t>
      </w:r>
      <w:r>
        <w:rPr>
          <w:rFonts w:ascii="Arial" w:hAnsi="Arial"/>
          <w:i/>
          <w:w w:val="80"/>
          <w:sz w:val="24"/>
        </w:rPr>
        <w:t>das aplicações e investimentos dos recursos</w:t>
      </w:r>
      <w:r>
        <w:rPr>
          <w:rFonts w:ascii="Arial" w:hAnsi="Arial"/>
          <w:i/>
          <w:sz w:val="24"/>
        </w:rPr>
        <w:t> </w:t>
      </w:r>
      <w:r>
        <w:rPr>
          <w:rFonts w:ascii="Arial" w:hAnsi="Arial"/>
          <w:i/>
          <w:w w:val="80"/>
          <w:sz w:val="24"/>
        </w:rPr>
        <w:t>– DAIR do RPPS encaminhado</w:t>
      </w:r>
      <w:r>
        <w:rPr>
          <w:rFonts w:ascii="Arial" w:hAnsi="Arial"/>
          <w:i/>
          <w:sz w:val="24"/>
        </w:rPr>
        <w:t> </w:t>
      </w:r>
      <w:r>
        <w:rPr>
          <w:rFonts w:ascii="Arial" w:hAnsi="Arial"/>
          <w:i/>
          <w:w w:val="80"/>
          <w:sz w:val="24"/>
        </w:rPr>
        <w:t>pelos</w:t>
      </w:r>
      <w:r>
        <w:rPr>
          <w:rFonts w:ascii="Arial" w:hAnsi="Arial"/>
          <w:i/>
          <w:sz w:val="24"/>
        </w:rPr>
        <w:t> </w:t>
      </w:r>
      <w:r>
        <w:rPr>
          <w:rFonts w:ascii="Arial" w:hAnsi="Arial"/>
          <w:i/>
          <w:w w:val="80"/>
          <w:sz w:val="24"/>
        </w:rPr>
        <w:t>jurisdicionados</w:t>
      </w:r>
      <w:r>
        <w:rPr>
          <w:rFonts w:ascii="Arial" w:hAnsi="Arial"/>
          <w:i/>
          <w:sz w:val="24"/>
        </w:rPr>
        <w:t> </w:t>
      </w:r>
      <w:r>
        <w:rPr>
          <w:rFonts w:ascii="Arial" w:hAnsi="Arial"/>
          <w:i/>
          <w:w w:val="80"/>
          <w:sz w:val="24"/>
        </w:rPr>
        <w:t>a</w:t>
      </w:r>
      <w:r>
        <w:rPr>
          <w:rFonts w:ascii="Arial" w:hAnsi="Arial"/>
          <w:i/>
          <w:sz w:val="24"/>
        </w:rPr>
        <w:t> </w:t>
      </w:r>
      <w:r>
        <w:rPr>
          <w:rFonts w:ascii="Arial" w:hAnsi="Arial"/>
          <w:i/>
          <w:w w:val="80"/>
          <w:sz w:val="24"/>
        </w:rPr>
        <w:t>esta</w:t>
      </w:r>
      <w:r>
        <w:rPr>
          <w:rFonts w:ascii="Arial" w:hAnsi="Arial"/>
          <w:i/>
          <w:sz w:val="24"/>
        </w:rPr>
        <w:t> </w:t>
      </w:r>
      <w:r>
        <w:rPr>
          <w:rFonts w:ascii="Arial" w:hAnsi="Arial"/>
          <w:i/>
          <w:w w:val="80"/>
          <w:sz w:val="24"/>
        </w:rPr>
        <w:t>Corte</w:t>
      </w:r>
      <w:r>
        <w:rPr>
          <w:rFonts w:ascii="Arial" w:hAnsi="Arial"/>
          <w:i/>
          <w:sz w:val="24"/>
        </w:rPr>
        <w:t> </w:t>
      </w:r>
      <w:r>
        <w:rPr>
          <w:rFonts w:ascii="Arial" w:hAnsi="Arial"/>
          <w:i/>
          <w:w w:val="80"/>
          <w:sz w:val="24"/>
        </w:rPr>
        <w:t>de</w:t>
      </w:r>
      <w:r>
        <w:rPr>
          <w:rFonts w:ascii="Arial" w:hAnsi="Arial"/>
          <w:i/>
          <w:sz w:val="24"/>
        </w:rPr>
        <w:t> </w:t>
      </w:r>
      <w:r>
        <w:rPr>
          <w:rFonts w:ascii="Arial" w:hAnsi="Arial"/>
          <w:i/>
          <w:w w:val="80"/>
          <w:sz w:val="24"/>
        </w:rPr>
        <w:t>Contas</w:t>
      </w:r>
      <w:r>
        <w:rPr>
          <w:rFonts w:ascii="Arial" w:hAnsi="Arial"/>
          <w:i/>
          <w:sz w:val="24"/>
        </w:rPr>
        <w:t> </w:t>
      </w:r>
      <w:r>
        <w:rPr>
          <w:rFonts w:ascii="Arial" w:hAnsi="Arial"/>
          <w:i/>
          <w:w w:val="80"/>
          <w:sz w:val="24"/>
        </w:rPr>
        <w:t>–</w:t>
      </w:r>
      <w:r>
        <w:rPr>
          <w:rFonts w:ascii="Arial" w:hAnsi="Arial"/>
          <w:i/>
          <w:sz w:val="24"/>
        </w:rPr>
        <w:t> </w:t>
      </w:r>
      <w:r>
        <w:rPr>
          <w:rFonts w:ascii="Arial" w:hAnsi="Arial"/>
          <w:i/>
          <w:w w:val="80"/>
          <w:sz w:val="24"/>
        </w:rPr>
        <w:t>periodicidade</w:t>
      </w:r>
      <w:r>
        <w:rPr>
          <w:rFonts w:ascii="Arial" w:hAnsi="Arial"/>
          <w:i/>
          <w:sz w:val="24"/>
        </w:rPr>
        <w:t> </w:t>
      </w:r>
      <w:r>
        <w:rPr>
          <w:rFonts w:ascii="Arial" w:hAnsi="Arial"/>
          <w:i/>
          <w:w w:val="80"/>
          <w:sz w:val="24"/>
        </w:rPr>
        <w:t>bimestral</w:t>
      </w:r>
      <w:r>
        <w:rPr>
          <w:rFonts w:ascii="Arial" w:hAnsi="Arial"/>
          <w:i/>
          <w:sz w:val="24"/>
        </w:rPr>
        <w:t> </w:t>
      </w:r>
      <w:r>
        <w:rPr>
          <w:rFonts w:ascii="Arial" w:hAnsi="Arial"/>
          <w:i/>
          <w:w w:val="80"/>
          <w:sz w:val="24"/>
        </w:rPr>
        <w:t>(art.</w:t>
      </w:r>
      <w:r>
        <w:rPr>
          <w:rFonts w:ascii="Arial" w:hAnsi="Arial"/>
          <w:i/>
          <w:sz w:val="24"/>
        </w:rPr>
        <w:t> </w:t>
      </w:r>
      <w:r>
        <w:rPr>
          <w:rFonts w:ascii="Arial" w:hAnsi="Arial"/>
          <w:i/>
          <w:w w:val="80"/>
          <w:sz w:val="24"/>
        </w:rPr>
        <w:t>9º</w:t>
      </w:r>
      <w:r>
        <w:rPr>
          <w:rFonts w:ascii="Arial" w:hAnsi="Arial"/>
          <w:i/>
          <w:sz w:val="24"/>
        </w:rPr>
        <w:t> </w:t>
      </w:r>
      <w:r>
        <w:rPr>
          <w:rFonts w:ascii="Arial" w:hAnsi="Arial"/>
          <w:i/>
          <w:w w:val="80"/>
          <w:sz w:val="24"/>
        </w:rPr>
        <w:t>da</w:t>
      </w:r>
      <w:r>
        <w:rPr>
          <w:rFonts w:ascii="Arial" w:hAnsi="Arial"/>
          <w:i/>
          <w:sz w:val="24"/>
        </w:rPr>
        <w:t> </w:t>
      </w:r>
      <w:r>
        <w:rPr>
          <w:rFonts w:ascii="Arial" w:hAnsi="Arial"/>
          <w:i/>
          <w:w w:val="80"/>
          <w:sz w:val="24"/>
        </w:rPr>
        <w:t>Lei</w:t>
      </w:r>
      <w:r>
        <w:rPr>
          <w:rFonts w:ascii="Arial" w:hAnsi="Arial"/>
          <w:i/>
          <w:sz w:val="24"/>
        </w:rPr>
        <w:t> </w:t>
      </w:r>
      <w:r>
        <w:rPr>
          <w:rFonts w:ascii="Arial" w:hAnsi="Arial"/>
          <w:i/>
          <w:w w:val="80"/>
          <w:sz w:val="24"/>
        </w:rPr>
        <w:t>Federal</w:t>
      </w:r>
      <w:r>
        <w:rPr>
          <w:rFonts w:ascii="Arial" w:hAnsi="Arial"/>
          <w:i/>
          <w:sz w:val="24"/>
        </w:rPr>
        <w:t> </w:t>
      </w:r>
      <w:r>
        <w:rPr>
          <w:rFonts w:ascii="Arial" w:hAnsi="Arial"/>
          <w:i/>
          <w:w w:val="80"/>
          <w:sz w:val="24"/>
        </w:rPr>
        <w:t>n. 9717/1998, </w:t>
      </w:r>
      <w:r>
        <w:rPr>
          <w:rFonts w:ascii="Arial" w:hAnsi="Arial"/>
          <w:i/>
          <w:w w:val="85"/>
          <w:sz w:val="24"/>
        </w:rPr>
        <w:t>art.</w:t>
      </w:r>
      <w:r>
        <w:rPr>
          <w:rFonts w:ascii="Arial" w:hAnsi="Arial"/>
          <w:i/>
          <w:spacing w:val="-1"/>
          <w:w w:val="85"/>
          <w:sz w:val="24"/>
        </w:rPr>
        <w:t> </w:t>
      </w:r>
      <w:r>
        <w:rPr>
          <w:rFonts w:ascii="Arial" w:hAnsi="Arial"/>
          <w:i/>
          <w:w w:val="85"/>
          <w:sz w:val="24"/>
        </w:rPr>
        <w:t>5º,</w:t>
      </w:r>
      <w:r>
        <w:rPr>
          <w:rFonts w:ascii="Arial" w:hAnsi="Arial"/>
          <w:i/>
          <w:spacing w:val="-3"/>
          <w:w w:val="85"/>
          <w:sz w:val="24"/>
        </w:rPr>
        <w:t> </w:t>
      </w:r>
      <w:r>
        <w:rPr>
          <w:rFonts w:ascii="Arial" w:hAnsi="Arial"/>
          <w:i/>
          <w:w w:val="85"/>
          <w:sz w:val="24"/>
        </w:rPr>
        <w:t>XVI,</w:t>
      </w:r>
      <w:r>
        <w:rPr>
          <w:rFonts w:ascii="Arial" w:hAnsi="Arial"/>
          <w:i/>
          <w:spacing w:val="-3"/>
          <w:w w:val="85"/>
          <w:sz w:val="24"/>
        </w:rPr>
        <w:t> </w:t>
      </w:r>
      <w:r>
        <w:rPr>
          <w:rFonts w:ascii="Arial" w:hAnsi="Arial"/>
          <w:i/>
          <w:w w:val="85"/>
          <w:sz w:val="24"/>
        </w:rPr>
        <w:t>“d”,</w:t>
      </w:r>
      <w:r>
        <w:rPr>
          <w:rFonts w:ascii="Arial" w:hAnsi="Arial"/>
          <w:i/>
          <w:spacing w:val="-1"/>
          <w:w w:val="85"/>
          <w:sz w:val="24"/>
        </w:rPr>
        <w:t> </w:t>
      </w:r>
      <w:r>
        <w:rPr>
          <w:rFonts w:ascii="Arial" w:hAnsi="Arial"/>
          <w:i/>
          <w:w w:val="85"/>
          <w:sz w:val="24"/>
        </w:rPr>
        <w:t>da</w:t>
      </w:r>
      <w:r>
        <w:rPr>
          <w:rFonts w:ascii="Arial" w:hAnsi="Arial"/>
          <w:i/>
          <w:spacing w:val="-1"/>
          <w:w w:val="85"/>
          <w:sz w:val="24"/>
        </w:rPr>
        <w:t> </w:t>
      </w:r>
      <w:r>
        <w:rPr>
          <w:rFonts w:ascii="Arial" w:hAnsi="Arial"/>
          <w:i/>
          <w:w w:val="85"/>
          <w:sz w:val="24"/>
        </w:rPr>
        <w:t>Portaria</w:t>
      </w:r>
      <w:r>
        <w:rPr>
          <w:rFonts w:ascii="Arial" w:hAnsi="Arial"/>
          <w:i/>
          <w:spacing w:val="-3"/>
          <w:w w:val="85"/>
          <w:sz w:val="24"/>
        </w:rPr>
        <w:t> </w:t>
      </w:r>
      <w:r>
        <w:rPr>
          <w:rFonts w:ascii="Arial" w:hAnsi="Arial"/>
          <w:i/>
          <w:w w:val="85"/>
          <w:sz w:val="24"/>
        </w:rPr>
        <w:t>n.</w:t>
      </w:r>
      <w:r>
        <w:rPr>
          <w:rFonts w:ascii="Arial" w:hAnsi="Arial"/>
          <w:i/>
          <w:spacing w:val="-1"/>
          <w:w w:val="85"/>
          <w:sz w:val="24"/>
        </w:rPr>
        <w:t> </w:t>
      </w:r>
      <w:r>
        <w:rPr>
          <w:rFonts w:ascii="Arial" w:hAnsi="Arial"/>
          <w:i/>
          <w:w w:val="85"/>
          <w:sz w:val="24"/>
        </w:rPr>
        <w:t>204/2008</w:t>
      </w:r>
      <w:r>
        <w:rPr>
          <w:rFonts w:ascii="Arial" w:hAnsi="Arial"/>
          <w:i/>
          <w:spacing w:val="-1"/>
          <w:w w:val="85"/>
          <w:sz w:val="24"/>
        </w:rPr>
        <w:t> </w:t>
      </w:r>
      <w:r>
        <w:rPr>
          <w:rFonts w:ascii="Arial" w:hAnsi="Arial"/>
          <w:i/>
          <w:w w:val="85"/>
          <w:sz w:val="24"/>
        </w:rPr>
        <w:t>e</w:t>
      </w:r>
      <w:r>
        <w:rPr>
          <w:rFonts w:ascii="Arial" w:hAnsi="Arial"/>
          <w:i/>
          <w:spacing w:val="-3"/>
          <w:w w:val="85"/>
          <w:sz w:val="24"/>
        </w:rPr>
        <w:t> </w:t>
      </w:r>
      <w:r>
        <w:rPr>
          <w:rFonts w:ascii="Arial" w:hAnsi="Arial"/>
          <w:i/>
          <w:w w:val="85"/>
          <w:sz w:val="24"/>
        </w:rPr>
        <w:t>art.</w:t>
      </w:r>
      <w:r>
        <w:rPr>
          <w:rFonts w:ascii="Arial" w:hAnsi="Arial"/>
          <w:i/>
          <w:spacing w:val="-4"/>
          <w:w w:val="85"/>
          <w:sz w:val="24"/>
        </w:rPr>
        <w:t> </w:t>
      </w:r>
      <w:r>
        <w:rPr>
          <w:rFonts w:ascii="Arial" w:hAnsi="Arial"/>
          <w:i/>
          <w:w w:val="85"/>
          <w:sz w:val="24"/>
        </w:rPr>
        <w:t>22</w:t>
      </w:r>
      <w:r>
        <w:rPr>
          <w:rFonts w:ascii="Arial" w:hAnsi="Arial"/>
          <w:i/>
          <w:spacing w:val="-1"/>
          <w:w w:val="85"/>
          <w:sz w:val="24"/>
        </w:rPr>
        <w:t> </w:t>
      </w:r>
      <w:r>
        <w:rPr>
          <w:rFonts w:ascii="Arial" w:hAnsi="Arial"/>
          <w:i/>
          <w:w w:val="85"/>
          <w:sz w:val="24"/>
        </w:rPr>
        <w:t>da</w:t>
      </w:r>
      <w:r>
        <w:rPr>
          <w:rFonts w:ascii="Arial" w:hAnsi="Arial"/>
          <w:i/>
          <w:spacing w:val="-1"/>
          <w:w w:val="85"/>
          <w:sz w:val="24"/>
        </w:rPr>
        <w:t> </w:t>
      </w:r>
      <w:r>
        <w:rPr>
          <w:rFonts w:ascii="Arial" w:hAnsi="Arial"/>
          <w:i/>
          <w:w w:val="85"/>
          <w:sz w:val="24"/>
        </w:rPr>
        <w:t>Portaria</w:t>
      </w:r>
      <w:r>
        <w:rPr>
          <w:rFonts w:ascii="Arial" w:hAnsi="Arial"/>
          <w:i/>
          <w:spacing w:val="-1"/>
          <w:w w:val="85"/>
          <w:sz w:val="24"/>
        </w:rPr>
        <w:t> </w:t>
      </w:r>
      <w:r>
        <w:rPr>
          <w:rFonts w:ascii="Arial" w:hAnsi="Arial"/>
          <w:i/>
          <w:w w:val="85"/>
          <w:sz w:val="24"/>
        </w:rPr>
        <w:t>n.</w:t>
      </w:r>
      <w:r>
        <w:rPr>
          <w:rFonts w:ascii="Arial" w:hAnsi="Arial"/>
          <w:i/>
          <w:spacing w:val="-3"/>
          <w:w w:val="85"/>
          <w:sz w:val="24"/>
        </w:rPr>
        <w:t> </w:t>
      </w:r>
      <w:r>
        <w:rPr>
          <w:rFonts w:ascii="Arial" w:hAnsi="Arial"/>
          <w:i/>
          <w:w w:val="85"/>
          <w:sz w:val="24"/>
        </w:rPr>
        <w:t>402/2008);</w:t>
      </w:r>
      <w:r>
        <w:rPr>
          <w:rFonts w:ascii="Arial" w:hAnsi="Arial"/>
          <w:i/>
          <w:spacing w:val="-4"/>
          <w:w w:val="85"/>
          <w:sz w:val="24"/>
        </w:rPr>
        <w:t> </w:t>
      </w:r>
      <w:r>
        <w:rPr>
          <w:rFonts w:ascii="Arial" w:hAnsi="Arial"/>
          <w:i/>
          <w:w w:val="85"/>
          <w:sz w:val="24"/>
        </w:rPr>
        <w:t>20)</w:t>
      </w:r>
      <w:r>
        <w:rPr>
          <w:rFonts w:ascii="Arial" w:hAnsi="Arial"/>
          <w:i/>
          <w:spacing w:val="-2"/>
          <w:w w:val="85"/>
          <w:sz w:val="24"/>
        </w:rPr>
        <w:t> </w:t>
      </w:r>
      <w:r>
        <w:rPr>
          <w:rFonts w:ascii="Arial" w:hAnsi="Arial"/>
          <w:i/>
          <w:w w:val="85"/>
          <w:sz w:val="24"/>
        </w:rPr>
        <w:t>Ausência</w:t>
      </w:r>
      <w:r>
        <w:rPr>
          <w:rFonts w:ascii="Arial" w:hAnsi="Arial"/>
          <w:i/>
          <w:spacing w:val="-3"/>
          <w:w w:val="85"/>
          <w:sz w:val="24"/>
        </w:rPr>
        <w:t> </w:t>
      </w:r>
      <w:r>
        <w:rPr>
          <w:rFonts w:ascii="Arial" w:hAnsi="Arial"/>
          <w:i/>
          <w:w w:val="85"/>
          <w:sz w:val="24"/>
        </w:rPr>
        <w:t>de</w:t>
      </w:r>
      <w:r>
        <w:rPr>
          <w:rFonts w:ascii="Arial" w:hAnsi="Arial"/>
          <w:i/>
          <w:spacing w:val="-1"/>
          <w:w w:val="85"/>
          <w:sz w:val="24"/>
        </w:rPr>
        <w:t> </w:t>
      </w:r>
      <w:r>
        <w:rPr>
          <w:rFonts w:ascii="Arial" w:hAnsi="Arial"/>
          <w:i/>
          <w:w w:val="85"/>
          <w:sz w:val="24"/>
        </w:rPr>
        <w:t>controle</w:t>
      </w:r>
      <w:r>
        <w:rPr>
          <w:rFonts w:ascii="Arial" w:hAnsi="Arial"/>
          <w:i/>
          <w:spacing w:val="-1"/>
          <w:w w:val="85"/>
          <w:sz w:val="24"/>
        </w:rPr>
        <w:t> </w:t>
      </w:r>
      <w:r>
        <w:rPr>
          <w:rFonts w:ascii="Arial" w:hAnsi="Arial"/>
          <w:i/>
          <w:w w:val="85"/>
          <w:sz w:val="24"/>
        </w:rPr>
        <w:t>de</w:t>
      </w:r>
      <w:r>
        <w:rPr>
          <w:rFonts w:ascii="Arial" w:hAnsi="Arial"/>
          <w:i/>
          <w:spacing w:val="-1"/>
          <w:w w:val="85"/>
          <w:sz w:val="24"/>
        </w:rPr>
        <w:t> </w:t>
      </w:r>
      <w:r>
        <w:rPr>
          <w:rFonts w:ascii="Arial" w:hAnsi="Arial"/>
          <w:i/>
          <w:w w:val="85"/>
          <w:sz w:val="24"/>
        </w:rPr>
        <w:t>entrada</w:t>
      </w:r>
      <w:r>
        <w:rPr>
          <w:rFonts w:ascii="Arial" w:hAnsi="Arial"/>
          <w:i/>
          <w:spacing w:val="-3"/>
          <w:w w:val="85"/>
          <w:sz w:val="24"/>
        </w:rPr>
        <w:t> </w:t>
      </w:r>
      <w:r>
        <w:rPr>
          <w:rFonts w:ascii="Arial" w:hAnsi="Arial"/>
          <w:i/>
          <w:w w:val="85"/>
          <w:sz w:val="24"/>
        </w:rPr>
        <w:t>e</w:t>
      </w:r>
      <w:r>
        <w:rPr>
          <w:rFonts w:ascii="Arial" w:hAnsi="Arial"/>
          <w:i/>
          <w:spacing w:val="-1"/>
          <w:w w:val="85"/>
          <w:sz w:val="24"/>
        </w:rPr>
        <w:t> </w:t>
      </w:r>
      <w:r>
        <w:rPr>
          <w:rFonts w:ascii="Arial" w:hAnsi="Arial"/>
          <w:i/>
          <w:w w:val="85"/>
          <w:sz w:val="24"/>
        </w:rPr>
        <w:t>saída </w:t>
      </w:r>
      <w:r>
        <w:rPr>
          <w:rFonts w:ascii="Arial" w:hAnsi="Arial"/>
          <w:i/>
          <w:w w:val="80"/>
          <w:sz w:val="24"/>
        </w:rPr>
        <w:t>dos diversos materiais de consumo adquiridos durante o exercício de 2022, demonstrando a inexistência de comissão de </w:t>
      </w:r>
      <w:r>
        <w:rPr>
          <w:rFonts w:ascii="Arial" w:hAnsi="Arial"/>
          <w:i/>
          <w:w w:val="85"/>
          <w:sz w:val="24"/>
        </w:rPr>
        <w:t>recebimento de materiais, conforme art. 15, § 8º, c/c</w:t>
      </w:r>
      <w:r>
        <w:rPr>
          <w:rFonts w:ascii="Arial" w:hAnsi="Arial"/>
          <w:i/>
          <w:spacing w:val="-2"/>
          <w:w w:val="85"/>
          <w:sz w:val="24"/>
        </w:rPr>
        <w:t> </w:t>
      </w:r>
      <w:r>
        <w:rPr>
          <w:rFonts w:ascii="Arial" w:hAnsi="Arial"/>
          <w:i/>
          <w:w w:val="85"/>
          <w:sz w:val="24"/>
        </w:rPr>
        <w:t>art. 73, II, “a” e “b”, da Lei</w:t>
      </w:r>
      <w:r>
        <w:rPr>
          <w:rFonts w:ascii="Arial" w:hAnsi="Arial"/>
          <w:i/>
          <w:spacing w:val="-1"/>
          <w:w w:val="85"/>
          <w:sz w:val="24"/>
        </w:rPr>
        <w:t> </w:t>
      </w:r>
      <w:r>
        <w:rPr>
          <w:rFonts w:ascii="Arial" w:hAnsi="Arial"/>
          <w:i/>
          <w:w w:val="85"/>
          <w:sz w:val="24"/>
        </w:rPr>
        <w:t>n. 8666/1996, e um</w:t>
      </w:r>
      <w:r>
        <w:rPr>
          <w:rFonts w:ascii="Arial" w:hAnsi="Arial"/>
          <w:i/>
          <w:spacing w:val="-1"/>
          <w:w w:val="85"/>
          <w:sz w:val="24"/>
        </w:rPr>
        <w:t> </w:t>
      </w:r>
      <w:r>
        <w:rPr>
          <w:rFonts w:ascii="Arial" w:hAnsi="Arial"/>
          <w:i/>
          <w:w w:val="85"/>
          <w:sz w:val="24"/>
        </w:rPr>
        <w:t>perfeito controle</w:t>
      </w:r>
      <w:r>
        <w:rPr>
          <w:rFonts w:ascii="Arial" w:hAnsi="Arial"/>
          <w:i/>
          <w:spacing w:val="-2"/>
          <w:w w:val="85"/>
          <w:sz w:val="24"/>
        </w:rPr>
        <w:t> </w:t>
      </w:r>
      <w:r>
        <w:rPr>
          <w:rFonts w:ascii="Arial" w:hAnsi="Arial"/>
          <w:i/>
          <w:w w:val="85"/>
          <w:sz w:val="24"/>
        </w:rPr>
        <w:t>de </w:t>
      </w:r>
      <w:r>
        <w:rPr>
          <w:rFonts w:ascii="Arial" w:hAnsi="Arial"/>
          <w:i/>
          <w:w w:val="80"/>
          <w:sz w:val="24"/>
        </w:rPr>
        <w:t>entrada</w:t>
      </w:r>
      <w:r>
        <w:rPr>
          <w:rFonts w:ascii="Arial" w:hAnsi="Arial"/>
          <w:i/>
          <w:sz w:val="24"/>
        </w:rPr>
        <w:t> </w:t>
      </w:r>
      <w:r>
        <w:rPr>
          <w:rFonts w:ascii="Arial" w:hAnsi="Arial"/>
          <w:i/>
          <w:w w:val="80"/>
          <w:sz w:val="24"/>
        </w:rPr>
        <w:t>e</w:t>
      </w:r>
      <w:r>
        <w:rPr>
          <w:rFonts w:ascii="Arial" w:hAnsi="Arial"/>
          <w:i/>
          <w:sz w:val="24"/>
        </w:rPr>
        <w:t> </w:t>
      </w:r>
      <w:r>
        <w:rPr>
          <w:rFonts w:ascii="Arial" w:hAnsi="Arial"/>
          <w:i/>
          <w:w w:val="80"/>
          <w:sz w:val="24"/>
        </w:rPr>
        <w:t>saída</w:t>
      </w:r>
      <w:r>
        <w:rPr>
          <w:rFonts w:ascii="Arial" w:hAnsi="Arial"/>
          <w:i/>
          <w:sz w:val="24"/>
        </w:rPr>
        <w:t> </w:t>
      </w:r>
      <w:r>
        <w:rPr>
          <w:rFonts w:ascii="Arial" w:hAnsi="Arial"/>
          <w:i/>
          <w:w w:val="80"/>
          <w:sz w:val="24"/>
        </w:rPr>
        <w:t>de</w:t>
      </w:r>
      <w:r>
        <w:rPr>
          <w:rFonts w:ascii="Arial" w:hAnsi="Arial"/>
          <w:i/>
          <w:sz w:val="24"/>
        </w:rPr>
        <w:t> </w:t>
      </w:r>
      <w:r>
        <w:rPr>
          <w:rFonts w:ascii="Arial" w:hAnsi="Arial"/>
          <w:i/>
          <w:w w:val="80"/>
          <w:sz w:val="24"/>
        </w:rPr>
        <w:t>material;</w:t>
      </w:r>
      <w:r>
        <w:rPr>
          <w:rFonts w:ascii="Arial" w:hAnsi="Arial"/>
          <w:i/>
          <w:sz w:val="24"/>
        </w:rPr>
        <w:t> </w:t>
      </w:r>
      <w:r>
        <w:rPr>
          <w:rFonts w:ascii="Arial" w:hAnsi="Arial"/>
          <w:i/>
          <w:w w:val="80"/>
          <w:sz w:val="24"/>
        </w:rPr>
        <w:t>21)</w:t>
      </w:r>
      <w:r>
        <w:rPr>
          <w:rFonts w:ascii="Arial" w:hAnsi="Arial"/>
          <w:i/>
          <w:sz w:val="24"/>
        </w:rPr>
        <w:t> </w:t>
      </w:r>
      <w:r>
        <w:rPr>
          <w:rFonts w:ascii="Arial" w:hAnsi="Arial"/>
          <w:i/>
          <w:w w:val="80"/>
          <w:sz w:val="24"/>
        </w:rPr>
        <w:t>Ausência de</w:t>
      </w:r>
      <w:r>
        <w:rPr>
          <w:rFonts w:ascii="Arial" w:hAnsi="Arial"/>
          <w:i/>
          <w:sz w:val="24"/>
        </w:rPr>
        <w:t> </w:t>
      </w:r>
      <w:r>
        <w:rPr>
          <w:rFonts w:ascii="Arial" w:hAnsi="Arial"/>
          <w:i/>
          <w:w w:val="80"/>
          <w:sz w:val="24"/>
        </w:rPr>
        <w:t>registros analíticos</w:t>
      </w:r>
      <w:r>
        <w:rPr>
          <w:rFonts w:ascii="Arial" w:hAnsi="Arial"/>
          <w:i/>
          <w:sz w:val="24"/>
        </w:rPr>
        <w:t> </w:t>
      </w:r>
      <w:r>
        <w:rPr>
          <w:rFonts w:ascii="Arial" w:hAnsi="Arial"/>
          <w:i/>
          <w:w w:val="80"/>
          <w:sz w:val="24"/>
        </w:rPr>
        <w:t>de</w:t>
      </w:r>
      <w:r>
        <w:rPr>
          <w:rFonts w:ascii="Arial" w:hAnsi="Arial"/>
          <w:i/>
          <w:sz w:val="24"/>
        </w:rPr>
        <w:t> </w:t>
      </w:r>
      <w:r>
        <w:rPr>
          <w:rFonts w:ascii="Arial" w:hAnsi="Arial"/>
          <w:i/>
          <w:w w:val="80"/>
          <w:sz w:val="24"/>
        </w:rPr>
        <w:t>todos</w:t>
      </w:r>
      <w:r>
        <w:rPr>
          <w:rFonts w:ascii="Arial" w:hAnsi="Arial"/>
          <w:i/>
          <w:sz w:val="24"/>
        </w:rPr>
        <w:t> </w:t>
      </w:r>
      <w:r>
        <w:rPr>
          <w:rFonts w:ascii="Arial" w:hAnsi="Arial"/>
          <w:i/>
          <w:w w:val="80"/>
          <w:sz w:val="24"/>
        </w:rPr>
        <w:t>os</w:t>
      </w:r>
      <w:r>
        <w:rPr>
          <w:rFonts w:ascii="Arial" w:hAnsi="Arial"/>
          <w:i/>
          <w:sz w:val="24"/>
        </w:rPr>
        <w:t> </w:t>
      </w:r>
      <w:r>
        <w:rPr>
          <w:rFonts w:ascii="Arial" w:hAnsi="Arial"/>
          <w:i/>
          <w:w w:val="80"/>
          <w:sz w:val="24"/>
        </w:rPr>
        <w:t>bens de</w:t>
      </w:r>
      <w:r>
        <w:rPr>
          <w:rFonts w:ascii="Arial" w:hAnsi="Arial"/>
          <w:i/>
          <w:sz w:val="24"/>
        </w:rPr>
        <w:t> </w:t>
      </w:r>
      <w:r>
        <w:rPr>
          <w:rFonts w:ascii="Arial" w:hAnsi="Arial"/>
          <w:i/>
          <w:w w:val="80"/>
          <w:sz w:val="24"/>
        </w:rPr>
        <w:t>caráter</w:t>
      </w:r>
      <w:r>
        <w:rPr>
          <w:rFonts w:ascii="Arial" w:hAnsi="Arial"/>
          <w:i/>
          <w:sz w:val="24"/>
        </w:rPr>
        <w:t> </w:t>
      </w:r>
      <w:r>
        <w:rPr>
          <w:rFonts w:ascii="Arial" w:hAnsi="Arial"/>
          <w:i/>
          <w:w w:val="80"/>
          <w:sz w:val="24"/>
        </w:rPr>
        <w:t>permanente,</w:t>
      </w:r>
      <w:r>
        <w:rPr>
          <w:rFonts w:ascii="Arial" w:hAnsi="Arial"/>
          <w:i/>
          <w:sz w:val="24"/>
        </w:rPr>
        <w:t> </w:t>
      </w:r>
      <w:r>
        <w:rPr>
          <w:rFonts w:ascii="Arial" w:hAnsi="Arial"/>
          <w:i/>
          <w:w w:val="80"/>
          <w:sz w:val="24"/>
        </w:rPr>
        <w:t>com</w:t>
      </w:r>
      <w:r>
        <w:rPr>
          <w:rFonts w:ascii="Arial" w:hAnsi="Arial"/>
          <w:i/>
          <w:sz w:val="24"/>
        </w:rPr>
        <w:t> </w:t>
      </w:r>
      <w:r>
        <w:rPr>
          <w:rFonts w:ascii="Arial" w:hAnsi="Arial"/>
          <w:i/>
          <w:w w:val="80"/>
          <w:sz w:val="24"/>
        </w:rPr>
        <w:t>indicação dos</w:t>
      </w:r>
      <w:r>
        <w:rPr>
          <w:rFonts w:ascii="Arial" w:hAnsi="Arial"/>
          <w:i/>
          <w:sz w:val="24"/>
        </w:rPr>
        <w:t> </w:t>
      </w:r>
      <w:r>
        <w:rPr>
          <w:rFonts w:ascii="Arial" w:hAnsi="Arial"/>
          <w:i/>
          <w:w w:val="80"/>
          <w:sz w:val="24"/>
        </w:rPr>
        <w:t>elementos</w:t>
      </w:r>
      <w:r>
        <w:rPr>
          <w:rFonts w:ascii="Arial" w:hAnsi="Arial"/>
          <w:i/>
          <w:sz w:val="24"/>
        </w:rPr>
        <w:t> </w:t>
      </w:r>
      <w:r>
        <w:rPr>
          <w:rFonts w:ascii="Arial" w:hAnsi="Arial"/>
          <w:i/>
          <w:w w:val="80"/>
          <w:sz w:val="24"/>
        </w:rPr>
        <w:t>necessários</w:t>
      </w:r>
      <w:r>
        <w:rPr>
          <w:rFonts w:ascii="Arial" w:hAnsi="Arial"/>
          <w:i/>
          <w:sz w:val="24"/>
        </w:rPr>
        <w:t> </w:t>
      </w:r>
      <w:r>
        <w:rPr>
          <w:rFonts w:ascii="Arial" w:hAnsi="Arial"/>
          <w:i/>
          <w:w w:val="80"/>
          <w:sz w:val="24"/>
        </w:rPr>
        <w:t>para</w:t>
      </w:r>
      <w:r>
        <w:rPr>
          <w:rFonts w:ascii="Arial" w:hAnsi="Arial"/>
          <w:i/>
          <w:sz w:val="24"/>
        </w:rPr>
        <w:t> </w:t>
      </w:r>
      <w:r>
        <w:rPr>
          <w:rFonts w:ascii="Arial" w:hAnsi="Arial"/>
          <w:i/>
          <w:w w:val="80"/>
          <w:sz w:val="24"/>
        </w:rPr>
        <w:t>a</w:t>
      </w:r>
      <w:r>
        <w:rPr>
          <w:rFonts w:ascii="Arial" w:hAnsi="Arial"/>
          <w:i/>
          <w:sz w:val="24"/>
        </w:rPr>
        <w:t> </w:t>
      </w:r>
      <w:r>
        <w:rPr>
          <w:rFonts w:ascii="Arial" w:hAnsi="Arial"/>
          <w:i/>
          <w:w w:val="80"/>
          <w:sz w:val="24"/>
        </w:rPr>
        <w:t>perfeita</w:t>
      </w:r>
      <w:r>
        <w:rPr>
          <w:rFonts w:ascii="Arial" w:hAnsi="Arial"/>
          <w:i/>
          <w:sz w:val="24"/>
        </w:rPr>
        <w:t> </w:t>
      </w:r>
      <w:r>
        <w:rPr>
          <w:rFonts w:ascii="Arial" w:hAnsi="Arial"/>
          <w:i/>
          <w:w w:val="80"/>
          <w:sz w:val="24"/>
        </w:rPr>
        <w:t>caracterização</w:t>
      </w:r>
      <w:r>
        <w:rPr>
          <w:rFonts w:ascii="Arial" w:hAnsi="Arial"/>
          <w:i/>
          <w:sz w:val="24"/>
        </w:rPr>
        <w:t> </w:t>
      </w:r>
      <w:r>
        <w:rPr>
          <w:rFonts w:ascii="Arial" w:hAnsi="Arial"/>
          <w:i/>
          <w:w w:val="80"/>
          <w:sz w:val="24"/>
        </w:rPr>
        <w:t>de</w:t>
      </w:r>
      <w:r>
        <w:rPr>
          <w:rFonts w:ascii="Arial" w:hAnsi="Arial"/>
          <w:i/>
          <w:sz w:val="24"/>
        </w:rPr>
        <w:t> </w:t>
      </w:r>
      <w:r>
        <w:rPr>
          <w:rFonts w:ascii="Arial" w:hAnsi="Arial"/>
          <w:i/>
          <w:w w:val="80"/>
          <w:sz w:val="24"/>
        </w:rPr>
        <w:t>cada</w:t>
      </w:r>
      <w:r>
        <w:rPr>
          <w:rFonts w:ascii="Arial" w:hAnsi="Arial"/>
          <w:i/>
          <w:sz w:val="24"/>
        </w:rPr>
        <w:t> </w:t>
      </w:r>
      <w:r>
        <w:rPr>
          <w:rFonts w:ascii="Arial" w:hAnsi="Arial"/>
          <w:i/>
          <w:w w:val="80"/>
          <w:sz w:val="24"/>
        </w:rPr>
        <w:t>um</w:t>
      </w:r>
      <w:r>
        <w:rPr>
          <w:rFonts w:ascii="Arial" w:hAnsi="Arial"/>
          <w:i/>
          <w:sz w:val="24"/>
        </w:rPr>
        <w:t> </w:t>
      </w:r>
      <w:r>
        <w:rPr>
          <w:rFonts w:ascii="Arial" w:hAnsi="Arial"/>
          <w:i/>
          <w:w w:val="80"/>
          <w:sz w:val="24"/>
        </w:rPr>
        <w:t>deles</w:t>
      </w:r>
      <w:r>
        <w:rPr>
          <w:rFonts w:ascii="Arial" w:hAnsi="Arial"/>
          <w:i/>
          <w:sz w:val="24"/>
        </w:rPr>
        <w:t> </w:t>
      </w:r>
      <w:r>
        <w:rPr>
          <w:rFonts w:ascii="Arial" w:hAnsi="Arial"/>
          <w:i/>
          <w:w w:val="80"/>
          <w:sz w:val="24"/>
        </w:rPr>
        <w:t>e</w:t>
      </w:r>
      <w:r>
        <w:rPr>
          <w:rFonts w:ascii="Arial" w:hAnsi="Arial"/>
          <w:i/>
          <w:sz w:val="24"/>
        </w:rPr>
        <w:t> </w:t>
      </w:r>
      <w:r>
        <w:rPr>
          <w:rFonts w:ascii="Arial" w:hAnsi="Arial"/>
          <w:i/>
          <w:w w:val="80"/>
          <w:sz w:val="24"/>
        </w:rPr>
        <w:t>dos</w:t>
      </w:r>
      <w:r>
        <w:rPr>
          <w:rFonts w:ascii="Arial" w:hAnsi="Arial"/>
          <w:i/>
          <w:sz w:val="24"/>
        </w:rPr>
        <w:t> </w:t>
      </w:r>
      <w:r>
        <w:rPr>
          <w:rFonts w:ascii="Arial" w:hAnsi="Arial"/>
          <w:i/>
          <w:w w:val="80"/>
          <w:sz w:val="24"/>
        </w:rPr>
        <w:t>agentes</w:t>
      </w:r>
      <w:r>
        <w:rPr>
          <w:rFonts w:ascii="Arial" w:hAnsi="Arial"/>
          <w:i/>
          <w:sz w:val="24"/>
        </w:rPr>
        <w:t> </w:t>
      </w:r>
      <w:r>
        <w:rPr>
          <w:rFonts w:ascii="Arial" w:hAnsi="Arial"/>
          <w:i/>
          <w:w w:val="80"/>
          <w:sz w:val="24"/>
        </w:rPr>
        <w:t>responsáveis</w:t>
      </w:r>
      <w:r>
        <w:rPr>
          <w:rFonts w:ascii="Arial" w:hAnsi="Arial"/>
          <w:i/>
          <w:sz w:val="24"/>
        </w:rPr>
        <w:t> </w:t>
      </w:r>
      <w:r>
        <w:rPr>
          <w:rFonts w:ascii="Arial" w:hAnsi="Arial"/>
          <w:i/>
          <w:w w:val="80"/>
          <w:sz w:val="24"/>
        </w:rPr>
        <w:t>pela</w:t>
      </w:r>
      <w:r>
        <w:rPr>
          <w:rFonts w:ascii="Arial" w:hAnsi="Arial"/>
          <w:i/>
          <w:sz w:val="24"/>
        </w:rPr>
        <w:t> </w:t>
      </w:r>
      <w:r>
        <w:rPr>
          <w:rFonts w:ascii="Arial" w:hAnsi="Arial"/>
          <w:i/>
          <w:w w:val="80"/>
          <w:sz w:val="24"/>
        </w:rPr>
        <w:t>sua</w:t>
      </w:r>
      <w:r>
        <w:rPr>
          <w:rFonts w:ascii="Arial" w:hAnsi="Arial"/>
          <w:i/>
          <w:sz w:val="24"/>
        </w:rPr>
        <w:t> </w:t>
      </w:r>
      <w:r>
        <w:rPr>
          <w:rFonts w:ascii="Arial" w:hAnsi="Arial"/>
          <w:i/>
          <w:w w:val="80"/>
          <w:sz w:val="24"/>
        </w:rPr>
        <w:t>guarda</w:t>
      </w:r>
      <w:r>
        <w:rPr>
          <w:rFonts w:ascii="Arial" w:hAnsi="Arial"/>
          <w:i/>
          <w:spacing w:val="80"/>
          <w:sz w:val="24"/>
        </w:rPr>
        <w:t> </w:t>
      </w:r>
      <w:r>
        <w:rPr>
          <w:rFonts w:ascii="Arial" w:hAnsi="Arial"/>
          <w:i/>
          <w:w w:val="85"/>
          <w:sz w:val="24"/>
        </w:rPr>
        <w:t>e administração, descumprindo o previsto no art. 94, 95 e 96 da Lei n. 4320/1964; 22) Justificar e apresentar toda a documentação</w:t>
      </w:r>
      <w:r>
        <w:rPr>
          <w:rFonts w:ascii="Arial" w:hAnsi="Arial"/>
          <w:i/>
          <w:w w:val="85"/>
          <w:sz w:val="24"/>
        </w:rPr>
        <w:t> necessária</w:t>
      </w:r>
      <w:r>
        <w:rPr>
          <w:rFonts w:ascii="Arial" w:hAnsi="Arial"/>
          <w:i/>
          <w:w w:val="85"/>
          <w:sz w:val="24"/>
        </w:rPr>
        <w:t> a</w:t>
      </w:r>
      <w:r>
        <w:rPr>
          <w:rFonts w:ascii="Arial" w:hAnsi="Arial"/>
          <w:i/>
          <w:w w:val="85"/>
          <w:sz w:val="24"/>
        </w:rPr>
        <w:t> sanar</w:t>
      </w:r>
      <w:r>
        <w:rPr>
          <w:rFonts w:ascii="Arial" w:hAnsi="Arial"/>
          <w:i/>
          <w:w w:val="85"/>
          <w:sz w:val="24"/>
        </w:rPr>
        <w:t> a</w:t>
      </w:r>
      <w:r>
        <w:rPr>
          <w:rFonts w:ascii="Arial" w:hAnsi="Arial"/>
          <w:i/>
          <w:w w:val="85"/>
          <w:sz w:val="24"/>
        </w:rPr>
        <w:t> ausência</w:t>
      </w:r>
      <w:r>
        <w:rPr>
          <w:rFonts w:ascii="Arial" w:hAnsi="Arial"/>
          <w:i/>
          <w:w w:val="85"/>
          <w:sz w:val="24"/>
        </w:rPr>
        <w:t> da</w:t>
      </w:r>
      <w:r>
        <w:rPr>
          <w:rFonts w:ascii="Arial" w:hAnsi="Arial"/>
          <w:i/>
          <w:w w:val="85"/>
          <w:sz w:val="24"/>
        </w:rPr>
        <w:t> relação</w:t>
      </w:r>
      <w:r>
        <w:rPr>
          <w:rFonts w:ascii="Arial" w:hAnsi="Arial"/>
          <w:i/>
          <w:w w:val="85"/>
          <w:sz w:val="24"/>
        </w:rPr>
        <w:t> de</w:t>
      </w:r>
      <w:r>
        <w:rPr>
          <w:rFonts w:ascii="Arial" w:hAnsi="Arial"/>
          <w:i/>
          <w:w w:val="85"/>
          <w:sz w:val="24"/>
        </w:rPr>
        <w:t> todos</w:t>
      </w:r>
      <w:r>
        <w:rPr>
          <w:rFonts w:ascii="Arial" w:hAnsi="Arial"/>
          <w:i/>
          <w:w w:val="85"/>
          <w:sz w:val="24"/>
        </w:rPr>
        <w:t> os</w:t>
      </w:r>
      <w:r>
        <w:rPr>
          <w:rFonts w:ascii="Arial" w:hAnsi="Arial"/>
          <w:i/>
          <w:w w:val="85"/>
          <w:sz w:val="24"/>
        </w:rPr>
        <w:t> contratos/aditivos</w:t>
      </w:r>
      <w:r>
        <w:rPr>
          <w:rFonts w:ascii="Arial" w:hAnsi="Arial"/>
          <w:i/>
          <w:w w:val="85"/>
          <w:sz w:val="24"/>
        </w:rPr>
        <w:t> assinados</w:t>
      </w:r>
      <w:r>
        <w:rPr>
          <w:rFonts w:ascii="Arial" w:hAnsi="Arial"/>
          <w:i/>
          <w:w w:val="85"/>
          <w:sz w:val="24"/>
        </w:rPr>
        <w:t> no</w:t>
      </w:r>
      <w:r>
        <w:rPr>
          <w:rFonts w:ascii="Arial" w:hAnsi="Arial"/>
          <w:i/>
          <w:w w:val="85"/>
          <w:sz w:val="24"/>
        </w:rPr>
        <w:t> exercício,</w:t>
      </w:r>
      <w:r>
        <w:rPr>
          <w:rFonts w:ascii="Arial" w:hAnsi="Arial"/>
          <w:i/>
          <w:w w:val="85"/>
          <w:sz w:val="24"/>
        </w:rPr>
        <w:t> na </w:t>
      </w:r>
      <w:r>
        <w:rPr>
          <w:rFonts w:ascii="Arial" w:hAnsi="Arial"/>
          <w:i/>
          <w:spacing w:val="-2"/>
          <w:w w:val="90"/>
          <w:sz w:val="24"/>
        </w:rPr>
        <w:t>prestação de</w:t>
      </w:r>
      <w:r>
        <w:rPr>
          <w:rFonts w:ascii="Arial" w:hAnsi="Arial"/>
          <w:i/>
          <w:spacing w:val="-2"/>
          <w:w w:val="90"/>
          <w:sz w:val="24"/>
        </w:rPr>
        <w:t> contas</w:t>
      </w:r>
      <w:r>
        <w:rPr>
          <w:rFonts w:ascii="Arial" w:hAnsi="Arial"/>
          <w:i/>
          <w:spacing w:val="-3"/>
          <w:w w:val="90"/>
          <w:sz w:val="24"/>
        </w:rPr>
        <w:t> </w:t>
      </w:r>
      <w:r>
        <w:rPr>
          <w:rFonts w:ascii="Arial" w:hAnsi="Arial"/>
          <w:i/>
          <w:spacing w:val="-2"/>
          <w:w w:val="90"/>
          <w:sz w:val="24"/>
        </w:rPr>
        <w:t>anual,</w:t>
      </w:r>
      <w:r>
        <w:rPr>
          <w:rFonts w:ascii="Arial" w:hAnsi="Arial"/>
          <w:i/>
          <w:spacing w:val="-3"/>
          <w:w w:val="90"/>
          <w:sz w:val="24"/>
        </w:rPr>
        <w:t> </w:t>
      </w:r>
      <w:r>
        <w:rPr>
          <w:rFonts w:ascii="Arial" w:hAnsi="Arial"/>
          <w:i/>
          <w:spacing w:val="-2"/>
          <w:w w:val="90"/>
          <w:sz w:val="24"/>
        </w:rPr>
        <w:t>contrariando</w:t>
      </w:r>
      <w:r>
        <w:rPr>
          <w:rFonts w:ascii="Arial" w:hAnsi="Arial"/>
          <w:i/>
          <w:spacing w:val="-4"/>
          <w:w w:val="90"/>
          <w:sz w:val="24"/>
        </w:rPr>
        <w:t> </w:t>
      </w:r>
      <w:r>
        <w:rPr>
          <w:rFonts w:ascii="Arial" w:hAnsi="Arial"/>
          <w:i/>
          <w:spacing w:val="-2"/>
          <w:w w:val="90"/>
          <w:sz w:val="24"/>
        </w:rPr>
        <w:t>a Resolução n.</w:t>
      </w:r>
      <w:r>
        <w:rPr>
          <w:rFonts w:ascii="Arial" w:hAnsi="Arial"/>
          <w:i/>
          <w:spacing w:val="-3"/>
          <w:w w:val="90"/>
          <w:sz w:val="24"/>
        </w:rPr>
        <w:t> </w:t>
      </w:r>
      <w:r>
        <w:rPr>
          <w:rFonts w:ascii="Arial" w:hAnsi="Arial"/>
          <w:i/>
          <w:spacing w:val="-2"/>
          <w:w w:val="90"/>
          <w:sz w:val="24"/>
        </w:rPr>
        <w:t>6/2009</w:t>
      </w:r>
      <w:r>
        <w:rPr>
          <w:rFonts w:ascii="Arial" w:hAnsi="Arial"/>
          <w:i/>
          <w:spacing w:val="-2"/>
          <w:w w:val="90"/>
          <w:sz w:val="24"/>
        </w:rPr>
        <w:t> – TCE</w:t>
      </w:r>
      <w:r>
        <w:rPr>
          <w:rFonts w:ascii="Arial" w:hAnsi="Arial"/>
          <w:i/>
          <w:spacing w:val="-3"/>
          <w:w w:val="90"/>
          <w:sz w:val="24"/>
        </w:rPr>
        <w:t> </w:t>
      </w:r>
      <w:r>
        <w:rPr>
          <w:rFonts w:ascii="Arial" w:hAnsi="Arial"/>
          <w:i/>
          <w:spacing w:val="-2"/>
          <w:w w:val="90"/>
          <w:sz w:val="24"/>
        </w:rPr>
        <w:t>/AM,</w:t>
      </w:r>
      <w:r>
        <w:rPr>
          <w:rFonts w:ascii="Arial" w:hAnsi="Arial"/>
          <w:i/>
          <w:spacing w:val="-4"/>
          <w:w w:val="90"/>
          <w:sz w:val="24"/>
        </w:rPr>
        <w:t> </w:t>
      </w:r>
      <w:r>
        <w:rPr>
          <w:rFonts w:ascii="Arial" w:hAnsi="Arial"/>
          <w:i/>
          <w:spacing w:val="-2"/>
          <w:w w:val="90"/>
          <w:sz w:val="24"/>
        </w:rPr>
        <w:t>os</w:t>
      </w:r>
      <w:r>
        <w:rPr>
          <w:rFonts w:ascii="Arial" w:hAnsi="Arial"/>
          <w:i/>
          <w:spacing w:val="-3"/>
          <w:w w:val="90"/>
          <w:sz w:val="24"/>
        </w:rPr>
        <w:t> </w:t>
      </w:r>
      <w:r>
        <w:rPr>
          <w:rFonts w:ascii="Arial" w:hAnsi="Arial"/>
          <w:i/>
          <w:spacing w:val="-2"/>
          <w:w w:val="90"/>
          <w:sz w:val="24"/>
        </w:rPr>
        <w:t>quais</w:t>
      </w:r>
      <w:r>
        <w:rPr>
          <w:rFonts w:ascii="Arial" w:hAnsi="Arial"/>
          <w:i/>
          <w:spacing w:val="-3"/>
          <w:w w:val="90"/>
          <w:sz w:val="24"/>
        </w:rPr>
        <w:t> </w:t>
      </w:r>
      <w:r>
        <w:rPr>
          <w:rFonts w:ascii="Arial" w:hAnsi="Arial"/>
          <w:i/>
          <w:spacing w:val="-2"/>
          <w:w w:val="90"/>
          <w:sz w:val="24"/>
        </w:rPr>
        <w:t>devem</w:t>
      </w:r>
      <w:r>
        <w:rPr>
          <w:rFonts w:ascii="Arial" w:hAnsi="Arial"/>
          <w:i/>
          <w:spacing w:val="-3"/>
          <w:w w:val="90"/>
          <w:sz w:val="24"/>
        </w:rPr>
        <w:t> </w:t>
      </w:r>
      <w:r>
        <w:rPr>
          <w:rFonts w:ascii="Arial" w:hAnsi="Arial"/>
          <w:i/>
          <w:spacing w:val="-2"/>
          <w:w w:val="90"/>
          <w:sz w:val="24"/>
        </w:rPr>
        <w:t>conter,</w:t>
      </w:r>
      <w:r>
        <w:rPr>
          <w:rFonts w:ascii="Arial" w:hAnsi="Arial"/>
          <w:i/>
          <w:spacing w:val="-3"/>
          <w:w w:val="90"/>
          <w:sz w:val="24"/>
        </w:rPr>
        <w:t> </w:t>
      </w:r>
      <w:r>
        <w:rPr>
          <w:rFonts w:ascii="Arial" w:hAnsi="Arial"/>
          <w:i/>
          <w:spacing w:val="-2"/>
          <w:w w:val="90"/>
          <w:sz w:val="24"/>
        </w:rPr>
        <w:t>no mínimo,</w:t>
      </w:r>
      <w:r>
        <w:rPr>
          <w:rFonts w:ascii="Arial" w:hAnsi="Arial"/>
          <w:i/>
          <w:spacing w:val="-4"/>
          <w:w w:val="90"/>
          <w:sz w:val="24"/>
        </w:rPr>
        <w:t> </w:t>
      </w:r>
      <w:r>
        <w:rPr>
          <w:rFonts w:ascii="Arial" w:hAnsi="Arial"/>
          <w:i/>
          <w:spacing w:val="-2"/>
          <w:w w:val="90"/>
          <w:sz w:val="24"/>
        </w:rPr>
        <w:t>as </w:t>
      </w:r>
      <w:r>
        <w:rPr>
          <w:rFonts w:ascii="Arial" w:hAnsi="Arial"/>
          <w:i/>
          <w:w w:val="85"/>
          <w:sz w:val="24"/>
        </w:rPr>
        <w:t>seguintes informações; 23) Justificar e apresentar toda a documentação necessária a sanar a ausência da relação de </w:t>
      </w:r>
      <w:r>
        <w:rPr>
          <w:rFonts w:ascii="Arial" w:hAnsi="Arial"/>
          <w:i/>
          <w:w w:val="80"/>
          <w:sz w:val="24"/>
        </w:rPr>
        <w:t>todos os processos licitatórios realizados no exercício, na prestação de contas anual, contrariando a Resolução n. 6/2009 TCE/AM, os quais devem conter, no mínimo, as seguintes informações; 24) Não foram apresentadas à comissão nenhuma dispensa de licitação contendo as seguintes informações: a) Publicação do ato de adjudicação e homologação (art. 38, VII,</w:t>
      </w:r>
      <w:r>
        <w:rPr>
          <w:rFonts w:ascii="Arial" w:hAnsi="Arial"/>
          <w:i/>
          <w:spacing w:val="40"/>
          <w:sz w:val="24"/>
        </w:rPr>
        <w:t> </w:t>
      </w:r>
      <w:r>
        <w:rPr>
          <w:rFonts w:ascii="Arial" w:hAnsi="Arial"/>
          <w:i/>
          <w:w w:val="90"/>
          <w:sz w:val="24"/>
        </w:rPr>
        <w:t>da</w:t>
      </w:r>
      <w:r>
        <w:rPr>
          <w:rFonts w:ascii="Arial" w:hAnsi="Arial"/>
          <w:i/>
          <w:w w:val="90"/>
          <w:sz w:val="24"/>
        </w:rPr>
        <w:t> Lei</w:t>
      </w:r>
      <w:r>
        <w:rPr>
          <w:rFonts w:ascii="Arial" w:hAnsi="Arial"/>
          <w:i/>
          <w:w w:val="90"/>
          <w:sz w:val="24"/>
        </w:rPr>
        <w:t> n.</w:t>
      </w:r>
      <w:r>
        <w:rPr>
          <w:rFonts w:ascii="Arial" w:hAnsi="Arial"/>
          <w:i/>
          <w:w w:val="90"/>
          <w:sz w:val="24"/>
        </w:rPr>
        <w:t> 8666/1993);</w:t>
      </w:r>
      <w:r>
        <w:rPr>
          <w:rFonts w:ascii="Arial" w:hAnsi="Arial"/>
          <w:i/>
          <w:w w:val="90"/>
          <w:sz w:val="24"/>
        </w:rPr>
        <w:t> b)</w:t>
      </w:r>
      <w:r>
        <w:rPr>
          <w:rFonts w:ascii="Arial" w:hAnsi="Arial"/>
          <w:i/>
          <w:w w:val="90"/>
          <w:sz w:val="24"/>
        </w:rPr>
        <w:t> Ausência</w:t>
      </w:r>
      <w:r>
        <w:rPr>
          <w:rFonts w:ascii="Arial" w:hAnsi="Arial"/>
          <w:i/>
          <w:w w:val="90"/>
          <w:sz w:val="24"/>
        </w:rPr>
        <w:t> de</w:t>
      </w:r>
      <w:r>
        <w:rPr>
          <w:rFonts w:ascii="Arial" w:hAnsi="Arial"/>
          <w:i/>
          <w:w w:val="90"/>
          <w:sz w:val="24"/>
        </w:rPr>
        <w:t> justificativa,</w:t>
      </w:r>
      <w:r>
        <w:rPr>
          <w:rFonts w:ascii="Arial" w:hAnsi="Arial"/>
          <w:i/>
          <w:w w:val="90"/>
          <w:sz w:val="24"/>
        </w:rPr>
        <w:t> pela</w:t>
      </w:r>
      <w:r>
        <w:rPr>
          <w:rFonts w:ascii="Arial" w:hAnsi="Arial"/>
          <w:i/>
          <w:w w:val="90"/>
          <w:sz w:val="24"/>
        </w:rPr>
        <w:t> autoridade</w:t>
      </w:r>
      <w:r>
        <w:rPr>
          <w:rFonts w:ascii="Arial" w:hAnsi="Arial"/>
          <w:i/>
          <w:w w:val="90"/>
          <w:sz w:val="24"/>
        </w:rPr>
        <w:t> competente,</w:t>
      </w:r>
      <w:r>
        <w:rPr>
          <w:rFonts w:ascii="Arial" w:hAnsi="Arial"/>
          <w:i/>
          <w:w w:val="90"/>
          <w:sz w:val="24"/>
        </w:rPr>
        <w:t> da</w:t>
      </w:r>
      <w:r>
        <w:rPr>
          <w:rFonts w:ascii="Arial" w:hAnsi="Arial"/>
          <w:i/>
          <w:w w:val="90"/>
          <w:sz w:val="24"/>
        </w:rPr>
        <w:t> necessidade</w:t>
      </w:r>
      <w:r>
        <w:rPr>
          <w:rFonts w:ascii="Arial" w:hAnsi="Arial"/>
          <w:i/>
          <w:w w:val="90"/>
          <w:sz w:val="24"/>
        </w:rPr>
        <w:t> da</w:t>
      </w:r>
      <w:r>
        <w:rPr>
          <w:rFonts w:ascii="Arial" w:hAnsi="Arial"/>
          <w:i/>
          <w:w w:val="90"/>
          <w:sz w:val="24"/>
        </w:rPr>
        <w:t> contratação, </w:t>
      </w:r>
      <w:r>
        <w:rPr>
          <w:rFonts w:ascii="Arial" w:hAnsi="Arial"/>
          <w:i/>
          <w:w w:val="80"/>
          <w:sz w:val="24"/>
        </w:rPr>
        <w:t>contrariando</w:t>
      </w:r>
      <w:r>
        <w:rPr>
          <w:rFonts w:ascii="Arial" w:hAnsi="Arial"/>
          <w:i/>
          <w:spacing w:val="-3"/>
          <w:sz w:val="24"/>
        </w:rPr>
        <w:t> </w:t>
      </w:r>
      <w:r>
        <w:rPr>
          <w:rFonts w:ascii="Arial" w:hAnsi="Arial"/>
          <w:i/>
          <w:w w:val="80"/>
          <w:sz w:val="24"/>
        </w:rPr>
        <w:t>o</w:t>
      </w:r>
      <w:r>
        <w:rPr>
          <w:rFonts w:ascii="Arial" w:hAnsi="Arial"/>
          <w:i/>
          <w:spacing w:val="-6"/>
          <w:sz w:val="24"/>
        </w:rPr>
        <w:t> </w:t>
      </w:r>
      <w:r>
        <w:rPr>
          <w:rFonts w:ascii="Arial" w:hAnsi="Arial"/>
          <w:i/>
          <w:w w:val="80"/>
          <w:sz w:val="24"/>
        </w:rPr>
        <w:t>art.</w:t>
      </w:r>
      <w:r>
        <w:rPr>
          <w:rFonts w:ascii="Arial" w:hAnsi="Arial"/>
          <w:i/>
          <w:spacing w:val="-3"/>
          <w:sz w:val="24"/>
        </w:rPr>
        <w:t> </w:t>
      </w:r>
      <w:r>
        <w:rPr>
          <w:rFonts w:ascii="Arial" w:hAnsi="Arial"/>
          <w:i/>
          <w:w w:val="80"/>
          <w:sz w:val="24"/>
        </w:rPr>
        <w:t>3º,</w:t>
      </w:r>
      <w:r>
        <w:rPr>
          <w:rFonts w:ascii="Arial" w:hAnsi="Arial"/>
          <w:i/>
          <w:spacing w:val="-5"/>
          <w:sz w:val="24"/>
        </w:rPr>
        <w:t> </w:t>
      </w:r>
      <w:r>
        <w:rPr>
          <w:rFonts w:ascii="Arial" w:hAnsi="Arial"/>
          <w:i/>
          <w:w w:val="80"/>
          <w:sz w:val="24"/>
        </w:rPr>
        <w:t>da</w:t>
      </w:r>
      <w:r>
        <w:rPr>
          <w:rFonts w:ascii="Arial" w:hAnsi="Arial"/>
          <w:i/>
          <w:spacing w:val="-2"/>
          <w:sz w:val="24"/>
        </w:rPr>
        <w:t> </w:t>
      </w:r>
      <w:r>
        <w:rPr>
          <w:rFonts w:ascii="Arial" w:hAnsi="Arial"/>
          <w:i/>
          <w:w w:val="80"/>
          <w:sz w:val="24"/>
        </w:rPr>
        <w:t>Lei</w:t>
      </w:r>
      <w:r>
        <w:rPr>
          <w:rFonts w:ascii="Arial" w:hAnsi="Arial"/>
          <w:i/>
          <w:spacing w:val="-3"/>
          <w:sz w:val="24"/>
        </w:rPr>
        <w:t> </w:t>
      </w:r>
      <w:r>
        <w:rPr>
          <w:rFonts w:ascii="Arial" w:hAnsi="Arial"/>
          <w:i/>
          <w:w w:val="80"/>
          <w:sz w:val="24"/>
        </w:rPr>
        <w:t>n.</w:t>
      </w:r>
      <w:r>
        <w:rPr>
          <w:rFonts w:ascii="Arial" w:hAnsi="Arial"/>
          <w:i/>
          <w:spacing w:val="-3"/>
          <w:sz w:val="24"/>
        </w:rPr>
        <w:t> </w:t>
      </w:r>
      <w:r>
        <w:rPr>
          <w:rFonts w:ascii="Arial" w:hAnsi="Arial"/>
          <w:i/>
          <w:w w:val="80"/>
          <w:sz w:val="24"/>
        </w:rPr>
        <w:t>10520/2002</w:t>
      </w:r>
      <w:r>
        <w:rPr>
          <w:rFonts w:ascii="Arial" w:hAnsi="Arial"/>
          <w:i/>
          <w:spacing w:val="-2"/>
          <w:sz w:val="24"/>
        </w:rPr>
        <w:t> </w:t>
      </w:r>
      <w:r>
        <w:rPr>
          <w:rFonts w:ascii="Arial" w:hAnsi="Arial"/>
          <w:i/>
          <w:w w:val="80"/>
          <w:sz w:val="24"/>
        </w:rPr>
        <w:t>e</w:t>
      </w:r>
      <w:r>
        <w:rPr>
          <w:rFonts w:ascii="Arial" w:hAnsi="Arial"/>
          <w:i/>
          <w:spacing w:val="-6"/>
          <w:sz w:val="24"/>
        </w:rPr>
        <w:t> </w:t>
      </w:r>
      <w:r>
        <w:rPr>
          <w:rFonts w:ascii="Arial" w:hAnsi="Arial"/>
          <w:i/>
          <w:w w:val="80"/>
          <w:sz w:val="24"/>
        </w:rPr>
        <w:t>art.</w:t>
      </w:r>
      <w:r>
        <w:rPr>
          <w:rFonts w:ascii="Arial" w:hAnsi="Arial"/>
          <w:i/>
          <w:spacing w:val="-3"/>
          <w:sz w:val="24"/>
        </w:rPr>
        <w:t> </w:t>
      </w:r>
      <w:r>
        <w:rPr>
          <w:rFonts w:ascii="Arial" w:hAnsi="Arial"/>
          <w:i/>
          <w:w w:val="80"/>
          <w:sz w:val="24"/>
        </w:rPr>
        <w:t>1º,</w:t>
      </w:r>
      <w:r>
        <w:rPr>
          <w:rFonts w:ascii="Arial" w:hAnsi="Arial"/>
          <w:i/>
          <w:spacing w:val="-5"/>
          <w:sz w:val="24"/>
        </w:rPr>
        <w:t> </w:t>
      </w:r>
      <w:r>
        <w:rPr>
          <w:rFonts w:ascii="Arial" w:hAnsi="Arial"/>
          <w:i/>
          <w:w w:val="80"/>
          <w:sz w:val="24"/>
        </w:rPr>
        <w:t>§</w:t>
      </w:r>
      <w:r>
        <w:rPr>
          <w:rFonts w:ascii="Arial" w:hAnsi="Arial"/>
          <w:i/>
          <w:spacing w:val="-2"/>
          <w:sz w:val="24"/>
        </w:rPr>
        <w:t> </w:t>
      </w:r>
      <w:r>
        <w:rPr>
          <w:rFonts w:ascii="Arial" w:hAnsi="Arial"/>
          <w:i/>
          <w:w w:val="80"/>
          <w:sz w:val="24"/>
        </w:rPr>
        <w:t>4º,</w:t>
      </w:r>
      <w:r>
        <w:rPr>
          <w:rFonts w:ascii="Arial" w:hAnsi="Arial"/>
          <w:i/>
          <w:spacing w:val="-3"/>
          <w:sz w:val="24"/>
        </w:rPr>
        <w:t> </w:t>
      </w:r>
      <w:r>
        <w:rPr>
          <w:rFonts w:ascii="Arial" w:hAnsi="Arial"/>
          <w:i/>
          <w:w w:val="80"/>
          <w:sz w:val="24"/>
        </w:rPr>
        <w:t>do</w:t>
      </w:r>
      <w:r>
        <w:rPr>
          <w:rFonts w:ascii="Arial" w:hAnsi="Arial"/>
          <w:i/>
          <w:spacing w:val="-2"/>
          <w:sz w:val="24"/>
        </w:rPr>
        <w:t> </w:t>
      </w:r>
      <w:r>
        <w:rPr>
          <w:rFonts w:ascii="Arial" w:hAnsi="Arial"/>
          <w:i/>
          <w:w w:val="80"/>
          <w:sz w:val="24"/>
        </w:rPr>
        <w:t>Decreto</w:t>
      </w:r>
      <w:r>
        <w:rPr>
          <w:rFonts w:ascii="Arial" w:hAnsi="Arial"/>
          <w:i/>
          <w:spacing w:val="-6"/>
          <w:sz w:val="24"/>
        </w:rPr>
        <w:t> </w:t>
      </w:r>
      <w:r>
        <w:rPr>
          <w:rFonts w:ascii="Arial" w:hAnsi="Arial"/>
          <w:i/>
          <w:w w:val="80"/>
          <w:sz w:val="24"/>
        </w:rPr>
        <w:t>n.</w:t>
      </w:r>
      <w:r>
        <w:rPr>
          <w:rFonts w:ascii="Arial" w:hAnsi="Arial"/>
          <w:i/>
          <w:spacing w:val="-2"/>
          <w:sz w:val="24"/>
        </w:rPr>
        <w:t> </w:t>
      </w:r>
      <w:r>
        <w:rPr>
          <w:rFonts w:ascii="Arial" w:hAnsi="Arial"/>
          <w:i/>
          <w:w w:val="80"/>
          <w:sz w:val="24"/>
        </w:rPr>
        <w:t>10024/2019,</w:t>
      </w:r>
      <w:r>
        <w:rPr>
          <w:rFonts w:ascii="Arial" w:hAnsi="Arial"/>
          <w:i/>
          <w:spacing w:val="12"/>
          <w:sz w:val="24"/>
        </w:rPr>
        <w:t> </w:t>
      </w:r>
      <w:r>
        <w:rPr>
          <w:rFonts w:ascii="Arial" w:hAnsi="Arial"/>
          <w:i/>
          <w:w w:val="80"/>
          <w:sz w:val="24"/>
        </w:rPr>
        <w:t>arts.</w:t>
      </w:r>
      <w:r>
        <w:rPr>
          <w:rFonts w:ascii="Arial" w:hAnsi="Arial"/>
          <w:i/>
          <w:spacing w:val="-6"/>
          <w:sz w:val="24"/>
        </w:rPr>
        <w:t> </w:t>
      </w:r>
      <w:r>
        <w:rPr>
          <w:rFonts w:ascii="Arial" w:hAnsi="Arial"/>
          <w:i/>
          <w:w w:val="80"/>
          <w:sz w:val="24"/>
        </w:rPr>
        <w:t>8º,</w:t>
      </w:r>
      <w:r>
        <w:rPr>
          <w:rFonts w:ascii="Arial" w:hAnsi="Arial"/>
          <w:i/>
          <w:spacing w:val="-2"/>
          <w:sz w:val="24"/>
        </w:rPr>
        <w:t> </w:t>
      </w:r>
      <w:r>
        <w:rPr>
          <w:rFonts w:ascii="Arial" w:hAnsi="Arial"/>
          <w:i/>
          <w:w w:val="80"/>
          <w:sz w:val="24"/>
        </w:rPr>
        <w:t>III,</w:t>
      </w:r>
      <w:r>
        <w:rPr>
          <w:rFonts w:ascii="Arial" w:hAnsi="Arial"/>
          <w:i/>
          <w:spacing w:val="-2"/>
          <w:sz w:val="24"/>
        </w:rPr>
        <w:t> </w:t>
      </w:r>
      <w:r>
        <w:rPr>
          <w:rFonts w:ascii="Arial" w:hAnsi="Arial"/>
          <w:i/>
          <w:w w:val="80"/>
          <w:sz w:val="24"/>
        </w:rPr>
        <w:t>“b”,</w:t>
      </w:r>
      <w:r>
        <w:rPr>
          <w:rFonts w:ascii="Arial" w:hAnsi="Arial"/>
          <w:i/>
          <w:spacing w:val="-4"/>
          <w:sz w:val="24"/>
        </w:rPr>
        <w:t> </w:t>
      </w:r>
      <w:r>
        <w:rPr>
          <w:rFonts w:ascii="Arial" w:hAnsi="Arial"/>
          <w:i/>
          <w:w w:val="80"/>
          <w:sz w:val="24"/>
        </w:rPr>
        <w:t>IV</w:t>
      </w:r>
      <w:r>
        <w:rPr>
          <w:rFonts w:ascii="Arial" w:hAnsi="Arial"/>
          <w:i/>
          <w:spacing w:val="-2"/>
          <w:sz w:val="24"/>
        </w:rPr>
        <w:t> </w:t>
      </w:r>
      <w:r>
        <w:rPr>
          <w:rFonts w:ascii="Arial" w:hAnsi="Arial"/>
          <w:i/>
          <w:w w:val="80"/>
          <w:sz w:val="24"/>
        </w:rPr>
        <w:t>e</w:t>
      </w:r>
      <w:r>
        <w:rPr>
          <w:rFonts w:ascii="Arial" w:hAnsi="Arial"/>
          <w:i/>
          <w:spacing w:val="-6"/>
          <w:sz w:val="24"/>
        </w:rPr>
        <w:t> </w:t>
      </w:r>
      <w:r>
        <w:rPr>
          <w:rFonts w:ascii="Arial" w:hAnsi="Arial"/>
          <w:i/>
          <w:w w:val="80"/>
          <w:sz w:val="24"/>
        </w:rPr>
        <w:t>21,</w:t>
      </w:r>
      <w:r>
        <w:rPr>
          <w:rFonts w:ascii="Arial" w:hAnsi="Arial"/>
          <w:i/>
          <w:spacing w:val="-6"/>
          <w:sz w:val="24"/>
        </w:rPr>
        <w:t> </w:t>
      </w:r>
      <w:r>
        <w:rPr>
          <w:rFonts w:ascii="Arial" w:hAnsi="Arial"/>
          <w:i/>
          <w:w w:val="80"/>
          <w:sz w:val="24"/>
        </w:rPr>
        <w:t>I,</w:t>
      </w:r>
      <w:r>
        <w:rPr>
          <w:rFonts w:ascii="Arial" w:hAnsi="Arial"/>
          <w:i/>
          <w:spacing w:val="-2"/>
          <w:sz w:val="24"/>
        </w:rPr>
        <w:t> </w:t>
      </w:r>
      <w:r>
        <w:rPr>
          <w:rFonts w:ascii="Arial" w:hAnsi="Arial"/>
          <w:i/>
          <w:w w:val="80"/>
          <w:sz w:val="24"/>
        </w:rPr>
        <w:t>do</w:t>
      </w:r>
      <w:r>
        <w:rPr>
          <w:rFonts w:ascii="Arial" w:hAnsi="Arial"/>
          <w:i/>
          <w:spacing w:val="-2"/>
          <w:sz w:val="24"/>
        </w:rPr>
        <w:t> </w:t>
      </w:r>
      <w:r>
        <w:rPr>
          <w:rFonts w:ascii="Arial" w:hAnsi="Arial"/>
          <w:i/>
          <w:spacing w:val="-2"/>
          <w:w w:val="80"/>
          <w:sz w:val="24"/>
        </w:rPr>
        <w:t>Decreto</w:t>
      </w:r>
    </w:p>
    <w:p>
      <w:pPr>
        <w:spacing w:line="256" w:lineRule="exact" w:before="0"/>
        <w:ind w:left="2" w:right="0" w:firstLine="0"/>
        <w:jc w:val="both"/>
        <w:rPr>
          <w:rFonts w:ascii="Arial" w:hAnsi="Arial"/>
          <w:i/>
          <w:sz w:val="24"/>
        </w:rPr>
      </w:pPr>
      <w:r>
        <w:rPr>
          <w:rFonts w:ascii="Arial" w:hAnsi="Arial"/>
          <w:i/>
          <w:w w:val="85"/>
          <w:sz w:val="24"/>
        </w:rPr>
        <w:t>n.</w:t>
      </w:r>
      <w:r>
        <w:rPr>
          <w:rFonts w:ascii="Arial" w:hAnsi="Arial"/>
          <w:i/>
          <w:spacing w:val="18"/>
          <w:sz w:val="24"/>
        </w:rPr>
        <w:t> </w:t>
      </w:r>
      <w:r>
        <w:rPr>
          <w:rFonts w:ascii="Arial" w:hAnsi="Arial"/>
          <w:i/>
          <w:w w:val="85"/>
          <w:sz w:val="24"/>
        </w:rPr>
        <w:t>3555/2000</w:t>
      </w:r>
      <w:r>
        <w:rPr>
          <w:rFonts w:ascii="Arial" w:hAnsi="Arial"/>
          <w:i/>
          <w:spacing w:val="17"/>
          <w:sz w:val="24"/>
        </w:rPr>
        <w:t> </w:t>
      </w:r>
      <w:r>
        <w:rPr>
          <w:rFonts w:ascii="Arial" w:hAnsi="Arial"/>
          <w:i/>
          <w:w w:val="85"/>
          <w:sz w:val="24"/>
        </w:rPr>
        <w:t>e</w:t>
      </w:r>
      <w:r>
        <w:rPr>
          <w:rFonts w:ascii="Arial" w:hAnsi="Arial"/>
          <w:i/>
          <w:spacing w:val="19"/>
          <w:sz w:val="24"/>
        </w:rPr>
        <w:t> </w:t>
      </w:r>
      <w:r>
        <w:rPr>
          <w:rFonts w:ascii="Arial" w:hAnsi="Arial"/>
          <w:i/>
          <w:w w:val="85"/>
          <w:sz w:val="24"/>
        </w:rPr>
        <w:t>art.</w:t>
      </w:r>
      <w:r>
        <w:rPr>
          <w:rFonts w:ascii="Arial" w:hAnsi="Arial"/>
          <w:i/>
          <w:spacing w:val="16"/>
          <w:sz w:val="24"/>
        </w:rPr>
        <w:t> </w:t>
      </w:r>
      <w:r>
        <w:rPr>
          <w:rFonts w:ascii="Arial" w:hAnsi="Arial"/>
          <w:i/>
          <w:w w:val="85"/>
          <w:sz w:val="24"/>
        </w:rPr>
        <w:t>2º,</w:t>
      </w:r>
      <w:r>
        <w:rPr>
          <w:rFonts w:ascii="Arial" w:hAnsi="Arial"/>
          <w:i/>
          <w:spacing w:val="19"/>
          <w:sz w:val="24"/>
        </w:rPr>
        <w:t> </w:t>
      </w:r>
      <w:r>
        <w:rPr>
          <w:rFonts w:ascii="Arial" w:hAnsi="Arial"/>
          <w:i/>
          <w:w w:val="85"/>
          <w:sz w:val="24"/>
        </w:rPr>
        <w:t>caput</w:t>
      </w:r>
      <w:r>
        <w:rPr>
          <w:rFonts w:ascii="Arial" w:hAnsi="Arial"/>
          <w:i/>
          <w:spacing w:val="17"/>
          <w:sz w:val="24"/>
        </w:rPr>
        <w:t> </w:t>
      </w:r>
      <w:r>
        <w:rPr>
          <w:rFonts w:ascii="Arial" w:hAnsi="Arial"/>
          <w:i/>
          <w:w w:val="85"/>
          <w:sz w:val="24"/>
        </w:rPr>
        <w:t>e</w:t>
      </w:r>
      <w:r>
        <w:rPr>
          <w:rFonts w:ascii="Arial" w:hAnsi="Arial"/>
          <w:i/>
          <w:spacing w:val="17"/>
          <w:sz w:val="24"/>
        </w:rPr>
        <w:t> </w:t>
      </w:r>
      <w:r>
        <w:rPr>
          <w:rFonts w:ascii="Arial" w:hAnsi="Arial"/>
          <w:i/>
          <w:w w:val="85"/>
          <w:sz w:val="24"/>
        </w:rPr>
        <w:t>parágrafo</w:t>
      </w:r>
      <w:r>
        <w:rPr>
          <w:rFonts w:ascii="Arial" w:hAnsi="Arial"/>
          <w:i/>
          <w:spacing w:val="17"/>
          <w:sz w:val="24"/>
        </w:rPr>
        <w:t> </w:t>
      </w:r>
      <w:r>
        <w:rPr>
          <w:rFonts w:ascii="Arial" w:hAnsi="Arial"/>
          <w:i/>
          <w:w w:val="85"/>
          <w:sz w:val="24"/>
        </w:rPr>
        <w:t>único,</w:t>
      </w:r>
      <w:r>
        <w:rPr>
          <w:rFonts w:ascii="Arial" w:hAnsi="Arial"/>
          <w:i/>
          <w:spacing w:val="18"/>
          <w:sz w:val="24"/>
        </w:rPr>
        <w:t> </w:t>
      </w:r>
      <w:r>
        <w:rPr>
          <w:rFonts w:ascii="Arial" w:hAnsi="Arial"/>
          <w:i/>
          <w:w w:val="85"/>
          <w:sz w:val="24"/>
        </w:rPr>
        <w:t>VII,</w:t>
      </w:r>
      <w:r>
        <w:rPr>
          <w:rFonts w:ascii="Arial" w:hAnsi="Arial"/>
          <w:i/>
          <w:spacing w:val="18"/>
          <w:sz w:val="24"/>
        </w:rPr>
        <w:t> </w:t>
      </w:r>
      <w:r>
        <w:rPr>
          <w:rFonts w:ascii="Arial" w:hAnsi="Arial"/>
          <w:i/>
          <w:w w:val="85"/>
          <w:sz w:val="24"/>
        </w:rPr>
        <w:t>da</w:t>
      </w:r>
      <w:r>
        <w:rPr>
          <w:rFonts w:ascii="Arial" w:hAnsi="Arial"/>
          <w:i/>
          <w:spacing w:val="19"/>
          <w:sz w:val="24"/>
        </w:rPr>
        <w:t> </w:t>
      </w:r>
      <w:r>
        <w:rPr>
          <w:rFonts w:ascii="Arial" w:hAnsi="Arial"/>
          <w:i/>
          <w:w w:val="85"/>
          <w:sz w:val="24"/>
        </w:rPr>
        <w:t>Lei</w:t>
      </w:r>
      <w:r>
        <w:rPr>
          <w:rFonts w:ascii="Arial" w:hAnsi="Arial"/>
          <w:i/>
          <w:spacing w:val="18"/>
          <w:sz w:val="24"/>
        </w:rPr>
        <w:t> </w:t>
      </w:r>
      <w:r>
        <w:rPr>
          <w:rFonts w:ascii="Arial" w:hAnsi="Arial"/>
          <w:i/>
          <w:w w:val="85"/>
          <w:sz w:val="24"/>
        </w:rPr>
        <w:t>n.</w:t>
      </w:r>
      <w:r>
        <w:rPr>
          <w:rFonts w:ascii="Arial" w:hAnsi="Arial"/>
          <w:i/>
          <w:spacing w:val="17"/>
          <w:sz w:val="24"/>
        </w:rPr>
        <w:t> </w:t>
      </w:r>
      <w:r>
        <w:rPr>
          <w:rFonts w:ascii="Arial" w:hAnsi="Arial"/>
          <w:i/>
          <w:w w:val="85"/>
          <w:sz w:val="24"/>
        </w:rPr>
        <w:t>9784/1999;</w:t>
      </w:r>
      <w:r>
        <w:rPr>
          <w:rFonts w:ascii="Arial" w:hAnsi="Arial"/>
          <w:i/>
          <w:spacing w:val="19"/>
          <w:sz w:val="24"/>
        </w:rPr>
        <w:t> </w:t>
      </w:r>
      <w:r>
        <w:rPr>
          <w:rFonts w:ascii="Arial" w:hAnsi="Arial"/>
          <w:i/>
          <w:w w:val="85"/>
          <w:sz w:val="24"/>
        </w:rPr>
        <w:t>c)</w:t>
      </w:r>
      <w:r>
        <w:rPr>
          <w:rFonts w:ascii="Arial" w:hAnsi="Arial"/>
          <w:i/>
          <w:spacing w:val="18"/>
          <w:sz w:val="24"/>
        </w:rPr>
        <w:t> </w:t>
      </w:r>
      <w:r>
        <w:rPr>
          <w:rFonts w:ascii="Arial" w:hAnsi="Arial"/>
          <w:i/>
          <w:w w:val="85"/>
          <w:sz w:val="24"/>
        </w:rPr>
        <w:t>Documentação</w:t>
      </w:r>
      <w:r>
        <w:rPr>
          <w:rFonts w:ascii="Arial" w:hAnsi="Arial"/>
          <w:i/>
          <w:spacing w:val="18"/>
          <w:sz w:val="24"/>
        </w:rPr>
        <w:t> </w:t>
      </w:r>
      <w:r>
        <w:rPr>
          <w:rFonts w:ascii="Arial" w:hAnsi="Arial"/>
          <w:i/>
          <w:w w:val="85"/>
          <w:sz w:val="24"/>
        </w:rPr>
        <w:t>relativa</w:t>
      </w:r>
      <w:r>
        <w:rPr>
          <w:rFonts w:ascii="Arial" w:hAnsi="Arial"/>
          <w:i/>
          <w:spacing w:val="18"/>
          <w:sz w:val="24"/>
        </w:rPr>
        <w:t> </w:t>
      </w:r>
      <w:r>
        <w:rPr>
          <w:rFonts w:ascii="Arial" w:hAnsi="Arial"/>
          <w:i/>
          <w:w w:val="85"/>
          <w:sz w:val="24"/>
        </w:rPr>
        <w:t>à</w:t>
      </w:r>
      <w:r>
        <w:rPr>
          <w:rFonts w:ascii="Arial" w:hAnsi="Arial"/>
          <w:i/>
          <w:spacing w:val="17"/>
          <w:sz w:val="24"/>
        </w:rPr>
        <w:t> </w:t>
      </w:r>
      <w:r>
        <w:rPr>
          <w:rFonts w:ascii="Arial" w:hAnsi="Arial"/>
          <w:i/>
          <w:spacing w:val="-2"/>
          <w:w w:val="85"/>
          <w:sz w:val="24"/>
        </w:rPr>
        <w:t>qualificação</w:t>
      </w:r>
    </w:p>
    <w:p>
      <w:pPr>
        <w:spacing w:line="240" w:lineRule="auto" w:before="0"/>
        <w:ind w:left="2" w:right="137" w:firstLine="0"/>
        <w:jc w:val="both"/>
        <w:rPr>
          <w:rFonts w:ascii="Arial" w:hAnsi="Arial"/>
          <w:i/>
          <w:sz w:val="24"/>
        </w:rPr>
      </w:pPr>
      <w:r>
        <w:rPr>
          <w:rFonts w:ascii="Arial" w:hAnsi="Arial"/>
          <w:i/>
          <w:w w:val="80"/>
          <w:sz w:val="24"/>
        </w:rPr>
        <w:t>econômico-financeira,</w:t>
      </w:r>
      <w:r>
        <w:rPr>
          <w:rFonts w:ascii="Arial" w:hAnsi="Arial"/>
          <w:i/>
          <w:sz w:val="24"/>
        </w:rPr>
        <w:t> </w:t>
      </w:r>
      <w:r>
        <w:rPr>
          <w:rFonts w:ascii="Arial" w:hAnsi="Arial"/>
          <w:i/>
          <w:w w:val="80"/>
          <w:sz w:val="24"/>
        </w:rPr>
        <w:t>a</w:t>
      </w:r>
      <w:r>
        <w:rPr>
          <w:rFonts w:ascii="Arial" w:hAnsi="Arial"/>
          <w:i/>
          <w:sz w:val="24"/>
        </w:rPr>
        <w:t> </w:t>
      </w:r>
      <w:r>
        <w:rPr>
          <w:rFonts w:ascii="Arial" w:hAnsi="Arial"/>
          <w:i/>
          <w:w w:val="80"/>
          <w:sz w:val="24"/>
        </w:rPr>
        <w:t>fim de</w:t>
      </w:r>
      <w:r>
        <w:rPr>
          <w:rFonts w:ascii="Arial" w:hAnsi="Arial"/>
          <w:i/>
          <w:sz w:val="24"/>
        </w:rPr>
        <w:t> </w:t>
      </w:r>
      <w:r>
        <w:rPr>
          <w:rFonts w:ascii="Arial" w:hAnsi="Arial"/>
          <w:i/>
          <w:w w:val="80"/>
          <w:sz w:val="24"/>
        </w:rPr>
        <w:t>comprovar</w:t>
      </w:r>
      <w:r>
        <w:rPr>
          <w:rFonts w:ascii="Arial" w:hAnsi="Arial"/>
          <w:i/>
          <w:sz w:val="24"/>
        </w:rPr>
        <w:t> </w:t>
      </w:r>
      <w:r>
        <w:rPr>
          <w:rFonts w:ascii="Arial" w:hAnsi="Arial"/>
          <w:i/>
          <w:w w:val="80"/>
          <w:sz w:val="24"/>
        </w:rPr>
        <w:t>a</w:t>
      </w:r>
      <w:r>
        <w:rPr>
          <w:rFonts w:ascii="Arial" w:hAnsi="Arial"/>
          <w:i/>
          <w:sz w:val="24"/>
        </w:rPr>
        <w:t> </w:t>
      </w:r>
      <w:r>
        <w:rPr>
          <w:rFonts w:ascii="Arial" w:hAnsi="Arial"/>
          <w:i/>
          <w:w w:val="80"/>
          <w:sz w:val="24"/>
        </w:rPr>
        <w:t>capacidade</w:t>
      </w:r>
      <w:r>
        <w:rPr>
          <w:rFonts w:ascii="Arial" w:hAnsi="Arial"/>
          <w:i/>
          <w:sz w:val="24"/>
        </w:rPr>
        <w:t> </w:t>
      </w:r>
      <w:r>
        <w:rPr>
          <w:rFonts w:ascii="Arial" w:hAnsi="Arial"/>
          <w:i/>
          <w:w w:val="80"/>
          <w:sz w:val="24"/>
        </w:rPr>
        <w:t>da</w:t>
      </w:r>
      <w:r>
        <w:rPr>
          <w:rFonts w:ascii="Arial" w:hAnsi="Arial"/>
          <w:i/>
          <w:sz w:val="24"/>
        </w:rPr>
        <w:t> </w:t>
      </w:r>
      <w:r>
        <w:rPr>
          <w:rFonts w:ascii="Arial" w:hAnsi="Arial"/>
          <w:i/>
          <w:w w:val="80"/>
          <w:sz w:val="24"/>
        </w:rPr>
        <w:t>contratada</w:t>
      </w:r>
      <w:r>
        <w:rPr>
          <w:rFonts w:ascii="Arial" w:hAnsi="Arial"/>
          <w:i/>
          <w:sz w:val="24"/>
        </w:rPr>
        <w:t> </w:t>
      </w:r>
      <w:r>
        <w:rPr>
          <w:rFonts w:ascii="Arial" w:hAnsi="Arial"/>
          <w:i/>
          <w:w w:val="80"/>
          <w:sz w:val="24"/>
        </w:rPr>
        <w:t>à</w:t>
      </w:r>
      <w:r>
        <w:rPr>
          <w:rFonts w:ascii="Arial" w:hAnsi="Arial"/>
          <w:i/>
          <w:sz w:val="24"/>
        </w:rPr>
        <w:t> </w:t>
      </w:r>
      <w:r>
        <w:rPr>
          <w:rFonts w:ascii="Arial" w:hAnsi="Arial"/>
          <w:i/>
          <w:w w:val="80"/>
          <w:sz w:val="24"/>
        </w:rPr>
        <w:t>prestação</w:t>
      </w:r>
      <w:r>
        <w:rPr>
          <w:rFonts w:ascii="Arial" w:hAnsi="Arial"/>
          <w:i/>
          <w:sz w:val="24"/>
        </w:rPr>
        <w:t> </w:t>
      </w:r>
      <w:r>
        <w:rPr>
          <w:rFonts w:ascii="Arial" w:hAnsi="Arial"/>
          <w:i/>
          <w:w w:val="80"/>
          <w:sz w:val="24"/>
        </w:rPr>
        <w:t>dos</w:t>
      </w:r>
      <w:r>
        <w:rPr>
          <w:rFonts w:ascii="Arial" w:hAnsi="Arial"/>
          <w:i/>
          <w:sz w:val="24"/>
        </w:rPr>
        <w:t> </w:t>
      </w:r>
      <w:r>
        <w:rPr>
          <w:rFonts w:ascii="Arial" w:hAnsi="Arial"/>
          <w:i/>
          <w:w w:val="80"/>
          <w:sz w:val="24"/>
        </w:rPr>
        <w:t>serviços</w:t>
      </w:r>
      <w:r>
        <w:rPr>
          <w:rFonts w:ascii="Arial" w:hAnsi="Arial"/>
          <w:i/>
          <w:sz w:val="24"/>
        </w:rPr>
        <w:t> </w:t>
      </w:r>
      <w:r>
        <w:rPr>
          <w:rFonts w:ascii="Arial" w:hAnsi="Arial"/>
          <w:i/>
          <w:w w:val="80"/>
          <w:sz w:val="24"/>
        </w:rPr>
        <w:t>solicitados, conforme</w:t>
      </w:r>
      <w:r>
        <w:rPr>
          <w:rFonts w:ascii="Arial" w:hAnsi="Arial"/>
          <w:i/>
          <w:sz w:val="24"/>
        </w:rPr>
        <w:t> </w:t>
      </w:r>
      <w:r>
        <w:rPr>
          <w:rFonts w:ascii="Arial" w:hAnsi="Arial"/>
          <w:i/>
          <w:w w:val="80"/>
          <w:sz w:val="24"/>
        </w:rPr>
        <w:t>art. </w:t>
      </w:r>
      <w:r>
        <w:rPr>
          <w:rFonts w:ascii="Arial" w:hAnsi="Arial"/>
          <w:i/>
          <w:w w:val="85"/>
          <w:sz w:val="24"/>
        </w:rPr>
        <w:t>31, I, II e III da Lei n. 8666/1993, c/c §§ 2º, 3º, 4º e 5º desse artigo; d) Relatório de acompanhamento e fiscalização</w:t>
      </w:r>
      <w:r>
        <w:rPr>
          <w:rFonts w:ascii="Arial" w:hAnsi="Arial"/>
          <w:i/>
          <w:spacing w:val="-1"/>
          <w:w w:val="85"/>
          <w:sz w:val="24"/>
        </w:rPr>
        <w:t> </w:t>
      </w:r>
      <w:r>
        <w:rPr>
          <w:rFonts w:ascii="Arial" w:hAnsi="Arial"/>
          <w:i/>
          <w:w w:val="85"/>
          <w:sz w:val="24"/>
        </w:rPr>
        <w:t>da execução</w:t>
      </w:r>
      <w:r>
        <w:rPr>
          <w:rFonts w:ascii="Arial" w:hAnsi="Arial"/>
          <w:i/>
          <w:spacing w:val="-7"/>
          <w:w w:val="85"/>
          <w:sz w:val="24"/>
        </w:rPr>
        <w:t> </w:t>
      </w:r>
      <w:r>
        <w:rPr>
          <w:rFonts w:ascii="Arial" w:hAnsi="Arial"/>
          <w:i/>
          <w:w w:val="85"/>
          <w:sz w:val="24"/>
        </w:rPr>
        <w:t>contratual</w:t>
      </w:r>
      <w:r>
        <w:rPr>
          <w:rFonts w:ascii="Arial" w:hAnsi="Arial"/>
          <w:i/>
          <w:spacing w:val="-7"/>
          <w:w w:val="85"/>
          <w:sz w:val="24"/>
        </w:rPr>
        <w:t> </w:t>
      </w:r>
      <w:r>
        <w:rPr>
          <w:rFonts w:ascii="Arial" w:hAnsi="Arial"/>
          <w:i/>
          <w:w w:val="85"/>
          <w:sz w:val="24"/>
        </w:rPr>
        <w:t>por</w:t>
      </w:r>
      <w:r>
        <w:rPr>
          <w:rFonts w:ascii="Arial" w:hAnsi="Arial"/>
          <w:i/>
          <w:spacing w:val="-6"/>
          <w:w w:val="85"/>
          <w:sz w:val="24"/>
        </w:rPr>
        <w:t> </w:t>
      </w:r>
      <w:r>
        <w:rPr>
          <w:rFonts w:ascii="Arial" w:hAnsi="Arial"/>
          <w:i/>
          <w:w w:val="85"/>
          <w:sz w:val="24"/>
        </w:rPr>
        <w:t>parte</w:t>
      </w:r>
      <w:r>
        <w:rPr>
          <w:rFonts w:ascii="Arial" w:hAnsi="Arial"/>
          <w:i/>
          <w:spacing w:val="-7"/>
          <w:w w:val="85"/>
          <w:sz w:val="24"/>
        </w:rPr>
        <w:t> </w:t>
      </w:r>
      <w:r>
        <w:rPr>
          <w:rFonts w:ascii="Arial" w:hAnsi="Arial"/>
          <w:i/>
          <w:w w:val="85"/>
          <w:sz w:val="24"/>
        </w:rPr>
        <w:t>do</w:t>
      </w:r>
      <w:r>
        <w:rPr>
          <w:rFonts w:ascii="Arial" w:hAnsi="Arial"/>
          <w:i/>
          <w:spacing w:val="-7"/>
          <w:w w:val="85"/>
          <w:sz w:val="24"/>
        </w:rPr>
        <w:t> </w:t>
      </w:r>
      <w:r>
        <w:rPr>
          <w:rFonts w:ascii="Arial" w:hAnsi="Arial"/>
          <w:i/>
          <w:w w:val="85"/>
          <w:sz w:val="24"/>
        </w:rPr>
        <w:t>representante</w:t>
      </w:r>
      <w:r>
        <w:rPr>
          <w:rFonts w:ascii="Arial" w:hAnsi="Arial"/>
          <w:i/>
          <w:spacing w:val="-6"/>
          <w:w w:val="85"/>
          <w:sz w:val="24"/>
        </w:rPr>
        <w:t> </w:t>
      </w:r>
      <w:r>
        <w:rPr>
          <w:rFonts w:ascii="Arial" w:hAnsi="Arial"/>
          <w:i/>
          <w:w w:val="85"/>
          <w:sz w:val="24"/>
        </w:rPr>
        <w:t>da</w:t>
      </w:r>
      <w:r>
        <w:rPr>
          <w:rFonts w:ascii="Arial" w:hAnsi="Arial"/>
          <w:i/>
          <w:spacing w:val="-7"/>
          <w:w w:val="85"/>
          <w:sz w:val="24"/>
        </w:rPr>
        <w:t> </w:t>
      </w:r>
      <w:r>
        <w:rPr>
          <w:rFonts w:ascii="Arial" w:hAnsi="Arial"/>
          <w:i/>
          <w:w w:val="85"/>
          <w:sz w:val="24"/>
        </w:rPr>
        <w:t>administração</w:t>
      </w:r>
      <w:r>
        <w:rPr>
          <w:rFonts w:ascii="Arial" w:hAnsi="Arial"/>
          <w:i/>
          <w:spacing w:val="-7"/>
          <w:w w:val="85"/>
          <w:sz w:val="24"/>
        </w:rPr>
        <w:t> </w:t>
      </w:r>
      <w:r>
        <w:rPr>
          <w:rFonts w:ascii="Arial" w:hAnsi="Arial"/>
          <w:i/>
          <w:w w:val="85"/>
          <w:sz w:val="24"/>
        </w:rPr>
        <w:t>especialmente</w:t>
      </w:r>
      <w:r>
        <w:rPr>
          <w:rFonts w:ascii="Arial" w:hAnsi="Arial"/>
          <w:i/>
          <w:spacing w:val="-7"/>
          <w:w w:val="85"/>
          <w:sz w:val="24"/>
        </w:rPr>
        <w:t> </w:t>
      </w:r>
      <w:r>
        <w:rPr>
          <w:rFonts w:ascii="Arial" w:hAnsi="Arial"/>
          <w:i/>
          <w:w w:val="85"/>
          <w:sz w:val="24"/>
        </w:rPr>
        <w:t>designado,</w:t>
      </w:r>
      <w:r>
        <w:rPr>
          <w:rFonts w:ascii="Arial" w:hAnsi="Arial"/>
          <w:i/>
          <w:spacing w:val="-6"/>
          <w:w w:val="85"/>
          <w:sz w:val="24"/>
        </w:rPr>
        <w:t> </w:t>
      </w:r>
      <w:r>
        <w:rPr>
          <w:rFonts w:ascii="Arial" w:hAnsi="Arial"/>
          <w:i/>
          <w:w w:val="85"/>
          <w:sz w:val="24"/>
        </w:rPr>
        <w:t>conforme</w:t>
      </w:r>
      <w:r>
        <w:rPr>
          <w:rFonts w:ascii="Arial" w:hAnsi="Arial"/>
          <w:i/>
          <w:spacing w:val="-7"/>
          <w:w w:val="85"/>
          <w:sz w:val="24"/>
        </w:rPr>
        <w:t> </w:t>
      </w:r>
      <w:r>
        <w:rPr>
          <w:rFonts w:ascii="Arial" w:hAnsi="Arial"/>
          <w:i/>
          <w:w w:val="85"/>
          <w:sz w:val="24"/>
        </w:rPr>
        <w:t>determinação</w:t>
      </w:r>
      <w:r>
        <w:rPr>
          <w:rFonts w:ascii="Arial" w:hAnsi="Arial"/>
          <w:i/>
          <w:spacing w:val="-5"/>
          <w:w w:val="85"/>
          <w:sz w:val="24"/>
        </w:rPr>
        <w:t> </w:t>
      </w:r>
      <w:r>
        <w:rPr>
          <w:rFonts w:ascii="Arial" w:hAnsi="Arial"/>
          <w:i/>
          <w:w w:val="85"/>
          <w:sz w:val="24"/>
        </w:rPr>
        <w:t>do art.</w:t>
      </w:r>
      <w:r>
        <w:rPr>
          <w:rFonts w:ascii="Arial" w:hAnsi="Arial"/>
          <w:i/>
          <w:spacing w:val="-1"/>
          <w:w w:val="85"/>
          <w:sz w:val="24"/>
        </w:rPr>
        <w:t> </w:t>
      </w:r>
      <w:r>
        <w:rPr>
          <w:rFonts w:ascii="Arial" w:hAnsi="Arial"/>
          <w:i/>
          <w:w w:val="85"/>
          <w:sz w:val="24"/>
        </w:rPr>
        <w:t>67</w:t>
      </w:r>
      <w:r>
        <w:rPr>
          <w:rFonts w:ascii="Arial" w:hAnsi="Arial"/>
          <w:i/>
          <w:spacing w:val="-1"/>
          <w:w w:val="85"/>
          <w:sz w:val="24"/>
        </w:rPr>
        <w:t> </w:t>
      </w:r>
      <w:r>
        <w:rPr>
          <w:rFonts w:ascii="Arial" w:hAnsi="Arial"/>
          <w:i/>
          <w:w w:val="85"/>
          <w:sz w:val="24"/>
        </w:rPr>
        <w:t>da</w:t>
      </w:r>
      <w:r>
        <w:rPr>
          <w:rFonts w:ascii="Arial" w:hAnsi="Arial"/>
          <w:i/>
          <w:spacing w:val="-1"/>
          <w:w w:val="85"/>
          <w:sz w:val="24"/>
        </w:rPr>
        <w:t> </w:t>
      </w:r>
      <w:r>
        <w:rPr>
          <w:rFonts w:ascii="Arial" w:hAnsi="Arial"/>
          <w:i/>
          <w:w w:val="85"/>
          <w:sz w:val="24"/>
        </w:rPr>
        <w:t>Lei</w:t>
      </w:r>
      <w:r>
        <w:rPr>
          <w:rFonts w:ascii="Arial" w:hAnsi="Arial"/>
          <w:i/>
          <w:spacing w:val="-1"/>
          <w:w w:val="85"/>
          <w:sz w:val="24"/>
        </w:rPr>
        <w:t> </w:t>
      </w:r>
      <w:r>
        <w:rPr>
          <w:rFonts w:ascii="Arial" w:hAnsi="Arial"/>
          <w:i/>
          <w:w w:val="85"/>
          <w:sz w:val="24"/>
        </w:rPr>
        <w:t>n.</w:t>
      </w:r>
      <w:r>
        <w:rPr>
          <w:rFonts w:ascii="Arial" w:hAnsi="Arial"/>
          <w:i/>
          <w:spacing w:val="-1"/>
          <w:w w:val="85"/>
          <w:sz w:val="24"/>
        </w:rPr>
        <w:t> </w:t>
      </w:r>
      <w:r>
        <w:rPr>
          <w:rFonts w:ascii="Arial" w:hAnsi="Arial"/>
          <w:i/>
          <w:w w:val="85"/>
          <w:sz w:val="24"/>
        </w:rPr>
        <w:t>8666/1993;</w:t>
      </w:r>
      <w:r>
        <w:rPr>
          <w:rFonts w:ascii="Arial" w:hAnsi="Arial"/>
          <w:i/>
          <w:spacing w:val="-1"/>
          <w:w w:val="85"/>
          <w:sz w:val="24"/>
        </w:rPr>
        <w:t> </w:t>
      </w:r>
      <w:r>
        <w:rPr>
          <w:rFonts w:ascii="Arial" w:hAnsi="Arial"/>
          <w:i/>
          <w:w w:val="85"/>
          <w:sz w:val="24"/>
        </w:rPr>
        <w:t>e)</w:t>
      </w:r>
      <w:r>
        <w:rPr>
          <w:rFonts w:ascii="Arial" w:hAnsi="Arial"/>
          <w:i/>
          <w:spacing w:val="-1"/>
          <w:w w:val="85"/>
          <w:sz w:val="24"/>
        </w:rPr>
        <w:t> </w:t>
      </w:r>
      <w:r>
        <w:rPr>
          <w:rFonts w:ascii="Arial" w:hAnsi="Arial"/>
          <w:i/>
          <w:w w:val="85"/>
          <w:sz w:val="24"/>
        </w:rPr>
        <w:t>Parecer</w:t>
      </w:r>
      <w:r>
        <w:rPr>
          <w:rFonts w:ascii="Arial" w:hAnsi="Arial"/>
          <w:i/>
          <w:spacing w:val="-1"/>
          <w:w w:val="85"/>
          <w:sz w:val="24"/>
        </w:rPr>
        <w:t> </w:t>
      </w:r>
      <w:r>
        <w:rPr>
          <w:rFonts w:ascii="Arial" w:hAnsi="Arial"/>
          <w:i/>
          <w:w w:val="85"/>
          <w:sz w:val="24"/>
        </w:rPr>
        <w:t>jurídico</w:t>
      </w:r>
      <w:r>
        <w:rPr>
          <w:rFonts w:ascii="Arial" w:hAnsi="Arial"/>
          <w:i/>
          <w:spacing w:val="-1"/>
          <w:w w:val="85"/>
          <w:sz w:val="24"/>
        </w:rPr>
        <w:t> </w:t>
      </w:r>
      <w:r>
        <w:rPr>
          <w:rFonts w:ascii="Arial" w:hAnsi="Arial"/>
          <w:i/>
          <w:w w:val="85"/>
          <w:sz w:val="24"/>
        </w:rPr>
        <w:t>aprovando</w:t>
      </w:r>
      <w:r>
        <w:rPr>
          <w:rFonts w:ascii="Arial" w:hAnsi="Arial"/>
          <w:i/>
          <w:spacing w:val="-1"/>
          <w:w w:val="85"/>
          <w:sz w:val="24"/>
        </w:rPr>
        <w:t> </w:t>
      </w:r>
      <w:r>
        <w:rPr>
          <w:rFonts w:ascii="Arial" w:hAnsi="Arial"/>
          <w:i/>
          <w:w w:val="85"/>
          <w:sz w:val="24"/>
        </w:rPr>
        <w:t>a</w:t>
      </w:r>
      <w:r>
        <w:rPr>
          <w:rFonts w:ascii="Arial" w:hAnsi="Arial"/>
          <w:i/>
          <w:spacing w:val="-1"/>
          <w:w w:val="85"/>
          <w:sz w:val="24"/>
        </w:rPr>
        <w:t> </w:t>
      </w:r>
      <w:r>
        <w:rPr>
          <w:rFonts w:ascii="Arial" w:hAnsi="Arial"/>
          <w:i/>
          <w:w w:val="85"/>
          <w:sz w:val="24"/>
        </w:rPr>
        <w:t>minuta do</w:t>
      </w:r>
      <w:r>
        <w:rPr>
          <w:rFonts w:ascii="Arial" w:hAnsi="Arial"/>
          <w:i/>
          <w:spacing w:val="-1"/>
          <w:w w:val="85"/>
          <w:sz w:val="24"/>
        </w:rPr>
        <w:t> </w:t>
      </w:r>
      <w:r>
        <w:rPr>
          <w:rFonts w:ascii="Arial" w:hAnsi="Arial"/>
          <w:i/>
          <w:w w:val="85"/>
          <w:sz w:val="24"/>
        </w:rPr>
        <w:t>contrato,</w:t>
      </w:r>
      <w:r>
        <w:rPr>
          <w:rFonts w:ascii="Arial" w:hAnsi="Arial"/>
          <w:i/>
          <w:spacing w:val="-2"/>
          <w:w w:val="85"/>
          <w:sz w:val="24"/>
        </w:rPr>
        <w:t> </w:t>
      </w:r>
      <w:r>
        <w:rPr>
          <w:rFonts w:ascii="Arial" w:hAnsi="Arial"/>
          <w:i/>
          <w:w w:val="85"/>
          <w:sz w:val="24"/>
        </w:rPr>
        <w:t>como</w:t>
      </w:r>
      <w:r>
        <w:rPr>
          <w:rFonts w:ascii="Arial" w:hAnsi="Arial"/>
          <w:i/>
          <w:spacing w:val="-1"/>
          <w:w w:val="85"/>
          <w:sz w:val="24"/>
        </w:rPr>
        <w:t> </w:t>
      </w:r>
      <w:r>
        <w:rPr>
          <w:rFonts w:ascii="Arial" w:hAnsi="Arial"/>
          <w:i/>
          <w:w w:val="85"/>
          <w:sz w:val="24"/>
        </w:rPr>
        <w:t>prevê o</w:t>
      </w:r>
      <w:r>
        <w:rPr>
          <w:rFonts w:ascii="Arial" w:hAnsi="Arial"/>
          <w:i/>
          <w:spacing w:val="-1"/>
          <w:w w:val="85"/>
          <w:sz w:val="24"/>
        </w:rPr>
        <w:t> </w:t>
      </w:r>
      <w:r>
        <w:rPr>
          <w:rFonts w:ascii="Arial" w:hAnsi="Arial"/>
          <w:i/>
          <w:w w:val="85"/>
          <w:sz w:val="24"/>
        </w:rPr>
        <w:t>art.</w:t>
      </w:r>
      <w:r>
        <w:rPr>
          <w:rFonts w:ascii="Arial" w:hAnsi="Arial"/>
          <w:i/>
          <w:spacing w:val="-1"/>
          <w:w w:val="85"/>
          <w:sz w:val="24"/>
        </w:rPr>
        <w:t> </w:t>
      </w:r>
      <w:r>
        <w:rPr>
          <w:rFonts w:ascii="Arial" w:hAnsi="Arial"/>
          <w:i/>
          <w:w w:val="85"/>
          <w:sz w:val="24"/>
        </w:rPr>
        <w:t>8º,</w:t>
      </w:r>
      <w:r>
        <w:rPr>
          <w:rFonts w:ascii="Arial" w:hAnsi="Arial"/>
          <w:i/>
          <w:spacing w:val="-1"/>
          <w:w w:val="85"/>
          <w:sz w:val="24"/>
        </w:rPr>
        <w:t> </w:t>
      </w:r>
      <w:r>
        <w:rPr>
          <w:rFonts w:ascii="Arial" w:hAnsi="Arial"/>
          <w:i/>
          <w:w w:val="85"/>
          <w:sz w:val="24"/>
        </w:rPr>
        <w:t>IX,</w:t>
      </w:r>
      <w:r>
        <w:rPr>
          <w:rFonts w:ascii="Arial" w:hAnsi="Arial"/>
          <w:i/>
          <w:spacing w:val="-1"/>
          <w:w w:val="85"/>
          <w:sz w:val="24"/>
        </w:rPr>
        <w:t> </w:t>
      </w:r>
      <w:r>
        <w:rPr>
          <w:rFonts w:ascii="Arial" w:hAnsi="Arial"/>
          <w:i/>
          <w:w w:val="85"/>
          <w:sz w:val="24"/>
        </w:rPr>
        <w:t>do</w:t>
      </w:r>
      <w:r>
        <w:rPr>
          <w:rFonts w:ascii="Arial" w:hAnsi="Arial"/>
          <w:i/>
          <w:spacing w:val="-1"/>
          <w:w w:val="85"/>
          <w:sz w:val="24"/>
        </w:rPr>
        <w:t> </w:t>
      </w:r>
      <w:r>
        <w:rPr>
          <w:rFonts w:ascii="Arial" w:hAnsi="Arial"/>
          <w:i/>
          <w:w w:val="85"/>
          <w:sz w:val="24"/>
        </w:rPr>
        <w:t>Decreto</w:t>
      </w:r>
      <w:r>
        <w:rPr>
          <w:rFonts w:ascii="Arial" w:hAnsi="Arial"/>
          <w:i/>
          <w:spacing w:val="-1"/>
          <w:w w:val="85"/>
          <w:sz w:val="24"/>
        </w:rPr>
        <w:t> </w:t>
      </w:r>
      <w:r>
        <w:rPr>
          <w:rFonts w:ascii="Arial" w:hAnsi="Arial"/>
          <w:i/>
          <w:w w:val="85"/>
          <w:sz w:val="24"/>
        </w:rPr>
        <w:t>n. 10024/2019 e art. 38, parágrafo único, da Lei n. 8666/1993. 25) Nos procedimentos licitatórios das cartas convites não </w:t>
      </w:r>
      <w:r>
        <w:rPr>
          <w:rFonts w:ascii="Arial" w:hAnsi="Arial"/>
          <w:i/>
          <w:w w:val="80"/>
          <w:sz w:val="24"/>
        </w:rPr>
        <w:t>foram apresentados à comissão nenhuma carta convite contendo as seguintes informações: a) O processo administrativo</w:t>
      </w:r>
      <w:r>
        <w:rPr>
          <w:rFonts w:ascii="Arial" w:hAnsi="Arial"/>
          <w:i/>
          <w:spacing w:val="80"/>
          <w:sz w:val="24"/>
        </w:rPr>
        <w:t> </w:t>
      </w:r>
      <w:r>
        <w:rPr>
          <w:rFonts w:ascii="Arial" w:hAnsi="Arial"/>
          <w:i/>
          <w:w w:val="85"/>
          <w:sz w:val="24"/>
        </w:rPr>
        <w:t>não</w:t>
      </w:r>
      <w:r>
        <w:rPr>
          <w:rFonts w:ascii="Arial" w:hAnsi="Arial"/>
          <w:i/>
          <w:spacing w:val="-2"/>
          <w:w w:val="85"/>
          <w:sz w:val="24"/>
        </w:rPr>
        <w:t> </w:t>
      </w:r>
      <w:r>
        <w:rPr>
          <w:rFonts w:ascii="Arial" w:hAnsi="Arial"/>
          <w:i/>
          <w:w w:val="85"/>
          <w:sz w:val="24"/>
        </w:rPr>
        <w:t>está</w:t>
      </w:r>
      <w:r>
        <w:rPr>
          <w:rFonts w:ascii="Arial" w:hAnsi="Arial"/>
          <w:i/>
          <w:spacing w:val="-2"/>
          <w:w w:val="85"/>
          <w:sz w:val="24"/>
        </w:rPr>
        <w:t> </w:t>
      </w:r>
      <w:r>
        <w:rPr>
          <w:rFonts w:ascii="Arial" w:hAnsi="Arial"/>
          <w:i/>
          <w:w w:val="85"/>
          <w:sz w:val="24"/>
        </w:rPr>
        <w:t>devidamente</w:t>
      </w:r>
      <w:r>
        <w:rPr>
          <w:rFonts w:ascii="Arial" w:hAnsi="Arial"/>
          <w:i/>
          <w:spacing w:val="-2"/>
          <w:w w:val="85"/>
          <w:sz w:val="24"/>
        </w:rPr>
        <w:t> </w:t>
      </w:r>
      <w:r>
        <w:rPr>
          <w:rFonts w:ascii="Arial" w:hAnsi="Arial"/>
          <w:i/>
          <w:w w:val="85"/>
          <w:sz w:val="24"/>
        </w:rPr>
        <w:t>autuado,</w:t>
      </w:r>
      <w:r>
        <w:rPr>
          <w:rFonts w:ascii="Arial" w:hAnsi="Arial"/>
          <w:i/>
          <w:spacing w:val="-3"/>
          <w:w w:val="85"/>
          <w:sz w:val="24"/>
        </w:rPr>
        <w:t> </w:t>
      </w:r>
      <w:r>
        <w:rPr>
          <w:rFonts w:ascii="Arial" w:hAnsi="Arial"/>
          <w:i/>
          <w:w w:val="85"/>
          <w:sz w:val="24"/>
        </w:rPr>
        <w:t>pois</w:t>
      </w:r>
      <w:r>
        <w:rPr>
          <w:rFonts w:ascii="Arial" w:hAnsi="Arial"/>
          <w:i/>
          <w:spacing w:val="-4"/>
          <w:w w:val="85"/>
          <w:sz w:val="24"/>
        </w:rPr>
        <w:t> </w:t>
      </w:r>
      <w:r>
        <w:rPr>
          <w:rFonts w:ascii="Arial" w:hAnsi="Arial"/>
          <w:i/>
          <w:w w:val="85"/>
          <w:sz w:val="24"/>
        </w:rPr>
        <w:t>não</w:t>
      </w:r>
      <w:r>
        <w:rPr>
          <w:rFonts w:ascii="Arial" w:hAnsi="Arial"/>
          <w:i/>
          <w:spacing w:val="-2"/>
          <w:w w:val="85"/>
          <w:sz w:val="24"/>
        </w:rPr>
        <w:t> </w:t>
      </w:r>
      <w:r>
        <w:rPr>
          <w:rFonts w:ascii="Arial" w:hAnsi="Arial"/>
          <w:i/>
          <w:w w:val="85"/>
          <w:sz w:val="24"/>
        </w:rPr>
        <w:t>consta</w:t>
      </w:r>
      <w:r>
        <w:rPr>
          <w:rFonts w:ascii="Arial" w:hAnsi="Arial"/>
          <w:i/>
          <w:spacing w:val="-2"/>
          <w:w w:val="85"/>
          <w:sz w:val="24"/>
        </w:rPr>
        <w:t> </w:t>
      </w:r>
      <w:r>
        <w:rPr>
          <w:rFonts w:ascii="Arial" w:hAnsi="Arial"/>
          <w:i/>
          <w:w w:val="85"/>
          <w:sz w:val="24"/>
        </w:rPr>
        <w:t>a</w:t>
      </w:r>
      <w:r>
        <w:rPr>
          <w:rFonts w:ascii="Arial" w:hAnsi="Arial"/>
          <w:i/>
          <w:spacing w:val="-2"/>
          <w:w w:val="85"/>
          <w:sz w:val="24"/>
        </w:rPr>
        <w:t> </w:t>
      </w:r>
      <w:r>
        <w:rPr>
          <w:rFonts w:ascii="Arial" w:hAnsi="Arial"/>
          <w:i/>
          <w:w w:val="85"/>
          <w:sz w:val="24"/>
        </w:rPr>
        <w:t>numeração</w:t>
      </w:r>
      <w:r>
        <w:rPr>
          <w:rFonts w:ascii="Arial" w:hAnsi="Arial"/>
          <w:i/>
          <w:spacing w:val="-2"/>
          <w:w w:val="85"/>
          <w:sz w:val="24"/>
        </w:rPr>
        <w:t> </w:t>
      </w:r>
      <w:r>
        <w:rPr>
          <w:rFonts w:ascii="Arial" w:hAnsi="Arial"/>
          <w:i/>
          <w:w w:val="85"/>
          <w:sz w:val="24"/>
        </w:rPr>
        <w:t>das</w:t>
      </w:r>
      <w:r>
        <w:rPr>
          <w:rFonts w:ascii="Arial" w:hAnsi="Arial"/>
          <w:i/>
          <w:spacing w:val="-3"/>
          <w:w w:val="85"/>
          <w:sz w:val="24"/>
        </w:rPr>
        <w:t> </w:t>
      </w:r>
      <w:r>
        <w:rPr>
          <w:rFonts w:ascii="Arial" w:hAnsi="Arial"/>
          <w:i/>
          <w:w w:val="85"/>
          <w:sz w:val="24"/>
        </w:rPr>
        <w:t>folhas</w:t>
      </w:r>
      <w:r>
        <w:rPr>
          <w:rFonts w:ascii="Arial" w:hAnsi="Arial"/>
          <w:i/>
          <w:spacing w:val="-3"/>
          <w:w w:val="85"/>
          <w:sz w:val="24"/>
        </w:rPr>
        <w:t> </w:t>
      </w:r>
      <w:r>
        <w:rPr>
          <w:rFonts w:ascii="Arial" w:hAnsi="Arial"/>
          <w:i/>
          <w:w w:val="85"/>
          <w:sz w:val="24"/>
        </w:rPr>
        <w:t>e</w:t>
      </w:r>
      <w:r>
        <w:rPr>
          <w:rFonts w:ascii="Arial" w:hAnsi="Arial"/>
          <w:i/>
          <w:spacing w:val="-2"/>
          <w:w w:val="85"/>
          <w:sz w:val="24"/>
        </w:rPr>
        <w:t> </w:t>
      </w:r>
      <w:r>
        <w:rPr>
          <w:rFonts w:ascii="Arial" w:hAnsi="Arial"/>
          <w:i/>
          <w:w w:val="85"/>
          <w:sz w:val="24"/>
        </w:rPr>
        <w:t>não</w:t>
      </w:r>
      <w:r>
        <w:rPr>
          <w:rFonts w:ascii="Arial" w:hAnsi="Arial"/>
          <w:i/>
          <w:spacing w:val="-5"/>
          <w:w w:val="85"/>
          <w:sz w:val="24"/>
        </w:rPr>
        <w:t> </w:t>
      </w:r>
      <w:r>
        <w:rPr>
          <w:rFonts w:ascii="Arial" w:hAnsi="Arial"/>
          <w:i/>
          <w:w w:val="85"/>
          <w:sz w:val="24"/>
        </w:rPr>
        <w:t>estão</w:t>
      </w:r>
      <w:r>
        <w:rPr>
          <w:rFonts w:ascii="Arial" w:hAnsi="Arial"/>
          <w:i/>
          <w:spacing w:val="-2"/>
          <w:w w:val="85"/>
          <w:sz w:val="24"/>
        </w:rPr>
        <w:t> </w:t>
      </w:r>
      <w:r>
        <w:rPr>
          <w:rFonts w:ascii="Arial" w:hAnsi="Arial"/>
          <w:i/>
          <w:w w:val="85"/>
          <w:sz w:val="24"/>
        </w:rPr>
        <w:t>rubricadas,</w:t>
      </w:r>
      <w:r>
        <w:rPr>
          <w:rFonts w:ascii="Arial" w:hAnsi="Arial"/>
          <w:i/>
          <w:spacing w:val="-3"/>
          <w:w w:val="85"/>
          <w:sz w:val="24"/>
        </w:rPr>
        <w:t> </w:t>
      </w:r>
      <w:r>
        <w:rPr>
          <w:rFonts w:ascii="Arial" w:hAnsi="Arial"/>
          <w:i/>
          <w:w w:val="85"/>
          <w:sz w:val="24"/>
        </w:rPr>
        <w:t>também</w:t>
      </w:r>
      <w:r>
        <w:rPr>
          <w:rFonts w:ascii="Arial" w:hAnsi="Arial"/>
          <w:i/>
          <w:spacing w:val="-5"/>
          <w:w w:val="85"/>
          <w:sz w:val="24"/>
        </w:rPr>
        <w:t> </w:t>
      </w:r>
      <w:r>
        <w:rPr>
          <w:rFonts w:ascii="Arial" w:hAnsi="Arial"/>
          <w:i/>
          <w:w w:val="85"/>
          <w:sz w:val="24"/>
        </w:rPr>
        <w:t>não</w:t>
      </w:r>
      <w:r>
        <w:rPr>
          <w:rFonts w:ascii="Arial" w:hAnsi="Arial"/>
          <w:i/>
          <w:spacing w:val="-2"/>
          <w:w w:val="85"/>
          <w:sz w:val="24"/>
        </w:rPr>
        <w:t> </w:t>
      </w:r>
      <w:r>
        <w:rPr>
          <w:rFonts w:ascii="Arial" w:hAnsi="Arial"/>
          <w:i/>
          <w:w w:val="85"/>
          <w:sz w:val="24"/>
        </w:rPr>
        <w:t>consta</w:t>
      </w:r>
      <w:r>
        <w:rPr>
          <w:rFonts w:ascii="Arial" w:hAnsi="Arial"/>
          <w:i/>
          <w:spacing w:val="-4"/>
          <w:w w:val="85"/>
          <w:sz w:val="24"/>
        </w:rPr>
        <w:t> </w:t>
      </w:r>
      <w:r>
        <w:rPr>
          <w:rFonts w:ascii="Arial" w:hAnsi="Arial"/>
          <w:i/>
          <w:w w:val="85"/>
          <w:sz w:val="24"/>
        </w:rPr>
        <w:t>o </w:t>
      </w:r>
      <w:r>
        <w:rPr>
          <w:rFonts w:ascii="Arial" w:hAnsi="Arial"/>
          <w:i/>
          <w:spacing w:val="-2"/>
          <w:w w:val="85"/>
          <w:sz w:val="24"/>
        </w:rPr>
        <w:t>carimbo do protocolizado (art. 38, Lei n. 8666/1993); b) Indicação do recurso para despesa e comprovação da existência</w:t>
      </w:r>
    </w:p>
    <w:p>
      <w:pPr>
        <w:spacing w:after="0" w:line="240" w:lineRule="auto"/>
        <w:jc w:val="both"/>
        <w:rPr>
          <w:rFonts w:ascii="Arial" w:hAnsi="Arial"/>
          <w:i/>
          <w:sz w:val="24"/>
        </w:rPr>
        <w:sectPr>
          <w:pgSz w:w="11910" w:h="16840"/>
          <w:pgMar w:top="1920" w:bottom="280" w:left="566" w:right="425"/>
        </w:sectPr>
      </w:pPr>
    </w:p>
    <w:p>
      <w:pPr>
        <w:pStyle w:val="BodyText"/>
        <w:ind w:left="0"/>
        <w:jc w:val="left"/>
        <w:rPr>
          <w:rFonts w:ascii="Arial"/>
          <w:i/>
        </w:rPr>
      </w:pPr>
    </w:p>
    <w:p>
      <w:pPr>
        <w:pStyle w:val="BodyText"/>
        <w:spacing w:before="196"/>
        <w:ind w:left="0"/>
        <w:jc w:val="left"/>
        <w:rPr>
          <w:rFonts w:ascii="Arial"/>
          <w:i/>
        </w:rPr>
      </w:pPr>
    </w:p>
    <w:p>
      <w:pPr>
        <w:spacing w:before="0"/>
        <w:ind w:left="2" w:right="0" w:firstLine="0"/>
        <w:jc w:val="left"/>
        <w:rPr>
          <w:rFonts w:ascii="Arial" w:hAnsi="Arial"/>
          <w:i/>
          <w:sz w:val="24"/>
        </w:rPr>
      </w:pPr>
      <w:r>
        <w:rPr>
          <w:rFonts w:ascii="Arial" w:hAnsi="Arial"/>
          <w:i/>
          <w:w w:val="80"/>
          <w:sz w:val="24"/>
        </w:rPr>
        <w:t>de previsão de recursos orçamentários (com indicação das rubricas) que assegurem o pagamento das obrigações a serem assumidas</w:t>
      </w:r>
      <w:r>
        <w:rPr>
          <w:rFonts w:ascii="Arial" w:hAnsi="Arial"/>
          <w:i/>
          <w:sz w:val="24"/>
        </w:rPr>
        <w:t> </w:t>
      </w:r>
      <w:r>
        <w:rPr>
          <w:rFonts w:ascii="Arial" w:hAnsi="Arial"/>
          <w:i/>
          <w:w w:val="80"/>
          <w:sz w:val="24"/>
        </w:rPr>
        <w:t>no</w:t>
      </w:r>
      <w:r>
        <w:rPr>
          <w:rFonts w:ascii="Arial" w:hAnsi="Arial"/>
          <w:i/>
          <w:spacing w:val="1"/>
          <w:sz w:val="24"/>
        </w:rPr>
        <w:t> </w:t>
      </w:r>
      <w:r>
        <w:rPr>
          <w:rFonts w:ascii="Arial" w:hAnsi="Arial"/>
          <w:i/>
          <w:w w:val="80"/>
          <w:sz w:val="24"/>
        </w:rPr>
        <w:t>exercício</w:t>
      </w:r>
      <w:r>
        <w:rPr>
          <w:rFonts w:ascii="Arial" w:hAnsi="Arial"/>
          <w:i/>
          <w:spacing w:val="2"/>
          <w:sz w:val="24"/>
        </w:rPr>
        <w:t> </w:t>
      </w:r>
      <w:r>
        <w:rPr>
          <w:rFonts w:ascii="Arial" w:hAnsi="Arial"/>
          <w:i/>
          <w:w w:val="80"/>
          <w:sz w:val="24"/>
        </w:rPr>
        <w:t>financeiro,</w:t>
      </w:r>
      <w:r>
        <w:rPr>
          <w:rFonts w:ascii="Arial" w:hAnsi="Arial"/>
          <w:i/>
          <w:spacing w:val="2"/>
          <w:sz w:val="24"/>
        </w:rPr>
        <w:t> </w:t>
      </w:r>
      <w:r>
        <w:rPr>
          <w:rFonts w:ascii="Arial" w:hAnsi="Arial"/>
          <w:i/>
          <w:w w:val="80"/>
          <w:sz w:val="24"/>
        </w:rPr>
        <w:t>conforme</w:t>
      </w:r>
      <w:r>
        <w:rPr>
          <w:rFonts w:ascii="Arial" w:hAnsi="Arial"/>
          <w:i/>
          <w:spacing w:val="4"/>
          <w:sz w:val="24"/>
        </w:rPr>
        <w:t> </w:t>
      </w:r>
      <w:r>
        <w:rPr>
          <w:rFonts w:ascii="Arial" w:hAnsi="Arial"/>
          <w:i/>
          <w:w w:val="80"/>
          <w:sz w:val="24"/>
        </w:rPr>
        <w:t>inciso</w:t>
      </w:r>
      <w:r>
        <w:rPr>
          <w:rFonts w:ascii="Arial" w:hAnsi="Arial"/>
          <w:i/>
          <w:spacing w:val="1"/>
          <w:sz w:val="24"/>
        </w:rPr>
        <w:t> </w:t>
      </w:r>
      <w:r>
        <w:rPr>
          <w:rFonts w:ascii="Arial" w:hAnsi="Arial"/>
          <w:i/>
          <w:w w:val="80"/>
          <w:sz w:val="24"/>
        </w:rPr>
        <w:t>V</w:t>
      </w:r>
      <w:r>
        <w:rPr>
          <w:rFonts w:ascii="Arial" w:hAnsi="Arial"/>
          <w:i/>
          <w:sz w:val="24"/>
        </w:rPr>
        <w:t> </w:t>
      </w:r>
      <w:r>
        <w:rPr>
          <w:rFonts w:ascii="Arial" w:hAnsi="Arial"/>
          <w:i/>
          <w:w w:val="80"/>
          <w:sz w:val="24"/>
        </w:rPr>
        <w:t>do</w:t>
      </w:r>
      <w:r>
        <w:rPr>
          <w:rFonts w:ascii="Arial" w:hAnsi="Arial"/>
          <w:i/>
          <w:spacing w:val="4"/>
          <w:sz w:val="24"/>
        </w:rPr>
        <w:t> </w:t>
      </w:r>
      <w:r>
        <w:rPr>
          <w:rFonts w:ascii="Arial" w:hAnsi="Arial"/>
          <w:i/>
          <w:w w:val="80"/>
          <w:sz w:val="24"/>
        </w:rPr>
        <w:t>art.</w:t>
      </w:r>
      <w:r>
        <w:rPr>
          <w:rFonts w:ascii="Arial" w:hAnsi="Arial"/>
          <w:i/>
          <w:spacing w:val="8"/>
          <w:sz w:val="24"/>
        </w:rPr>
        <w:t> </w:t>
      </w:r>
      <w:r>
        <w:rPr>
          <w:rFonts w:ascii="Arial" w:hAnsi="Arial"/>
          <w:i/>
          <w:w w:val="80"/>
          <w:sz w:val="24"/>
        </w:rPr>
        <w:t>8º</w:t>
      </w:r>
      <w:r>
        <w:rPr>
          <w:rFonts w:ascii="Arial" w:hAnsi="Arial"/>
          <w:i/>
          <w:sz w:val="24"/>
        </w:rPr>
        <w:t> </w:t>
      </w:r>
      <w:r>
        <w:rPr>
          <w:rFonts w:ascii="Arial" w:hAnsi="Arial"/>
          <w:i/>
          <w:w w:val="80"/>
          <w:sz w:val="24"/>
        </w:rPr>
        <w:t>do</w:t>
      </w:r>
      <w:r>
        <w:rPr>
          <w:rFonts w:ascii="Arial" w:hAnsi="Arial"/>
          <w:i/>
          <w:spacing w:val="4"/>
          <w:sz w:val="24"/>
        </w:rPr>
        <w:t> </w:t>
      </w:r>
      <w:r>
        <w:rPr>
          <w:rFonts w:ascii="Arial" w:hAnsi="Arial"/>
          <w:i/>
          <w:w w:val="80"/>
          <w:sz w:val="24"/>
        </w:rPr>
        <w:t>Decreto</w:t>
      </w:r>
      <w:r>
        <w:rPr>
          <w:rFonts w:ascii="Arial" w:hAnsi="Arial"/>
          <w:i/>
          <w:sz w:val="24"/>
        </w:rPr>
        <w:t> </w:t>
      </w:r>
      <w:r>
        <w:rPr>
          <w:rFonts w:ascii="Arial" w:hAnsi="Arial"/>
          <w:i/>
          <w:w w:val="80"/>
          <w:sz w:val="24"/>
        </w:rPr>
        <w:t>n.</w:t>
      </w:r>
      <w:r>
        <w:rPr>
          <w:rFonts w:ascii="Arial" w:hAnsi="Arial"/>
          <w:i/>
          <w:sz w:val="24"/>
        </w:rPr>
        <w:t> </w:t>
      </w:r>
      <w:r>
        <w:rPr>
          <w:rFonts w:ascii="Arial" w:hAnsi="Arial"/>
          <w:i/>
          <w:w w:val="80"/>
          <w:sz w:val="24"/>
        </w:rPr>
        <w:t>10024/2019,</w:t>
      </w:r>
      <w:r>
        <w:rPr>
          <w:rFonts w:ascii="Arial" w:hAnsi="Arial"/>
          <w:i/>
          <w:spacing w:val="1"/>
          <w:sz w:val="24"/>
        </w:rPr>
        <w:t> </w:t>
      </w:r>
      <w:r>
        <w:rPr>
          <w:rFonts w:ascii="Arial" w:hAnsi="Arial"/>
          <w:i/>
          <w:w w:val="80"/>
          <w:sz w:val="24"/>
        </w:rPr>
        <w:t>c/c</w:t>
      </w:r>
      <w:r>
        <w:rPr>
          <w:rFonts w:ascii="Arial" w:hAnsi="Arial"/>
          <w:i/>
          <w:sz w:val="24"/>
        </w:rPr>
        <w:t> </w:t>
      </w:r>
      <w:r>
        <w:rPr>
          <w:rFonts w:ascii="Arial" w:hAnsi="Arial"/>
          <w:i/>
          <w:w w:val="80"/>
          <w:sz w:val="24"/>
        </w:rPr>
        <w:t>art.</w:t>
      </w:r>
      <w:r>
        <w:rPr>
          <w:rFonts w:ascii="Arial" w:hAnsi="Arial"/>
          <w:i/>
          <w:sz w:val="24"/>
        </w:rPr>
        <w:t> </w:t>
      </w:r>
      <w:r>
        <w:rPr>
          <w:rFonts w:ascii="Arial" w:hAnsi="Arial"/>
          <w:i/>
          <w:w w:val="80"/>
          <w:sz w:val="24"/>
        </w:rPr>
        <w:t>14</w:t>
      </w:r>
      <w:r>
        <w:rPr>
          <w:rFonts w:ascii="Arial" w:hAnsi="Arial"/>
          <w:i/>
          <w:spacing w:val="2"/>
          <w:sz w:val="24"/>
        </w:rPr>
        <w:t> </w:t>
      </w:r>
      <w:r>
        <w:rPr>
          <w:rFonts w:ascii="Arial" w:hAnsi="Arial"/>
          <w:i/>
          <w:w w:val="80"/>
          <w:sz w:val="24"/>
        </w:rPr>
        <w:t>da</w:t>
      </w:r>
      <w:r>
        <w:rPr>
          <w:rFonts w:ascii="Arial" w:hAnsi="Arial"/>
          <w:i/>
          <w:spacing w:val="1"/>
          <w:sz w:val="24"/>
        </w:rPr>
        <w:t> </w:t>
      </w:r>
      <w:r>
        <w:rPr>
          <w:rFonts w:ascii="Arial" w:hAnsi="Arial"/>
          <w:i/>
          <w:w w:val="80"/>
          <w:sz w:val="24"/>
        </w:rPr>
        <w:t>Lei</w:t>
      </w:r>
      <w:r>
        <w:rPr>
          <w:rFonts w:ascii="Arial" w:hAnsi="Arial"/>
          <w:i/>
          <w:spacing w:val="1"/>
          <w:sz w:val="24"/>
        </w:rPr>
        <w:t> </w:t>
      </w:r>
      <w:r>
        <w:rPr>
          <w:rFonts w:ascii="Arial" w:hAnsi="Arial"/>
          <w:i/>
          <w:w w:val="80"/>
          <w:sz w:val="24"/>
        </w:rPr>
        <w:t>n.</w:t>
      </w:r>
      <w:r>
        <w:rPr>
          <w:rFonts w:ascii="Arial" w:hAnsi="Arial"/>
          <w:i/>
          <w:spacing w:val="1"/>
          <w:sz w:val="24"/>
        </w:rPr>
        <w:t> </w:t>
      </w:r>
      <w:r>
        <w:rPr>
          <w:rFonts w:ascii="Arial" w:hAnsi="Arial"/>
          <w:i/>
          <w:spacing w:val="-2"/>
          <w:w w:val="80"/>
          <w:sz w:val="24"/>
        </w:rPr>
        <w:t>8666/1993;</w:t>
      </w:r>
    </w:p>
    <w:p>
      <w:pPr>
        <w:spacing w:line="240" w:lineRule="auto" w:before="0"/>
        <w:ind w:left="2" w:right="134" w:firstLine="0"/>
        <w:jc w:val="both"/>
        <w:rPr>
          <w:sz w:val="24"/>
        </w:rPr>
      </w:pPr>
      <w:r>
        <w:rPr>
          <w:rFonts w:ascii="Arial" w:hAnsi="Arial"/>
          <w:i/>
          <w:w w:val="80"/>
          <w:sz w:val="24"/>
        </w:rPr>
        <w:t>c)</w:t>
      </w:r>
      <w:r>
        <w:rPr>
          <w:rFonts w:ascii="Arial" w:hAnsi="Arial"/>
          <w:i/>
          <w:sz w:val="24"/>
        </w:rPr>
        <w:t> </w:t>
      </w:r>
      <w:r>
        <w:rPr>
          <w:rFonts w:ascii="Arial" w:hAnsi="Arial"/>
          <w:i/>
          <w:w w:val="80"/>
          <w:sz w:val="24"/>
        </w:rPr>
        <w:t>Ato</w:t>
      </w:r>
      <w:r>
        <w:rPr>
          <w:rFonts w:ascii="Arial" w:hAnsi="Arial"/>
          <w:i/>
          <w:sz w:val="24"/>
        </w:rPr>
        <w:t> </w:t>
      </w:r>
      <w:r>
        <w:rPr>
          <w:rFonts w:ascii="Arial" w:hAnsi="Arial"/>
          <w:i/>
          <w:w w:val="80"/>
          <w:sz w:val="24"/>
        </w:rPr>
        <w:t>de</w:t>
      </w:r>
      <w:r>
        <w:rPr>
          <w:rFonts w:ascii="Arial" w:hAnsi="Arial"/>
          <w:i/>
          <w:sz w:val="24"/>
        </w:rPr>
        <w:t> </w:t>
      </w:r>
      <w:r>
        <w:rPr>
          <w:rFonts w:ascii="Arial" w:hAnsi="Arial"/>
          <w:i/>
          <w:w w:val="80"/>
          <w:sz w:val="24"/>
        </w:rPr>
        <w:t>designação</w:t>
      </w:r>
      <w:r>
        <w:rPr>
          <w:rFonts w:ascii="Arial" w:hAnsi="Arial"/>
          <w:i/>
          <w:sz w:val="24"/>
        </w:rPr>
        <w:t> </w:t>
      </w:r>
      <w:r>
        <w:rPr>
          <w:rFonts w:ascii="Arial" w:hAnsi="Arial"/>
          <w:i/>
          <w:w w:val="80"/>
          <w:sz w:val="24"/>
        </w:rPr>
        <w:t>de</w:t>
      </w:r>
      <w:r>
        <w:rPr>
          <w:rFonts w:ascii="Arial" w:hAnsi="Arial"/>
          <w:i/>
          <w:sz w:val="24"/>
        </w:rPr>
        <w:t> </w:t>
      </w:r>
      <w:r>
        <w:rPr>
          <w:rFonts w:ascii="Arial" w:hAnsi="Arial"/>
          <w:i/>
          <w:w w:val="80"/>
          <w:sz w:val="24"/>
        </w:rPr>
        <w:t>servidor</w:t>
      </w:r>
      <w:r>
        <w:rPr>
          <w:rFonts w:ascii="Arial" w:hAnsi="Arial"/>
          <w:i/>
          <w:sz w:val="24"/>
        </w:rPr>
        <w:t> </w:t>
      </w:r>
      <w:r>
        <w:rPr>
          <w:rFonts w:ascii="Arial" w:hAnsi="Arial"/>
          <w:i/>
          <w:w w:val="80"/>
          <w:sz w:val="24"/>
        </w:rPr>
        <w:t>para</w:t>
      </w:r>
      <w:r>
        <w:rPr>
          <w:rFonts w:ascii="Arial" w:hAnsi="Arial"/>
          <w:i/>
          <w:sz w:val="24"/>
        </w:rPr>
        <w:t> </w:t>
      </w:r>
      <w:r>
        <w:rPr>
          <w:rFonts w:ascii="Arial" w:hAnsi="Arial"/>
          <w:i/>
          <w:w w:val="80"/>
          <w:sz w:val="24"/>
        </w:rPr>
        <w:t>atuar</w:t>
      </w:r>
      <w:r>
        <w:rPr>
          <w:rFonts w:ascii="Arial" w:hAnsi="Arial"/>
          <w:i/>
          <w:sz w:val="24"/>
        </w:rPr>
        <w:t> </w:t>
      </w:r>
      <w:r>
        <w:rPr>
          <w:rFonts w:ascii="Arial" w:hAnsi="Arial"/>
          <w:i/>
          <w:w w:val="80"/>
          <w:sz w:val="24"/>
        </w:rPr>
        <w:t>como</w:t>
      </w:r>
      <w:r>
        <w:rPr>
          <w:rFonts w:ascii="Arial" w:hAnsi="Arial"/>
          <w:i/>
          <w:sz w:val="24"/>
        </w:rPr>
        <w:t> </w:t>
      </w:r>
      <w:r>
        <w:rPr>
          <w:rFonts w:ascii="Arial" w:hAnsi="Arial"/>
          <w:i/>
          <w:w w:val="80"/>
          <w:sz w:val="24"/>
        </w:rPr>
        <w:t>fiscal,</w:t>
      </w:r>
      <w:r>
        <w:rPr>
          <w:rFonts w:ascii="Arial" w:hAnsi="Arial"/>
          <w:i/>
          <w:sz w:val="24"/>
        </w:rPr>
        <w:t> </w:t>
      </w:r>
      <w:r>
        <w:rPr>
          <w:rFonts w:ascii="Arial" w:hAnsi="Arial"/>
          <w:i/>
          <w:w w:val="80"/>
          <w:sz w:val="24"/>
        </w:rPr>
        <w:t>de</w:t>
      </w:r>
      <w:r>
        <w:rPr>
          <w:rFonts w:ascii="Arial" w:hAnsi="Arial"/>
          <w:i/>
          <w:sz w:val="24"/>
        </w:rPr>
        <w:t> </w:t>
      </w:r>
      <w:r>
        <w:rPr>
          <w:rFonts w:ascii="Arial" w:hAnsi="Arial"/>
          <w:i/>
          <w:w w:val="80"/>
          <w:sz w:val="24"/>
        </w:rPr>
        <w:t>forma</w:t>
      </w:r>
      <w:r>
        <w:rPr>
          <w:rFonts w:ascii="Arial" w:hAnsi="Arial"/>
          <w:i/>
          <w:sz w:val="24"/>
        </w:rPr>
        <w:t> </w:t>
      </w:r>
      <w:r>
        <w:rPr>
          <w:rFonts w:ascii="Arial" w:hAnsi="Arial"/>
          <w:i/>
          <w:w w:val="80"/>
          <w:sz w:val="24"/>
        </w:rPr>
        <w:t>a</w:t>
      </w:r>
      <w:r>
        <w:rPr>
          <w:rFonts w:ascii="Arial" w:hAnsi="Arial"/>
          <w:i/>
          <w:sz w:val="24"/>
        </w:rPr>
        <w:t> </w:t>
      </w:r>
      <w:r>
        <w:rPr>
          <w:rFonts w:ascii="Arial" w:hAnsi="Arial"/>
          <w:i/>
          <w:w w:val="80"/>
          <w:sz w:val="24"/>
        </w:rPr>
        <w:t>acompanhar</w:t>
      </w:r>
      <w:r>
        <w:rPr>
          <w:rFonts w:ascii="Arial" w:hAnsi="Arial"/>
          <w:i/>
          <w:spacing w:val="-1"/>
          <w:sz w:val="24"/>
        </w:rPr>
        <w:t> </w:t>
      </w:r>
      <w:r>
        <w:rPr>
          <w:rFonts w:ascii="Arial" w:hAnsi="Arial"/>
          <w:i/>
          <w:w w:val="80"/>
          <w:sz w:val="24"/>
        </w:rPr>
        <w:t>a</w:t>
      </w:r>
      <w:r>
        <w:rPr>
          <w:rFonts w:ascii="Arial" w:hAnsi="Arial"/>
          <w:i/>
          <w:sz w:val="24"/>
        </w:rPr>
        <w:t> </w:t>
      </w:r>
      <w:r>
        <w:rPr>
          <w:rFonts w:ascii="Arial" w:hAnsi="Arial"/>
          <w:i/>
          <w:w w:val="80"/>
          <w:sz w:val="24"/>
        </w:rPr>
        <w:t>execução</w:t>
      </w:r>
      <w:r>
        <w:rPr>
          <w:rFonts w:ascii="Arial" w:hAnsi="Arial"/>
          <w:i/>
          <w:sz w:val="24"/>
        </w:rPr>
        <w:t> </w:t>
      </w:r>
      <w:r>
        <w:rPr>
          <w:rFonts w:ascii="Arial" w:hAnsi="Arial"/>
          <w:i/>
          <w:w w:val="80"/>
          <w:sz w:val="24"/>
        </w:rPr>
        <w:t>do</w:t>
      </w:r>
      <w:r>
        <w:rPr>
          <w:rFonts w:ascii="Arial" w:hAnsi="Arial"/>
          <w:i/>
          <w:sz w:val="24"/>
        </w:rPr>
        <w:t> </w:t>
      </w:r>
      <w:r>
        <w:rPr>
          <w:rFonts w:ascii="Arial" w:hAnsi="Arial"/>
          <w:i/>
          <w:w w:val="80"/>
          <w:sz w:val="24"/>
        </w:rPr>
        <w:t>contrato,</w:t>
      </w:r>
      <w:r>
        <w:rPr>
          <w:rFonts w:ascii="Arial" w:hAnsi="Arial"/>
          <w:i/>
          <w:sz w:val="24"/>
        </w:rPr>
        <w:t> </w:t>
      </w:r>
      <w:r>
        <w:rPr>
          <w:rFonts w:ascii="Arial" w:hAnsi="Arial"/>
          <w:i/>
          <w:w w:val="80"/>
          <w:sz w:val="24"/>
        </w:rPr>
        <w:t>como</w:t>
      </w:r>
      <w:r>
        <w:rPr>
          <w:rFonts w:ascii="Arial" w:hAnsi="Arial"/>
          <w:i/>
          <w:sz w:val="24"/>
        </w:rPr>
        <w:t> </w:t>
      </w:r>
      <w:r>
        <w:rPr>
          <w:rFonts w:ascii="Arial" w:hAnsi="Arial"/>
          <w:i/>
          <w:w w:val="80"/>
          <w:sz w:val="24"/>
        </w:rPr>
        <w:t>determina </w:t>
      </w:r>
      <w:r>
        <w:rPr>
          <w:rFonts w:ascii="Arial" w:hAnsi="Arial"/>
          <w:i/>
          <w:w w:val="85"/>
          <w:sz w:val="24"/>
        </w:rPr>
        <w:t>o art. 67 da Lei n. 8666/1993; d) Ausência de manifestação do controle interno. 26) Não foi apresentado à comissão </w:t>
      </w:r>
      <w:r>
        <w:rPr>
          <w:rFonts w:ascii="Arial" w:hAnsi="Arial"/>
          <w:i/>
          <w:w w:val="90"/>
          <w:sz w:val="24"/>
        </w:rPr>
        <w:t>nenhum</w:t>
      </w:r>
      <w:r>
        <w:rPr>
          <w:rFonts w:ascii="Arial" w:hAnsi="Arial"/>
          <w:i/>
          <w:w w:val="90"/>
          <w:sz w:val="24"/>
        </w:rPr>
        <w:t> termo</w:t>
      </w:r>
      <w:r>
        <w:rPr>
          <w:rFonts w:ascii="Arial" w:hAnsi="Arial"/>
          <w:i/>
          <w:w w:val="90"/>
          <w:sz w:val="24"/>
        </w:rPr>
        <w:t> de</w:t>
      </w:r>
      <w:r>
        <w:rPr>
          <w:rFonts w:ascii="Arial" w:hAnsi="Arial"/>
          <w:i/>
          <w:w w:val="90"/>
          <w:sz w:val="24"/>
        </w:rPr>
        <w:t> contrato</w:t>
      </w:r>
      <w:r>
        <w:rPr>
          <w:rFonts w:ascii="Arial" w:hAnsi="Arial"/>
          <w:i/>
          <w:w w:val="90"/>
          <w:sz w:val="24"/>
        </w:rPr>
        <w:t> com as</w:t>
      </w:r>
      <w:r>
        <w:rPr>
          <w:rFonts w:ascii="Arial" w:hAnsi="Arial"/>
          <w:i/>
          <w:w w:val="90"/>
          <w:sz w:val="24"/>
        </w:rPr>
        <w:t> seguintes</w:t>
      </w:r>
      <w:r>
        <w:rPr>
          <w:rFonts w:ascii="Arial" w:hAnsi="Arial"/>
          <w:i/>
          <w:w w:val="90"/>
          <w:sz w:val="24"/>
        </w:rPr>
        <w:t> informações:</w:t>
      </w:r>
      <w:r>
        <w:rPr>
          <w:rFonts w:ascii="Arial" w:hAnsi="Arial"/>
          <w:i/>
          <w:w w:val="90"/>
          <w:sz w:val="24"/>
        </w:rPr>
        <w:t> a)</w:t>
      </w:r>
      <w:r>
        <w:rPr>
          <w:rFonts w:ascii="Arial" w:hAnsi="Arial"/>
          <w:i/>
          <w:w w:val="90"/>
          <w:sz w:val="24"/>
        </w:rPr>
        <w:t> Publicação</w:t>
      </w:r>
      <w:r>
        <w:rPr>
          <w:rFonts w:ascii="Arial" w:hAnsi="Arial"/>
          <w:i/>
          <w:w w:val="90"/>
          <w:sz w:val="24"/>
        </w:rPr>
        <w:t> resumida</w:t>
      </w:r>
      <w:r>
        <w:rPr>
          <w:rFonts w:ascii="Arial" w:hAnsi="Arial"/>
          <w:i/>
          <w:w w:val="90"/>
          <w:sz w:val="24"/>
        </w:rPr>
        <w:t> do</w:t>
      </w:r>
      <w:r>
        <w:rPr>
          <w:rFonts w:ascii="Arial" w:hAnsi="Arial"/>
          <w:i/>
          <w:w w:val="90"/>
          <w:sz w:val="24"/>
        </w:rPr>
        <w:t> instrumento</w:t>
      </w:r>
      <w:r>
        <w:rPr>
          <w:rFonts w:ascii="Arial" w:hAnsi="Arial"/>
          <w:i/>
          <w:w w:val="90"/>
          <w:sz w:val="24"/>
        </w:rPr>
        <w:t> de</w:t>
      </w:r>
      <w:r>
        <w:rPr>
          <w:rFonts w:ascii="Arial" w:hAnsi="Arial"/>
          <w:i/>
          <w:w w:val="90"/>
          <w:sz w:val="24"/>
        </w:rPr>
        <w:t> contrato, </w:t>
      </w:r>
      <w:r>
        <w:rPr>
          <w:rFonts w:ascii="Arial" w:hAnsi="Arial"/>
          <w:i/>
          <w:spacing w:val="-2"/>
          <w:w w:val="85"/>
          <w:sz w:val="24"/>
        </w:rPr>
        <w:t>contrariando o que estabelece o art. 61, parágrafo único, da Lei n. 8666/1993; b) Termo de referência com aprovação de </w:t>
      </w:r>
      <w:r>
        <w:rPr>
          <w:rFonts w:ascii="Arial" w:hAnsi="Arial"/>
          <w:i/>
          <w:w w:val="85"/>
          <w:sz w:val="24"/>
        </w:rPr>
        <w:t>autoridade competente (art. 14, II, do Decreto n. 10024/2019); c) Justificativa/comprovação de que os preços unitários </w:t>
      </w:r>
      <w:r>
        <w:rPr>
          <w:rFonts w:ascii="Arial" w:hAnsi="Arial"/>
          <w:i/>
          <w:w w:val="80"/>
          <w:sz w:val="24"/>
        </w:rPr>
        <w:t>estimados são compatíveis com os praticados no mercado e no âmbito da administração pública (art. 23, caput, da Lei n. </w:t>
      </w:r>
      <w:r>
        <w:rPr>
          <w:rFonts w:ascii="Arial" w:hAnsi="Arial"/>
          <w:i/>
          <w:w w:val="85"/>
          <w:sz w:val="24"/>
        </w:rPr>
        <w:t>8666/1993);</w:t>
      </w:r>
      <w:r>
        <w:rPr>
          <w:rFonts w:ascii="Arial" w:hAnsi="Arial"/>
          <w:i/>
          <w:spacing w:val="-1"/>
          <w:w w:val="85"/>
          <w:sz w:val="24"/>
        </w:rPr>
        <w:t> </w:t>
      </w:r>
      <w:r>
        <w:rPr>
          <w:rFonts w:ascii="Arial" w:hAnsi="Arial"/>
          <w:i/>
          <w:w w:val="85"/>
          <w:sz w:val="24"/>
        </w:rPr>
        <w:t>d) Ato de designação de servidor para atuar como fiscal, de forma a acompanhar a execução do contrato, como determina o art. 67 da Lei n. 8666/1993; e) Ausência de parecer jurídico aprovando a minuta do contrato, como </w:t>
      </w:r>
      <w:r>
        <w:rPr>
          <w:rFonts w:ascii="Arial" w:hAnsi="Arial"/>
          <w:i/>
          <w:w w:val="80"/>
          <w:sz w:val="24"/>
        </w:rPr>
        <w:t>prevê o art. 8º, IX, do Decreto n. 10024/2019 e o art. 39, parágrafo único, da Lei n. 8666/1993.”</w:t>
      </w:r>
      <w:r>
        <w:rPr>
          <w:rFonts w:ascii="Arial" w:hAnsi="Arial"/>
          <w:i/>
          <w:sz w:val="24"/>
        </w:rPr>
        <w:t> </w:t>
      </w:r>
      <w:r>
        <w:rPr>
          <w:rFonts w:ascii="Arial" w:hAnsi="Arial"/>
          <w:b/>
          <w:w w:val="80"/>
          <w:sz w:val="24"/>
        </w:rPr>
        <w:t>7.2.2. </w:t>
      </w:r>
      <w:r>
        <w:rPr>
          <w:w w:val="80"/>
          <w:sz w:val="24"/>
        </w:rPr>
        <w:t>Manter o item Aplicar </w:t>
      </w:r>
      <w:r>
        <w:rPr>
          <w:spacing w:val="-2"/>
          <w:w w:val="85"/>
          <w:sz w:val="24"/>
        </w:rPr>
        <w:t>Multa ao Sr. Alisson Venâncio Pereira de Souza, Diretor-Presidente do Fundo de Aposentadoria e Pensão de Barcelos</w:t>
      </w:r>
      <w:r>
        <w:rPr>
          <w:spacing w:val="-4"/>
          <w:sz w:val="24"/>
        </w:rPr>
        <w:t> </w:t>
      </w:r>
      <w:r>
        <w:rPr>
          <w:spacing w:val="-2"/>
          <w:w w:val="85"/>
          <w:sz w:val="24"/>
        </w:rPr>
        <w:t>– </w:t>
      </w:r>
      <w:r>
        <w:rPr>
          <w:w w:val="85"/>
          <w:sz w:val="24"/>
        </w:rPr>
        <w:t>FAPEN, no valor de R$ 68.271,96 (sessenta e oito mil, duzentos e setenta e um</w:t>
      </w:r>
      <w:r>
        <w:rPr>
          <w:spacing w:val="-3"/>
          <w:w w:val="85"/>
          <w:sz w:val="24"/>
        </w:rPr>
        <w:t> </w:t>
      </w:r>
      <w:r>
        <w:rPr>
          <w:w w:val="85"/>
          <w:sz w:val="24"/>
        </w:rPr>
        <w:t>reais</w:t>
      </w:r>
      <w:r>
        <w:rPr>
          <w:spacing w:val="-1"/>
          <w:w w:val="85"/>
          <w:sz w:val="24"/>
        </w:rPr>
        <w:t> </w:t>
      </w:r>
      <w:r>
        <w:rPr>
          <w:w w:val="85"/>
          <w:sz w:val="24"/>
        </w:rPr>
        <w:t>e noventa e seis</w:t>
      </w:r>
      <w:r>
        <w:rPr>
          <w:spacing w:val="-1"/>
          <w:w w:val="85"/>
          <w:sz w:val="24"/>
        </w:rPr>
        <w:t> </w:t>
      </w:r>
      <w:r>
        <w:rPr>
          <w:w w:val="85"/>
          <w:sz w:val="24"/>
        </w:rPr>
        <w:t>centavos), haja vista as impropriedades não sanadas, apontadas durante instrução, descritas neste voto, com fundamento no art. 54, </w:t>
      </w:r>
      <w:r>
        <w:rPr>
          <w:w w:val="80"/>
          <w:sz w:val="24"/>
        </w:rPr>
        <w:t>inciso</w:t>
      </w:r>
      <w:r>
        <w:rPr>
          <w:sz w:val="24"/>
        </w:rPr>
        <w:t> </w:t>
      </w:r>
      <w:r>
        <w:rPr>
          <w:w w:val="80"/>
          <w:sz w:val="24"/>
        </w:rPr>
        <w:t>VI</w:t>
      </w:r>
      <w:r>
        <w:rPr>
          <w:sz w:val="24"/>
        </w:rPr>
        <w:t> </w:t>
      </w:r>
      <w:r>
        <w:rPr>
          <w:w w:val="80"/>
          <w:sz w:val="24"/>
        </w:rPr>
        <w:t>da</w:t>
      </w:r>
      <w:r>
        <w:rPr>
          <w:spacing w:val="-3"/>
          <w:sz w:val="24"/>
        </w:rPr>
        <w:t> </w:t>
      </w:r>
      <w:r>
        <w:rPr>
          <w:w w:val="80"/>
          <w:sz w:val="24"/>
        </w:rPr>
        <w:t>Lei</w:t>
      </w:r>
      <w:r>
        <w:rPr>
          <w:sz w:val="24"/>
        </w:rPr>
        <w:t> </w:t>
      </w:r>
      <w:r>
        <w:rPr>
          <w:w w:val="80"/>
          <w:sz w:val="24"/>
        </w:rPr>
        <w:t>nº.</w:t>
      </w:r>
      <w:r>
        <w:rPr>
          <w:spacing w:val="-1"/>
          <w:sz w:val="24"/>
        </w:rPr>
        <w:t> </w:t>
      </w:r>
      <w:r>
        <w:rPr>
          <w:w w:val="80"/>
          <w:sz w:val="24"/>
        </w:rPr>
        <w:t>2423/96</w:t>
      </w:r>
      <w:r>
        <w:rPr>
          <w:spacing w:val="-1"/>
          <w:sz w:val="24"/>
        </w:rPr>
        <w:t> </w:t>
      </w:r>
      <w:r>
        <w:rPr>
          <w:w w:val="80"/>
          <w:sz w:val="24"/>
        </w:rPr>
        <w:t>c/c</w:t>
      </w:r>
      <w:r>
        <w:rPr>
          <w:sz w:val="24"/>
        </w:rPr>
        <w:t> </w:t>
      </w:r>
      <w:r>
        <w:rPr>
          <w:w w:val="80"/>
          <w:sz w:val="24"/>
        </w:rPr>
        <w:t>art.</w:t>
      </w:r>
      <w:r>
        <w:rPr>
          <w:sz w:val="24"/>
        </w:rPr>
        <w:t> </w:t>
      </w:r>
      <w:r>
        <w:rPr>
          <w:w w:val="80"/>
          <w:sz w:val="24"/>
        </w:rPr>
        <w:t>308,</w:t>
      </w:r>
      <w:r>
        <w:rPr>
          <w:sz w:val="24"/>
        </w:rPr>
        <w:t> </w:t>
      </w:r>
      <w:r>
        <w:rPr>
          <w:w w:val="80"/>
          <w:sz w:val="24"/>
        </w:rPr>
        <w:t>inciso</w:t>
      </w:r>
      <w:r>
        <w:rPr>
          <w:sz w:val="24"/>
        </w:rPr>
        <w:t> </w:t>
      </w:r>
      <w:r>
        <w:rPr>
          <w:w w:val="80"/>
          <w:sz w:val="24"/>
        </w:rPr>
        <w:t>VI,</w:t>
      </w:r>
      <w:r>
        <w:rPr>
          <w:spacing w:val="-3"/>
          <w:sz w:val="24"/>
        </w:rPr>
        <w:t> </w:t>
      </w:r>
      <w:r>
        <w:rPr>
          <w:w w:val="80"/>
          <w:sz w:val="24"/>
        </w:rPr>
        <w:t>da</w:t>
      </w:r>
      <w:r>
        <w:rPr>
          <w:sz w:val="24"/>
        </w:rPr>
        <w:t> </w:t>
      </w:r>
      <w:r>
        <w:rPr>
          <w:w w:val="80"/>
          <w:sz w:val="24"/>
        </w:rPr>
        <w:t>Resolução</w:t>
      </w:r>
      <w:r>
        <w:rPr>
          <w:sz w:val="24"/>
        </w:rPr>
        <w:t> </w:t>
      </w:r>
      <w:r>
        <w:rPr>
          <w:w w:val="80"/>
          <w:sz w:val="24"/>
        </w:rPr>
        <w:t>nº.</w:t>
      </w:r>
      <w:r>
        <w:rPr>
          <w:spacing w:val="-1"/>
          <w:sz w:val="24"/>
        </w:rPr>
        <w:t> </w:t>
      </w:r>
      <w:r>
        <w:rPr>
          <w:w w:val="80"/>
          <w:sz w:val="24"/>
        </w:rPr>
        <w:t>04/2002-TCE/AM,</w:t>
      </w:r>
      <w:r>
        <w:rPr>
          <w:sz w:val="24"/>
        </w:rPr>
        <w:t> </w:t>
      </w:r>
      <w:r>
        <w:rPr>
          <w:w w:val="80"/>
          <w:sz w:val="24"/>
        </w:rPr>
        <w:t>fixando</w:t>
      </w:r>
      <w:r>
        <w:rPr>
          <w:sz w:val="24"/>
        </w:rPr>
        <w:t> </w:t>
      </w:r>
      <w:r>
        <w:rPr>
          <w:w w:val="80"/>
          <w:sz w:val="24"/>
        </w:rPr>
        <w:t>o</w:t>
      </w:r>
      <w:r>
        <w:rPr>
          <w:sz w:val="24"/>
        </w:rPr>
        <w:t> </w:t>
      </w:r>
      <w:r>
        <w:rPr>
          <w:w w:val="80"/>
          <w:sz w:val="24"/>
        </w:rPr>
        <w:t>prazo</w:t>
      </w:r>
      <w:r>
        <w:rPr>
          <w:sz w:val="24"/>
        </w:rPr>
        <w:t> </w:t>
      </w:r>
      <w:r>
        <w:rPr>
          <w:w w:val="80"/>
          <w:sz w:val="24"/>
        </w:rPr>
        <w:t>de</w:t>
      </w:r>
      <w:r>
        <w:rPr>
          <w:sz w:val="24"/>
        </w:rPr>
        <w:t> </w:t>
      </w:r>
      <w:r>
        <w:rPr>
          <w:w w:val="80"/>
          <w:sz w:val="24"/>
        </w:rPr>
        <w:t>30</w:t>
      </w:r>
      <w:r>
        <w:rPr>
          <w:spacing w:val="-3"/>
          <w:sz w:val="24"/>
        </w:rPr>
        <w:t> </w:t>
      </w:r>
      <w:r>
        <w:rPr>
          <w:w w:val="80"/>
          <w:sz w:val="24"/>
        </w:rPr>
        <w:t>dias</w:t>
      </w:r>
      <w:r>
        <w:rPr>
          <w:sz w:val="24"/>
        </w:rPr>
        <w:t> </w:t>
      </w:r>
      <w:r>
        <w:rPr>
          <w:w w:val="80"/>
          <w:sz w:val="24"/>
        </w:rPr>
        <w:t>para</w:t>
      </w:r>
      <w:r>
        <w:rPr>
          <w:spacing w:val="-3"/>
          <w:sz w:val="24"/>
        </w:rPr>
        <w:t> </w:t>
      </w:r>
      <w:r>
        <w:rPr>
          <w:w w:val="80"/>
          <w:sz w:val="24"/>
        </w:rPr>
        <w:t>que o responsável recolha o valor da multa na esfera Estadual para o órgão Fundo de Apoio ao Exercício do Controle Externo</w:t>
      </w:r>
      <w:r>
        <w:rPr>
          <w:sz w:val="24"/>
        </w:rPr>
        <w:t> </w:t>
      </w:r>
      <w:r>
        <w:rPr>
          <w:w w:val="80"/>
          <w:sz w:val="24"/>
        </w:rPr>
        <w:t>- </w:t>
      </w:r>
      <w:r>
        <w:rPr>
          <w:w w:val="85"/>
          <w:sz w:val="24"/>
        </w:rPr>
        <w:t>FAECE, através de dar avulso extraído do sítio eletrônico da SEFAZ/AM, sob o código</w:t>
      </w:r>
      <w:r>
        <w:rPr>
          <w:sz w:val="24"/>
        </w:rPr>
        <w:t> </w:t>
      </w:r>
      <w:r>
        <w:rPr>
          <w:w w:val="85"/>
          <w:sz w:val="24"/>
        </w:rPr>
        <w:t>“5508 – Multas aplicadas pelo TCE/AM – Fundo de Apoio ao Exercício do Controle Externo</w:t>
      </w:r>
      <w:r>
        <w:rPr>
          <w:w w:val="85"/>
          <w:sz w:val="24"/>
        </w:rPr>
        <w:t> – FAECE”. Dentro do prazo anteriormente conferido, é obrigatório</w:t>
      </w:r>
      <w:r>
        <w:rPr>
          <w:spacing w:val="-7"/>
          <w:w w:val="85"/>
          <w:sz w:val="24"/>
        </w:rPr>
        <w:t> </w:t>
      </w:r>
      <w:r>
        <w:rPr>
          <w:w w:val="85"/>
          <w:sz w:val="24"/>
        </w:rPr>
        <w:t>o</w:t>
      </w:r>
      <w:r>
        <w:rPr>
          <w:spacing w:val="-7"/>
          <w:w w:val="85"/>
          <w:sz w:val="24"/>
        </w:rPr>
        <w:t> </w:t>
      </w:r>
      <w:r>
        <w:rPr>
          <w:w w:val="85"/>
          <w:sz w:val="24"/>
        </w:rPr>
        <w:t>encaminhamento</w:t>
      </w:r>
      <w:r>
        <w:rPr>
          <w:spacing w:val="-6"/>
          <w:w w:val="85"/>
          <w:sz w:val="24"/>
        </w:rPr>
        <w:t> </w:t>
      </w:r>
      <w:r>
        <w:rPr>
          <w:w w:val="85"/>
          <w:sz w:val="24"/>
        </w:rPr>
        <w:t>do</w:t>
      </w:r>
      <w:r>
        <w:rPr>
          <w:spacing w:val="-7"/>
          <w:w w:val="85"/>
          <w:sz w:val="24"/>
        </w:rPr>
        <w:t> </w:t>
      </w:r>
      <w:r>
        <w:rPr>
          <w:w w:val="85"/>
          <w:sz w:val="24"/>
        </w:rPr>
        <w:t>comprovante</w:t>
      </w:r>
      <w:r>
        <w:rPr>
          <w:spacing w:val="-7"/>
          <w:w w:val="85"/>
          <w:sz w:val="24"/>
        </w:rPr>
        <w:t> </w:t>
      </w:r>
      <w:r>
        <w:rPr>
          <w:w w:val="85"/>
          <w:sz w:val="24"/>
        </w:rPr>
        <w:t>de</w:t>
      </w:r>
      <w:r>
        <w:rPr>
          <w:spacing w:val="-6"/>
          <w:w w:val="85"/>
          <w:sz w:val="24"/>
        </w:rPr>
        <w:t> </w:t>
      </w:r>
      <w:r>
        <w:rPr>
          <w:w w:val="85"/>
          <w:sz w:val="24"/>
        </w:rPr>
        <w:t>pagamento</w:t>
      </w:r>
      <w:r>
        <w:rPr>
          <w:spacing w:val="-7"/>
          <w:w w:val="85"/>
          <w:sz w:val="24"/>
        </w:rPr>
        <w:t> </w:t>
      </w:r>
      <w:r>
        <w:rPr>
          <w:w w:val="85"/>
          <w:sz w:val="24"/>
        </w:rPr>
        <w:t>(autenticado</w:t>
      </w:r>
      <w:r>
        <w:rPr>
          <w:spacing w:val="-7"/>
          <w:w w:val="85"/>
          <w:sz w:val="24"/>
        </w:rPr>
        <w:t> </w:t>
      </w:r>
      <w:r>
        <w:rPr>
          <w:w w:val="85"/>
          <w:sz w:val="24"/>
        </w:rPr>
        <w:t>pelo</w:t>
      </w:r>
      <w:r>
        <w:rPr>
          <w:spacing w:val="-7"/>
          <w:w w:val="85"/>
          <w:sz w:val="24"/>
        </w:rPr>
        <w:t> </w:t>
      </w:r>
      <w:r>
        <w:rPr>
          <w:w w:val="85"/>
          <w:sz w:val="24"/>
        </w:rPr>
        <w:t>Banco)</w:t>
      </w:r>
      <w:r>
        <w:rPr>
          <w:spacing w:val="-6"/>
          <w:w w:val="85"/>
          <w:sz w:val="24"/>
        </w:rPr>
        <w:t> </w:t>
      </w:r>
      <w:r>
        <w:rPr>
          <w:w w:val="85"/>
          <w:sz w:val="24"/>
        </w:rPr>
        <w:t>a</w:t>
      </w:r>
      <w:r>
        <w:rPr>
          <w:spacing w:val="-7"/>
          <w:w w:val="85"/>
          <w:sz w:val="24"/>
        </w:rPr>
        <w:t> </w:t>
      </w:r>
      <w:r>
        <w:rPr>
          <w:w w:val="85"/>
          <w:sz w:val="24"/>
        </w:rPr>
        <w:t>esta</w:t>
      </w:r>
      <w:r>
        <w:rPr>
          <w:spacing w:val="-7"/>
          <w:w w:val="85"/>
          <w:sz w:val="24"/>
        </w:rPr>
        <w:t> </w:t>
      </w:r>
      <w:r>
        <w:rPr>
          <w:w w:val="85"/>
          <w:sz w:val="24"/>
        </w:rPr>
        <w:t>Corte</w:t>
      </w:r>
      <w:r>
        <w:rPr>
          <w:spacing w:val="-6"/>
          <w:w w:val="85"/>
          <w:sz w:val="24"/>
        </w:rPr>
        <w:t> </w:t>
      </w:r>
      <w:r>
        <w:rPr>
          <w:w w:val="85"/>
          <w:sz w:val="24"/>
        </w:rPr>
        <w:t>de</w:t>
      </w:r>
      <w:r>
        <w:rPr>
          <w:spacing w:val="-7"/>
          <w:w w:val="85"/>
          <w:sz w:val="24"/>
        </w:rPr>
        <w:t> </w:t>
      </w:r>
      <w:r>
        <w:rPr>
          <w:w w:val="85"/>
          <w:sz w:val="24"/>
        </w:rPr>
        <w:t>Contas</w:t>
      </w:r>
      <w:r>
        <w:rPr>
          <w:spacing w:val="-7"/>
          <w:w w:val="85"/>
          <w:sz w:val="24"/>
        </w:rPr>
        <w:t> </w:t>
      </w:r>
      <w:r>
        <w:rPr>
          <w:w w:val="85"/>
          <w:sz w:val="24"/>
        </w:rPr>
        <w:t>(art.</w:t>
      </w:r>
      <w:r>
        <w:rPr>
          <w:spacing w:val="-6"/>
          <w:w w:val="85"/>
          <w:sz w:val="24"/>
        </w:rPr>
        <w:t> </w:t>
      </w:r>
      <w:r>
        <w:rPr>
          <w:w w:val="85"/>
          <w:sz w:val="24"/>
        </w:rPr>
        <w:t>72, inciso</w:t>
      </w:r>
      <w:r>
        <w:rPr>
          <w:spacing w:val="-3"/>
          <w:w w:val="85"/>
          <w:sz w:val="24"/>
        </w:rPr>
        <w:t> </w:t>
      </w:r>
      <w:r>
        <w:rPr>
          <w:w w:val="85"/>
          <w:sz w:val="24"/>
        </w:rPr>
        <w:t>III,</w:t>
      </w:r>
      <w:r>
        <w:rPr>
          <w:spacing w:val="-2"/>
          <w:w w:val="85"/>
          <w:sz w:val="24"/>
        </w:rPr>
        <w:t> </w:t>
      </w:r>
      <w:r>
        <w:rPr>
          <w:w w:val="85"/>
          <w:sz w:val="24"/>
        </w:rPr>
        <w:t>alínea</w:t>
      </w:r>
      <w:r>
        <w:rPr>
          <w:spacing w:val="-2"/>
          <w:w w:val="85"/>
          <w:sz w:val="24"/>
        </w:rPr>
        <w:t> </w:t>
      </w:r>
      <w:r>
        <w:rPr>
          <w:w w:val="85"/>
          <w:sz w:val="24"/>
        </w:rPr>
        <w:t>"a",</w:t>
      </w:r>
      <w:r>
        <w:rPr>
          <w:spacing w:val="-3"/>
          <w:w w:val="85"/>
          <w:sz w:val="24"/>
        </w:rPr>
        <w:t> </w:t>
      </w:r>
      <w:r>
        <w:rPr>
          <w:w w:val="85"/>
          <w:sz w:val="24"/>
        </w:rPr>
        <w:t>da</w:t>
      </w:r>
      <w:r>
        <w:rPr>
          <w:spacing w:val="-5"/>
          <w:w w:val="85"/>
          <w:sz w:val="24"/>
        </w:rPr>
        <w:t> </w:t>
      </w:r>
      <w:r>
        <w:rPr>
          <w:w w:val="85"/>
          <w:sz w:val="24"/>
        </w:rPr>
        <w:t>Lei</w:t>
      </w:r>
      <w:r>
        <w:rPr>
          <w:spacing w:val="-5"/>
          <w:w w:val="85"/>
          <w:sz w:val="24"/>
        </w:rPr>
        <w:t> </w:t>
      </w:r>
      <w:r>
        <w:rPr>
          <w:w w:val="85"/>
          <w:sz w:val="24"/>
        </w:rPr>
        <w:t>Orgânica</w:t>
      </w:r>
      <w:r>
        <w:rPr>
          <w:spacing w:val="-3"/>
          <w:w w:val="85"/>
          <w:sz w:val="24"/>
        </w:rPr>
        <w:t> </w:t>
      </w:r>
      <w:r>
        <w:rPr>
          <w:w w:val="85"/>
          <w:sz w:val="24"/>
        </w:rPr>
        <w:t>do</w:t>
      </w:r>
      <w:r>
        <w:rPr>
          <w:spacing w:val="-2"/>
          <w:w w:val="85"/>
          <w:sz w:val="24"/>
        </w:rPr>
        <w:t> </w:t>
      </w:r>
      <w:r>
        <w:rPr>
          <w:w w:val="85"/>
          <w:sz w:val="24"/>
        </w:rPr>
        <w:t>TCE/AM),</w:t>
      </w:r>
      <w:r>
        <w:rPr>
          <w:spacing w:val="-3"/>
          <w:w w:val="85"/>
          <w:sz w:val="24"/>
        </w:rPr>
        <w:t> </w:t>
      </w:r>
      <w:r>
        <w:rPr>
          <w:w w:val="85"/>
          <w:sz w:val="24"/>
        </w:rPr>
        <w:t>condição</w:t>
      </w:r>
      <w:r>
        <w:rPr>
          <w:spacing w:val="-2"/>
          <w:w w:val="85"/>
          <w:sz w:val="24"/>
        </w:rPr>
        <w:t> </w:t>
      </w:r>
      <w:r>
        <w:rPr>
          <w:w w:val="85"/>
          <w:sz w:val="24"/>
        </w:rPr>
        <w:t>imprescindível</w:t>
      </w:r>
      <w:r>
        <w:rPr>
          <w:spacing w:val="-4"/>
          <w:w w:val="85"/>
          <w:sz w:val="24"/>
        </w:rPr>
        <w:t> </w:t>
      </w:r>
      <w:r>
        <w:rPr>
          <w:w w:val="85"/>
          <w:sz w:val="24"/>
        </w:rPr>
        <w:t>para</w:t>
      </w:r>
      <w:r>
        <w:rPr>
          <w:spacing w:val="-5"/>
          <w:w w:val="85"/>
          <w:sz w:val="24"/>
        </w:rPr>
        <w:t> </w:t>
      </w:r>
      <w:r>
        <w:rPr>
          <w:w w:val="85"/>
          <w:sz w:val="24"/>
        </w:rPr>
        <w:t>emissão</w:t>
      </w:r>
      <w:r>
        <w:rPr>
          <w:spacing w:val="-2"/>
          <w:w w:val="85"/>
          <w:sz w:val="24"/>
        </w:rPr>
        <w:t> </w:t>
      </w:r>
      <w:r>
        <w:rPr>
          <w:w w:val="85"/>
          <w:sz w:val="24"/>
        </w:rPr>
        <w:t>do</w:t>
      </w:r>
      <w:r>
        <w:rPr>
          <w:spacing w:val="-2"/>
          <w:w w:val="85"/>
          <w:sz w:val="24"/>
        </w:rPr>
        <w:t> </w:t>
      </w:r>
      <w:r>
        <w:rPr>
          <w:w w:val="85"/>
          <w:sz w:val="24"/>
        </w:rPr>
        <w:t>Termo</w:t>
      </w:r>
      <w:r>
        <w:rPr>
          <w:spacing w:val="-2"/>
          <w:w w:val="85"/>
          <w:sz w:val="24"/>
        </w:rPr>
        <w:t> </w:t>
      </w:r>
      <w:r>
        <w:rPr>
          <w:w w:val="85"/>
          <w:sz w:val="24"/>
        </w:rPr>
        <w:t>de</w:t>
      </w:r>
      <w:r>
        <w:rPr>
          <w:spacing w:val="-2"/>
          <w:w w:val="85"/>
          <w:sz w:val="24"/>
        </w:rPr>
        <w:t> </w:t>
      </w:r>
      <w:r>
        <w:rPr>
          <w:w w:val="85"/>
          <w:sz w:val="24"/>
        </w:rPr>
        <w:t>Quitação.</w:t>
      </w:r>
      <w:r>
        <w:rPr>
          <w:spacing w:val="-3"/>
          <w:w w:val="85"/>
          <w:sz w:val="24"/>
        </w:rPr>
        <w:t> </w:t>
      </w:r>
      <w:r>
        <w:rPr>
          <w:w w:val="85"/>
          <w:sz w:val="24"/>
        </w:rPr>
        <w:t>O</w:t>
      </w:r>
      <w:r>
        <w:rPr>
          <w:spacing w:val="-5"/>
          <w:w w:val="85"/>
          <w:sz w:val="24"/>
        </w:rPr>
        <w:t> </w:t>
      </w:r>
      <w:r>
        <w:rPr>
          <w:w w:val="85"/>
          <w:sz w:val="24"/>
        </w:rPr>
        <w:t>não </w:t>
      </w:r>
      <w:r>
        <w:rPr>
          <w:w w:val="80"/>
          <w:sz w:val="24"/>
        </w:rPr>
        <w:t>adimplemento</w:t>
      </w:r>
      <w:r>
        <w:rPr>
          <w:sz w:val="24"/>
        </w:rPr>
        <w:t> </w:t>
      </w:r>
      <w:r>
        <w:rPr>
          <w:w w:val="80"/>
          <w:sz w:val="24"/>
        </w:rPr>
        <w:t>dessa</w:t>
      </w:r>
      <w:r>
        <w:rPr>
          <w:sz w:val="24"/>
        </w:rPr>
        <w:t> </w:t>
      </w:r>
      <w:r>
        <w:rPr>
          <w:w w:val="80"/>
          <w:sz w:val="24"/>
        </w:rPr>
        <w:t>obrigação</w:t>
      </w:r>
      <w:r>
        <w:rPr>
          <w:sz w:val="24"/>
        </w:rPr>
        <w:t> </w:t>
      </w:r>
      <w:r>
        <w:rPr>
          <w:w w:val="80"/>
          <w:sz w:val="24"/>
        </w:rPr>
        <w:t>pecuniária</w:t>
      </w:r>
      <w:r>
        <w:rPr>
          <w:sz w:val="24"/>
        </w:rPr>
        <w:t> </w:t>
      </w:r>
      <w:r>
        <w:rPr>
          <w:w w:val="80"/>
          <w:sz w:val="24"/>
        </w:rPr>
        <w:t>no</w:t>
      </w:r>
      <w:r>
        <w:rPr>
          <w:sz w:val="24"/>
        </w:rPr>
        <w:t> </w:t>
      </w:r>
      <w:r>
        <w:rPr>
          <w:w w:val="80"/>
          <w:sz w:val="24"/>
        </w:rPr>
        <w:t>prazo</w:t>
      </w:r>
      <w:r>
        <w:rPr>
          <w:sz w:val="24"/>
        </w:rPr>
        <w:t> </w:t>
      </w:r>
      <w:r>
        <w:rPr>
          <w:w w:val="80"/>
          <w:sz w:val="24"/>
        </w:rPr>
        <w:t>legal</w:t>
      </w:r>
      <w:r>
        <w:rPr>
          <w:sz w:val="24"/>
        </w:rPr>
        <w:t> </w:t>
      </w:r>
      <w:r>
        <w:rPr>
          <w:w w:val="80"/>
          <w:sz w:val="24"/>
        </w:rPr>
        <w:t>importará</w:t>
      </w:r>
      <w:r>
        <w:rPr>
          <w:sz w:val="24"/>
        </w:rPr>
        <w:t> </w:t>
      </w:r>
      <w:r>
        <w:rPr>
          <w:w w:val="80"/>
          <w:sz w:val="24"/>
        </w:rPr>
        <w:t>na</w:t>
      </w:r>
      <w:r>
        <w:rPr>
          <w:sz w:val="24"/>
        </w:rPr>
        <w:t> </w:t>
      </w:r>
      <w:r>
        <w:rPr>
          <w:w w:val="80"/>
          <w:sz w:val="24"/>
        </w:rPr>
        <w:t>continuidade</w:t>
      </w:r>
      <w:r>
        <w:rPr>
          <w:sz w:val="24"/>
        </w:rPr>
        <w:t> </w:t>
      </w:r>
      <w:r>
        <w:rPr>
          <w:w w:val="80"/>
          <w:sz w:val="24"/>
        </w:rPr>
        <w:t>da</w:t>
      </w:r>
      <w:r>
        <w:rPr>
          <w:sz w:val="24"/>
        </w:rPr>
        <w:t> </w:t>
      </w:r>
      <w:r>
        <w:rPr>
          <w:w w:val="80"/>
          <w:sz w:val="24"/>
        </w:rPr>
        <w:t>cobrança</w:t>
      </w:r>
      <w:r>
        <w:rPr>
          <w:sz w:val="24"/>
        </w:rPr>
        <w:t> </w:t>
      </w:r>
      <w:r>
        <w:rPr>
          <w:w w:val="80"/>
          <w:sz w:val="24"/>
        </w:rPr>
        <w:t>administrativa</w:t>
      </w:r>
      <w:r>
        <w:rPr>
          <w:sz w:val="24"/>
        </w:rPr>
        <w:t> </w:t>
      </w:r>
      <w:r>
        <w:rPr>
          <w:w w:val="80"/>
          <w:sz w:val="24"/>
        </w:rPr>
        <w:t>ou</w:t>
      </w:r>
      <w:r>
        <w:rPr>
          <w:sz w:val="24"/>
        </w:rPr>
        <w:t> </w:t>
      </w:r>
      <w:r>
        <w:rPr>
          <w:w w:val="80"/>
          <w:sz w:val="24"/>
        </w:rPr>
        <w:t>judicial </w:t>
      </w:r>
      <w:r>
        <w:rPr>
          <w:w w:val="85"/>
          <w:sz w:val="24"/>
        </w:rPr>
        <w:t>do</w:t>
      </w:r>
      <w:r>
        <w:rPr>
          <w:spacing w:val="-5"/>
          <w:w w:val="85"/>
          <w:sz w:val="24"/>
        </w:rPr>
        <w:t> </w:t>
      </w:r>
      <w:r>
        <w:rPr>
          <w:w w:val="85"/>
          <w:sz w:val="24"/>
        </w:rPr>
        <w:t>título</w:t>
      </w:r>
      <w:r>
        <w:rPr>
          <w:spacing w:val="-6"/>
          <w:w w:val="85"/>
          <w:sz w:val="24"/>
        </w:rPr>
        <w:t> </w:t>
      </w:r>
      <w:r>
        <w:rPr>
          <w:w w:val="85"/>
          <w:sz w:val="24"/>
        </w:rPr>
        <w:t>executivo</w:t>
      </w:r>
      <w:r>
        <w:rPr>
          <w:spacing w:val="-3"/>
          <w:w w:val="85"/>
          <w:sz w:val="24"/>
        </w:rPr>
        <w:t> </w:t>
      </w:r>
      <w:r>
        <w:rPr>
          <w:w w:val="85"/>
          <w:sz w:val="24"/>
        </w:rPr>
        <w:t>(art.</w:t>
      </w:r>
      <w:r>
        <w:rPr>
          <w:spacing w:val="-5"/>
          <w:w w:val="85"/>
          <w:sz w:val="24"/>
        </w:rPr>
        <w:t> </w:t>
      </w:r>
      <w:r>
        <w:rPr>
          <w:w w:val="85"/>
          <w:sz w:val="24"/>
        </w:rPr>
        <w:t>73</w:t>
      </w:r>
      <w:r>
        <w:rPr>
          <w:spacing w:val="-6"/>
          <w:w w:val="85"/>
          <w:sz w:val="24"/>
        </w:rPr>
        <w:t> </w:t>
      </w:r>
      <w:r>
        <w:rPr>
          <w:w w:val="85"/>
          <w:sz w:val="24"/>
        </w:rPr>
        <w:t>da</w:t>
      </w:r>
      <w:r>
        <w:rPr>
          <w:spacing w:val="-5"/>
          <w:w w:val="85"/>
          <w:sz w:val="24"/>
        </w:rPr>
        <w:t> </w:t>
      </w:r>
      <w:r>
        <w:rPr>
          <w:w w:val="85"/>
          <w:sz w:val="24"/>
        </w:rPr>
        <w:t>Lei</w:t>
      </w:r>
      <w:r>
        <w:rPr>
          <w:spacing w:val="-6"/>
          <w:w w:val="85"/>
          <w:sz w:val="24"/>
        </w:rPr>
        <w:t> </w:t>
      </w:r>
      <w:r>
        <w:rPr>
          <w:w w:val="85"/>
          <w:sz w:val="24"/>
        </w:rPr>
        <w:t>Orgânica</w:t>
      </w:r>
      <w:r>
        <w:rPr>
          <w:spacing w:val="-6"/>
          <w:w w:val="85"/>
          <w:sz w:val="24"/>
        </w:rPr>
        <w:t> </w:t>
      </w:r>
      <w:r>
        <w:rPr>
          <w:w w:val="85"/>
          <w:sz w:val="24"/>
        </w:rPr>
        <w:t>do</w:t>
      </w:r>
      <w:r>
        <w:rPr>
          <w:spacing w:val="-6"/>
          <w:w w:val="85"/>
          <w:sz w:val="24"/>
        </w:rPr>
        <w:t> </w:t>
      </w:r>
      <w:r>
        <w:rPr>
          <w:w w:val="85"/>
          <w:sz w:val="24"/>
        </w:rPr>
        <w:t>TCE/AM),</w:t>
      </w:r>
      <w:r>
        <w:rPr>
          <w:spacing w:val="-6"/>
          <w:w w:val="85"/>
          <w:sz w:val="24"/>
        </w:rPr>
        <w:t> </w:t>
      </w:r>
      <w:r>
        <w:rPr>
          <w:w w:val="85"/>
          <w:sz w:val="24"/>
        </w:rPr>
        <w:t>ficando</w:t>
      </w:r>
      <w:r>
        <w:rPr>
          <w:spacing w:val="-6"/>
          <w:w w:val="85"/>
          <w:sz w:val="24"/>
        </w:rPr>
        <w:t> </w:t>
      </w:r>
      <w:r>
        <w:rPr>
          <w:w w:val="85"/>
          <w:sz w:val="24"/>
        </w:rPr>
        <w:t>o</w:t>
      </w:r>
      <w:r>
        <w:rPr>
          <w:spacing w:val="-5"/>
          <w:w w:val="85"/>
          <w:sz w:val="24"/>
        </w:rPr>
        <w:t> </w:t>
      </w:r>
      <w:r>
        <w:rPr>
          <w:w w:val="85"/>
          <w:sz w:val="24"/>
        </w:rPr>
        <w:t>DERED</w:t>
      </w:r>
      <w:r>
        <w:rPr>
          <w:spacing w:val="-6"/>
          <w:w w:val="85"/>
          <w:sz w:val="24"/>
        </w:rPr>
        <w:t> </w:t>
      </w:r>
      <w:r>
        <w:rPr>
          <w:w w:val="85"/>
          <w:sz w:val="24"/>
        </w:rPr>
        <w:t>autorizado,</w:t>
      </w:r>
      <w:r>
        <w:rPr>
          <w:spacing w:val="-5"/>
          <w:w w:val="85"/>
          <w:sz w:val="24"/>
        </w:rPr>
        <w:t> </w:t>
      </w:r>
      <w:r>
        <w:rPr>
          <w:w w:val="85"/>
          <w:sz w:val="24"/>
        </w:rPr>
        <w:t>caso</w:t>
      </w:r>
      <w:r>
        <w:rPr>
          <w:spacing w:val="-6"/>
          <w:w w:val="85"/>
          <w:sz w:val="24"/>
        </w:rPr>
        <w:t> </w:t>
      </w:r>
      <w:r>
        <w:rPr>
          <w:w w:val="85"/>
          <w:sz w:val="24"/>
        </w:rPr>
        <w:t>expirado</w:t>
      </w:r>
      <w:r>
        <w:rPr>
          <w:spacing w:val="-6"/>
          <w:w w:val="85"/>
          <w:sz w:val="24"/>
        </w:rPr>
        <w:t> </w:t>
      </w:r>
      <w:r>
        <w:rPr>
          <w:w w:val="85"/>
          <w:sz w:val="24"/>
        </w:rPr>
        <w:t>o</w:t>
      </w:r>
      <w:r>
        <w:rPr>
          <w:spacing w:val="-5"/>
          <w:w w:val="85"/>
          <w:sz w:val="24"/>
        </w:rPr>
        <w:t> </w:t>
      </w:r>
      <w:r>
        <w:rPr>
          <w:w w:val="85"/>
          <w:sz w:val="24"/>
        </w:rPr>
        <w:t>referido</w:t>
      </w:r>
      <w:r>
        <w:rPr>
          <w:spacing w:val="-5"/>
          <w:w w:val="85"/>
          <w:sz w:val="24"/>
        </w:rPr>
        <w:t> </w:t>
      </w:r>
      <w:r>
        <w:rPr>
          <w:w w:val="85"/>
          <w:sz w:val="24"/>
        </w:rPr>
        <w:t>prazo,</w:t>
      </w:r>
      <w:r>
        <w:rPr>
          <w:spacing w:val="-6"/>
          <w:w w:val="85"/>
          <w:sz w:val="24"/>
        </w:rPr>
        <w:t> </w:t>
      </w:r>
      <w:r>
        <w:rPr>
          <w:w w:val="85"/>
          <w:sz w:val="24"/>
        </w:rPr>
        <w:t>a adotar</w:t>
      </w:r>
      <w:r>
        <w:rPr>
          <w:spacing w:val="-7"/>
          <w:w w:val="85"/>
          <w:sz w:val="24"/>
        </w:rPr>
        <w:t> </w:t>
      </w:r>
      <w:r>
        <w:rPr>
          <w:w w:val="85"/>
          <w:sz w:val="24"/>
        </w:rPr>
        <w:t>as</w:t>
      </w:r>
      <w:r>
        <w:rPr>
          <w:spacing w:val="-7"/>
          <w:w w:val="85"/>
          <w:sz w:val="24"/>
        </w:rPr>
        <w:t> </w:t>
      </w:r>
      <w:r>
        <w:rPr>
          <w:w w:val="85"/>
          <w:sz w:val="24"/>
        </w:rPr>
        <w:t>medidas</w:t>
      </w:r>
      <w:r>
        <w:rPr>
          <w:spacing w:val="-6"/>
          <w:w w:val="85"/>
          <w:sz w:val="24"/>
        </w:rPr>
        <w:t> </w:t>
      </w:r>
      <w:r>
        <w:rPr>
          <w:w w:val="85"/>
          <w:sz w:val="24"/>
        </w:rPr>
        <w:t>previstas</w:t>
      </w:r>
      <w:r>
        <w:rPr>
          <w:spacing w:val="-7"/>
          <w:w w:val="85"/>
          <w:sz w:val="24"/>
        </w:rPr>
        <w:t> </w:t>
      </w:r>
      <w:r>
        <w:rPr>
          <w:w w:val="85"/>
          <w:sz w:val="24"/>
        </w:rPr>
        <w:t>nas</w:t>
      </w:r>
      <w:r>
        <w:rPr>
          <w:spacing w:val="-7"/>
          <w:w w:val="85"/>
          <w:sz w:val="24"/>
        </w:rPr>
        <w:t> </w:t>
      </w:r>
      <w:r>
        <w:rPr>
          <w:w w:val="85"/>
          <w:sz w:val="24"/>
        </w:rPr>
        <w:t>subseções</w:t>
      </w:r>
      <w:r>
        <w:rPr>
          <w:spacing w:val="-6"/>
          <w:w w:val="85"/>
          <w:sz w:val="24"/>
        </w:rPr>
        <w:t> </w:t>
      </w:r>
      <w:r>
        <w:rPr>
          <w:w w:val="85"/>
          <w:sz w:val="24"/>
        </w:rPr>
        <w:t>III</w:t>
      </w:r>
      <w:r>
        <w:rPr>
          <w:spacing w:val="-6"/>
          <w:w w:val="85"/>
          <w:sz w:val="24"/>
        </w:rPr>
        <w:t> </w:t>
      </w:r>
      <w:r>
        <w:rPr>
          <w:w w:val="85"/>
          <w:sz w:val="24"/>
        </w:rPr>
        <w:t>e</w:t>
      </w:r>
      <w:r>
        <w:rPr>
          <w:spacing w:val="-6"/>
          <w:w w:val="85"/>
          <w:sz w:val="24"/>
        </w:rPr>
        <w:t> </w:t>
      </w:r>
      <w:r>
        <w:rPr>
          <w:w w:val="85"/>
          <w:sz w:val="24"/>
        </w:rPr>
        <w:t>IV</w:t>
      </w:r>
      <w:r>
        <w:rPr>
          <w:spacing w:val="-6"/>
          <w:w w:val="85"/>
          <w:sz w:val="24"/>
        </w:rPr>
        <w:t> </w:t>
      </w:r>
      <w:r>
        <w:rPr>
          <w:w w:val="85"/>
          <w:sz w:val="24"/>
        </w:rPr>
        <w:t>da</w:t>
      </w:r>
      <w:r>
        <w:rPr>
          <w:spacing w:val="-6"/>
          <w:w w:val="85"/>
          <w:sz w:val="24"/>
        </w:rPr>
        <w:t> </w:t>
      </w:r>
      <w:r>
        <w:rPr>
          <w:w w:val="85"/>
          <w:sz w:val="24"/>
        </w:rPr>
        <w:t>Seção</w:t>
      </w:r>
      <w:r>
        <w:rPr>
          <w:spacing w:val="-6"/>
          <w:w w:val="85"/>
          <w:sz w:val="24"/>
        </w:rPr>
        <w:t> </w:t>
      </w:r>
      <w:r>
        <w:rPr>
          <w:w w:val="85"/>
          <w:sz w:val="24"/>
        </w:rPr>
        <w:t>III,</w:t>
      </w:r>
      <w:r>
        <w:rPr>
          <w:spacing w:val="-6"/>
          <w:w w:val="85"/>
          <w:sz w:val="24"/>
        </w:rPr>
        <w:t> </w:t>
      </w:r>
      <w:r>
        <w:rPr>
          <w:w w:val="85"/>
          <w:sz w:val="24"/>
        </w:rPr>
        <w:t>do</w:t>
      </w:r>
      <w:r>
        <w:rPr>
          <w:spacing w:val="-6"/>
          <w:w w:val="85"/>
          <w:sz w:val="24"/>
        </w:rPr>
        <w:t> </w:t>
      </w:r>
      <w:r>
        <w:rPr>
          <w:w w:val="85"/>
          <w:sz w:val="24"/>
        </w:rPr>
        <w:t>Capítulo</w:t>
      </w:r>
      <w:r>
        <w:rPr>
          <w:spacing w:val="-6"/>
          <w:w w:val="85"/>
          <w:sz w:val="24"/>
        </w:rPr>
        <w:t> </w:t>
      </w:r>
      <w:r>
        <w:rPr>
          <w:w w:val="85"/>
          <w:sz w:val="24"/>
        </w:rPr>
        <w:t>X,</w:t>
      </w:r>
      <w:r>
        <w:rPr>
          <w:spacing w:val="-7"/>
          <w:w w:val="85"/>
          <w:sz w:val="24"/>
        </w:rPr>
        <w:t> </w:t>
      </w:r>
      <w:r>
        <w:rPr>
          <w:w w:val="85"/>
          <w:sz w:val="24"/>
        </w:rPr>
        <w:t>da</w:t>
      </w:r>
      <w:r>
        <w:rPr>
          <w:spacing w:val="-6"/>
          <w:w w:val="85"/>
          <w:sz w:val="24"/>
        </w:rPr>
        <w:t> </w:t>
      </w:r>
      <w:r>
        <w:rPr>
          <w:w w:val="85"/>
          <w:sz w:val="24"/>
        </w:rPr>
        <w:t>Resolução</w:t>
      </w:r>
      <w:r>
        <w:rPr>
          <w:spacing w:val="-6"/>
          <w:w w:val="85"/>
          <w:sz w:val="24"/>
        </w:rPr>
        <w:t> </w:t>
      </w:r>
      <w:r>
        <w:rPr>
          <w:w w:val="85"/>
          <w:sz w:val="24"/>
        </w:rPr>
        <w:t>nº</w:t>
      </w:r>
      <w:r>
        <w:rPr>
          <w:spacing w:val="-7"/>
          <w:w w:val="85"/>
          <w:sz w:val="24"/>
        </w:rPr>
        <w:t> </w:t>
      </w:r>
      <w:r>
        <w:rPr>
          <w:w w:val="85"/>
          <w:sz w:val="24"/>
        </w:rPr>
        <w:t>04/2002-TCE/AM,</w:t>
      </w:r>
      <w:r>
        <w:rPr>
          <w:spacing w:val="-6"/>
          <w:w w:val="85"/>
          <w:sz w:val="24"/>
        </w:rPr>
        <w:t> </w:t>
      </w:r>
      <w:r>
        <w:rPr>
          <w:w w:val="85"/>
          <w:sz w:val="24"/>
        </w:rPr>
        <w:t>bem como proceder, conforme estabelecido no Acordo de Cooperação firmado com o Instituto de Estudos de Protesto de Títulos do Brasil - Seção Amazonas - IEPTB/AM, ao encaminhamento do título executivo para protesto em nome do </w:t>
      </w:r>
      <w:r>
        <w:rPr>
          <w:w w:val="80"/>
          <w:sz w:val="24"/>
        </w:rPr>
        <w:t>responsável; </w:t>
      </w:r>
      <w:r>
        <w:rPr>
          <w:rFonts w:ascii="Arial" w:hAnsi="Arial"/>
          <w:b/>
          <w:w w:val="80"/>
          <w:sz w:val="24"/>
        </w:rPr>
        <w:t>7.2.3. </w:t>
      </w:r>
      <w:r>
        <w:rPr>
          <w:w w:val="80"/>
          <w:sz w:val="24"/>
        </w:rPr>
        <w:t>Alterar o item Aplicar Multa ao Sr. Alisson Venâncio Pereira de Souza, Diretor-Presidente do Fundo de Aposentadoria e Pensão de Barcelos</w:t>
      </w:r>
      <w:r>
        <w:rPr>
          <w:sz w:val="24"/>
        </w:rPr>
        <w:t> </w:t>
      </w:r>
      <w:r>
        <w:rPr>
          <w:w w:val="80"/>
          <w:sz w:val="24"/>
        </w:rPr>
        <w:t>– FAPEN, no valor de R$ 1.706,80 por cada mês de competência, 12 (doze) meses, </w:t>
      </w:r>
      <w:r>
        <w:rPr>
          <w:w w:val="85"/>
          <w:sz w:val="24"/>
        </w:rPr>
        <w:t>portanto; totalizando o valor de R$ 20.481,60 (vinte mil, quatrocentos e oitenta e um reais e sessenta centavos), com </w:t>
      </w:r>
      <w:r>
        <w:rPr>
          <w:w w:val="80"/>
          <w:sz w:val="24"/>
        </w:rPr>
        <w:t>fundamento</w:t>
      </w:r>
      <w:r>
        <w:rPr>
          <w:sz w:val="24"/>
        </w:rPr>
        <w:t> </w:t>
      </w:r>
      <w:r>
        <w:rPr>
          <w:w w:val="80"/>
          <w:sz w:val="24"/>
        </w:rPr>
        <w:t>no</w:t>
      </w:r>
      <w:r>
        <w:rPr>
          <w:sz w:val="24"/>
        </w:rPr>
        <w:t> </w:t>
      </w:r>
      <w:r>
        <w:rPr>
          <w:w w:val="80"/>
          <w:sz w:val="24"/>
        </w:rPr>
        <w:t>art.</w:t>
      </w:r>
      <w:r>
        <w:rPr>
          <w:sz w:val="24"/>
        </w:rPr>
        <w:t> </w:t>
      </w:r>
      <w:r>
        <w:rPr>
          <w:w w:val="80"/>
          <w:sz w:val="24"/>
        </w:rPr>
        <w:t>54,</w:t>
      </w:r>
      <w:r>
        <w:rPr>
          <w:sz w:val="24"/>
        </w:rPr>
        <w:t> </w:t>
      </w:r>
      <w:r>
        <w:rPr>
          <w:w w:val="80"/>
          <w:sz w:val="24"/>
        </w:rPr>
        <w:t>inciso</w:t>
      </w:r>
      <w:r>
        <w:rPr>
          <w:sz w:val="24"/>
        </w:rPr>
        <w:t> </w:t>
      </w:r>
      <w:r>
        <w:rPr>
          <w:w w:val="80"/>
          <w:sz w:val="24"/>
        </w:rPr>
        <w:t>I,</w:t>
      </w:r>
      <w:r>
        <w:rPr>
          <w:sz w:val="24"/>
        </w:rPr>
        <w:t> </w:t>
      </w:r>
      <w:r>
        <w:rPr>
          <w:w w:val="80"/>
          <w:sz w:val="24"/>
        </w:rPr>
        <w:t>alínea</w:t>
      </w:r>
      <w:r>
        <w:rPr>
          <w:sz w:val="24"/>
        </w:rPr>
        <w:t> </w:t>
      </w:r>
      <w:r>
        <w:rPr>
          <w:w w:val="80"/>
          <w:sz w:val="24"/>
        </w:rPr>
        <w:t>“a”</w:t>
      </w:r>
      <w:r>
        <w:rPr>
          <w:sz w:val="24"/>
        </w:rPr>
        <w:t> </w:t>
      </w:r>
      <w:r>
        <w:rPr>
          <w:w w:val="80"/>
          <w:sz w:val="24"/>
        </w:rPr>
        <w:t>da</w:t>
      </w:r>
      <w:r>
        <w:rPr>
          <w:sz w:val="24"/>
        </w:rPr>
        <w:t> </w:t>
      </w:r>
      <w:r>
        <w:rPr>
          <w:w w:val="80"/>
          <w:sz w:val="24"/>
        </w:rPr>
        <w:t>Lei</w:t>
      </w:r>
      <w:r>
        <w:rPr>
          <w:sz w:val="24"/>
        </w:rPr>
        <w:t> </w:t>
      </w:r>
      <w:r>
        <w:rPr>
          <w:w w:val="80"/>
          <w:sz w:val="24"/>
        </w:rPr>
        <w:t>nº.</w:t>
      </w:r>
      <w:r>
        <w:rPr>
          <w:sz w:val="24"/>
        </w:rPr>
        <w:t> </w:t>
      </w:r>
      <w:r>
        <w:rPr>
          <w:w w:val="80"/>
          <w:sz w:val="24"/>
        </w:rPr>
        <w:t>2423/96</w:t>
      </w:r>
      <w:r>
        <w:rPr>
          <w:sz w:val="24"/>
        </w:rPr>
        <w:t> </w:t>
      </w:r>
      <w:r>
        <w:rPr>
          <w:w w:val="80"/>
          <w:sz w:val="24"/>
        </w:rPr>
        <w:t>c/c</w:t>
      </w:r>
      <w:r>
        <w:rPr>
          <w:sz w:val="24"/>
        </w:rPr>
        <w:t> </w:t>
      </w:r>
      <w:r>
        <w:rPr>
          <w:w w:val="80"/>
          <w:sz w:val="24"/>
        </w:rPr>
        <w:t>art.</w:t>
      </w:r>
      <w:r>
        <w:rPr>
          <w:sz w:val="24"/>
        </w:rPr>
        <w:t> </w:t>
      </w:r>
      <w:r>
        <w:rPr>
          <w:w w:val="80"/>
          <w:sz w:val="24"/>
        </w:rPr>
        <w:t>308,</w:t>
      </w:r>
      <w:r>
        <w:rPr>
          <w:sz w:val="24"/>
        </w:rPr>
        <w:t> </w:t>
      </w:r>
      <w:r>
        <w:rPr>
          <w:w w:val="80"/>
          <w:sz w:val="24"/>
        </w:rPr>
        <w:t>inciso</w:t>
      </w:r>
      <w:r>
        <w:rPr>
          <w:sz w:val="24"/>
        </w:rPr>
        <w:t> </w:t>
      </w:r>
      <w:r>
        <w:rPr>
          <w:w w:val="80"/>
          <w:sz w:val="24"/>
        </w:rPr>
        <w:t>I,</w:t>
      </w:r>
      <w:r>
        <w:rPr>
          <w:sz w:val="24"/>
        </w:rPr>
        <w:t> </w:t>
      </w:r>
      <w:r>
        <w:rPr>
          <w:w w:val="80"/>
          <w:sz w:val="24"/>
        </w:rPr>
        <w:t>alínea</w:t>
      </w:r>
      <w:r>
        <w:rPr>
          <w:sz w:val="24"/>
        </w:rPr>
        <w:t> </w:t>
      </w:r>
      <w:r>
        <w:rPr>
          <w:w w:val="80"/>
          <w:sz w:val="24"/>
        </w:rPr>
        <w:t>“a”</w:t>
      </w:r>
      <w:r>
        <w:rPr>
          <w:sz w:val="24"/>
        </w:rPr>
        <w:t> </w:t>
      </w:r>
      <w:r>
        <w:rPr>
          <w:w w:val="80"/>
          <w:sz w:val="24"/>
        </w:rPr>
        <w:t>do</w:t>
      </w:r>
      <w:r>
        <w:rPr>
          <w:sz w:val="24"/>
        </w:rPr>
        <w:t> </w:t>
      </w:r>
      <w:r>
        <w:rPr>
          <w:w w:val="80"/>
          <w:sz w:val="24"/>
        </w:rPr>
        <w:t>Regimento</w:t>
      </w:r>
      <w:r>
        <w:rPr>
          <w:sz w:val="24"/>
        </w:rPr>
        <w:t> </w:t>
      </w:r>
      <w:r>
        <w:rPr>
          <w:w w:val="80"/>
          <w:sz w:val="24"/>
        </w:rPr>
        <w:t>Interno,</w:t>
      </w:r>
      <w:r>
        <w:rPr>
          <w:sz w:val="24"/>
        </w:rPr>
        <w:t> </w:t>
      </w:r>
      <w:r>
        <w:rPr>
          <w:w w:val="80"/>
          <w:sz w:val="24"/>
        </w:rPr>
        <w:t>fixando</w:t>
      </w:r>
      <w:r>
        <w:rPr>
          <w:sz w:val="24"/>
        </w:rPr>
        <w:t> </w:t>
      </w:r>
      <w:r>
        <w:rPr>
          <w:w w:val="85"/>
          <w:sz w:val="24"/>
        </w:rPr>
        <w:t>o</w:t>
      </w:r>
      <w:r>
        <w:rPr>
          <w:spacing w:val="-5"/>
          <w:w w:val="85"/>
          <w:sz w:val="24"/>
        </w:rPr>
        <w:t> </w:t>
      </w:r>
      <w:r>
        <w:rPr>
          <w:w w:val="85"/>
          <w:sz w:val="24"/>
        </w:rPr>
        <w:t>prazo</w:t>
      </w:r>
      <w:r>
        <w:rPr>
          <w:spacing w:val="-4"/>
          <w:w w:val="85"/>
          <w:sz w:val="24"/>
        </w:rPr>
        <w:t> </w:t>
      </w:r>
      <w:r>
        <w:rPr>
          <w:w w:val="85"/>
          <w:sz w:val="24"/>
        </w:rPr>
        <w:t>de</w:t>
      </w:r>
      <w:r>
        <w:rPr>
          <w:spacing w:val="-7"/>
          <w:w w:val="85"/>
          <w:sz w:val="24"/>
        </w:rPr>
        <w:t> </w:t>
      </w:r>
      <w:r>
        <w:rPr>
          <w:w w:val="85"/>
          <w:sz w:val="24"/>
        </w:rPr>
        <w:t>30</w:t>
      </w:r>
      <w:r>
        <w:rPr>
          <w:spacing w:val="-5"/>
          <w:w w:val="85"/>
          <w:sz w:val="24"/>
        </w:rPr>
        <w:t> </w:t>
      </w:r>
      <w:r>
        <w:rPr>
          <w:w w:val="85"/>
          <w:sz w:val="24"/>
        </w:rPr>
        <w:t>dias</w:t>
      </w:r>
      <w:r>
        <w:rPr>
          <w:spacing w:val="-5"/>
          <w:w w:val="85"/>
          <w:sz w:val="24"/>
        </w:rPr>
        <w:t> </w:t>
      </w:r>
      <w:r>
        <w:rPr>
          <w:w w:val="85"/>
          <w:sz w:val="24"/>
        </w:rPr>
        <w:t>para</w:t>
      </w:r>
      <w:r>
        <w:rPr>
          <w:spacing w:val="-5"/>
          <w:w w:val="85"/>
          <w:sz w:val="24"/>
        </w:rPr>
        <w:t> </w:t>
      </w:r>
      <w:r>
        <w:rPr>
          <w:w w:val="85"/>
          <w:sz w:val="24"/>
        </w:rPr>
        <w:t>que</w:t>
      </w:r>
      <w:r>
        <w:rPr>
          <w:spacing w:val="-5"/>
          <w:w w:val="85"/>
          <w:sz w:val="24"/>
        </w:rPr>
        <w:t> </w:t>
      </w:r>
      <w:r>
        <w:rPr>
          <w:w w:val="85"/>
          <w:sz w:val="24"/>
        </w:rPr>
        <w:t>o</w:t>
      </w:r>
      <w:r>
        <w:rPr>
          <w:spacing w:val="-5"/>
          <w:w w:val="85"/>
          <w:sz w:val="24"/>
        </w:rPr>
        <w:t> </w:t>
      </w:r>
      <w:r>
        <w:rPr>
          <w:w w:val="85"/>
          <w:sz w:val="24"/>
        </w:rPr>
        <w:t>responsável</w:t>
      </w:r>
      <w:r>
        <w:rPr>
          <w:spacing w:val="-6"/>
          <w:w w:val="85"/>
          <w:sz w:val="24"/>
        </w:rPr>
        <w:t> </w:t>
      </w:r>
      <w:r>
        <w:rPr>
          <w:w w:val="85"/>
          <w:sz w:val="24"/>
        </w:rPr>
        <w:t>recolha</w:t>
      </w:r>
      <w:r>
        <w:rPr>
          <w:spacing w:val="-5"/>
          <w:w w:val="85"/>
          <w:sz w:val="24"/>
        </w:rPr>
        <w:t> </w:t>
      </w:r>
      <w:r>
        <w:rPr>
          <w:w w:val="85"/>
          <w:sz w:val="24"/>
        </w:rPr>
        <w:t>o</w:t>
      </w:r>
      <w:r>
        <w:rPr>
          <w:spacing w:val="-7"/>
          <w:w w:val="85"/>
          <w:sz w:val="24"/>
        </w:rPr>
        <w:t> </w:t>
      </w:r>
      <w:r>
        <w:rPr>
          <w:w w:val="85"/>
          <w:sz w:val="24"/>
        </w:rPr>
        <w:t>valor</w:t>
      </w:r>
      <w:r>
        <w:rPr>
          <w:spacing w:val="-5"/>
          <w:w w:val="85"/>
          <w:sz w:val="24"/>
        </w:rPr>
        <w:t> </w:t>
      </w:r>
      <w:r>
        <w:rPr>
          <w:w w:val="85"/>
          <w:sz w:val="24"/>
        </w:rPr>
        <w:t>da</w:t>
      </w:r>
      <w:r>
        <w:rPr>
          <w:spacing w:val="-5"/>
          <w:w w:val="85"/>
          <w:sz w:val="24"/>
        </w:rPr>
        <w:t> </w:t>
      </w:r>
      <w:r>
        <w:rPr>
          <w:w w:val="85"/>
          <w:sz w:val="24"/>
        </w:rPr>
        <w:t>multa</w:t>
      </w:r>
      <w:r>
        <w:rPr>
          <w:spacing w:val="-5"/>
          <w:w w:val="85"/>
          <w:sz w:val="24"/>
        </w:rPr>
        <w:t> </w:t>
      </w:r>
      <w:r>
        <w:rPr>
          <w:w w:val="85"/>
          <w:sz w:val="24"/>
        </w:rPr>
        <w:t>na</w:t>
      </w:r>
      <w:r>
        <w:rPr>
          <w:spacing w:val="-7"/>
          <w:w w:val="85"/>
          <w:sz w:val="24"/>
        </w:rPr>
        <w:t> </w:t>
      </w:r>
      <w:r>
        <w:rPr>
          <w:w w:val="85"/>
          <w:sz w:val="24"/>
        </w:rPr>
        <w:t>esfera</w:t>
      </w:r>
      <w:r>
        <w:rPr>
          <w:spacing w:val="-5"/>
          <w:w w:val="85"/>
          <w:sz w:val="24"/>
        </w:rPr>
        <w:t> </w:t>
      </w:r>
      <w:r>
        <w:rPr>
          <w:w w:val="85"/>
          <w:sz w:val="24"/>
        </w:rPr>
        <w:t>Estadual</w:t>
      </w:r>
      <w:r>
        <w:rPr>
          <w:spacing w:val="-6"/>
          <w:w w:val="85"/>
          <w:sz w:val="24"/>
        </w:rPr>
        <w:t> </w:t>
      </w:r>
      <w:r>
        <w:rPr>
          <w:w w:val="85"/>
          <w:sz w:val="24"/>
        </w:rPr>
        <w:t>para</w:t>
      </w:r>
      <w:r>
        <w:rPr>
          <w:spacing w:val="-5"/>
          <w:w w:val="85"/>
          <w:sz w:val="24"/>
        </w:rPr>
        <w:t> </w:t>
      </w:r>
      <w:r>
        <w:rPr>
          <w:w w:val="85"/>
          <w:sz w:val="24"/>
        </w:rPr>
        <w:t>o</w:t>
      </w:r>
      <w:r>
        <w:rPr>
          <w:spacing w:val="-5"/>
          <w:w w:val="85"/>
          <w:sz w:val="24"/>
        </w:rPr>
        <w:t> </w:t>
      </w:r>
      <w:r>
        <w:rPr>
          <w:w w:val="85"/>
          <w:sz w:val="24"/>
        </w:rPr>
        <w:t>órgão</w:t>
      </w:r>
      <w:r>
        <w:rPr>
          <w:spacing w:val="-5"/>
          <w:w w:val="85"/>
          <w:sz w:val="24"/>
        </w:rPr>
        <w:t> </w:t>
      </w:r>
      <w:r>
        <w:rPr>
          <w:w w:val="85"/>
          <w:sz w:val="24"/>
        </w:rPr>
        <w:t>Fundo</w:t>
      </w:r>
      <w:r>
        <w:rPr>
          <w:spacing w:val="-5"/>
          <w:w w:val="85"/>
          <w:sz w:val="24"/>
        </w:rPr>
        <w:t> </w:t>
      </w:r>
      <w:r>
        <w:rPr>
          <w:w w:val="85"/>
          <w:sz w:val="24"/>
        </w:rPr>
        <w:t>de</w:t>
      </w:r>
      <w:r>
        <w:rPr>
          <w:spacing w:val="-5"/>
          <w:w w:val="85"/>
          <w:sz w:val="24"/>
        </w:rPr>
        <w:t> </w:t>
      </w:r>
      <w:r>
        <w:rPr>
          <w:w w:val="85"/>
          <w:sz w:val="24"/>
        </w:rPr>
        <w:t>Apoio</w:t>
      </w:r>
      <w:r>
        <w:rPr>
          <w:spacing w:val="-7"/>
          <w:w w:val="85"/>
          <w:sz w:val="24"/>
        </w:rPr>
        <w:t> </w:t>
      </w:r>
      <w:r>
        <w:rPr>
          <w:w w:val="85"/>
          <w:sz w:val="24"/>
        </w:rPr>
        <w:t>ao Exercício do Controle Externo - FAECE, através</w:t>
      </w:r>
      <w:r>
        <w:rPr>
          <w:spacing w:val="-1"/>
          <w:w w:val="85"/>
          <w:sz w:val="24"/>
        </w:rPr>
        <w:t> </w:t>
      </w:r>
      <w:r>
        <w:rPr>
          <w:w w:val="85"/>
          <w:sz w:val="24"/>
        </w:rPr>
        <w:t>de dar avulso extraído do sítio eletrônico da SEFAZ/AM, sob o código “5508</w:t>
      </w:r>
      <w:r>
        <w:rPr>
          <w:spacing w:val="-4"/>
          <w:w w:val="85"/>
          <w:sz w:val="24"/>
        </w:rPr>
        <w:t> </w:t>
      </w:r>
      <w:r>
        <w:rPr>
          <w:w w:val="85"/>
          <w:sz w:val="24"/>
        </w:rPr>
        <w:t>–</w:t>
      </w:r>
      <w:r>
        <w:rPr>
          <w:spacing w:val="-4"/>
          <w:w w:val="85"/>
          <w:sz w:val="24"/>
        </w:rPr>
        <w:t> </w:t>
      </w:r>
      <w:r>
        <w:rPr>
          <w:w w:val="85"/>
          <w:sz w:val="24"/>
        </w:rPr>
        <w:t>Multas</w:t>
      </w:r>
      <w:r>
        <w:rPr>
          <w:spacing w:val="-4"/>
          <w:w w:val="85"/>
          <w:sz w:val="24"/>
        </w:rPr>
        <w:t> </w:t>
      </w:r>
      <w:r>
        <w:rPr>
          <w:w w:val="85"/>
          <w:sz w:val="24"/>
        </w:rPr>
        <w:t>aplicadas</w:t>
      </w:r>
      <w:r>
        <w:rPr>
          <w:spacing w:val="-4"/>
          <w:w w:val="85"/>
          <w:sz w:val="24"/>
        </w:rPr>
        <w:t> </w:t>
      </w:r>
      <w:r>
        <w:rPr>
          <w:w w:val="85"/>
          <w:sz w:val="24"/>
        </w:rPr>
        <w:t>pelo</w:t>
      </w:r>
      <w:r>
        <w:rPr>
          <w:spacing w:val="-4"/>
          <w:w w:val="85"/>
          <w:sz w:val="24"/>
        </w:rPr>
        <w:t> </w:t>
      </w:r>
      <w:r>
        <w:rPr>
          <w:w w:val="85"/>
          <w:sz w:val="24"/>
        </w:rPr>
        <w:t>TCE/AM</w:t>
      </w:r>
      <w:r>
        <w:rPr>
          <w:spacing w:val="-2"/>
          <w:w w:val="85"/>
          <w:sz w:val="24"/>
        </w:rPr>
        <w:t> </w:t>
      </w:r>
      <w:r>
        <w:rPr>
          <w:w w:val="85"/>
          <w:sz w:val="24"/>
        </w:rPr>
        <w:t>–</w:t>
      </w:r>
      <w:r>
        <w:rPr>
          <w:spacing w:val="-4"/>
          <w:w w:val="85"/>
          <w:sz w:val="24"/>
        </w:rPr>
        <w:t> </w:t>
      </w:r>
      <w:r>
        <w:rPr>
          <w:w w:val="85"/>
          <w:sz w:val="24"/>
        </w:rPr>
        <w:t>Fundo</w:t>
      </w:r>
      <w:r>
        <w:rPr>
          <w:spacing w:val="-4"/>
          <w:w w:val="85"/>
          <w:sz w:val="24"/>
        </w:rPr>
        <w:t> </w:t>
      </w:r>
      <w:r>
        <w:rPr>
          <w:w w:val="85"/>
          <w:sz w:val="24"/>
        </w:rPr>
        <w:t>de</w:t>
      </w:r>
      <w:r>
        <w:rPr>
          <w:spacing w:val="-4"/>
          <w:w w:val="85"/>
          <w:sz w:val="24"/>
        </w:rPr>
        <w:t> </w:t>
      </w:r>
      <w:r>
        <w:rPr>
          <w:w w:val="85"/>
          <w:sz w:val="24"/>
        </w:rPr>
        <w:t>Apoio</w:t>
      </w:r>
      <w:r>
        <w:rPr>
          <w:spacing w:val="-4"/>
          <w:w w:val="85"/>
          <w:sz w:val="24"/>
        </w:rPr>
        <w:t> </w:t>
      </w:r>
      <w:r>
        <w:rPr>
          <w:w w:val="85"/>
          <w:sz w:val="24"/>
        </w:rPr>
        <w:t>ao</w:t>
      </w:r>
      <w:r>
        <w:rPr>
          <w:spacing w:val="-4"/>
          <w:w w:val="85"/>
          <w:sz w:val="24"/>
        </w:rPr>
        <w:t> </w:t>
      </w:r>
      <w:r>
        <w:rPr>
          <w:w w:val="85"/>
          <w:sz w:val="24"/>
        </w:rPr>
        <w:t>Exercício</w:t>
      </w:r>
      <w:r>
        <w:rPr>
          <w:spacing w:val="-4"/>
          <w:w w:val="85"/>
          <w:sz w:val="24"/>
        </w:rPr>
        <w:t> </w:t>
      </w:r>
      <w:r>
        <w:rPr>
          <w:w w:val="85"/>
          <w:sz w:val="24"/>
        </w:rPr>
        <w:t>do</w:t>
      </w:r>
      <w:r>
        <w:rPr>
          <w:spacing w:val="-4"/>
          <w:w w:val="85"/>
          <w:sz w:val="24"/>
        </w:rPr>
        <w:t> </w:t>
      </w:r>
      <w:r>
        <w:rPr>
          <w:w w:val="85"/>
          <w:sz w:val="24"/>
        </w:rPr>
        <w:t>Controle</w:t>
      </w:r>
      <w:r>
        <w:rPr>
          <w:spacing w:val="-4"/>
          <w:w w:val="85"/>
          <w:sz w:val="24"/>
        </w:rPr>
        <w:t> </w:t>
      </w:r>
      <w:r>
        <w:rPr>
          <w:w w:val="85"/>
          <w:sz w:val="24"/>
        </w:rPr>
        <w:t>Externo –</w:t>
      </w:r>
      <w:r>
        <w:rPr>
          <w:spacing w:val="-4"/>
          <w:w w:val="85"/>
          <w:sz w:val="24"/>
        </w:rPr>
        <w:t> </w:t>
      </w:r>
      <w:r>
        <w:rPr>
          <w:w w:val="85"/>
          <w:sz w:val="24"/>
        </w:rPr>
        <w:t>FAECE”.</w:t>
      </w:r>
      <w:r>
        <w:rPr>
          <w:spacing w:val="-4"/>
          <w:w w:val="85"/>
          <w:sz w:val="24"/>
        </w:rPr>
        <w:t> </w:t>
      </w:r>
      <w:r>
        <w:rPr>
          <w:w w:val="85"/>
          <w:sz w:val="24"/>
        </w:rPr>
        <w:t>Dentro</w:t>
      </w:r>
      <w:r>
        <w:rPr>
          <w:spacing w:val="-4"/>
          <w:w w:val="85"/>
          <w:sz w:val="24"/>
        </w:rPr>
        <w:t> </w:t>
      </w:r>
      <w:r>
        <w:rPr>
          <w:w w:val="85"/>
          <w:sz w:val="24"/>
        </w:rPr>
        <w:t>do</w:t>
      </w:r>
      <w:r>
        <w:rPr>
          <w:spacing w:val="-4"/>
          <w:w w:val="85"/>
          <w:sz w:val="24"/>
        </w:rPr>
        <w:t> </w:t>
      </w:r>
      <w:r>
        <w:rPr>
          <w:w w:val="85"/>
          <w:sz w:val="24"/>
        </w:rPr>
        <w:t>prazo </w:t>
      </w:r>
      <w:r>
        <w:rPr>
          <w:w w:val="80"/>
          <w:sz w:val="24"/>
        </w:rPr>
        <w:t>anteriormente conferido, é obrigatório o encaminhamento do comprovante de pagamento (autenticado pelo Banco) a esta </w:t>
      </w:r>
      <w:r>
        <w:rPr>
          <w:w w:val="85"/>
          <w:sz w:val="24"/>
        </w:rPr>
        <w:t>Corte de Contas (art. 72, inciso III, alínea "a", da Lei Orgânica do TCE/AM), condição imprescindível para emissão do </w:t>
      </w:r>
      <w:r>
        <w:rPr>
          <w:spacing w:val="-2"/>
          <w:w w:val="90"/>
          <w:sz w:val="24"/>
        </w:rPr>
        <w:t>Termo</w:t>
      </w:r>
      <w:r>
        <w:rPr>
          <w:spacing w:val="-2"/>
          <w:w w:val="90"/>
          <w:sz w:val="24"/>
        </w:rPr>
        <w:t> de</w:t>
      </w:r>
      <w:r>
        <w:rPr>
          <w:spacing w:val="-2"/>
          <w:w w:val="90"/>
          <w:sz w:val="24"/>
        </w:rPr>
        <w:t> Quitação.</w:t>
      </w:r>
      <w:r>
        <w:rPr>
          <w:spacing w:val="-2"/>
          <w:w w:val="90"/>
          <w:sz w:val="24"/>
        </w:rPr>
        <w:t> O</w:t>
      </w:r>
      <w:r>
        <w:rPr>
          <w:spacing w:val="-3"/>
          <w:w w:val="90"/>
          <w:sz w:val="24"/>
        </w:rPr>
        <w:t> </w:t>
      </w:r>
      <w:r>
        <w:rPr>
          <w:spacing w:val="-2"/>
          <w:w w:val="90"/>
          <w:sz w:val="24"/>
        </w:rPr>
        <w:t>não</w:t>
      </w:r>
      <w:r>
        <w:rPr>
          <w:spacing w:val="-2"/>
          <w:w w:val="90"/>
          <w:sz w:val="24"/>
        </w:rPr>
        <w:t> adimplemento</w:t>
      </w:r>
      <w:r>
        <w:rPr>
          <w:spacing w:val="-2"/>
          <w:w w:val="90"/>
          <w:sz w:val="24"/>
        </w:rPr>
        <w:t> dessa</w:t>
      </w:r>
      <w:r>
        <w:rPr>
          <w:spacing w:val="-2"/>
          <w:w w:val="90"/>
          <w:sz w:val="24"/>
        </w:rPr>
        <w:t> obrigação</w:t>
      </w:r>
      <w:r>
        <w:rPr>
          <w:spacing w:val="-3"/>
          <w:w w:val="90"/>
          <w:sz w:val="24"/>
        </w:rPr>
        <w:t> </w:t>
      </w:r>
      <w:r>
        <w:rPr>
          <w:spacing w:val="-2"/>
          <w:w w:val="90"/>
          <w:sz w:val="24"/>
        </w:rPr>
        <w:t>pecuniária</w:t>
      </w:r>
      <w:r>
        <w:rPr>
          <w:spacing w:val="-2"/>
          <w:w w:val="90"/>
          <w:sz w:val="24"/>
        </w:rPr>
        <w:t> no</w:t>
      </w:r>
      <w:r>
        <w:rPr>
          <w:spacing w:val="-2"/>
          <w:w w:val="90"/>
          <w:sz w:val="24"/>
        </w:rPr>
        <w:t> prazo</w:t>
      </w:r>
      <w:r>
        <w:rPr>
          <w:spacing w:val="-2"/>
          <w:w w:val="90"/>
          <w:sz w:val="24"/>
        </w:rPr>
        <w:t> legal</w:t>
      </w:r>
      <w:r>
        <w:rPr>
          <w:spacing w:val="-3"/>
          <w:w w:val="90"/>
          <w:sz w:val="24"/>
        </w:rPr>
        <w:t> </w:t>
      </w:r>
      <w:r>
        <w:rPr>
          <w:spacing w:val="-2"/>
          <w:w w:val="90"/>
          <w:sz w:val="24"/>
        </w:rPr>
        <w:t>importará</w:t>
      </w:r>
      <w:r>
        <w:rPr>
          <w:spacing w:val="-3"/>
          <w:w w:val="90"/>
          <w:sz w:val="24"/>
        </w:rPr>
        <w:t> </w:t>
      </w:r>
      <w:r>
        <w:rPr>
          <w:spacing w:val="-2"/>
          <w:w w:val="90"/>
          <w:sz w:val="24"/>
        </w:rPr>
        <w:t>na</w:t>
      </w:r>
      <w:r>
        <w:rPr>
          <w:spacing w:val="-2"/>
          <w:w w:val="90"/>
          <w:sz w:val="24"/>
        </w:rPr>
        <w:t> continuidade</w:t>
      </w:r>
      <w:r>
        <w:rPr>
          <w:spacing w:val="-3"/>
          <w:w w:val="90"/>
          <w:sz w:val="24"/>
        </w:rPr>
        <w:t> </w:t>
      </w:r>
      <w:r>
        <w:rPr>
          <w:spacing w:val="-2"/>
          <w:w w:val="90"/>
          <w:sz w:val="24"/>
        </w:rPr>
        <w:t>da </w:t>
      </w:r>
      <w:r>
        <w:rPr>
          <w:w w:val="80"/>
          <w:sz w:val="24"/>
        </w:rPr>
        <w:t>cobrança administrativa ou judicial do título executivo (art. 73 da Lei Orgânica do TCE/AM), ficando o DERED autorizado,</w:t>
      </w:r>
      <w:r>
        <w:rPr>
          <w:sz w:val="24"/>
        </w:rPr>
        <w:t> </w:t>
      </w:r>
      <w:r>
        <w:rPr>
          <w:w w:val="85"/>
          <w:sz w:val="24"/>
        </w:rPr>
        <w:t>caso expirado o referido prazo, a adotar as medidas previstas nas subseções III e IV da Seção III, do Capítulo X, da Resolução nº 04/2002-TCE/AM, bem como proceder,</w:t>
      </w:r>
      <w:r>
        <w:rPr>
          <w:spacing w:val="-1"/>
          <w:w w:val="85"/>
          <w:sz w:val="24"/>
        </w:rPr>
        <w:t> </w:t>
      </w:r>
      <w:r>
        <w:rPr>
          <w:w w:val="85"/>
          <w:sz w:val="24"/>
        </w:rPr>
        <w:t>conforme estabelecido no</w:t>
      </w:r>
      <w:r>
        <w:rPr>
          <w:spacing w:val="-1"/>
          <w:w w:val="85"/>
          <w:sz w:val="24"/>
        </w:rPr>
        <w:t> </w:t>
      </w:r>
      <w:r>
        <w:rPr>
          <w:w w:val="85"/>
          <w:sz w:val="24"/>
        </w:rPr>
        <w:t>Acordo de Cooperação firmado com o </w:t>
      </w:r>
      <w:r>
        <w:rPr>
          <w:spacing w:val="-2"/>
          <w:w w:val="90"/>
          <w:sz w:val="24"/>
        </w:rPr>
        <w:t>Instituto</w:t>
      </w:r>
      <w:r>
        <w:rPr>
          <w:spacing w:val="-3"/>
          <w:w w:val="90"/>
          <w:sz w:val="24"/>
        </w:rPr>
        <w:t> </w:t>
      </w:r>
      <w:r>
        <w:rPr>
          <w:spacing w:val="-2"/>
          <w:w w:val="90"/>
          <w:sz w:val="24"/>
        </w:rPr>
        <w:t>de</w:t>
      </w:r>
      <w:r>
        <w:rPr>
          <w:spacing w:val="-3"/>
          <w:w w:val="90"/>
          <w:sz w:val="24"/>
        </w:rPr>
        <w:t> </w:t>
      </w:r>
      <w:r>
        <w:rPr>
          <w:spacing w:val="-2"/>
          <w:w w:val="90"/>
          <w:sz w:val="24"/>
        </w:rPr>
        <w:t>Estudos</w:t>
      </w:r>
      <w:r>
        <w:rPr>
          <w:spacing w:val="-3"/>
          <w:w w:val="90"/>
          <w:sz w:val="24"/>
        </w:rPr>
        <w:t> </w:t>
      </w:r>
      <w:r>
        <w:rPr>
          <w:spacing w:val="-2"/>
          <w:w w:val="90"/>
          <w:sz w:val="24"/>
        </w:rPr>
        <w:t>de</w:t>
      </w:r>
      <w:r>
        <w:rPr>
          <w:spacing w:val="-3"/>
          <w:w w:val="90"/>
          <w:sz w:val="24"/>
        </w:rPr>
        <w:t> </w:t>
      </w:r>
      <w:r>
        <w:rPr>
          <w:spacing w:val="-2"/>
          <w:w w:val="90"/>
          <w:sz w:val="24"/>
        </w:rPr>
        <w:t>Protesto</w:t>
      </w:r>
      <w:r>
        <w:rPr>
          <w:spacing w:val="-3"/>
          <w:w w:val="90"/>
          <w:sz w:val="24"/>
        </w:rPr>
        <w:t> </w:t>
      </w:r>
      <w:r>
        <w:rPr>
          <w:spacing w:val="-2"/>
          <w:w w:val="90"/>
          <w:sz w:val="24"/>
        </w:rPr>
        <w:t>de</w:t>
      </w:r>
      <w:r>
        <w:rPr>
          <w:spacing w:val="-3"/>
          <w:w w:val="90"/>
          <w:sz w:val="24"/>
        </w:rPr>
        <w:t> </w:t>
      </w:r>
      <w:r>
        <w:rPr>
          <w:spacing w:val="-2"/>
          <w:w w:val="90"/>
          <w:sz w:val="24"/>
        </w:rPr>
        <w:t>Títulos</w:t>
      </w:r>
      <w:r>
        <w:rPr>
          <w:spacing w:val="-4"/>
          <w:w w:val="90"/>
          <w:sz w:val="24"/>
        </w:rPr>
        <w:t> </w:t>
      </w:r>
      <w:r>
        <w:rPr>
          <w:spacing w:val="-2"/>
          <w:w w:val="90"/>
          <w:sz w:val="24"/>
        </w:rPr>
        <w:t>do</w:t>
      </w:r>
      <w:r>
        <w:rPr>
          <w:spacing w:val="-3"/>
          <w:w w:val="90"/>
          <w:sz w:val="24"/>
        </w:rPr>
        <w:t> </w:t>
      </w:r>
      <w:r>
        <w:rPr>
          <w:spacing w:val="-2"/>
          <w:w w:val="90"/>
          <w:sz w:val="24"/>
        </w:rPr>
        <w:t>Brasil</w:t>
      </w:r>
      <w:r>
        <w:rPr>
          <w:spacing w:val="-2"/>
          <w:w w:val="90"/>
          <w:sz w:val="24"/>
        </w:rPr>
        <w:t> -</w:t>
      </w:r>
      <w:r>
        <w:rPr>
          <w:spacing w:val="-3"/>
          <w:w w:val="90"/>
          <w:sz w:val="24"/>
        </w:rPr>
        <w:t> </w:t>
      </w:r>
      <w:r>
        <w:rPr>
          <w:spacing w:val="-2"/>
          <w:w w:val="90"/>
          <w:sz w:val="24"/>
        </w:rPr>
        <w:t>Seção</w:t>
      </w:r>
      <w:r>
        <w:rPr>
          <w:spacing w:val="-3"/>
          <w:w w:val="90"/>
          <w:sz w:val="24"/>
        </w:rPr>
        <w:t> </w:t>
      </w:r>
      <w:r>
        <w:rPr>
          <w:spacing w:val="-2"/>
          <w:w w:val="90"/>
          <w:sz w:val="24"/>
        </w:rPr>
        <w:t>Amazonas</w:t>
      </w:r>
      <w:r>
        <w:rPr>
          <w:spacing w:val="-2"/>
          <w:w w:val="90"/>
          <w:sz w:val="24"/>
        </w:rPr>
        <w:t> -</w:t>
      </w:r>
      <w:r>
        <w:rPr>
          <w:spacing w:val="-3"/>
          <w:w w:val="90"/>
          <w:sz w:val="24"/>
        </w:rPr>
        <w:t> </w:t>
      </w:r>
      <w:r>
        <w:rPr>
          <w:spacing w:val="-2"/>
          <w:w w:val="90"/>
          <w:sz w:val="24"/>
        </w:rPr>
        <w:t>IEPTB/AM,</w:t>
      </w:r>
      <w:r>
        <w:rPr>
          <w:spacing w:val="-3"/>
          <w:w w:val="90"/>
          <w:sz w:val="24"/>
        </w:rPr>
        <w:t> </w:t>
      </w:r>
      <w:r>
        <w:rPr>
          <w:spacing w:val="-2"/>
          <w:w w:val="90"/>
          <w:sz w:val="24"/>
        </w:rPr>
        <w:t>ao</w:t>
      </w:r>
      <w:r>
        <w:rPr>
          <w:spacing w:val="-3"/>
          <w:w w:val="90"/>
          <w:sz w:val="24"/>
        </w:rPr>
        <w:t> </w:t>
      </w:r>
      <w:r>
        <w:rPr>
          <w:spacing w:val="-2"/>
          <w:w w:val="90"/>
          <w:sz w:val="24"/>
        </w:rPr>
        <w:t>encaminhamento</w:t>
      </w:r>
      <w:r>
        <w:rPr>
          <w:spacing w:val="-2"/>
          <w:w w:val="90"/>
          <w:sz w:val="24"/>
        </w:rPr>
        <w:t> do</w:t>
      </w:r>
      <w:r>
        <w:rPr>
          <w:spacing w:val="-3"/>
          <w:w w:val="90"/>
          <w:sz w:val="24"/>
        </w:rPr>
        <w:t> </w:t>
      </w:r>
      <w:r>
        <w:rPr>
          <w:spacing w:val="-2"/>
          <w:w w:val="90"/>
          <w:sz w:val="24"/>
        </w:rPr>
        <w:t>título </w:t>
      </w:r>
      <w:r>
        <w:rPr>
          <w:w w:val="85"/>
          <w:sz w:val="24"/>
        </w:rPr>
        <w:t>executivo para protesto em nome do responsável; </w:t>
      </w:r>
      <w:r>
        <w:rPr>
          <w:rFonts w:ascii="Arial" w:hAnsi="Arial"/>
          <w:b/>
          <w:w w:val="85"/>
          <w:sz w:val="24"/>
        </w:rPr>
        <w:t>7.2.4. </w:t>
      </w:r>
      <w:r>
        <w:rPr>
          <w:w w:val="85"/>
          <w:sz w:val="24"/>
        </w:rPr>
        <w:t>Manter o item Considerar em Alcance o Sr. Alisson Venâncio Pereira de Souza no valor de R$ 18.738,88 (dezoito mil, setecentos e trinta e oito reais e oitenta e oito centavos), nos termos</w:t>
      </w:r>
      <w:r>
        <w:rPr>
          <w:spacing w:val="-7"/>
          <w:w w:val="85"/>
          <w:sz w:val="24"/>
        </w:rPr>
        <w:t> </w:t>
      </w:r>
      <w:r>
        <w:rPr>
          <w:w w:val="85"/>
          <w:sz w:val="24"/>
        </w:rPr>
        <w:t>do</w:t>
      </w:r>
      <w:r>
        <w:rPr>
          <w:spacing w:val="-7"/>
          <w:w w:val="85"/>
          <w:sz w:val="24"/>
        </w:rPr>
        <w:t> </w:t>
      </w:r>
      <w:r>
        <w:rPr>
          <w:w w:val="85"/>
          <w:sz w:val="24"/>
        </w:rPr>
        <w:t>art.</w:t>
      </w:r>
      <w:r>
        <w:rPr>
          <w:spacing w:val="-6"/>
          <w:w w:val="85"/>
          <w:sz w:val="24"/>
        </w:rPr>
        <w:t> </w:t>
      </w:r>
      <w:r>
        <w:rPr>
          <w:w w:val="85"/>
          <w:sz w:val="24"/>
        </w:rPr>
        <w:t>73,</w:t>
      </w:r>
      <w:r>
        <w:rPr>
          <w:spacing w:val="-7"/>
          <w:w w:val="85"/>
          <w:sz w:val="24"/>
        </w:rPr>
        <w:t> </w:t>
      </w:r>
      <w:r>
        <w:rPr>
          <w:rFonts w:ascii="Arial" w:hAnsi="Arial"/>
          <w:i/>
          <w:w w:val="85"/>
          <w:sz w:val="24"/>
        </w:rPr>
        <w:t>caput</w:t>
      </w:r>
      <w:r>
        <w:rPr>
          <w:w w:val="85"/>
          <w:sz w:val="24"/>
        </w:rPr>
        <w:t>,</w:t>
      </w:r>
      <w:r>
        <w:rPr>
          <w:spacing w:val="-7"/>
          <w:w w:val="85"/>
          <w:sz w:val="24"/>
        </w:rPr>
        <w:t> </w:t>
      </w:r>
      <w:r>
        <w:rPr>
          <w:w w:val="85"/>
          <w:sz w:val="24"/>
        </w:rPr>
        <w:t>e</w:t>
      </w:r>
      <w:r>
        <w:rPr>
          <w:spacing w:val="-6"/>
          <w:w w:val="85"/>
          <w:sz w:val="24"/>
        </w:rPr>
        <w:t> </w:t>
      </w:r>
      <w:r>
        <w:rPr>
          <w:w w:val="85"/>
          <w:sz w:val="24"/>
        </w:rPr>
        <w:t>§1º,</w:t>
      </w:r>
      <w:r>
        <w:rPr>
          <w:spacing w:val="-7"/>
          <w:w w:val="85"/>
          <w:sz w:val="24"/>
        </w:rPr>
        <w:t> </w:t>
      </w:r>
      <w:r>
        <w:rPr>
          <w:w w:val="85"/>
          <w:sz w:val="24"/>
        </w:rPr>
        <w:t>da</w:t>
      </w:r>
      <w:r>
        <w:rPr>
          <w:spacing w:val="-7"/>
          <w:w w:val="85"/>
          <w:sz w:val="24"/>
        </w:rPr>
        <w:t> </w:t>
      </w:r>
      <w:r>
        <w:rPr>
          <w:w w:val="85"/>
          <w:sz w:val="24"/>
        </w:rPr>
        <w:t>Lei</w:t>
      </w:r>
      <w:r>
        <w:rPr>
          <w:spacing w:val="-7"/>
          <w:w w:val="85"/>
          <w:sz w:val="24"/>
        </w:rPr>
        <w:t> </w:t>
      </w:r>
      <w:r>
        <w:rPr>
          <w:w w:val="85"/>
          <w:sz w:val="24"/>
        </w:rPr>
        <w:t>nº.</w:t>
      </w:r>
      <w:r>
        <w:rPr>
          <w:spacing w:val="-6"/>
          <w:w w:val="85"/>
          <w:sz w:val="24"/>
        </w:rPr>
        <w:t> </w:t>
      </w:r>
      <w:r>
        <w:rPr>
          <w:w w:val="85"/>
          <w:sz w:val="24"/>
        </w:rPr>
        <w:t>2.423/96</w:t>
      </w:r>
      <w:r>
        <w:rPr>
          <w:spacing w:val="-7"/>
          <w:w w:val="85"/>
          <w:sz w:val="24"/>
        </w:rPr>
        <w:t> </w:t>
      </w:r>
      <w:r>
        <w:rPr>
          <w:w w:val="85"/>
          <w:sz w:val="24"/>
        </w:rPr>
        <w:t>c/c</w:t>
      </w:r>
      <w:r>
        <w:rPr>
          <w:spacing w:val="-7"/>
          <w:w w:val="85"/>
          <w:sz w:val="24"/>
        </w:rPr>
        <w:t> </w:t>
      </w:r>
      <w:r>
        <w:rPr>
          <w:w w:val="85"/>
          <w:sz w:val="24"/>
        </w:rPr>
        <w:t>art.</w:t>
      </w:r>
      <w:r>
        <w:rPr>
          <w:spacing w:val="-6"/>
          <w:w w:val="85"/>
          <w:sz w:val="24"/>
        </w:rPr>
        <w:t> </w:t>
      </w:r>
      <w:r>
        <w:rPr>
          <w:w w:val="85"/>
          <w:sz w:val="24"/>
        </w:rPr>
        <w:t>304,</w:t>
      </w:r>
      <w:r>
        <w:rPr>
          <w:spacing w:val="-7"/>
          <w:w w:val="85"/>
          <w:sz w:val="24"/>
        </w:rPr>
        <w:t> </w:t>
      </w:r>
      <w:r>
        <w:rPr>
          <w:w w:val="85"/>
          <w:sz w:val="24"/>
        </w:rPr>
        <w:t>inciso</w:t>
      </w:r>
      <w:r>
        <w:rPr>
          <w:spacing w:val="-7"/>
          <w:w w:val="85"/>
          <w:sz w:val="24"/>
        </w:rPr>
        <w:t> </w:t>
      </w:r>
      <w:r>
        <w:rPr>
          <w:w w:val="85"/>
          <w:sz w:val="24"/>
        </w:rPr>
        <w:t>I,</w:t>
      </w:r>
      <w:r>
        <w:rPr>
          <w:spacing w:val="-6"/>
          <w:w w:val="85"/>
          <w:sz w:val="24"/>
        </w:rPr>
        <w:t> </w:t>
      </w:r>
      <w:r>
        <w:rPr>
          <w:w w:val="85"/>
          <w:sz w:val="24"/>
        </w:rPr>
        <w:t>do</w:t>
      </w:r>
      <w:r>
        <w:rPr>
          <w:spacing w:val="-7"/>
          <w:w w:val="85"/>
          <w:sz w:val="24"/>
        </w:rPr>
        <w:t> </w:t>
      </w:r>
      <w:r>
        <w:rPr>
          <w:w w:val="85"/>
          <w:sz w:val="24"/>
        </w:rPr>
        <w:t>Regimento</w:t>
      </w:r>
      <w:r>
        <w:rPr>
          <w:spacing w:val="-7"/>
          <w:w w:val="85"/>
          <w:sz w:val="24"/>
        </w:rPr>
        <w:t> </w:t>
      </w:r>
      <w:r>
        <w:rPr>
          <w:w w:val="85"/>
          <w:sz w:val="24"/>
        </w:rPr>
        <w:t>Interno,</w:t>
      </w:r>
      <w:r>
        <w:rPr>
          <w:spacing w:val="-6"/>
          <w:w w:val="85"/>
          <w:sz w:val="24"/>
        </w:rPr>
        <w:t> </w:t>
      </w:r>
      <w:r>
        <w:rPr>
          <w:w w:val="85"/>
          <w:sz w:val="24"/>
        </w:rPr>
        <w:t>imputando-lhe</w:t>
      </w:r>
      <w:r>
        <w:rPr>
          <w:spacing w:val="-7"/>
          <w:w w:val="85"/>
          <w:sz w:val="24"/>
        </w:rPr>
        <w:t> </w:t>
      </w:r>
      <w:r>
        <w:rPr>
          <w:w w:val="85"/>
          <w:sz w:val="24"/>
        </w:rPr>
        <w:t>GLOSA</w:t>
      </w:r>
      <w:r>
        <w:rPr>
          <w:spacing w:val="-7"/>
          <w:w w:val="85"/>
          <w:sz w:val="24"/>
        </w:rPr>
        <w:t> </w:t>
      </w:r>
      <w:r>
        <w:rPr>
          <w:w w:val="85"/>
          <w:sz w:val="24"/>
        </w:rPr>
        <w:t>no valor</w:t>
      </w:r>
      <w:r>
        <w:rPr>
          <w:spacing w:val="-7"/>
          <w:w w:val="85"/>
          <w:sz w:val="24"/>
        </w:rPr>
        <w:t> </w:t>
      </w:r>
      <w:r>
        <w:rPr>
          <w:w w:val="85"/>
          <w:sz w:val="24"/>
        </w:rPr>
        <w:t>fixado</w:t>
      </w:r>
      <w:r>
        <w:rPr>
          <w:spacing w:val="-7"/>
          <w:w w:val="85"/>
          <w:sz w:val="24"/>
        </w:rPr>
        <w:t> </w:t>
      </w:r>
      <w:r>
        <w:rPr>
          <w:w w:val="85"/>
          <w:sz w:val="24"/>
        </w:rPr>
        <w:t>neste</w:t>
      </w:r>
      <w:r>
        <w:rPr>
          <w:spacing w:val="-6"/>
          <w:w w:val="85"/>
          <w:sz w:val="24"/>
        </w:rPr>
        <w:t> </w:t>
      </w:r>
      <w:r>
        <w:rPr>
          <w:w w:val="85"/>
          <w:sz w:val="24"/>
        </w:rPr>
        <w:t>item,</w:t>
      </w:r>
      <w:r>
        <w:rPr>
          <w:spacing w:val="-7"/>
          <w:w w:val="85"/>
          <w:sz w:val="24"/>
        </w:rPr>
        <w:t> </w:t>
      </w:r>
      <w:r>
        <w:rPr>
          <w:w w:val="85"/>
          <w:sz w:val="24"/>
        </w:rPr>
        <w:t>em</w:t>
      </w:r>
      <w:r>
        <w:rPr>
          <w:spacing w:val="-7"/>
          <w:w w:val="85"/>
          <w:sz w:val="24"/>
        </w:rPr>
        <w:t> </w:t>
      </w:r>
      <w:r>
        <w:rPr>
          <w:w w:val="85"/>
          <w:sz w:val="24"/>
        </w:rPr>
        <w:t>razão</w:t>
      </w:r>
      <w:r>
        <w:rPr>
          <w:spacing w:val="-6"/>
          <w:w w:val="85"/>
          <w:sz w:val="24"/>
        </w:rPr>
        <w:t> </w:t>
      </w:r>
      <w:r>
        <w:rPr>
          <w:w w:val="85"/>
          <w:sz w:val="24"/>
        </w:rPr>
        <w:t>da</w:t>
      </w:r>
      <w:r>
        <w:rPr>
          <w:spacing w:val="-7"/>
          <w:w w:val="85"/>
          <w:sz w:val="24"/>
        </w:rPr>
        <w:t> </w:t>
      </w:r>
      <w:r>
        <w:rPr>
          <w:w w:val="85"/>
          <w:sz w:val="24"/>
        </w:rPr>
        <w:t>inconsistência</w:t>
      </w:r>
      <w:r>
        <w:rPr>
          <w:spacing w:val="-7"/>
          <w:w w:val="85"/>
          <w:sz w:val="24"/>
        </w:rPr>
        <w:t> </w:t>
      </w:r>
      <w:r>
        <w:rPr>
          <w:w w:val="85"/>
          <w:sz w:val="24"/>
        </w:rPr>
        <w:t>contábil</w:t>
      </w:r>
      <w:r>
        <w:rPr>
          <w:spacing w:val="-7"/>
          <w:w w:val="85"/>
          <w:sz w:val="24"/>
        </w:rPr>
        <w:t> </w:t>
      </w:r>
      <w:r>
        <w:rPr>
          <w:w w:val="85"/>
          <w:sz w:val="24"/>
        </w:rPr>
        <w:t>identificada</w:t>
      </w:r>
      <w:r>
        <w:rPr>
          <w:spacing w:val="-6"/>
          <w:w w:val="85"/>
          <w:sz w:val="24"/>
        </w:rPr>
        <w:t> </w:t>
      </w:r>
      <w:r>
        <w:rPr>
          <w:w w:val="85"/>
          <w:sz w:val="24"/>
        </w:rPr>
        <w:t>na</w:t>
      </w:r>
      <w:r>
        <w:rPr>
          <w:spacing w:val="-7"/>
          <w:w w:val="85"/>
          <w:sz w:val="24"/>
        </w:rPr>
        <w:t> </w:t>
      </w:r>
      <w:r>
        <w:rPr>
          <w:w w:val="85"/>
          <w:sz w:val="24"/>
        </w:rPr>
        <w:t>conta</w:t>
      </w:r>
      <w:r>
        <w:rPr>
          <w:spacing w:val="-7"/>
          <w:w w:val="85"/>
          <w:sz w:val="24"/>
        </w:rPr>
        <w:t> </w:t>
      </w:r>
      <w:r>
        <w:rPr>
          <w:w w:val="85"/>
          <w:sz w:val="24"/>
        </w:rPr>
        <w:t>“demais</w:t>
      </w:r>
      <w:r>
        <w:rPr>
          <w:spacing w:val="-6"/>
          <w:w w:val="85"/>
          <w:sz w:val="24"/>
        </w:rPr>
        <w:t> </w:t>
      </w:r>
      <w:r>
        <w:rPr>
          <w:w w:val="85"/>
          <w:sz w:val="24"/>
        </w:rPr>
        <w:t>obrigações</w:t>
      </w:r>
      <w:r>
        <w:rPr>
          <w:spacing w:val="-7"/>
          <w:w w:val="85"/>
          <w:sz w:val="24"/>
        </w:rPr>
        <w:t> </w:t>
      </w:r>
      <w:r>
        <w:rPr>
          <w:w w:val="85"/>
          <w:sz w:val="24"/>
        </w:rPr>
        <w:t>a</w:t>
      </w:r>
      <w:r>
        <w:rPr>
          <w:spacing w:val="-7"/>
          <w:w w:val="85"/>
          <w:sz w:val="24"/>
        </w:rPr>
        <w:t> </w:t>
      </w:r>
      <w:r>
        <w:rPr>
          <w:w w:val="85"/>
          <w:sz w:val="24"/>
        </w:rPr>
        <w:t>curto</w:t>
      </w:r>
      <w:r>
        <w:rPr>
          <w:spacing w:val="-6"/>
          <w:w w:val="85"/>
          <w:sz w:val="24"/>
        </w:rPr>
        <w:t> </w:t>
      </w:r>
      <w:r>
        <w:rPr>
          <w:w w:val="85"/>
          <w:sz w:val="24"/>
        </w:rPr>
        <w:t>prazo”,</w:t>
      </w:r>
      <w:r>
        <w:rPr>
          <w:spacing w:val="-7"/>
          <w:w w:val="85"/>
          <w:sz w:val="24"/>
        </w:rPr>
        <w:t> </w:t>
      </w:r>
      <w:r>
        <w:rPr>
          <w:w w:val="85"/>
          <w:sz w:val="24"/>
        </w:rPr>
        <w:t>em virtude de não ter sido escriturada devidamente, e não terem sido apresentados documentos que pudessem atestar a </w:t>
      </w:r>
      <w:r>
        <w:rPr>
          <w:w w:val="80"/>
          <w:sz w:val="24"/>
        </w:rPr>
        <w:t>probidade</w:t>
      </w:r>
      <w:r>
        <w:rPr>
          <w:sz w:val="24"/>
        </w:rPr>
        <w:t> </w:t>
      </w:r>
      <w:r>
        <w:rPr>
          <w:w w:val="80"/>
          <w:sz w:val="24"/>
        </w:rPr>
        <w:t>de</w:t>
      </w:r>
      <w:r>
        <w:rPr>
          <w:sz w:val="24"/>
        </w:rPr>
        <w:t> </w:t>
      </w:r>
      <w:r>
        <w:rPr>
          <w:w w:val="80"/>
          <w:sz w:val="24"/>
        </w:rPr>
        <w:t>tal</w:t>
      </w:r>
      <w:r>
        <w:rPr>
          <w:sz w:val="24"/>
        </w:rPr>
        <w:t> </w:t>
      </w:r>
      <w:r>
        <w:rPr>
          <w:w w:val="80"/>
          <w:sz w:val="24"/>
        </w:rPr>
        <w:t>conta</w:t>
      </w:r>
      <w:r>
        <w:rPr>
          <w:sz w:val="24"/>
        </w:rPr>
        <w:t> </w:t>
      </w:r>
      <w:r>
        <w:rPr>
          <w:w w:val="80"/>
          <w:sz w:val="24"/>
        </w:rPr>
        <w:t>referente</w:t>
      </w:r>
      <w:r>
        <w:rPr>
          <w:sz w:val="24"/>
        </w:rPr>
        <w:t> </w:t>
      </w:r>
      <w:r>
        <w:rPr>
          <w:w w:val="80"/>
          <w:sz w:val="24"/>
        </w:rPr>
        <w:t>conforme</w:t>
      </w:r>
      <w:r>
        <w:rPr>
          <w:sz w:val="24"/>
        </w:rPr>
        <w:t> </w:t>
      </w:r>
      <w:r>
        <w:rPr>
          <w:w w:val="80"/>
          <w:sz w:val="24"/>
        </w:rPr>
        <w:t>apresentado</w:t>
      </w:r>
      <w:r>
        <w:rPr>
          <w:sz w:val="24"/>
        </w:rPr>
        <w:t> </w:t>
      </w:r>
      <w:r>
        <w:rPr>
          <w:w w:val="80"/>
          <w:sz w:val="24"/>
        </w:rPr>
        <w:t>no</w:t>
      </w:r>
      <w:r>
        <w:rPr>
          <w:sz w:val="24"/>
        </w:rPr>
        <w:t> </w:t>
      </w:r>
      <w:r>
        <w:rPr>
          <w:w w:val="80"/>
          <w:sz w:val="24"/>
        </w:rPr>
        <w:t>achado</w:t>
      </w:r>
      <w:r>
        <w:rPr>
          <w:sz w:val="24"/>
        </w:rPr>
        <w:t> </w:t>
      </w:r>
      <w:r>
        <w:rPr>
          <w:w w:val="80"/>
          <w:sz w:val="24"/>
        </w:rPr>
        <w:t>de</w:t>
      </w:r>
      <w:r>
        <w:rPr>
          <w:sz w:val="24"/>
        </w:rPr>
        <w:t> </w:t>
      </w:r>
      <w:r>
        <w:rPr>
          <w:w w:val="80"/>
          <w:sz w:val="24"/>
        </w:rPr>
        <w:t>número</w:t>
      </w:r>
      <w:r>
        <w:rPr>
          <w:sz w:val="24"/>
        </w:rPr>
        <w:t> </w:t>
      </w:r>
      <w:r>
        <w:rPr>
          <w:w w:val="80"/>
          <w:sz w:val="24"/>
        </w:rPr>
        <w:t>13</w:t>
      </w:r>
      <w:r>
        <w:rPr>
          <w:spacing w:val="20"/>
          <w:sz w:val="24"/>
        </w:rPr>
        <w:t> </w:t>
      </w:r>
      <w:r>
        <w:rPr>
          <w:w w:val="80"/>
          <w:sz w:val="24"/>
        </w:rPr>
        <w:t>-</w:t>
      </w:r>
      <w:r>
        <w:rPr>
          <w:sz w:val="24"/>
        </w:rPr>
        <w:t> </w:t>
      </w:r>
      <w:r>
        <w:rPr>
          <w:w w:val="80"/>
          <w:sz w:val="24"/>
        </w:rPr>
        <w:t>DICERP,</w:t>
      </w:r>
      <w:r>
        <w:rPr>
          <w:sz w:val="24"/>
        </w:rPr>
        <w:t> </w:t>
      </w:r>
      <w:r>
        <w:rPr>
          <w:w w:val="80"/>
          <w:sz w:val="24"/>
        </w:rPr>
        <w:t>fixando</w:t>
      </w:r>
      <w:r>
        <w:rPr>
          <w:sz w:val="24"/>
        </w:rPr>
        <w:t> </w:t>
      </w:r>
      <w:r>
        <w:rPr>
          <w:w w:val="80"/>
          <w:sz w:val="24"/>
        </w:rPr>
        <w:t>o</w:t>
      </w:r>
      <w:r>
        <w:rPr>
          <w:sz w:val="24"/>
        </w:rPr>
        <w:t> </w:t>
      </w:r>
      <w:r>
        <w:rPr>
          <w:w w:val="80"/>
          <w:sz w:val="24"/>
        </w:rPr>
        <w:t>prazo</w:t>
      </w:r>
      <w:r>
        <w:rPr>
          <w:sz w:val="24"/>
        </w:rPr>
        <w:t> </w:t>
      </w:r>
      <w:r>
        <w:rPr>
          <w:w w:val="80"/>
          <w:sz w:val="24"/>
        </w:rPr>
        <w:t>de</w:t>
      </w:r>
      <w:r>
        <w:rPr>
          <w:sz w:val="24"/>
        </w:rPr>
        <w:t> </w:t>
      </w:r>
      <w:r>
        <w:rPr>
          <w:w w:val="80"/>
          <w:sz w:val="24"/>
        </w:rPr>
        <w:t>30</w:t>
      </w:r>
      <w:r>
        <w:rPr>
          <w:sz w:val="24"/>
        </w:rPr>
        <w:t> </w:t>
      </w:r>
      <w:r>
        <w:rPr>
          <w:w w:val="80"/>
          <w:sz w:val="24"/>
        </w:rPr>
        <w:t>(trinta)</w:t>
      </w:r>
    </w:p>
    <w:p>
      <w:pPr>
        <w:spacing w:after="0" w:line="240" w:lineRule="auto"/>
        <w:jc w:val="both"/>
        <w:rPr>
          <w:sz w:val="24"/>
        </w:rPr>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5"/>
        </w:rPr>
        <w:t>dias para que o responsável recolha o valor na esfera Municipal para o órgão Prefeitura Municipal de Barcelos; </w:t>
      </w:r>
      <w:r>
        <w:rPr>
          <w:rFonts w:ascii="Arial" w:hAnsi="Arial"/>
          <w:b/>
          <w:w w:val="85"/>
        </w:rPr>
        <w:t>7.2.5. </w:t>
      </w:r>
      <w:r>
        <w:rPr>
          <w:w w:val="80"/>
        </w:rPr>
        <w:t>Manter o item Oficiar o Ministério Público do Amazonas, encaminhando as peças processuais necessárias à demonstração</w:t>
      </w:r>
      <w:r>
        <w:rPr>
          <w:spacing w:val="40"/>
        </w:rPr>
        <w:t> </w:t>
      </w:r>
      <w:r>
        <w:rPr>
          <w:w w:val="85"/>
        </w:rPr>
        <w:t>de necessidade de investigação e apuração de atos de improbidade administrativa ou adoção de outras medidas que </w:t>
      </w:r>
      <w:r>
        <w:rPr>
          <w:spacing w:val="-2"/>
          <w:w w:val="85"/>
        </w:rPr>
        <w:t>entender cabíveis, nos termos do art. 22 da Lei nº. 8429/92;</w:t>
      </w:r>
      <w:r>
        <w:rPr>
          <w:spacing w:val="-4"/>
        </w:rPr>
        <w:t> </w:t>
      </w:r>
      <w:r>
        <w:rPr>
          <w:rFonts w:ascii="Arial" w:hAnsi="Arial"/>
          <w:b/>
          <w:spacing w:val="-2"/>
          <w:w w:val="85"/>
        </w:rPr>
        <w:t>7.2.6. </w:t>
      </w:r>
      <w:r>
        <w:rPr>
          <w:spacing w:val="-2"/>
          <w:w w:val="85"/>
        </w:rPr>
        <w:t>Manter o item Notificar o Sr. Alisson Venancio Pereira </w:t>
      </w:r>
      <w:r>
        <w:rPr>
          <w:w w:val="90"/>
        </w:rPr>
        <w:t>de</w:t>
      </w:r>
      <w:r>
        <w:rPr>
          <w:w w:val="90"/>
        </w:rPr>
        <w:t> Souza,</w:t>
      </w:r>
      <w:r>
        <w:rPr>
          <w:w w:val="90"/>
        </w:rPr>
        <w:t> na</w:t>
      </w:r>
      <w:r>
        <w:rPr>
          <w:w w:val="90"/>
        </w:rPr>
        <w:t> pessoa</w:t>
      </w:r>
      <w:r>
        <w:rPr>
          <w:w w:val="90"/>
        </w:rPr>
        <w:t> de</w:t>
      </w:r>
      <w:r>
        <w:rPr>
          <w:w w:val="90"/>
        </w:rPr>
        <w:t> seus</w:t>
      </w:r>
      <w:r>
        <w:rPr>
          <w:w w:val="90"/>
        </w:rPr>
        <w:t> representantes</w:t>
      </w:r>
      <w:r>
        <w:rPr>
          <w:w w:val="90"/>
        </w:rPr>
        <w:t> constituídos,</w:t>
      </w:r>
      <w:r>
        <w:rPr>
          <w:w w:val="90"/>
        </w:rPr>
        <w:t> para</w:t>
      </w:r>
      <w:r>
        <w:rPr>
          <w:w w:val="90"/>
        </w:rPr>
        <w:t> que</w:t>
      </w:r>
      <w:r>
        <w:rPr>
          <w:w w:val="90"/>
        </w:rPr>
        <w:t> tomem</w:t>
      </w:r>
      <w:r>
        <w:rPr>
          <w:w w:val="90"/>
        </w:rPr>
        <w:t> ciência</w:t>
      </w:r>
      <w:r>
        <w:rPr>
          <w:w w:val="90"/>
        </w:rPr>
        <w:t> do</w:t>
      </w:r>
      <w:r>
        <w:rPr>
          <w:w w:val="90"/>
        </w:rPr>
        <w:t> Decisório,</w:t>
      </w:r>
      <w:r>
        <w:rPr>
          <w:w w:val="90"/>
        </w:rPr>
        <w:t> com</w:t>
      </w:r>
      <w:r>
        <w:rPr>
          <w:w w:val="90"/>
        </w:rPr>
        <w:t> cópia</w:t>
      </w:r>
      <w:r>
        <w:rPr>
          <w:w w:val="90"/>
        </w:rPr>
        <w:t> do </w:t>
      </w:r>
      <w:r>
        <w:rPr>
          <w:w w:val="85"/>
        </w:rPr>
        <w:t>Relatório/Voto;</w:t>
      </w:r>
      <w:r>
        <w:rPr>
          <w:spacing w:val="-7"/>
          <w:w w:val="85"/>
        </w:rPr>
        <w:t> </w:t>
      </w:r>
      <w:r>
        <w:rPr>
          <w:rFonts w:ascii="Arial" w:hAnsi="Arial"/>
          <w:b/>
          <w:w w:val="85"/>
        </w:rPr>
        <w:t>7.2.7.</w:t>
      </w:r>
      <w:r>
        <w:rPr>
          <w:rFonts w:ascii="Arial" w:hAnsi="Arial"/>
          <w:b/>
          <w:spacing w:val="-7"/>
          <w:w w:val="85"/>
        </w:rPr>
        <w:t> </w:t>
      </w:r>
      <w:r>
        <w:rPr>
          <w:w w:val="85"/>
        </w:rPr>
        <w:t>Manter</w:t>
      </w:r>
      <w:r>
        <w:rPr>
          <w:spacing w:val="-6"/>
          <w:w w:val="85"/>
        </w:rPr>
        <w:t> </w:t>
      </w:r>
      <w:r>
        <w:rPr>
          <w:w w:val="85"/>
        </w:rPr>
        <w:t>o</w:t>
      </w:r>
      <w:r>
        <w:rPr>
          <w:spacing w:val="-7"/>
          <w:w w:val="85"/>
        </w:rPr>
        <w:t> </w:t>
      </w:r>
      <w:r>
        <w:rPr>
          <w:w w:val="85"/>
        </w:rPr>
        <w:t>item</w:t>
      </w:r>
      <w:r>
        <w:rPr>
          <w:spacing w:val="-7"/>
          <w:w w:val="85"/>
        </w:rPr>
        <w:t> </w:t>
      </w:r>
      <w:r>
        <w:rPr>
          <w:w w:val="85"/>
        </w:rPr>
        <w:t>Arquivar</w:t>
      </w:r>
      <w:r>
        <w:rPr>
          <w:spacing w:val="-6"/>
          <w:w w:val="85"/>
        </w:rPr>
        <w:t> </w:t>
      </w:r>
      <w:r>
        <w:rPr>
          <w:w w:val="85"/>
        </w:rPr>
        <w:t>o</w:t>
      </w:r>
      <w:r>
        <w:rPr>
          <w:spacing w:val="-7"/>
          <w:w w:val="85"/>
        </w:rPr>
        <w:t> </w:t>
      </w:r>
      <w:r>
        <w:rPr>
          <w:w w:val="85"/>
        </w:rPr>
        <w:t>processo,</w:t>
      </w:r>
      <w:r>
        <w:rPr>
          <w:spacing w:val="-7"/>
          <w:w w:val="85"/>
        </w:rPr>
        <w:t> </w:t>
      </w:r>
      <w:r>
        <w:rPr>
          <w:w w:val="85"/>
        </w:rPr>
        <w:t>nos</w:t>
      </w:r>
      <w:r>
        <w:rPr>
          <w:spacing w:val="-7"/>
          <w:w w:val="85"/>
        </w:rPr>
        <w:t> </w:t>
      </w:r>
      <w:r>
        <w:rPr>
          <w:w w:val="85"/>
        </w:rPr>
        <w:t>termos</w:t>
      </w:r>
      <w:r>
        <w:rPr>
          <w:spacing w:val="-6"/>
          <w:w w:val="85"/>
        </w:rPr>
        <w:t> </w:t>
      </w:r>
      <w:r>
        <w:rPr>
          <w:w w:val="85"/>
        </w:rPr>
        <w:t>regimentais;</w:t>
      </w:r>
      <w:r>
        <w:rPr>
          <w:spacing w:val="-7"/>
          <w:w w:val="85"/>
        </w:rPr>
        <w:t> </w:t>
      </w:r>
      <w:r>
        <w:rPr>
          <w:rFonts w:ascii="Arial" w:hAnsi="Arial"/>
          <w:b/>
          <w:w w:val="85"/>
        </w:rPr>
        <w:t>7.3.</w:t>
      </w:r>
      <w:r>
        <w:rPr>
          <w:rFonts w:ascii="Arial" w:hAnsi="Arial"/>
          <w:b/>
          <w:spacing w:val="-7"/>
          <w:w w:val="85"/>
        </w:rPr>
        <w:t> </w:t>
      </w:r>
      <w:r>
        <w:rPr>
          <w:rFonts w:ascii="Arial" w:hAnsi="Arial"/>
          <w:b/>
          <w:w w:val="85"/>
        </w:rPr>
        <w:t>Notificar</w:t>
      </w:r>
      <w:r>
        <w:rPr>
          <w:rFonts w:ascii="Arial" w:hAnsi="Arial"/>
          <w:b/>
          <w:spacing w:val="-6"/>
          <w:w w:val="85"/>
        </w:rPr>
        <w:t> </w:t>
      </w:r>
      <w:r>
        <w:rPr>
          <w:w w:val="85"/>
        </w:rPr>
        <w:t>o</w:t>
      </w:r>
      <w:r>
        <w:rPr>
          <w:spacing w:val="-7"/>
          <w:w w:val="85"/>
        </w:rPr>
        <w:t> </w:t>
      </w:r>
      <w:r>
        <w:rPr>
          <w:w w:val="85"/>
        </w:rPr>
        <w:t>Embargante</w:t>
      </w:r>
      <w:r>
        <w:rPr>
          <w:spacing w:val="-7"/>
          <w:w w:val="85"/>
        </w:rPr>
        <w:t> </w:t>
      </w:r>
      <w:r>
        <w:rPr>
          <w:w w:val="85"/>
        </w:rPr>
        <w:t>para</w:t>
      </w:r>
      <w:r>
        <w:rPr>
          <w:spacing w:val="-6"/>
          <w:w w:val="85"/>
        </w:rPr>
        <w:t> </w:t>
      </w:r>
      <w:r>
        <w:rPr>
          <w:w w:val="85"/>
        </w:rPr>
        <w:t>que tome ciência do Decisório, por meio do seu advogado habilitado nos autos, o Sr. Fábio Nunes Bandeira de Melo, com </w:t>
      </w:r>
      <w:r>
        <w:rPr>
          <w:w w:val="90"/>
        </w:rPr>
        <w:t>cópia</w:t>
      </w:r>
      <w:r>
        <w:rPr>
          <w:spacing w:val="-8"/>
          <w:w w:val="90"/>
        </w:rPr>
        <w:t> </w:t>
      </w:r>
      <w:r>
        <w:rPr>
          <w:w w:val="90"/>
        </w:rPr>
        <w:t>do</w:t>
      </w:r>
      <w:r>
        <w:rPr>
          <w:spacing w:val="-7"/>
          <w:w w:val="90"/>
        </w:rPr>
        <w:t> </w:t>
      </w:r>
      <w:r>
        <w:rPr>
          <w:w w:val="90"/>
        </w:rPr>
        <w:t>Relatório/Voto</w:t>
      </w:r>
      <w:r>
        <w:rPr>
          <w:spacing w:val="-7"/>
          <w:w w:val="90"/>
        </w:rPr>
        <w:t> </w:t>
      </w:r>
      <w:r>
        <w:rPr>
          <w:w w:val="90"/>
        </w:rPr>
        <w:t>e</w:t>
      </w:r>
      <w:r>
        <w:rPr>
          <w:spacing w:val="-8"/>
          <w:w w:val="90"/>
        </w:rPr>
        <w:t> </w:t>
      </w:r>
      <w:r>
        <w:rPr>
          <w:w w:val="90"/>
        </w:rPr>
        <w:t>do</w:t>
      </w:r>
      <w:r>
        <w:rPr>
          <w:spacing w:val="-7"/>
          <w:w w:val="90"/>
        </w:rPr>
        <w:t> </w:t>
      </w:r>
      <w:r>
        <w:rPr>
          <w:w w:val="90"/>
        </w:rPr>
        <w:t>respectivo</w:t>
      </w:r>
      <w:r>
        <w:rPr>
          <w:spacing w:val="-8"/>
          <w:w w:val="90"/>
        </w:rPr>
        <w:t> </w:t>
      </w:r>
      <w:r>
        <w:rPr>
          <w:w w:val="90"/>
        </w:rPr>
        <w:t>Acórdão.</w:t>
      </w:r>
      <w:r>
        <w:rPr>
          <w:spacing w:val="-5"/>
          <w:w w:val="90"/>
        </w:rPr>
        <w:t> </w:t>
      </w:r>
      <w:r>
        <w:rPr>
          <w:rFonts w:ascii="Arial" w:hAnsi="Arial"/>
          <w:b/>
          <w:w w:val="90"/>
        </w:rPr>
        <w:t>Especificação</w:t>
      </w:r>
      <w:r>
        <w:rPr>
          <w:rFonts w:ascii="Arial" w:hAnsi="Arial"/>
          <w:b/>
          <w:spacing w:val="-7"/>
          <w:w w:val="90"/>
        </w:rPr>
        <w:t> </w:t>
      </w:r>
      <w:r>
        <w:rPr>
          <w:rFonts w:ascii="Arial" w:hAnsi="Arial"/>
          <w:b/>
          <w:w w:val="90"/>
        </w:rPr>
        <w:t>do</w:t>
      </w:r>
      <w:r>
        <w:rPr>
          <w:rFonts w:ascii="Arial" w:hAnsi="Arial"/>
          <w:b/>
          <w:spacing w:val="-7"/>
          <w:w w:val="90"/>
        </w:rPr>
        <w:t> </w:t>
      </w:r>
      <w:r>
        <w:rPr>
          <w:rFonts w:ascii="Arial" w:hAnsi="Arial"/>
          <w:b/>
          <w:w w:val="90"/>
        </w:rPr>
        <w:t>quórum:</w:t>
      </w:r>
      <w:r>
        <w:rPr>
          <w:rFonts w:ascii="Arial" w:hAnsi="Arial"/>
          <w:b/>
          <w:spacing w:val="-6"/>
          <w:w w:val="90"/>
        </w:rPr>
        <w:t> </w:t>
      </w:r>
      <w:r>
        <w:rPr>
          <w:w w:val="90"/>
        </w:rPr>
        <w:t>Conselheiros:</w:t>
      </w:r>
      <w:r>
        <w:rPr>
          <w:spacing w:val="-7"/>
          <w:w w:val="90"/>
        </w:rPr>
        <w:t> </w:t>
      </w:r>
      <w:r>
        <w:rPr>
          <w:w w:val="90"/>
        </w:rPr>
        <w:t>Yara</w:t>
      </w:r>
      <w:r>
        <w:rPr>
          <w:spacing w:val="-7"/>
          <w:w w:val="90"/>
        </w:rPr>
        <w:t> </w:t>
      </w:r>
      <w:r>
        <w:rPr>
          <w:w w:val="90"/>
        </w:rPr>
        <w:t>Amazônia</w:t>
      </w:r>
      <w:r>
        <w:rPr>
          <w:spacing w:val="-8"/>
          <w:w w:val="90"/>
        </w:rPr>
        <w:t> </w:t>
      </w:r>
      <w:r>
        <w:rPr>
          <w:w w:val="90"/>
        </w:rPr>
        <w:t>Lins </w:t>
      </w:r>
      <w:r>
        <w:rPr>
          <w:w w:val="85"/>
        </w:rPr>
        <w:t>Rodrigues</w:t>
      </w:r>
      <w:r>
        <w:rPr>
          <w:spacing w:val="-4"/>
          <w:w w:val="85"/>
        </w:rPr>
        <w:t> </w:t>
      </w:r>
      <w:r>
        <w:rPr>
          <w:w w:val="85"/>
        </w:rPr>
        <w:t>dos</w:t>
      </w:r>
      <w:r>
        <w:rPr>
          <w:spacing w:val="-4"/>
          <w:w w:val="85"/>
        </w:rPr>
        <w:t> </w:t>
      </w:r>
      <w:r>
        <w:rPr>
          <w:w w:val="85"/>
        </w:rPr>
        <w:t>Santos</w:t>
      </w:r>
      <w:r>
        <w:rPr>
          <w:spacing w:val="-4"/>
          <w:w w:val="85"/>
        </w:rPr>
        <w:t> </w:t>
      </w:r>
      <w:r>
        <w:rPr>
          <w:w w:val="85"/>
        </w:rPr>
        <w:t>(Presidente),</w:t>
      </w:r>
      <w:r>
        <w:rPr>
          <w:spacing w:val="-4"/>
          <w:w w:val="85"/>
        </w:rPr>
        <w:t> </w:t>
      </w:r>
      <w:r>
        <w:rPr>
          <w:w w:val="85"/>
        </w:rPr>
        <w:t>Júlio</w:t>
      </w:r>
      <w:r>
        <w:rPr>
          <w:spacing w:val="-3"/>
          <w:w w:val="85"/>
        </w:rPr>
        <w:t> </w:t>
      </w:r>
      <w:r>
        <w:rPr>
          <w:w w:val="85"/>
        </w:rPr>
        <w:t>Assis</w:t>
      </w:r>
      <w:r>
        <w:rPr>
          <w:spacing w:val="-4"/>
          <w:w w:val="85"/>
        </w:rPr>
        <w:t> </w:t>
      </w:r>
      <w:r>
        <w:rPr>
          <w:w w:val="85"/>
        </w:rPr>
        <w:t>Corrêa</w:t>
      </w:r>
      <w:r>
        <w:rPr>
          <w:spacing w:val="-3"/>
          <w:w w:val="85"/>
        </w:rPr>
        <w:t> </w:t>
      </w:r>
      <w:r>
        <w:rPr>
          <w:w w:val="85"/>
        </w:rPr>
        <w:t>Pinheiro,</w:t>
      </w:r>
      <w:r>
        <w:rPr>
          <w:spacing w:val="-3"/>
          <w:w w:val="85"/>
        </w:rPr>
        <w:t> </w:t>
      </w:r>
      <w:r>
        <w:rPr>
          <w:w w:val="85"/>
        </w:rPr>
        <w:t>Érico</w:t>
      </w:r>
      <w:r>
        <w:rPr>
          <w:spacing w:val="-3"/>
          <w:w w:val="85"/>
        </w:rPr>
        <w:t> </w:t>
      </w:r>
      <w:r>
        <w:rPr>
          <w:w w:val="85"/>
        </w:rPr>
        <w:t>Xavier</w:t>
      </w:r>
      <w:r>
        <w:rPr>
          <w:spacing w:val="-4"/>
          <w:w w:val="85"/>
        </w:rPr>
        <w:t> </w:t>
      </w:r>
      <w:r>
        <w:rPr>
          <w:w w:val="85"/>
        </w:rPr>
        <w:t>Desterro</w:t>
      </w:r>
      <w:r>
        <w:rPr>
          <w:spacing w:val="-3"/>
          <w:w w:val="85"/>
        </w:rPr>
        <w:t> </w:t>
      </w:r>
      <w:r>
        <w:rPr>
          <w:w w:val="85"/>
        </w:rPr>
        <w:t>e</w:t>
      </w:r>
      <w:r>
        <w:rPr>
          <w:spacing w:val="-3"/>
          <w:w w:val="85"/>
        </w:rPr>
        <w:t> </w:t>
      </w:r>
      <w:r>
        <w:rPr>
          <w:w w:val="85"/>
        </w:rPr>
        <w:t>Silva,</w:t>
      </w:r>
      <w:r>
        <w:rPr>
          <w:spacing w:val="-3"/>
          <w:w w:val="85"/>
        </w:rPr>
        <w:t> </w:t>
      </w:r>
      <w:r>
        <w:rPr>
          <w:w w:val="85"/>
        </w:rPr>
        <w:t>Mario</w:t>
      </w:r>
      <w:r>
        <w:rPr>
          <w:spacing w:val="-3"/>
          <w:w w:val="85"/>
        </w:rPr>
        <w:t> </w:t>
      </w:r>
      <w:r>
        <w:rPr>
          <w:w w:val="85"/>
        </w:rPr>
        <w:t>Manoel</w:t>
      </w:r>
      <w:r>
        <w:rPr>
          <w:spacing w:val="-4"/>
          <w:w w:val="85"/>
        </w:rPr>
        <w:t> </w:t>
      </w:r>
      <w:r>
        <w:rPr>
          <w:w w:val="85"/>
        </w:rPr>
        <w:t>Coelho</w:t>
      </w:r>
      <w:r>
        <w:rPr>
          <w:spacing w:val="-6"/>
          <w:w w:val="85"/>
        </w:rPr>
        <w:t> </w:t>
      </w:r>
      <w:r>
        <w:rPr>
          <w:w w:val="85"/>
        </w:rPr>
        <w:t>de </w:t>
      </w:r>
      <w:r>
        <w:rPr>
          <w:w w:val="80"/>
        </w:rPr>
        <w:t>Mello, Josué Cláudio de Souza Neto, Luis Fabian Pereira Barbosa e Mário José de Moraes Costa Filho (Convocado).</w:t>
      </w:r>
    </w:p>
    <w:p>
      <w:pPr>
        <w:pStyle w:val="BodyText"/>
        <w:spacing w:before="195"/>
        <w:ind w:right="137"/>
      </w:pPr>
      <w:r>
        <w:rPr>
          <w:rFonts w:ascii="Arial" w:hAnsi="Arial"/>
          <w:b/>
          <w:spacing w:val="-2"/>
          <w:w w:val="85"/>
        </w:rPr>
        <w:t>PROCESSO Nº 12.091/2022 </w:t>
      </w:r>
      <w:r>
        <w:rPr>
          <w:spacing w:val="-2"/>
          <w:w w:val="85"/>
        </w:rPr>
        <w:t>- Prestação de Contas da</w:t>
      </w:r>
      <w:r>
        <w:rPr>
          <w:spacing w:val="-6"/>
        </w:rPr>
        <w:t> </w:t>
      </w:r>
      <w:r>
        <w:rPr>
          <w:spacing w:val="-2"/>
          <w:w w:val="85"/>
        </w:rPr>
        <w:t>Prefeitura Municipal de Carauari, referente ao exercício de 2021, </w:t>
      </w:r>
      <w:r>
        <w:rPr>
          <w:w w:val="80"/>
        </w:rPr>
        <w:t>sob a responsabilidade do Sr. Bruno Luis Litaiff Ramalho. </w:t>
      </w:r>
      <w:r>
        <w:rPr>
          <w:rFonts w:ascii="Arial" w:hAnsi="Arial"/>
          <w:b/>
          <w:w w:val="80"/>
        </w:rPr>
        <w:t>Advogado(s): </w:t>
      </w:r>
      <w:r>
        <w:rPr>
          <w:w w:val="80"/>
        </w:rPr>
        <w:t>Bruno Vieira da Rocha Barbirato</w:t>
      </w:r>
      <w:r>
        <w:rPr/>
        <w:t> </w:t>
      </w:r>
      <w:r>
        <w:rPr>
          <w:w w:val="80"/>
        </w:rPr>
        <w:t>- OAB/AM 6975, Fábio Nunes Bandeira de Melo - OAB/AM 4331, Lívia Rocha Brito</w:t>
      </w:r>
      <w:r>
        <w:rPr/>
        <w:t> </w:t>
      </w:r>
      <w:r>
        <w:rPr>
          <w:w w:val="80"/>
        </w:rPr>
        <w:t>– OAB/AM 6474, Igor Arnaud Ferreira</w:t>
      </w:r>
      <w:r>
        <w:rPr/>
        <w:t> </w:t>
      </w:r>
      <w:r>
        <w:rPr>
          <w:w w:val="80"/>
        </w:rPr>
        <w:t>- OAB/AM 10428, Laiz</w:t>
      </w:r>
      <w:r>
        <w:rPr>
          <w:spacing w:val="-1"/>
        </w:rPr>
        <w:t> </w:t>
      </w:r>
      <w:r>
        <w:rPr>
          <w:w w:val="80"/>
        </w:rPr>
        <w:t>Araújo</w:t>
      </w:r>
      <w:r>
        <w:rPr/>
        <w:t> </w:t>
      </w:r>
      <w:r>
        <w:rPr>
          <w:w w:val="80"/>
        </w:rPr>
        <w:t>Russo</w:t>
      </w:r>
      <w:r>
        <w:rPr>
          <w:spacing w:val="-2"/>
        </w:rPr>
        <w:t> </w:t>
      </w:r>
      <w:r>
        <w:rPr>
          <w:w w:val="80"/>
        </w:rPr>
        <w:t>de</w:t>
      </w:r>
      <w:r>
        <w:rPr/>
        <w:t> </w:t>
      </w:r>
      <w:r>
        <w:rPr>
          <w:w w:val="80"/>
        </w:rPr>
        <w:t>Melo</w:t>
      </w:r>
      <w:r>
        <w:rPr>
          <w:spacing w:val="-3"/>
        </w:rPr>
        <w:t> </w:t>
      </w:r>
      <w:r>
        <w:rPr>
          <w:w w:val="80"/>
        </w:rPr>
        <w:t>e</w:t>
      </w:r>
      <w:r>
        <w:rPr/>
        <w:t> </w:t>
      </w:r>
      <w:r>
        <w:rPr>
          <w:w w:val="80"/>
        </w:rPr>
        <w:t>Silva</w:t>
      </w:r>
      <w:r>
        <w:rPr/>
        <w:t> </w:t>
      </w:r>
      <w:r>
        <w:rPr>
          <w:w w:val="80"/>
        </w:rPr>
        <w:t>-</w:t>
      </w:r>
      <w:r>
        <w:rPr>
          <w:spacing w:val="-1"/>
        </w:rPr>
        <w:t> </w:t>
      </w:r>
      <w:r>
        <w:rPr>
          <w:w w:val="80"/>
        </w:rPr>
        <w:t>OAB/AM</w:t>
      </w:r>
      <w:r>
        <w:rPr>
          <w:spacing w:val="-2"/>
        </w:rPr>
        <w:t> </w:t>
      </w:r>
      <w:r>
        <w:rPr>
          <w:w w:val="80"/>
        </w:rPr>
        <w:t>6897,</w:t>
      </w:r>
      <w:r>
        <w:rPr/>
        <w:t> </w:t>
      </w:r>
      <w:r>
        <w:rPr>
          <w:w w:val="80"/>
        </w:rPr>
        <w:t>Camila</w:t>
      </w:r>
      <w:r>
        <w:rPr/>
        <w:t> </w:t>
      </w:r>
      <w:r>
        <w:rPr>
          <w:w w:val="80"/>
        </w:rPr>
        <w:t>Pontes</w:t>
      </w:r>
      <w:r>
        <w:rPr>
          <w:spacing w:val="-3"/>
        </w:rPr>
        <w:t> </w:t>
      </w:r>
      <w:r>
        <w:rPr>
          <w:w w:val="80"/>
        </w:rPr>
        <w:t>Torres</w:t>
      </w:r>
      <w:r>
        <w:rPr/>
        <w:t> </w:t>
      </w:r>
      <w:r>
        <w:rPr>
          <w:w w:val="80"/>
        </w:rPr>
        <w:t>-</w:t>
      </w:r>
      <w:r>
        <w:rPr>
          <w:spacing w:val="-1"/>
        </w:rPr>
        <w:t> </w:t>
      </w:r>
      <w:r>
        <w:rPr>
          <w:w w:val="80"/>
        </w:rPr>
        <w:t>OAB/AM</w:t>
      </w:r>
      <w:r>
        <w:rPr>
          <w:spacing w:val="-2"/>
        </w:rPr>
        <w:t> </w:t>
      </w:r>
      <w:r>
        <w:rPr>
          <w:w w:val="80"/>
        </w:rPr>
        <w:t>12280</w:t>
      </w:r>
      <w:r>
        <w:rPr/>
        <w:t> </w:t>
      </w:r>
      <w:r>
        <w:rPr>
          <w:w w:val="80"/>
        </w:rPr>
        <w:t>e</w:t>
      </w:r>
      <w:r>
        <w:rPr>
          <w:spacing w:val="-2"/>
        </w:rPr>
        <w:t> </w:t>
      </w:r>
      <w:r>
        <w:rPr>
          <w:w w:val="80"/>
        </w:rPr>
        <w:t>Any</w:t>
      </w:r>
      <w:r>
        <w:rPr>
          <w:spacing w:val="-3"/>
        </w:rPr>
        <w:t> </w:t>
      </w:r>
      <w:r>
        <w:rPr>
          <w:w w:val="80"/>
        </w:rPr>
        <w:t>Gresy</w:t>
      </w:r>
      <w:r>
        <w:rPr>
          <w:spacing w:val="-1"/>
        </w:rPr>
        <w:t> </w:t>
      </w:r>
      <w:r>
        <w:rPr>
          <w:w w:val="80"/>
        </w:rPr>
        <w:t>Carvalho</w:t>
      </w:r>
      <w:r>
        <w:rPr>
          <w:spacing w:val="-2"/>
        </w:rPr>
        <w:t> </w:t>
      </w:r>
      <w:r>
        <w:rPr>
          <w:w w:val="80"/>
        </w:rPr>
        <w:t>da</w:t>
      </w:r>
      <w:r>
        <w:rPr/>
        <w:t> </w:t>
      </w:r>
      <w:r>
        <w:rPr>
          <w:w w:val="80"/>
        </w:rPr>
        <w:t>Silva –</w:t>
      </w:r>
      <w:r>
        <w:rPr>
          <w:spacing w:val="-1"/>
        </w:rPr>
        <w:t> </w:t>
      </w:r>
      <w:r>
        <w:rPr>
          <w:w w:val="80"/>
        </w:rPr>
        <w:t>OAB/AM</w:t>
      </w:r>
      <w:r>
        <w:rPr>
          <w:spacing w:val="-3"/>
        </w:rPr>
        <w:t> </w:t>
      </w:r>
      <w:r>
        <w:rPr>
          <w:w w:val="80"/>
        </w:rPr>
        <w:t>12438.</w:t>
      </w:r>
      <w:r>
        <w:rPr>
          <w:spacing w:val="-3"/>
        </w:rPr>
        <w:t> </w:t>
      </w:r>
      <w:r>
        <w:rPr>
          <w:rFonts w:ascii="Arial" w:hAnsi="Arial"/>
          <w:b/>
          <w:w w:val="80"/>
        </w:rPr>
        <w:t>PARECER</w:t>
      </w:r>
      <w:r>
        <w:rPr>
          <w:rFonts w:ascii="Arial" w:hAnsi="Arial"/>
          <w:b/>
          <w:spacing w:val="-2"/>
        </w:rPr>
        <w:t> </w:t>
      </w:r>
      <w:r>
        <w:rPr>
          <w:rFonts w:ascii="Arial" w:hAnsi="Arial"/>
          <w:b/>
          <w:w w:val="80"/>
        </w:rPr>
        <w:t>PRÉVIO</w:t>
      </w:r>
      <w:r>
        <w:rPr>
          <w:rFonts w:ascii="Arial" w:hAnsi="Arial"/>
          <w:b/>
          <w:spacing w:val="-1"/>
        </w:rPr>
        <w:t> </w:t>
      </w:r>
      <w:r>
        <w:rPr>
          <w:rFonts w:ascii="Arial" w:hAnsi="Arial"/>
          <w:b/>
          <w:w w:val="80"/>
        </w:rPr>
        <w:t>Nº</w:t>
      </w:r>
      <w:r>
        <w:rPr>
          <w:rFonts w:ascii="Arial" w:hAnsi="Arial"/>
          <w:b/>
          <w:spacing w:val="-2"/>
        </w:rPr>
        <w:t> </w:t>
      </w:r>
      <w:r>
        <w:rPr>
          <w:rFonts w:ascii="Arial" w:hAnsi="Arial"/>
          <w:b/>
          <w:w w:val="80"/>
        </w:rPr>
        <w:t>69/2024:</w:t>
      </w:r>
      <w:r>
        <w:rPr>
          <w:rFonts w:ascii="Arial" w:hAnsi="Arial"/>
          <w:b/>
          <w:spacing w:val="2"/>
        </w:rPr>
        <w:t> </w:t>
      </w:r>
      <w:r>
        <w:rPr>
          <w:rFonts w:ascii="Arial" w:hAnsi="Arial"/>
          <w:b/>
          <w:w w:val="80"/>
        </w:rPr>
        <w:t>O</w:t>
      </w:r>
      <w:r>
        <w:rPr>
          <w:rFonts w:ascii="Arial" w:hAnsi="Arial"/>
          <w:b/>
          <w:spacing w:val="-1"/>
        </w:rPr>
        <w:t> </w:t>
      </w:r>
      <w:r>
        <w:rPr>
          <w:rFonts w:ascii="Arial" w:hAnsi="Arial"/>
          <w:b/>
          <w:w w:val="80"/>
        </w:rPr>
        <w:t>TRIBUNAL</w:t>
      </w:r>
      <w:r>
        <w:rPr>
          <w:rFonts w:ascii="Arial" w:hAnsi="Arial"/>
          <w:b/>
          <w:spacing w:val="-2"/>
        </w:rPr>
        <w:t> </w:t>
      </w:r>
      <w:r>
        <w:rPr>
          <w:rFonts w:ascii="Arial" w:hAnsi="Arial"/>
          <w:b/>
          <w:w w:val="80"/>
        </w:rPr>
        <w:t>DE</w:t>
      </w:r>
      <w:r>
        <w:rPr>
          <w:rFonts w:ascii="Arial" w:hAnsi="Arial"/>
          <w:b/>
          <w:spacing w:val="-2"/>
        </w:rPr>
        <w:t> </w:t>
      </w:r>
      <w:r>
        <w:rPr>
          <w:rFonts w:ascii="Arial" w:hAnsi="Arial"/>
          <w:b/>
          <w:w w:val="80"/>
        </w:rPr>
        <w:t>CONTAS</w:t>
      </w:r>
      <w:r>
        <w:rPr>
          <w:rFonts w:ascii="Arial" w:hAnsi="Arial"/>
          <w:b/>
          <w:spacing w:val="-1"/>
        </w:rPr>
        <w:t> </w:t>
      </w:r>
      <w:r>
        <w:rPr>
          <w:rFonts w:ascii="Arial" w:hAnsi="Arial"/>
          <w:b/>
          <w:w w:val="80"/>
        </w:rPr>
        <w:t>DO</w:t>
      </w:r>
      <w:r>
        <w:rPr>
          <w:rFonts w:ascii="Arial" w:hAnsi="Arial"/>
          <w:b/>
          <w:spacing w:val="-1"/>
        </w:rPr>
        <w:t> </w:t>
      </w:r>
      <w:r>
        <w:rPr>
          <w:rFonts w:ascii="Arial" w:hAnsi="Arial"/>
          <w:b/>
          <w:w w:val="80"/>
        </w:rPr>
        <w:t>ESTADO</w:t>
      </w:r>
      <w:r>
        <w:rPr>
          <w:rFonts w:ascii="Arial" w:hAnsi="Arial"/>
          <w:b/>
        </w:rPr>
        <w:t> </w:t>
      </w:r>
      <w:r>
        <w:rPr>
          <w:rFonts w:ascii="Arial" w:hAnsi="Arial"/>
          <w:b/>
          <w:w w:val="80"/>
        </w:rPr>
        <w:t>DO</w:t>
      </w:r>
      <w:r>
        <w:rPr>
          <w:rFonts w:ascii="Arial" w:hAnsi="Arial"/>
          <w:b/>
          <w:spacing w:val="-2"/>
        </w:rPr>
        <w:t> </w:t>
      </w:r>
      <w:r>
        <w:rPr>
          <w:rFonts w:ascii="Arial" w:hAnsi="Arial"/>
          <w:b/>
          <w:w w:val="80"/>
        </w:rPr>
        <w:t>AMAZONAS</w:t>
      </w:r>
      <w:r>
        <w:rPr>
          <w:w w:val="80"/>
        </w:rPr>
        <w:t>,</w:t>
      </w:r>
      <w:r>
        <w:rPr>
          <w:spacing w:val="-1"/>
        </w:rPr>
        <w:t> </w:t>
      </w:r>
      <w:r>
        <w:rPr>
          <w:w w:val="80"/>
        </w:rPr>
        <w:t>no</w:t>
      </w:r>
      <w:r>
        <w:rPr>
          <w:spacing w:val="-4"/>
        </w:rPr>
        <w:t> </w:t>
      </w:r>
      <w:r>
        <w:rPr>
          <w:w w:val="80"/>
        </w:rPr>
        <w:t>uso</w:t>
      </w:r>
      <w:r>
        <w:rPr>
          <w:spacing w:val="-4"/>
        </w:rPr>
        <w:t> </w:t>
      </w:r>
      <w:r>
        <w:rPr>
          <w:spacing w:val="-5"/>
          <w:w w:val="80"/>
        </w:rPr>
        <w:t>de</w:t>
      </w:r>
    </w:p>
    <w:p>
      <w:pPr>
        <w:pStyle w:val="BodyText"/>
        <w:ind w:right="134"/>
      </w:pPr>
      <w:r>
        <w:rPr>
          <w:w w:val="80"/>
        </w:rPr>
        <w:t>suas atribuições constitucionais e legais (art. 31, §§ 1º e 2º, da Constituição Federal, c/c art.127, parágrafos 4º, 5º e 7º,</w:t>
      </w:r>
      <w:r>
        <w:rPr/>
        <w:t> </w:t>
      </w:r>
      <w:r>
        <w:rPr>
          <w:w w:val="80"/>
        </w:rPr>
        <w:t>da </w:t>
      </w:r>
      <w:r>
        <w:rPr>
          <w:w w:val="85"/>
        </w:rPr>
        <w:t>Constituição Estadual, com</w:t>
      </w:r>
      <w:r>
        <w:rPr>
          <w:spacing w:val="-2"/>
          <w:w w:val="85"/>
        </w:rPr>
        <w:t> </w:t>
      </w:r>
      <w:r>
        <w:rPr>
          <w:w w:val="85"/>
        </w:rPr>
        <w:t>redação da Emenda Constituição nº</w:t>
      </w:r>
      <w:r>
        <w:rPr>
          <w:spacing w:val="-1"/>
          <w:w w:val="85"/>
        </w:rPr>
        <w:t> </w:t>
      </w:r>
      <w:r>
        <w:rPr>
          <w:w w:val="85"/>
        </w:rPr>
        <w:t>15/95,</w:t>
      </w:r>
      <w:r>
        <w:rPr>
          <w:spacing w:val="-1"/>
          <w:w w:val="85"/>
        </w:rPr>
        <w:t> </w:t>
      </w:r>
      <w:r>
        <w:rPr>
          <w:w w:val="85"/>
        </w:rPr>
        <w:t>art. 18, inciso I, da</w:t>
      </w:r>
      <w:r>
        <w:rPr>
          <w:spacing w:val="-1"/>
          <w:w w:val="85"/>
        </w:rPr>
        <w:t> </w:t>
      </w:r>
      <w:r>
        <w:rPr>
          <w:w w:val="85"/>
        </w:rPr>
        <w:t>Lei Complementar nº 06/91; </w:t>
      </w:r>
      <w:r>
        <w:rPr>
          <w:w w:val="90"/>
        </w:rPr>
        <w:t>arts.1º,</w:t>
      </w:r>
      <w:r>
        <w:rPr>
          <w:w w:val="90"/>
        </w:rPr>
        <w:t> inciso</w:t>
      </w:r>
      <w:r>
        <w:rPr>
          <w:w w:val="90"/>
        </w:rPr>
        <w:t> I,</w:t>
      </w:r>
      <w:r>
        <w:rPr>
          <w:w w:val="90"/>
        </w:rPr>
        <w:t> e</w:t>
      </w:r>
      <w:r>
        <w:rPr>
          <w:w w:val="90"/>
        </w:rPr>
        <w:t> 29</w:t>
      </w:r>
      <w:r>
        <w:rPr>
          <w:w w:val="90"/>
        </w:rPr>
        <w:t> da</w:t>
      </w:r>
      <w:r>
        <w:rPr>
          <w:w w:val="90"/>
        </w:rPr>
        <w:t> Lei</w:t>
      </w:r>
      <w:r>
        <w:rPr>
          <w:w w:val="90"/>
        </w:rPr>
        <w:t> nº</w:t>
      </w:r>
      <w:r>
        <w:rPr>
          <w:w w:val="90"/>
        </w:rPr>
        <w:t> 2.423/96;</w:t>
      </w:r>
      <w:r>
        <w:rPr>
          <w:w w:val="90"/>
        </w:rPr>
        <w:t> e,</w:t>
      </w:r>
      <w:r>
        <w:rPr>
          <w:w w:val="90"/>
        </w:rPr>
        <w:t> art.</w:t>
      </w:r>
      <w:r>
        <w:rPr>
          <w:w w:val="90"/>
        </w:rPr>
        <w:t> 5º,</w:t>
      </w:r>
      <w:r>
        <w:rPr>
          <w:w w:val="90"/>
        </w:rPr>
        <w:t> inciso</w:t>
      </w:r>
      <w:r>
        <w:rPr>
          <w:w w:val="90"/>
        </w:rPr>
        <w:t> I,</w:t>
      </w:r>
      <w:r>
        <w:rPr>
          <w:w w:val="90"/>
        </w:rPr>
        <w:t> da</w:t>
      </w:r>
      <w:r>
        <w:rPr>
          <w:w w:val="90"/>
        </w:rPr>
        <w:t> Resolução</w:t>
      </w:r>
      <w:r>
        <w:rPr>
          <w:w w:val="90"/>
        </w:rPr>
        <w:t> nº</w:t>
      </w:r>
      <w:r>
        <w:rPr>
          <w:w w:val="90"/>
        </w:rPr>
        <w:t> 04/2002-TCE/AM)</w:t>
      </w:r>
      <w:r>
        <w:rPr>
          <w:w w:val="90"/>
        </w:rPr>
        <w:t> e</w:t>
      </w:r>
      <w:r>
        <w:rPr>
          <w:w w:val="90"/>
        </w:rPr>
        <w:t> no</w:t>
      </w:r>
      <w:r>
        <w:rPr>
          <w:w w:val="90"/>
        </w:rPr>
        <w:t> exercício</w:t>
      </w:r>
      <w:r>
        <w:rPr>
          <w:w w:val="90"/>
        </w:rPr>
        <w:t> da </w:t>
      </w:r>
      <w:r>
        <w:rPr>
          <w:w w:val="85"/>
        </w:rPr>
        <w:t>competência</w:t>
      </w:r>
      <w:r>
        <w:rPr>
          <w:spacing w:val="-4"/>
          <w:w w:val="85"/>
        </w:rPr>
        <w:t> </w:t>
      </w:r>
      <w:r>
        <w:rPr>
          <w:w w:val="85"/>
        </w:rPr>
        <w:t>atribuída</w:t>
      </w:r>
      <w:r>
        <w:rPr>
          <w:spacing w:val="-2"/>
          <w:w w:val="85"/>
        </w:rPr>
        <w:t> </w:t>
      </w:r>
      <w:r>
        <w:rPr>
          <w:w w:val="85"/>
        </w:rPr>
        <w:t>pelos</w:t>
      </w:r>
      <w:r>
        <w:rPr>
          <w:spacing w:val="-4"/>
          <w:w w:val="85"/>
        </w:rPr>
        <w:t> </w:t>
      </w:r>
      <w:r>
        <w:rPr>
          <w:w w:val="85"/>
        </w:rPr>
        <w:t>arts.</w:t>
      </w:r>
      <w:r>
        <w:rPr>
          <w:spacing w:val="-4"/>
          <w:w w:val="85"/>
        </w:rPr>
        <w:t> </w:t>
      </w:r>
      <w:r>
        <w:rPr>
          <w:w w:val="85"/>
        </w:rPr>
        <w:t>5º,</w:t>
      </w:r>
      <w:r>
        <w:rPr>
          <w:spacing w:val="-4"/>
          <w:w w:val="85"/>
        </w:rPr>
        <w:t> </w:t>
      </w:r>
      <w:r>
        <w:rPr>
          <w:w w:val="85"/>
        </w:rPr>
        <w:t>II</w:t>
      </w:r>
      <w:r>
        <w:rPr>
          <w:spacing w:val="-4"/>
          <w:w w:val="85"/>
        </w:rPr>
        <w:t> </w:t>
      </w:r>
      <w:r>
        <w:rPr>
          <w:w w:val="85"/>
        </w:rPr>
        <w:t>e</w:t>
      </w:r>
      <w:r>
        <w:rPr>
          <w:spacing w:val="-6"/>
          <w:w w:val="85"/>
        </w:rPr>
        <w:t> </w:t>
      </w:r>
      <w:r>
        <w:rPr>
          <w:w w:val="85"/>
        </w:rPr>
        <w:t>11,</w:t>
      </w:r>
      <w:r>
        <w:rPr>
          <w:spacing w:val="-4"/>
          <w:w w:val="85"/>
        </w:rPr>
        <w:t> </w:t>
      </w:r>
      <w:r>
        <w:rPr>
          <w:w w:val="85"/>
        </w:rPr>
        <w:t>III,</w:t>
      </w:r>
      <w:r>
        <w:rPr>
          <w:spacing w:val="-4"/>
          <w:w w:val="85"/>
        </w:rPr>
        <w:t> </w:t>
      </w:r>
      <w:r>
        <w:rPr>
          <w:w w:val="85"/>
        </w:rPr>
        <w:t>“a”</w:t>
      </w:r>
      <w:r>
        <w:rPr>
          <w:spacing w:val="-5"/>
          <w:w w:val="85"/>
        </w:rPr>
        <w:t> </w:t>
      </w:r>
      <w:r>
        <w:rPr>
          <w:w w:val="85"/>
        </w:rPr>
        <w:t>item</w:t>
      </w:r>
      <w:r>
        <w:rPr>
          <w:spacing w:val="-5"/>
          <w:w w:val="85"/>
        </w:rPr>
        <w:t> </w:t>
      </w:r>
      <w:r>
        <w:rPr>
          <w:w w:val="85"/>
        </w:rPr>
        <w:t>1,</w:t>
      </w:r>
      <w:r>
        <w:rPr>
          <w:spacing w:val="-4"/>
          <w:w w:val="85"/>
        </w:rPr>
        <w:t> </w:t>
      </w:r>
      <w:r>
        <w:rPr>
          <w:w w:val="85"/>
        </w:rPr>
        <w:t>da</w:t>
      </w:r>
      <w:r>
        <w:rPr>
          <w:spacing w:val="-4"/>
          <w:w w:val="85"/>
        </w:rPr>
        <w:t> </w:t>
      </w:r>
      <w:r>
        <w:rPr>
          <w:w w:val="85"/>
        </w:rPr>
        <w:t>Resolução</w:t>
      </w:r>
      <w:r>
        <w:rPr>
          <w:spacing w:val="-4"/>
          <w:w w:val="85"/>
        </w:rPr>
        <w:t> </w:t>
      </w:r>
      <w:r>
        <w:rPr>
          <w:w w:val="85"/>
        </w:rPr>
        <w:t>nº</w:t>
      </w:r>
      <w:r>
        <w:rPr>
          <w:spacing w:val="-4"/>
          <w:w w:val="85"/>
        </w:rPr>
        <w:t> </w:t>
      </w:r>
      <w:r>
        <w:rPr>
          <w:w w:val="85"/>
        </w:rPr>
        <w:t>04/2002-TCE/AM,</w:t>
      </w:r>
      <w:r>
        <w:rPr>
          <w:spacing w:val="-4"/>
          <w:w w:val="85"/>
        </w:rPr>
        <w:t> </w:t>
      </w:r>
      <w:r>
        <w:rPr>
          <w:w w:val="85"/>
        </w:rPr>
        <w:t>tendo</w:t>
      </w:r>
      <w:r>
        <w:rPr>
          <w:spacing w:val="-4"/>
          <w:w w:val="85"/>
        </w:rPr>
        <w:t> </w:t>
      </w:r>
      <w:r>
        <w:rPr>
          <w:w w:val="85"/>
        </w:rPr>
        <w:t>discutido</w:t>
      </w:r>
      <w:r>
        <w:rPr>
          <w:spacing w:val="-4"/>
          <w:w w:val="85"/>
        </w:rPr>
        <w:t> </w:t>
      </w:r>
      <w:r>
        <w:rPr>
          <w:w w:val="85"/>
        </w:rPr>
        <w:t>a</w:t>
      </w:r>
      <w:r>
        <w:rPr>
          <w:spacing w:val="-4"/>
          <w:w w:val="85"/>
        </w:rPr>
        <w:t> </w:t>
      </w:r>
      <w:r>
        <w:rPr>
          <w:w w:val="85"/>
        </w:rPr>
        <w:t>matéria </w:t>
      </w:r>
      <w:r>
        <w:rPr>
          <w:w w:val="80"/>
        </w:rPr>
        <w:t>nestes autos, e acolhido, </w:t>
      </w:r>
      <w:r>
        <w:rPr>
          <w:rFonts w:ascii="Arial" w:hAnsi="Arial"/>
          <w:b/>
          <w:w w:val="80"/>
        </w:rPr>
        <w:t>à unanimidade</w:t>
      </w:r>
      <w:r>
        <w:rPr>
          <w:w w:val="80"/>
        </w:rPr>
        <w:t>, o voto do Excelentíssimo Senhor Conselheiro-Relator, </w:t>
      </w:r>
      <w:r>
        <w:rPr>
          <w:rFonts w:ascii="Arial" w:hAnsi="Arial"/>
          <w:b/>
          <w:w w:val="80"/>
        </w:rPr>
        <w:t>em consonância </w:t>
      </w:r>
      <w:r>
        <w:rPr>
          <w:w w:val="80"/>
        </w:rPr>
        <w:t>com o </w:t>
      </w:r>
      <w:r>
        <w:rPr>
          <w:w w:val="85"/>
        </w:rPr>
        <w:t>pronunciamento</w:t>
      </w:r>
      <w:r>
        <w:rPr>
          <w:w w:val="85"/>
        </w:rPr>
        <w:t> do</w:t>
      </w:r>
      <w:r>
        <w:rPr>
          <w:w w:val="85"/>
        </w:rPr>
        <w:t> Ministério</w:t>
      </w:r>
      <w:r>
        <w:rPr>
          <w:w w:val="85"/>
        </w:rPr>
        <w:t> Público</w:t>
      </w:r>
      <w:r>
        <w:rPr>
          <w:w w:val="85"/>
        </w:rPr>
        <w:t> junto</w:t>
      </w:r>
      <w:r>
        <w:rPr>
          <w:w w:val="85"/>
        </w:rPr>
        <w:t> a</w:t>
      </w:r>
      <w:r>
        <w:rPr>
          <w:w w:val="85"/>
        </w:rPr>
        <w:t> este</w:t>
      </w:r>
      <w:r>
        <w:rPr>
          <w:w w:val="85"/>
        </w:rPr>
        <w:t> Tribunal:</w:t>
      </w:r>
      <w:r>
        <w:rPr>
          <w:w w:val="85"/>
        </w:rPr>
        <w:t> </w:t>
      </w:r>
      <w:r>
        <w:rPr>
          <w:rFonts w:ascii="Arial" w:hAnsi="Arial"/>
          <w:b/>
          <w:w w:val="85"/>
        </w:rPr>
        <w:t>10.1.</w:t>
      </w:r>
      <w:r>
        <w:rPr>
          <w:rFonts w:ascii="Arial" w:hAnsi="Arial"/>
          <w:b/>
          <w:w w:val="85"/>
        </w:rPr>
        <w:t> Emite</w:t>
      </w:r>
      <w:r>
        <w:rPr>
          <w:rFonts w:ascii="Arial" w:hAnsi="Arial"/>
          <w:b/>
          <w:w w:val="85"/>
        </w:rPr>
        <w:t> Parecer</w:t>
      </w:r>
      <w:r>
        <w:rPr>
          <w:rFonts w:ascii="Arial" w:hAnsi="Arial"/>
          <w:b/>
          <w:w w:val="85"/>
        </w:rPr>
        <w:t> Prévio</w:t>
      </w:r>
      <w:r>
        <w:rPr>
          <w:rFonts w:ascii="Arial" w:hAnsi="Arial"/>
          <w:b/>
          <w:w w:val="85"/>
        </w:rPr>
        <w:t> recomendando</w:t>
      </w:r>
      <w:r>
        <w:rPr>
          <w:rFonts w:ascii="Arial" w:hAnsi="Arial"/>
          <w:b/>
          <w:w w:val="85"/>
        </w:rPr>
        <w:t> à</w:t>
      </w:r>
      <w:r>
        <w:rPr>
          <w:rFonts w:ascii="Arial" w:hAnsi="Arial"/>
          <w:b/>
          <w:w w:val="85"/>
        </w:rPr>
        <w:t> Câmara </w:t>
      </w:r>
      <w:r>
        <w:rPr>
          <w:rFonts w:ascii="Arial" w:hAnsi="Arial"/>
          <w:b/>
          <w:spacing w:val="-2"/>
          <w:w w:val="85"/>
        </w:rPr>
        <w:t>Municipal a aprovação com ressalvas</w:t>
      </w:r>
      <w:r>
        <w:rPr>
          <w:rFonts w:ascii="Arial" w:hAnsi="Arial"/>
          <w:b/>
          <w:spacing w:val="-6"/>
        </w:rPr>
        <w:t> </w:t>
      </w:r>
      <w:r>
        <w:rPr>
          <w:spacing w:val="-2"/>
          <w:w w:val="85"/>
        </w:rPr>
        <w:t>das contas do Sr. Bruno Luis Litaiff Ramalho, Prefeito Municipal de Carauari, no </w:t>
      </w:r>
      <w:r>
        <w:rPr>
          <w:w w:val="85"/>
        </w:rPr>
        <w:t>que diz respeito aos atos de governo, exercício de 2021. </w:t>
      </w:r>
      <w:r>
        <w:rPr>
          <w:rFonts w:ascii="Arial" w:hAnsi="Arial"/>
          <w:b/>
          <w:w w:val="85"/>
        </w:rPr>
        <w:t>ACÓRDÃO Nº 69/2024: </w:t>
      </w:r>
      <w:r>
        <w:rPr>
          <w:w w:val="85"/>
        </w:rPr>
        <w:t>Vistos, relatados e discutidos estes autos</w:t>
      </w:r>
      <w:r>
        <w:rPr>
          <w:spacing w:val="-4"/>
          <w:w w:val="85"/>
        </w:rPr>
        <w:t> </w:t>
      </w:r>
      <w:r>
        <w:rPr>
          <w:w w:val="85"/>
        </w:rPr>
        <w:t>acima</w:t>
      </w:r>
      <w:r>
        <w:rPr>
          <w:spacing w:val="-2"/>
          <w:w w:val="85"/>
        </w:rPr>
        <w:t> </w:t>
      </w:r>
      <w:r>
        <w:rPr>
          <w:w w:val="85"/>
        </w:rPr>
        <w:t>identificados, </w:t>
      </w:r>
      <w:r>
        <w:rPr>
          <w:rFonts w:ascii="Arial" w:hAnsi="Arial"/>
          <w:b/>
          <w:w w:val="85"/>
        </w:rPr>
        <w:t>ACORDAM</w:t>
      </w:r>
      <w:r>
        <w:rPr>
          <w:rFonts w:ascii="Arial" w:hAnsi="Arial"/>
          <w:b/>
          <w:spacing w:val="-3"/>
          <w:w w:val="85"/>
        </w:rPr>
        <w:t> </w:t>
      </w:r>
      <w:r>
        <w:rPr>
          <w:w w:val="85"/>
        </w:rPr>
        <w:t>os</w:t>
      </w:r>
      <w:r>
        <w:rPr>
          <w:spacing w:val="-3"/>
          <w:w w:val="85"/>
        </w:rPr>
        <w:t> </w:t>
      </w:r>
      <w:r>
        <w:rPr>
          <w:w w:val="85"/>
        </w:rPr>
        <w:t>Excelentíssimos</w:t>
      </w:r>
      <w:r>
        <w:rPr>
          <w:spacing w:val="-3"/>
          <w:w w:val="85"/>
        </w:rPr>
        <w:t> </w:t>
      </w:r>
      <w:r>
        <w:rPr>
          <w:w w:val="85"/>
        </w:rPr>
        <w:t>Senhores</w:t>
      </w:r>
      <w:r>
        <w:rPr>
          <w:spacing w:val="-3"/>
          <w:w w:val="85"/>
        </w:rPr>
        <w:t> </w:t>
      </w:r>
      <w:r>
        <w:rPr>
          <w:w w:val="85"/>
        </w:rPr>
        <w:t>Conselheiros</w:t>
      </w:r>
      <w:r>
        <w:rPr>
          <w:spacing w:val="-3"/>
          <w:w w:val="85"/>
        </w:rPr>
        <w:t> </w:t>
      </w:r>
      <w:r>
        <w:rPr>
          <w:w w:val="85"/>
        </w:rPr>
        <w:t>do</w:t>
      </w:r>
      <w:r>
        <w:rPr>
          <w:spacing w:val="-2"/>
          <w:w w:val="85"/>
        </w:rPr>
        <w:t> </w:t>
      </w:r>
      <w:r>
        <w:rPr>
          <w:w w:val="85"/>
        </w:rPr>
        <w:t>Tribunal</w:t>
      </w:r>
      <w:r>
        <w:rPr>
          <w:spacing w:val="-5"/>
          <w:w w:val="85"/>
        </w:rPr>
        <w:t> </w:t>
      </w:r>
      <w:r>
        <w:rPr>
          <w:w w:val="85"/>
        </w:rPr>
        <w:t>de</w:t>
      </w:r>
      <w:r>
        <w:rPr>
          <w:spacing w:val="-2"/>
          <w:w w:val="85"/>
        </w:rPr>
        <w:t> </w:t>
      </w:r>
      <w:r>
        <w:rPr>
          <w:w w:val="85"/>
        </w:rPr>
        <w:t>Contas</w:t>
      </w:r>
      <w:r>
        <w:rPr>
          <w:spacing w:val="-3"/>
          <w:w w:val="85"/>
        </w:rPr>
        <w:t> </w:t>
      </w:r>
      <w:r>
        <w:rPr>
          <w:w w:val="85"/>
        </w:rPr>
        <w:t>do</w:t>
      </w:r>
      <w:r>
        <w:rPr>
          <w:spacing w:val="-2"/>
          <w:w w:val="85"/>
        </w:rPr>
        <w:t> </w:t>
      </w:r>
      <w:r>
        <w:rPr>
          <w:w w:val="85"/>
        </w:rPr>
        <w:t>Estado</w:t>
      </w:r>
      <w:r>
        <w:rPr>
          <w:spacing w:val="-5"/>
          <w:w w:val="85"/>
        </w:rPr>
        <w:t> </w:t>
      </w:r>
      <w:r>
        <w:rPr>
          <w:w w:val="85"/>
        </w:rPr>
        <w:t>do Amazonas,</w:t>
      </w:r>
      <w:r>
        <w:rPr>
          <w:spacing w:val="-5"/>
          <w:w w:val="85"/>
        </w:rPr>
        <w:t> </w:t>
      </w:r>
      <w:r>
        <w:rPr>
          <w:w w:val="85"/>
        </w:rPr>
        <w:t>reunidos</w:t>
      </w:r>
      <w:r>
        <w:rPr>
          <w:spacing w:val="-5"/>
          <w:w w:val="85"/>
        </w:rPr>
        <w:t> </w:t>
      </w:r>
      <w:r>
        <w:rPr>
          <w:w w:val="85"/>
        </w:rPr>
        <w:t>em</w:t>
      </w:r>
      <w:r>
        <w:rPr>
          <w:spacing w:val="-5"/>
          <w:w w:val="85"/>
        </w:rPr>
        <w:t> </w:t>
      </w:r>
      <w:r>
        <w:rPr>
          <w:w w:val="85"/>
        </w:rPr>
        <w:t>Sessão</w:t>
      </w:r>
      <w:r>
        <w:rPr>
          <w:spacing w:val="-5"/>
          <w:w w:val="85"/>
        </w:rPr>
        <w:t> </w:t>
      </w:r>
      <w:r>
        <w:rPr>
          <w:w w:val="85"/>
        </w:rPr>
        <w:t>do</w:t>
      </w:r>
      <w:r>
        <w:rPr>
          <w:spacing w:val="-2"/>
          <w:w w:val="85"/>
        </w:rPr>
        <w:t> </w:t>
      </w:r>
      <w:r>
        <w:rPr>
          <w:rFonts w:ascii="Arial" w:hAnsi="Arial"/>
          <w:b/>
          <w:w w:val="85"/>
        </w:rPr>
        <w:t>Tribunal</w:t>
      </w:r>
      <w:r>
        <w:rPr>
          <w:rFonts w:ascii="Arial" w:hAnsi="Arial"/>
          <w:b/>
          <w:spacing w:val="-6"/>
          <w:w w:val="85"/>
        </w:rPr>
        <w:t> </w:t>
      </w:r>
      <w:r>
        <w:rPr>
          <w:rFonts w:ascii="Arial" w:hAnsi="Arial"/>
          <w:b/>
          <w:w w:val="85"/>
        </w:rPr>
        <w:t>Pleno</w:t>
      </w:r>
      <w:r>
        <w:rPr>
          <w:w w:val="85"/>
        </w:rPr>
        <w:t>,</w:t>
      </w:r>
      <w:r>
        <w:rPr>
          <w:spacing w:val="-6"/>
          <w:w w:val="85"/>
        </w:rPr>
        <w:t> </w:t>
      </w:r>
      <w:r>
        <w:rPr>
          <w:w w:val="85"/>
        </w:rPr>
        <w:t>no</w:t>
      </w:r>
      <w:r>
        <w:rPr>
          <w:spacing w:val="-5"/>
          <w:w w:val="85"/>
        </w:rPr>
        <w:t> </w:t>
      </w:r>
      <w:r>
        <w:rPr>
          <w:w w:val="85"/>
        </w:rPr>
        <w:t>exercício</w:t>
      </w:r>
      <w:r>
        <w:rPr>
          <w:spacing w:val="-5"/>
          <w:w w:val="85"/>
        </w:rPr>
        <w:t> </w:t>
      </w:r>
      <w:r>
        <w:rPr>
          <w:w w:val="85"/>
        </w:rPr>
        <w:t>da</w:t>
      </w:r>
      <w:r>
        <w:rPr>
          <w:spacing w:val="-5"/>
          <w:w w:val="85"/>
        </w:rPr>
        <w:t> </w:t>
      </w:r>
      <w:r>
        <w:rPr>
          <w:w w:val="85"/>
        </w:rPr>
        <w:t>competência</w:t>
      </w:r>
      <w:r>
        <w:rPr>
          <w:spacing w:val="-5"/>
          <w:w w:val="85"/>
        </w:rPr>
        <w:t> </w:t>
      </w:r>
      <w:r>
        <w:rPr>
          <w:w w:val="85"/>
        </w:rPr>
        <w:t>atribuída</w:t>
      </w:r>
      <w:r>
        <w:rPr>
          <w:spacing w:val="-6"/>
          <w:w w:val="85"/>
        </w:rPr>
        <w:t> </w:t>
      </w:r>
      <w:r>
        <w:rPr>
          <w:w w:val="85"/>
        </w:rPr>
        <w:t>pelos</w:t>
      </w:r>
      <w:r>
        <w:rPr>
          <w:spacing w:val="-5"/>
          <w:w w:val="85"/>
        </w:rPr>
        <w:t> </w:t>
      </w:r>
      <w:r>
        <w:rPr>
          <w:w w:val="85"/>
        </w:rPr>
        <w:t>arts.</w:t>
      </w:r>
      <w:r>
        <w:rPr>
          <w:spacing w:val="-5"/>
          <w:w w:val="85"/>
        </w:rPr>
        <w:t> </w:t>
      </w:r>
      <w:r>
        <w:rPr>
          <w:w w:val="85"/>
        </w:rPr>
        <w:t>5º,</w:t>
      </w:r>
      <w:r>
        <w:rPr>
          <w:spacing w:val="-5"/>
          <w:w w:val="85"/>
        </w:rPr>
        <w:t> </w:t>
      </w:r>
      <w:r>
        <w:rPr>
          <w:w w:val="85"/>
        </w:rPr>
        <w:t>II</w:t>
      </w:r>
      <w:r>
        <w:rPr>
          <w:spacing w:val="-6"/>
          <w:w w:val="85"/>
        </w:rPr>
        <w:t> </w:t>
      </w:r>
      <w:r>
        <w:rPr>
          <w:w w:val="85"/>
        </w:rPr>
        <w:t>e</w:t>
      </w:r>
      <w:r>
        <w:rPr>
          <w:spacing w:val="-5"/>
          <w:w w:val="85"/>
        </w:rPr>
        <w:t> </w:t>
      </w:r>
      <w:r>
        <w:rPr>
          <w:w w:val="85"/>
        </w:rPr>
        <w:t>11,</w:t>
      </w:r>
      <w:r>
        <w:rPr>
          <w:spacing w:val="-5"/>
          <w:w w:val="85"/>
        </w:rPr>
        <w:t> </w:t>
      </w:r>
      <w:r>
        <w:rPr>
          <w:w w:val="85"/>
        </w:rPr>
        <w:t>III,</w:t>
      </w:r>
      <w:r>
        <w:rPr>
          <w:spacing w:val="-5"/>
          <w:w w:val="85"/>
        </w:rPr>
        <w:t> </w:t>
      </w:r>
      <w:r>
        <w:rPr>
          <w:w w:val="85"/>
        </w:rPr>
        <w:t>“a” item</w:t>
      </w:r>
      <w:r>
        <w:rPr>
          <w:spacing w:val="-7"/>
          <w:w w:val="85"/>
        </w:rPr>
        <w:t> </w:t>
      </w:r>
      <w:r>
        <w:rPr>
          <w:w w:val="85"/>
        </w:rPr>
        <w:t>1,</w:t>
      </w:r>
      <w:r>
        <w:rPr>
          <w:spacing w:val="-5"/>
          <w:w w:val="85"/>
        </w:rPr>
        <w:t> </w:t>
      </w:r>
      <w:r>
        <w:rPr>
          <w:w w:val="85"/>
        </w:rPr>
        <w:t>da</w:t>
      </w:r>
      <w:r>
        <w:rPr>
          <w:spacing w:val="-5"/>
          <w:w w:val="85"/>
        </w:rPr>
        <w:t> </w:t>
      </w:r>
      <w:r>
        <w:rPr>
          <w:w w:val="85"/>
        </w:rPr>
        <w:t>Resolução</w:t>
      </w:r>
      <w:r>
        <w:rPr>
          <w:spacing w:val="-5"/>
          <w:w w:val="85"/>
        </w:rPr>
        <w:t> </w:t>
      </w:r>
      <w:r>
        <w:rPr>
          <w:w w:val="85"/>
        </w:rPr>
        <w:t>nº</w:t>
      </w:r>
      <w:r>
        <w:rPr>
          <w:spacing w:val="-5"/>
          <w:w w:val="85"/>
        </w:rPr>
        <w:t> </w:t>
      </w:r>
      <w:r>
        <w:rPr>
          <w:w w:val="85"/>
        </w:rPr>
        <w:t>04/2002-TCE/AM,</w:t>
      </w:r>
      <w:r>
        <w:rPr>
          <w:spacing w:val="-6"/>
          <w:w w:val="85"/>
        </w:rPr>
        <w:t> </w:t>
      </w:r>
      <w:r>
        <w:rPr>
          <w:rFonts w:ascii="Arial" w:hAnsi="Arial"/>
          <w:b/>
          <w:w w:val="85"/>
        </w:rPr>
        <w:t>à</w:t>
      </w:r>
      <w:r>
        <w:rPr>
          <w:rFonts w:ascii="Arial" w:hAnsi="Arial"/>
          <w:b/>
          <w:spacing w:val="-5"/>
          <w:w w:val="85"/>
        </w:rPr>
        <w:t> </w:t>
      </w:r>
      <w:r>
        <w:rPr>
          <w:rFonts w:ascii="Arial" w:hAnsi="Arial"/>
          <w:b/>
          <w:w w:val="85"/>
        </w:rPr>
        <w:t>unanimidade</w:t>
      </w:r>
      <w:r>
        <w:rPr>
          <w:w w:val="85"/>
        </w:rPr>
        <w:t>,</w:t>
      </w:r>
      <w:r>
        <w:rPr>
          <w:spacing w:val="-5"/>
          <w:w w:val="85"/>
        </w:rPr>
        <w:t> </w:t>
      </w:r>
      <w:r>
        <w:rPr>
          <w:w w:val="85"/>
        </w:rPr>
        <w:t>nos</w:t>
      </w:r>
      <w:r>
        <w:rPr>
          <w:spacing w:val="-6"/>
          <w:w w:val="85"/>
        </w:rPr>
        <w:t> </w:t>
      </w:r>
      <w:r>
        <w:rPr>
          <w:w w:val="85"/>
        </w:rPr>
        <w:t>termos</w:t>
      </w:r>
      <w:r>
        <w:rPr>
          <w:spacing w:val="-7"/>
          <w:w w:val="85"/>
        </w:rPr>
        <w:t> </w:t>
      </w:r>
      <w:r>
        <w:rPr>
          <w:w w:val="85"/>
        </w:rPr>
        <w:t>do</w:t>
      </w:r>
      <w:r>
        <w:rPr>
          <w:spacing w:val="-5"/>
          <w:w w:val="85"/>
        </w:rPr>
        <w:t> </w:t>
      </w:r>
      <w:r>
        <w:rPr>
          <w:w w:val="85"/>
        </w:rPr>
        <w:t>voto</w:t>
      </w:r>
      <w:r>
        <w:rPr>
          <w:spacing w:val="-7"/>
          <w:w w:val="85"/>
        </w:rPr>
        <w:t> </w:t>
      </w:r>
      <w:r>
        <w:rPr>
          <w:w w:val="85"/>
        </w:rPr>
        <w:t>do</w:t>
      </w:r>
      <w:r>
        <w:rPr>
          <w:spacing w:val="-5"/>
          <w:w w:val="85"/>
        </w:rPr>
        <w:t> </w:t>
      </w:r>
      <w:r>
        <w:rPr>
          <w:w w:val="85"/>
        </w:rPr>
        <w:t>Excelentíssimo</w:t>
      </w:r>
      <w:r>
        <w:rPr>
          <w:spacing w:val="-7"/>
          <w:w w:val="85"/>
        </w:rPr>
        <w:t> </w:t>
      </w:r>
      <w:r>
        <w:rPr>
          <w:w w:val="85"/>
        </w:rPr>
        <w:t>Senhor</w:t>
      </w:r>
      <w:r>
        <w:rPr>
          <w:spacing w:val="-7"/>
          <w:w w:val="85"/>
        </w:rPr>
        <w:t> </w:t>
      </w:r>
      <w:r>
        <w:rPr>
          <w:w w:val="85"/>
        </w:rPr>
        <w:t>Conselheiro- Relator, que passa a ser parte integrante do Parecer Prévio,</w:t>
      </w:r>
      <w:r>
        <w:rPr>
          <w:w w:val="85"/>
        </w:rPr>
        <w:t> </w:t>
      </w:r>
      <w:r>
        <w:rPr>
          <w:rFonts w:ascii="Arial" w:hAnsi="Arial"/>
          <w:b/>
          <w:w w:val="85"/>
        </w:rPr>
        <w:t>em consonância</w:t>
      </w:r>
      <w:r>
        <w:rPr>
          <w:rFonts w:ascii="Arial" w:hAnsi="Arial"/>
          <w:b/>
          <w:w w:val="85"/>
        </w:rPr>
        <w:t> </w:t>
      </w:r>
      <w:r>
        <w:rPr>
          <w:w w:val="85"/>
        </w:rPr>
        <w:t>com o pronunciamento do Ministério Público</w:t>
      </w:r>
      <w:r>
        <w:rPr>
          <w:spacing w:val="-1"/>
          <w:w w:val="85"/>
        </w:rPr>
        <w:t> </w:t>
      </w:r>
      <w:r>
        <w:rPr>
          <w:w w:val="85"/>
        </w:rPr>
        <w:t>junto a</w:t>
      </w:r>
      <w:r>
        <w:rPr>
          <w:spacing w:val="-2"/>
          <w:w w:val="85"/>
        </w:rPr>
        <w:t> </w:t>
      </w:r>
      <w:r>
        <w:rPr>
          <w:w w:val="85"/>
        </w:rPr>
        <w:t>este</w:t>
      </w:r>
      <w:r>
        <w:rPr>
          <w:spacing w:val="-1"/>
          <w:w w:val="85"/>
        </w:rPr>
        <w:t> </w:t>
      </w:r>
      <w:r>
        <w:rPr>
          <w:w w:val="85"/>
        </w:rPr>
        <w:t>Tribunal,</w:t>
      </w:r>
      <w:r>
        <w:rPr>
          <w:spacing w:val="-1"/>
          <w:w w:val="85"/>
        </w:rPr>
        <w:t> </w:t>
      </w:r>
      <w:r>
        <w:rPr>
          <w:w w:val="85"/>
        </w:rPr>
        <w:t>no</w:t>
      </w:r>
      <w:r>
        <w:rPr>
          <w:spacing w:val="-1"/>
          <w:w w:val="85"/>
        </w:rPr>
        <w:t> </w:t>
      </w:r>
      <w:r>
        <w:rPr>
          <w:w w:val="85"/>
        </w:rPr>
        <w:t>sentido</w:t>
      </w:r>
      <w:r>
        <w:rPr>
          <w:spacing w:val="-2"/>
          <w:w w:val="85"/>
        </w:rPr>
        <w:t> </w:t>
      </w:r>
      <w:r>
        <w:rPr>
          <w:w w:val="85"/>
        </w:rPr>
        <w:t>de: </w:t>
      </w:r>
      <w:r>
        <w:rPr>
          <w:rFonts w:ascii="Arial" w:hAnsi="Arial"/>
          <w:b/>
          <w:w w:val="85"/>
        </w:rPr>
        <w:t>10.1.</w:t>
      </w:r>
      <w:r>
        <w:rPr>
          <w:rFonts w:ascii="Arial" w:hAnsi="Arial"/>
          <w:b/>
          <w:spacing w:val="-1"/>
          <w:w w:val="85"/>
        </w:rPr>
        <w:t> </w:t>
      </w:r>
      <w:r>
        <w:rPr>
          <w:rFonts w:ascii="Arial" w:hAnsi="Arial"/>
          <w:b/>
          <w:w w:val="85"/>
        </w:rPr>
        <w:t>Determinar</w:t>
      </w:r>
      <w:r>
        <w:rPr>
          <w:rFonts w:ascii="Arial" w:hAnsi="Arial"/>
          <w:b/>
          <w:spacing w:val="-1"/>
          <w:w w:val="85"/>
        </w:rPr>
        <w:t> </w:t>
      </w:r>
      <w:r>
        <w:rPr>
          <w:w w:val="85"/>
        </w:rPr>
        <w:t>o</w:t>
      </w:r>
      <w:r>
        <w:rPr>
          <w:spacing w:val="-1"/>
          <w:w w:val="85"/>
        </w:rPr>
        <w:t> </w:t>
      </w:r>
      <w:r>
        <w:rPr>
          <w:w w:val="85"/>
        </w:rPr>
        <w:t>encaminhamento</w:t>
      </w:r>
      <w:r>
        <w:rPr>
          <w:spacing w:val="-1"/>
          <w:w w:val="85"/>
        </w:rPr>
        <w:t> </w:t>
      </w:r>
      <w:r>
        <w:rPr>
          <w:w w:val="85"/>
        </w:rPr>
        <w:t>deste</w:t>
      </w:r>
      <w:r>
        <w:rPr>
          <w:spacing w:val="-1"/>
          <w:w w:val="85"/>
        </w:rPr>
        <w:t> </w:t>
      </w:r>
      <w:r>
        <w:rPr>
          <w:w w:val="85"/>
        </w:rPr>
        <w:t>Parecer</w:t>
      </w:r>
      <w:r>
        <w:rPr>
          <w:spacing w:val="-1"/>
          <w:w w:val="85"/>
        </w:rPr>
        <w:t> </w:t>
      </w:r>
      <w:r>
        <w:rPr>
          <w:w w:val="85"/>
        </w:rPr>
        <w:t>Prévio,</w:t>
      </w:r>
      <w:r>
        <w:rPr>
          <w:spacing w:val="-2"/>
          <w:w w:val="85"/>
        </w:rPr>
        <w:t> </w:t>
      </w:r>
      <w:r>
        <w:rPr>
          <w:w w:val="85"/>
        </w:rPr>
        <w:t>após</w:t>
      </w:r>
      <w:r>
        <w:rPr>
          <w:spacing w:val="-1"/>
          <w:w w:val="85"/>
        </w:rPr>
        <w:t> </w:t>
      </w:r>
      <w:r>
        <w:rPr>
          <w:w w:val="85"/>
        </w:rPr>
        <w:t>a</w:t>
      </w:r>
      <w:r>
        <w:rPr>
          <w:spacing w:val="-2"/>
          <w:w w:val="85"/>
        </w:rPr>
        <w:t> </w:t>
      </w:r>
      <w:r>
        <w:rPr>
          <w:w w:val="85"/>
        </w:rPr>
        <w:t>devida publicação, acompanhado do voto e de cópia integral deste processo à Câmara Municipal de Carauari, para que ela, </w:t>
      </w:r>
      <w:r>
        <w:rPr>
          <w:spacing w:val="-2"/>
          <w:w w:val="85"/>
        </w:rPr>
        <w:t>exercendo a competência que lhe é fixada</w:t>
      </w:r>
      <w:r>
        <w:rPr>
          <w:spacing w:val="-3"/>
        </w:rPr>
        <w:t> </w:t>
      </w:r>
      <w:r>
        <w:rPr>
          <w:spacing w:val="-2"/>
          <w:w w:val="85"/>
        </w:rPr>
        <w:t>pelo art. 127 e parágrafos, da Constituição do Estado do Amazonas, realize o </w:t>
      </w:r>
      <w:r>
        <w:rPr>
          <w:w w:val="90"/>
        </w:rPr>
        <w:t>julgamento</w:t>
      </w:r>
      <w:r>
        <w:rPr>
          <w:spacing w:val="-8"/>
          <w:w w:val="90"/>
        </w:rPr>
        <w:t> </w:t>
      </w:r>
      <w:r>
        <w:rPr>
          <w:w w:val="90"/>
        </w:rPr>
        <w:t>das</w:t>
      </w:r>
      <w:r>
        <w:rPr>
          <w:spacing w:val="-8"/>
          <w:w w:val="90"/>
        </w:rPr>
        <w:t> </w:t>
      </w:r>
      <w:r>
        <w:rPr>
          <w:w w:val="90"/>
        </w:rPr>
        <w:t>referidas</w:t>
      </w:r>
      <w:r>
        <w:rPr>
          <w:spacing w:val="-9"/>
          <w:w w:val="90"/>
        </w:rPr>
        <w:t> </w:t>
      </w:r>
      <w:r>
        <w:rPr>
          <w:w w:val="90"/>
        </w:rPr>
        <w:t>contas,</w:t>
      </w:r>
      <w:r>
        <w:rPr>
          <w:spacing w:val="-8"/>
          <w:w w:val="90"/>
        </w:rPr>
        <w:t> </w:t>
      </w:r>
      <w:r>
        <w:rPr>
          <w:w w:val="90"/>
        </w:rPr>
        <w:t>observando,</w:t>
      </w:r>
      <w:r>
        <w:rPr>
          <w:spacing w:val="-8"/>
          <w:w w:val="90"/>
        </w:rPr>
        <w:t> </w:t>
      </w:r>
      <w:r>
        <w:rPr>
          <w:w w:val="90"/>
        </w:rPr>
        <w:t>sobretudo,</w:t>
      </w:r>
      <w:r>
        <w:rPr>
          <w:spacing w:val="-8"/>
          <w:w w:val="90"/>
        </w:rPr>
        <w:t> </w:t>
      </w:r>
      <w:r>
        <w:rPr>
          <w:w w:val="90"/>
        </w:rPr>
        <w:t>o</w:t>
      </w:r>
      <w:r>
        <w:rPr>
          <w:spacing w:val="-8"/>
          <w:w w:val="90"/>
        </w:rPr>
        <w:t> </w:t>
      </w:r>
      <w:r>
        <w:rPr>
          <w:w w:val="90"/>
        </w:rPr>
        <w:t>art.</w:t>
      </w:r>
      <w:r>
        <w:rPr>
          <w:spacing w:val="-8"/>
          <w:w w:val="90"/>
        </w:rPr>
        <w:t> </w:t>
      </w:r>
      <w:r>
        <w:rPr>
          <w:w w:val="90"/>
        </w:rPr>
        <w:t>127,</w:t>
      </w:r>
      <w:r>
        <w:rPr>
          <w:spacing w:val="-8"/>
          <w:w w:val="90"/>
        </w:rPr>
        <w:t> </w:t>
      </w:r>
      <w:r>
        <w:rPr>
          <w:w w:val="90"/>
        </w:rPr>
        <w:t>§5º,</w:t>
      </w:r>
      <w:r>
        <w:rPr>
          <w:spacing w:val="-8"/>
          <w:w w:val="90"/>
        </w:rPr>
        <w:t> </w:t>
      </w:r>
      <w:r>
        <w:rPr>
          <w:w w:val="90"/>
        </w:rPr>
        <w:t>6º</w:t>
      </w:r>
      <w:r>
        <w:rPr>
          <w:spacing w:val="-9"/>
          <w:w w:val="90"/>
        </w:rPr>
        <w:t> </w:t>
      </w:r>
      <w:r>
        <w:rPr>
          <w:w w:val="90"/>
        </w:rPr>
        <w:t>e</w:t>
      </w:r>
      <w:r>
        <w:rPr>
          <w:spacing w:val="-8"/>
          <w:w w:val="90"/>
        </w:rPr>
        <w:t> </w:t>
      </w:r>
      <w:r>
        <w:rPr>
          <w:w w:val="90"/>
        </w:rPr>
        <w:t>7º,</w:t>
      </w:r>
      <w:r>
        <w:rPr>
          <w:spacing w:val="-8"/>
          <w:w w:val="90"/>
        </w:rPr>
        <w:t> </w:t>
      </w:r>
      <w:r>
        <w:rPr>
          <w:w w:val="90"/>
        </w:rPr>
        <w:t>da</w:t>
      </w:r>
      <w:r>
        <w:rPr>
          <w:spacing w:val="-8"/>
          <w:w w:val="90"/>
        </w:rPr>
        <w:t> </w:t>
      </w:r>
      <w:r>
        <w:rPr>
          <w:w w:val="90"/>
        </w:rPr>
        <w:t>Constituição</w:t>
      </w:r>
      <w:r>
        <w:rPr>
          <w:spacing w:val="-8"/>
          <w:w w:val="90"/>
        </w:rPr>
        <w:t> </w:t>
      </w:r>
      <w:r>
        <w:rPr>
          <w:w w:val="90"/>
        </w:rPr>
        <w:t>do</w:t>
      </w:r>
      <w:r>
        <w:rPr>
          <w:spacing w:val="-9"/>
          <w:w w:val="90"/>
        </w:rPr>
        <w:t> </w:t>
      </w:r>
      <w:r>
        <w:rPr>
          <w:w w:val="90"/>
        </w:rPr>
        <w:t>Estado;</w:t>
      </w:r>
      <w:r>
        <w:rPr>
          <w:w w:val="90"/>
        </w:rPr>
        <w:t> </w:t>
      </w:r>
      <w:r>
        <w:rPr>
          <w:rFonts w:ascii="Arial" w:hAnsi="Arial"/>
          <w:b/>
          <w:w w:val="90"/>
        </w:rPr>
        <w:t>10.2. </w:t>
      </w:r>
      <w:r>
        <w:rPr>
          <w:rFonts w:ascii="Arial" w:hAnsi="Arial"/>
          <w:b/>
          <w:w w:val="85"/>
        </w:rPr>
        <w:t>Recomendar </w:t>
      </w:r>
      <w:r>
        <w:rPr>
          <w:w w:val="85"/>
        </w:rPr>
        <w:t>ao Sr. Bruno Luis Litaiff Ramalho, Prefeito Municipal de Carauari: a) Que o Poder Executivo Municipal </w:t>
      </w:r>
      <w:r>
        <w:rPr>
          <w:w w:val="90"/>
        </w:rPr>
        <w:t>cumpra</w:t>
      </w:r>
      <w:r>
        <w:rPr>
          <w:spacing w:val="-9"/>
          <w:w w:val="90"/>
        </w:rPr>
        <w:t> </w:t>
      </w:r>
      <w:r>
        <w:rPr>
          <w:w w:val="90"/>
        </w:rPr>
        <w:t>com</w:t>
      </w:r>
      <w:r>
        <w:rPr>
          <w:spacing w:val="-9"/>
          <w:w w:val="90"/>
        </w:rPr>
        <w:t> </w:t>
      </w:r>
      <w:r>
        <w:rPr>
          <w:w w:val="90"/>
        </w:rPr>
        <w:t>rigor</w:t>
      </w:r>
      <w:r>
        <w:rPr>
          <w:spacing w:val="-9"/>
          <w:w w:val="90"/>
        </w:rPr>
        <w:t> </w:t>
      </w:r>
      <w:r>
        <w:rPr>
          <w:w w:val="90"/>
        </w:rPr>
        <w:t>os</w:t>
      </w:r>
      <w:r>
        <w:rPr>
          <w:spacing w:val="-9"/>
          <w:w w:val="90"/>
        </w:rPr>
        <w:t> </w:t>
      </w:r>
      <w:r>
        <w:rPr>
          <w:w w:val="90"/>
        </w:rPr>
        <w:t>prazos</w:t>
      </w:r>
      <w:r>
        <w:rPr>
          <w:spacing w:val="-9"/>
          <w:w w:val="90"/>
        </w:rPr>
        <w:t> </w:t>
      </w:r>
      <w:r>
        <w:rPr>
          <w:w w:val="90"/>
        </w:rPr>
        <w:t>de</w:t>
      </w:r>
      <w:r>
        <w:rPr>
          <w:spacing w:val="-9"/>
          <w:w w:val="90"/>
        </w:rPr>
        <w:t> </w:t>
      </w:r>
      <w:r>
        <w:rPr>
          <w:w w:val="90"/>
        </w:rPr>
        <w:t>envio</w:t>
      </w:r>
      <w:r>
        <w:rPr>
          <w:spacing w:val="-9"/>
          <w:w w:val="90"/>
        </w:rPr>
        <w:t> </w:t>
      </w:r>
      <w:r>
        <w:rPr>
          <w:w w:val="90"/>
        </w:rPr>
        <w:t>ao</w:t>
      </w:r>
      <w:r>
        <w:rPr>
          <w:spacing w:val="-9"/>
          <w:w w:val="90"/>
        </w:rPr>
        <w:t> </w:t>
      </w:r>
      <w:r>
        <w:rPr>
          <w:w w:val="90"/>
        </w:rPr>
        <w:t>TCE/AM</w:t>
      </w:r>
      <w:r>
        <w:rPr>
          <w:spacing w:val="-10"/>
          <w:w w:val="90"/>
        </w:rPr>
        <w:t> </w:t>
      </w:r>
      <w:r>
        <w:rPr>
          <w:w w:val="90"/>
        </w:rPr>
        <w:t>e</w:t>
      </w:r>
      <w:r>
        <w:rPr>
          <w:spacing w:val="-9"/>
          <w:w w:val="90"/>
        </w:rPr>
        <w:t> </w:t>
      </w:r>
      <w:r>
        <w:rPr>
          <w:w w:val="90"/>
        </w:rPr>
        <w:t>de</w:t>
      </w:r>
      <w:r>
        <w:rPr>
          <w:spacing w:val="-9"/>
          <w:w w:val="90"/>
        </w:rPr>
        <w:t> </w:t>
      </w:r>
      <w:r>
        <w:rPr>
          <w:w w:val="90"/>
        </w:rPr>
        <w:t>publicação,</w:t>
      </w:r>
      <w:r>
        <w:rPr>
          <w:spacing w:val="-9"/>
          <w:w w:val="90"/>
        </w:rPr>
        <w:t> </w:t>
      </w:r>
      <w:r>
        <w:rPr>
          <w:w w:val="90"/>
        </w:rPr>
        <w:t>inclusive</w:t>
      </w:r>
      <w:r>
        <w:rPr>
          <w:spacing w:val="-10"/>
          <w:w w:val="90"/>
        </w:rPr>
        <w:t> </w:t>
      </w:r>
      <w:r>
        <w:rPr>
          <w:w w:val="90"/>
        </w:rPr>
        <w:t>no</w:t>
      </w:r>
      <w:r>
        <w:rPr>
          <w:spacing w:val="-9"/>
          <w:w w:val="90"/>
        </w:rPr>
        <w:t> </w:t>
      </w:r>
      <w:r>
        <w:rPr>
          <w:w w:val="90"/>
        </w:rPr>
        <w:t>Portal</w:t>
      </w:r>
      <w:r>
        <w:rPr>
          <w:spacing w:val="-9"/>
          <w:w w:val="90"/>
        </w:rPr>
        <w:t> </w:t>
      </w:r>
      <w:r>
        <w:rPr>
          <w:w w:val="90"/>
        </w:rPr>
        <w:t>da</w:t>
      </w:r>
      <w:r>
        <w:rPr>
          <w:spacing w:val="-9"/>
          <w:w w:val="90"/>
        </w:rPr>
        <w:t> </w:t>
      </w:r>
      <w:r>
        <w:rPr>
          <w:w w:val="90"/>
        </w:rPr>
        <w:t>Transparência</w:t>
      </w:r>
      <w:r>
        <w:rPr>
          <w:spacing w:val="-9"/>
          <w:w w:val="90"/>
        </w:rPr>
        <w:t> </w:t>
      </w:r>
      <w:r>
        <w:rPr>
          <w:w w:val="90"/>
        </w:rPr>
        <w:t>do</w:t>
      </w:r>
      <w:r>
        <w:rPr>
          <w:spacing w:val="-9"/>
          <w:w w:val="90"/>
        </w:rPr>
        <w:t> </w:t>
      </w:r>
      <w:r>
        <w:rPr>
          <w:w w:val="90"/>
        </w:rPr>
        <w:t>RREO </w:t>
      </w:r>
      <w:r>
        <w:rPr>
          <w:w w:val="85"/>
        </w:rPr>
        <w:t>(bimestral)</w:t>
      </w:r>
      <w:r>
        <w:rPr>
          <w:spacing w:val="-7"/>
          <w:w w:val="85"/>
        </w:rPr>
        <w:t> </w:t>
      </w:r>
      <w:r>
        <w:rPr>
          <w:w w:val="85"/>
        </w:rPr>
        <w:t>e</w:t>
      </w:r>
      <w:r>
        <w:rPr>
          <w:spacing w:val="-7"/>
          <w:w w:val="85"/>
        </w:rPr>
        <w:t> </w:t>
      </w:r>
      <w:r>
        <w:rPr>
          <w:w w:val="85"/>
        </w:rPr>
        <w:t>do</w:t>
      </w:r>
      <w:r>
        <w:rPr>
          <w:spacing w:val="-6"/>
          <w:w w:val="85"/>
        </w:rPr>
        <w:t> </w:t>
      </w:r>
      <w:r>
        <w:rPr>
          <w:w w:val="85"/>
        </w:rPr>
        <w:t>RGF</w:t>
      </w:r>
      <w:r>
        <w:rPr>
          <w:spacing w:val="-7"/>
          <w:w w:val="85"/>
        </w:rPr>
        <w:t> </w:t>
      </w:r>
      <w:r>
        <w:rPr>
          <w:w w:val="85"/>
        </w:rPr>
        <w:t>(semestral</w:t>
      </w:r>
      <w:r>
        <w:rPr>
          <w:spacing w:val="-7"/>
          <w:w w:val="85"/>
        </w:rPr>
        <w:t> </w:t>
      </w:r>
      <w:r>
        <w:rPr>
          <w:w w:val="85"/>
        </w:rPr>
        <w:t>ou</w:t>
      </w:r>
      <w:r>
        <w:rPr>
          <w:spacing w:val="-6"/>
          <w:w w:val="85"/>
        </w:rPr>
        <w:t> </w:t>
      </w:r>
      <w:r>
        <w:rPr>
          <w:w w:val="85"/>
        </w:rPr>
        <w:t>quadrimestral).</w:t>
      </w:r>
      <w:r>
        <w:rPr>
          <w:spacing w:val="-7"/>
          <w:w w:val="85"/>
        </w:rPr>
        <w:t> </w:t>
      </w:r>
      <w:r>
        <w:rPr>
          <w:w w:val="85"/>
        </w:rPr>
        <w:t>b)</w:t>
      </w:r>
      <w:r>
        <w:rPr>
          <w:spacing w:val="-7"/>
          <w:w w:val="85"/>
        </w:rPr>
        <w:t> </w:t>
      </w:r>
      <w:r>
        <w:rPr>
          <w:w w:val="85"/>
        </w:rPr>
        <w:t>Que</w:t>
      </w:r>
      <w:r>
        <w:rPr>
          <w:spacing w:val="-7"/>
          <w:w w:val="85"/>
        </w:rPr>
        <w:t> </w:t>
      </w:r>
      <w:r>
        <w:rPr>
          <w:w w:val="85"/>
        </w:rPr>
        <w:t>o</w:t>
      </w:r>
      <w:r>
        <w:rPr>
          <w:spacing w:val="-6"/>
          <w:w w:val="85"/>
        </w:rPr>
        <w:t> </w:t>
      </w:r>
      <w:r>
        <w:rPr>
          <w:w w:val="85"/>
        </w:rPr>
        <w:t>Poder</w:t>
      </w:r>
      <w:r>
        <w:rPr>
          <w:spacing w:val="-7"/>
          <w:w w:val="85"/>
        </w:rPr>
        <w:t> </w:t>
      </w:r>
      <w:r>
        <w:rPr>
          <w:w w:val="85"/>
        </w:rPr>
        <w:t>Executivo</w:t>
      </w:r>
      <w:r>
        <w:rPr>
          <w:spacing w:val="-7"/>
          <w:w w:val="85"/>
        </w:rPr>
        <w:t> </w:t>
      </w:r>
      <w:r>
        <w:rPr>
          <w:w w:val="85"/>
        </w:rPr>
        <w:t>Municipal</w:t>
      </w:r>
      <w:r>
        <w:rPr>
          <w:spacing w:val="-6"/>
          <w:w w:val="85"/>
        </w:rPr>
        <w:t> </w:t>
      </w:r>
      <w:r>
        <w:rPr>
          <w:w w:val="85"/>
        </w:rPr>
        <w:t>atente</w:t>
      </w:r>
      <w:r>
        <w:rPr>
          <w:spacing w:val="-7"/>
          <w:w w:val="85"/>
        </w:rPr>
        <w:t> </w:t>
      </w:r>
      <w:r>
        <w:rPr>
          <w:w w:val="85"/>
        </w:rPr>
        <w:t>ao</w:t>
      </w:r>
      <w:r>
        <w:rPr>
          <w:spacing w:val="-7"/>
          <w:w w:val="85"/>
        </w:rPr>
        <w:t> </w:t>
      </w:r>
      <w:r>
        <w:rPr>
          <w:w w:val="85"/>
        </w:rPr>
        <w:t>cumprimento</w:t>
      </w:r>
      <w:r>
        <w:rPr>
          <w:spacing w:val="-6"/>
          <w:w w:val="85"/>
        </w:rPr>
        <w:t> </w:t>
      </w:r>
      <w:r>
        <w:rPr>
          <w:w w:val="85"/>
        </w:rPr>
        <w:t>do</w:t>
      </w:r>
      <w:r>
        <w:rPr>
          <w:spacing w:val="-7"/>
          <w:w w:val="85"/>
        </w:rPr>
        <w:t> </w:t>
      </w:r>
      <w:r>
        <w:rPr>
          <w:w w:val="85"/>
        </w:rPr>
        <w:t>limite de gastos</w:t>
      </w:r>
      <w:r>
        <w:rPr>
          <w:spacing w:val="-1"/>
          <w:w w:val="85"/>
        </w:rPr>
        <w:t> </w:t>
      </w:r>
      <w:r>
        <w:rPr>
          <w:w w:val="85"/>
        </w:rPr>
        <w:t>com</w:t>
      </w:r>
      <w:r>
        <w:rPr>
          <w:spacing w:val="-1"/>
          <w:w w:val="85"/>
        </w:rPr>
        <w:t> </w:t>
      </w:r>
      <w:r>
        <w:rPr>
          <w:w w:val="85"/>
        </w:rPr>
        <w:t>pessoal,</w:t>
      </w:r>
      <w:r>
        <w:rPr>
          <w:spacing w:val="-1"/>
          <w:w w:val="85"/>
        </w:rPr>
        <w:t> </w:t>
      </w:r>
      <w:r>
        <w:rPr>
          <w:w w:val="85"/>
        </w:rPr>
        <w:t>conforme disposto no art.</w:t>
      </w:r>
      <w:r>
        <w:rPr>
          <w:spacing w:val="-1"/>
          <w:w w:val="85"/>
        </w:rPr>
        <w:t> </w:t>
      </w:r>
      <w:r>
        <w:rPr>
          <w:w w:val="85"/>
        </w:rPr>
        <w:t>20,</w:t>
      </w:r>
      <w:r>
        <w:rPr>
          <w:spacing w:val="-2"/>
          <w:w w:val="85"/>
        </w:rPr>
        <w:t> </w:t>
      </w:r>
      <w:r>
        <w:rPr>
          <w:w w:val="85"/>
        </w:rPr>
        <w:t>III, “b”,</w:t>
      </w:r>
      <w:r>
        <w:rPr>
          <w:spacing w:val="-1"/>
          <w:w w:val="85"/>
        </w:rPr>
        <w:t> </w:t>
      </w:r>
      <w:r>
        <w:rPr>
          <w:w w:val="85"/>
        </w:rPr>
        <w:t>da LRF;</w:t>
      </w:r>
      <w:r>
        <w:rPr>
          <w:spacing w:val="-1"/>
          <w:w w:val="85"/>
        </w:rPr>
        <w:t> </w:t>
      </w:r>
      <w:r>
        <w:rPr>
          <w:w w:val="85"/>
        </w:rPr>
        <w:t>c)</w:t>
      </w:r>
      <w:r>
        <w:rPr>
          <w:spacing w:val="-1"/>
          <w:w w:val="85"/>
        </w:rPr>
        <w:t> </w:t>
      </w:r>
      <w:r>
        <w:rPr>
          <w:w w:val="85"/>
        </w:rPr>
        <w:t>Que o</w:t>
      </w:r>
      <w:r>
        <w:rPr>
          <w:spacing w:val="-2"/>
          <w:w w:val="85"/>
        </w:rPr>
        <w:t> </w:t>
      </w:r>
      <w:r>
        <w:rPr>
          <w:w w:val="85"/>
        </w:rPr>
        <w:t>Poder</w:t>
      </w:r>
      <w:r>
        <w:rPr>
          <w:spacing w:val="-1"/>
          <w:w w:val="85"/>
        </w:rPr>
        <w:t> </w:t>
      </w:r>
      <w:r>
        <w:rPr>
          <w:w w:val="85"/>
        </w:rPr>
        <w:t>Executivo Municipal</w:t>
      </w:r>
      <w:r>
        <w:rPr>
          <w:spacing w:val="-3"/>
          <w:w w:val="85"/>
        </w:rPr>
        <w:t> </w:t>
      </w:r>
      <w:r>
        <w:rPr>
          <w:w w:val="85"/>
        </w:rPr>
        <w:t>cumpra</w:t>
      </w:r>
      <w:r>
        <w:rPr>
          <w:spacing w:val="-1"/>
          <w:w w:val="85"/>
        </w:rPr>
        <w:t> </w:t>
      </w:r>
      <w:r>
        <w:rPr>
          <w:w w:val="85"/>
        </w:rPr>
        <w:t>com </w:t>
      </w:r>
      <w:r>
        <w:rPr>
          <w:w w:val="80"/>
        </w:rPr>
        <w:t>rigor o prazo de envio (mensal e anual) de todos os documentos requeridos nas Prestações de Contas Mensais e Anuais, </w:t>
      </w:r>
      <w:r>
        <w:rPr>
          <w:w w:val="85"/>
        </w:rPr>
        <w:t>conforme</w:t>
      </w:r>
      <w:r>
        <w:rPr>
          <w:spacing w:val="-1"/>
          <w:w w:val="85"/>
        </w:rPr>
        <w:t> </w:t>
      </w:r>
      <w:r>
        <w:rPr>
          <w:w w:val="85"/>
        </w:rPr>
        <w:t>normativos</w:t>
      </w:r>
      <w:r>
        <w:rPr>
          <w:spacing w:val="-2"/>
          <w:w w:val="85"/>
        </w:rPr>
        <w:t> </w:t>
      </w:r>
      <w:r>
        <w:rPr>
          <w:w w:val="85"/>
        </w:rPr>
        <w:t>desta</w:t>
      </w:r>
      <w:r>
        <w:rPr>
          <w:spacing w:val="-1"/>
          <w:w w:val="85"/>
        </w:rPr>
        <w:t> </w:t>
      </w:r>
      <w:r>
        <w:rPr>
          <w:w w:val="85"/>
        </w:rPr>
        <w:t>Corte de Contas; </w:t>
      </w:r>
      <w:r>
        <w:rPr>
          <w:rFonts w:ascii="Arial" w:hAnsi="Arial"/>
          <w:b/>
          <w:w w:val="85"/>
        </w:rPr>
        <w:t>10.3.</w:t>
      </w:r>
      <w:r>
        <w:rPr>
          <w:rFonts w:ascii="Arial" w:hAnsi="Arial"/>
          <w:b/>
          <w:spacing w:val="-1"/>
          <w:w w:val="85"/>
        </w:rPr>
        <w:t> </w:t>
      </w:r>
      <w:r>
        <w:rPr>
          <w:rFonts w:ascii="Arial" w:hAnsi="Arial"/>
          <w:b/>
          <w:w w:val="85"/>
        </w:rPr>
        <w:t>Notificar </w:t>
      </w:r>
      <w:r>
        <w:rPr>
          <w:w w:val="85"/>
        </w:rPr>
        <w:t>o Sr.</w:t>
      </w:r>
      <w:r>
        <w:rPr>
          <w:spacing w:val="-2"/>
          <w:w w:val="85"/>
        </w:rPr>
        <w:t> </w:t>
      </w:r>
      <w:r>
        <w:rPr>
          <w:w w:val="85"/>
        </w:rPr>
        <w:t>Bruno Luis</w:t>
      </w:r>
      <w:r>
        <w:rPr>
          <w:spacing w:val="-2"/>
          <w:w w:val="85"/>
        </w:rPr>
        <w:t> </w:t>
      </w:r>
      <w:r>
        <w:rPr>
          <w:w w:val="85"/>
        </w:rPr>
        <w:t>Litaiff Ramalho, Prefeito</w:t>
      </w:r>
      <w:r>
        <w:rPr>
          <w:spacing w:val="-1"/>
          <w:w w:val="85"/>
        </w:rPr>
        <w:t> </w:t>
      </w:r>
      <w:r>
        <w:rPr>
          <w:w w:val="85"/>
        </w:rPr>
        <w:t>de</w:t>
      </w:r>
      <w:r>
        <w:rPr>
          <w:spacing w:val="-1"/>
          <w:w w:val="85"/>
        </w:rPr>
        <w:t> </w:t>
      </w:r>
      <w:r>
        <w:rPr>
          <w:w w:val="85"/>
        </w:rPr>
        <w:t>Carauari, por </w:t>
      </w:r>
      <w:r>
        <w:rPr>
          <w:w w:val="80"/>
        </w:rPr>
        <w:t>meio</w:t>
      </w:r>
      <w:r>
        <w:rPr/>
        <w:t> </w:t>
      </w:r>
      <w:r>
        <w:rPr>
          <w:w w:val="80"/>
        </w:rPr>
        <w:t>de</w:t>
      </w:r>
      <w:r>
        <w:rPr/>
        <w:t> </w:t>
      </w:r>
      <w:r>
        <w:rPr>
          <w:w w:val="80"/>
        </w:rPr>
        <w:t>seus</w:t>
      </w:r>
      <w:r>
        <w:rPr/>
        <w:t> </w:t>
      </w:r>
      <w:r>
        <w:rPr>
          <w:w w:val="80"/>
        </w:rPr>
        <w:t>advogados,</w:t>
      </w:r>
      <w:r>
        <w:rPr/>
        <w:t> </w:t>
      </w:r>
      <w:r>
        <w:rPr>
          <w:w w:val="80"/>
        </w:rPr>
        <w:t>com</w:t>
      </w:r>
      <w:r>
        <w:rPr/>
        <w:t> </w:t>
      </w:r>
      <w:r>
        <w:rPr>
          <w:w w:val="80"/>
        </w:rPr>
        <w:t>cópia</w:t>
      </w:r>
      <w:r>
        <w:rPr/>
        <w:t> </w:t>
      </w:r>
      <w:r>
        <w:rPr>
          <w:w w:val="80"/>
        </w:rPr>
        <w:t>do</w:t>
      </w:r>
      <w:r>
        <w:rPr/>
        <w:t> </w:t>
      </w:r>
      <w:r>
        <w:rPr>
          <w:w w:val="80"/>
        </w:rPr>
        <w:t>Relatório/Voto</w:t>
      </w:r>
      <w:r>
        <w:rPr/>
        <w:t> </w:t>
      </w:r>
      <w:r>
        <w:rPr>
          <w:w w:val="80"/>
        </w:rPr>
        <w:t>e</w:t>
      </w:r>
      <w:r>
        <w:rPr/>
        <w:t> </w:t>
      </w:r>
      <w:r>
        <w:rPr>
          <w:w w:val="80"/>
        </w:rPr>
        <w:t>o</w:t>
      </w:r>
      <w:r>
        <w:rPr/>
        <w:t> </w:t>
      </w:r>
      <w:r>
        <w:rPr>
          <w:w w:val="80"/>
        </w:rPr>
        <w:t>Acórdão</w:t>
      </w:r>
      <w:r>
        <w:rPr>
          <w:spacing w:val="-1"/>
        </w:rPr>
        <w:t> </w:t>
      </w:r>
      <w:r>
        <w:rPr>
          <w:w w:val="80"/>
        </w:rPr>
        <w:t>para</w:t>
      </w:r>
      <w:r>
        <w:rPr/>
        <w:t> </w:t>
      </w:r>
      <w:r>
        <w:rPr>
          <w:w w:val="80"/>
        </w:rPr>
        <w:t>ciência</w:t>
      </w:r>
      <w:r>
        <w:rPr/>
        <w:t> </w:t>
      </w:r>
      <w:r>
        <w:rPr>
          <w:w w:val="80"/>
        </w:rPr>
        <w:t>do</w:t>
      </w:r>
      <w:r>
        <w:rPr/>
        <w:t> </w:t>
      </w:r>
      <w:r>
        <w:rPr>
          <w:w w:val="80"/>
        </w:rPr>
        <w:t>decisório</w:t>
      </w:r>
      <w:r>
        <w:rPr>
          <w:spacing w:val="-1"/>
        </w:rPr>
        <w:t> </w:t>
      </w:r>
      <w:r>
        <w:rPr>
          <w:w w:val="80"/>
        </w:rPr>
        <w:t>e,</w:t>
      </w:r>
      <w:r>
        <w:rPr/>
        <w:t> </w:t>
      </w:r>
      <w:r>
        <w:rPr>
          <w:w w:val="80"/>
        </w:rPr>
        <w:t>para</w:t>
      </w:r>
      <w:r>
        <w:rPr/>
        <w:t> </w:t>
      </w:r>
      <w:r>
        <w:rPr>
          <w:w w:val="80"/>
        </w:rPr>
        <w:t>querendo,</w:t>
      </w:r>
      <w:r>
        <w:rPr/>
        <w:t> </w:t>
      </w:r>
      <w:r>
        <w:rPr>
          <w:w w:val="80"/>
        </w:rPr>
        <w:t>apresentar o devido recurso. </w:t>
      </w:r>
      <w:r>
        <w:rPr>
          <w:rFonts w:ascii="Arial" w:hAnsi="Arial"/>
          <w:b/>
          <w:w w:val="80"/>
        </w:rPr>
        <w:t>Especificação do quórum: </w:t>
      </w:r>
      <w:r>
        <w:rPr>
          <w:w w:val="80"/>
        </w:rPr>
        <w:t>Conselheiros: Yara Amazônia Lins Rodrigues dos Santos (Presidente), Júlio </w:t>
      </w:r>
      <w:r>
        <w:rPr>
          <w:w w:val="85"/>
        </w:rPr>
        <w:t>Assis</w:t>
      </w:r>
      <w:r>
        <w:rPr>
          <w:spacing w:val="-7"/>
          <w:w w:val="85"/>
        </w:rPr>
        <w:t> </w:t>
      </w:r>
      <w:r>
        <w:rPr>
          <w:w w:val="85"/>
        </w:rPr>
        <w:t>Corrêa</w:t>
      </w:r>
      <w:r>
        <w:rPr>
          <w:spacing w:val="-7"/>
          <w:w w:val="85"/>
        </w:rPr>
        <w:t> </w:t>
      </w:r>
      <w:r>
        <w:rPr>
          <w:w w:val="85"/>
        </w:rPr>
        <w:t>Pinheiro,</w:t>
      </w:r>
      <w:r>
        <w:rPr>
          <w:spacing w:val="-6"/>
          <w:w w:val="85"/>
        </w:rPr>
        <w:t> </w:t>
      </w:r>
      <w:r>
        <w:rPr>
          <w:w w:val="85"/>
        </w:rPr>
        <w:t>Érico</w:t>
      </w:r>
      <w:r>
        <w:rPr>
          <w:spacing w:val="-7"/>
          <w:w w:val="85"/>
        </w:rPr>
        <w:t> </w:t>
      </w:r>
      <w:r>
        <w:rPr>
          <w:w w:val="85"/>
        </w:rPr>
        <w:t>Xavier</w:t>
      </w:r>
      <w:r>
        <w:rPr>
          <w:spacing w:val="-7"/>
          <w:w w:val="85"/>
        </w:rPr>
        <w:t> </w:t>
      </w:r>
      <w:r>
        <w:rPr>
          <w:w w:val="85"/>
        </w:rPr>
        <w:t>Desterro</w:t>
      </w:r>
      <w:r>
        <w:rPr>
          <w:spacing w:val="-6"/>
          <w:w w:val="85"/>
        </w:rPr>
        <w:t> </w:t>
      </w:r>
      <w:r>
        <w:rPr>
          <w:w w:val="85"/>
        </w:rPr>
        <w:t>e</w:t>
      </w:r>
      <w:r>
        <w:rPr>
          <w:spacing w:val="-7"/>
          <w:w w:val="85"/>
        </w:rPr>
        <w:t> </w:t>
      </w:r>
      <w:r>
        <w:rPr>
          <w:w w:val="85"/>
        </w:rPr>
        <w:t>Silva,</w:t>
      </w:r>
      <w:r>
        <w:rPr>
          <w:spacing w:val="-7"/>
          <w:w w:val="85"/>
        </w:rPr>
        <w:t> </w:t>
      </w:r>
      <w:r>
        <w:rPr>
          <w:w w:val="85"/>
        </w:rPr>
        <w:t>Mario</w:t>
      </w:r>
      <w:r>
        <w:rPr>
          <w:spacing w:val="-7"/>
          <w:w w:val="85"/>
        </w:rPr>
        <w:t> </w:t>
      </w:r>
      <w:r>
        <w:rPr>
          <w:w w:val="85"/>
        </w:rPr>
        <w:t>Manoel</w:t>
      </w:r>
      <w:r>
        <w:rPr>
          <w:spacing w:val="-6"/>
          <w:w w:val="85"/>
        </w:rPr>
        <w:t> </w:t>
      </w:r>
      <w:r>
        <w:rPr>
          <w:w w:val="85"/>
        </w:rPr>
        <w:t>Coelho</w:t>
      </w:r>
      <w:r>
        <w:rPr>
          <w:spacing w:val="-7"/>
          <w:w w:val="85"/>
        </w:rPr>
        <w:t> </w:t>
      </w:r>
      <w:r>
        <w:rPr>
          <w:w w:val="85"/>
        </w:rPr>
        <w:t>de</w:t>
      </w:r>
      <w:r>
        <w:rPr>
          <w:spacing w:val="-7"/>
          <w:w w:val="85"/>
        </w:rPr>
        <w:t> </w:t>
      </w:r>
      <w:r>
        <w:rPr>
          <w:w w:val="85"/>
        </w:rPr>
        <w:t>Mello,</w:t>
      </w:r>
      <w:r>
        <w:rPr>
          <w:spacing w:val="-6"/>
          <w:w w:val="85"/>
        </w:rPr>
        <w:t> </w:t>
      </w:r>
      <w:r>
        <w:rPr>
          <w:w w:val="85"/>
        </w:rPr>
        <w:t>Josué</w:t>
      </w:r>
      <w:r>
        <w:rPr>
          <w:spacing w:val="-7"/>
          <w:w w:val="85"/>
        </w:rPr>
        <w:t> </w:t>
      </w:r>
      <w:r>
        <w:rPr>
          <w:w w:val="85"/>
        </w:rPr>
        <w:t>Cláudio</w:t>
      </w:r>
      <w:r>
        <w:rPr>
          <w:spacing w:val="-7"/>
          <w:w w:val="85"/>
        </w:rPr>
        <w:t> </w:t>
      </w:r>
      <w:r>
        <w:rPr>
          <w:w w:val="85"/>
        </w:rPr>
        <w:t>de</w:t>
      </w:r>
      <w:r>
        <w:rPr>
          <w:spacing w:val="-6"/>
          <w:w w:val="85"/>
        </w:rPr>
        <w:t> </w:t>
      </w:r>
      <w:r>
        <w:rPr>
          <w:w w:val="85"/>
        </w:rPr>
        <w:t>Souza</w:t>
      </w:r>
      <w:r>
        <w:rPr>
          <w:spacing w:val="-7"/>
          <w:w w:val="85"/>
        </w:rPr>
        <w:t> </w:t>
      </w:r>
      <w:r>
        <w:rPr>
          <w:w w:val="85"/>
        </w:rPr>
        <w:t>Neto,</w:t>
      </w:r>
      <w:r>
        <w:rPr>
          <w:spacing w:val="-7"/>
          <w:w w:val="85"/>
        </w:rPr>
        <w:t> </w:t>
      </w:r>
      <w:r>
        <w:rPr>
          <w:w w:val="85"/>
        </w:rPr>
        <w:t>Luis </w:t>
      </w:r>
      <w:r>
        <w:rPr>
          <w:spacing w:val="-2"/>
          <w:w w:val="85"/>
        </w:rPr>
        <w:t>Fabian Pereira Barbosa e</w:t>
      </w:r>
      <w:r>
        <w:rPr>
          <w:spacing w:val="-3"/>
          <w:w w:val="85"/>
        </w:rPr>
        <w:t> </w:t>
      </w:r>
      <w:r>
        <w:rPr>
          <w:spacing w:val="-2"/>
          <w:w w:val="85"/>
        </w:rPr>
        <w:t>Mário José de Moraes Costa Filho (Convocado).</w:t>
      </w:r>
    </w:p>
    <w:p>
      <w:pPr>
        <w:pStyle w:val="BodyText"/>
        <w:spacing w:before="182"/>
        <w:ind w:right="146"/>
      </w:pPr>
      <w:r>
        <w:rPr>
          <w:rFonts w:ascii="Arial" w:hAnsi="Arial"/>
          <w:b/>
          <w:w w:val="85"/>
        </w:rPr>
        <w:t>PROCESSO Nº 15.737/2023 </w:t>
      </w:r>
      <w:r>
        <w:rPr>
          <w:w w:val="85"/>
        </w:rPr>
        <w:t>- Representação interposta pela empresa Reche Galdeano &amp; Cia. Ltda. em desfavor da Secretaria</w:t>
      </w:r>
      <w:r>
        <w:rPr>
          <w:spacing w:val="26"/>
        </w:rPr>
        <w:t> </w:t>
      </w:r>
      <w:r>
        <w:rPr>
          <w:w w:val="85"/>
        </w:rPr>
        <w:t>de</w:t>
      </w:r>
      <w:r>
        <w:rPr>
          <w:spacing w:val="27"/>
        </w:rPr>
        <w:t> </w:t>
      </w:r>
      <w:r>
        <w:rPr>
          <w:w w:val="85"/>
        </w:rPr>
        <w:t>Estado</w:t>
      </w:r>
      <w:r>
        <w:rPr>
          <w:spacing w:val="26"/>
        </w:rPr>
        <w:t> </w:t>
      </w:r>
      <w:r>
        <w:rPr>
          <w:w w:val="85"/>
        </w:rPr>
        <w:t>de</w:t>
      </w:r>
      <w:r>
        <w:rPr>
          <w:spacing w:val="26"/>
        </w:rPr>
        <w:t> </w:t>
      </w:r>
      <w:r>
        <w:rPr>
          <w:w w:val="85"/>
        </w:rPr>
        <w:t>Infraestrutura</w:t>
      </w:r>
      <w:r>
        <w:rPr>
          <w:spacing w:val="27"/>
        </w:rPr>
        <w:t> </w:t>
      </w:r>
      <w:r>
        <w:rPr>
          <w:w w:val="85"/>
        </w:rPr>
        <w:t>e</w:t>
      </w:r>
      <w:r>
        <w:rPr>
          <w:spacing w:val="27"/>
        </w:rPr>
        <w:t> </w:t>
      </w:r>
      <w:r>
        <w:rPr>
          <w:w w:val="85"/>
        </w:rPr>
        <w:t>Região</w:t>
      </w:r>
      <w:r>
        <w:rPr>
          <w:spacing w:val="27"/>
        </w:rPr>
        <w:t> </w:t>
      </w:r>
      <w:r>
        <w:rPr>
          <w:w w:val="85"/>
        </w:rPr>
        <w:t>Metropolitana</w:t>
      </w:r>
      <w:r>
        <w:rPr>
          <w:spacing w:val="27"/>
        </w:rPr>
        <w:t> </w:t>
      </w:r>
      <w:r>
        <w:rPr>
          <w:w w:val="85"/>
        </w:rPr>
        <w:t>(SEINFRA),</w:t>
      </w:r>
      <w:r>
        <w:rPr>
          <w:spacing w:val="26"/>
        </w:rPr>
        <w:t> </w:t>
      </w:r>
      <w:r>
        <w:rPr>
          <w:w w:val="85"/>
        </w:rPr>
        <w:t>diante</w:t>
      </w:r>
      <w:r>
        <w:rPr>
          <w:spacing w:val="27"/>
        </w:rPr>
        <w:t> </w:t>
      </w:r>
      <w:r>
        <w:rPr>
          <w:w w:val="85"/>
        </w:rPr>
        <w:t>de</w:t>
      </w:r>
      <w:r>
        <w:rPr>
          <w:spacing w:val="27"/>
        </w:rPr>
        <w:t> </w:t>
      </w:r>
      <w:r>
        <w:rPr>
          <w:w w:val="85"/>
        </w:rPr>
        <w:t>possíveis</w:t>
      </w:r>
      <w:r>
        <w:rPr>
          <w:spacing w:val="26"/>
        </w:rPr>
        <w:t> </w:t>
      </w:r>
      <w:r>
        <w:rPr>
          <w:w w:val="85"/>
        </w:rPr>
        <w:t>irregularidades</w:t>
      </w:r>
      <w:r>
        <w:rPr>
          <w:spacing w:val="25"/>
        </w:rPr>
        <w:t> </w:t>
      </w:r>
      <w:r>
        <w:rPr>
          <w:w w:val="85"/>
        </w:rPr>
        <w:t>na</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4"/>
      </w:pPr>
      <w:r>
        <w:rPr>
          <w:w w:val="85"/>
        </w:rPr>
        <w:t>execução dos Termos de Contratos nº 006/2013, 001/2015 e 001/2018. </w:t>
      </w:r>
      <w:r>
        <w:rPr>
          <w:rFonts w:ascii="Arial" w:hAnsi="Arial"/>
          <w:b/>
          <w:w w:val="85"/>
        </w:rPr>
        <w:t>ACÓRDÃO Nº 1014/2024: </w:t>
      </w:r>
      <w:r>
        <w:rPr>
          <w:w w:val="85"/>
        </w:rPr>
        <w:t>Vistos, relatados e </w:t>
      </w:r>
      <w:r>
        <w:rPr>
          <w:w w:val="80"/>
        </w:rPr>
        <w:t>discutidos</w:t>
      </w:r>
      <w:r>
        <w:rPr/>
        <w:t>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 </w:t>
      </w:r>
      <w:r>
        <w:rPr>
          <w:w w:val="85"/>
        </w:rPr>
        <w:t>do Estado do Amazonas, reunidos em Sessão do </w:t>
      </w:r>
      <w:r>
        <w:rPr>
          <w:rFonts w:ascii="Arial" w:hAnsi="Arial"/>
          <w:b/>
          <w:w w:val="85"/>
        </w:rPr>
        <w:t>Tribunal Pleno</w:t>
      </w:r>
      <w:r>
        <w:rPr>
          <w:w w:val="85"/>
        </w:rPr>
        <w:t>, no exercício da competência atribuída pelo art. 11, inciso IV,</w:t>
      </w:r>
      <w:r>
        <w:rPr>
          <w:spacing w:val="-1"/>
          <w:w w:val="85"/>
        </w:rPr>
        <w:t> </w:t>
      </w:r>
      <w:r>
        <w:rPr>
          <w:w w:val="85"/>
        </w:rPr>
        <w:t>alínea “i”, da Resolução nº</w:t>
      </w:r>
      <w:r>
        <w:rPr>
          <w:spacing w:val="-1"/>
          <w:w w:val="85"/>
        </w:rPr>
        <w:t> </w:t>
      </w:r>
      <w:r>
        <w:rPr>
          <w:w w:val="85"/>
        </w:rPr>
        <w:t>04/2002-TCE/AM, </w:t>
      </w:r>
      <w:r>
        <w:rPr>
          <w:rFonts w:ascii="Arial" w:hAnsi="Arial"/>
          <w:b/>
          <w:w w:val="85"/>
        </w:rPr>
        <w:t>à unanimidade</w:t>
      </w:r>
      <w:r>
        <w:rPr>
          <w:w w:val="85"/>
        </w:rPr>
        <w:t>,</w:t>
      </w:r>
      <w:r>
        <w:rPr>
          <w:spacing w:val="-1"/>
          <w:w w:val="85"/>
        </w:rPr>
        <w:t> </w:t>
      </w:r>
      <w:r>
        <w:rPr>
          <w:w w:val="85"/>
        </w:rPr>
        <w:t>nos</w:t>
      </w:r>
      <w:r>
        <w:rPr>
          <w:spacing w:val="-1"/>
          <w:w w:val="85"/>
        </w:rPr>
        <w:t> </w:t>
      </w:r>
      <w:r>
        <w:rPr>
          <w:w w:val="85"/>
        </w:rPr>
        <w:t>termos do voto do Excelentíssimo Senhor </w:t>
      </w:r>
      <w:r>
        <w:rPr>
          <w:w w:val="80"/>
        </w:rPr>
        <w:t>Conselheiro-Relator, </w:t>
      </w:r>
      <w:r>
        <w:rPr>
          <w:rFonts w:ascii="Arial" w:hAnsi="Arial"/>
          <w:b/>
          <w:w w:val="80"/>
        </w:rPr>
        <w:t>em consonância </w:t>
      </w:r>
      <w:r>
        <w:rPr>
          <w:w w:val="80"/>
        </w:rPr>
        <w:t>com pronunciamento do Ministério Público junto a este Tribunal, no sentido de: </w:t>
      </w:r>
      <w:r>
        <w:rPr>
          <w:rFonts w:ascii="Arial" w:hAnsi="Arial"/>
          <w:b/>
          <w:w w:val="80"/>
        </w:rPr>
        <w:t>9.1. </w:t>
      </w:r>
      <w:r>
        <w:rPr>
          <w:rFonts w:ascii="Arial" w:hAnsi="Arial"/>
          <w:b/>
          <w:w w:val="85"/>
        </w:rPr>
        <w:t>Conhecer </w:t>
      </w:r>
      <w:r>
        <w:rPr>
          <w:w w:val="85"/>
        </w:rPr>
        <w:t>da</w:t>
      </w:r>
      <w:r>
        <w:rPr>
          <w:spacing w:val="-1"/>
          <w:w w:val="85"/>
        </w:rPr>
        <w:t> </w:t>
      </w:r>
      <w:r>
        <w:rPr>
          <w:w w:val="85"/>
        </w:rPr>
        <w:t>representação</w:t>
      </w:r>
      <w:r>
        <w:rPr>
          <w:spacing w:val="-1"/>
          <w:w w:val="85"/>
        </w:rPr>
        <w:t> </w:t>
      </w:r>
      <w:r>
        <w:rPr>
          <w:w w:val="85"/>
        </w:rPr>
        <w:t>interposta</w:t>
      </w:r>
      <w:r>
        <w:rPr>
          <w:spacing w:val="-1"/>
          <w:w w:val="85"/>
        </w:rPr>
        <w:t> </w:t>
      </w:r>
      <w:r>
        <w:rPr>
          <w:w w:val="85"/>
        </w:rPr>
        <w:t>pela</w:t>
      </w:r>
      <w:r>
        <w:rPr>
          <w:spacing w:val="-1"/>
          <w:w w:val="85"/>
        </w:rPr>
        <w:t> </w:t>
      </w:r>
      <w:r>
        <w:rPr>
          <w:w w:val="85"/>
        </w:rPr>
        <w:t>empresa</w:t>
      </w:r>
      <w:r>
        <w:rPr>
          <w:spacing w:val="-2"/>
          <w:w w:val="85"/>
        </w:rPr>
        <w:t> </w:t>
      </w:r>
      <w:r>
        <w:rPr>
          <w:w w:val="85"/>
        </w:rPr>
        <w:t>Reche</w:t>
      </w:r>
      <w:r>
        <w:rPr>
          <w:spacing w:val="-1"/>
          <w:w w:val="85"/>
        </w:rPr>
        <w:t> </w:t>
      </w:r>
      <w:r>
        <w:rPr>
          <w:w w:val="85"/>
        </w:rPr>
        <w:t>Galdeano</w:t>
      </w:r>
      <w:r>
        <w:rPr>
          <w:spacing w:val="-1"/>
          <w:w w:val="85"/>
        </w:rPr>
        <w:t> </w:t>
      </w:r>
      <w:r>
        <w:rPr>
          <w:w w:val="85"/>
        </w:rPr>
        <w:t>&amp;</w:t>
      </w:r>
      <w:r>
        <w:rPr>
          <w:spacing w:val="-1"/>
          <w:w w:val="85"/>
        </w:rPr>
        <w:t> </w:t>
      </w:r>
      <w:r>
        <w:rPr>
          <w:w w:val="85"/>
        </w:rPr>
        <w:t>Cia Ltda.,</w:t>
      </w:r>
      <w:r>
        <w:rPr>
          <w:spacing w:val="-1"/>
          <w:w w:val="85"/>
        </w:rPr>
        <w:t> </w:t>
      </w:r>
      <w:r>
        <w:rPr>
          <w:w w:val="85"/>
        </w:rPr>
        <w:t>conforme</w:t>
      </w:r>
      <w:r>
        <w:rPr>
          <w:spacing w:val="-1"/>
          <w:w w:val="85"/>
        </w:rPr>
        <w:t> </w:t>
      </w:r>
      <w:r>
        <w:rPr>
          <w:w w:val="85"/>
        </w:rPr>
        <w:t>art.</w:t>
      </w:r>
      <w:r>
        <w:rPr>
          <w:spacing w:val="-1"/>
          <w:w w:val="85"/>
        </w:rPr>
        <w:t> </w:t>
      </w:r>
      <w:r>
        <w:rPr>
          <w:w w:val="85"/>
        </w:rPr>
        <w:t>288</w:t>
      </w:r>
      <w:r>
        <w:rPr>
          <w:spacing w:val="-1"/>
          <w:w w:val="85"/>
        </w:rPr>
        <w:t> </w:t>
      </w:r>
      <w:r>
        <w:rPr>
          <w:w w:val="85"/>
        </w:rPr>
        <w:t>da</w:t>
      </w:r>
      <w:r>
        <w:rPr>
          <w:spacing w:val="-1"/>
          <w:w w:val="85"/>
        </w:rPr>
        <w:t> </w:t>
      </w:r>
      <w:r>
        <w:rPr>
          <w:w w:val="85"/>
        </w:rPr>
        <w:t>Resolução</w:t>
      </w:r>
      <w:r>
        <w:rPr>
          <w:spacing w:val="-1"/>
          <w:w w:val="85"/>
        </w:rPr>
        <w:t> </w:t>
      </w:r>
      <w:r>
        <w:rPr>
          <w:w w:val="85"/>
        </w:rPr>
        <w:t>nº 04/2002</w:t>
      </w:r>
      <w:r>
        <w:rPr>
          <w:spacing w:val="-3"/>
          <w:w w:val="85"/>
        </w:rPr>
        <w:t> </w:t>
      </w:r>
      <w:r>
        <w:rPr>
          <w:w w:val="85"/>
        </w:rPr>
        <w:t>RITCE/AM;</w:t>
      </w:r>
      <w:r>
        <w:rPr>
          <w:spacing w:val="-1"/>
          <w:w w:val="85"/>
        </w:rPr>
        <w:t> </w:t>
      </w:r>
      <w:r>
        <w:rPr>
          <w:rFonts w:ascii="Arial" w:hAnsi="Arial"/>
          <w:b/>
          <w:w w:val="85"/>
        </w:rPr>
        <w:t>9.2.</w:t>
      </w:r>
      <w:r>
        <w:rPr>
          <w:rFonts w:ascii="Arial" w:hAnsi="Arial"/>
          <w:b/>
          <w:spacing w:val="-3"/>
          <w:w w:val="85"/>
        </w:rPr>
        <w:t> </w:t>
      </w:r>
      <w:r>
        <w:rPr>
          <w:rFonts w:ascii="Arial" w:hAnsi="Arial"/>
          <w:b/>
          <w:w w:val="85"/>
        </w:rPr>
        <w:t>Julgar</w:t>
      </w:r>
      <w:r>
        <w:rPr>
          <w:rFonts w:ascii="Arial" w:hAnsi="Arial"/>
          <w:b/>
          <w:spacing w:val="-3"/>
          <w:w w:val="85"/>
        </w:rPr>
        <w:t> </w:t>
      </w:r>
      <w:r>
        <w:rPr>
          <w:rFonts w:ascii="Arial" w:hAnsi="Arial"/>
          <w:b/>
          <w:w w:val="85"/>
        </w:rPr>
        <w:t>Improcedente</w:t>
      </w:r>
      <w:r>
        <w:rPr>
          <w:rFonts w:ascii="Arial" w:hAnsi="Arial"/>
          <w:b/>
          <w:spacing w:val="-1"/>
          <w:w w:val="85"/>
        </w:rPr>
        <w:t> </w:t>
      </w:r>
      <w:r>
        <w:rPr>
          <w:w w:val="85"/>
        </w:rPr>
        <w:t>a</w:t>
      </w:r>
      <w:r>
        <w:rPr>
          <w:spacing w:val="-3"/>
          <w:w w:val="85"/>
        </w:rPr>
        <w:t> </w:t>
      </w:r>
      <w:r>
        <w:rPr>
          <w:w w:val="85"/>
        </w:rPr>
        <w:t>representação</w:t>
      </w:r>
      <w:r>
        <w:rPr>
          <w:spacing w:val="-3"/>
          <w:w w:val="85"/>
        </w:rPr>
        <w:t> </w:t>
      </w:r>
      <w:r>
        <w:rPr>
          <w:w w:val="85"/>
        </w:rPr>
        <w:t>interposta</w:t>
      </w:r>
      <w:r>
        <w:rPr>
          <w:spacing w:val="-3"/>
          <w:w w:val="85"/>
        </w:rPr>
        <w:t> </w:t>
      </w:r>
      <w:r>
        <w:rPr>
          <w:w w:val="85"/>
        </w:rPr>
        <w:t>pela</w:t>
      </w:r>
      <w:r>
        <w:rPr>
          <w:spacing w:val="-5"/>
          <w:w w:val="85"/>
        </w:rPr>
        <w:t> </w:t>
      </w:r>
      <w:r>
        <w:rPr>
          <w:w w:val="85"/>
        </w:rPr>
        <w:t>empresa</w:t>
      </w:r>
      <w:r>
        <w:rPr>
          <w:spacing w:val="-3"/>
          <w:w w:val="85"/>
        </w:rPr>
        <w:t> </w:t>
      </w:r>
      <w:r>
        <w:rPr>
          <w:w w:val="85"/>
        </w:rPr>
        <w:t>Reche</w:t>
      </w:r>
      <w:r>
        <w:rPr>
          <w:spacing w:val="-3"/>
          <w:w w:val="85"/>
        </w:rPr>
        <w:t> </w:t>
      </w:r>
      <w:r>
        <w:rPr>
          <w:w w:val="85"/>
        </w:rPr>
        <w:t>Galdeano</w:t>
      </w:r>
      <w:r>
        <w:rPr>
          <w:spacing w:val="-5"/>
          <w:w w:val="85"/>
        </w:rPr>
        <w:t> </w:t>
      </w:r>
      <w:r>
        <w:rPr>
          <w:w w:val="85"/>
        </w:rPr>
        <w:t>&amp;</w:t>
      </w:r>
      <w:r>
        <w:rPr>
          <w:spacing w:val="-3"/>
          <w:w w:val="85"/>
        </w:rPr>
        <w:t> </w:t>
      </w:r>
      <w:r>
        <w:rPr>
          <w:w w:val="85"/>
        </w:rPr>
        <w:t>Cia</w:t>
      </w:r>
      <w:r>
        <w:rPr>
          <w:spacing w:val="-1"/>
          <w:w w:val="85"/>
        </w:rPr>
        <w:t> </w:t>
      </w:r>
      <w:r>
        <w:rPr>
          <w:w w:val="85"/>
        </w:rPr>
        <w:t>Ltda., </w:t>
      </w:r>
      <w:r>
        <w:rPr>
          <w:spacing w:val="-2"/>
          <w:w w:val="85"/>
        </w:rPr>
        <w:t>tendo em vista a ausência de comprovação das alegações apresentadas pela empresa representante, bem como a falta </w:t>
      </w:r>
      <w:r>
        <w:rPr>
          <w:w w:val="80"/>
        </w:rPr>
        <w:t>de evidências substanciais para sustentar as reivindicações;</w:t>
      </w:r>
      <w:r>
        <w:rPr/>
        <w:t> </w:t>
      </w:r>
      <w:r>
        <w:rPr>
          <w:rFonts w:ascii="Arial" w:hAnsi="Arial"/>
          <w:b/>
          <w:w w:val="80"/>
        </w:rPr>
        <w:t>9.3. Recomendar </w:t>
      </w:r>
      <w:r>
        <w:rPr>
          <w:w w:val="80"/>
        </w:rPr>
        <w:t>à Secretaria de Estado de Infraestrutura - </w:t>
      </w:r>
      <w:r>
        <w:rPr>
          <w:spacing w:val="-2"/>
          <w:w w:val="85"/>
        </w:rPr>
        <w:t>SEINFRA que, nas próximas licitações para locação de veículos, considere os benefícios de implementar uma matriz de </w:t>
      </w:r>
      <w:r>
        <w:rPr>
          <w:w w:val="80"/>
        </w:rPr>
        <w:t>riscos, conforme orienta o artigo 22 da Lei 14.133/21, e elabore estudos técnicos preliminares eficientes. Essa prática deve</w:t>
      </w:r>
      <w:r>
        <w:rPr>
          <w:spacing w:val="40"/>
        </w:rPr>
        <w:t> </w:t>
      </w:r>
      <w:r>
        <w:rPr>
          <w:w w:val="80"/>
        </w:rPr>
        <w:t>ser especialmente</w:t>
      </w:r>
      <w:r>
        <w:rPr/>
        <w:t> </w:t>
      </w:r>
      <w:r>
        <w:rPr>
          <w:w w:val="80"/>
        </w:rPr>
        <w:t>considerada para a gestão de responsabilidades relativas a multas de trânsito, assegurando assim uma </w:t>
      </w:r>
      <w:r>
        <w:rPr>
          <w:w w:val="85"/>
        </w:rPr>
        <w:t>administração mais eficiente e transparente dos recursos públicos e dos contratos firmados;</w:t>
      </w:r>
      <w:r>
        <w:rPr>
          <w:w w:val="85"/>
        </w:rPr>
        <w:t> </w:t>
      </w:r>
      <w:r>
        <w:rPr>
          <w:rFonts w:ascii="Arial" w:hAnsi="Arial"/>
          <w:b/>
          <w:w w:val="85"/>
        </w:rPr>
        <w:t>9.4. Notificar </w:t>
      </w:r>
      <w:r>
        <w:rPr>
          <w:w w:val="85"/>
        </w:rPr>
        <w:t>a empresa </w:t>
      </w:r>
      <w:r>
        <w:rPr>
          <w:spacing w:val="-2"/>
          <w:w w:val="90"/>
        </w:rPr>
        <w:t>Reche</w:t>
      </w:r>
      <w:r>
        <w:rPr>
          <w:spacing w:val="-2"/>
          <w:w w:val="90"/>
        </w:rPr>
        <w:t> Galdeano</w:t>
      </w:r>
      <w:r>
        <w:rPr>
          <w:spacing w:val="-3"/>
          <w:w w:val="90"/>
        </w:rPr>
        <w:t> </w:t>
      </w:r>
      <w:r>
        <w:rPr>
          <w:spacing w:val="-2"/>
          <w:w w:val="90"/>
        </w:rPr>
        <w:t>&amp;</w:t>
      </w:r>
      <w:r>
        <w:rPr>
          <w:spacing w:val="-2"/>
          <w:w w:val="90"/>
        </w:rPr>
        <w:t> Cia</w:t>
      </w:r>
      <w:r>
        <w:rPr>
          <w:spacing w:val="-2"/>
          <w:w w:val="90"/>
        </w:rPr>
        <w:t> Ltda.,</w:t>
      </w:r>
      <w:r>
        <w:rPr>
          <w:spacing w:val="-3"/>
          <w:w w:val="90"/>
        </w:rPr>
        <w:t> </w:t>
      </w:r>
      <w:r>
        <w:rPr>
          <w:spacing w:val="-2"/>
          <w:w w:val="90"/>
        </w:rPr>
        <w:t>para</w:t>
      </w:r>
      <w:r>
        <w:rPr>
          <w:spacing w:val="-3"/>
          <w:w w:val="90"/>
        </w:rPr>
        <w:t> </w:t>
      </w:r>
      <w:r>
        <w:rPr>
          <w:spacing w:val="-2"/>
          <w:w w:val="90"/>
        </w:rPr>
        <w:t>que</w:t>
      </w:r>
      <w:r>
        <w:rPr>
          <w:spacing w:val="-3"/>
          <w:w w:val="90"/>
        </w:rPr>
        <w:t> </w:t>
      </w:r>
      <w:r>
        <w:rPr>
          <w:spacing w:val="-2"/>
          <w:w w:val="90"/>
        </w:rPr>
        <w:t>tomem</w:t>
      </w:r>
      <w:r>
        <w:rPr>
          <w:spacing w:val="-3"/>
          <w:w w:val="90"/>
        </w:rPr>
        <w:t> </w:t>
      </w:r>
      <w:r>
        <w:rPr>
          <w:spacing w:val="-2"/>
          <w:w w:val="90"/>
        </w:rPr>
        <w:t>ciência</w:t>
      </w:r>
      <w:r>
        <w:rPr>
          <w:spacing w:val="-2"/>
          <w:w w:val="90"/>
        </w:rPr>
        <w:t> do</w:t>
      </w:r>
      <w:r>
        <w:rPr>
          <w:spacing w:val="-2"/>
          <w:w w:val="90"/>
        </w:rPr>
        <w:t> julgado.</w:t>
      </w:r>
      <w:r>
        <w:rPr>
          <w:spacing w:val="-2"/>
          <w:w w:val="90"/>
        </w:rPr>
        <w:t> </w:t>
      </w:r>
      <w:r>
        <w:rPr>
          <w:rFonts w:ascii="Arial" w:hAnsi="Arial"/>
          <w:b/>
          <w:spacing w:val="-2"/>
          <w:w w:val="90"/>
        </w:rPr>
        <w:t>Especificação</w:t>
      </w:r>
      <w:r>
        <w:rPr>
          <w:rFonts w:ascii="Arial" w:hAnsi="Arial"/>
          <w:b/>
          <w:spacing w:val="-2"/>
          <w:w w:val="90"/>
        </w:rPr>
        <w:t> do</w:t>
      </w:r>
      <w:r>
        <w:rPr>
          <w:rFonts w:ascii="Arial" w:hAnsi="Arial"/>
          <w:b/>
          <w:spacing w:val="-3"/>
          <w:w w:val="90"/>
        </w:rPr>
        <w:t> </w:t>
      </w:r>
      <w:r>
        <w:rPr>
          <w:rFonts w:ascii="Arial" w:hAnsi="Arial"/>
          <w:b/>
          <w:spacing w:val="-2"/>
          <w:w w:val="90"/>
        </w:rPr>
        <w:t>quórum:</w:t>
      </w:r>
      <w:r>
        <w:rPr>
          <w:rFonts w:ascii="Arial" w:hAnsi="Arial"/>
          <w:b/>
          <w:spacing w:val="-2"/>
          <w:w w:val="90"/>
        </w:rPr>
        <w:t> </w:t>
      </w:r>
      <w:r>
        <w:rPr>
          <w:spacing w:val="-2"/>
          <w:w w:val="90"/>
        </w:rPr>
        <w:t>Conselheiros:</w:t>
      </w:r>
      <w:r>
        <w:rPr>
          <w:spacing w:val="-2"/>
          <w:w w:val="90"/>
        </w:rPr>
        <w:t> Yara </w:t>
      </w:r>
      <w:r>
        <w:rPr>
          <w:w w:val="85"/>
        </w:rPr>
        <w:t>Amazônia Lins Rodrigues dos Santos (Presidente), Júlio Assis Corrêa Pinheiro, Érico Xavier Desterro e Silva, Mario </w:t>
      </w:r>
      <w:r>
        <w:rPr>
          <w:w w:val="80"/>
        </w:rPr>
        <w:t>Manoel Coelho de Mello, Josué Cláudio de Souza Neto, Luis Fabian Pereira Barbosa e Mário José de Moraes Costa Filho </w:t>
      </w:r>
      <w:r>
        <w:rPr>
          <w:spacing w:val="-2"/>
          <w:w w:val="90"/>
        </w:rPr>
        <w:t>(Convocado).</w:t>
      </w:r>
    </w:p>
    <w:p>
      <w:pPr>
        <w:pStyle w:val="BodyText"/>
        <w:spacing w:before="190"/>
        <w:ind w:right="136"/>
      </w:pPr>
      <w:r>
        <w:rPr>
          <w:rFonts w:ascii="Arial" w:hAnsi="Arial"/>
          <w:b/>
          <w:w w:val="80"/>
        </w:rPr>
        <w:t>PROCESSO Nº 16.695/2023</w:t>
      </w:r>
      <w:r>
        <w:rPr>
          <w:rFonts w:ascii="Arial" w:hAnsi="Arial"/>
          <w:b/>
        </w:rPr>
        <w:t> </w:t>
      </w:r>
      <w:r>
        <w:rPr>
          <w:w w:val="80"/>
        </w:rPr>
        <w:t>- Consulta formulada pelo Secretário de Estado do Desporto e Lazer do Amazonas</w:t>
      </w:r>
      <w:r>
        <w:rPr/>
        <w:t> </w:t>
      </w:r>
      <w:r>
        <w:rPr>
          <w:w w:val="80"/>
        </w:rPr>
        <w:t>- SEDEL,</w:t>
      </w:r>
      <w:r>
        <w:rPr>
          <w:spacing w:val="40"/>
        </w:rPr>
        <w:t> </w:t>
      </w:r>
      <w:r>
        <w:rPr>
          <w:w w:val="80"/>
        </w:rPr>
        <w:t>Sr. Jorge Elias Costa de Oliveira, na qual busca posicionamento desta Corte de Contas quanto à necessidade de realizar </w:t>
      </w:r>
      <w:r>
        <w:rPr>
          <w:w w:val="85"/>
        </w:rPr>
        <w:t>prestação de contas do órgão, exercício 2023, considerando não ter havido, desde a sua criação, nenhuma despesa </w:t>
      </w:r>
      <w:r>
        <w:rPr>
          <w:w w:val="80"/>
        </w:rPr>
        <w:t>pública pela referida Secretaria.</w:t>
      </w:r>
      <w:r>
        <w:rPr/>
        <w:t> </w:t>
      </w:r>
      <w:r>
        <w:rPr>
          <w:rFonts w:ascii="Arial" w:hAnsi="Arial"/>
          <w:b/>
          <w:w w:val="80"/>
        </w:rPr>
        <w:t>ACÓRDÃO Nº 1015/2024: </w:t>
      </w:r>
      <w:r>
        <w:rPr>
          <w:w w:val="80"/>
        </w:rPr>
        <w:t>Vistos, relatados e discutidos estes autos</w:t>
      </w:r>
      <w:r>
        <w:rPr/>
        <w:t> </w:t>
      </w:r>
      <w:r>
        <w:rPr>
          <w:w w:val="80"/>
        </w:rPr>
        <w:t>acima identificados, </w:t>
      </w:r>
      <w:r>
        <w:rPr>
          <w:rFonts w:ascii="Arial" w:hAnsi="Arial"/>
          <w:b/>
          <w:w w:val="85"/>
        </w:rPr>
        <w:t>ACORDAM </w:t>
      </w:r>
      <w:r>
        <w:rPr>
          <w:w w:val="85"/>
        </w:rPr>
        <w:t>os Excelentíssimos Senhores Conselheiros do Tribunal de Contas do Estado do Amazonas, reunidos em Sessão</w:t>
      </w:r>
      <w:r>
        <w:rPr>
          <w:spacing w:val="-6"/>
          <w:w w:val="85"/>
        </w:rPr>
        <w:t> </w:t>
      </w:r>
      <w:r>
        <w:rPr>
          <w:w w:val="85"/>
        </w:rPr>
        <w:t>do</w:t>
      </w:r>
      <w:r>
        <w:rPr>
          <w:spacing w:val="-2"/>
          <w:w w:val="85"/>
        </w:rPr>
        <w:t> </w:t>
      </w:r>
      <w:r>
        <w:rPr>
          <w:rFonts w:ascii="Arial" w:hAnsi="Arial"/>
          <w:b/>
          <w:w w:val="85"/>
        </w:rPr>
        <w:t>Tribunal</w:t>
      </w:r>
      <w:r>
        <w:rPr>
          <w:rFonts w:ascii="Arial" w:hAnsi="Arial"/>
          <w:b/>
          <w:spacing w:val="-5"/>
          <w:w w:val="85"/>
        </w:rPr>
        <w:t> </w:t>
      </w:r>
      <w:r>
        <w:rPr>
          <w:rFonts w:ascii="Arial" w:hAnsi="Arial"/>
          <w:b/>
          <w:w w:val="85"/>
        </w:rPr>
        <w:t>Pleno</w:t>
      </w:r>
      <w:r>
        <w:rPr>
          <w:w w:val="85"/>
        </w:rPr>
        <w:t>,</w:t>
      </w:r>
      <w:r>
        <w:rPr>
          <w:spacing w:val="-5"/>
          <w:w w:val="85"/>
        </w:rPr>
        <w:t> </w:t>
      </w:r>
      <w:r>
        <w:rPr>
          <w:w w:val="85"/>
        </w:rPr>
        <w:t>no</w:t>
      </w:r>
      <w:r>
        <w:rPr>
          <w:spacing w:val="-5"/>
          <w:w w:val="85"/>
        </w:rPr>
        <w:t> </w:t>
      </w:r>
      <w:r>
        <w:rPr>
          <w:w w:val="85"/>
        </w:rPr>
        <w:t>exercício</w:t>
      </w:r>
      <w:r>
        <w:rPr>
          <w:spacing w:val="-5"/>
          <w:w w:val="85"/>
        </w:rPr>
        <w:t> </w:t>
      </w:r>
      <w:r>
        <w:rPr>
          <w:w w:val="85"/>
        </w:rPr>
        <w:t>da</w:t>
      </w:r>
      <w:r>
        <w:rPr>
          <w:spacing w:val="-5"/>
          <w:w w:val="85"/>
        </w:rPr>
        <w:t> </w:t>
      </w:r>
      <w:r>
        <w:rPr>
          <w:w w:val="85"/>
        </w:rPr>
        <w:t>competência</w:t>
      </w:r>
      <w:r>
        <w:rPr>
          <w:spacing w:val="-5"/>
          <w:w w:val="85"/>
        </w:rPr>
        <w:t> </w:t>
      </w:r>
      <w:r>
        <w:rPr>
          <w:w w:val="85"/>
        </w:rPr>
        <w:t>atribuída</w:t>
      </w:r>
      <w:r>
        <w:rPr>
          <w:spacing w:val="-5"/>
          <w:w w:val="85"/>
        </w:rPr>
        <w:t> </w:t>
      </w:r>
      <w:r>
        <w:rPr>
          <w:w w:val="85"/>
        </w:rPr>
        <w:t>pelos</w:t>
      </w:r>
      <w:r>
        <w:rPr>
          <w:spacing w:val="-5"/>
          <w:w w:val="85"/>
        </w:rPr>
        <w:t> </w:t>
      </w:r>
      <w:r>
        <w:rPr>
          <w:w w:val="85"/>
        </w:rPr>
        <w:t>art.</w:t>
      </w:r>
      <w:r>
        <w:rPr>
          <w:spacing w:val="-7"/>
          <w:w w:val="85"/>
        </w:rPr>
        <w:t> </w:t>
      </w:r>
      <w:r>
        <w:rPr>
          <w:w w:val="85"/>
        </w:rPr>
        <w:t>5º,</w:t>
      </w:r>
      <w:r>
        <w:rPr>
          <w:spacing w:val="-4"/>
          <w:w w:val="85"/>
        </w:rPr>
        <w:t> </w:t>
      </w:r>
      <w:r>
        <w:rPr>
          <w:w w:val="85"/>
        </w:rPr>
        <w:t>inciso</w:t>
      </w:r>
      <w:r>
        <w:rPr>
          <w:spacing w:val="-5"/>
          <w:w w:val="85"/>
        </w:rPr>
        <w:t> </w:t>
      </w:r>
      <w:r>
        <w:rPr>
          <w:w w:val="85"/>
        </w:rPr>
        <w:t>XXIII,</w:t>
      </w:r>
      <w:r>
        <w:rPr>
          <w:spacing w:val="-5"/>
          <w:w w:val="85"/>
        </w:rPr>
        <w:t> </w:t>
      </w:r>
      <w:r>
        <w:rPr>
          <w:w w:val="85"/>
        </w:rPr>
        <w:t>art.</w:t>
      </w:r>
      <w:r>
        <w:rPr>
          <w:spacing w:val="-7"/>
          <w:w w:val="85"/>
        </w:rPr>
        <w:t> </w:t>
      </w:r>
      <w:r>
        <w:rPr>
          <w:w w:val="85"/>
        </w:rPr>
        <w:t>11,</w:t>
      </w:r>
      <w:r>
        <w:rPr>
          <w:spacing w:val="-4"/>
          <w:w w:val="85"/>
        </w:rPr>
        <w:t> </w:t>
      </w:r>
      <w:r>
        <w:rPr>
          <w:w w:val="85"/>
        </w:rPr>
        <w:t>inciso</w:t>
      </w:r>
      <w:r>
        <w:rPr>
          <w:spacing w:val="-5"/>
          <w:w w:val="85"/>
        </w:rPr>
        <w:t> </w:t>
      </w:r>
      <w:r>
        <w:rPr>
          <w:w w:val="85"/>
        </w:rPr>
        <w:t>IV,</w:t>
      </w:r>
      <w:r>
        <w:rPr>
          <w:spacing w:val="-5"/>
          <w:w w:val="85"/>
        </w:rPr>
        <w:t> </w:t>
      </w:r>
      <w:r>
        <w:rPr>
          <w:w w:val="85"/>
        </w:rPr>
        <w:t>alínea</w:t>
      </w:r>
      <w:r>
        <w:rPr>
          <w:spacing w:val="-5"/>
          <w:w w:val="85"/>
        </w:rPr>
        <w:t> </w:t>
      </w:r>
      <w:r>
        <w:rPr>
          <w:w w:val="85"/>
        </w:rPr>
        <w:t>“f”, art.</w:t>
      </w:r>
      <w:r>
        <w:rPr>
          <w:spacing w:val="-1"/>
          <w:w w:val="85"/>
        </w:rPr>
        <w:t> </w:t>
      </w:r>
      <w:r>
        <w:rPr>
          <w:w w:val="85"/>
        </w:rPr>
        <w:t>274,</w:t>
      </w:r>
      <w:r>
        <w:rPr>
          <w:spacing w:val="-1"/>
          <w:w w:val="85"/>
        </w:rPr>
        <w:t> </w:t>
      </w:r>
      <w:r>
        <w:rPr>
          <w:w w:val="85"/>
        </w:rPr>
        <w:t>art.</w:t>
      </w:r>
      <w:r>
        <w:rPr>
          <w:spacing w:val="-3"/>
          <w:w w:val="85"/>
        </w:rPr>
        <w:t> </w:t>
      </w:r>
      <w:r>
        <w:rPr>
          <w:w w:val="85"/>
        </w:rPr>
        <w:t>275</w:t>
      </w:r>
      <w:r>
        <w:rPr>
          <w:spacing w:val="-1"/>
          <w:w w:val="85"/>
        </w:rPr>
        <w:t> </w:t>
      </w:r>
      <w:r>
        <w:rPr>
          <w:w w:val="85"/>
        </w:rPr>
        <w:t>e</w:t>
      </w:r>
      <w:r>
        <w:rPr>
          <w:spacing w:val="-2"/>
          <w:w w:val="85"/>
        </w:rPr>
        <w:t> </w:t>
      </w:r>
      <w:r>
        <w:rPr>
          <w:w w:val="85"/>
        </w:rPr>
        <w:t>art.</w:t>
      </w:r>
      <w:r>
        <w:rPr>
          <w:spacing w:val="-1"/>
          <w:w w:val="85"/>
        </w:rPr>
        <w:t> </w:t>
      </w:r>
      <w:r>
        <w:rPr>
          <w:w w:val="85"/>
        </w:rPr>
        <w:t>278,</w:t>
      </w:r>
      <w:r>
        <w:rPr>
          <w:spacing w:val="-1"/>
          <w:w w:val="85"/>
        </w:rPr>
        <w:t> </w:t>
      </w:r>
      <w:r>
        <w:rPr>
          <w:w w:val="85"/>
        </w:rPr>
        <w:t>da</w:t>
      </w:r>
      <w:r>
        <w:rPr>
          <w:spacing w:val="-1"/>
          <w:w w:val="85"/>
        </w:rPr>
        <w:t> </w:t>
      </w:r>
      <w:r>
        <w:rPr>
          <w:w w:val="85"/>
        </w:rPr>
        <w:t>Resolução</w:t>
      </w:r>
      <w:r>
        <w:rPr>
          <w:spacing w:val="-1"/>
          <w:w w:val="85"/>
        </w:rPr>
        <w:t> </w:t>
      </w:r>
      <w:r>
        <w:rPr>
          <w:w w:val="85"/>
        </w:rPr>
        <w:t>nº</w:t>
      </w:r>
      <w:r>
        <w:rPr>
          <w:spacing w:val="-1"/>
          <w:w w:val="85"/>
        </w:rPr>
        <w:t> </w:t>
      </w:r>
      <w:r>
        <w:rPr>
          <w:w w:val="85"/>
        </w:rPr>
        <w:t>04/2002-TCE/AM,</w:t>
      </w:r>
      <w:r>
        <w:rPr>
          <w:spacing w:val="-1"/>
          <w:w w:val="85"/>
        </w:rPr>
        <w:t> </w:t>
      </w:r>
      <w:r>
        <w:rPr>
          <w:rFonts w:ascii="Arial" w:hAnsi="Arial"/>
          <w:b/>
          <w:w w:val="85"/>
        </w:rPr>
        <w:t>à</w:t>
      </w:r>
      <w:r>
        <w:rPr>
          <w:rFonts w:ascii="Arial" w:hAnsi="Arial"/>
          <w:b/>
          <w:spacing w:val="-1"/>
          <w:w w:val="85"/>
        </w:rPr>
        <w:t> </w:t>
      </w:r>
      <w:r>
        <w:rPr>
          <w:rFonts w:ascii="Arial" w:hAnsi="Arial"/>
          <w:b/>
          <w:w w:val="85"/>
        </w:rPr>
        <w:t>unanimidade</w:t>
      </w:r>
      <w:r>
        <w:rPr>
          <w:w w:val="85"/>
        </w:rPr>
        <w:t>,</w:t>
      </w:r>
      <w:r>
        <w:rPr>
          <w:spacing w:val="-1"/>
          <w:w w:val="85"/>
        </w:rPr>
        <w:t> </w:t>
      </w:r>
      <w:r>
        <w:rPr>
          <w:w w:val="85"/>
        </w:rPr>
        <w:t>nos</w:t>
      </w:r>
      <w:r>
        <w:rPr>
          <w:spacing w:val="-2"/>
          <w:w w:val="85"/>
        </w:rPr>
        <w:t> </w:t>
      </w:r>
      <w:r>
        <w:rPr>
          <w:w w:val="85"/>
        </w:rPr>
        <w:t>termos</w:t>
      </w:r>
      <w:r>
        <w:rPr>
          <w:spacing w:val="-2"/>
          <w:w w:val="85"/>
        </w:rPr>
        <w:t> </w:t>
      </w:r>
      <w:r>
        <w:rPr>
          <w:w w:val="85"/>
        </w:rPr>
        <w:t>do</w:t>
      </w:r>
      <w:r>
        <w:rPr>
          <w:spacing w:val="-1"/>
          <w:w w:val="85"/>
        </w:rPr>
        <w:t> </w:t>
      </w:r>
      <w:r>
        <w:rPr>
          <w:w w:val="85"/>
        </w:rPr>
        <w:t>voto</w:t>
      </w:r>
      <w:r>
        <w:rPr>
          <w:spacing w:val="-2"/>
          <w:w w:val="85"/>
        </w:rPr>
        <w:t> </w:t>
      </w:r>
      <w:r>
        <w:rPr>
          <w:w w:val="85"/>
        </w:rPr>
        <w:t>do</w:t>
      </w:r>
      <w:r>
        <w:rPr>
          <w:spacing w:val="-1"/>
          <w:w w:val="85"/>
        </w:rPr>
        <w:t> </w:t>
      </w:r>
      <w:r>
        <w:rPr>
          <w:w w:val="85"/>
        </w:rPr>
        <w:t>Excelentíssimo </w:t>
      </w:r>
      <w:r>
        <w:rPr>
          <w:w w:val="80"/>
        </w:rPr>
        <w:t>Senhor Conselheiro-Relator, </w:t>
      </w:r>
      <w:r>
        <w:rPr>
          <w:rFonts w:ascii="Arial" w:hAnsi="Arial"/>
          <w:b/>
          <w:w w:val="80"/>
        </w:rPr>
        <w:t>em consonância </w:t>
      </w:r>
      <w:r>
        <w:rPr>
          <w:w w:val="80"/>
        </w:rPr>
        <w:t>com pronunciamento do Ministério Público junto a este Tribunal, no sentido</w:t>
      </w:r>
      <w:r>
        <w:rPr>
          <w:spacing w:val="40"/>
        </w:rPr>
        <w:t> </w:t>
      </w:r>
      <w:r>
        <w:rPr>
          <w:w w:val="85"/>
        </w:rPr>
        <w:t>de:</w:t>
      </w:r>
      <w:r>
        <w:rPr>
          <w:spacing w:val="-4"/>
          <w:w w:val="85"/>
        </w:rPr>
        <w:t> </w:t>
      </w:r>
      <w:r>
        <w:rPr>
          <w:rFonts w:ascii="Arial" w:hAnsi="Arial"/>
          <w:b/>
          <w:w w:val="85"/>
        </w:rPr>
        <w:t>9.1.</w:t>
      </w:r>
      <w:r>
        <w:rPr>
          <w:rFonts w:ascii="Arial" w:hAnsi="Arial"/>
          <w:b/>
          <w:spacing w:val="-5"/>
          <w:w w:val="85"/>
        </w:rPr>
        <w:t> </w:t>
      </w:r>
      <w:r>
        <w:rPr>
          <w:rFonts w:ascii="Arial" w:hAnsi="Arial"/>
          <w:b/>
          <w:w w:val="85"/>
        </w:rPr>
        <w:t>Não</w:t>
      </w:r>
      <w:r>
        <w:rPr>
          <w:rFonts w:ascii="Arial" w:hAnsi="Arial"/>
          <w:b/>
          <w:spacing w:val="-5"/>
          <w:w w:val="85"/>
        </w:rPr>
        <w:t> </w:t>
      </w:r>
      <w:r>
        <w:rPr>
          <w:rFonts w:ascii="Arial" w:hAnsi="Arial"/>
          <w:b/>
          <w:w w:val="85"/>
        </w:rPr>
        <w:t>conhecer</w:t>
      </w:r>
      <w:r>
        <w:rPr>
          <w:rFonts w:ascii="Arial" w:hAnsi="Arial"/>
          <w:b/>
          <w:spacing w:val="-3"/>
          <w:w w:val="85"/>
        </w:rPr>
        <w:t> </w:t>
      </w:r>
      <w:r>
        <w:rPr>
          <w:w w:val="85"/>
        </w:rPr>
        <w:t>da</w:t>
      </w:r>
      <w:r>
        <w:rPr>
          <w:spacing w:val="-6"/>
          <w:w w:val="85"/>
        </w:rPr>
        <w:t> </w:t>
      </w:r>
      <w:r>
        <w:rPr>
          <w:w w:val="85"/>
        </w:rPr>
        <w:t>Consulta</w:t>
      </w:r>
      <w:r>
        <w:rPr>
          <w:spacing w:val="-6"/>
          <w:w w:val="85"/>
        </w:rPr>
        <w:t> </w:t>
      </w:r>
      <w:r>
        <w:rPr>
          <w:w w:val="85"/>
        </w:rPr>
        <w:t>da</w:t>
      </w:r>
      <w:r>
        <w:rPr>
          <w:spacing w:val="-5"/>
          <w:w w:val="85"/>
        </w:rPr>
        <w:t> </w:t>
      </w:r>
      <w:r>
        <w:rPr>
          <w:w w:val="85"/>
        </w:rPr>
        <w:t>Secretaria</w:t>
      </w:r>
      <w:r>
        <w:rPr>
          <w:spacing w:val="-5"/>
          <w:w w:val="85"/>
        </w:rPr>
        <w:t> </w:t>
      </w:r>
      <w:r>
        <w:rPr>
          <w:w w:val="85"/>
        </w:rPr>
        <w:t>de</w:t>
      </w:r>
      <w:r>
        <w:rPr>
          <w:spacing w:val="-5"/>
          <w:w w:val="85"/>
        </w:rPr>
        <w:t> </w:t>
      </w:r>
      <w:r>
        <w:rPr>
          <w:w w:val="85"/>
        </w:rPr>
        <w:t>Estado</w:t>
      </w:r>
      <w:r>
        <w:rPr>
          <w:spacing w:val="-5"/>
          <w:w w:val="85"/>
        </w:rPr>
        <w:t> </w:t>
      </w:r>
      <w:r>
        <w:rPr>
          <w:w w:val="85"/>
        </w:rPr>
        <w:t>do</w:t>
      </w:r>
      <w:r>
        <w:rPr>
          <w:spacing w:val="-5"/>
          <w:w w:val="85"/>
        </w:rPr>
        <w:t> </w:t>
      </w:r>
      <w:r>
        <w:rPr>
          <w:w w:val="85"/>
        </w:rPr>
        <w:t>Desporto</w:t>
      </w:r>
      <w:r>
        <w:rPr>
          <w:spacing w:val="-6"/>
          <w:w w:val="85"/>
        </w:rPr>
        <w:t> </w:t>
      </w:r>
      <w:r>
        <w:rPr>
          <w:w w:val="85"/>
        </w:rPr>
        <w:t>e</w:t>
      </w:r>
      <w:r>
        <w:rPr>
          <w:spacing w:val="-5"/>
          <w:w w:val="85"/>
        </w:rPr>
        <w:t> </w:t>
      </w:r>
      <w:r>
        <w:rPr>
          <w:w w:val="85"/>
        </w:rPr>
        <w:t>Lazer -</w:t>
      </w:r>
      <w:r>
        <w:rPr>
          <w:spacing w:val="-5"/>
          <w:w w:val="85"/>
        </w:rPr>
        <w:t> </w:t>
      </w:r>
      <w:r>
        <w:rPr>
          <w:w w:val="85"/>
        </w:rPr>
        <w:t>Sedel,</w:t>
      </w:r>
      <w:r>
        <w:rPr>
          <w:spacing w:val="-5"/>
          <w:w w:val="85"/>
        </w:rPr>
        <w:t> </w:t>
      </w:r>
      <w:r>
        <w:rPr>
          <w:w w:val="85"/>
        </w:rPr>
        <w:t>formulada</w:t>
      </w:r>
      <w:r>
        <w:rPr>
          <w:spacing w:val="-5"/>
          <w:w w:val="85"/>
        </w:rPr>
        <w:t> </w:t>
      </w:r>
      <w:r>
        <w:rPr>
          <w:w w:val="85"/>
        </w:rPr>
        <w:t>pelo</w:t>
      </w:r>
      <w:r>
        <w:rPr>
          <w:spacing w:val="-5"/>
          <w:w w:val="85"/>
        </w:rPr>
        <w:t> </w:t>
      </w:r>
      <w:r>
        <w:rPr>
          <w:w w:val="85"/>
        </w:rPr>
        <w:t>Secretário</w:t>
      </w:r>
      <w:r>
        <w:rPr>
          <w:spacing w:val="-5"/>
          <w:w w:val="85"/>
        </w:rPr>
        <w:t> </w:t>
      </w:r>
      <w:r>
        <w:rPr>
          <w:w w:val="85"/>
        </w:rPr>
        <w:t>de </w:t>
      </w:r>
      <w:r>
        <w:rPr>
          <w:spacing w:val="-2"/>
          <w:w w:val="85"/>
        </w:rPr>
        <w:t>Estado do Desporto e Lazer do</w:t>
      </w:r>
      <w:r>
        <w:rPr>
          <w:spacing w:val="-7"/>
        </w:rPr>
        <w:t> </w:t>
      </w:r>
      <w:r>
        <w:rPr>
          <w:spacing w:val="-2"/>
          <w:w w:val="85"/>
        </w:rPr>
        <w:t>Amazonas,</w:t>
      </w:r>
      <w:r>
        <w:rPr>
          <w:spacing w:val="-3"/>
          <w:w w:val="85"/>
        </w:rPr>
        <w:t> </w:t>
      </w:r>
      <w:r>
        <w:rPr>
          <w:spacing w:val="-2"/>
          <w:w w:val="85"/>
        </w:rPr>
        <w:t>Sr. Jorge Elias Costa de Oliveira,</w:t>
      </w:r>
      <w:r>
        <w:rPr>
          <w:spacing w:val="-3"/>
          <w:w w:val="85"/>
        </w:rPr>
        <w:t> </w:t>
      </w:r>
      <w:r>
        <w:rPr>
          <w:spacing w:val="-2"/>
          <w:w w:val="85"/>
        </w:rPr>
        <w:t>à vista da carência de requisitos para</w:t>
      </w:r>
      <w:r>
        <w:rPr>
          <w:spacing w:val="-3"/>
          <w:w w:val="85"/>
        </w:rPr>
        <w:t> </w:t>
      </w:r>
      <w:r>
        <w:rPr>
          <w:spacing w:val="-2"/>
          <w:w w:val="85"/>
        </w:rPr>
        <w:t>a sua admissibilidade, nos termos</w:t>
      </w:r>
      <w:r>
        <w:rPr>
          <w:spacing w:val="-3"/>
          <w:w w:val="85"/>
        </w:rPr>
        <w:t> </w:t>
      </w:r>
      <w:r>
        <w:rPr>
          <w:spacing w:val="-2"/>
          <w:w w:val="85"/>
        </w:rPr>
        <w:t>do art. 274, §2º, do Regimento Interno, limitando-se esta Corte a informar ao consulente sua </w:t>
      </w:r>
      <w:r>
        <w:rPr>
          <w:w w:val="85"/>
        </w:rPr>
        <w:t>decisão, sem qualquer manifestação sobre o objeto do processo, nem remessa de pareceres constantes dos autos. </w:t>
      </w:r>
      <w:r>
        <w:rPr>
          <w:rFonts w:ascii="Arial" w:hAnsi="Arial"/>
          <w:b/>
          <w:w w:val="85"/>
        </w:rPr>
        <w:t>Especificação do quórum: </w:t>
      </w:r>
      <w:r>
        <w:rPr>
          <w:w w:val="85"/>
        </w:rPr>
        <w:t>Conselheiros: Yara Amazônia Lins Rodrigues dos Santos (Presidente), Júlio Assis Corrêa </w:t>
      </w:r>
      <w:r>
        <w:rPr>
          <w:w w:val="80"/>
        </w:rPr>
        <w:t>Pinheiro, Érico Xavier Desterro e Silva, Mario Manoel Coelho de Mello, Josué Cláudio de Souza Neto, Luis Fabian Pereira </w:t>
      </w:r>
      <w:r>
        <w:rPr>
          <w:w w:val="85"/>
        </w:rPr>
        <w:t>Barbosa</w:t>
      </w:r>
      <w:r>
        <w:rPr>
          <w:spacing w:val="-7"/>
          <w:w w:val="85"/>
        </w:rPr>
        <w:t> </w:t>
      </w:r>
      <w:r>
        <w:rPr>
          <w:w w:val="85"/>
        </w:rPr>
        <w:t>e</w:t>
      </w:r>
      <w:r>
        <w:rPr>
          <w:spacing w:val="-7"/>
          <w:w w:val="85"/>
        </w:rPr>
        <w:t> </w:t>
      </w:r>
      <w:r>
        <w:rPr>
          <w:w w:val="85"/>
        </w:rPr>
        <w:t>Mário</w:t>
      </w:r>
      <w:r>
        <w:rPr>
          <w:spacing w:val="-6"/>
          <w:w w:val="85"/>
        </w:rPr>
        <w:t> </w:t>
      </w:r>
      <w:r>
        <w:rPr>
          <w:w w:val="85"/>
        </w:rPr>
        <w:t>José</w:t>
      </w:r>
      <w:r>
        <w:rPr>
          <w:spacing w:val="-7"/>
          <w:w w:val="85"/>
        </w:rPr>
        <w:t> </w:t>
      </w:r>
      <w:r>
        <w:rPr>
          <w:w w:val="85"/>
        </w:rPr>
        <w:t>de</w:t>
      </w:r>
      <w:r>
        <w:rPr>
          <w:spacing w:val="-7"/>
          <w:w w:val="85"/>
        </w:rPr>
        <w:t> </w:t>
      </w:r>
      <w:r>
        <w:rPr>
          <w:w w:val="85"/>
        </w:rPr>
        <w:t>Moraes</w:t>
      </w:r>
      <w:r>
        <w:rPr>
          <w:spacing w:val="-6"/>
          <w:w w:val="85"/>
        </w:rPr>
        <w:t> </w:t>
      </w:r>
      <w:r>
        <w:rPr>
          <w:w w:val="85"/>
        </w:rPr>
        <w:t>Costa</w:t>
      </w:r>
      <w:r>
        <w:rPr>
          <w:spacing w:val="-7"/>
          <w:w w:val="85"/>
        </w:rPr>
        <w:t> </w:t>
      </w:r>
      <w:r>
        <w:rPr>
          <w:w w:val="85"/>
        </w:rPr>
        <w:t>Filho</w:t>
      </w:r>
      <w:r>
        <w:rPr>
          <w:spacing w:val="-7"/>
          <w:w w:val="85"/>
        </w:rPr>
        <w:t> </w:t>
      </w:r>
      <w:r>
        <w:rPr>
          <w:w w:val="85"/>
        </w:rPr>
        <w:t>(Convocado).</w:t>
      </w:r>
    </w:p>
    <w:p>
      <w:pPr>
        <w:pStyle w:val="BodyText"/>
        <w:spacing w:before="193"/>
        <w:ind w:right="136"/>
        <w:rPr>
          <w:rFonts w:ascii="Arial" w:hAnsi="Arial"/>
          <w:b/>
        </w:rPr>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16.744/2023</w:t>
      </w:r>
      <w:r>
        <w:rPr>
          <w:rFonts w:ascii="Arial" w:hAnsi="Arial"/>
          <w:b/>
        </w:rPr>
        <w:t> </w:t>
      </w:r>
      <w:r>
        <w:rPr>
          <w:w w:val="80"/>
        </w:rPr>
        <w:t>-</w:t>
      </w:r>
      <w:r>
        <w:rPr/>
        <w:t> </w:t>
      </w:r>
      <w:r>
        <w:rPr>
          <w:w w:val="80"/>
        </w:rPr>
        <w:t>Representação</w:t>
      </w:r>
      <w:r>
        <w:rPr/>
        <w:t> </w:t>
      </w:r>
      <w:r>
        <w:rPr>
          <w:w w:val="80"/>
        </w:rPr>
        <w:t>interposta</w:t>
      </w:r>
      <w:r>
        <w:rPr/>
        <w:t> </w:t>
      </w:r>
      <w:r>
        <w:rPr>
          <w:w w:val="80"/>
        </w:rPr>
        <w:t>pelo</w:t>
      </w:r>
      <w:r>
        <w:rPr/>
        <w:t> </w:t>
      </w:r>
      <w:r>
        <w:rPr>
          <w:w w:val="80"/>
        </w:rPr>
        <w:t>Ministério</w:t>
      </w:r>
      <w:r>
        <w:rPr/>
        <w:t> </w:t>
      </w:r>
      <w:r>
        <w:rPr>
          <w:w w:val="80"/>
        </w:rPr>
        <w:t>Público</w:t>
      </w:r>
      <w:r>
        <w:rPr/>
        <w:t> </w:t>
      </w:r>
      <w:r>
        <w:rPr>
          <w:w w:val="80"/>
        </w:rPr>
        <w:t>de</w:t>
      </w:r>
      <w:r>
        <w:rPr/>
        <w:t> </w:t>
      </w:r>
      <w:r>
        <w:rPr>
          <w:w w:val="80"/>
        </w:rPr>
        <w:t>Contas</w:t>
      </w:r>
      <w:r>
        <w:rPr/>
        <w:t> </w:t>
      </w:r>
      <w:r>
        <w:rPr>
          <w:w w:val="80"/>
        </w:rPr>
        <w:t>(MPC)</w:t>
      </w:r>
      <w:r>
        <w:rPr/>
        <w:t> </w:t>
      </w:r>
      <w:r>
        <w:rPr>
          <w:w w:val="80"/>
        </w:rPr>
        <w:t>em</w:t>
      </w:r>
      <w:r>
        <w:rPr/>
        <w:t> </w:t>
      </w:r>
      <w:r>
        <w:rPr>
          <w:w w:val="80"/>
        </w:rPr>
        <w:t>desfavor</w:t>
      </w:r>
      <w:r>
        <w:rPr/>
        <w:t> </w:t>
      </w:r>
      <w:r>
        <w:rPr>
          <w:w w:val="80"/>
        </w:rPr>
        <w:t>do</w:t>
      </w:r>
      <w:r>
        <w:rPr/>
        <w:t> </w:t>
      </w:r>
      <w:r>
        <w:rPr>
          <w:w w:val="80"/>
        </w:rPr>
        <w:t>Chefe</w:t>
      </w:r>
      <w:r>
        <w:rPr>
          <w:spacing w:val="40"/>
        </w:rPr>
        <w:t> </w:t>
      </w:r>
      <w:r>
        <w:rPr>
          <w:w w:val="85"/>
        </w:rPr>
        <w:t>do Executivo de Alvarães, Sr. Lucenildo de Souza Macedo, do Secretário de Estado do Meio Ambiente (SEMA), Sr. Eduardo</w:t>
      </w:r>
      <w:r>
        <w:rPr>
          <w:spacing w:val="-3"/>
          <w:w w:val="85"/>
        </w:rPr>
        <w:t> </w:t>
      </w:r>
      <w:r>
        <w:rPr>
          <w:w w:val="85"/>
        </w:rPr>
        <w:t>Taveira,</w:t>
      </w:r>
      <w:r>
        <w:rPr>
          <w:spacing w:val="-3"/>
          <w:w w:val="85"/>
        </w:rPr>
        <w:t> </w:t>
      </w:r>
      <w:r>
        <w:rPr>
          <w:w w:val="85"/>
        </w:rPr>
        <w:t>do</w:t>
      </w:r>
      <w:r>
        <w:rPr>
          <w:spacing w:val="-3"/>
          <w:w w:val="85"/>
        </w:rPr>
        <w:t> </w:t>
      </w:r>
      <w:r>
        <w:rPr>
          <w:w w:val="85"/>
        </w:rPr>
        <w:t>Comandante</w:t>
      </w:r>
      <w:r>
        <w:rPr>
          <w:spacing w:val="-3"/>
          <w:w w:val="85"/>
        </w:rPr>
        <w:t> </w:t>
      </w:r>
      <w:r>
        <w:rPr>
          <w:w w:val="85"/>
        </w:rPr>
        <w:t>Geral</w:t>
      </w:r>
      <w:r>
        <w:rPr>
          <w:spacing w:val="-4"/>
          <w:w w:val="85"/>
        </w:rPr>
        <w:t> </w:t>
      </w:r>
      <w:r>
        <w:rPr>
          <w:w w:val="85"/>
        </w:rPr>
        <w:t>do</w:t>
      </w:r>
      <w:r>
        <w:rPr>
          <w:spacing w:val="-3"/>
          <w:w w:val="85"/>
        </w:rPr>
        <w:t> </w:t>
      </w:r>
      <w:r>
        <w:rPr>
          <w:w w:val="85"/>
        </w:rPr>
        <w:t>Corpo</w:t>
      </w:r>
      <w:r>
        <w:rPr>
          <w:spacing w:val="-3"/>
          <w:w w:val="85"/>
        </w:rPr>
        <w:t> </w:t>
      </w:r>
      <w:r>
        <w:rPr>
          <w:w w:val="85"/>
        </w:rPr>
        <w:t>de</w:t>
      </w:r>
      <w:r>
        <w:rPr>
          <w:spacing w:val="-5"/>
          <w:w w:val="85"/>
        </w:rPr>
        <w:t> </w:t>
      </w:r>
      <w:r>
        <w:rPr>
          <w:w w:val="85"/>
        </w:rPr>
        <w:t>Bombeiros</w:t>
      </w:r>
      <w:r>
        <w:rPr>
          <w:spacing w:val="-4"/>
          <w:w w:val="85"/>
        </w:rPr>
        <w:t> </w:t>
      </w:r>
      <w:r>
        <w:rPr>
          <w:w w:val="85"/>
        </w:rPr>
        <w:t>Militar</w:t>
      </w:r>
      <w:r>
        <w:rPr>
          <w:spacing w:val="-4"/>
          <w:w w:val="85"/>
        </w:rPr>
        <w:t> </w:t>
      </w:r>
      <w:r>
        <w:rPr>
          <w:w w:val="85"/>
        </w:rPr>
        <w:t>do</w:t>
      </w:r>
      <w:r>
        <w:rPr>
          <w:spacing w:val="-3"/>
          <w:w w:val="85"/>
        </w:rPr>
        <w:t> </w:t>
      </w:r>
      <w:r>
        <w:rPr>
          <w:w w:val="85"/>
        </w:rPr>
        <w:t>Estado</w:t>
      </w:r>
      <w:r>
        <w:rPr>
          <w:spacing w:val="-3"/>
          <w:w w:val="85"/>
        </w:rPr>
        <w:t> </w:t>
      </w:r>
      <w:r>
        <w:rPr>
          <w:w w:val="85"/>
        </w:rPr>
        <w:t>do</w:t>
      </w:r>
      <w:r>
        <w:rPr>
          <w:spacing w:val="-3"/>
          <w:w w:val="85"/>
        </w:rPr>
        <w:t> </w:t>
      </w:r>
      <w:r>
        <w:rPr>
          <w:w w:val="85"/>
        </w:rPr>
        <w:t>Amazonas</w:t>
      </w:r>
      <w:r>
        <w:rPr>
          <w:spacing w:val="-4"/>
          <w:w w:val="85"/>
        </w:rPr>
        <w:t> </w:t>
      </w:r>
      <w:r>
        <w:rPr>
          <w:w w:val="85"/>
        </w:rPr>
        <w:t>(CBMAM),</w:t>
      </w:r>
      <w:r>
        <w:rPr>
          <w:spacing w:val="-6"/>
          <w:w w:val="85"/>
        </w:rPr>
        <w:t> </w:t>
      </w:r>
      <w:r>
        <w:rPr>
          <w:w w:val="85"/>
        </w:rPr>
        <w:t>Sr.</w:t>
      </w:r>
      <w:r>
        <w:rPr>
          <w:spacing w:val="-4"/>
          <w:w w:val="85"/>
        </w:rPr>
        <w:t> </w:t>
      </w:r>
      <w:r>
        <w:rPr>
          <w:w w:val="85"/>
        </w:rPr>
        <w:t>Orleilso Ximenes</w:t>
      </w:r>
      <w:r>
        <w:rPr>
          <w:spacing w:val="-5"/>
          <w:w w:val="85"/>
        </w:rPr>
        <w:t> </w:t>
      </w:r>
      <w:r>
        <w:rPr>
          <w:w w:val="85"/>
        </w:rPr>
        <w:t>Muniz,</w:t>
      </w:r>
      <w:r>
        <w:rPr>
          <w:spacing w:val="-5"/>
          <w:w w:val="85"/>
        </w:rPr>
        <w:t> </w:t>
      </w:r>
      <w:r>
        <w:rPr>
          <w:w w:val="85"/>
        </w:rPr>
        <w:t>e</w:t>
      </w:r>
      <w:r>
        <w:rPr>
          <w:spacing w:val="-5"/>
          <w:w w:val="85"/>
        </w:rPr>
        <w:t> </w:t>
      </w:r>
      <w:r>
        <w:rPr>
          <w:w w:val="85"/>
        </w:rPr>
        <w:t>do</w:t>
      </w:r>
      <w:r>
        <w:rPr>
          <w:spacing w:val="-5"/>
          <w:w w:val="85"/>
        </w:rPr>
        <w:t> </w:t>
      </w:r>
      <w:r>
        <w:rPr>
          <w:w w:val="85"/>
        </w:rPr>
        <w:t>Diretor-Presidente</w:t>
      </w:r>
      <w:r>
        <w:rPr>
          <w:spacing w:val="-5"/>
          <w:w w:val="85"/>
        </w:rPr>
        <w:t> </w:t>
      </w:r>
      <w:r>
        <w:rPr>
          <w:w w:val="85"/>
        </w:rPr>
        <w:t>do</w:t>
      </w:r>
      <w:r>
        <w:rPr>
          <w:spacing w:val="-5"/>
          <w:w w:val="85"/>
        </w:rPr>
        <w:t> </w:t>
      </w:r>
      <w:r>
        <w:rPr>
          <w:w w:val="85"/>
        </w:rPr>
        <w:t>Instituto</w:t>
      </w:r>
      <w:r>
        <w:rPr>
          <w:spacing w:val="-4"/>
          <w:w w:val="85"/>
        </w:rPr>
        <w:t> </w:t>
      </w:r>
      <w:r>
        <w:rPr>
          <w:w w:val="85"/>
        </w:rPr>
        <w:t>de</w:t>
      </w:r>
      <w:r>
        <w:rPr>
          <w:spacing w:val="-5"/>
          <w:w w:val="85"/>
        </w:rPr>
        <w:t> </w:t>
      </w:r>
      <w:r>
        <w:rPr>
          <w:w w:val="85"/>
        </w:rPr>
        <w:t>Proteção</w:t>
      </w:r>
      <w:r>
        <w:rPr>
          <w:spacing w:val="-5"/>
          <w:w w:val="85"/>
        </w:rPr>
        <w:t> </w:t>
      </w:r>
      <w:r>
        <w:rPr>
          <w:w w:val="85"/>
        </w:rPr>
        <w:t>Ambiental</w:t>
      </w:r>
      <w:r>
        <w:rPr>
          <w:spacing w:val="-5"/>
          <w:w w:val="85"/>
        </w:rPr>
        <w:t> </w:t>
      </w:r>
      <w:r>
        <w:rPr>
          <w:w w:val="85"/>
        </w:rPr>
        <w:t>do</w:t>
      </w:r>
      <w:r>
        <w:rPr>
          <w:spacing w:val="-5"/>
          <w:w w:val="85"/>
        </w:rPr>
        <w:t> </w:t>
      </w:r>
      <w:r>
        <w:rPr>
          <w:w w:val="85"/>
        </w:rPr>
        <w:t>Amazonas</w:t>
      </w:r>
      <w:r>
        <w:rPr>
          <w:spacing w:val="-5"/>
          <w:w w:val="85"/>
        </w:rPr>
        <w:t> </w:t>
      </w:r>
      <w:r>
        <w:rPr>
          <w:w w:val="85"/>
        </w:rPr>
        <w:t>(IPAAM),</w:t>
      </w:r>
      <w:r>
        <w:rPr>
          <w:spacing w:val="-5"/>
          <w:w w:val="85"/>
        </w:rPr>
        <w:t> </w:t>
      </w:r>
      <w:r>
        <w:rPr>
          <w:w w:val="85"/>
        </w:rPr>
        <w:t>Sr.</w:t>
      </w:r>
      <w:r>
        <w:rPr>
          <w:spacing w:val="-5"/>
          <w:w w:val="85"/>
        </w:rPr>
        <w:t> </w:t>
      </w:r>
      <w:r>
        <w:rPr>
          <w:w w:val="85"/>
        </w:rPr>
        <w:t>Juliano</w:t>
      </w:r>
      <w:r>
        <w:rPr>
          <w:spacing w:val="-5"/>
          <w:w w:val="85"/>
        </w:rPr>
        <w:t> </w:t>
      </w:r>
      <w:r>
        <w:rPr>
          <w:w w:val="85"/>
        </w:rPr>
        <w:t>Valente, </w:t>
      </w:r>
      <w:r>
        <w:rPr>
          <w:w w:val="80"/>
        </w:rPr>
        <w:t>para definição de responsabilidades, perante o sistema de Controle Externo, na forma da Lei Orgânica,</w:t>
      </w:r>
      <w:r>
        <w:rPr/>
        <w:t> </w:t>
      </w:r>
      <w:r>
        <w:rPr>
          <w:w w:val="80"/>
        </w:rPr>
        <w:t>por má gestão de comando e controle e combate deficiente a incêndios florestais e queimadas, poluição atmosférica e colapso ao microclima</w:t>
      </w:r>
      <w:r>
        <w:rPr>
          <w:spacing w:val="80"/>
        </w:rPr>
        <w:t> </w:t>
      </w:r>
      <w:r>
        <w:rPr>
          <w:spacing w:val="-2"/>
          <w:w w:val="85"/>
        </w:rPr>
        <w:t>da região metropolitana de Manaus, durante a estiagem no segundo semestre de 2023, no âmbito da porção amazônica </w:t>
      </w:r>
      <w:r>
        <w:rPr>
          <w:w w:val="85"/>
        </w:rPr>
        <w:t>do</w:t>
      </w:r>
      <w:r>
        <w:rPr>
          <w:w w:val="85"/>
        </w:rPr>
        <w:t> município</w:t>
      </w:r>
      <w:r>
        <w:rPr>
          <w:w w:val="85"/>
        </w:rPr>
        <w:t> de</w:t>
      </w:r>
      <w:r>
        <w:rPr>
          <w:w w:val="85"/>
        </w:rPr>
        <w:t> Alvarães.</w:t>
      </w:r>
      <w:r>
        <w:rPr>
          <w:w w:val="85"/>
        </w:rPr>
        <w:t> </w:t>
      </w:r>
      <w:r>
        <w:rPr>
          <w:rFonts w:ascii="Arial" w:hAnsi="Arial"/>
          <w:b/>
          <w:w w:val="85"/>
        </w:rPr>
        <w:t>ACÓRDÃO</w:t>
      </w:r>
      <w:r>
        <w:rPr>
          <w:rFonts w:ascii="Arial" w:hAnsi="Arial"/>
          <w:b/>
          <w:w w:val="85"/>
        </w:rPr>
        <w:t> Nº</w:t>
      </w:r>
      <w:r>
        <w:rPr>
          <w:rFonts w:ascii="Arial" w:hAnsi="Arial"/>
          <w:b/>
          <w:w w:val="85"/>
        </w:rPr>
        <w:t> 1016/2024: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 </w:t>
      </w:r>
      <w:r>
        <w:rPr>
          <w:rFonts w:ascii="Arial" w:hAnsi="Arial"/>
          <w:b/>
          <w:w w:val="85"/>
        </w:rPr>
        <w:t>ACORDAM </w:t>
      </w:r>
      <w:r>
        <w:rPr>
          <w:w w:val="85"/>
        </w:rPr>
        <w:t>os Excelentíssimos Senhores Conselheiros do Tribunal de Contas do Estado do Amazonas, reunidos em Sessão do </w:t>
      </w:r>
      <w:r>
        <w:rPr>
          <w:rFonts w:ascii="Arial" w:hAnsi="Arial"/>
          <w:b/>
          <w:w w:val="85"/>
        </w:rPr>
        <w:t>Tribunal Pleno</w:t>
      </w:r>
      <w:r>
        <w:rPr>
          <w:w w:val="85"/>
        </w:rPr>
        <w:t>, no exercício da competência atribuída pelo art. 11, inciso IV, alínea “i”, da Resolução nº 04/2002-TCE/AM,</w:t>
      </w:r>
      <w:r>
        <w:rPr>
          <w:spacing w:val="20"/>
        </w:rPr>
        <w:t> </w:t>
      </w:r>
      <w:r>
        <w:rPr>
          <w:rFonts w:ascii="Arial" w:hAnsi="Arial"/>
          <w:b/>
          <w:w w:val="85"/>
        </w:rPr>
        <w:t>à</w:t>
      </w:r>
      <w:r>
        <w:rPr>
          <w:rFonts w:ascii="Arial" w:hAnsi="Arial"/>
          <w:b/>
          <w:spacing w:val="20"/>
        </w:rPr>
        <w:t> </w:t>
      </w:r>
      <w:r>
        <w:rPr>
          <w:rFonts w:ascii="Arial" w:hAnsi="Arial"/>
          <w:b/>
          <w:w w:val="85"/>
        </w:rPr>
        <w:t>unanimidade</w:t>
      </w:r>
      <w:r>
        <w:rPr>
          <w:w w:val="85"/>
        </w:rPr>
        <w:t>,</w:t>
      </w:r>
      <w:r>
        <w:rPr>
          <w:spacing w:val="18"/>
        </w:rPr>
        <w:t> </w:t>
      </w:r>
      <w:r>
        <w:rPr>
          <w:w w:val="85"/>
        </w:rPr>
        <w:t>nos</w:t>
      </w:r>
      <w:r>
        <w:rPr>
          <w:spacing w:val="19"/>
        </w:rPr>
        <w:t> </w:t>
      </w:r>
      <w:r>
        <w:rPr>
          <w:w w:val="85"/>
        </w:rPr>
        <w:t>termos</w:t>
      </w:r>
      <w:r>
        <w:rPr>
          <w:spacing w:val="19"/>
        </w:rPr>
        <w:t> </w:t>
      </w:r>
      <w:r>
        <w:rPr>
          <w:w w:val="85"/>
        </w:rPr>
        <w:t>do</w:t>
      </w:r>
      <w:r>
        <w:rPr>
          <w:spacing w:val="20"/>
        </w:rPr>
        <w:t> </w:t>
      </w:r>
      <w:r>
        <w:rPr>
          <w:w w:val="85"/>
        </w:rPr>
        <w:t>voto</w:t>
      </w:r>
      <w:r>
        <w:rPr>
          <w:spacing w:val="20"/>
        </w:rPr>
        <w:t> </w:t>
      </w:r>
      <w:r>
        <w:rPr>
          <w:w w:val="85"/>
        </w:rPr>
        <w:t>do</w:t>
      </w:r>
      <w:r>
        <w:rPr>
          <w:spacing w:val="20"/>
        </w:rPr>
        <w:t> </w:t>
      </w:r>
      <w:r>
        <w:rPr>
          <w:w w:val="85"/>
        </w:rPr>
        <w:t>Excelentíssimo</w:t>
      </w:r>
      <w:r>
        <w:rPr>
          <w:spacing w:val="20"/>
        </w:rPr>
        <w:t> </w:t>
      </w:r>
      <w:r>
        <w:rPr>
          <w:w w:val="85"/>
        </w:rPr>
        <w:t>Senhor</w:t>
      </w:r>
      <w:r>
        <w:rPr>
          <w:spacing w:val="19"/>
        </w:rPr>
        <w:t> </w:t>
      </w:r>
      <w:r>
        <w:rPr>
          <w:w w:val="85"/>
        </w:rPr>
        <w:t>Conselheiro-Relator,</w:t>
      </w:r>
      <w:r>
        <w:rPr>
          <w:spacing w:val="17"/>
        </w:rPr>
        <w:t> </w:t>
      </w:r>
      <w:r>
        <w:rPr>
          <w:rFonts w:ascii="Arial" w:hAnsi="Arial"/>
          <w:b/>
          <w:w w:val="85"/>
        </w:rPr>
        <w:t>em</w:t>
      </w:r>
      <w:r>
        <w:rPr>
          <w:rFonts w:ascii="Arial" w:hAnsi="Arial"/>
          <w:b/>
          <w:spacing w:val="20"/>
        </w:rPr>
        <w:t> </w:t>
      </w:r>
      <w:r>
        <w:rPr>
          <w:rFonts w:ascii="Arial" w:hAnsi="Arial"/>
          <w:b/>
          <w:w w:val="85"/>
        </w:rPr>
        <w:t>parcial</w:t>
      </w:r>
    </w:p>
    <w:p>
      <w:pPr>
        <w:pStyle w:val="BodyText"/>
        <w:spacing w:after="0"/>
        <w:rPr>
          <w:rFonts w:ascii="Arial" w:hAnsi="Arial"/>
          <w:b/>
        </w:rPr>
        <w:sectPr>
          <w:pgSz w:w="11910" w:h="16840"/>
          <w:pgMar w:top="1920" w:bottom="280" w:left="566" w:right="425"/>
        </w:sectPr>
      </w:pPr>
    </w:p>
    <w:p>
      <w:pPr>
        <w:pStyle w:val="BodyText"/>
        <w:ind w:left="0"/>
        <w:jc w:val="left"/>
        <w:rPr>
          <w:rFonts w:ascii="Arial"/>
          <w:b/>
        </w:rPr>
      </w:pPr>
    </w:p>
    <w:p>
      <w:pPr>
        <w:pStyle w:val="BodyText"/>
        <w:spacing w:before="196"/>
        <w:ind w:left="0"/>
        <w:jc w:val="left"/>
        <w:rPr>
          <w:rFonts w:ascii="Arial"/>
          <w:b/>
        </w:rPr>
      </w:pPr>
    </w:p>
    <w:p>
      <w:pPr>
        <w:pStyle w:val="BodyText"/>
        <w:ind w:right="135"/>
      </w:pPr>
      <w:r>
        <w:rPr>
          <w:rFonts w:ascii="Arial" w:hAnsi="Arial"/>
          <w:b/>
          <w:w w:val="90"/>
        </w:rPr>
        <w:t>consonância</w:t>
      </w:r>
      <w:r>
        <w:rPr>
          <w:rFonts w:ascii="Arial" w:hAnsi="Arial"/>
          <w:b/>
          <w:w w:val="90"/>
        </w:rPr>
        <w:t> </w:t>
      </w:r>
      <w:r>
        <w:rPr>
          <w:w w:val="90"/>
        </w:rPr>
        <w:t>com</w:t>
      </w:r>
      <w:r>
        <w:rPr>
          <w:w w:val="90"/>
        </w:rPr>
        <w:t> pronunciamento</w:t>
      </w:r>
      <w:r>
        <w:rPr>
          <w:w w:val="90"/>
        </w:rPr>
        <w:t> do</w:t>
      </w:r>
      <w:r>
        <w:rPr>
          <w:w w:val="90"/>
        </w:rPr>
        <w:t> Ministério</w:t>
      </w:r>
      <w:r>
        <w:rPr>
          <w:w w:val="90"/>
        </w:rPr>
        <w:t> Público</w:t>
      </w:r>
      <w:r>
        <w:rPr>
          <w:w w:val="90"/>
        </w:rPr>
        <w:t> junto</w:t>
      </w:r>
      <w:r>
        <w:rPr>
          <w:w w:val="90"/>
        </w:rPr>
        <w:t> a</w:t>
      </w:r>
      <w:r>
        <w:rPr>
          <w:w w:val="90"/>
        </w:rPr>
        <w:t> este</w:t>
      </w:r>
      <w:r>
        <w:rPr>
          <w:w w:val="90"/>
        </w:rPr>
        <w:t> Tribunal,</w:t>
      </w:r>
      <w:r>
        <w:rPr>
          <w:w w:val="90"/>
        </w:rPr>
        <w:t> no</w:t>
      </w:r>
      <w:r>
        <w:rPr>
          <w:w w:val="90"/>
        </w:rPr>
        <w:t> sentido</w:t>
      </w:r>
      <w:r>
        <w:rPr>
          <w:w w:val="90"/>
        </w:rPr>
        <w:t> de:</w:t>
      </w:r>
      <w:r>
        <w:rPr>
          <w:w w:val="90"/>
        </w:rPr>
        <w:t> </w:t>
      </w:r>
      <w:r>
        <w:rPr>
          <w:rFonts w:ascii="Arial" w:hAnsi="Arial"/>
          <w:b/>
          <w:w w:val="90"/>
        </w:rPr>
        <w:t>9.1.</w:t>
      </w:r>
      <w:r>
        <w:rPr>
          <w:rFonts w:ascii="Arial" w:hAnsi="Arial"/>
          <w:b/>
          <w:w w:val="90"/>
        </w:rPr>
        <w:t> Conhecer</w:t>
      </w:r>
      <w:r>
        <w:rPr>
          <w:rFonts w:ascii="Arial" w:hAnsi="Arial"/>
          <w:b/>
          <w:w w:val="90"/>
        </w:rPr>
        <w:t> </w:t>
      </w:r>
      <w:r>
        <w:rPr>
          <w:w w:val="90"/>
        </w:rPr>
        <w:t>a </w:t>
      </w:r>
      <w:r>
        <w:rPr>
          <w:w w:val="85"/>
        </w:rPr>
        <w:t>representação oposta pelo Ministério Público de Contas, conforme art. 288 da Resolução nº 04/2002-RITCE/AM; </w:t>
      </w:r>
      <w:r>
        <w:rPr>
          <w:rFonts w:ascii="Arial" w:hAnsi="Arial"/>
          <w:b/>
          <w:w w:val="85"/>
        </w:rPr>
        <w:t>9.2. </w:t>
      </w:r>
      <w:r>
        <w:rPr>
          <w:rFonts w:ascii="Arial" w:hAnsi="Arial"/>
          <w:b/>
          <w:w w:val="80"/>
        </w:rPr>
        <w:t>Julgar Procedente </w:t>
      </w:r>
      <w:r>
        <w:rPr>
          <w:w w:val="80"/>
        </w:rPr>
        <w:t>a representação oposta pelo Ministério Público de Contas, pois confirmadas</w:t>
      </w:r>
      <w:r>
        <w:rPr/>
        <w:t> </w:t>
      </w:r>
      <w:r>
        <w:rPr>
          <w:w w:val="80"/>
        </w:rPr>
        <w:t>as falhas no planejamento estratégico especificamente voltado ao fortalecimento do combate às queimadas e ao nível crítico de poluição atmosférica</w:t>
      </w:r>
      <w:r>
        <w:rPr>
          <w:spacing w:val="80"/>
        </w:rPr>
        <w:t> </w:t>
      </w:r>
      <w:r>
        <w:rPr>
          <w:spacing w:val="-2"/>
          <w:w w:val="85"/>
        </w:rPr>
        <w:t>em Alvarães e no Estado; </w:t>
      </w:r>
      <w:r>
        <w:rPr>
          <w:rFonts w:ascii="Arial" w:hAnsi="Arial"/>
          <w:b/>
          <w:spacing w:val="-2"/>
          <w:w w:val="85"/>
        </w:rPr>
        <w:t>9.3. Recomendar </w:t>
      </w:r>
      <w:r>
        <w:rPr>
          <w:spacing w:val="-2"/>
          <w:w w:val="85"/>
        </w:rPr>
        <w:t>à Prefeitura Municipal de Alvarães: a) Elaborar Plano de Ação de educação </w:t>
      </w:r>
      <w:r>
        <w:rPr>
          <w:w w:val="85"/>
        </w:rPr>
        <w:t>ambiental a ser desenvolvido em escolas e instituições públicas quanto a responsabilidade compartilhada do cidadão </w:t>
      </w:r>
      <w:r>
        <w:rPr>
          <w:w w:val="80"/>
        </w:rPr>
        <w:t>frente às questões ambientais ocasionadas pelo desmatamento e queimadas, com abrangência na sede e na área rural; b) </w:t>
      </w:r>
      <w:r>
        <w:rPr>
          <w:w w:val="85"/>
        </w:rPr>
        <w:t>Implementar o Comitê Municipal de Prevenção e Combate às Queimadas; c) Implementar campanha publicitária em </w:t>
      </w:r>
      <w:r>
        <w:rPr>
          <w:spacing w:val="-2"/>
          <w:w w:val="90"/>
        </w:rPr>
        <w:t>parceria</w:t>
      </w:r>
      <w:r>
        <w:rPr>
          <w:spacing w:val="-2"/>
          <w:w w:val="90"/>
        </w:rPr>
        <w:t> com</w:t>
      </w:r>
      <w:r>
        <w:rPr>
          <w:spacing w:val="-2"/>
          <w:w w:val="90"/>
        </w:rPr>
        <w:t> veículos</w:t>
      </w:r>
      <w:r>
        <w:rPr>
          <w:spacing w:val="-2"/>
          <w:w w:val="90"/>
        </w:rPr>
        <w:t> de</w:t>
      </w:r>
      <w:r>
        <w:rPr>
          <w:spacing w:val="-2"/>
          <w:w w:val="90"/>
        </w:rPr>
        <w:t> comunicação</w:t>
      </w:r>
      <w:r>
        <w:rPr>
          <w:spacing w:val="-2"/>
          <w:w w:val="90"/>
        </w:rPr>
        <w:t> (rádios,</w:t>
      </w:r>
      <w:r>
        <w:rPr>
          <w:spacing w:val="-2"/>
          <w:w w:val="90"/>
        </w:rPr>
        <w:t> TV’s,</w:t>
      </w:r>
      <w:r>
        <w:rPr>
          <w:spacing w:val="-2"/>
          <w:w w:val="90"/>
        </w:rPr>
        <w:t> voz</w:t>
      </w:r>
      <w:r>
        <w:rPr>
          <w:spacing w:val="-2"/>
          <w:w w:val="90"/>
        </w:rPr>
        <w:t> comunitária</w:t>
      </w:r>
      <w:r>
        <w:rPr>
          <w:spacing w:val="-2"/>
          <w:w w:val="90"/>
        </w:rPr>
        <w:t> etc.)</w:t>
      </w:r>
      <w:r>
        <w:rPr>
          <w:spacing w:val="-2"/>
          <w:w w:val="90"/>
        </w:rPr>
        <w:t> para</w:t>
      </w:r>
      <w:r>
        <w:rPr>
          <w:spacing w:val="-2"/>
          <w:w w:val="90"/>
        </w:rPr>
        <w:t> orientação</w:t>
      </w:r>
      <w:r>
        <w:rPr>
          <w:spacing w:val="-2"/>
          <w:w w:val="90"/>
        </w:rPr>
        <w:t> da</w:t>
      </w:r>
      <w:r>
        <w:rPr>
          <w:spacing w:val="-2"/>
          <w:w w:val="90"/>
        </w:rPr>
        <w:t> população</w:t>
      </w:r>
      <w:r>
        <w:rPr>
          <w:spacing w:val="-2"/>
          <w:w w:val="90"/>
        </w:rPr>
        <w:t> quanto</w:t>
      </w:r>
      <w:r>
        <w:rPr>
          <w:spacing w:val="-2"/>
          <w:w w:val="90"/>
        </w:rPr>
        <w:t> a </w:t>
      </w:r>
      <w:r>
        <w:rPr>
          <w:w w:val="80"/>
        </w:rPr>
        <w:t>prevenção de queimadas; d) Adotar programas e ações de Educação Ambiental, em conformidade com a previsão contida</w:t>
      </w:r>
      <w:r>
        <w:rPr>
          <w:spacing w:val="80"/>
        </w:rPr>
        <w:t> </w:t>
      </w:r>
      <w:r>
        <w:rPr>
          <w:w w:val="85"/>
        </w:rPr>
        <w:t>no art. 3º. I, II e II da lei no 9.795/1999), que instituiu a Política Nacional de Educação Ambiental; e) Reforçar ações preventivas, mediante ao estabelecido no Plano Diretor contra queimadas, por intermédio de atividades de educação </w:t>
      </w:r>
      <w:r>
        <w:rPr>
          <w:w w:val="90"/>
        </w:rPr>
        <w:t>ambiental</w:t>
      </w:r>
      <w:r>
        <w:rPr>
          <w:spacing w:val="-6"/>
          <w:w w:val="90"/>
        </w:rPr>
        <w:t> </w:t>
      </w:r>
      <w:r>
        <w:rPr>
          <w:w w:val="90"/>
        </w:rPr>
        <w:t>junto</w:t>
      </w:r>
      <w:r>
        <w:rPr>
          <w:spacing w:val="-5"/>
          <w:w w:val="90"/>
        </w:rPr>
        <w:t> </w:t>
      </w:r>
      <w:r>
        <w:rPr>
          <w:w w:val="90"/>
        </w:rPr>
        <w:t>aos</w:t>
      </w:r>
      <w:r>
        <w:rPr>
          <w:spacing w:val="-6"/>
          <w:w w:val="90"/>
        </w:rPr>
        <w:t> </w:t>
      </w:r>
      <w:r>
        <w:rPr>
          <w:w w:val="90"/>
        </w:rPr>
        <w:t>produtores</w:t>
      </w:r>
      <w:r>
        <w:rPr>
          <w:spacing w:val="-6"/>
          <w:w w:val="90"/>
        </w:rPr>
        <w:t> </w:t>
      </w:r>
      <w:r>
        <w:rPr>
          <w:w w:val="90"/>
        </w:rPr>
        <w:t>rurais;</w:t>
      </w:r>
      <w:r>
        <w:rPr>
          <w:spacing w:val="-5"/>
          <w:w w:val="90"/>
        </w:rPr>
        <w:t> </w:t>
      </w:r>
      <w:r>
        <w:rPr>
          <w:w w:val="90"/>
        </w:rPr>
        <w:t>f)</w:t>
      </w:r>
      <w:r>
        <w:rPr>
          <w:spacing w:val="-6"/>
          <w:w w:val="90"/>
        </w:rPr>
        <w:t> </w:t>
      </w:r>
      <w:r>
        <w:rPr>
          <w:w w:val="90"/>
        </w:rPr>
        <w:t>Adotar</w:t>
      </w:r>
      <w:r>
        <w:rPr>
          <w:spacing w:val="-6"/>
          <w:w w:val="90"/>
        </w:rPr>
        <w:t> </w:t>
      </w:r>
      <w:r>
        <w:rPr>
          <w:w w:val="90"/>
        </w:rPr>
        <w:t>e</w:t>
      </w:r>
      <w:r>
        <w:rPr>
          <w:spacing w:val="-5"/>
          <w:w w:val="90"/>
        </w:rPr>
        <w:t> </w:t>
      </w:r>
      <w:r>
        <w:rPr>
          <w:w w:val="90"/>
        </w:rPr>
        <w:t>implementar</w:t>
      </w:r>
      <w:r>
        <w:rPr>
          <w:spacing w:val="-6"/>
          <w:w w:val="90"/>
        </w:rPr>
        <w:t> </w:t>
      </w:r>
      <w:r>
        <w:rPr>
          <w:w w:val="90"/>
        </w:rPr>
        <w:t>políticas</w:t>
      </w:r>
      <w:r>
        <w:rPr>
          <w:spacing w:val="-6"/>
          <w:w w:val="90"/>
        </w:rPr>
        <w:t> </w:t>
      </w:r>
      <w:r>
        <w:rPr>
          <w:w w:val="90"/>
        </w:rPr>
        <w:t>e</w:t>
      </w:r>
      <w:r>
        <w:rPr>
          <w:spacing w:val="-5"/>
          <w:w w:val="90"/>
        </w:rPr>
        <w:t> </w:t>
      </w:r>
      <w:r>
        <w:rPr>
          <w:w w:val="90"/>
        </w:rPr>
        <w:t>programas</w:t>
      </w:r>
      <w:r>
        <w:rPr>
          <w:spacing w:val="-5"/>
          <w:w w:val="90"/>
        </w:rPr>
        <w:t> </w:t>
      </w:r>
      <w:r>
        <w:rPr>
          <w:w w:val="90"/>
        </w:rPr>
        <w:t>de</w:t>
      </w:r>
      <w:r>
        <w:rPr>
          <w:spacing w:val="-7"/>
          <w:w w:val="90"/>
        </w:rPr>
        <w:t> </w:t>
      </w:r>
      <w:r>
        <w:rPr>
          <w:w w:val="90"/>
        </w:rPr>
        <w:t>enfrentamento</w:t>
      </w:r>
      <w:r>
        <w:rPr>
          <w:spacing w:val="-5"/>
          <w:w w:val="90"/>
        </w:rPr>
        <w:t> </w:t>
      </w:r>
      <w:r>
        <w:rPr>
          <w:w w:val="90"/>
        </w:rPr>
        <w:t>de</w:t>
      </w:r>
      <w:r>
        <w:rPr>
          <w:spacing w:val="-5"/>
          <w:w w:val="90"/>
        </w:rPr>
        <w:t> </w:t>
      </w:r>
      <w:r>
        <w:rPr>
          <w:w w:val="90"/>
        </w:rPr>
        <w:t>crimes </w:t>
      </w:r>
      <w:r>
        <w:rPr>
          <w:spacing w:val="-2"/>
          <w:w w:val="85"/>
        </w:rPr>
        <w:t>ambientais; </w:t>
      </w:r>
      <w:r>
        <w:rPr>
          <w:rFonts w:ascii="Arial" w:hAnsi="Arial"/>
          <w:b/>
          <w:spacing w:val="-2"/>
          <w:w w:val="85"/>
        </w:rPr>
        <w:t>9.4. Recomendar </w:t>
      </w:r>
      <w:r>
        <w:rPr>
          <w:spacing w:val="-2"/>
          <w:w w:val="85"/>
        </w:rPr>
        <w:t>à Secretaria de Estado do Meio Ambiente e ao Instituto de Proteção Ambiental</w:t>
      </w:r>
      <w:r>
        <w:rPr/>
        <w:t> </w:t>
      </w:r>
      <w:r>
        <w:rPr>
          <w:spacing w:val="-2"/>
          <w:w w:val="85"/>
        </w:rPr>
        <w:t>do Estado </w:t>
      </w:r>
      <w:r>
        <w:rPr>
          <w:w w:val="80"/>
        </w:rPr>
        <w:t>do Amazonas: a) A intensificação de ações de comando e controle com planejamento integrado entre as esferas federais, estaduais e municipais, com cronograma e orçamento definidos, principalmente o licenciamento ambiental, para contribuir </w:t>
      </w:r>
      <w:r>
        <w:rPr>
          <w:w w:val="90"/>
        </w:rPr>
        <w:t>diretamente</w:t>
      </w:r>
      <w:r>
        <w:rPr>
          <w:spacing w:val="-1"/>
          <w:w w:val="90"/>
        </w:rPr>
        <w:t> </w:t>
      </w:r>
      <w:r>
        <w:rPr>
          <w:w w:val="90"/>
        </w:rPr>
        <w:t>com</w:t>
      </w:r>
      <w:r>
        <w:rPr>
          <w:spacing w:val="-2"/>
          <w:w w:val="90"/>
        </w:rPr>
        <w:t> </w:t>
      </w:r>
      <w:r>
        <w:rPr>
          <w:w w:val="90"/>
        </w:rPr>
        <w:t>a</w:t>
      </w:r>
      <w:r>
        <w:rPr>
          <w:spacing w:val="-1"/>
          <w:w w:val="90"/>
        </w:rPr>
        <w:t> </w:t>
      </w:r>
      <w:r>
        <w:rPr>
          <w:w w:val="90"/>
        </w:rPr>
        <w:t>redução</w:t>
      </w:r>
      <w:r>
        <w:rPr>
          <w:spacing w:val="-1"/>
          <w:w w:val="90"/>
        </w:rPr>
        <w:t> </w:t>
      </w:r>
      <w:r>
        <w:rPr>
          <w:w w:val="90"/>
        </w:rPr>
        <w:t>de</w:t>
      </w:r>
      <w:r>
        <w:rPr>
          <w:spacing w:val="-1"/>
          <w:w w:val="90"/>
        </w:rPr>
        <w:t> </w:t>
      </w:r>
      <w:r>
        <w:rPr>
          <w:w w:val="90"/>
        </w:rPr>
        <w:t>desmatamento</w:t>
      </w:r>
      <w:r>
        <w:rPr>
          <w:spacing w:val="-1"/>
          <w:w w:val="90"/>
        </w:rPr>
        <w:t> </w:t>
      </w:r>
      <w:r>
        <w:rPr>
          <w:w w:val="90"/>
        </w:rPr>
        <w:t>e</w:t>
      </w:r>
      <w:r>
        <w:rPr>
          <w:spacing w:val="-2"/>
          <w:w w:val="90"/>
        </w:rPr>
        <w:t> </w:t>
      </w:r>
      <w:r>
        <w:rPr>
          <w:w w:val="90"/>
        </w:rPr>
        <w:t>queimadas</w:t>
      </w:r>
      <w:r>
        <w:rPr>
          <w:spacing w:val="-3"/>
          <w:w w:val="90"/>
        </w:rPr>
        <w:t> </w:t>
      </w:r>
      <w:r>
        <w:rPr>
          <w:w w:val="90"/>
        </w:rPr>
        <w:t>nas</w:t>
      </w:r>
      <w:r>
        <w:rPr>
          <w:spacing w:val="-3"/>
          <w:w w:val="90"/>
        </w:rPr>
        <w:t> </w:t>
      </w:r>
      <w:r>
        <w:rPr>
          <w:w w:val="90"/>
        </w:rPr>
        <w:t>áreas</w:t>
      </w:r>
      <w:r>
        <w:rPr>
          <w:spacing w:val="-1"/>
          <w:w w:val="90"/>
        </w:rPr>
        <w:t> </w:t>
      </w:r>
      <w:r>
        <w:rPr>
          <w:w w:val="90"/>
        </w:rPr>
        <w:t>prioritárias;</w:t>
      </w:r>
      <w:r>
        <w:rPr>
          <w:spacing w:val="-1"/>
          <w:w w:val="90"/>
        </w:rPr>
        <w:t> </w:t>
      </w:r>
      <w:r>
        <w:rPr>
          <w:w w:val="90"/>
        </w:rPr>
        <w:t>b)</w:t>
      </w:r>
      <w:r>
        <w:rPr>
          <w:spacing w:val="-2"/>
          <w:w w:val="90"/>
        </w:rPr>
        <w:t> </w:t>
      </w:r>
      <w:r>
        <w:rPr>
          <w:w w:val="90"/>
        </w:rPr>
        <w:t>O</w:t>
      </w:r>
      <w:r>
        <w:rPr>
          <w:spacing w:val="-2"/>
          <w:w w:val="90"/>
        </w:rPr>
        <w:t> </w:t>
      </w:r>
      <w:r>
        <w:rPr>
          <w:w w:val="90"/>
        </w:rPr>
        <w:t>fortalecimento</w:t>
      </w:r>
      <w:r>
        <w:rPr>
          <w:spacing w:val="-1"/>
          <w:w w:val="90"/>
        </w:rPr>
        <w:t> </w:t>
      </w:r>
      <w:r>
        <w:rPr>
          <w:w w:val="90"/>
        </w:rPr>
        <w:t>das</w:t>
      </w:r>
      <w:r>
        <w:rPr>
          <w:spacing w:val="-3"/>
          <w:w w:val="90"/>
        </w:rPr>
        <w:t> </w:t>
      </w:r>
      <w:r>
        <w:rPr>
          <w:w w:val="90"/>
        </w:rPr>
        <w:t>áreas </w:t>
      </w:r>
      <w:r>
        <w:rPr>
          <w:w w:val="85"/>
        </w:rPr>
        <w:t>protegidas</w:t>
      </w:r>
      <w:r>
        <w:rPr>
          <w:spacing w:val="-1"/>
          <w:w w:val="85"/>
        </w:rPr>
        <w:t> </w:t>
      </w:r>
      <w:r>
        <w:rPr>
          <w:w w:val="85"/>
        </w:rPr>
        <w:t>como</w:t>
      </w:r>
      <w:r>
        <w:rPr>
          <w:spacing w:val="-1"/>
          <w:w w:val="85"/>
        </w:rPr>
        <w:t> </w:t>
      </w:r>
      <w:r>
        <w:rPr>
          <w:w w:val="85"/>
        </w:rPr>
        <w:t>estratégia</w:t>
      </w:r>
      <w:r>
        <w:rPr>
          <w:spacing w:val="-2"/>
          <w:w w:val="85"/>
        </w:rPr>
        <w:t> </w:t>
      </w:r>
      <w:r>
        <w:rPr>
          <w:w w:val="85"/>
        </w:rPr>
        <w:t>de</w:t>
      </w:r>
      <w:r>
        <w:rPr>
          <w:spacing w:val="-1"/>
          <w:w w:val="85"/>
        </w:rPr>
        <w:t> </w:t>
      </w:r>
      <w:r>
        <w:rPr>
          <w:w w:val="85"/>
        </w:rPr>
        <w:t>impedimento</w:t>
      </w:r>
      <w:r>
        <w:rPr>
          <w:spacing w:val="-1"/>
          <w:w w:val="85"/>
        </w:rPr>
        <w:t> </w:t>
      </w:r>
      <w:r>
        <w:rPr>
          <w:w w:val="85"/>
        </w:rPr>
        <w:t>do</w:t>
      </w:r>
      <w:r>
        <w:rPr>
          <w:spacing w:val="-1"/>
          <w:w w:val="85"/>
        </w:rPr>
        <w:t> </w:t>
      </w:r>
      <w:r>
        <w:rPr>
          <w:w w:val="85"/>
        </w:rPr>
        <w:t>avanço</w:t>
      </w:r>
      <w:r>
        <w:rPr>
          <w:spacing w:val="-1"/>
          <w:w w:val="85"/>
        </w:rPr>
        <w:t> </w:t>
      </w:r>
      <w:r>
        <w:rPr>
          <w:w w:val="85"/>
        </w:rPr>
        <w:t>do</w:t>
      </w:r>
      <w:r>
        <w:rPr>
          <w:spacing w:val="-1"/>
          <w:w w:val="85"/>
        </w:rPr>
        <w:t> </w:t>
      </w:r>
      <w:r>
        <w:rPr>
          <w:w w:val="85"/>
        </w:rPr>
        <w:t>desmatamento e</w:t>
      </w:r>
      <w:r>
        <w:rPr>
          <w:spacing w:val="-1"/>
          <w:w w:val="85"/>
        </w:rPr>
        <w:t> </w:t>
      </w:r>
      <w:r>
        <w:rPr>
          <w:w w:val="85"/>
        </w:rPr>
        <w:t>das</w:t>
      </w:r>
      <w:r>
        <w:rPr>
          <w:spacing w:val="-3"/>
          <w:w w:val="85"/>
        </w:rPr>
        <w:t> </w:t>
      </w:r>
      <w:r>
        <w:rPr>
          <w:w w:val="85"/>
        </w:rPr>
        <w:t>queimadas,</w:t>
      </w:r>
      <w:r>
        <w:rPr>
          <w:spacing w:val="-1"/>
          <w:w w:val="85"/>
        </w:rPr>
        <w:t> </w:t>
      </w:r>
      <w:r>
        <w:rPr>
          <w:w w:val="85"/>
        </w:rPr>
        <w:t>bem</w:t>
      </w:r>
      <w:r>
        <w:rPr>
          <w:spacing w:val="-2"/>
          <w:w w:val="85"/>
        </w:rPr>
        <w:t> </w:t>
      </w:r>
      <w:r>
        <w:rPr>
          <w:w w:val="85"/>
        </w:rPr>
        <w:t>como</w:t>
      </w:r>
      <w:r>
        <w:rPr>
          <w:spacing w:val="-1"/>
          <w:w w:val="85"/>
        </w:rPr>
        <w:t> </w:t>
      </w:r>
      <w:r>
        <w:rPr>
          <w:w w:val="85"/>
        </w:rPr>
        <w:t>a</w:t>
      </w:r>
      <w:r>
        <w:rPr>
          <w:spacing w:val="-1"/>
          <w:w w:val="85"/>
        </w:rPr>
        <w:t> </w:t>
      </w:r>
      <w:r>
        <w:rPr>
          <w:w w:val="85"/>
        </w:rPr>
        <w:t>promoção</w:t>
      </w:r>
      <w:r>
        <w:rPr>
          <w:spacing w:val="-1"/>
          <w:w w:val="85"/>
        </w:rPr>
        <w:t> </w:t>
      </w:r>
      <w:r>
        <w:rPr>
          <w:w w:val="85"/>
        </w:rPr>
        <w:t>da </w:t>
      </w:r>
      <w:r>
        <w:rPr>
          <w:w w:val="80"/>
        </w:rPr>
        <w:t>valorização econômica dos produtos da sócio biodiversidade e implementação de programas e projetos para o pagamento</w:t>
      </w:r>
      <w:r>
        <w:rPr>
          <w:spacing w:val="40"/>
        </w:rPr>
        <w:t> </w:t>
      </w:r>
      <w:r>
        <w:rPr>
          <w:w w:val="85"/>
        </w:rPr>
        <w:t>por serviços ambientais; c) Analisar todos os cadastros ambientais rurais concedidos em áreas públicas estaduais não destinadas d) Realizar estudo físico das glebas arrecadadas e matriculadas de domínio do Estado do Amazonas, com </w:t>
      </w:r>
      <w:r>
        <w:rPr>
          <w:spacing w:val="-2"/>
          <w:w w:val="90"/>
        </w:rPr>
        <w:t>altas</w:t>
      </w:r>
      <w:r>
        <w:rPr>
          <w:spacing w:val="-2"/>
          <w:w w:val="90"/>
        </w:rPr>
        <w:t> taxas</w:t>
      </w:r>
      <w:r>
        <w:rPr>
          <w:spacing w:val="-2"/>
          <w:w w:val="90"/>
        </w:rPr>
        <w:t> de</w:t>
      </w:r>
      <w:r>
        <w:rPr>
          <w:spacing w:val="-2"/>
          <w:w w:val="90"/>
        </w:rPr>
        <w:t> incremento</w:t>
      </w:r>
      <w:r>
        <w:rPr>
          <w:spacing w:val="-2"/>
          <w:w w:val="90"/>
        </w:rPr>
        <w:t> do</w:t>
      </w:r>
      <w:r>
        <w:rPr>
          <w:spacing w:val="-2"/>
          <w:w w:val="90"/>
        </w:rPr>
        <w:t> desmatamento;</w:t>
      </w:r>
      <w:r>
        <w:rPr>
          <w:spacing w:val="-2"/>
          <w:w w:val="90"/>
        </w:rPr>
        <w:t> e)</w:t>
      </w:r>
      <w:r>
        <w:rPr>
          <w:spacing w:val="-2"/>
          <w:w w:val="90"/>
        </w:rPr>
        <w:t> Promover</w:t>
      </w:r>
      <w:r>
        <w:rPr>
          <w:spacing w:val="-2"/>
          <w:w w:val="90"/>
        </w:rPr>
        <w:t> ações</w:t>
      </w:r>
      <w:r>
        <w:rPr>
          <w:spacing w:val="-2"/>
          <w:w w:val="90"/>
        </w:rPr>
        <w:t> de</w:t>
      </w:r>
      <w:r>
        <w:rPr>
          <w:spacing w:val="-2"/>
          <w:w w:val="90"/>
        </w:rPr>
        <w:t> regularização</w:t>
      </w:r>
      <w:r>
        <w:rPr>
          <w:spacing w:val="-2"/>
          <w:w w:val="90"/>
        </w:rPr>
        <w:t> fundiária</w:t>
      </w:r>
      <w:r>
        <w:rPr>
          <w:spacing w:val="-2"/>
          <w:w w:val="90"/>
        </w:rPr>
        <w:t> e</w:t>
      </w:r>
      <w:r>
        <w:rPr>
          <w:spacing w:val="-2"/>
          <w:w w:val="90"/>
        </w:rPr>
        <w:t> ambiental</w:t>
      </w:r>
      <w:r>
        <w:rPr>
          <w:spacing w:val="-2"/>
          <w:w w:val="90"/>
        </w:rPr>
        <w:t> nas</w:t>
      </w:r>
      <w:r>
        <w:rPr>
          <w:spacing w:val="-2"/>
          <w:w w:val="90"/>
        </w:rPr>
        <w:t> áreas </w:t>
      </w:r>
      <w:r>
        <w:rPr>
          <w:w w:val="80"/>
        </w:rPr>
        <w:t>prioritárias e de intensa atividade produtiva; f) Intensificar o monitoramento das atividades produtivas rurais licenciadas nos municípios prioritários; g) Implantar procedimento para autuação remota nos municípios prioritários; h) Autuar os passivos </w:t>
      </w:r>
      <w:r>
        <w:rPr>
          <w:w w:val="85"/>
        </w:rPr>
        <w:t>ambientais</w:t>
      </w:r>
      <w:r>
        <w:rPr>
          <w:spacing w:val="-7"/>
          <w:w w:val="85"/>
        </w:rPr>
        <w:t> </w:t>
      </w:r>
      <w:r>
        <w:rPr>
          <w:w w:val="85"/>
        </w:rPr>
        <w:t>nos</w:t>
      </w:r>
      <w:r>
        <w:rPr>
          <w:spacing w:val="-7"/>
          <w:w w:val="85"/>
        </w:rPr>
        <w:t> </w:t>
      </w:r>
      <w:r>
        <w:rPr>
          <w:w w:val="85"/>
        </w:rPr>
        <w:t>municípios</w:t>
      </w:r>
      <w:r>
        <w:rPr>
          <w:spacing w:val="-6"/>
          <w:w w:val="85"/>
        </w:rPr>
        <w:t> </w:t>
      </w:r>
      <w:r>
        <w:rPr>
          <w:w w:val="85"/>
        </w:rPr>
        <w:t>críticos;</w:t>
      </w:r>
      <w:r>
        <w:rPr>
          <w:spacing w:val="-7"/>
          <w:w w:val="85"/>
        </w:rPr>
        <w:t> </w:t>
      </w:r>
      <w:r>
        <w:rPr>
          <w:w w:val="85"/>
        </w:rPr>
        <w:t>i)</w:t>
      </w:r>
      <w:r>
        <w:rPr>
          <w:spacing w:val="-7"/>
          <w:w w:val="85"/>
        </w:rPr>
        <w:t> </w:t>
      </w:r>
      <w:r>
        <w:rPr>
          <w:w w:val="85"/>
        </w:rPr>
        <w:t>Realizar</w:t>
      </w:r>
      <w:r>
        <w:rPr>
          <w:spacing w:val="-6"/>
          <w:w w:val="85"/>
        </w:rPr>
        <w:t> </w:t>
      </w:r>
      <w:r>
        <w:rPr>
          <w:w w:val="85"/>
        </w:rPr>
        <w:t>missões</w:t>
      </w:r>
      <w:r>
        <w:rPr>
          <w:spacing w:val="-7"/>
          <w:w w:val="85"/>
        </w:rPr>
        <w:t> </w:t>
      </w:r>
      <w:r>
        <w:rPr>
          <w:w w:val="85"/>
        </w:rPr>
        <w:t>de</w:t>
      </w:r>
      <w:r>
        <w:rPr>
          <w:spacing w:val="-7"/>
          <w:w w:val="85"/>
        </w:rPr>
        <w:t> </w:t>
      </w:r>
      <w:r>
        <w:rPr>
          <w:w w:val="85"/>
        </w:rPr>
        <w:t>fiscalização</w:t>
      </w:r>
      <w:r>
        <w:rPr>
          <w:spacing w:val="-7"/>
          <w:w w:val="85"/>
        </w:rPr>
        <w:t> </w:t>
      </w:r>
      <w:r>
        <w:rPr>
          <w:w w:val="85"/>
        </w:rPr>
        <w:t>nas</w:t>
      </w:r>
      <w:r>
        <w:rPr>
          <w:spacing w:val="-6"/>
          <w:w w:val="85"/>
        </w:rPr>
        <w:t> </w:t>
      </w:r>
      <w:r>
        <w:rPr>
          <w:w w:val="85"/>
        </w:rPr>
        <w:t>áreas</w:t>
      </w:r>
      <w:r>
        <w:rPr>
          <w:spacing w:val="-7"/>
          <w:w w:val="85"/>
        </w:rPr>
        <w:t> </w:t>
      </w:r>
      <w:r>
        <w:rPr>
          <w:w w:val="85"/>
        </w:rPr>
        <w:t>prioritárias</w:t>
      </w:r>
      <w:r>
        <w:rPr>
          <w:spacing w:val="-7"/>
          <w:w w:val="85"/>
        </w:rPr>
        <w:t> </w:t>
      </w:r>
      <w:r>
        <w:rPr>
          <w:w w:val="85"/>
        </w:rPr>
        <w:t>com</w:t>
      </w:r>
      <w:r>
        <w:rPr>
          <w:spacing w:val="-6"/>
          <w:w w:val="85"/>
        </w:rPr>
        <w:t> </w:t>
      </w:r>
      <w:r>
        <w:rPr>
          <w:w w:val="85"/>
        </w:rPr>
        <w:t>base</w:t>
      </w:r>
      <w:r>
        <w:rPr>
          <w:spacing w:val="-7"/>
          <w:w w:val="85"/>
        </w:rPr>
        <w:t> </w:t>
      </w:r>
      <w:r>
        <w:rPr>
          <w:w w:val="85"/>
        </w:rPr>
        <w:t>em</w:t>
      </w:r>
      <w:r>
        <w:rPr>
          <w:spacing w:val="-7"/>
          <w:w w:val="85"/>
        </w:rPr>
        <w:t> </w:t>
      </w:r>
      <w:r>
        <w:rPr>
          <w:w w:val="85"/>
        </w:rPr>
        <w:t>operações</w:t>
      </w:r>
      <w:r>
        <w:rPr>
          <w:spacing w:val="-6"/>
          <w:w w:val="85"/>
        </w:rPr>
        <w:t> </w:t>
      </w:r>
      <w:r>
        <w:rPr>
          <w:w w:val="85"/>
        </w:rPr>
        <w:t>de inteligência; j) Realização de ações educativas visando à conscientização das populações urbanas e rurais sobre os riscos, problemas e impactos provocados pelas queimadas; k) Adotar programas e ações de Educação Ambiental, em </w:t>
      </w:r>
      <w:r>
        <w:rPr>
          <w:w w:val="90"/>
        </w:rPr>
        <w:t>conformidade</w:t>
      </w:r>
      <w:r>
        <w:rPr>
          <w:spacing w:val="-3"/>
          <w:w w:val="90"/>
        </w:rPr>
        <w:t> </w:t>
      </w:r>
      <w:r>
        <w:rPr>
          <w:w w:val="90"/>
        </w:rPr>
        <w:t>com</w:t>
      </w:r>
      <w:r>
        <w:rPr>
          <w:spacing w:val="-4"/>
          <w:w w:val="90"/>
        </w:rPr>
        <w:t> </w:t>
      </w:r>
      <w:r>
        <w:rPr>
          <w:w w:val="90"/>
        </w:rPr>
        <w:t>a</w:t>
      </w:r>
      <w:r>
        <w:rPr>
          <w:spacing w:val="-3"/>
          <w:w w:val="90"/>
        </w:rPr>
        <w:t> </w:t>
      </w:r>
      <w:r>
        <w:rPr>
          <w:w w:val="90"/>
        </w:rPr>
        <w:t>previsão</w:t>
      </w:r>
      <w:r>
        <w:rPr>
          <w:spacing w:val="-3"/>
          <w:w w:val="90"/>
        </w:rPr>
        <w:t> </w:t>
      </w:r>
      <w:r>
        <w:rPr>
          <w:w w:val="90"/>
        </w:rPr>
        <w:t>contida</w:t>
      </w:r>
      <w:r>
        <w:rPr>
          <w:spacing w:val="-5"/>
          <w:w w:val="90"/>
        </w:rPr>
        <w:t> </w:t>
      </w:r>
      <w:r>
        <w:rPr>
          <w:w w:val="90"/>
        </w:rPr>
        <w:t>no</w:t>
      </w:r>
      <w:r>
        <w:rPr>
          <w:spacing w:val="-3"/>
          <w:w w:val="90"/>
        </w:rPr>
        <w:t> </w:t>
      </w:r>
      <w:r>
        <w:rPr>
          <w:w w:val="90"/>
        </w:rPr>
        <w:t>art.</w:t>
      </w:r>
      <w:r>
        <w:rPr>
          <w:spacing w:val="-5"/>
          <w:w w:val="90"/>
        </w:rPr>
        <w:t> </w:t>
      </w:r>
      <w:r>
        <w:rPr>
          <w:w w:val="90"/>
        </w:rPr>
        <w:t>3º.</w:t>
      </w:r>
      <w:r>
        <w:rPr>
          <w:spacing w:val="-3"/>
          <w:w w:val="90"/>
        </w:rPr>
        <w:t> </w:t>
      </w:r>
      <w:r>
        <w:rPr>
          <w:w w:val="90"/>
        </w:rPr>
        <w:t>I,</w:t>
      </w:r>
      <w:r>
        <w:rPr>
          <w:spacing w:val="-5"/>
          <w:w w:val="90"/>
        </w:rPr>
        <w:t> </w:t>
      </w:r>
      <w:r>
        <w:rPr>
          <w:w w:val="90"/>
        </w:rPr>
        <w:t>II</w:t>
      </w:r>
      <w:r>
        <w:rPr>
          <w:spacing w:val="-4"/>
          <w:w w:val="90"/>
        </w:rPr>
        <w:t> </w:t>
      </w:r>
      <w:r>
        <w:rPr>
          <w:w w:val="90"/>
        </w:rPr>
        <w:t>e</w:t>
      </w:r>
      <w:r>
        <w:rPr>
          <w:spacing w:val="-3"/>
          <w:w w:val="90"/>
        </w:rPr>
        <w:t> </w:t>
      </w:r>
      <w:r>
        <w:rPr>
          <w:w w:val="90"/>
        </w:rPr>
        <w:t>II</w:t>
      </w:r>
      <w:r>
        <w:rPr>
          <w:spacing w:val="-3"/>
          <w:w w:val="90"/>
        </w:rPr>
        <w:t> </w:t>
      </w:r>
      <w:r>
        <w:rPr>
          <w:w w:val="90"/>
        </w:rPr>
        <w:t>da</w:t>
      </w:r>
      <w:r>
        <w:rPr>
          <w:spacing w:val="-3"/>
          <w:w w:val="90"/>
        </w:rPr>
        <w:t> </w:t>
      </w:r>
      <w:r>
        <w:rPr>
          <w:w w:val="90"/>
        </w:rPr>
        <w:t>lei</w:t>
      </w:r>
      <w:r>
        <w:rPr>
          <w:spacing w:val="-4"/>
          <w:w w:val="90"/>
        </w:rPr>
        <w:t> </w:t>
      </w:r>
      <w:r>
        <w:rPr>
          <w:w w:val="90"/>
        </w:rPr>
        <w:t>no</w:t>
      </w:r>
      <w:r>
        <w:rPr>
          <w:spacing w:val="-5"/>
          <w:w w:val="90"/>
        </w:rPr>
        <w:t> </w:t>
      </w:r>
      <w:r>
        <w:rPr>
          <w:w w:val="90"/>
        </w:rPr>
        <w:t>9.795/1999),</w:t>
      </w:r>
      <w:r>
        <w:rPr>
          <w:spacing w:val="-4"/>
          <w:w w:val="90"/>
        </w:rPr>
        <w:t> </w:t>
      </w:r>
      <w:r>
        <w:rPr>
          <w:w w:val="90"/>
        </w:rPr>
        <w:t>que</w:t>
      </w:r>
      <w:r>
        <w:rPr>
          <w:spacing w:val="-3"/>
          <w:w w:val="90"/>
        </w:rPr>
        <w:t> </w:t>
      </w:r>
      <w:r>
        <w:rPr>
          <w:w w:val="90"/>
        </w:rPr>
        <w:t>instituiu</w:t>
      </w:r>
      <w:r>
        <w:rPr>
          <w:spacing w:val="-5"/>
          <w:w w:val="90"/>
        </w:rPr>
        <w:t> </w:t>
      </w:r>
      <w:r>
        <w:rPr>
          <w:w w:val="90"/>
        </w:rPr>
        <w:t>a</w:t>
      </w:r>
      <w:r>
        <w:rPr>
          <w:spacing w:val="-3"/>
          <w:w w:val="90"/>
        </w:rPr>
        <w:t> </w:t>
      </w:r>
      <w:r>
        <w:rPr>
          <w:w w:val="90"/>
        </w:rPr>
        <w:t>Política</w:t>
      </w:r>
      <w:r>
        <w:rPr>
          <w:spacing w:val="-4"/>
          <w:w w:val="90"/>
        </w:rPr>
        <w:t> </w:t>
      </w:r>
      <w:r>
        <w:rPr>
          <w:w w:val="90"/>
        </w:rPr>
        <w:t>Nacional</w:t>
      </w:r>
      <w:r>
        <w:rPr>
          <w:spacing w:val="-4"/>
          <w:w w:val="90"/>
        </w:rPr>
        <w:t> </w:t>
      </w:r>
      <w:r>
        <w:rPr>
          <w:w w:val="90"/>
        </w:rPr>
        <w:t>de </w:t>
      </w:r>
      <w:r>
        <w:rPr>
          <w:w w:val="85"/>
        </w:rPr>
        <w:t>Educação</w:t>
      </w:r>
      <w:r>
        <w:rPr>
          <w:spacing w:val="-2"/>
          <w:w w:val="85"/>
        </w:rPr>
        <w:t> </w:t>
      </w:r>
      <w:r>
        <w:rPr>
          <w:w w:val="85"/>
        </w:rPr>
        <w:t>Ambiental;</w:t>
      </w:r>
      <w:r>
        <w:rPr>
          <w:spacing w:val="-2"/>
          <w:w w:val="85"/>
        </w:rPr>
        <w:t> </w:t>
      </w:r>
      <w:r>
        <w:rPr>
          <w:w w:val="85"/>
        </w:rPr>
        <w:t>l)</w:t>
      </w:r>
      <w:r>
        <w:rPr>
          <w:spacing w:val="-3"/>
          <w:w w:val="85"/>
        </w:rPr>
        <w:t> </w:t>
      </w:r>
      <w:r>
        <w:rPr>
          <w:w w:val="85"/>
        </w:rPr>
        <w:t>Fortalecer</w:t>
      </w:r>
      <w:r>
        <w:rPr>
          <w:spacing w:val="-3"/>
          <w:w w:val="85"/>
        </w:rPr>
        <w:t> </w:t>
      </w:r>
      <w:r>
        <w:rPr>
          <w:w w:val="85"/>
        </w:rPr>
        <w:t>as</w:t>
      </w:r>
      <w:r>
        <w:rPr>
          <w:spacing w:val="-5"/>
          <w:w w:val="85"/>
        </w:rPr>
        <w:t> </w:t>
      </w:r>
      <w:r>
        <w:rPr>
          <w:w w:val="85"/>
        </w:rPr>
        <w:t>estruturas</w:t>
      </w:r>
      <w:r>
        <w:rPr>
          <w:spacing w:val="-4"/>
          <w:w w:val="85"/>
        </w:rPr>
        <w:t> </w:t>
      </w:r>
      <w:r>
        <w:rPr>
          <w:w w:val="85"/>
        </w:rPr>
        <w:t>de</w:t>
      </w:r>
      <w:r>
        <w:rPr>
          <w:spacing w:val="-4"/>
          <w:w w:val="85"/>
        </w:rPr>
        <w:t> </w:t>
      </w:r>
      <w:r>
        <w:rPr>
          <w:w w:val="85"/>
        </w:rPr>
        <w:t>governança</w:t>
      </w:r>
      <w:r>
        <w:rPr>
          <w:spacing w:val="-2"/>
          <w:w w:val="85"/>
        </w:rPr>
        <w:t> </w:t>
      </w:r>
      <w:r>
        <w:rPr>
          <w:w w:val="85"/>
        </w:rPr>
        <w:t>ambiental</w:t>
      </w:r>
      <w:r>
        <w:rPr>
          <w:spacing w:val="-3"/>
          <w:w w:val="85"/>
        </w:rPr>
        <w:t> </w:t>
      </w:r>
      <w:r>
        <w:rPr>
          <w:w w:val="85"/>
        </w:rPr>
        <w:t>dos</w:t>
      </w:r>
      <w:r>
        <w:rPr>
          <w:spacing w:val="-2"/>
          <w:w w:val="85"/>
        </w:rPr>
        <w:t> </w:t>
      </w:r>
      <w:r>
        <w:rPr>
          <w:w w:val="85"/>
        </w:rPr>
        <w:t>municípios;</w:t>
      </w:r>
      <w:r>
        <w:rPr>
          <w:spacing w:val="-2"/>
          <w:w w:val="85"/>
        </w:rPr>
        <w:t> </w:t>
      </w:r>
      <w:r>
        <w:rPr>
          <w:w w:val="85"/>
        </w:rPr>
        <w:t>m)</w:t>
      </w:r>
      <w:r>
        <w:rPr>
          <w:spacing w:val="-3"/>
          <w:w w:val="85"/>
        </w:rPr>
        <w:t> </w:t>
      </w:r>
      <w:r>
        <w:rPr>
          <w:w w:val="85"/>
        </w:rPr>
        <w:t>Monitorar</w:t>
      </w:r>
      <w:r>
        <w:rPr>
          <w:spacing w:val="-3"/>
          <w:w w:val="85"/>
        </w:rPr>
        <w:t> </w:t>
      </w:r>
      <w:r>
        <w:rPr>
          <w:w w:val="85"/>
        </w:rPr>
        <w:t>os</w:t>
      </w:r>
      <w:r>
        <w:rPr>
          <w:spacing w:val="-5"/>
          <w:w w:val="85"/>
        </w:rPr>
        <w:t> </w:t>
      </w:r>
      <w:r>
        <w:rPr>
          <w:w w:val="85"/>
        </w:rPr>
        <w:t>estoques</w:t>
      </w:r>
      <w:r>
        <w:rPr>
          <w:spacing w:val="-5"/>
          <w:w w:val="85"/>
        </w:rPr>
        <w:t> </w:t>
      </w:r>
      <w:r>
        <w:rPr>
          <w:w w:val="85"/>
        </w:rPr>
        <w:t>de </w:t>
      </w:r>
      <w:r>
        <w:rPr>
          <w:w w:val="80"/>
        </w:rPr>
        <w:t>carbono</w:t>
      </w:r>
      <w:r>
        <w:rPr>
          <w:spacing w:val="4"/>
        </w:rPr>
        <w:t> </w:t>
      </w:r>
      <w:r>
        <w:rPr>
          <w:w w:val="80"/>
        </w:rPr>
        <w:t>do</w:t>
      </w:r>
      <w:r>
        <w:rPr>
          <w:spacing w:val="5"/>
        </w:rPr>
        <w:t> </w:t>
      </w:r>
      <w:r>
        <w:rPr>
          <w:w w:val="80"/>
        </w:rPr>
        <w:t>Estado</w:t>
      </w:r>
      <w:r>
        <w:rPr>
          <w:spacing w:val="4"/>
        </w:rPr>
        <w:t> </w:t>
      </w:r>
      <w:r>
        <w:rPr>
          <w:w w:val="80"/>
        </w:rPr>
        <w:t>do</w:t>
      </w:r>
      <w:r>
        <w:rPr>
          <w:spacing w:val="5"/>
        </w:rPr>
        <w:t> </w:t>
      </w:r>
      <w:r>
        <w:rPr>
          <w:w w:val="80"/>
        </w:rPr>
        <w:t>Amazonas;</w:t>
      </w:r>
      <w:r>
        <w:rPr>
          <w:spacing w:val="3"/>
        </w:rPr>
        <w:t> </w:t>
      </w:r>
      <w:r>
        <w:rPr>
          <w:w w:val="80"/>
        </w:rPr>
        <w:t>n)</w:t>
      </w:r>
      <w:r>
        <w:rPr>
          <w:spacing w:val="3"/>
        </w:rPr>
        <w:t> </w:t>
      </w:r>
      <w:r>
        <w:rPr>
          <w:w w:val="80"/>
        </w:rPr>
        <w:t>Adotar</w:t>
      </w:r>
      <w:r>
        <w:rPr>
          <w:spacing w:val="2"/>
        </w:rPr>
        <w:t> </w:t>
      </w:r>
      <w:r>
        <w:rPr>
          <w:w w:val="80"/>
        </w:rPr>
        <w:t>e</w:t>
      </w:r>
      <w:r>
        <w:rPr>
          <w:spacing w:val="5"/>
        </w:rPr>
        <w:t> </w:t>
      </w:r>
      <w:r>
        <w:rPr>
          <w:w w:val="80"/>
        </w:rPr>
        <w:t>implementar</w:t>
      </w:r>
      <w:r>
        <w:rPr>
          <w:spacing w:val="2"/>
        </w:rPr>
        <w:t> </w:t>
      </w:r>
      <w:r>
        <w:rPr>
          <w:w w:val="80"/>
        </w:rPr>
        <w:t>políticas</w:t>
      </w:r>
      <w:r>
        <w:rPr>
          <w:spacing w:val="3"/>
        </w:rPr>
        <w:t> </w:t>
      </w:r>
      <w:r>
        <w:rPr>
          <w:w w:val="80"/>
        </w:rPr>
        <w:t>e</w:t>
      </w:r>
      <w:r>
        <w:rPr>
          <w:spacing w:val="5"/>
        </w:rPr>
        <w:t> </w:t>
      </w:r>
      <w:r>
        <w:rPr>
          <w:w w:val="80"/>
        </w:rPr>
        <w:t>programas</w:t>
      </w:r>
      <w:r>
        <w:rPr>
          <w:spacing w:val="1"/>
        </w:rPr>
        <w:t> </w:t>
      </w:r>
      <w:r>
        <w:rPr>
          <w:w w:val="80"/>
        </w:rPr>
        <w:t>de</w:t>
      </w:r>
      <w:r>
        <w:rPr>
          <w:spacing w:val="5"/>
        </w:rPr>
        <w:t> </w:t>
      </w:r>
      <w:r>
        <w:rPr>
          <w:w w:val="80"/>
        </w:rPr>
        <w:t>enfrentamento</w:t>
      </w:r>
      <w:r>
        <w:rPr>
          <w:spacing w:val="4"/>
        </w:rPr>
        <w:t> </w:t>
      </w:r>
      <w:r>
        <w:rPr>
          <w:w w:val="80"/>
        </w:rPr>
        <w:t>de</w:t>
      </w:r>
      <w:r>
        <w:rPr>
          <w:spacing w:val="5"/>
        </w:rPr>
        <w:t> </w:t>
      </w:r>
      <w:r>
        <w:rPr>
          <w:w w:val="80"/>
        </w:rPr>
        <w:t>crimes</w:t>
      </w:r>
      <w:r>
        <w:rPr>
          <w:spacing w:val="3"/>
        </w:rPr>
        <w:t> </w:t>
      </w:r>
      <w:r>
        <w:rPr>
          <w:spacing w:val="-2"/>
          <w:w w:val="80"/>
        </w:rPr>
        <w:t>ambientais;</w:t>
      </w:r>
    </w:p>
    <w:p>
      <w:pPr>
        <w:pStyle w:val="BodyText"/>
        <w:spacing w:line="258" w:lineRule="exact"/>
      </w:pPr>
      <w:r>
        <w:rPr>
          <w:rFonts w:ascii="Arial" w:hAnsi="Arial"/>
          <w:b/>
          <w:w w:val="85"/>
        </w:rPr>
        <w:t>9.5.</w:t>
      </w:r>
      <w:r>
        <w:rPr>
          <w:rFonts w:ascii="Arial" w:hAnsi="Arial"/>
          <w:b/>
          <w:spacing w:val="-5"/>
        </w:rPr>
        <w:t> </w:t>
      </w:r>
      <w:r>
        <w:rPr>
          <w:rFonts w:ascii="Arial" w:hAnsi="Arial"/>
          <w:b/>
          <w:w w:val="85"/>
        </w:rPr>
        <w:t>Notificar</w:t>
      </w:r>
      <w:r>
        <w:rPr>
          <w:rFonts w:ascii="Arial" w:hAnsi="Arial"/>
          <w:b/>
          <w:spacing w:val="-2"/>
        </w:rPr>
        <w:t> </w:t>
      </w:r>
      <w:r>
        <w:rPr>
          <w:w w:val="85"/>
        </w:rPr>
        <w:t>a</w:t>
      </w:r>
      <w:r>
        <w:rPr>
          <w:spacing w:val="-2"/>
        </w:rPr>
        <w:t> </w:t>
      </w:r>
      <w:r>
        <w:rPr>
          <w:w w:val="85"/>
        </w:rPr>
        <w:t>Prefeitura</w:t>
      </w:r>
      <w:r>
        <w:rPr>
          <w:spacing w:val="-6"/>
        </w:rPr>
        <w:t> </w:t>
      </w:r>
      <w:r>
        <w:rPr>
          <w:w w:val="85"/>
        </w:rPr>
        <w:t>Municipal</w:t>
      </w:r>
      <w:r>
        <w:rPr>
          <w:spacing w:val="-3"/>
        </w:rPr>
        <w:t> </w:t>
      </w:r>
      <w:r>
        <w:rPr>
          <w:w w:val="85"/>
        </w:rPr>
        <w:t>de</w:t>
      </w:r>
      <w:r>
        <w:rPr>
          <w:spacing w:val="-2"/>
        </w:rPr>
        <w:t> </w:t>
      </w:r>
      <w:r>
        <w:rPr>
          <w:w w:val="85"/>
        </w:rPr>
        <w:t>Alvarães</w:t>
      </w:r>
      <w:r>
        <w:rPr>
          <w:spacing w:val="-4"/>
        </w:rPr>
        <w:t> </w:t>
      </w:r>
      <w:r>
        <w:rPr>
          <w:w w:val="85"/>
        </w:rPr>
        <w:t>e</w:t>
      </w:r>
      <w:r>
        <w:rPr>
          <w:spacing w:val="-2"/>
        </w:rPr>
        <w:t> </w:t>
      </w:r>
      <w:r>
        <w:rPr>
          <w:w w:val="85"/>
        </w:rPr>
        <w:t>demais</w:t>
      </w:r>
      <w:r>
        <w:rPr>
          <w:spacing w:val="-3"/>
        </w:rPr>
        <w:t> </w:t>
      </w:r>
      <w:r>
        <w:rPr>
          <w:w w:val="85"/>
        </w:rPr>
        <w:t>representados,</w:t>
      </w:r>
      <w:r>
        <w:rPr>
          <w:spacing w:val="-4"/>
        </w:rPr>
        <w:t> </w:t>
      </w:r>
      <w:r>
        <w:rPr>
          <w:w w:val="85"/>
        </w:rPr>
        <w:t>para</w:t>
      </w:r>
      <w:r>
        <w:rPr>
          <w:spacing w:val="-4"/>
        </w:rPr>
        <w:t> </w:t>
      </w:r>
      <w:r>
        <w:rPr>
          <w:w w:val="85"/>
        </w:rPr>
        <w:t>que</w:t>
      </w:r>
      <w:r>
        <w:rPr>
          <w:spacing w:val="-2"/>
        </w:rPr>
        <w:t> </w:t>
      </w:r>
      <w:r>
        <w:rPr>
          <w:w w:val="85"/>
        </w:rPr>
        <w:t>tomem</w:t>
      </w:r>
      <w:r>
        <w:rPr>
          <w:spacing w:val="-3"/>
        </w:rPr>
        <w:t> </w:t>
      </w:r>
      <w:r>
        <w:rPr>
          <w:w w:val="85"/>
        </w:rPr>
        <w:t>ciência</w:t>
      </w:r>
      <w:r>
        <w:rPr>
          <w:spacing w:val="-4"/>
        </w:rPr>
        <w:t> </w:t>
      </w:r>
      <w:r>
        <w:rPr>
          <w:w w:val="85"/>
        </w:rPr>
        <w:t>do</w:t>
      </w:r>
      <w:r>
        <w:rPr>
          <w:spacing w:val="-4"/>
        </w:rPr>
        <w:t> </w:t>
      </w:r>
      <w:r>
        <w:rPr>
          <w:w w:val="85"/>
        </w:rPr>
        <w:t>julgado</w:t>
      </w:r>
      <w:r>
        <w:rPr>
          <w:spacing w:val="-2"/>
        </w:rPr>
        <w:t> </w:t>
      </w:r>
      <w:r>
        <w:rPr>
          <w:w w:val="85"/>
        </w:rPr>
        <w:t>e</w:t>
      </w:r>
      <w:r>
        <w:rPr>
          <w:spacing w:val="-3"/>
        </w:rPr>
        <w:t> </w:t>
      </w:r>
      <w:r>
        <w:rPr>
          <w:spacing w:val="-4"/>
          <w:w w:val="85"/>
        </w:rPr>
        <w:t>caso</w:t>
      </w:r>
    </w:p>
    <w:p>
      <w:pPr>
        <w:pStyle w:val="BodyText"/>
        <w:ind w:right="140"/>
      </w:pPr>
      <w:r>
        <w:rPr>
          <w:w w:val="85"/>
        </w:rPr>
        <w:t>queiram apresentem o devido recurso. </w:t>
      </w:r>
      <w:r>
        <w:rPr>
          <w:rFonts w:ascii="Arial" w:hAnsi="Arial"/>
          <w:b/>
          <w:w w:val="85"/>
        </w:rPr>
        <w:t>Especificação do quórum: </w:t>
      </w:r>
      <w:r>
        <w:rPr>
          <w:w w:val="85"/>
        </w:rPr>
        <w:t>Conselheiros: Yara Amazônia Lins Rodrigues dos Santos (Presidente), Júlio Assis Corrêa Pinheiro, Érico Xavier Desterro e Silva, Mario Manoel Coelho de Mello, Josué </w:t>
      </w:r>
      <w:r>
        <w:rPr>
          <w:w w:val="80"/>
        </w:rPr>
        <w:t>Cláudio de Souza Neto, Luis Fabian Pereira Barbosa e Mário José de Moraes Costa Filho (Convocado).</w:t>
      </w:r>
    </w:p>
    <w:p>
      <w:pPr>
        <w:pStyle w:val="BodyText"/>
        <w:spacing w:before="199"/>
        <w:ind w:right="134"/>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16.747/2023</w:t>
      </w:r>
      <w:r>
        <w:rPr>
          <w:rFonts w:ascii="Arial" w:hAnsi="Arial"/>
          <w:b/>
          <w:spacing w:val="20"/>
        </w:rPr>
        <w:t> </w:t>
      </w:r>
      <w:r>
        <w:rPr>
          <w:w w:val="80"/>
        </w:rPr>
        <w:t>-</w:t>
      </w:r>
      <w:r>
        <w:rPr/>
        <w:t> </w:t>
      </w:r>
      <w:r>
        <w:rPr>
          <w:w w:val="80"/>
        </w:rPr>
        <w:t>Representação</w:t>
      </w:r>
      <w:r>
        <w:rPr/>
        <w:t> </w:t>
      </w:r>
      <w:r>
        <w:rPr>
          <w:w w:val="80"/>
        </w:rPr>
        <w:t>interposta</w:t>
      </w:r>
      <w:r>
        <w:rPr/>
        <w:t> </w:t>
      </w:r>
      <w:r>
        <w:rPr>
          <w:w w:val="80"/>
        </w:rPr>
        <w:t>pelo</w:t>
      </w:r>
      <w:r>
        <w:rPr/>
        <w:t> </w:t>
      </w:r>
      <w:r>
        <w:rPr>
          <w:w w:val="80"/>
        </w:rPr>
        <w:t>Ministério</w:t>
      </w:r>
      <w:r>
        <w:rPr/>
        <w:t> </w:t>
      </w:r>
      <w:r>
        <w:rPr>
          <w:w w:val="80"/>
        </w:rPr>
        <w:t>Público</w:t>
      </w:r>
      <w:r>
        <w:rPr/>
        <w:t> </w:t>
      </w:r>
      <w:r>
        <w:rPr>
          <w:w w:val="80"/>
        </w:rPr>
        <w:t>de</w:t>
      </w:r>
      <w:r>
        <w:rPr/>
        <w:t> </w:t>
      </w:r>
      <w:r>
        <w:rPr>
          <w:w w:val="80"/>
        </w:rPr>
        <w:t>Contas</w:t>
      </w:r>
      <w:r>
        <w:rPr/>
        <w:t> </w:t>
      </w:r>
      <w:r>
        <w:rPr>
          <w:w w:val="80"/>
        </w:rPr>
        <w:t>(MPC)</w:t>
      </w:r>
      <w:r>
        <w:rPr/>
        <w:t> </w:t>
      </w:r>
      <w:r>
        <w:rPr>
          <w:w w:val="80"/>
        </w:rPr>
        <w:t>em</w:t>
      </w:r>
      <w:r>
        <w:rPr/>
        <w:t> </w:t>
      </w:r>
      <w:r>
        <w:rPr>
          <w:w w:val="80"/>
        </w:rPr>
        <w:t>desfavor</w:t>
      </w:r>
      <w:r>
        <w:rPr/>
        <w:t> </w:t>
      </w:r>
      <w:r>
        <w:rPr>
          <w:w w:val="80"/>
        </w:rPr>
        <w:t>do</w:t>
      </w:r>
      <w:r>
        <w:rPr/>
        <w:t> </w:t>
      </w:r>
      <w:r>
        <w:rPr>
          <w:w w:val="80"/>
        </w:rPr>
        <w:t>Chefe</w:t>
      </w:r>
      <w:r>
        <w:rPr>
          <w:spacing w:val="40"/>
        </w:rPr>
        <w:t> </w:t>
      </w:r>
      <w:r>
        <w:rPr>
          <w:w w:val="80"/>
        </w:rPr>
        <w:t>do</w:t>
      </w:r>
      <w:r>
        <w:rPr/>
        <w:t> </w:t>
      </w:r>
      <w:r>
        <w:rPr>
          <w:w w:val="80"/>
        </w:rPr>
        <w:t>Executivo</w:t>
      </w:r>
      <w:r>
        <w:rPr/>
        <w:t> </w:t>
      </w:r>
      <w:r>
        <w:rPr>
          <w:w w:val="80"/>
        </w:rPr>
        <w:t>de</w:t>
      </w:r>
      <w:r>
        <w:rPr/>
        <w:t> </w:t>
      </w:r>
      <w:r>
        <w:rPr>
          <w:w w:val="80"/>
        </w:rPr>
        <w:t>Tefé,</w:t>
      </w:r>
      <w:r>
        <w:rPr/>
        <w:t> </w:t>
      </w:r>
      <w:r>
        <w:rPr>
          <w:w w:val="80"/>
        </w:rPr>
        <w:t>Sr.</w:t>
      </w:r>
      <w:r>
        <w:rPr/>
        <w:t> </w:t>
      </w:r>
      <w:r>
        <w:rPr>
          <w:w w:val="80"/>
        </w:rPr>
        <w:t>Nicson</w:t>
      </w:r>
      <w:r>
        <w:rPr/>
        <w:t> </w:t>
      </w:r>
      <w:r>
        <w:rPr>
          <w:w w:val="80"/>
        </w:rPr>
        <w:t>Marreira</w:t>
      </w:r>
      <w:r>
        <w:rPr/>
        <w:t> </w:t>
      </w:r>
      <w:r>
        <w:rPr>
          <w:w w:val="80"/>
        </w:rPr>
        <w:t>Lima,</w:t>
      </w:r>
      <w:r>
        <w:rPr/>
        <w:t> </w:t>
      </w:r>
      <w:r>
        <w:rPr>
          <w:w w:val="80"/>
        </w:rPr>
        <w:t>do</w:t>
      </w:r>
      <w:r>
        <w:rPr/>
        <w:t> </w:t>
      </w:r>
      <w:r>
        <w:rPr>
          <w:w w:val="80"/>
        </w:rPr>
        <w:t>Secretário</w:t>
      </w:r>
      <w:r>
        <w:rPr/>
        <w:t> </w:t>
      </w:r>
      <w:r>
        <w:rPr>
          <w:w w:val="80"/>
        </w:rPr>
        <w:t>de</w:t>
      </w:r>
      <w:r>
        <w:rPr/>
        <w:t> </w:t>
      </w:r>
      <w:r>
        <w:rPr>
          <w:w w:val="80"/>
        </w:rPr>
        <w:t>Estado</w:t>
      </w:r>
      <w:r>
        <w:rPr/>
        <w:t> </w:t>
      </w:r>
      <w:r>
        <w:rPr>
          <w:w w:val="80"/>
        </w:rPr>
        <w:t>do</w:t>
      </w:r>
      <w:r>
        <w:rPr/>
        <w:t> </w:t>
      </w:r>
      <w:r>
        <w:rPr>
          <w:w w:val="80"/>
        </w:rPr>
        <w:t>Meio</w:t>
      </w:r>
      <w:r>
        <w:rPr/>
        <w:t> </w:t>
      </w:r>
      <w:r>
        <w:rPr>
          <w:w w:val="80"/>
        </w:rPr>
        <w:t>Ambiente</w:t>
      </w:r>
      <w:r>
        <w:rPr/>
        <w:t> </w:t>
      </w:r>
      <w:r>
        <w:rPr>
          <w:w w:val="80"/>
        </w:rPr>
        <w:t>(SEMA),</w:t>
      </w:r>
      <w:r>
        <w:rPr/>
        <w:t> </w:t>
      </w:r>
      <w:r>
        <w:rPr>
          <w:w w:val="80"/>
        </w:rPr>
        <w:t>Sr.</w:t>
      </w:r>
      <w:r>
        <w:rPr/>
        <w:t> </w:t>
      </w:r>
      <w:r>
        <w:rPr>
          <w:w w:val="80"/>
        </w:rPr>
        <w:t>Eduardo</w:t>
      </w:r>
      <w:r>
        <w:rPr/>
        <w:t> </w:t>
      </w:r>
      <w:r>
        <w:rPr>
          <w:w w:val="80"/>
        </w:rPr>
        <w:t>Taveira, do Comandante Geral do Corpo de Bombeiros Militar do Estado do Amazonas (CBMAM), Sr. Orleilso Ximenes Muniz, e do </w:t>
      </w:r>
      <w:r>
        <w:rPr>
          <w:w w:val="85"/>
        </w:rPr>
        <w:t>Diretor-Presidente</w:t>
      </w:r>
      <w:r>
        <w:rPr>
          <w:w w:val="85"/>
        </w:rPr>
        <w:t> do</w:t>
      </w:r>
      <w:r>
        <w:rPr>
          <w:w w:val="85"/>
        </w:rPr>
        <w:t> Instituto</w:t>
      </w:r>
      <w:r>
        <w:rPr>
          <w:w w:val="85"/>
        </w:rPr>
        <w:t> de</w:t>
      </w:r>
      <w:r>
        <w:rPr>
          <w:w w:val="85"/>
        </w:rPr>
        <w:t> Proteção</w:t>
      </w:r>
      <w:r>
        <w:rPr>
          <w:w w:val="85"/>
        </w:rPr>
        <w:t> Ambiental</w:t>
      </w:r>
      <w:r>
        <w:rPr>
          <w:w w:val="85"/>
        </w:rPr>
        <w:t> do</w:t>
      </w:r>
      <w:r>
        <w:rPr>
          <w:w w:val="85"/>
        </w:rPr>
        <w:t> Amazonas</w:t>
      </w:r>
      <w:r>
        <w:rPr>
          <w:w w:val="85"/>
        </w:rPr>
        <w:t> (IPAAM),</w:t>
      </w:r>
      <w:r>
        <w:rPr>
          <w:w w:val="85"/>
        </w:rPr>
        <w:t> Sr.</w:t>
      </w:r>
      <w:r>
        <w:rPr>
          <w:w w:val="85"/>
        </w:rPr>
        <w:t> Juliano</w:t>
      </w:r>
      <w:r>
        <w:rPr>
          <w:w w:val="85"/>
        </w:rPr>
        <w:t> Valente,</w:t>
      </w:r>
      <w:r>
        <w:rPr>
          <w:w w:val="85"/>
        </w:rPr>
        <w:t> para</w:t>
      </w:r>
      <w:r>
        <w:rPr>
          <w:w w:val="85"/>
        </w:rPr>
        <w:t> definição</w:t>
      </w:r>
      <w:r>
        <w:rPr>
          <w:w w:val="85"/>
        </w:rPr>
        <w:t> de responsabilidades, perante o sistema de Controle</w:t>
      </w:r>
      <w:r>
        <w:rPr>
          <w:w w:val="85"/>
        </w:rPr>
        <w:t> Externo, na forma da Lei Orgânica, por má gestão de comando e </w:t>
      </w:r>
      <w:r>
        <w:rPr>
          <w:w w:val="80"/>
        </w:rPr>
        <w:t>controle e combate deficiente a incêndios florestais e queimadas, poluição atmosférica e colapso ao microclima da região </w:t>
      </w:r>
      <w:r>
        <w:rPr>
          <w:w w:val="90"/>
        </w:rPr>
        <w:t>metropolitana</w:t>
      </w:r>
      <w:r>
        <w:rPr>
          <w:spacing w:val="-9"/>
          <w:w w:val="90"/>
        </w:rPr>
        <w:t> </w:t>
      </w:r>
      <w:r>
        <w:rPr>
          <w:w w:val="90"/>
        </w:rPr>
        <w:t>de</w:t>
      </w:r>
      <w:r>
        <w:rPr>
          <w:spacing w:val="-9"/>
          <w:w w:val="90"/>
        </w:rPr>
        <w:t> </w:t>
      </w:r>
      <w:r>
        <w:rPr>
          <w:w w:val="90"/>
        </w:rPr>
        <w:t>Manaus,</w:t>
      </w:r>
      <w:r>
        <w:rPr>
          <w:spacing w:val="-10"/>
          <w:w w:val="90"/>
        </w:rPr>
        <w:t> </w:t>
      </w:r>
      <w:r>
        <w:rPr>
          <w:w w:val="90"/>
        </w:rPr>
        <w:t>durante</w:t>
      </w:r>
      <w:r>
        <w:rPr>
          <w:spacing w:val="-9"/>
          <w:w w:val="90"/>
        </w:rPr>
        <w:t> </w:t>
      </w:r>
      <w:r>
        <w:rPr>
          <w:w w:val="90"/>
        </w:rPr>
        <w:t>a</w:t>
      </w:r>
      <w:r>
        <w:rPr>
          <w:spacing w:val="-9"/>
          <w:w w:val="90"/>
        </w:rPr>
        <w:t> </w:t>
      </w:r>
      <w:r>
        <w:rPr>
          <w:w w:val="90"/>
        </w:rPr>
        <w:t>estiagem</w:t>
      </w:r>
      <w:r>
        <w:rPr>
          <w:spacing w:val="-10"/>
          <w:w w:val="90"/>
        </w:rPr>
        <w:t> </w:t>
      </w:r>
      <w:r>
        <w:rPr>
          <w:w w:val="90"/>
        </w:rPr>
        <w:t>no</w:t>
      </w:r>
      <w:r>
        <w:rPr>
          <w:spacing w:val="-9"/>
          <w:w w:val="90"/>
        </w:rPr>
        <w:t> </w:t>
      </w:r>
      <w:r>
        <w:rPr>
          <w:w w:val="90"/>
        </w:rPr>
        <w:t>segundo</w:t>
      </w:r>
      <w:r>
        <w:rPr>
          <w:spacing w:val="-9"/>
          <w:w w:val="90"/>
        </w:rPr>
        <w:t> </w:t>
      </w:r>
      <w:r>
        <w:rPr>
          <w:w w:val="90"/>
        </w:rPr>
        <w:t>semestre</w:t>
      </w:r>
      <w:r>
        <w:rPr>
          <w:spacing w:val="-9"/>
          <w:w w:val="90"/>
        </w:rPr>
        <w:t> </w:t>
      </w:r>
      <w:r>
        <w:rPr>
          <w:w w:val="90"/>
        </w:rPr>
        <w:t>de</w:t>
      </w:r>
      <w:r>
        <w:rPr>
          <w:spacing w:val="-10"/>
          <w:w w:val="90"/>
        </w:rPr>
        <w:t> </w:t>
      </w:r>
      <w:r>
        <w:rPr>
          <w:w w:val="90"/>
        </w:rPr>
        <w:t>2023,</w:t>
      </w:r>
      <w:r>
        <w:rPr>
          <w:spacing w:val="-4"/>
          <w:w w:val="90"/>
        </w:rPr>
        <w:t> </w:t>
      </w:r>
      <w:r>
        <w:rPr>
          <w:w w:val="90"/>
        </w:rPr>
        <w:t>no</w:t>
      </w:r>
      <w:r>
        <w:rPr>
          <w:spacing w:val="-9"/>
          <w:w w:val="90"/>
        </w:rPr>
        <w:t> </w:t>
      </w:r>
      <w:r>
        <w:rPr>
          <w:w w:val="90"/>
        </w:rPr>
        <w:t>âmbito</w:t>
      </w:r>
      <w:r>
        <w:rPr>
          <w:spacing w:val="-10"/>
          <w:w w:val="90"/>
        </w:rPr>
        <w:t> </w:t>
      </w:r>
      <w:r>
        <w:rPr>
          <w:w w:val="90"/>
        </w:rPr>
        <w:t>da</w:t>
      </w:r>
      <w:r>
        <w:rPr>
          <w:spacing w:val="-9"/>
          <w:w w:val="90"/>
        </w:rPr>
        <w:t> </w:t>
      </w:r>
      <w:r>
        <w:rPr>
          <w:w w:val="90"/>
        </w:rPr>
        <w:t>porção</w:t>
      </w:r>
      <w:r>
        <w:rPr>
          <w:spacing w:val="-9"/>
          <w:w w:val="90"/>
        </w:rPr>
        <w:t> </w:t>
      </w:r>
      <w:r>
        <w:rPr>
          <w:w w:val="90"/>
        </w:rPr>
        <w:t>amazônica</w:t>
      </w:r>
      <w:r>
        <w:rPr>
          <w:spacing w:val="-10"/>
          <w:w w:val="90"/>
        </w:rPr>
        <w:t> </w:t>
      </w:r>
      <w:r>
        <w:rPr>
          <w:w w:val="90"/>
        </w:rPr>
        <w:t>do </w:t>
      </w:r>
      <w:r>
        <w:rPr>
          <w:w w:val="80"/>
        </w:rPr>
        <w:t>município de Tefé. </w:t>
      </w:r>
      <w:r>
        <w:rPr>
          <w:rFonts w:ascii="Arial" w:hAnsi="Arial"/>
          <w:b/>
          <w:w w:val="80"/>
        </w:rPr>
        <w:t>Advogado(s): </w:t>
      </w:r>
      <w:r>
        <w:rPr>
          <w:w w:val="80"/>
        </w:rPr>
        <w:t>Isaac Luiz Miranda Almas - OAB/AM 12199, Mariana Pereira Carlotto</w:t>
      </w:r>
      <w:r>
        <w:rPr/>
        <w:t> </w:t>
      </w:r>
      <w:r>
        <w:rPr>
          <w:w w:val="80"/>
        </w:rPr>
        <w:t>- OAB/AM 17299 e </w:t>
      </w:r>
      <w:r>
        <w:rPr>
          <w:spacing w:val="-2"/>
          <w:w w:val="85"/>
        </w:rPr>
        <w:t>Tycianne Larissa de Vasconcelos Dias Marie</w:t>
      </w:r>
      <w:r>
        <w:rPr>
          <w:spacing w:val="-3"/>
        </w:rPr>
        <w:t> </w:t>
      </w:r>
      <w:r>
        <w:rPr>
          <w:spacing w:val="-2"/>
          <w:w w:val="85"/>
        </w:rPr>
        <w:t>- OAB/AM 10727. </w:t>
      </w:r>
      <w:r>
        <w:rPr>
          <w:rFonts w:ascii="Arial" w:hAnsi="Arial"/>
          <w:b/>
          <w:spacing w:val="-2"/>
          <w:w w:val="85"/>
        </w:rPr>
        <w:t>ACÓRDÃO Nº 1017/2024: </w:t>
      </w:r>
      <w:r>
        <w:rPr>
          <w:spacing w:val="-2"/>
          <w:w w:val="85"/>
        </w:rPr>
        <w:t>Vistos, relatados e discutidos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w:t>
      </w:r>
      <w:r>
        <w:rPr/>
        <w:t> </w:t>
      </w:r>
      <w:r>
        <w:rPr>
          <w:w w:val="80"/>
        </w:rPr>
        <w:t>do</w:t>
      </w:r>
      <w:r>
        <w:rPr/>
        <w:t> </w:t>
      </w:r>
      <w:r>
        <w:rPr>
          <w:w w:val="80"/>
        </w:rPr>
        <w:t>Estado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1"/>
      </w:pPr>
      <w:r>
        <w:rPr>
          <w:w w:val="85"/>
        </w:rPr>
        <w:t>do Amazonas, reunidos em Sessão do </w:t>
      </w:r>
      <w:r>
        <w:rPr>
          <w:rFonts w:ascii="Arial" w:hAnsi="Arial"/>
          <w:b/>
          <w:w w:val="85"/>
        </w:rPr>
        <w:t>Tribunal Pleno</w:t>
      </w:r>
      <w:r>
        <w:rPr>
          <w:w w:val="85"/>
        </w:rPr>
        <w:t>, no exercício da competência atribuída pelo art. 11, inciso IV, </w:t>
      </w:r>
      <w:r>
        <w:rPr>
          <w:w w:val="80"/>
        </w:rPr>
        <w:t>alínea “i”, da Resolução nº 04/2002-TCE/AM, </w:t>
      </w:r>
      <w:r>
        <w:rPr>
          <w:rFonts w:ascii="Arial" w:hAnsi="Arial"/>
          <w:b/>
          <w:w w:val="80"/>
        </w:rPr>
        <w:t>à unanimidade</w:t>
      </w:r>
      <w:r>
        <w:rPr>
          <w:w w:val="80"/>
        </w:rPr>
        <w:t>, nos termos do voto do Excelentíssimo Senhor Conselheiro- </w:t>
      </w:r>
      <w:r>
        <w:rPr>
          <w:w w:val="85"/>
        </w:rPr>
        <w:t>Relator, </w:t>
      </w:r>
      <w:r>
        <w:rPr>
          <w:rFonts w:ascii="Arial" w:hAnsi="Arial"/>
          <w:b/>
          <w:w w:val="85"/>
        </w:rPr>
        <w:t>em parcial consonância </w:t>
      </w:r>
      <w:r>
        <w:rPr>
          <w:w w:val="85"/>
        </w:rPr>
        <w:t>com pronunciamento do Ministério Público junto a este Tribunal, no sentido de: </w:t>
      </w:r>
      <w:r>
        <w:rPr>
          <w:rFonts w:ascii="Arial" w:hAnsi="Arial"/>
          <w:b/>
          <w:w w:val="85"/>
        </w:rPr>
        <w:t>9.1. Conhecer </w:t>
      </w:r>
      <w:r>
        <w:rPr>
          <w:w w:val="85"/>
        </w:rPr>
        <w:t>da Representação oposta pelo Ministério Público de Contas, conforme art. 288 da Resolução nº 04/2002- </w:t>
      </w:r>
      <w:r>
        <w:rPr>
          <w:w w:val="80"/>
        </w:rPr>
        <w:t>RITCE/AM; </w:t>
      </w:r>
      <w:r>
        <w:rPr>
          <w:rFonts w:ascii="Arial" w:hAnsi="Arial"/>
          <w:b/>
          <w:w w:val="80"/>
        </w:rPr>
        <w:t>9.2. Julgar Procedente </w:t>
      </w:r>
      <w:r>
        <w:rPr>
          <w:w w:val="80"/>
        </w:rPr>
        <w:t>a Representação apresentada pelo Ministério Público de Contas, pois confirmadas as falhas</w:t>
      </w:r>
      <w:r>
        <w:rPr/>
        <w:t> </w:t>
      </w:r>
      <w:r>
        <w:rPr>
          <w:w w:val="80"/>
        </w:rPr>
        <w:t>no</w:t>
      </w:r>
      <w:r>
        <w:rPr/>
        <w:t> </w:t>
      </w:r>
      <w:r>
        <w:rPr>
          <w:w w:val="80"/>
        </w:rPr>
        <w:t>planejamento</w:t>
      </w:r>
      <w:r>
        <w:rPr/>
        <w:t> </w:t>
      </w:r>
      <w:r>
        <w:rPr>
          <w:w w:val="80"/>
        </w:rPr>
        <w:t>estratégico</w:t>
      </w:r>
      <w:r>
        <w:rPr/>
        <w:t> </w:t>
      </w:r>
      <w:r>
        <w:rPr>
          <w:w w:val="80"/>
        </w:rPr>
        <w:t>especificamente</w:t>
      </w:r>
      <w:r>
        <w:rPr/>
        <w:t> </w:t>
      </w:r>
      <w:r>
        <w:rPr>
          <w:w w:val="80"/>
        </w:rPr>
        <w:t>voltado</w:t>
      </w:r>
      <w:r>
        <w:rPr/>
        <w:t> </w:t>
      </w:r>
      <w:r>
        <w:rPr>
          <w:w w:val="80"/>
        </w:rPr>
        <w:t>ao</w:t>
      </w:r>
      <w:r>
        <w:rPr/>
        <w:t> </w:t>
      </w:r>
      <w:r>
        <w:rPr>
          <w:w w:val="80"/>
        </w:rPr>
        <w:t>fortalecimento</w:t>
      </w:r>
      <w:r>
        <w:rPr/>
        <w:t> </w:t>
      </w:r>
      <w:r>
        <w:rPr>
          <w:w w:val="80"/>
        </w:rPr>
        <w:t>do</w:t>
      </w:r>
      <w:r>
        <w:rPr/>
        <w:t> </w:t>
      </w:r>
      <w:r>
        <w:rPr>
          <w:w w:val="80"/>
        </w:rPr>
        <w:t>combate</w:t>
      </w:r>
      <w:r>
        <w:rPr/>
        <w:t> </w:t>
      </w:r>
      <w:r>
        <w:rPr>
          <w:w w:val="80"/>
        </w:rPr>
        <w:t>às</w:t>
      </w:r>
      <w:r>
        <w:rPr/>
        <w:t> </w:t>
      </w:r>
      <w:r>
        <w:rPr>
          <w:w w:val="80"/>
        </w:rPr>
        <w:t>queimadas</w:t>
      </w:r>
      <w:r>
        <w:rPr/>
        <w:t> </w:t>
      </w:r>
      <w:r>
        <w:rPr>
          <w:w w:val="80"/>
        </w:rPr>
        <w:t>e</w:t>
      </w:r>
      <w:r>
        <w:rPr/>
        <w:t> </w:t>
      </w:r>
      <w:r>
        <w:rPr>
          <w:w w:val="80"/>
        </w:rPr>
        <w:t>ao</w:t>
      </w:r>
      <w:r>
        <w:rPr/>
        <w:t> </w:t>
      </w:r>
      <w:r>
        <w:rPr>
          <w:w w:val="80"/>
        </w:rPr>
        <w:t>nível</w:t>
      </w:r>
      <w:r>
        <w:rPr/>
        <w:t> </w:t>
      </w:r>
      <w:r>
        <w:rPr>
          <w:w w:val="80"/>
        </w:rPr>
        <w:t>crítico </w:t>
      </w:r>
      <w:r>
        <w:rPr>
          <w:w w:val="85"/>
        </w:rPr>
        <w:t>de poluição atmosférica em Tefé e no Estado do Amazonas; </w:t>
      </w:r>
      <w:r>
        <w:rPr>
          <w:rFonts w:ascii="Arial" w:hAnsi="Arial"/>
          <w:b/>
          <w:w w:val="85"/>
        </w:rPr>
        <w:t>9.3. Recomendar </w:t>
      </w:r>
      <w:r>
        <w:rPr>
          <w:w w:val="85"/>
        </w:rPr>
        <w:t>à Prefeitura Municipal de Tefé, que: a) </w:t>
      </w:r>
      <w:r>
        <w:rPr>
          <w:w w:val="90"/>
        </w:rPr>
        <w:t>Elabore</w:t>
      </w:r>
      <w:r>
        <w:rPr>
          <w:w w:val="90"/>
        </w:rPr>
        <w:t> Plano</w:t>
      </w:r>
      <w:r>
        <w:rPr>
          <w:w w:val="90"/>
        </w:rPr>
        <w:t> de</w:t>
      </w:r>
      <w:r>
        <w:rPr>
          <w:w w:val="90"/>
        </w:rPr>
        <w:t> Ação</w:t>
      </w:r>
      <w:r>
        <w:rPr>
          <w:w w:val="90"/>
        </w:rPr>
        <w:t> de</w:t>
      </w:r>
      <w:r>
        <w:rPr>
          <w:w w:val="90"/>
        </w:rPr>
        <w:t> educação</w:t>
      </w:r>
      <w:r>
        <w:rPr>
          <w:w w:val="90"/>
        </w:rPr>
        <w:t> ambiental</w:t>
      </w:r>
      <w:r>
        <w:rPr>
          <w:w w:val="90"/>
        </w:rPr>
        <w:t> a</w:t>
      </w:r>
      <w:r>
        <w:rPr>
          <w:w w:val="90"/>
        </w:rPr>
        <w:t> ser</w:t>
      </w:r>
      <w:r>
        <w:rPr>
          <w:w w:val="90"/>
        </w:rPr>
        <w:t> desenvolvido</w:t>
      </w:r>
      <w:r>
        <w:rPr>
          <w:w w:val="90"/>
        </w:rPr>
        <w:t> em</w:t>
      </w:r>
      <w:r>
        <w:rPr>
          <w:w w:val="90"/>
        </w:rPr>
        <w:t> escolas</w:t>
      </w:r>
      <w:r>
        <w:rPr>
          <w:w w:val="90"/>
        </w:rPr>
        <w:t> e</w:t>
      </w:r>
      <w:r>
        <w:rPr>
          <w:w w:val="90"/>
        </w:rPr>
        <w:t> instituições</w:t>
      </w:r>
      <w:r>
        <w:rPr>
          <w:w w:val="90"/>
        </w:rPr>
        <w:t> públicas</w:t>
      </w:r>
      <w:r>
        <w:rPr>
          <w:w w:val="90"/>
        </w:rPr>
        <w:t> quanto</w:t>
      </w:r>
      <w:r>
        <w:rPr>
          <w:w w:val="90"/>
        </w:rPr>
        <w:t> a </w:t>
      </w:r>
      <w:r>
        <w:rPr>
          <w:w w:val="80"/>
        </w:rPr>
        <w:t>responsabilidade compartilhada do cidadão frente às questões ambientais ocasionadas pelo desmatamento e queimadas,</w:t>
      </w:r>
      <w:r>
        <w:rPr>
          <w:spacing w:val="40"/>
        </w:rPr>
        <w:t> </w:t>
      </w:r>
      <w:r>
        <w:rPr>
          <w:w w:val="80"/>
        </w:rPr>
        <w:t>com abrangência na sede e na área rural; b) Implemente o Comitê Municipal de Prevenção e Combate às Queimadas; c) </w:t>
      </w:r>
      <w:r>
        <w:rPr>
          <w:w w:val="85"/>
        </w:rPr>
        <w:t>Programe</w:t>
      </w:r>
      <w:r>
        <w:rPr>
          <w:w w:val="85"/>
        </w:rPr>
        <w:t> campanha</w:t>
      </w:r>
      <w:r>
        <w:rPr>
          <w:w w:val="85"/>
        </w:rPr>
        <w:t> publicitária</w:t>
      </w:r>
      <w:r>
        <w:rPr>
          <w:w w:val="85"/>
        </w:rPr>
        <w:t> em parceria</w:t>
      </w:r>
      <w:r>
        <w:rPr>
          <w:w w:val="85"/>
        </w:rPr>
        <w:t> com</w:t>
      </w:r>
      <w:r>
        <w:rPr>
          <w:w w:val="85"/>
        </w:rPr>
        <w:t> veículos</w:t>
      </w:r>
      <w:r>
        <w:rPr>
          <w:w w:val="85"/>
        </w:rPr>
        <w:t> de</w:t>
      </w:r>
      <w:r>
        <w:rPr>
          <w:w w:val="85"/>
        </w:rPr>
        <w:t> comunicação</w:t>
      </w:r>
      <w:r>
        <w:rPr>
          <w:w w:val="85"/>
        </w:rPr>
        <w:t> (rádios,</w:t>
      </w:r>
      <w:r>
        <w:rPr>
          <w:w w:val="85"/>
        </w:rPr>
        <w:t> TVs,</w:t>
      </w:r>
      <w:r>
        <w:rPr>
          <w:w w:val="85"/>
        </w:rPr>
        <w:t> voz</w:t>
      </w:r>
      <w:r>
        <w:rPr>
          <w:w w:val="85"/>
        </w:rPr>
        <w:t> comunitária</w:t>
      </w:r>
      <w:r>
        <w:rPr>
          <w:w w:val="85"/>
        </w:rPr>
        <w:t> etc.)</w:t>
      </w:r>
      <w:r>
        <w:rPr>
          <w:w w:val="85"/>
        </w:rPr>
        <w:t> para orientação da população quanto à prevenção de queimadas; d) Adote programas e ações de Educação Ambiental, em </w:t>
      </w:r>
      <w:r>
        <w:rPr>
          <w:w w:val="90"/>
        </w:rPr>
        <w:t>conformidade</w:t>
      </w:r>
      <w:r>
        <w:rPr>
          <w:spacing w:val="-6"/>
          <w:w w:val="90"/>
        </w:rPr>
        <w:t> </w:t>
      </w:r>
      <w:r>
        <w:rPr>
          <w:w w:val="90"/>
        </w:rPr>
        <w:t>com</w:t>
      </w:r>
      <w:r>
        <w:rPr>
          <w:spacing w:val="-7"/>
          <w:w w:val="90"/>
        </w:rPr>
        <w:t> </w:t>
      </w:r>
      <w:r>
        <w:rPr>
          <w:w w:val="90"/>
        </w:rPr>
        <w:t>a</w:t>
      </w:r>
      <w:r>
        <w:rPr>
          <w:spacing w:val="-6"/>
          <w:w w:val="90"/>
        </w:rPr>
        <w:t> </w:t>
      </w:r>
      <w:r>
        <w:rPr>
          <w:w w:val="90"/>
        </w:rPr>
        <w:t>previsão</w:t>
      </w:r>
      <w:r>
        <w:rPr>
          <w:spacing w:val="-6"/>
          <w:w w:val="90"/>
        </w:rPr>
        <w:t> </w:t>
      </w:r>
      <w:r>
        <w:rPr>
          <w:w w:val="90"/>
        </w:rPr>
        <w:t>contida</w:t>
      </w:r>
      <w:r>
        <w:rPr>
          <w:spacing w:val="-7"/>
          <w:w w:val="90"/>
        </w:rPr>
        <w:t> </w:t>
      </w:r>
      <w:r>
        <w:rPr>
          <w:w w:val="90"/>
        </w:rPr>
        <w:t>no</w:t>
      </w:r>
      <w:r>
        <w:rPr>
          <w:spacing w:val="-7"/>
          <w:w w:val="90"/>
        </w:rPr>
        <w:t> </w:t>
      </w:r>
      <w:r>
        <w:rPr>
          <w:w w:val="90"/>
        </w:rPr>
        <w:t>art.</w:t>
      </w:r>
      <w:r>
        <w:rPr>
          <w:spacing w:val="-6"/>
          <w:w w:val="90"/>
        </w:rPr>
        <w:t> </w:t>
      </w:r>
      <w:r>
        <w:rPr>
          <w:w w:val="90"/>
        </w:rPr>
        <w:t>3º.</w:t>
      </w:r>
      <w:r>
        <w:rPr>
          <w:spacing w:val="-7"/>
          <w:w w:val="90"/>
        </w:rPr>
        <w:t> </w:t>
      </w:r>
      <w:r>
        <w:rPr>
          <w:w w:val="90"/>
        </w:rPr>
        <w:t>I,</w:t>
      </w:r>
      <w:r>
        <w:rPr>
          <w:spacing w:val="-6"/>
          <w:w w:val="90"/>
        </w:rPr>
        <w:t> </w:t>
      </w:r>
      <w:r>
        <w:rPr>
          <w:w w:val="90"/>
        </w:rPr>
        <w:t>II</w:t>
      </w:r>
      <w:r>
        <w:rPr>
          <w:spacing w:val="-6"/>
          <w:w w:val="90"/>
        </w:rPr>
        <w:t> </w:t>
      </w:r>
      <w:r>
        <w:rPr>
          <w:w w:val="90"/>
        </w:rPr>
        <w:t>e</w:t>
      </w:r>
      <w:r>
        <w:rPr>
          <w:spacing w:val="-2"/>
          <w:w w:val="90"/>
        </w:rPr>
        <w:t> </w:t>
      </w:r>
      <w:r>
        <w:rPr>
          <w:w w:val="90"/>
        </w:rPr>
        <w:t>III</w:t>
      </w:r>
      <w:r>
        <w:rPr>
          <w:spacing w:val="-7"/>
          <w:w w:val="90"/>
        </w:rPr>
        <w:t> </w:t>
      </w:r>
      <w:r>
        <w:rPr>
          <w:w w:val="90"/>
        </w:rPr>
        <w:t>da</w:t>
      </w:r>
      <w:r>
        <w:rPr>
          <w:spacing w:val="-6"/>
          <w:w w:val="90"/>
        </w:rPr>
        <w:t> </w:t>
      </w:r>
      <w:r>
        <w:rPr>
          <w:w w:val="90"/>
        </w:rPr>
        <w:t>lei</w:t>
      </w:r>
      <w:r>
        <w:rPr>
          <w:spacing w:val="-8"/>
          <w:w w:val="90"/>
        </w:rPr>
        <w:t> </w:t>
      </w:r>
      <w:r>
        <w:rPr>
          <w:w w:val="90"/>
        </w:rPr>
        <w:t>no</w:t>
      </w:r>
      <w:r>
        <w:rPr>
          <w:spacing w:val="-6"/>
          <w:w w:val="90"/>
        </w:rPr>
        <w:t> </w:t>
      </w:r>
      <w:r>
        <w:rPr>
          <w:w w:val="90"/>
        </w:rPr>
        <w:t>9.795/1999),</w:t>
      </w:r>
      <w:r>
        <w:rPr>
          <w:spacing w:val="-7"/>
          <w:w w:val="90"/>
        </w:rPr>
        <w:t> </w:t>
      </w:r>
      <w:r>
        <w:rPr>
          <w:w w:val="90"/>
        </w:rPr>
        <w:t>que</w:t>
      </w:r>
      <w:r>
        <w:rPr>
          <w:spacing w:val="-6"/>
          <w:w w:val="90"/>
        </w:rPr>
        <w:t> </w:t>
      </w:r>
      <w:r>
        <w:rPr>
          <w:w w:val="90"/>
        </w:rPr>
        <w:t>instituiu</w:t>
      </w:r>
      <w:r>
        <w:rPr>
          <w:spacing w:val="-7"/>
          <w:w w:val="90"/>
        </w:rPr>
        <w:t> </w:t>
      </w:r>
      <w:r>
        <w:rPr>
          <w:w w:val="90"/>
        </w:rPr>
        <w:t>a</w:t>
      </w:r>
      <w:r>
        <w:rPr>
          <w:spacing w:val="-6"/>
          <w:w w:val="90"/>
        </w:rPr>
        <w:t> </w:t>
      </w:r>
      <w:r>
        <w:rPr>
          <w:w w:val="90"/>
        </w:rPr>
        <w:t>Política</w:t>
      </w:r>
      <w:r>
        <w:rPr>
          <w:spacing w:val="-7"/>
          <w:w w:val="90"/>
        </w:rPr>
        <w:t> </w:t>
      </w:r>
      <w:r>
        <w:rPr>
          <w:w w:val="90"/>
        </w:rPr>
        <w:t>Nacional</w:t>
      </w:r>
      <w:r>
        <w:rPr>
          <w:spacing w:val="-8"/>
          <w:w w:val="90"/>
        </w:rPr>
        <w:t> </w:t>
      </w:r>
      <w:r>
        <w:rPr>
          <w:w w:val="90"/>
        </w:rPr>
        <w:t>de </w:t>
      </w:r>
      <w:r>
        <w:rPr>
          <w:w w:val="85"/>
        </w:rPr>
        <w:t>Educação Ambiental; e) Reforce ações preventivas, mediante ao estabelecido no Plano Diretor contra queimadas, por </w:t>
      </w:r>
      <w:r>
        <w:rPr>
          <w:w w:val="80"/>
        </w:rPr>
        <w:t>intermédio</w:t>
      </w:r>
      <w:r>
        <w:rPr/>
        <w:t> </w:t>
      </w:r>
      <w:r>
        <w:rPr>
          <w:w w:val="80"/>
        </w:rPr>
        <w:t>de</w:t>
      </w:r>
      <w:r>
        <w:rPr/>
        <w:t> </w:t>
      </w:r>
      <w:r>
        <w:rPr>
          <w:w w:val="80"/>
        </w:rPr>
        <w:t>atividades</w:t>
      </w:r>
      <w:r>
        <w:rPr/>
        <w:t> </w:t>
      </w:r>
      <w:r>
        <w:rPr>
          <w:w w:val="80"/>
        </w:rPr>
        <w:t>de</w:t>
      </w:r>
      <w:r>
        <w:rPr/>
        <w:t> </w:t>
      </w:r>
      <w:r>
        <w:rPr>
          <w:w w:val="80"/>
        </w:rPr>
        <w:t>educação</w:t>
      </w:r>
      <w:r>
        <w:rPr/>
        <w:t> </w:t>
      </w:r>
      <w:r>
        <w:rPr>
          <w:w w:val="80"/>
        </w:rPr>
        <w:t>ambiental</w:t>
      </w:r>
      <w:r>
        <w:rPr/>
        <w:t> </w:t>
      </w:r>
      <w:r>
        <w:rPr>
          <w:w w:val="80"/>
        </w:rPr>
        <w:t>junto</w:t>
      </w:r>
      <w:r>
        <w:rPr/>
        <w:t> </w:t>
      </w:r>
      <w:r>
        <w:rPr>
          <w:w w:val="80"/>
        </w:rPr>
        <w:t>aos</w:t>
      </w:r>
      <w:r>
        <w:rPr/>
        <w:t> </w:t>
      </w:r>
      <w:r>
        <w:rPr>
          <w:w w:val="80"/>
        </w:rPr>
        <w:t>produtores</w:t>
      </w:r>
      <w:r>
        <w:rPr/>
        <w:t> </w:t>
      </w:r>
      <w:r>
        <w:rPr>
          <w:w w:val="80"/>
        </w:rPr>
        <w:t>rurais;</w:t>
      </w:r>
      <w:r>
        <w:rPr/>
        <w:t> </w:t>
      </w:r>
      <w:r>
        <w:rPr>
          <w:w w:val="80"/>
        </w:rPr>
        <w:t>f)</w:t>
      </w:r>
      <w:r>
        <w:rPr/>
        <w:t> </w:t>
      </w:r>
      <w:r>
        <w:rPr>
          <w:w w:val="80"/>
        </w:rPr>
        <w:t>Adote</w:t>
      </w:r>
      <w:r>
        <w:rPr/>
        <w:t> </w:t>
      </w:r>
      <w:r>
        <w:rPr>
          <w:w w:val="80"/>
        </w:rPr>
        <w:t>e</w:t>
      </w:r>
      <w:r>
        <w:rPr/>
        <w:t> </w:t>
      </w:r>
      <w:r>
        <w:rPr>
          <w:w w:val="80"/>
        </w:rPr>
        <w:t>implemente,</w:t>
      </w:r>
      <w:r>
        <w:rPr/>
        <w:t> </w:t>
      </w:r>
      <w:r>
        <w:rPr>
          <w:w w:val="80"/>
        </w:rPr>
        <w:t>políticas</w:t>
      </w:r>
      <w:r>
        <w:rPr/>
        <w:t> </w:t>
      </w:r>
      <w:r>
        <w:rPr>
          <w:w w:val="80"/>
        </w:rPr>
        <w:t>e</w:t>
      </w:r>
      <w:r>
        <w:rPr/>
        <w:t> </w:t>
      </w:r>
      <w:r>
        <w:rPr>
          <w:w w:val="80"/>
        </w:rPr>
        <w:t>programas de enfrentamento de crimes ambientais; </w:t>
      </w:r>
      <w:r>
        <w:rPr>
          <w:rFonts w:ascii="Arial" w:hAnsi="Arial"/>
          <w:b/>
          <w:w w:val="80"/>
        </w:rPr>
        <w:t>9.4. Recomendar </w:t>
      </w:r>
      <w:r>
        <w:rPr>
          <w:w w:val="80"/>
        </w:rPr>
        <w:t>à Secretaria de Estado do Meio Ambiente</w:t>
      </w:r>
      <w:r>
        <w:rPr/>
        <w:t> </w:t>
      </w:r>
      <w:r>
        <w:rPr>
          <w:w w:val="80"/>
        </w:rPr>
        <w:t>- SEMA e ao Instituto</w:t>
      </w:r>
      <w:r>
        <w:rPr>
          <w:spacing w:val="40"/>
        </w:rPr>
        <w:t> </w:t>
      </w:r>
      <w:r>
        <w:rPr>
          <w:spacing w:val="-2"/>
          <w:w w:val="90"/>
        </w:rPr>
        <w:t>de</w:t>
      </w:r>
      <w:r>
        <w:rPr>
          <w:spacing w:val="-5"/>
          <w:w w:val="90"/>
        </w:rPr>
        <w:t> </w:t>
      </w:r>
      <w:r>
        <w:rPr>
          <w:spacing w:val="-2"/>
          <w:w w:val="90"/>
        </w:rPr>
        <w:t>Proteção</w:t>
      </w:r>
      <w:r>
        <w:rPr>
          <w:spacing w:val="-5"/>
          <w:w w:val="90"/>
        </w:rPr>
        <w:t> </w:t>
      </w:r>
      <w:r>
        <w:rPr>
          <w:spacing w:val="-2"/>
          <w:w w:val="90"/>
        </w:rPr>
        <w:t>Ambiental</w:t>
      </w:r>
      <w:r>
        <w:rPr>
          <w:spacing w:val="-6"/>
          <w:w w:val="90"/>
        </w:rPr>
        <w:t> </w:t>
      </w:r>
      <w:r>
        <w:rPr>
          <w:spacing w:val="-2"/>
          <w:w w:val="90"/>
        </w:rPr>
        <w:t>do</w:t>
      </w:r>
      <w:r>
        <w:rPr>
          <w:spacing w:val="-7"/>
          <w:w w:val="90"/>
        </w:rPr>
        <w:t> </w:t>
      </w:r>
      <w:r>
        <w:rPr>
          <w:spacing w:val="-2"/>
          <w:w w:val="90"/>
        </w:rPr>
        <w:t>Estado</w:t>
      </w:r>
      <w:r>
        <w:rPr>
          <w:spacing w:val="-5"/>
          <w:w w:val="90"/>
        </w:rPr>
        <w:t> </w:t>
      </w:r>
      <w:r>
        <w:rPr>
          <w:spacing w:val="-2"/>
          <w:w w:val="90"/>
        </w:rPr>
        <w:t>do</w:t>
      </w:r>
      <w:r>
        <w:rPr>
          <w:spacing w:val="-5"/>
          <w:w w:val="90"/>
        </w:rPr>
        <w:t> </w:t>
      </w:r>
      <w:r>
        <w:rPr>
          <w:spacing w:val="-2"/>
          <w:w w:val="90"/>
        </w:rPr>
        <w:t>Amazonas</w:t>
      </w:r>
      <w:r>
        <w:rPr>
          <w:spacing w:val="-2"/>
          <w:w w:val="90"/>
        </w:rPr>
        <w:t> -</w:t>
      </w:r>
      <w:r>
        <w:rPr>
          <w:spacing w:val="-6"/>
          <w:w w:val="90"/>
        </w:rPr>
        <w:t> </w:t>
      </w:r>
      <w:r>
        <w:rPr>
          <w:spacing w:val="-2"/>
          <w:w w:val="90"/>
        </w:rPr>
        <w:t>IPAAM:</w:t>
      </w:r>
      <w:r>
        <w:rPr>
          <w:spacing w:val="-5"/>
          <w:w w:val="90"/>
        </w:rPr>
        <w:t> </w:t>
      </w:r>
      <w:r>
        <w:rPr>
          <w:spacing w:val="-2"/>
          <w:w w:val="90"/>
        </w:rPr>
        <w:t>a)</w:t>
      </w:r>
      <w:r>
        <w:rPr>
          <w:spacing w:val="-6"/>
          <w:w w:val="90"/>
        </w:rPr>
        <w:t> </w:t>
      </w:r>
      <w:r>
        <w:rPr>
          <w:spacing w:val="-2"/>
          <w:w w:val="90"/>
        </w:rPr>
        <w:t>A</w:t>
      </w:r>
      <w:r>
        <w:rPr>
          <w:spacing w:val="-5"/>
          <w:w w:val="90"/>
        </w:rPr>
        <w:t> </w:t>
      </w:r>
      <w:r>
        <w:rPr>
          <w:spacing w:val="-2"/>
          <w:w w:val="90"/>
        </w:rPr>
        <w:t>intensificação</w:t>
      </w:r>
      <w:r>
        <w:rPr>
          <w:spacing w:val="-7"/>
          <w:w w:val="90"/>
        </w:rPr>
        <w:t> </w:t>
      </w:r>
      <w:r>
        <w:rPr>
          <w:spacing w:val="-2"/>
          <w:w w:val="90"/>
        </w:rPr>
        <w:t>de</w:t>
      </w:r>
      <w:r>
        <w:rPr>
          <w:spacing w:val="-5"/>
          <w:w w:val="90"/>
        </w:rPr>
        <w:t> </w:t>
      </w:r>
      <w:r>
        <w:rPr>
          <w:spacing w:val="-2"/>
          <w:w w:val="90"/>
        </w:rPr>
        <w:t>ações</w:t>
      </w:r>
      <w:r>
        <w:rPr>
          <w:spacing w:val="-7"/>
          <w:w w:val="90"/>
        </w:rPr>
        <w:t> </w:t>
      </w:r>
      <w:r>
        <w:rPr>
          <w:spacing w:val="-2"/>
          <w:w w:val="90"/>
        </w:rPr>
        <w:t>de</w:t>
      </w:r>
      <w:r>
        <w:rPr>
          <w:spacing w:val="-5"/>
          <w:w w:val="90"/>
        </w:rPr>
        <w:t> </w:t>
      </w:r>
      <w:r>
        <w:rPr>
          <w:spacing w:val="-2"/>
          <w:w w:val="90"/>
        </w:rPr>
        <w:t>comando</w:t>
      </w:r>
      <w:r>
        <w:rPr>
          <w:spacing w:val="-5"/>
          <w:w w:val="90"/>
        </w:rPr>
        <w:t> </w:t>
      </w:r>
      <w:r>
        <w:rPr>
          <w:spacing w:val="-2"/>
          <w:w w:val="90"/>
        </w:rPr>
        <w:t>e</w:t>
      </w:r>
      <w:r>
        <w:rPr>
          <w:spacing w:val="-2"/>
          <w:w w:val="90"/>
        </w:rPr>
        <w:t> controle</w:t>
      </w:r>
      <w:r>
        <w:rPr>
          <w:spacing w:val="-5"/>
          <w:w w:val="90"/>
        </w:rPr>
        <w:t> </w:t>
      </w:r>
      <w:r>
        <w:rPr>
          <w:spacing w:val="-2"/>
          <w:w w:val="90"/>
        </w:rPr>
        <w:t>com </w:t>
      </w:r>
      <w:r>
        <w:rPr>
          <w:w w:val="85"/>
        </w:rPr>
        <w:t>planejamento</w:t>
      </w:r>
      <w:r>
        <w:rPr>
          <w:w w:val="85"/>
        </w:rPr>
        <w:t> integrado</w:t>
      </w:r>
      <w:r>
        <w:rPr>
          <w:w w:val="85"/>
        </w:rPr>
        <w:t> entre</w:t>
      </w:r>
      <w:r>
        <w:rPr>
          <w:w w:val="85"/>
        </w:rPr>
        <w:t> as</w:t>
      </w:r>
      <w:r>
        <w:rPr>
          <w:w w:val="85"/>
        </w:rPr>
        <w:t> esferas</w:t>
      </w:r>
      <w:r>
        <w:rPr>
          <w:w w:val="85"/>
        </w:rPr>
        <w:t> federais,</w:t>
      </w:r>
      <w:r>
        <w:rPr>
          <w:w w:val="85"/>
        </w:rPr>
        <w:t> estaduais</w:t>
      </w:r>
      <w:r>
        <w:rPr>
          <w:w w:val="85"/>
        </w:rPr>
        <w:t> e</w:t>
      </w:r>
      <w:r>
        <w:rPr>
          <w:w w:val="85"/>
        </w:rPr>
        <w:t> municipais,</w:t>
      </w:r>
      <w:r>
        <w:rPr>
          <w:w w:val="85"/>
        </w:rPr>
        <w:t> com</w:t>
      </w:r>
      <w:r>
        <w:rPr>
          <w:w w:val="85"/>
        </w:rPr>
        <w:t> cronograma</w:t>
      </w:r>
      <w:r>
        <w:rPr>
          <w:w w:val="85"/>
        </w:rPr>
        <w:t> e</w:t>
      </w:r>
      <w:r>
        <w:rPr>
          <w:w w:val="85"/>
        </w:rPr>
        <w:t> orçamento</w:t>
      </w:r>
      <w:r>
        <w:rPr>
          <w:w w:val="85"/>
        </w:rPr>
        <w:t> definidos, </w:t>
      </w:r>
      <w:r>
        <w:rPr>
          <w:w w:val="80"/>
        </w:rPr>
        <w:t>principalmente o licenciamento ambiental, para contribuir diretamente com a redução de desmatamento e queimadas nas áreas</w:t>
      </w:r>
      <w:r>
        <w:rPr/>
        <w:t> </w:t>
      </w:r>
      <w:r>
        <w:rPr>
          <w:w w:val="80"/>
        </w:rPr>
        <w:t>prioritárias;</w:t>
      </w:r>
      <w:r>
        <w:rPr/>
        <w:t> </w:t>
      </w:r>
      <w:r>
        <w:rPr>
          <w:w w:val="80"/>
        </w:rPr>
        <w:t>b)</w:t>
      </w:r>
      <w:r>
        <w:rPr/>
        <w:t> </w:t>
      </w:r>
      <w:r>
        <w:rPr>
          <w:w w:val="80"/>
        </w:rPr>
        <w:t>O</w:t>
      </w:r>
      <w:r>
        <w:rPr/>
        <w:t> </w:t>
      </w:r>
      <w:r>
        <w:rPr>
          <w:w w:val="80"/>
        </w:rPr>
        <w:t>fortalecimento</w:t>
      </w:r>
      <w:r>
        <w:rPr/>
        <w:t> </w:t>
      </w:r>
      <w:r>
        <w:rPr>
          <w:w w:val="80"/>
        </w:rPr>
        <w:t>das</w:t>
      </w:r>
      <w:r>
        <w:rPr/>
        <w:t> </w:t>
      </w:r>
      <w:r>
        <w:rPr>
          <w:w w:val="80"/>
        </w:rPr>
        <w:t>áreas</w:t>
      </w:r>
      <w:r>
        <w:rPr/>
        <w:t> </w:t>
      </w:r>
      <w:r>
        <w:rPr>
          <w:w w:val="80"/>
        </w:rPr>
        <w:t>protegidas</w:t>
      </w:r>
      <w:r>
        <w:rPr/>
        <w:t> </w:t>
      </w:r>
      <w:r>
        <w:rPr>
          <w:w w:val="80"/>
        </w:rPr>
        <w:t>como</w:t>
      </w:r>
      <w:r>
        <w:rPr/>
        <w:t> </w:t>
      </w:r>
      <w:r>
        <w:rPr>
          <w:w w:val="80"/>
        </w:rPr>
        <w:t>estratégia</w:t>
      </w:r>
      <w:r>
        <w:rPr/>
        <w:t> </w:t>
      </w:r>
      <w:r>
        <w:rPr>
          <w:w w:val="80"/>
        </w:rPr>
        <w:t>de</w:t>
      </w:r>
      <w:r>
        <w:rPr/>
        <w:t> </w:t>
      </w:r>
      <w:r>
        <w:rPr>
          <w:w w:val="80"/>
        </w:rPr>
        <w:t>impedimento</w:t>
      </w:r>
      <w:r>
        <w:rPr/>
        <w:t> </w:t>
      </w:r>
      <w:r>
        <w:rPr>
          <w:w w:val="80"/>
        </w:rPr>
        <w:t>do</w:t>
      </w:r>
      <w:r>
        <w:rPr/>
        <w:t> </w:t>
      </w:r>
      <w:r>
        <w:rPr>
          <w:w w:val="80"/>
        </w:rPr>
        <w:t>avanço</w:t>
      </w:r>
      <w:r>
        <w:rPr/>
        <w:t> </w:t>
      </w:r>
      <w:r>
        <w:rPr>
          <w:w w:val="80"/>
        </w:rPr>
        <w:t>do</w:t>
      </w:r>
      <w:r>
        <w:rPr/>
        <w:t> </w:t>
      </w:r>
      <w:r>
        <w:rPr>
          <w:w w:val="80"/>
        </w:rPr>
        <w:t>desmatamento</w:t>
      </w:r>
      <w:r>
        <w:rPr>
          <w:spacing w:val="80"/>
        </w:rPr>
        <w:t> </w:t>
      </w:r>
      <w:r>
        <w:rPr>
          <w:w w:val="90"/>
        </w:rPr>
        <w:t>e</w:t>
      </w:r>
      <w:r>
        <w:rPr>
          <w:w w:val="90"/>
        </w:rPr>
        <w:t> das</w:t>
      </w:r>
      <w:r>
        <w:rPr>
          <w:w w:val="90"/>
        </w:rPr>
        <w:t> queimadas,</w:t>
      </w:r>
      <w:r>
        <w:rPr>
          <w:w w:val="90"/>
        </w:rPr>
        <w:t> bem</w:t>
      </w:r>
      <w:r>
        <w:rPr>
          <w:w w:val="90"/>
        </w:rPr>
        <w:t> como</w:t>
      </w:r>
      <w:r>
        <w:rPr>
          <w:w w:val="90"/>
        </w:rPr>
        <w:t> a</w:t>
      </w:r>
      <w:r>
        <w:rPr>
          <w:w w:val="90"/>
        </w:rPr>
        <w:t> promoção</w:t>
      </w:r>
      <w:r>
        <w:rPr>
          <w:w w:val="90"/>
        </w:rPr>
        <w:t> da</w:t>
      </w:r>
      <w:r>
        <w:rPr>
          <w:w w:val="90"/>
        </w:rPr>
        <w:t> valorização</w:t>
      </w:r>
      <w:r>
        <w:rPr>
          <w:w w:val="90"/>
        </w:rPr>
        <w:t> econômica</w:t>
      </w:r>
      <w:r>
        <w:rPr>
          <w:w w:val="90"/>
        </w:rPr>
        <w:t> dos</w:t>
      </w:r>
      <w:r>
        <w:rPr>
          <w:w w:val="90"/>
        </w:rPr>
        <w:t> produtos</w:t>
      </w:r>
      <w:r>
        <w:rPr>
          <w:w w:val="90"/>
        </w:rPr>
        <w:t> da</w:t>
      </w:r>
      <w:r>
        <w:rPr>
          <w:w w:val="90"/>
        </w:rPr>
        <w:t> sócio</w:t>
      </w:r>
      <w:r>
        <w:rPr>
          <w:w w:val="90"/>
        </w:rPr>
        <w:t> biodiversidade</w:t>
      </w:r>
      <w:r>
        <w:rPr>
          <w:w w:val="90"/>
        </w:rPr>
        <w:t> e </w:t>
      </w:r>
      <w:r>
        <w:rPr>
          <w:w w:val="85"/>
        </w:rPr>
        <w:t>implementação</w:t>
      </w:r>
      <w:r>
        <w:rPr>
          <w:w w:val="85"/>
        </w:rPr>
        <w:t> de</w:t>
      </w:r>
      <w:r>
        <w:rPr>
          <w:w w:val="85"/>
        </w:rPr>
        <w:t> programas</w:t>
      </w:r>
      <w:r>
        <w:rPr>
          <w:w w:val="85"/>
        </w:rPr>
        <w:t> e</w:t>
      </w:r>
      <w:r>
        <w:rPr>
          <w:w w:val="85"/>
        </w:rPr>
        <w:t> projetos</w:t>
      </w:r>
      <w:r>
        <w:rPr>
          <w:w w:val="85"/>
        </w:rPr>
        <w:t> para</w:t>
      </w:r>
      <w:r>
        <w:rPr>
          <w:w w:val="85"/>
        </w:rPr>
        <w:t> o</w:t>
      </w:r>
      <w:r>
        <w:rPr>
          <w:w w:val="85"/>
        </w:rPr>
        <w:t> pagamento</w:t>
      </w:r>
      <w:r>
        <w:rPr>
          <w:w w:val="85"/>
        </w:rPr>
        <w:t> por</w:t>
      </w:r>
      <w:r>
        <w:rPr>
          <w:w w:val="85"/>
        </w:rPr>
        <w:t> serviços</w:t>
      </w:r>
      <w:r>
        <w:rPr>
          <w:w w:val="85"/>
        </w:rPr>
        <w:t> ambientais;</w:t>
      </w:r>
      <w:r>
        <w:rPr>
          <w:w w:val="85"/>
        </w:rPr>
        <w:t> c)</w:t>
      </w:r>
      <w:r>
        <w:rPr>
          <w:w w:val="85"/>
        </w:rPr>
        <w:t> Analisar</w:t>
      </w:r>
      <w:r>
        <w:rPr>
          <w:w w:val="85"/>
        </w:rPr>
        <w:t> todos</w:t>
      </w:r>
      <w:r>
        <w:rPr>
          <w:w w:val="85"/>
        </w:rPr>
        <w:t> os</w:t>
      </w:r>
      <w:r>
        <w:rPr>
          <w:w w:val="85"/>
        </w:rPr>
        <w:t> cadastros </w:t>
      </w:r>
      <w:r>
        <w:rPr>
          <w:w w:val="80"/>
        </w:rPr>
        <w:t>ambientais</w:t>
      </w:r>
      <w:r>
        <w:rPr/>
        <w:t> </w:t>
      </w:r>
      <w:r>
        <w:rPr>
          <w:w w:val="80"/>
        </w:rPr>
        <w:t>rurais</w:t>
      </w:r>
      <w:r>
        <w:rPr/>
        <w:t> </w:t>
      </w:r>
      <w:r>
        <w:rPr>
          <w:w w:val="80"/>
        </w:rPr>
        <w:t>concedido</w:t>
      </w:r>
      <w:r>
        <w:rPr/>
        <w:t> </w:t>
      </w:r>
      <w:r>
        <w:rPr>
          <w:w w:val="80"/>
        </w:rPr>
        <w:t>em</w:t>
      </w:r>
      <w:r>
        <w:rPr/>
        <w:t> </w:t>
      </w:r>
      <w:r>
        <w:rPr>
          <w:w w:val="80"/>
        </w:rPr>
        <w:t>áreas</w:t>
      </w:r>
      <w:r>
        <w:rPr/>
        <w:t> </w:t>
      </w:r>
      <w:r>
        <w:rPr>
          <w:w w:val="80"/>
        </w:rPr>
        <w:t>públicas</w:t>
      </w:r>
      <w:r>
        <w:rPr/>
        <w:t> </w:t>
      </w:r>
      <w:r>
        <w:rPr>
          <w:w w:val="80"/>
        </w:rPr>
        <w:t>estaduais</w:t>
      </w:r>
      <w:r>
        <w:rPr/>
        <w:t> </w:t>
      </w:r>
      <w:r>
        <w:rPr>
          <w:w w:val="80"/>
        </w:rPr>
        <w:t>não</w:t>
      </w:r>
      <w:r>
        <w:rPr/>
        <w:t> </w:t>
      </w:r>
      <w:r>
        <w:rPr>
          <w:w w:val="80"/>
        </w:rPr>
        <w:t>destinadas;</w:t>
      </w:r>
      <w:r>
        <w:rPr/>
        <w:t> </w:t>
      </w:r>
      <w:r>
        <w:rPr>
          <w:w w:val="80"/>
        </w:rPr>
        <w:t>d)</w:t>
      </w:r>
      <w:r>
        <w:rPr/>
        <w:t> </w:t>
      </w:r>
      <w:r>
        <w:rPr>
          <w:w w:val="80"/>
        </w:rPr>
        <w:t>Realizar</w:t>
      </w:r>
      <w:r>
        <w:rPr/>
        <w:t> </w:t>
      </w:r>
      <w:r>
        <w:rPr>
          <w:w w:val="80"/>
        </w:rPr>
        <w:t>estudo</w:t>
      </w:r>
      <w:r>
        <w:rPr/>
        <w:t> </w:t>
      </w:r>
      <w:r>
        <w:rPr>
          <w:w w:val="80"/>
        </w:rPr>
        <w:t>físico</w:t>
      </w:r>
      <w:r>
        <w:rPr/>
        <w:t> </w:t>
      </w:r>
      <w:r>
        <w:rPr>
          <w:w w:val="80"/>
        </w:rPr>
        <w:t>das</w:t>
      </w:r>
      <w:r>
        <w:rPr/>
        <w:t> </w:t>
      </w:r>
      <w:r>
        <w:rPr>
          <w:w w:val="80"/>
        </w:rPr>
        <w:t>glebas</w:t>
      </w:r>
      <w:r>
        <w:rPr/>
        <w:t> </w:t>
      </w:r>
      <w:r>
        <w:rPr>
          <w:w w:val="80"/>
        </w:rPr>
        <w:t>arrecadadas e</w:t>
      </w:r>
      <w:r>
        <w:rPr/>
        <w:t> </w:t>
      </w:r>
      <w:r>
        <w:rPr>
          <w:w w:val="80"/>
        </w:rPr>
        <w:t>matriculadas</w:t>
      </w:r>
      <w:r>
        <w:rPr/>
        <w:t> </w:t>
      </w:r>
      <w:r>
        <w:rPr>
          <w:w w:val="80"/>
        </w:rPr>
        <w:t>de</w:t>
      </w:r>
      <w:r>
        <w:rPr/>
        <w:t> </w:t>
      </w:r>
      <w:r>
        <w:rPr>
          <w:w w:val="80"/>
        </w:rPr>
        <w:t>domínio do</w:t>
      </w:r>
      <w:r>
        <w:rPr/>
        <w:t> </w:t>
      </w:r>
      <w:r>
        <w:rPr>
          <w:w w:val="80"/>
        </w:rPr>
        <w:t>Estado</w:t>
      </w:r>
      <w:r>
        <w:rPr/>
        <w:t> </w:t>
      </w:r>
      <w:r>
        <w:rPr>
          <w:w w:val="80"/>
        </w:rPr>
        <w:t>do</w:t>
      </w:r>
      <w:r>
        <w:rPr/>
        <w:t> </w:t>
      </w:r>
      <w:r>
        <w:rPr>
          <w:w w:val="80"/>
        </w:rPr>
        <w:t>Amazonas, com altas</w:t>
      </w:r>
      <w:r>
        <w:rPr/>
        <w:t> </w:t>
      </w:r>
      <w:r>
        <w:rPr>
          <w:w w:val="80"/>
        </w:rPr>
        <w:t>taxas de</w:t>
      </w:r>
      <w:r>
        <w:rPr/>
        <w:t> </w:t>
      </w:r>
      <w:r>
        <w:rPr>
          <w:w w:val="80"/>
        </w:rPr>
        <w:t>incremento</w:t>
      </w:r>
      <w:r>
        <w:rPr/>
        <w:t> </w:t>
      </w:r>
      <w:r>
        <w:rPr>
          <w:w w:val="80"/>
        </w:rPr>
        <w:t>do</w:t>
      </w:r>
      <w:r>
        <w:rPr/>
        <w:t> </w:t>
      </w:r>
      <w:r>
        <w:rPr>
          <w:w w:val="80"/>
        </w:rPr>
        <w:t>desmatamento; e) Promover ações </w:t>
      </w:r>
      <w:r>
        <w:rPr>
          <w:w w:val="90"/>
        </w:rPr>
        <w:t>de</w:t>
      </w:r>
      <w:r>
        <w:rPr>
          <w:w w:val="90"/>
        </w:rPr>
        <w:t> regularização</w:t>
      </w:r>
      <w:r>
        <w:rPr>
          <w:w w:val="90"/>
        </w:rPr>
        <w:t> fundiária</w:t>
      </w:r>
      <w:r>
        <w:rPr>
          <w:w w:val="90"/>
        </w:rPr>
        <w:t> e</w:t>
      </w:r>
      <w:r>
        <w:rPr>
          <w:w w:val="90"/>
        </w:rPr>
        <w:t> ambiental</w:t>
      </w:r>
      <w:r>
        <w:rPr>
          <w:w w:val="90"/>
        </w:rPr>
        <w:t> nas</w:t>
      </w:r>
      <w:r>
        <w:rPr>
          <w:w w:val="90"/>
        </w:rPr>
        <w:t> áreas</w:t>
      </w:r>
      <w:r>
        <w:rPr>
          <w:w w:val="90"/>
        </w:rPr>
        <w:t> prioritárias</w:t>
      </w:r>
      <w:r>
        <w:rPr>
          <w:w w:val="90"/>
        </w:rPr>
        <w:t> e</w:t>
      </w:r>
      <w:r>
        <w:rPr>
          <w:w w:val="90"/>
        </w:rPr>
        <w:t> de</w:t>
      </w:r>
      <w:r>
        <w:rPr>
          <w:w w:val="90"/>
        </w:rPr>
        <w:t> intensa</w:t>
      </w:r>
      <w:r>
        <w:rPr>
          <w:w w:val="90"/>
        </w:rPr>
        <w:t> atividade</w:t>
      </w:r>
      <w:r>
        <w:rPr>
          <w:w w:val="90"/>
        </w:rPr>
        <w:t> produtiva;</w:t>
      </w:r>
      <w:r>
        <w:rPr>
          <w:w w:val="90"/>
        </w:rPr>
        <w:t> f)</w:t>
      </w:r>
      <w:r>
        <w:rPr>
          <w:w w:val="90"/>
        </w:rPr>
        <w:t> Intensificar</w:t>
      </w:r>
      <w:r>
        <w:rPr>
          <w:w w:val="90"/>
        </w:rPr>
        <w:t> o </w:t>
      </w:r>
      <w:r>
        <w:rPr>
          <w:w w:val="85"/>
        </w:rPr>
        <w:t>monitoramento das atividades produtivas rurais licenciadas nos municípios</w:t>
      </w:r>
      <w:r>
        <w:rPr>
          <w:spacing w:val="-1"/>
          <w:w w:val="85"/>
        </w:rPr>
        <w:t> </w:t>
      </w:r>
      <w:r>
        <w:rPr>
          <w:w w:val="85"/>
        </w:rPr>
        <w:t>prioritários; g) Implantar procedimento para </w:t>
      </w:r>
      <w:r>
        <w:rPr>
          <w:w w:val="80"/>
        </w:rPr>
        <w:t>autuação</w:t>
      </w:r>
      <w:r>
        <w:rPr/>
        <w:t> </w:t>
      </w:r>
      <w:r>
        <w:rPr>
          <w:w w:val="80"/>
        </w:rPr>
        <w:t>remota</w:t>
      </w:r>
      <w:r>
        <w:rPr/>
        <w:t> </w:t>
      </w:r>
      <w:r>
        <w:rPr>
          <w:w w:val="80"/>
        </w:rPr>
        <w:t>nos</w:t>
      </w:r>
      <w:r>
        <w:rPr/>
        <w:t> </w:t>
      </w:r>
      <w:r>
        <w:rPr>
          <w:w w:val="80"/>
        </w:rPr>
        <w:t>municípios</w:t>
      </w:r>
      <w:r>
        <w:rPr/>
        <w:t> </w:t>
      </w:r>
      <w:r>
        <w:rPr>
          <w:w w:val="80"/>
        </w:rPr>
        <w:t>prioritários;</w:t>
      </w:r>
      <w:r>
        <w:rPr/>
        <w:t> </w:t>
      </w:r>
      <w:r>
        <w:rPr>
          <w:w w:val="80"/>
        </w:rPr>
        <w:t>h)</w:t>
      </w:r>
      <w:r>
        <w:rPr/>
        <w:t> </w:t>
      </w:r>
      <w:r>
        <w:rPr>
          <w:w w:val="80"/>
        </w:rPr>
        <w:t>Autuar</w:t>
      </w:r>
      <w:r>
        <w:rPr/>
        <w:t> </w:t>
      </w:r>
      <w:r>
        <w:rPr>
          <w:w w:val="80"/>
        </w:rPr>
        <w:t>os</w:t>
      </w:r>
      <w:r>
        <w:rPr/>
        <w:t> </w:t>
      </w:r>
      <w:r>
        <w:rPr>
          <w:w w:val="80"/>
        </w:rPr>
        <w:t>passivos</w:t>
      </w:r>
      <w:r>
        <w:rPr/>
        <w:t> </w:t>
      </w:r>
      <w:r>
        <w:rPr>
          <w:w w:val="80"/>
        </w:rPr>
        <w:t>ambientais</w:t>
      </w:r>
      <w:r>
        <w:rPr/>
        <w:t> </w:t>
      </w:r>
      <w:r>
        <w:rPr>
          <w:w w:val="80"/>
        </w:rPr>
        <w:t>nos</w:t>
      </w:r>
      <w:r>
        <w:rPr/>
        <w:t> </w:t>
      </w:r>
      <w:r>
        <w:rPr>
          <w:w w:val="80"/>
        </w:rPr>
        <w:t>municípios</w:t>
      </w:r>
      <w:r>
        <w:rPr/>
        <w:t> </w:t>
      </w:r>
      <w:r>
        <w:rPr>
          <w:w w:val="80"/>
        </w:rPr>
        <w:t>críticos;</w:t>
      </w:r>
      <w:r>
        <w:rPr/>
        <w:t> </w:t>
      </w:r>
      <w:r>
        <w:rPr>
          <w:w w:val="80"/>
        </w:rPr>
        <w:t>i)</w:t>
      </w:r>
      <w:r>
        <w:rPr/>
        <w:t> </w:t>
      </w:r>
      <w:r>
        <w:rPr>
          <w:w w:val="80"/>
        </w:rPr>
        <w:t>Realizar</w:t>
      </w:r>
      <w:r>
        <w:rPr/>
        <w:t> </w:t>
      </w:r>
      <w:r>
        <w:rPr>
          <w:w w:val="80"/>
        </w:rPr>
        <w:t>missões de fiscalização nas áreas prioritárias com base em operações de inteligência; j) Realização de ações educativas visando à conscientização das populações urbanas e rurais sobre os riscos, problemas e impactos provocados pelas queimadas; k) </w:t>
      </w:r>
      <w:r>
        <w:rPr>
          <w:w w:val="85"/>
        </w:rPr>
        <w:t>Adotar</w:t>
      </w:r>
      <w:r>
        <w:rPr>
          <w:spacing w:val="-7"/>
          <w:w w:val="85"/>
        </w:rPr>
        <w:t> </w:t>
      </w:r>
      <w:r>
        <w:rPr>
          <w:w w:val="85"/>
        </w:rPr>
        <w:t>programas</w:t>
      </w:r>
      <w:r>
        <w:rPr>
          <w:spacing w:val="-7"/>
          <w:w w:val="85"/>
        </w:rPr>
        <w:t> </w:t>
      </w:r>
      <w:r>
        <w:rPr>
          <w:w w:val="85"/>
        </w:rPr>
        <w:t>e</w:t>
      </w:r>
      <w:r>
        <w:rPr>
          <w:spacing w:val="-6"/>
          <w:w w:val="85"/>
        </w:rPr>
        <w:t> </w:t>
      </w:r>
      <w:r>
        <w:rPr>
          <w:w w:val="85"/>
        </w:rPr>
        <w:t>ações</w:t>
      </w:r>
      <w:r>
        <w:rPr>
          <w:spacing w:val="-7"/>
          <w:w w:val="85"/>
        </w:rPr>
        <w:t> </w:t>
      </w:r>
      <w:r>
        <w:rPr>
          <w:w w:val="85"/>
        </w:rPr>
        <w:t>de</w:t>
      </w:r>
      <w:r>
        <w:rPr>
          <w:spacing w:val="-7"/>
          <w:w w:val="85"/>
        </w:rPr>
        <w:t> </w:t>
      </w:r>
      <w:r>
        <w:rPr>
          <w:w w:val="85"/>
        </w:rPr>
        <w:t>Educação</w:t>
      </w:r>
      <w:r>
        <w:rPr>
          <w:spacing w:val="-6"/>
          <w:w w:val="85"/>
        </w:rPr>
        <w:t> </w:t>
      </w:r>
      <w:r>
        <w:rPr>
          <w:w w:val="85"/>
        </w:rPr>
        <w:t>Ambiental,</w:t>
      </w:r>
      <w:r>
        <w:rPr>
          <w:spacing w:val="-7"/>
          <w:w w:val="85"/>
        </w:rPr>
        <w:t> </w:t>
      </w:r>
      <w:r>
        <w:rPr>
          <w:w w:val="85"/>
        </w:rPr>
        <w:t>em</w:t>
      </w:r>
      <w:r>
        <w:rPr>
          <w:spacing w:val="-7"/>
          <w:w w:val="85"/>
        </w:rPr>
        <w:t> </w:t>
      </w:r>
      <w:r>
        <w:rPr>
          <w:w w:val="85"/>
        </w:rPr>
        <w:t>conformidade</w:t>
      </w:r>
      <w:r>
        <w:rPr>
          <w:spacing w:val="-7"/>
          <w:w w:val="85"/>
        </w:rPr>
        <w:t> </w:t>
      </w:r>
      <w:r>
        <w:rPr>
          <w:w w:val="85"/>
        </w:rPr>
        <w:t>com</w:t>
      </w:r>
      <w:r>
        <w:rPr>
          <w:spacing w:val="-6"/>
          <w:w w:val="85"/>
        </w:rPr>
        <w:t> </w:t>
      </w:r>
      <w:r>
        <w:rPr>
          <w:w w:val="85"/>
        </w:rPr>
        <w:t>a</w:t>
      </w:r>
      <w:r>
        <w:rPr>
          <w:spacing w:val="-7"/>
          <w:w w:val="85"/>
        </w:rPr>
        <w:t> </w:t>
      </w:r>
      <w:r>
        <w:rPr>
          <w:w w:val="85"/>
        </w:rPr>
        <w:t>previsão</w:t>
      </w:r>
      <w:r>
        <w:rPr>
          <w:spacing w:val="-7"/>
          <w:w w:val="85"/>
        </w:rPr>
        <w:t> </w:t>
      </w:r>
      <w:r>
        <w:rPr>
          <w:w w:val="85"/>
        </w:rPr>
        <w:t>contida</w:t>
      </w:r>
      <w:r>
        <w:rPr>
          <w:spacing w:val="-6"/>
          <w:w w:val="85"/>
        </w:rPr>
        <w:t> </w:t>
      </w:r>
      <w:r>
        <w:rPr>
          <w:w w:val="85"/>
        </w:rPr>
        <w:t>no</w:t>
      </w:r>
      <w:r>
        <w:rPr>
          <w:spacing w:val="-7"/>
          <w:w w:val="85"/>
        </w:rPr>
        <w:t> </w:t>
      </w:r>
      <w:r>
        <w:rPr>
          <w:w w:val="85"/>
        </w:rPr>
        <w:t>art.</w:t>
      </w:r>
      <w:r>
        <w:rPr>
          <w:spacing w:val="-7"/>
          <w:w w:val="85"/>
        </w:rPr>
        <w:t> </w:t>
      </w:r>
      <w:r>
        <w:rPr>
          <w:w w:val="85"/>
        </w:rPr>
        <w:t>3º.</w:t>
      </w:r>
      <w:r>
        <w:rPr>
          <w:spacing w:val="-6"/>
          <w:w w:val="85"/>
        </w:rPr>
        <w:t> </w:t>
      </w:r>
      <w:r>
        <w:rPr>
          <w:w w:val="85"/>
        </w:rPr>
        <w:t>I,</w:t>
      </w:r>
      <w:r>
        <w:rPr>
          <w:spacing w:val="-7"/>
          <w:w w:val="85"/>
        </w:rPr>
        <w:t> </w:t>
      </w:r>
      <w:r>
        <w:rPr>
          <w:w w:val="85"/>
        </w:rPr>
        <w:t>II</w:t>
      </w:r>
      <w:r>
        <w:rPr>
          <w:spacing w:val="-7"/>
          <w:w w:val="85"/>
        </w:rPr>
        <w:t> </w:t>
      </w:r>
      <w:r>
        <w:rPr>
          <w:w w:val="85"/>
        </w:rPr>
        <w:t>e</w:t>
      </w:r>
      <w:r>
        <w:rPr>
          <w:spacing w:val="-6"/>
          <w:w w:val="85"/>
        </w:rPr>
        <w:t> </w:t>
      </w:r>
      <w:r>
        <w:rPr>
          <w:w w:val="85"/>
        </w:rPr>
        <w:t>II</w:t>
      </w:r>
      <w:r>
        <w:rPr>
          <w:spacing w:val="-7"/>
          <w:w w:val="85"/>
        </w:rPr>
        <w:t> </w:t>
      </w:r>
      <w:r>
        <w:rPr>
          <w:w w:val="85"/>
        </w:rPr>
        <w:t>da</w:t>
      </w:r>
      <w:r>
        <w:rPr>
          <w:spacing w:val="-7"/>
          <w:w w:val="85"/>
        </w:rPr>
        <w:t> </w:t>
      </w:r>
      <w:r>
        <w:rPr>
          <w:w w:val="85"/>
        </w:rPr>
        <w:t>lei</w:t>
      </w:r>
      <w:r>
        <w:rPr>
          <w:spacing w:val="-6"/>
          <w:w w:val="85"/>
        </w:rPr>
        <w:t> </w:t>
      </w:r>
      <w:r>
        <w:rPr>
          <w:w w:val="85"/>
        </w:rPr>
        <w:t>no </w:t>
      </w:r>
      <w:r>
        <w:rPr>
          <w:w w:val="80"/>
        </w:rPr>
        <w:t>9.795/1999), que instituiu a Política Nacional de Educação Ambiental; l) Fortalecer as estruturas de governança ambiental</w:t>
      </w:r>
      <w:r>
        <w:rPr>
          <w:spacing w:val="80"/>
        </w:rPr>
        <w:t> </w:t>
      </w:r>
      <w:r>
        <w:rPr>
          <w:w w:val="85"/>
        </w:rPr>
        <w:t>dos municípios; m) Monitorar os estoques de carbono do Estado do Amazonas; n) Adotar e implementar políticas e programas</w:t>
      </w:r>
      <w:r>
        <w:rPr>
          <w:w w:val="85"/>
        </w:rPr>
        <w:t> de</w:t>
      </w:r>
      <w:r>
        <w:rPr>
          <w:w w:val="85"/>
        </w:rPr>
        <w:t> enfrentamento</w:t>
      </w:r>
      <w:r>
        <w:rPr>
          <w:w w:val="85"/>
        </w:rPr>
        <w:t> de</w:t>
      </w:r>
      <w:r>
        <w:rPr>
          <w:w w:val="85"/>
        </w:rPr>
        <w:t> crimes</w:t>
      </w:r>
      <w:r>
        <w:rPr>
          <w:w w:val="85"/>
        </w:rPr>
        <w:t> ambientais; </w:t>
      </w:r>
      <w:r>
        <w:rPr>
          <w:rFonts w:ascii="Arial" w:hAnsi="Arial"/>
          <w:b/>
          <w:w w:val="85"/>
        </w:rPr>
        <w:t>9.5.</w:t>
      </w:r>
      <w:r>
        <w:rPr>
          <w:rFonts w:ascii="Arial" w:hAnsi="Arial"/>
          <w:b/>
          <w:w w:val="85"/>
        </w:rPr>
        <w:t> Recomendar</w:t>
      </w:r>
      <w:r>
        <w:rPr>
          <w:rFonts w:ascii="Arial" w:hAnsi="Arial"/>
          <w:b/>
          <w:w w:val="85"/>
        </w:rPr>
        <w:t> </w:t>
      </w:r>
      <w:r>
        <w:rPr>
          <w:w w:val="85"/>
        </w:rPr>
        <w:t>ao</w:t>
      </w:r>
      <w:r>
        <w:rPr>
          <w:w w:val="85"/>
        </w:rPr>
        <w:t> Corpo</w:t>
      </w:r>
      <w:r>
        <w:rPr>
          <w:w w:val="85"/>
        </w:rPr>
        <w:t> de</w:t>
      </w:r>
      <w:r>
        <w:rPr>
          <w:w w:val="85"/>
        </w:rPr>
        <w:t> Bombeiros</w:t>
      </w:r>
      <w:r>
        <w:rPr>
          <w:w w:val="85"/>
        </w:rPr>
        <w:t> Militar do</w:t>
      </w:r>
      <w:r>
        <w:rPr>
          <w:w w:val="85"/>
        </w:rPr>
        <w:t> Estado</w:t>
      </w:r>
      <w:r>
        <w:rPr>
          <w:w w:val="85"/>
        </w:rPr>
        <w:t> do </w:t>
      </w:r>
      <w:r>
        <w:rPr>
          <w:w w:val="80"/>
        </w:rPr>
        <w:t>Amazonas - CBMAM, que: a) Verifique a possibilidade de convocar imediatamente os aprovados das vagas imediatas do concurso</w:t>
      </w:r>
      <w:r>
        <w:rPr>
          <w:spacing w:val="-2"/>
        </w:rPr>
        <w:t> </w:t>
      </w:r>
      <w:r>
        <w:rPr>
          <w:w w:val="80"/>
        </w:rPr>
        <w:t>público</w:t>
      </w:r>
      <w:r>
        <w:rPr>
          <w:spacing w:val="-2"/>
        </w:rPr>
        <w:t> </w:t>
      </w:r>
      <w:r>
        <w:rPr>
          <w:w w:val="80"/>
        </w:rPr>
        <w:t>de</w:t>
      </w:r>
      <w:r>
        <w:rPr/>
        <w:t> </w:t>
      </w:r>
      <w:r>
        <w:rPr>
          <w:w w:val="80"/>
        </w:rPr>
        <w:t>Edital</w:t>
      </w:r>
      <w:r>
        <w:rPr>
          <w:spacing w:val="-4"/>
        </w:rPr>
        <w:t> </w:t>
      </w:r>
      <w:r>
        <w:rPr>
          <w:w w:val="80"/>
        </w:rPr>
        <w:t>nº</w:t>
      </w:r>
      <w:r>
        <w:rPr/>
        <w:t> </w:t>
      </w:r>
      <w:r>
        <w:rPr>
          <w:w w:val="80"/>
        </w:rPr>
        <w:t>1</w:t>
      </w:r>
      <w:r>
        <w:rPr/>
        <w:t> </w:t>
      </w:r>
      <w:r>
        <w:rPr>
          <w:w w:val="80"/>
        </w:rPr>
        <w:t>–</w:t>
      </w:r>
      <w:r>
        <w:rPr/>
        <w:t> </w:t>
      </w:r>
      <w:r>
        <w:rPr>
          <w:w w:val="80"/>
        </w:rPr>
        <w:t>CBMAM,</w:t>
      </w:r>
      <w:r>
        <w:rPr/>
        <w:t> </w:t>
      </w:r>
      <w:r>
        <w:rPr>
          <w:w w:val="80"/>
        </w:rPr>
        <w:t>de</w:t>
      </w:r>
      <w:r>
        <w:rPr/>
        <w:t> </w:t>
      </w:r>
      <w:r>
        <w:rPr>
          <w:w w:val="80"/>
        </w:rPr>
        <w:t>3</w:t>
      </w:r>
      <w:r>
        <w:rPr/>
        <w:t> </w:t>
      </w:r>
      <w:r>
        <w:rPr>
          <w:w w:val="80"/>
        </w:rPr>
        <w:t>de</w:t>
      </w:r>
      <w:r>
        <w:rPr/>
        <w:t> </w:t>
      </w:r>
      <w:r>
        <w:rPr>
          <w:w w:val="80"/>
        </w:rPr>
        <w:t>dezembro</w:t>
      </w:r>
      <w:r>
        <w:rPr/>
        <w:t> </w:t>
      </w:r>
      <w:r>
        <w:rPr>
          <w:w w:val="80"/>
        </w:rPr>
        <w:t>de</w:t>
      </w:r>
      <w:r>
        <w:rPr>
          <w:spacing w:val="-2"/>
        </w:rPr>
        <w:t> </w:t>
      </w:r>
      <w:r>
        <w:rPr>
          <w:w w:val="80"/>
        </w:rPr>
        <w:t>2021,</w:t>
      </w:r>
      <w:r>
        <w:rPr/>
        <w:t> </w:t>
      </w:r>
      <w:r>
        <w:rPr>
          <w:w w:val="80"/>
        </w:rPr>
        <w:t>assim</w:t>
      </w:r>
      <w:r>
        <w:rPr/>
        <w:t> </w:t>
      </w:r>
      <w:r>
        <w:rPr>
          <w:w w:val="80"/>
        </w:rPr>
        <w:t>como,</w:t>
      </w:r>
      <w:r>
        <w:rPr/>
        <w:t> </w:t>
      </w:r>
      <w:r>
        <w:rPr>
          <w:w w:val="80"/>
        </w:rPr>
        <w:t>conforme</w:t>
      </w:r>
      <w:r>
        <w:rPr/>
        <w:t> </w:t>
      </w:r>
      <w:r>
        <w:rPr>
          <w:w w:val="80"/>
        </w:rPr>
        <w:t>disponibilidade</w:t>
      </w:r>
      <w:r>
        <w:rPr>
          <w:spacing w:val="-2"/>
        </w:rPr>
        <w:t> </w:t>
      </w:r>
      <w:r>
        <w:rPr>
          <w:w w:val="80"/>
        </w:rPr>
        <w:t>orçamentária </w:t>
      </w:r>
      <w:r>
        <w:rPr>
          <w:w w:val="85"/>
        </w:rPr>
        <w:t>e financeira, convocar os</w:t>
      </w:r>
      <w:r>
        <w:rPr>
          <w:spacing w:val="-1"/>
          <w:w w:val="85"/>
        </w:rPr>
        <w:t> </w:t>
      </w:r>
      <w:r>
        <w:rPr>
          <w:w w:val="85"/>
        </w:rPr>
        <w:t>aprovados</w:t>
      </w:r>
      <w:r>
        <w:rPr>
          <w:spacing w:val="-1"/>
          <w:w w:val="85"/>
        </w:rPr>
        <w:t> </w:t>
      </w:r>
      <w:r>
        <w:rPr>
          <w:w w:val="85"/>
        </w:rPr>
        <w:t>do cadastro reserva, visando</w:t>
      </w:r>
      <w:r>
        <w:rPr>
          <w:spacing w:val="-1"/>
          <w:w w:val="85"/>
        </w:rPr>
        <w:t> </w:t>
      </w:r>
      <w:r>
        <w:rPr>
          <w:w w:val="85"/>
        </w:rPr>
        <w:t>fortificar o</w:t>
      </w:r>
      <w:r>
        <w:rPr>
          <w:spacing w:val="-1"/>
          <w:w w:val="85"/>
        </w:rPr>
        <w:t> </w:t>
      </w:r>
      <w:r>
        <w:rPr>
          <w:w w:val="85"/>
        </w:rPr>
        <w:t>quadro</w:t>
      </w:r>
      <w:r>
        <w:rPr>
          <w:spacing w:val="-1"/>
          <w:w w:val="85"/>
        </w:rPr>
        <w:t> </w:t>
      </w:r>
      <w:r>
        <w:rPr>
          <w:w w:val="85"/>
        </w:rPr>
        <w:t>de</w:t>
      </w:r>
      <w:r>
        <w:rPr>
          <w:spacing w:val="-1"/>
          <w:w w:val="85"/>
        </w:rPr>
        <w:t> </w:t>
      </w:r>
      <w:r>
        <w:rPr>
          <w:w w:val="85"/>
        </w:rPr>
        <w:t>pessoal desta corporação;</w:t>
      </w:r>
      <w:r>
        <w:rPr/>
        <w:t> </w:t>
      </w:r>
      <w:r>
        <w:rPr>
          <w:rFonts w:ascii="Arial" w:hAnsi="Arial"/>
          <w:b/>
          <w:w w:val="85"/>
        </w:rPr>
        <w:t>9.6. Notificar </w:t>
      </w:r>
      <w:r>
        <w:rPr>
          <w:w w:val="85"/>
        </w:rPr>
        <w:t>o Sr. Nicson Marreira Lima, bem como todos os demais interessados para que tomem ciência do julgado. </w:t>
      </w:r>
      <w:r>
        <w:rPr>
          <w:rFonts w:ascii="Arial" w:hAnsi="Arial"/>
          <w:b/>
          <w:w w:val="85"/>
        </w:rPr>
        <w:t>Especificação do quórum: </w:t>
      </w:r>
      <w:r>
        <w:rPr>
          <w:w w:val="85"/>
        </w:rPr>
        <w:t>Conselheiros: Yara Amazônia Lins Rodrigues dos Santos (Presidente), Júlio Assis Corrêa </w:t>
      </w:r>
      <w:r>
        <w:rPr>
          <w:w w:val="80"/>
        </w:rPr>
        <w:t>Pinheiro, Érico Xavier Desterro e Silva, Mario Manoel Coelho de Mello, Josué Cláudio de Souza Neto, Luis Fabian Pereira </w:t>
      </w:r>
      <w:r>
        <w:rPr>
          <w:w w:val="85"/>
        </w:rPr>
        <w:t>Barbosa</w:t>
      </w:r>
      <w:r>
        <w:rPr>
          <w:spacing w:val="-7"/>
          <w:w w:val="85"/>
        </w:rPr>
        <w:t> </w:t>
      </w:r>
      <w:r>
        <w:rPr>
          <w:w w:val="85"/>
        </w:rPr>
        <w:t>e</w:t>
      </w:r>
      <w:r>
        <w:rPr>
          <w:spacing w:val="-7"/>
          <w:w w:val="85"/>
        </w:rPr>
        <w:t> </w:t>
      </w:r>
      <w:r>
        <w:rPr>
          <w:w w:val="85"/>
        </w:rPr>
        <w:t>Mário</w:t>
      </w:r>
      <w:r>
        <w:rPr>
          <w:spacing w:val="-6"/>
          <w:w w:val="85"/>
        </w:rPr>
        <w:t> </w:t>
      </w:r>
      <w:r>
        <w:rPr>
          <w:w w:val="85"/>
        </w:rPr>
        <w:t>José</w:t>
      </w:r>
      <w:r>
        <w:rPr>
          <w:spacing w:val="-7"/>
          <w:w w:val="85"/>
        </w:rPr>
        <w:t> </w:t>
      </w:r>
      <w:r>
        <w:rPr>
          <w:w w:val="85"/>
        </w:rPr>
        <w:t>de</w:t>
      </w:r>
      <w:r>
        <w:rPr>
          <w:spacing w:val="-7"/>
          <w:w w:val="85"/>
        </w:rPr>
        <w:t> </w:t>
      </w:r>
      <w:r>
        <w:rPr>
          <w:w w:val="85"/>
        </w:rPr>
        <w:t>Moraes</w:t>
      </w:r>
      <w:r>
        <w:rPr>
          <w:spacing w:val="-6"/>
          <w:w w:val="85"/>
        </w:rPr>
        <w:t> </w:t>
      </w:r>
      <w:r>
        <w:rPr>
          <w:w w:val="85"/>
        </w:rPr>
        <w:t>Costa</w:t>
      </w:r>
      <w:r>
        <w:rPr>
          <w:spacing w:val="-7"/>
          <w:w w:val="85"/>
        </w:rPr>
        <w:t> </w:t>
      </w:r>
      <w:r>
        <w:rPr>
          <w:w w:val="85"/>
        </w:rPr>
        <w:t>Filho</w:t>
      </w:r>
      <w:r>
        <w:rPr>
          <w:spacing w:val="-7"/>
          <w:w w:val="85"/>
        </w:rPr>
        <w:t> </w:t>
      </w:r>
      <w:r>
        <w:rPr>
          <w:w w:val="85"/>
        </w:rPr>
        <w:t>(Convocado).</w:t>
      </w:r>
    </w:p>
    <w:p>
      <w:pPr>
        <w:pStyle w:val="BodyText"/>
        <w:spacing w:before="178"/>
        <w:ind w:right="135"/>
      </w:pPr>
      <w:r>
        <w:rPr>
          <w:rFonts w:ascii="Arial" w:hAnsi="Arial"/>
          <w:b/>
          <w:w w:val="80"/>
        </w:rPr>
        <w:t>PROCESSO Nº 16.849/2023 </w:t>
      </w:r>
      <w:r>
        <w:rPr>
          <w:w w:val="80"/>
        </w:rPr>
        <w:t>- Representação com pedido de medida cautelar interposta pelo Ministério Público de Contas </w:t>
      </w:r>
      <w:r>
        <w:rPr>
          <w:w w:val="85"/>
        </w:rPr>
        <w:t>(MPC) em desfavor da Câmara Municipal de Maraã, na pessoa do Sr. Hugo Moraes Cavalcante, para apuração de possíveis</w:t>
      </w:r>
      <w:r>
        <w:rPr>
          <w:w w:val="85"/>
        </w:rPr>
        <w:t> irregularidades</w:t>
      </w:r>
      <w:r>
        <w:rPr>
          <w:w w:val="85"/>
        </w:rPr>
        <w:t> acerca</w:t>
      </w:r>
      <w:r>
        <w:rPr>
          <w:w w:val="85"/>
        </w:rPr>
        <w:t> da</w:t>
      </w:r>
      <w:r>
        <w:rPr>
          <w:w w:val="85"/>
        </w:rPr>
        <w:t> acessibilidade</w:t>
      </w:r>
      <w:r>
        <w:rPr>
          <w:w w:val="85"/>
        </w:rPr>
        <w:t> no</w:t>
      </w:r>
      <w:r>
        <w:rPr>
          <w:w w:val="85"/>
        </w:rPr>
        <w:t> sítio</w:t>
      </w:r>
      <w:r>
        <w:rPr>
          <w:w w:val="85"/>
        </w:rPr>
        <w:t> eletrônico</w:t>
      </w:r>
      <w:r>
        <w:rPr>
          <w:w w:val="85"/>
        </w:rPr>
        <w:t> oficial</w:t>
      </w:r>
      <w:r>
        <w:rPr>
          <w:w w:val="85"/>
        </w:rPr>
        <w:t> da</w:t>
      </w:r>
      <w:r>
        <w:rPr>
          <w:w w:val="85"/>
        </w:rPr>
        <w:t> instituição</w:t>
      </w:r>
      <w:r>
        <w:rPr>
          <w:w w:val="85"/>
        </w:rPr>
        <w:t> municipal.</w:t>
      </w:r>
      <w:r>
        <w:rPr>
          <w:w w:val="85"/>
        </w:rPr>
        <w:t> </w:t>
      </w:r>
      <w:r>
        <w:rPr>
          <w:rFonts w:ascii="Arial" w:hAnsi="Arial"/>
          <w:b/>
          <w:w w:val="85"/>
        </w:rPr>
        <w:t>ACÓRDÃO</w:t>
      </w:r>
      <w:r>
        <w:rPr>
          <w:rFonts w:ascii="Arial" w:hAnsi="Arial"/>
          <w:b/>
          <w:w w:val="85"/>
        </w:rPr>
        <w:t> Nº 1018/2024:</w:t>
      </w:r>
      <w:r>
        <w:rPr>
          <w:rFonts w:ascii="Arial" w:hAnsi="Arial"/>
          <w:b/>
          <w:spacing w:val="8"/>
        </w:rPr>
        <w:t> </w:t>
      </w:r>
      <w:r>
        <w:rPr>
          <w:w w:val="85"/>
        </w:rPr>
        <w:t>Vistos,</w:t>
      </w:r>
      <w:r>
        <w:rPr>
          <w:spacing w:val="7"/>
        </w:rPr>
        <w:t> </w:t>
      </w:r>
      <w:r>
        <w:rPr>
          <w:w w:val="85"/>
        </w:rPr>
        <w:t>relatados</w:t>
      </w:r>
      <w:r>
        <w:rPr>
          <w:spacing w:val="6"/>
        </w:rPr>
        <w:t> </w:t>
      </w:r>
      <w:r>
        <w:rPr>
          <w:w w:val="85"/>
        </w:rPr>
        <w:t>e</w:t>
      </w:r>
      <w:r>
        <w:rPr>
          <w:spacing w:val="7"/>
        </w:rPr>
        <w:t> </w:t>
      </w:r>
      <w:r>
        <w:rPr>
          <w:w w:val="85"/>
        </w:rPr>
        <w:t>discutidos</w:t>
      </w:r>
      <w:r>
        <w:rPr/>
        <w:t> </w:t>
      </w:r>
      <w:r>
        <w:rPr>
          <w:w w:val="85"/>
        </w:rPr>
        <w:t>estes</w:t>
      </w:r>
      <w:r>
        <w:rPr>
          <w:spacing w:val="6"/>
        </w:rPr>
        <w:t> </w:t>
      </w:r>
      <w:r>
        <w:rPr>
          <w:w w:val="85"/>
        </w:rPr>
        <w:t>autos</w:t>
      </w:r>
      <w:r>
        <w:rPr>
          <w:spacing w:val="6"/>
        </w:rPr>
        <w:t> </w:t>
      </w:r>
      <w:r>
        <w:rPr>
          <w:w w:val="85"/>
        </w:rPr>
        <w:t>acima</w:t>
      </w:r>
      <w:r>
        <w:rPr>
          <w:spacing w:val="7"/>
        </w:rPr>
        <w:t> </w:t>
      </w:r>
      <w:r>
        <w:rPr>
          <w:w w:val="85"/>
        </w:rPr>
        <w:t>identificados,</w:t>
      </w:r>
      <w:r>
        <w:rPr>
          <w:spacing w:val="12"/>
        </w:rPr>
        <w:t> </w:t>
      </w:r>
      <w:r>
        <w:rPr>
          <w:rFonts w:ascii="Arial" w:hAnsi="Arial"/>
          <w:b/>
          <w:w w:val="85"/>
        </w:rPr>
        <w:t>ACORDAM</w:t>
      </w:r>
      <w:r>
        <w:rPr>
          <w:rFonts w:ascii="Arial" w:hAnsi="Arial"/>
          <w:b/>
          <w:spacing w:val="6"/>
        </w:rPr>
        <w:t> </w:t>
      </w:r>
      <w:r>
        <w:rPr>
          <w:w w:val="85"/>
        </w:rPr>
        <w:t>os</w:t>
      </w:r>
      <w:r>
        <w:rPr>
          <w:spacing w:val="6"/>
        </w:rPr>
        <w:t> </w:t>
      </w:r>
      <w:r>
        <w:rPr>
          <w:w w:val="85"/>
        </w:rPr>
        <w:t>Excelentíssimos</w:t>
      </w:r>
      <w:r>
        <w:rPr>
          <w:spacing w:val="6"/>
        </w:rPr>
        <w:t> </w:t>
      </w:r>
      <w:r>
        <w:rPr>
          <w:w w:val="85"/>
        </w:rPr>
        <w:t>Senhores</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5"/>
        </w:rPr>
        <w:t>Conselheiros</w:t>
      </w:r>
      <w:r>
        <w:rPr>
          <w:spacing w:val="-2"/>
          <w:w w:val="85"/>
        </w:rPr>
        <w:t> </w:t>
      </w:r>
      <w:r>
        <w:rPr>
          <w:w w:val="85"/>
        </w:rPr>
        <w:t>do</w:t>
      </w:r>
      <w:r>
        <w:rPr>
          <w:spacing w:val="-1"/>
          <w:w w:val="85"/>
        </w:rPr>
        <w:t> </w:t>
      </w:r>
      <w:r>
        <w:rPr>
          <w:w w:val="85"/>
        </w:rPr>
        <w:t>Tribunal</w:t>
      </w:r>
      <w:r>
        <w:rPr>
          <w:spacing w:val="-2"/>
          <w:w w:val="85"/>
        </w:rPr>
        <w:t> </w:t>
      </w:r>
      <w:r>
        <w:rPr>
          <w:w w:val="85"/>
        </w:rPr>
        <w:t>de</w:t>
      </w:r>
      <w:r>
        <w:rPr>
          <w:spacing w:val="-1"/>
          <w:w w:val="85"/>
        </w:rPr>
        <w:t> </w:t>
      </w:r>
      <w:r>
        <w:rPr>
          <w:w w:val="85"/>
        </w:rPr>
        <w:t>Contas</w:t>
      </w:r>
      <w:r>
        <w:rPr>
          <w:spacing w:val="-2"/>
          <w:w w:val="85"/>
        </w:rPr>
        <w:t> </w:t>
      </w:r>
      <w:r>
        <w:rPr>
          <w:w w:val="85"/>
        </w:rPr>
        <w:t>do</w:t>
      </w:r>
      <w:r>
        <w:rPr>
          <w:spacing w:val="-1"/>
          <w:w w:val="85"/>
        </w:rPr>
        <w:t> </w:t>
      </w:r>
      <w:r>
        <w:rPr>
          <w:w w:val="85"/>
        </w:rPr>
        <w:t>Estado</w:t>
      </w:r>
      <w:r>
        <w:rPr>
          <w:spacing w:val="-1"/>
          <w:w w:val="85"/>
        </w:rPr>
        <w:t> </w:t>
      </w:r>
      <w:r>
        <w:rPr>
          <w:w w:val="85"/>
        </w:rPr>
        <w:t>do</w:t>
      </w:r>
      <w:r>
        <w:rPr>
          <w:spacing w:val="-1"/>
          <w:w w:val="85"/>
        </w:rPr>
        <w:t> </w:t>
      </w:r>
      <w:r>
        <w:rPr>
          <w:w w:val="85"/>
        </w:rPr>
        <w:t>Amazonas,</w:t>
      </w:r>
      <w:r>
        <w:rPr>
          <w:spacing w:val="-1"/>
          <w:w w:val="85"/>
        </w:rPr>
        <w:t> </w:t>
      </w:r>
      <w:r>
        <w:rPr>
          <w:w w:val="85"/>
        </w:rPr>
        <w:t>reunidos</w:t>
      </w:r>
      <w:r>
        <w:rPr>
          <w:spacing w:val="-2"/>
          <w:w w:val="85"/>
        </w:rPr>
        <w:t> </w:t>
      </w:r>
      <w:r>
        <w:rPr>
          <w:w w:val="85"/>
        </w:rPr>
        <w:t>em</w:t>
      </w:r>
      <w:r>
        <w:rPr>
          <w:spacing w:val="-2"/>
          <w:w w:val="85"/>
        </w:rPr>
        <w:t> </w:t>
      </w:r>
      <w:r>
        <w:rPr>
          <w:w w:val="85"/>
        </w:rPr>
        <w:t>Sessão</w:t>
      </w:r>
      <w:r>
        <w:rPr>
          <w:spacing w:val="-1"/>
          <w:w w:val="85"/>
        </w:rPr>
        <w:t> </w:t>
      </w:r>
      <w:r>
        <w:rPr>
          <w:w w:val="85"/>
        </w:rPr>
        <w:t>do </w:t>
      </w:r>
      <w:r>
        <w:rPr>
          <w:rFonts w:ascii="Arial" w:hAnsi="Arial"/>
          <w:b/>
          <w:w w:val="85"/>
        </w:rPr>
        <w:t>Tribunal</w:t>
      </w:r>
      <w:r>
        <w:rPr>
          <w:rFonts w:ascii="Arial" w:hAnsi="Arial"/>
          <w:b/>
          <w:spacing w:val="-1"/>
          <w:w w:val="85"/>
        </w:rPr>
        <w:t> </w:t>
      </w:r>
      <w:r>
        <w:rPr>
          <w:rFonts w:ascii="Arial" w:hAnsi="Arial"/>
          <w:b/>
          <w:w w:val="85"/>
        </w:rPr>
        <w:t>Pleno</w:t>
      </w:r>
      <w:r>
        <w:rPr>
          <w:w w:val="85"/>
        </w:rPr>
        <w:t>,</w:t>
      </w:r>
      <w:r>
        <w:rPr>
          <w:spacing w:val="-1"/>
          <w:w w:val="85"/>
        </w:rPr>
        <w:t> </w:t>
      </w:r>
      <w:r>
        <w:rPr>
          <w:w w:val="85"/>
        </w:rPr>
        <w:t>no</w:t>
      </w:r>
      <w:r>
        <w:rPr>
          <w:spacing w:val="-3"/>
          <w:w w:val="85"/>
        </w:rPr>
        <w:t> </w:t>
      </w:r>
      <w:r>
        <w:rPr>
          <w:w w:val="85"/>
        </w:rPr>
        <w:t>exercício</w:t>
      </w:r>
      <w:r>
        <w:rPr>
          <w:spacing w:val="-3"/>
          <w:w w:val="85"/>
        </w:rPr>
        <w:t> </w:t>
      </w:r>
      <w:r>
        <w:rPr>
          <w:w w:val="85"/>
        </w:rPr>
        <w:t>da </w:t>
      </w:r>
      <w:r>
        <w:rPr>
          <w:w w:val="80"/>
        </w:rPr>
        <w:t>competência atribuída pelo art. 11, inciso IV, alínea “i”, da Resolução nº 04/2002-TCE/AM, </w:t>
      </w:r>
      <w:r>
        <w:rPr>
          <w:rFonts w:ascii="Arial" w:hAnsi="Arial"/>
          <w:b/>
          <w:w w:val="80"/>
        </w:rPr>
        <w:t>à unanimidade</w:t>
      </w:r>
      <w:r>
        <w:rPr>
          <w:w w:val="80"/>
        </w:rPr>
        <w:t>, nos termos do </w:t>
      </w:r>
      <w:r>
        <w:rPr>
          <w:w w:val="85"/>
        </w:rPr>
        <w:t>voto</w:t>
      </w:r>
      <w:r>
        <w:rPr>
          <w:spacing w:val="-7"/>
          <w:w w:val="85"/>
        </w:rPr>
        <w:t> </w:t>
      </w:r>
      <w:r>
        <w:rPr>
          <w:w w:val="85"/>
        </w:rPr>
        <w:t>do</w:t>
      </w:r>
      <w:r>
        <w:rPr>
          <w:spacing w:val="-7"/>
          <w:w w:val="85"/>
        </w:rPr>
        <w:t> </w:t>
      </w:r>
      <w:r>
        <w:rPr>
          <w:w w:val="85"/>
        </w:rPr>
        <w:t>Excelentíssimo</w:t>
      </w:r>
      <w:r>
        <w:rPr>
          <w:spacing w:val="-6"/>
          <w:w w:val="85"/>
        </w:rPr>
        <w:t> </w:t>
      </w:r>
      <w:r>
        <w:rPr>
          <w:w w:val="85"/>
        </w:rPr>
        <w:t>Senhor</w:t>
      </w:r>
      <w:r>
        <w:rPr>
          <w:spacing w:val="-7"/>
          <w:w w:val="85"/>
        </w:rPr>
        <w:t> </w:t>
      </w:r>
      <w:r>
        <w:rPr>
          <w:w w:val="85"/>
        </w:rPr>
        <w:t>Conselheiro-Relator,</w:t>
      </w:r>
      <w:r>
        <w:rPr>
          <w:spacing w:val="-7"/>
          <w:w w:val="85"/>
        </w:rPr>
        <w:t> </w:t>
      </w:r>
      <w:r>
        <w:rPr>
          <w:rFonts w:ascii="Arial" w:hAnsi="Arial"/>
          <w:b/>
          <w:w w:val="85"/>
        </w:rPr>
        <w:t>em</w:t>
      </w:r>
      <w:r>
        <w:rPr>
          <w:rFonts w:ascii="Arial" w:hAnsi="Arial"/>
          <w:b/>
          <w:spacing w:val="-6"/>
          <w:w w:val="85"/>
        </w:rPr>
        <w:t> </w:t>
      </w:r>
      <w:r>
        <w:rPr>
          <w:rFonts w:ascii="Arial" w:hAnsi="Arial"/>
          <w:b/>
          <w:w w:val="85"/>
        </w:rPr>
        <w:t>divergência</w:t>
      </w:r>
      <w:r>
        <w:rPr>
          <w:rFonts w:ascii="Arial" w:hAnsi="Arial"/>
          <w:b/>
          <w:spacing w:val="-7"/>
          <w:w w:val="85"/>
        </w:rPr>
        <w:t> </w:t>
      </w:r>
      <w:r>
        <w:rPr>
          <w:w w:val="85"/>
        </w:rPr>
        <w:t>com</w:t>
      </w:r>
      <w:r>
        <w:rPr>
          <w:spacing w:val="-7"/>
          <w:w w:val="85"/>
        </w:rPr>
        <w:t> </w:t>
      </w:r>
      <w:r>
        <w:rPr>
          <w:w w:val="85"/>
        </w:rPr>
        <w:t>pronunciamento</w:t>
      </w:r>
      <w:r>
        <w:rPr>
          <w:spacing w:val="-7"/>
          <w:w w:val="85"/>
        </w:rPr>
        <w:t> </w:t>
      </w:r>
      <w:r>
        <w:rPr>
          <w:w w:val="85"/>
        </w:rPr>
        <w:t>do</w:t>
      </w:r>
      <w:r>
        <w:rPr>
          <w:spacing w:val="-6"/>
          <w:w w:val="85"/>
        </w:rPr>
        <w:t> </w:t>
      </w:r>
      <w:r>
        <w:rPr>
          <w:w w:val="85"/>
        </w:rPr>
        <w:t>Ministério</w:t>
      </w:r>
      <w:r>
        <w:rPr>
          <w:spacing w:val="-7"/>
          <w:w w:val="85"/>
        </w:rPr>
        <w:t> </w:t>
      </w:r>
      <w:r>
        <w:rPr>
          <w:w w:val="85"/>
        </w:rPr>
        <w:t>Público</w:t>
      </w:r>
      <w:r>
        <w:rPr>
          <w:spacing w:val="-7"/>
          <w:w w:val="85"/>
        </w:rPr>
        <w:t> </w:t>
      </w:r>
      <w:r>
        <w:rPr>
          <w:w w:val="85"/>
        </w:rPr>
        <w:t>junto</w:t>
      </w:r>
      <w:r>
        <w:rPr>
          <w:spacing w:val="-6"/>
          <w:w w:val="85"/>
        </w:rPr>
        <w:t> </w:t>
      </w:r>
      <w:r>
        <w:rPr>
          <w:w w:val="85"/>
        </w:rPr>
        <w:t>a este</w:t>
      </w:r>
      <w:r>
        <w:rPr>
          <w:spacing w:val="-7"/>
          <w:w w:val="85"/>
        </w:rPr>
        <w:t> </w:t>
      </w:r>
      <w:r>
        <w:rPr>
          <w:w w:val="85"/>
        </w:rPr>
        <w:t>Tribunal,</w:t>
      </w:r>
      <w:r>
        <w:rPr>
          <w:spacing w:val="-7"/>
          <w:w w:val="85"/>
        </w:rPr>
        <w:t> </w:t>
      </w:r>
      <w:r>
        <w:rPr>
          <w:w w:val="85"/>
        </w:rPr>
        <w:t>no</w:t>
      </w:r>
      <w:r>
        <w:rPr>
          <w:spacing w:val="-6"/>
          <w:w w:val="85"/>
        </w:rPr>
        <w:t> </w:t>
      </w:r>
      <w:r>
        <w:rPr>
          <w:w w:val="85"/>
        </w:rPr>
        <w:t>sentido</w:t>
      </w:r>
      <w:r>
        <w:rPr>
          <w:spacing w:val="-7"/>
          <w:w w:val="85"/>
        </w:rPr>
        <w:t> </w:t>
      </w:r>
      <w:r>
        <w:rPr>
          <w:w w:val="85"/>
        </w:rPr>
        <w:t>de:</w:t>
      </w:r>
      <w:r>
        <w:rPr>
          <w:spacing w:val="-7"/>
          <w:w w:val="85"/>
        </w:rPr>
        <w:t> </w:t>
      </w:r>
      <w:r>
        <w:rPr>
          <w:rFonts w:ascii="Arial" w:hAnsi="Arial"/>
          <w:b/>
          <w:w w:val="85"/>
        </w:rPr>
        <w:t>9.1.</w:t>
      </w:r>
      <w:r>
        <w:rPr>
          <w:rFonts w:ascii="Arial" w:hAnsi="Arial"/>
          <w:b/>
          <w:spacing w:val="-6"/>
          <w:w w:val="85"/>
        </w:rPr>
        <w:t> </w:t>
      </w:r>
      <w:r>
        <w:rPr>
          <w:rFonts w:ascii="Arial" w:hAnsi="Arial"/>
          <w:b/>
          <w:w w:val="85"/>
        </w:rPr>
        <w:t>Conhecer</w:t>
      </w:r>
      <w:r>
        <w:rPr>
          <w:rFonts w:ascii="Arial" w:hAnsi="Arial"/>
          <w:b/>
          <w:spacing w:val="-7"/>
          <w:w w:val="85"/>
        </w:rPr>
        <w:t> </w:t>
      </w:r>
      <w:r>
        <w:rPr>
          <w:w w:val="85"/>
        </w:rPr>
        <w:t>da</w:t>
      </w:r>
      <w:r>
        <w:rPr>
          <w:spacing w:val="-7"/>
          <w:w w:val="85"/>
        </w:rPr>
        <w:t> </w:t>
      </w:r>
      <w:r>
        <w:rPr>
          <w:w w:val="85"/>
        </w:rPr>
        <w:t>Representação</w:t>
      </w:r>
      <w:r>
        <w:rPr>
          <w:spacing w:val="-7"/>
          <w:w w:val="85"/>
        </w:rPr>
        <w:t> </w:t>
      </w:r>
      <w:r>
        <w:rPr>
          <w:w w:val="85"/>
        </w:rPr>
        <w:t>formulada</w:t>
      </w:r>
      <w:r>
        <w:rPr>
          <w:spacing w:val="-6"/>
          <w:w w:val="85"/>
        </w:rPr>
        <w:t> </w:t>
      </w:r>
      <w:r>
        <w:rPr>
          <w:w w:val="85"/>
        </w:rPr>
        <w:t>pelo</w:t>
      </w:r>
      <w:r>
        <w:rPr>
          <w:spacing w:val="-7"/>
          <w:w w:val="85"/>
        </w:rPr>
        <w:t> </w:t>
      </w:r>
      <w:r>
        <w:rPr>
          <w:w w:val="85"/>
        </w:rPr>
        <w:t>Ministério</w:t>
      </w:r>
      <w:r>
        <w:rPr>
          <w:spacing w:val="-7"/>
          <w:w w:val="85"/>
        </w:rPr>
        <w:t> </w:t>
      </w:r>
      <w:r>
        <w:rPr>
          <w:w w:val="85"/>
        </w:rPr>
        <w:t>Público</w:t>
      </w:r>
      <w:r>
        <w:rPr>
          <w:spacing w:val="-6"/>
          <w:w w:val="85"/>
        </w:rPr>
        <w:t> </w:t>
      </w:r>
      <w:r>
        <w:rPr>
          <w:w w:val="85"/>
        </w:rPr>
        <w:t>de</w:t>
      </w:r>
      <w:r>
        <w:rPr>
          <w:spacing w:val="-7"/>
          <w:w w:val="85"/>
        </w:rPr>
        <w:t> </w:t>
      </w:r>
      <w:r>
        <w:rPr>
          <w:w w:val="85"/>
        </w:rPr>
        <w:t>Contas,</w:t>
      </w:r>
      <w:r>
        <w:rPr>
          <w:spacing w:val="-7"/>
          <w:w w:val="85"/>
        </w:rPr>
        <w:t> </w:t>
      </w:r>
      <w:r>
        <w:rPr>
          <w:w w:val="85"/>
        </w:rPr>
        <w:t>de</w:t>
      </w:r>
      <w:r>
        <w:rPr>
          <w:spacing w:val="-6"/>
          <w:w w:val="85"/>
        </w:rPr>
        <w:t> </w:t>
      </w:r>
      <w:r>
        <w:rPr>
          <w:w w:val="85"/>
        </w:rPr>
        <w:t>lavra</w:t>
      </w:r>
      <w:r>
        <w:rPr>
          <w:spacing w:val="-7"/>
          <w:w w:val="85"/>
        </w:rPr>
        <w:t> </w:t>
      </w:r>
      <w:r>
        <w:rPr>
          <w:w w:val="85"/>
        </w:rPr>
        <w:t>da </w:t>
      </w:r>
      <w:r>
        <w:rPr>
          <w:w w:val="80"/>
        </w:rPr>
        <w:t>Procuradora - Geral de Contas, Fernanda Cantanhede Veiga Mendonça, em desfavor da Câmara Municipal de</w:t>
      </w:r>
      <w:r>
        <w:rPr/>
        <w:t> </w:t>
      </w:r>
      <w:r>
        <w:rPr>
          <w:w w:val="80"/>
        </w:rPr>
        <w:t>Maraã, nos termos do art. 288 da Res. 04/02- TCE/AM; </w:t>
      </w:r>
      <w:r>
        <w:rPr>
          <w:rFonts w:ascii="Arial" w:hAnsi="Arial"/>
          <w:b/>
          <w:w w:val="80"/>
        </w:rPr>
        <w:t>9.2. Julgar Procedente</w:t>
      </w:r>
      <w:r>
        <w:rPr>
          <w:rFonts w:ascii="Arial" w:hAnsi="Arial"/>
          <w:b/>
        </w:rPr>
        <w:t> </w:t>
      </w:r>
      <w:r>
        <w:rPr>
          <w:w w:val="80"/>
        </w:rPr>
        <w:t>a Representação formulada pelo Ministério Público de </w:t>
      </w:r>
      <w:r>
        <w:rPr>
          <w:w w:val="85"/>
        </w:rPr>
        <w:t>Contas, de lavra da Procuradora - Geral de Contas, Fernanda Cantanhede Veiga Mendonça, em desfavor da Câmara </w:t>
      </w:r>
      <w:r>
        <w:rPr>
          <w:w w:val="90"/>
        </w:rPr>
        <w:t>Municipal</w:t>
      </w:r>
      <w:r>
        <w:rPr>
          <w:spacing w:val="-10"/>
          <w:w w:val="90"/>
        </w:rPr>
        <w:t> </w:t>
      </w:r>
      <w:r>
        <w:rPr>
          <w:w w:val="90"/>
        </w:rPr>
        <w:t>de</w:t>
      </w:r>
      <w:r>
        <w:rPr>
          <w:spacing w:val="-10"/>
          <w:w w:val="90"/>
        </w:rPr>
        <w:t> </w:t>
      </w:r>
      <w:r>
        <w:rPr>
          <w:w w:val="90"/>
        </w:rPr>
        <w:t>Maraã,</w:t>
      </w:r>
      <w:r>
        <w:rPr>
          <w:spacing w:val="-9"/>
          <w:w w:val="90"/>
        </w:rPr>
        <w:t> </w:t>
      </w:r>
      <w:r>
        <w:rPr>
          <w:w w:val="90"/>
        </w:rPr>
        <w:t>vez</w:t>
      </w:r>
      <w:r>
        <w:rPr>
          <w:spacing w:val="-10"/>
          <w:w w:val="90"/>
        </w:rPr>
        <w:t> </w:t>
      </w:r>
      <w:r>
        <w:rPr>
          <w:w w:val="90"/>
        </w:rPr>
        <w:t>que</w:t>
      </w:r>
      <w:r>
        <w:rPr>
          <w:spacing w:val="-10"/>
          <w:w w:val="90"/>
        </w:rPr>
        <w:t> </w:t>
      </w:r>
      <w:r>
        <w:rPr>
          <w:w w:val="90"/>
        </w:rPr>
        <w:t>o</w:t>
      </w:r>
      <w:r>
        <w:rPr>
          <w:spacing w:val="-9"/>
          <w:w w:val="90"/>
        </w:rPr>
        <w:t> </w:t>
      </w:r>
      <w:r>
        <w:rPr>
          <w:w w:val="90"/>
        </w:rPr>
        <w:t>representado</w:t>
      </w:r>
      <w:r>
        <w:rPr>
          <w:spacing w:val="-10"/>
          <w:w w:val="90"/>
        </w:rPr>
        <w:t> </w:t>
      </w:r>
      <w:r>
        <w:rPr>
          <w:w w:val="90"/>
        </w:rPr>
        <w:t>não</w:t>
      </w:r>
      <w:r>
        <w:rPr>
          <w:spacing w:val="-10"/>
          <w:w w:val="90"/>
        </w:rPr>
        <w:t> </w:t>
      </w:r>
      <w:r>
        <w:rPr>
          <w:w w:val="90"/>
        </w:rPr>
        <w:t>disponibilizou</w:t>
      </w:r>
      <w:r>
        <w:rPr>
          <w:spacing w:val="-9"/>
          <w:w w:val="90"/>
        </w:rPr>
        <w:t> </w:t>
      </w:r>
      <w:r>
        <w:rPr>
          <w:w w:val="90"/>
        </w:rPr>
        <w:t>as</w:t>
      </w:r>
      <w:r>
        <w:rPr>
          <w:spacing w:val="-9"/>
          <w:w w:val="90"/>
        </w:rPr>
        <w:t> </w:t>
      </w:r>
      <w:r>
        <w:rPr>
          <w:w w:val="90"/>
        </w:rPr>
        <w:t>ferramentas</w:t>
      </w:r>
      <w:r>
        <w:rPr>
          <w:spacing w:val="-9"/>
          <w:w w:val="90"/>
        </w:rPr>
        <w:t> </w:t>
      </w:r>
      <w:r>
        <w:rPr>
          <w:w w:val="90"/>
        </w:rPr>
        <w:t>de</w:t>
      </w:r>
      <w:r>
        <w:rPr>
          <w:spacing w:val="-10"/>
          <w:w w:val="90"/>
        </w:rPr>
        <w:t> </w:t>
      </w:r>
      <w:r>
        <w:rPr>
          <w:w w:val="90"/>
        </w:rPr>
        <w:t>acessibilidade</w:t>
      </w:r>
      <w:r>
        <w:rPr>
          <w:spacing w:val="-10"/>
          <w:w w:val="90"/>
        </w:rPr>
        <w:t> </w:t>
      </w:r>
      <w:r>
        <w:rPr>
          <w:w w:val="90"/>
        </w:rPr>
        <w:t>a</w:t>
      </w:r>
      <w:r>
        <w:rPr>
          <w:spacing w:val="-9"/>
          <w:w w:val="90"/>
        </w:rPr>
        <w:t> </w:t>
      </w:r>
      <w:r>
        <w:rPr>
          <w:w w:val="90"/>
        </w:rPr>
        <w:t>tempo</w:t>
      </w:r>
      <w:r>
        <w:rPr>
          <w:spacing w:val="-9"/>
          <w:w w:val="90"/>
        </w:rPr>
        <w:t> </w:t>
      </w:r>
      <w:r>
        <w:rPr>
          <w:w w:val="90"/>
        </w:rPr>
        <w:t>e</w:t>
      </w:r>
      <w:r>
        <w:rPr>
          <w:spacing w:val="-9"/>
          <w:w w:val="90"/>
        </w:rPr>
        <w:t> </w:t>
      </w:r>
      <w:r>
        <w:rPr>
          <w:w w:val="90"/>
        </w:rPr>
        <w:t>modo </w:t>
      </w:r>
      <w:r>
        <w:rPr>
          <w:w w:val="85"/>
        </w:rPr>
        <w:t>adequados; </w:t>
      </w:r>
      <w:r>
        <w:rPr>
          <w:rFonts w:ascii="Arial" w:hAnsi="Arial"/>
          <w:b/>
          <w:w w:val="85"/>
        </w:rPr>
        <w:t>9.3. Notifica</w:t>
      </w:r>
      <w:r>
        <w:rPr>
          <w:w w:val="85"/>
        </w:rPr>
        <w:t>r o Sr. Hugo Moraes Cavalcante, Presidente da Câmara Municipal de Maraã, com cópia do Relatório-Voto e o Acórdão para ciência do decisório; </w:t>
      </w:r>
      <w:r>
        <w:rPr>
          <w:rFonts w:ascii="Arial" w:hAnsi="Arial"/>
          <w:b/>
          <w:w w:val="85"/>
        </w:rPr>
        <w:t>9.4. Arquivar </w:t>
      </w:r>
      <w:r>
        <w:rPr>
          <w:w w:val="85"/>
        </w:rPr>
        <w:t>a Representação, após transitado em julgado e a </w:t>
      </w:r>
      <w:r>
        <w:rPr>
          <w:w w:val="90"/>
        </w:rPr>
        <w:t>adoção</w:t>
      </w:r>
      <w:r>
        <w:rPr>
          <w:w w:val="90"/>
        </w:rPr>
        <w:t> dos</w:t>
      </w:r>
      <w:r>
        <w:rPr>
          <w:w w:val="90"/>
        </w:rPr>
        <w:t> procedimentos</w:t>
      </w:r>
      <w:r>
        <w:rPr>
          <w:w w:val="90"/>
        </w:rPr>
        <w:t> necessários</w:t>
      </w:r>
      <w:r>
        <w:rPr>
          <w:w w:val="90"/>
        </w:rPr>
        <w:t> pela</w:t>
      </w:r>
      <w:r>
        <w:rPr>
          <w:w w:val="90"/>
        </w:rPr>
        <w:t> SEPLENO,</w:t>
      </w:r>
      <w:r>
        <w:rPr>
          <w:w w:val="90"/>
        </w:rPr>
        <w:t> nos</w:t>
      </w:r>
      <w:r>
        <w:rPr>
          <w:w w:val="90"/>
        </w:rPr>
        <w:t> moldes</w:t>
      </w:r>
      <w:r>
        <w:rPr>
          <w:w w:val="90"/>
        </w:rPr>
        <w:t> regimentais.</w:t>
      </w:r>
      <w:r>
        <w:rPr>
          <w:w w:val="90"/>
        </w:rPr>
        <w:t> </w:t>
      </w:r>
      <w:r>
        <w:rPr>
          <w:rFonts w:ascii="Arial" w:hAnsi="Arial"/>
          <w:b/>
          <w:w w:val="90"/>
        </w:rPr>
        <w:t>Especificação</w:t>
      </w:r>
      <w:r>
        <w:rPr>
          <w:rFonts w:ascii="Arial" w:hAnsi="Arial"/>
          <w:b/>
          <w:w w:val="90"/>
        </w:rPr>
        <w:t> do</w:t>
      </w:r>
      <w:r>
        <w:rPr>
          <w:rFonts w:ascii="Arial" w:hAnsi="Arial"/>
          <w:b/>
          <w:w w:val="90"/>
        </w:rPr>
        <w:t> quórum: </w:t>
      </w:r>
      <w:r>
        <w:rPr>
          <w:w w:val="80"/>
        </w:rPr>
        <w:t>Conselheiros: Yara Amazônia Lins Rodrigues dos Santos (Presidente), Júlio Assis Corrêa Pinheiro, Érico Xavier Desterro e Silva, Mario Manoel Coelho de Mello, Josué Cláudio de Souza Neto, Luis Fabian Pereira Barbosa e Mário José de Moraes </w:t>
      </w:r>
      <w:r>
        <w:rPr>
          <w:spacing w:val="-2"/>
          <w:w w:val="90"/>
        </w:rPr>
        <w:t>Costa</w:t>
      </w:r>
      <w:r>
        <w:rPr>
          <w:spacing w:val="-10"/>
          <w:w w:val="90"/>
        </w:rPr>
        <w:t> </w:t>
      </w:r>
      <w:r>
        <w:rPr>
          <w:spacing w:val="-2"/>
          <w:w w:val="90"/>
        </w:rPr>
        <w:t>Filho</w:t>
      </w:r>
      <w:r>
        <w:rPr>
          <w:spacing w:val="-8"/>
          <w:w w:val="90"/>
        </w:rPr>
        <w:t> </w:t>
      </w:r>
      <w:r>
        <w:rPr>
          <w:spacing w:val="-2"/>
          <w:w w:val="90"/>
        </w:rPr>
        <w:t>(Convocado).</w:t>
      </w:r>
    </w:p>
    <w:p>
      <w:pPr>
        <w:pStyle w:val="BodyText"/>
        <w:spacing w:before="193"/>
        <w:ind w:right="135"/>
      </w:pPr>
      <w:r>
        <w:rPr>
          <w:rFonts w:ascii="Arial" w:hAnsi="Arial"/>
          <w:b/>
          <w:w w:val="80"/>
        </w:rPr>
        <w:t>PROCESSO Nº 16.854/2023 </w:t>
      </w:r>
      <w:r>
        <w:rPr>
          <w:w w:val="80"/>
        </w:rPr>
        <w:t>- Representação com pedido de medida cautelar interposta pelo</w:t>
      </w:r>
      <w:r>
        <w:rPr/>
        <w:t> </w:t>
      </w:r>
      <w:r>
        <w:rPr>
          <w:w w:val="80"/>
        </w:rPr>
        <w:t>Ministério Público de Contas (MPC) em</w:t>
      </w:r>
      <w:r>
        <w:rPr/>
        <w:t> </w:t>
      </w:r>
      <w:r>
        <w:rPr>
          <w:w w:val="80"/>
        </w:rPr>
        <w:t>desfavor</w:t>
      </w:r>
      <w:r>
        <w:rPr/>
        <w:t> </w:t>
      </w:r>
      <w:r>
        <w:rPr>
          <w:w w:val="80"/>
        </w:rPr>
        <w:t>da</w:t>
      </w:r>
      <w:r>
        <w:rPr/>
        <w:t> </w:t>
      </w:r>
      <w:r>
        <w:rPr>
          <w:w w:val="80"/>
        </w:rPr>
        <w:t>Câmara</w:t>
      </w:r>
      <w:r>
        <w:rPr/>
        <w:t> </w:t>
      </w:r>
      <w:r>
        <w:rPr>
          <w:w w:val="80"/>
        </w:rPr>
        <w:t>Municipal</w:t>
      </w:r>
      <w:r>
        <w:rPr/>
        <w:t> </w:t>
      </w:r>
      <w:r>
        <w:rPr>
          <w:w w:val="80"/>
        </w:rPr>
        <w:t>de</w:t>
      </w:r>
      <w:r>
        <w:rPr/>
        <w:t> </w:t>
      </w:r>
      <w:r>
        <w:rPr>
          <w:w w:val="80"/>
        </w:rPr>
        <w:t>Fonte</w:t>
      </w:r>
      <w:r>
        <w:rPr/>
        <w:t> </w:t>
      </w:r>
      <w:r>
        <w:rPr>
          <w:w w:val="80"/>
        </w:rPr>
        <w:t>Boa,</w:t>
      </w:r>
      <w:r>
        <w:rPr/>
        <w:t> </w:t>
      </w:r>
      <w:r>
        <w:rPr>
          <w:w w:val="80"/>
        </w:rPr>
        <w:t>para</w:t>
      </w:r>
      <w:r>
        <w:rPr/>
        <w:t> </w:t>
      </w:r>
      <w:r>
        <w:rPr>
          <w:w w:val="80"/>
        </w:rPr>
        <w:t>apuração</w:t>
      </w:r>
      <w:r>
        <w:rPr/>
        <w:t> </w:t>
      </w:r>
      <w:r>
        <w:rPr>
          <w:w w:val="80"/>
        </w:rPr>
        <w:t>de</w:t>
      </w:r>
      <w:r>
        <w:rPr/>
        <w:t> </w:t>
      </w:r>
      <w:r>
        <w:rPr>
          <w:w w:val="80"/>
        </w:rPr>
        <w:t>possíveis</w:t>
      </w:r>
      <w:r>
        <w:rPr/>
        <w:t> </w:t>
      </w:r>
      <w:r>
        <w:rPr>
          <w:w w:val="80"/>
        </w:rPr>
        <w:t>irregularidades quanto à</w:t>
      </w:r>
      <w:r>
        <w:rPr/>
        <w:t> </w:t>
      </w:r>
      <w:r>
        <w:rPr>
          <w:w w:val="80"/>
        </w:rPr>
        <w:t>implantação </w:t>
      </w:r>
      <w:r>
        <w:rPr>
          <w:w w:val="85"/>
        </w:rPr>
        <w:t>de</w:t>
      </w:r>
      <w:r>
        <w:rPr>
          <w:spacing w:val="-2"/>
          <w:w w:val="85"/>
        </w:rPr>
        <w:t> </w:t>
      </w:r>
      <w:r>
        <w:rPr>
          <w:w w:val="85"/>
        </w:rPr>
        <w:t>ferramentas</w:t>
      </w:r>
      <w:r>
        <w:rPr>
          <w:spacing w:val="-2"/>
          <w:w w:val="85"/>
        </w:rPr>
        <w:t> </w:t>
      </w:r>
      <w:r>
        <w:rPr>
          <w:w w:val="85"/>
        </w:rPr>
        <w:t>de</w:t>
      </w:r>
      <w:r>
        <w:rPr>
          <w:spacing w:val="-2"/>
          <w:w w:val="85"/>
        </w:rPr>
        <w:t> </w:t>
      </w:r>
      <w:r>
        <w:rPr>
          <w:w w:val="85"/>
        </w:rPr>
        <w:t>acessibilidade</w:t>
      </w:r>
      <w:r>
        <w:rPr>
          <w:spacing w:val="-2"/>
          <w:w w:val="85"/>
        </w:rPr>
        <w:t> </w:t>
      </w:r>
      <w:r>
        <w:rPr>
          <w:w w:val="85"/>
        </w:rPr>
        <w:t>nos</w:t>
      </w:r>
      <w:r>
        <w:rPr>
          <w:spacing w:val="-2"/>
          <w:w w:val="85"/>
        </w:rPr>
        <w:t> </w:t>
      </w:r>
      <w:r>
        <w:rPr>
          <w:w w:val="85"/>
        </w:rPr>
        <w:t>sítios</w:t>
      </w:r>
      <w:r>
        <w:rPr>
          <w:spacing w:val="-2"/>
          <w:w w:val="85"/>
        </w:rPr>
        <w:t> </w:t>
      </w:r>
      <w:r>
        <w:rPr>
          <w:w w:val="85"/>
        </w:rPr>
        <w:t>eletrônicos</w:t>
      </w:r>
      <w:r>
        <w:rPr>
          <w:spacing w:val="-2"/>
          <w:w w:val="85"/>
        </w:rPr>
        <w:t> </w:t>
      </w:r>
      <w:r>
        <w:rPr>
          <w:w w:val="85"/>
        </w:rPr>
        <w:t>oficiais</w:t>
      </w:r>
      <w:r>
        <w:rPr>
          <w:spacing w:val="-2"/>
          <w:w w:val="85"/>
        </w:rPr>
        <w:t> </w:t>
      </w:r>
      <w:r>
        <w:rPr>
          <w:w w:val="85"/>
        </w:rPr>
        <w:t>do</w:t>
      </w:r>
      <w:r>
        <w:rPr>
          <w:spacing w:val="-2"/>
          <w:w w:val="85"/>
        </w:rPr>
        <w:t> </w:t>
      </w:r>
      <w:r>
        <w:rPr>
          <w:w w:val="85"/>
        </w:rPr>
        <w:t>órgão.</w:t>
      </w:r>
      <w:r>
        <w:rPr>
          <w:spacing w:val="-1"/>
          <w:w w:val="85"/>
        </w:rPr>
        <w:t> </w:t>
      </w:r>
      <w:r>
        <w:rPr>
          <w:rFonts w:ascii="Arial" w:hAnsi="Arial"/>
          <w:b/>
          <w:w w:val="85"/>
        </w:rPr>
        <w:t>ACÓRDÃO</w:t>
      </w:r>
      <w:r>
        <w:rPr>
          <w:rFonts w:ascii="Arial" w:hAnsi="Arial"/>
          <w:b/>
          <w:spacing w:val="-2"/>
          <w:w w:val="85"/>
        </w:rPr>
        <w:t> </w:t>
      </w:r>
      <w:r>
        <w:rPr>
          <w:rFonts w:ascii="Arial" w:hAnsi="Arial"/>
          <w:b/>
          <w:w w:val="85"/>
        </w:rPr>
        <w:t>Nº</w:t>
      </w:r>
      <w:r>
        <w:rPr>
          <w:rFonts w:ascii="Arial" w:hAnsi="Arial"/>
          <w:b/>
          <w:spacing w:val="-2"/>
          <w:w w:val="85"/>
        </w:rPr>
        <w:t> </w:t>
      </w:r>
      <w:r>
        <w:rPr>
          <w:rFonts w:ascii="Arial" w:hAnsi="Arial"/>
          <w:b/>
          <w:w w:val="85"/>
        </w:rPr>
        <w:t>1019/2024:</w:t>
      </w:r>
      <w:r>
        <w:rPr>
          <w:rFonts w:ascii="Arial" w:hAnsi="Arial"/>
          <w:b/>
          <w:spacing w:val="-1"/>
          <w:w w:val="85"/>
        </w:rPr>
        <w:t> </w:t>
      </w:r>
      <w:r>
        <w:rPr>
          <w:w w:val="85"/>
        </w:rPr>
        <w:t>Vistos,</w:t>
      </w:r>
      <w:r>
        <w:rPr>
          <w:spacing w:val="-2"/>
          <w:w w:val="85"/>
        </w:rPr>
        <w:t> </w:t>
      </w:r>
      <w:r>
        <w:rPr>
          <w:w w:val="85"/>
        </w:rPr>
        <w:t>relatados</w:t>
      </w:r>
      <w:r>
        <w:rPr>
          <w:spacing w:val="-6"/>
          <w:w w:val="85"/>
        </w:rPr>
        <w:t> </w:t>
      </w:r>
      <w:r>
        <w:rPr>
          <w:w w:val="85"/>
        </w:rPr>
        <w:t>e </w:t>
      </w:r>
      <w:r>
        <w:rPr>
          <w:w w:val="80"/>
        </w:rPr>
        <w:t>discutidos</w:t>
      </w:r>
      <w:r>
        <w:rPr/>
        <w:t>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 </w:t>
      </w:r>
      <w:r>
        <w:rPr>
          <w:w w:val="85"/>
        </w:rPr>
        <w:t>do Estado do Amazonas, reunidos em Sessão do </w:t>
      </w:r>
      <w:r>
        <w:rPr>
          <w:rFonts w:ascii="Arial" w:hAnsi="Arial"/>
          <w:b/>
          <w:w w:val="85"/>
        </w:rPr>
        <w:t>Tribunal Pleno</w:t>
      </w:r>
      <w:r>
        <w:rPr>
          <w:w w:val="85"/>
        </w:rPr>
        <w:t>, no exercício da competência atribuída pelo art. 11, inciso IV,</w:t>
      </w:r>
      <w:r>
        <w:rPr>
          <w:spacing w:val="-1"/>
          <w:w w:val="85"/>
        </w:rPr>
        <w:t> </w:t>
      </w:r>
      <w:r>
        <w:rPr>
          <w:w w:val="85"/>
        </w:rPr>
        <w:t>alínea “i”, da Resolução nº</w:t>
      </w:r>
      <w:r>
        <w:rPr>
          <w:spacing w:val="-1"/>
          <w:w w:val="85"/>
        </w:rPr>
        <w:t> </w:t>
      </w:r>
      <w:r>
        <w:rPr>
          <w:w w:val="85"/>
        </w:rPr>
        <w:t>04/2002-TCE/AM, </w:t>
      </w:r>
      <w:r>
        <w:rPr>
          <w:rFonts w:ascii="Arial" w:hAnsi="Arial"/>
          <w:b/>
          <w:w w:val="85"/>
        </w:rPr>
        <w:t>à unanimidade</w:t>
      </w:r>
      <w:r>
        <w:rPr>
          <w:w w:val="85"/>
        </w:rPr>
        <w:t>,</w:t>
      </w:r>
      <w:r>
        <w:rPr>
          <w:spacing w:val="-1"/>
          <w:w w:val="85"/>
        </w:rPr>
        <w:t> </w:t>
      </w:r>
      <w:r>
        <w:rPr>
          <w:w w:val="85"/>
        </w:rPr>
        <w:t>nos</w:t>
      </w:r>
      <w:r>
        <w:rPr>
          <w:spacing w:val="-1"/>
          <w:w w:val="85"/>
        </w:rPr>
        <w:t> </w:t>
      </w:r>
      <w:r>
        <w:rPr>
          <w:w w:val="85"/>
        </w:rPr>
        <w:t>termos do voto do</w:t>
      </w:r>
      <w:r>
        <w:rPr>
          <w:spacing w:val="-1"/>
          <w:w w:val="85"/>
        </w:rPr>
        <w:t> </w:t>
      </w:r>
      <w:r>
        <w:rPr>
          <w:w w:val="85"/>
        </w:rPr>
        <w:t>Excelentíssimo Senhor </w:t>
      </w:r>
      <w:r>
        <w:rPr>
          <w:w w:val="80"/>
        </w:rPr>
        <w:t>Conselheiro-Relator, </w:t>
      </w:r>
      <w:r>
        <w:rPr>
          <w:rFonts w:ascii="Arial" w:hAnsi="Arial"/>
          <w:b/>
          <w:w w:val="80"/>
        </w:rPr>
        <w:t>em divergência </w:t>
      </w:r>
      <w:r>
        <w:rPr>
          <w:w w:val="80"/>
        </w:rPr>
        <w:t>com pronunciamento do Ministério Público junto a este Tribunal, no sentido de:</w:t>
      </w:r>
      <w:r>
        <w:rPr/>
        <w:t> </w:t>
      </w:r>
      <w:r>
        <w:rPr>
          <w:rFonts w:ascii="Arial" w:hAnsi="Arial"/>
          <w:b/>
          <w:w w:val="80"/>
        </w:rPr>
        <w:t>9.1. </w:t>
      </w:r>
      <w:r>
        <w:rPr>
          <w:rFonts w:ascii="Arial" w:hAnsi="Arial"/>
          <w:b/>
          <w:w w:val="85"/>
        </w:rPr>
        <w:t>Conhecer</w:t>
      </w:r>
      <w:r>
        <w:rPr>
          <w:rFonts w:ascii="Arial" w:hAnsi="Arial"/>
          <w:b/>
          <w:spacing w:val="-1"/>
          <w:w w:val="85"/>
        </w:rPr>
        <w:t> </w:t>
      </w:r>
      <w:r>
        <w:rPr>
          <w:w w:val="85"/>
        </w:rPr>
        <w:t>da Representação formulada pelo Ministério Público</w:t>
      </w:r>
      <w:r>
        <w:rPr>
          <w:spacing w:val="-2"/>
          <w:w w:val="85"/>
        </w:rPr>
        <w:t> </w:t>
      </w:r>
      <w:r>
        <w:rPr>
          <w:w w:val="85"/>
        </w:rPr>
        <w:t>de</w:t>
      </w:r>
      <w:r>
        <w:rPr>
          <w:spacing w:val="-1"/>
          <w:w w:val="85"/>
        </w:rPr>
        <w:t> </w:t>
      </w:r>
      <w:r>
        <w:rPr>
          <w:w w:val="85"/>
        </w:rPr>
        <w:t>Contas,</w:t>
      </w:r>
      <w:r>
        <w:rPr>
          <w:spacing w:val="-2"/>
          <w:w w:val="85"/>
        </w:rPr>
        <w:t> </w:t>
      </w:r>
      <w:r>
        <w:rPr>
          <w:w w:val="85"/>
        </w:rPr>
        <w:t>de</w:t>
      </w:r>
      <w:r>
        <w:rPr>
          <w:spacing w:val="-1"/>
          <w:w w:val="85"/>
        </w:rPr>
        <w:t> </w:t>
      </w:r>
      <w:r>
        <w:rPr>
          <w:w w:val="85"/>
        </w:rPr>
        <w:t>lavra da</w:t>
      </w:r>
      <w:r>
        <w:rPr>
          <w:spacing w:val="-1"/>
          <w:w w:val="85"/>
        </w:rPr>
        <w:t> </w:t>
      </w:r>
      <w:r>
        <w:rPr>
          <w:w w:val="85"/>
        </w:rPr>
        <w:t>Procuradora - Geral</w:t>
      </w:r>
      <w:r>
        <w:rPr>
          <w:spacing w:val="-2"/>
          <w:w w:val="85"/>
        </w:rPr>
        <w:t> </w:t>
      </w:r>
      <w:r>
        <w:rPr>
          <w:w w:val="85"/>
        </w:rPr>
        <w:t>de</w:t>
      </w:r>
      <w:r>
        <w:rPr>
          <w:spacing w:val="-1"/>
          <w:w w:val="85"/>
        </w:rPr>
        <w:t> </w:t>
      </w:r>
      <w:r>
        <w:rPr>
          <w:w w:val="85"/>
        </w:rPr>
        <w:t>Contas, </w:t>
      </w:r>
      <w:r>
        <w:rPr>
          <w:w w:val="80"/>
        </w:rPr>
        <w:t>Fernanda Cantanhede Veiga Mendonça, em desfavor da Câmara Municipal de Fonte Boa, nos termos do art. 288 da Res. </w:t>
      </w:r>
      <w:r>
        <w:rPr>
          <w:w w:val="85"/>
        </w:rPr>
        <w:t>04/02-</w:t>
      </w:r>
      <w:r>
        <w:rPr>
          <w:w w:val="85"/>
        </w:rPr>
        <w:t> TCE/AM;</w:t>
      </w:r>
      <w:r>
        <w:rPr>
          <w:w w:val="85"/>
        </w:rPr>
        <w:t> </w:t>
      </w:r>
      <w:r>
        <w:rPr>
          <w:rFonts w:ascii="Arial" w:hAnsi="Arial"/>
          <w:b/>
          <w:w w:val="85"/>
        </w:rPr>
        <w:t>9.2.</w:t>
      </w:r>
      <w:r>
        <w:rPr>
          <w:rFonts w:ascii="Arial" w:hAnsi="Arial"/>
          <w:b/>
          <w:w w:val="85"/>
        </w:rPr>
        <w:t> Julgar</w:t>
      </w:r>
      <w:r>
        <w:rPr>
          <w:rFonts w:ascii="Arial" w:hAnsi="Arial"/>
          <w:b/>
          <w:w w:val="85"/>
        </w:rPr>
        <w:t> Procedente</w:t>
      </w:r>
      <w:r>
        <w:rPr>
          <w:rFonts w:ascii="Arial" w:hAnsi="Arial"/>
          <w:b/>
          <w:w w:val="85"/>
        </w:rPr>
        <w:t> </w:t>
      </w:r>
      <w:r>
        <w:rPr>
          <w:w w:val="85"/>
        </w:rPr>
        <w:t>a</w:t>
      </w:r>
      <w:r>
        <w:rPr>
          <w:w w:val="85"/>
        </w:rPr>
        <w:t> representação</w:t>
      </w:r>
      <w:r>
        <w:rPr>
          <w:w w:val="85"/>
        </w:rPr>
        <w:t> formulada</w:t>
      </w:r>
      <w:r>
        <w:rPr>
          <w:w w:val="85"/>
        </w:rPr>
        <w:t> pelo</w:t>
      </w:r>
      <w:r>
        <w:rPr>
          <w:w w:val="85"/>
        </w:rPr>
        <w:t> Ministério</w:t>
      </w:r>
      <w:r>
        <w:rPr>
          <w:w w:val="85"/>
        </w:rPr>
        <w:t> Público</w:t>
      </w:r>
      <w:r>
        <w:rPr>
          <w:w w:val="85"/>
        </w:rPr>
        <w:t> de</w:t>
      </w:r>
      <w:r>
        <w:rPr>
          <w:w w:val="85"/>
        </w:rPr>
        <w:t> Contas,</w:t>
      </w:r>
      <w:r>
        <w:rPr>
          <w:w w:val="85"/>
        </w:rPr>
        <w:t> de</w:t>
      </w:r>
      <w:r>
        <w:rPr>
          <w:w w:val="85"/>
        </w:rPr>
        <w:t> lavra</w:t>
      </w:r>
      <w:r>
        <w:rPr>
          <w:w w:val="85"/>
        </w:rPr>
        <w:t> da </w:t>
      </w:r>
      <w:r>
        <w:rPr>
          <w:w w:val="80"/>
        </w:rPr>
        <w:t>Procuradora - Geral de Contas, Fernanda Cantanhede Veiga Mendonça, em desfavor da Câmara Municipal de Fonte Boa,</w:t>
      </w:r>
      <w:r>
        <w:rPr>
          <w:spacing w:val="40"/>
        </w:rPr>
        <w:t> </w:t>
      </w:r>
      <w:r>
        <w:rPr>
          <w:w w:val="80"/>
        </w:rPr>
        <w:t>vez</w:t>
      </w:r>
      <w:r>
        <w:rPr/>
        <w:t> </w:t>
      </w:r>
      <w:r>
        <w:rPr>
          <w:w w:val="80"/>
        </w:rPr>
        <w:t>que</w:t>
      </w:r>
      <w:r>
        <w:rPr/>
        <w:t> </w:t>
      </w:r>
      <w:r>
        <w:rPr>
          <w:w w:val="80"/>
        </w:rPr>
        <w:t>o</w:t>
      </w:r>
      <w:r>
        <w:rPr/>
        <w:t> </w:t>
      </w:r>
      <w:r>
        <w:rPr>
          <w:w w:val="80"/>
        </w:rPr>
        <w:t>representado</w:t>
      </w:r>
      <w:r>
        <w:rPr/>
        <w:t> </w:t>
      </w:r>
      <w:r>
        <w:rPr>
          <w:w w:val="80"/>
        </w:rPr>
        <w:t>não</w:t>
      </w:r>
      <w:r>
        <w:rPr/>
        <w:t> </w:t>
      </w:r>
      <w:r>
        <w:rPr>
          <w:w w:val="80"/>
        </w:rPr>
        <w:t>disponibilizou</w:t>
      </w:r>
      <w:r>
        <w:rPr/>
        <w:t> </w:t>
      </w:r>
      <w:r>
        <w:rPr>
          <w:w w:val="80"/>
        </w:rPr>
        <w:t>as</w:t>
      </w:r>
      <w:r>
        <w:rPr/>
        <w:t> </w:t>
      </w:r>
      <w:r>
        <w:rPr>
          <w:w w:val="80"/>
        </w:rPr>
        <w:t>ferramentas</w:t>
      </w:r>
      <w:r>
        <w:rPr/>
        <w:t> </w:t>
      </w:r>
      <w:r>
        <w:rPr>
          <w:w w:val="80"/>
        </w:rPr>
        <w:t>de</w:t>
      </w:r>
      <w:r>
        <w:rPr/>
        <w:t> </w:t>
      </w:r>
      <w:r>
        <w:rPr>
          <w:w w:val="80"/>
        </w:rPr>
        <w:t>acessibilidade</w:t>
      </w:r>
      <w:r>
        <w:rPr/>
        <w:t> </w:t>
      </w:r>
      <w:r>
        <w:rPr>
          <w:w w:val="80"/>
        </w:rPr>
        <w:t>a</w:t>
      </w:r>
      <w:r>
        <w:rPr/>
        <w:t> </w:t>
      </w:r>
      <w:r>
        <w:rPr>
          <w:w w:val="80"/>
        </w:rPr>
        <w:t>tempo</w:t>
      </w:r>
      <w:r>
        <w:rPr/>
        <w:t> </w:t>
      </w:r>
      <w:r>
        <w:rPr>
          <w:w w:val="80"/>
        </w:rPr>
        <w:t>e</w:t>
      </w:r>
      <w:r>
        <w:rPr/>
        <w:t> </w:t>
      </w:r>
      <w:r>
        <w:rPr>
          <w:w w:val="80"/>
        </w:rPr>
        <w:t>modo</w:t>
      </w:r>
      <w:r>
        <w:rPr/>
        <w:t> </w:t>
      </w:r>
      <w:r>
        <w:rPr>
          <w:w w:val="80"/>
        </w:rPr>
        <w:t>adequados;</w:t>
      </w:r>
      <w:r>
        <w:rPr/>
        <w:t> </w:t>
      </w:r>
      <w:r>
        <w:rPr>
          <w:rFonts w:ascii="Arial" w:hAnsi="Arial"/>
          <w:b/>
          <w:w w:val="80"/>
        </w:rPr>
        <w:t>9.3.</w:t>
      </w:r>
      <w:r>
        <w:rPr>
          <w:rFonts w:ascii="Arial" w:hAnsi="Arial"/>
          <w:b/>
        </w:rPr>
        <w:t> </w:t>
      </w:r>
      <w:r>
        <w:rPr>
          <w:rFonts w:ascii="Arial" w:hAnsi="Arial"/>
          <w:b/>
          <w:w w:val="80"/>
        </w:rPr>
        <w:t>Notificar</w:t>
      </w:r>
      <w:r>
        <w:rPr>
          <w:rFonts w:ascii="Arial" w:hAnsi="Arial"/>
          <w:b/>
        </w:rPr>
        <w:t> </w:t>
      </w:r>
      <w:r>
        <w:rPr>
          <w:w w:val="80"/>
        </w:rPr>
        <w:t>o Sr. Sebastião de Oliveira Filho, Presidente da Câmara Municipal de Fonte Boa, com cópia do Relatório-Voto e o Acórdão</w:t>
      </w:r>
      <w:r>
        <w:rPr>
          <w:spacing w:val="40"/>
        </w:rPr>
        <w:t> </w:t>
      </w:r>
      <w:r>
        <w:rPr>
          <w:w w:val="90"/>
        </w:rPr>
        <w:t>para</w:t>
      </w:r>
      <w:r>
        <w:rPr>
          <w:w w:val="90"/>
        </w:rPr>
        <w:t> ciência</w:t>
      </w:r>
      <w:r>
        <w:rPr>
          <w:w w:val="90"/>
        </w:rPr>
        <w:t> do</w:t>
      </w:r>
      <w:r>
        <w:rPr>
          <w:w w:val="90"/>
        </w:rPr>
        <w:t> decisório;</w:t>
      </w:r>
      <w:r>
        <w:rPr>
          <w:w w:val="90"/>
        </w:rPr>
        <w:t> </w:t>
      </w:r>
      <w:r>
        <w:rPr>
          <w:rFonts w:ascii="Arial" w:hAnsi="Arial"/>
          <w:b/>
          <w:w w:val="90"/>
        </w:rPr>
        <w:t>9.4.</w:t>
      </w:r>
      <w:r>
        <w:rPr>
          <w:rFonts w:ascii="Arial" w:hAnsi="Arial"/>
          <w:b/>
          <w:w w:val="90"/>
        </w:rPr>
        <w:t> Arquivar</w:t>
      </w:r>
      <w:r>
        <w:rPr>
          <w:rFonts w:ascii="Arial" w:hAnsi="Arial"/>
          <w:b/>
          <w:w w:val="90"/>
        </w:rPr>
        <w:t> </w:t>
      </w:r>
      <w:r>
        <w:rPr>
          <w:w w:val="90"/>
        </w:rPr>
        <w:t>o</w:t>
      </w:r>
      <w:r>
        <w:rPr>
          <w:w w:val="90"/>
        </w:rPr>
        <w:t> processo,</w:t>
      </w:r>
      <w:r>
        <w:rPr>
          <w:w w:val="90"/>
        </w:rPr>
        <w:t> após</w:t>
      </w:r>
      <w:r>
        <w:rPr>
          <w:w w:val="90"/>
        </w:rPr>
        <w:t> transitado</w:t>
      </w:r>
      <w:r>
        <w:rPr>
          <w:w w:val="90"/>
        </w:rPr>
        <w:t> em</w:t>
      </w:r>
      <w:r>
        <w:rPr>
          <w:w w:val="90"/>
        </w:rPr>
        <w:t> julgado</w:t>
      </w:r>
      <w:r>
        <w:rPr>
          <w:w w:val="90"/>
        </w:rPr>
        <w:t> e</w:t>
      </w:r>
      <w:r>
        <w:rPr>
          <w:w w:val="90"/>
        </w:rPr>
        <w:t> a</w:t>
      </w:r>
      <w:r>
        <w:rPr>
          <w:w w:val="90"/>
        </w:rPr>
        <w:t> adoção</w:t>
      </w:r>
      <w:r>
        <w:rPr>
          <w:w w:val="90"/>
        </w:rPr>
        <w:t> dos</w:t>
      </w:r>
      <w:r>
        <w:rPr>
          <w:w w:val="90"/>
        </w:rPr>
        <w:t> procedimentos </w:t>
      </w:r>
      <w:r>
        <w:rPr>
          <w:w w:val="85"/>
        </w:rPr>
        <w:t>necessários pela SEPLENO, nos moldes regimentais. </w:t>
      </w:r>
      <w:r>
        <w:rPr>
          <w:rFonts w:ascii="Arial" w:hAnsi="Arial"/>
          <w:b/>
          <w:w w:val="85"/>
        </w:rPr>
        <w:t>Especificação do quórum: </w:t>
      </w:r>
      <w:r>
        <w:rPr>
          <w:w w:val="85"/>
        </w:rPr>
        <w:t>Conselheiros: Yara Amazônia Lins Rodrigues</w:t>
      </w:r>
      <w:r>
        <w:rPr>
          <w:spacing w:val="-4"/>
          <w:w w:val="85"/>
        </w:rPr>
        <w:t> </w:t>
      </w:r>
      <w:r>
        <w:rPr>
          <w:w w:val="85"/>
        </w:rPr>
        <w:t>dos</w:t>
      </w:r>
      <w:r>
        <w:rPr>
          <w:spacing w:val="-4"/>
          <w:w w:val="85"/>
        </w:rPr>
        <w:t> </w:t>
      </w:r>
      <w:r>
        <w:rPr>
          <w:w w:val="85"/>
        </w:rPr>
        <w:t>Santos</w:t>
      </w:r>
      <w:r>
        <w:rPr>
          <w:spacing w:val="-4"/>
          <w:w w:val="85"/>
        </w:rPr>
        <w:t> </w:t>
      </w:r>
      <w:r>
        <w:rPr>
          <w:w w:val="85"/>
        </w:rPr>
        <w:t>(Presidente),</w:t>
      </w:r>
      <w:r>
        <w:rPr>
          <w:spacing w:val="-4"/>
          <w:w w:val="85"/>
        </w:rPr>
        <w:t> </w:t>
      </w:r>
      <w:r>
        <w:rPr>
          <w:w w:val="85"/>
        </w:rPr>
        <w:t>Júlio</w:t>
      </w:r>
      <w:r>
        <w:rPr>
          <w:spacing w:val="-3"/>
          <w:w w:val="85"/>
        </w:rPr>
        <w:t> </w:t>
      </w:r>
      <w:r>
        <w:rPr>
          <w:w w:val="85"/>
        </w:rPr>
        <w:t>Assis</w:t>
      </w:r>
      <w:r>
        <w:rPr>
          <w:spacing w:val="-4"/>
          <w:w w:val="85"/>
        </w:rPr>
        <w:t> </w:t>
      </w:r>
      <w:r>
        <w:rPr>
          <w:w w:val="85"/>
        </w:rPr>
        <w:t>Corrêa</w:t>
      </w:r>
      <w:r>
        <w:rPr>
          <w:spacing w:val="-3"/>
          <w:w w:val="85"/>
        </w:rPr>
        <w:t> </w:t>
      </w:r>
      <w:r>
        <w:rPr>
          <w:w w:val="85"/>
        </w:rPr>
        <w:t>Pinheiro,</w:t>
      </w:r>
      <w:r>
        <w:rPr>
          <w:spacing w:val="-3"/>
          <w:w w:val="85"/>
        </w:rPr>
        <w:t> </w:t>
      </w:r>
      <w:r>
        <w:rPr>
          <w:w w:val="85"/>
        </w:rPr>
        <w:t>Érico</w:t>
      </w:r>
      <w:r>
        <w:rPr>
          <w:spacing w:val="-3"/>
          <w:w w:val="85"/>
        </w:rPr>
        <w:t> </w:t>
      </w:r>
      <w:r>
        <w:rPr>
          <w:w w:val="85"/>
        </w:rPr>
        <w:t>Xavier</w:t>
      </w:r>
      <w:r>
        <w:rPr>
          <w:spacing w:val="-4"/>
          <w:w w:val="85"/>
        </w:rPr>
        <w:t> </w:t>
      </w:r>
      <w:r>
        <w:rPr>
          <w:w w:val="85"/>
        </w:rPr>
        <w:t>Desterro</w:t>
      </w:r>
      <w:r>
        <w:rPr>
          <w:spacing w:val="-3"/>
          <w:w w:val="85"/>
        </w:rPr>
        <w:t> </w:t>
      </w:r>
      <w:r>
        <w:rPr>
          <w:w w:val="85"/>
        </w:rPr>
        <w:t>e</w:t>
      </w:r>
      <w:r>
        <w:rPr>
          <w:spacing w:val="-3"/>
          <w:w w:val="85"/>
        </w:rPr>
        <w:t> </w:t>
      </w:r>
      <w:r>
        <w:rPr>
          <w:w w:val="85"/>
        </w:rPr>
        <w:t>Silva,</w:t>
      </w:r>
      <w:r>
        <w:rPr>
          <w:spacing w:val="-3"/>
          <w:w w:val="85"/>
        </w:rPr>
        <w:t> </w:t>
      </w:r>
      <w:r>
        <w:rPr>
          <w:w w:val="85"/>
        </w:rPr>
        <w:t>Mario</w:t>
      </w:r>
      <w:r>
        <w:rPr>
          <w:spacing w:val="-3"/>
          <w:w w:val="85"/>
        </w:rPr>
        <w:t> </w:t>
      </w:r>
      <w:r>
        <w:rPr>
          <w:w w:val="85"/>
        </w:rPr>
        <w:t>Manoel</w:t>
      </w:r>
      <w:r>
        <w:rPr>
          <w:spacing w:val="-4"/>
          <w:w w:val="85"/>
        </w:rPr>
        <w:t> </w:t>
      </w:r>
      <w:r>
        <w:rPr>
          <w:w w:val="85"/>
        </w:rPr>
        <w:t>Coelho</w:t>
      </w:r>
      <w:r>
        <w:rPr>
          <w:spacing w:val="-6"/>
          <w:w w:val="85"/>
        </w:rPr>
        <w:t> </w:t>
      </w:r>
      <w:r>
        <w:rPr>
          <w:w w:val="85"/>
        </w:rPr>
        <w:t>de </w:t>
      </w:r>
      <w:r>
        <w:rPr>
          <w:w w:val="80"/>
        </w:rPr>
        <w:t>Mello, Josué Cláudio de Souza Neto, Luis Fabian Pereira Barbosa e Mário José de Moraes Costa Filho (Convocado).</w:t>
      </w:r>
    </w:p>
    <w:p>
      <w:pPr>
        <w:pStyle w:val="BodyText"/>
        <w:spacing w:before="190"/>
        <w:ind w:right="135"/>
      </w:pPr>
      <w:r>
        <w:rPr>
          <w:rFonts w:ascii="Arial" w:hAnsi="Arial"/>
          <w:b/>
          <w:w w:val="80"/>
        </w:rPr>
        <w:t>PROCESSO Nº 16.903/2023 </w:t>
      </w:r>
      <w:r>
        <w:rPr>
          <w:w w:val="80"/>
        </w:rPr>
        <w:t>- Representação com pedido de medida cautelar interposta pelo Ministério Público de Contas </w:t>
      </w:r>
      <w:r>
        <w:rPr>
          <w:w w:val="85"/>
        </w:rPr>
        <w:t>(MPC)</w:t>
      </w:r>
      <w:r>
        <w:rPr>
          <w:spacing w:val="-3"/>
          <w:w w:val="85"/>
        </w:rPr>
        <w:t> </w:t>
      </w:r>
      <w:r>
        <w:rPr>
          <w:w w:val="85"/>
        </w:rPr>
        <w:t>em</w:t>
      </w:r>
      <w:r>
        <w:rPr>
          <w:spacing w:val="-1"/>
          <w:w w:val="85"/>
        </w:rPr>
        <w:t> </w:t>
      </w:r>
      <w:r>
        <w:rPr>
          <w:w w:val="85"/>
        </w:rPr>
        <w:t>desfavor</w:t>
      </w:r>
      <w:r>
        <w:rPr>
          <w:spacing w:val="-2"/>
          <w:w w:val="85"/>
        </w:rPr>
        <w:t> </w:t>
      </w:r>
      <w:r>
        <w:rPr>
          <w:w w:val="85"/>
        </w:rPr>
        <w:t>da</w:t>
      </w:r>
      <w:r>
        <w:rPr>
          <w:spacing w:val="-1"/>
          <w:w w:val="85"/>
        </w:rPr>
        <w:t> </w:t>
      </w:r>
      <w:r>
        <w:rPr>
          <w:w w:val="85"/>
        </w:rPr>
        <w:t>Câmara</w:t>
      </w:r>
      <w:r>
        <w:rPr>
          <w:spacing w:val="-1"/>
          <w:w w:val="85"/>
        </w:rPr>
        <w:t> </w:t>
      </w:r>
      <w:r>
        <w:rPr>
          <w:w w:val="85"/>
        </w:rPr>
        <w:t>Municipal</w:t>
      </w:r>
      <w:r>
        <w:rPr>
          <w:spacing w:val="-2"/>
          <w:w w:val="85"/>
        </w:rPr>
        <w:t> </w:t>
      </w:r>
      <w:r>
        <w:rPr>
          <w:w w:val="85"/>
        </w:rPr>
        <w:t>de</w:t>
      </w:r>
      <w:r>
        <w:rPr>
          <w:spacing w:val="-1"/>
          <w:w w:val="85"/>
        </w:rPr>
        <w:t> </w:t>
      </w:r>
      <w:r>
        <w:rPr>
          <w:w w:val="85"/>
        </w:rPr>
        <w:t>Alvarães,</w:t>
      </w:r>
      <w:r>
        <w:rPr>
          <w:spacing w:val="-1"/>
          <w:w w:val="85"/>
        </w:rPr>
        <w:t> </w:t>
      </w:r>
      <w:r>
        <w:rPr>
          <w:w w:val="85"/>
        </w:rPr>
        <w:t>em</w:t>
      </w:r>
      <w:r>
        <w:rPr>
          <w:spacing w:val="-2"/>
          <w:w w:val="85"/>
        </w:rPr>
        <w:t> </w:t>
      </w:r>
      <w:r>
        <w:rPr>
          <w:w w:val="85"/>
        </w:rPr>
        <w:t>virtude</w:t>
      </w:r>
      <w:r>
        <w:rPr>
          <w:spacing w:val="-1"/>
          <w:w w:val="85"/>
        </w:rPr>
        <w:t> </w:t>
      </w:r>
      <w:r>
        <w:rPr>
          <w:w w:val="85"/>
        </w:rPr>
        <w:t>da</w:t>
      </w:r>
      <w:r>
        <w:rPr>
          <w:spacing w:val="-1"/>
          <w:w w:val="85"/>
        </w:rPr>
        <w:t> </w:t>
      </w:r>
      <w:r>
        <w:rPr>
          <w:w w:val="85"/>
        </w:rPr>
        <w:t>falta</w:t>
      </w:r>
      <w:r>
        <w:rPr>
          <w:spacing w:val="-1"/>
          <w:w w:val="85"/>
        </w:rPr>
        <w:t> </w:t>
      </w:r>
      <w:r>
        <w:rPr>
          <w:w w:val="85"/>
        </w:rPr>
        <w:t>de</w:t>
      </w:r>
      <w:r>
        <w:rPr>
          <w:spacing w:val="-1"/>
          <w:w w:val="85"/>
        </w:rPr>
        <w:t> </w:t>
      </w:r>
      <w:r>
        <w:rPr>
          <w:w w:val="85"/>
        </w:rPr>
        <w:t>acessibilidade</w:t>
      </w:r>
      <w:r>
        <w:rPr>
          <w:spacing w:val="-1"/>
          <w:w w:val="85"/>
        </w:rPr>
        <w:t> </w:t>
      </w:r>
      <w:r>
        <w:rPr>
          <w:w w:val="85"/>
        </w:rPr>
        <w:t>no</w:t>
      </w:r>
      <w:r>
        <w:rPr>
          <w:spacing w:val="-1"/>
          <w:w w:val="85"/>
        </w:rPr>
        <w:t> </w:t>
      </w:r>
      <w:r>
        <w:rPr>
          <w:w w:val="85"/>
        </w:rPr>
        <w:t>Portal</w:t>
      </w:r>
      <w:r>
        <w:rPr>
          <w:spacing w:val="-1"/>
          <w:w w:val="85"/>
        </w:rPr>
        <w:t> </w:t>
      </w:r>
      <w:r>
        <w:rPr>
          <w:w w:val="85"/>
        </w:rPr>
        <w:t>Eletrônico</w:t>
      </w:r>
      <w:r>
        <w:rPr>
          <w:spacing w:val="-1"/>
          <w:w w:val="85"/>
        </w:rPr>
        <w:t> </w:t>
      </w:r>
      <w:r>
        <w:rPr>
          <w:w w:val="85"/>
        </w:rPr>
        <w:t>Oficial </w:t>
      </w:r>
      <w:r>
        <w:rPr>
          <w:spacing w:val="-2"/>
          <w:w w:val="85"/>
        </w:rPr>
        <w:t>daquele órgão. </w:t>
      </w:r>
      <w:r>
        <w:rPr>
          <w:rFonts w:ascii="Arial" w:hAnsi="Arial"/>
          <w:b/>
          <w:spacing w:val="-2"/>
          <w:w w:val="85"/>
        </w:rPr>
        <w:t>Advogado(s): </w:t>
      </w:r>
      <w:r>
        <w:rPr>
          <w:spacing w:val="-2"/>
          <w:w w:val="85"/>
        </w:rPr>
        <w:t>Ewerton Almeida Ferreira</w:t>
      </w:r>
      <w:r>
        <w:rPr>
          <w:spacing w:val="-5"/>
        </w:rPr>
        <w:t> </w:t>
      </w:r>
      <w:r>
        <w:rPr>
          <w:spacing w:val="-2"/>
          <w:w w:val="85"/>
        </w:rPr>
        <w:t>– OAB/AM 6839. </w:t>
      </w:r>
      <w:r>
        <w:rPr>
          <w:rFonts w:ascii="Arial" w:hAnsi="Arial"/>
          <w:b/>
          <w:spacing w:val="-2"/>
          <w:w w:val="85"/>
        </w:rPr>
        <w:t>ACÓRDÃO Nº 1020/2024: </w:t>
      </w:r>
      <w:r>
        <w:rPr>
          <w:spacing w:val="-2"/>
          <w:w w:val="85"/>
        </w:rPr>
        <w:t>Vistos, relatados</w:t>
      </w:r>
      <w:r>
        <w:rPr>
          <w:spacing w:val="-3"/>
          <w:w w:val="85"/>
        </w:rPr>
        <w:t> </w:t>
      </w:r>
      <w:r>
        <w:rPr>
          <w:spacing w:val="-2"/>
          <w:w w:val="85"/>
        </w:rPr>
        <w:t>e </w:t>
      </w:r>
      <w:r>
        <w:rPr>
          <w:w w:val="80"/>
        </w:rPr>
        <w:t>discutidos</w:t>
      </w:r>
      <w:r>
        <w:rPr/>
        <w:t>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 </w:t>
      </w:r>
      <w:r>
        <w:rPr>
          <w:w w:val="85"/>
        </w:rPr>
        <w:t>do Estado do Amazonas, reunidos em Sessão do </w:t>
      </w:r>
      <w:r>
        <w:rPr>
          <w:rFonts w:ascii="Arial" w:hAnsi="Arial"/>
          <w:b/>
          <w:w w:val="85"/>
        </w:rPr>
        <w:t>Tribunal Pleno</w:t>
      </w:r>
      <w:r>
        <w:rPr>
          <w:w w:val="85"/>
        </w:rPr>
        <w:t>, no exercício da competência atribuída pelo art. 11, inciso IV,</w:t>
      </w:r>
      <w:r>
        <w:rPr>
          <w:spacing w:val="-1"/>
          <w:w w:val="85"/>
        </w:rPr>
        <w:t> </w:t>
      </w:r>
      <w:r>
        <w:rPr>
          <w:w w:val="85"/>
        </w:rPr>
        <w:t>alínea “i”, da Resolução nº</w:t>
      </w:r>
      <w:r>
        <w:rPr>
          <w:spacing w:val="-1"/>
          <w:w w:val="85"/>
        </w:rPr>
        <w:t> </w:t>
      </w:r>
      <w:r>
        <w:rPr>
          <w:w w:val="85"/>
        </w:rPr>
        <w:t>04/2002-TCE/AM, </w:t>
      </w:r>
      <w:r>
        <w:rPr>
          <w:rFonts w:ascii="Arial" w:hAnsi="Arial"/>
          <w:b/>
          <w:w w:val="85"/>
        </w:rPr>
        <w:t>à unanimidade</w:t>
      </w:r>
      <w:r>
        <w:rPr>
          <w:w w:val="85"/>
        </w:rPr>
        <w:t>,</w:t>
      </w:r>
      <w:r>
        <w:rPr>
          <w:spacing w:val="-1"/>
          <w:w w:val="85"/>
        </w:rPr>
        <w:t> </w:t>
      </w:r>
      <w:r>
        <w:rPr>
          <w:w w:val="85"/>
        </w:rPr>
        <w:t>nos</w:t>
      </w:r>
      <w:r>
        <w:rPr>
          <w:spacing w:val="-1"/>
          <w:w w:val="85"/>
        </w:rPr>
        <w:t> </w:t>
      </w:r>
      <w:r>
        <w:rPr>
          <w:w w:val="85"/>
        </w:rPr>
        <w:t>termos do voto do Excelentíssimo Senhor </w:t>
      </w:r>
      <w:r>
        <w:rPr>
          <w:w w:val="80"/>
        </w:rPr>
        <w:t>Conselheiro-Relator, </w:t>
      </w:r>
      <w:r>
        <w:rPr>
          <w:rFonts w:ascii="Arial" w:hAnsi="Arial"/>
          <w:b/>
          <w:w w:val="80"/>
        </w:rPr>
        <w:t>em consonância </w:t>
      </w:r>
      <w:r>
        <w:rPr>
          <w:w w:val="80"/>
        </w:rPr>
        <w:t>com pronunciamento do Ministério Público junto a este Tribunal, no sentido de: </w:t>
      </w:r>
      <w:r>
        <w:rPr>
          <w:rFonts w:ascii="Arial" w:hAnsi="Arial"/>
          <w:b/>
          <w:w w:val="80"/>
        </w:rPr>
        <w:t>9.1. </w:t>
      </w:r>
      <w:r>
        <w:rPr>
          <w:rFonts w:ascii="Arial" w:hAnsi="Arial"/>
          <w:b/>
          <w:w w:val="85"/>
        </w:rPr>
        <w:t>Conhecer</w:t>
      </w:r>
      <w:r>
        <w:rPr>
          <w:rFonts w:ascii="Arial" w:hAnsi="Arial"/>
          <w:b/>
          <w:spacing w:val="-2"/>
          <w:w w:val="85"/>
        </w:rPr>
        <w:t> </w:t>
      </w:r>
      <w:r>
        <w:rPr>
          <w:w w:val="85"/>
        </w:rPr>
        <w:t>da</w:t>
      </w:r>
      <w:r>
        <w:rPr>
          <w:spacing w:val="-3"/>
          <w:w w:val="85"/>
        </w:rPr>
        <w:t> </w:t>
      </w:r>
      <w:r>
        <w:rPr>
          <w:w w:val="85"/>
        </w:rPr>
        <w:t>Representação</w:t>
      </w:r>
      <w:r>
        <w:rPr>
          <w:spacing w:val="-3"/>
          <w:w w:val="85"/>
        </w:rPr>
        <w:t> </w:t>
      </w:r>
      <w:r>
        <w:rPr>
          <w:w w:val="85"/>
        </w:rPr>
        <w:t>com</w:t>
      </w:r>
      <w:r>
        <w:rPr>
          <w:spacing w:val="-4"/>
          <w:w w:val="85"/>
        </w:rPr>
        <w:t> </w:t>
      </w:r>
      <w:r>
        <w:rPr>
          <w:w w:val="85"/>
        </w:rPr>
        <w:t>pedido</w:t>
      </w:r>
      <w:r>
        <w:rPr>
          <w:spacing w:val="-3"/>
          <w:w w:val="85"/>
        </w:rPr>
        <w:t> </w:t>
      </w:r>
      <w:r>
        <w:rPr>
          <w:w w:val="85"/>
        </w:rPr>
        <w:t>de</w:t>
      </w:r>
      <w:r>
        <w:rPr>
          <w:spacing w:val="-3"/>
          <w:w w:val="85"/>
        </w:rPr>
        <w:t> </w:t>
      </w:r>
      <w:r>
        <w:rPr>
          <w:w w:val="85"/>
        </w:rPr>
        <w:t>Medida</w:t>
      </w:r>
      <w:r>
        <w:rPr>
          <w:spacing w:val="-3"/>
          <w:w w:val="85"/>
        </w:rPr>
        <w:t> </w:t>
      </w:r>
      <w:r>
        <w:rPr>
          <w:w w:val="85"/>
        </w:rPr>
        <w:t>Cautelar</w:t>
      </w:r>
      <w:r>
        <w:rPr>
          <w:spacing w:val="-4"/>
          <w:w w:val="85"/>
        </w:rPr>
        <w:t> </w:t>
      </w:r>
      <w:r>
        <w:rPr>
          <w:w w:val="85"/>
        </w:rPr>
        <w:t>formulada</w:t>
      </w:r>
      <w:r>
        <w:rPr>
          <w:spacing w:val="-3"/>
          <w:w w:val="85"/>
        </w:rPr>
        <w:t> </w:t>
      </w:r>
      <w:r>
        <w:rPr>
          <w:w w:val="85"/>
        </w:rPr>
        <w:t>pelo</w:t>
      </w:r>
      <w:r>
        <w:rPr>
          <w:spacing w:val="-3"/>
          <w:w w:val="85"/>
        </w:rPr>
        <w:t> </w:t>
      </w:r>
      <w:r>
        <w:rPr>
          <w:w w:val="85"/>
        </w:rPr>
        <w:t>Ministério</w:t>
      </w:r>
      <w:r>
        <w:rPr>
          <w:spacing w:val="-3"/>
          <w:w w:val="85"/>
        </w:rPr>
        <w:t> </w:t>
      </w:r>
      <w:r>
        <w:rPr>
          <w:w w:val="85"/>
        </w:rPr>
        <w:t>Público</w:t>
      </w:r>
      <w:r>
        <w:rPr>
          <w:spacing w:val="-3"/>
          <w:w w:val="85"/>
        </w:rPr>
        <w:t> </w:t>
      </w:r>
      <w:r>
        <w:rPr>
          <w:w w:val="85"/>
        </w:rPr>
        <w:t>de</w:t>
      </w:r>
      <w:r>
        <w:rPr>
          <w:spacing w:val="-3"/>
          <w:w w:val="85"/>
        </w:rPr>
        <w:t> </w:t>
      </w:r>
      <w:r>
        <w:rPr>
          <w:w w:val="85"/>
        </w:rPr>
        <w:t>Contas,</w:t>
      </w:r>
      <w:r>
        <w:rPr>
          <w:spacing w:val="-5"/>
          <w:w w:val="85"/>
        </w:rPr>
        <w:t> </w:t>
      </w:r>
      <w:r>
        <w:rPr>
          <w:w w:val="85"/>
        </w:rPr>
        <w:t>em</w:t>
      </w:r>
      <w:r>
        <w:rPr>
          <w:spacing w:val="-4"/>
          <w:w w:val="85"/>
        </w:rPr>
        <w:t> </w:t>
      </w:r>
      <w:r>
        <w:rPr>
          <w:w w:val="85"/>
        </w:rPr>
        <w:t>face</w:t>
      </w:r>
      <w:r>
        <w:rPr>
          <w:spacing w:val="-3"/>
          <w:w w:val="85"/>
        </w:rPr>
        <w:t> </w:t>
      </w:r>
      <w:r>
        <w:rPr>
          <w:w w:val="85"/>
        </w:rPr>
        <w:t>da Prefeitura</w:t>
      </w:r>
      <w:r>
        <w:rPr>
          <w:spacing w:val="-1"/>
          <w:w w:val="85"/>
        </w:rPr>
        <w:t> </w:t>
      </w:r>
      <w:r>
        <w:rPr>
          <w:w w:val="85"/>
        </w:rPr>
        <w:t>Municipal</w:t>
      </w:r>
      <w:r>
        <w:rPr>
          <w:spacing w:val="-2"/>
          <w:w w:val="85"/>
        </w:rPr>
        <w:t> </w:t>
      </w:r>
      <w:r>
        <w:rPr>
          <w:w w:val="85"/>
        </w:rPr>
        <w:t>de</w:t>
      </w:r>
      <w:r>
        <w:rPr>
          <w:spacing w:val="-1"/>
          <w:w w:val="85"/>
        </w:rPr>
        <w:t> </w:t>
      </w:r>
      <w:r>
        <w:rPr>
          <w:w w:val="85"/>
        </w:rPr>
        <w:t>Alvarães,</w:t>
      </w:r>
      <w:r>
        <w:rPr>
          <w:spacing w:val="-1"/>
          <w:w w:val="85"/>
        </w:rPr>
        <w:t> </w:t>
      </w:r>
      <w:r>
        <w:rPr>
          <w:w w:val="85"/>
        </w:rPr>
        <w:t>nos</w:t>
      </w:r>
      <w:r>
        <w:rPr>
          <w:spacing w:val="-1"/>
          <w:w w:val="85"/>
        </w:rPr>
        <w:t> </w:t>
      </w:r>
      <w:r>
        <w:rPr>
          <w:w w:val="85"/>
        </w:rPr>
        <w:t>termos</w:t>
      </w:r>
      <w:r>
        <w:rPr>
          <w:spacing w:val="-1"/>
          <w:w w:val="85"/>
        </w:rPr>
        <w:t> </w:t>
      </w:r>
      <w:r>
        <w:rPr>
          <w:w w:val="85"/>
        </w:rPr>
        <w:t>do</w:t>
      </w:r>
      <w:r>
        <w:rPr>
          <w:spacing w:val="-1"/>
          <w:w w:val="85"/>
        </w:rPr>
        <w:t> </w:t>
      </w:r>
      <w:r>
        <w:rPr>
          <w:w w:val="85"/>
        </w:rPr>
        <w:t>art.</w:t>
      </w:r>
      <w:r>
        <w:rPr>
          <w:spacing w:val="-2"/>
          <w:w w:val="85"/>
        </w:rPr>
        <w:t> </w:t>
      </w:r>
      <w:r>
        <w:rPr>
          <w:w w:val="85"/>
        </w:rPr>
        <w:t>288</w:t>
      </w:r>
      <w:r>
        <w:rPr>
          <w:spacing w:val="-1"/>
          <w:w w:val="85"/>
        </w:rPr>
        <w:t> </w:t>
      </w:r>
      <w:r>
        <w:rPr>
          <w:w w:val="85"/>
        </w:rPr>
        <w:t>da</w:t>
      </w:r>
      <w:r>
        <w:rPr>
          <w:spacing w:val="-1"/>
          <w:w w:val="85"/>
        </w:rPr>
        <w:t> </w:t>
      </w:r>
      <w:r>
        <w:rPr>
          <w:w w:val="85"/>
        </w:rPr>
        <w:t>Resolução</w:t>
      </w:r>
      <w:r>
        <w:rPr>
          <w:spacing w:val="-2"/>
          <w:w w:val="85"/>
        </w:rPr>
        <w:t> </w:t>
      </w:r>
      <w:r>
        <w:rPr>
          <w:w w:val="85"/>
        </w:rPr>
        <w:t>nº. 04/2002-TCE/AM;</w:t>
      </w:r>
      <w:r>
        <w:rPr>
          <w:spacing w:val="-2"/>
          <w:w w:val="85"/>
        </w:rPr>
        <w:t> </w:t>
      </w:r>
      <w:r>
        <w:rPr>
          <w:rFonts w:ascii="Arial" w:hAnsi="Arial"/>
          <w:b/>
          <w:w w:val="85"/>
        </w:rPr>
        <w:t>9.2.</w:t>
      </w:r>
      <w:r>
        <w:rPr>
          <w:rFonts w:ascii="Arial" w:hAnsi="Arial"/>
          <w:b/>
          <w:spacing w:val="-1"/>
          <w:w w:val="85"/>
        </w:rPr>
        <w:t> </w:t>
      </w:r>
      <w:r>
        <w:rPr>
          <w:rFonts w:ascii="Arial" w:hAnsi="Arial"/>
          <w:b/>
          <w:w w:val="85"/>
        </w:rPr>
        <w:t>Reconhecer</w:t>
      </w:r>
      <w:r>
        <w:rPr>
          <w:rFonts w:ascii="Arial" w:hAnsi="Arial"/>
          <w:b/>
          <w:spacing w:val="-2"/>
          <w:w w:val="85"/>
        </w:rPr>
        <w:t> </w:t>
      </w:r>
      <w:r>
        <w:rPr>
          <w:w w:val="85"/>
        </w:rPr>
        <w:t>a</w:t>
      </w:r>
      <w:r>
        <w:rPr>
          <w:spacing w:val="-1"/>
          <w:w w:val="85"/>
        </w:rPr>
        <w:t> </w:t>
      </w:r>
      <w:r>
        <w:rPr>
          <w:w w:val="85"/>
        </w:rPr>
        <w:t>perda superveniente do objeto na Representação interposta pelo Ministério Público de Contas, determinando, desta forma,</w:t>
      </w:r>
      <w:r>
        <w:rPr>
          <w:spacing w:val="-1"/>
          <w:w w:val="85"/>
        </w:rPr>
        <w:t> </w:t>
      </w:r>
      <w:r>
        <w:rPr>
          <w:w w:val="85"/>
        </w:rPr>
        <w:t>o arquivamento</w:t>
      </w:r>
      <w:r>
        <w:rPr>
          <w:spacing w:val="-4"/>
          <w:w w:val="85"/>
        </w:rPr>
        <w:t> </w:t>
      </w:r>
      <w:r>
        <w:rPr>
          <w:w w:val="85"/>
        </w:rPr>
        <w:t>dos</w:t>
      </w:r>
      <w:r>
        <w:rPr>
          <w:spacing w:val="-5"/>
          <w:w w:val="85"/>
        </w:rPr>
        <w:t> </w:t>
      </w:r>
      <w:r>
        <w:rPr>
          <w:w w:val="85"/>
        </w:rPr>
        <w:t>autos,</w:t>
      </w:r>
      <w:r>
        <w:rPr>
          <w:spacing w:val="-5"/>
          <w:w w:val="85"/>
        </w:rPr>
        <w:t> </w:t>
      </w:r>
      <w:r>
        <w:rPr>
          <w:w w:val="85"/>
        </w:rPr>
        <w:t>conforme</w:t>
      </w:r>
      <w:r>
        <w:rPr>
          <w:spacing w:val="-5"/>
          <w:w w:val="85"/>
        </w:rPr>
        <w:t> </w:t>
      </w:r>
      <w:r>
        <w:rPr>
          <w:w w:val="85"/>
        </w:rPr>
        <w:t>os</w:t>
      </w:r>
      <w:r>
        <w:rPr>
          <w:spacing w:val="-4"/>
          <w:w w:val="85"/>
        </w:rPr>
        <w:t> </w:t>
      </w:r>
      <w:r>
        <w:rPr>
          <w:w w:val="85"/>
        </w:rPr>
        <w:t>arts.</w:t>
      </w:r>
      <w:r>
        <w:rPr>
          <w:spacing w:val="-5"/>
          <w:w w:val="85"/>
        </w:rPr>
        <w:t> </w:t>
      </w:r>
      <w:r>
        <w:rPr>
          <w:w w:val="85"/>
        </w:rPr>
        <w:t>1º,</w:t>
      </w:r>
      <w:r>
        <w:rPr>
          <w:spacing w:val="-4"/>
          <w:w w:val="85"/>
        </w:rPr>
        <w:t> </w:t>
      </w:r>
      <w:r>
        <w:rPr>
          <w:w w:val="85"/>
        </w:rPr>
        <w:t>4º,</w:t>
      </w:r>
      <w:r>
        <w:rPr>
          <w:spacing w:val="-4"/>
          <w:w w:val="85"/>
        </w:rPr>
        <w:t> </w:t>
      </w:r>
      <w:r>
        <w:rPr>
          <w:w w:val="85"/>
        </w:rPr>
        <w:t>5º,</w:t>
      </w:r>
      <w:r>
        <w:rPr>
          <w:spacing w:val="-5"/>
          <w:w w:val="85"/>
        </w:rPr>
        <w:t> </w:t>
      </w:r>
      <w:r>
        <w:rPr>
          <w:w w:val="85"/>
        </w:rPr>
        <w:t>7º</w:t>
      </w:r>
      <w:r>
        <w:rPr>
          <w:spacing w:val="-5"/>
          <w:w w:val="85"/>
        </w:rPr>
        <w:t> </w:t>
      </w:r>
      <w:r>
        <w:rPr>
          <w:w w:val="85"/>
        </w:rPr>
        <w:t>e</w:t>
      </w:r>
      <w:r>
        <w:rPr>
          <w:spacing w:val="-5"/>
          <w:w w:val="85"/>
        </w:rPr>
        <w:t> </w:t>
      </w:r>
      <w:r>
        <w:rPr>
          <w:w w:val="85"/>
        </w:rPr>
        <w:t>127</w:t>
      </w:r>
      <w:r>
        <w:rPr>
          <w:spacing w:val="-7"/>
          <w:w w:val="85"/>
        </w:rPr>
        <w:t> </w:t>
      </w:r>
      <w:r>
        <w:rPr>
          <w:w w:val="85"/>
        </w:rPr>
        <w:t>da</w:t>
      </w:r>
      <w:r>
        <w:rPr>
          <w:spacing w:val="-5"/>
          <w:w w:val="85"/>
        </w:rPr>
        <w:t> </w:t>
      </w:r>
      <w:r>
        <w:rPr>
          <w:w w:val="85"/>
        </w:rPr>
        <w:t>Lei</w:t>
      </w:r>
      <w:r>
        <w:rPr>
          <w:spacing w:val="-6"/>
          <w:w w:val="85"/>
        </w:rPr>
        <w:t> </w:t>
      </w:r>
      <w:r>
        <w:rPr>
          <w:w w:val="85"/>
        </w:rPr>
        <w:t>nº.</w:t>
      </w:r>
      <w:r>
        <w:rPr>
          <w:spacing w:val="-5"/>
          <w:w w:val="85"/>
        </w:rPr>
        <w:t> </w:t>
      </w:r>
      <w:r>
        <w:rPr>
          <w:w w:val="85"/>
        </w:rPr>
        <w:t>2.423/1996</w:t>
      </w:r>
      <w:r>
        <w:rPr>
          <w:spacing w:val="-5"/>
          <w:w w:val="85"/>
        </w:rPr>
        <w:t> </w:t>
      </w:r>
      <w:r>
        <w:rPr>
          <w:w w:val="85"/>
        </w:rPr>
        <w:t>c/c</w:t>
      </w:r>
      <w:r>
        <w:rPr>
          <w:spacing w:val="-5"/>
          <w:w w:val="85"/>
        </w:rPr>
        <w:t> </w:t>
      </w:r>
      <w:r>
        <w:rPr>
          <w:w w:val="85"/>
        </w:rPr>
        <w:t>art.</w:t>
      </w:r>
      <w:r>
        <w:rPr>
          <w:spacing w:val="-5"/>
          <w:w w:val="85"/>
        </w:rPr>
        <w:t> </w:t>
      </w:r>
      <w:r>
        <w:rPr>
          <w:w w:val="85"/>
        </w:rPr>
        <w:t>485,</w:t>
      </w:r>
      <w:r>
        <w:rPr>
          <w:spacing w:val="-5"/>
          <w:w w:val="85"/>
        </w:rPr>
        <w:t> </w:t>
      </w:r>
      <w:r>
        <w:rPr>
          <w:w w:val="85"/>
        </w:rPr>
        <w:t>inciso</w:t>
      </w:r>
      <w:r>
        <w:rPr>
          <w:spacing w:val="-5"/>
          <w:w w:val="85"/>
        </w:rPr>
        <w:t> </w:t>
      </w:r>
      <w:r>
        <w:rPr>
          <w:w w:val="85"/>
        </w:rPr>
        <w:t>IV,</w:t>
      </w:r>
      <w:r>
        <w:rPr>
          <w:spacing w:val="-5"/>
          <w:w w:val="85"/>
        </w:rPr>
        <w:t> </w:t>
      </w:r>
      <w:r>
        <w:rPr>
          <w:w w:val="85"/>
        </w:rPr>
        <w:t>do</w:t>
      </w:r>
      <w:r>
        <w:rPr>
          <w:spacing w:val="-5"/>
          <w:w w:val="85"/>
        </w:rPr>
        <w:t> </w:t>
      </w:r>
      <w:r>
        <w:rPr>
          <w:w w:val="85"/>
        </w:rPr>
        <w:t>Código</w:t>
      </w:r>
      <w:r>
        <w:rPr>
          <w:spacing w:val="-7"/>
          <w:w w:val="85"/>
        </w:rPr>
        <w:t> </w:t>
      </w:r>
      <w:r>
        <w:rPr>
          <w:w w:val="85"/>
        </w:rPr>
        <w:t>de Processo</w:t>
      </w:r>
      <w:r>
        <w:rPr/>
        <w:t> </w:t>
      </w:r>
      <w:r>
        <w:rPr>
          <w:w w:val="85"/>
        </w:rPr>
        <w:t>Civil;</w:t>
      </w:r>
      <w:r>
        <w:rPr/>
        <w:t> </w:t>
      </w:r>
      <w:r>
        <w:rPr>
          <w:rFonts w:ascii="Arial" w:hAnsi="Arial"/>
          <w:b/>
          <w:w w:val="85"/>
        </w:rPr>
        <w:t>9.3.</w:t>
      </w:r>
      <w:r>
        <w:rPr>
          <w:rFonts w:ascii="Arial" w:hAnsi="Arial"/>
          <w:b/>
        </w:rPr>
        <w:t> </w:t>
      </w:r>
      <w:r>
        <w:rPr>
          <w:rFonts w:ascii="Arial" w:hAnsi="Arial"/>
          <w:b/>
          <w:w w:val="85"/>
        </w:rPr>
        <w:t>Notificar</w:t>
      </w:r>
      <w:r>
        <w:rPr>
          <w:rFonts w:ascii="Arial" w:hAnsi="Arial"/>
          <w:b/>
        </w:rPr>
        <w:t> </w:t>
      </w:r>
      <w:r>
        <w:rPr>
          <w:w w:val="85"/>
        </w:rPr>
        <w:t>o</w:t>
      </w:r>
      <w:r>
        <w:rPr/>
        <w:t> </w:t>
      </w:r>
      <w:r>
        <w:rPr>
          <w:w w:val="85"/>
        </w:rPr>
        <w:t>Sr.</w:t>
      </w:r>
      <w:r>
        <w:rPr/>
        <w:t> </w:t>
      </w:r>
      <w:r>
        <w:rPr>
          <w:w w:val="85"/>
        </w:rPr>
        <w:t>Valdinei</w:t>
      </w:r>
      <w:r>
        <w:rPr/>
        <w:t> </w:t>
      </w:r>
      <w:r>
        <w:rPr>
          <w:w w:val="85"/>
        </w:rPr>
        <w:t>Cardenes</w:t>
      </w:r>
      <w:r>
        <w:rPr/>
        <w:t> </w:t>
      </w:r>
      <w:r>
        <w:rPr>
          <w:w w:val="85"/>
        </w:rPr>
        <w:t>de</w:t>
      </w:r>
      <w:r>
        <w:rPr/>
        <w:t> </w:t>
      </w:r>
      <w:r>
        <w:rPr>
          <w:w w:val="85"/>
        </w:rPr>
        <w:t>Souza,</w:t>
      </w:r>
      <w:r>
        <w:rPr/>
        <w:t> </w:t>
      </w:r>
      <w:r>
        <w:rPr>
          <w:w w:val="85"/>
        </w:rPr>
        <w:t>para</w:t>
      </w:r>
      <w:r>
        <w:rPr/>
        <w:t> </w:t>
      </w:r>
      <w:r>
        <w:rPr>
          <w:w w:val="85"/>
        </w:rPr>
        <w:t>que</w:t>
      </w:r>
      <w:r>
        <w:rPr/>
        <w:t> </w:t>
      </w:r>
      <w:r>
        <w:rPr>
          <w:w w:val="85"/>
        </w:rPr>
        <w:t>tome</w:t>
      </w:r>
      <w:r>
        <w:rPr/>
        <w:t> </w:t>
      </w:r>
      <w:r>
        <w:rPr>
          <w:w w:val="85"/>
        </w:rPr>
        <w:t>ciência</w:t>
      </w:r>
      <w:r>
        <w:rPr/>
        <w:t> </w:t>
      </w:r>
      <w:r>
        <w:rPr>
          <w:w w:val="85"/>
        </w:rPr>
        <w:t>do</w:t>
      </w:r>
      <w:r>
        <w:rPr/>
        <w:t> </w:t>
      </w:r>
      <w:r>
        <w:rPr>
          <w:w w:val="85"/>
        </w:rPr>
        <w:t>Decisório,</w:t>
      </w:r>
      <w:r>
        <w:rPr/>
        <w:t> </w:t>
      </w:r>
      <w:r>
        <w:rPr>
          <w:w w:val="85"/>
        </w:rPr>
        <w:t>com</w:t>
      </w:r>
      <w:r>
        <w:rPr/>
        <w:t> </w:t>
      </w:r>
      <w:r>
        <w:rPr>
          <w:w w:val="85"/>
        </w:rPr>
        <w:t>cópia</w:t>
      </w:r>
      <w:r>
        <w:rPr/>
        <w:t> </w:t>
      </w:r>
      <w:r>
        <w:rPr>
          <w:w w:val="85"/>
        </w:rPr>
        <w:t>do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6"/>
      </w:pPr>
      <w:r>
        <w:rPr>
          <w:w w:val="85"/>
        </w:rPr>
        <w:t>Relatório/Voto;</w:t>
      </w:r>
      <w:r>
        <w:rPr>
          <w:w w:val="85"/>
        </w:rPr>
        <w:t> </w:t>
      </w:r>
      <w:r>
        <w:rPr>
          <w:rFonts w:ascii="Arial" w:hAnsi="Arial"/>
          <w:b/>
          <w:w w:val="85"/>
        </w:rPr>
        <w:t>9.4.</w:t>
      </w:r>
      <w:r>
        <w:rPr>
          <w:rFonts w:ascii="Arial" w:hAnsi="Arial"/>
          <w:b/>
          <w:w w:val="85"/>
        </w:rPr>
        <w:t> Arquivar</w:t>
      </w:r>
      <w:r>
        <w:rPr>
          <w:rFonts w:ascii="Arial" w:hAnsi="Arial"/>
          <w:b/>
          <w:w w:val="85"/>
        </w:rPr>
        <w:t> </w:t>
      </w:r>
      <w:r>
        <w:rPr>
          <w:w w:val="85"/>
        </w:rPr>
        <w:t>o</w:t>
      </w:r>
      <w:r>
        <w:rPr>
          <w:w w:val="85"/>
        </w:rPr>
        <w:t> processo,</w:t>
      </w:r>
      <w:r>
        <w:rPr>
          <w:w w:val="85"/>
        </w:rPr>
        <w:t> nos</w:t>
      </w:r>
      <w:r>
        <w:rPr>
          <w:w w:val="85"/>
        </w:rPr>
        <w:t> termos</w:t>
      </w:r>
      <w:r>
        <w:rPr>
          <w:w w:val="85"/>
        </w:rPr>
        <w:t> regimentais.</w:t>
      </w:r>
      <w:r>
        <w:rPr>
          <w:w w:val="85"/>
        </w:rPr>
        <w:t>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w:t>
      </w:r>
      <w:r>
        <w:rPr>
          <w:w w:val="85"/>
        </w:rPr>
        <w:t> Yara Amazônia Lins Rodrigues dos Santos (Presidente), Júlio Assis Corrêa Pinheiro, Érico Xavier Desterro e Silva, Mario </w:t>
      </w:r>
      <w:r>
        <w:rPr>
          <w:w w:val="80"/>
        </w:rPr>
        <w:t>Manoel Coelho de Mello, Josué Cláudio de Souza Neto, Luis Fabian Pereira Barbosa e Mário José de Moraes Costa Filho </w:t>
      </w:r>
      <w:r>
        <w:rPr>
          <w:spacing w:val="-2"/>
          <w:w w:val="90"/>
        </w:rPr>
        <w:t>(Convocado).</w:t>
      </w:r>
    </w:p>
    <w:p>
      <w:pPr>
        <w:pStyle w:val="BodyText"/>
        <w:spacing w:before="197"/>
        <w:ind w:right="134"/>
      </w:pPr>
      <w:r>
        <w:rPr>
          <w:rFonts w:ascii="Arial" w:hAnsi="Arial"/>
          <w:b/>
          <w:w w:val="85"/>
        </w:rPr>
        <w:t>PROCESSO</w:t>
      </w:r>
      <w:r>
        <w:rPr>
          <w:rFonts w:ascii="Arial" w:hAnsi="Arial"/>
          <w:b/>
          <w:spacing w:val="-3"/>
          <w:w w:val="85"/>
        </w:rPr>
        <w:t> </w:t>
      </w:r>
      <w:r>
        <w:rPr>
          <w:rFonts w:ascii="Arial" w:hAnsi="Arial"/>
          <w:b/>
          <w:w w:val="85"/>
        </w:rPr>
        <w:t>Nº</w:t>
      </w:r>
      <w:r>
        <w:rPr>
          <w:rFonts w:ascii="Arial" w:hAnsi="Arial"/>
          <w:b/>
          <w:spacing w:val="-5"/>
          <w:w w:val="85"/>
        </w:rPr>
        <w:t> </w:t>
      </w:r>
      <w:r>
        <w:rPr>
          <w:rFonts w:ascii="Arial" w:hAnsi="Arial"/>
          <w:b/>
          <w:w w:val="85"/>
        </w:rPr>
        <w:t>10.171/2024</w:t>
      </w:r>
      <w:r>
        <w:rPr>
          <w:rFonts w:ascii="Arial" w:hAnsi="Arial"/>
          <w:b/>
          <w:spacing w:val="-1"/>
          <w:w w:val="85"/>
        </w:rPr>
        <w:t> </w:t>
      </w:r>
      <w:r>
        <w:rPr>
          <w:w w:val="85"/>
        </w:rPr>
        <w:t>-</w:t>
      </w:r>
      <w:r>
        <w:rPr>
          <w:spacing w:val="-3"/>
          <w:w w:val="85"/>
        </w:rPr>
        <w:t> </w:t>
      </w:r>
      <w:r>
        <w:rPr>
          <w:w w:val="85"/>
        </w:rPr>
        <w:t>Representação</w:t>
      </w:r>
      <w:r>
        <w:rPr>
          <w:spacing w:val="-3"/>
          <w:w w:val="85"/>
        </w:rPr>
        <w:t> </w:t>
      </w:r>
      <w:r>
        <w:rPr>
          <w:w w:val="85"/>
        </w:rPr>
        <w:t>interposta</w:t>
      </w:r>
      <w:r>
        <w:rPr>
          <w:spacing w:val="-4"/>
          <w:w w:val="85"/>
        </w:rPr>
        <w:t> </w:t>
      </w:r>
      <w:r>
        <w:rPr>
          <w:w w:val="85"/>
        </w:rPr>
        <w:t>pela</w:t>
      </w:r>
      <w:r>
        <w:rPr>
          <w:spacing w:val="-5"/>
          <w:w w:val="85"/>
        </w:rPr>
        <w:t> </w:t>
      </w:r>
      <w:r>
        <w:rPr>
          <w:w w:val="85"/>
        </w:rPr>
        <w:t>Secretaria</w:t>
      </w:r>
      <w:r>
        <w:rPr>
          <w:spacing w:val="-3"/>
          <w:w w:val="85"/>
        </w:rPr>
        <w:t> </w:t>
      </w:r>
      <w:r>
        <w:rPr>
          <w:w w:val="85"/>
        </w:rPr>
        <w:t>Geral</w:t>
      </w:r>
      <w:r>
        <w:rPr>
          <w:spacing w:val="-5"/>
          <w:w w:val="85"/>
        </w:rPr>
        <w:t> </w:t>
      </w:r>
      <w:r>
        <w:rPr>
          <w:w w:val="85"/>
        </w:rPr>
        <w:t>do</w:t>
      </w:r>
      <w:r>
        <w:rPr>
          <w:spacing w:val="-3"/>
          <w:w w:val="85"/>
        </w:rPr>
        <w:t> </w:t>
      </w:r>
      <w:r>
        <w:rPr>
          <w:w w:val="85"/>
        </w:rPr>
        <w:t>Controle</w:t>
      </w:r>
      <w:r>
        <w:rPr>
          <w:spacing w:val="-4"/>
          <w:w w:val="85"/>
        </w:rPr>
        <w:t> </w:t>
      </w:r>
      <w:r>
        <w:rPr>
          <w:w w:val="85"/>
        </w:rPr>
        <w:t>Externo</w:t>
      </w:r>
      <w:r>
        <w:rPr>
          <w:spacing w:val="-3"/>
          <w:w w:val="85"/>
        </w:rPr>
        <w:t> </w:t>
      </w:r>
      <w:r>
        <w:rPr>
          <w:w w:val="85"/>
        </w:rPr>
        <w:t>(SECEX-TCE/AM), </w:t>
      </w:r>
      <w:r>
        <w:rPr>
          <w:w w:val="80"/>
        </w:rPr>
        <w:t>decorrente da Manifestação N° 450/2023-Ouvidoria, em desfavor do Sr. Renato Frota Magalhães, Secretário Municipal de Infraestrutura - SEMINF, do Sr. Carlos Alberto Valente, Diretor-Presidente do Instituto Municipal de Planejamento Urbano - IMPLURB, Sr. Claudemir José Andrade, Presidente do Conselho Municipal de Desenvolvimento Urbano</w:t>
      </w:r>
      <w:r>
        <w:rPr/>
        <w:t> </w:t>
      </w:r>
      <w:r>
        <w:rPr>
          <w:w w:val="80"/>
        </w:rPr>
        <w:t>- CMDU, e da Sra. Dianne Elizabeth Morales Noriega, Conselheira representante da SEMINF no CMDU e Membro no Conselho Especial da </w:t>
      </w:r>
      <w:r>
        <w:rPr>
          <w:spacing w:val="-2"/>
          <w:w w:val="85"/>
        </w:rPr>
        <w:t>SEMINF, em razão de possível designação irregular de agente no Conselho Municipal de Desenvolvimento Urbano e no </w:t>
      </w:r>
      <w:r>
        <w:rPr>
          <w:w w:val="85"/>
        </w:rPr>
        <w:t>Conselho Especial da SEMINF, com indícios de violação ao princípio da legalidade e moralidade previstos no art. 37, </w:t>
      </w:r>
      <w:r>
        <w:rPr>
          <w:rFonts w:ascii="Arial" w:hAnsi="Arial"/>
          <w:i/>
          <w:w w:val="85"/>
        </w:rPr>
        <w:t>caput</w:t>
      </w:r>
      <w:r>
        <w:rPr>
          <w:w w:val="85"/>
        </w:rPr>
        <w:t>,</w:t>
      </w:r>
      <w:r>
        <w:rPr>
          <w:w w:val="85"/>
        </w:rPr>
        <w:t> CF.</w:t>
      </w:r>
      <w:r>
        <w:rPr>
          <w:w w:val="85"/>
        </w:rPr>
        <w:t> </w:t>
      </w:r>
      <w:r>
        <w:rPr>
          <w:rFonts w:ascii="Arial" w:hAnsi="Arial"/>
          <w:b/>
          <w:w w:val="85"/>
        </w:rPr>
        <w:t>ACÓRDÃO</w:t>
      </w:r>
      <w:r>
        <w:rPr>
          <w:rFonts w:ascii="Arial" w:hAnsi="Arial"/>
          <w:b/>
          <w:w w:val="85"/>
        </w:rPr>
        <w:t> Nº</w:t>
      </w:r>
      <w:r>
        <w:rPr>
          <w:rFonts w:ascii="Arial" w:hAnsi="Arial"/>
          <w:b/>
          <w:w w:val="85"/>
        </w:rPr>
        <w:t> 1021/2024: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 </w:t>
      </w:r>
      <w:r>
        <w:rPr>
          <w:w w:val="80"/>
        </w:rPr>
        <w:t>Excelentíssimos Senhores Conselheiros do Tribunal de Contas do Estado do Amazonas, reunidos em Sessão do</w:t>
      </w:r>
      <w:r>
        <w:rPr/>
        <w:t> </w:t>
      </w:r>
      <w:r>
        <w:rPr>
          <w:rFonts w:ascii="Arial" w:hAnsi="Arial"/>
          <w:b/>
          <w:w w:val="80"/>
        </w:rPr>
        <w:t>Tribunal </w:t>
      </w:r>
      <w:r>
        <w:rPr>
          <w:rFonts w:ascii="Arial" w:hAnsi="Arial"/>
          <w:b/>
          <w:w w:val="85"/>
        </w:rPr>
        <w:t>Pleno</w:t>
      </w:r>
      <w:r>
        <w:rPr>
          <w:w w:val="85"/>
        </w:rPr>
        <w:t>, no exercício da competência atribuída pelo art. 11, inciso IV, alínea “i”, da Resolução nº 04/2002-TCE/AM, </w:t>
      </w:r>
      <w:r>
        <w:rPr>
          <w:rFonts w:ascii="Arial" w:hAnsi="Arial"/>
          <w:b/>
          <w:w w:val="85"/>
        </w:rPr>
        <w:t>à </w:t>
      </w:r>
      <w:r>
        <w:rPr>
          <w:rFonts w:ascii="Arial" w:hAnsi="Arial"/>
          <w:b/>
          <w:w w:val="80"/>
        </w:rPr>
        <w:t>unanimidade</w:t>
      </w:r>
      <w:r>
        <w:rPr>
          <w:w w:val="80"/>
        </w:rPr>
        <w:t>, nos termos do</w:t>
      </w:r>
      <w:r>
        <w:rPr/>
        <w:t> </w:t>
      </w:r>
      <w:r>
        <w:rPr>
          <w:w w:val="80"/>
        </w:rPr>
        <w:t>voto</w:t>
      </w:r>
      <w:r>
        <w:rPr/>
        <w:t> </w:t>
      </w:r>
      <w:r>
        <w:rPr>
          <w:w w:val="80"/>
        </w:rPr>
        <w:t>do Excelentíssimo Senhor</w:t>
      </w:r>
      <w:r>
        <w:rPr/>
        <w:t> </w:t>
      </w:r>
      <w:r>
        <w:rPr>
          <w:w w:val="80"/>
        </w:rPr>
        <w:t>Conselheiro-Relator,</w:t>
      </w:r>
      <w:r>
        <w:rPr/>
        <w:t> </w:t>
      </w:r>
      <w:r>
        <w:rPr>
          <w:rFonts w:ascii="Arial" w:hAnsi="Arial"/>
          <w:b/>
          <w:w w:val="80"/>
        </w:rPr>
        <w:t>em consonância</w:t>
      </w:r>
      <w:r>
        <w:rPr>
          <w:rFonts w:ascii="Arial" w:hAnsi="Arial"/>
          <w:b/>
        </w:rPr>
        <w:t> </w:t>
      </w:r>
      <w:r>
        <w:rPr>
          <w:w w:val="80"/>
        </w:rPr>
        <w:t>com pronunciamento</w:t>
      </w:r>
      <w:r>
        <w:rPr>
          <w:spacing w:val="40"/>
        </w:rPr>
        <w:t> </w:t>
      </w:r>
      <w:r>
        <w:rPr>
          <w:w w:val="85"/>
        </w:rPr>
        <w:t>do</w:t>
      </w:r>
      <w:r>
        <w:rPr>
          <w:spacing w:val="-5"/>
          <w:w w:val="85"/>
        </w:rPr>
        <w:t> </w:t>
      </w:r>
      <w:r>
        <w:rPr>
          <w:w w:val="85"/>
        </w:rPr>
        <w:t>Ministério</w:t>
      </w:r>
      <w:r>
        <w:rPr>
          <w:spacing w:val="-5"/>
          <w:w w:val="85"/>
        </w:rPr>
        <w:t> </w:t>
      </w:r>
      <w:r>
        <w:rPr>
          <w:w w:val="85"/>
        </w:rPr>
        <w:t>Público</w:t>
      </w:r>
      <w:r>
        <w:rPr>
          <w:spacing w:val="-5"/>
          <w:w w:val="85"/>
        </w:rPr>
        <w:t> </w:t>
      </w:r>
      <w:r>
        <w:rPr>
          <w:w w:val="85"/>
        </w:rPr>
        <w:t>junto</w:t>
      </w:r>
      <w:r>
        <w:rPr>
          <w:spacing w:val="-7"/>
          <w:w w:val="85"/>
        </w:rPr>
        <w:t> </w:t>
      </w:r>
      <w:r>
        <w:rPr>
          <w:w w:val="85"/>
        </w:rPr>
        <w:t>a</w:t>
      </w:r>
      <w:r>
        <w:rPr>
          <w:spacing w:val="-4"/>
          <w:w w:val="85"/>
        </w:rPr>
        <w:t> </w:t>
      </w:r>
      <w:r>
        <w:rPr>
          <w:w w:val="85"/>
        </w:rPr>
        <w:t>este</w:t>
      </w:r>
      <w:r>
        <w:rPr>
          <w:spacing w:val="-5"/>
          <w:w w:val="85"/>
        </w:rPr>
        <w:t> </w:t>
      </w:r>
      <w:r>
        <w:rPr>
          <w:w w:val="85"/>
        </w:rPr>
        <w:t>Tribunal,</w:t>
      </w:r>
      <w:r>
        <w:rPr>
          <w:spacing w:val="-5"/>
          <w:w w:val="85"/>
        </w:rPr>
        <w:t> </w:t>
      </w:r>
      <w:r>
        <w:rPr>
          <w:w w:val="85"/>
        </w:rPr>
        <w:t>no</w:t>
      </w:r>
      <w:r>
        <w:rPr>
          <w:spacing w:val="-5"/>
          <w:w w:val="85"/>
        </w:rPr>
        <w:t> </w:t>
      </w:r>
      <w:r>
        <w:rPr>
          <w:w w:val="85"/>
        </w:rPr>
        <w:t>sentido</w:t>
      </w:r>
      <w:r>
        <w:rPr>
          <w:spacing w:val="-6"/>
          <w:w w:val="85"/>
        </w:rPr>
        <w:t> </w:t>
      </w:r>
      <w:r>
        <w:rPr>
          <w:w w:val="85"/>
        </w:rPr>
        <w:t>de: </w:t>
      </w:r>
      <w:r>
        <w:rPr>
          <w:rFonts w:ascii="Arial" w:hAnsi="Arial"/>
          <w:b/>
          <w:w w:val="85"/>
        </w:rPr>
        <w:t>9.1.</w:t>
      </w:r>
      <w:r>
        <w:rPr>
          <w:rFonts w:ascii="Arial" w:hAnsi="Arial"/>
          <w:b/>
          <w:spacing w:val="-5"/>
          <w:w w:val="85"/>
        </w:rPr>
        <w:t> </w:t>
      </w:r>
      <w:r>
        <w:rPr>
          <w:rFonts w:ascii="Arial" w:hAnsi="Arial"/>
          <w:b/>
          <w:w w:val="85"/>
        </w:rPr>
        <w:t>Conhecer</w:t>
      </w:r>
      <w:r>
        <w:rPr>
          <w:rFonts w:ascii="Arial" w:hAnsi="Arial"/>
          <w:b/>
          <w:spacing w:val="-5"/>
          <w:w w:val="85"/>
        </w:rPr>
        <w:t> </w:t>
      </w:r>
      <w:r>
        <w:rPr>
          <w:w w:val="85"/>
        </w:rPr>
        <w:t>da</w:t>
      </w:r>
      <w:r>
        <w:rPr>
          <w:spacing w:val="-5"/>
          <w:w w:val="85"/>
        </w:rPr>
        <w:t> </w:t>
      </w:r>
      <w:r>
        <w:rPr>
          <w:w w:val="85"/>
        </w:rPr>
        <w:t>representação</w:t>
      </w:r>
      <w:r>
        <w:rPr>
          <w:spacing w:val="-5"/>
          <w:w w:val="85"/>
        </w:rPr>
        <w:t> </w:t>
      </w:r>
      <w:r>
        <w:rPr>
          <w:w w:val="85"/>
        </w:rPr>
        <w:t>oriunda</w:t>
      </w:r>
      <w:r>
        <w:rPr>
          <w:spacing w:val="-5"/>
          <w:w w:val="85"/>
        </w:rPr>
        <w:t> </w:t>
      </w:r>
      <w:r>
        <w:rPr>
          <w:w w:val="85"/>
        </w:rPr>
        <w:t>da</w:t>
      </w:r>
      <w:r>
        <w:rPr>
          <w:spacing w:val="-5"/>
          <w:w w:val="85"/>
        </w:rPr>
        <w:t> </w:t>
      </w:r>
      <w:r>
        <w:rPr>
          <w:w w:val="85"/>
        </w:rPr>
        <w:t>manifestação</w:t>
      </w:r>
      <w:r>
        <w:rPr>
          <w:spacing w:val="-5"/>
          <w:w w:val="85"/>
        </w:rPr>
        <w:t> </w:t>
      </w:r>
      <w:r>
        <w:rPr>
          <w:w w:val="85"/>
        </w:rPr>
        <w:t>n.º </w:t>
      </w:r>
      <w:r>
        <w:rPr>
          <w:w w:val="80"/>
        </w:rPr>
        <w:t>450/2023 Ouvidoria e capitaneada pela Secretaria-Geral de Controle Externo</w:t>
      </w:r>
      <w:r>
        <w:rPr/>
        <w:t> </w:t>
      </w:r>
      <w:r>
        <w:rPr>
          <w:w w:val="80"/>
        </w:rPr>
        <w:t>- SECEX, conforme art. 288 da Resolução nº </w:t>
      </w:r>
      <w:r>
        <w:rPr>
          <w:w w:val="85"/>
        </w:rPr>
        <w:t>04/2002-RITCE/AM;</w:t>
      </w:r>
      <w:r>
        <w:rPr>
          <w:w w:val="85"/>
        </w:rPr>
        <w:t> </w:t>
      </w:r>
      <w:r>
        <w:rPr>
          <w:rFonts w:ascii="Arial" w:hAnsi="Arial"/>
          <w:b/>
          <w:w w:val="85"/>
        </w:rPr>
        <w:t>9.2.</w:t>
      </w:r>
      <w:r>
        <w:rPr>
          <w:rFonts w:ascii="Arial" w:hAnsi="Arial"/>
          <w:b/>
          <w:w w:val="85"/>
        </w:rPr>
        <w:t> Julgar</w:t>
      </w:r>
      <w:r>
        <w:rPr>
          <w:rFonts w:ascii="Arial" w:hAnsi="Arial"/>
          <w:b/>
          <w:w w:val="85"/>
        </w:rPr>
        <w:t> Improcedente</w:t>
      </w:r>
      <w:r>
        <w:rPr>
          <w:rFonts w:ascii="Arial" w:hAnsi="Arial"/>
          <w:b/>
          <w:w w:val="85"/>
        </w:rPr>
        <w:t> </w:t>
      </w:r>
      <w:r>
        <w:rPr>
          <w:w w:val="85"/>
        </w:rPr>
        <w:t>a</w:t>
      </w:r>
      <w:r>
        <w:rPr>
          <w:w w:val="85"/>
        </w:rPr>
        <w:t> representação</w:t>
      </w:r>
      <w:r>
        <w:rPr>
          <w:w w:val="85"/>
        </w:rPr>
        <w:t> oposta</w:t>
      </w:r>
      <w:r>
        <w:rPr>
          <w:w w:val="85"/>
        </w:rPr>
        <w:t> pela</w:t>
      </w:r>
      <w:r>
        <w:rPr>
          <w:w w:val="85"/>
        </w:rPr>
        <w:t> Secretaria-Geral</w:t>
      </w:r>
      <w:r>
        <w:rPr>
          <w:w w:val="85"/>
        </w:rPr>
        <w:t> de</w:t>
      </w:r>
      <w:r>
        <w:rPr>
          <w:w w:val="85"/>
        </w:rPr>
        <w:t> Controle</w:t>
      </w:r>
      <w:r>
        <w:rPr>
          <w:w w:val="85"/>
        </w:rPr>
        <w:t> Externo</w:t>
      </w:r>
      <w:r>
        <w:rPr>
          <w:w w:val="85"/>
        </w:rPr>
        <w:t> - SECEX,</w:t>
      </w:r>
      <w:r>
        <w:rPr>
          <w:spacing w:val="-7"/>
          <w:w w:val="85"/>
        </w:rPr>
        <w:t> </w:t>
      </w:r>
      <w:r>
        <w:rPr>
          <w:w w:val="85"/>
        </w:rPr>
        <w:t>tendo</w:t>
      </w:r>
      <w:r>
        <w:rPr>
          <w:spacing w:val="-7"/>
          <w:w w:val="85"/>
        </w:rPr>
        <w:t> </w:t>
      </w:r>
      <w:r>
        <w:rPr>
          <w:w w:val="85"/>
        </w:rPr>
        <w:t>em</w:t>
      </w:r>
      <w:r>
        <w:rPr>
          <w:spacing w:val="-6"/>
          <w:w w:val="85"/>
        </w:rPr>
        <w:t> </w:t>
      </w:r>
      <w:r>
        <w:rPr>
          <w:w w:val="85"/>
        </w:rPr>
        <w:t>vista</w:t>
      </w:r>
      <w:r>
        <w:rPr>
          <w:spacing w:val="-7"/>
          <w:w w:val="85"/>
        </w:rPr>
        <w:t> </w:t>
      </w:r>
      <w:r>
        <w:rPr>
          <w:w w:val="85"/>
        </w:rPr>
        <w:t>a</w:t>
      </w:r>
      <w:r>
        <w:rPr>
          <w:spacing w:val="-7"/>
          <w:w w:val="85"/>
        </w:rPr>
        <w:t> </w:t>
      </w:r>
      <w:r>
        <w:rPr>
          <w:w w:val="85"/>
        </w:rPr>
        <w:t>ausência</w:t>
      </w:r>
      <w:r>
        <w:rPr>
          <w:spacing w:val="-6"/>
          <w:w w:val="85"/>
        </w:rPr>
        <w:t> </w:t>
      </w:r>
      <w:r>
        <w:rPr>
          <w:w w:val="85"/>
        </w:rPr>
        <w:t>de</w:t>
      </w:r>
      <w:r>
        <w:rPr>
          <w:spacing w:val="-7"/>
          <w:w w:val="85"/>
        </w:rPr>
        <w:t> </w:t>
      </w:r>
      <w:r>
        <w:rPr>
          <w:w w:val="85"/>
        </w:rPr>
        <w:t>comprovação</w:t>
      </w:r>
      <w:r>
        <w:rPr>
          <w:spacing w:val="-7"/>
          <w:w w:val="85"/>
        </w:rPr>
        <w:t> </w:t>
      </w:r>
      <w:r>
        <w:rPr>
          <w:w w:val="85"/>
        </w:rPr>
        <w:t>de</w:t>
      </w:r>
      <w:r>
        <w:rPr>
          <w:spacing w:val="-7"/>
          <w:w w:val="85"/>
        </w:rPr>
        <w:t> </w:t>
      </w:r>
      <w:r>
        <w:rPr>
          <w:w w:val="85"/>
        </w:rPr>
        <w:t>irregularidade</w:t>
      </w:r>
      <w:r>
        <w:rPr>
          <w:spacing w:val="-6"/>
          <w:w w:val="85"/>
        </w:rPr>
        <w:t> </w:t>
      </w:r>
      <w:r>
        <w:rPr>
          <w:w w:val="85"/>
        </w:rPr>
        <w:t>nos</w:t>
      </w:r>
      <w:r>
        <w:rPr>
          <w:spacing w:val="-7"/>
          <w:w w:val="85"/>
        </w:rPr>
        <w:t> </w:t>
      </w:r>
      <w:r>
        <w:rPr>
          <w:w w:val="85"/>
        </w:rPr>
        <w:t>fatos</w:t>
      </w:r>
      <w:r>
        <w:rPr>
          <w:spacing w:val="-7"/>
          <w:w w:val="85"/>
        </w:rPr>
        <w:t> </w:t>
      </w:r>
      <w:r>
        <w:rPr>
          <w:w w:val="85"/>
        </w:rPr>
        <w:t>narrados;</w:t>
      </w:r>
      <w:r>
        <w:rPr>
          <w:spacing w:val="-6"/>
          <w:w w:val="85"/>
        </w:rPr>
        <w:t> </w:t>
      </w:r>
      <w:r>
        <w:rPr>
          <w:rFonts w:ascii="Arial" w:hAnsi="Arial"/>
          <w:b/>
          <w:w w:val="85"/>
        </w:rPr>
        <w:t>9.3.</w:t>
      </w:r>
      <w:r>
        <w:rPr>
          <w:rFonts w:ascii="Arial" w:hAnsi="Arial"/>
          <w:b/>
          <w:spacing w:val="-7"/>
          <w:w w:val="85"/>
        </w:rPr>
        <w:t> </w:t>
      </w:r>
      <w:r>
        <w:rPr>
          <w:rFonts w:ascii="Arial" w:hAnsi="Arial"/>
          <w:b/>
          <w:w w:val="85"/>
        </w:rPr>
        <w:t>Recomendar</w:t>
      </w:r>
      <w:r>
        <w:rPr>
          <w:rFonts w:ascii="Arial" w:hAnsi="Arial"/>
          <w:b/>
          <w:spacing w:val="-7"/>
          <w:w w:val="85"/>
        </w:rPr>
        <w:t> </w:t>
      </w:r>
      <w:r>
        <w:rPr>
          <w:w w:val="85"/>
        </w:rPr>
        <w:t>a</w:t>
      </w:r>
      <w:r>
        <w:rPr>
          <w:spacing w:val="-6"/>
          <w:w w:val="85"/>
        </w:rPr>
        <w:t> </w:t>
      </w:r>
      <w:r>
        <w:rPr>
          <w:w w:val="85"/>
        </w:rPr>
        <w:t>revisão</w:t>
      </w:r>
      <w:r>
        <w:rPr>
          <w:spacing w:val="-7"/>
          <w:w w:val="85"/>
        </w:rPr>
        <w:t> </w:t>
      </w:r>
      <w:r>
        <w:rPr>
          <w:w w:val="85"/>
        </w:rPr>
        <w:t>e atualização dos regulamentos internos do CMDU e da Comissão Especial da Secretaria Municipal de Infraestrutura</w:t>
      </w:r>
      <w:r>
        <w:rPr>
          <w:w w:val="85"/>
        </w:rPr>
        <w:t> - SEMINF</w:t>
      </w:r>
      <w:r>
        <w:rPr>
          <w:spacing w:val="-2"/>
          <w:w w:val="85"/>
        </w:rPr>
        <w:t> </w:t>
      </w:r>
      <w:r>
        <w:rPr>
          <w:w w:val="85"/>
        </w:rPr>
        <w:t>para</w:t>
      </w:r>
      <w:r>
        <w:rPr>
          <w:spacing w:val="-4"/>
          <w:w w:val="85"/>
        </w:rPr>
        <w:t> </w:t>
      </w:r>
      <w:r>
        <w:rPr>
          <w:w w:val="85"/>
        </w:rPr>
        <w:t>especificar</w:t>
      </w:r>
      <w:r>
        <w:rPr>
          <w:spacing w:val="-3"/>
          <w:w w:val="85"/>
        </w:rPr>
        <w:t> </w:t>
      </w:r>
      <w:r>
        <w:rPr>
          <w:w w:val="85"/>
        </w:rPr>
        <w:t>claramente</w:t>
      </w:r>
      <w:r>
        <w:rPr>
          <w:spacing w:val="-4"/>
          <w:w w:val="85"/>
        </w:rPr>
        <w:t> </w:t>
      </w:r>
      <w:r>
        <w:rPr>
          <w:w w:val="85"/>
        </w:rPr>
        <w:t>os</w:t>
      </w:r>
      <w:r>
        <w:rPr>
          <w:spacing w:val="-3"/>
          <w:w w:val="85"/>
        </w:rPr>
        <w:t> </w:t>
      </w:r>
      <w:r>
        <w:rPr>
          <w:w w:val="85"/>
        </w:rPr>
        <w:t>critérios</w:t>
      </w:r>
      <w:r>
        <w:rPr>
          <w:spacing w:val="-4"/>
          <w:w w:val="85"/>
        </w:rPr>
        <w:t> </w:t>
      </w:r>
      <w:r>
        <w:rPr>
          <w:w w:val="85"/>
        </w:rPr>
        <w:t>de</w:t>
      </w:r>
      <w:r>
        <w:rPr>
          <w:spacing w:val="-4"/>
          <w:w w:val="85"/>
        </w:rPr>
        <w:t> </w:t>
      </w:r>
      <w:r>
        <w:rPr>
          <w:w w:val="85"/>
        </w:rPr>
        <w:t>nomeação,</w:t>
      </w:r>
      <w:r>
        <w:rPr>
          <w:spacing w:val="-2"/>
          <w:w w:val="85"/>
        </w:rPr>
        <w:t> </w:t>
      </w:r>
      <w:r>
        <w:rPr>
          <w:w w:val="85"/>
        </w:rPr>
        <w:t>garantindo</w:t>
      </w:r>
      <w:r>
        <w:rPr>
          <w:spacing w:val="-4"/>
          <w:w w:val="85"/>
        </w:rPr>
        <w:t> </w:t>
      </w:r>
      <w:r>
        <w:rPr>
          <w:w w:val="85"/>
        </w:rPr>
        <w:t>maior</w:t>
      </w:r>
      <w:r>
        <w:rPr>
          <w:spacing w:val="-4"/>
          <w:w w:val="85"/>
        </w:rPr>
        <w:t> </w:t>
      </w:r>
      <w:r>
        <w:rPr>
          <w:w w:val="85"/>
        </w:rPr>
        <w:t>transparência</w:t>
      </w:r>
      <w:r>
        <w:rPr>
          <w:spacing w:val="-4"/>
          <w:w w:val="85"/>
        </w:rPr>
        <w:t> </w:t>
      </w:r>
      <w:r>
        <w:rPr>
          <w:w w:val="85"/>
        </w:rPr>
        <w:t>e</w:t>
      </w:r>
      <w:r>
        <w:rPr>
          <w:spacing w:val="-2"/>
          <w:w w:val="85"/>
        </w:rPr>
        <w:t> </w:t>
      </w:r>
      <w:r>
        <w:rPr>
          <w:w w:val="85"/>
        </w:rPr>
        <w:t>conformidade</w:t>
      </w:r>
      <w:r>
        <w:rPr>
          <w:spacing w:val="-2"/>
          <w:w w:val="85"/>
        </w:rPr>
        <w:t> </w:t>
      </w:r>
      <w:r>
        <w:rPr>
          <w:w w:val="85"/>
        </w:rPr>
        <w:t>com</w:t>
      </w:r>
      <w:r>
        <w:rPr>
          <w:spacing w:val="-4"/>
          <w:w w:val="85"/>
        </w:rPr>
        <w:t> </w:t>
      </w:r>
      <w:r>
        <w:rPr>
          <w:w w:val="85"/>
        </w:rPr>
        <w:t>os </w:t>
      </w:r>
      <w:r>
        <w:rPr>
          <w:w w:val="80"/>
        </w:rPr>
        <w:t>princípios de legalidade, moralidade e eficiência administrativa;</w:t>
      </w:r>
      <w:r>
        <w:rPr/>
        <w:t> </w:t>
      </w:r>
      <w:r>
        <w:rPr>
          <w:rFonts w:ascii="Arial" w:hAnsi="Arial"/>
          <w:b/>
          <w:w w:val="80"/>
        </w:rPr>
        <w:t>9.4. Notificar </w:t>
      </w:r>
      <w:r>
        <w:rPr>
          <w:w w:val="80"/>
        </w:rPr>
        <w:t>o Sr. Renato Frota Magalhães, Sra. Dianne </w:t>
      </w:r>
      <w:r>
        <w:rPr>
          <w:w w:val="85"/>
        </w:rPr>
        <w:t>Elizabeth</w:t>
      </w:r>
      <w:r>
        <w:rPr>
          <w:w w:val="85"/>
        </w:rPr>
        <w:t> Morales</w:t>
      </w:r>
      <w:r>
        <w:rPr>
          <w:w w:val="85"/>
        </w:rPr>
        <w:t> Noriega</w:t>
      </w:r>
      <w:r>
        <w:rPr>
          <w:w w:val="85"/>
        </w:rPr>
        <w:t> e</w:t>
      </w:r>
      <w:r>
        <w:rPr>
          <w:w w:val="85"/>
        </w:rPr>
        <w:t> demais</w:t>
      </w:r>
      <w:r>
        <w:rPr>
          <w:w w:val="85"/>
        </w:rPr>
        <w:t> interessados</w:t>
      </w:r>
      <w:r>
        <w:rPr>
          <w:w w:val="85"/>
        </w:rPr>
        <w:t> para</w:t>
      </w:r>
      <w:r>
        <w:rPr>
          <w:w w:val="85"/>
        </w:rPr>
        <w:t> que</w:t>
      </w:r>
      <w:r>
        <w:rPr>
          <w:w w:val="85"/>
        </w:rPr>
        <w:t> tomem</w:t>
      </w:r>
      <w:r>
        <w:rPr>
          <w:w w:val="85"/>
        </w:rPr>
        <w:t> ciência</w:t>
      </w:r>
      <w:r>
        <w:rPr>
          <w:w w:val="85"/>
        </w:rPr>
        <w:t> do</w:t>
      </w:r>
      <w:r>
        <w:rPr>
          <w:w w:val="85"/>
        </w:rPr>
        <w:t> julgado.</w:t>
      </w:r>
      <w:r>
        <w:rPr>
          <w:w w:val="85"/>
        </w:rPr>
        <w:t> </w:t>
      </w:r>
      <w:r>
        <w:rPr>
          <w:rFonts w:ascii="Arial" w:hAnsi="Arial"/>
          <w:b/>
          <w:w w:val="85"/>
        </w:rPr>
        <w:t>Especificação</w:t>
      </w:r>
      <w:r>
        <w:rPr>
          <w:rFonts w:ascii="Arial" w:hAnsi="Arial"/>
          <w:b/>
          <w:w w:val="85"/>
        </w:rPr>
        <w:t> do</w:t>
      </w:r>
      <w:r>
        <w:rPr>
          <w:rFonts w:ascii="Arial" w:hAnsi="Arial"/>
          <w:b/>
          <w:w w:val="85"/>
        </w:rPr>
        <w:t> quórum: </w:t>
      </w:r>
      <w:r>
        <w:rPr>
          <w:w w:val="80"/>
        </w:rPr>
        <w:t>Conselheiros: Yara Amazônia Lins Rodrigues dos Santos (Presidente), Júlio Assis Corrêa Pinheiro, Érico Xavier Desterro e Silva, Mario Manoel Coelho de Mello, Josué Cláudio de</w:t>
      </w:r>
      <w:r>
        <w:rPr/>
        <w:t> </w:t>
      </w:r>
      <w:r>
        <w:rPr>
          <w:w w:val="80"/>
        </w:rPr>
        <w:t>Souza Neto, Luis Fabian Pereira Barbosa e Mário José de Moraes </w:t>
      </w:r>
      <w:r>
        <w:rPr>
          <w:spacing w:val="-2"/>
          <w:w w:val="90"/>
        </w:rPr>
        <w:t>Costa</w:t>
      </w:r>
      <w:r>
        <w:rPr>
          <w:spacing w:val="-10"/>
          <w:w w:val="90"/>
        </w:rPr>
        <w:t> </w:t>
      </w:r>
      <w:r>
        <w:rPr>
          <w:spacing w:val="-2"/>
          <w:w w:val="90"/>
        </w:rPr>
        <w:t>Filho</w:t>
      </w:r>
      <w:r>
        <w:rPr>
          <w:spacing w:val="-8"/>
          <w:w w:val="90"/>
        </w:rPr>
        <w:t> </w:t>
      </w:r>
      <w:r>
        <w:rPr>
          <w:spacing w:val="-2"/>
          <w:w w:val="90"/>
        </w:rPr>
        <w:t>(Convocado).</w:t>
      </w:r>
    </w:p>
    <w:p>
      <w:pPr>
        <w:pStyle w:val="BodyText"/>
        <w:spacing w:before="188"/>
        <w:ind w:right="134"/>
      </w:pPr>
      <w:r>
        <w:rPr>
          <w:rFonts w:ascii="Arial" w:hAnsi="Arial"/>
          <w:b/>
          <w:w w:val="85"/>
        </w:rPr>
        <w:t>PROCESSO</w:t>
      </w:r>
      <w:r>
        <w:rPr>
          <w:rFonts w:ascii="Arial" w:hAnsi="Arial"/>
          <w:b/>
          <w:spacing w:val="-3"/>
          <w:w w:val="85"/>
        </w:rPr>
        <w:t> </w:t>
      </w:r>
      <w:r>
        <w:rPr>
          <w:rFonts w:ascii="Arial" w:hAnsi="Arial"/>
          <w:b/>
          <w:w w:val="85"/>
        </w:rPr>
        <w:t>Nº</w:t>
      </w:r>
      <w:r>
        <w:rPr>
          <w:rFonts w:ascii="Arial" w:hAnsi="Arial"/>
          <w:b/>
          <w:spacing w:val="-5"/>
          <w:w w:val="85"/>
        </w:rPr>
        <w:t> </w:t>
      </w:r>
      <w:r>
        <w:rPr>
          <w:rFonts w:ascii="Arial" w:hAnsi="Arial"/>
          <w:b/>
          <w:w w:val="85"/>
        </w:rPr>
        <w:t>10.257/2024</w:t>
      </w:r>
      <w:r>
        <w:rPr>
          <w:rFonts w:ascii="Arial" w:hAnsi="Arial"/>
          <w:b/>
          <w:spacing w:val="-1"/>
          <w:w w:val="85"/>
        </w:rPr>
        <w:t> </w:t>
      </w:r>
      <w:r>
        <w:rPr>
          <w:w w:val="85"/>
        </w:rPr>
        <w:t>-</w:t>
      </w:r>
      <w:r>
        <w:rPr>
          <w:spacing w:val="-3"/>
          <w:w w:val="85"/>
        </w:rPr>
        <w:t> </w:t>
      </w:r>
      <w:r>
        <w:rPr>
          <w:w w:val="85"/>
        </w:rPr>
        <w:t>Representação</w:t>
      </w:r>
      <w:r>
        <w:rPr>
          <w:spacing w:val="-3"/>
          <w:w w:val="85"/>
        </w:rPr>
        <w:t> </w:t>
      </w:r>
      <w:r>
        <w:rPr>
          <w:w w:val="85"/>
        </w:rPr>
        <w:t>interposta</w:t>
      </w:r>
      <w:r>
        <w:rPr>
          <w:spacing w:val="-4"/>
          <w:w w:val="85"/>
        </w:rPr>
        <w:t> </w:t>
      </w:r>
      <w:r>
        <w:rPr>
          <w:w w:val="85"/>
        </w:rPr>
        <w:t>pela</w:t>
      </w:r>
      <w:r>
        <w:rPr>
          <w:spacing w:val="-5"/>
          <w:w w:val="85"/>
        </w:rPr>
        <w:t> </w:t>
      </w:r>
      <w:r>
        <w:rPr>
          <w:w w:val="85"/>
        </w:rPr>
        <w:t>Secretaria</w:t>
      </w:r>
      <w:r>
        <w:rPr>
          <w:spacing w:val="-3"/>
          <w:w w:val="85"/>
        </w:rPr>
        <w:t> </w:t>
      </w:r>
      <w:r>
        <w:rPr>
          <w:w w:val="85"/>
        </w:rPr>
        <w:t>Geral</w:t>
      </w:r>
      <w:r>
        <w:rPr>
          <w:spacing w:val="-5"/>
          <w:w w:val="85"/>
        </w:rPr>
        <w:t> </w:t>
      </w:r>
      <w:r>
        <w:rPr>
          <w:w w:val="85"/>
        </w:rPr>
        <w:t>do</w:t>
      </w:r>
      <w:r>
        <w:rPr>
          <w:spacing w:val="-3"/>
          <w:w w:val="85"/>
        </w:rPr>
        <w:t> </w:t>
      </w:r>
      <w:r>
        <w:rPr>
          <w:w w:val="85"/>
        </w:rPr>
        <w:t>Controle</w:t>
      </w:r>
      <w:r>
        <w:rPr>
          <w:spacing w:val="-4"/>
          <w:w w:val="85"/>
        </w:rPr>
        <w:t> </w:t>
      </w:r>
      <w:r>
        <w:rPr>
          <w:w w:val="85"/>
        </w:rPr>
        <w:t>Externo</w:t>
      </w:r>
      <w:r>
        <w:rPr>
          <w:spacing w:val="-3"/>
          <w:w w:val="85"/>
        </w:rPr>
        <w:t> </w:t>
      </w:r>
      <w:r>
        <w:rPr>
          <w:w w:val="85"/>
        </w:rPr>
        <w:t>(SECEX-TCE/AM), decorrente</w:t>
      </w:r>
      <w:r>
        <w:rPr>
          <w:spacing w:val="-7"/>
          <w:w w:val="85"/>
        </w:rPr>
        <w:t> </w:t>
      </w:r>
      <w:r>
        <w:rPr>
          <w:w w:val="85"/>
        </w:rPr>
        <w:t>da</w:t>
      </w:r>
      <w:r>
        <w:rPr>
          <w:spacing w:val="-7"/>
          <w:w w:val="85"/>
        </w:rPr>
        <w:t> </w:t>
      </w:r>
      <w:r>
        <w:rPr>
          <w:w w:val="85"/>
        </w:rPr>
        <w:t>Manifestação</w:t>
      </w:r>
      <w:r>
        <w:rPr>
          <w:spacing w:val="-6"/>
          <w:w w:val="85"/>
        </w:rPr>
        <w:t> </w:t>
      </w:r>
      <w:r>
        <w:rPr>
          <w:w w:val="85"/>
        </w:rPr>
        <w:t>N°</w:t>
      </w:r>
      <w:r>
        <w:rPr>
          <w:spacing w:val="-7"/>
          <w:w w:val="85"/>
        </w:rPr>
        <w:t> </w:t>
      </w:r>
      <w:r>
        <w:rPr>
          <w:w w:val="85"/>
        </w:rPr>
        <w:t>514/2023-Ouvidoria,</w:t>
      </w:r>
      <w:r>
        <w:rPr>
          <w:spacing w:val="-7"/>
          <w:w w:val="85"/>
        </w:rPr>
        <w:t> </w:t>
      </w:r>
      <w:r>
        <w:rPr>
          <w:w w:val="85"/>
        </w:rPr>
        <w:t>em</w:t>
      </w:r>
      <w:r>
        <w:rPr>
          <w:spacing w:val="-6"/>
          <w:w w:val="85"/>
        </w:rPr>
        <w:t> </w:t>
      </w:r>
      <w:r>
        <w:rPr>
          <w:w w:val="85"/>
        </w:rPr>
        <w:t>desfavor</w:t>
      </w:r>
      <w:r>
        <w:rPr>
          <w:spacing w:val="-7"/>
          <w:w w:val="85"/>
        </w:rPr>
        <w:t> </w:t>
      </w:r>
      <w:r>
        <w:rPr>
          <w:w w:val="85"/>
        </w:rPr>
        <w:t>do</w:t>
      </w:r>
      <w:r>
        <w:rPr>
          <w:spacing w:val="-7"/>
          <w:w w:val="85"/>
        </w:rPr>
        <w:t> </w:t>
      </w:r>
      <w:r>
        <w:rPr>
          <w:w w:val="85"/>
        </w:rPr>
        <w:t>Sr.</w:t>
      </w:r>
      <w:r>
        <w:rPr>
          <w:spacing w:val="-7"/>
          <w:w w:val="85"/>
        </w:rPr>
        <w:t> </w:t>
      </w:r>
      <w:r>
        <w:rPr>
          <w:w w:val="85"/>
        </w:rPr>
        <w:t>Lucenildo</w:t>
      </w:r>
      <w:r>
        <w:rPr>
          <w:spacing w:val="-6"/>
          <w:w w:val="85"/>
        </w:rPr>
        <w:t> </w:t>
      </w:r>
      <w:r>
        <w:rPr>
          <w:w w:val="85"/>
        </w:rPr>
        <w:t>de</w:t>
      </w:r>
      <w:r>
        <w:rPr>
          <w:spacing w:val="-7"/>
          <w:w w:val="85"/>
        </w:rPr>
        <w:t> </w:t>
      </w:r>
      <w:r>
        <w:rPr>
          <w:w w:val="85"/>
        </w:rPr>
        <w:t>Souza</w:t>
      </w:r>
      <w:r>
        <w:rPr>
          <w:spacing w:val="-7"/>
          <w:w w:val="85"/>
        </w:rPr>
        <w:t> </w:t>
      </w:r>
      <w:r>
        <w:rPr>
          <w:w w:val="85"/>
        </w:rPr>
        <w:t>Macedo,</w:t>
      </w:r>
      <w:r>
        <w:rPr>
          <w:spacing w:val="-6"/>
          <w:w w:val="85"/>
        </w:rPr>
        <w:t> </w:t>
      </w:r>
      <w:r>
        <w:rPr>
          <w:w w:val="85"/>
        </w:rPr>
        <w:t>Prefeito</w:t>
      </w:r>
      <w:r>
        <w:rPr>
          <w:spacing w:val="-7"/>
          <w:w w:val="85"/>
        </w:rPr>
        <w:t> </w:t>
      </w:r>
      <w:r>
        <w:rPr>
          <w:w w:val="85"/>
        </w:rPr>
        <w:t>Municipal de</w:t>
      </w:r>
      <w:r>
        <w:rPr>
          <w:spacing w:val="-7"/>
          <w:w w:val="85"/>
        </w:rPr>
        <w:t> </w:t>
      </w:r>
      <w:r>
        <w:rPr>
          <w:w w:val="85"/>
        </w:rPr>
        <w:t>Alvarães/AM,</w:t>
      </w:r>
      <w:r>
        <w:rPr>
          <w:spacing w:val="-7"/>
          <w:w w:val="85"/>
        </w:rPr>
        <w:t> </w:t>
      </w:r>
      <w:r>
        <w:rPr>
          <w:w w:val="85"/>
        </w:rPr>
        <w:t>e</w:t>
      </w:r>
      <w:r>
        <w:rPr>
          <w:spacing w:val="-6"/>
          <w:w w:val="85"/>
        </w:rPr>
        <w:t> </w:t>
      </w:r>
      <w:r>
        <w:rPr>
          <w:w w:val="85"/>
        </w:rPr>
        <w:t>da</w:t>
      </w:r>
      <w:r>
        <w:rPr>
          <w:spacing w:val="-7"/>
          <w:w w:val="85"/>
        </w:rPr>
        <w:t> </w:t>
      </w:r>
      <w:r>
        <w:rPr>
          <w:w w:val="85"/>
        </w:rPr>
        <w:t>Sra.</w:t>
      </w:r>
      <w:r>
        <w:rPr>
          <w:spacing w:val="-7"/>
          <w:w w:val="85"/>
        </w:rPr>
        <w:t> </w:t>
      </w:r>
      <w:r>
        <w:rPr>
          <w:w w:val="85"/>
        </w:rPr>
        <w:t>Janine</w:t>
      </w:r>
      <w:r>
        <w:rPr>
          <w:spacing w:val="-6"/>
          <w:w w:val="85"/>
        </w:rPr>
        <w:t> </w:t>
      </w:r>
      <w:r>
        <w:rPr>
          <w:w w:val="85"/>
        </w:rPr>
        <w:t>de</w:t>
      </w:r>
      <w:r>
        <w:rPr>
          <w:spacing w:val="-7"/>
          <w:w w:val="85"/>
        </w:rPr>
        <w:t> </w:t>
      </w:r>
      <w:r>
        <w:rPr>
          <w:w w:val="85"/>
        </w:rPr>
        <w:t>Araujo</w:t>
      </w:r>
      <w:r>
        <w:rPr>
          <w:spacing w:val="-7"/>
          <w:w w:val="85"/>
        </w:rPr>
        <w:t> </w:t>
      </w:r>
      <w:r>
        <w:rPr>
          <w:w w:val="85"/>
        </w:rPr>
        <w:t>Frazão,</w:t>
      </w:r>
      <w:r>
        <w:rPr>
          <w:spacing w:val="-7"/>
          <w:w w:val="85"/>
        </w:rPr>
        <w:t> </w:t>
      </w:r>
      <w:r>
        <w:rPr>
          <w:w w:val="85"/>
        </w:rPr>
        <w:t>Presidente</w:t>
      </w:r>
      <w:r>
        <w:rPr>
          <w:spacing w:val="-6"/>
          <w:w w:val="85"/>
        </w:rPr>
        <w:t> </w:t>
      </w:r>
      <w:r>
        <w:rPr>
          <w:w w:val="85"/>
        </w:rPr>
        <w:t>da</w:t>
      </w:r>
      <w:r>
        <w:rPr>
          <w:spacing w:val="-7"/>
          <w:w w:val="85"/>
        </w:rPr>
        <w:t> </w:t>
      </w:r>
      <w:r>
        <w:rPr>
          <w:w w:val="85"/>
        </w:rPr>
        <w:t>Comissão</w:t>
      </w:r>
      <w:r>
        <w:rPr>
          <w:spacing w:val="-7"/>
          <w:w w:val="85"/>
        </w:rPr>
        <w:t> </w:t>
      </w:r>
      <w:r>
        <w:rPr>
          <w:w w:val="85"/>
        </w:rPr>
        <w:t>Permanente</w:t>
      </w:r>
      <w:r>
        <w:rPr>
          <w:spacing w:val="-6"/>
          <w:w w:val="85"/>
        </w:rPr>
        <w:t> </w:t>
      </w:r>
      <w:r>
        <w:rPr>
          <w:w w:val="85"/>
        </w:rPr>
        <w:t>de</w:t>
      </w:r>
      <w:r>
        <w:rPr>
          <w:spacing w:val="-7"/>
          <w:w w:val="85"/>
        </w:rPr>
        <w:t> </w:t>
      </w:r>
      <w:r>
        <w:rPr>
          <w:w w:val="85"/>
        </w:rPr>
        <w:t>Licitação</w:t>
      </w:r>
      <w:r>
        <w:rPr>
          <w:spacing w:val="-7"/>
          <w:w w:val="85"/>
        </w:rPr>
        <w:t> </w:t>
      </w:r>
      <w:r>
        <w:rPr>
          <w:w w:val="85"/>
        </w:rPr>
        <w:t>de</w:t>
      </w:r>
      <w:r>
        <w:rPr>
          <w:spacing w:val="-6"/>
          <w:w w:val="85"/>
        </w:rPr>
        <w:t> </w:t>
      </w:r>
      <w:r>
        <w:rPr>
          <w:w w:val="85"/>
        </w:rPr>
        <w:t>Alvarães/AM, em</w:t>
      </w:r>
      <w:r>
        <w:rPr>
          <w:spacing w:val="-1"/>
          <w:w w:val="85"/>
        </w:rPr>
        <w:t> </w:t>
      </w:r>
      <w:r>
        <w:rPr>
          <w:w w:val="85"/>
        </w:rPr>
        <w:t>razão de suposta infringência</w:t>
      </w:r>
      <w:r>
        <w:rPr>
          <w:spacing w:val="-2"/>
          <w:w w:val="85"/>
        </w:rPr>
        <w:t> </w:t>
      </w:r>
      <w:r>
        <w:rPr>
          <w:w w:val="85"/>
        </w:rPr>
        <w:t>ao princípio da</w:t>
      </w:r>
      <w:r>
        <w:rPr>
          <w:spacing w:val="-2"/>
          <w:w w:val="85"/>
        </w:rPr>
        <w:t> </w:t>
      </w:r>
      <w:r>
        <w:rPr>
          <w:w w:val="85"/>
        </w:rPr>
        <w:t>publicidade referente ao Pregão Presencial</w:t>
      </w:r>
      <w:r>
        <w:rPr>
          <w:spacing w:val="-1"/>
          <w:w w:val="85"/>
        </w:rPr>
        <w:t> </w:t>
      </w:r>
      <w:r>
        <w:rPr>
          <w:w w:val="85"/>
        </w:rPr>
        <w:t>por</w:t>
      </w:r>
      <w:r>
        <w:rPr>
          <w:spacing w:val="-1"/>
          <w:w w:val="85"/>
        </w:rPr>
        <w:t> </w:t>
      </w:r>
      <w:r>
        <w:rPr>
          <w:w w:val="85"/>
        </w:rPr>
        <w:t>SRP n.º</w:t>
      </w:r>
      <w:r>
        <w:rPr>
          <w:spacing w:val="-2"/>
          <w:w w:val="85"/>
        </w:rPr>
        <w:t> </w:t>
      </w:r>
      <w:r>
        <w:rPr>
          <w:w w:val="85"/>
        </w:rPr>
        <w:t>37/2023 e</w:t>
      </w:r>
      <w:r>
        <w:rPr>
          <w:spacing w:val="-2"/>
          <w:w w:val="85"/>
        </w:rPr>
        <w:t> </w:t>
      </w:r>
      <w:r>
        <w:rPr>
          <w:w w:val="85"/>
        </w:rPr>
        <w:t>ao </w:t>
      </w:r>
      <w:r>
        <w:rPr>
          <w:spacing w:val="-2"/>
          <w:w w:val="90"/>
        </w:rPr>
        <w:t>Pregão Presencial</w:t>
      </w:r>
      <w:r>
        <w:rPr>
          <w:spacing w:val="-4"/>
          <w:w w:val="90"/>
        </w:rPr>
        <w:t> </w:t>
      </w:r>
      <w:r>
        <w:rPr>
          <w:spacing w:val="-2"/>
          <w:w w:val="90"/>
        </w:rPr>
        <w:t>por</w:t>
      </w:r>
      <w:r>
        <w:rPr>
          <w:spacing w:val="-5"/>
          <w:w w:val="90"/>
        </w:rPr>
        <w:t> </w:t>
      </w:r>
      <w:r>
        <w:rPr>
          <w:spacing w:val="-2"/>
          <w:w w:val="90"/>
        </w:rPr>
        <w:t>SRP</w:t>
      </w:r>
      <w:r>
        <w:rPr>
          <w:spacing w:val="-3"/>
          <w:w w:val="90"/>
        </w:rPr>
        <w:t> </w:t>
      </w:r>
      <w:r>
        <w:rPr>
          <w:spacing w:val="-2"/>
          <w:w w:val="90"/>
        </w:rPr>
        <w:t>n.º</w:t>
      </w:r>
      <w:r>
        <w:rPr>
          <w:spacing w:val="-4"/>
          <w:w w:val="90"/>
        </w:rPr>
        <w:t> </w:t>
      </w:r>
      <w:r>
        <w:rPr>
          <w:spacing w:val="-2"/>
          <w:w w:val="90"/>
        </w:rPr>
        <w:t>38/2023,</w:t>
      </w:r>
      <w:r>
        <w:rPr>
          <w:spacing w:val="-4"/>
          <w:w w:val="90"/>
        </w:rPr>
        <w:t> </w:t>
      </w:r>
      <w:r>
        <w:rPr>
          <w:spacing w:val="-2"/>
          <w:w w:val="90"/>
        </w:rPr>
        <w:t>em</w:t>
      </w:r>
      <w:r>
        <w:rPr>
          <w:spacing w:val="-5"/>
          <w:w w:val="90"/>
        </w:rPr>
        <w:t> </w:t>
      </w:r>
      <w:r>
        <w:rPr>
          <w:spacing w:val="-2"/>
          <w:w w:val="90"/>
        </w:rPr>
        <w:t>possível</w:t>
      </w:r>
      <w:r>
        <w:rPr>
          <w:spacing w:val="-3"/>
          <w:w w:val="90"/>
        </w:rPr>
        <w:t> </w:t>
      </w:r>
      <w:r>
        <w:rPr>
          <w:spacing w:val="-2"/>
          <w:w w:val="90"/>
        </w:rPr>
        <w:t>violação ao art.</w:t>
      </w:r>
      <w:r>
        <w:rPr>
          <w:spacing w:val="-3"/>
          <w:w w:val="90"/>
        </w:rPr>
        <w:t> </w:t>
      </w:r>
      <w:r>
        <w:rPr>
          <w:spacing w:val="-2"/>
          <w:w w:val="90"/>
        </w:rPr>
        <w:t>4º,</w:t>
      </w:r>
      <w:r>
        <w:rPr>
          <w:spacing w:val="-3"/>
          <w:w w:val="90"/>
        </w:rPr>
        <w:t> </w:t>
      </w:r>
      <w:r>
        <w:rPr>
          <w:spacing w:val="-2"/>
          <w:w w:val="90"/>
        </w:rPr>
        <w:t>V,</w:t>
      </w:r>
      <w:r>
        <w:rPr>
          <w:spacing w:val="-5"/>
          <w:w w:val="90"/>
        </w:rPr>
        <w:t> </w:t>
      </w:r>
      <w:r>
        <w:rPr>
          <w:spacing w:val="-2"/>
          <w:w w:val="90"/>
        </w:rPr>
        <w:t>da</w:t>
      </w:r>
      <w:r>
        <w:rPr>
          <w:spacing w:val="-4"/>
          <w:w w:val="90"/>
        </w:rPr>
        <w:t> </w:t>
      </w:r>
      <w:r>
        <w:rPr>
          <w:spacing w:val="-2"/>
          <w:w w:val="90"/>
        </w:rPr>
        <w:t>Lei</w:t>
      </w:r>
      <w:r>
        <w:rPr>
          <w:spacing w:val="-3"/>
          <w:w w:val="90"/>
        </w:rPr>
        <w:t> </w:t>
      </w:r>
      <w:r>
        <w:rPr>
          <w:spacing w:val="-2"/>
          <w:w w:val="90"/>
        </w:rPr>
        <w:t>N.º</w:t>
      </w:r>
      <w:r>
        <w:rPr>
          <w:spacing w:val="-4"/>
          <w:w w:val="90"/>
        </w:rPr>
        <w:t> </w:t>
      </w:r>
      <w:r>
        <w:rPr>
          <w:spacing w:val="-2"/>
          <w:w w:val="90"/>
        </w:rPr>
        <w:t>10.520/2002. </w:t>
      </w:r>
      <w:r>
        <w:rPr>
          <w:rFonts w:ascii="Arial" w:hAnsi="Arial"/>
          <w:b/>
          <w:spacing w:val="-2"/>
          <w:w w:val="90"/>
        </w:rPr>
        <w:t>ACÓRDÃO</w:t>
      </w:r>
      <w:r>
        <w:rPr>
          <w:rFonts w:ascii="Arial" w:hAnsi="Arial"/>
          <w:b/>
          <w:spacing w:val="-3"/>
          <w:w w:val="90"/>
        </w:rPr>
        <w:t> </w:t>
      </w:r>
      <w:r>
        <w:rPr>
          <w:rFonts w:ascii="Arial" w:hAnsi="Arial"/>
          <w:b/>
          <w:spacing w:val="-2"/>
          <w:w w:val="90"/>
        </w:rPr>
        <w:t>Nº </w:t>
      </w:r>
      <w:r>
        <w:rPr>
          <w:rFonts w:ascii="Arial" w:hAnsi="Arial"/>
          <w:b/>
          <w:w w:val="85"/>
        </w:rPr>
        <w:t>1022/2024: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 Conselheiros</w:t>
      </w:r>
      <w:r>
        <w:rPr>
          <w:spacing w:val="-2"/>
          <w:w w:val="85"/>
        </w:rPr>
        <w:t> </w:t>
      </w:r>
      <w:r>
        <w:rPr>
          <w:w w:val="85"/>
        </w:rPr>
        <w:t>do</w:t>
      </w:r>
      <w:r>
        <w:rPr>
          <w:spacing w:val="-2"/>
          <w:w w:val="85"/>
        </w:rPr>
        <w:t> </w:t>
      </w:r>
      <w:r>
        <w:rPr>
          <w:w w:val="85"/>
        </w:rPr>
        <w:t>Tribunal</w:t>
      </w:r>
      <w:r>
        <w:rPr>
          <w:spacing w:val="-2"/>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2"/>
          <w:w w:val="85"/>
        </w:rPr>
        <w:t> </w:t>
      </w:r>
      <w:r>
        <w:rPr>
          <w:w w:val="85"/>
        </w:rPr>
        <w:t>em</w:t>
      </w:r>
      <w:r>
        <w:rPr>
          <w:spacing w:val="-2"/>
          <w:w w:val="85"/>
        </w:rPr>
        <w:t> </w:t>
      </w:r>
      <w:r>
        <w:rPr>
          <w:w w:val="85"/>
        </w:rPr>
        <w:t>Sessão</w:t>
      </w:r>
      <w:r>
        <w:rPr>
          <w:spacing w:val="-2"/>
          <w:w w:val="85"/>
        </w:rPr>
        <w:t> </w:t>
      </w:r>
      <w:r>
        <w:rPr>
          <w:w w:val="85"/>
        </w:rPr>
        <w:t>do</w:t>
      </w:r>
      <w:r>
        <w:rPr>
          <w:spacing w:val="-3"/>
        </w:rPr>
        <w:t>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3"/>
          <w:w w:val="85"/>
        </w:rPr>
        <w:t> </w:t>
      </w:r>
      <w:r>
        <w:rPr>
          <w:w w:val="85"/>
        </w:rPr>
        <w:t>exercício</w:t>
      </w:r>
      <w:r>
        <w:rPr>
          <w:spacing w:val="-3"/>
          <w:w w:val="85"/>
        </w:rPr>
        <w:t> </w:t>
      </w:r>
      <w:r>
        <w:rPr>
          <w:w w:val="85"/>
        </w:rPr>
        <w:t>da </w:t>
      </w:r>
      <w:r>
        <w:rPr>
          <w:w w:val="80"/>
        </w:rPr>
        <w:t>competência atribuída pelo art. 11, inciso IV, alínea “i”, da Resolução nº 04/2002-TCE/AM, </w:t>
      </w:r>
      <w:r>
        <w:rPr>
          <w:rFonts w:ascii="Arial" w:hAnsi="Arial"/>
          <w:b/>
          <w:w w:val="80"/>
        </w:rPr>
        <w:t>à unanimidade</w:t>
      </w:r>
      <w:r>
        <w:rPr>
          <w:w w:val="80"/>
        </w:rPr>
        <w:t>, nos termos do voto do Excelentíssimo Senhor Conselheiro-Relator, </w:t>
      </w:r>
      <w:r>
        <w:rPr>
          <w:rFonts w:ascii="Arial" w:hAnsi="Arial"/>
          <w:b/>
          <w:w w:val="80"/>
        </w:rPr>
        <w:t>em consonância</w:t>
      </w:r>
      <w:r>
        <w:rPr>
          <w:rFonts w:ascii="Arial" w:hAnsi="Arial"/>
          <w:b/>
        </w:rPr>
        <w:t> </w:t>
      </w:r>
      <w:r>
        <w:rPr>
          <w:w w:val="80"/>
        </w:rPr>
        <w:t>com pronunciamento do Ministério Público junto a</w:t>
      </w:r>
      <w:r>
        <w:rPr>
          <w:spacing w:val="80"/>
        </w:rPr>
        <w:t> </w:t>
      </w:r>
      <w:r>
        <w:rPr>
          <w:w w:val="80"/>
        </w:rPr>
        <w:t>este Tribunal, no sentido de: </w:t>
      </w:r>
      <w:r>
        <w:rPr>
          <w:rFonts w:ascii="Arial" w:hAnsi="Arial"/>
          <w:b/>
          <w:w w:val="80"/>
        </w:rPr>
        <w:t>9.1. Conhecer </w:t>
      </w:r>
      <w:r>
        <w:rPr>
          <w:w w:val="80"/>
        </w:rPr>
        <w:t>nos termos do art. 288 da Res. 04/02-TCE/AM, da Representação formulada</w:t>
      </w:r>
      <w:r>
        <w:rPr>
          <w:spacing w:val="80"/>
        </w:rPr>
        <w:t> </w:t>
      </w:r>
      <w:r>
        <w:rPr>
          <w:w w:val="85"/>
        </w:rPr>
        <w:t>pela</w:t>
      </w:r>
      <w:r>
        <w:rPr>
          <w:spacing w:val="-7"/>
          <w:w w:val="85"/>
        </w:rPr>
        <w:t> </w:t>
      </w:r>
      <w:r>
        <w:rPr>
          <w:w w:val="85"/>
        </w:rPr>
        <w:t>Secretaria</w:t>
      </w:r>
      <w:r>
        <w:rPr>
          <w:spacing w:val="-7"/>
          <w:w w:val="85"/>
        </w:rPr>
        <w:t> </w:t>
      </w:r>
      <w:r>
        <w:rPr>
          <w:w w:val="85"/>
        </w:rPr>
        <w:t>de</w:t>
      </w:r>
      <w:r>
        <w:rPr>
          <w:spacing w:val="-6"/>
          <w:w w:val="85"/>
        </w:rPr>
        <w:t> </w:t>
      </w:r>
      <w:r>
        <w:rPr>
          <w:w w:val="85"/>
        </w:rPr>
        <w:t>Controle</w:t>
      </w:r>
      <w:r>
        <w:rPr>
          <w:spacing w:val="-7"/>
          <w:w w:val="85"/>
        </w:rPr>
        <w:t> </w:t>
      </w:r>
      <w:r>
        <w:rPr>
          <w:w w:val="85"/>
        </w:rPr>
        <w:t>Externo</w:t>
      </w:r>
      <w:r>
        <w:rPr>
          <w:spacing w:val="-7"/>
          <w:w w:val="85"/>
        </w:rPr>
        <w:t> </w:t>
      </w:r>
      <w:r>
        <w:rPr>
          <w:w w:val="85"/>
        </w:rPr>
        <w:t>desta</w:t>
      </w:r>
      <w:r>
        <w:rPr>
          <w:spacing w:val="-6"/>
          <w:w w:val="85"/>
        </w:rPr>
        <w:t> </w:t>
      </w:r>
      <w:r>
        <w:rPr>
          <w:w w:val="85"/>
        </w:rPr>
        <w:t>Corte</w:t>
      </w:r>
      <w:r>
        <w:rPr>
          <w:spacing w:val="-7"/>
          <w:w w:val="85"/>
        </w:rPr>
        <w:t> </w:t>
      </w:r>
      <w:r>
        <w:rPr>
          <w:w w:val="85"/>
        </w:rPr>
        <w:t>de</w:t>
      </w:r>
      <w:r>
        <w:rPr>
          <w:spacing w:val="-7"/>
          <w:w w:val="85"/>
        </w:rPr>
        <w:t> </w:t>
      </w:r>
      <w:r>
        <w:rPr>
          <w:w w:val="85"/>
        </w:rPr>
        <w:t>Contas</w:t>
      </w:r>
      <w:r>
        <w:rPr>
          <w:spacing w:val="-7"/>
          <w:w w:val="85"/>
        </w:rPr>
        <w:t> </w:t>
      </w:r>
      <w:r>
        <w:rPr>
          <w:w w:val="85"/>
        </w:rPr>
        <w:t>–</w:t>
      </w:r>
      <w:r>
        <w:rPr>
          <w:spacing w:val="-6"/>
          <w:w w:val="85"/>
        </w:rPr>
        <w:t> </w:t>
      </w:r>
      <w:r>
        <w:rPr>
          <w:w w:val="85"/>
        </w:rPr>
        <w:t>SECEX,</w:t>
      </w:r>
      <w:r>
        <w:rPr>
          <w:spacing w:val="-7"/>
          <w:w w:val="85"/>
        </w:rPr>
        <w:t> </w:t>
      </w:r>
      <w:r>
        <w:rPr>
          <w:w w:val="85"/>
        </w:rPr>
        <w:t>oriunda</w:t>
      </w:r>
      <w:r>
        <w:rPr>
          <w:spacing w:val="-7"/>
          <w:w w:val="85"/>
        </w:rPr>
        <w:t> </w:t>
      </w:r>
      <w:r>
        <w:rPr>
          <w:w w:val="85"/>
        </w:rPr>
        <w:t>da</w:t>
      </w:r>
      <w:r>
        <w:rPr>
          <w:spacing w:val="-6"/>
          <w:w w:val="85"/>
        </w:rPr>
        <w:t> </w:t>
      </w:r>
      <w:r>
        <w:rPr>
          <w:w w:val="85"/>
        </w:rPr>
        <w:t>Manifestação</w:t>
      </w:r>
      <w:r>
        <w:rPr>
          <w:spacing w:val="-7"/>
          <w:w w:val="85"/>
        </w:rPr>
        <w:t> </w:t>
      </w:r>
      <w:r>
        <w:rPr>
          <w:w w:val="85"/>
        </w:rPr>
        <w:t>da</w:t>
      </w:r>
      <w:r>
        <w:rPr>
          <w:spacing w:val="-7"/>
          <w:w w:val="85"/>
        </w:rPr>
        <w:t> </w:t>
      </w:r>
      <w:r>
        <w:rPr>
          <w:w w:val="85"/>
        </w:rPr>
        <w:t>Ouvidoria</w:t>
      </w:r>
      <w:r>
        <w:rPr>
          <w:spacing w:val="-6"/>
          <w:w w:val="85"/>
        </w:rPr>
        <w:t> </w:t>
      </w:r>
      <w:r>
        <w:rPr>
          <w:w w:val="85"/>
        </w:rPr>
        <w:t>nº</w:t>
      </w:r>
      <w:r>
        <w:rPr>
          <w:spacing w:val="-7"/>
          <w:w w:val="85"/>
        </w:rPr>
        <w:t> </w:t>
      </w:r>
      <w:r>
        <w:rPr>
          <w:w w:val="85"/>
        </w:rPr>
        <w:t>36/2023 contra</w:t>
      </w:r>
      <w:r>
        <w:rPr>
          <w:w w:val="85"/>
        </w:rPr>
        <w:t> a</w:t>
      </w:r>
      <w:r>
        <w:rPr>
          <w:w w:val="85"/>
        </w:rPr>
        <w:t> Prefeitura</w:t>
      </w:r>
      <w:r>
        <w:rPr>
          <w:w w:val="85"/>
        </w:rPr>
        <w:t> Municipal</w:t>
      </w:r>
      <w:r>
        <w:rPr>
          <w:w w:val="85"/>
        </w:rPr>
        <w:t> de</w:t>
      </w:r>
      <w:r>
        <w:rPr>
          <w:w w:val="85"/>
        </w:rPr>
        <w:t> Alvarães;</w:t>
      </w:r>
      <w:r>
        <w:rPr>
          <w:w w:val="85"/>
        </w:rPr>
        <w:t> </w:t>
      </w:r>
      <w:r>
        <w:rPr>
          <w:rFonts w:ascii="Arial" w:hAnsi="Arial"/>
          <w:b/>
          <w:w w:val="85"/>
        </w:rPr>
        <w:t>9.2.</w:t>
      </w:r>
      <w:r>
        <w:rPr>
          <w:rFonts w:ascii="Arial" w:hAnsi="Arial"/>
          <w:b/>
          <w:w w:val="85"/>
        </w:rPr>
        <w:t> Julgar</w:t>
      </w:r>
      <w:r>
        <w:rPr>
          <w:rFonts w:ascii="Arial" w:hAnsi="Arial"/>
          <w:b/>
          <w:w w:val="85"/>
        </w:rPr>
        <w:t> Procedente</w:t>
      </w:r>
      <w:r>
        <w:rPr>
          <w:rFonts w:ascii="Arial" w:hAnsi="Arial"/>
          <w:b/>
          <w:w w:val="85"/>
        </w:rPr>
        <w:t> </w:t>
      </w:r>
      <w:r>
        <w:rPr>
          <w:w w:val="85"/>
        </w:rPr>
        <w:t>a</w:t>
      </w:r>
      <w:r>
        <w:rPr>
          <w:w w:val="85"/>
        </w:rPr>
        <w:t> Representação</w:t>
      </w:r>
      <w:r>
        <w:rPr>
          <w:w w:val="85"/>
        </w:rPr>
        <w:t> contra</w:t>
      </w:r>
      <w:r>
        <w:rPr>
          <w:w w:val="85"/>
        </w:rPr>
        <w:t> Prefeitura</w:t>
      </w:r>
      <w:r>
        <w:rPr>
          <w:w w:val="85"/>
        </w:rPr>
        <w:t> Municipal</w:t>
      </w:r>
      <w:r>
        <w:rPr>
          <w:w w:val="85"/>
        </w:rPr>
        <w:t> de </w:t>
      </w:r>
      <w:r>
        <w:rPr>
          <w:w w:val="90"/>
        </w:rPr>
        <w:t>Alvarães,</w:t>
      </w:r>
      <w:r>
        <w:rPr>
          <w:spacing w:val="-1"/>
          <w:w w:val="90"/>
        </w:rPr>
        <w:t> </w:t>
      </w:r>
      <w:r>
        <w:rPr>
          <w:w w:val="90"/>
        </w:rPr>
        <w:t>formulada</w:t>
      </w:r>
      <w:r>
        <w:rPr>
          <w:spacing w:val="-3"/>
          <w:w w:val="90"/>
        </w:rPr>
        <w:t> </w:t>
      </w:r>
      <w:r>
        <w:rPr>
          <w:w w:val="90"/>
        </w:rPr>
        <w:t>pela</w:t>
      </w:r>
      <w:r>
        <w:rPr>
          <w:spacing w:val="-3"/>
          <w:w w:val="90"/>
        </w:rPr>
        <w:t> </w:t>
      </w:r>
      <w:r>
        <w:rPr>
          <w:w w:val="90"/>
        </w:rPr>
        <w:t>Secretaria</w:t>
      </w:r>
      <w:r>
        <w:rPr>
          <w:spacing w:val="-3"/>
          <w:w w:val="90"/>
        </w:rPr>
        <w:t> </w:t>
      </w:r>
      <w:r>
        <w:rPr>
          <w:w w:val="90"/>
        </w:rPr>
        <w:t>de</w:t>
      </w:r>
      <w:r>
        <w:rPr>
          <w:spacing w:val="-1"/>
          <w:w w:val="90"/>
        </w:rPr>
        <w:t> </w:t>
      </w:r>
      <w:r>
        <w:rPr>
          <w:w w:val="90"/>
        </w:rPr>
        <w:t>Controle</w:t>
      </w:r>
      <w:r>
        <w:rPr>
          <w:spacing w:val="-1"/>
          <w:w w:val="90"/>
        </w:rPr>
        <w:t> </w:t>
      </w:r>
      <w:r>
        <w:rPr>
          <w:w w:val="90"/>
        </w:rPr>
        <w:t>Externo</w:t>
      </w:r>
      <w:r>
        <w:rPr>
          <w:spacing w:val="-1"/>
          <w:w w:val="90"/>
        </w:rPr>
        <w:t> </w:t>
      </w:r>
      <w:r>
        <w:rPr>
          <w:w w:val="90"/>
        </w:rPr>
        <w:t>desta</w:t>
      </w:r>
      <w:r>
        <w:rPr>
          <w:spacing w:val="-1"/>
          <w:w w:val="90"/>
        </w:rPr>
        <w:t> </w:t>
      </w:r>
      <w:r>
        <w:rPr>
          <w:w w:val="90"/>
        </w:rPr>
        <w:t>Corte</w:t>
      </w:r>
      <w:r>
        <w:rPr>
          <w:spacing w:val="-1"/>
          <w:w w:val="90"/>
        </w:rPr>
        <w:t> </w:t>
      </w:r>
      <w:r>
        <w:rPr>
          <w:w w:val="90"/>
        </w:rPr>
        <w:t>de</w:t>
      </w:r>
      <w:r>
        <w:rPr>
          <w:spacing w:val="-1"/>
          <w:w w:val="90"/>
        </w:rPr>
        <w:t> </w:t>
      </w:r>
      <w:r>
        <w:rPr>
          <w:w w:val="90"/>
        </w:rPr>
        <w:t>Contas</w:t>
      </w:r>
      <w:r>
        <w:rPr>
          <w:w w:val="90"/>
        </w:rPr>
        <w:t> –</w:t>
      </w:r>
      <w:r>
        <w:rPr>
          <w:spacing w:val="-1"/>
          <w:w w:val="90"/>
        </w:rPr>
        <w:t> </w:t>
      </w:r>
      <w:r>
        <w:rPr>
          <w:w w:val="90"/>
        </w:rPr>
        <w:t>SECEX,</w:t>
      </w:r>
      <w:r>
        <w:rPr>
          <w:spacing w:val="-1"/>
          <w:w w:val="90"/>
        </w:rPr>
        <w:t> </w:t>
      </w:r>
      <w:r>
        <w:rPr>
          <w:w w:val="90"/>
        </w:rPr>
        <w:t>em</w:t>
      </w:r>
      <w:r>
        <w:rPr>
          <w:spacing w:val="-2"/>
          <w:w w:val="90"/>
        </w:rPr>
        <w:t> </w:t>
      </w:r>
      <w:r>
        <w:rPr>
          <w:w w:val="90"/>
        </w:rPr>
        <w:t>face</w:t>
      </w:r>
      <w:r>
        <w:rPr>
          <w:spacing w:val="-1"/>
          <w:w w:val="90"/>
        </w:rPr>
        <w:t> </w:t>
      </w:r>
      <w:r>
        <w:rPr>
          <w:w w:val="90"/>
        </w:rPr>
        <w:t>de</w:t>
      </w:r>
      <w:r>
        <w:rPr>
          <w:spacing w:val="-1"/>
          <w:w w:val="90"/>
        </w:rPr>
        <w:t> </w:t>
      </w:r>
      <w:r>
        <w:rPr>
          <w:w w:val="90"/>
        </w:rPr>
        <w:t>possíveis </w:t>
      </w:r>
      <w:r>
        <w:rPr>
          <w:w w:val="80"/>
        </w:rPr>
        <w:t>irregularidades em processo licitatórios da Prefeitura Municipal de Alvarães, em afronta ao art.4º, V, da Lei nº 10.520/2022,</w:t>
      </w:r>
      <w:r>
        <w:rPr/>
        <w:t> </w:t>
      </w:r>
      <w:r>
        <w:rPr>
          <w:w w:val="85"/>
        </w:rPr>
        <w:t>em relação aos Pregões Presenciais nº 37/2023 nº 38/2023;</w:t>
      </w:r>
      <w:r>
        <w:rPr>
          <w:w w:val="85"/>
        </w:rPr>
        <w:t> </w:t>
      </w:r>
      <w:r>
        <w:rPr>
          <w:rFonts w:ascii="Arial" w:hAnsi="Arial"/>
          <w:b/>
          <w:w w:val="85"/>
        </w:rPr>
        <w:t>9.3. Considerar revel </w:t>
      </w:r>
      <w:r>
        <w:rPr>
          <w:w w:val="85"/>
        </w:rPr>
        <w:t>a Sra. Janine de Araujo Frazão, </w:t>
      </w:r>
      <w:r>
        <w:rPr>
          <w:w w:val="80"/>
        </w:rPr>
        <w:t>Presidente da Comissão Permanente de Licitação de Alvarães/AM, com fulcro no art. 20, §4º da Lei n°2423/96 c/c art. 88, </w:t>
      </w:r>
      <w:r>
        <w:rPr>
          <w:rFonts w:ascii="Arial" w:hAnsi="Arial"/>
          <w:i/>
          <w:w w:val="80"/>
        </w:rPr>
        <w:t>caput</w:t>
      </w:r>
      <w:r>
        <w:rPr>
          <w:w w:val="80"/>
        </w:rPr>
        <w:t>,</w:t>
      </w:r>
      <w:r>
        <w:rPr/>
        <w:t> </w:t>
      </w:r>
      <w:r>
        <w:rPr>
          <w:w w:val="80"/>
        </w:rPr>
        <w:t>da</w:t>
      </w:r>
      <w:r>
        <w:rPr/>
        <w:t> </w:t>
      </w:r>
      <w:r>
        <w:rPr>
          <w:w w:val="80"/>
        </w:rPr>
        <w:t>Resolução</w:t>
      </w:r>
      <w:r>
        <w:rPr/>
        <w:t> </w:t>
      </w:r>
      <w:r>
        <w:rPr>
          <w:w w:val="80"/>
        </w:rPr>
        <w:t>nº</w:t>
      </w:r>
      <w:r>
        <w:rPr/>
        <w:t> </w:t>
      </w:r>
      <w:r>
        <w:rPr>
          <w:w w:val="80"/>
        </w:rPr>
        <w:t>04/2002</w:t>
      </w:r>
      <w:r>
        <w:rPr/>
        <w:t> </w:t>
      </w:r>
      <w:r>
        <w:rPr>
          <w:w w:val="80"/>
        </w:rPr>
        <w:t>TCE/AM;</w:t>
      </w:r>
      <w:r>
        <w:rPr/>
        <w:t> </w:t>
      </w:r>
      <w:r>
        <w:rPr>
          <w:rFonts w:ascii="Arial" w:hAnsi="Arial"/>
          <w:b/>
          <w:w w:val="80"/>
        </w:rPr>
        <w:t>9.4.</w:t>
      </w:r>
      <w:r>
        <w:rPr>
          <w:rFonts w:ascii="Arial" w:hAnsi="Arial"/>
          <w:b/>
        </w:rPr>
        <w:t> </w:t>
      </w:r>
      <w:r>
        <w:rPr>
          <w:rFonts w:ascii="Arial" w:hAnsi="Arial"/>
          <w:b/>
          <w:w w:val="80"/>
        </w:rPr>
        <w:t>Aplicar</w:t>
      </w:r>
      <w:r>
        <w:rPr>
          <w:rFonts w:ascii="Arial" w:hAnsi="Arial"/>
          <w:b/>
        </w:rPr>
        <w:t> </w:t>
      </w:r>
      <w:r>
        <w:rPr>
          <w:rFonts w:ascii="Arial" w:hAnsi="Arial"/>
          <w:b/>
          <w:w w:val="80"/>
        </w:rPr>
        <w:t>Multa</w:t>
      </w:r>
      <w:r>
        <w:rPr>
          <w:rFonts w:ascii="Arial" w:hAnsi="Arial"/>
          <w:b/>
        </w:rPr>
        <w:t> </w:t>
      </w:r>
      <w:r>
        <w:rPr>
          <w:w w:val="80"/>
        </w:rPr>
        <w:t>ao</w:t>
      </w:r>
      <w:r>
        <w:rPr/>
        <w:t> </w:t>
      </w:r>
      <w:r>
        <w:rPr>
          <w:w w:val="80"/>
        </w:rPr>
        <w:t>Sr.</w:t>
      </w:r>
      <w:r>
        <w:rPr/>
        <w:t> </w:t>
      </w:r>
      <w:r>
        <w:rPr>
          <w:w w:val="80"/>
        </w:rPr>
        <w:t>Lucenildo</w:t>
      </w:r>
      <w:r>
        <w:rPr/>
        <w:t> </w:t>
      </w:r>
      <w:r>
        <w:rPr>
          <w:w w:val="80"/>
        </w:rPr>
        <w:t>de</w:t>
      </w:r>
      <w:r>
        <w:rPr/>
        <w:t> </w:t>
      </w:r>
      <w:r>
        <w:rPr>
          <w:w w:val="80"/>
        </w:rPr>
        <w:t>Souza</w:t>
      </w:r>
      <w:r>
        <w:rPr/>
        <w:t> </w:t>
      </w:r>
      <w:r>
        <w:rPr>
          <w:w w:val="80"/>
        </w:rPr>
        <w:t>Macedo</w:t>
      </w:r>
      <w:r>
        <w:rPr/>
        <w:t> </w:t>
      </w:r>
      <w:r>
        <w:rPr>
          <w:w w:val="80"/>
        </w:rPr>
        <w:t>no</w:t>
      </w:r>
      <w:r>
        <w:rPr/>
        <w:t> </w:t>
      </w:r>
      <w:r>
        <w:rPr>
          <w:w w:val="80"/>
        </w:rPr>
        <w:t>valor</w:t>
      </w:r>
      <w:r>
        <w:rPr/>
        <w:t> </w:t>
      </w:r>
      <w:r>
        <w:rPr>
          <w:w w:val="80"/>
        </w:rPr>
        <w:t>de</w:t>
      </w:r>
      <w:r>
        <w:rPr>
          <w:spacing w:val="13"/>
        </w:rPr>
        <w:t> </w:t>
      </w:r>
      <w:r>
        <w:rPr>
          <w:w w:val="80"/>
        </w:rPr>
        <w:t>R$13.654,39</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0"/>
        </w:rPr>
        <w:t>e</w:t>
      </w:r>
      <w:r>
        <w:rPr/>
        <w:t> </w:t>
      </w:r>
      <w:r>
        <w:rPr>
          <w:w w:val="80"/>
        </w:rPr>
        <w:t>fixar prazo</w:t>
      </w:r>
      <w:r>
        <w:rPr/>
        <w:t> </w:t>
      </w:r>
      <w:r>
        <w:rPr>
          <w:w w:val="80"/>
        </w:rPr>
        <w:t>de</w:t>
      </w:r>
      <w:r>
        <w:rPr/>
        <w:t> </w:t>
      </w:r>
      <w:r>
        <w:rPr>
          <w:w w:val="80"/>
        </w:rPr>
        <w:t>30</w:t>
      </w:r>
      <w:r>
        <w:rPr/>
        <w:t> </w:t>
      </w:r>
      <w:r>
        <w:rPr>
          <w:w w:val="80"/>
        </w:rPr>
        <w:t>dias</w:t>
      </w:r>
      <w:r>
        <w:rPr/>
        <w:t> </w:t>
      </w:r>
      <w:r>
        <w:rPr>
          <w:w w:val="80"/>
        </w:rPr>
        <w:t>para</w:t>
      </w:r>
      <w:r>
        <w:rPr/>
        <w:t> </w:t>
      </w:r>
      <w:r>
        <w:rPr>
          <w:w w:val="80"/>
        </w:rPr>
        <w:t>que</w:t>
      </w:r>
      <w:r>
        <w:rPr/>
        <w:t> </w:t>
      </w:r>
      <w:r>
        <w:rPr>
          <w:w w:val="80"/>
        </w:rPr>
        <w:t>o</w:t>
      </w:r>
      <w:r>
        <w:rPr/>
        <w:t> </w:t>
      </w:r>
      <w:r>
        <w:rPr>
          <w:w w:val="80"/>
        </w:rPr>
        <w:t>responsável</w:t>
      </w:r>
      <w:r>
        <w:rPr>
          <w:spacing w:val="-1"/>
        </w:rPr>
        <w:t> </w:t>
      </w:r>
      <w:r>
        <w:rPr>
          <w:w w:val="80"/>
        </w:rPr>
        <w:t>recolha</w:t>
      </w:r>
      <w:r>
        <w:rPr/>
        <w:t> </w:t>
      </w:r>
      <w:r>
        <w:rPr>
          <w:w w:val="80"/>
        </w:rPr>
        <w:t>o</w:t>
      </w:r>
      <w:r>
        <w:rPr/>
        <w:t> </w:t>
      </w:r>
      <w:r>
        <w:rPr>
          <w:w w:val="80"/>
        </w:rPr>
        <w:t>valor</w:t>
      </w:r>
      <w:r>
        <w:rPr>
          <w:spacing w:val="-1"/>
        </w:rPr>
        <w:t> </w:t>
      </w:r>
      <w:r>
        <w:rPr>
          <w:w w:val="80"/>
        </w:rPr>
        <w:t>da</w:t>
      </w:r>
      <w:r>
        <w:rPr/>
        <w:t> </w:t>
      </w:r>
      <w:r>
        <w:rPr>
          <w:w w:val="80"/>
        </w:rPr>
        <w:t>multa,</w:t>
      </w:r>
      <w:r>
        <w:rPr/>
        <w:t> </w:t>
      </w:r>
      <w:r>
        <w:rPr>
          <w:w w:val="80"/>
        </w:rPr>
        <w:t>na</w:t>
      </w:r>
      <w:r>
        <w:rPr/>
        <w:t> </w:t>
      </w:r>
      <w:r>
        <w:rPr>
          <w:w w:val="80"/>
        </w:rPr>
        <w:t>esfera</w:t>
      </w:r>
      <w:r>
        <w:rPr/>
        <w:t> </w:t>
      </w:r>
      <w:r>
        <w:rPr>
          <w:w w:val="80"/>
        </w:rPr>
        <w:t>Estadual</w:t>
      </w:r>
      <w:r>
        <w:rPr>
          <w:spacing w:val="-1"/>
        </w:rPr>
        <w:t> </w:t>
      </w:r>
      <w:r>
        <w:rPr>
          <w:w w:val="80"/>
        </w:rPr>
        <w:t>para</w:t>
      </w:r>
      <w:r>
        <w:rPr>
          <w:spacing w:val="-1"/>
        </w:rPr>
        <w:t> </w:t>
      </w:r>
      <w:r>
        <w:rPr>
          <w:w w:val="80"/>
        </w:rPr>
        <w:t>o</w:t>
      </w:r>
      <w:r>
        <w:rPr/>
        <w:t> </w:t>
      </w:r>
      <w:r>
        <w:rPr>
          <w:w w:val="80"/>
        </w:rPr>
        <w:t>órgão</w:t>
      </w:r>
      <w:r>
        <w:rPr/>
        <w:t> </w:t>
      </w:r>
      <w:r>
        <w:rPr>
          <w:w w:val="80"/>
        </w:rPr>
        <w:t>Fundo</w:t>
      </w:r>
      <w:r>
        <w:rPr/>
        <w:t> </w:t>
      </w:r>
      <w:r>
        <w:rPr>
          <w:w w:val="80"/>
        </w:rPr>
        <w:t>de</w:t>
      </w:r>
      <w:r>
        <w:rPr/>
        <w:t> </w:t>
      </w:r>
      <w:r>
        <w:rPr>
          <w:w w:val="80"/>
        </w:rPr>
        <w:t>Apoio ao Exercício do Controle Externo</w:t>
      </w:r>
      <w:r>
        <w:rPr/>
        <w:t> </w:t>
      </w:r>
      <w:r>
        <w:rPr>
          <w:w w:val="80"/>
        </w:rPr>
        <w:t>- FAECE, através de DAR avulso extraído do sítio eletrônico da SEFAZ/AM, sob o código </w:t>
      </w:r>
      <w:r>
        <w:rPr>
          <w:w w:val="85"/>
        </w:rPr>
        <w:t>“5508</w:t>
      </w:r>
      <w:r>
        <w:rPr>
          <w:spacing w:val="-4"/>
          <w:w w:val="85"/>
        </w:rPr>
        <w:t> </w:t>
      </w:r>
      <w:r>
        <w:rPr>
          <w:w w:val="85"/>
        </w:rPr>
        <w:t>–</w:t>
      </w:r>
      <w:r>
        <w:rPr>
          <w:spacing w:val="-4"/>
          <w:w w:val="85"/>
        </w:rPr>
        <w:t> </w:t>
      </w:r>
      <w:r>
        <w:rPr>
          <w:w w:val="85"/>
        </w:rPr>
        <w:t>Multas</w:t>
      </w:r>
      <w:r>
        <w:rPr>
          <w:spacing w:val="-4"/>
          <w:w w:val="85"/>
        </w:rPr>
        <w:t> </w:t>
      </w:r>
      <w:r>
        <w:rPr>
          <w:w w:val="85"/>
        </w:rPr>
        <w:t>aplicadas</w:t>
      </w:r>
      <w:r>
        <w:rPr>
          <w:spacing w:val="-4"/>
          <w:w w:val="85"/>
        </w:rPr>
        <w:t> </w:t>
      </w:r>
      <w:r>
        <w:rPr>
          <w:w w:val="85"/>
        </w:rPr>
        <w:t>pelo</w:t>
      </w:r>
      <w:r>
        <w:rPr>
          <w:spacing w:val="-4"/>
          <w:w w:val="85"/>
        </w:rPr>
        <w:t> </w:t>
      </w:r>
      <w:r>
        <w:rPr>
          <w:w w:val="85"/>
        </w:rPr>
        <w:t>TCE/AM</w:t>
      </w:r>
      <w:r>
        <w:rPr>
          <w:spacing w:val="-2"/>
          <w:w w:val="85"/>
        </w:rPr>
        <w:t> </w:t>
      </w:r>
      <w:r>
        <w:rPr>
          <w:w w:val="85"/>
        </w:rPr>
        <w:t>–</w:t>
      </w:r>
      <w:r>
        <w:rPr>
          <w:spacing w:val="-4"/>
          <w:w w:val="85"/>
        </w:rPr>
        <w:t> </w:t>
      </w:r>
      <w:r>
        <w:rPr>
          <w:w w:val="85"/>
        </w:rPr>
        <w:t>Fundo</w:t>
      </w:r>
      <w:r>
        <w:rPr>
          <w:spacing w:val="-4"/>
          <w:w w:val="85"/>
        </w:rPr>
        <w:t> </w:t>
      </w:r>
      <w:r>
        <w:rPr>
          <w:w w:val="85"/>
        </w:rPr>
        <w:t>de</w:t>
      </w:r>
      <w:r>
        <w:rPr>
          <w:spacing w:val="-4"/>
          <w:w w:val="85"/>
        </w:rPr>
        <w:t> </w:t>
      </w:r>
      <w:r>
        <w:rPr>
          <w:w w:val="85"/>
        </w:rPr>
        <w:t>Apoio</w:t>
      </w:r>
      <w:r>
        <w:rPr>
          <w:spacing w:val="-4"/>
          <w:w w:val="85"/>
        </w:rPr>
        <w:t> </w:t>
      </w:r>
      <w:r>
        <w:rPr>
          <w:w w:val="85"/>
        </w:rPr>
        <w:t>ao</w:t>
      </w:r>
      <w:r>
        <w:rPr>
          <w:spacing w:val="-4"/>
          <w:w w:val="85"/>
        </w:rPr>
        <w:t> </w:t>
      </w:r>
      <w:r>
        <w:rPr>
          <w:w w:val="85"/>
        </w:rPr>
        <w:t>Exercício</w:t>
      </w:r>
      <w:r>
        <w:rPr>
          <w:spacing w:val="-4"/>
          <w:w w:val="85"/>
        </w:rPr>
        <w:t> </w:t>
      </w:r>
      <w:r>
        <w:rPr>
          <w:w w:val="85"/>
        </w:rPr>
        <w:t>do</w:t>
      </w:r>
      <w:r>
        <w:rPr>
          <w:spacing w:val="-4"/>
          <w:w w:val="85"/>
        </w:rPr>
        <w:t> </w:t>
      </w:r>
      <w:r>
        <w:rPr>
          <w:w w:val="85"/>
        </w:rPr>
        <w:t>Controle</w:t>
      </w:r>
      <w:r>
        <w:rPr>
          <w:spacing w:val="-4"/>
          <w:w w:val="85"/>
        </w:rPr>
        <w:t> </w:t>
      </w:r>
      <w:r>
        <w:rPr>
          <w:w w:val="85"/>
        </w:rPr>
        <w:t>Externo –</w:t>
      </w:r>
      <w:r>
        <w:rPr>
          <w:spacing w:val="-4"/>
          <w:w w:val="85"/>
        </w:rPr>
        <w:t> </w:t>
      </w:r>
      <w:r>
        <w:rPr>
          <w:w w:val="85"/>
        </w:rPr>
        <w:t>FAECE”.</w:t>
      </w:r>
      <w:r>
        <w:rPr>
          <w:spacing w:val="-4"/>
          <w:w w:val="85"/>
        </w:rPr>
        <w:t> </w:t>
      </w:r>
      <w:r>
        <w:rPr>
          <w:w w:val="85"/>
        </w:rPr>
        <w:t>Dentro</w:t>
      </w:r>
      <w:r>
        <w:rPr>
          <w:spacing w:val="-4"/>
          <w:w w:val="85"/>
        </w:rPr>
        <w:t> </w:t>
      </w:r>
      <w:r>
        <w:rPr>
          <w:w w:val="85"/>
        </w:rPr>
        <w:t>do</w:t>
      </w:r>
      <w:r>
        <w:rPr>
          <w:spacing w:val="-4"/>
          <w:w w:val="85"/>
        </w:rPr>
        <w:t> </w:t>
      </w:r>
      <w:r>
        <w:rPr>
          <w:w w:val="85"/>
        </w:rPr>
        <w:t>prazo </w:t>
      </w:r>
      <w:r>
        <w:rPr>
          <w:w w:val="80"/>
        </w:rPr>
        <w:t>anteriormente conferido, é obrigatório o encaminhamento do comprovante de pagamento (autenticado pelo Banco) a esta </w:t>
      </w:r>
      <w:r>
        <w:rPr>
          <w:w w:val="85"/>
        </w:rPr>
        <w:t>Corte de Contas (art. 72, inciso III, alínea "a", da Lei Orgânica do TCE/AM), condição imprescindível para emissão do </w:t>
      </w:r>
      <w:r>
        <w:rPr>
          <w:spacing w:val="-2"/>
          <w:w w:val="90"/>
        </w:rPr>
        <w:t>Termo</w:t>
      </w:r>
      <w:r>
        <w:rPr>
          <w:spacing w:val="-2"/>
          <w:w w:val="90"/>
        </w:rPr>
        <w:t> de</w:t>
      </w:r>
      <w:r>
        <w:rPr>
          <w:spacing w:val="-2"/>
          <w:w w:val="90"/>
        </w:rPr>
        <w:t> Quitação.</w:t>
      </w:r>
      <w:r>
        <w:rPr>
          <w:spacing w:val="-2"/>
          <w:w w:val="90"/>
        </w:rPr>
        <w:t> O</w:t>
      </w:r>
      <w:r>
        <w:rPr>
          <w:spacing w:val="-3"/>
          <w:w w:val="90"/>
        </w:rPr>
        <w:t> </w:t>
      </w:r>
      <w:r>
        <w:rPr>
          <w:spacing w:val="-2"/>
          <w:w w:val="90"/>
        </w:rPr>
        <w:t>não</w:t>
      </w:r>
      <w:r>
        <w:rPr>
          <w:spacing w:val="-2"/>
          <w:w w:val="90"/>
        </w:rPr>
        <w:t> adimplemento</w:t>
      </w:r>
      <w:r>
        <w:rPr>
          <w:spacing w:val="-2"/>
          <w:w w:val="90"/>
        </w:rPr>
        <w:t> dessa</w:t>
      </w:r>
      <w:r>
        <w:rPr>
          <w:spacing w:val="-2"/>
          <w:w w:val="90"/>
        </w:rPr>
        <w:t> obrigação</w:t>
      </w:r>
      <w:r>
        <w:rPr>
          <w:spacing w:val="-3"/>
          <w:w w:val="90"/>
        </w:rPr>
        <w:t> </w:t>
      </w:r>
      <w:r>
        <w:rPr>
          <w:spacing w:val="-2"/>
          <w:w w:val="90"/>
        </w:rPr>
        <w:t>pecuniária</w:t>
      </w:r>
      <w:r>
        <w:rPr>
          <w:spacing w:val="-2"/>
          <w:w w:val="90"/>
        </w:rPr>
        <w:t> no</w:t>
      </w:r>
      <w:r>
        <w:rPr>
          <w:spacing w:val="-2"/>
          <w:w w:val="90"/>
        </w:rPr>
        <w:t> prazo</w:t>
      </w:r>
      <w:r>
        <w:rPr>
          <w:spacing w:val="-2"/>
          <w:w w:val="90"/>
        </w:rPr>
        <w:t> legal</w:t>
      </w:r>
      <w:r>
        <w:rPr>
          <w:spacing w:val="-2"/>
          <w:w w:val="90"/>
        </w:rPr>
        <w:t> importará</w:t>
      </w:r>
      <w:r>
        <w:rPr>
          <w:spacing w:val="-3"/>
          <w:w w:val="90"/>
        </w:rPr>
        <w:t> </w:t>
      </w:r>
      <w:r>
        <w:rPr>
          <w:spacing w:val="-2"/>
          <w:w w:val="90"/>
        </w:rPr>
        <w:t>na</w:t>
      </w:r>
      <w:r>
        <w:rPr>
          <w:spacing w:val="-2"/>
          <w:w w:val="90"/>
        </w:rPr>
        <w:t> continuidade</w:t>
      </w:r>
      <w:r>
        <w:rPr>
          <w:spacing w:val="-3"/>
          <w:w w:val="90"/>
        </w:rPr>
        <w:t> </w:t>
      </w:r>
      <w:r>
        <w:rPr>
          <w:spacing w:val="-2"/>
          <w:w w:val="90"/>
        </w:rPr>
        <w:t>da </w:t>
      </w:r>
      <w:r>
        <w:rPr>
          <w:w w:val="80"/>
        </w:rPr>
        <w:t>cobrança administrativa ou judicial do título executivo (art. 73 da Lei Orgânica do TCE/AM), ficando o DERED autorizado,</w:t>
      </w:r>
      <w:r>
        <w:rPr/>
        <w:t> </w:t>
      </w:r>
      <w:r>
        <w:rPr>
          <w:w w:val="85"/>
        </w:rPr>
        <w:t>caso expirado o referido prazo, a adotar as medidas previstas nas subseções III e IV da Seção III, do Capítulo X, da Resolução nº 04/2002-TCE/AM, bem como proceder,</w:t>
      </w:r>
      <w:r>
        <w:rPr>
          <w:spacing w:val="-2"/>
          <w:w w:val="85"/>
        </w:rPr>
        <w:t> </w:t>
      </w:r>
      <w:r>
        <w:rPr>
          <w:w w:val="85"/>
        </w:rPr>
        <w:t>conforme estabelecido no</w:t>
      </w:r>
      <w:r>
        <w:rPr>
          <w:spacing w:val="-1"/>
          <w:w w:val="85"/>
        </w:rPr>
        <w:t> </w:t>
      </w:r>
      <w:r>
        <w:rPr>
          <w:w w:val="85"/>
        </w:rPr>
        <w:t>Acordo de Cooperação firmado com o </w:t>
      </w:r>
      <w:r>
        <w:rPr>
          <w:spacing w:val="-2"/>
          <w:w w:val="90"/>
        </w:rPr>
        <w:t>Instituto</w:t>
      </w:r>
      <w:r>
        <w:rPr>
          <w:spacing w:val="-3"/>
          <w:w w:val="90"/>
        </w:rPr>
        <w:t> </w:t>
      </w:r>
      <w:r>
        <w:rPr>
          <w:spacing w:val="-2"/>
          <w:w w:val="90"/>
        </w:rPr>
        <w:t>de</w:t>
      </w:r>
      <w:r>
        <w:rPr>
          <w:spacing w:val="-3"/>
          <w:w w:val="90"/>
        </w:rPr>
        <w:t> </w:t>
      </w:r>
      <w:r>
        <w:rPr>
          <w:spacing w:val="-2"/>
          <w:w w:val="90"/>
        </w:rPr>
        <w:t>Estudos</w:t>
      </w:r>
      <w:r>
        <w:rPr>
          <w:spacing w:val="-3"/>
          <w:w w:val="90"/>
        </w:rPr>
        <w:t> </w:t>
      </w:r>
      <w:r>
        <w:rPr>
          <w:spacing w:val="-2"/>
          <w:w w:val="90"/>
        </w:rPr>
        <w:t>de</w:t>
      </w:r>
      <w:r>
        <w:rPr>
          <w:spacing w:val="-3"/>
          <w:w w:val="90"/>
        </w:rPr>
        <w:t> </w:t>
      </w:r>
      <w:r>
        <w:rPr>
          <w:spacing w:val="-2"/>
          <w:w w:val="90"/>
        </w:rPr>
        <w:t>Protesto</w:t>
      </w:r>
      <w:r>
        <w:rPr>
          <w:spacing w:val="-3"/>
          <w:w w:val="90"/>
        </w:rPr>
        <w:t> </w:t>
      </w:r>
      <w:r>
        <w:rPr>
          <w:spacing w:val="-2"/>
          <w:w w:val="90"/>
        </w:rPr>
        <w:t>de</w:t>
      </w:r>
      <w:r>
        <w:rPr>
          <w:spacing w:val="-3"/>
          <w:w w:val="90"/>
        </w:rPr>
        <w:t> </w:t>
      </w:r>
      <w:r>
        <w:rPr>
          <w:spacing w:val="-2"/>
          <w:w w:val="90"/>
        </w:rPr>
        <w:t>Títulos</w:t>
      </w:r>
      <w:r>
        <w:rPr>
          <w:spacing w:val="-4"/>
          <w:w w:val="90"/>
        </w:rPr>
        <w:t> </w:t>
      </w:r>
      <w:r>
        <w:rPr>
          <w:spacing w:val="-2"/>
          <w:w w:val="90"/>
        </w:rPr>
        <w:t>do</w:t>
      </w:r>
      <w:r>
        <w:rPr>
          <w:spacing w:val="-3"/>
          <w:w w:val="90"/>
        </w:rPr>
        <w:t> </w:t>
      </w:r>
      <w:r>
        <w:rPr>
          <w:spacing w:val="-2"/>
          <w:w w:val="90"/>
        </w:rPr>
        <w:t>Brasil</w:t>
      </w:r>
      <w:r>
        <w:rPr>
          <w:spacing w:val="-2"/>
          <w:w w:val="90"/>
        </w:rPr>
        <w:t> -</w:t>
      </w:r>
      <w:r>
        <w:rPr>
          <w:spacing w:val="-3"/>
          <w:w w:val="90"/>
        </w:rPr>
        <w:t> </w:t>
      </w:r>
      <w:r>
        <w:rPr>
          <w:spacing w:val="-2"/>
          <w:w w:val="90"/>
        </w:rPr>
        <w:t>Seção</w:t>
      </w:r>
      <w:r>
        <w:rPr>
          <w:spacing w:val="-3"/>
          <w:w w:val="90"/>
        </w:rPr>
        <w:t> </w:t>
      </w:r>
      <w:r>
        <w:rPr>
          <w:spacing w:val="-2"/>
          <w:w w:val="90"/>
        </w:rPr>
        <w:t>Amazonas</w:t>
      </w:r>
      <w:r>
        <w:rPr>
          <w:spacing w:val="-2"/>
          <w:w w:val="90"/>
        </w:rPr>
        <w:t> -</w:t>
      </w:r>
      <w:r>
        <w:rPr>
          <w:spacing w:val="-3"/>
          <w:w w:val="90"/>
        </w:rPr>
        <w:t> </w:t>
      </w:r>
      <w:r>
        <w:rPr>
          <w:spacing w:val="-2"/>
          <w:w w:val="90"/>
        </w:rPr>
        <w:t>IEPTB/AM,</w:t>
      </w:r>
      <w:r>
        <w:rPr>
          <w:spacing w:val="-3"/>
          <w:w w:val="90"/>
        </w:rPr>
        <w:t> </w:t>
      </w:r>
      <w:r>
        <w:rPr>
          <w:spacing w:val="-2"/>
          <w:w w:val="90"/>
        </w:rPr>
        <w:t>ao</w:t>
      </w:r>
      <w:r>
        <w:rPr>
          <w:spacing w:val="-3"/>
          <w:w w:val="90"/>
        </w:rPr>
        <w:t> </w:t>
      </w:r>
      <w:r>
        <w:rPr>
          <w:spacing w:val="-2"/>
          <w:w w:val="90"/>
        </w:rPr>
        <w:t>encaminhamento</w:t>
      </w:r>
      <w:r>
        <w:rPr>
          <w:spacing w:val="-2"/>
          <w:w w:val="90"/>
        </w:rPr>
        <w:t> do</w:t>
      </w:r>
      <w:r>
        <w:rPr>
          <w:spacing w:val="-3"/>
          <w:w w:val="90"/>
        </w:rPr>
        <w:t> </w:t>
      </w:r>
      <w:r>
        <w:rPr>
          <w:spacing w:val="-2"/>
          <w:w w:val="90"/>
        </w:rPr>
        <w:t>título </w:t>
      </w:r>
      <w:r>
        <w:rPr>
          <w:w w:val="90"/>
        </w:rPr>
        <w:t>executivo</w:t>
      </w:r>
      <w:r>
        <w:rPr>
          <w:spacing w:val="-5"/>
          <w:w w:val="90"/>
        </w:rPr>
        <w:t> </w:t>
      </w:r>
      <w:r>
        <w:rPr>
          <w:w w:val="90"/>
        </w:rPr>
        <w:t>para</w:t>
      </w:r>
      <w:r>
        <w:rPr>
          <w:spacing w:val="-4"/>
          <w:w w:val="90"/>
        </w:rPr>
        <w:t> </w:t>
      </w:r>
      <w:r>
        <w:rPr>
          <w:w w:val="90"/>
        </w:rPr>
        <w:t>protesto</w:t>
      </w:r>
      <w:r>
        <w:rPr>
          <w:spacing w:val="-4"/>
          <w:w w:val="90"/>
        </w:rPr>
        <w:t> </w:t>
      </w:r>
      <w:r>
        <w:rPr>
          <w:w w:val="90"/>
        </w:rPr>
        <w:t>em</w:t>
      </w:r>
      <w:r>
        <w:rPr>
          <w:spacing w:val="-5"/>
          <w:w w:val="90"/>
        </w:rPr>
        <w:t> </w:t>
      </w:r>
      <w:r>
        <w:rPr>
          <w:w w:val="90"/>
        </w:rPr>
        <w:t>nome</w:t>
      </w:r>
      <w:r>
        <w:rPr>
          <w:spacing w:val="-4"/>
          <w:w w:val="90"/>
        </w:rPr>
        <w:t> </w:t>
      </w:r>
      <w:r>
        <w:rPr>
          <w:w w:val="90"/>
        </w:rPr>
        <w:t>do</w:t>
      </w:r>
      <w:r>
        <w:rPr>
          <w:spacing w:val="-4"/>
          <w:w w:val="90"/>
        </w:rPr>
        <w:t> </w:t>
      </w:r>
      <w:r>
        <w:rPr>
          <w:w w:val="90"/>
        </w:rPr>
        <w:t>responsável;</w:t>
      </w:r>
      <w:r>
        <w:rPr>
          <w:spacing w:val="-1"/>
          <w:w w:val="90"/>
        </w:rPr>
        <w:t> </w:t>
      </w:r>
      <w:r>
        <w:rPr>
          <w:rFonts w:ascii="Arial" w:hAnsi="Arial"/>
          <w:b/>
          <w:w w:val="90"/>
        </w:rPr>
        <w:t>9.5.</w:t>
      </w:r>
      <w:r>
        <w:rPr>
          <w:rFonts w:ascii="Arial" w:hAnsi="Arial"/>
          <w:b/>
          <w:spacing w:val="-4"/>
          <w:w w:val="90"/>
        </w:rPr>
        <w:t> </w:t>
      </w:r>
      <w:r>
        <w:rPr>
          <w:rFonts w:ascii="Arial" w:hAnsi="Arial"/>
          <w:b/>
          <w:w w:val="90"/>
        </w:rPr>
        <w:t>Aplicar</w:t>
      </w:r>
      <w:r>
        <w:rPr>
          <w:rFonts w:ascii="Arial" w:hAnsi="Arial"/>
          <w:b/>
          <w:spacing w:val="-4"/>
          <w:w w:val="90"/>
        </w:rPr>
        <w:t> </w:t>
      </w:r>
      <w:r>
        <w:rPr>
          <w:rFonts w:ascii="Arial" w:hAnsi="Arial"/>
          <w:b/>
          <w:w w:val="90"/>
        </w:rPr>
        <w:t>Multa</w:t>
      </w:r>
      <w:r>
        <w:rPr>
          <w:rFonts w:ascii="Arial" w:hAnsi="Arial"/>
          <w:b/>
          <w:spacing w:val="-3"/>
          <w:w w:val="90"/>
        </w:rPr>
        <w:t> </w:t>
      </w:r>
      <w:r>
        <w:rPr>
          <w:w w:val="90"/>
        </w:rPr>
        <w:t>à</w:t>
      </w:r>
      <w:r>
        <w:rPr>
          <w:spacing w:val="-4"/>
          <w:w w:val="90"/>
        </w:rPr>
        <w:t> </w:t>
      </w:r>
      <w:r>
        <w:rPr>
          <w:w w:val="90"/>
        </w:rPr>
        <w:t>Sra.</w:t>
      </w:r>
      <w:r>
        <w:rPr>
          <w:spacing w:val="-5"/>
          <w:w w:val="90"/>
        </w:rPr>
        <w:t> </w:t>
      </w:r>
      <w:r>
        <w:rPr>
          <w:w w:val="90"/>
        </w:rPr>
        <w:t>Janine</w:t>
      </w:r>
      <w:r>
        <w:rPr>
          <w:spacing w:val="-4"/>
          <w:w w:val="90"/>
        </w:rPr>
        <w:t> </w:t>
      </w:r>
      <w:r>
        <w:rPr>
          <w:w w:val="90"/>
        </w:rPr>
        <w:t>de</w:t>
      </w:r>
      <w:r>
        <w:rPr>
          <w:spacing w:val="-4"/>
          <w:w w:val="90"/>
        </w:rPr>
        <w:t> </w:t>
      </w:r>
      <w:r>
        <w:rPr>
          <w:w w:val="90"/>
        </w:rPr>
        <w:t>Araujo</w:t>
      </w:r>
      <w:r>
        <w:rPr>
          <w:spacing w:val="-4"/>
          <w:w w:val="90"/>
        </w:rPr>
        <w:t> </w:t>
      </w:r>
      <w:r>
        <w:rPr>
          <w:w w:val="90"/>
        </w:rPr>
        <w:t>Frazao</w:t>
      </w:r>
      <w:r>
        <w:rPr>
          <w:spacing w:val="-5"/>
          <w:w w:val="90"/>
        </w:rPr>
        <w:t> </w:t>
      </w:r>
      <w:r>
        <w:rPr>
          <w:w w:val="90"/>
        </w:rPr>
        <w:t>no</w:t>
      </w:r>
      <w:r>
        <w:rPr>
          <w:spacing w:val="-4"/>
          <w:w w:val="90"/>
        </w:rPr>
        <w:t> </w:t>
      </w:r>
      <w:r>
        <w:rPr>
          <w:w w:val="90"/>
        </w:rPr>
        <w:t>valor</w:t>
      </w:r>
      <w:r>
        <w:rPr>
          <w:spacing w:val="-5"/>
          <w:w w:val="90"/>
        </w:rPr>
        <w:t> </w:t>
      </w:r>
      <w:r>
        <w:rPr>
          <w:w w:val="90"/>
        </w:rPr>
        <w:t>de </w:t>
      </w:r>
      <w:r>
        <w:rPr>
          <w:w w:val="85"/>
        </w:rPr>
        <w:t>R$13.654,39</w:t>
      </w:r>
      <w:r>
        <w:rPr>
          <w:spacing w:val="-4"/>
          <w:w w:val="85"/>
        </w:rPr>
        <w:t> </w:t>
      </w:r>
      <w:r>
        <w:rPr>
          <w:w w:val="85"/>
        </w:rPr>
        <w:t>e</w:t>
      </w:r>
      <w:r>
        <w:rPr>
          <w:spacing w:val="-2"/>
          <w:w w:val="85"/>
        </w:rPr>
        <w:t> </w:t>
      </w:r>
      <w:r>
        <w:rPr>
          <w:w w:val="85"/>
        </w:rPr>
        <w:t>fixar</w:t>
      </w:r>
      <w:r>
        <w:rPr>
          <w:spacing w:val="-5"/>
          <w:w w:val="85"/>
        </w:rPr>
        <w:t> </w:t>
      </w:r>
      <w:r>
        <w:rPr>
          <w:w w:val="85"/>
        </w:rPr>
        <w:t>prazo</w:t>
      </w:r>
      <w:r>
        <w:rPr>
          <w:spacing w:val="-4"/>
          <w:w w:val="85"/>
        </w:rPr>
        <w:t> </w:t>
      </w:r>
      <w:r>
        <w:rPr>
          <w:w w:val="85"/>
        </w:rPr>
        <w:t>de</w:t>
      </w:r>
      <w:r>
        <w:rPr>
          <w:spacing w:val="-2"/>
          <w:w w:val="85"/>
        </w:rPr>
        <w:t> </w:t>
      </w:r>
      <w:r>
        <w:rPr>
          <w:w w:val="85"/>
        </w:rPr>
        <w:t>30</w:t>
      </w:r>
      <w:r>
        <w:rPr>
          <w:spacing w:val="-2"/>
          <w:w w:val="85"/>
        </w:rPr>
        <w:t> </w:t>
      </w:r>
      <w:r>
        <w:rPr>
          <w:w w:val="85"/>
        </w:rPr>
        <w:t>dias</w:t>
      </w:r>
      <w:r>
        <w:rPr>
          <w:spacing w:val="-4"/>
          <w:w w:val="85"/>
        </w:rPr>
        <w:t> </w:t>
      </w:r>
      <w:r>
        <w:rPr>
          <w:w w:val="85"/>
        </w:rPr>
        <w:t>para</w:t>
      </w:r>
      <w:r>
        <w:rPr>
          <w:spacing w:val="-5"/>
          <w:w w:val="85"/>
        </w:rPr>
        <w:t> </w:t>
      </w:r>
      <w:r>
        <w:rPr>
          <w:w w:val="85"/>
        </w:rPr>
        <w:t>que</w:t>
      </w:r>
      <w:r>
        <w:rPr>
          <w:spacing w:val="-2"/>
          <w:w w:val="85"/>
        </w:rPr>
        <w:t> </w:t>
      </w:r>
      <w:r>
        <w:rPr>
          <w:w w:val="85"/>
        </w:rPr>
        <w:t>o</w:t>
      </w:r>
      <w:r>
        <w:rPr>
          <w:spacing w:val="-2"/>
          <w:w w:val="85"/>
        </w:rPr>
        <w:t> </w:t>
      </w:r>
      <w:r>
        <w:rPr>
          <w:w w:val="85"/>
        </w:rPr>
        <w:t>responsável</w:t>
      </w:r>
      <w:r>
        <w:rPr>
          <w:spacing w:val="-3"/>
          <w:w w:val="85"/>
        </w:rPr>
        <w:t> </w:t>
      </w:r>
      <w:r>
        <w:rPr>
          <w:w w:val="85"/>
        </w:rPr>
        <w:t>recolha</w:t>
      </w:r>
      <w:r>
        <w:rPr>
          <w:spacing w:val="-3"/>
          <w:w w:val="85"/>
        </w:rPr>
        <w:t> </w:t>
      </w:r>
      <w:r>
        <w:rPr>
          <w:w w:val="85"/>
        </w:rPr>
        <w:t>o</w:t>
      </w:r>
      <w:r>
        <w:rPr>
          <w:spacing w:val="-2"/>
          <w:w w:val="85"/>
        </w:rPr>
        <w:t> </w:t>
      </w:r>
      <w:r>
        <w:rPr>
          <w:w w:val="85"/>
        </w:rPr>
        <w:t>valor</w:t>
      </w:r>
      <w:r>
        <w:rPr>
          <w:spacing w:val="-3"/>
          <w:w w:val="85"/>
        </w:rPr>
        <w:t> </w:t>
      </w:r>
      <w:r>
        <w:rPr>
          <w:w w:val="85"/>
        </w:rPr>
        <w:t>da</w:t>
      </w:r>
      <w:r>
        <w:rPr>
          <w:spacing w:val="-4"/>
          <w:w w:val="85"/>
        </w:rPr>
        <w:t> </w:t>
      </w:r>
      <w:r>
        <w:rPr>
          <w:w w:val="85"/>
        </w:rPr>
        <w:t>multa,</w:t>
      </w:r>
      <w:r>
        <w:rPr>
          <w:spacing w:val="-2"/>
          <w:w w:val="85"/>
        </w:rPr>
        <w:t> </w:t>
      </w:r>
      <w:r>
        <w:rPr>
          <w:w w:val="85"/>
        </w:rPr>
        <w:t>na</w:t>
      </w:r>
      <w:r>
        <w:rPr>
          <w:spacing w:val="-2"/>
          <w:w w:val="85"/>
        </w:rPr>
        <w:t> </w:t>
      </w:r>
      <w:r>
        <w:rPr>
          <w:w w:val="85"/>
        </w:rPr>
        <w:t>esfera</w:t>
      </w:r>
      <w:r>
        <w:rPr>
          <w:spacing w:val="-2"/>
          <w:w w:val="85"/>
        </w:rPr>
        <w:t> </w:t>
      </w:r>
      <w:r>
        <w:rPr>
          <w:w w:val="85"/>
        </w:rPr>
        <w:t>Estadual</w:t>
      </w:r>
      <w:r>
        <w:rPr>
          <w:spacing w:val="-5"/>
          <w:w w:val="85"/>
        </w:rPr>
        <w:t> </w:t>
      </w:r>
      <w:r>
        <w:rPr>
          <w:w w:val="85"/>
        </w:rPr>
        <w:t>para</w:t>
      </w:r>
      <w:r>
        <w:rPr>
          <w:spacing w:val="-2"/>
          <w:w w:val="85"/>
        </w:rPr>
        <w:t> </w:t>
      </w:r>
      <w:r>
        <w:rPr>
          <w:w w:val="85"/>
        </w:rPr>
        <w:t>o</w:t>
      </w:r>
      <w:r>
        <w:rPr>
          <w:spacing w:val="-4"/>
          <w:w w:val="85"/>
        </w:rPr>
        <w:t> </w:t>
      </w:r>
      <w:r>
        <w:rPr>
          <w:w w:val="85"/>
        </w:rPr>
        <w:t>órgão </w:t>
      </w:r>
      <w:r>
        <w:rPr>
          <w:w w:val="90"/>
        </w:rPr>
        <w:t>Fundo</w:t>
      </w:r>
      <w:r>
        <w:rPr>
          <w:spacing w:val="-9"/>
          <w:w w:val="90"/>
        </w:rPr>
        <w:t> </w:t>
      </w:r>
      <w:r>
        <w:rPr>
          <w:w w:val="90"/>
        </w:rPr>
        <w:t>de</w:t>
      </w:r>
      <w:r>
        <w:rPr>
          <w:spacing w:val="-9"/>
          <w:w w:val="90"/>
        </w:rPr>
        <w:t> </w:t>
      </w:r>
      <w:r>
        <w:rPr>
          <w:w w:val="90"/>
        </w:rPr>
        <w:t>Apoio</w:t>
      </w:r>
      <w:r>
        <w:rPr>
          <w:spacing w:val="-9"/>
          <w:w w:val="90"/>
        </w:rPr>
        <w:t> </w:t>
      </w:r>
      <w:r>
        <w:rPr>
          <w:w w:val="90"/>
        </w:rPr>
        <w:t>ao</w:t>
      </w:r>
      <w:r>
        <w:rPr>
          <w:spacing w:val="-9"/>
          <w:w w:val="90"/>
        </w:rPr>
        <w:t> </w:t>
      </w:r>
      <w:r>
        <w:rPr>
          <w:w w:val="90"/>
        </w:rPr>
        <w:t>Exercício</w:t>
      </w:r>
      <w:r>
        <w:rPr>
          <w:spacing w:val="-9"/>
          <w:w w:val="90"/>
        </w:rPr>
        <w:t> </w:t>
      </w:r>
      <w:r>
        <w:rPr>
          <w:w w:val="90"/>
        </w:rPr>
        <w:t>do</w:t>
      </w:r>
      <w:r>
        <w:rPr>
          <w:spacing w:val="-9"/>
          <w:w w:val="90"/>
        </w:rPr>
        <w:t> </w:t>
      </w:r>
      <w:r>
        <w:rPr>
          <w:w w:val="90"/>
        </w:rPr>
        <w:t>Controle</w:t>
      </w:r>
      <w:r>
        <w:rPr>
          <w:spacing w:val="-8"/>
          <w:w w:val="90"/>
        </w:rPr>
        <w:t> </w:t>
      </w:r>
      <w:r>
        <w:rPr>
          <w:w w:val="90"/>
        </w:rPr>
        <w:t>Externo</w:t>
      </w:r>
      <w:r>
        <w:rPr>
          <w:spacing w:val="-5"/>
          <w:w w:val="90"/>
        </w:rPr>
        <w:t> </w:t>
      </w:r>
      <w:r>
        <w:rPr>
          <w:w w:val="90"/>
        </w:rPr>
        <w:t>-</w:t>
      </w:r>
      <w:r>
        <w:rPr>
          <w:spacing w:val="-9"/>
          <w:w w:val="90"/>
        </w:rPr>
        <w:t> </w:t>
      </w:r>
      <w:r>
        <w:rPr>
          <w:w w:val="90"/>
        </w:rPr>
        <w:t>FAECE,</w:t>
      </w:r>
      <w:r>
        <w:rPr>
          <w:spacing w:val="-9"/>
          <w:w w:val="90"/>
        </w:rPr>
        <w:t> </w:t>
      </w:r>
      <w:r>
        <w:rPr>
          <w:w w:val="90"/>
        </w:rPr>
        <w:t>através</w:t>
      </w:r>
      <w:r>
        <w:rPr>
          <w:spacing w:val="-9"/>
          <w:w w:val="90"/>
        </w:rPr>
        <w:t> </w:t>
      </w:r>
      <w:r>
        <w:rPr>
          <w:w w:val="90"/>
        </w:rPr>
        <w:t>de</w:t>
      </w:r>
      <w:r>
        <w:rPr>
          <w:spacing w:val="-9"/>
          <w:w w:val="90"/>
        </w:rPr>
        <w:t> </w:t>
      </w:r>
      <w:r>
        <w:rPr>
          <w:w w:val="90"/>
        </w:rPr>
        <w:t>DAR</w:t>
      </w:r>
      <w:r>
        <w:rPr>
          <w:spacing w:val="-10"/>
          <w:w w:val="90"/>
        </w:rPr>
        <w:t> </w:t>
      </w:r>
      <w:r>
        <w:rPr>
          <w:w w:val="90"/>
        </w:rPr>
        <w:t>avulso</w:t>
      </w:r>
      <w:r>
        <w:rPr>
          <w:spacing w:val="-9"/>
          <w:w w:val="90"/>
        </w:rPr>
        <w:t> </w:t>
      </w:r>
      <w:r>
        <w:rPr>
          <w:w w:val="90"/>
        </w:rPr>
        <w:t>extraído</w:t>
      </w:r>
      <w:r>
        <w:rPr>
          <w:spacing w:val="-9"/>
          <w:w w:val="90"/>
        </w:rPr>
        <w:t> </w:t>
      </w:r>
      <w:r>
        <w:rPr>
          <w:w w:val="90"/>
        </w:rPr>
        <w:t>do</w:t>
      </w:r>
      <w:r>
        <w:rPr>
          <w:spacing w:val="-9"/>
          <w:w w:val="90"/>
        </w:rPr>
        <w:t> </w:t>
      </w:r>
      <w:r>
        <w:rPr>
          <w:w w:val="90"/>
        </w:rPr>
        <w:t>sítio</w:t>
      </w:r>
      <w:r>
        <w:rPr>
          <w:spacing w:val="-9"/>
          <w:w w:val="90"/>
        </w:rPr>
        <w:t> </w:t>
      </w:r>
      <w:r>
        <w:rPr>
          <w:w w:val="90"/>
        </w:rPr>
        <w:t>eletrônico</w:t>
      </w:r>
      <w:r>
        <w:rPr>
          <w:spacing w:val="-10"/>
          <w:w w:val="90"/>
        </w:rPr>
        <w:t> </w:t>
      </w:r>
      <w:r>
        <w:rPr>
          <w:w w:val="90"/>
        </w:rPr>
        <w:t>da </w:t>
      </w:r>
      <w:r>
        <w:rPr>
          <w:w w:val="85"/>
        </w:rPr>
        <w:t>SEFAZ/AM,</w:t>
      </w:r>
      <w:r>
        <w:rPr>
          <w:spacing w:val="-3"/>
          <w:w w:val="85"/>
        </w:rPr>
        <w:t> </w:t>
      </w:r>
      <w:r>
        <w:rPr>
          <w:w w:val="85"/>
        </w:rPr>
        <w:t>sob</w:t>
      </w:r>
      <w:r>
        <w:rPr>
          <w:spacing w:val="-2"/>
          <w:w w:val="85"/>
        </w:rPr>
        <w:t> </w:t>
      </w:r>
      <w:r>
        <w:rPr>
          <w:w w:val="85"/>
        </w:rPr>
        <w:t>o</w:t>
      </w:r>
      <w:r>
        <w:rPr>
          <w:spacing w:val="-2"/>
          <w:w w:val="85"/>
        </w:rPr>
        <w:t> </w:t>
      </w:r>
      <w:r>
        <w:rPr>
          <w:w w:val="85"/>
        </w:rPr>
        <w:t>código</w:t>
      </w:r>
      <w:r>
        <w:rPr>
          <w:spacing w:val="-2"/>
          <w:w w:val="85"/>
        </w:rPr>
        <w:t> </w:t>
      </w:r>
      <w:r>
        <w:rPr>
          <w:w w:val="85"/>
        </w:rPr>
        <w:t>“5508 –</w:t>
      </w:r>
      <w:r>
        <w:rPr>
          <w:spacing w:val="-2"/>
          <w:w w:val="85"/>
        </w:rPr>
        <w:t> </w:t>
      </w:r>
      <w:r>
        <w:rPr>
          <w:w w:val="85"/>
        </w:rPr>
        <w:t>Multas</w:t>
      </w:r>
      <w:r>
        <w:rPr>
          <w:spacing w:val="-3"/>
          <w:w w:val="85"/>
        </w:rPr>
        <w:t> </w:t>
      </w:r>
      <w:r>
        <w:rPr>
          <w:w w:val="85"/>
        </w:rPr>
        <w:t>aplicadas</w:t>
      </w:r>
      <w:r>
        <w:rPr>
          <w:spacing w:val="-3"/>
          <w:w w:val="85"/>
        </w:rPr>
        <w:t> </w:t>
      </w:r>
      <w:r>
        <w:rPr>
          <w:w w:val="85"/>
        </w:rPr>
        <w:t>pelo</w:t>
      </w:r>
      <w:r>
        <w:rPr>
          <w:spacing w:val="-3"/>
          <w:w w:val="85"/>
        </w:rPr>
        <w:t> </w:t>
      </w:r>
      <w:r>
        <w:rPr>
          <w:w w:val="85"/>
        </w:rPr>
        <w:t>TCE/AM</w:t>
      </w:r>
      <w:r>
        <w:rPr>
          <w:spacing w:val="-1"/>
          <w:w w:val="85"/>
        </w:rPr>
        <w:t> </w:t>
      </w:r>
      <w:r>
        <w:rPr>
          <w:w w:val="85"/>
        </w:rPr>
        <w:t>–</w:t>
      </w:r>
      <w:r>
        <w:rPr>
          <w:spacing w:val="-1"/>
          <w:w w:val="85"/>
        </w:rPr>
        <w:t> </w:t>
      </w:r>
      <w:r>
        <w:rPr>
          <w:w w:val="85"/>
        </w:rPr>
        <w:t>Fundo</w:t>
      </w:r>
      <w:r>
        <w:rPr>
          <w:spacing w:val="-4"/>
          <w:w w:val="85"/>
        </w:rPr>
        <w:t> </w:t>
      </w:r>
      <w:r>
        <w:rPr>
          <w:w w:val="85"/>
        </w:rPr>
        <w:t>de</w:t>
      </w:r>
      <w:r>
        <w:rPr>
          <w:spacing w:val="-2"/>
          <w:w w:val="85"/>
        </w:rPr>
        <w:t> </w:t>
      </w:r>
      <w:r>
        <w:rPr>
          <w:w w:val="85"/>
        </w:rPr>
        <w:t>Apoio</w:t>
      </w:r>
      <w:r>
        <w:rPr>
          <w:spacing w:val="-3"/>
          <w:w w:val="85"/>
        </w:rPr>
        <w:t> </w:t>
      </w:r>
      <w:r>
        <w:rPr>
          <w:w w:val="85"/>
        </w:rPr>
        <w:t>ao</w:t>
      </w:r>
      <w:r>
        <w:rPr>
          <w:spacing w:val="-2"/>
          <w:w w:val="85"/>
        </w:rPr>
        <w:t> </w:t>
      </w:r>
      <w:r>
        <w:rPr>
          <w:w w:val="85"/>
        </w:rPr>
        <w:t>Exercício</w:t>
      </w:r>
      <w:r>
        <w:rPr>
          <w:spacing w:val="-2"/>
          <w:w w:val="85"/>
        </w:rPr>
        <w:t> </w:t>
      </w:r>
      <w:r>
        <w:rPr>
          <w:w w:val="85"/>
        </w:rPr>
        <w:t>do</w:t>
      </w:r>
      <w:r>
        <w:rPr>
          <w:spacing w:val="-2"/>
          <w:w w:val="85"/>
        </w:rPr>
        <w:t> </w:t>
      </w:r>
      <w:r>
        <w:rPr>
          <w:w w:val="85"/>
        </w:rPr>
        <w:t>Controle</w:t>
      </w:r>
      <w:r>
        <w:rPr>
          <w:spacing w:val="-2"/>
          <w:w w:val="85"/>
        </w:rPr>
        <w:t> </w:t>
      </w:r>
      <w:r>
        <w:rPr>
          <w:w w:val="85"/>
        </w:rPr>
        <w:t>Externo – FAECE”.</w:t>
      </w:r>
      <w:r>
        <w:rPr>
          <w:w w:val="85"/>
        </w:rPr>
        <w:t> Dentro</w:t>
      </w:r>
      <w:r>
        <w:rPr>
          <w:w w:val="85"/>
        </w:rPr>
        <w:t> do</w:t>
      </w:r>
      <w:r>
        <w:rPr>
          <w:w w:val="85"/>
        </w:rPr>
        <w:t> prazo</w:t>
      </w:r>
      <w:r>
        <w:rPr>
          <w:w w:val="85"/>
        </w:rPr>
        <w:t> anteriormente</w:t>
      </w:r>
      <w:r>
        <w:rPr>
          <w:w w:val="85"/>
        </w:rPr>
        <w:t> conferido,</w:t>
      </w:r>
      <w:r>
        <w:rPr>
          <w:w w:val="85"/>
        </w:rPr>
        <w:t> é</w:t>
      </w:r>
      <w:r>
        <w:rPr>
          <w:w w:val="85"/>
        </w:rPr>
        <w:t> obrigatório</w:t>
      </w:r>
      <w:r>
        <w:rPr>
          <w:w w:val="85"/>
        </w:rPr>
        <w:t> o</w:t>
      </w:r>
      <w:r>
        <w:rPr>
          <w:w w:val="85"/>
        </w:rPr>
        <w:t> encaminhamento</w:t>
      </w:r>
      <w:r>
        <w:rPr>
          <w:w w:val="85"/>
        </w:rPr>
        <w:t> do</w:t>
      </w:r>
      <w:r>
        <w:rPr>
          <w:w w:val="85"/>
        </w:rPr>
        <w:t> comprovante</w:t>
      </w:r>
      <w:r>
        <w:rPr>
          <w:w w:val="85"/>
        </w:rPr>
        <w:t> de</w:t>
      </w:r>
      <w:r>
        <w:rPr>
          <w:w w:val="85"/>
        </w:rPr>
        <w:t> pagamento (autenticado pelo Banco) a esta Corte de Contas (art. 72, inciso III, alínea "a", da Lei Orgânica do TCE/AM), condição imprescindível para emissão do Termo de Quitação. O não adimplemento dessa obrigação pecuniária no prazo legal </w:t>
      </w:r>
      <w:r>
        <w:rPr>
          <w:spacing w:val="-2"/>
          <w:w w:val="85"/>
        </w:rPr>
        <w:t>importará na continuidade</w:t>
      </w:r>
      <w:r>
        <w:rPr>
          <w:spacing w:val="-3"/>
          <w:w w:val="85"/>
        </w:rPr>
        <w:t> </w:t>
      </w:r>
      <w:r>
        <w:rPr>
          <w:spacing w:val="-2"/>
          <w:w w:val="85"/>
        </w:rPr>
        <w:t>da cobrança administrativa</w:t>
      </w:r>
      <w:r>
        <w:rPr>
          <w:spacing w:val="-3"/>
          <w:w w:val="85"/>
        </w:rPr>
        <w:t> </w:t>
      </w:r>
      <w:r>
        <w:rPr>
          <w:spacing w:val="-2"/>
          <w:w w:val="85"/>
        </w:rPr>
        <w:t>ou judicial do</w:t>
      </w:r>
      <w:r>
        <w:rPr>
          <w:spacing w:val="-3"/>
          <w:w w:val="85"/>
        </w:rPr>
        <w:t> </w:t>
      </w:r>
      <w:r>
        <w:rPr>
          <w:spacing w:val="-2"/>
          <w:w w:val="85"/>
        </w:rPr>
        <w:t>título executivo (art. 73</w:t>
      </w:r>
      <w:r>
        <w:rPr>
          <w:spacing w:val="-1"/>
        </w:rPr>
        <w:t> </w:t>
      </w:r>
      <w:r>
        <w:rPr>
          <w:spacing w:val="-2"/>
          <w:w w:val="85"/>
        </w:rPr>
        <w:t>da Lei Orgânica</w:t>
      </w:r>
      <w:r>
        <w:rPr>
          <w:spacing w:val="-3"/>
          <w:w w:val="85"/>
        </w:rPr>
        <w:t> </w:t>
      </w:r>
      <w:r>
        <w:rPr>
          <w:spacing w:val="-2"/>
          <w:w w:val="85"/>
        </w:rPr>
        <w:t>do TCE/AM), </w:t>
      </w:r>
      <w:r>
        <w:rPr>
          <w:w w:val="85"/>
        </w:rPr>
        <w:t>ficando o DERED autorizado, caso expirado o referido prazo, a adotar as medidas previstas nas subseções III e IV da Seção</w:t>
      </w:r>
      <w:r>
        <w:rPr>
          <w:spacing w:val="-2"/>
          <w:w w:val="85"/>
        </w:rPr>
        <w:t> </w:t>
      </w:r>
      <w:r>
        <w:rPr>
          <w:w w:val="85"/>
        </w:rPr>
        <w:t>III, do</w:t>
      </w:r>
      <w:r>
        <w:rPr>
          <w:spacing w:val="-1"/>
          <w:w w:val="85"/>
        </w:rPr>
        <w:t> </w:t>
      </w:r>
      <w:r>
        <w:rPr>
          <w:w w:val="85"/>
        </w:rPr>
        <w:t>Capítulo</w:t>
      </w:r>
      <w:r>
        <w:rPr>
          <w:spacing w:val="-2"/>
          <w:w w:val="85"/>
        </w:rPr>
        <w:t> </w:t>
      </w:r>
      <w:r>
        <w:rPr>
          <w:w w:val="85"/>
        </w:rPr>
        <w:t>X,</w:t>
      </w:r>
      <w:r>
        <w:rPr>
          <w:spacing w:val="-1"/>
          <w:w w:val="85"/>
        </w:rPr>
        <w:t> </w:t>
      </w:r>
      <w:r>
        <w:rPr>
          <w:w w:val="85"/>
        </w:rPr>
        <w:t>da</w:t>
      </w:r>
      <w:r>
        <w:rPr>
          <w:spacing w:val="-1"/>
          <w:w w:val="85"/>
        </w:rPr>
        <w:t> </w:t>
      </w:r>
      <w:r>
        <w:rPr>
          <w:w w:val="85"/>
        </w:rPr>
        <w:t>Resolução</w:t>
      </w:r>
      <w:r>
        <w:rPr>
          <w:spacing w:val="-1"/>
          <w:w w:val="85"/>
        </w:rPr>
        <w:t> </w:t>
      </w:r>
      <w:r>
        <w:rPr>
          <w:w w:val="85"/>
        </w:rPr>
        <w:t>nº</w:t>
      </w:r>
      <w:r>
        <w:rPr>
          <w:spacing w:val="-2"/>
          <w:w w:val="85"/>
        </w:rPr>
        <w:t> </w:t>
      </w:r>
      <w:r>
        <w:rPr>
          <w:w w:val="85"/>
        </w:rPr>
        <w:t>04/2002-TCE/AM,</w:t>
      </w:r>
      <w:r>
        <w:rPr>
          <w:spacing w:val="-1"/>
          <w:w w:val="85"/>
        </w:rPr>
        <w:t> </w:t>
      </w:r>
      <w:r>
        <w:rPr>
          <w:w w:val="85"/>
        </w:rPr>
        <w:t>bem</w:t>
      </w:r>
      <w:r>
        <w:rPr>
          <w:spacing w:val="-2"/>
          <w:w w:val="85"/>
        </w:rPr>
        <w:t> </w:t>
      </w:r>
      <w:r>
        <w:rPr>
          <w:w w:val="85"/>
        </w:rPr>
        <w:t>como</w:t>
      </w:r>
      <w:r>
        <w:rPr>
          <w:spacing w:val="-2"/>
          <w:w w:val="85"/>
        </w:rPr>
        <w:t> </w:t>
      </w:r>
      <w:r>
        <w:rPr>
          <w:w w:val="85"/>
        </w:rPr>
        <w:t>proceder,</w:t>
      </w:r>
      <w:r>
        <w:rPr>
          <w:spacing w:val="-1"/>
          <w:w w:val="85"/>
        </w:rPr>
        <w:t> </w:t>
      </w:r>
      <w:r>
        <w:rPr>
          <w:w w:val="85"/>
        </w:rPr>
        <w:t>conforme</w:t>
      </w:r>
      <w:r>
        <w:rPr>
          <w:spacing w:val="-1"/>
          <w:w w:val="85"/>
        </w:rPr>
        <w:t> </w:t>
      </w:r>
      <w:r>
        <w:rPr>
          <w:w w:val="85"/>
        </w:rPr>
        <w:t>estabelecido</w:t>
      </w:r>
      <w:r>
        <w:rPr>
          <w:spacing w:val="-2"/>
          <w:w w:val="85"/>
        </w:rPr>
        <w:t> </w:t>
      </w:r>
      <w:r>
        <w:rPr>
          <w:w w:val="85"/>
        </w:rPr>
        <w:t>no</w:t>
      </w:r>
      <w:r>
        <w:rPr>
          <w:spacing w:val="-1"/>
          <w:w w:val="85"/>
        </w:rPr>
        <w:t> </w:t>
      </w:r>
      <w:r>
        <w:rPr>
          <w:w w:val="85"/>
        </w:rPr>
        <w:t>Acordo</w:t>
      </w:r>
      <w:r>
        <w:rPr>
          <w:spacing w:val="-2"/>
          <w:w w:val="85"/>
        </w:rPr>
        <w:t> </w:t>
      </w:r>
      <w:r>
        <w:rPr>
          <w:w w:val="85"/>
        </w:rPr>
        <w:t>de Cooperação firmado com o Instituto de Estudos de Protesto de Títulos do Brasil</w:t>
      </w:r>
      <w:r>
        <w:rPr>
          <w:w w:val="85"/>
        </w:rPr>
        <w:t> - Seção Amazonas - IEPTB/AM, ao encaminhamento do título executivo para protesto em nome do responsável; </w:t>
      </w:r>
      <w:r>
        <w:rPr>
          <w:rFonts w:ascii="Arial" w:hAnsi="Arial"/>
          <w:b/>
          <w:w w:val="85"/>
        </w:rPr>
        <w:t>9.6. Notificar </w:t>
      </w:r>
      <w:r>
        <w:rPr>
          <w:w w:val="85"/>
        </w:rPr>
        <w:t>o Sr. Lucenildo de Souza Macedo e a Sra. Janine de Araújo Frazão, com cópia do Relatório/Voto e o Acórdão para ciência do decisório e, para querendo, apresentar</w:t>
      </w:r>
      <w:r>
        <w:rPr>
          <w:spacing w:val="-1"/>
          <w:w w:val="85"/>
        </w:rPr>
        <w:t> </w:t>
      </w:r>
      <w:r>
        <w:rPr>
          <w:w w:val="85"/>
        </w:rPr>
        <w:t>o devido recurso. </w:t>
      </w:r>
      <w:r>
        <w:rPr>
          <w:rFonts w:ascii="Arial" w:hAnsi="Arial"/>
          <w:b/>
          <w:w w:val="85"/>
        </w:rPr>
        <w:t>Especificação do quórum: </w:t>
      </w:r>
      <w:r>
        <w:rPr>
          <w:w w:val="85"/>
        </w:rPr>
        <w:t>Conselheiros: Yara</w:t>
      </w:r>
      <w:r>
        <w:rPr>
          <w:spacing w:val="-2"/>
          <w:w w:val="85"/>
        </w:rPr>
        <w:t> </w:t>
      </w:r>
      <w:r>
        <w:rPr>
          <w:w w:val="85"/>
        </w:rPr>
        <w:t>Amazônia Lins Rodrigues</w:t>
      </w:r>
      <w:r>
        <w:rPr>
          <w:spacing w:val="-2"/>
          <w:w w:val="85"/>
        </w:rPr>
        <w:t> </w:t>
      </w:r>
      <w:r>
        <w:rPr>
          <w:w w:val="85"/>
        </w:rPr>
        <w:t>dos Santos (Presidente), Júlio Assis Corrêa Pinheiro, Érico Xavier Desterro e Silva, Mario Manoel Coelho de Mello, Josué </w:t>
      </w:r>
      <w:r>
        <w:rPr>
          <w:w w:val="80"/>
        </w:rPr>
        <w:t>Cláudio de Souza Neto, Luis Fabian Pereira Barbosa e Mário José de Moraes Costa Filho (Convocado).</w:t>
      </w:r>
    </w:p>
    <w:p>
      <w:pPr>
        <w:pStyle w:val="BodyText"/>
        <w:spacing w:before="186"/>
        <w:ind w:right="135"/>
      </w:pPr>
      <w:r>
        <w:rPr>
          <w:rFonts w:ascii="Arial" w:hAnsi="Arial"/>
          <w:b/>
          <w:w w:val="80"/>
        </w:rPr>
        <w:t>PROCESSO Nº 10.484/2024 </w:t>
      </w:r>
      <w:r>
        <w:rPr>
          <w:w w:val="80"/>
        </w:rPr>
        <w:t>- Representação com pedido de medida cautelar interposta pelo Ministério Público de Contas </w:t>
      </w:r>
      <w:r>
        <w:rPr>
          <w:w w:val="85"/>
        </w:rPr>
        <w:t>(MPC) em desfavor da Prefeitura Municipal de São Gabriel da Cachoeira, para apuração de possíveis irregularidades acerca da implantação de ferramentas de acessibilidade no sítio eletrônico oficial do município.</w:t>
      </w:r>
      <w:r>
        <w:rPr>
          <w:w w:val="85"/>
        </w:rPr>
        <w:t> </w:t>
      </w:r>
      <w:r>
        <w:rPr>
          <w:rFonts w:ascii="Arial" w:hAnsi="Arial"/>
          <w:b/>
          <w:w w:val="85"/>
        </w:rPr>
        <w:t>Advogado(s): </w:t>
      </w:r>
      <w:r>
        <w:rPr>
          <w:w w:val="85"/>
        </w:rPr>
        <w:t>Daniel </w:t>
      </w:r>
      <w:r>
        <w:rPr>
          <w:w w:val="80"/>
        </w:rPr>
        <w:t>Sodré Gurgel do Amaral - OAB/AM 7902 e Adriana Gomes Menezes</w:t>
      </w:r>
      <w:r>
        <w:rPr/>
        <w:t> </w:t>
      </w:r>
      <w:r>
        <w:rPr>
          <w:w w:val="80"/>
        </w:rPr>
        <w:t>- OAB/AM 17344. </w:t>
      </w:r>
      <w:r>
        <w:rPr>
          <w:rFonts w:ascii="Arial" w:hAnsi="Arial"/>
          <w:b/>
          <w:w w:val="80"/>
        </w:rPr>
        <w:t>ACÓRDÃO Nº 1023/2024: </w:t>
      </w:r>
      <w:r>
        <w:rPr>
          <w:w w:val="80"/>
        </w:rPr>
        <w:t>Vistos, relatados</w:t>
      </w:r>
      <w:r>
        <w:rPr/>
        <w:t> </w:t>
      </w:r>
      <w:r>
        <w:rPr>
          <w:w w:val="80"/>
        </w:rPr>
        <w:t>e discutidos</w:t>
      </w:r>
      <w:r>
        <w:rPr/>
        <w:t> </w:t>
      </w:r>
      <w:r>
        <w:rPr>
          <w:w w:val="80"/>
        </w:rPr>
        <w:t>estes autos</w:t>
      </w:r>
      <w:r>
        <w:rPr/>
        <w:t> </w:t>
      </w:r>
      <w:r>
        <w:rPr>
          <w:w w:val="80"/>
        </w:rPr>
        <w:t>acima</w:t>
      </w:r>
      <w:r>
        <w:rPr/>
        <w:t> </w:t>
      </w:r>
      <w:r>
        <w:rPr>
          <w:w w:val="80"/>
        </w:rPr>
        <w:t>identificados,</w:t>
      </w:r>
      <w:r>
        <w:rPr/>
        <w:t> </w:t>
      </w:r>
      <w:r>
        <w:rPr>
          <w:rFonts w:ascii="Arial" w:hAnsi="Arial"/>
          <w:b/>
          <w:w w:val="80"/>
        </w:rPr>
        <w:t>ACORDAM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w:t>
      </w:r>
      <w:r>
        <w:rPr/>
        <w:t> </w:t>
      </w:r>
      <w:r>
        <w:rPr>
          <w:w w:val="80"/>
        </w:rPr>
        <w:t>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w:t>
      </w:r>
      <w:r>
        <w:rPr/>
        <w:t> </w:t>
      </w:r>
      <w:r>
        <w:rPr>
          <w:w w:val="80"/>
        </w:rPr>
        <w:t>da</w:t>
      </w:r>
      <w:r>
        <w:rPr/>
        <w:t> </w:t>
      </w:r>
      <w:r>
        <w:rPr>
          <w:w w:val="80"/>
        </w:rPr>
        <w:t>competência</w:t>
      </w:r>
      <w:r>
        <w:rPr/>
        <w:t> </w:t>
      </w:r>
      <w:r>
        <w:rPr>
          <w:w w:val="80"/>
        </w:rPr>
        <w:t>atribuída</w:t>
      </w:r>
      <w:r>
        <w:rPr/>
        <w:t> </w:t>
      </w:r>
      <w:r>
        <w:rPr>
          <w:w w:val="80"/>
        </w:rPr>
        <w:t>pelo </w:t>
      </w:r>
      <w:r>
        <w:rPr>
          <w:w w:val="85"/>
        </w:rPr>
        <w:t>art. 11, inciso IV, alínea “i”, da Resolução nº 04/2002-TCE/AM, </w:t>
      </w:r>
      <w:r>
        <w:rPr>
          <w:rFonts w:ascii="Arial" w:hAnsi="Arial"/>
          <w:b/>
          <w:w w:val="85"/>
        </w:rPr>
        <w:t>à unanimidade</w:t>
      </w:r>
      <w:r>
        <w:rPr>
          <w:w w:val="85"/>
        </w:rPr>
        <w:t>, nos termos do voto do Excelentíssimo </w:t>
      </w:r>
      <w:r>
        <w:rPr>
          <w:w w:val="80"/>
        </w:rPr>
        <w:t>Senhor Conselheiro-Relator, </w:t>
      </w:r>
      <w:r>
        <w:rPr>
          <w:rFonts w:ascii="Arial" w:hAnsi="Arial"/>
          <w:b/>
          <w:w w:val="80"/>
        </w:rPr>
        <w:t>em parcial consonância </w:t>
      </w:r>
      <w:r>
        <w:rPr>
          <w:w w:val="80"/>
        </w:rPr>
        <w:t>com pronunciamento do Ministério Público junto a este Tribunal, no </w:t>
      </w:r>
      <w:r>
        <w:rPr>
          <w:w w:val="85"/>
        </w:rPr>
        <w:t>sentido de: </w:t>
      </w:r>
      <w:r>
        <w:rPr>
          <w:rFonts w:ascii="Arial" w:hAnsi="Arial"/>
          <w:b/>
          <w:w w:val="85"/>
        </w:rPr>
        <w:t>9.1. Conhecer </w:t>
      </w:r>
      <w:r>
        <w:rPr>
          <w:w w:val="85"/>
        </w:rPr>
        <w:t>da representação interposta pelo Ministério Público de Contas, em desfavor da Prefeitura </w:t>
      </w:r>
      <w:r>
        <w:rPr>
          <w:spacing w:val="-2"/>
          <w:w w:val="85"/>
        </w:rPr>
        <w:t>Municipal de São Gabriel da Cachoeira, uma vez preenchidos os pressupostos para seu processamento, nos moldes do </w:t>
      </w:r>
      <w:r>
        <w:rPr>
          <w:w w:val="80"/>
        </w:rPr>
        <w:t>art. 288 da Resolução n° 04/2002-TCE/AM; </w:t>
      </w:r>
      <w:r>
        <w:rPr>
          <w:rFonts w:ascii="Arial" w:hAnsi="Arial"/>
          <w:b/>
          <w:w w:val="80"/>
        </w:rPr>
        <w:t>9.2. Julgar Procedente </w:t>
      </w:r>
      <w:r>
        <w:rPr>
          <w:w w:val="80"/>
        </w:rPr>
        <w:t>a representação interposta pelo Ministério Público de Contas, em desfavor da Prefeitura Municipal de São Gabriel da Cachoeira, tendo em vista as irregularidades apontadas</w:t>
      </w:r>
      <w:r>
        <w:rPr/>
        <w:t> </w:t>
      </w:r>
      <w:r>
        <w:rPr>
          <w:w w:val="80"/>
        </w:rPr>
        <w:t>na </w:t>
      </w:r>
      <w:r>
        <w:rPr>
          <w:w w:val="90"/>
        </w:rPr>
        <w:t>inicial</w:t>
      </w:r>
      <w:r>
        <w:rPr>
          <w:spacing w:val="-10"/>
          <w:w w:val="90"/>
        </w:rPr>
        <w:t> </w:t>
      </w:r>
      <w:r>
        <w:rPr>
          <w:w w:val="90"/>
        </w:rPr>
        <w:t>e</w:t>
      </w:r>
      <w:r>
        <w:rPr>
          <w:spacing w:val="-9"/>
          <w:w w:val="90"/>
        </w:rPr>
        <w:t> </w:t>
      </w:r>
      <w:r>
        <w:rPr>
          <w:w w:val="90"/>
        </w:rPr>
        <w:t>que</w:t>
      </w:r>
      <w:r>
        <w:rPr>
          <w:spacing w:val="-9"/>
          <w:w w:val="90"/>
        </w:rPr>
        <w:t> </w:t>
      </w:r>
      <w:r>
        <w:rPr>
          <w:w w:val="90"/>
        </w:rPr>
        <w:t>o</w:t>
      </w:r>
      <w:r>
        <w:rPr>
          <w:spacing w:val="-9"/>
          <w:w w:val="90"/>
        </w:rPr>
        <w:t> </w:t>
      </w:r>
      <w:r>
        <w:rPr>
          <w:w w:val="90"/>
        </w:rPr>
        <w:t>representado</w:t>
      </w:r>
      <w:r>
        <w:rPr>
          <w:spacing w:val="-9"/>
          <w:w w:val="90"/>
        </w:rPr>
        <w:t> </w:t>
      </w:r>
      <w:r>
        <w:rPr>
          <w:w w:val="90"/>
        </w:rPr>
        <w:t>não</w:t>
      </w:r>
      <w:r>
        <w:rPr>
          <w:spacing w:val="-9"/>
          <w:w w:val="90"/>
        </w:rPr>
        <w:t> </w:t>
      </w:r>
      <w:r>
        <w:rPr>
          <w:w w:val="90"/>
        </w:rPr>
        <w:t>disponibilizou</w:t>
      </w:r>
      <w:r>
        <w:rPr>
          <w:spacing w:val="-9"/>
          <w:w w:val="90"/>
        </w:rPr>
        <w:t> </w:t>
      </w:r>
      <w:r>
        <w:rPr>
          <w:w w:val="90"/>
        </w:rPr>
        <w:t>as</w:t>
      </w:r>
      <w:r>
        <w:rPr>
          <w:spacing w:val="-10"/>
          <w:w w:val="90"/>
        </w:rPr>
        <w:t> </w:t>
      </w:r>
      <w:r>
        <w:rPr>
          <w:w w:val="90"/>
        </w:rPr>
        <w:t>ferramentas</w:t>
      </w:r>
      <w:r>
        <w:rPr>
          <w:spacing w:val="-10"/>
          <w:w w:val="90"/>
        </w:rPr>
        <w:t> </w:t>
      </w:r>
      <w:r>
        <w:rPr>
          <w:w w:val="90"/>
        </w:rPr>
        <w:t>de</w:t>
      </w:r>
      <w:r>
        <w:rPr>
          <w:spacing w:val="-9"/>
          <w:w w:val="90"/>
        </w:rPr>
        <w:t> </w:t>
      </w:r>
      <w:r>
        <w:rPr>
          <w:w w:val="90"/>
        </w:rPr>
        <w:t>acessibilidade</w:t>
      </w:r>
      <w:r>
        <w:rPr>
          <w:spacing w:val="-9"/>
          <w:w w:val="90"/>
        </w:rPr>
        <w:t> </w:t>
      </w:r>
      <w:r>
        <w:rPr>
          <w:w w:val="90"/>
        </w:rPr>
        <w:t>a</w:t>
      </w:r>
      <w:r>
        <w:rPr>
          <w:spacing w:val="-9"/>
          <w:w w:val="90"/>
        </w:rPr>
        <w:t> </w:t>
      </w:r>
      <w:r>
        <w:rPr>
          <w:w w:val="90"/>
        </w:rPr>
        <w:t>tempo</w:t>
      </w:r>
      <w:r>
        <w:rPr>
          <w:spacing w:val="-9"/>
          <w:w w:val="90"/>
        </w:rPr>
        <w:t> </w:t>
      </w:r>
      <w:r>
        <w:rPr>
          <w:w w:val="90"/>
        </w:rPr>
        <w:t>e</w:t>
      </w:r>
      <w:r>
        <w:rPr>
          <w:spacing w:val="-9"/>
          <w:w w:val="90"/>
        </w:rPr>
        <w:t> </w:t>
      </w:r>
      <w:r>
        <w:rPr>
          <w:w w:val="90"/>
        </w:rPr>
        <w:t>modo</w:t>
      </w:r>
      <w:r>
        <w:rPr>
          <w:spacing w:val="-9"/>
          <w:w w:val="90"/>
        </w:rPr>
        <w:t> </w:t>
      </w:r>
      <w:r>
        <w:rPr>
          <w:w w:val="90"/>
        </w:rPr>
        <w:t>adequados;</w:t>
      </w:r>
      <w:r>
        <w:rPr>
          <w:spacing w:val="-2"/>
          <w:w w:val="90"/>
        </w:rPr>
        <w:t> </w:t>
      </w:r>
      <w:r>
        <w:rPr>
          <w:rFonts w:ascii="Arial" w:hAnsi="Arial"/>
          <w:b/>
          <w:w w:val="90"/>
        </w:rPr>
        <w:t>9.3. </w:t>
      </w:r>
      <w:r>
        <w:rPr>
          <w:rFonts w:ascii="Arial" w:hAnsi="Arial"/>
          <w:b/>
          <w:w w:val="85"/>
        </w:rPr>
        <w:t>Arquivar </w:t>
      </w:r>
      <w:r>
        <w:rPr>
          <w:w w:val="85"/>
        </w:rPr>
        <w:t>a Representação, interposta pelo Ministério Público de Contas em desfavor da Prefeitura Municipal de São Gabriel da Cachoeira, ante a correção dos vícios apontados; </w:t>
      </w:r>
      <w:r>
        <w:rPr>
          <w:rFonts w:ascii="Arial" w:hAnsi="Arial"/>
          <w:b/>
          <w:w w:val="85"/>
        </w:rPr>
        <w:t>9.4. Notificar </w:t>
      </w:r>
      <w:r>
        <w:rPr>
          <w:w w:val="85"/>
        </w:rPr>
        <w:t>a Prefeitura Municipal de São Gabriel da Cachoeira acerca da Decisão, com cópia do Relatório-Voto e o Acórdão para ciência do decisório. </w:t>
      </w:r>
      <w:r>
        <w:rPr>
          <w:rFonts w:ascii="Arial" w:hAnsi="Arial"/>
          <w:b/>
          <w:w w:val="85"/>
        </w:rPr>
        <w:t>Especificação do </w:t>
      </w:r>
      <w:r>
        <w:rPr>
          <w:rFonts w:ascii="Arial" w:hAnsi="Arial"/>
          <w:b/>
          <w:w w:val="80"/>
        </w:rPr>
        <w:t>quórum:</w:t>
      </w:r>
      <w:r>
        <w:rPr>
          <w:rFonts w:ascii="Arial" w:hAnsi="Arial"/>
          <w:b/>
        </w:rPr>
        <w:t> </w:t>
      </w:r>
      <w:r>
        <w:rPr>
          <w:w w:val="80"/>
        </w:rPr>
        <w:t>Conselheiros:</w:t>
      </w:r>
      <w:r>
        <w:rPr/>
        <w:t> </w:t>
      </w:r>
      <w:r>
        <w:rPr>
          <w:w w:val="80"/>
        </w:rPr>
        <w:t>Yara</w:t>
      </w:r>
      <w:r>
        <w:rPr/>
        <w:t> </w:t>
      </w:r>
      <w:r>
        <w:rPr>
          <w:w w:val="80"/>
        </w:rPr>
        <w:t>Amazônia</w:t>
      </w:r>
      <w:r>
        <w:rPr/>
        <w:t> </w:t>
      </w:r>
      <w:r>
        <w:rPr>
          <w:w w:val="80"/>
        </w:rPr>
        <w:t>Lins</w:t>
      </w:r>
      <w:r>
        <w:rPr/>
        <w:t> </w:t>
      </w:r>
      <w:r>
        <w:rPr>
          <w:w w:val="80"/>
        </w:rPr>
        <w:t>Rodrigues</w:t>
      </w:r>
      <w:r>
        <w:rPr/>
        <w:t> </w:t>
      </w:r>
      <w:r>
        <w:rPr>
          <w:w w:val="80"/>
        </w:rPr>
        <w:t>dos</w:t>
      </w:r>
      <w:r>
        <w:rPr>
          <w:spacing w:val="19"/>
        </w:rPr>
        <w:t> </w:t>
      </w:r>
      <w:r>
        <w:rPr>
          <w:w w:val="80"/>
        </w:rPr>
        <w:t>Santos</w:t>
      </w:r>
      <w:r>
        <w:rPr/>
        <w:t> </w:t>
      </w:r>
      <w:r>
        <w:rPr>
          <w:w w:val="80"/>
        </w:rPr>
        <w:t>(Presidente),</w:t>
      </w:r>
      <w:r>
        <w:rPr/>
        <w:t> </w:t>
      </w:r>
      <w:r>
        <w:rPr>
          <w:w w:val="80"/>
        </w:rPr>
        <w:t>Júlio</w:t>
      </w:r>
      <w:r>
        <w:rPr/>
        <w:t> </w:t>
      </w:r>
      <w:r>
        <w:rPr>
          <w:w w:val="80"/>
        </w:rPr>
        <w:t>Assis</w:t>
      </w:r>
      <w:r>
        <w:rPr/>
        <w:t> </w:t>
      </w:r>
      <w:r>
        <w:rPr>
          <w:w w:val="80"/>
        </w:rPr>
        <w:t>Corrêa</w:t>
      </w:r>
      <w:r>
        <w:rPr/>
        <w:t> </w:t>
      </w:r>
      <w:r>
        <w:rPr>
          <w:w w:val="80"/>
        </w:rPr>
        <w:t>Pinheiro,</w:t>
      </w:r>
      <w:r>
        <w:rPr/>
        <w:t> </w:t>
      </w:r>
      <w:r>
        <w:rPr>
          <w:w w:val="80"/>
        </w:rPr>
        <w:t>Érico</w:t>
      </w:r>
      <w:r>
        <w:rPr/>
        <w:t> </w:t>
      </w:r>
      <w:r>
        <w:rPr>
          <w:w w:val="80"/>
        </w:rPr>
        <w:t>Xavier</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spacing w:line="242" w:lineRule="auto"/>
        <w:ind w:right="151"/>
      </w:pPr>
      <w:r>
        <w:rPr>
          <w:w w:val="80"/>
        </w:rPr>
        <w:t>Desterro</w:t>
      </w:r>
      <w:r>
        <w:rPr/>
        <w:t> </w:t>
      </w:r>
      <w:r>
        <w:rPr>
          <w:w w:val="80"/>
        </w:rPr>
        <w:t>e</w:t>
      </w:r>
      <w:r>
        <w:rPr/>
        <w:t> </w:t>
      </w:r>
      <w:r>
        <w:rPr>
          <w:w w:val="80"/>
        </w:rPr>
        <w:t>Silva,</w:t>
      </w:r>
      <w:r>
        <w:rPr/>
        <w:t> </w:t>
      </w:r>
      <w:r>
        <w:rPr>
          <w:w w:val="80"/>
        </w:rPr>
        <w:t>Mario</w:t>
      </w:r>
      <w:r>
        <w:rPr/>
        <w:t> </w:t>
      </w:r>
      <w:r>
        <w:rPr>
          <w:w w:val="80"/>
        </w:rPr>
        <w:t>Manoel Coelho de</w:t>
      </w:r>
      <w:r>
        <w:rPr/>
        <w:t> </w:t>
      </w:r>
      <w:r>
        <w:rPr>
          <w:w w:val="80"/>
        </w:rPr>
        <w:t>Mello, Josué</w:t>
      </w:r>
      <w:r>
        <w:rPr/>
        <w:t> </w:t>
      </w:r>
      <w:r>
        <w:rPr>
          <w:w w:val="80"/>
        </w:rPr>
        <w:t>Cláudio de Souza</w:t>
      </w:r>
      <w:r>
        <w:rPr/>
        <w:t> </w:t>
      </w:r>
      <w:r>
        <w:rPr>
          <w:w w:val="80"/>
        </w:rPr>
        <w:t>Neto,</w:t>
      </w:r>
      <w:r>
        <w:rPr/>
        <w:t> </w:t>
      </w:r>
      <w:r>
        <w:rPr>
          <w:w w:val="80"/>
        </w:rPr>
        <w:t>Luis Fabian</w:t>
      </w:r>
      <w:r>
        <w:rPr/>
        <w:t> </w:t>
      </w:r>
      <w:r>
        <w:rPr>
          <w:w w:val="80"/>
        </w:rPr>
        <w:t>Pereira Barbosa e</w:t>
      </w:r>
      <w:r>
        <w:rPr/>
        <w:t> </w:t>
      </w:r>
      <w:r>
        <w:rPr>
          <w:w w:val="80"/>
        </w:rPr>
        <w:t>Mário</w:t>
      </w:r>
      <w:r>
        <w:rPr/>
        <w:t> </w:t>
      </w:r>
      <w:r>
        <w:rPr>
          <w:w w:val="80"/>
        </w:rPr>
        <w:t>José </w:t>
      </w:r>
      <w:r>
        <w:rPr>
          <w:w w:val="85"/>
        </w:rPr>
        <w:t>de Moraes Costa Filho (Convocado).</w:t>
      </w:r>
    </w:p>
    <w:p>
      <w:pPr>
        <w:pStyle w:val="BodyText"/>
        <w:spacing w:before="194"/>
        <w:ind w:right="135"/>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11.613/2024</w:t>
      </w:r>
      <w:r>
        <w:rPr>
          <w:rFonts w:ascii="Arial" w:hAnsi="Arial"/>
          <w:b/>
        </w:rPr>
        <w:t> </w:t>
      </w:r>
      <w:r>
        <w:rPr>
          <w:w w:val="80"/>
        </w:rPr>
        <w:t>-</w:t>
      </w:r>
      <w:r>
        <w:rPr/>
        <w:t> </w:t>
      </w:r>
      <w:r>
        <w:rPr>
          <w:w w:val="80"/>
        </w:rPr>
        <w:t>Tomada</w:t>
      </w:r>
      <w:r>
        <w:rPr/>
        <w:t> </w:t>
      </w:r>
      <w:r>
        <w:rPr>
          <w:w w:val="80"/>
        </w:rPr>
        <w:t>de</w:t>
      </w:r>
      <w:r>
        <w:rPr/>
        <w:t> </w:t>
      </w:r>
      <w:r>
        <w:rPr>
          <w:w w:val="80"/>
        </w:rPr>
        <w:t>Contas</w:t>
      </w:r>
      <w:r>
        <w:rPr/>
        <w:t> </w:t>
      </w:r>
      <w:r>
        <w:rPr>
          <w:w w:val="80"/>
        </w:rPr>
        <w:t>Especial</w:t>
      </w:r>
      <w:r>
        <w:rPr/>
        <w:t> </w:t>
      </w:r>
      <w:r>
        <w:rPr>
          <w:w w:val="80"/>
        </w:rPr>
        <w:t>do</w:t>
      </w:r>
      <w:r>
        <w:rPr/>
        <w:t> </w:t>
      </w:r>
      <w:r>
        <w:rPr>
          <w:w w:val="80"/>
        </w:rPr>
        <w:t>Termo</w:t>
      </w:r>
      <w:r>
        <w:rPr/>
        <w:t> </w:t>
      </w:r>
      <w:r>
        <w:rPr>
          <w:w w:val="80"/>
        </w:rPr>
        <w:t>de</w:t>
      </w:r>
      <w:r>
        <w:rPr/>
        <w:t> </w:t>
      </w:r>
      <w:r>
        <w:rPr>
          <w:w w:val="80"/>
        </w:rPr>
        <w:t>Fomento nº</w:t>
      </w:r>
      <w:r>
        <w:rPr/>
        <w:t> </w:t>
      </w:r>
      <w:r>
        <w:rPr>
          <w:w w:val="80"/>
        </w:rPr>
        <w:t>015/2019, firmado</w:t>
      </w:r>
      <w:r>
        <w:rPr/>
        <w:t> </w:t>
      </w:r>
      <w:r>
        <w:rPr>
          <w:w w:val="80"/>
        </w:rPr>
        <w:t>entre a</w:t>
      </w:r>
      <w:r>
        <w:rPr/>
        <w:t> </w:t>
      </w:r>
      <w:r>
        <w:rPr>
          <w:w w:val="80"/>
        </w:rPr>
        <w:t>Secretaria </w:t>
      </w:r>
      <w:r>
        <w:rPr>
          <w:w w:val="85"/>
        </w:rPr>
        <w:t>de</w:t>
      </w:r>
      <w:r>
        <w:rPr>
          <w:spacing w:val="-7"/>
          <w:w w:val="85"/>
        </w:rPr>
        <w:t> </w:t>
      </w:r>
      <w:r>
        <w:rPr>
          <w:w w:val="85"/>
        </w:rPr>
        <w:t>Estado</w:t>
      </w:r>
      <w:r>
        <w:rPr>
          <w:spacing w:val="-7"/>
          <w:w w:val="85"/>
        </w:rPr>
        <w:t> </w:t>
      </w:r>
      <w:r>
        <w:rPr>
          <w:w w:val="85"/>
        </w:rPr>
        <w:t>de</w:t>
      </w:r>
      <w:r>
        <w:rPr>
          <w:spacing w:val="-6"/>
          <w:w w:val="85"/>
        </w:rPr>
        <w:t> </w:t>
      </w:r>
      <w:r>
        <w:rPr>
          <w:w w:val="85"/>
        </w:rPr>
        <w:t>Justiça,</w:t>
      </w:r>
      <w:r>
        <w:rPr>
          <w:spacing w:val="-7"/>
          <w:w w:val="85"/>
        </w:rPr>
        <w:t> </w:t>
      </w:r>
      <w:r>
        <w:rPr>
          <w:w w:val="85"/>
        </w:rPr>
        <w:t>Direitos</w:t>
      </w:r>
      <w:r>
        <w:rPr>
          <w:spacing w:val="-7"/>
          <w:w w:val="85"/>
        </w:rPr>
        <w:t> </w:t>
      </w:r>
      <w:r>
        <w:rPr>
          <w:w w:val="85"/>
        </w:rPr>
        <w:t>Humanos</w:t>
      </w:r>
      <w:r>
        <w:rPr>
          <w:spacing w:val="-6"/>
          <w:w w:val="85"/>
        </w:rPr>
        <w:t> </w:t>
      </w:r>
      <w:r>
        <w:rPr>
          <w:w w:val="85"/>
        </w:rPr>
        <w:t>e</w:t>
      </w:r>
      <w:r>
        <w:rPr>
          <w:spacing w:val="-7"/>
          <w:w w:val="85"/>
        </w:rPr>
        <w:t> </w:t>
      </w:r>
      <w:r>
        <w:rPr>
          <w:w w:val="85"/>
        </w:rPr>
        <w:t>Cidadania</w:t>
      </w:r>
      <w:r>
        <w:rPr>
          <w:spacing w:val="-7"/>
          <w:w w:val="85"/>
        </w:rPr>
        <w:t> </w:t>
      </w:r>
      <w:r>
        <w:rPr>
          <w:w w:val="85"/>
        </w:rPr>
        <w:t>(SEJUSC)</w:t>
      </w:r>
      <w:r>
        <w:rPr>
          <w:spacing w:val="-7"/>
          <w:w w:val="85"/>
        </w:rPr>
        <w:t> </w:t>
      </w:r>
      <w:r>
        <w:rPr>
          <w:w w:val="85"/>
        </w:rPr>
        <w:t>e</w:t>
      </w:r>
      <w:r>
        <w:rPr>
          <w:spacing w:val="-6"/>
          <w:w w:val="85"/>
        </w:rPr>
        <w:t> </w:t>
      </w:r>
      <w:r>
        <w:rPr>
          <w:w w:val="85"/>
        </w:rPr>
        <w:t>a</w:t>
      </w:r>
      <w:r>
        <w:rPr>
          <w:spacing w:val="-7"/>
          <w:w w:val="85"/>
        </w:rPr>
        <w:t> </w:t>
      </w:r>
      <w:r>
        <w:rPr>
          <w:w w:val="85"/>
        </w:rPr>
        <w:t>Associação</w:t>
      </w:r>
      <w:r>
        <w:rPr>
          <w:spacing w:val="-7"/>
          <w:w w:val="85"/>
        </w:rPr>
        <w:t> </w:t>
      </w:r>
      <w:r>
        <w:rPr>
          <w:w w:val="85"/>
        </w:rPr>
        <w:t>dos</w:t>
      </w:r>
      <w:r>
        <w:rPr>
          <w:spacing w:val="-6"/>
          <w:w w:val="85"/>
        </w:rPr>
        <w:t> </w:t>
      </w:r>
      <w:r>
        <w:rPr>
          <w:w w:val="85"/>
        </w:rPr>
        <w:t>Pais</w:t>
      </w:r>
      <w:r>
        <w:rPr>
          <w:spacing w:val="-7"/>
          <w:w w:val="85"/>
        </w:rPr>
        <w:t> </w:t>
      </w:r>
      <w:r>
        <w:rPr>
          <w:w w:val="85"/>
        </w:rPr>
        <w:t>e</w:t>
      </w:r>
      <w:r>
        <w:rPr>
          <w:spacing w:val="-7"/>
          <w:w w:val="85"/>
        </w:rPr>
        <w:t> </w:t>
      </w:r>
      <w:r>
        <w:rPr>
          <w:w w:val="85"/>
        </w:rPr>
        <w:t>Amigos</w:t>
      </w:r>
      <w:r>
        <w:rPr>
          <w:spacing w:val="-6"/>
          <w:w w:val="85"/>
        </w:rPr>
        <w:t> </w:t>
      </w:r>
      <w:r>
        <w:rPr>
          <w:w w:val="85"/>
        </w:rPr>
        <w:t>dos</w:t>
      </w:r>
      <w:r>
        <w:rPr>
          <w:spacing w:val="-7"/>
          <w:w w:val="85"/>
        </w:rPr>
        <w:t> </w:t>
      </w:r>
      <w:r>
        <w:rPr>
          <w:w w:val="85"/>
        </w:rPr>
        <w:t>Excepcionais</w:t>
      </w:r>
      <w:r>
        <w:rPr>
          <w:spacing w:val="-7"/>
          <w:w w:val="85"/>
        </w:rPr>
        <w:t> </w:t>
      </w:r>
      <w:r>
        <w:rPr>
          <w:w w:val="85"/>
        </w:rPr>
        <w:t>de </w:t>
      </w:r>
      <w:r>
        <w:rPr>
          <w:w w:val="90"/>
        </w:rPr>
        <w:t>Tabatinga</w:t>
      </w:r>
      <w:r>
        <w:rPr>
          <w:w w:val="90"/>
        </w:rPr>
        <w:t> (APAE</w:t>
      </w:r>
      <w:r>
        <w:rPr>
          <w:w w:val="90"/>
        </w:rPr>
        <w:t> –</w:t>
      </w:r>
      <w:r>
        <w:rPr>
          <w:w w:val="90"/>
        </w:rPr>
        <w:t> Tabatinga/AM).</w:t>
      </w:r>
      <w:r>
        <w:rPr>
          <w:w w:val="90"/>
        </w:rPr>
        <w:t> </w:t>
      </w:r>
      <w:r>
        <w:rPr>
          <w:rFonts w:ascii="Arial" w:hAnsi="Arial"/>
          <w:b/>
          <w:w w:val="90"/>
        </w:rPr>
        <w:t>ACÓRDÃO</w:t>
      </w:r>
      <w:r>
        <w:rPr>
          <w:rFonts w:ascii="Arial" w:hAnsi="Arial"/>
          <w:b/>
          <w:w w:val="90"/>
        </w:rPr>
        <w:t> Nº 1024/2024:</w:t>
      </w:r>
      <w:r>
        <w:rPr>
          <w:rFonts w:ascii="Arial" w:hAnsi="Arial"/>
          <w:b/>
          <w:w w:val="90"/>
        </w:rPr>
        <w:t> </w:t>
      </w:r>
      <w:r>
        <w:rPr>
          <w:w w:val="90"/>
        </w:rPr>
        <w:t>Vistos,</w:t>
      </w:r>
      <w:r>
        <w:rPr>
          <w:w w:val="90"/>
        </w:rPr>
        <w:t> relatados e</w:t>
      </w:r>
      <w:r>
        <w:rPr>
          <w:w w:val="90"/>
        </w:rPr>
        <w:t> discutidos estes</w:t>
      </w:r>
      <w:r>
        <w:rPr>
          <w:w w:val="90"/>
        </w:rPr>
        <w:t> autos acima </w:t>
      </w:r>
      <w:r>
        <w:rPr>
          <w:w w:val="85"/>
        </w:rPr>
        <w:t>identificados, </w:t>
      </w:r>
      <w:r>
        <w:rPr>
          <w:rFonts w:ascii="Arial" w:hAnsi="Arial"/>
          <w:b/>
          <w:w w:val="85"/>
        </w:rPr>
        <w:t>ACORDAM </w:t>
      </w:r>
      <w:r>
        <w:rPr>
          <w:w w:val="85"/>
        </w:rPr>
        <w:t>os Excelentíssimos Senhores Conselheiros do Tribunal de Contas do Estado do Amazonas, reunidos em Sessão do </w:t>
      </w:r>
      <w:r>
        <w:rPr>
          <w:rFonts w:ascii="Arial" w:hAnsi="Arial"/>
          <w:b/>
          <w:w w:val="85"/>
        </w:rPr>
        <w:t>Tribunal Pleno</w:t>
      </w:r>
      <w:r>
        <w:rPr>
          <w:w w:val="85"/>
        </w:rPr>
        <w:t>, no exercício da competência atribuída pelo art. 11, inciso V da Resolução nº </w:t>
      </w:r>
      <w:r>
        <w:rPr>
          <w:w w:val="80"/>
        </w:rPr>
        <w:t>04/2002-TCE/AM, </w:t>
      </w:r>
      <w:r>
        <w:rPr>
          <w:rFonts w:ascii="Arial" w:hAnsi="Arial"/>
          <w:b/>
          <w:w w:val="80"/>
        </w:rPr>
        <w:t>à unanimidade</w:t>
      </w:r>
      <w:r>
        <w:rPr>
          <w:w w:val="80"/>
        </w:rPr>
        <w:t>, nos termos do voto do Excelentíssimo Senhor Conselheiro-Relator, </w:t>
      </w:r>
      <w:r>
        <w:rPr>
          <w:rFonts w:ascii="Arial" w:hAnsi="Arial"/>
          <w:b/>
          <w:w w:val="80"/>
        </w:rPr>
        <w:t>em consonância</w:t>
      </w:r>
      <w:r>
        <w:rPr>
          <w:rFonts w:ascii="Arial" w:hAnsi="Arial"/>
          <w:b/>
          <w:spacing w:val="80"/>
        </w:rPr>
        <w:t> </w:t>
      </w:r>
      <w:r>
        <w:rPr>
          <w:spacing w:val="-2"/>
          <w:w w:val="85"/>
        </w:rPr>
        <w:t>com pronunciamento do Ministério Público junto a este Tribunal, no sentido de:</w:t>
      </w:r>
      <w:r>
        <w:rPr>
          <w:spacing w:val="-3"/>
        </w:rPr>
        <w:t> </w:t>
      </w:r>
      <w:r>
        <w:rPr>
          <w:rFonts w:ascii="Arial" w:hAnsi="Arial"/>
          <w:b/>
          <w:spacing w:val="-2"/>
          <w:w w:val="85"/>
        </w:rPr>
        <w:t>8.1. Arquivar </w:t>
      </w:r>
      <w:r>
        <w:rPr>
          <w:spacing w:val="-2"/>
          <w:w w:val="85"/>
        </w:rPr>
        <w:t>o processo, nos termos do </w:t>
      </w:r>
      <w:r>
        <w:rPr>
          <w:w w:val="85"/>
        </w:rPr>
        <w:t>art. 485, V do CPC, haja vista o mérito estar sendo apreciado nos autos do processo 12682/2024. </w:t>
      </w:r>
      <w:r>
        <w:rPr>
          <w:rFonts w:ascii="Arial" w:hAnsi="Arial"/>
          <w:b/>
          <w:w w:val="85"/>
        </w:rPr>
        <w:t>Especificação do </w:t>
      </w:r>
      <w:r>
        <w:rPr>
          <w:rFonts w:ascii="Arial" w:hAnsi="Arial"/>
          <w:b/>
          <w:w w:val="80"/>
        </w:rPr>
        <w:t>quórum: </w:t>
      </w:r>
      <w:r>
        <w:rPr>
          <w:w w:val="80"/>
        </w:rPr>
        <w:t>Conselheiros: Yara Amazônia Lins Rodrigues dos Santos (Presidente), Júlio Assis Corrêa Pinheiro, Érico Xavier Desterro</w:t>
      </w:r>
      <w:r>
        <w:rPr/>
        <w:t> </w:t>
      </w:r>
      <w:r>
        <w:rPr>
          <w:w w:val="80"/>
        </w:rPr>
        <w:t>e</w:t>
      </w:r>
      <w:r>
        <w:rPr/>
        <w:t> </w:t>
      </w:r>
      <w:r>
        <w:rPr>
          <w:w w:val="80"/>
        </w:rPr>
        <w:t>Silva,</w:t>
      </w:r>
      <w:r>
        <w:rPr/>
        <w:t> </w:t>
      </w:r>
      <w:r>
        <w:rPr>
          <w:w w:val="80"/>
        </w:rPr>
        <w:t>Mario</w:t>
      </w:r>
      <w:r>
        <w:rPr/>
        <w:t> </w:t>
      </w:r>
      <w:r>
        <w:rPr>
          <w:w w:val="80"/>
        </w:rPr>
        <w:t>Manoel</w:t>
      </w:r>
      <w:r>
        <w:rPr/>
        <w:t> </w:t>
      </w:r>
      <w:r>
        <w:rPr>
          <w:w w:val="80"/>
        </w:rPr>
        <w:t>Coelho de</w:t>
      </w:r>
      <w:r>
        <w:rPr/>
        <w:t> </w:t>
      </w:r>
      <w:r>
        <w:rPr>
          <w:w w:val="80"/>
        </w:rPr>
        <w:t>Mello, Josué</w:t>
      </w:r>
      <w:r>
        <w:rPr/>
        <w:t> </w:t>
      </w:r>
      <w:r>
        <w:rPr>
          <w:w w:val="80"/>
        </w:rPr>
        <w:t>Cláudio de Souza</w:t>
      </w:r>
      <w:r>
        <w:rPr/>
        <w:t> </w:t>
      </w:r>
      <w:r>
        <w:rPr>
          <w:w w:val="80"/>
        </w:rPr>
        <w:t>Neto,</w:t>
      </w:r>
      <w:r>
        <w:rPr/>
        <w:t> </w:t>
      </w:r>
      <w:r>
        <w:rPr>
          <w:w w:val="80"/>
        </w:rPr>
        <w:t>Luis</w:t>
      </w:r>
      <w:r>
        <w:rPr/>
        <w:t> </w:t>
      </w:r>
      <w:r>
        <w:rPr>
          <w:w w:val="80"/>
        </w:rPr>
        <w:t>Fabian</w:t>
      </w:r>
      <w:r>
        <w:rPr/>
        <w:t> </w:t>
      </w:r>
      <w:r>
        <w:rPr>
          <w:w w:val="80"/>
        </w:rPr>
        <w:t>Pereira Barbosa e</w:t>
      </w:r>
      <w:r>
        <w:rPr/>
        <w:t> </w:t>
      </w:r>
      <w:r>
        <w:rPr>
          <w:w w:val="80"/>
        </w:rPr>
        <w:t>Mário</w:t>
      </w:r>
      <w:r>
        <w:rPr/>
        <w:t> </w:t>
      </w:r>
      <w:r>
        <w:rPr>
          <w:w w:val="80"/>
        </w:rPr>
        <w:t>José </w:t>
      </w:r>
      <w:r>
        <w:rPr>
          <w:w w:val="85"/>
        </w:rPr>
        <w:t>de Moraes Costa Filho (Convocado).</w:t>
      </w:r>
    </w:p>
    <w:p>
      <w:pPr>
        <w:pStyle w:val="Heading1"/>
      </w:pPr>
      <w:r>
        <w:rPr>
          <w:w w:val="80"/>
        </w:rPr>
        <w:t>CONSELHEIRO-RELATOR:</w:t>
      </w:r>
      <w:r>
        <w:rPr>
          <w:spacing w:val="-2"/>
        </w:rPr>
        <w:t> </w:t>
      </w:r>
      <w:r>
        <w:rPr>
          <w:w w:val="80"/>
        </w:rPr>
        <w:t>MARIO</w:t>
      </w:r>
      <w:r>
        <w:rPr>
          <w:spacing w:val="-1"/>
        </w:rPr>
        <w:t> </w:t>
      </w:r>
      <w:r>
        <w:rPr>
          <w:w w:val="80"/>
        </w:rPr>
        <w:t>MANOEL</w:t>
      </w:r>
      <w:r>
        <w:rPr/>
        <w:t> </w:t>
      </w:r>
      <w:r>
        <w:rPr>
          <w:w w:val="80"/>
        </w:rPr>
        <w:t>COELHO</w:t>
      </w:r>
      <w:r>
        <w:rPr>
          <w:spacing w:val="-1"/>
        </w:rPr>
        <w:t> </w:t>
      </w:r>
      <w:r>
        <w:rPr>
          <w:w w:val="80"/>
        </w:rPr>
        <w:t>DE</w:t>
      </w:r>
      <w:r>
        <w:rPr>
          <w:spacing w:val="-1"/>
        </w:rPr>
        <w:t> </w:t>
      </w:r>
      <w:r>
        <w:rPr>
          <w:spacing w:val="-2"/>
          <w:w w:val="80"/>
        </w:rPr>
        <w:t>MELLO.</w:t>
      </w:r>
    </w:p>
    <w:p>
      <w:pPr>
        <w:pStyle w:val="BodyText"/>
        <w:spacing w:before="199"/>
        <w:ind w:right="137"/>
      </w:pPr>
      <w:r>
        <w:rPr>
          <w:w w:val="80"/>
        </w:rPr>
        <w:t>Nesta fase de julgamento, assumiu a presidência dos trabalhos o Excelentíssimo Senhor Conselheiro Luis Fabian Pereira Barbosa, em face do impedimento da Excelentíssima Senhora Conselheira Yara Amazônia Lins Rodrigues dos Santos.</w:t>
      </w:r>
    </w:p>
    <w:p>
      <w:pPr>
        <w:pStyle w:val="BodyText"/>
        <w:spacing w:before="197"/>
        <w:ind w:right="135"/>
      </w:pPr>
      <w:r>
        <w:rPr>
          <w:rFonts w:ascii="Arial" w:hAnsi="Arial"/>
          <w:b/>
          <w:w w:val="85"/>
        </w:rPr>
        <w:t>PROCESSO Nº 12.449/2020 </w:t>
      </w:r>
      <w:r>
        <w:rPr>
          <w:w w:val="85"/>
        </w:rPr>
        <w:t>- Prestação de Contas Anual da Unidade de Gerenciamento do Projeto de Expansão e Melhoria Educacional</w:t>
      </w:r>
      <w:r>
        <w:rPr>
          <w:spacing w:val="-1"/>
          <w:w w:val="85"/>
        </w:rPr>
        <w:t> </w:t>
      </w:r>
      <w:r>
        <w:rPr>
          <w:w w:val="85"/>
        </w:rPr>
        <w:t>da Rede Pública Municipal de Manaus</w:t>
      </w:r>
      <w:r>
        <w:rPr>
          <w:spacing w:val="-1"/>
          <w:w w:val="85"/>
        </w:rPr>
        <w:t> </w:t>
      </w:r>
      <w:r>
        <w:rPr>
          <w:w w:val="85"/>
        </w:rPr>
        <w:t>(UGP/PROEMEM), referente ao exercício de 2019, sob</w:t>
      </w:r>
      <w:r>
        <w:rPr>
          <w:spacing w:val="-1"/>
          <w:w w:val="85"/>
        </w:rPr>
        <w:t> </w:t>
      </w:r>
      <w:r>
        <w:rPr>
          <w:w w:val="85"/>
        </w:rPr>
        <w:t>a </w:t>
      </w:r>
      <w:r>
        <w:rPr>
          <w:spacing w:val="-2"/>
          <w:w w:val="90"/>
        </w:rPr>
        <w:t>responsabilidade</w:t>
      </w:r>
      <w:r>
        <w:rPr>
          <w:spacing w:val="-2"/>
          <w:w w:val="90"/>
        </w:rPr>
        <w:t> da</w:t>
      </w:r>
      <w:r>
        <w:rPr>
          <w:spacing w:val="-2"/>
          <w:w w:val="90"/>
        </w:rPr>
        <w:t> Sra.</w:t>
      </w:r>
      <w:r>
        <w:rPr>
          <w:spacing w:val="-2"/>
          <w:w w:val="90"/>
        </w:rPr>
        <w:t> Katia</w:t>
      </w:r>
      <w:r>
        <w:rPr>
          <w:spacing w:val="-2"/>
          <w:w w:val="90"/>
        </w:rPr>
        <w:t> Helena</w:t>
      </w:r>
      <w:r>
        <w:rPr>
          <w:spacing w:val="-2"/>
          <w:w w:val="90"/>
        </w:rPr>
        <w:t> Serafina</w:t>
      </w:r>
      <w:r>
        <w:rPr>
          <w:spacing w:val="-2"/>
          <w:w w:val="90"/>
        </w:rPr>
        <w:t> Cruz</w:t>
      </w:r>
      <w:r>
        <w:rPr>
          <w:spacing w:val="-2"/>
          <w:w w:val="90"/>
        </w:rPr>
        <w:t> Schweickardt.</w:t>
      </w:r>
      <w:r>
        <w:rPr>
          <w:spacing w:val="-2"/>
          <w:w w:val="90"/>
        </w:rPr>
        <w:t> </w:t>
      </w:r>
      <w:r>
        <w:rPr>
          <w:rFonts w:ascii="Arial" w:hAnsi="Arial"/>
          <w:b/>
          <w:spacing w:val="-2"/>
          <w:w w:val="90"/>
        </w:rPr>
        <w:t>ACÓRDÃO</w:t>
      </w:r>
      <w:r>
        <w:rPr>
          <w:rFonts w:ascii="Arial" w:hAnsi="Arial"/>
          <w:b/>
          <w:spacing w:val="-2"/>
          <w:w w:val="90"/>
        </w:rPr>
        <w:t> Nº</w:t>
      </w:r>
      <w:r>
        <w:rPr>
          <w:rFonts w:ascii="Arial" w:hAnsi="Arial"/>
          <w:b/>
          <w:spacing w:val="-2"/>
          <w:w w:val="90"/>
        </w:rPr>
        <w:t> 1025/2024:</w:t>
      </w:r>
      <w:r>
        <w:rPr>
          <w:rFonts w:ascii="Arial" w:hAnsi="Arial"/>
          <w:b/>
          <w:spacing w:val="-2"/>
          <w:w w:val="90"/>
        </w:rPr>
        <w:t> </w:t>
      </w:r>
      <w:r>
        <w:rPr>
          <w:spacing w:val="-2"/>
          <w:w w:val="90"/>
        </w:rPr>
        <w:t>Vistos,</w:t>
      </w:r>
      <w:r>
        <w:rPr>
          <w:spacing w:val="-2"/>
          <w:w w:val="90"/>
        </w:rPr>
        <w:t> relatados</w:t>
      </w:r>
      <w:r>
        <w:rPr>
          <w:spacing w:val="-2"/>
          <w:w w:val="90"/>
        </w:rPr>
        <w:t> e </w:t>
      </w:r>
      <w:r>
        <w:rPr>
          <w:w w:val="80"/>
        </w:rPr>
        <w:t>discutidos</w:t>
      </w:r>
      <w:r>
        <w:rPr/>
        <w:t>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w:t>
      </w:r>
      <w:r>
        <w:rPr/>
        <w:t> </w:t>
      </w:r>
      <w:r>
        <w:rPr>
          <w:w w:val="80"/>
        </w:rPr>
        <w:t>do Estado do Amazonas, reunidos em Sessão do</w:t>
      </w:r>
      <w:r>
        <w:rPr/>
        <w:t> </w:t>
      </w:r>
      <w:r>
        <w:rPr>
          <w:rFonts w:ascii="Arial" w:hAnsi="Arial"/>
          <w:b/>
          <w:w w:val="80"/>
        </w:rPr>
        <w:t>Tribunal Pleno</w:t>
      </w:r>
      <w:r>
        <w:rPr>
          <w:w w:val="80"/>
        </w:rPr>
        <w:t>, no exercício da competência atribuída pelos arts. 5º, II e 11, inciso III, alínea “a”, item 3, da Resolução n. 04/2002-TCE/AM, </w:t>
      </w:r>
      <w:r>
        <w:rPr>
          <w:rFonts w:ascii="Arial" w:hAnsi="Arial"/>
          <w:b/>
          <w:w w:val="80"/>
        </w:rPr>
        <w:t>à unanimidade</w:t>
      </w:r>
      <w:r>
        <w:rPr>
          <w:w w:val="80"/>
        </w:rPr>
        <w:t>, nos termos do voto do Excelentíssimo Senhor</w:t>
      </w:r>
      <w:r>
        <w:rPr/>
        <w:t> </w:t>
      </w:r>
      <w:r>
        <w:rPr>
          <w:w w:val="80"/>
        </w:rPr>
        <w:t>Conselheiro-Relator,</w:t>
      </w:r>
      <w:r>
        <w:rPr/>
        <w:t> </w:t>
      </w:r>
      <w:r>
        <w:rPr>
          <w:rFonts w:ascii="Arial" w:hAnsi="Arial"/>
          <w:b/>
          <w:w w:val="80"/>
        </w:rPr>
        <w:t>em</w:t>
      </w:r>
      <w:r>
        <w:rPr>
          <w:rFonts w:ascii="Arial" w:hAnsi="Arial"/>
          <w:b/>
        </w:rPr>
        <w:t> </w:t>
      </w:r>
      <w:r>
        <w:rPr>
          <w:rFonts w:ascii="Arial" w:hAnsi="Arial"/>
          <w:b/>
          <w:w w:val="80"/>
        </w:rPr>
        <w:t>divergência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 de: </w:t>
      </w:r>
      <w:r>
        <w:rPr>
          <w:rFonts w:ascii="Arial" w:hAnsi="Arial"/>
          <w:b/>
          <w:w w:val="80"/>
        </w:rPr>
        <w:t>10.1. Julgar regular com ressalvas</w:t>
      </w:r>
      <w:r>
        <w:rPr>
          <w:rFonts w:ascii="Arial" w:hAnsi="Arial"/>
          <w:b/>
        </w:rPr>
        <w:t> </w:t>
      </w:r>
      <w:r>
        <w:rPr>
          <w:w w:val="80"/>
        </w:rPr>
        <w:t>a Prestação de Contas da Unidade de Gerenciamento do Projeto de Expansão e Melhoria Educacional da Rede Pública Municipal de Manaus</w:t>
      </w:r>
      <w:r>
        <w:rPr/>
        <w:t> </w:t>
      </w:r>
      <w:r>
        <w:rPr>
          <w:w w:val="80"/>
        </w:rPr>
        <w:t>- UGP/PROEMEM, referente ao exercício financeiro de 2019,</w:t>
      </w:r>
      <w:r>
        <w:rPr>
          <w:spacing w:val="80"/>
        </w:rPr>
        <w:t> </w:t>
      </w:r>
      <w:r>
        <w:rPr>
          <w:spacing w:val="-2"/>
          <w:w w:val="85"/>
        </w:rPr>
        <w:t>de responsabilidade da Sra. Katia Helena Serafina Cruz Schweickardt, Secretária Municipal e Ordenadora de Despesas, </w:t>
      </w:r>
      <w:r>
        <w:rPr>
          <w:w w:val="90"/>
        </w:rPr>
        <w:t>nos</w:t>
      </w:r>
      <w:r>
        <w:rPr>
          <w:spacing w:val="-10"/>
          <w:w w:val="90"/>
        </w:rPr>
        <w:t> </w:t>
      </w:r>
      <w:r>
        <w:rPr>
          <w:w w:val="90"/>
        </w:rPr>
        <w:t>termos</w:t>
      </w:r>
      <w:r>
        <w:rPr>
          <w:spacing w:val="-10"/>
          <w:w w:val="90"/>
        </w:rPr>
        <w:t> </w:t>
      </w:r>
      <w:r>
        <w:rPr>
          <w:w w:val="90"/>
        </w:rPr>
        <w:t>do</w:t>
      </w:r>
      <w:r>
        <w:rPr>
          <w:spacing w:val="-10"/>
          <w:w w:val="90"/>
        </w:rPr>
        <w:t> </w:t>
      </w:r>
      <w:r>
        <w:rPr>
          <w:w w:val="90"/>
        </w:rPr>
        <w:t>art.</w:t>
      </w:r>
      <w:r>
        <w:rPr>
          <w:spacing w:val="-9"/>
          <w:w w:val="90"/>
        </w:rPr>
        <w:t> </w:t>
      </w:r>
      <w:r>
        <w:rPr>
          <w:w w:val="90"/>
        </w:rPr>
        <w:t>22,</w:t>
      </w:r>
      <w:r>
        <w:rPr>
          <w:spacing w:val="-9"/>
          <w:w w:val="90"/>
        </w:rPr>
        <w:t> </w:t>
      </w:r>
      <w:r>
        <w:rPr>
          <w:w w:val="90"/>
        </w:rPr>
        <w:t>inciso</w:t>
      </w:r>
      <w:r>
        <w:rPr>
          <w:spacing w:val="-9"/>
          <w:w w:val="90"/>
        </w:rPr>
        <w:t> </w:t>
      </w:r>
      <w:r>
        <w:rPr>
          <w:w w:val="90"/>
        </w:rPr>
        <w:t>II,</w:t>
      </w:r>
      <w:r>
        <w:rPr>
          <w:spacing w:val="-10"/>
          <w:w w:val="90"/>
        </w:rPr>
        <w:t> </w:t>
      </w:r>
      <w:r>
        <w:rPr>
          <w:w w:val="90"/>
        </w:rPr>
        <w:t>da</w:t>
      </w:r>
      <w:r>
        <w:rPr>
          <w:spacing w:val="-9"/>
          <w:w w:val="90"/>
        </w:rPr>
        <w:t> </w:t>
      </w:r>
      <w:r>
        <w:rPr>
          <w:w w:val="90"/>
        </w:rPr>
        <w:t>Lei</w:t>
      </w:r>
      <w:r>
        <w:rPr>
          <w:spacing w:val="-10"/>
          <w:w w:val="90"/>
        </w:rPr>
        <w:t> </w:t>
      </w:r>
      <w:r>
        <w:rPr>
          <w:w w:val="90"/>
        </w:rPr>
        <w:t>n°</w:t>
      </w:r>
      <w:r>
        <w:rPr>
          <w:spacing w:val="-10"/>
          <w:w w:val="90"/>
        </w:rPr>
        <w:t> </w:t>
      </w:r>
      <w:r>
        <w:rPr>
          <w:w w:val="90"/>
        </w:rPr>
        <w:t>2.423/96</w:t>
      </w:r>
      <w:r>
        <w:rPr>
          <w:spacing w:val="-9"/>
          <w:w w:val="90"/>
        </w:rPr>
        <w:t> </w:t>
      </w:r>
      <w:r>
        <w:rPr>
          <w:w w:val="90"/>
        </w:rPr>
        <w:t>c/c</w:t>
      </w:r>
      <w:r>
        <w:rPr>
          <w:spacing w:val="-9"/>
          <w:w w:val="90"/>
        </w:rPr>
        <w:t> </w:t>
      </w:r>
      <w:r>
        <w:rPr>
          <w:w w:val="90"/>
        </w:rPr>
        <w:t>art.</w:t>
      </w:r>
      <w:r>
        <w:rPr>
          <w:spacing w:val="-9"/>
          <w:w w:val="90"/>
        </w:rPr>
        <w:t> </w:t>
      </w:r>
      <w:r>
        <w:rPr>
          <w:w w:val="90"/>
        </w:rPr>
        <w:t>188,</w:t>
      </w:r>
      <w:r>
        <w:rPr>
          <w:spacing w:val="-10"/>
          <w:w w:val="90"/>
        </w:rPr>
        <w:t> </w:t>
      </w:r>
      <w:r>
        <w:rPr>
          <w:w w:val="90"/>
        </w:rPr>
        <w:t>§</w:t>
      </w:r>
      <w:r>
        <w:rPr>
          <w:spacing w:val="-9"/>
          <w:w w:val="90"/>
        </w:rPr>
        <w:t> </w:t>
      </w:r>
      <w:r>
        <w:rPr>
          <w:w w:val="90"/>
        </w:rPr>
        <w:t>1°,</w:t>
      </w:r>
      <w:r>
        <w:rPr>
          <w:spacing w:val="-10"/>
          <w:w w:val="90"/>
        </w:rPr>
        <w:t> </w:t>
      </w:r>
      <w:r>
        <w:rPr>
          <w:w w:val="90"/>
        </w:rPr>
        <w:t>inciso</w:t>
      </w:r>
      <w:r>
        <w:rPr>
          <w:spacing w:val="-9"/>
          <w:w w:val="90"/>
        </w:rPr>
        <w:t> </w:t>
      </w:r>
      <w:r>
        <w:rPr>
          <w:w w:val="90"/>
        </w:rPr>
        <w:t>II,</w:t>
      </w:r>
      <w:r>
        <w:rPr>
          <w:spacing w:val="-10"/>
          <w:w w:val="90"/>
        </w:rPr>
        <w:t> </w:t>
      </w:r>
      <w:r>
        <w:rPr>
          <w:w w:val="90"/>
        </w:rPr>
        <w:t>e</w:t>
      </w:r>
      <w:r>
        <w:rPr>
          <w:spacing w:val="-9"/>
          <w:w w:val="90"/>
        </w:rPr>
        <w:t> </w:t>
      </w:r>
      <w:r>
        <w:rPr>
          <w:w w:val="90"/>
        </w:rPr>
        <w:t>189,</w:t>
      </w:r>
      <w:r>
        <w:rPr>
          <w:spacing w:val="-9"/>
          <w:w w:val="90"/>
        </w:rPr>
        <w:t> </w:t>
      </w:r>
      <w:r>
        <w:rPr>
          <w:w w:val="90"/>
        </w:rPr>
        <w:t>inciso</w:t>
      </w:r>
      <w:r>
        <w:rPr>
          <w:spacing w:val="-10"/>
          <w:w w:val="90"/>
        </w:rPr>
        <w:t> </w:t>
      </w:r>
      <w:r>
        <w:rPr>
          <w:w w:val="90"/>
        </w:rPr>
        <w:t>II,</w:t>
      </w:r>
      <w:r>
        <w:rPr>
          <w:spacing w:val="-10"/>
          <w:w w:val="90"/>
        </w:rPr>
        <w:t> </w:t>
      </w:r>
      <w:r>
        <w:rPr>
          <w:w w:val="90"/>
        </w:rPr>
        <w:t>da</w:t>
      </w:r>
      <w:r>
        <w:rPr>
          <w:spacing w:val="-9"/>
          <w:w w:val="90"/>
        </w:rPr>
        <w:t> </w:t>
      </w:r>
      <w:r>
        <w:rPr>
          <w:w w:val="90"/>
        </w:rPr>
        <w:t>Resolução</w:t>
      </w:r>
      <w:r>
        <w:rPr>
          <w:spacing w:val="-9"/>
          <w:w w:val="90"/>
        </w:rPr>
        <w:t> </w:t>
      </w:r>
      <w:r>
        <w:rPr>
          <w:w w:val="90"/>
        </w:rPr>
        <w:t>TCE</w:t>
      </w:r>
      <w:r>
        <w:rPr>
          <w:spacing w:val="-9"/>
          <w:w w:val="90"/>
        </w:rPr>
        <w:t> </w:t>
      </w:r>
      <w:r>
        <w:rPr>
          <w:w w:val="90"/>
        </w:rPr>
        <w:t>n° </w:t>
      </w:r>
      <w:r>
        <w:rPr>
          <w:spacing w:val="-2"/>
          <w:w w:val="85"/>
        </w:rPr>
        <w:t>04/2002, pelos motivos expostos no Relatório/Voto;</w:t>
      </w:r>
      <w:r>
        <w:rPr>
          <w:spacing w:val="-4"/>
        </w:rPr>
        <w:t> </w:t>
      </w:r>
      <w:r>
        <w:rPr>
          <w:rFonts w:ascii="Arial" w:hAnsi="Arial"/>
          <w:b/>
          <w:spacing w:val="-2"/>
          <w:w w:val="85"/>
        </w:rPr>
        <w:t>10.2. Dar quitação </w:t>
      </w:r>
      <w:r>
        <w:rPr>
          <w:spacing w:val="-2"/>
          <w:w w:val="85"/>
        </w:rPr>
        <w:t>à Sra. Katia Helena Serafina Cruz Schweickardt, </w:t>
      </w:r>
      <w:r>
        <w:rPr>
          <w:w w:val="85"/>
        </w:rPr>
        <w:t>Secretária</w:t>
      </w:r>
      <w:r>
        <w:rPr>
          <w:spacing w:val="-7"/>
          <w:w w:val="85"/>
        </w:rPr>
        <w:t> </w:t>
      </w:r>
      <w:r>
        <w:rPr>
          <w:w w:val="85"/>
        </w:rPr>
        <w:t>Municipal</w:t>
      </w:r>
      <w:r>
        <w:rPr>
          <w:spacing w:val="-7"/>
          <w:w w:val="85"/>
        </w:rPr>
        <w:t> </w:t>
      </w:r>
      <w:r>
        <w:rPr>
          <w:w w:val="85"/>
        </w:rPr>
        <w:t>e</w:t>
      </w:r>
      <w:r>
        <w:rPr>
          <w:spacing w:val="-6"/>
          <w:w w:val="85"/>
        </w:rPr>
        <w:t> </w:t>
      </w:r>
      <w:r>
        <w:rPr>
          <w:w w:val="85"/>
        </w:rPr>
        <w:t>Ordenadora</w:t>
      </w:r>
      <w:r>
        <w:rPr>
          <w:spacing w:val="-7"/>
          <w:w w:val="85"/>
        </w:rPr>
        <w:t> </w:t>
      </w:r>
      <w:r>
        <w:rPr>
          <w:w w:val="85"/>
        </w:rPr>
        <w:t>de</w:t>
      </w:r>
      <w:r>
        <w:rPr>
          <w:spacing w:val="-7"/>
          <w:w w:val="85"/>
        </w:rPr>
        <w:t> </w:t>
      </w:r>
      <w:r>
        <w:rPr>
          <w:w w:val="85"/>
        </w:rPr>
        <w:t>Despesas,</w:t>
      </w:r>
      <w:r>
        <w:rPr>
          <w:spacing w:val="-6"/>
          <w:w w:val="85"/>
        </w:rPr>
        <w:t> </w:t>
      </w:r>
      <w:r>
        <w:rPr>
          <w:w w:val="85"/>
        </w:rPr>
        <w:t>nos</w:t>
      </w:r>
      <w:r>
        <w:rPr>
          <w:spacing w:val="-7"/>
          <w:w w:val="85"/>
        </w:rPr>
        <w:t> </w:t>
      </w:r>
      <w:r>
        <w:rPr>
          <w:w w:val="85"/>
        </w:rPr>
        <w:t>termos</w:t>
      </w:r>
      <w:r>
        <w:rPr>
          <w:spacing w:val="-7"/>
          <w:w w:val="85"/>
        </w:rPr>
        <w:t> </w:t>
      </w:r>
      <w:r>
        <w:rPr>
          <w:w w:val="85"/>
        </w:rPr>
        <w:t>dos</w:t>
      </w:r>
      <w:r>
        <w:rPr>
          <w:spacing w:val="-7"/>
          <w:w w:val="85"/>
        </w:rPr>
        <w:t> </w:t>
      </w:r>
      <w:r>
        <w:rPr>
          <w:w w:val="85"/>
        </w:rPr>
        <w:t>arts.</w:t>
      </w:r>
      <w:r>
        <w:rPr>
          <w:spacing w:val="-6"/>
          <w:w w:val="85"/>
        </w:rPr>
        <w:t> </w:t>
      </w:r>
      <w:r>
        <w:rPr>
          <w:w w:val="85"/>
        </w:rPr>
        <w:t>24</w:t>
      </w:r>
      <w:r>
        <w:rPr>
          <w:spacing w:val="-7"/>
          <w:w w:val="85"/>
        </w:rPr>
        <w:t> </w:t>
      </w:r>
      <w:r>
        <w:rPr>
          <w:w w:val="85"/>
        </w:rPr>
        <w:t>e</w:t>
      </w:r>
      <w:r>
        <w:rPr>
          <w:spacing w:val="-7"/>
          <w:w w:val="85"/>
        </w:rPr>
        <w:t> </w:t>
      </w:r>
      <w:r>
        <w:rPr>
          <w:w w:val="85"/>
        </w:rPr>
        <w:t>72,</w:t>
      </w:r>
      <w:r>
        <w:rPr>
          <w:spacing w:val="-6"/>
          <w:w w:val="85"/>
        </w:rPr>
        <w:t> </w:t>
      </w:r>
      <w:r>
        <w:rPr>
          <w:w w:val="85"/>
        </w:rPr>
        <w:t>II,</w:t>
      </w:r>
      <w:r>
        <w:rPr>
          <w:spacing w:val="-7"/>
          <w:w w:val="85"/>
        </w:rPr>
        <w:t> </w:t>
      </w:r>
      <w:r>
        <w:rPr>
          <w:w w:val="85"/>
        </w:rPr>
        <w:t>ambos</w:t>
      </w:r>
      <w:r>
        <w:rPr>
          <w:spacing w:val="-7"/>
          <w:w w:val="85"/>
        </w:rPr>
        <w:t> </w:t>
      </w:r>
      <w:r>
        <w:rPr>
          <w:w w:val="85"/>
        </w:rPr>
        <w:t>da</w:t>
      </w:r>
      <w:r>
        <w:rPr>
          <w:spacing w:val="-6"/>
          <w:w w:val="85"/>
        </w:rPr>
        <w:t> </w:t>
      </w:r>
      <w:r>
        <w:rPr>
          <w:w w:val="85"/>
        </w:rPr>
        <w:t>Lei</w:t>
      </w:r>
      <w:r>
        <w:rPr>
          <w:spacing w:val="-7"/>
          <w:w w:val="85"/>
        </w:rPr>
        <w:t> </w:t>
      </w:r>
      <w:r>
        <w:rPr>
          <w:w w:val="85"/>
        </w:rPr>
        <w:t>nº</w:t>
      </w:r>
      <w:r>
        <w:rPr>
          <w:spacing w:val="-7"/>
          <w:w w:val="85"/>
        </w:rPr>
        <w:t> </w:t>
      </w:r>
      <w:r>
        <w:rPr>
          <w:w w:val="85"/>
        </w:rPr>
        <w:t>2423,</w:t>
      </w:r>
      <w:r>
        <w:rPr>
          <w:spacing w:val="-6"/>
          <w:w w:val="85"/>
        </w:rPr>
        <w:t> </w:t>
      </w:r>
      <w:r>
        <w:rPr>
          <w:w w:val="85"/>
        </w:rPr>
        <w:t>de</w:t>
      </w:r>
      <w:r>
        <w:rPr>
          <w:spacing w:val="-7"/>
          <w:w w:val="85"/>
        </w:rPr>
        <w:t> </w:t>
      </w:r>
      <w:r>
        <w:rPr>
          <w:w w:val="85"/>
        </w:rPr>
        <w:t>10/12/1996, c/c o art. 189, II, da Resolução nº 04/2002 - TCE/AM; 10.3. Recomendar à Unidade de Gerenciamento do Projeto de Expansão</w:t>
      </w:r>
      <w:r>
        <w:rPr>
          <w:spacing w:val="-4"/>
          <w:w w:val="85"/>
        </w:rPr>
        <w:t> </w:t>
      </w:r>
      <w:r>
        <w:rPr>
          <w:w w:val="85"/>
        </w:rPr>
        <w:t>e</w:t>
      </w:r>
      <w:r>
        <w:rPr>
          <w:spacing w:val="-2"/>
          <w:w w:val="85"/>
        </w:rPr>
        <w:t> </w:t>
      </w:r>
      <w:r>
        <w:rPr>
          <w:w w:val="85"/>
        </w:rPr>
        <w:t>Melhoria</w:t>
      </w:r>
      <w:r>
        <w:rPr>
          <w:spacing w:val="-2"/>
          <w:w w:val="85"/>
        </w:rPr>
        <w:t> </w:t>
      </w:r>
      <w:r>
        <w:rPr>
          <w:w w:val="85"/>
        </w:rPr>
        <w:t>Educacional</w:t>
      </w:r>
      <w:r>
        <w:rPr>
          <w:spacing w:val="-3"/>
          <w:w w:val="85"/>
        </w:rPr>
        <w:t> </w:t>
      </w:r>
      <w:r>
        <w:rPr>
          <w:w w:val="85"/>
        </w:rPr>
        <w:t>da</w:t>
      </w:r>
      <w:r>
        <w:rPr>
          <w:spacing w:val="-2"/>
          <w:w w:val="85"/>
        </w:rPr>
        <w:t> </w:t>
      </w:r>
      <w:r>
        <w:rPr>
          <w:w w:val="85"/>
        </w:rPr>
        <w:t>Rede Pública</w:t>
      </w:r>
      <w:r>
        <w:rPr>
          <w:spacing w:val="-2"/>
          <w:w w:val="85"/>
        </w:rPr>
        <w:t> </w:t>
      </w:r>
      <w:r>
        <w:rPr>
          <w:w w:val="85"/>
        </w:rPr>
        <w:t>Municipal</w:t>
      </w:r>
      <w:r>
        <w:rPr>
          <w:spacing w:val="-3"/>
          <w:w w:val="85"/>
        </w:rPr>
        <w:t> </w:t>
      </w:r>
      <w:r>
        <w:rPr>
          <w:w w:val="85"/>
        </w:rPr>
        <w:t>de</w:t>
      </w:r>
      <w:r>
        <w:rPr>
          <w:spacing w:val="-2"/>
          <w:w w:val="85"/>
        </w:rPr>
        <w:t> </w:t>
      </w:r>
      <w:r>
        <w:rPr>
          <w:w w:val="85"/>
        </w:rPr>
        <w:t>Manaus -</w:t>
      </w:r>
      <w:r>
        <w:rPr>
          <w:spacing w:val="-3"/>
          <w:w w:val="85"/>
        </w:rPr>
        <w:t> </w:t>
      </w:r>
      <w:r>
        <w:rPr>
          <w:w w:val="85"/>
        </w:rPr>
        <w:t>PROEMEM</w:t>
      </w:r>
      <w:r>
        <w:rPr>
          <w:spacing w:val="-3"/>
          <w:w w:val="85"/>
        </w:rPr>
        <w:t> </w:t>
      </w:r>
      <w:r>
        <w:rPr>
          <w:w w:val="85"/>
        </w:rPr>
        <w:t>que:</w:t>
      </w:r>
      <w:r>
        <w:rPr>
          <w:spacing w:val="-3"/>
          <w:w w:val="85"/>
        </w:rPr>
        <w:t> </w:t>
      </w:r>
      <w:r>
        <w:rPr>
          <w:rFonts w:ascii="Arial" w:hAnsi="Arial"/>
          <w:b/>
          <w:w w:val="85"/>
        </w:rPr>
        <w:t>10.3.1.</w:t>
      </w:r>
      <w:r>
        <w:rPr>
          <w:rFonts w:ascii="Arial" w:hAnsi="Arial"/>
          <w:b/>
          <w:spacing w:val="-3"/>
          <w:w w:val="85"/>
        </w:rPr>
        <w:t> </w:t>
      </w:r>
      <w:r>
        <w:rPr>
          <w:w w:val="85"/>
        </w:rPr>
        <w:t>Atente</w:t>
      </w:r>
      <w:r>
        <w:rPr>
          <w:spacing w:val="-4"/>
          <w:w w:val="85"/>
        </w:rPr>
        <w:t> </w:t>
      </w:r>
      <w:r>
        <w:rPr>
          <w:w w:val="85"/>
        </w:rPr>
        <w:t>para</w:t>
      </w:r>
      <w:r>
        <w:rPr>
          <w:spacing w:val="-2"/>
          <w:w w:val="85"/>
        </w:rPr>
        <w:t> </w:t>
      </w:r>
      <w:r>
        <w:rPr>
          <w:w w:val="85"/>
        </w:rPr>
        <w:t>o</w:t>
      </w:r>
      <w:r>
        <w:rPr>
          <w:spacing w:val="-2"/>
          <w:w w:val="85"/>
        </w:rPr>
        <w:t> </w:t>
      </w:r>
      <w:r>
        <w:rPr>
          <w:w w:val="85"/>
        </w:rPr>
        <w:t>valor </w:t>
      </w:r>
      <w:r>
        <w:rPr>
          <w:w w:val="80"/>
        </w:rPr>
        <w:t>previamente estimado da contratação devendo ser compatível com os valores praticados pelo mercado, considerados os preços</w:t>
      </w:r>
      <w:r>
        <w:rPr/>
        <w:t> </w:t>
      </w:r>
      <w:r>
        <w:rPr>
          <w:w w:val="80"/>
        </w:rPr>
        <w:t>constantes</w:t>
      </w:r>
      <w:r>
        <w:rPr/>
        <w:t> </w:t>
      </w:r>
      <w:r>
        <w:rPr>
          <w:w w:val="80"/>
        </w:rPr>
        <w:t>de</w:t>
      </w:r>
      <w:r>
        <w:rPr/>
        <w:t> </w:t>
      </w:r>
      <w:r>
        <w:rPr>
          <w:w w:val="80"/>
        </w:rPr>
        <w:t>bancos</w:t>
      </w:r>
      <w:r>
        <w:rPr/>
        <w:t> </w:t>
      </w:r>
      <w:r>
        <w:rPr>
          <w:w w:val="80"/>
        </w:rPr>
        <w:t>de</w:t>
      </w:r>
      <w:r>
        <w:rPr/>
        <w:t> </w:t>
      </w:r>
      <w:r>
        <w:rPr>
          <w:w w:val="80"/>
        </w:rPr>
        <w:t>dados</w:t>
      </w:r>
      <w:r>
        <w:rPr/>
        <w:t> </w:t>
      </w:r>
      <w:r>
        <w:rPr>
          <w:w w:val="80"/>
        </w:rPr>
        <w:t>públicos</w:t>
      </w:r>
      <w:r>
        <w:rPr/>
        <w:t> </w:t>
      </w:r>
      <w:r>
        <w:rPr>
          <w:w w:val="80"/>
        </w:rPr>
        <w:t>e</w:t>
      </w:r>
      <w:r>
        <w:rPr/>
        <w:t> </w:t>
      </w:r>
      <w:r>
        <w:rPr>
          <w:w w:val="80"/>
        </w:rPr>
        <w:t>as</w:t>
      </w:r>
      <w:r>
        <w:rPr/>
        <w:t> </w:t>
      </w:r>
      <w:r>
        <w:rPr>
          <w:w w:val="80"/>
        </w:rPr>
        <w:t>quantidades</w:t>
      </w:r>
      <w:r>
        <w:rPr/>
        <w:t> </w:t>
      </w:r>
      <w:r>
        <w:rPr>
          <w:w w:val="80"/>
        </w:rPr>
        <w:t>a</w:t>
      </w:r>
      <w:r>
        <w:rPr/>
        <w:t> </w:t>
      </w:r>
      <w:r>
        <w:rPr>
          <w:w w:val="80"/>
        </w:rPr>
        <w:t>serem</w:t>
      </w:r>
      <w:r>
        <w:rPr/>
        <w:t> </w:t>
      </w:r>
      <w:r>
        <w:rPr>
          <w:w w:val="80"/>
        </w:rPr>
        <w:t>contratadas,</w:t>
      </w:r>
      <w:r>
        <w:rPr/>
        <w:t> </w:t>
      </w:r>
      <w:r>
        <w:rPr>
          <w:w w:val="80"/>
        </w:rPr>
        <w:t>observadas</w:t>
      </w:r>
      <w:r>
        <w:rPr/>
        <w:t> </w:t>
      </w:r>
      <w:r>
        <w:rPr>
          <w:w w:val="80"/>
        </w:rPr>
        <w:t>a</w:t>
      </w:r>
      <w:r>
        <w:rPr/>
        <w:t> </w:t>
      </w:r>
      <w:r>
        <w:rPr>
          <w:w w:val="80"/>
        </w:rPr>
        <w:t>potencial</w:t>
      </w:r>
      <w:r>
        <w:rPr/>
        <w:t> </w:t>
      </w:r>
      <w:r>
        <w:rPr>
          <w:w w:val="80"/>
        </w:rPr>
        <w:t>economia </w:t>
      </w:r>
      <w:r>
        <w:rPr>
          <w:w w:val="85"/>
        </w:rPr>
        <w:t>de escala e as peculiaridades do local de execução do objeto, em observância a Lei de Licitações;</w:t>
      </w:r>
      <w:r>
        <w:rPr/>
        <w:t> </w:t>
      </w:r>
      <w:r>
        <w:rPr>
          <w:rFonts w:ascii="Arial" w:hAnsi="Arial"/>
          <w:b/>
          <w:w w:val="85"/>
        </w:rPr>
        <w:t>10.3.2. </w:t>
      </w:r>
      <w:r>
        <w:rPr>
          <w:w w:val="85"/>
        </w:rPr>
        <w:t>Cumpra as </w:t>
      </w:r>
      <w:r>
        <w:rPr>
          <w:w w:val="80"/>
        </w:rPr>
        <w:t>exigências</w:t>
      </w:r>
      <w:r>
        <w:rPr/>
        <w:t> </w:t>
      </w:r>
      <w:r>
        <w:rPr>
          <w:w w:val="80"/>
        </w:rPr>
        <w:t>mínimas</w:t>
      </w:r>
      <w:r>
        <w:rPr/>
        <w:t> </w:t>
      </w:r>
      <w:r>
        <w:rPr>
          <w:w w:val="80"/>
        </w:rPr>
        <w:t>da</w:t>
      </w:r>
      <w:r>
        <w:rPr/>
        <w:t> </w:t>
      </w:r>
      <w:r>
        <w:rPr>
          <w:w w:val="80"/>
        </w:rPr>
        <w:t>legislação</w:t>
      </w:r>
      <w:r>
        <w:rPr/>
        <w:t> </w:t>
      </w:r>
      <w:r>
        <w:rPr>
          <w:w w:val="80"/>
        </w:rPr>
        <w:t>quanto</w:t>
      </w:r>
      <w:r>
        <w:rPr/>
        <w:t> </w:t>
      </w:r>
      <w:r>
        <w:rPr>
          <w:w w:val="80"/>
        </w:rPr>
        <w:t>à</w:t>
      </w:r>
      <w:r>
        <w:rPr/>
        <w:t> </w:t>
      </w:r>
      <w:r>
        <w:rPr>
          <w:w w:val="80"/>
        </w:rPr>
        <w:t>legalidade,</w:t>
      </w:r>
      <w:r>
        <w:rPr/>
        <w:t> </w:t>
      </w:r>
      <w:r>
        <w:rPr>
          <w:w w:val="80"/>
        </w:rPr>
        <w:t>impessoalidade,</w:t>
      </w:r>
      <w:r>
        <w:rPr/>
        <w:t> </w:t>
      </w:r>
      <w:r>
        <w:rPr>
          <w:w w:val="80"/>
        </w:rPr>
        <w:t>moralidade,</w:t>
      </w:r>
      <w:r>
        <w:rPr/>
        <w:t> </w:t>
      </w:r>
      <w:r>
        <w:rPr>
          <w:w w:val="80"/>
        </w:rPr>
        <w:t>publicidade</w:t>
      </w:r>
      <w:r>
        <w:rPr/>
        <w:t> </w:t>
      </w:r>
      <w:r>
        <w:rPr>
          <w:w w:val="80"/>
        </w:rPr>
        <w:t>e</w:t>
      </w:r>
      <w:r>
        <w:rPr/>
        <w:t> </w:t>
      </w:r>
      <w:r>
        <w:rPr>
          <w:w w:val="80"/>
        </w:rPr>
        <w:t>eficiência,</w:t>
      </w:r>
      <w:r>
        <w:rPr/>
        <w:t> </w:t>
      </w:r>
      <w:r>
        <w:rPr>
          <w:w w:val="80"/>
        </w:rPr>
        <w:t>no</w:t>
      </w:r>
      <w:r>
        <w:rPr/>
        <w:t> </w:t>
      </w:r>
      <w:r>
        <w:rPr>
          <w:w w:val="80"/>
        </w:rPr>
        <w:t>momento</w:t>
      </w:r>
      <w:r>
        <w:rPr>
          <w:w w:val="90"/>
        </w:rPr>
        <w:t> </w:t>
      </w:r>
      <w:r>
        <w:rPr>
          <w:spacing w:val="-2"/>
          <w:w w:val="90"/>
        </w:rPr>
        <w:t>de</w:t>
      </w:r>
      <w:r>
        <w:rPr>
          <w:spacing w:val="-2"/>
          <w:w w:val="90"/>
        </w:rPr>
        <w:t> celebração</w:t>
      </w:r>
      <w:r>
        <w:rPr>
          <w:spacing w:val="-2"/>
          <w:w w:val="90"/>
        </w:rPr>
        <w:t> de</w:t>
      </w:r>
      <w:r>
        <w:rPr>
          <w:spacing w:val="-2"/>
          <w:w w:val="90"/>
        </w:rPr>
        <w:t> aditivos</w:t>
      </w:r>
      <w:r>
        <w:rPr>
          <w:spacing w:val="-2"/>
          <w:w w:val="90"/>
        </w:rPr>
        <w:t> contratuais;</w:t>
      </w:r>
      <w:r>
        <w:rPr>
          <w:spacing w:val="-2"/>
          <w:w w:val="90"/>
        </w:rPr>
        <w:t> </w:t>
      </w:r>
      <w:r>
        <w:rPr>
          <w:rFonts w:ascii="Arial" w:hAnsi="Arial"/>
          <w:b/>
          <w:spacing w:val="-2"/>
          <w:w w:val="90"/>
        </w:rPr>
        <w:t>10.4.</w:t>
      </w:r>
      <w:r>
        <w:rPr>
          <w:rFonts w:ascii="Arial" w:hAnsi="Arial"/>
          <w:b/>
          <w:spacing w:val="-2"/>
          <w:w w:val="90"/>
        </w:rPr>
        <w:t> Determinar</w:t>
      </w:r>
      <w:r>
        <w:rPr>
          <w:rFonts w:ascii="Arial" w:hAnsi="Arial"/>
          <w:b/>
          <w:spacing w:val="-2"/>
          <w:w w:val="90"/>
        </w:rPr>
        <w:t> </w:t>
      </w:r>
      <w:r>
        <w:rPr>
          <w:spacing w:val="-2"/>
          <w:w w:val="90"/>
        </w:rPr>
        <w:t>à</w:t>
      </w:r>
      <w:r>
        <w:rPr>
          <w:spacing w:val="-2"/>
          <w:w w:val="90"/>
        </w:rPr>
        <w:t> Secretaria</w:t>
      </w:r>
      <w:r>
        <w:rPr>
          <w:spacing w:val="-2"/>
          <w:w w:val="90"/>
        </w:rPr>
        <w:t> do</w:t>
      </w:r>
      <w:r>
        <w:rPr>
          <w:spacing w:val="-2"/>
          <w:w w:val="90"/>
        </w:rPr>
        <w:t> Tribunal</w:t>
      </w:r>
      <w:r>
        <w:rPr>
          <w:spacing w:val="-2"/>
          <w:w w:val="90"/>
        </w:rPr>
        <w:t> Pleno</w:t>
      </w:r>
      <w:r>
        <w:rPr>
          <w:spacing w:val="-2"/>
          <w:w w:val="90"/>
        </w:rPr>
        <w:t> que</w:t>
      </w:r>
      <w:r>
        <w:rPr>
          <w:spacing w:val="-2"/>
          <w:w w:val="90"/>
        </w:rPr>
        <w:t> adote</w:t>
      </w:r>
      <w:r>
        <w:rPr>
          <w:spacing w:val="-2"/>
          <w:w w:val="90"/>
        </w:rPr>
        <w:t> as</w:t>
      </w:r>
      <w:r>
        <w:rPr>
          <w:spacing w:val="-2"/>
          <w:w w:val="90"/>
        </w:rPr>
        <w:t> providências </w:t>
      </w:r>
      <w:r>
        <w:rPr>
          <w:w w:val="85"/>
        </w:rPr>
        <w:t>previstas</w:t>
      </w:r>
      <w:r>
        <w:rPr>
          <w:spacing w:val="-5"/>
          <w:w w:val="85"/>
        </w:rPr>
        <w:t> </w:t>
      </w:r>
      <w:r>
        <w:rPr>
          <w:w w:val="85"/>
        </w:rPr>
        <w:t>no</w:t>
      </w:r>
      <w:r>
        <w:rPr>
          <w:spacing w:val="-7"/>
          <w:w w:val="85"/>
        </w:rPr>
        <w:t> </w:t>
      </w:r>
      <w:r>
        <w:rPr>
          <w:w w:val="85"/>
        </w:rPr>
        <w:t>art.</w:t>
      </w:r>
      <w:r>
        <w:rPr>
          <w:spacing w:val="-5"/>
          <w:w w:val="85"/>
        </w:rPr>
        <w:t> </w:t>
      </w:r>
      <w:r>
        <w:rPr>
          <w:w w:val="85"/>
        </w:rPr>
        <w:t>162</w:t>
      </w:r>
      <w:r>
        <w:rPr>
          <w:spacing w:val="-4"/>
          <w:w w:val="85"/>
        </w:rPr>
        <w:t> </w:t>
      </w:r>
      <w:r>
        <w:rPr>
          <w:w w:val="85"/>
        </w:rPr>
        <w:t>da</w:t>
      </w:r>
      <w:r>
        <w:rPr>
          <w:spacing w:val="-4"/>
          <w:w w:val="85"/>
        </w:rPr>
        <w:t> </w:t>
      </w:r>
      <w:r>
        <w:rPr>
          <w:w w:val="85"/>
        </w:rPr>
        <w:t>Resolução</w:t>
      </w:r>
      <w:r>
        <w:rPr>
          <w:spacing w:val="-5"/>
          <w:w w:val="85"/>
        </w:rPr>
        <w:t> </w:t>
      </w:r>
      <w:r>
        <w:rPr>
          <w:w w:val="85"/>
        </w:rPr>
        <w:t>nº</w:t>
      </w:r>
      <w:r>
        <w:rPr>
          <w:spacing w:val="-5"/>
          <w:w w:val="85"/>
        </w:rPr>
        <w:t> </w:t>
      </w:r>
      <w:r>
        <w:rPr>
          <w:w w:val="85"/>
        </w:rPr>
        <w:t>04/2002 -</w:t>
      </w:r>
      <w:r>
        <w:rPr>
          <w:spacing w:val="-5"/>
          <w:w w:val="85"/>
        </w:rPr>
        <w:t> </w:t>
      </w:r>
      <w:r>
        <w:rPr>
          <w:w w:val="85"/>
        </w:rPr>
        <w:t>TCE/AM,</w:t>
      </w:r>
      <w:r>
        <w:rPr>
          <w:spacing w:val="-5"/>
          <w:w w:val="85"/>
        </w:rPr>
        <w:t> </w:t>
      </w:r>
      <w:r>
        <w:rPr>
          <w:w w:val="85"/>
        </w:rPr>
        <w:t>comunicando</w:t>
      </w:r>
      <w:r>
        <w:rPr>
          <w:spacing w:val="-7"/>
          <w:w w:val="85"/>
        </w:rPr>
        <w:t> </w:t>
      </w:r>
      <w:r>
        <w:rPr>
          <w:w w:val="85"/>
        </w:rPr>
        <w:t>à</w:t>
      </w:r>
      <w:r>
        <w:rPr>
          <w:spacing w:val="-4"/>
          <w:w w:val="85"/>
        </w:rPr>
        <w:t> </w:t>
      </w:r>
      <w:r>
        <w:rPr>
          <w:w w:val="85"/>
        </w:rPr>
        <w:t>interessada</w:t>
      </w:r>
      <w:r>
        <w:rPr>
          <w:spacing w:val="-4"/>
          <w:w w:val="85"/>
        </w:rPr>
        <w:t> </w:t>
      </w:r>
      <w:r>
        <w:rPr>
          <w:w w:val="85"/>
        </w:rPr>
        <w:t>acerca</w:t>
      </w:r>
      <w:r>
        <w:rPr>
          <w:spacing w:val="-5"/>
          <w:w w:val="85"/>
        </w:rPr>
        <w:t> </w:t>
      </w:r>
      <w:r>
        <w:rPr>
          <w:w w:val="85"/>
        </w:rPr>
        <w:t>do</w:t>
      </w:r>
      <w:r>
        <w:rPr>
          <w:spacing w:val="-4"/>
          <w:w w:val="85"/>
        </w:rPr>
        <w:t> </w:t>
      </w:r>
      <w:r>
        <w:rPr>
          <w:w w:val="85"/>
        </w:rPr>
        <w:t>julgamento</w:t>
      </w:r>
      <w:r>
        <w:rPr>
          <w:spacing w:val="-4"/>
          <w:w w:val="85"/>
        </w:rPr>
        <w:t> </w:t>
      </w:r>
      <w:r>
        <w:rPr>
          <w:w w:val="85"/>
        </w:rPr>
        <w:t>deste</w:t>
      </w:r>
      <w:r>
        <w:rPr>
          <w:spacing w:val="-5"/>
          <w:w w:val="85"/>
        </w:rPr>
        <w:t> </w:t>
      </w:r>
      <w:r>
        <w:rPr>
          <w:w w:val="85"/>
        </w:rPr>
        <w:t>feito, encaminhando-lhe</w:t>
      </w:r>
      <w:r>
        <w:rPr>
          <w:w w:val="85"/>
        </w:rPr>
        <w:t> cópia</w:t>
      </w:r>
      <w:r>
        <w:rPr>
          <w:w w:val="85"/>
        </w:rPr>
        <w:t> do</w:t>
      </w:r>
      <w:r>
        <w:rPr>
          <w:w w:val="85"/>
        </w:rPr>
        <w:t> Relatório/Voto</w:t>
      </w:r>
      <w:r>
        <w:rPr>
          <w:w w:val="85"/>
        </w:rPr>
        <w:t> e</w:t>
      </w:r>
      <w:r>
        <w:rPr>
          <w:w w:val="85"/>
        </w:rPr>
        <w:t> do</w:t>
      </w:r>
      <w:r>
        <w:rPr>
          <w:w w:val="85"/>
        </w:rPr>
        <w:t> Acórdão;</w:t>
      </w:r>
      <w:r>
        <w:rPr>
          <w:w w:val="85"/>
        </w:rPr>
        <w:t> </w:t>
      </w:r>
      <w:r>
        <w:rPr>
          <w:rFonts w:ascii="Arial" w:hAnsi="Arial"/>
          <w:b/>
          <w:w w:val="85"/>
        </w:rPr>
        <w:t>10.5.</w:t>
      </w:r>
      <w:r>
        <w:rPr>
          <w:rFonts w:ascii="Arial" w:hAnsi="Arial"/>
          <w:b/>
          <w:w w:val="85"/>
        </w:rPr>
        <w:t> Arquivar</w:t>
      </w:r>
      <w:r>
        <w:rPr>
          <w:rFonts w:ascii="Arial" w:hAnsi="Arial"/>
          <w:b/>
          <w:w w:val="85"/>
        </w:rPr>
        <w:t> </w:t>
      </w:r>
      <w:r>
        <w:rPr>
          <w:w w:val="85"/>
        </w:rPr>
        <w:t>os</w:t>
      </w:r>
      <w:r>
        <w:rPr>
          <w:w w:val="85"/>
        </w:rPr>
        <w:t> autos,</w:t>
      </w:r>
      <w:r>
        <w:rPr>
          <w:w w:val="85"/>
        </w:rPr>
        <w:t> nos</w:t>
      </w:r>
      <w:r>
        <w:rPr>
          <w:w w:val="85"/>
        </w:rPr>
        <w:t> termos</w:t>
      </w:r>
      <w:r>
        <w:rPr>
          <w:w w:val="85"/>
        </w:rPr>
        <w:t> regimentais,</w:t>
      </w:r>
      <w:r>
        <w:rPr>
          <w:w w:val="85"/>
        </w:rPr>
        <w:t> após</w:t>
      </w:r>
      <w:r>
        <w:rPr>
          <w:w w:val="85"/>
        </w:rPr>
        <w:t> o </w:t>
      </w:r>
      <w:r>
        <w:rPr>
          <w:w w:val="80"/>
        </w:rPr>
        <w:t>cumprimento integral do </w:t>
      </w:r>
      <w:r>
        <w:rPr>
          <w:rFonts w:ascii="Arial" w:hAnsi="Arial"/>
          <w:i/>
          <w:w w:val="80"/>
        </w:rPr>
        <w:t>decisum</w:t>
      </w:r>
      <w:r>
        <w:rPr>
          <w:w w:val="80"/>
        </w:rPr>
        <w:t>. </w:t>
      </w:r>
      <w:r>
        <w:rPr>
          <w:rFonts w:ascii="Arial" w:hAnsi="Arial"/>
          <w:b/>
          <w:w w:val="80"/>
        </w:rPr>
        <w:t>Especificação do quórum: </w:t>
      </w:r>
      <w:r>
        <w:rPr>
          <w:w w:val="80"/>
        </w:rPr>
        <w:t>Conselheiros: Luis Fabian Pereira Barbosa (Presidente, em </w:t>
      </w:r>
      <w:r>
        <w:rPr>
          <w:w w:val="85"/>
        </w:rPr>
        <w:t>sessão), Júlio Assis Corrêa Pinheiro, Mario Manoel Coelho de Mello, Josué Cláudio de Souza Neto e Mário José de </w:t>
      </w:r>
      <w:r>
        <w:rPr>
          <w:w w:val="80"/>
        </w:rPr>
        <w:t>Moraes Costa Filho (Convocado). </w:t>
      </w:r>
      <w:r>
        <w:rPr>
          <w:rFonts w:ascii="Arial" w:hAnsi="Arial"/>
          <w:b/>
          <w:w w:val="80"/>
        </w:rPr>
        <w:t>Declaração de impedimento: </w:t>
      </w:r>
      <w:r>
        <w:rPr>
          <w:w w:val="80"/>
        </w:rPr>
        <w:t>Conselheiro Érico Xavier Desterro e Silva e Conselheira </w:t>
      </w:r>
      <w:r>
        <w:rPr>
          <w:spacing w:val="-2"/>
          <w:w w:val="85"/>
        </w:rPr>
        <w:t>Yara Amazônia Lins Rodrigues dos Santos (art. 65 do Regimento Interno).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spacing w:line="242" w:lineRule="auto"/>
        <w:ind w:right="151"/>
      </w:pPr>
      <w:r>
        <w:rPr>
          <w:w w:val="85"/>
        </w:rPr>
        <w:t>Nesta</w:t>
      </w:r>
      <w:r>
        <w:rPr>
          <w:spacing w:val="-3"/>
          <w:w w:val="85"/>
        </w:rPr>
        <w:t> </w:t>
      </w:r>
      <w:r>
        <w:rPr>
          <w:w w:val="85"/>
        </w:rPr>
        <w:t>fase</w:t>
      </w:r>
      <w:r>
        <w:rPr>
          <w:spacing w:val="-3"/>
          <w:w w:val="85"/>
        </w:rPr>
        <w:t> </w:t>
      </w:r>
      <w:r>
        <w:rPr>
          <w:w w:val="85"/>
        </w:rPr>
        <w:t>de</w:t>
      </w:r>
      <w:r>
        <w:rPr>
          <w:spacing w:val="-3"/>
          <w:w w:val="85"/>
        </w:rPr>
        <w:t> </w:t>
      </w:r>
      <w:r>
        <w:rPr>
          <w:w w:val="85"/>
        </w:rPr>
        <w:t>julgamento,</w:t>
      </w:r>
      <w:r>
        <w:rPr>
          <w:spacing w:val="-5"/>
          <w:w w:val="85"/>
        </w:rPr>
        <w:t> </w:t>
      </w:r>
      <w:r>
        <w:rPr>
          <w:w w:val="85"/>
        </w:rPr>
        <w:t>retornou</w:t>
      </w:r>
      <w:r>
        <w:rPr>
          <w:spacing w:val="-3"/>
          <w:w w:val="85"/>
        </w:rPr>
        <w:t> </w:t>
      </w:r>
      <w:r>
        <w:rPr>
          <w:w w:val="85"/>
        </w:rPr>
        <w:t>à</w:t>
      </w:r>
      <w:r>
        <w:rPr>
          <w:spacing w:val="-3"/>
          <w:w w:val="85"/>
        </w:rPr>
        <w:t> </w:t>
      </w:r>
      <w:r>
        <w:rPr>
          <w:w w:val="85"/>
        </w:rPr>
        <w:t>presidência</w:t>
      </w:r>
      <w:r>
        <w:rPr>
          <w:spacing w:val="-3"/>
          <w:w w:val="85"/>
        </w:rPr>
        <w:t> </w:t>
      </w:r>
      <w:r>
        <w:rPr>
          <w:w w:val="85"/>
        </w:rPr>
        <w:t>dos</w:t>
      </w:r>
      <w:r>
        <w:rPr>
          <w:spacing w:val="-5"/>
          <w:w w:val="85"/>
        </w:rPr>
        <w:t> </w:t>
      </w:r>
      <w:r>
        <w:rPr>
          <w:w w:val="85"/>
        </w:rPr>
        <w:t>trabalhos</w:t>
      </w:r>
      <w:r>
        <w:rPr>
          <w:spacing w:val="-3"/>
          <w:w w:val="85"/>
        </w:rPr>
        <w:t> </w:t>
      </w:r>
      <w:r>
        <w:rPr>
          <w:w w:val="85"/>
        </w:rPr>
        <w:t>a</w:t>
      </w:r>
      <w:r>
        <w:rPr>
          <w:spacing w:val="-3"/>
          <w:w w:val="85"/>
        </w:rPr>
        <w:t> </w:t>
      </w:r>
      <w:r>
        <w:rPr>
          <w:w w:val="85"/>
        </w:rPr>
        <w:t>Excelentíssima</w:t>
      </w:r>
      <w:r>
        <w:rPr>
          <w:spacing w:val="-3"/>
          <w:w w:val="85"/>
        </w:rPr>
        <w:t> </w:t>
      </w:r>
      <w:r>
        <w:rPr>
          <w:w w:val="85"/>
        </w:rPr>
        <w:t>Senhora</w:t>
      </w:r>
      <w:r>
        <w:rPr>
          <w:spacing w:val="-3"/>
          <w:w w:val="85"/>
        </w:rPr>
        <w:t> </w:t>
      </w:r>
      <w:r>
        <w:rPr>
          <w:w w:val="85"/>
        </w:rPr>
        <w:t>Conselheira</w:t>
      </w:r>
      <w:r>
        <w:rPr>
          <w:spacing w:val="-3"/>
          <w:w w:val="85"/>
        </w:rPr>
        <w:t> </w:t>
      </w:r>
      <w:r>
        <w:rPr>
          <w:w w:val="85"/>
        </w:rPr>
        <w:t>Yara</w:t>
      </w:r>
      <w:r>
        <w:rPr>
          <w:spacing w:val="-3"/>
          <w:w w:val="85"/>
        </w:rPr>
        <w:t> </w:t>
      </w:r>
      <w:r>
        <w:rPr>
          <w:w w:val="85"/>
        </w:rPr>
        <w:t>Amazônia Lins Rodrigues dos Santos.</w:t>
      </w:r>
    </w:p>
    <w:p>
      <w:pPr>
        <w:pStyle w:val="BodyText"/>
        <w:spacing w:before="194"/>
        <w:ind w:right="134"/>
      </w:pPr>
      <w:r>
        <w:rPr>
          <w:rFonts w:ascii="Arial" w:hAnsi="Arial"/>
          <w:b/>
          <w:w w:val="80"/>
        </w:rPr>
        <w:t>PROCESSO Nº 14.270/2017</w:t>
      </w:r>
      <w:r>
        <w:rPr>
          <w:rFonts w:ascii="Arial" w:hAnsi="Arial"/>
          <w:b/>
        </w:rPr>
        <w:t> </w:t>
      </w:r>
      <w:r>
        <w:rPr>
          <w:w w:val="80"/>
        </w:rPr>
        <w:t>- Representação interposta pelo Ministério Público de Contas (MPC) em</w:t>
      </w:r>
      <w:r>
        <w:rPr/>
        <w:t> </w:t>
      </w:r>
      <w:r>
        <w:rPr>
          <w:w w:val="80"/>
        </w:rPr>
        <w:t>desfavor do Sr. Adail </w:t>
      </w:r>
      <w:r>
        <w:rPr>
          <w:w w:val="90"/>
        </w:rPr>
        <w:t>José</w:t>
      </w:r>
      <w:r>
        <w:rPr>
          <w:spacing w:val="-10"/>
          <w:w w:val="90"/>
        </w:rPr>
        <w:t> </w:t>
      </w:r>
      <w:r>
        <w:rPr>
          <w:w w:val="90"/>
        </w:rPr>
        <w:t>Figueiredo</w:t>
      </w:r>
      <w:r>
        <w:rPr>
          <w:spacing w:val="-10"/>
          <w:w w:val="90"/>
        </w:rPr>
        <w:t> </w:t>
      </w:r>
      <w:r>
        <w:rPr>
          <w:w w:val="90"/>
        </w:rPr>
        <w:t>Pinheiro,</w:t>
      </w:r>
      <w:r>
        <w:rPr>
          <w:spacing w:val="-10"/>
          <w:w w:val="90"/>
        </w:rPr>
        <w:t> </w:t>
      </w:r>
      <w:r>
        <w:rPr>
          <w:w w:val="90"/>
        </w:rPr>
        <w:t>ex-Prefeito</w:t>
      </w:r>
      <w:r>
        <w:rPr>
          <w:spacing w:val="-10"/>
          <w:w w:val="90"/>
        </w:rPr>
        <w:t> </w:t>
      </w:r>
      <w:r>
        <w:rPr>
          <w:w w:val="90"/>
        </w:rPr>
        <w:t>de</w:t>
      </w:r>
      <w:r>
        <w:rPr>
          <w:spacing w:val="-10"/>
          <w:w w:val="90"/>
        </w:rPr>
        <w:t> </w:t>
      </w:r>
      <w:r>
        <w:rPr>
          <w:w w:val="90"/>
        </w:rPr>
        <w:t>Coari,</w:t>
      </w:r>
      <w:r>
        <w:rPr>
          <w:spacing w:val="-11"/>
          <w:w w:val="90"/>
        </w:rPr>
        <w:t> </w:t>
      </w:r>
      <w:r>
        <w:rPr>
          <w:w w:val="90"/>
        </w:rPr>
        <w:t>em</w:t>
      </w:r>
      <w:r>
        <w:rPr>
          <w:spacing w:val="-10"/>
          <w:w w:val="90"/>
        </w:rPr>
        <w:t> </w:t>
      </w:r>
      <w:r>
        <w:rPr>
          <w:w w:val="90"/>
        </w:rPr>
        <w:t>razão</w:t>
      </w:r>
      <w:r>
        <w:rPr>
          <w:spacing w:val="-10"/>
          <w:w w:val="90"/>
        </w:rPr>
        <w:t> </w:t>
      </w:r>
      <w:r>
        <w:rPr>
          <w:w w:val="90"/>
        </w:rPr>
        <w:t>de</w:t>
      </w:r>
      <w:r>
        <w:rPr>
          <w:spacing w:val="-10"/>
          <w:w w:val="90"/>
        </w:rPr>
        <w:t> </w:t>
      </w:r>
      <w:r>
        <w:rPr>
          <w:w w:val="90"/>
        </w:rPr>
        <w:t>possíveis</w:t>
      </w:r>
      <w:r>
        <w:rPr>
          <w:spacing w:val="-10"/>
          <w:w w:val="90"/>
        </w:rPr>
        <w:t> </w:t>
      </w:r>
      <w:r>
        <w:rPr>
          <w:w w:val="90"/>
        </w:rPr>
        <w:t>irregularidades</w:t>
      </w:r>
      <w:r>
        <w:rPr>
          <w:spacing w:val="-10"/>
          <w:w w:val="90"/>
        </w:rPr>
        <w:t> </w:t>
      </w:r>
      <w:r>
        <w:rPr>
          <w:w w:val="90"/>
        </w:rPr>
        <w:t>constatadas</w:t>
      </w:r>
      <w:r>
        <w:rPr>
          <w:spacing w:val="-10"/>
          <w:w w:val="90"/>
        </w:rPr>
        <w:t> </w:t>
      </w:r>
      <w:r>
        <w:rPr>
          <w:w w:val="90"/>
        </w:rPr>
        <w:t>nos</w:t>
      </w:r>
      <w:r>
        <w:rPr>
          <w:spacing w:val="-10"/>
          <w:w w:val="90"/>
        </w:rPr>
        <w:t> </w:t>
      </w:r>
      <w:r>
        <w:rPr>
          <w:w w:val="90"/>
        </w:rPr>
        <w:t>Processos </w:t>
      </w:r>
      <w:r>
        <w:rPr>
          <w:w w:val="80"/>
        </w:rPr>
        <w:t>Licitatórios nº 0369/2017 e nº 360/2017.</w:t>
      </w:r>
      <w:r>
        <w:rPr/>
        <w:t> </w:t>
      </w:r>
      <w:r>
        <w:rPr>
          <w:rFonts w:ascii="Arial" w:hAnsi="Arial"/>
          <w:b/>
          <w:w w:val="80"/>
        </w:rPr>
        <w:t>Advogado(s): </w:t>
      </w:r>
      <w:r>
        <w:rPr>
          <w:w w:val="80"/>
        </w:rPr>
        <w:t>Enia Jessica da Silva Garcia Cunha</w:t>
      </w:r>
      <w:r>
        <w:rPr/>
        <w:t> </w:t>
      </w:r>
      <w:r>
        <w:rPr>
          <w:w w:val="80"/>
        </w:rPr>
        <w:t>- OAB/AM 10416, Antonio das Chagas Ferreira Batista - OAB/AM 4177, Patrícia Gomes de Abreu</w:t>
      </w:r>
      <w:r>
        <w:rPr/>
        <w:t> </w:t>
      </w:r>
      <w:r>
        <w:rPr>
          <w:w w:val="80"/>
        </w:rPr>
        <w:t>– OAB/AM 4447, Fabricia Taliéle Cardoso dos Santos – </w:t>
      </w:r>
      <w:r>
        <w:rPr>
          <w:w w:val="85"/>
        </w:rPr>
        <w:t>OAB/AM</w:t>
      </w:r>
      <w:r>
        <w:rPr>
          <w:spacing w:val="-2"/>
          <w:w w:val="85"/>
        </w:rPr>
        <w:t> </w:t>
      </w:r>
      <w:r>
        <w:rPr>
          <w:w w:val="85"/>
        </w:rPr>
        <w:t>8446</w:t>
      </w:r>
      <w:r>
        <w:rPr>
          <w:spacing w:val="-1"/>
          <w:w w:val="85"/>
        </w:rPr>
        <w:t> </w:t>
      </w:r>
      <w:r>
        <w:rPr>
          <w:w w:val="85"/>
        </w:rPr>
        <w:t>e</w:t>
      </w:r>
      <w:r>
        <w:rPr>
          <w:spacing w:val="-1"/>
          <w:w w:val="85"/>
        </w:rPr>
        <w:t> </w:t>
      </w:r>
      <w:r>
        <w:rPr>
          <w:w w:val="85"/>
        </w:rPr>
        <w:t>Giovana</w:t>
      </w:r>
      <w:r>
        <w:rPr>
          <w:spacing w:val="-2"/>
          <w:w w:val="85"/>
        </w:rPr>
        <w:t> </w:t>
      </w:r>
      <w:r>
        <w:rPr>
          <w:w w:val="85"/>
        </w:rPr>
        <w:t>da</w:t>
      </w:r>
      <w:r>
        <w:rPr>
          <w:spacing w:val="-1"/>
          <w:w w:val="85"/>
        </w:rPr>
        <w:t> </w:t>
      </w:r>
      <w:r>
        <w:rPr>
          <w:w w:val="85"/>
        </w:rPr>
        <w:t>Silva</w:t>
      </w:r>
      <w:r>
        <w:rPr>
          <w:spacing w:val="-1"/>
          <w:w w:val="85"/>
        </w:rPr>
        <w:t> </w:t>
      </w:r>
      <w:r>
        <w:rPr>
          <w:w w:val="85"/>
        </w:rPr>
        <w:t>Almeida – OAB/AM</w:t>
      </w:r>
      <w:r>
        <w:rPr>
          <w:spacing w:val="-2"/>
          <w:w w:val="85"/>
        </w:rPr>
        <w:t> </w:t>
      </w:r>
      <w:r>
        <w:rPr>
          <w:w w:val="85"/>
        </w:rPr>
        <w:t>12197. </w:t>
      </w:r>
      <w:r>
        <w:rPr>
          <w:rFonts w:ascii="Arial" w:hAnsi="Arial"/>
          <w:b/>
          <w:w w:val="85"/>
        </w:rPr>
        <w:t>ACÓRDÃO</w:t>
      </w:r>
      <w:r>
        <w:rPr>
          <w:rFonts w:ascii="Arial" w:hAnsi="Arial"/>
          <w:b/>
          <w:spacing w:val="-1"/>
          <w:w w:val="85"/>
        </w:rPr>
        <w:t> </w:t>
      </w:r>
      <w:r>
        <w:rPr>
          <w:rFonts w:ascii="Arial" w:hAnsi="Arial"/>
          <w:b/>
          <w:w w:val="85"/>
        </w:rPr>
        <w:t>Nº</w:t>
      </w:r>
      <w:r>
        <w:rPr>
          <w:rFonts w:ascii="Arial" w:hAnsi="Arial"/>
          <w:b/>
          <w:spacing w:val="-1"/>
          <w:w w:val="85"/>
        </w:rPr>
        <w:t> </w:t>
      </w:r>
      <w:r>
        <w:rPr>
          <w:rFonts w:ascii="Arial" w:hAnsi="Arial"/>
          <w:b/>
          <w:w w:val="85"/>
        </w:rPr>
        <w:t>1027/2024: </w:t>
      </w:r>
      <w:r>
        <w:rPr>
          <w:w w:val="85"/>
        </w:rPr>
        <w:t>Vistos,</w:t>
      </w:r>
      <w:r>
        <w:rPr>
          <w:spacing w:val="-1"/>
          <w:w w:val="85"/>
        </w:rPr>
        <w:t> </w:t>
      </w:r>
      <w:r>
        <w:rPr>
          <w:w w:val="85"/>
        </w:rPr>
        <w:t>relatados</w:t>
      </w:r>
      <w:r>
        <w:rPr>
          <w:spacing w:val="-3"/>
          <w:w w:val="85"/>
        </w:rPr>
        <w:t> </w:t>
      </w:r>
      <w:r>
        <w:rPr>
          <w:w w:val="85"/>
        </w:rPr>
        <w:t>e</w:t>
      </w:r>
      <w:r>
        <w:rPr>
          <w:spacing w:val="-1"/>
          <w:w w:val="85"/>
        </w:rPr>
        <w:t> </w:t>
      </w:r>
      <w:r>
        <w:rPr>
          <w:w w:val="85"/>
        </w:rPr>
        <w:t>discutidos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w:t>
      </w:r>
      <w:r>
        <w:rPr/>
        <w:t> </w:t>
      </w:r>
      <w:r>
        <w:rPr>
          <w:w w:val="80"/>
        </w:rPr>
        <w:t>do</w:t>
      </w:r>
      <w:r>
        <w:rPr/>
        <w:t> </w:t>
      </w:r>
      <w:r>
        <w:rPr>
          <w:w w:val="80"/>
        </w:rPr>
        <w:t>Estado </w:t>
      </w:r>
      <w:r>
        <w:rPr>
          <w:w w:val="85"/>
        </w:rPr>
        <w:t>do Amazonas, reunidos em Sessão do </w:t>
      </w:r>
      <w:r>
        <w:rPr>
          <w:rFonts w:ascii="Arial" w:hAnsi="Arial"/>
          <w:b/>
          <w:w w:val="85"/>
        </w:rPr>
        <w:t>Tribunal Pleno</w:t>
      </w:r>
      <w:r>
        <w:rPr>
          <w:w w:val="85"/>
        </w:rPr>
        <w:t>, no exercício da competência atribuída pelo art. 11, inciso IV, </w:t>
      </w:r>
      <w:r>
        <w:rPr>
          <w:w w:val="80"/>
        </w:rPr>
        <w:t>alínea “i”, da Resolução nº 04/2002-TCE/AM, </w:t>
      </w:r>
      <w:r>
        <w:rPr>
          <w:rFonts w:ascii="Arial" w:hAnsi="Arial"/>
          <w:b/>
          <w:w w:val="80"/>
        </w:rPr>
        <w:t>à unanimidade</w:t>
      </w:r>
      <w:r>
        <w:rPr>
          <w:w w:val="80"/>
        </w:rPr>
        <w:t>, nos termos do voto do Excelentíssimo Senhor Conselheiro- Relator,</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r>
        <w:rPr>
          <w:spacing w:val="26"/>
        </w:rPr>
        <w:t> </w:t>
      </w:r>
      <w:r>
        <w:rPr>
          <w:rFonts w:ascii="Arial" w:hAnsi="Arial"/>
          <w:b/>
          <w:w w:val="80"/>
        </w:rPr>
        <w:t>9.1.</w:t>
      </w:r>
      <w:r>
        <w:rPr>
          <w:rFonts w:ascii="Arial" w:hAnsi="Arial"/>
          <w:b/>
        </w:rPr>
        <w:t> </w:t>
      </w:r>
      <w:r>
        <w:rPr>
          <w:rFonts w:ascii="Arial" w:hAnsi="Arial"/>
          <w:b/>
          <w:w w:val="80"/>
        </w:rPr>
        <w:t>Conhecer </w:t>
      </w:r>
      <w:r>
        <w:rPr>
          <w:w w:val="80"/>
        </w:rPr>
        <w:t>da</w:t>
      </w:r>
      <w:r>
        <w:rPr/>
        <w:t> </w:t>
      </w:r>
      <w:r>
        <w:rPr>
          <w:w w:val="80"/>
        </w:rPr>
        <w:t>representação</w:t>
      </w:r>
      <w:r>
        <w:rPr/>
        <w:t> </w:t>
      </w:r>
      <w:r>
        <w:rPr>
          <w:w w:val="80"/>
        </w:rPr>
        <w:t>formulada</w:t>
      </w:r>
      <w:r>
        <w:rPr/>
        <w:t> </w:t>
      </w:r>
      <w:r>
        <w:rPr>
          <w:w w:val="80"/>
        </w:rPr>
        <w:t>pelo</w:t>
      </w:r>
      <w:r>
        <w:rPr/>
        <w:t> </w:t>
      </w:r>
      <w:r>
        <w:rPr>
          <w:w w:val="80"/>
        </w:rPr>
        <w:t>Ministério</w:t>
      </w:r>
      <w:r>
        <w:rPr/>
        <w:t> </w:t>
      </w:r>
      <w:r>
        <w:rPr>
          <w:w w:val="80"/>
        </w:rPr>
        <w:t>Público</w:t>
      </w:r>
      <w:r>
        <w:rPr/>
        <w:t> </w:t>
      </w:r>
      <w:r>
        <w:rPr>
          <w:w w:val="80"/>
        </w:rPr>
        <w:t>de</w:t>
      </w:r>
      <w:r>
        <w:rPr/>
        <w:t> </w:t>
      </w:r>
      <w:r>
        <w:rPr>
          <w:w w:val="80"/>
        </w:rPr>
        <w:t>Contas</w:t>
      </w:r>
      <w:r>
        <w:rPr/>
        <w:t> </w:t>
      </w:r>
      <w:r>
        <w:rPr>
          <w:w w:val="80"/>
        </w:rPr>
        <w:t>em</w:t>
      </w:r>
      <w:r>
        <w:rPr/>
        <w:t> </w:t>
      </w:r>
      <w:r>
        <w:rPr>
          <w:w w:val="80"/>
        </w:rPr>
        <w:t>face</w:t>
      </w:r>
      <w:r>
        <w:rPr/>
        <w:t> </w:t>
      </w:r>
      <w:r>
        <w:rPr>
          <w:w w:val="80"/>
        </w:rPr>
        <w:t>do</w:t>
      </w:r>
      <w:r>
        <w:rPr/>
        <w:t> </w:t>
      </w:r>
      <w:r>
        <w:rPr>
          <w:w w:val="80"/>
        </w:rPr>
        <w:t>Sr.</w:t>
      </w:r>
      <w:r>
        <w:rPr/>
        <w:t> </w:t>
      </w:r>
      <w:r>
        <w:rPr>
          <w:w w:val="80"/>
        </w:rPr>
        <w:t>Adail</w:t>
      </w:r>
      <w:r>
        <w:rPr/>
        <w:t> </w:t>
      </w:r>
      <w:r>
        <w:rPr>
          <w:w w:val="80"/>
        </w:rPr>
        <w:t>José</w:t>
      </w:r>
      <w:r>
        <w:rPr/>
        <w:t> </w:t>
      </w:r>
      <w:r>
        <w:rPr>
          <w:w w:val="80"/>
        </w:rPr>
        <w:t>Figueiredo</w:t>
      </w:r>
      <w:r>
        <w:rPr/>
        <w:t> </w:t>
      </w:r>
      <w:r>
        <w:rPr>
          <w:w w:val="80"/>
        </w:rPr>
        <w:t>Pinheiro,</w:t>
      </w:r>
      <w:r>
        <w:rPr/>
        <w:t> </w:t>
      </w:r>
      <w:r>
        <w:rPr>
          <w:w w:val="80"/>
        </w:rPr>
        <w:t>ex-Prefeito</w:t>
      </w:r>
      <w:r>
        <w:rPr>
          <w:spacing w:val="40"/>
        </w:rPr>
        <w:t> </w:t>
      </w:r>
      <w:r>
        <w:rPr>
          <w:spacing w:val="-2"/>
          <w:w w:val="85"/>
        </w:rPr>
        <w:t>de Coari, em razão de possíveis irregularidades constatadas nos Processos Licitatórios nº 0369/2017 e nº360/2017, haja </w:t>
      </w:r>
      <w:r>
        <w:rPr>
          <w:w w:val="80"/>
        </w:rPr>
        <w:t>vista o preenchimento dos requisitos constantes no art. 288 da Resolução n°04/2002-TCE/AM, para no mérito; </w:t>
      </w:r>
      <w:r>
        <w:rPr>
          <w:rFonts w:ascii="Arial" w:hAnsi="Arial"/>
          <w:b/>
          <w:w w:val="80"/>
        </w:rPr>
        <w:t>9.2. Julgar </w:t>
      </w:r>
      <w:r>
        <w:rPr>
          <w:rFonts w:ascii="Arial" w:hAnsi="Arial"/>
          <w:b/>
          <w:spacing w:val="-2"/>
          <w:w w:val="90"/>
        </w:rPr>
        <w:t>Improcedente</w:t>
      </w:r>
      <w:r>
        <w:rPr>
          <w:rFonts w:ascii="Arial" w:hAnsi="Arial"/>
          <w:b/>
          <w:spacing w:val="-2"/>
          <w:w w:val="90"/>
        </w:rPr>
        <w:t> </w:t>
      </w:r>
      <w:r>
        <w:rPr>
          <w:spacing w:val="-2"/>
          <w:w w:val="90"/>
        </w:rPr>
        <w:t>a</w:t>
      </w:r>
      <w:r>
        <w:rPr>
          <w:spacing w:val="-2"/>
          <w:w w:val="90"/>
        </w:rPr>
        <w:t> representação</w:t>
      </w:r>
      <w:r>
        <w:rPr>
          <w:spacing w:val="-2"/>
          <w:w w:val="90"/>
        </w:rPr>
        <w:t> formulada</w:t>
      </w:r>
      <w:r>
        <w:rPr>
          <w:spacing w:val="-2"/>
          <w:w w:val="90"/>
        </w:rPr>
        <w:t> pelo</w:t>
      </w:r>
      <w:r>
        <w:rPr>
          <w:spacing w:val="-2"/>
          <w:w w:val="90"/>
        </w:rPr>
        <w:t> Ministério</w:t>
      </w:r>
      <w:r>
        <w:rPr>
          <w:spacing w:val="-2"/>
          <w:w w:val="90"/>
        </w:rPr>
        <w:t> Público</w:t>
      </w:r>
      <w:r>
        <w:rPr>
          <w:spacing w:val="-2"/>
          <w:w w:val="90"/>
        </w:rPr>
        <w:t> de</w:t>
      </w:r>
      <w:r>
        <w:rPr>
          <w:spacing w:val="-2"/>
          <w:w w:val="90"/>
        </w:rPr>
        <w:t> Contas</w:t>
      </w:r>
      <w:r>
        <w:rPr>
          <w:spacing w:val="-2"/>
          <w:w w:val="90"/>
        </w:rPr>
        <w:t> em</w:t>
      </w:r>
      <w:r>
        <w:rPr>
          <w:spacing w:val="-2"/>
          <w:w w:val="90"/>
        </w:rPr>
        <w:t> face</w:t>
      </w:r>
      <w:r>
        <w:rPr>
          <w:spacing w:val="-2"/>
          <w:w w:val="90"/>
        </w:rPr>
        <w:t> do</w:t>
      </w:r>
      <w:r>
        <w:rPr>
          <w:spacing w:val="-2"/>
          <w:w w:val="90"/>
        </w:rPr>
        <w:t> Sr.</w:t>
      </w:r>
      <w:r>
        <w:rPr>
          <w:spacing w:val="-2"/>
          <w:w w:val="90"/>
        </w:rPr>
        <w:t> Adail</w:t>
      </w:r>
      <w:r>
        <w:rPr>
          <w:spacing w:val="-2"/>
          <w:w w:val="90"/>
        </w:rPr>
        <w:t> José</w:t>
      </w:r>
      <w:r>
        <w:rPr>
          <w:spacing w:val="-2"/>
          <w:w w:val="90"/>
        </w:rPr>
        <w:t> Figueiredo </w:t>
      </w:r>
      <w:r>
        <w:rPr>
          <w:w w:val="90"/>
        </w:rPr>
        <w:t>Pinheiro,</w:t>
      </w:r>
      <w:r>
        <w:rPr>
          <w:w w:val="90"/>
        </w:rPr>
        <w:t> ex-Prefeito</w:t>
      </w:r>
      <w:r>
        <w:rPr>
          <w:w w:val="90"/>
        </w:rPr>
        <w:t> de</w:t>
      </w:r>
      <w:r>
        <w:rPr>
          <w:w w:val="90"/>
        </w:rPr>
        <w:t> Coari,</w:t>
      </w:r>
      <w:r>
        <w:rPr>
          <w:w w:val="90"/>
        </w:rPr>
        <w:t> em</w:t>
      </w:r>
      <w:r>
        <w:rPr>
          <w:w w:val="90"/>
        </w:rPr>
        <w:t> virtude</w:t>
      </w:r>
      <w:r>
        <w:rPr>
          <w:w w:val="90"/>
        </w:rPr>
        <w:t> de</w:t>
      </w:r>
      <w:r>
        <w:rPr>
          <w:w w:val="90"/>
        </w:rPr>
        <w:t> não</w:t>
      </w:r>
      <w:r>
        <w:rPr>
          <w:w w:val="90"/>
        </w:rPr>
        <w:t> ter</w:t>
      </w:r>
      <w:r>
        <w:rPr>
          <w:w w:val="90"/>
        </w:rPr>
        <w:t> restado</w:t>
      </w:r>
      <w:r>
        <w:rPr>
          <w:w w:val="90"/>
        </w:rPr>
        <w:t> comprovada</w:t>
      </w:r>
      <w:r>
        <w:rPr>
          <w:w w:val="90"/>
        </w:rPr>
        <w:t> quaisquer</w:t>
      </w:r>
      <w:r>
        <w:rPr>
          <w:w w:val="90"/>
        </w:rPr>
        <w:t> irregularidades</w:t>
      </w:r>
      <w:r>
        <w:rPr>
          <w:w w:val="90"/>
        </w:rPr>
        <w:t> no</w:t>
      </w:r>
      <w:r>
        <w:rPr>
          <w:w w:val="90"/>
        </w:rPr>
        <w:t> curso</w:t>
      </w:r>
      <w:r>
        <w:rPr>
          <w:w w:val="90"/>
        </w:rPr>
        <w:t> do </w:t>
      </w:r>
      <w:r>
        <w:rPr>
          <w:w w:val="85"/>
        </w:rPr>
        <w:t>Procedimento Licitatório</w:t>
      </w:r>
      <w:r>
        <w:rPr>
          <w:spacing w:val="-1"/>
          <w:w w:val="85"/>
        </w:rPr>
        <w:t> </w:t>
      </w:r>
      <w:r>
        <w:rPr>
          <w:w w:val="85"/>
        </w:rPr>
        <w:t>n°369/2017; </w:t>
      </w:r>
      <w:r>
        <w:rPr>
          <w:rFonts w:ascii="Arial" w:hAnsi="Arial"/>
          <w:b/>
          <w:w w:val="85"/>
        </w:rPr>
        <w:t>9.3. Dar</w:t>
      </w:r>
      <w:r>
        <w:rPr>
          <w:rFonts w:ascii="Arial" w:hAnsi="Arial"/>
          <w:b/>
          <w:spacing w:val="-3"/>
          <w:w w:val="85"/>
        </w:rPr>
        <w:t> </w:t>
      </w:r>
      <w:r>
        <w:rPr>
          <w:rFonts w:ascii="Arial" w:hAnsi="Arial"/>
          <w:b/>
          <w:w w:val="85"/>
        </w:rPr>
        <w:t>ciência</w:t>
      </w:r>
      <w:r>
        <w:rPr>
          <w:rFonts w:ascii="Arial" w:hAnsi="Arial"/>
          <w:b/>
          <w:spacing w:val="-2"/>
          <w:w w:val="85"/>
        </w:rPr>
        <w:t> </w:t>
      </w:r>
      <w:r>
        <w:rPr>
          <w:w w:val="85"/>
        </w:rPr>
        <w:t>dos</w:t>
      </w:r>
      <w:r>
        <w:rPr>
          <w:spacing w:val="-2"/>
          <w:w w:val="85"/>
        </w:rPr>
        <w:t> </w:t>
      </w:r>
      <w:r>
        <w:rPr>
          <w:w w:val="85"/>
        </w:rPr>
        <w:t>termos</w:t>
      </w:r>
      <w:r>
        <w:rPr>
          <w:spacing w:val="-2"/>
          <w:w w:val="85"/>
        </w:rPr>
        <w:t> </w:t>
      </w:r>
      <w:r>
        <w:rPr>
          <w:w w:val="85"/>
        </w:rPr>
        <w:t>do</w:t>
      </w:r>
      <w:r>
        <w:rPr>
          <w:spacing w:val="-1"/>
          <w:w w:val="85"/>
        </w:rPr>
        <w:t> </w:t>
      </w:r>
      <w:r>
        <w:rPr>
          <w:rFonts w:ascii="Arial" w:hAnsi="Arial"/>
          <w:i/>
          <w:w w:val="85"/>
        </w:rPr>
        <w:t>decisum</w:t>
      </w:r>
      <w:r>
        <w:rPr>
          <w:rFonts w:ascii="Arial" w:hAnsi="Arial"/>
          <w:i/>
          <w:spacing w:val="-1"/>
          <w:w w:val="85"/>
        </w:rPr>
        <w:t> </w:t>
      </w:r>
      <w:r>
        <w:rPr>
          <w:w w:val="85"/>
        </w:rPr>
        <w:t>ao</w:t>
      </w:r>
      <w:r>
        <w:rPr>
          <w:spacing w:val="-1"/>
          <w:w w:val="85"/>
        </w:rPr>
        <w:t> </w:t>
      </w:r>
      <w:r>
        <w:rPr>
          <w:w w:val="85"/>
        </w:rPr>
        <w:t>Ministério</w:t>
      </w:r>
      <w:r>
        <w:rPr>
          <w:spacing w:val="-1"/>
          <w:w w:val="85"/>
        </w:rPr>
        <w:t> </w:t>
      </w:r>
      <w:r>
        <w:rPr>
          <w:w w:val="85"/>
        </w:rPr>
        <w:t>Público</w:t>
      </w:r>
      <w:r>
        <w:rPr>
          <w:spacing w:val="-1"/>
          <w:w w:val="85"/>
        </w:rPr>
        <w:t> </w:t>
      </w:r>
      <w:r>
        <w:rPr>
          <w:w w:val="85"/>
        </w:rPr>
        <w:t>de</w:t>
      </w:r>
      <w:r>
        <w:rPr>
          <w:spacing w:val="-1"/>
          <w:w w:val="85"/>
        </w:rPr>
        <w:t> </w:t>
      </w:r>
      <w:r>
        <w:rPr>
          <w:w w:val="85"/>
        </w:rPr>
        <w:t>Contas</w:t>
      </w:r>
      <w:r>
        <w:rPr>
          <w:spacing w:val="-2"/>
          <w:w w:val="85"/>
        </w:rPr>
        <w:t> </w:t>
      </w:r>
      <w:r>
        <w:rPr>
          <w:w w:val="85"/>
        </w:rPr>
        <w:t>e</w:t>
      </w:r>
      <w:r>
        <w:rPr>
          <w:spacing w:val="-1"/>
          <w:w w:val="85"/>
        </w:rPr>
        <w:t> </w:t>
      </w:r>
      <w:r>
        <w:rPr>
          <w:w w:val="85"/>
        </w:rPr>
        <w:t>ao</w:t>
      </w:r>
      <w:r>
        <w:rPr>
          <w:spacing w:val="-1"/>
          <w:w w:val="85"/>
        </w:rPr>
        <w:t> </w:t>
      </w:r>
      <w:r>
        <w:rPr>
          <w:w w:val="85"/>
        </w:rPr>
        <w:t>Sr. Adail José Figueiredo Pinheiro, ex-Prefeito de Coari, na pessoa de seus Advogados, devendo ser remetida em anexo cópia do Relatório/Voto e do Acórdão;</w:t>
      </w:r>
      <w:r>
        <w:rPr>
          <w:w w:val="85"/>
        </w:rPr>
        <w:t> </w:t>
      </w:r>
      <w:r>
        <w:rPr>
          <w:rFonts w:ascii="Arial" w:hAnsi="Arial"/>
          <w:b/>
          <w:w w:val="85"/>
        </w:rPr>
        <w:t>9.4. Arquivar </w:t>
      </w:r>
      <w:r>
        <w:rPr>
          <w:w w:val="85"/>
        </w:rPr>
        <w:t>os autos, após cumprido integralmente o decisório, nos termos regimentais. </w:t>
      </w:r>
      <w:r>
        <w:rPr>
          <w:rFonts w:ascii="Arial" w:hAnsi="Arial"/>
          <w:b/>
          <w:w w:val="85"/>
        </w:rPr>
        <w:t>Especificação do quórum: </w:t>
      </w:r>
      <w:r>
        <w:rPr>
          <w:w w:val="85"/>
        </w:rPr>
        <w:t>Conselheiros: Yara Amazônia Lins Rodrigues dos Santos (Presidente), Júlio </w:t>
      </w:r>
      <w:r>
        <w:rPr>
          <w:w w:val="80"/>
        </w:rPr>
        <w:t>Assis Corrêa Pinheiro, Mario Manoel Coelho de Mello, Josué Cláudio de Souza Neto, Luis Fabian Pereira Barbosa e Mário </w:t>
      </w:r>
      <w:r>
        <w:rPr>
          <w:spacing w:val="-2"/>
          <w:w w:val="85"/>
        </w:rPr>
        <w:t>José de Moraes Costa Filho (Convocado).</w:t>
      </w:r>
      <w:r>
        <w:rPr>
          <w:spacing w:val="-3"/>
        </w:rPr>
        <w:t> </w:t>
      </w:r>
      <w:r>
        <w:rPr>
          <w:rFonts w:ascii="Arial" w:hAnsi="Arial"/>
          <w:b/>
          <w:spacing w:val="-2"/>
          <w:w w:val="85"/>
        </w:rPr>
        <w:t>Declaração de impedimento: </w:t>
      </w:r>
      <w:r>
        <w:rPr>
          <w:spacing w:val="-2"/>
          <w:w w:val="85"/>
        </w:rPr>
        <w:t>Conselheiro Érico Xavier Desterro e Silva (art. </w:t>
      </w:r>
      <w:r>
        <w:rPr>
          <w:spacing w:val="-2"/>
          <w:w w:val="90"/>
        </w:rPr>
        <w:t>65</w:t>
      </w:r>
      <w:r>
        <w:rPr>
          <w:spacing w:val="-10"/>
          <w:w w:val="90"/>
        </w:rPr>
        <w:t> </w:t>
      </w:r>
      <w:r>
        <w:rPr>
          <w:spacing w:val="-2"/>
          <w:w w:val="90"/>
        </w:rPr>
        <w:t>do</w:t>
      </w:r>
      <w:r>
        <w:rPr>
          <w:spacing w:val="-8"/>
          <w:w w:val="90"/>
        </w:rPr>
        <w:t> </w:t>
      </w:r>
      <w:r>
        <w:rPr>
          <w:spacing w:val="-2"/>
          <w:w w:val="90"/>
        </w:rPr>
        <w:t>Regimento</w:t>
      </w:r>
      <w:r>
        <w:rPr>
          <w:spacing w:val="-8"/>
          <w:w w:val="90"/>
        </w:rPr>
        <w:t> </w:t>
      </w:r>
      <w:r>
        <w:rPr>
          <w:spacing w:val="-2"/>
          <w:w w:val="90"/>
        </w:rPr>
        <w:t>Interno).</w:t>
      </w:r>
    </w:p>
    <w:p>
      <w:pPr>
        <w:pStyle w:val="BodyText"/>
        <w:spacing w:before="188"/>
        <w:ind w:right="135"/>
      </w:pPr>
      <w:r>
        <w:rPr>
          <w:rFonts w:ascii="Arial" w:hAnsi="Arial"/>
          <w:b/>
          <w:w w:val="85"/>
        </w:rPr>
        <w:t>PROCESSO Nº</w:t>
      </w:r>
      <w:r>
        <w:rPr>
          <w:rFonts w:ascii="Arial" w:hAnsi="Arial"/>
          <w:b/>
          <w:spacing w:val="-1"/>
          <w:w w:val="85"/>
        </w:rPr>
        <w:t> </w:t>
      </w:r>
      <w:r>
        <w:rPr>
          <w:rFonts w:ascii="Arial" w:hAnsi="Arial"/>
          <w:b/>
          <w:w w:val="85"/>
        </w:rPr>
        <w:t>12.519/2020 </w:t>
      </w:r>
      <w:r>
        <w:rPr>
          <w:w w:val="85"/>
        </w:rPr>
        <w:t>-</w:t>
      </w:r>
      <w:r>
        <w:rPr>
          <w:spacing w:val="-1"/>
          <w:w w:val="85"/>
        </w:rPr>
        <w:t> </w:t>
      </w:r>
      <w:r>
        <w:rPr>
          <w:w w:val="85"/>
        </w:rPr>
        <w:t>Prestação de Contas</w:t>
      </w:r>
      <w:r>
        <w:rPr>
          <w:spacing w:val="-1"/>
          <w:w w:val="85"/>
        </w:rPr>
        <w:t> </w:t>
      </w:r>
      <w:r>
        <w:rPr>
          <w:w w:val="85"/>
        </w:rPr>
        <w:t>Anual</w:t>
      </w:r>
      <w:r>
        <w:rPr>
          <w:spacing w:val="-1"/>
          <w:w w:val="85"/>
        </w:rPr>
        <w:t> </w:t>
      </w:r>
      <w:r>
        <w:rPr>
          <w:w w:val="85"/>
        </w:rPr>
        <w:t>da Fundação Universidade do Estado do Amazonas (UEA), referente</w:t>
      </w:r>
      <w:r>
        <w:rPr>
          <w:spacing w:val="-1"/>
          <w:w w:val="85"/>
        </w:rPr>
        <w:t> </w:t>
      </w:r>
      <w:r>
        <w:rPr>
          <w:w w:val="85"/>
        </w:rPr>
        <w:t>ao</w:t>
      </w:r>
      <w:r>
        <w:rPr>
          <w:spacing w:val="-1"/>
          <w:w w:val="85"/>
        </w:rPr>
        <w:t> </w:t>
      </w:r>
      <w:r>
        <w:rPr>
          <w:w w:val="85"/>
        </w:rPr>
        <w:t>exercício de 2019,</w:t>
      </w:r>
      <w:r>
        <w:rPr>
          <w:spacing w:val="-1"/>
          <w:w w:val="85"/>
        </w:rPr>
        <w:t> </w:t>
      </w:r>
      <w:r>
        <w:rPr>
          <w:w w:val="85"/>
        </w:rPr>
        <w:t>sob a responsabilidade do Sr.</w:t>
      </w:r>
      <w:r>
        <w:rPr>
          <w:spacing w:val="-1"/>
          <w:w w:val="85"/>
        </w:rPr>
        <w:t> </w:t>
      </w:r>
      <w:r>
        <w:rPr>
          <w:w w:val="85"/>
        </w:rPr>
        <w:t>Cleinaldo</w:t>
      </w:r>
      <w:r>
        <w:rPr>
          <w:spacing w:val="-1"/>
          <w:w w:val="85"/>
        </w:rPr>
        <w:t> </w:t>
      </w:r>
      <w:r>
        <w:rPr>
          <w:w w:val="85"/>
        </w:rPr>
        <w:t>de Almeida Costa. </w:t>
      </w:r>
      <w:r>
        <w:rPr>
          <w:rFonts w:ascii="Arial" w:hAnsi="Arial"/>
          <w:b/>
          <w:w w:val="85"/>
        </w:rPr>
        <w:t>Advogado(s):</w:t>
      </w:r>
      <w:r>
        <w:rPr>
          <w:rFonts w:ascii="Arial" w:hAnsi="Arial"/>
          <w:b/>
          <w:spacing w:val="-1"/>
          <w:w w:val="85"/>
        </w:rPr>
        <w:t> </w:t>
      </w:r>
      <w:r>
        <w:rPr>
          <w:w w:val="85"/>
        </w:rPr>
        <w:t>Robério</w:t>
      </w:r>
      <w:r>
        <w:rPr>
          <w:spacing w:val="-1"/>
          <w:w w:val="85"/>
        </w:rPr>
        <w:t> </w:t>
      </w:r>
      <w:r>
        <w:rPr>
          <w:w w:val="85"/>
        </w:rPr>
        <w:t>dos </w:t>
      </w:r>
      <w:r>
        <w:rPr>
          <w:w w:val="80"/>
        </w:rPr>
        <w:t>Santos Pereira Braga - OAB/AM 1205 e Rosa Oliveira de Pontes Braga</w:t>
      </w:r>
      <w:r>
        <w:rPr/>
        <w:t> </w:t>
      </w:r>
      <w:r>
        <w:rPr>
          <w:w w:val="80"/>
        </w:rPr>
        <w:t>- OAB/AM 4231. </w:t>
      </w:r>
      <w:r>
        <w:rPr>
          <w:rFonts w:ascii="Arial" w:hAnsi="Arial"/>
          <w:b/>
          <w:w w:val="80"/>
        </w:rPr>
        <w:t>ACÓRDÃO Nº 1028/2024: </w:t>
      </w:r>
      <w:r>
        <w:rPr>
          <w:w w:val="80"/>
        </w:rPr>
        <w:t>Vistos, relatados</w:t>
      </w:r>
      <w:r>
        <w:rPr/>
        <w:t> </w:t>
      </w:r>
      <w:r>
        <w:rPr>
          <w:w w:val="80"/>
        </w:rPr>
        <w:t>e discutidos</w:t>
      </w:r>
      <w:r>
        <w:rPr/>
        <w:t> </w:t>
      </w:r>
      <w:r>
        <w:rPr>
          <w:w w:val="80"/>
        </w:rPr>
        <w:t>estes autos</w:t>
      </w:r>
      <w:r>
        <w:rPr/>
        <w:t> </w:t>
      </w:r>
      <w:r>
        <w:rPr>
          <w:w w:val="80"/>
        </w:rPr>
        <w:t>acima</w:t>
      </w:r>
      <w:r>
        <w:rPr/>
        <w:t> </w:t>
      </w:r>
      <w:r>
        <w:rPr>
          <w:w w:val="80"/>
        </w:rPr>
        <w:t>identificados, </w:t>
      </w:r>
      <w:r>
        <w:rPr>
          <w:rFonts w:ascii="Arial" w:hAnsi="Arial"/>
          <w:b/>
          <w:w w:val="80"/>
        </w:rPr>
        <w:t>ACORDAM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 de Contas do Estado do Amazonas, reunidos em Sessão do</w:t>
      </w:r>
      <w:r>
        <w:rPr/>
        <w:t> </w:t>
      </w:r>
      <w:r>
        <w:rPr>
          <w:rFonts w:ascii="Arial" w:hAnsi="Arial"/>
          <w:b/>
          <w:w w:val="80"/>
        </w:rPr>
        <w:t>Tribunal Pleno</w:t>
      </w:r>
      <w:r>
        <w:rPr>
          <w:w w:val="80"/>
        </w:rPr>
        <w:t>, no exercício da competência atribuída pelos </w:t>
      </w:r>
      <w:r>
        <w:rPr>
          <w:w w:val="85"/>
        </w:rPr>
        <w:t>arts. 5º, II e 11, inciso III, alínea “a”, item 4, da Resolução n.04/2002-TCE/AM, </w:t>
      </w:r>
      <w:r>
        <w:rPr>
          <w:rFonts w:ascii="Arial" w:hAnsi="Arial"/>
          <w:b/>
          <w:w w:val="85"/>
        </w:rPr>
        <w:t>à unanimidade</w:t>
      </w:r>
      <w:r>
        <w:rPr>
          <w:w w:val="85"/>
        </w:rPr>
        <w:t>, nos termos do voto do Excelentíssimo</w:t>
      </w:r>
      <w:r>
        <w:rPr>
          <w:w w:val="85"/>
        </w:rPr>
        <w:t> Senhor</w:t>
      </w:r>
      <w:r>
        <w:rPr>
          <w:w w:val="85"/>
        </w:rPr>
        <w:t> Conselheiro-Relator,</w:t>
      </w:r>
      <w:r>
        <w:rPr>
          <w:w w:val="85"/>
        </w:rPr>
        <w:t> </w:t>
      </w:r>
      <w:r>
        <w:rPr>
          <w:rFonts w:ascii="Arial" w:hAnsi="Arial"/>
          <w:b/>
          <w:w w:val="85"/>
        </w:rPr>
        <w:t>em</w:t>
      </w:r>
      <w:r>
        <w:rPr>
          <w:rFonts w:ascii="Arial" w:hAnsi="Arial"/>
          <w:b/>
          <w:w w:val="85"/>
        </w:rPr>
        <w:t> divergência</w:t>
      </w:r>
      <w:r>
        <w:rPr>
          <w:rFonts w:ascii="Arial" w:hAnsi="Arial"/>
          <w:b/>
          <w:w w:val="85"/>
        </w:rPr>
        <w:t> </w:t>
      </w:r>
      <w:r>
        <w:rPr>
          <w:w w:val="85"/>
        </w:rPr>
        <w:t>com</w:t>
      </w:r>
      <w:r>
        <w:rPr>
          <w:w w:val="85"/>
        </w:rPr>
        <w:t> pronunciamento</w:t>
      </w:r>
      <w:r>
        <w:rPr>
          <w:w w:val="85"/>
        </w:rPr>
        <w:t> do</w:t>
      </w:r>
      <w:r>
        <w:rPr>
          <w:w w:val="85"/>
        </w:rPr>
        <w:t> Ministério</w:t>
      </w:r>
      <w:r>
        <w:rPr>
          <w:w w:val="85"/>
        </w:rPr>
        <w:t> Público</w:t>
      </w:r>
      <w:r>
        <w:rPr>
          <w:w w:val="85"/>
        </w:rPr>
        <w:t> junto</w:t>
      </w:r>
      <w:r>
        <w:rPr>
          <w:w w:val="85"/>
        </w:rPr>
        <w:t> a</w:t>
      </w:r>
      <w:r>
        <w:rPr>
          <w:w w:val="85"/>
        </w:rPr>
        <w:t> este </w:t>
      </w:r>
      <w:r>
        <w:rPr>
          <w:w w:val="80"/>
        </w:rPr>
        <w:t>Tribunal, no sentido de: </w:t>
      </w:r>
      <w:r>
        <w:rPr>
          <w:rFonts w:ascii="Arial" w:hAnsi="Arial"/>
          <w:b/>
          <w:w w:val="80"/>
        </w:rPr>
        <w:t>10.1. Julgar regular com ressalvas</w:t>
      </w:r>
      <w:r>
        <w:rPr>
          <w:rFonts w:ascii="Arial" w:hAnsi="Arial"/>
          <w:b/>
        </w:rPr>
        <w:t> </w:t>
      </w:r>
      <w:r>
        <w:rPr>
          <w:w w:val="80"/>
        </w:rPr>
        <w:t>a Prestação de Contas Anual da Fundação Universidade do </w:t>
      </w:r>
      <w:r>
        <w:rPr>
          <w:w w:val="85"/>
        </w:rPr>
        <w:t>Estado</w:t>
      </w:r>
      <w:r>
        <w:rPr>
          <w:spacing w:val="-3"/>
          <w:w w:val="85"/>
        </w:rPr>
        <w:t> </w:t>
      </w:r>
      <w:r>
        <w:rPr>
          <w:w w:val="85"/>
        </w:rPr>
        <w:t>do</w:t>
      </w:r>
      <w:r>
        <w:rPr>
          <w:spacing w:val="-3"/>
          <w:w w:val="85"/>
        </w:rPr>
        <w:t> </w:t>
      </w:r>
      <w:r>
        <w:rPr>
          <w:w w:val="85"/>
        </w:rPr>
        <w:t>Amazonas</w:t>
      </w:r>
      <w:r>
        <w:rPr>
          <w:spacing w:val="-3"/>
          <w:w w:val="85"/>
        </w:rPr>
        <w:t> </w:t>
      </w:r>
      <w:r>
        <w:rPr>
          <w:w w:val="85"/>
        </w:rPr>
        <w:t>–</w:t>
      </w:r>
      <w:r>
        <w:rPr>
          <w:spacing w:val="-3"/>
          <w:w w:val="85"/>
        </w:rPr>
        <w:t> </w:t>
      </w:r>
      <w:r>
        <w:rPr>
          <w:w w:val="85"/>
        </w:rPr>
        <w:t>UEA,</w:t>
      </w:r>
      <w:r>
        <w:rPr>
          <w:spacing w:val="-4"/>
          <w:w w:val="85"/>
        </w:rPr>
        <w:t> </w:t>
      </w:r>
      <w:r>
        <w:rPr>
          <w:w w:val="85"/>
        </w:rPr>
        <w:t>referente</w:t>
      </w:r>
      <w:r>
        <w:rPr>
          <w:spacing w:val="-5"/>
          <w:w w:val="85"/>
        </w:rPr>
        <w:t> </w:t>
      </w:r>
      <w:r>
        <w:rPr>
          <w:w w:val="85"/>
        </w:rPr>
        <w:t>ao</w:t>
      </w:r>
      <w:r>
        <w:rPr>
          <w:spacing w:val="-5"/>
          <w:w w:val="85"/>
        </w:rPr>
        <w:t> </w:t>
      </w:r>
      <w:r>
        <w:rPr>
          <w:w w:val="85"/>
        </w:rPr>
        <w:t>exercício</w:t>
      </w:r>
      <w:r>
        <w:rPr>
          <w:spacing w:val="-5"/>
          <w:w w:val="85"/>
        </w:rPr>
        <w:t> </w:t>
      </w:r>
      <w:r>
        <w:rPr>
          <w:w w:val="85"/>
        </w:rPr>
        <w:t>de</w:t>
      </w:r>
      <w:r>
        <w:rPr>
          <w:spacing w:val="-3"/>
          <w:w w:val="85"/>
        </w:rPr>
        <w:t> </w:t>
      </w:r>
      <w:r>
        <w:rPr>
          <w:w w:val="85"/>
        </w:rPr>
        <w:t>2019,</w:t>
      </w:r>
      <w:r>
        <w:rPr>
          <w:spacing w:val="-5"/>
          <w:w w:val="85"/>
        </w:rPr>
        <w:t> </w:t>
      </w:r>
      <w:r>
        <w:rPr>
          <w:w w:val="85"/>
        </w:rPr>
        <w:t>de</w:t>
      </w:r>
      <w:r>
        <w:rPr>
          <w:spacing w:val="-3"/>
          <w:w w:val="85"/>
        </w:rPr>
        <w:t> </w:t>
      </w:r>
      <w:r>
        <w:rPr>
          <w:w w:val="85"/>
        </w:rPr>
        <w:t>responsabilidade</w:t>
      </w:r>
      <w:r>
        <w:rPr>
          <w:spacing w:val="-3"/>
          <w:w w:val="85"/>
        </w:rPr>
        <w:t> </w:t>
      </w:r>
      <w:r>
        <w:rPr>
          <w:w w:val="85"/>
        </w:rPr>
        <w:t>do</w:t>
      </w:r>
      <w:r>
        <w:rPr>
          <w:spacing w:val="-5"/>
          <w:w w:val="85"/>
        </w:rPr>
        <w:t> </w:t>
      </w:r>
      <w:r>
        <w:rPr>
          <w:w w:val="85"/>
        </w:rPr>
        <w:t>Sr.</w:t>
      </w:r>
      <w:r>
        <w:rPr>
          <w:spacing w:val="-4"/>
          <w:w w:val="85"/>
        </w:rPr>
        <w:t> </w:t>
      </w:r>
      <w:r>
        <w:rPr>
          <w:w w:val="85"/>
        </w:rPr>
        <w:t>Cleinaldo</w:t>
      </w:r>
      <w:r>
        <w:rPr>
          <w:spacing w:val="-5"/>
          <w:w w:val="85"/>
        </w:rPr>
        <w:t> </w:t>
      </w:r>
      <w:r>
        <w:rPr>
          <w:w w:val="85"/>
        </w:rPr>
        <w:t>de</w:t>
      </w:r>
      <w:r>
        <w:rPr>
          <w:spacing w:val="-5"/>
          <w:w w:val="85"/>
        </w:rPr>
        <w:t> </w:t>
      </w:r>
      <w:r>
        <w:rPr>
          <w:w w:val="85"/>
        </w:rPr>
        <w:t>Almeida</w:t>
      </w:r>
      <w:r>
        <w:rPr>
          <w:spacing w:val="-3"/>
          <w:w w:val="85"/>
        </w:rPr>
        <w:t> </w:t>
      </w:r>
      <w:r>
        <w:rPr>
          <w:w w:val="85"/>
        </w:rPr>
        <w:t>Costa,</w:t>
      </w:r>
      <w:r>
        <w:rPr>
          <w:spacing w:val="-7"/>
          <w:w w:val="85"/>
        </w:rPr>
        <w:t> </w:t>
      </w:r>
      <w:r>
        <w:rPr>
          <w:w w:val="85"/>
        </w:rPr>
        <w:t>à época,</w:t>
      </w:r>
      <w:r>
        <w:rPr>
          <w:spacing w:val="-1"/>
          <w:w w:val="85"/>
        </w:rPr>
        <w:t> </w:t>
      </w:r>
      <w:r>
        <w:rPr>
          <w:w w:val="85"/>
        </w:rPr>
        <w:t>Ordenador</w:t>
      </w:r>
      <w:r>
        <w:rPr>
          <w:spacing w:val="-4"/>
          <w:w w:val="85"/>
        </w:rPr>
        <w:t> </w:t>
      </w:r>
      <w:r>
        <w:rPr>
          <w:w w:val="85"/>
        </w:rPr>
        <w:t>de</w:t>
      </w:r>
      <w:r>
        <w:rPr>
          <w:spacing w:val="-3"/>
          <w:w w:val="85"/>
        </w:rPr>
        <w:t> </w:t>
      </w:r>
      <w:r>
        <w:rPr>
          <w:w w:val="85"/>
        </w:rPr>
        <w:t>Despesas,</w:t>
      </w:r>
      <w:r>
        <w:rPr>
          <w:spacing w:val="-3"/>
          <w:w w:val="85"/>
        </w:rPr>
        <w:t> </w:t>
      </w:r>
      <w:r>
        <w:rPr>
          <w:w w:val="85"/>
        </w:rPr>
        <w:t>nos</w:t>
      </w:r>
      <w:r>
        <w:rPr>
          <w:spacing w:val="-4"/>
          <w:w w:val="85"/>
        </w:rPr>
        <w:t> </w:t>
      </w:r>
      <w:r>
        <w:rPr>
          <w:w w:val="85"/>
        </w:rPr>
        <w:t>termos</w:t>
      </w:r>
      <w:r>
        <w:rPr>
          <w:spacing w:val="-4"/>
          <w:w w:val="85"/>
        </w:rPr>
        <w:t> </w:t>
      </w:r>
      <w:r>
        <w:rPr>
          <w:w w:val="85"/>
        </w:rPr>
        <w:t>do</w:t>
      </w:r>
      <w:r>
        <w:rPr>
          <w:spacing w:val="-3"/>
          <w:w w:val="85"/>
        </w:rPr>
        <w:t> </w:t>
      </w:r>
      <w:r>
        <w:rPr>
          <w:w w:val="85"/>
        </w:rPr>
        <w:t>art.</w:t>
      </w:r>
      <w:r>
        <w:rPr>
          <w:spacing w:val="-4"/>
          <w:w w:val="85"/>
        </w:rPr>
        <w:t> </w:t>
      </w:r>
      <w:r>
        <w:rPr>
          <w:w w:val="85"/>
        </w:rPr>
        <w:t>22,</w:t>
      </w:r>
      <w:r>
        <w:rPr>
          <w:spacing w:val="-1"/>
          <w:w w:val="85"/>
        </w:rPr>
        <w:t> </w:t>
      </w:r>
      <w:r>
        <w:rPr>
          <w:w w:val="85"/>
        </w:rPr>
        <w:t>inciso</w:t>
      </w:r>
      <w:r>
        <w:rPr>
          <w:spacing w:val="-3"/>
          <w:w w:val="85"/>
        </w:rPr>
        <w:t> </w:t>
      </w:r>
      <w:r>
        <w:rPr>
          <w:w w:val="85"/>
        </w:rPr>
        <w:t>II,</w:t>
      </w:r>
      <w:r>
        <w:rPr>
          <w:spacing w:val="-3"/>
          <w:w w:val="85"/>
        </w:rPr>
        <w:t> </w:t>
      </w:r>
      <w:r>
        <w:rPr>
          <w:w w:val="85"/>
        </w:rPr>
        <w:t>e</w:t>
      </w:r>
      <w:r>
        <w:rPr>
          <w:spacing w:val="-3"/>
          <w:w w:val="85"/>
        </w:rPr>
        <w:t> </w:t>
      </w:r>
      <w:r>
        <w:rPr>
          <w:w w:val="85"/>
        </w:rPr>
        <w:t>art.</w:t>
      </w:r>
      <w:r>
        <w:rPr>
          <w:spacing w:val="-4"/>
          <w:w w:val="85"/>
        </w:rPr>
        <w:t> </w:t>
      </w:r>
      <w:r>
        <w:rPr>
          <w:w w:val="85"/>
        </w:rPr>
        <w:t>24</w:t>
      </w:r>
      <w:r>
        <w:rPr>
          <w:spacing w:val="-3"/>
          <w:w w:val="85"/>
        </w:rPr>
        <w:t> </w:t>
      </w:r>
      <w:r>
        <w:rPr>
          <w:w w:val="85"/>
        </w:rPr>
        <w:t>da</w:t>
      </w:r>
      <w:r>
        <w:rPr>
          <w:spacing w:val="-3"/>
          <w:w w:val="85"/>
        </w:rPr>
        <w:t> </w:t>
      </w:r>
      <w:r>
        <w:rPr>
          <w:w w:val="85"/>
        </w:rPr>
        <w:t>Lei</w:t>
      </w:r>
      <w:r>
        <w:rPr>
          <w:spacing w:val="-4"/>
          <w:w w:val="85"/>
        </w:rPr>
        <w:t> </w:t>
      </w:r>
      <w:r>
        <w:rPr>
          <w:w w:val="85"/>
        </w:rPr>
        <w:t>nº</w:t>
      </w:r>
      <w:r>
        <w:rPr>
          <w:spacing w:val="-4"/>
          <w:w w:val="85"/>
        </w:rPr>
        <w:t> </w:t>
      </w:r>
      <w:r>
        <w:rPr>
          <w:w w:val="85"/>
        </w:rPr>
        <w:t>2.423/96-TCE/AM,</w:t>
      </w:r>
      <w:r>
        <w:rPr>
          <w:spacing w:val="-3"/>
          <w:w w:val="85"/>
        </w:rPr>
        <w:t> </w:t>
      </w:r>
      <w:r>
        <w:rPr>
          <w:w w:val="85"/>
        </w:rPr>
        <w:t>c/c</w:t>
      </w:r>
      <w:r>
        <w:rPr>
          <w:spacing w:val="-3"/>
          <w:w w:val="85"/>
        </w:rPr>
        <w:t> </w:t>
      </w:r>
      <w:r>
        <w:rPr>
          <w:w w:val="85"/>
        </w:rPr>
        <w:t>art.</w:t>
      </w:r>
      <w:r>
        <w:rPr>
          <w:spacing w:val="-1"/>
          <w:w w:val="85"/>
        </w:rPr>
        <w:t> </w:t>
      </w:r>
      <w:r>
        <w:rPr>
          <w:w w:val="85"/>
        </w:rPr>
        <w:t>188,</w:t>
      </w:r>
      <w:r>
        <w:rPr>
          <w:spacing w:val="-3"/>
          <w:w w:val="85"/>
        </w:rPr>
        <w:t> </w:t>
      </w:r>
      <w:r>
        <w:rPr>
          <w:w w:val="85"/>
        </w:rPr>
        <w:t>§</w:t>
      </w:r>
      <w:r>
        <w:rPr>
          <w:spacing w:val="-3"/>
          <w:w w:val="85"/>
        </w:rPr>
        <w:t> </w:t>
      </w:r>
      <w:r>
        <w:rPr>
          <w:w w:val="85"/>
        </w:rPr>
        <w:t>1º, </w:t>
      </w:r>
      <w:r>
        <w:rPr>
          <w:w w:val="80"/>
        </w:rPr>
        <w:t>inciso II, da Resolução nº 04/2002-TCE/AM; </w:t>
      </w:r>
      <w:r>
        <w:rPr>
          <w:rFonts w:ascii="Arial" w:hAnsi="Arial"/>
          <w:b/>
          <w:w w:val="80"/>
        </w:rPr>
        <w:t>10.2. Dar quitaçã</w:t>
      </w:r>
      <w:r>
        <w:rPr>
          <w:w w:val="80"/>
        </w:rPr>
        <w:t>o ao Sr. Cleinaldo de Almeida Costa, Reitor e Ordenador de </w:t>
      </w:r>
      <w:r>
        <w:rPr>
          <w:w w:val="85"/>
        </w:rPr>
        <w:t>Despesas</w:t>
      </w:r>
      <w:r>
        <w:rPr>
          <w:spacing w:val="-4"/>
          <w:w w:val="85"/>
        </w:rPr>
        <w:t> </w:t>
      </w:r>
      <w:r>
        <w:rPr>
          <w:w w:val="85"/>
        </w:rPr>
        <w:t>à</w:t>
      </w:r>
      <w:r>
        <w:rPr>
          <w:spacing w:val="-2"/>
          <w:w w:val="85"/>
        </w:rPr>
        <w:t> </w:t>
      </w:r>
      <w:r>
        <w:rPr>
          <w:w w:val="85"/>
        </w:rPr>
        <w:t>época,</w:t>
      </w:r>
      <w:r>
        <w:rPr>
          <w:spacing w:val="-4"/>
          <w:w w:val="85"/>
        </w:rPr>
        <w:t> </w:t>
      </w:r>
      <w:r>
        <w:rPr>
          <w:w w:val="85"/>
        </w:rPr>
        <w:t>nos</w:t>
      </w:r>
      <w:r>
        <w:rPr>
          <w:spacing w:val="-3"/>
          <w:w w:val="85"/>
        </w:rPr>
        <w:t> </w:t>
      </w:r>
      <w:r>
        <w:rPr>
          <w:w w:val="85"/>
        </w:rPr>
        <w:t>termos</w:t>
      </w:r>
      <w:r>
        <w:rPr>
          <w:spacing w:val="-3"/>
          <w:w w:val="85"/>
        </w:rPr>
        <w:t> </w:t>
      </w:r>
      <w:r>
        <w:rPr>
          <w:w w:val="85"/>
        </w:rPr>
        <w:t>do</w:t>
      </w:r>
      <w:r>
        <w:rPr>
          <w:spacing w:val="-2"/>
          <w:w w:val="85"/>
        </w:rPr>
        <w:t> </w:t>
      </w:r>
      <w:r>
        <w:rPr>
          <w:w w:val="85"/>
        </w:rPr>
        <w:t>art.</w:t>
      </w:r>
      <w:r>
        <w:rPr>
          <w:spacing w:val="-3"/>
          <w:w w:val="85"/>
        </w:rPr>
        <w:t> </w:t>
      </w:r>
      <w:r>
        <w:rPr>
          <w:w w:val="85"/>
        </w:rPr>
        <w:t>24</w:t>
      </w:r>
      <w:r>
        <w:rPr>
          <w:spacing w:val="-2"/>
          <w:w w:val="85"/>
        </w:rPr>
        <w:t> </w:t>
      </w:r>
      <w:r>
        <w:rPr>
          <w:w w:val="85"/>
        </w:rPr>
        <w:t>e</w:t>
      </w:r>
      <w:r>
        <w:rPr>
          <w:spacing w:val="-2"/>
          <w:w w:val="85"/>
        </w:rPr>
        <w:t> </w:t>
      </w:r>
      <w:r>
        <w:rPr>
          <w:w w:val="85"/>
        </w:rPr>
        <w:t>art.</w:t>
      </w:r>
      <w:r>
        <w:rPr>
          <w:spacing w:val="-2"/>
          <w:w w:val="85"/>
        </w:rPr>
        <w:t> </w:t>
      </w:r>
      <w:r>
        <w:rPr>
          <w:w w:val="85"/>
        </w:rPr>
        <w:t>72,</w:t>
      </w:r>
      <w:r>
        <w:rPr>
          <w:spacing w:val="-2"/>
          <w:w w:val="85"/>
        </w:rPr>
        <w:t> </w:t>
      </w:r>
      <w:r>
        <w:rPr>
          <w:w w:val="85"/>
        </w:rPr>
        <w:t>inciso</w:t>
      </w:r>
      <w:r>
        <w:rPr>
          <w:spacing w:val="-2"/>
          <w:w w:val="85"/>
        </w:rPr>
        <w:t> </w:t>
      </w:r>
      <w:r>
        <w:rPr>
          <w:w w:val="85"/>
        </w:rPr>
        <w:t>II,</w:t>
      </w:r>
      <w:r>
        <w:rPr>
          <w:spacing w:val="-2"/>
          <w:w w:val="85"/>
        </w:rPr>
        <w:t> </w:t>
      </w:r>
      <w:r>
        <w:rPr>
          <w:w w:val="85"/>
        </w:rPr>
        <w:t>da</w:t>
      </w:r>
      <w:r>
        <w:rPr>
          <w:spacing w:val="-4"/>
          <w:w w:val="85"/>
        </w:rPr>
        <w:t> </w:t>
      </w:r>
      <w:r>
        <w:rPr>
          <w:w w:val="85"/>
        </w:rPr>
        <w:t>Lei</w:t>
      </w:r>
      <w:r>
        <w:rPr>
          <w:spacing w:val="-3"/>
          <w:w w:val="85"/>
        </w:rPr>
        <w:t> </w:t>
      </w:r>
      <w:r>
        <w:rPr>
          <w:w w:val="85"/>
        </w:rPr>
        <w:t>nº</w:t>
      </w:r>
      <w:r>
        <w:rPr>
          <w:spacing w:val="-4"/>
          <w:w w:val="85"/>
        </w:rPr>
        <w:t> </w:t>
      </w:r>
      <w:r>
        <w:rPr>
          <w:w w:val="85"/>
        </w:rPr>
        <w:t>2.423/96</w:t>
      </w:r>
      <w:r>
        <w:rPr>
          <w:spacing w:val="-2"/>
          <w:w w:val="85"/>
        </w:rPr>
        <w:t> </w:t>
      </w:r>
      <w:r>
        <w:rPr>
          <w:w w:val="85"/>
        </w:rPr>
        <w:t>(LO-TCE/AM)</w:t>
      </w:r>
      <w:r>
        <w:rPr>
          <w:spacing w:val="-3"/>
          <w:w w:val="85"/>
        </w:rPr>
        <w:t> </w:t>
      </w:r>
      <w:r>
        <w:rPr>
          <w:w w:val="85"/>
        </w:rPr>
        <w:t>c/c</w:t>
      </w:r>
      <w:r>
        <w:rPr>
          <w:spacing w:val="-2"/>
          <w:w w:val="85"/>
        </w:rPr>
        <w:t> </w:t>
      </w:r>
      <w:r>
        <w:rPr>
          <w:w w:val="85"/>
        </w:rPr>
        <w:t>o</w:t>
      </w:r>
      <w:r>
        <w:rPr>
          <w:spacing w:val="-2"/>
          <w:w w:val="85"/>
        </w:rPr>
        <w:t> </w:t>
      </w:r>
      <w:r>
        <w:rPr>
          <w:w w:val="85"/>
        </w:rPr>
        <w:t>art.</w:t>
      </w:r>
      <w:r>
        <w:rPr>
          <w:spacing w:val="-3"/>
          <w:w w:val="85"/>
        </w:rPr>
        <w:t> </w:t>
      </w:r>
      <w:r>
        <w:rPr>
          <w:w w:val="85"/>
        </w:rPr>
        <w:t>189,</w:t>
      </w:r>
      <w:r>
        <w:rPr>
          <w:spacing w:val="-4"/>
          <w:w w:val="85"/>
        </w:rPr>
        <w:t> </w:t>
      </w:r>
      <w:r>
        <w:rPr>
          <w:w w:val="85"/>
        </w:rPr>
        <w:t>inciso</w:t>
      </w:r>
      <w:r>
        <w:rPr>
          <w:spacing w:val="-2"/>
          <w:w w:val="85"/>
        </w:rPr>
        <w:t> </w:t>
      </w:r>
      <w:r>
        <w:rPr>
          <w:w w:val="85"/>
        </w:rPr>
        <w:t>II,</w:t>
      </w:r>
      <w:r>
        <w:rPr>
          <w:spacing w:val="-2"/>
          <w:w w:val="85"/>
        </w:rPr>
        <w:t> </w:t>
      </w:r>
      <w:r>
        <w:rPr>
          <w:w w:val="85"/>
        </w:rPr>
        <w:t>da </w:t>
      </w:r>
      <w:r>
        <w:rPr>
          <w:w w:val="80"/>
        </w:rPr>
        <w:t>Resolução 04/2002 (RI-TCE/AM); </w:t>
      </w:r>
      <w:r>
        <w:rPr>
          <w:rFonts w:ascii="Arial" w:hAnsi="Arial"/>
          <w:b/>
          <w:w w:val="80"/>
        </w:rPr>
        <w:t>10.3. Determinar </w:t>
      </w:r>
      <w:r>
        <w:rPr>
          <w:w w:val="80"/>
        </w:rPr>
        <w:t>à atual gestão da Fundação Universidade do Estado do Amazonas</w:t>
      </w:r>
      <w:r>
        <w:rPr/>
        <w:t> </w:t>
      </w:r>
      <w:r>
        <w:rPr>
          <w:w w:val="80"/>
        </w:rPr>
        <w:t>– UEA: a) Que envide esforços que para a Ata de Registro de Preço não seja utilizada de forma indiscriminada para todos os problemas de manutenção predial; b) Que seja observada a segregação de funções e o rito legal da legislação vigente, de </w:t>
      </w:r>
      <w:r>
        <w:rPr>
          <w:w w:val="85"/>
        </w:rPr>
        <w:t>modo que os orçamentos das ordens de serviços, bem como os memorais de cálculos dos serviços, sejam feitos pelo </w:t>
      </w:r>
      <w:r>
        <w:rPr>
          <w:spacing w:val="-2"/>
          <w:w w:val="85"/>
        </w:rPr>
        <w:t>Corpo Técnico da UEA; c) Que envide esforços para que o orçamento da Administração e o seu BDI seja confeccionado respeitando-se os índices de referentes do Acórdão nº 2622/2013-TCU; d) Que envide esforços para que a prestação de </w:t>
      </w:r>
      <w:r>
        <w:rPr>
          <w:w w:val="85"/>
        </w:rPr>
        <w:t>contas</w:t>
      </w:r>
      <w:r>
        <w:rPr>
          <w:spacing w:val="-4"/>
          <w:w w:val="85"/>
        </w:rPr>
        <w:t> </w:t>
      </w:r>
      <w:r>
        <w:rPr>
          <w:w w:val="85"/>
        </w:rPr>
        <w:t>seja</w:t>
      </w:r>
      <w:r>
        <w:rPr>
          <w:spacing w:val="-4"/>
          <w:w w:val="85"/>
        </w:rPr>
        <w:t> </w:t>
      </w:r>
      <w:r>
        <w:rPr>
          <w:w w:val="85"/>
        </w:rPr>
        <w:t>encaminhada</w:t>
      </w:r>
      <w:r>
        <w:rPr>
          <w:spacing w:val="-4"/>
          <w:w w:val="85"/>
        </w:rPr>
        <w:t> </w:t>
      </w:r>
      <w:r>
        <w:rPr>
          <w:w w:val="85"/>
        </w:rPr>
        <w:t>de</w:t>
      </w:r>
      <w:r>
        <w:rPr>
          <w:spacing w:val="-4"/>
          <w:w w:val="85"/>
        </w:rPr>
        <w:t> </w:t>
      </w:r>
      <w:r>
        <w:rPr>
          <w:w w:val="85"/>
        </w:rPr>
        <w:t>forma</w:t>
      </w:r>
      <w:r>
        <w:rPr>
          <w:spacing w:val="-4"/>
          <w:w w:val="85"/>
        </w:rPr>
        <w:t> </w:t>
      </w:r>
      <w:r>
        <w:rPr>
          <w:w w:val="85"/>
        </w:rPr>
        <w:t>completa,</w:t>
      </w:r>
      <w:r>
        <w:rPr>
          <w:spacing w:val="-4"/>
          <w:w w:val="85"/>
        </w:rPr>
        <w:t> </w:t>
      </w:r>
      <w:r>
        <w:rPr>
          <w:w w:val="85"/>
        </w:rPr>
        <w:t>observando-se</w:t>
      </w:r>
      <w:r>
        <w:rPr>
          <w:spacing w:val="-4"/>
          <w:w w:val="85"/>
        </w:rPr>
        <w:t> </w:t>
      </w:r>
      <w:r>
        <w:rPr>
          <w:w w:val="85"/>
        </w:rPr>
        <w:t>o</w:t>
      </w:r>
      <w:r>
        <w:rPr>
          <w:spacing w:val="-4"/>
          <w:w w:val="85"/>
        </w:rPr>
        <w:t> </w:t>
      </w:r>
      <w:r>
        <w:rPr>
          <w:w w:val="85"/>
        </w:rPr>
        <w:t>cuidado</w:t>
      </w:r>
      <w:r>
        <w:rPr>
          <w:spacing w:val="-4"/>
          <w:w w:val="85"/>
        </w:rPr>
        <w:t> </w:t>
      </w:r>
      <w:r>
        <w:rPr>
          <w:w w:val="85"/>
        </w:rPr>
        <w:t>para</w:t>
      </w:r>
      <w:r>
        <w:rPr>
          <w:spacing w:val="-4"/>
          <w:w w:val="85"/>
        </w:rPr>
        <w:t> </w:t>
      </w:r>
      <w:r>
        <w:rPr>
          <w:w w:val="85"/>
        </w:rPr>
        <w:t>que</w:t>
      </w:r>
      <w:r>
        <w:rPr>
          <w:spacing w:val="-5"/>
          <w:w w:val="85"/>
        </w:rPr>
        <w:t> </w:t>
      </w:r>
      <w:r>
        <w:rPr>
          <w:w w:val="85"/>
        </w:rPr>
        <w:t>haja</w:t>
      </w:r>
      <w:r>
        <w:rPr>
          <w:spacing w:val="-4"/>
          <w:w w:val="85"/>
        </w:rPr>
        <w:t> </w:t>
      </w:r>
      <w:r>
        <w:rPr>
          <w:w w:val="85"/>
        </w:rPr>
        <w:t>um</w:t>
      </w:r>
      <w:r>
        <w:rPr>
          <w:spacing w:val="-5"/>
          <w:w w:val="85"/>
        </w:rPr>
        <w:t> </w:t>
      </w:r>
      <w:r>
        <w:rPr>
          <w:w w:val="85"/>
        </w:rPr>
        <w:t>nexo</w:t>
      </w:r>
      <w:r>
        <w:rPr>
          <w:spacing w:val="-4"/>
          <w:w w:val="85"/>
        </w:rPr>
        <w:t> </w:t>
      </w:r>
      <w:r>
        <w:rPr>
          <w:w w:val="85"/>
        </w:rPr>
        <w:t>entre</w:t>
      </w:r>
      <w:r>
        <w:rPr>
          <w:spacing w:val="-4"/>
          <w:w w:val="85"/>
        </w:rPr>
        <w:t> </w:t>
      </w:r>
      <w:r>
        <w:rPr>
          <w:w w:val="85"/>
        </w:rPr>
        <w:t>o</w:t>
      </w:r>
      <w:r>
        <w:rPr>
          <w:spacing w:val="-4"/>
          <w:w w:val="85"/>
        </w:rPr>
        <w:t> </w:t>
      </w:r>
      <w:r>
        <w:rPr>
          <w:w w:val="85"/>
        </w:rPr>
        <w:t>gasto</w:t>
      </w:r>
      <w:r>
        <w:rPr>
          <w:spacing w:val="-4"/>
          <w:w w:val="85"/>
        </w:rPr>
        <w:t> </w:t>
      </w:r>
      <w:r>
        <w:rPr>
          <w:w w:val="85"/>
        </w:rPr>
        <w:t>e</w:t>
      </w:r>
      <w:r>
        <w:rPr>
          <w:spacing w:val="-4"/>
          <w:w w:val="85"/>
        </w:rPr>
        <w:t> </w:t>
      </w:r>
      <w:r>
        <w:rPr>
          <w:w w:val="85"/>
        </w:rPr>
        <w:t>o</w:t>
      </w:r>
      <w:r>
        <w:rPr>
          <w:spacing w:val="-4"/>
          <w:w w:val="85"/>
        </w:rPr>
        <w:t> </w:t>
      </w:r>
      <w:r>
        <w:rPr>
          <w:w w:val="85"/>
        </w:rPr>
        <w:t>objeto </w:t>
      </w:r>
      <w:r>
        <w:rPr>
          <w:w w:val="80"/>
        </w:rPr>
        <w:t>gerado,</w:t>
      </w:r>
      <w:r>
        <w:rPr/>
        <w:t> </w:t>
      </w:r>
      <w:r>
        <w:rPr>
          <w:w w:val="80"/>
        </w:rPr>
        <w:t>recolhendo</w:t>
      </w:r>
      <w:r>
        <w:rPr/>
        <w:t> </w:t>
      </w:r>
      <w:r>
        <w:rPr>
          <w:w w:val="80"/>
        </w:rPr>
        <w:t>aos</w:t>
      </w:r>
      <w:r>
        <w:rPr/>
        <w:t> </w:t>
      </w:r>
      <w:r>
        <w:rPr>
          <w:w w:val="80"/>
        </w:rPr>
        <w:t>cofres</w:t>
      </w:r>
      <w:r>
        <w:rPr/>
        <w:t> </w:t>
      </w:r>
      <w:r>
        <w:rPr>
          <w:w w:val="80"/>
        </w:rPr>
        <w:t>públicos</w:t>
      </w:r>
      <w:r>
        <w:rPr/>
        <w:t> </w:t>
      </w:r>
      <w:r>
        <w:rPr>
          <w:w w:val="80"/>
        </w:rPr>
        <w:t>os</w:t>
      </w:r>
      <w:r>
        <w:rPr/>
        <w:t> </w:t>
      </w:r>
      <w:r>
        <w:rPr>
          <w:w w:val="80"/>
        </w:rPr>
        <w:t>débitos</w:t>
      </w:r>
      <w:r>
        <w:rPr/>
        <w:t> </w:t>
      </w:r>
      <w:r>
        <w:rPr>
          <w:w w:val="80"/>
        </w:rPr>
        <w:t>constatados;</w:t>
      </w:r>
      <w:r>
        <w:rPr/>
        <w:t> </w:t>
      </w:r>
      <w:r>
        <w:rPr>
          <w:w w:val="80"/>
        </w:rPr>
        <w:t>e)</w:t>
      </w:r>
      <w:r>
        <w:rPr/>
        <w:t> </w:t>
      </w:r>
      <w:r>
        <w:rPr>
          <w:w w:val="80"/>
        </w:rPr>
        <w:t>Que</w:t>
      </w:r>
      <w:r>
        <w:rPr/>
        <w:t> </w:t>
      </w:r>
      <w:r>
        <w:rPr>
          <w:w w:val="80"/>
        </w:rPr>
        <w:t>revise</w:t>
      </w:r>
      <w:r>
        <w:rPr/>
        <w:t> </w:t>
      </w:r>
      <w:r>
        <w:rPr>
          <w:w w:val="80"/>
        </w:rPr>
        <w:t>a</w:t>
      </w:r>
      <w:r>
        <w:rPr/>
        <w:t> </w:t>
      </w:r>
      <w:r>
        <w:rPr>
          <w:w w:val="80"/>
        </w:rPr>
        <w:t>classificação</w:t>
      </w:r>
      <w:r>
        <w:rPr/>
        <w:t> </w:t>
      </w:r>
      <w:r>
        <w:rPr>
          <w:w w:val="80"/>
        </w:rPr>
        <w:t>dos</w:t>
      </w:r>
      <w:r>
        <w:rPr/>
        <w:t> </w:t>
      </w:r>
      <w:r>
        <w:rPr>
          <w:w w:val="80"/>
        </w:rPr>
        <w:t>serviços</w:t>
      </w:r>
      <w:r>
        <w:rPr/>
        <w:t> </w:t>
      </w:r>
      <w:r>
        <w:rPr>
          <w:w w:val="80"/>
        </w:rPr>
        <w:t>decorrentes</w:t>
      </w:r>
      <w:r>
        <w:rPr/>
        <w:t> </w:t>
      </w:r>
      <w:r>
        <w:rPr>
          <w:w w:val="80"/>
        </w:rPr>
        <w:t>de</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6"/>
      </w:pPr>
      <w:r>
        <w:rPr>
          <w:w w:val="85"/>
        </w:rPr>
        <w:t>contrato</w:t>
      </w:r>
      <w:r>
        <w:rPr>
          <w:spacing w:val="-7"/>
          <w:w w:val="85"/>
        </w:rPr>
        <w:t> </w:t>
      </w:r>
      <w:r>
        <w:rPr>
          <w:w w:val="85"/>
        </w:rPr>
        <w:t>de</w:t>
      </w:r>
      <w:r>
        <w:rPr>
          <w:spacing w:val="-7"/>
          <w:w w:val="85"/>
        </w:rPr>
        <w:t> </w:t>
      </w:r>
      <w:r>
        <w:rPr>
          <w:w w:val="85"/>
        </w:rPr>
        <w:t>manutenção</w:t>
      </w:r>
      <w:r>
        <w:rPr>
          <w:spacing w:val="-6"/>
          <w:w w:val="85"/>
        </w:rPr>
        <w:t> </w:t>
      </w:r>
      <w:r>
        <w:rPr>
          <w:w w:val="85"/>
        </w:rPr>
        <w:t>predial,</w:t>
      </w:r>
      <w:r>
        <w:rPr>
          <w:spacing w:val="-7"/>
          <w:w w:val="85"/>
        </w:rPr>
        <w:t> </w:t>
      </w:r>
      <w:r>
        <w:rPr>
          <w:w w:val="85"/>
        </w:rPr>
        <w:t>de</w:t>
      </w:r>
      <w:r>
        <w:rPr>
          <w:spacing w:val="-7"/>
          <w:w w:val="85"/>
        </w:rPr>
        <w:t> </w:t>
      </w:r>
      <w:r>
        <w:rPr>
          <w:w w:val="85"/>
        </w:rPr>
        <w:t>acordo</w:t>
      </w:r>
      <w:r>
        <w:rPr>
          <w:spacing w:val="-6"/>
          <w:w w:val="85"/>
        </w:rPr>
        <w:t> </w:t>
      </w:r>
      <w:r>
        <w:rPr>
          <w:w w:val="85"/>
        </w:rPr>
        <w:t>com</w:t>
      </w:r>
      <w:r>
        <w:rPr>
          <w:spacing w:val="-7"/>
          <w:w w:val="85"/>
        </w:rPr>
        <w:t> </w:t>
      </w:r>
      <w:r>
        <w:rPr>
          <w:w w:val="85"/>
        </w:rPr>
        <w:t>a</w:t>
      </w:r>
      <w:r>
        <w:rPr>
          <w:spacing w:val="-7"/>
          <w:w w:val="85"/>
        </w:rPr>
        <w:t> </w:t>
      </w:r>
      <w:r>
        <w:rPr>
          <w:w w:val="85"/>
        </w:rPr>
        <w:t>sua</w:t>
      </w:r>
      <w:r>
        <w:rPr>
          <w:spacing w:val="-7"/>
          <w:w w:val="85"/>
        </w:rPr>
        <w:t> </w:t>
      </w:r>
      <w:r>
        <w:rPr>
          <w:w w:val="85"/>
        </w:rPr>
        <w:t>natureza,</w:t>
      </w:r>
      <w:r>
        <w:rPr>
          <w:spacing w:val="-6"/>
          <w:w w:val="85"/>
        </w:rPr>
        <w:t> </w:t>
      </w:r>
      <w:r>
        <w:rPr>
          <w:w w:val="85"/>
        </w:rPr>
        <w:t>a</w:t>
      </w:r>
      <w:r>
        <w:rPr>
          <w:spacing w:val="-7"/>
          <w:w w:val="85"/>
        </w:rPr>
        <w:t> </w:t>
      </w:r>
      <w:r>
        <w:rPr>
          <w:w w:val="85"/>
        </w:rPr>
        <w:t>fim</w:t>
      </w:r>
      <w:r>
        <w:rPr>
          <w:spacing w:val="-7"/>
          <w:w w:val="85"/>
        </w:rPr>
        <w:t> </w:t>
      </w:r>
      <w:r>
        <w:rPr>
          <w:w w:val="85"/>
        </w:rPr>
        <w:t>de</w:t>
      </w:r>
      <w:r>
        <w:rPr>
          <w:spacing w:val="-6"/>
          <w:w w:val="85"/>
        </w:rPr>
        <w:t> </w:t>
      </w:r>
      <w:r>
        <w:rPr>
          <w:w w:val="85"/>
        </w:rPr>
        <w:t>evitar</w:t>
      </w:r>
      <w:r>
        <w:rPr>
          <w:spacing w:val="-7"/>
          <w:w w:val="85"/>
        </w:rPr>
        <w:t> </w:t>
      </w:r>
      <w:r>
        <w:rPr>
          <w:w w:val="85"/>
        </w:rPr>
        <w:t>a</w:t>
      </w:r>
      <w:r>
        <w:rPr>
          <w:spacing w:val="-7"/>
          <w:w w:val="85"/>
        </w:rPr>
        <w:t> </w:t>
      </w:r>
      <w:r>
        <w:rPr>
          <w:w w:val="85"/>
        </w:rPr>
        <w:t>execução</w:t>
      </w:r>
      <w:r>
        <w:rPr>
          <w:spacing w:val="-6"/>
          <w:w w:val="85"/>
        </w:rPr>
        <w:t> </w:t>
      </w:r>
      <w:r>
        <w:rPr>
          <w:w w:val="85"/>
        </w:rPr>
        <w:t>de</w:t>
      </w:r>
      <w:r>
        <w:rPr>
          <w:spacing w:val="-7"/>
          <w:w w:val="85"/>
        </w:rPr>
        <w:t> </w:t>
      </w:r>
      <w:r>
        <w:rPr>
          <w:w w:val="85"/>
        </w:rPr>
        <w:t>atividades</w:t>
      </w:r>
      <w:r>
        <w:rPr>
          <w:spacing w:val="-7"/>
          <w:w w:val="85"/>
        </w:rPr>
        <w:t> </w:t>
      </w:r>
      <w:r>
        <w:rPr>
          <w:w w:val="85"/>
        </w:rPr>
        <w:t>caracterizadas </w:t>
      </w:r>
      <w:r>
        <w:rPr>
          <w:w w:val="90"/>
        </w:rPr>
        <w:t>como</w:t>
      </w:r>
      <w:r>
        <w:rPr>
          <w:spacing w:val="-3"/>
          <w:w w:val="90"/>
        </w:rPr>
        <w:t> </w:t>
      </w:r>
      <w:r>
        <w:rPr>
          <w:w w:val="90"/>
        </w:rPr>
        <w:t>serviços</w:t>
      </w:r>
      <w:r>
        <w:rPr>
          <w:spacing w:val="-4"/>
          <w:w w:val="90"/>
        </w:rPr>
        <w:t> </w:t>
      </w:r>
      <w:r>
        <w:rPr>
          <w:w w:val="90"/>
        </w:rPr>
        <w:t>de</w:t>
      </w:r>
      <w:r>
        <w:rPr>
          <w:spacing w:val="-3"/>
          <w:w w:val="90"/>
        </w:rPr>
        <w:t> </w:t>
      </w:r>
      <w:r>
        <w:rPr>
          <w:w w:val="90"/>
        </w:rPr>
        <w:t>reforma</w:t>
      </w:r>
      <w:r>
        <w:rPr>
          <w:spacing w:val="-3"/>
          <w:w w:val="90"/>
        </w:rPr>
        <w:t> </w:t>
      </w:r>
      <w:r>
        <w:rPr>
          <w:w w:val="90"/>
        </w:rPr>
        <w:t>ou</w:t>
      </w:r>
      <w:r>
        <w:rPr>
          <w:spacing w:val="-3"/>
          <w:w w:val="90"/>
        </w:rPr>
        <w:t> </w:t>
      </w:r>
      <w:r>
        <w:rPr>
          <w:w w:val="90"/>
        </w:rPr>
        <w:t>construção</w:t>
      </w:r>
      <w:r>
        <w:rPr>
          <w:spacing w:val="-3"/>
          <w:w w:val="90"/>
        </w:rPr>
        <w:t> </w:t>
      </w:r>
      <w:r>
        <w:rPr>
          <w:w w:val="90"/>
        </w:rPr>
        <w:t>de</w:t>
      </w:r>
      <w:r>
        <w:rPr>
          <w:spacing w:val="-3"/>
          <w:w w:val="90"/>
        </w:rPr>
        <w:t> </w:t>
      </w:r>
      <w:r>
        <w:rPr>
          <w:w w:val="90"/>
        </w:rPr>
        <w:t>edifício;</w:t>
      </w:r>
      <w:r>
        <w:rPr>
          <w:spacing w:val="-3"/>
          <w:w w:val="90"/>
        </w:rPr>
        <w:t> </w:t>
      </w:r>
      <w:r>
        <w:rPr>
          <w:w w:val="90"/>
        </w:rPr>
        <w:t>f)</w:t>
      </w:r>
      <w:r>
        <w:rPr>
          <w:spacing w:val="-4"/>
          <w:w w:val="90"/>
        </w:rPr>
        <w:t> </w:t>
      </w:r>
      <w:r>
        <w:rPr>
          <w:w w:val="90"/>
        </w:rPr>
        <w:t>Que</w:t>
      </w:r>
      <w:r>
        <w:rPr>
          <w:spacing w:val="-3"/>
          <w:w w:val="90"/>
        </w:rPr>
        <w:t> </w:t>
      </w:r>
      <w:r>
        <w:rPr>
          <w:w w:val="90"/>
        </w:rPr>
        <w:t>envide</w:t>
      </w:r>
      <w:r>
        <w:rPr>
          <w:spacing w:val="-3"/>
          <w:w w:val="90"/>
        </w:rPr>
        <w:t> </w:t>
      </w:r>
      <w:r>
        <w:rPr>
          <w:w w:val="90"/>
        </w:rPr>
        <w:t>esforços</w:t>
      </w:r>
      <w:r>
        <w:rPr>
          <w:spacing w:val="-5"/>
          <w:w w:val="90"/>
        </w:rPr>
        <w:t> </w:t>
      </w:r>
      <w:r>
        <w:rPr>
          <w:w w:val="90"/>
        </w:rPr>
        <w:t>para</w:t>
      </w:r>
      <w:r>
        <w:rPr>
          <w:spacing w:val="-3"/>
          <w:w w:val="90"/>
        </w:rPr>
        <w:t> </w:t>
      </w:r>
      <w:r>
        <w:rPr>
          <w:w w:val="90"/>
        </w:rPr>
        <w:t>que</w:t>
      </w:r>
      <w:r>
        <w:rPr>
          <w:spacing w:val="-3"/>
          <w:w w:val="90"/>
        </w:rPr>
        <w:t> </w:t>
      </w:r>
      <w:r>
        <w:rPr>
          <w:w w:val="90"/>
        </w:rPr>
        <w:t>a</w:t>
      </w:r>
      <w:r>
        <w:rPr>
          <w:spacing w:val="-3"/>
          <w:w w:val="90"/>
        </w:rPr>
        <w:t> </w:t>
      </w:r>
      <w:r>
        <w:rPr>
          <w:w w:val="90"/>
        </w:rPr>
        <w:t>prestação</w:t>
      </w:r>
      <w:r>
        <w:rPr>
          <w:spacing w:val="-3"/>
          <w:w w:val="90"/>
        </w:rPr>
        <w:t> </w:t>
      </w:r>
      <w:r>
        <w:rPr>
          <w:w w:val="90"/>
        </w:rPr>
        <w:t>de</w:t>
      </w:r>
      <w:r>
        <w:rPr>
          <w:spacing w:val="-4"/>
          <w:w w:val="90"/>
        </w:rPr>
        <w:t> </w:t>
      </w:r>
      <w:r>
        <w:rPr>
          <w:w w:val="90"/>
        </w:rPr>
        <w:t>contas</w:t>
      </w:r>
      <w:r>
        <w:rPr>
          <w:spacing w:val="-4"/>
          <w:w w:val="90"/>
        </w:rPr>
        <w:t> </w:t>
      </w:r>
      <w:r>
        <w:rPr>
          <w:w w:val="90"/>
        </w:rPr>
        <w:t>seja </w:t>
      </w:r>
      <w:r>
        <w:rPr>
          <w:w w:val="80"/>
        </w:rPr>
        <w:t>encaminhada de forma completa, com a sugestão de que seja criado um sistema</w:t>
      </w:r>
      <w:r>
        <w:rPr/>
        <w:t> </w:t>
      </w:r>
      <w:r>
        <w:rPr>
          <w:w w:val="80"/>
        </w:rPr>
        <w:t>– de preferência eletrônico - por unidade acadêmica</w:t>
      </w:r>
      <w:r>
        <w:rPr/>
        <w:t> </w:t>
      </w:r>
      <w:r>
        <w:rPr>
          <w:w w:val="80"/>
        </w:rPr>
        <w:t>com</w:t>
      </w:r>
      <w:r>
        <w:rPr/>
        <w:t> </w:t>
      </w:r>
      <w:r>
        <w:rPr>
          <w:w w:val="80"/>
        </w:rPr>
        <w:t>um</w:t>
      </w:r>
      <w:r>
        <w:rPr/>
        <w:t> </w:t>
      </w:r>
      <w:r>
        <w:rPr>
          <w:w w:val="80"/>
        </w:rPr>
        <w:t>histórico</w:t>
      </w:r>
      <w:r>
        <w:rPr/>
        <w:t> </w:t>
      </w:r>
      <w:r>
        <w:rPr>
          <w:w w:val="80"/>
        </w:rPr>
        <w:t>de</w:t>
      </w:r>
      <w:r>
        <w:rPr/>
        <w:t> </w:t>
      </w:r>
      <w:r>
        <w:rPr>
          <w:w w:val="80"/>
        </w:rPr>
        <w:t>todas</w:t>
      </w:r>
      <w:r>
        <w:rPr/>
        <w:t> </w:t>
      </w:r>
      <w:r>
        <w:rPr>
          <w:w w:val="80"/>
        </w:rPr>
        <w:t>as</w:t>
      </w:r>
      <w:r>
        <w:rPr/>
        <w:t> </w:t>
      </w:r>
      <w:r>
        <w:rPr>
          <w:w w:val="80"/>
        </w:rPr>
        <w:t>intervenções</w:t>
      </w:r>
      <w:r>
        <w:rPr/>
        <w:t> </w:t>
      </w:r>
      <w:r>
        <w:rPr>
          <w:w w:val="80"/>
        </w:rPr>
        <w:t>ocorridas</w:t>
      </w:r>
      <w:r>
        <w:rPr/>
        <w:t> </w:t>
      </w:r>
      <w:r>
        <w:rPr>
          <w:w w:val="80"/>
        </w:rPr>
        <w:t>na</w:t>
      </w:r>
      <w:r>
        <w:rPr/>
        <w:t> </w:t>
      </w:r>
      <w:r>
        <w:rPr>
          <w:w w:val="80"/>
        </w:rPr>
        <w:t>instituição;</w:t>
      </w:r>
      <w:r>
        <w:rPr/>
        <w:t> </w:t>
      </w:r>
      <w:r>
        <w:rPr>
          <w:rFonts w:ascii="Arial" w:hAnsi="Arial"/>
          <w:b/>
          <w:w w:val="80"/>
        </w:rPr>
        <w:t>10.4.</w:t>
      </w:r>
      <w:r>
        <w:rPr>
          <w:rFonts w:ascii="Arial" w:hAnsi="Arial"/>
          <w:b/>
        </w:rPr>
        <w:t> </w:t>
      </w:r>
      <w:r>
        <w:rPr>
          <w:rFonts w:ascii="Arial" w:hAnsi="Arial"/>
          <w:b/>
          <w:w w:val="80"/>
        </w:rPr>
        <w:t>Determinar</w:t>
      </w:r>
      <w:r>
        <w:rPr>
          <w:rFonts w:ascii="Arial" w:hAnsi="Arial"/>
          <w:b/>
        </w:rPr>
        <w:t> </w:t>
      </w:r>
      <w:r>
        <w:rPr>
          <w:w w:val="80"/>
        </w:rPr>
        <w:t>à</w:t>
      </w:r>
      <w:r>
        <w:rPr/>
        <w:t> </w:t>
      </w:r>
      <w:r>
        <w:rPr>
          <w:w w:val="80"/>
        </w:rPr>
        <w:t>SEPLENO</w:t>
      </w:r>
      <w:r>
        <w:rPr/>
        <w:t> </w:t>
      </w:r>
      <w:r>
        <w:rPr>
          <w:w w:val="80"/>
        </w:rPr>
        <w:t>-</w:t>
      </w:r>
      <w:r>
        <w:rPr/>
        <w:t> </w:t>
      </w:r>
      <w:r>
        <w:rPr>
          <w:w w:val="80"/>
        </w:rPr>
        <w:t>Secretaria do Tribunal Pleno que, através do competente setor, vinculado à referida Secretaria, cientifique o interessado, por meio de </w:t>
      </w:r>
      <w:r>
        <w:rPr>
          <w:w w:val="85"/>
        </w:rPr>
        <w:t>seus patronos, sobre o teor do Acórdão, nos termos do art. 161, </w:t>
      </w:r>
      <w:r>
        <w:rPr>
          <w:rFonts w:ascii="Arial" w:hAnsi="Arial"/>
          <w:i/>
          <w:w w:val="85"/>
        </w:rPr>
        <w:t>caput</w:t>
      </w:r>
      <w:r>
        <w:rPr>
          <w:w w:val="85"/>
        </w:rPr>
        <w:t>, do Regimento Interno desta Corte de Contas, encaminhando-lhe</w:t>
      </w:r>
      <w:r>
        <w:rPr>
          <w:w w:val="85"/>
        </w:rPr>
        <w:t> cópia</w:t>
      </w:r>
      <w:r>
        <w:rPr>
          <w:w w:val="85"/>
        </w:rPr>
        <w:t> do</w:t>
      </w:r>
      <w:r>
        <w:rPr>
          <w:w w:val="85"/>
        </w:rPr>
        <w:t> Relatório/Voto</w:t>
      </w:r>
      <w:r>
        <w:rPr>
          <w:w w:val="85"/>
        </w:rPr>
        <w:t> e</w:t>
      </w:r>
      <w:r>
        <w:rPr>
          <w:w w:val="85"/>
        </w:rPr>
        <w:t> do</w:t>
      </w:r>
      <w:r>
        <w:rPr>
          <w:w w:val="85"/>
        </w:rPr>
        <w:t> </w:t>
      </w:r>
      <w:r>
        <w:rPr>
          <w:rFonts w:ascii="Arial" w:hAnsi="Arial"/>
          <w:i/>
          <w:w w:val="85"/>
        </w:rPr>
        <w:t>decisum</w:t>
      </w:r>
      <w:r>
        <w:rPr>
          <w:w w:val="85"/>
        </w:rPr>
        <w:t>;</w:t>
      </w:r>
      <w:r>
        <w:rPr>
          <w:w w:val="85"/>
        </w:rPr>
        <w:t> </w:t>
      </w:r>
      <w:r>
        <w:rPr>
          <w:rFonts w:ascii="Arial" w:hAnsi="Arial"/>
          <w:b/>
          <w:w w:val="85"/>
        </w:rPr>
        <w:t>10.5.</w:t>
      </w:r>
      <w:r>
        <w:rPr>
          <w:rFonts w:ascii="Arial" w:hAnsi="Arial"/>
          <w:b/>
          <w:w w:val="85"/>
        </w:rPr>
        <w:t> Arquivar</w:t>
      </w:r>
      <w:r>
        <w:rPr>
          <w:rFonts w:ascii="Arial" w:hAnsi="Arial"/>
          <w:b/>
          <w:w w:val="85"/>
        </w:rPr>
        <w:t> </w:t>
      </w:r>
      <w:r>
        <w:rPr>
          <w:w w:val="85"/>
        </w:rPr>
        <w:t>os</w:t>
      </w:r>
      <w:r>
        <w:rPr>
          <w:w w:val="85"/>
        </w:rPr>
        <w:t> autos,</w:t>
      </w:r>
      <w:r>
        <w:rPr>
          <w:w w:val="85"/>
        </w:rPr>
        <w:t> nos</w:t>
      </w:r>
      <w:r>
        <w:rPr>
          <w:w w:val="85"/>
        </w:rPr>
        <w:t> termos</w:t>
      </w:r>
      <w:r>
        <w:rPr>
          <w:w w:val="85"/>
        </w:rPr>
        <w:t> regimentais,</w:t>
      </w:r>
      <w:r>
        <w:rPr>
          <w:w w:val="85"/>
        </w:rPr>
        <w:t> após</w:t>
      </w:r>
      <w:r>
        <w:rPr>
          <w:w w:val="85"/>
        </w:rPr>
        <w:t> o </w:t>
      </w:r>
      <w:r>
        <w:rPr>
          <w:w w:val="80"/>
        </w:rPr>
        <w:t>cumprimento integral do </w:t>
      </w:r>
      <w:r>
        <w:rPr>
          <w:rFonts w:ascii="Arial" w:hAnsi="Arial"/>
          <w:i/>
          <w:w w:val="80"/>
        </w:rPr>
        <w:t>decisum</w:t>
      </w:r>
      <w:r>
        <w:rPr>
          <w:w w:val="80"/>
        </w:rPr>
        <w:t>. </w:t>
      </w:r>
      <w:r>
        <w:rPr>
          <w:rFonts w:ascii="Arial" w:hAnsi="Arial"/>
          <w:b/>
          <w:w w:val="80"/>
        </w:rPr>
        <w:t>Especificação do quórum: </w:t>
      </w:r>
      <w:r>
        <w:rPr>
          <w:w w:val="80"/>
        </w:rPr>
        <w:t>Conselheiros: Yara Amazônia Lins Rodrigues dos Santos </w:t>
      </w:r>
      <w:r>
        <w:rPr>
          <w:w w:val="85"/>
        </w:rPr>
        <w:t>(Presidente), Júlio Assis Corrêa Pinheiro, Mario Manoel Coelho de Mello, Josué Cláudio de Souza Neto, Luis Fabian Pereira Barbosa e Mário José de Moraes Costa Filho (Convocado). </w:t>
      </w:r>
      <w:r>
        <w:rPr>
          <w:rFonts w:ascii="Arial" w:hAnsi="Arial"/>
          <w:b/>
          <w:w w:val="85"/>
        </w:rPr>
        <w:t>Declaração de impedimento: </w:t>
      </w:r>
      <w:r>
        <w:rPr>
          <w:w w:val="85"/>
        </w:rPr>
        <w:t>Conselheiro Érico Xavier</w:t>
      </w:r>
      <w:r>
        <w:rPr>
          <w:spacing w:val="-5"/>
          <w:w w:val="85"/>
        </w:rPr>
        <w:t> </w:t>
      </w:r>
      <w:r>
        <w:rPr>
          <w:w w:val="85"/>
        </w:rPr>
        <w:t>Desterro</w:t>
      </w:r>
      <w:r>
        <w:rPr>
          <w:spacing w:val="-5"/>
          <w:w w:val="85"/>
        </w:rPr>
        <w:t> </w:t>
      </w:r>
      <w:r>
        <w:rPr>
          <w:w w:val="85"/>
        </w:rPr>
        <w:t>e</w:t>
      </w:r>
      <w:r>
        <w:rPr>
          <w:spacing w:val="-4"/>
          <w:w w:val="85"/>
        </w:rPr>
        <w:t> </w:t>
      </w:r>
      <w:r>
        <w:rPr>
          <w:w w:val="85"/>
        </w:rPr>
        <w:t>Silva</w:t>
      </w:r>
      <w:r>
        <w:rPr>
          <w:spacing w:val="-7"/>
          <w:w w:val="85"/>
        </w:rPr>
        <w:t> </w:t>
      </w:r>
      <w:r>
        <w:rPr>
          <w:w w:val="85"/>
        </w:rPr>
        <w:t>(art.</w:t>
      </w:r>
      <w:r>
        <w:rPr>
          <w:spacing w:val="-6"/>
          <w:w w:val="85"/>
        </w:rPr>
        <w:t> </w:t>
      </w:r>
      <w:r>
        <w:rPr>
          <w:w w:val="85"/>
        </w:rPr>
        <w:t>65</w:t>
      </w:r>
      <w:r>
        <w:rPr>
          <w:spacing w:val="-7"/>
          <w:w w:val="85"/>
        </w:rPr>
        <w:t> </w:t>
      </w:r>
      <w:r>
        <w:rPr>
          <w:w w:val="85"/>
        </w:rPr>
        <w:t>do</w:t>
      </w:r>
      <w:r>
        <w:rPr>
          <w:spacing w:val="-4"/>
          <w:w w:val="85"/>
        </w:rPr>
        <w:t> </w:t>
      </w:r>
      <w:r>
        <w:rPr>
          <w:w w:val="85"/>
        </w:rPr>
        <w:t>Regimento</w:t>
      </w:r>
      <w:r>
        <w:rPr>
          <w:spacing w:val="-5"/>
          <w:w w:val="85"/>
        </w:rPr>
        <w:t> </w:t>
      </w:r>
      <w:r>
        <w:rPr>
          <w:w w:val="85"/>
        </w:rPr>
        <w:t>Interno).</w:t>
      </w:r>
    </w:p>
    <w:p>
      <w:pPr>
        <w:pStyle w:val="BodyText"/>
        <w:spacing w:before="195"/>
        <w:ind w:right="134"/>
        <w:rPr>
          <w:rFonts w:ascii="Arial" w:hAnsi="Arial"/>
          <w:b/>
        </w:rPr>
      </w:pPr>
      <w:r>
        <w:rPr>
          <w:rFonts w:ascii="Arial" w:hAnsi="Arial"/>
          <w:b/>
          <w:w w:val="80"/>
        </w:rPr>
        <w:t>PROCESSO Nº 11.605/2021</w:t>
      </w:r>
      <w:r>
        <w:rPr>
          <w:rFonts w:ascii="Arial" w:hAnsi="Arial"/>
          <w:b/>
        </w:rPr>
        <w:t> </w:t>
      </w:r>
      <w:r>
        <w:rPr>
          <w:w w:val="80"/>
        </w:rPr>
        <w:t>- Prestação de Contas Anual do Fundo Estadual de Incentivo ao Cumprimento de Metas da </w:t>
      </w:r>
      <w:r>
        <w:rPr>
          <w:w w:val="85"/>
        </w:rPr>
        <w:t>Educação Básica (FEICMEB), referente ao</w:t>
      </w:r>
      <w:r>
        <w:rPr>
          <w:spacing w:val="-1"/>
          <w:w w:val="85"/>
        </w:rPr>
        <w:t> </w:t>
      </w:r>
      <w:r>
        <w:rPr>
          <w:w w:val="85"/>
        </w:rPr>
        <w:t>exercício</w:t>
      </w:r>
      <w:r>
        <w:rPr>
          <w:spacing w:val="-1"/>
          <w:w w:val="85"/>
        </w:rPr>
        <w:t> </w:t>
      </w:r>
      <w:r>
        <w:rPr>
          <w:w w:val="85"/>
        </w:rPr>
        <w:t>de</w:t>
      </w:r>
      <w:r>
        <w:rPr>
          <w:spacing w:val="-1"/>
          <w:w w:val="85"/>
        </w:rPr>
        <w:t> </w:t>
      </w:r>
      <w:r>
        <w:rPr>
          <w:w w:val="85"/>
        </w:rPr>
        <w:t>2020, sob a responsabilidade do Sr.</w:t>
      </w:r>
      <w:r>
        <w:rPr>
          <w:spacing w:val="-1"/>
          <w:w w:val="85"/>
        </w:rPr>
        <w:t> </w:t>
      </w:r>
      <w:r>
        <w:rPr>
          <w:w w:val="85"/>
        </w:rPr>
        <w:t>Vicente de Paulo</w:t>
      </w:r>
      <w:r>
        <w:rPr>
          <w:spacing w:val="-1"/>
          <w:w w:val="85"/>
        </w:rPr>
        <w:t> </w:t>
      </w:r>
      <w:r>
        <w:rPr>
          <w:w w:val="85"/>
        </w:rPr>
        <w:t>Queiroz Nogueira e do Sr. Luis Fabian Pereira Barbosa. </w:t>
      </w:r>
      <w:r>
        <w:rPr>
          <w:rFonts w:ascii="Arial" w:hAnsi="Arial"/>
          <w:b/>
          <w:w w:val="85"/>
        </w:rPr>
        <w:t>ACÓRDÃO Nº 1029/2024: </w:t>
      </w:r>
      <w:r>
        <w:rPr>
          <w:w w:val="85"/>
        </w:rPr>
        <w:t>Vistos, relatados e discutidos estes autos </w:t>
      </w:r>
      <w:r>
        <w:rPr>
          <w:w w:val="90"/>
        </w:rPr>
        <w:t>acima</w:t>
      </w:r>
      <w:r>
        <w:rPr>
          <w:spacing w:val="-6"/>
          <w:w w:val="90"/>
        </w:rPr>
        <w:t> </w:t>
      </w:r>
      <w:r>
        <w:rPr>
          <w:w w:val="90"/>
        </w:rPr>
        <w:t>identificados,</w:t>
      </w:r>
      <w:r>
        <w:rPr>
          <w:spacing w:val="-5"/>
          <w:w w:val="90"/>
        </w:rPr>
        <w:t> </w:t>
      </w:r>
      <w:r>
        <w:rPr>
          <w:rFonts w:ascii="Arial" w:hAnsi="Arial"/>
          <w:b/>
          <w:w w:val="90"/>
        </w:rPr>
        <w:t>ACORDAM</w:t>
      </w:r>
      <w:r>
        <w:rPr>
          <w:rFonts w:ascii="Arial" w:hAnsi="Arial"/>
          <w:b/>
          <w:spacing w:val="-6"/>
          <w:w w:val="90"/>
        </w:rPr>
        <w:t> </w:t>
      </w:r>
      <w:r>
        <w:rPr>
          <w:w w:val="90"/>
        </w:rPr>
        <w:t>os</w:t>
      </w:r>
      <w:r>
        <w:rPr>
          <w:spacing w:val="-6"/>
          <w:w w:val="90"/>
        </w:rPr>
        <w:t> </w:t>
      </w:r>
      <w:r>
        <w:rPr>
          <w:w w:val="90"/>
        </w:rPr>
        <w:t>Excelentíssimos</w:t>
      </w:r>
      <w:r>
        <w:rPr>
          <w:spacing w:val="-6"/>
          <w:w w:val="90"/>
        </w:rPr>
        <w:t> </w:t>
      </w:r>
      <w:r>
        <w:rPr>
          <w:w w:val="90"/>
        </w:rPr>
        <w:t>Senhores</w:t>
      </w:r>
      <w:r>
        <w:rPr>
          <w:spacing w:val="-6"/>
          <w:w w:val="90"/>
        </w:rPr>
        <w:t> </w:t>
      </w:r>
      <w:r>
        <w:rPr>
          <w:w w:val="90"/>
        </w:rPr>
        <w:t>Conselheiros</w:t>
      </w:r>
      <w:r>
        <w:rPr>
          <w:spacing w:val="-7"/>
          <w:w w:val="90"/>
        </w:rPr>
        <w:t> </w:t>
      </w:r>
      <w:r>
        <w:rPr>
          <w:w w:val="90"/>
        </w:rPr>
        <w:t>do</w:t>
      </w:r>
      <w:r>
        <w:rPr>
          <w:spacing w:val="-6"/>
          <w:w w:val="90"/>
        </w:rPr>
        <w:t> </w:t>
      </w:r>
      <w:r>
        <w:rPr>
          <w:w w:val="90"/>
        </w:rPr>
        <w:t>Tribunal</w:t>
      </w:r>
      <w:r>
        <w:rPr>
          <w:spacing w:val="-6"/>
          <w:w w:val="90"/>
        </w:rPr>
        <w:t> </w:t>
      </w:r>
      <w:r>
        <w:rPr>
          <w:w w:val="90"/>
        </w:rPr>
        <w:t>de</w:t>
      </w:r>
      <w:r>
        <w:rPr>
          <w:spacing w:val="-6"/>
          <w:w w:val="90"/>
        </w:rPr>
        <w:t> </w:t>
      </w:r>
      <w:r>
        <w:rPr>
          <w:w w:val="90"/>
        </w:rPr>
        <w:t>Contas</w:t>
      </w:r>
      <w:r>
        <w:rPr>
          <w:spacing w:val="-7"/>
          <w:w w:val="90"/>
        </w:rPr>
        <w:t> </w:t>
      </w:r>
      <w:r>
        <w:rPr>
          <w:w w:val="90"/>
        </w:rPr>
        <w:t>do</w:t>
      </w:r>
      <w:r>
        <w:rPr>
          <w:spacing w:val="-6"/>
          <w:w w:val="90"/>
        </w:rPr>
        <w:t> </w:t>
      </w:r>
      <w:r>
        <w:rPr>
          <w:w w:val="90"/>
        </w:rPr>
        <w:t>Estado</w:t>
      </w:r>
      <w:r>
        <w:rPr>
          <w:spacing w:val="-6"/>
          <w:w w:val="90"/>
        </w:rPr>
        <w:t> </w:t>
      </w:r>
      <w:r>
        <w:rPr>
          <w:w w:val="90"/>
        </w:rPr>
        <w:t>do </w:t>
      </w:r>
      <w:r>
        <w:rPr>
          <w:w w:val="80"/>
        </w:rPr>
        <w:t>Amazonas, reunidos em Sessão do</w:t>
      </w:r>
      <w:r>
        <w:rPr/>
        <w:t> </w:t>
      </w:r>
      <w:r>
        <w:rPr>
          <w:rFonts w:ascii="Arial" w:hAnsi="Arial"/>
          <w:b/>
          <w:w w:val="80"/>
        </w:rPr>
        <w:t>Tribunal Pleno</w:t>
      </w:r>
      <w:r>
        <w:rPr>
          <w:w w:val="80"/>
        </w:rPr>
        <w:t>, no exercício da competência atribuída pelos arts. 5º, II e 11, inciso III, </w:t>
      </w:r>
      <w:r>
        <w:rPr>
          <w:w w:val="85"/>
        </w:rPr>
        <w:t>alínea “a”, item 4, da Resolução n.04/2002-TCE/AM, </w:t>
      </w:r>
      <w:r>
        <w:rPr>
          <w:rFonts w:ascii="Arial" w:hAnsi="Arial"/>
          <w:b/>
          <w:w w:val="85"/>
        </w:rPr>
        <w:t>à unanimidade</w:t>
      </w:r>
      <w:r>
        <w:rPr>
          <w:w w:val="85"/>
        </w:rPr>
        <w:t>, nos termos do voto do Excelentíssimo Senhor </w:t>
      </w:r>
      <w:r>
        <w:rPr>
          <w:w w:val="80"/>
        </w:rPr>
        <w:t>Conselheiro-Relator, </w:t>
      </w:r>
      <w:r>
        <w:rPr>
          <w:rFonts w:ascii="Arial" w:hAnsi="Arial"/>
          <w:b/>
          <w:w w:val="80"/>
        </w:rPr>
        <w:t>em parcial consonância </w:t>
      </w:r>
      <w:r>
        <w:rPr>
          <w:w w:val="80"/>
        </w:rPr>
        <w:t>com pronunciamento do Ministério Público junto a este Tribunal, no sentido</w:t>
      </w:r>
      <w:r>
        <w:rPr>
          <w:spacing w:val="80"/>
        </w:rPr>
        <w:t> </w:t>
      </w:r>
      <w:r>
        <w:rPr>
          <w:w w:val="80"/>
        </w:rPr>
        <w:t>de: </w:t>
      </w:r>
      <w:r>
        <w:rPr>
          <w:rFonts w:ascii="Arial" w:hAnsi="Arial"/>
          <w:b/>
          <w:w w:val="80"/>
        </w:rPr>
        <w:t>10.1. Julgar regular com ressalvas </w:t>
      </w:r>
      <w:r>
        <w:rPr>
          <w:w w:val="80"/>
        </w:rPr>
        <w:t>a Prestação de Contas Anual do Fundo Estadual de Incentivo ao Cumprimento de </w:t>
      </w:r>
      <w:r>
        <w:rPr>
          <w:w w:val="85"/>
        </w:rPr>
        <w:t>Metas da Educação Básica – FEICMEB, referente ao exercício de 2020, de responsabilidade do Sr. Vicente de Paulo </w:t>
      </w:r>
      <w:r>
        <w:rPr>
          <w:w w:val="90"/>
        </w:rPr>
        <w:t>Queiroz</w:t>
      </w:r>
      <w:r>
        <w:rPr>
          <w:w w:val="90"/>
        </w:rPr>
        <w:t> Nogueira,</w:t>
      </w:r>
      <w:r>
        <w:rPr>
          <w:w w:val="90"/>
        </w:rPr>
        <w:t> no</w:t>
      </w:r>
      <w:r>
        <w:rPr>
          <w:w w:val="90"/>
        </w:rPr>
        <w:t> período</w:t>
      </w:r>
      <w:r>
        <w:rPr>
          <w:w w:val="90"/>
        </w:rPr>
        <w:t> de</w:t>
      </w:r>
      <w:r>
        <w:rPr>
          <w:w w:val="90"/>
        </w:rPr>
        <w:t> 01/01/2020</w:t>
      </w:r>
      <w:r>
        <w:rPr>
          <w:spacing w:val="-1"/>
          <w:w w:val="90"/>
        </w:rPr>
        <w:t> </w:t>
      </w:r>
      <w:r>
        <w:rPr>
          <w:w w:val="90"/>
        </w:rPr>
        <w:t>a</w:t>
      </w:r>
      <w:r>
        <w:rPr>
          <w:w w:val="90"/>
        </w:rPr>
        <w:t> 31/01/2020,</w:t>
      </w:r>
      <w:r>
        <w:rPr>
          <w:w w:val="90"/>
        </w:rPr>
        <w:t> e</w:t>
      </w:r>
      <w:r>
        <w:rPr>
          <w:w w:val="90"/>
        </w:rPr>
        <w:t> do</w:t>
      </w:r>
      <w:r>
        <w:rPr>
          <w:w w:val="90"/>
        </w:rPr>
        <w:t> Sr.</w:t>
      </w:r>
      <w:r>
        <w:rPr>
          <w:w w:val="90"/>
        </w:rPr>
        <w:t> Luis</w:t>
      </w:r>
      <w:r>
        <w:rPr>
          <w:spacing w:val="-1"/>
          <w:w w:val="90"/>
        </w:rPr>
        <w:t> </w:t>
      </w:r>
      <w:r>
        <w:rPr>
          <w:w w:val="90"/>
        </w:rPr>
        <w:t>Fabian</w:t>
      </w:r>
      <w:r>
        <w:rPr>
          <w:spacing w:val="-1"/>
          <w:w w:val="90"/>
        </w:rPr>
        <w:t> </w:t>
      </w:r>
      <w:r>
        <w:rPr>
          <w:w w:val="90"/>
        </w:rPr>
        <w:t>Pereira</w:t>
      </w:r>
      <w:r>
        <w:rPr>
          <w:w w:val="90"/>
        </w:rPr>
        <w:t> Barbosa,</w:t>
      </w:r>
      <w:r>
        <w:rPr>
          <w:w w:val="90"/>
        </w:rPr>
        <w:t> no</w:t>
      </w:r>
      <w:r>
        <w:rPr>
          <w:w w:val="90"/>
        </w:rPr>
        <w:t> período</w:t>
      </w:r>
      <w:r>
        <w:rPr>
          <w:spacing w:val="-1"/>
          <w:w w:val="90"/>
        </w:rPr>
        <w:t> </w:t>
      </w:r>
      <w:r>
        <w:rPr>
          <w:w w:val="90"/>
        </w:rPr>
        <w:t>de </w:t>
      </w:r>
      <w:r>
        <w:rPr>
          <w:w w:val="80"/>
        </w:rPr>
        <w:t>01/02/2020</w:t>
      </w:r>
      <w:r>
        <w:rPr>
          <w:spacing w:val="-3"/>
        </w:rPr>
        <w:t> </w:t>
      </w:r>
      <w:r>
        <w:rPr>
          <w:w w:val="80"/>
        </w:rPr>
        <w:t>a 31/12/2020,</w:t>
      </w:r>
      <w:r>
        <w:rPr>
          <w:spacing w:val="-3"/>
        </w:rPr>
        <w:t> </w:t>
      </w:r>
      <w:r>
        <w:rPr>
          <w:w w:val="80"/>
        </w:rPr>
        <w:t>nos</w:t>
      </w:r>
      <w:r>
        <w:rPr>
          <w:spacing w:val="-3"/>
        </w:rPr>
        <w:t> </w:t>
      </w:r>
      <w:r>
        <w:rPr>
          <w:w w:val="80"/>
        </w:rPr>
        <w:t>termos</w:t>
      </w:r>
      <w:r>
        <w:rPr>
          <w:spacing w:val="-3"/>
        </w:rPr>
        <w:t> </w:t>
      </w:r>
      <w:r>
        <w:rPr>
          <w:w w:val="80"/>
        </w:rPr>
        <w:t>do</w:t>
      </w:r>
      <w:r>
        <w:rPr>
          <w:spacing w:val="-3"/>
        </w:rPr>
        <w:t> </w:t>
      </w:r>
      <w:r>
        <w:rPr>
          <w:w w:val="80"/>
        </w:rPr>
        <w:t>art. 22,</w:t>
      </w:r>
      <w:r>
        <w:rPr>
          <w:spacing w:val="-3"/>
        </w:rPr>
        <w:t> </w:t>
      </w:r>
      <w:r>
        <w:rPr>
          <w:w w:val="80"/>
        </w:rPr>
        <w:t>inciso II,</w:t>
      </w:r>
      <w:r>
        <w:rPr>
          <w:spacing w:val="-3"/>
        </w:rPr>
        <w:t> </w:t>
      </w:r>
      <w:r>
        <w:rPr>
          <w:w w:val="80"/>
        </w:rPr>
        <w:t>e art.</w:t>
      </w:r>
      <w:r>
        <w:rPr>
          <w:spacing w:val="-3"/>
        </w:rPr>
        <w:t> </w:t>
      </w:r>
      <w:r>
        <w:rPr>
          <w:w w:val="80"/>
        </w:rPr>
        <w:t>24</w:t>
      </w:r>
      <w:r>
        <w:rPr>
          <w:spacing w:val="-3"/>
        </w:rPr>
        <w:t> </w:t>
      </w:r>
      <w:r>
        <w:rPr>
          <w:w w:val="80"/>
        </w:rPr>
        <w:t>da Lei nº</w:t>
      </w:r>
      <w:r>
        <w:rPr>
          <w:spacing w:val="-3"/>
        </w:rPr>
        <w:t> </w:t>
      </w:r>
      <w:r>
        <w:rPr>
          <w:w w:val="80"/>
        </w:rPr>
        <w:t>2.423/96</w:t>
      </w:r>
      <w:r>
        <w:rPr>
          <w:spacing w:val="-3"/>
        </w:rPr>
        <w:t> </w:t>
      </w:r>
      <w:r>
        <w:rPr>
          <w:w w:val="80"/>
        </w:rPr>
        <w:t>(LO-TCE/AM)</w:t>
      </w:r>
      <w:r>
        <w:rPr>
          <w:spacing w:val="-3"/>
        </w:rPr>
        <w:t> </w:t>
      </w:r>
      <w:r>
        <w:rPr>
          <w:w w:val="80"/>
        </w:rPr>
        <w:t>c/c art.</w:t>
      </w:r>
      <w:r>
        <w:rPr>
          <w:spacing w:val="-3"/>
        </w:rPr>
        <w:t> </w:t>
      </w:r>
      <w:r>
        <w:rPr>
          <w:w w:val="80"/>
        </w:rPr>
        <w:t>188,</w:t>
      </w:r>
      <w:r>
        <w:rPr>
          <w:spacing w:val="-3"/>
        </w:rPr>
        <w:t> </w:t>
      </w:r>
      <w:r>
        <w:rPr>
          <w:w w:val="80"/>
        </w:rPr>
        <w:t>§ 1º,</w:t>
      </w:r>
      <w:r>
        <w:rPr>
          <w:spacing w:val="-1"/>
        </w:rPr>
        <w:t> </w:t>
      </w:r>
      <w:r>
        <w:rPr>
          <w:w w:val="80"/>
        </w:rPr>
        <w:t>inciso </w:t>
      </w:r>
      <w:r>
        <w:rPr>
          <w:w w:val="85"/>
        </w:rPr>
        <w:t>II,</w:t>
      </w:r>
      <w:r>
        <w:rPr>
          <w:spacing w:val="-7"/>
          <w:w w:val="85"/>
        </w:rPr>
        <w:t> </w:t>
      </w:r>
      <w:r>
        <w:rPr>
          <w:w w:val="85"/>
        </w:rPr>
        <w:t>da</w:t>
      </w:r>
      <w:r>
        <w:rPr>
          <w:spacing w:val="-5"/>
          <w:w w:val="85"/>
        </w:rPr>
        <w:t> </w:t>
      </w:r>
      <w:r>
        <w:rPr>
          <w:w w:val="85"/>
        </w:rPr>
        <w:t>Resolução</w:t>
      </w:r>
      <w:r>
        <w:rPr>
          <w:spacing w:val="-5"/>
          <w:w w:val="85"/>
        </w:rPr>
        <w:t> </w:t>
      </w:r>
      <w:r>
        <w:rPr>
          <w:w w:val="85"/>
        </w:rPr>
        <w:t>nº</w:t>
      </w:r>
      <w:r>
        <w:rPr>
          <w:spacing w:val="-5"/>
          <w:w w:val="85"/>
        </w:rPr>
        <w:t> </w:t>
      </w:r>
      <w:r>
        <w:rPr>
          <w:w w:val="85"/>
        </w:rPr>
        <w:t>04/2002</w:t>
      </w:r>
      <w:r>
        <w:rPr>
          <w:spacing w:val="-5"/>
          <w:w w:val="85"/>
        </w:rPr>
        <w:t> </w:t>
      </w:r>
      <w:r>
        <w:rPr>
          <w:w w:val="85"/>
        </w:rPr>
        <w:t>(RI-TCE/AM);</w:t>
      </w:r>
      <w:r>
        <w:rPr>
          <w:spacing w:val="-5"/>
          <w:w w:val="85"/>
        </w:rPr>
        <w:t> </w:t>
      </w:r>
      <w:r>
        <w:rPr>
          <w:rFonts w:ascii="Arial" w:hAnsi="Arial"/>
          <w:b/>
          <w:w w:val="85"/>
        </w:rPr>
        <w:t>10.2.</w:t>
      </w:r>
      <w:r>
        <w:rPr>
          <w:rFonts w:ascii="Arial" w:hAnsi="Arial"/>
          <w:b/>
          <w:spacing w:val="-7"/>
          <w:w w:val="85"/>
        </w:rPr>
        <w:t> </w:t>
      </w:r>
      <w:r>
        <w:rPr>
          <w:rFonts w:ascii="Arial" w:hAnsi="Arial"/>
          <w:b/>
          <w:w w:val="85"/>
        </w:rPr>
        <w:t>Dar</w:t>
      </w:r>
      <w:r>
        <w:rPr>
          <w:rFonts w:ascii="Arial" w:hAnsi="Arial"/>
          <w:b/>
          <w:spacing w:val="-7"/>
          <w:w w:val="85"/>
        </w:rPr>
        <w:t> </w:t>
      </w:r>
      <w:r>
        <w:rPr>
          <w:rFonts w:ascii="Arial" w:hAnsi="Arial"/>
          <w:b/>
          <w:w w:val="85"/>
        </w:rPr>
        <w:t>quitação</w:t>
      </w:r>
      <w:r>
        <w:rPr>
          <w:rFonts w:ascii="Arial" w:hAnsi="Arial"/>
          <w:b/>
          <w:spacing w:val="-5"/>
          <w:w w:val="85"/>
        </w:rPr>
        <w:t> </w:t>
      </w:r>
      <w:r>
        <w:rPr>
          <w:w w:val="85"/>
        </w:rPr>
        <w:t>ao</w:t>
      </w:r>
      <w:r>
        <w:rPr>
          <w:spacing w:val="-7"/>
          <w:w w:val="85"/>
        </w:rPr>
        <w:t> </w:t>
      </w:r>
      <w:r>
        <w:rPr>
          <w:w w:val="85"/>
        </w:rPr>
        <w:t>Sr.</w:t>
      </w:r>
      <w:r>
        <w:rPr>
          <w:spacing w:val="-5"/>
          <w:w w:val="85"/>
        </w:rPr>
        <w:t> </w:t>
      </w:r>
      <w:r>
        <w:rPr>
          <w:w w:val="85"/>
        </w:rPr>
        <w:t>Vicente</w:t>
      </w:r>
      <w:r>
        <w:rPr>
          <w:spacing w:val="-6"/>
          <w:w w:val="85"/>
        </w:rPr>
        <w:t> </w:t>
      </w:r>
      <w:r>
        <w:rPr>
          <w:w w:val="85"/>
        </w:rPr>
        <w:t>de</w:t>
      </w:r>
      <w:r>
        <w:rPr>
          <w:spacing w:val="-6"/>
          <w:w w:val="85"/>
        </w:rPr>
        <w:t> </w:t>
      </w:r>
      <w:r>
        <w:rPr>
          <w:w w:val="85"/>
        </w:rPr>
        <w:t>Paulo</w:t>
      </w:r>
      <w:r>
        <w:rPr>
          <w:spacing w:val="-5"/>
          <w:w w:val="85"/>
        </w:rPr>
        <w:t> </w:t>
      </w:r>
      <w:r>
        <w:rPr>
          <w:w w:val="85"/>
        </w:rPr>
        <w:t>Queiroz</w:t>
      </w:r>
      <w:r>
        <w:rPr>
          <w:spacing w:val="-5"/>
          <w:w w:val="85"/>
        </w:rPr>
        <w:t> </w:t>
      </w:r>
      <w:r>
        <w:rPr>
          <w:w w:val="85"/>
        </w:rPr>
        <w:t>Nogueira,</w:t>
      </w:r>
      <w:r>
        <w:rPr>
          <w:spacing w:val="-7"/>
          <w:w w:val="85"/>
        </w:rPr>
        <w:t> </w:t>
      </w:r>
      <w:r>
        <w:rPr>
          <w:w w:val="85"/>
        </w:rPr>
        <w:t>Ordenador</w:t>
      </w:r>
      <w:r>
        <w:rPr>
          <w:spacing w:val="-7"/>
          <w:w w:val="85"/>
        </w:rPr>
        <w:t> </w:t>
      </w:r>
      <w:r>
        <w:rPr>
          <w:w w:val="85"/>
        </w:rPr>
        <w:t>de Despesas no período de 01/01/2020 a 31/01/2020, nos termos dos art. 24 e art. 72, inciso II, da Lei nº 2.423/96 (LO- TCE/AM)</w:t>
      </w:r>
      <w:r>
        <w:rPr>
          <w:spacing w:val="-4"/>
          <w:w w:val="85"/>
        </w:rPr>
        <w:t> </w:t>
      </w:r>
      <w:r>
        <w:rPr>
          <w:w w:val="85"/>
        </w:rPr>
        <w:t>c/c</w:t>
      </w:r>
      <w:r>
        <w:rPr>
          <w:spacing w:val="-3"/>
          <w:w w:val="85"/>
        </w:rPr>
        <w:t> </w:t>
      </w:r>
      <w:r>
        <w:rPr>
          <w:w w:val="85"/>
        </w:rPr>
        <w:t>o</w:t>
      </w:r>
      <w:r>
        <w:rPr>
          <w:spacing w:val="-4"/>
          <w:w w:val="85"/>
        </w:rPr>
        <w:t> </w:t>
      </w:r>
      <w:r>
        <w:rPr>
          <w:w w:val="85"/>
        </w:rPr>
        <w:t>art.</w:t>
      </w:r>
      <w:r>
        <w:rPr>
          <w:spacing w:val="-4"/>
          <w:w w:val="85"/>
        </w:rPr>
        <w:t> </w:t>
      </w:r>
      <w:r>
        <w:rPr>
          <w:w w:val="85"/>
        </w:rPr>
        <w:t>189,</w:t>
      </w:r>
      <w:r>
        <w:rPr>
          <w:spacing w:val="-4"/>
          <w:w w:val="85"/>
        </w:rPr>
        <w:t> </w:t>
      </w:r>
      <w:r>
        <w:rPr>
          <w:w w:val="85"/>
        </w:rPr>
        <w:t>inciso</w:t>
      </w:r>
      <w:r>
        <w:rPr>
          <w:spacing w:val="-3"/>
          <w:w w:val="85"/>
        </w:rPr>
        <w:t> </w:t>
      </w:r>
      <w:r>
        <w:rPr>
          <w:w w:val="85"/>
        </w:rPr>
        <w:t>II,</w:t>
      </w:r>
      <w:r>
        <w:rPr>
          <w:spacing w:val="-4"/>
          <w:w w:val="85"/>
        </w:rPr>
        <w:t> </w:t>
      </w:r>
      <w:r>
        <w:rPr>
          <w:w w:val="85"/>
        </w:rPr>
        <w:t>da</w:t>
      </w:r>
      <w:r>
        <w:rPr>
          <w:spacing w:val="-4"/>
          <w:w w:val="85"/>
        </w:rPr>
        <w:t> </w:t>
      </w:r>
      <w:r>
        <w:rPr>
          <w:w w:val="85"/>
        </w:rPr>
        <w:t>Resolução</w:t>
      </w:r>
      <w:r>
        <w:rPr>
          <w:spacing w:val="-4"/>
          <w:w w:val="85"/>
        </w:rPr>
        <w:t> </w:t>
      </w:r>
      <w:r>
        <w:rPr>
          <w:w w:val="85"/>
        </w:rPr>
        <w:t>nº</w:t>
      </w:r>
      <w:r>
        <w:rPr>
          <w:spacing w:val="-4"/>
          <w:w w:val="85"/>
        </w:rPr>
        <w:t> </w:t>
      </w:r>
      <w:r>
        <w:rPr>
          <w:w w:val="85"/>
        </w:rPr>
        <w:t>04/2002</w:t>
      </w:r>
      <w:r>
        <w:rPr>
          <w:spacing w:val="-2"/>
          <w:w w:val="85"/>
        </w:rPr>
        <w:t> </w:t>
      </w:r>
      <w:r>
        <w:rPr>
          <w:w w:val="85"/>
        </w:rPr>
        <w:t>(RI-TCE/AM);</w:t>
      </w:r>
      <w:r>
        <w:rPr>
          <w:spacing w:val="-2"/>
          <w:w w:val="85"/>
        </w:rPr>
        <w:t> </w:t>
      </w:r>
      <w:r>
        <w:rPr>
          <w:rFonts w:ascii="Arial" w:hAnsi="Arial"/>
          <w:b/>
          <w:w w:val="85"/>
        </w:rPr>
        <w:t>10.3.</w:t>
      </w:r>
      <w:r>
        <w:rPr>
          <w:rFonts w:ascii="Arial" w:hAnsi="Arial"/>
          <w:b/>
          <w:spacing w:val="-3"/>
          <w:w w:val="85"/>
        </w:rPr>
        <w:t> </w:t>
      </w:r>
      <w:r>
        <w:rPr>
          <w:rFonts w:ascii="Arial" w:hAnsi="Arial"/>
          <w:b/>
          <w:w w:val="85"/>
        </w:rPr>
        <w:t>Dar</w:t>
      </w:r>
      <w:r>
        <w:rPr>
          <w:rFonts w:ascii="Arial" w:hAnsi="Arial"/>
          <w:b/>
          <w:spacing w:val="-3"/>
          <w:w w:val="85"/>
        </w:rPr>
        <w:t> </w:t>
      </w:r>
      <w:r>
        <w:rPr>
          <w:rFonts w:ascii="Arial" w:hAnsi="Arial"/>
          <w:b/>
          <w:w w:val="85"/>
        </w:rPr>
        <w:t>quitação</w:t>
      </w:r>
      <w:r>
        <w:rPr>
          <w:rFonts w:ascii="Arial" w:hAnsi="Arial"/>
          <w:b/>
          <w:spacing w:val="-4"/>
          <w:w w:val="85"/>
        </w:rPr>
        <w:t> </w:t>
      </w:r>
      <w:r>
        <w:rPr>
          <w:w w:val="85"/>
        </w:rPr>
        <w:t>ao</w:t>
      </w:r>
      <w:r>
        <w:rPr>
          <w:spacing w:val="-4"/>
          <w:w w:val="85"/>
        </w:rPr>
        <w:t> </w:t>
      </w:r>
      <w:r>
        <w:rPr>
          <w:w w:val="85"/>
        </w:rPr>
        <w:t>Sr.</w:t>
      </w:r>
      <w:r>
        <w:rPr>
          <w:spacing w:val="-3"/>
          <w:w w:val="85"/>
        </w:rPr>
        <w:t> </w:t>
      </w:r>
      <w:r>
        <w:rPr>
          <w:w w:val="85"/>
        </w:rPr>
        <w:t>Luis</w:t>
      </w:r>
      <w:r>
        <w:rPr>
          <w:spacing w:val="-4"/>
          <w:w w:val="85"/>
        </w:rPr>
        <w:t> </w:t>
      </w:r>
      <w:r>
        <w:rPr>
          <w:w w:val="85"/>
        </w:rPr>
        <w:t>Fabian</w:t>
      </w:r>
      <w:r>
        <w:rPr>
          <w:spacing w:val="-4"/>
          <w:w w:val="85"/>
        </w:rPr>
        <w:t> </w:t>
      </w:r>
      <w:r>
        <w:rPr>
          <w:w w:val="85"/>
        </w:rPr>
        <w:t>Pereira </w:t>
      </w:r>
      <w:r>
        <w:rPr>
          <w:w w:val="80"/>
        </w:rPr>
        <w:t>Barbosa, Ordenador de Despesas no período de 01/02/2020 a 31/12/2020, nos termos dos art. 24 e art. 72, inciso II, da Lei</w:t>
      </w:r>
      <w:r>
        <w:rPr>
          <w:spacing w:val="80"/>
        </w:rPr>
        <w:t> </w:t>
      </w:r>
      <w:r>
        <w:rPr>
          <w:w w:val="85"/>
        </w:rPr>
        <w:t>nº 2.423/96 (LO-TCE/AM) c/c o art. 189, inciso II, da Resolução nº 04/2002 (RI-TCE/AM); </w:t>
      </w:r>
      <w:r>
        <w:rPr>
          <w:rFonts w:ascii="Arial" w:hAnsi="Arial"/>
          <w:b/>
          <w:w w:val="85"/>
        </w:rPr>
        <w:t>10.4. Recomendar </w:t>
      </w:r>
      <w:r>
        <w:rPr>
          <w:w w:val="85"/>
        </w:rPr>
        <w:t>à atual gestão do Fundo Estadual</w:t>
      </w:r>
      <w:r>
        <w:rPr>
          <w:spacing w:val="-1"/>
          <w:w w:val="85"/>
        </w:rPr>
        <w:t> </w:t>
      </w:r>
      <w:r>
        <w:rPr>
          <w:w w:val="85"/>
        </w:rPr>
        <w:t>de Incentivo ao Cumprimento de Metas</w:t>
      </w:r>
      <w:r>
        <w:rPr>
          <w:spacing w:val="-1"/>
          <w:w w:val="85"/>
        </w:rPr>
        <w:t> </w:t>
      </w:r>
      <w:r>
        <w:rPr>
          <w:w w:val="85"/>
        </w:rPr>
        <w:t>da Educação Básica - FEICMEB e da</w:t>
      </w:r>
      <w:r>
        <w:rPr>
          <w:spacing w:val="-2"/>
          <w:w w:val="85"/>
        </w:rPr>
        <w:t> </w:t>
      </w:r>
      <w:r>
        <w:rPr>
          <w:w w:val="85"/>
        </w:rPr>
        <w:t>Secretaria</w:t>
      </w:r>
      <w:r>
        <w:rPr>
          <w:spacing w:val="-2"/>
          <w:w w:val="85"/>
        </w:rPr>
        <w:t> </w:t>
      </w:r>
      <w:r>
        <w:rPr>
          <w:w w:val="85"/>
        </w:rPr>
        <w:t>de Estado da Educação e Desporto -</w:t>
      </w:r>
      <w:r>
        <w:rPr>
          <w:spacing w:val="-1"/>
          <w:w w:val="85"/>
        </w:rPr>
        <w:t> </w:t>
      </w:r>
      <w:r>
        <w:rPr>
          <w:w w:val="85"/>
        </w:rPr>
        <w:t>SEDUC</w:t>
      </w:r>
      <w:r>
        <w:rPr>
          <w:spacing w:val="-1"/>
          <w:w w:val="85"/>
        </w:rPr>
        <w:t> </w:t>
      </w:r>
      <w:r>
        <w:rPr>
          <w:w w:val="85"/>
        </w:rPr>
        <w:t>que: </w:t>
      </w:r>
      <w:r>
        <w:rPr>
          <w:rFonts w:ascii="Arial" w:hAnsi="Arial"/>
          <w:b/>
          <w:w w:val="85"/>
        </w:rPr>
        <w:t>10.4.1. </w:t>
      </w:r>
      <w:r>
        <w:rPr>
          <w:w w:val="85"/>
        </w:rPr>
        <w:t>Dê continuidade ao Programa de</w:t>
      </w:r>
      <w:r>
        <w:rPr>
          <w:spacing w:val="-2"/>
          <w:w w:val="85"/>
        </w:rPr>
        <w:t> </w:t>
      </w:r>
      <w:r>
        <w:rPr>
          <w:w w:val="85"/>
        </w:rPr>
        <w:t>Incentivo</w:t>
      </w:r>
      <w:r>
        <w:rPr>
          <w:spacing w:val="-2"/>
          <w:w w:val="85"/>
        </w:rPr>
        <w:t> </w:t>
      </w:r>
      <w:r>
        <w:rPr>
          <w:w w:val="85"/>
        </w:rPr>
        <w:t>ao Cumprimento</w:t>
      </w:r>
      <w:r>
        <w:rPr>
          <w:spacing w:val="-1"/>
          <w:w w:val="85"/>
        </w:rPr>
        <w:t> </w:t>
      </w:r>
      <w:r>
        <w:rPr>
          <w:w w:val="85"/>
        </w:rPr>
        <w:t>de </w:t>
      </w:r>
      <w:r>
        <w:rPr>
          <w:w w:val="80"/>
        </w:rPr>
        <w:t>Metas</w:t>
      </w:r>
      <w:r>
        <w:rPr/>
        <w:t> </w:t>
      </w:r>
      <w:r>
        <w:rPr>
          <w:w w:val="80"/>
        </w:rPr>
        <w:t>da</w:t>
      </w:r>
      <w:r>
        <w:rPr/>
        <w:t> </w:t>
      </w:r>
      <w:r>
        <w:rPr>
          <w:w w:val="80"/>
        </w:rPr>
        <w:t>Educação</w:t>
      </w:r>
      <w:r>
        <w:rPr/>
        <w:t> </w:t>
      </w:r>
      <w:r>
        <w:rPr>
          <w:w w:val="80"/>
        </w:rPr>
        <w:t>Básica;</w:t>
      </w:r>
      <w:r>
        <w:rPr/>
        <w:t> </w:t>
      </w:r>
      <w:r>
        <w:rPr>
          <w:rFonts w:ascii="Arial" w:hAnsi="Arial"/>
          <w:b/>
          <w:w w:val="80"/>
        </w:rPr>
        <w:t>10.4.2.</w:t>
      </w:r>
      <w:r>
        <w:rPr>
          <w:rFonts w:ascii="Arial" w:hAnsi="Arial"/>
          <w:b/>
        </w:rPr>
        <w:t> </w:t>
      </w:r>
      <w:r>
        <w:rPr>
          <w:w w:val="80"/>
        </w:rPr>
        <w:t>Crie</w:t>
      </w:r>
      <w:r>
        <w:rPr/>
        <w:t> </w:t>
      </w:r>
      <w:r>
        <w:rPr>
          <w:w w:val="80"/>
        </w:rPr>
        <w:t>um</w:t>
      </w:r>
      <w:r>
        <w:rPr/>
        <w:t> </w:t>
      </w:r>
      <w:r>
        <w:rPr>
          <w:w w:val="80"/>
        </w:rPr>
        <w:t>sistema</w:t>
      </w:r>
      <w:r>
        <w:rPr/>
        <w:t> </w:t>
      </w:r>
      <w:r>
        <w:rPr>
          <w:w w:val="80"/>
        </w:rPr>
        <w:t>para</w:t>
      </w:r>
      <w:r>
        <w:rPr/>
        <w:t> </w:t>
      </w:r>
      <w:r>
        <w:rPr>
          <w:w w:val="80"/>
        </w:rPr>
        <w:t>Prestação</w:t>
      </w:r>
      <w:r>
        <w:rPr/>
        <w:t> </w:t>
      </w:r>
      <w:r>
        <w:rPr>
          <w:w w:val="80"/>
        </w:rPr>
        <w:t>de</w:t>
      </w:r>
      <w:r>
        <w:rPr/>
        <w:t> </w:t>
      </w:r>
      <w:r>
        <w:rPr>
          <w:w w:val="80"/>
        </w:rPr>
        <w:t>Contas</w:t>
      </w:r>
      <w:r>
        <w:rPr/>
        <w:t> </w:t>
      </w:r>
      <w:r>
        <w:rPr>
          <w:w w:val="80"/>
        </w:rPr>
        <w:t>dos</w:t>
      </w:r>
      <w:r>
        <w:rPr/>
        <w:t> </w:t>
      </w:r>
      <w:r>
        <w:rPr>
          <w:w w:val="80"/>
        </w:rPr>
        <w:t>recursos</w:t>
      </w:r>
      <w:r>
        <w:rPr/>
        <w:t> </w:t>
      </w:r>
      <w:r>
        <w:rPr>
          <w:w w:val="80"/>
        </w:rPr>
        <w:t>(Associação</w:t>
      </w:r>
      <w:r>
        <w:rPr/>
        <w:t> </w:t>
      </w:r>
      <w:r>
        <w:rPr>
          <w:w w:val="80"/>
        </w:rPr>
        <w:t>de</w:t>
      </w:r>
      <w:r>
        <w:rPr/>
        <w:t> </w:t>
      </w:r>
      <w:r>
        <w:rPr>
          <w:w w:val="80"/>
        </w:rPr>
        <w:t>Pais,</w:t>
      </w:r>
      <w:r>
        <w:rPr/>
        <w:t> </w:t>
      </w:r>
      <w:r>
        <w:rPr>
          <w:w w:val="80"/>
        </w:rPr>
        <w:t>Mestres </w:t>
      </w:r>
      <w:r>
        <w:rPr>
          <w:w w:val="85"/>
        </w:rPr>
        <w:t>e Comunitários -</w:t>
      </w:r>
      <w:r>
        <w:rPr>
          <w:spacing w:val="-2"/>
          <w:w w:val="85"/>
        </w:rPr>
        <w:t> </w:t>
      </w:r>
      <w:r>
        <w:rPr>
          <w:w w:val="85"/>
        </w:rPr>
        <w:t>APMC’s); </w:t>
      </w:r>
      <w:r>
        <w:rPr>
          <w:rFonts w:ascii="Arial" w:hAnsi="Arial"/>
          <w:b/>
          <w:w w:val="85"/>
        </w:rPr>
        <w:t>10.4.3. </w:t>
      </w:r>
      <w:r>
        <w:rPr>
          <w:w w:val="85"/>
        </w:rPr>
        <w:t>Crie mecanismos</w:t>
      </w:r>
      <w:r>
        <w:rPr>
          <w:spacing w:val="-1"/>
          <w:w w:val="85"/>
        </w:rPr>
        <w:t> </w:t>
      </w:r>
      <w:r>
        <w:rPr>
          <w:w w:val="85"/>
        </w:rPr>
        <w:t>de controle das diligências</w:t>
      </w:r>
      <w:r>
        <w:rPr>
          <w:spacing w:val="-1"/>
          <w:w w:val="85"/>
        </w:rPr>
        <w:t> </w:t>
      </w:r>
      <w:r>
        <w:rPr>
          <w:w w:val="85"/>
        </w:rPr>
        <w:t>e</w:t>
      </w:r>
      <w:r>
        <w:rPr>
          <w:spacing w:val="-1"/>
          <w:w w:val="85"/>
        </w:rPr>
        <w:t> </w:t>
      </w:r>
      <w:r>
        <w:rPr>
          <w:w w:val="85"/>
        </w:rPr>
        <w:t>notificações</w:t>
      </w:r>
      <w:r>
        <w:rPr>
          <w:spacing w:val="-1"/>
          <w:w w:val="85"/>
        </w:rPr>
        <w:t> </w:t>
      </w:r>
      <w:r>
        <w:rPr>
          <w:w w:val="85"/>
        </w:rPr>
        <w:t>relativas</w:t>
      </w:r>
      <w:r>
        <w:rPr>
          <w:spacing w:val="-1"/>
          <w:w w:val="85"/>
        </w:rPr>
        <w:t> </w:t>
      </w:r>
      <w:r>
        <w:rPr>
          <w:w w:val="85"/>
        </w:rPr>
        <w:t>à</w:t>
      </w:r>
      <w:r>
        <w:rPr>
          <w:spacing w:val="-1"/>
          <w:w w:val="85"/>
        </w:rPr>
        <w:t> </w:t>
      </w:r>
      <w:r>
        <w:rPr>
          <w:w w:val="85"/>
        </w:rPr>
        <w:t>Prestação</w:t>
      </w:r>
      <w:r>
        <w:rPr>
          <w:spacing w:val="-2"/>
          <w:w w:val="85"/>
        </w:rPr>
        <w:t> </w:t>
      </w:r>
      <w:r>
        <w:rPr>
          <w:w w:val="85"/>
        </w:rPr>
        <w:t>de Contas;</w:t>
      </w:r>
      <w:r>
        <w:rPr>
          <w:spacing w:val="-7"/>
          <w:w w:val="85"/>
        </w:rPr>
        <w:t> </w:t>
      </w:r>
      <w:r>
        <w:rPr>
          <w:rFonts w:ascii="Arial" w:hAnsi="Arial"/>
          <w:b/>
          <w:w w:val="85"/>
        </w:rPr>
        <w:t>10.4.4.</w:t>
      </w:r>
      <w:r>
        <w:rPr>
          <w:rFonts w:ascii="Arial" w:hAnsi="Arial"/>
          <w:b/>
          <w:spacing w:val="-7"/>
          <w:w w:val="85"/>
        </w:rPr>
        <w:t> </w:t>
      </w:r>
      <w:r>
        <w:rPr>
          <w:w w:val="85"/>
        </w:rPr>
        <w:t>Estabeleça</w:t>
      </w:r>
      <w:r>
        <w:rPr>
          <w:spacing w:val="-6"/>
          <w:w w:val="85"/>
        </w:rPr>
        <w:t> </w:t>
      </w:r>
      <w:r>
        <w:rPr>
          <w:w w:val="85"/>
        </w:rPr>
        <w:t>cronograma</w:t>
      </w:r>
      <w:r>
        <w:rPr>
          <w:spacing w:val="-7"/>
          <w:w w:val="85"/>
        </w:rPr>
        <w:t> </w:t>
      </w:r>
      <w:r>
        <w:rPr>
          <w:w w:val="85"/>
        </w:rPr>
        <w:t>de</w:t>
      </w:r>
      <w:r>
        <w:rPr>
          <w:spacing w:val="-7"/>
          <w:w w:val="85"/>
        </w:rPr>
        <w:t> </w:t>
      </w:r>
      <w:r>
        <w:rPr>
          <w:w w:val="85"/>
        </w:rPr>
        <w:t>visita</w:t>
      </w:r>
      <w:r>
        <w:rPr>
          <w:spacing w:val="-6"/>
          <w:w w:val="85"/>
        </w:rPr>
        <w:t> </w:t>
      </w:r>
      <w:r>
        <w:rPr>
          <w:w w:val="85"/>
        </w:rPr>
        <w:t>aos</w:t>
      </w:r>
      <w:r>
        <w:rPr>
          <w:spacing w:val="-7"/>
          <w:w w:val="85"/>
        </w:rPr>
        <w:t> </w:t>
      </w:r>
      <w:r>
        <w:rPr>
          <w:w w:val="85"/>
        </w:rPr>
        <w:t>municípios</w:t>
      </w:r>
      <w:r>
        <w:rPr>
          <w:spacing w:val="-7"/>
          <w:w w:val="85"/>
        </w:rPr>
        <w:t> </w:t>
      </w:r>
      <w:r>
        <w:rPr>
          <w:w w:val="85"/>
        </w:rPr>
        <w:t>com</w:t>
      </w:r>
      <w:r>
        <w:rPr>
          <w:spacing w:val="-7"/>
          <w:w w:val="85"/>
        </w:rPr>
        <w:t> </w:t>
      </w:r>
      <w:r>
        <w:rPr>
          <w:w w:val="85"/>
        </w:rPr>
        <w:t>maior</w:t>
      </w:r>
      <w:r>
        <w:rPr>
          <w:spacing w:val="-6"/>
          <w:w w:val="85"/>
        </w:rPr>
        <w:t> </w:t>
      </w:r>
      <w:r>
        <w:rPr>
          <w:w w:val="85"/>
        </w:rPr>
        <w:t>dificuldade</w:t>
      </w:r>
      <w:r>
        <w:rPr>
          <w:spacing w:val="-7"/>
          <w:w w:val="85"/>
        </w:rPr>
        <w:t> </w:t>
      </w:r>
      <w:r>
        <w:rPr>
          <w:w w:val="85"/>
        </w:rPr>
        <w:t>na</w:t>
      </w:r>
      <w:r>
        <w:rPr>
          <w:spacing w:val="-7"/>
          <w:w w:val="85"/>
        </w:rPr>
        <w:t> </w:t>
      </w:r>
      <w:r>
        <w:rPr>
          <w:w w:val="85"/>
        </w:rPr>
        <w:t>Prestação</w:t>
      </w:r>
      <w:r>
        <w:rPr>
          <w:spacing w:val="-6"/>
          <w:w w:val="85"/>
        </w:rPr>
        <w:t> </w:t>
      </w:r>
      <w:r>
        <w:rPr>
          <w:w w:val="85"/>
        </w:rPr>
        <w:t>de</w:t>
      </w:r>
      <w:r>
        <w:rPr>
          <w:spacing w:val="-7"/>
          <w:w w:val="85"/>
        </w:rPr>
        <w:t> </w:t>
      </w:r>
      <w:r>
        <w:rPr>
          <w:w w:val="85"/>
        </w:rPr>
        <w:t>Contas;</w:t>
      </w:r>
      <w:r>
        <w:rPr>
          <w:spacing w:val="-4"/>
          <w:w w:val="85"/>
        </w:rPr>
        <w:t> </w:t>
      </w:r>
      <w:r>
        <w:rPr>
          <w:rFonts w:ascii="Arial" w:hAnsi="Arial"/>
          <w:b/>
          <w:w w:val="85"/>
        </w:rPr>
        <w:t>10.4.5. </w:t>
      </w:r>
      <w:r>
        <w:rPr>
          <w:w w:val="80"/>
        </w:rPr>
        <w:t>Agende</w:t>
      </w:r>
      <w:r>
        <w:rPr/>
        <w:t> </w:t>
      </w:r>
      <w:r>
        <w:rPr>
          <w:w w:val="80"/>
        </w:rPr>
        <w:t>visitas</w:t>
      </w:r>
      <w:r>
        <w:rPr/>
        <w:t> </w:t>
      </w:r>
      <w:r>
        <w:rPr>
          <w:w w:val="80"/>
        </w:rPr>
        <w:t>às</w:t>
      </w:r>
      <w:r>
        <w:rPr/>
        <w:t> </w:t>
      </w:r>
      <w:r>
        <w:rPr>
          <w:w w:val="80"/>
        </w:rPr>
        <w:t>escolas</w:t>
      </w:r>
      <w:r>
        <w:rPr/>
        <w:t> </w:t>
      </w:r>
      <w:r>
        <w:rPr>
          <w:w w:val="80"/>
        </w:rPr>
        <w:t>(APMC’s)</w:t>
      </w:r>
      <w:r>
        <w:rPr/>
        <w:t> </w:t>
      </w:r>
      <w:r>
        <w:rPr>
          <w:w w:val="80"/>
        </w:rPr>
        <w:t>que</w:t>
      </w:r>
      <w:r>
        <w:rPr/>
        <w:t> </w:t>
      </w:r>
      <w:r>
        <w:rPr>
          <w:w w:val="80"/>
        </w:rPr>
        <w:t>ainda</w:t>
      </w:r>
      <w:r>
        <w:rPr/>
        <w:t> </w:t>
      </w:r>
      <w:r>
        <w:rPr>
          <w:w w:val="80"/>
        </w:rPr>
        <w:t>não</w:t>
      </w:r>
      <w:r>
        <w:rPr/>
        <w:t> </w:t>
      </w:r>
      <w:r>
        <w:rPr>
          <w:w w:val="80"/>
        </w:rPr>
        <w:t>enviaram</w:t>
      </w:r>
      <w:r>
        <w:rPr/>
        <w:t> </w:t>
      </w:r>
      <w:r>
        <w:rPr>
          <w:w w:val="80"/>
        </w:rPr>
        <w:t>as</w:t>
      </w:r>
      <w:r>
        <w:rPr/>
        <w:t> </w:t>
      </w:r>
      <w:r>
        <w:rPr>
          <w:w w:val="80"/>
        </w:rPr>
        <w:t>documentações</w:t>
      </w:r>
      <w:r>
        <w:rPr/>
        <w:t> </w:t>
      </w:r>
      <w:r>
        <w:rPr>
          <w:w w:val="80"/>
        </w:rPr>
        <w:t>necessárias</w:t>
      </w:r>
      <w:r>
        <w:rPr/>
        <w:t> </w:t>
      </w:r>
      <w:r>
        <w:rPr>
          <w:w w:val="80"/>
        </w:rPr>
        <w:t>ao</w:t>
      </w:r>
      <w:r>
        <w:rPr/>
        <w:t> </w:t>
      </w:r>
      <w:r>
        <w:rPr>
          <w:w w:val="80"/>
        </w:rPr>
        <w:t>pedido</w:t>
      </w:r>
      <w:r>
        <w:rPr/>
        <w:t> </w:t>
      </w:r>
      <w:r>
        <w:rPr>
          <w:w w:val="80"/>
        </w:rPr>
        <w:t>do</w:t>
      </w:r>
      <w:r>
        <w:rPr/>
        <w:t> </w:t>
      </w:r>
      <w:r>
        <w:rPr>
          <w:w w:val="80"/>
        </w:rPr>
        <w:t>Prêmio</w:t>
      </w:r>
      <w:r>
        <w:rPr/>
        <w:t> </w:t>
      </w:r>
      <w:r>
        <w:rPr>
          <w:w w:val="80"/>
        </w:rPr>
        <w:t>Escola </w:t>
      </w:r>
      <w:r>
        <w:rPr>
          <w:w w:val="85"/>
        </w:rPr>
        <w:t>de</w:t>
      </w:r>
      <w:r>
        <w:rPr>
          <w:spacing w:val="-1"/>
          <w:w w:val="85"/>
        </w:rPr>
        <w:t> </w:t>
      </w:r>
      <w:r>
        <w:rPr>
          <w:w w:val="85"/>
        </w:rPr>
        <w:t>Valor</w:t>
      </w:r>
      <w:r>
        <w:rPr>
          <w:spacing w:val="-2"/>
          <w:w w:val="85"/>
        </w:rPr>
        <w:t> </w:t>
      </w:r>
      <w:r>
        <w:rPr>
          <w:w w:val="85"/>
        </w:rPr>
        <w:t>2014</w:t>
      </w:r>
      <w:r>
        <w:rPr>
          <w:spacing w:val="-1"/>
          <w:w w:val="85"/>
        </w:rPr>
        <w:t> </w:t>
      </w:r>
      <w:r>
        <w:rPr>
          <w:w w:val="85"/>
        </w:rPr>
        <w:t>(08</w:t>
      </w:r>
      <w:r>
        <w:rPr>
          <w:spacing w:val="-1"/>
          <w:w w:val="85"/>
        </w:rPr>
        <w:t> </w:t>
      </w:r>
      <w:r>
        <w:rPr>
          <w:w w:val="85"/>
        </w:rPr>
        <w:t>escolas); </w:t>
      </w:r>
      <w:r>
        <w:rPr>
          <w:rFonts w:ascii="Arial" w:hAnsi="Arial"/>
          <w:b/>
          <w:w w:val="85"/>
        </w:rPr>
        <w:t>10.4.6. </w:t>
      </w:r>
      <w:r>
        <w:rPr>
          <w:w w:val="85"/>
        </w:rPr>
        <w:t>Envie</w:t>
      </w:r>
      <w:r>
        <w:rPr>
          <w:spacing w:val="-3"/>
          <w:w w:val="85"/>
        </w:rPr>
        <w:t> </w:t>
      </w:r>
      <w:r>
        <w:rPr>
          <w:w w:val="85"/>
        </w:rPr>
        <w:t>notificações</w:t>
      </w:r>
      <w:r>
        <w:rPr>
          <w:spacing w:val="-3"/>
          <w:w w:val="85"/>
        </w:rPr>
        <w:t> </w:t>
      </w:r>
      <w:r>
        <w:rPr>
          <w:w w:val="85"/>
        </w:rPr>
        <w:t>às</w:t>
      </w:r>
      <w:r>
        <w:rPr>
          <w:spacing w:val="-2"/>
          <w:w w:val="85"/>
        </w:rPr>
        <w:t> </w:t>
      </w:r>
      <w:r>
        <w:rPr>
          <w:w w:val="85"/>
        </w:rPr>
        <w:t>escolas</w:t>
      </w:r>
      <w:r>
        <w:rPr>
          <w:spacing w:val="-1"/>
          <w:w w:val="85"/>
        </w:rPr>
        <w:t> </w:t>
      </w:r>
      <w:r>
        <w:rPr>
          <w:w w:val="85"/>
        </w:rPr>
        <w:t>que</w:t>
      </w:r>
      <w:r>
        <w:rPr>
          <w:spacing w:val="-1"/>
          <w:w w:val="85"/>
        </w:rPr>
        <w:t> </w:t>
      </w:r>
      <w:r>
        <w:rPr>
          <w:w w:val="85"/>
        </w:rPr>
        <w:t>possuem</w:t>
      </w:r>
      <w:r>
        <w:rPr>
          <w:spacing w:val="-2"/>
          <w:w w:val="85"/>
        </w:rPr>
        <w:t> </w:t>
      </w:r>
      <w:r>
        <w:rPr>
          <w:w w:val="85"/>
        </w:rPr>
        <w:t>alunos</w:t>
      </w:r>
      <w:r>
        <w:rPr>
          <w:spacing w:val="-2"/>
          <w:w w:val="85"/>
        </w:rPr>
        <w:t> </w:t>
      </w:r>
      <w:r>
        <w:rPr>
          <w:w w:val="85"/>
        </w:rPr>
        <w:t>contemplados</w:t>
      </w:r>
      <w:r>
        <w:rPr>
          <w:spacing w:val="-2"/>
          <w:w w:val="85"/>
        </w:rPr>
        <w:t> </w:t>
      </w:r>
      <w:r>
        <w:rPr>
          <w:w w:val="85"/>
        </w:rPr>
        <w:t>com</w:t>
      </w:r>
      <w:r>
        <w:rPr>
          <w:spacing w:val="-4"/>
          <w:w w:val="85"/>
        </w:rPr>
        <w:t> </w:t>
      </w:r>
      <w:r>
        <w:rPr>
          <w:w w:val="85"/>
        </w:rPr>
        <w:t>o</w:t>
      </w:r>
      <w:r>
        <w:rPr>
          <w:spacing w:val="-1"/>
          <w:w w:val="85"/>
        </w:rPr>
        <w:t> </w:t>
      </w:r>
      <w:r>
        <w:rPr>
          <w:w w:val="85"/>
        </w:rPr>
        <w:t>Prêmio</w:t>
      </w:r>
      <w:r>
        <w:rPr>
          <w:spacing w:val="-1"/>
          <w:w w:val="85"/>
        </w:rPr>
        <w:t> </w:t>
      </w:r>
      <w:r>
        <w:rPr>
          <w:w w:val="85"/>
        </w:rPr>
        <w:t>de </w:t>
      </w:r>
      <w:r>
        <w:rPr>
          <w:w w:val="80"/>
        </w:rPr>
        <w:t>Incentivo aos Alunos 2014 e que ainda não enviaram documentação (70 alunos);</w:t>
      </w:r>
      <w:r>
        <w:rPr/>
        <w:t> </w:t>
      </w:r>
      <w:r>
        <w:rPr>
          <w:rFonts w:ascii="Arial" w:hAnsi="Arial"/>
          <w:b/>
          <w:w w:val="80"/>
        </w:rPr>
        <w:t>10.4.7. </w:t>
      </w:r>
      <w:r>
        <w:rPr>
          <w:w w:val="80"/>
        </w:rPr>
        <w:t>Incentive a execução do Plano de </w:t>
      </w:r>
      <w:r>
        <w:rPr>
          <w:w w:val="85"/>
        </w:rPr>
        <w:t>Aplicação; </w:t>
      </w:r>
      <w:r>
        <w:rPr>
          <w:rFonts w:ascii="Arial" w:hAnsi="Arial"/>
          <w:b/>
          <w:w w:val="85"/>
        </w:rPr>
        <w:t>10.4.8. </w:t>
      </w:r>
      <w:r>
        <w:rPr>
          <w:w w:val="85"/>
        </w:rPr>
        <w:t>Notifique as APMC’s que</w:t>
      </w:r>
      <w:r>
        <w:rPr>
          <w:spacing w:val="-1"/>
          <w:w w:val="85"/>
        </w:rPr>
        <w:t> </w:t>
      </w:r>
      <w:r>
        <w:rPr>
          <w:w w:val="85"/>
        </w:rPr>
        <w:t>não prestaram contas dos recursos</w:t>
      </w:r>
      <w:r>
        <w:rPr>
          <w:spacing w:val="-2"/>
          <w:w w:val="85"/>
        </w:rPr>
        <w:t> </w:t>
      </w:r>
      <w:r>
        <w:rPr>
          <w:w w:val="85"/>
        </w:rPr>
        <w:t>nos períodos de:</w:t>
      </w:r>
      <w:r>
        <w:rPr>
          <w:spacing w:val="-1"/>
          <w:w w:val="85"/>
        </w:rPr>
        <w:t> </w:t>
      </w:r>
      <w:r>
        <w:rPr>
          <w:w w:val="85"/>
        </w:rPr>
        <w:t>2007 (duas escolas), 2008</w:t>
      </w:r>
      <w:r>
        <w:rPr>
          <w:spacing w:val="-7"/>
          <w:w w:val="85"/>
        </w:rPr>
        <w:t> </w:t>
      </w:r>
      <w:r>
        <w:rPr>
          <w:w w:val="85"/>
        </w:rPr>
        <w:t>(treze</w:t>
      </w:r>
      <w:r>
        <w:rPr>
          <w:spacing w:val="-7"/>
          <w:w w:val="85"/>
        </w:rPr>
        <w:t> </w:t>
      </w:r>
      <w:r>
        <w:rPr>
          <w:w w:val="85"/>
        </w:rPr>
        <w:t>escolas),</w:t>
      </w:r>
      <w:r>
        <w:rPr>
          <w:spacing w:val="-6"/>
          <w:w w:val="85"/>
        </w:rPr>
        <w:t> </w:t>
      </w:r>
      <w:r>
        <w:rPr>
          <w:w w:val="85"/>
        </w:rPr>
        <w:t>2009</w:t>
      </w:r>
      <w:r>
        <w:rPr>
          <w:spacing w:val="-7"/>
          <w:w w:val="85"/>
        </w:rPr>
        <w:t> </w:t>
      </w:r>
      <w:r>
        <w:rPr>
          <w:w w:val="85"/>
        </w:rPr>
        <w:t>(duas</w:t>
      </w:r>
      <w:r>
        <w:rPr>
          <w:spacing w:val="-7"/>
          <w:w w:val="85"/>
        </w:rPr>
        <w:t> </w:t>
      </w:r>
      <w:r>
        <w:rPr>
          <w:w w:val="85"/>
        </w:rPr>
        <w:t>escolas),</w:t>
      </w:r>
      <w:r>
        <w:rPr>
          <w:spacing w:val="-6"/>
          <w:w w:val="85"/>
        </w:rPr>
        <w:t> </w:t>
      </w:r>
      <w:r>
        <w:rPr>
          <w:w w:val="85"/>
        </w:rPr>
        <w:t>2010</w:t>
      </w:r>
      <w:r>
        <w:rPr>
          <w:spacing w:val="-7"/>
          <w:w w:val="85"/>
        </w:rPr>
        <w:t> </w:t>
      </w:r>
      <w:r>
        <w:rPr>
          <w:w w:val="85"/>
        </w:rPr>
        <w:t>(cinco</w:t>
      </w:r>
      <w:r>
        <w:rPr>
          <w:spacing w:val="-7"/>
          <w:w w:val="85"/>
        </w:rPr>
        <w:t> </w:t>
      </w:r>
      <w:r>
        <w:rPr>
          <w:w w:val="85"/>
        </w:rPr>
        <w:t>escolas),</w:t>
      </w:r>
      <w:r>
        <w:rPr>
          <w:spacing w:val="-7"/>
          <w:w w:val="85"/>
        </w:rPr>
        <w:t> </w:t>
      </w:r>
      <w:r>
        <w:rPr>
          <w:w w:val="85"/>
        </w:rPr>
        <w:t>2011</w:t>
      </w:r>
      <w:r>
        <w:rPr>
          <w:spacing w:val="-6"/>
          <w:w w:val="85"/>
        </w:rPr>
        <w:t> </w:t>
      </w:r>
      <w:r>
        <w:rPr>
          <w:w w:val="85"/>
        </w:rPr>
        <w:t>(oito</w:t>
      </w:r>
      <w:r>
        <w:rPr>
          <w:spacing w:val="-7"/>
          <w:w w:val="85"/>
        </w:rPr>
        <w:t> </w:t>
      </w:r>
      <w:r>
        <w:rPr>
          <w:w w:val="85"/>
        </w:rPr>
        <w:t>escolas),</w:t>
      </w:r>
      <w:r>
        <w:rPr>
          <w:spacing w:val="-7"/>
          <w:w w:val="85"/>
        </w:rPr>
        <w:t> </w:t>
      </w:r>
      <w:r>
        <w:rPr>
          <w:w w:val="85"/>
        </w:rPr>
        <w:t>2012</w:t>
      </w:r>
      <w:r>
        <w:rPr>
          <w:spacing w:val="-6"/>
          <w:w w:val="85"/>
        </w:rPr>
        <w:t> </w:t>
      </w:r>
      <w:r>
        <w:rPr>
          <w:w w:val="85"/>
        </w:rPr>
        <w:t>(duas</w:t>
      </w:r>
      <w:r>
        <w:rPr>
          <w:spacing w:val="-7"/>
          <w:w w:val="85"/>
        </w:rPr>
        <w:t> </w:t>
      </w:r>
      <w:r>
        <w:rPr>
          <w:w w:val="85"/>
        </w:rPr>
        <w:t>escolas),</w:t>
      </w:r>
      <w:r>
        <w:rPr>
          <w:spacing w:val="-7"/>
          <w:w w:val="85"/>
        </w:rPr>
        <w:t> </w:t>
      </w:r>
      <w:r>
        <w:rPr>
          <w:w w:val="85"/>
        </w:rPr>
        <w:t>2013</w:t>
      </w:r>
      <w:r>
        <w:rPr>
          <w:spacing w:val="-6"/>
          <w:w w:val="85"/>
        </w:rPr>
        <w:t> </w:t>
      </w:r>
      <w:r>
        <w:rPr>
          <w:w w:val="85"/>
        </w:rPr>
        <w:t>(vinte</w:t>
      </w:r>
      <w:r>
        <w:rPr>
          <w:spacing w:val="-7"/>
          <w:w w:val="85"/>
        </w:rPr>
        <w:t> </w:t>
      </w:r>
      <w:r>
        <w:rPr>
          <w:w w:val="85"/>
        </w:rPr>
        <w:t>e </w:t>
      </w:r>
      <w:r>
        <w:rPr>
          <w:w w:val="80"/>
        </w:rPr>
        <w:t>três escolas), 2014 (sessenta e quatro escolas), 2015/2016 (sem ocorrência), 2017/2018 (quinze escolas), totalizando 134 </w:t>
      </w:r>
      <w:r>
        <w:rPr>
          <w:w w:val="85"/>
        </w:rPr>
        <w:t>(cento</w:t>
      </w:r>
      <w:r>
        <w:rPr>
          <w:spacing w:val="-6"/>
          <w:w w:val="85"/>
        </w:rPr>
        <w:t> </w:t>
      </w:r>
      <w:r>
        <w:rPr>
          <w:w w:val="85"/>
        </w:rPr>
        <w:t>e</w:t>
      </w:r>
      <w:r>
        <w:rPr>
          <w:spacing w:val="-4"/>
          <w:w w:val="85"/>
        </w:rPr>
        <w:t> </w:t>
      </w:r>
      <w:r>
        <w:rPr>
          <w:w w:val="85"/>
        </w:rPr>
        <w:t>trinta</w:t>
      </w:r>
      <w:r>
        <w:rPr>
          <w:spacing w:val="-4"/>
          <w:w w:val="85"/>
        </w:rPr>
        <w:t> </w:t>
      </w:r>
      <w:r>
        <w:rPr>
          <w:w w:val="85"/>
        </w:rPr>
        <w:t>e</w:t>
      </w:r>
      <w:r>
        <w:rPr>
          <w:spacing w:val="-7"/>
          <w:w w:val="85"/>
        </w:rPr>
        <w:t> </w:t>
      </w:r>
      <w:r>
        <w:rPr>
          <w:w w:val="85"/>
        </w:rPr>
        <w:t>quatro)</w:t>
      </w:r>
      <w:r>
        <w:rPr>
          <w:spacing w:val="-5"/>
          <w:w w:val="85"/>
        </w:rPr>
        <w:t> </w:t>
      </w:r>
      <w:r>
        <w:rPr>
          <w:w w:val="85"/>
        </w:rPr>
        <w:t>escolas;</w:t>
      </w:r>
      <w:r>
        <w:rPr>
          <w:spacing w:val="-4"/>
          <w:w w:val="85"/>
        </w:rPr>
        <w:t> </w:t>
      </w:r>
      <w:r>
        <w:rPr>
          <w:rFonts w:ascii="Arial" w:hAnsi="Arial"/>
          <w:b/>
          <w:w w:val="85"/>
        </w:rPr>
        <w:t>10.4.9.</w:t>
      </w:r>
      <w:r>
        <w:rPr>
          <w:rFonts w:ascii="Arial" w:hAnsi="Arial"/>
          <w:b/>
          <w:spacing w:val="-6"/>
          <w:w w:val="85"/>
        </w:rPr>
        <w:t> </w:t>
      </w:r>
      <w:r>
        <w:rPr>
          <w:w w:val="85"/>
        </w:rPr>
        <w:t>Solicite</w:t>
      </w:r>
      <w:r>
        <w:rPr>
          <w:spacing w:val="-7"/>
          <w:w w:val="85"/>
        </w:rPr>
        <w:t> </w:t>
      </w:r>
      <w:r>
        <w:rPr>
          <w:w w:val="85"/>
        </w:rPr>
        <w:t>às</w:t>
      </w:r>
      <w:r>
        <w:rPr>
          <w:spacing w:val="-5"/>
          <w:w w:val="85"/>
        </w:rPr>
        <w:t> </w:t>
      </w:r>
      <w:r>
        <w:rPr>
          <w:w w:val="85"/>
        </w:rPr>
        <w:t>coordenadorias</w:t>
      </w:r>
      <w:r>
        <w:rPr>
          <w:spacing w:val="-5"/>
          <w:w w:val="85"/>
        </w:rPr>
        <w:t> </w:t>
      </w:r>
      <w:r>
        <w:rPr>
          <w:w w:val="85"/>
        </w:rPr>
        <w:t>que</w:t>
      </w:r>
      <w:r>
        <w:rPr>
          <w:spacing w:val="-7"/>
          <w:w w:val="85"/>
        </w:rPr>
        <w:t> </w:t>
      </w:r>
      <w:r>
        <w:rPr>
          <w:w w:val="85"/>
        </w:rPr>
        <w:t>acompanhem</w:t>
      </w:r>
      <w:r>
        <w:rPr>
          <w:spacing w:val="-6"/>
          <w:w w:val="85"/>
        </w:rPr>
        <w:t> </w:t>
      </w:r>
      <w:r>
        <w:rPr>
          <w:w w:val="85"/>
        </w:rPr>
        <w:t>as</w:t>
      </w:r>
      <w:r>
        <w:rPr>
          <w:spacing w:val="-7"/>
          <w:w w:val="85"/>
        </w:rPr>
        <w:t> </w:t>
      </w:r>
      <w:r>
        <w:rPr>
          <w:w w:val="85"/>
        </w:rPr>
        <w:t>Declarações</w:t>
      </w:r>
      <w:r>
        <w:rPr>
          <w:spacing w:val="-6"/>
          <w:w w:val="85"/>
        </w:rPr>
        <w:t> </w:t>
      </w:r>
      <w:r>
        <w:rPr>
          <w:w w:val="85"/>
        </w:rPr>
        <w:t>de</w:t>
      </w:r>
      <w:r>
        <w:rPr>
          <w:spacing w:val="-4"/>
          <w:w w:val="85"/>
        </w:rPr>
        <w:t> </w:t>
      </w:r>
      <w:r>
        <w:rPr>
          <w:w w:val="85"/>
        </w:rPr>
        <w:t>IR,</w:t>
      </w:r>
      <w:r>
        <w:rPr>
          <w:spacing w:val="-5"/>
          <w:w w:val="85"/>
        </w:rPr>
        <w:t> </w:t>
      </w:r>
      <w:r>
        <w:rPr>
          <w:w w:val="85"/>
        </w:rPr>
        <w:t>para</w:t>
      </w:r>
      <w:r>
        <w:rPr>
          <w:spacing w:val="-7"/>
          <w:w w:val="85"/>
        </w:rPr>
        <w:t> </w:t>
      </w:r>
      <w:r>
        <w:rPr>
          <w:w w:val="85"/>
        </w:rPr>
        <w:t>evitar </w:t>
      </w:r>
      <w:r>
        <w:rPr>
          <w:w w:val="90"/>
        </w:rPr>
        <w:t>pagamento</w:t>
      </w:r>
      <w:r>
        <w:rPr>
          <w:spacing w:val="-4"/>
          <w:w w:val="90"/>
        </w:rPr>
        <w:t> </w:t>
      </w:r>
      <w:r>
        <w:rPr>
          <w:w w:val="90"/>
        </w:rPr>
        <w:t>de</w:t>
      </w:r>
      <w:r>
        <w:rPr>
          <w:spacing w:val="-4"/>
          <w:w w:val="90"/>
        </w:rPr>
        <w:t> </w:t>
      </w:r>
      <w:r>
        <w:rPr>
          <w:w w:val="90"/>
        </w:rPr>
        <w:t>multas</w:t>
      </w:r>
      <w:r>
        <w:rPr>
          <w:spacing w:val="-5"/>
          <w:w w:val="90"/>
        </w:rPr>
        <w:t> </w:t>
      </w:r>
      <w:r>
        <w:rPr>
          <w:w w:val="90"/>
        </w:rPr>
        <w:t>por</w:t>
      </w:r>
      <w:r>
        <w:rPr>
          <w:spacing w:val="-4"/>
          <w:w w:val="90"/>
        </w:rPr>
        <w:t> </w:t>
      </w:r>
      <w:r>
        <w:rPr>
          <w:w w:val="90"/>
        </w:rPr>
        <w:t>irregularidades;</w:t>
      </w:r>
      <w:r>
        <w:rPr>
          <w:spacing w:val="-2"/>
          <w:w w:val="90"/>
        </w:rPr>
        <w:t> </w:t>
      </w:r>
      <w:r>
        <w:rPr>
          <w:rFonts w:ascii="Arial" w:hAnsi="Arial"/>
          <w:b/>
          <w:w w:val="90"/>
        </w:rPr>
        <w:t>10.4.10.</w:t>
      </w:r>
      <w:r>
        <w:rPr>
          <w:rFonts w:ascii="Arial" w:hAnsi="Arial"/>
          <w:b/>
          <w:spacing w:val="-4"/>
          <w:w w:val="90"/>
        </w:rPr>
        <w:t> </w:t>
      </w:r>
      <w:r>
        <w:rPr>
          <w:w w:val="90"/>
        </w:rPr>
        <w:t>Estabeleça</w:t>
      </w:r>
      <w:r>
        <w:rPr>
          <w:spacing w:val="-5"/>
          <w:w w:val="90"/>
        </w:rPr>
        <w:t> </w:t>
      </w:r>
      <w:r>
        <w:rPr>
          <w:w w:val="90"/>
        </w:rPr>
        <w:t>integração</w:t>
      </w:r>
      <w:r>
        <w:rPr>
          <w:spacing w:val="-4"/>
          <w:w w:val="90"/>
        </w:rPr>
        <w:t> </w:t>
      </w:r>
      <w:r>
        <w:rPr>
          <w:w w:val="90"/>
        </w:rPr>
        <w:t>entre</w:t>
      </w:r>
      <w:r>
        <w:rPr>
          <w:spacing w:val="-4"/>
          <w:w w:val="90"/>
        </w:rPr>
        <w:t> </w:t>
      </w:r>
      <w:r>
        <w:rPr>
          <w:w w:val="90"/>
        </w:rPr>
        <w:t>os</w:t>
      </w:r>
      <w:r>
        <w:rPr>
          <w:spacing w:val="-4"/>
          <w:w w:val="90"/>
        </w:rPr>
        <w:t> </w:t>
      </w:r>
      <w:r>
        <w:rPr>
          <w:w w:val="90"/>
        </w:rPr>
        <w:t>Programas</w:t>
      </w:r>
      <w:r>
        <w:rPr>
          <w:spacing w:val="-5"/>
          <w:w w:val="90"/>
        </w:rPr>
        <w:t> </w:t>
      </w:r>
      <w:r>
        <w:rPr>
          <w:w w:val="90"/>
        </w:rPr>
        <w:t>para</w:t>
      </w:r>
      <w:r>
        <w:rPr>
          <w:spacing w:val="-5"/>
          <w:w w:val="90"/>
        </w:rPr>
        <w:t> </w:t>
      </w:r>
      <w:r>
        <w:rPr>
          <w:w w:val="90"/>
        </w:rPr>
        <w:t>que</w:t>
      </w:r>
      <w:r>
        <w:rPr>
          <w:spacing w:val="-4"/>
          <w:w w:val="90"/>
        </w:rPr>
        <w:t> </w:t>
      </w:r>
      <w:r>
        <w:rPr>
          <w:w w:val="90"/>
        </w:rPr>
        <w:t>não</w:t>
      </w:r>
      <w:r>
        <w:rPr>
          <w:spacing w:val="-5"/>
          <w:w w:val="90"/>
        </w:rPr>
        <w:t> </w:t>
      </w:r>
      <w:r>
        <w:rPr>
          <w:w w:val="90"/>
        </w:rPr>
        <w:t>haja </w:t>
      </w:r>
      <w:r>
        <w:rPr>
          <w:w w:val="80"/>
        </w:rPr>
        <w:t>duplicidade de ações; </w:t>
      </w:r>
      <w:r>
        <w:rPr>
          <w:rFonts w:ascii="Arial" w:hAnsi="Arial"/>
          <w:b/>
          <w:w w:val="80"/>
        </w:rPr>
        <w:t>10.4.11. </w:t>
      </w:r>
      <w:r>
        <w:rPr>
          <w:w w:val="80"/>
        </w:rPr>
        <w:t>Realize oficinas sobre Prestação de Contas;</w:t>
      </w:r>
      <w:r>
        <w:rPr/>
        <w:t> </w:t>
      </w:r>
      <w:r>
        <w:rPr>
          <w:rFonts w:ascii="Arial" w:hAnsi="Arial"/>
          <w:b/>
          <w:w w:val="80"/>
        </w:rPr>
        <w:t>10.4.12. </w:t>
      </w:r>
      <w:r>
        <w:rPr>
          <w:w w:val="80"/>
        </w:rPr>
        <w:t>Programe cursos sobre a otimização</w:t>
      </w:r>
      <w:r>
        <w:rPr>
          <w:spacing w:val="80"/>
        </w:rPr>
        <w:t> </w:t>
      </w:r>
      <w:r>
        <w:rPr>
          <w:w w:val="85"/>
        </w:rPr>
        <w:t>das</w:t>
      </w:r>
      <w:r>
        <w:rPr>
          <w:spacing w:val="-5"/>
          <w:w w:val="85"/>
        </w:rPr>
        <w:t> </w:t>
      </w:r>
      <w:r>
        <w:rPr>
          <w:w w:val="85"/>
        </w:rPr>
        <w:t>ações</w:t>
      </w:r>
      <w:r>
        <w:rPr>
          <w:spacing w:val="-5"/>
          <w:w w:val="85"/>
        </w:rPr>
        <w:t> </w:t>
      </w:r>
      <w:r>
        <w:rPr>
          <w:w w:val="85"/>
        </w:rPr>
        <w:t>voltadas</w:t>
      </w:r>
      <w:r>
        <w:rPr>
          <w:spacing w:val="-5"/>
          <w:w w:val="85"/>
        </w:rPr>
        <w:t> </w:t>
      </w:r>
      <w:r>
        <w:rPr>
          <w:w w:val="85"/>
        </w:rPr>
        <w:t>para</w:t>
      </w:r>
      <w:r>
        <w:rPr>
          <w:spacing w:val="-5"/>
          <w:w w:val="85"/>
        </w:rPr>
        <w:t> </w:t>
      </w:r>
      <w:r>
        <w:rPr>
          <w:w w:val="85"/>
        </w:rPr>
        <w:t>a</w:t>
      </w:r>
      <w:r>
        <w:rPr>
          <w:spacing w:val="-6"/>
          <w:w w:val="85"/>
        </w:rPr>
        <w:t> </w:t>
      </w:r>
      <w:r>
        <w:rPr>
          <w:w w:val="85"/>
        </w:rPr>
        <w:t>melhoria</w:t>
      </w:r>
      <w:r>
        <w:rPr>
          <w:spacing w:val="-5"/>
          <w:w w:val="85"/>
        </w:rPr>
        <w:t> </w:t>
      </w:r>
      <w:r>
        <w:rPr>
          <w:w w:val="85"/>
        </w:rPr>
        <w:t>do</w:t>
      </w:r>
      <w:r>
        <w:rPr>
          <w:spacing w:val="-6"/>
          <w:w w:val="85"/>
        </w:rPr>
        <w:t> </w:t>
      </w:r>
      <w:r>
        <w:rPr>
          <w:w w:val="85"/>
        </w:rPr>
        <w:t>ensino</w:t>
      </w:r>
      <w:r>
        <w:rPr>
          <w:spacing w:val="-5"/>
          <w:w w:val="85"/>
        </w:rPr>
        <w:t> </w:t>
      </w:r>
      <w:r>
        <w:rPr>
          <w:w w:val="85"/>
        </w:rPr>
        <w:t>e</w:t>
      </w:r>
      <w:r>
        <w:rPr>
          <w:spacing w:val="-6"/>
          <w:w w:val="85"/>
        </w:rPr>
        <w:t> </w:t>
      </w:r>
      <w:r>
        <w:rPr>
          <w:w w:val="85"/>
        </w:rPr>
        <w:t>da</w:t>
      </w:r>
      <w:r>
        <w:rPr>
          <w:spacing w:val="-6"/>
          <w:w w:val="85"/>
        </w:rPr>
        <w:t> </w:t>
      </w:r>
      <w:r>
        <w:rPr>
          <w:w w:val="85"/>
        </w:rPr>
        <w:t>aprendizagem; </w:t>
      </w:r>
      <w:r>
        <w:rPr>
          <w:rFonts w:ascii="Arial" w:hAnsi="Arial"/>
          <w:b/>
          <w:w w:val="85"/>
        </w:rPr>
        <w:t>10.4.13.</w:t>
      </w:r>
      <w:r>
        <w:rPr>
          <w:rFonts w:ascii="Arial" w:hAnsi="Arial"/>
          <w:b/>
          <w:spacing w:val="-4"/>
          <w:w w:val="85"/>
        </w:rPr>
        <w:t> </w:t>
      </w:r>
      <w:r>
        <w:rPr>
          <w:w w:val="85"/>
        </w:rPr>
        <w:t>Corrija</w:t>
      </w:r>
      <w:r>
        <w:rPr>
          <w:spacing w:val="-5"/>
          <w:w w:val="85"/>
        </w:rPr>
        <w:t> </w:t>
      </w:r>
      <w:r>
        <w:rPr>
          <w:w w:val="85"/>
        </w:rPr>
        <w:t>as</w:t>
      </w:r>
      <w:r>
        <w:rPr>
          <w:spacing w:val="-5"/>
          <w:w w:val="85"/>
        </w:rPr>
        <w:t> </w:t>
      </w:r>
      <w:r>
        <w:rPr>
          <w:w w:val="85"/>
        </w:rPr>
        <w:t>falhas</w:t>
      </w:r>
      <w:r>
        <w:rPr>
          <w:spacing w:val="-5"/>
          <w:w w:val="85"/>
        </w:rPr>
        <w:t> </w:t>
      </w:r>
      <w:r>
        <w:rPr>
          <w:w w:val="85"/>
        </w:rPr>
        <w:t>relativas</w:t>
      </w:r>
      <w:r>
        <w:rPr>
          <w:spacing w:val="-7"/>
          <w:w w:val="85"/>
        </w:rPr>
        <w:t> </w:t>
      </w:r>
      <w:r>
        <w:rPr>
          <w:w w:val="85"/>
        </w:rPr>
        <w:t>à</w:t>
      </w:r>
      <w:r>
        <w:rPr>
          <w:spacing w:val="-5"/>
          <w:w w:val="85"/>
        </w:rPr>
        <w:t> </w:t>
      </w:r>
      <w:r>
        <w:rPr>
          <w:w w:val="85"/>
        </w:rPr>
        <w:t>ausência</w:t>
      </w:r>
      <w:r>
        <w:rPr>
          <w:spacing w:val="-5"/>
          <w:w w:val="85"/>
        </w:rPr>
        <w:t> </w:t>
      </w:r>
      <w:r>
        <w:rPr>
          <w:w w:val="85"/>
        </w:rPr>
        <w:t>de</w:t>
      </w:r>
      <w:r>
        <w:rPr>
          <w:spacing w:val="-5"/>
          <w:w w:val="85"/>
        </w:rPr>
        <w:t> </w:t>
      </w:r>
      <w:r>
        <w:rPr>
          <w:w w:val="85"/>
        </w:rPr>
        <w:t>um </w:t>
      </w:r>
      <w:r>
        <w:rPr>
          <w:w w:val="80"/>
        </w:rPr>
        <w:t>programa de manutenção das unidades educacionais e administrativas</w:t>
      </w:r>
      <w:r>
        <w:rPr/>
        <w:t> </w:t>
      </w:r>
      <w:r>
        <w:rPr>
          <w:w w:val="80"/>
        </w:rPr>
        <w:t>da SEDUC, em desacordo com o estabelecido na </w:t>
      </w:r>
      <w:r>
        <w:rPr>
          <w:w w:val="85"/>
        </w:rPr>
        <w:t>ABNT</w:t>
      </w:r>
      <w:r>
        <w:rPr>
          <w:spacing w:val="32"/>
        </w:rPr>
        <w:t> </w:t>
      </w:r>
      <w:r>
        <w:rPr>
          <w:w w:val="85"/>
        </w:rPr>
        <w:t>NBR</w:t>
      </w:r>
      <w:r>
        <w:rPr>
          <w:spacing w:val="32"/>
        </w:rPr>
        <w:t> </w:t>
      </w:r>
      <w:r>
        <w:rPr>
          <w:w w:val="85"/>
        </w:rPr>
        <w:t>5674:2012,</w:t>
      </w:r>
      <w:r>
        <w:rPr>
          <w:spacing w:val="33"/>
        </w:rPr>
        <w:t> </w:t>
      </w:r>
      <w:r>
        <w:rPr>
          <w:w w:val="85"/>
        </w:rPr>
        <w:t>bem</w:t>
      </w:r>
      <w:r>
        <w:rPr>
          <w:spacing w:val="32"/>
        </w:rPr>
        <w:t> </w:t>
      </w:r>
      <w:r>
        <w:rPr>
          <w:w w:val="85"/>
        </w:rPr>
        <w:t>como</w:t>
      </w:r>
      <w:r>
        <w:rPr>
          <w:spacing w:val="33"/>
        </w:rPr>
        <w:t> </w:t>
      </w:r>
      <w:r>
        <w:rPr>
          <w:w w:val="85"/>
        </w:rPr>
        <w:t>a</w:t>
      </w:r>
      <w:r>
        <w:rPr>
          <w:spacing w:val="33"/>
        </w:rPr>
        <w:t> </w:t>
      </w:r>
      <w:r>
        <w:rPr>
          <w:w w:val="85"/>
        </w:rPr>
        <w:t>ausência</w:t>
      </w:r>
      <w:r>
        <w:rPr>
          <w:spacing w:val="33"/>
        </w:rPr>
        <w:t> </w:t>
      </w:r>
      <w:r>
        <w:rPr>
          <w:w w:val="85"/>
        </w:rPr>
        <w:t>e/ou</w:t>
      </w:r>
      <w:r>
        <w:rPr>
          <w:spacing w:val="33"/>
        </w:rPr>
        <w:t> </w:t>
      </w:r>
      <w:r>
        <w:rPr>
          <w:w w:val="85"/>
        </w:rPr>
        <w:t>deficiência</w:t>
      </w:r>
      <w:r>
        <w:rPr>
          <w:spacing w:val="33"/>
        </w:rPr>
        <w:t> </w:t>
      </w:r>
      <w:r>
        <w:rPr>
          <w:w w:val="85"/>
        </w:rPr>
        <w:t>nos</w:t>
      </w:r>
      <w:r>
        <w:rPr>
          <w:spacing w:val="32"/>
        </w:rPr>
        <w:t> </w:t>
      </w:r>
      <w:r>
        <w:rPr>
          <w:w w:val="85"/>
        </w:rPr>
        <w:t>registros</w:t>
      </w:r>
      <w:r>
        <w:rPr>
          <w:spacing w:val="32"/>
        </w:rPr>
        <w:t> </w:t>
      </w:r>
      <w:r>
        <w:rPr>
          <w:w w:val="85"/>
        </w:rPr>
        <w:t>da</w:t>
      </w:r>
      <w:r>
        <w:rPr>
          <w:spacing w:val="33"/>
        </w:rPr>
        <w:t> </w:t>
      </w:r>
      <w:r>
        <w:rPr>
          <w:w w:val="85"/>
        </w:rPr>
        <w:t>fiscalização</w:t>
      </w:r>
      <w:r>
        <w:rPr>
          <w:spacing w:val="33"/>
        </w:rPr>
        <w:t> </w:t>
      </w:r>
      <w:r>
        <w:rPr>
          <w:w w:val="85"/>
        </w:rPr>
        <w:t>dos</w:t>
      </w:r>
      <w:r>
        <w:rPr>
          <w:spacing w:val="32"/>
        </w:rPr>
        <w:t> </w:t>
      </w:r>
      <w:r>
        <w:rPr>
          <w:w w:val="85"/>
        </w:rPr>
        <w:t>contratos;</w:t>
      </w:r>
      <w:r>
        <w:rPr>
          <w:spacing w:val="31"/>
        </w:rPr>
        <w:t> </w:t>
      </w:r>
      <w:r>
        <w:rPr>
          <w:rFonts w:ascii="Arial" w:hAnsi="Arial"/>
          <w:b/>
          <w:w w:val="85"/>
        </w:rPr>
        <w:t>10.5.</w:t>
      </w:r>
    </w:p>
    <w:p>
      <w:pPr>
        <w:pStyle w:val="BodyText"/>
        <w:spacing w:after="0"/>
        <w:rPr>
          <w:rFonts w:ascii="Arial" w:hAnsi="Arial"/>
          <w:b/>
        </w:rPr>
        <w:sectPr>
          <w:pgSz w:w="11910" w:h="16840"/>
          <w:pgMar w:top="1920" w:bottom="280" w:left="566" w:right="425"/>
        </w:sectPr>
      </w:pPr>
    </w:p>
    <w:p>
      <w:pPr>
        <w:pStyle w:val="BodyText"/>
        <w:ind w:left="0"/>
        <w:jc w:val="left"/>
        <w:rPr>
          <w:rFonts w:ascii="Arial"/>
          <w:b/>
        </w:rPr>
      </w:pPr>
    </w:p>
    <w:p>
      <w:pPr>
        <w:pStyle w:val="BodyText"/>
        <w:spacing w:before="196"/>
        <w:ind w:left="0"/>
        <w:jc w:val="left"/>
        <w:rPr>
          <w:rFonts w:ascii="Arial"/>
          <w:b/>
        </w:rPr>
      </w:pPr>
    </w:p>
    <w:p>
      <w:pPr>
        <w:pStyle w:val="BodyText"/>
        <w:ind w:right="136"/>
      </w:pPr>
      <w:r>
        <w:rPr>
          <w:rFonts w:ascii="Arial" w:hAnsi="Arial"/>
          <w:b/>
          <w:w w:val="80"/>
        </w:rPr>
        <w:t>Determinar </w:t>
      </w:r>
      <w:r>
        <w:rPr>
          <w:w w:val="80"/>
        </w:rPr>
        <w:t>à Secretaria de Controle Externo – SECEX que, caso entenda necessário, adote as medidas cabíveis para a </w:t>
      </w:r>
      <w:r>
        <w:rPr>
          <w:w w:val="85"/>
        </w:rPr>
        <w:t>devida</w:t>
      </w:r>
      <w:r>
        <w:rPr>
          <w:spacing w:val="-2"/>
          <w:w w:val="85"/>
        </w:rPr>
        <w:t> </w:t>
      </w:r>
      <w:r>
        <w:rPr>
          <w:w w:val="85"/>
        </w:rPr>
        <w:t>análise,</w:t>
      </w:r>
      <w:r>
        <w:rPr>
          <w:spacing w:val="-5"/>
          <w:w w:val="85"/>
        </w:rPr>
        <w:t> </w:t>
      </w:r>
      <w:r>
        <w:rPr>
          <w:w w:val="85"/>
        </w:rPr>
        <w:t>em</w:t>
      </w:r>
      <w:r>
        <w:rPr>
          <w:spacing w:val="-4"/>
          <w:w w:val="85"/>
        </w:rPr>
        <w:t> </w:t>
      </w:r>
      <w:r>
        <w:rPr>
          <w:w w:val="85"/>
        </w:rPr>
        <w:t>autos</w:t>
      </w:r>
      <w:r>
        <w:rPr>
          <w:spacing w:val="-5"/>
          <w:w w:val="85"/>
        </w:rPr>
        <w:t> </w:t>
      </w:r>
      <w:r>
        <w:rPr>
          <w:w w:val="85"/>
        </w:rPr>
        <w:t>próprios,</w:t>
      </w:r>
      <w:r>
        <w:rPr>
          <w:spacing w:val="-3"/>
          <w:w w:val="85"/>
        </w:rPr>
        <w:t> </w:t>
      </w:r>
      <w:r>
        <w:rPr>
          <w:w w:val="85"/>
        </w:rPr>
        <w:t>das</w:t>
      </w:r>
      <w:r>
        <w:rPr>
          <w:spacing w:val="-4"/>
          <w:w w:val="85"/>
        </w:rPr>
        <w:t> </w:t>
      </w:r>
      <w:r>
        <w:rPr>
          <w:w w:val="85"/>
        </w:rPr>
        <w:t>impropriedades</w:t>
      </w:r>
      <w:r>
        <w:rPr>
          <w:spacing w:val="-4"/>
          <w:w w:val="85"/>
        </w:rPr>
        <w:t> </w:t>
      </w:r>
      <w:r>
        <w:rPr>
          <w:w w:val="85"/>
        </w:rPr>
        <w:t>suscitadas</w:t>
      </w:r>
      <w:r>
        <w:rPr>
          <w:spacing w:val="-4"/>
          <w:w w:val="85"/>
        </w:rPr>
        <w:t> </w:t>
      </w:r>
      <w:r>
        <w:rPr>
          <w:w w:val="85"/>
        </w:rPr>
        <w:t>pela</w:t>
      </w:r>
      <w:r>
        <w:rPr>
          <w:spacing w:val="-3"/>
          <w:w w:val="85"/>
        </w:rPr>
        <w:t> </w:t>
      </w:r>
      <w:r>
        <w:rPr>
          <w:w w:val="85"/>
        </w:rPr>
        <w:t>DICOP</w:t>
      </w:r>
      <w:r>
        <w:rPr>
          <w:spacing w:val="-3"/>
          <w:w w:val="85"/>
        </w:rPr>
        <w:t> </w:t>
      </w:r>
      <w:r>
        <w:rPr>
          <w:w w:val="85"/>
        </w:rPr>
        <w:t>quanto</w:t>
      </w:r>
      <w:r>
        <w:rPr>
          <w:spacing w:val="-3"/>
          <w:w w:val="85"/>
        </w:rPr>
        <w:t> </w:t>
      </w:r>
      <w:r>
        <w:rPr>
          <w:w w:val="85"/>
        </w:rPr>
        <w:t>ao</w:t>
      </w:r>
      <w:r>
        <w:rPr>
          <w:spacing w:val="-3"/>
          <w:w w:val="85"/>
        </w:rPr>
        <w:t> </w:t>
      </w:r>
      <w:r>
        <w:rPr>
          <w:w w:val="85"/>
        </w:rPr>
        <w:t>Contrato</w:t>
      </w:r>
      <w:r>
        <w:rPr>
          <w:spacing w:val="-3"/>
          <w:w w:val="85"/>
        </w:rPr>
        <w:t> </w:t>
      </w:r>
      <w:r>
        <w:rPr>
          <w:w w:val="85"/>
        </w:rPr>
        <w:t>nº</w:t>
      </w:r>
      <w:r>
        <w:rPr>
          <w:spacing w:val="-3"/>
          <w:w w:val="85"/>
        </w:rPr>
        <w:t> </w:t>
      </w:r>
      <w:r>
        <w:rPr>
          <w:w w:val="85"/>
        </w:rPr>
        <w:t>114/2019,</w:t>
      </w:r>
      <w:r>
        <w:rPr>
          <w:spacing w:val="-5"/>
          <w:w w:val="85"/>
        </w:rPr>
        <w:t> </w:t>
      </w:r>
      <w:r>
        <w:rPr>
          <w:w w:val="85"/>
        </w:rPr>
        <w:t>e</w:t>
      </w:r>
      <w:r>
        <w:rPr>
          <w:spacing w:val="-3"/>
          <w:w w:val="85"/>
        </w:rPr>
        <w:t> </w:t>
      </w:r>
      <w:r>
        <w:rPr>
          <w:w w:val="85"/>
        </w:rPr>
        <w:t>seus </w:t>
      </w:r>
      <w:r>
        <w:rPr>
          <w:w w:val="80"/>
        </w:rPr>
        <w:t>eventuais termos aditivos, celebrado entre a SEDUC e a empresa Murano Construções Ltda., para a prestação de serviços</w:t>
      </w:r>
      <w:r>
        <w:rPr>
          <w:spacing w:val="40"/>
        </w:rPr>
        <w:t> </w:t>
      </w:r>
      <w:r>
        <w:rPr>
          <w:w w:val="85"/>
        </w:rPr>
        <w:t>de</w:t>
      </w:r>
      <w:r>
        <w:rPr>
          <w:w w:val="85"/>
        </w:rPr>
        <w:t> manutenção</w:t>
      </w:r>
      <w:r>
        <w:rPr>
          <w:w w:val="85"/>
        </w:rPr>
        <w:t> predial</w:t>
      </w:r>
      <w:r>
        <w:rPr>
          <w:w w:val="85"/>
        </w:rPr>
        <w:t> preventiva</w:t>
      </w:r>
      <w:r>
        <w:rPr>
          <w:w w:val="85"/>
        </w:rPr>
        <w:t> e</w:t>
      </w:r>
      <w:r>
        <w:rPr>
          <w:w w:val="85"/>
        </w:rPr>
        <w:t> corretiva</w:t>
      </w:r>
      <w:r>
        <w:rPr>
          <w:w w:val="85"/>
        </w:rPr>
        <w:t> dos</w:t>
      </w:r>
      <w:r>
        <w:rPr>
          <w:w w:val="85"/>
        </w:rPr>
        <w:t> bens</w:t>
      </w:r>
      <w:r>
        <w:rPr>
          <w:w w:val="85"/>
        </w:rPr>
        <w:t> imóveis,</w:t>
      </w:r>
      <w:r>
        <w:rPr>
          <w:w w:val="85"/>
        </w:rPr>
        <w:t> incluindo</w:t>
      </w:r>
      <w:r>
        <w:rPr>
          <w:w w:val="85"/>
        </w:rPr>
        <w:t> o</w:t>
      </w:r>
      <w:r>
        <w:rPr>
          <w:w w:val="85"/>
        </w:rPr>
        <w:t> fornecimento</w:t>
      </w:r>
      <w:r>
        <w:rPr>
          <w:w w:val="85"/>
        </w:rPr>
        <w:t> de</w:t>
      </w:r>
      <w:r>
        <w:rPr>
          <w:w w:val="85"/>
        </w:rPr>
        <w:t> peças,</w:t>
      </w:r>
      <w:r>
        <w:rPr>
          <w:w w:val="85"/>
        </w:rPr>
        <w:t> equipamentos, </w:t>
      </w:r>
      <w:r>
        <w:rPr>
          <w:w w:val="90"/>
        </w:rPr>
        <w:t>materiais</w:t>
      </w:r>
      <w:r>
        <w:rPr>
          <w:spacing w:val="-10"/>
          <w:w w:val="90"/>
        </w:rPr>
        <w:t> </w:t>
      </w:r>
      <w:r>
        <w:rPr>
          <w:w w:val="90"/>
        </w:rPr>
        <w:t>e</w:t>
      </w:r>
      <w:r>
        <w:rPr>
          <w:spacing w:val="-10"/>
          <w:w w:val="90"/>
        </w:rPr>
        <w:t> </w:t>
      </w:r>
      <w:r>
        <w:rPr>
          <w:w w:val="90"/>
        </w:rPr>
        <w:t>mão</w:t>
      </w:r>
      <w:r>
        <w:rPr>
          <w:spacing w:val="-10"/>
          <w:w w:val="90"/>
        </w:rPr>
        <w:t> </w:t>
      </w:r>
      <w:r>
        <w:rPr>
          <w:w w:val="90"/>
        </w:rPr>
        <w:t>de</w:t>
      </w:r>
      <w:r>
        <w:rPr>
          <w:spacing w:val="-10"/>
          <w:w w:val="90"/>
        </w:rPr>
        <w:t> </w:t>
      </w:r>
      <w:r>
        <w:rPr>
          <w:w w:val="90"/>
        </w:rPr>
        <w:t>obra;</w:t>
      </w:r>
      <w:r>
        <w:rPr>
          <w:spacing w:val="-9"/>
          <w:w w:val="90"/>
        </w:rPr>
        <w:t> </w:t>
      </w:r>
      <w:r>
        <w:rPr>
          <w:rFonts w:ascii="Arial" w:hAnsi="Arial"/>
          <w:b/>
          <w:w w:val="90"/>
        </w:rPr>
        <w:t>10.6.</w:t>
      </w:r>
      <w:r>
        <w:rPr>
          <w:rFonts w:ascii="Arial" w:hAnsi="Arial"/>
          <w:b/>
          <w:spacing w:val="-10"/>
          <w:w w:val="90"/>
        </w:rPr>
        <w:t> </w:t>
      </w:r>
      <w:r>
        <w:rPr>
          <w:rFonts w:ascii="Arial" w:hAnsi="Arial"/>
          <w:b/>
          <w:w w:val="90"/>
        </w:rPr>
        <w:t>Determinar</w:t>
      </w:r>
      <w:r>
        <w:rPr>
          <w:rFonts w:ascii="Arial" w:hAnsi="Arial"/>
          <w:b/>
          <w:spacing w:val="-9"/>
          <w:w w:val="90"/>
        </w:rPr>
        <w:t> </w:t>
      </w:r>
      <w:r>
        <w:rPr>
          <w:w w:val="90"/>
        </w:rPr>
        <w:t>à</w:t>
      </w:r>
      <w:r>
        <w:rPr>
          <w:spacing w:val="-10"/>
          <w:w w:val="90"/>
        </w:rPr>
        <w:t> </w:t>
      </w:r>
      <w:r>
        <w:rPr>
          <w:w w:val="90"/>
        </w:rPr>
        <w:t>Secretaria</w:t>
      </w:r>
      <w:r>
        <w:rPr>
          <w:spacing w:val="-10"/>
          <w:w w:val="90"/>
        </w:rPr>
        <w:t> </w:t>
      </w:r>
      <w:r>
        <w:rPr>
          <w:w w:val="90"/>
        </w:rPr>
        <w:t>do</w:t>
      </w:r>
      <w:r>
        <w:rPr>
          <w:spacing w:val="-10"/>
          <w:w w:val="90"/>
        </w:rPr>
        <w:t> </w:t>
      </w:r>
      <w:r>
        <w:rPr>
          <w:w w:val="90"/>
        </w:rPr>
        <w:t>Tribunal</w:t>
      </w:r>
      <w:r>
        <w:rPr>
          <w:spacing w:val="-10"/>
          <w:w w:val="90"/>
        </w:rPr>
        <w:t> </w:t>
      </w:r>
      <w:r>
        <w:rPr>
          <w:w w:val="90"/>
        </w:rPr>
        <w:t>Pleno</w:t>
      </w:r>
      <w:r>
        <w:rPr>
          <w:spacing w:val="-8"/>
          <w:w w:val="90"/>
        </w:rPr>
        <w:t> </w:t>
      </w:r>
      <w:r>
        <w:rPr>
          <w:w w:val="90"/>
        </w:rPr>
        <w:t>-</w:t>
      </w:r>
      <w:r>
        <w:rPr>
          <w:spacing w:val="-10"/>
          <w:w w:val="90"/>
        </w:rPr>
        <w:t> </w:t>
      </w:r>
      <w:r>
        <w:rPr>
          <w:w w:val="90"/>
        </w:rPr>
        <w:t>SEPLENO</w:t>
      </w:r>
      <w:r>
        <w:rPr>
          <w:spacing w:val="-10"/>
          <w:w w:val="90"/>
        </w:rPr>
        <w:t> </w:t>
      </w:r>
      <w:r>
        <w:rPr>
          <w:w w:val="90"/>
        </w:rPr>
        <w:t>que</w:t>
      </w:r>
      <w:r>
        <w:rPr>
          <w:spacing w:val="-10"/>
          <w:w w:val="90"/>
        </w:rPr>
        <w:t> </w:t>
      </w:r>
      <w:r>
        <w:rPr>
          <w:w w:val="90"/>
        </w:rPr>
        <w:t>adote</w:t>
      </w:r>
      <w:r>
        <w:rPr>
          <w:spacing w:val="-10"/>
          <w:w w:val="90"/>
        </w:rPr>
        <w:t> </w:t>
      </w:r>
      <w:r>
        <w:rPr>
          <w:w w:val="90"/>
        </w:rPr>
        <w:t>as</w:t>
      </w:r>
      <w:r>
        <w:rPr>
          <w:spacing w:val="-10"/>
          <w:w w:val="90"/>
        </w:rPr>
        <w:t> </w:t>
      </w:r>
      <w:r>
        <w:rPr>
          <w:w w:val="90"/>
        </w:rPr>
        <w:t>providências </w:t>
      </w:r>
      <w:r>
        <w:rPr>
          <w:w w:val="85"/>
        </w:rPr>
        <w:t>previstas no art. 162 da Resolução nº 04/2002</w:t>
      </w:r>
      <w:r>
        <w:rPr>
          <w:w w:val="85"/>
        </w:rPr>
        <w:t> (RI TCE/AM), dando ciência aos Responsáveis, Sr. Vicente de Paulo Queiroz</w:t>
      </w:r>
      <w:r>
        <w:rPr>
          <w:spacing w:val="-5"/>
          <w:w w:val="85"/>
        </w:rPr>
        <w:t> </w:t>
      </w:r>
      <w:r>
        <w:rPr>
          <w:w w:val="85"/>
        </w:rPr>
        <w:t>Nogueira</w:t>
      </w:r>
      <w:r>
        <w:rPr>
          <w:spacing w:val="-5"/>
          <w:w w:val="85"/>
        </w:rPr>
        <w:t> </w:t>
      </w:r>
      <w:r>
        <w:rPr>
          <w:w w:val="85"/>
        </w:rPr>
        <w:t>e</w:t>
      </w:r>
      <w:r>
        <w:rPr>
          <w:spacing w:val="-6"/>
          <w:w w:val="85"/>
        </w:rPr>
        <w:t> </w:t>
      </w:r>
      <w:r>
        <w:rPr>
          <w:w w:val="85"/>
        </w:rPr>
        <w:t>Sr.</w:t>
      </w:r>
      <w:r>
        <w:rPr>
          <w:spacing w:val="-7"/>
          <w:w w:val="85"/>
        </w:rPr>
        <w:t> </w:t>
      </w:r>
      <w:r>
        <w:rPr>
          <w:w w:val="85"/>
        </w:rPr>
        <w:t>Luis</w:t>
      </w:r>
      <w:r>
        <w:rPr>
          <w:spacing w:val="-5"/>
          <w:w w:val="85"/>
        </w:rPr>
        <w:t> </w:t>
      </w:r>
      <w:r>
        <w:rPr>
          <w:w w:val="85"/>
        </w:rPr>
        <w:t>Fabian</w:t>
      </w:r>
      <w:r>
        <w:rPr>
          <w:spacing w:val="-5"/>
          <w:w w:val="85"/>
        </w:rPr>
        <w:t> </w:t>
      </w:r>
      <w:r>
        <w:rPr>
          <w:w w:val="85"/>
        </w:rPr>
        <w:t>Pereira</w:t>
      </w:r>
      <w:r>
        <w:rPr>
          <w:spacing w:val="-6"/>
          <w:w w:val="85"/>
        </w:rPr>
        <w:t> </w:t>
      </w:r>
      <w:r>
        <w:rPr>
          <w:w w:val="85"/>
        </w:rPr>
        <w:t>Barbosa,</w:t>
      </w:r>
      <w:r>
        <w:rPr>
          <w:spacing w:val="-7"/>
          <w:w w:val="85"/>
        </w:rPr>
        <w:t> </w:t>
      </w:r>
      <w:r>
        <w:rPr>
          <w:w w:val="85"/>
        </w:rPr>
        <w:t>acerca</w:t>
      </w:r>
      <w:r>
        <w:rPr>
          <w:spacing w:val="-6"/>
          <w:w w:val="85"/>
        </w:rPr>
        <w:t> </w:t>
      </w:r>
      <w:r>
        <w:rPr>
          <w:w w:val="85"/>
        </w:rPr>
        <w:t>do</w:t>
      </w:r>
      <w:r>
        <w:rPr>
          <w:spacing w:val="-6"/>
          <w:w w:val="85"/>
        </w:rPr>
        <w:t> </w:t>
      </w:r>
      <w:r>
        <w:rPr>
          <w:w w:val="85"/>
        </w:rPr>
        <w:t>teor</w:t>
      </w:r>
      <w:r>
        <w:rPr>
          <w:spacing w:val="-5"/>
          <w:w w:val="85"/>
        </w:rPr>
        <w:t> </w:t>
      </w:r>
      <w:r>
        <w:rPr>
          <w:w w:val="85"/>
        </w:rPr>
        <w:t>do</w:t>
      </w:r>
      <w:r>
        <w:rPr>
          <w:spacing w:val="-6"/>
          <w:w w:val="85"/>
        </w:rPr>
        <w:t> </w:t>
      </w:r>
      <w:r>
        <w:rPr>
          <w:w w:val="85"/>
        </w:rPr>
        <w:t>presente </w:t>
      </w:r>
      <w:r>
        <w:rPr>
          <w:rFonts w:ascii="Arial" w:hAnsi="Arial"/>
          <w:i/>
          <w:w w:val="85"/>
        </w:rPr>
        <w:t>decisum</w:t>
      </w:r>
      <w:r>
        <w:rPr>
          <w:w w:val="85"/>
        </w:rPr>
        <w:t>,</w:t>
      </w:r>
      <w:r>
        <w:rPr>
          <w:spacing w:val="-7"/>
          <w:w w:val="85"/>
        </w:rPr>
        <w:t> </w:t>
      </w:r>
      <w:r>
        <w:rPr>
          <w:w w:val="85"/>
        </w:rPr>
        <w:t>encaminhando-lhes</w:t>
      </w:r>
      <w:r>
        <w:rPr>
          <w:spacing w:val="-5"/>
          <w:w w:val="85"/>
        </w:rPr>
        <w:t> </w:t>
      </w:r>
      <w:r>
        <w:rPr>
          <w:w w:val="85"/>
        </w:rPr>
        <w:t>cópia</w:t>
      </w:r>
      <w:r>
        <w:rPr>
          <w:spacing w:val="-7"/>
          <w:w w:val="85"/>
        </w:rPr>
        <w:t> </w:t>
      </w:r>
      <w:r>
        <w:rPr>
          <w:w w:val="85"/>
        </w:rPr>
        <w:t>do </w:t>
      </w:r>
      <w:r>
        <w:rPr>
          <w:spacing w:val="-2"/>
          <w:w w:val="85"/>
        </w:rPr>
        <w:t>Relatório/Voto e do sequente Acórdão;</w:t>
      </w:r>
      <w:r>
        <w:rPr>
          <w:spacing w:val="-3"/>
        </w:rPr>
        <w:t> </w:t>
      </w:r>
      <w:r>
        <w:rPr>
          <w:rFonts w:ascii="Arial" w:hAnsi="Arial"/>
          <w:b/>
          <w:spacing w:val="-2"/>
          <w:w w:val="85"/>
        </w:rPr>
        <w:t>10.7. Arquivar </w:t>
      </w:r>
      <w:r>
        <w:rPr>
          <w:spacing w:val="-2"/>
          <w:w w:val="85"/>
        </w:rPr>
        <w:t>os autos, após o cumprimento integral do presente decisório, nos </w:t>
      </w:r>
      <w:r>
        <w:rPr>
          <w:w w:val="85"/>
        </w:rPr>
        <w:t>termos</w:t>
      </w:r>
      <w:r>
        <w:rPr>
          <w:w w:val="85"/>
        </w:rPr>
        <w:t> e</w:t>
      </w:r>
      <w:r>
        <w:rPr>
          <w:w w:val="85"/>
        </w:rPr>
        <w:t> prazos</w:t>
      </w:r>
      <w:r>
        <w:rPr>
          <w:w w:val="85"/>
        </w:rPr>
        <w:t> regimentais.</w:t>
      </w:r>
      <w:r>
        <w:rPr>
          <w:w w:val="85"/>
        </w:rPr>
        <w:t>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w:t>
      </w:r>
      <w:r>
        <w:rPr>
          <w:w w:val="85"/>
        </w:rPr>
        <w:t> Yara</w:t>
      </w:r>
      <w:r>
        <w:rPr>
          <w:w w:val="85"/>
        </w:rPr>
        <w:t> Amazônia</w:t>
      </w:r>
      <w:r>
        <w:rPr>
          <w:w w:val="85"/>
        </w:rPr>
        <w:t> Lins</w:t>
      </w:r>
      <w:r>
        <w:rPr>
          <w:w w:val="85"/>
        </w:rPr>
        <w:t> Rodrigues</w:t>
      </w:r>
      <w:r>
        <w:rPr>
          <w:w w:val="85"/>
        </w:rPr>
        <w:t> dos</w:t>
      </w:r>
      <w:r>
        <w:rPr>
          <w:w w:val="85"/>
        </w:rPr>
        <w:t> Santos </w:t>
      </w:r>
      <w:r>
        <w:rPr>
          <w:w w:val="80"/>
        </w:rPr>
        <w:t>(Presidente), Júlio Assis Corrêa Pinheiro, Érico Xavier Desterro e Silva, Mario Manoel Coelho de Mello,</w:t>
      </w:r>
      <w:r>
        <w:rPr/>
        <w:t> </w:t>
      </w:r>
      <w:r>
        <w:rPr>
          <w:w w:val="80"/>
        </w:rPr>
        <w:t>Josué Cláudio de </w:t>
      </w:r>
      <w:r>
        <w:rPr>
          <w:w w:val="85"/>
        </w:rPr>
        <w:t>Souza</w:t>
      </w:r>
      <w:r>
        <w:rPr>
          <w:spacing w:val="-3"/>
          <w:w w:val="85"/>
        </w:rPr>
        <w:t> </w:t>
      </w:r>
      <w:r>
        <w:rPr>
          <w:w w:val="85"/>
        </w:rPr>
        <w:t>Neto</w:t>
      </w:r>
      <w:r>
        <w:rPr>
          <w:spacing w:val="-3"/>
          <w:w w:val="85"/>
        </w:rPr>
        <w:t> </w:t>
      </w:r>
      <w:r>
        <w:rPr>
          <w:w w:val="85"/>
        </w:rPr>
        <w:t>e</w:t>
      </w:r>
      <w:r>
        <w:rPr>
          <w:spacing w:val="-3"/>
          <w:w w:val="85"/>
        </w:rPr>
        <w:t> </w:t>
      </w:r>
      <w:r>
        <w:rPr>
          <w:w w:val="85"/>
        </w:rPr>
        <w:t>Mário</w:t>
      </w:r>
      <w:r>
        <w:rPr>
          <w:spacing w:val="-3"/>
          <w:w w:val="85"/>
        </w:rPr>
        <w:t> </w:t>
      </w:r>
      <w:r>
        <w:rPr>
          <w:w w:val="85"/>
        </w:rPr>
        <w:t>José</w:t>
      </w:r>
      <w:r>
        <w:rPr>
          <w:spacing w:val="-3"/>
          <w:w w:val="85"/>
        </w:rPr>
        <w:t> </w:t>
      </w:r>
      <w:r>
        <w:rPr>
          <w:w w:val="85"/>
        </w:rPr>
        <w:t>de</w:t>
      </w:r>
      <w:r>
        <w:rPr>
          <w:spacing w:val="-3"/>
          <w:w w:val="85"/>
        </w:rPr>
        <w:t> </w:t>
      </w:r>
      <w:r>
        <w:rPr>
          <w:w w:val="85"/>
        </w:rPr>
        <w:t>Moraes</w:t>
      </w:r>
      <w:r>
        <w:rPr>
          <w:spacing w:val="-3"/>
          <w:w w:val="85"/>
        </w:rPr>
        <w:t> </w:t>
      </w:r>
      <w:r>
        <w:rPr>
          <w:w w:val="85"/>
        </w:rPr>
        <w:t>Costa</w:t>
      </w:r>
      <w:r>
        <w:rPr>
          <w:spacing w:val="-3"/>
          <w:w w:val="85"/>
        </w:rPr>
        <w:t> </w:t>
      </w:r>
      <w:r>
        <w:rPr>
          <w:w w:val="85"/>
        </w:rPr>
        <w:t>Filho</w:t>
      </w:r>
      <w:r>
        <w:rPr>
          <w:spacing w:val="-3"/>
          <w:w w:val="85"/>
        </w:rPr>
        <w:t> </w:t>
      </w:r>
      <w:r>
        <w:rPr>
          <w:w w:val="85"/>
        </w:rPr>
        <w:t>(Convocado). </w:t>
      </w:r>
      <w:r>
        <w:rPr>
          <w:rFonts w:ascii="Arial" w:hAnsi="Arial"/>
          <w:b/>
          <w:w w:val="85"/>
        </w:rPr>
        <w:t>Declaração</w:t>
      </w:r>
      <w:r>
        <w:rPr>
          <w:rFonts w:ascii="Arial" w:hAnsi="Arial"/>
          <w:b/>
          <w:spacing w:val="-3"/>
          <w:w w:val="85"/>
        </w:rPr>
        <w:t> </w:t>
      </w:r>
      <w:r>
        <w:rPr>
          <w:rFonts w:ascii="Arial" w:hAnsi="Arial"/>
          <w:b/>
          <w:w w:val="85"/>
        </w:rPr>
        <w:t>de</w:t>
      </w:r>
      <w:r>
        <w:rPr>
          <w:rFonts w:ascii="Arial" w:hAnsi="Arial"/>
          <w:b/>
          <w:spacing w:val="-3"/>
          <w:w w:val="85"/>
        </w:rPr>
        <w:t> </w:t>
      </w:r>
      <w:r>
        <w:rPr>
          <w:rFonts w:ascii="Arial" w:hAnsi="Arial"/>
          <w:b/>
          <w:w w:val="85"/>
        </w:rPr>
        <w:t>impedimento:</w:t>
      </w:r>
      <w:r>
        <w:rPr>
          <w:rFonts w:ascii="Arial" w:hAnsi="Arial"/>
          <w:b/>
          <w:spacing w:val="-1"/>
          <w:w w:val="85"/>
        </w:rPr>
        <w:t> </w:t>
      </w:r>
      <w:r>
        <w:rPr>
          <w:w w:val="85"/>
        </w:rPr>
        <w:t>Conselheiro</w:t>
      </w:r>
      <w:r>
        <w:rPr>
          <w:spacing w:val="-4"/>
          <w:w w:val="85"/>
        </w:rPr>
        <w:t> </w:t>
      </w:r>
      <w:r>
        <w:rPr>
          <w:w w:val="85"/>
        </w:rPr>
        <w:t>Luis</w:t>
      </w:r>
      <w:r>
        <w:rPr>
          <w:spacing w:val="-4"/>
          <w:w w:val="85"/>
        </w:rPr>
        <w:t> </w:t>
      </w:r>
      <w:r>
        <w:rPr>
          <w:w w:val="85"/>
        </w:rPr>
        <w:t>Fabian Pereira</w:t>
      </w:r>
      <w:r>
        <w:rPr>
          <w:spacing w:val="-2"/>
          <w:w w:val="85"/>
        </w:rPr>
        <w:t> </w:t>
      </w:r>
      <w:r>
        <w:rPr>
          <w:w w:val="85"/>
        </w:rPr>
        <w:t>Barbosa</w:t>
      </w:r>
      <w:r>
        <w:rPr>
          <w:spacing w:val="-4"/>
          <w:w w:val="85"/>
        </w:rPr>
        <w:t> </w:t>
      </w:r>
      <w:r>
        <w:rPr>
          <w:w w:val="85"/>
        </w:rPr>
        <w:t>(art.</w:t>
      </w:r>
      <w:r>
        <w:rPr>
          <w:spacing w:val="-2"/>
          <w:w w:val="85"/>
        </w:rPr>
        <w:t> </w:t>
      </w:r>
      <w:r>
        <w:rPr>
          <w:w w:val="85"/>
        </w:rPr>
        <w:t>65</w:t>
      </w:r>
      <w:r>
        <w:rPr>
          <w:spacing w:val="-2"/>
          <w:w w:val="85"/>
        </w:rPr>
        <w:t> </w:t>
      </w:r>
      <w:r>
        <w:rPr>
          <w:w w:val="85"/>
        </w:rPr>
        <w:t>do</w:t>
      </w:r>
      <w:r>
        <w:rPr>
          <w:spacing w:val="-4"/>
          <w:w w:val="85"/>
        </w:rPr>
        <w:t> </w:t>
      </w:r>
      <w:r>
        <w:rPr>
          <w:w w:val="85"/>
        </w:rPr>
        <w:t>Regimento</w:t>
      </w:r>
      <w:r>
        <w:rPr>
          <w:spacing w:val="-3"/>
          <w:w w:val="85"/>
        </w:rPr>
        <w:t> </w:t>
      </w:r>
      <w:r>
        <w:rPr>
          <w:w w:val="85"/>
        </w:rPr>
        <w:t>Interno).</w:t>
      </w:r>
    </w:p>
    <w:p>
      <w:pPr>
        <w:pStyle w:val="BodyText"/>
        <w:spacing w:before="193"/>
        <w:ind w:right="135"/>
      </w:pPr>
      <w:r>
        <w:rPr>
          <w:rFonts w:ascii="Arial" w:hAnsi="Arial"/>
          <w:b/>
          <w:w w:val="80"/>
        </w:rPr>
        <w:t>PROCESSO Nº 16.547/2022 (APENSOS: 12.499/2020)</w:t>
      </w:r>
      <w:r>
        <w:rPr>
          <w:rFonts w:ascii="Arial" w:hAnsi="Arial"/>
          <w:b/>
        </w:rPr>
        <w:t> </w:t>
      </w:r>
      <w:r>
        <w:rPr>
          <w:w w:val="80"/>
        </w:rPr>
        <w:t>- Recurso de Reconsideração interposto pelo Ministério Público de </w:t>
      </w:r>
      <w:r>
        <w:rPr>
          <w:w w:val="90"/>
        </w:rPr>
        <w:t>Contas</w:t>
      </w:r>
      <w:r>
        <w:rPr>
          <w:spacing w:val="-6"/>
          <w:w w:val="90"/>
        </w:rPr>
        <w:t> </w:t>
      </w:r>
      <w:r>
        <w:rPr>
          <w:w w:val="90"/>
        </w:rPr>
        <w:t>(MPC)</w:t>
      </w:r>
      <w:r>
        <w:rPr>
          <w:spacing w:val="-5"/>
          <w:w w:val="90"/>
        </w:rPr>
        <w:t> </w:t>
      </w:r>
      <w:r>
        <w:rPr>
          <w:w w:val="90"/>
        </w:rPr>
        <w:t>contra</w:t>
      </w:r>
      <w:r>
        <w:rPr>
          <w:spacing w:val="-6"/>
          <w:w w:val="90"/>
        </w:rPr>
        <w:t> </w:t>
      </w:r>
      <w:r>
        <w:rPr>
          <w:w w:val="90"/>
        </w:rPr>
        <w:t>o</w:t>
      </w:r>
      <w:r>
        <w:rPr>
          <w:spacing w:val="-6"/>
          <w:w w:val="90"/>
        </w:rPr>
        <w:t> </w:t>
      </w:r>
      <w:r>
        <w:rPr>
          <w:w w:val="90"/>
        </w:rPr>
        <w:t>Acórdão</w:t>
      </w:r>
      <w:r>
        <w:rPr>
          <w:spacing w:val="-6"/>
          <w:w w:val="90"/>
        </w:rPr>
        <w:t> </w:t>
      </w:r>
      <w:r>
        <w:rPr>
          <w:w w:val="90"/>
        </w:rPr>
        <w:t>N°</w:t>
      </w:r>
      <w:r>
        <w:rPr>
          <w:spacing w:val="-5"/>
          <w:w w:val="90"/>
        </w:rPr>
        <w:t> </w:t>
      </w:r>
      <w:r>
        <w:rPr>
          <w:w w:val="90"/>
        </w:rPr>
        <w:t>1936/2022</w:t>
      </w:r>
      <w:r>
        <w:rPr>
          <w:spacing w:val="-3"/>
          <w:w w:val="90"/>
        </w:rPr>
        <w:t> </w:t>
      </w:r>
      <w:r>
        <w:rPr>
          <w:w w:val="90"/>
        </w:rPr>
        <w:t>-</w:t>
      </w:r>
      <w:r>
        <w:rPr>
          <w:spacing w:val="-7"/>
          <w:w w:val="90"/>
        </w:rPr>
        <w:t> </w:t>
      </w:r>
      <w:r>
        <w:rPr>
          <w:w w:val="90"/>
        </w:rPr>
        <w:t>Tribunal</w:t>
      </w:r>
      <w:r>
        <w:rPr>
          <w:spacing w:val="-7"/>
          <w:w w:val="90"/>
        </w:rPr>
        <w:t> </w:t>
      </w:r>
      <w:r>
        <w:rPr>
          <w:w w:val="90"/>
        </w:rPr>
        <w:t>Pleno,</w:t>
      </w:r>
      <w:r>
        <w:rPr>
          <w:spacing w:val="-4"/>
          <w:w w:val="90"/>
        </w:rPr>
        <w:t> </w:t>
      </w:r>
      <w:r>
        <w:rPr>
          <w:w w:val="90"/>
        </w:rPr>
        <w:t>exarado</w:t>
      </w:r>
      <w:r>
        <w:rPr>
          <w:spacing w:val="-5"/>
          <w:w w:val="90"/>
        </w:rPr>
        <w:t> </w:t>
      </w:r>
      <w:r>
        <w:rPr>
          <w:w w:val="90"/>
        </w:rPr>
        <w:t>nos</w:t>
      </w:r>
      <w:r>
        <w:rPr>
          <w:spacing w:val="-5"/>
          <w:w w:val="90"/>
        </w:rPr>
        <w:t> </w:t>
      </w:r>
      <w:r>
        <w:rPr>
          <w:w w:val="90"/>
        </w:rPr>
        <w:t>autos</w:t>
      </w:r>
      <w:r>
        <w:rPr>
          <w:spacing w:val="-5"/>
          <w:w w:val="90"/>
        </w:rPr>
        <w:t> </w:t>
      </w:r>
      <w:r>
        <w:rPr>
          <w:w w:val="90"/>
        </w:rPr>
        <w:t>do</w:t>
      </w:r>
      <w:r>
        <w:rPr>
          <w:spacing w:val="-6"/>
          <w:w w:val="90"/>
        </w:rPr>
        <w:t> </w:t>
      </w:r>
      <w:r>
        <w:rPr>
          <w:w w:val="90"/>
        </w:rPr>
        <w:t>Processo</w:t>
      </w:r>
      <w:r>
        <w:rPr>
          <w:spacing w:val="-6"/>
          <w:w w:val="90"/>
        </w:rPr>
        <w:t> </w:t>
      </w:r>
      <w:r>
        <w:rPr>
          <w:w w:val="90"/>
        </w:rPr>
        <w:t>N°</w:t>
      </w:r>
      <w:r>
        <w:rPr>
          <w:spacing w:val="-7"/>
          <w:w w:val="90"/>
        </w:rPr>
        <w:t> </w:t>
      </w:r>
      <w:r>
        <w:rPr>
          <w:w w:val="90"/>
        </w:rPr>
        <w:t>12.499/2020. </w:t>
      </w:r>
      <w:r>
        <w:rPr>
          <w:rFonts w:ascii="Arial" w:hAnsi="Arial"/>
          <w:b/>
          <w:w w:val="85"/>
        </w:rPr>
        <w:t>Advogado(s): </w:t>
      </w:r>
      <w:r>
        <w:rPr>
          <w:w w:val="85"/>
        </w:rPr>
        <w:t>Caio Coelho Redig</w:t>
      </w:r>
      <w:r>
        <w:rPr>
          <w:w w:val="85"/>
        </w:rPr>
        <w:t> - OAB/AM 14400 e Iuri Albuquerque Goncalves</w:t>
      </w:r>
      <w:r>
        <w:rPr>
          <w:w w:val="85"/>
        </w:rPr>
        <w:t> - OAB/AM 13487. </w:t>
      </w:r>
      <w:r>
        <w:rPr>
          <w:rFonts w:ascii="Arial" w:hAnsi="Arial"/>
          <w:b/>
          <w:w w:val="85"/>
        </w:rPr>
        <w:t>ACÓRDÃO Nº 1030/2024: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 Conselheiros</w:t>
      </w:r>
      <w:r>
        <w:rPr>
          <w:spacing w:val="-2"/>
          <w:w w:val="85"/>
        </w:rPr>
        <w:t> </w:t>
      </w:r>
      <w:r>
        <w:rPr>
          <w:w w:val="85"/>
        </w:rPr>
        <w:t>do</w:t>
      </w:r>
      <w:r>
        <w:rPr>
          <w:spacing w:val="-2"/>
          <w:w w:val="85"/>
        </w:rPr>
        <w:t> </w:t>
      </w:r>
      <w:r>
        <w:rPr>
          <w:w w:val="85"/>
        </w:rPr>
        <w:t>Tribunal</w:t>
      </w:r>
      <w:r>
        <w:rPr>
          <w:spacing w:val="-2"/>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2"/>
          <w:w w:val="85"/>
        </w:rPr>
        <w:t> </w:t>
      </w:r>
      <w:r>
        <w:rPr>
          <w:w w:val="85"/>
        </w:rPr>
        <w:t>em</w:t>
      </w:r>
      <w:r>
        <w:rPr>
          <w:spacing w:val="-2"/>
          <w:w w:val="85"/>
        </w:rPr>
        <w:t> </w:t>
      </w:r>
      <w:r>
        <w:rPr>
          <w:w w:val="85"/>
        </w:rPr>
        <w:t>Sessão</w:t>
      </w:r>
      <w:r>
        <w:rPr>
          <w:spacing w:val="-2"/>
          <w:w w:val="85"/>
        </w:rPr>
        <w:t> </w:t>
      </w:r>
      <w:r>
        <w:rPr>
          <w:w w:val="85"/>
        </w:rPr>
        <w:t>do</w:t>
      </w:r>
      <w:r>
        <w:rPr>
          <w:spacing w:val="-3"/>
        </w:rPr>
        <w:t>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3"/>
          <w:w w:val="85"/>
        </w:rPr>
        <w:t> </w:t>
      </w:r>
      <w:r>
        <w:rPr>
          <w:w w:val="85"/>
        </w:rPr>
        <w:t>exercício</w:t>
      </w:r>
      <w:r>
        <w:rPr>
          <w:spacing w:val="-3"/>
          <w:w w:val="85"/>
        </w:rPr>
        <w:t> </w:t>
      </w:r>
      <w:r>
        <w:rPr>
          <w:w w:val="85"/>
        </w:rPr>
        <w:t>da competência</w:t>
      </w:r>
      <w:r>
        <w:rPr>
          <w:spacing w:val="-1"/>
          <w:w w:val="85"/>
        </w:rPr>
        <w:t> </w:t>
      </w:r>
      <w:r>
        <w:rPr>
          <w:w w:val="85"/>
        </w:rPr>
        <w:t>atribuída</w:t>
      </w:r>
      <w:r>
        <w:rPr>
          <w:spacing w:val="-1"/>
          <w:w w:val="85"/>
        </w:rPr>
        <w:t> </w:t>
      </w:r>
      <w:r>
        <w:rPr>
          <w:w w:val="85"/>
        </w:rPr>
        <w:t>pelo</w:t>
      </w:r>
      <w:r>
        <w:rPr>
          <w:spacing w:val="-4"/>
          <w:w w:val="85"/>
        </w:rPr>
        <w:t> </w:t>
      </w:r>
      <w:r>
        <w:rPr>
          <w:w w:val="85"/>
        </w:rPr>
        <w:t>art.</w:t>
      </w:r>
      <w:r>
        <w:rPr>
          <w:spacing w:val="-1"/>
          <w:w w:val="85"/>
        </w:rPr>
        <w:t> </w:t>
      </w:r>
      <w:r>
        <w:rPr>
          <w:w w:val="85"/>
        </w:rPr>
        <w:t>11,</w:t>
      </w:r>
      <w:r>
        <w:rPr>
          <w:spacing w:val="-1"/>
          <w:w w:val="85"/>
        </w:rPr>
        <w:t> </w:t>
      </w:r>
      <w:r>
        <w:rPr>
          <w:w w:val="85"/>
        </w:rPr>
        <w:t>inciso III,</w:t>
      </w:r>
      <w:r>
        <w:rPr>
          <w:spacing w:val="-1"/>
          <w:w w:val="85"/>
        </w:rPr>
        <w:t> </w:t>
      </w:r>
      <w:r>
        <w:rPr>
          <w:w w:val="85"/>
        </w:rPr>
        <w:t>alínea</w:t>
      </w:r>
      <w:r>
        <w:rPr>
          <w:spacing w:val="-1"/>
          <w:w w:val="85"/>
        </w:rPr>
        <w:t> </w:t>
      </w:r>
      <w:r>
        <w:rPr>
          <w:w w:val="85"/>
        </w:rPr>
        <w:t>“f”, item</w:t>
      </w:r>
      <w:r>
        <w:rPr>
          <w:spacing w:val="-2"/>
          <w:w w:val="85"/>
        </w:rPr>
        <w:t> </w:t>
      </w:r>
      <w:r>
        <w:rPr>
          <w:w w:val="85"/>
        </w:rPr>
        <w:t>2,</w:t>
      </w:r>
      <w:r>
        <w:rPr>
          <w:spacing w:val="-1"/>
          <w:w w:val="85"/>
        </w:rPr>
        <w:t> </w:t>
      </w:r>
      <w:r>
        <w:rPr>
          <w:w w:val="85"/>
        </w:rPr>
        <w:t>da</w:t>
      </w:r>
      <w:r>
        <w:rPr>
          <w:spacing w:val="-1"/>
          <w:w w:val="85"/>
        </w:rPr>
        <w:t> </w:t>
      </w:r>
      <w:r>
        <w:rPr>
          <w:w w:val="85"/>
        </w:rPr>
        <w:t>Resolução</w:t>
      </w:r>
      <w:r>
        <w:rPr>
          <w:spacing w:val="-1"/>
          <w:w w:val="85"/>
        </w:rPr>
        <w:t> </w:t>
      </w:r>
      <w:r>
        <w:rPr>
          <w:w w:val="85"/>
        </w:rPr>
        <w:t>nº</w:t>
      </w:r>
      <w:r>
        <w:rPr>
          <w:spacing w:val="-1"/>
          <w:w w:val="85"/>
        </w:rPr>
        <w:t> </w:t>
      </w:r>
      <w:r>
        <w:rPr>
          <w:w w:val="85"/>
        </w:rPr>
        <w:t>04/2002-TCE/AM,</w:t>
      </w:r>
      <w:r>
        <w:rPr>
          <w:spacing w:val="-1"/>
          <w:w w:val="85"/>
        </w:rPr>
        <w:t> </w:t>
      </w:r>
      <w:r>
        <w:rPr>
          <w:rFonts w:ascii="Arial" w:hAnsi="Arial"/>
          <w:b/>
          <w:w w:val="85"/>
        </w:rPr>
        <w:t>à</w:t>
      </w:r>
      <w:r>
        <w:rPr>
          <w:rFonts w:ascii="Arial" w:hAnsi="Arial"/>
          <w:b/>
          <w:spacing w:val="-1"/>
          <w:w w:val="85"/>
        </w:rPr>
        <w:t> </w:t>
      </w:r>
      <w:r>
        <w:rPr>
          <w:rFonts w:ascii="Arial" w:hAnsi="Arial"/>
          <w:b/>
          <w:w w:val="85"/>
        </w:rPr>
        <w:t>unanimidade</w:t>
      </w:r>
      <w:r>
        <w:rPr>
          <w:w w:val="85"/>
        </w:rPr>
        <w:t>,</w:t>
      </w:r>
      <w:r>
        <w:rPr>
          <w:spacing w:val="-1"/>
          <w:w w:val="85"/>
        </w:rPr>
        <w:t> </w:t>
      </w:r>
      <w:r>
        <w:rPr>
          <w:w w:val="85"/>
        </w:rPr>
        <w:t>nos </w:t>
      </w:r>
      <w:r>
        <w:rPr>
          <w:w w:val="80"/>
        </w:rPr>
        <w:t>termos do voto do Excelentíssimo Senhor Conselheiro-Relator, </w:t>
      </w:r>
      <w:r>
        <w:rPr>
          <w:rFonts w:ascii="Arial" w:hAnsi="Arial"/>
          <w:b/>
          <w:w w:val="80"/>
        </w:rPr>
        <w:t>em divergência </w:t>
      </w:r>
      <w:r>
        <w:rPr>
          <w:w w:val="80"/>
        </w:rPr>
        <w:t>com pronunciamento do Ministério Público </w:t>
      </w:r>
      <w:r>
        <w:rPr>
          <w:w w:val="85"/>
        </w:rPr>
        <w:t>junto</w:t>
      </w:r>
      <w:r>
        <w:rPr>
          <w:spacing w:val="-1"/>
          <w:w w:val="85"/>
        </w:rPr>
        <w:t> </w:t>
      </w:r>
      <w:r>
        <w:rPr>
          <w:w w:val="85"/>
        </w:rPr>
        <w:t>a</w:t>
      </w:r>
      <w:r>
        <w:rPr>
          <w:spacing w:val="-4"/>
          <w:w w:val="85"/>
        </w:rPr>
        <w:t> </w:t>
      </w:r>
      <w:r>
        <w:rPr>
          <w:w w:val="85"/>
        </w:rPr>
        <w:t>este</w:t>
      </w:r>
      <w:r>
        <w:rPr>
          <w:spacing w:val="-1"/>
          <w:w w:val="85"/>
        </w:rPr>
        <w:t> </w:t>
      </w:r>
      <w:r>
        <w:rPr>
          <w:w w:val="85"/>
        </w:rPr>
        <w:t>Tribunal,</w:t>
      </w:r>
      <w:r>
        <w:rPr>
          <w:spacing w:val="-3"/>
          <w:w w:val="85"/>
        </w:rPr>
        <w:t> </w:t>
      </w:r>
      <w:r>
        <w:rPr>
          <w:w w:val="85"/>
        </w:rPr>
        <w:t>no</w:t>
      </w:r>
      <w:r>
        <w:rPr>
          <w:spacing w:val="-2"/>
          <w:w w:val="85"/>
        </w:rPr>
        <w:t> </w:t>
      </w:r>
      <w:r>
        <w:rPr>
          <w:w w:val="85"/>
        </w:rPr>
        <w:t>sentido</w:t>
      </w:r>
      <w:r>
        <w:rPr>
          <w:spacing w:val="-2"/>
          <w:w w:val="85"/>
        </w:rPr>
        <w:t> </w:t>
      </w:r>
      <w:r>
        <w:rPr>
          <w:w w:val="85"/>
        </w:rPr>
        <w:t>de: </w:t>
      </w:r>
      <w:r>
        <w:rPr>
          <w:rFonts w:ascii="Arial" w:hAnsi="Arial"/>
          <w:b/>
          <w:w w:val="85"/>
        </w:rPr>
        <w:t>8.1.</w:t>
      </w:r>
      <w:r>
        <w:rPr>
          <w:rFonts w:ascii="Arial" w:hAnsi="Arial"/>
          <w:b/>
          <w:spacing w:val="-2"/>
          <w:w w:val="85"/>
        </w:rPr>
        <w:t> </w:t>
      </w:r>
      <w:r>
        <w:rPr>
          <w:rFonts w:ascii="Arial" w:hAnsi="Arial"/>
          <w:b/>
          <w:w w:val="85"/>
        </w:rPr>
        <w:t>Conhecer</w:t>
      </w:r>
      <w:r>
        <w:rPr>
          <w:rFonts w:ascii="Arial" w:hAnsi="Arial"/>
          <w:b/>
          <w:spacing w:val="-3"/>
          <w:w w:val="85"/>
        </w:rPr>
        <w:t> </w:t>
      </w:r>
      <w:r>
        <w:rPr>
          <w:w w:val="85"/>
        </w:rPr>
        <w:t>o</w:t>
      </w:r>
      <w:r>
        <w:rPr>
          <w:spacing w:val="-2"/>
          <w:w w:val="85"/>
        </w:rPr>
        <w:t> </w:t>
      </w:r>
      <w:r>
        <w:rPr>
          <w:w w:val="85"/>
        </w:rPr>
        <w:t>Recurso</w:t>
      </w:r>
      <w:r>
        <w:rPr>
          <w:spacing w:val="-2"/>
          <w:w w:val="85"/>
        </w:rPr>
        <w:t> </w:t>
      </w:r>
      <w:r>
        <w:rPr>
          <w:w w:val="85"/>
        </w:rPr>
        <w:t>de</w:t>
      </w:r>
      <w:r>
        <w:rPr>
          <w:spacing w:val="-2"/>
          <w:w w:val="85"/>
        </w:rPr>
        <w:t> </w:t>
      </w:r>
      <w:r>
        <w:rPr>
          <w:w w:val="85"/>
        </w:rPr>
        <w:t>Reconsideração</w:t>
      </w:r>
      <w:r>
        <w:rPr>
          <w:spacing w:val="-2"/>
          <w:w w:val="85"/>
        </w:rPr>
        <w:t> </w:t>
      </w:r>
      <w:r>
        <w:rPr>
          <w:w w:val="85"/>
        </w:rPr>
        <w:t>interposto</w:t>
      </w:r>
      <w:r>
        <w:rPr>
          <w:spacing w:val="-4"/>
          <w:w w:val="85"/>
        </w:rPr>
        <w:t> </w:t>
      </w:r>
      <w:r>
        <w:rPr>
          <w:w w:val="85"/>
        </w:rPr>
        <w:t>pelo</w:t>
      </w:r>
      <w:r>
        <w:rPr>
          <w:spacing w:val="-2"/>
          <w:w w:val="85"/>
        </w:rPr>
        <w:t> </w:t>
      </w:r>
      <w:r>
        <w:rPr>
          <w:w w:val="85"/>
        </w:rPr>
        <w:t>Ministério</w:t>
      </w:r>
      <w:r>
        <w:rPr>
          <w:spacing w:val="-2"/>
          <w:w w:val="85"/>
        </w:rPr>
        <w:t> </w:t>
      </w:r>
      <w:r>
        <w:rPr>
          <w:w w:val="85"/>
        </w:rPr>
        <w:t>Público</w:t>
      </w:r>
      <w:r>
        <w:rPr>
          <w:spacing w:val="-4"/>
          <w:w w:val="85"/>
        </w:rPr>
        <w:t> </w:t>
      </w:r>
      <w:r>
        <w:rPr>
          <w:w w:val="85"/>
        </w:rPr>
        <w:t>de </w:t>
      </w:r>
      <w:r>
        <w:rPr>
          <w:spacing w:val="-2"/>
          <w:w w:val="90"/>
        </w:rPr>
        <w:t>Contas em</w:t>
      </w:r>
      <w:r>
        <w:rPr>
          <w:spacing w:val="-3"/>
          <w:w w:val="90"/>
        </w:rPr>
        <w:t> </w:t>
      </w:r>
      <w:r>
        <w:rPr>
          <w:spacing w:val="-2"/>
          <w:w w:val="90"/>
        </w:rPr>
        <w:t>face do Acórdão nº 1936/2022</w:t>
      </w:r>
      <w:r>
        <w:rPr>
          <w:spacing w:val="-2"/>
          <w:w w:val="90"/>
        </w:rPr>
        <w:t> - TCE –</w:t>
      </w:r>
      <w:r>
        <w:rPr>
          <w:spacing w:val="-3"/>
          <w:w w:val="90"/>
        </w:rPr>
        <w:t> </w:t>
      </w:r>
      <w:r>
        <w:rPr>
          <w:spacing w:val="-2"/>
          <w:w w:val="90"/>
        </w:rPr>
        <w:t>Tribunal</w:t>
      </w:r>
      <w:r>
        <w:rPr>
          <w:spacing w:val="-3"/>
          <w:w w:val="90"/>
        </w:rPr>
        <w:t> </w:t>
      </w:r>
      <w:r>
        <w:rPr>
          <w:spacing w:val="-2"/>
          <w:w w:val="90"/>
        </w:rPr>
        <w:t>Pleno, exarado</w:t>
      </w:r>
      <w:r>
        <w:rPr>
          <w:spacing w:val="-4"/>
          <w:w w:val="90"/>
        </w:rPr>
        <w:t> </w:t>
      </w:r>
      <w:r>
        <w:rPr>
          <w:spacing w:val="-2"/>
          <w:w w:val="90"/>
        </w:rPr>
        <w:t>nos autos do Processo nº</w:t>
      </w:r>
      <w:r>
        <w:rPr>
          <w:spacing w:val="-4"/>
          <w:w w:val="90"/>
        </w:rPr>
        <w:t> </w:t>
      </w:r>
      <w:r>
        <w:rPr>
          <w:spacing w:val="-2"/>
          <w:w w:val="90"/>
        </w:rPr>
        <w:t>12.499/2020 </w:t>
      </w:r>
      <w:r>
        <w:rPr>
          <w:w w:val="85"/>
        </w:rPr>
        <w:t>(apenso),</w:t>
      </w:r>
      <w:r>
        <w:rPr>
          <w:spacing w:val="-4"/>
          <w:w w:val="85"/>
        </w:rPr>
        <w:t> </w:t>
      </w:r>
      <w:r>
        <w:rPr>
          <w:w w:val="85"/>
        </w:rPr>
        <w:t>visto</w:t>
      </w:r>
      <w:r>
        <w:rPr>
          <w:spacing w:val="-5"/>
          <w:w w:val="85"/>
        </w:rPr>
        <w:t> </w:t>
      </w:r>
      <w:r>
        <w:rPr>
          <w:w w:val="85"/>
        </w:rPr>
        <w:t>que</w:t>
      </w:r>
      <w:r>
        <w:rPr>
          <w:spacing w:val="-4"/>
          <w:w w:val="85"/>
        </w:rPr>
        <w:t> </w:t>
      </w:r>
      <w:r>
        <w:rPr>
          <w:w w:val="85"/>
        </w:rPr>
        <w:t>o</w:t>
      </w:r>
      <w:r>
        <w:rPr>
          <w:spacing w:val="-5"/>
          <w:w w:val="85"/>
        </w:rPr>
        <w:t> </w:t>
      </w:r>
      <w:r>
        <w:rPr>
          <w:w w:val="85"/>
        </w:rPr>
        <w:t>meio</w:t>
      </w:r>
      <w:r>
        <w:rPr>
          <w:spacing w:val="-6"/>
          <w:w w:val="85"/>
        </w:rPr>
        <w:t> </w:t>
      </w:r>
      <w:r>
        <w:rPr>
          <w:w w:val="85"/>
        </w:rPr>
        <w:t>impugnatório</w:t>
      </w:r>
      <w:r>
        <w:rPr>
          <w:spacing w:val="-5"/>
          <w:w w:val="85"/>
        </w:rPr>
        <w:t> </w:t>
      </w:r>
      <w:r>
        <w:rPr>
          <w:w w:val="85"/>
        </w:rPr>
        <w:t>em</w:t>
      </w:r>
      <w:r>
        <w:rPr>
          <w:spacing w:val="-5"/>
          <w:w w:val="85"/>
        </w:rPr>
        <w:t> </w:t>
      </w:r>
      <w:r>
        <w:rPr>
          <w:w w:val="85"/>
        </w:rPr>
        <w:t>exame</w:t>
      </w:r>
      <w:r>
        <w:rPr>
          <w:spacing w:val="-4"/>
          <w:w w:val="85"/>
        </w:rPr>
        <w:t> </w:t>
      </w:r>
      <w:r>
        <w:rPr>
          <w:w w:val="85"/>
        </w:rPr>
        <w:t>atende</w:t>
      </w:r>
      <w:r>
        <w:rPr>
          <w:spacing w:val="-4"/>
          <w:w w:val="85"/>
        </w:rPr>
        <w:t> </w:t>
      </w:r>
      <w:r>
        <w:rPr>
          <w:w w:val="85"/>
        </w:rPr>
        <w:t>os</w:t>
      </w:r>
      <w:r>
        <w:rPr>
          <w:spacing w:val="-6"/>
          <w:w w:val="85"/>
        </w:rPr>
        <w:t> </w:t>
      </w:r>
      <w:r>
        <w:rPr>
          <w:w w:val="85"/>
        </w:rPr>
        <w:t>parâmetros</w:t>
      </w:r>
      <w:r>
        <w:rPr>
          <w:spacing w:val="-6"/>
          <w:w w:val="85"/>
        </w:rPr>
        <w:t> </w:t>
      </w:r>
      <w:r>
        <w:rPr>
          <w:w w:val="85"/>
        </w:rPr>
        <w:t>previstos</w:t>
      </w:r>
      <w:r>
        <w:rPr>
          <w:spacing w:val="-4"/>
          <w:w w:val="85"/>
        </w:rPr>
        <w:t> </w:t>
      </w:r>
      <w:r>
        <w:rPr>
          <w:w w:val="85"/>
        </w:rPr>
        <w:t>no</w:t>
      </w:r>
      <w:r>
        <w:rPr>
          <w:spacing w:val="-4"/>
          <w:w w:val="85"/>
        </w:rPr>
        <w:t> </w:t>
      </w:r>
      <w:r>
        <w:rPr>
          <w:w w:val="85"/>
        </w:rPr>
        <w:t>art.</w:t>
      </w:r>
      <w:r>
        <w:rPr>
          <w:spacing w:val="-6"/>
          <w:w w:val="85"/>
        </w:rPr>
        <w:t> </w:t>
      </w:r>
      <w:r>
        <w:rPr>
          <w:w w:val="85"/>
        </w:rPr>
        <w:t>154,</w:t>
      </w:r>
      <w:r>
        <w:rPr>
          <w:spacing w:val="-7"/>
        </w:rPr>
        <w:t> </w:t>
      </w:r>
      <w:r>
        <w:rPr>
          <w:rFonts w:ascii="Arial" w:hAnsi="Arial"/>
          <w:i/>
          <w:w w:val="85"/>
        </w:rPr>
        <w:t>caput</w:t>
      </w:r>
      <w:r>
        <w:rPr>
          <w:w w:val="85"/>
        </w:rPr>
        <w:t>,</w:t>
      </w:r>
      <w:r>
        <w:rPr>
          <w:spacing w:val="-6"/>
          <w:w w:val="85"/>
        </w:rPr>
        <w:t> </w:t>
      </w:r>
      <w:r>
        <w:rPr>
          <w:w w:val="85"/>
        </w:rPr>
        <w:t>da</w:t>
      </w:r>
      <w:r>
        <w:rPr>
          <w:spacing w:val="-6"/>
          <w:w w:val="85"/>
        </w:rPr>
        <w:t> </w:t>
      </w:r>
      <w:r>
        <w:rPr>
          <w:w w:val="85"/>
        </w:rPr>
        <w:t>Resolução</w:t>
      </w:r>
      <w:r>
        <w:rPr>
          <w:spacing w:val="-6"/>
          <w:w w:val="85"/>
        </w:rPr>
        <w:t> </w:t>
      </w:r>
      <w:r>
        <w:rPr>
          <w:w w:val="85"/>
        </w:rPr>
        <w:t>nº 04/2002 – TCE/AM, para no mérito; </w:t>
      </w:r>
      <w:r>
        <w:rPr>
          <w:rFonts w:ascii="Arial" w:hAnsi="Arial"/>
          <w:b/>
          <w:w w:val="85"/>
        </w:rPr>
        <w:t>8.2. Negar Provimento </w:t>
      </w:r>
      <w:r>
        <w:rPr>
          <w:w w:val="85"/>
        </w:rPr>
        <w:t>ao Recurso de Reconsideração interposto pelo Ministério </w:t>
      </w:r>
      <w:r>
        <w:rPr>
          <w:w w:val="90"/>
        </w:rPr>
        <w:t>Público</w:t>
      </w:r>
      <w:r>
        <w:rPr>
          <w:spacing w:val="-1"/>
          <w:w w:val="90"/>
        </w:rPr>
        <w:t> </w:t>
      </w:r>
      <w:r>
        <w:rPr>
          <w:w w:val="90"/>
        </w:rPr>
        <w:t>de</w:t>
      </w:r>
      <w:r>
        <w:rPr>
          <w:spacing w:val="-1"/>
          <w:w w:val="90"/>
        </w:rPr>
        <w:t> </w:t>
      </w:r>
      <w:r>
        <w:rPr>
          <w:w w:val="90"/>
        </w:rPr>
        <w:t>Contas</w:t>
      </w:r>
      <w:r>
        <w:rPr>
          <w:spacing w:val="-2"/>
          <w:w w:val="90"/>
        </w:rPr>
        <w:t> </w:t>
      </w:r>
      <w:r>
        <w:rPr>
          <w:w w:val="90"/>
        </w:rPr>
        <w:t>em</w:t>
      </w:r>
      <w:r>
        <w:rPr>
          <w:spacing w:val="-2"/>
          <w:w w:val="90"/>
        </w:rPr>
        <w:t> </w:t>
      </w:r>
      <w:r>
        <w:rPr>
          <w:w w:val="90"/>
        </w:rPr>
        <w:t>face</w:t>
      </w:r>
      <w:r>
        <w:rPr>
          <w:spacing w:val="-1"/>
          <w:w w:val="90"/>
        </w:rPr>
        <w:t> </w:t>
      </w:r>
      <w:r>
        <w:rPr>
          <w:w w:val="90"/>
        </w:rPr>
        <w:t>do</w:t>
      </w:r>
      <w:r>
        <w:rPr>
          <w:spacing w:val="-1"/>
          <w:w w:val="90"/>
        </w:rPr>
        <w:t> </w:t>
      </w:r>
      <w:r>
        <w:rPr>
          <w:w w:val="90"/>
        </w:rPr>
        <w:t>Acórdão</w:t>
      </w:r>
      <w:r>
        <w:rPr>
          <w:spacing w:val="-1"/>
          <w:w w:val="90"/>
        </w:rPr>
        <w:t> </w:t>
      </w:r>
      <w:r>
        <w:rPr>
          <w:w w:val="90"/>
        </w:rPr>
        <w:t>nº</w:t>
      </w:r>
      <w:r>
        <w:rPr>
          <w:spacing w:val="-1"/>
          <w:w w:val="90"/>
        </w:rPr>
        <w:t> </w:t>
      </w:r>
      <w:r>
        <w:rPr>
          <w:w w:val="90"/>
        </w:rPr>
        <w:t>1936/2022</w:t>
      </w:r>
      <w:r>
        <w:rPr>
          <w:w w:val="90"/>
        </w:rPr>
        <w:t> -</w:t>
      </w:r>
      <w:r>
        <w:rPr>
          <w:spacing w:val="-2"/>
          <w:w w:val="90"/>
        </w:rPr>
        <w:t> </w:t>
      </w:r>
      <w:r>
        <w:rPr>
          <w:w w:val="90"/>
        </w:rPr>
        <w:t>TCE</w:t>
      </w:r>
      <w:r>
        <w:rPr>
          <w:spacing w:val="-1"/>
          <w:w w:val="90"/>
        </w:rPr>
        <w:t> </w:t>
      </w:r>
      <w:r>
        <w:rPr>
          <w:w w:val="90"/>
        </w:rPr>
        <w:t>–</w:t>
      </w:r>
      <w:r>
        <w:rPr>
          <w:spacing w:val="-1"/>
          <w:w w:val="90"/>
        </w:rPr>
        <w:t> </w:t>
      </w:r>
      <w:r>
        <w:rPr>
          <w:w w:val="90"/>
        </w:rPr>
        <w:t>Tribunal</w:t>
      </w:r>
      <w:r>
        <w:rPr>
          <w:spacing w:val="-2"/>
          <w:w w:val="90"/>
        </w:rPr>
        <w:t> </w:t>
      </w:r>
      <w:r>
        <w:rPr>
          <w:w w:val="90"/>
        </w:rPr>
        <w:t>Pleno,</w:t>
      </w:r>
      <w:r>
        <w:rPr>
          <w:spacing w:val="-1"/>
          <w:w w:val="90"/>
        </w:rPr>
        <w:t> </w:t>
      </w:r>
      <w:r>
        <w:rPr>
          <w:w w:val="90"/>
        </w:rPr>
        <w:t>exarado</w:t>
      </w:r>
      <w:r>
        <w:rPr>
          <w:spacing w:val="-2"/>
          <w:w w:val="90"/>
        </w:rPr>
        <w:t> </w:t>
      </w:r>
      <w:r>
        <w:rPr>
          <w:w w:val="90"/>
        </w:rPr>
        <w:t>nos</w:t>
      </w:r>
      <w:r>
        <w:rPr>
          <w:spacing w:val="-2"/>
          <w:w w:val="90"/>
        </w:rPr>
        <w:t> </w:t>
      </w:r>
      <w:r>
        <w:rPr>
          <w:w w:val="90"/>
        </w:rPr>
        <w:t>autos</w:t>
      </w:r>
      <w:r>
        <w:rPr>
          <w:spacing w:val="-3"/>
          <w:w w:val="90"/>
        </w:rPr>
        <w:t> </w:t>
      </w:r>
      <w:r>
        <w:rPr>
          <w:w w:val="90"/>
        </w:rPr>
        <w:t>do</w:t>
      </w:r>
      <w:r>
        <w:rPr>
          <w:spacing w:val="-2"/>
          <w:w w:val="90"/>
        </w:rPr>
        <w:t> </w:t>
      </w:r>
      <w:r>
        <w:rPr>
          <w:w w:val="90"/>
        </w:rPr>
        <w:t>Processo</w:t>
      </w:r>
      <w:r>
        <w:rPr>
          <w:spacing w:val="-2"/>
          <w:w w:val="90"/>
        </w:rPr>
        <w:t> </w:t>
      </w:r>
      <w:r>
        <w:rPr>
          <w:w w:val="90"/>
        </w:rPr>
        <w:t>nº </w:t>
      </w:r>
      <w:r>
        <w:rPr>
          <w:spacing w:val="-2"/>
          <w:w w:val="85"/>
        </w:rPr>
        <w:t>12.499/2020 (apenso), visto não existir qualquer informação ou documento aptos a desconstituir o entendimento firmado </w:t>
      </w:r>
      <w:r>
        <w:rPr>
          <w:w w:val="80"/>
        </w:rPr>
        <w:t>nos autos do processo originário; </w:t>
      </w:r>
      <w:r>
        <w:rPr>
          <w:rFonts w:ascii="Arial" w:hAnsi="Arial"/>
          <w:b/>
          <w:w w:val="80"/>
        </w:rPr>
        <w:t>8.3. Dar ciência </w:t>
      </w:r>
      <w:r>
        <w:rPr>
          <w:w w:val="80"/>
        </w:rPr>
        <w:t>ao Ministério Público de Contas e aos demais interessados, nos termos </w:t>
      </w:r>
      <w:r>
        <w:rPr>
          <w:w w:val="85"/>
        </w:rPr>
        <w:t>regimentais, encaminhando-lhes cópia do Relatório/Voto e do sequente Acórdão;</w:t>
      </w:r>
      <w:r>
        <w:rPr>
          <w:w w:val="85"/>
        </w:rPr>
        <w:t> </w:t>
      </w:r>
      <w:r>
        <w:rPr>
          <w:rFonts w:ascii="Arial" w:hAnsi="Arial"/>
          <w:b/>
          <w:w w:val="85"/>
        </w:rPr>
        <w:t>8.4. Determinar </w:t>
      </w:r>
      <w:r>
        <w:rPr>
          <w:w w:val="85"/>
        </w:rPr>
        <w:t>a remessa do feito originário (Processo nº 12.499/2020) ao Relator competente para adoção de providências quanto ao cumprimento do decisório</w:t>
      </w:r>
      <w:r>
        <w:rPr>
          <w:spacing w:val="-3"/>
          <w:w w:val="85"/>
        </w:rPr>
        <w:t> </w:t>
      </w:r>
      <w:r>
        <w:rPr>
          <w:w w:val="85"/>
        </w:rPr>
        <w:t>primitivo.</w:t>
      </w:r>
      <w:r>
        <w:rPr>
          <w:spacing w:val="-2"/>
          <w:w w:val="85"/>
        </w:rPr>
        <w:t> </w:t>
      </w:r>
      <w:r>
        <w:rPr>
          <w:rFonts w:ascii="Arial" w:hAnsi="Arial"/>
          <w:b/>
          <w:w w:val="85"/>
        </w:rPr>
        <w:t>Especificação</w:t>
      </w:r>
      <w:r>
        <w:rPr>
          <w:rFonts w:ascii="Arial" w:hAnsi="Arial"/>
          <w:b/>
          <w:spacing w:val="-3"/>
          <w:w w:val="85"/>
        </w:rPr>
        <w:t> </w:t>
      </w:r>
      <w:r>
        <w:rPr>
          <w:rFonts w:ascii="Arial" w:hAnsi="Arial"/>
          <w:b/>
          <w:w w:val="85"/>
        </w:rPr>
        <w:t>do</w:t>
      </w:r>
      <w:r>
        <w:rPr>
          <w:rFonts w:ascii="Arial" w:hAnsi="Arial"/>
          <w:b/>
          <w:spacing w:val="-3"/>
          <w:w w:val="85"/>
        </w:rPr>
        <w:t> </w:t>
      </w:r>
      <w:r>
        <w:rPr>
          <w:rFonts w:ascii="Arial" w:hAnsi="Arial"/>
          <w:b/>
          <w:w w:val="85"/>
        </w:rPr>
        <w:t>quórum:</w:t>
      </w:r>
      <w:r>
        <w:rPr>
          <w:rFonts w:ascii="Arial" w:hAnsi="Arial"/>
          <w:b/>
          <w:spacing w:val="-1"/>
          <w:w w:val="85"/>
        </w:rPr>
        <w:t> </w:t>
      </w:r>
      <w:r>
        <w:rPr>
          <w:w w:val="85"/>
        </w:rPr>
        <w:t>Conselheiros:</w:t>
      </w:r>
      <w:r>
        <w:rPr>
          <w:spacing w:val="-3"/>
          <w:w w:val="85"/>
        </w:rPr>
        <w:t> </w:t>
      </w:r>
      <w:r>
        <w:rPr>
          <w:w w:val="85"/>
        </w:rPr>
        <w:t>Yara</w:t>
      </w:r>
      <w:r>
        <w:rPr>
          <w:spacing w:val="-3"/>
          <w:w w:val="85"/>
        </w:rPr>
        <w:t> </w:t>
      </w:r>
      <w:r>
        <w:rPr>
          <w:w w:val="85"/>
        </w:rPr>
        <w:t>Amazônia</w:t>
      </w:r>
      <w:r>
        <w:rPr>
          <w:spacing w:val="-3"/>
          <w:w w:val="85"/>
        </w:rPr>
        <w:t> </w:t>
      </w:r>
      <w:r>
        <w:rPr>
          <w:w w:val="85"/>
        </w:rPr>
        <w:t>Lins</w:t>
      </w:r>
      <w:r>
        <w:rPr>
          <w:spacing w:val="-3"/>
          <w:w w:val="85"/>
        </w:rPr>
        <w:t> </w:t>
      </w:r>
      <w:r>
        <w:rPr>
          <w:w w:val="85"/>
        </w:rPr>
        <w:t>Rodrigues</w:t>
      </w:r>
      <w:r>
        <w:rPr>
          <w:spacing w:val="-3"/>
          <w:w w:val="85"/>
        </w:rPr>
        <w:t> </w:t>
      </w:r>
      <w:r>
        <w:rPr>
          <w:w w:val="85"/>
        </w:rPr>
        <w:t>dos</w:t>
      </w:r>
      <w:r>
        <w:rPr>
          <w:spacing w:val="-4"/>
          <w:w w:val="85"/>
        </w:rPr>
        <w:t> </w:t>
      </w:r>
      <w:r>
        <w:rPr>
          <w:w w:val="85"/>
        </w:rPr>
        <w:t>Santos</w:t>
      </w:r>
      <w:r>
        <w:rPr>
          <w:spacing w:val="-3"/>
          <w:w w:val="85"/>
        </w:rPr>
        <w:t> </w:t>
      </w:r>
      <w:r>
        <w:rPr>
          <w:w w:val="85"/>
        </w:rPr>
        <w:t>(Presidente), </w:t>
      </w:r>
      <w:r>
        <w:rPr>
          <w:w w:val="80"/>
        </w:rPr>
        <w:t>Júlio Assis Corrêa Pinheiro, Érico Xavier Desterro e Silva, Mario Manoel Coelho de Mello, Josué Cláudio de Souza Neto e Mário José de Moraes Costa Filho (Convocado).</w:t>
      </w:r>
      <w:r>
        <w:rPr/>
        <w:t> </w:t>
      </w:r>
      <w:r>
        <w:rPr>
          <w:rFonts w:ascii="Arial" w:hAnsi="Arial"/>
          <w:b/>
          <w:w w:val="80"/>
        </w:rPr>
        <w:t>Declaração de impedimento: </w:t>
      </w:r>
      <w:r>
        <w:rPr>
          <w:w w:val="80"/>
        </w:rPr>
        <w:t>Conselheiro Luis Fabian Pereira Barbosa</w:t>
      </w:r>
      <w:r>
        <w:rPr>
          <w:spacing w:val="40"/>
        </w:rPr>
        <w:t> </w:t>
      </w:r>
      <w:r>
        <w:rPr>
          <w:w w:val="85"/>
        </w:rPr>
        <w:t>(art. 65 do Regimento Interno).</w:t>
      </w:r>
    </w:p>
    <w:p>
      <w:pPr>
        <w:pStyle w:val="BodyText"/>
        <w:spacing w:before="190"/>
        <w:ind w:right="131"/>
      </w:pPr>
      <w:r>
        <w:rPr>
          <w:rFonts w:ascii="Arial" w:hAnsi="Arial"/>
          <w:b/>
          <w:w w:val="85"/>
        </w:rPr>
        <w:t>PROCESSO</w:t>
      </w:r>
      <w:r>
        <w:rPr>
          <w:rFonts w:ascii="Arial" w:hAnsi="Arial"/>
          <w:b/>
          <w:w w:val="85"/>
        </w:rPr>
        <w:t> Nº</w:t>
      </w:r>
      <w:r>
        <w:rPr>
          <w:rFonts w:ascii="Arial" w:hAnsi="Arial"/>
          <w:b/>
          <w:w w:val="85"/>
        </w:rPr>
        <w:t> 11.639/2023</w:t>
      </w:r>
      <w:r>
        <w:rPr>
          <w:rFonts w:ascii="Arial" w:hAnsi="Arial"/>
          <w:b/>
          <w:w w:val="85"/>
        </w:rPr>
        <w:t> </w:t>
      </w:r>
      <w:r>
        <w:rPr>
          <w:w w:val="85"/>
        </w:rPr>
        <w:t>-</w:t>
      </w:r>
      <w:r>
        <w:rPr>
          <w:w w:val="85"/>
        </w:rPr>
        <w:t> Prestação</w:t>
      </w:r>
      <w:r>
        <w:rPr>
          <w:w w:val="85"/>
        </w:rPr>
        <w:t> de</w:t>
      </w:r>
      <w:r>
        <w:rPr>
          <w:w w:val="85"/>
        </w:rPr>
        <w:t> Contas Anual</w:t>
      </w:r>
      <w:r>
        <w:rPr>
          <w:w w:val="85"/>
        </w:rPr>
        <w:t> do</w:t>
      </w:r>
      <w:r>
        <w:rPr>
          <w:w w:val="85"/>
        </w:rPr>
        <w:t> Fundo</w:t>
      </w:r>
      <w:r>
        <w:rPr>
          <w:w w:val="85"/>
        </w:rPr>
        <w:t> Municipal</w:t>
      </w:r>
      <w:r>
        <w:rPr>
          <w:w w:val="85"/>
        </w:rPr>
        <w:t> de</w:t>
      </w:r>
      <w:r>
        <w:rPr>
          <w:w w:val="85"/>
        </w:rPr>
        <w:t> Apoio</w:t>
      </w:r>
      <w:r>
        <w:rPr>
          <w:w w:val="85"/>
        </w:rPr>
        <w:t> à</w:t>
      </w:r>
      <w:r>
        <w:rPr>
          <w:w w:val="85"/>
        </w:rPr>
        <w:t> Pessoa</w:t>
      </w:r>
      <w:r>
        <w:rPr>
          <w:w w:val="85"/>
        </w:rPr>
        <w:t> com Deficiência </w:t>
      </w:r>
      <w:r>
        <w:rPr>
          <w:w w:val="80"/>
        </w:rPr>
        <w:t>(FMAPD), referente ao exercício de 2022, sob a responsabilidade da Sra.</w:t>
      </w:r>
      <w:r>
        <w:rPr/>
        <w:t> </w:t>
      </w:r>
      <w:r>
        <w:rPr>
          <w:w w:val="80"/>
        </w:rPr>
        <w:t>Jane Mara Silva Moraes e do Sr. Eduardo Lucas</w:t>
      </w:r>
      <w:r>
        <w:rPr>
          <w:spacing w:val="80"/>
        </w:rPr>
        <w:t> </w:t>
      </w:r>
      <w:r>
        <w:rPr>
          <w:w w:val="90"/>
        </w:rPr>
        <w:t>da</w:t>
      </w:r>
      <w:r>
        <w:rPr>
          <w:spacing w:val="-10"/>
          <w:w w:val="90"/>
        </w:rPr>
        <w:t> </w:t>
      </w:r>
      <w:r>
        <w:rPr>
          <w:w w:val="90"/>
        </w:rPr>
        <w:t>Silva.</w:t>
      </w:r>
      <w:r>
        <w:rPr>
          <w:spacing w:val="-10"/>
          <w:w w:val="90"/>
        </w:rPr>
        <w:t> </w:t>
      </w:r>
      <w:r>
        <w:rPr>
          <w:rFonts w:ascii="Arial" w:hAnsi="Arial"/>
          <w:b/>
          <w:w w:val="90"/>
        </w:rPr>
        <w:t>ACÓRDÃO</w:t>
      </w:r>
      <w:r>
        <w:rPr>
          <w:rFonts w:ascii="Arial" w:hAnsi="Arial"/>
          <w:b/>
          <w:spacing w:val="-10"/>
          <w:w w:val="90"/>
        </w:rPr>
        <w:t> </w:t>
      </w:r>
      <w:r>
        <w:rPr>
          <w:rFonts w:ascii="Arial" w:hAnsi="Arial"/>
          <w:b/>
          <w:w w:val="90"/>
        </w:rPr>
        <w:t>Nº</w:t>
      </w:r>
      <w:r>
        <w:rPr>
          <w:rFonts w:ascii="Arial" w:hAnsi="Arial"/>
          <w:b/>
          <w:spacing w:val="-10"/>
          <w:w w:val="90"/>
        </w:rPr>
        <w:t> </w:t>
      </w:r>
      <w:r>
        <w:rPr>
          <w:rFonts w:ascii="Arial" w:hAnsi="Arial"/>
          <w:b/>
          <w:w w:val="90"/>
        </w:rPr>
        <w:t>1031/2024:</w:t>
      </w:r>
      <w:r>
        <w:rPr>
          <w:rFonts w:ascii="Arial" w:hAnsi="Arial"/>
          <w:b/>
          <w:spacing w:val="-10"/>
          <w:w w:val="90"/>
        </w:rPr>
        <w:t> </w:t>
      </w:r>
      <w:r>
        <w:rPr>
          <w:w w:val="90"/>
        </w:rPr>
        <w:t>Vistos,</w:t>
      </w:r>
      <w:r>
        <w:rPr>
          <w:spacing w:val="-11"/>
          <w:w w:val="90"/>
        </w:rPr>
        <w:t> </w:t>
      </w:r>
      <w:r>
        <w:rPr>
          <w:w w:val="90"/>
        </w:rPr>
        <w:t>relatados</w:t>
      </w:r>
      <w:r>
        <w:rPr>
          <w:spacing w:val="-10"/>
          <w:w w:val="90"/>
        </w:rPr>
        <w:t> </w:t>
      </w:r>
      <w:r>
        <w:rPr>
          <w:w w:val="90"/>
        </w:rPr>
        <w:t>e</w:t>
      </w:r>
      <w:r>
        <w:rPr>
          <w:spacing w:val="-10"/>
          <w:w w:val="90"/>
        </w:rPr>
        <w:t> </w:t>
      </w:r>
      <w:r>
        <w:rPr>
          <w:w w:val="90"/>
        </w:rPr>
        <w:t>discutidos</w:t>
      </w:r>
      <w:r>
        <w:rPr>
          <w:spacing w:val="-10"/>
          <w:w w:val="90"/>
        </w:rPr>
        <w:t> </w:t>
      </w:r>
      <w:r>
        <w:rPr>
          <w:w w:val="90"/>
        </w:rPr>
        <w:t>estes</w:t>
      </w:r>
      <w:r>
        <w:rPr>
          <w:spacing w:val="-10"/>
          <w:w w:val="90"/>
        </w:rPr>
        <w:t> </w:t>
      </w:r>
      <w:r>
        <w:rPr>
          <w:w w:val="90"/>
        </w:rPr>
        <w:t>autos</w:t>
      </w:r>
      <w:r>
        <w:rPr>
          <w:spacing w:val="-10"/>
          <w:w w:val="90"/>
        </w:rPr>
        <w:t> </w:t>
      </w:r>
      <w:r>
        <w:rPr>
          <w:w w:val="90"/>
        </w:rPr>
        <w:t>acima</w:t>
      </w:r>
      <w:r>
        <w:rPr>
          <w:spacing w:val="-10"/>
          <w:w w:val="90"/>
        </w:rPr>
        <w:t> </w:t>
      </w:r>
      <w:r>
        <w:rPr>
          <w:w w:val="90"/>
        </w:rPr>
        <w:t>identificados,</w:t>
      </w:r>
      <w:r>
        <w:rPr>
          <w:spacing w:val="-10"/>
          <w:w w:val="90"/>
        </w:rPr>
        <w:t> </w:t>
      </w:r>
      <w:r>
        <w:rPr>
          <w:rFonts w:ascii="Arial" w:hAnsi="Arial"/>
          <w:b/>
          <w:w w:val="90"/>
        </w:rPr>
        <w:t>ACORDAM</w:t>
      </w:r>
      <w:r>
        <w:rPr>
          <w:rFonts w:ascii="Arial" w:hAnsi="Arial"/>
          <w:b/>
          <w:spacing w:val="-10"/>
          <w:w w:val="90"/>
        </w:rPr>
        <w:t> </w:t>
      </w:r>
      <w:r>
        <w:rPr>
          <w:w w:val="90"/>
        </w:rPr>
        <w:t>os </w:t>
      </w:r>
      <w:r>
        <w:rPr>
          <w:w w:val="80"/>
        </w:rPr>
        <w:t>Excelentíssimos Senhores Conselheiros do Tribunal de Contas do Estado do Amazonas, reunidos em Sessão do </w:t>
      </w:r>
      <w:r>
        <w:rPr>
          <w:rFonts w:ascii="Arial" w:hAnsi="Arial"/>
          <w:b/>
          <w:w w:val="80"/>
        </w:rPr>
        <w:t>Tribunal </w:t>
      </w:r>
      <w:r>
        <w:rPr>
          <w:rFonts w:ascii="Arial" w:hAnsi="Arial"/>
          <w:b/>
          <w:spacing w:val="-2"/>
          <w:w w:val="85"/>
        </w:rPr>
        <w:t>Pleno</w:t>
      </w:r>
      <w:r>
        <w:rPr>
          <w:spacing w:val="-2"/>
          <w:w w:val="85"/>
        </w:rPr>
        <w:t>, no exercício da competência atribuída pelos arts. 5º, II e 11, inciso III, alínea “a”, item 3, da Resolução n.04/2002- </w:t>
      </w:r>
      <w:r>
        <w:rPr>
          <w:w w:val="85"/>
        </w:rPr>
        <w:t>TCE/AM, </w:t>
      </w:r>
      <w:r>
        <w:rPr>
          <w:rFonts w:ascii="Arial" w:hAnsi="Arial"/>
          <w:b/>
          <w:w w:val="85"/>
        </w:rPr>
        <w:t>à unanimidade</w:t>
      </w:r>
      <w:r>
        <w:rPr>
          <w:w w:val="85"/>
        </w:rPr>
        <w:t>, nos termos do voto do Excelentíssimo Senhor Conselheiro-Relator, </w:t>
      </w:r>
      <w:r>
        <w:rPr>
          <w:rFonts w:ascii="Arial" w:hAnsi="Arial"/>
          <w:b/>
          <w:w w:val="85"/>
        </w:rPr>
        <w:t>em consonância </w:t>
      </w:r>
      <w:r>
        <w:rPr>
          <w:w w:val="85"/>
        </w:rPr>
        <w:t>com </w:t>
      </w:r>
      <w:r>
        <w:rPr>
          <w:w w:val="80"/>
        </w:rPr>
        <w:t>pronunciamento do Ministério Público junto a este Tribunal, no sentido de:</w:t>
      </w:r>
      <w:r>
        <w:rPr/>
        <w:t> </w:t>
      </w:r>
      <w:r>
        <w:rPr>
          <w:rFonts w:ascii="Arial" w:hAnsi="Arial"/>
          <w:b/>
          <w:w w:val="80"/>
        </w:rPr>
        <w:t>10.1. Julgar regular </w:t>
      </w:r>
      <w:r>
        <w:rPr>
          <w:w w:val="80"/>
        </w:rPr>
        <w:t>a Prestação de Contas do </w:t>
      </w:r>
      <w:r>
        <w:rPr>
          <w:w w:val="90"/>
        </w:rPr>
        <w:t>Fundo</w:t>
      </w:r>
      <w:r>
        <w:rPr>
          <w:w w:val="90"/>
        </w:rPr>
        <w:t> Municipal de</w:t>
      </w:r>
      <w:r>
        <w:rPr>
          <w:w w:val="90"/>
        </w:rPr>
        <w:t> Apoio</w:t>
      </w:r>
      <w:r>
        <w:rPr>
          <w:w w:val="90"/>
        </w:rPr>
        <w:t> à</w:t>
      </w:r>
      <w:r>
        <w:rPr>
          <w:w w:val="90"/>
        </w:rPr>
        <w:t> Pessoa</w:t>
      </w:r>
      <w:r>
        <w:rPr>
          <w:w w:val="90"/>
        </w:rPr>
        <w:t> com Deficiência</w:t>
      </w:r>
      <w:r>
        <w:rPr>
          <w:w w:val="90"/>
        </w:rPr>
        <w:t> –</w:t>
      </w:r>
      <w:r>
        <w:rPr>
          <w:w w:val="90"/>
        </w:rPr>
        <w:t> FEAPD, referente</w:t>
      </w:r>
      <w:r>
        <w:rPr>
          <w:w w:val="90"/>
        </w:rPr>
        <w:t> ao</w:t>
      </w:r>
      <w:r>
        <w:rPr>
          <w:w w:val="90"/>
        </w:rPr>
        <w:t> exercício</w:t>
      </w:r>
      <w:r>
        <w:rPr>
          <w:w w:val="90"/>
        </w:rPr>
        <w:t> financeiro</w:t>
      </w:r>
      <w:r>
        <w:rPr>
          <w:w w:val="90"/>
        </w:rPr>
        <w:t> de</w:t>
      </w:r>
      <w:r>
        <w:rPr>
          <w:w w:val="90"/>
        </w:rPr>
        <w:t> 2022,</w:t>
      </w:r>
      <w:r>
        <w:rPr>
          <w:w w:val="90"/>
        </w:rPr>
        <w:t> de </w:t>
      </w:r>
      <w:r>
        <w:rPr>
          <w:w w:val="85"/>
        </w:rPr>
        <w:t>responsabilidade</w:t>
      </w:r>
      <w:r>
        <w:rPr>
          <w:spacing w:val="-7"/>
          <w:w w:val="85"/>
        </w:rPr>
        <w:t> </w:t>
      </w:r>
      <w:r>
        <w:rPr>
          <w:w w:val="85"/>
        </w:rPr>
        <w:t>da</w:t>
      </w:r>
      <w:r>
        <w:rPr>
          <w:spacing w:val="-6"/>
          <w:w w:val="85"/>
        </w:rPr>
        <w:t> </w:t>
      </w:r>
      <w:r>
        <w:rPr>
          <w:w w:val="85"/>
        </w:rPr>
        <w:t>Sra.</w:t>
      </w:r>
      <w:r>
        <w:rPr>
          <w:spacing w:val="-5"/>
          <w:w w:val="85"/>
        </w:rPr>
        <w:t> </w:t>
      </w:r>
      <w:r>
        <w:rPr>
          <w:w w:val="85"/>
        </w:rPr>
        <w:t>Jane</w:t>
      </w:r>
      <w:r>
        <w:rPr>
          <w:spacing w:val="-6"/>
          <w:w w:val="85"/>
        </w:rPr>
        <w:t> </w:t>
      </w:r>
      <w:r>
        <w:rPr>
          <w:w w:val="85"/>
        </w:rPr>
        <w:t>Mara</w:t>
      </w:r>
      <w:r>
        <w:rPr>
          <w:spacing w:val="-5"/>
          <w:w w:val="85"/>
        </w:rPr>
        <w:t> </w:t>
      </w:r>
      <w:r>
        <w:rPr>
          <w:w w:val="85"/>
        </w:rPr>
        <w:t>Silva</w:t>
      </w:r>
      <w:r>
        <w:rPr>
          <w:spacing w:val="-6"/>
          <w:w w:val="85"/>
        </w:rPr>
        <w:t> </w:t>
      </w:r>
      <w:r>
        <w:rPr>
          <w:w w:val="85"/>
        </w:rPr>
        <w:t>de</w:t>
      </w:r>
      <w:r>
        <w:rPr>
          <w:spacing w:val="-1"/>
          <w:w w:val="85"/>
        </w:rPr>
        <w:t> </w:t>
      </w:r>
      <w:r>
        <w:rPr>
          <w:w w:val="85"/>
        </w:rPr>
        <w:t>Moraes</w:t>
      </w:r>
      <w:r>
        <w:rPr>
          <w:spacing w:val="-7"/>
          <w:w w:val="85"/>
        </w:rPr>
        <w:t> </w:t>
      </w:r>
      <w:r>
        <w:rPr>
          <w:w w:val="85"/>
        </w:rPr>
        <w:t>(Período</w:t>
      </w:r>
      <w:r>
        <w:rPr>
          <w:spacing w:val="-6"/>
          <w:w w:val="85"/>
        </w:rPr>
        <w:t> </w:t>
      </w:r>
      <w:r>
        <w:rPr>
          <w:w w:val="85"/>
        </w:rPr>
        <w:t>de</w:t>
      </w:r>
      <w:r>
        <w:rPr>
          <w:spacing w:val="-5"/>
          <w:w w:val="85"/>
        </w:rPr>
        <w:t> </w:t>
      </w:r>
      <w:r>
        <w:rPr>
          <w:w w:val="85"/>
        </w:rPr>
        <w:t>01/01/22</w:t>
      </w:r>
      <w:r>
        <w:rPr>
          <w:spacing w:val="-5"/>
          <w:w w:val="85"/>
        </w:rPr>
        <w:t> </w:t>
      </w:r>
      <w:r>
        <w:rPr>
          <w:w w:val="85"/>
        </w:rPr>
        <w:t>a</w:t>
      </w:r>
      <w:r>
        <w:rPr>
          <w:spacing w:val="-6"/>
          <w:w w:val="85"/>
        </w:rPr>
        <w:t> </w:t>
      </w:r>
      <w:r>
        <w:rPr>
          <w:w w:val="85"/>
        </w:rPr>
        <w:t>31/08/22)</w:t>
      </w:r>
      <w:r>
        <w:rPr>
          <w:spacing w:val="-5"/>
          <w:w w:val="85"/>
        </w:rPr>
        <w:t> </w:t>
      </w:r>
      <w:r>
        <w:rPr>
          <w:w w:val="85"/>
        </w:rPr>
        <w:t>e</w:t>
      </w:r>
      <w:r>
        <w:rPr>
          <w:spacing w:val="-6"/>
          <w:w w:val="85"/>
        </w:rPr>
        <w:t> </w:t>
      </w:r>
      <w:r>
        <w:rPr>
          <w:w w:val="85"/>
        </w:rPr>
        <w:t>do</w:t>
      </w:r>
      <w:r>
        <w:rPr>
          <w:spacing w:val="-6"/>
          <w:w w:val="85"/>
        </w:rPr>
        <w:t> </w:t>
      </w:r>
      <w:r>
        <w:rPr>
          <w:w w:val="85"/>
        </w:rPr>
        <w:t>Sr.</w:t>
      </w:r>
      <w:r>
        <w:rPr>
          <w:spacing w:val="-5"/>
          <w:w w:val="85"/>
        </w:rPr>
        <w:t> </w:t>
      </w:r>
      <w:r>
        <w:rPr>
          <w:w w:val="85"/>
        </w:rPr>
        <w:t>Eduardo</w:t>
      </w:r>
      <w:r>
        <w:rPr>
          <w:spacing w:val="-6"/>
          <w:w w:val="85"/>
        </w:rPr>
        <w:t> </w:t>
      </w:r>
      <w:r>
        <w:rPr>
          <w:w w:val="85"/>
        </w:rPr>
        <w:t>Lucas</w:t>
      </w:r>
      <w:r>
        <w:rPr>
          <w:spacing w:val="-5"/>
          <w:w w:val="85"/>
        </w:rPr>
        <w:t> </w:t>
      </w:r>
      <w:r>
        <w:rPr>
          <w:w w:val="85"/>
        </w:rPr>
        <w:t>da</w:t>
      </w:r>
      <w:r>
        <w:rPr>
          <w:spacing w:val="-6"/>
          <w:w w:val="85"/>
        </w:rPr>
        <w:t> </w:t>
      </w:r>
      <w:r>
        <w:rPr>
          <w:w w:val="85"/>
        </w:rPr>
        <w:t>Silva </w:t>
      </w:r>
      <w:r>
        <w:rPr>
          <w:w w:val="80"/>
        </w:rPr>
        <w:t>(Período de</w:t>
      </w:r>
      <w:r>
        <w:rPr/>
        <w:t> </w:t>
      </w:r>
      <w:r>
        <w:rPr>
          <w:w w:val="80"/>
        </w:rPr>
        <w:t>01/09/22 a 31/12/22),</w:t>
      </w:r>
      <w:r>
        <w:rPr>
          <w:spacing w:val="-1"/>
        </w:rPr>
        <w:t> </w:t>
      </w:r>
      <w:r>
        <w:rPr>
          <w:w w:val="80"/>
        </w:rPr>
        <w:t>nos</w:t>
      </w:r>
      <w:r>
        <w:rPr>
          <w:spacing w:val="-1"/>
        </w:rPr>
        <w:t> </w:t>
      </w:r>
      <w:r>
        <w:rPr>
          <w:w w:val="80"/>
        </w:rPr>
        <w:t>termos</w:t>
      </w:r>
      <w:r>
        <w:rPr>
          <w:spacing w:val="-1"/>
        </w:rPr>
        <w:t> </w:t>
      </w:r>
      <w:r>
        <w:rPr>
          <w:w w:val="80"/>
        </w:rPr>
        <w:t>dos arts.</w:t>
      </w:r>
      <w:r>
        <w:rPr/>
        <w:t> </w:t>
      </w:r>
      <w:r>
        <w:rPr>
          <w:w w:val="80"/>
        </w:rPr>
        <w:t>1º,</w:t>
      </w:r>
      <w:r>
        <w:rPr/>
        <w:t> </w:t>
      </w:r>
      <w:r>
        <w:rPr>
          <w:w w:val="80"/>
        </w:rPr>
        <w:t>inciso</w:t>
      </w:r>
      <w:r>
        <w:rPr/>
        <w:t> </w:t>
      </w:r>
      <w:r>
        <w:rPr>
          <w:w w:val="80"/>
        </w:rPr>
        <w:t>II,</w:t>
      </w:r>
      <w:r>
        <w:rPr/>
        <w:t> </w:t>
      </w:r>
      <w:r>
        <w:rPr>
          <w:w w:val="80"/>
        </w:rPr>
        <w:t>“b”;</w:t>
      </w:r>
      <w:r>
        <w:rPr/>
        <w:t> </w:t>
      </w:r>
      <w:r>
        <w:rPr>
          <w:w w:val="80"/>
        </w:rPr>
        <w:t>22,</w:t>
      </w:r>
      <w:r>
        <w:rPr/>
        <w:t> </w:t>
      </w:r>
      <w:r>
        <w:rPr>
          <w:w w:val="80"/>
        </w:rPr>
        <w:t>inciso I,</w:t>
      </w:r>
      <w:r>
        <w:rPr/>
        <w:t> </w:t>
      </w:r>
      <w:r>
        <w:rPr>
          <w:w w:val="80"/>
        </w:rPr>
        <w:t>e 23 da Lei n°</w:t>
      </w:r>
      <w:r>
        <w:rPr>
          <w:spacing w:val="-1"/>
        </w:rPr>
        <w:t> </w:t>
      </w:r>
      <w:r>
        <w:rPr>
          <w:w w:val="80"/>
        </w:rPr>
        <w:t>2.423/96</w:t>
      </w:r>
      <w:r>
        <w:rPr/>
        <w:t> </w:t>
      </w:r>
      <w:r>
        <w:rPr>
          <w:w w:val="80"/>
        </w:rPr>
        <w:t>c/c</w:t>
      </w:r>
      <w:r>
        <w:rPr>
          <w:spacing w:val="-1"/>
        </w:rPr>
        <w:t> </w:t>
      </w:r>
      <w:r>
        <w:rPr>
          <w:w w:val="80"/>
        </w:rPr>
        <w:t>arts.</w:t>
      </w:r>
      <w:r>
        <w:rPr>
          <w:spacing w:val="-1"/>
        </w:rPr>
        <w:t> </w:t>
      </w:r>
      <w:r>
        <w:rPr>
          <w:w w:val="80"/>
        </w:rPr>
        <w:t>188, § 1°,</w:t>
      </w:r>
      <w:r>
        <w:rPr/>
        <w:t> </w:t>
      </w:r>
      <w:r>
        <w:rPr>
          <w:w w:val="80"/>
        </w:rPr>
        <w:t>inciso</w:t>
      </w:r>
      <w:r>
        <w:rPr/>
        <w:t> </w:t>
      </w:r>
      <w:r>
        <w:rPr>
          <w:w w:val="80"/>
        </w:rPr>
        <w:t>I,</w:t>
      </w:r>
      <w:r>
        <w:rPr/>
        <w:t> </w:t>
      </w:r>
      <w:r>
        <w:rPr>
          <w:w w:val="80"/>
        </w:rPr>
        <w:t>e</w:t>
      </w:r>
      <w:r>
        <w:rPr/>
        <w:t> </w:t>
      </w:r>
      <w:r>
        <w:rPr>
          <w:w w:val="80"/>
        </w:rPr>
        <w:t>189,</w:t>
      </w:r>
      <w:r>
        <w:rPr/>
        <w:t> </w:t>
      </w:r>
      <w:r>
        <w:rPr>
          <w:w w:val="80"/>
        </w:rPr>
        <w:t>inciso</w:t>
      </w:r>
      <w:r>
        <w:rPr/>
        <w:t> </w:t>
      </w:r>
      <w:r>
        <w:rPr>
          <w:w w:val="80"/>
        </w:rPr>
        <w:t>I,</w:t>
      </w:r>
      <w:r>
        <w:rPr/>
        <w:t> </w:t>
      </w:r>
      <w:r>
        <w:rPr>
          <w:w w:val="80"/>
        </w:rPr>
        <w:t>da</w:t>
      </w:r>
      <w:r>
        <w:rPr/>
        <w:t> </w:t>
      </w:r>
      <w:r>
        <w:rPr>
          <w:w w:val="80"/>
        </w:rPr>
        <w:t>Resolução</w:t>
      </w:r>
      <w:r>
        <w:rPr/>
        <w:t> </w:t>
      </w:r>
      <w:r>
        <w:rPr>
          <w:w w:val="80"/>
        </w:rPr>
        <w:t>TCE</w:t>
      </w:r>
      <w:r>
        <w:rPr/>
        <w:t> </w:t>
      </w:r>
      <w:r>
        <w:rPr>
          <w:w w:val="80"/>
        </w:rPr>
        <w:t>n°</w:t>
      </w:r>
      <w:r>
        <w:rPr/>
        <w:t> </w:t>
      </w:r>
      <w:r>
        <w:rPr>
          <w:w w:val="80"/>
        </w:rPr>
        <w:t>04/2002;</w:t>
      </w:r>
      <w:r>
        <w:rPr/>
        <w:t> </w:t>
      </w:r>
      <w:r>
        <w:rPr>
          <w:rFonts w:ascii="Arial" w:hAnsi="Arial"/>
          <w:b/>
          <w:w w:val="80"/>
        </w:rPr>
        <w:t>10.2.</w:t>
      </w:r>
      <w:r>
        <w:rPr>
          <w:rFonts w:ascii="Arial" w:hAnsi="Arial"/>
          <w:b/>
        </w:rPr>
        <w:t> </w:t>
      </w:r>
      <w:r>
        <w:rPr>
          <w:rFonts w:ascii="Arial" w:hAnsi="Arial"/>
          <w:b/>
          <w:w w:val="80"/>
        </w:rPr>
        <w:t>Dar</w:t>
      </w:r>
      <w:r>
        <w:rPr>
          <w:rFonts w:ascii="Arial" w:hAnsi="Arial"/>
          <w:b/>
        </w:rPr>
        <w:t> </w:t>
      </w:r>
      <w:r>
        <w:rPr>
          <w:rFonts w:ascii="Arial" w:hAnsi="Arial"/>
          <w:b/>
          <w:w w:val="80"/>
        </w:rPr>
        <w:t>quitação</w:t>
      </w:r>
      <w:r>
        <w:rPr>
          <w:rFonts w:ascii="Arial" w:hAnsi="Arial"/>
          <w:b/>
        </w:rPr>
        <w:t> </w:t>
      </w:r>
      <w:r>
        <w:rPr>
          <w:w w:val="80"/>
        </w:rPr>
        <w:t>à</w:t>
      </w:r>
      <w:r>
        <w:rPr/>
        <w:t> </w:t>
      </w:r>
      <w:r>
        <w:rPr>
          <w:w w:val="80"/>
        </w:rPr>
        <w:t>Sra.</w:t>
      </w:r>
      <w:r>
        <w:rPr/>
        <w:t> </w:t>
      </w:r>
      <w:r>
        <w:rPr>
          <w:w w:val="80"/>
        </w:rPr>
        <w:t>Jane</w:t>
      </w:r>
      <w:r>
        <w:rPr/>
        <w:t> </w:t>
      </w:r>
      <w:r>
        <w:rPr>
          <w:w w:val="80"/>
        </w:rPr>
        <w:t>Mara</w:t>
      </w:r>
      <w:r>
        <w:rPr/>
        <w:t> </w:t>
      </w:r>
      <w:r>
        <w:rPr>
          <w:w w:val="80"/>
        </w:rPr>
        <w:t>Silva</w:t>
      </w:r>
      <w:r>
        <w:rPr/>
        <w:t> </w:t>
      </w:r>
      <w:r>
        <w:rPr>
          <w:w w:val="80"/>
        </w:rPr>
        <w:t>de</w:t>
      </w:r>
      <w:r>
        <w:rPr/>
        <w:t> </w:t>
      </w:r>
      <w:r>
        <w:rPr>
          <w:w w:val="80"/>
        </w:rPr>
        <w:t>Moraes</w:t>
      </w:r>
      <w:r>
        <w:rPr/>
        <w:t> </w:t>
      </w:r>
      <w:r>
        <w:rPr>
          <w:w w:val="80"/>
        </w:rPr>
        <w:t>(período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90"/>
        </w:rPr>
        <w:t>de</w:t>
      </w:r>
      <w:r>
        <w:rPr>
          <w:spacing w:val="-8"/>
          <w:w w:val="90"/>
        </w:rPr>
        <w:t> </w:t>
      </w:r>
      <w:r>
        <w:rPr>
          <w:w w:val="90"/>
        </w:rPr>
        <w:t>01/01/22</w:t>
      </w:r>
      <w:r>
        <w:rPr>
          <w:spacing w:val="-8"/>
          <w:w w:val="90"/>
        </w:rPr>
        <w:t> </w:t>
      </w:r>
      <w:r>
        <w:rPr>
          <w:w w:val="90"/>
        </w:rPr>
        <w:t>a</w:t>
      </w:r>
      <w:r>
        <w:rPr>
          <w:spacing w:val="-9"/>
          <w:w w:val="90"/>
        </w:rPr>
        <w:t> </w:t>
      </w:r>
      <w:r>
        <w:rPr>
          <w:w w:val="90"/>
        </w:rPr>
        <w:t>31/08/22),</w:t>
      </w:r>
      <w:r>
        <w:rPr>
          <w:spacing w:val="-10"/>
          <w:w w:val="90"/>
        </w:rPr>
        <w:t> </w:t>
      </w:r>
      <w:r>
        <w:rPr>
          <w:w w:val="90"/>
        </w:rPr>
        <w:t>nos</w:t>
      </w:r>
      <w:r>
        <w:rPr>
          <w:spacing w:val="-8"/>
          <w:w w:val="90"/>
        </w:rPr>
        <w:t> </w:t>
      </w:r>
      <w:r>
        <w:rPr>
          <w:w w:val="90"/>
        </w:rPr>
        <w:t>termos</w:t>
      </w:r>
      <w:r>
        <w:rPr>
          <w:spacing w:val="-10"/>
          <w:w w:val="90"/>
        </w:rPr>
        <w:t> </w:t>
      </w:r>
      <w:r>
        <w:rPr>
          <w:w w:val="90"/>
        </w:rPr>
        <w:t>dos</w:t>
      </w:r>
      <w:r>
        <w:rPr>
          <w:spacing w:val="-10"/>
          <w:w w:val="90"/>
        </w:rPr>
        <w:t> </w:t>
      </w:r>
      <w:r>
        <w:rPr>
          <w:w w:val="90"/>
        </w:rPr>
        <w:t>arts.</w:t>
      </w:r>
      <w:r>
        <w:rPr>
          <w:spacing w:val="-8"/>
          <w:w w:val="90"/>
        </w:rPr>
        <w:t> </w:t>
      </w:r>
      <w:r>
        <w:rPr>
          <w:w w:val="90"/>
        </w:rPr>
        <w:t>23</w:t>
      </w:r>
      <w:r>
        <w:rPr>
          <w:spacing w:val="-8"/>
          <w:w w:val="90"/>
        </w:rPr>
        <w:t> </w:t>
      </w:r>
      <w:r>
        <w:rPr>
          <w:w w:val="90"/>
        </w:rPr>
        <w:t>e</w:t>
      </w:r>
      <w:r>
        <w:rPr>
          <w:spacing w:val="-10"/>
          <w:w w:val="90"/>
        </w:rPr>
        <w:t> </w:t>
      </w:r>
      <w:r>
        <w:rPr>
          <w:w w:val="90"/>
        </w:rPr>
        <w:t>72,</w:t>
      </w:r>
      <w:r>
        <w:rPr>
          <w:spacing w:val="-8"/>
          <w:w w:val="90"/>
        </w:rPr>
        <w:t> </w:t>
      </w:r>
      <w:r>
        <w:rPr>
          <w:w w:val="90"/>
        </w:rPr>
        <w:t>I,</w:t>
      </w:r>
      <w:r>
        <w:rPr>
          <w:spacing w:val="-8"/>
          <w:w w:val="90"/>
        </w:rPr>
        <w:t> </w:t>
      </w:r>
      <w:r>
        <w:rPr>
          <w:w w:val="90"/>
        </w:rPr>
        <w:t>ambos</w:t>
      </w:r>
      <w:r>
        <w:rPr>
          <w:spacing w:val="-8"/>
          <w:w w:val="90"/>
        </w:rPr>
        <w:t> </w:t>
      </w:r>
      <w:r>
        <w:rPr>
          <w:w w:val="90"/>
        </w:rPr>
        <w:t>da</w:t>
      </w:r>
      <w:r>
        <w:rPr>
          <w:spacing w:val="-8"/>
          <w:w w:val="90"/>
        </w:rPr>
        <w:t> </w:t>
      </w:r>
      <w:r>
        <w:rPr>
          <w:w w:val="90"/>
        </w:rPr>
        <w:t>Lei</w:t>
      </w:r>
      <w:r>
        <w:rPr>
          <w:spacing w:val="-8"/>
          <w:w w:val="90"/>
        </w:rPr>
        <w:t> </w:t>
      </w:r>
      <w:r>
        <w:rPr>
          <w:w w:val="90"/>
        </w:rPr>
        <w:t>n.</w:t>
      </w:r>
      <w:r>
        <w:rPr>
          <w:spacing w:val="-10"/>
          <w:w w:val="90"/>
        </w:rPr>
        <w:t> </w:t>
      </w:r>
      <w:r>
        <w:rPr>
          <w:w w:val="90"/>
        </w:rPr>
        <w:t>2423,</w:t>
      </w:r>
      <w:r>
        <w:rPr>
          <w:spacing w:val="-10"/>
          <w:w w:val="90"/>
        </w:rPr>
        <w:t> </w:t>
      </w:r>
      <w:r>
        <w:rPr>
          <w:w w:val="90"/>
        </w:rPr>
        <w:t>de</w:t>
      </w:r>
      <w:r>
        <w:rPr>
          <w:spacing w:val="-9"/>
          <w:w w:val="90"/>
        </w:rPr>
        <w:t> </w:t>
      </w:r>
      <w:r>
        <w:rPr>
          <w:w w:val="90"/>
        </w:rPr>
        <w:t>10/12/1996,</w:t>
      </w:r>
      <w:r>
        <w:rPr>
          <w:spacing w:val="-8"/>
          <w:w w:val="90"/>
        </w:rPr>
        <w:t> </w:t>
      </w:r>
      <w:r>
        <w:rPr>
          <w:w w:val="90"/>
        </w:rPr>
        <w:t>c/c</w:t>
      </w:r>
      <w:r>
        <w:rPr>
          <w:spacing w:val="-10"/>
          <w:w w:val="90"/>
        </w:rPr>
        <w:t> </w:t>
      </w:r>
      <w:r>
        <w:rPr>
          <w:w w:val="90"/>
        </w:rPr>
        <w:t>o</w:t>
      </w:r>
      <w:r>
        <w:rPr>
          <w:spacing w:val="-9"/>
          <w:w w:val="90"/>
        </w:rPr>
        <w:t> </w:t>
      </w:r>
      <w:r>
        <w:rPr>
          <w:w w:val="90"/>
        </w:rPr>
        <w:t>art.</w:t>
      </w:r>
      <w:r>
        <w:rPr>
          <w:spacing w:val="-8"/>
          <w:w w:val="90"/>
        </w:rPr>
        <w:t> </w:t>
      </w:r>
      <w:r>
        <w:rPr>
          <w:w w:val="90"/>
        </w:rPr>
        <w:t>189,</w:t>
      </w:r>
      <w:r>
        <w:rPr>
          <w:spacing w:val="-8"/>
          <w:w w:val="90"/>
        </w:rPr>
        <w:t> </w:t>
      </w:r>
      <w:r>
        <w:rPr>
          <w:w w:val="90"/>
        </w:rPr>
        <w:t>I,</w:t>
      </w:r>
      <w:r>
        <w:rPr>
          <w:spacing w:val="-9"/>
          <w:w w:val="90"/>
        </w:rPr>
        <w:t> </w:t>
      </w:r>
      <w:r>
        <w:rPr>
          <w:w w:val="90"/>
        </w:rPr>
        <w:t>da </w:t>
      </w:r>
      <w:r>
        <w:rPr>
          <w:w w:val="85"/>
        </w:rPr>
        <w:t>Resolução</w:t>
      </w:r>
      <w:r>
        <w:rPr>
          <w:spacing w:val="-5"/>
          <w:w w:val="85"/>
        </w:rPr>
        <w:t> </w:t>
      </w:r>
      <w:r>
        <w:rPr>
          <w:w w:val="85"/>
        </w:rPr>
        <w:t>nº</w:t>
      </w:r>
      <w:r>
        <w:rPr>
          <w:spacing w:val="-5"/>
          <w:w w:val="85"/>
        </w:rPr>
        <w:t> </w:t>
      </w:r>
      <w:r>
        <w:rPr>
          <w:w w:val="85"/>
        </w:rPr>
        <w:t>04/2002</w:t>
      </w:r>
      <w:r>
        <w:rPr>
          <w:spacing w:val="-3"/>
          <w:w w:val="85"/>
        </w:rPr>
        <w:t> </w:t>
      </w:r>
      <w:r>
        <w:rPr>
          <w:w w:val="85"/>
        </w:rPr>
        <w:t>-</w:t>
      </w:r>
      <w:r>
        <w:rPr>
          <w:spacing w:val="-5"/>
          <w:w w:val="85"/>
        </w:rPr>
        <w:t> </w:t>
      </w:r>
      <w:r>
        <w:rPr>
          <w:w w:val="85"/>
        </w:rPr>
        <w:t>TCE/AM</w:t>
      </w:r>
      <w:r>
        <w:rPr>
          <w:spacing w:val="-5"/>
          <w:w w:val="85"/>
        </w:rPr>
        <w:t> </w:t>
      </w:r>
      <w:r>
        <w:rPr>
          <w:w w:val="85"/>
        </w:rPr>
        <w:t>e</w:t>
      </w:r>
      <w:r>
        <w:rPr>
          <w:spacing w:val="-5"/>
          <w:w w:val="85"/>
        </w:rPr>
        <w:t> </w:t>
      </w:r>
      <w:r>
        <w:rPr>
          <w:w w:val="85"/>
        </w:rPr>
        <w:t>ao</w:t>
      </w:r>
      <w:r>
        <w:rPr>
          <w:spacing w:val="-5"/>
          <w:w w:val="85"/>
        </w:rPr>
        <w:t> </w:t>
      </w:r>
      <w:r>
        <w:rPr>
          <w:w w:val="85"/>
        </w:rPr>
        <w:t>Sr.</w:t>
      </w:r>
      <w:r>
        <w:rPr>
          <w:spacing w:val="-5"/>
          <w:w w:val="85"/>
        </w:rPr>
        <w:t> </w:t>
      </w:r>
      <w:r>
        <w:rPr>
          <w:w w:val="85"/>
        </w:rPr>
        <w:t>Eduardo</w:t>
      </w:r>
      <w:r>
        <w:rPr>
          <w:spacing w:val="-5"/>
          <w:w w:val="85"/>
        </w:rPr>
        <w:t> </w:t>
      </w:r>
      <w:r>
        <w:rPr>
          <w:w w:val="85"/>
        </w:rPr>
        <w:t>Lucas</w:t>
      </w:r>
      <w:r>
        <w:rPr>
          <w:spacing w:val="-5"/>
          <w:w w:val="85"/>
        </w:rPr>
        <w:t> </w:t>
      </w:r>
      <w:r>
        <w:rPr>
          <w:w w:val="85"/>
        </w:rPr>
        <w:t>da</w:t>
      </w:r>
      <w:r>
        <w:rPr>
          <w:spacing w:val="-5"/>
          <w:w w:val="85"/>
        </w:rPr>
        <w:t> </w:t>
      </w:r>
      <w:r>
        <w:rPr>
          <w:w w:val="85"/>
        </w:rPr>
        <w:t>Silva,</w:t>
      </w:r>
      <w:r>
        <w:rPr>
          <w:spacing w:val="-5"/>
          <w:w w:val="85"/>
        </w:rPr>
        <w:t> </w:t>
      </w:r>
      <w:r>
        <w:rPr>
          <w:w w:val="85"/>
        </w:rPr>
        <w:t>Gestor</w:t>
      </w:r>
      <w:r>
        <w:rPr>
          <w:spacing w:val="-5"/>
          <w:w w:val="85"/>
        </w:rPr>
        <w:t> </w:t>
      </w:r>
      <w:r>
        <w:rPr>
          <w:w w:val="85"/>
        </w:rPr>
        <w:t>(período</w:t>
      </w:r>
      <w:r>
        <w:rPr>
          <w:spacing w:val="-5"/>
          <w:w w:val="85"/>
        </w:rPr>
        <w:t> </w:t>
      </w:r>
      <w:r>
        <w:rPr>
          <w:w w:val="85"/>
        </w:rPr>
        <w:t>de</w:t>
      </w:r>
      <w:r>
        <w:rPr>
          <w:spacing w:val="-5"/>
          <w:w w:val="85"/>
        </w:rPr>
        <w:t> </w:t>
      </w:r>
      <w:r>
        <w:rPr>
          <w:w w:val="85"/>
        </w:rPr>
        <w:t>01/09/22</w:t>
      </w:r>
      <w:r>
        <w:rPr>
          <w:spacing w:val="-6"/>
          <w:w w:val="85"/>
        </w:rPr>
        <w:t> </w:t>
      </w:r>
      <w:r>
        <w:rPr>
          <w:w w:val="85"/>
        </w:rPr>
        <w:t>a</w:t>
      </w:r>
      <w:r>
        <w:rPr>
          <w:spacing w:val="-5"/>
          <w:w w:val="85"/>
        </w:rPr>
        <w:t> </w:t>
      </w:r>
      <w:r>
        <w:rPr>
          <w:w w:val="85"/>
        </w:rPr>
        <w:t>31/12/22),</w:t>
      </w:r>
      <w:r>
        <w:rPr>
          <w:spacing w:val="-5"/>
          <w:w w:val="85"/>
        </w:rPr>
        <w:t> </w:t>
      </w:r>
      <w:r>
        <w:rPr>
          <w:w w:val="85"/>
        </w:rPr>
        <w:t>nos</w:t>
      </w:r>
      <w:r>
        <w:rPr>
          <w:spacing w:val="-5"/>
          <w:w w:val="85"/>
        </w:rPr>
        <w:t> </w:t>
      </w:r>
      <w:r>
        <w:rPr>
          <w:w w:val="85"/>
        </w:rPr>
        <w:t>termos dos arts. 23 e 72, I, ambos da Lei n. 2423, de 10/12/1996, c/c o art. 189, I, da Resolução nº 04/2002</w:t>
      </w:r>
      <w:r>
        <w:rPr/>
        <w:t> </w:t>
      </w:r>
      <w:r>
        <w:rPr>
          <w:w w:val="85"/>
        </w:rPr>
        <w:t>- TCE/AM; </w:t>
      </w:r>
      <w:r>
        <w:rPr>
          <w:rFonts w:ascii="Arial" w:hAnsi="Arial"/>
          <w:b/>
          <w:w w:val="85"/>
        </w:rPr>
        <w:t>10.3. </w:t>
      </w:r>
      <w:r>
        <w:rPr>
          <w:rFonts w:ascii="Arial" w:hAnsi="Arial"/>
          <w:b/>
          <w:w w:val="80"/>
        </w:rPr>
        <w:t>Considerar revel </w:t>
      </w:r>
      <w:r>
        <w:rPr>
          <w:w w:val="80"/>
        </w:rPr>
        <w:t>à Sra. Jane Mara Silva de Moraes, por não apresentar razões de defesa, nos termos do art. 20, § 4º, da LO/TCE c/c art. 88 da Resolução nº 04/2002-TCE/AM, mesmo devidamente notificada; </w:t>
      </w:r>
      <w:r>
        <w:rPr>
          <w:rFonts w:ascii="Arial" w:hAnsi="Arial"/>
          <w:b/>
          <w:w w:val="80"/>
        </w:rPr>
        <w:t>10.4. Determinar </w:t>
      </w:r>
      <w:r>
        <w:rPr>
          <w:w w:val="80"/>
        </w:rPr>
        <w:t>à Secretaria do </w:t>
      </w:r>
      <w:r>
        <w:rPr>
          <w:spacing w:val="-2"/>
          <w:w w:val="90"/>
        </w:rPr>
        <w:t>Tribunal</w:t>
      </w:r>
      <w:r>
        <w:rPr>
          <w:spacing w:val="-3"/>
          <w:w w:val="90"/>
        </w:rPr>
        <w:t> </w:t>
      </w:r>
      <w:r>
        <w:rPr>
          <w:spacing w:val="-2"/>
          <w:w w:val="90"/>
        </w:rPr>
        <w:t>Pleno a</w:t>
      </w:r>
      <w:r>
        <w:rPr>
          <w:spacing w:val="-3"/>
          <w:w w:val="90"/>
        </w:rPr>
        <w:t> </w:t>
      </w:r>
      <w:r>
        <w:rPr>
          <w:spacing w:val="-2"/>
          <w:w w:val="90"/>
        </w:rPr>
        <w:t>adoção</w:t>
      </w:r>
      <w:r>
        <w:rPr>
          <w:spacing w:val="-3"/>
          <w:w w:val="90"/>
        </w:rPr>
        <w:t> </w:t>
      </w:r>
      <w:r>
        <w:rPr>
          <w:spacing w:val="-2"/>
          <w:w w:val="90"/>
        </w:rPr>
        <w:t>das providências</w:t>
      </w:r>
      <w:r>
        <w:rPr>
          <w:spacing w:val="-3"/>
          <w:w w:val="90"/>
        </w:rPr>
        <w:t> </w:t>
      </w:r>
      <w:r>
        <w:rPr>
          <w:spacing w:val="-2"/>
          <w:w w:val="90"/>
        </w:rPr>
        <w:t>previstas</w:t>
      </w:r>
      <w:r>
        <w:rPr>
          <w:spacing w:val="-3"/>
          <w:w w:val="90"/>
        </w:rPr>
        <w:t> </w:t>
      </w:r>
      <w:r>
        <w:rPr>
          <w:spacing w:val="-2"/>
          <w:w w:val="90"/>
        </w:rPr>
        <w:t>no art. 162</w:t>
      </w:r>
      <w:r>
        <w:rPr>
          <w:spacing w:val="-3"/>
          <w:w w:val="90"/>
        </w:rPr>
        <w:t> </w:t>
      </w:r>
      <w:r>
        <w:rPr>
          <w:spacing w:val="-2"/>
          <w:w w:val="90"/>
        </w:rPr>
        <w:t>da Resolução nº 04/2002</w:t>
      </w:r>
      <w:r>
        <w:rPr>
          <w:spacing w:val="-1"/>
        </w:rPr>
        <w:t> </w:t>
      </w:r>
      <w:r>
        <w:rPr>
          <w:spacing w:val="-2"/>
          <w:w w:val="90"/>
        </w:rPr>
        <w:t>- TCE/AM,</w:t>
      </w:r>
      <w:r>
        <w:rPr>
          <w:spacing w:val="-3"/>
          <w:w w:val="90"/>
        </w:rPr>
        <w:t> </w:t>
      </w:r>
      <w:r>
        <w:rPr>
          <w:spacing w:val="-2"/>
          <w:w w:val="90"/>
        </w:rPr>
        <w:t>dentre</w:t>
      </w:r>
      <w:r>
        <w:rPr>
          <w:spacing w:val="-3"/>
          <w:w w:val="90"/>
        </w:rPr>
        <w:t> </w:t>
      </w:r>
      <w:r>
        <w:rPr>
          <w:spacing w:val="-2"/>
          <w:w w:val="90"/>
        </w:rPr>
        <w:t>elas,</w:t>
      </w:r>
      <w:r>
        <w:rPr>
          <w:spacing w:val="-4"/>
          <w:w w:val="90"/>
        </w:rPr>
        <w:t> </w:t>
      </w:r>
      <w:r>
        <w:rPr>
          <w:spacing w:val="-2"/>
          <w:w w:val="90"/>
        </w:rPr>
        <w:t>a </w:t>
      </w:r>
      <w:r>
        <w:rPr>
          <w:w w:val="80"/>
        </w:rPr>
        <w:t>cientificação dos interessados, devendo ser remetido cópia deste Relatório/Voto e do sequente Acórdão;</w:t>
      </w:r>
      <w:r>
        <w:rPr/>
        <w:t> </w:t>
      </w:r>
      <w:r>
        <w:rPr>
          <w:rFonts w:ascii="Arial" w:hAnsi="Arial"/>
          <w:b/>
          <w:w w:val="80"/>
        </w:rPr>
        <w:t>10.5. Arquivar </w:t>
      </w:r>
      <w:r>
        <w:rPr>
          <w:w w:val="80"/>
        </w:rPr>
        <w:t>o </w:t>
      </w:r>
      <w:r>
        <w:rPr>
          <w:w w:val="85"/>
        </w:rPr>
        <w:t>feito</w:t>
      </w:r>
      <w:r>
        <w:rPr>
          <w:spacing w:val="-2"/>
          <w:w w:val="85"/>
        </w:rPr>
        <w:t> </w:t>
      </w:r>
      <w:r>
        <w:rPr>
          <w:w w:val="85"/>
        </w:rPr>
        <w:t>após</w:t>
      </w:r>
      <w:r>
        <w:rPr>
          <w:spacing w:val="-3"/>
          <w:w w:val="85"/>
        </w:rPr>
        <w:t> </w:t>
      </w:r>
      <w:r>
        <w:rPr>
          <w:w w:val="85"/>
        </w:rPr>
        <w:t>o</w:t>
      </w:r>
      <w:r>
        <w:rPr>
          <w:spacing w:val="-1"/>
          <w:w w:val="85"/>
        </w:rPr>
        <w:t> </w:t>
      </w:r>
      <w:r>
        <w:rPr>
          <w:w w:val="85"/>
        </w:rPr>
        <w:t>cumprimento integral</w:t>
      </w:r>
      <w:r>
        <w:rPr>
          <w:spacing w:val="-3"/>
          <w:w w:val="85"/>
        </w:rPr>
        <w:t> </w:t>
      </w:r>
      <w:r>
        <w:rPr>
          <w:w w:val="85"/>
        </w:rPr>
        <w:t>da</w:t>
      </w:r>
      <w:r>
        <w:rPr>
          <w:spacing w:val="-2"/>
          <w:w w:val="85"/>
        </w:rPr>
        <w:t> </w:t>
      </w:r>
      <w:r>
        <w:rPr>
          <w:w w:val="85"/>
        </w:rPr>
        <w:t>decisão,</w:t>
      </w:r>
      <w:r>
        <w:rPr>
          <w:spacing w:val="-2"/>
          <w:w w:val="85"/>
        </w:rPr>
        <w:t> </w:t>
      </w:r>
      <w:r>
        <w:rPr>
          <w:w w:val="85"/>
        </w:rPr>
        <w:t>nos</w:t>
      </w:r>
      <w:r>
        <w:rPr>
          <w:spacing w:val="-1"/>
          <w:w w:val="85"/>
        </w:rPr>
        <w:t> </w:t>
      </w:r>
      <w:r>
        <w:rPr>
          <w:w w:val="85"/>
        </w:rPr>
        <w:t>termos</w:t>
      </w:r>
      <w:r>
        <w:rPr>
          <w:spacing w:val="-1"/>
          <w:w w:val="85"/>
        </w:rPr>
        <w:t> </w:t>
      </w:r>
      <w:r>
        <w:rPr>
          <w:w w:val="85"/>
        </w:rPr>
        <w:t>regimentais. </w:t>
      </w:r>
      <w:r>
        <w:rPr>
          <w:rFonts w:ascii="Arial" w:hAnsi="Arial"/>
          <w:b/>
          <w:w w:val="85"/>
        </w:rPr>
        <w:t>Especificação</w:t>
      </w:r>
      <w:r>
        <w:rPr>
          <w:rFonts w:ascii="Arial" w:hAnsi="Arial"/>
          <w:b/>
          <w:spacing w:val="-2"/>
          <w:w w:val="85"/>
        </w:rPr>
        <w:t> </w:t>
      </w:r>
      <w:r>
        <w:rPr>
          <w:rFonts w:ascii="Arial" w:hAnsi="Arial"/>
          <w:b/>
          <w:w w:val="85"/>
        </w:rPr>
        <w:t>do</w:t>
      </w:r>
      <w:r>
        <w:rPr>
          <w:rFonts w:ascii="Arial" w:hAnsi="Arial"/>
          <w:b/>
          <w:spacing w:val="-2"/>
          <w:w w:val="85"/>
        </w:rPr>
        <w:t> </w:t>
      </w:r>
      <w:r>
        <w:rPr>
          <w:rFonts w:ascii="Arial" w:hAnsi="Arial"/>
          <w:b/>
          <w:w w:val="85"/>
        </w:rPr>
        <w:t>quórum: </w:t>
      </w:r>
      <w:r>
        <w:rPr>
          <w:w w:val="85"/>
        </w:rPr>
        <w:t>Conselheiros:</w:t>
      </w:r>
      <w:r>
        <w:rPr>
          <w:spacing w:val="-1"/>
          <w:w w:val="85"/>
        </w:rPr>
        <w:t> </w:t>
      </w:r>
      <w:r>
        <w:rPr>
          <w:w w:val="85"/>
        </w:rPr>
        <w:t>Yara Amazônia Lins Rodrigues dos Santos (Presidente), Júlio Assis Corrêa Pinheiro, Érico Xavier Desterro e Silva, Mario </w:t>
      </w:r>
      <w:r>
        <w:rPr>
          <w:w w:val="80"/>
        </w:rPr>
        <w:t>Manoel Coelho de Mello, Josué Cláudio de Souza Neto, Luis Fabian Pereira Barbosa e Mário José de Moraes Costa Filho </w:t>
      </w:r>
      <w:r>
        <w:rPr>
          <w:spacing w:val="-2"/>
          <w:w w:val="90"/>
        </w:rPr>
        <w:t>(Convocado).</w:t>
      </w:r>
    </w:p>
    <w:p>
      <w:pPr>
        <w:pStyle w:val="BodyText"/>
        <w:spacing w:before="195"/>
        <w:ind w:right="131"/>
      </w:pPr>
      <w:r>
        <w:rPr>
          <w:rFonts w:ascii="Arial" w:hAnsi="Arial"/>
          <w:b/>
          <w:w w:val="90"/>
        </w:rPr>
        <w:t>PROCESSO</w:t>
      </w:r>
      <w:r>
        <w:rPr>
          <w:rFonts w:ascii="Arial" w:hAnsi="Arial"/>
          <w:b/>
          <w:w w:val="90"/>
        </w:rPr>
        <w:t> Nº</w:t>
      </w:r>
      <w:r>
        <w:rPr>
          <w:rFonts w:ascii="Arial" w:hAnsi="Arial"/>
          <w:b/>
          <w:w w:val="90"/>
        </w:rPr>
        <w:t> 11.695/2023</w:t>
      </w:r>
      <w:r>
        <w:rPr>
          <w:rFonts w:ascii="Arial" w:hAnsi="Arial"/>
          <w:b/>
          <w:w w:val="90"/>
        </w:rPr>
        <w:t> </w:t>
      </w:r>
      <w:r>
        <w:rPr>
          <w:w w:val="90"/>
        </w:rPr>
        <w:t>-</w:t>
      </w:r>
      <w:r>
        <w:rPr>
          <w:w w:val="90"/>
        </w:rPr>
        <w:t> Prestação</w:t>
      </w:r>
      <w:r>
        <w:rPr>
          <w:w w:val="90"/>
        </w:rPr>
        <w:t> de</w:t>
      </w:r>
      <w:r>
        <w:rPr>
          <w:w w:val="90"/>
        </w:rPr>
        <w:t> Contas</w:t>
      </w:r>
      <w:r>
        <w:rPr>
          <w:w w:val="90"/>
        </w:rPr>
        <w:t> Anual</w:t>
      </w:r>
      <w:r>
        <w:rPr>
          <w:w w:val="90"/>
        </w:rPr>
        <w:t> da</w:t>
      </w:r>
      <w:r>
        <w:rPr>
          <w:w w:val="90"/>
        </w:rPr>
        <w:t> Secretaria</w:t>
      </w:r>
      <w:r>
        <w:rPr>
          <w:w w:val="90"/>
        </w:rPr>
        <w:t> de</w:t>
      </w:r>
      <w:r>
        <w:rPr>
          <w:w w:val="90"/>
        </w:rPr>
        <w:t> Estado</w:t>
      </w:r>
      <w:r>
        <w:rPr>
          <w:w w:val="90"/>
        </w:rPr>
        <w:t> de</w:t>
      </w:r>
      <w:r>
        <w:rPr>
          <w:w w:val="90"/>
        </w:rPr>
        <w:t> Relações</w:t>
      </w:r>
      <w:r>
        <w:rPr>
          <w:w w:val="90"/>
        </w:rPr>
        <w:t> Federativas</w:t>
      </w:r>
      <w:r>
        <w:rPr>
          <w:w w:val="90"/>
        </w:rPr>
        <w:t> e </w:t>
      </w:r>
      <w:r>
        <w:rPr>
          <w:w w:val="85"/>
        </w:rPr>
        <w:t>Internacionais</w:t>
      </w:r>
      <w:r>
        <w:rPr>
          <w:spacing w:val="-6"/>
          <w:w w:val="85"/>
        </w:rPr>
        <w:t> </w:t>
      </w:r>
      <w:r>
        <w:rPr>
          <w:w w:val="85"/>
        </w:rPr>
        <w:t>do</w:t>
      </w:r>
      <w:r>
        <w:rPr>
          <w:spacing w:val="-7"/>
          <w:w w:val="85"/>
        </w:rPr>
        <w:t> </w:t>
      </w:r>
      <w:r>
        <w:rPr>
          <w:w w:val="85"/>
        </w:rPr>
        <w:t>Amazonas</w:t>
      </w:r>
      <w:r>
        <w:rPr>
          <w:spacing w:val="-6"/>
          <w:w w:val="85"/>
        </w:rPr>
        <w:t> </w:t>
      </w:r>
      <w:r>
        <w:rPr>
          <w:w w:val="85"/>
        </w:rPr>
        <w:t>(SERFI),</w:t>
      </w:r>
      <w:r>
        <w:rPr>
          <w:spacing w:val="-5"/>
          <w:w w:val="85"/>
        </w:rPr>
        <w:t> </w:t>
      </w:r>
      <w:r>
        <w:rPr>
          <w:w w:val="85"/>
        </w:rPr>
        <w:t>referente</w:t>
      </w:r>
      <w:r>
        <w:rPr>
          <w:spacing w:val="-7"/>
          <w:w w:val="85"/>
        </w:rPr>
        <w:t> </w:t>
      </w:r>
      <w:r>
        <w:rPr>
          <w:w w:val="85"/>
        </w:rPr>
        <w:t>ao</w:t>
      </w:r>
      <w:r>
        <w:rPr>
          <w:spacing w:val="-6"/>
          <w:w w:val="85"/>
        </w:rPr>
        <w:t> </w:t>
      </w:r>
      <w:r>
        <w:rPr>
          <w:w w:val="85"/>
        </w:rPr>
        <w:t>exercício</w:t>
      </w:r>
      <w:r>
        <w:rPr>
          <w:spacing w:val="-5"/>
          <w:w w:val="85"/>
        </w:rPr>
        <w:t> </w:t>
      </w:r>
      <w:r>
        <w:rPr>
          <w:w w:val="85"/>
        </w:rPr>
        <w:t>de</w:t>
      </w:r>
      <w:r>
        <w:rPr>
          <w:spacing w:val="-7"/>
          <w:w w:val="85"/>
        </w:rPr>
        <w:t> </w:t>
      </w:r>
      <w:r>
        <w:rPr>
          <w:w w:val="85"/>
        </w:rPr>
        <w:t>2022,</w:t>
      </w:r>
      <w:r>
        <w:rPr>
          <w:spacing w:val="-7"/>
          <w:w w:val="85"/>
        </w:rPr>
        <w:t> </w:t>
      </w:r>
      <w:r>
        <w:rPr>
          <w:w w:val="85"/>
        </w:rPr>
        <w:t>sob</w:t>
      </w:r>
      <w:r>
        <w:rPr>
          <w:spacing w:val="-6"/>
          <w:w w:val="85"/>
        </w:rPr>
        <w:t> </w:t>
      </w:r>
      <w:r>
        <w:rPr>
          <w:w w:val="85"/>
        </w:rPr>
        <w:t>a</w:t>
      </w:r>
      <w:r>
        <w:rPr>
          <w:spacing w:val="-5"/>
          <w:w w:val="85"/>
        </w:rPr>
        <w:t> </w:t>
      </w:r>
      <w:r>
        <w:rPr>
          <w:w w:val="85"/>
        </w:rPr>
        <w:t>responsabilidade</w:t>
      </w:r>
      <w:r>
        <w:rPr>
          <w:spacing w:val="-5"/>
          <w:w w:val="85"/>
        </w:rPr>
        <w:t> </w:t>
      </w:r>
      <w:r>
        <w:rPr>
          <w:w w:val="85"/>
        </w:rPr>
        <w:t>do</w:t>
      </w:r>
      <w:r>
        <w:rPr>
          <w:spacing w:val="-5"/>
          <w:w w:val="85"/>
        </w:rPr>
        <w:t> </w:t>
      </w:r>
      <w:r>
        <w:rPr>
          <w:w w:val="85"/>
        </w:rPr>
        <w:t>Sr.</w:t>
      </w:r>
      <w:r>
        <w:rPr>
          <w:spacing w:val="-7"/>
          <w:w w:val="85"/>
        </w:rPr>
        <w:t> </w:t>
      </w:r>
      <w:r>
        <w:rPr>
          <w:w w:val="85"/>
        </w:rPr>
        <w:t>Adriano</w:t>
      </w:r>
      <w:r>
        <w:rPr>
          <w:spacing w:val="-5"/>
          <w:w w:val="85"/>
        </w:rPr>
        <w:t> </w:t>
      </w:r>
      <w:r>
        <w:rPr>
          <w:w w:val="85"/>
        </w:rPr>
        <w:t>Mendonça </w:t>
      </w:r>
      <w:r>
        <w:rPr>
          <w:w w:val="90"/>
        </w:rPr>
        <w:t>Ponte.</w:t>
      </w:r>
      <w:r>
        <w:rPr>
          <w:w w:val="90"/>
        </w:rPr>
        <w:t> </w:t>
      </w:r>
      <w:r>
        <w:rPr>
          <w:rFonts w:ascii="Arial" w:hAnsi="Arial"/>
          <w:b/>
          <w:w w:val="90"/>
        </w:rPr>
        <w:t>ACÓRDÃO</w:t>
      </w:r>
      <w:r>
        <w:rPr>
          <w:rFonts w:ascii="Arial" w:hAnsi="Arial"/>
          <w:b/>
          <w:w w:val="90"/>
        </w:rPr>
        <w:t> Nº</w:t>
      </w:r>
      <w:r>
        <w:rPr>
          <w:rFonts w:ascii="Arial" w:hAnsi="Arial"/>
          <w:b/>
          <w:w w:val="90"/>
        </w:rPr>
        <w:t> 1032/2024: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 acima</w:t>
      </w:r>
      <w:r>
        <w:rPr>
          <w:w w:val="90"/>
        </w:rPr>
        <w:t> identificados,</w:t>
      </w:r>
      <w:r>
        <w:rPr>
          <w:w w:val="90"/>
        </w:rPr>
        <w:t> </w:t>
      </w:r>
      <w:r>
        <w:rPr>
          <w:rFonts w:ascii="Arial" w:hAnsi="Arial"/>
          <w:b/>
          <w:w w:val="90"/>
        </w:rPr>
        <w:t>ACORDAM </w:t>
      </w:r>
      <w:r>
        <w:rPr>
          <w:w w:val="90"/>
        </w:rPr>
        <w:t>os </w:t>
      </w:r>
      <w:r>
        <w:rPr>
          <w:w w:val="80"/>
        </w:rPr>
        <w:t>Excelentíssimos Senhores Conselheiros do Tribunal de Contas do Estado do Amazonas, reunidos em Sessão do</w:t>
      </w:r>
      <w:r>
        <w:rPr/>
        <w:t> </w:t>
      </w:r>
      <w:r>
        <w:rPr>
          <w:rFonts w:ascii="Arial" w:hAnsi="Arial"/>
          <w:b/>
          <w:w w:val="80"/>
        </w:rPr>
        <w:t>Tribunal Pleno</w:t>
      </w:r>
      <w:r>
        <w:rPr>
          <w:w w:val="80"/>
        </w:rPr>
        <w:t>, no exercício da competência atribuída pelos arts. 5º, II e 11, inciso III, alínea “a”, item 3, da Resolução</w:t>
      </w:r>
      <w:r>
        <w:rPr/>
        <w:t> </w:t>
      </w:r>
      <w:r>
        <w:rPr>
          <w:w w:val="80"/>
        </w:rPr>
        <w:t>n. 04/2002- </w:t>
      </w:r>
      <w:r>
        <w:rPr>
          <w:w w:val="85"/>
        </w:rPr>
        <w:t>TCE/AM, </w:t>
      </w:r>
      <w:r>
        <w:rPr>
          <w:rFonts w:ascii="Arial" w:hAnsi="Arial"/>
          <w:b/>
          <w:w w:val="85"/>
        </w:rPr>
        <w:t>à unanimidade</w:t>
      </w:r>
      <w:r>
        <w:rPr>
          <w:w w:val="85"/>
        </w:rPr>
        <w:t>, nos termos do voto do Excelentíssimo Senhor Conselheiro-Relator, </w:t>
      </w:r>
      <w:r>
        <w:rPr>
          <w:rFonts w:ascii="Arial" w:hAnsi="Arial"/>
          <w:b/>
          <w:w w:val="85"/>
        </w:rPr>
        <w:t>em consonância </w:t>
      </w:r>
      <w:r>
        <w:rPr>
          <w:w w:val="85"/>
        </w:rPr>
        <w:t>com pronunciamento</w:t>
      </w:r>
      <w:r>
        <w:rPr>
          <w:spacing w:val="-2"/>
          <w:w w:val="85"/>
        </w:rPr>
        <w:t> </w:t>
      </w:r>
      <w:r>
        <w:rPr>
          <w:w w:val="85"/>
        </w:rPr>
        <w:t>do</w:t>
      </w:r>
      <w:r>
        <w:rPr>
          <w:spacing w:val="-2"/>
          <w:w w:val="85"/>
        </w:rPr>
        <w:t> </w:t>
      </w:r>
      <w:r>
        <w:rPr>
          <w:w w:val="85"/>
        </w:rPr>
        <w:t>Ministério</w:t>
      </w:r>
      <w:r>
        <w:rPr>
          <w:spacing w:val="-2"/>
          <w:w w:val="85"/>
        </w:rPr>
        <w:t> </w:t>
      </w:r>
      <w:r>
        <w:rPr>
          <w:w w:val="85"/>
        </w:rPr>
        <w:t>Público</w:t>
      </w:r>
      <w:r>
        <w:rPr>
          <w:spacing w:val="-2"/>
          <w:w w:val="85"/>
        </w:rPr>
        <w:t> </w:t>
      </w:r>
      <w:r>
        <w:rPr>
          <w:w w:val="85"/>
        </w:rPr>
        <w:t>junto</w:t>
      </w:r>
      <w:r>
        <w:rPr>
          <w:spacing w:val="-1"/>
          <w:w w:val="85"/>
        </w:rPr>
        <w:t> </w:t>
      </w:r>
      <w:r>
        <w:rPr>
          <w:w w:val="85"/>
        </w:rPr>
        <w:t>a</w:t>
      </w:r>
      <w:r>
        <w:rPr>
          <w:spacing w:val="-2"/>
          <w:w w:val="85"/>
        </w:rPr>
        <w:t> </w:t>
      </w:r>
      <w:r>
        <w:rPr>
          <w:w w:val="85"/>
        </w:rPr>
        <w:t>este</w:t>
      </w:r>
      <w:r>
        <w:rPr>
          <w:spacing w:val="-1"/>
          <w:w w:val="85"/>
        </w:rPr>
        <w:t> </w:t>
      </w:r>
      <w:r>
        <w:rPr>
          <w:w w:val="85"/>
        </w:rPr>
        <w:t>Tribunal,</w:t>
      </w:r>
      <w:r>
        <w:rPr>
          <w:spacing w:val="-3"/>
          <w:w w:val="85"/>
        </w:rPr>
        <w:t> </w:t>
      </w:r>
      <w:r>
        <w:rPr>
          <w:w w:val="85"/>
        </w:rPr>
        <w:t>no</w:t>
      </w:r>
      <w:r>
        <w:rPr>
          <w:spacing w:val="-2"/>
          <w:w w:val="85"/>
        </w:rPr>
        <w:t> </w:t>
      </w:r>
      <w:r>
        <w:rPr>
          <w:w w:val="85"/>
        </w:rPr>
        <w:t>sentido</w:t>
      </w:r>
      <w:r>
        <w:rPr>
          <w:spacing w:val="-2"/>
          <w:w w:val="85"/>
        </w:rPr>
        <w:t> </w:t>
      </w:r>
      <w:r>
        <w:rPr>
          <w:w w:val="85"/>
        </w:rPr>
        <w:t>de: </w:t>
      </w:r>
      <w:r>
        <w:rPr>
          <w:rFonts w:ascii="Arial" w:hAnsi="Arial"/>
          <w:b/>
          <w:w w:val="85"/>
        </w:rPr>
        <w:t>10.1.</w:t>
      </w:r>
      <w:r>
        <w:rPr>
          <w:rFonts w:ascii="Arial" w:hAnsi="Arial"/>
          <w:b/>
          <w:spacing w:val="-4"/>
          <w:w w:val="85"/>
        </w:rPr>
        <w:t> </w:t>
      </w:r>
      <w:r>
        <w:rPr>
          <w:rFonts w:ascii="Arial" w:hAnsi="Arial"/>
          <w:b/>
          <w:w w:val="85"/>
        </w:rPr>
        <w:t>Julgar</w:t>
      </w:r>
      <w:r>
        <w:rPr>
          <w:rFonts w:ascii="Arial" w:hAnsi="Arial"/>
          <w:b/>
          <w:spacing w:val="-2"/>
          <w:w w:val="85"/>
        </w:rPr>
        <w:t> </w:t>
      </w:r>
      <w:r>
        <w:rPr>
          <w:rFonts w:ascii="Arial" w:hAnsi="Arial"/>
          <w:b/>
          <w:w w:val="85"/>
        </w:rPr>
        <w:t>regular </w:t>
      </w:r>
      <w:r>
        <w:rPr>
          <w:w w:val="85"/>
        </w:rPr>
        <w:t>a</w:t>
      </w:r>
      <w:r>
        <w:rPr>
          <w:spacing w:val="-2"/>
          <w:w w:val="85"/>
        </w:rPr>
        <w:t> </w:t>
      </w:r>
      <w:r>
        <w:rPr>
          <w:w w:val="85"/>
        </w:rPr>
        <w:t>Prestação</w:t>
      </w:r>
      <w:r>
        <w:rPr>
          <w:spacing w:val="-2"/>
          <w:w w:val="85"/>
        </w:rPr>
        <w:t> </w:t>
      </w:r>
      <w:r>
        <w:rPr>
          <w:w w:val="85"/>
        </w:rPr>
        <w:t>de</w:t>
      </w:r>
      <w:r>
        <w:rPr>
          <w:spacing w:val="-2"/>
          <w:w w:val="85"/>
        </w:rPr>
        <w:t> </w:t>
      </w:r>
      <w:r>
        <w:rPr>
          <w:w w:val="85"/>
        </w:rPr>
        <w:t>Contas </w:t>
      </w:r>
      <w:r>
        <w:rPr>
          <w:w w:val="80"/>
        </w:rPr>
        <w:t>Anual da Secretaria</w:t>
      </w:r>
      <w:r>
        <w:rPr/>
        <w:t> </w:t>
      </w:r>
      <w:r>
        <w:rPr>
          <w:w w:val="80"/>
        </w:rPr>
        <w:t>de Estado de Relações Federativas e Internacionais do Amazonas</w:t>
      </w:r>
      <w:r>
        <w:rPr/>
        <w:t> </w:t>
      </w:r>
      <w:r>
        <w:rPr>
          <w:w w:val="80"/>
        </w:rPr>
        <w:t>– SERFI, referente ao exercício de 2022, de responsabilidade do Sr. Adriano Mendonça Ponte, Secretário e Ordenador de Despesas, nos termos dos arts. 22, </w:t>
      </w:r>
      <w:r>
        <w:rPr>
          <w:w w:val="85"/>
        </w:rPr>
        <w:t>inciso</w:t>
      </w:r>
      <w:r>
        <w:rPr>
          <w:spacing w:val="-1"/>
          <w:w w:val="85"/>
        </w:rPr>
        <w:t> </w:t>
      </w:r>
      <w:r>
        <w:rPr>
          <w:w w:val="85"/>
        </w:rPr>
        <w:t>I,</w:t>
      </w:r>
      <w:r>
        <w:rPr>
          <w:spacing w:val="-1"/>
          <w:w w:val="85"/>
        </w:rPr>
        <w:t> </w:t>
      </w:r>
      <w:r>
        <w:rPr>
          <w:w w:val="85"/>
        </w:rPr>
        <w:t>e</w:t>
      </w:r>
      <w:r>
        <w:rPr>
          <w:spacing w:val="-2"/>
          <w:w w:val="85"/>
        </w:rPr>
        <w:t> </w:t>
      </w:r>
      <w:r>
        <w:rPr>
          <w:w w:val="85"/>
        </w:rPr>
        <w:t>23,</w:t>
      </w:r>
      <w:r>
        <w:rPr>
          <w:spacing w:val="-2"/>
          <w:w w:val="85"/>
        </w:rPr>
        <w:t> </w:t>
      </w:r>
      <w:r>
        <w:rPr>
          <w:w w:val="85"/>
        </w:rPr>
        <w:t>ambos</w:t>
      </w:r>
      <w:r>
        <w:rPr>
          <w:spacing w:val="-3"/>
          <w:w w:val="85"/>
        </w:rPr>
        <w:t> </w:t>
      </w:r>
      <w:r>
        <w:rPr>
          <w:w w:val="85"/>
        </w:rPr>
        <w:t>da</w:t>
      </w:r>
      <w:r>
        <w:rPr>
          <w:spacing w:val="-2"/>
          <w:w w:val="85"/>
        </w:rPr>
        <w:t> </w:t>
      </w:r>
      <w:r>
        <w:rPr>
          <w:w w:val="85"/>
        </w:rPr>
        <w:t>Lei</w:t>
      </w:r>
      <w:r>
        <w:rPr>
          <w:spacing w:val="-1"/>
          <w:w w:val="85"/>
        </w:rPr>
        <w:t> </w:t>
      </w:r>
      <w:r>
        <w:rPr>
          <w:w w:val="85"/>
        </w:rPr>
        <w:t>n°</w:t>
      </w:r>
      <w:r>
        <w:rPr>
          <w:spacing w:val="-1"/>
          <w:w w:val="85"/>
        </w:rPr>
        <w:t> </w:t>
      </w:r>
      <w:r>
        <w:rPr>
          <w:w w:val="85"/>
        </w:rPr>
        <w:t>2.423/1996-TCE/AM,</w:t>
      </w:r>
      <w:r>
        <w:rPr>
          <w:spacing w:val="-2"/>
          <w:w w:val="85"/>
        </w:rPr>
        <w:t> </w:t>
      </w:r>
      <w:r>
        <w:rPr>
          <w:w w:val="85"/>
        </w:rPr>
        <w:t>e</w:t>
      </w:r>
      <w:r>
        <w:rPr>
          <w:spacing w:val="-2"/>
          <w:w w:val="85"/>
        </w:rPr>
        <w:t> </w:t>
      </w:r>
      <w:r>
        <w:rPr>
          <w:w w:val="85"/>
        </w:rPr>
        <w:t>art.</w:t>
      </w:r>
      <w:r>
        <w:rPr>
          <w:spacing w:val="-1"/>
          <w:w w:val="85"/>
        </w:rPr>
        <w:t> </w:t>
      </w:r>
      <w:r>
        <w:rPr>
          <w:w w:val="85"/>
        </w:rPr>
        <w:t>188,</w:t>
      </w:r>
      <w:r>
        <w:rPr>
          <w:spacing w:val="-2"/>
          <w:w w:val="85"/>
        </w:rPr>
        <w:t> </w:t>
      </w:r>
      <w:r>
        <w:rPr>
          <w:w w:val="85"/>
        </w:rPr>
        <w:t>§1º,</w:t>
      </w:r>
      <w:r>
        <w:rPr>
          <w:spacing w:val="-2"/>
          <w:w w:val="85"/>
        </w:rPr>
        <w:t> </w:t>
      </w:r>
      <w:r>
        <w:rPr>
          <w:w w:val="85"/>
        </w:rPr>
        <w:t>inciso</w:t>
      </w:r>
      <w:r>
        <w:rPr>
          <w:spacing w:val="-1"/>
          <w:w w:val="85"/>
        </w:rPr>
        <w:t> </w:t>
      </w:r>
      <w:r>
        <w:rPr>
          <w:w w:val="85"/>
        </w:rPr>
        <w:t>I,</w:t>
      </w:r>
      <w:r>
        <w:rPr>
          <w:spacing w:val="-2"/>
          <w:w w:val="85"/>
        </w:rPr>
        <w:t> </w:t>
      </w:r>
      <w:r>
        <w:rPr>
          <w:w w:val="85"/>
        </w:rPr>
        <w:t>da</w:t>
      </w:r>
      <w:r>
        <w:rPr>
          <w:spacing w:val="-2"/>
          <w:w w:val="85"/>
        </w:rPr>
        <w:t> </w:t>
      </w:r>
      <w:r>
        <w:rPr>
          <w:w w:val="85"/>
        </w:rPr>
        <w:t>Resolução</w:t>
      </w:r>
      <w:r>
        <w:rPr>
          <w:spacing w:val="-1"/>
          <w:w w:val="85"/>
        </w:rPr>
        <w:t> </w:t>
      </w:r>
      <w:r>
        <w:rPr>
          <w:w w:val="85"/>
        </w:rPr>
        <w:t>n°</w:t>
      </w:r>
      <w:r>
        <w:rPr>
          <w:spacing w:val="-3"/>
          <w:w w:val="85"/>
        </w:rPr>
        <w:t> </w:t>
      </w:r>
      <w:r>
        <w:rPr>
          <w:w w:val="85"/>
        </w:rPr>
        <w:t>04/2002 – TCE/AM; </w:t>
      </w:r>
      <w:r>
        <w:rPr>
          <w:rFonts w:ascii="Arial" w:hAnsi="Arial"/>
          <w:b/>
          <w:w w:val="85"/>
        </w:rPr>
        <w:t>10.2. </w:t>
      </w:r>
      <w:r>
        <w:rPr>
          <w:rFonts w:ascii="Arial" w:hAnsi="Arial"/>
          <w:b/>
          <w:w w:val="80"/>
        </w:rPr>
        <w:t>Dar quitação </w:t>
      </w:r>
      <w:r>
        <w:rPr>
          <w:w w:val="80"/>
        </w:rPr>
        <w:t>ao Sr. Adriano Mendonça Ponte, Secretário e Ordenador de Despesas da SERFI, nos termos dos arts. 23 e</w:t>
      </w:r>
      <w:r>
        <w:rPr>
          <w:spacing w:val="80"/>
        </w:rPr>
        <w:t> </w:t>
      </w:r>
      <w:r>
        <w:rPr>
          <w:w w:val="90"/>
        </w:rPr>
        <w:t>72,</w:t>
      </w:r>
      <w:r>
        <w:rPr>
          <w:w w:val="90"/>
        </w:rPr>
        <w:t> inciso</w:t>
      </w:r>
      <w:r>
        <w:rPr>
          <w:w w:val="90"/>
        </w:rPr>
        <w:t> I,</w:t>
      </w:r>
      <w:r>
        <w:rPr>
          <w:w w:val="90"/>
        </w:rPr>
        <w:t> ambos</w:t>
      </w:r>
      <w:r>
        <w:rPr>
          <w:w w:val="90"/>
        </w:rPr>
        <w:t> da</w:t>
      </w:r>
      <w:r>
        <w:rPr>
          <w:w w:val="90"/>
        </w:rPr>
        <w:t> Lei</w:t>
      </w:r>
      <w:r>
        <w:rPr>
          <w:w w:val="90"/>
        </w:rPr>
        <w:t> n°</w:t>
      </w:r>
      <w:r>
        <w:rPr>
          <w:w w:val="90"/>
        </w:rPr>
        <w:t> 2.423/96-TCE/AM,</w:t>
      </w:r>
      <w:r>
        <w:rPr>
          <w:w w:val="90"/>
        </w:rPr>
        <w:t> c/c</w:t>
      </w:r>
      <w:r>
        <w:rPr>
          <w:w w:val="90"/>
        </w:rPr>
        <w:t> o</w:t>
      </w:r>
      <w:r>
        <w:rPr>
          <w:w w:val="90"/>
        </w:rPr>
        <w:t> art.</w:t>
      </w:r>
      <w:r>
        <w:rPr>
          <w:w w:val="90"/>
        </w:rPr>
        <w:t> 189,</w:t>
      </w:r>
      <w:r>
        <w:rPr>
          <w:w w:val="90"/>
        </w:rPr>
        <w:t> inciso</w:t>
      </w:r>
      <w:r>
        <w:rPr>
          <w:w w:val="90"/>
        </w:rPr>
        <w:t> I,</w:t>
      </w:r>
      <w:r>
        <w:rPr>
          <w:w w:val="90"/>
        </w:rPr>
        <w:t> da</w:t>
      </w:r>
      <w:r>
        <w:rPr>
          <w:w w:val="90"/>
        </w:rPr>
        <w:t> Resolução</w:t>
      </w:r>
      <w:r>
        <w:rPr>
          <w:w w:val="90"/>
        </w:rPr>
        <w:t> n°</w:t>
      </w:r>
      <w:r>
        <w:rPr>
          <w:w w:val="90"/>
        </w:rPr>
        <w:t> 04/2002-TCE/AM;</w:t>
      </w:r>
      <w:r>
        <w:rPr>
          <w:w w:val="90"/>
        </w:rPr>
        <w:t> </w:t>
      </w:r>
      <w:r>
        <w:rPr>
          <w:rFonts w:ascii="Arial" w:hAnsi="Arial"/>
          <w:b/>
          <w:w w:val="90"/>
        </w:rPr>
        <w:t>10.3. </w:t>
      </w:r>
      <w:r>
        <w:rPr>
          <w:rFonts w:ascii="Arial" w:hAnsi="Arial"/>
          <w:b/>
          <w:w w:val="80"/>
        </w:rPr>
        <w:t>Determinar </w:t>
      </w:r>
      <w:r>
        <w:rPr>
          <w:w w:val="80"/>
        </w:rPr>
        <w:t>à SEPLENO - Secretaria do Tribunal Pleno que, através do setor competente, vinculado à referida Secretaria, </w:t>
      </w:r>
      <w:r>
        <w:rPr>
          <w:w w:val="85"/>
        </w:rPr>
        <w:t>cientifique o interessado sobre o teor deste Acórdão,</w:t>
      </w:r>
      <w:r>
        <w:rPr>
          <w:spacing w:val="-3"/>
          <w:w w:val="85"/>
        </w:rPr>
        <w:t> </w:t>
      </w:r>
      <w:r>
        <w:rPr>
          <w:w w:val="85"/>
        </w:rPr>
        <w:t>nos termos do art. 161, </w:t>
      </w:r>
      <w:r>
        <w:rPr>
          <w:rFonts w:ascii="Arial" w:hAnsi="Arial"/>
          <w:i/>
          <w:w w:val="85"/>
        </w:rPr>
        <w:t>caput</w:t>
      </w:r>
      <w:r>
        <w:rPr>
          <w:w w:val="85"/>
        </w:rPr>
        <w:t>, do Regimento Interno</w:t>
      </w:r>
      <w:r>
        <w:rPr>
          <w:spacing w:val="-2"/>
          <w:w w:val="85"/>
        </w:rPr>
        <w:t> </w:t>
      </w:r>
      <w:r>
        <w:rPr>
          <w:w w:val="85"/>
        </w:rPr>
        <w:t>desta Corte, </w:t>
      </w:r>
      <w:r>
        <w:rPr>
          <w:spacing w:val="-2"/>
          <w:w w:val="85"/>
        </w:rPr>
        <w:t>encaminhando-lhe cópia deste Relatório/Voto e do sequente</w:t>
      </w:r>
      <w:r>
        <w:rPr/>
        <w:t> </w:t>
      </w:r>
      <w:r>
        <w:rPr>
          <w:rFonts w:ascii="Arial" w:hAnsi="Arial"/>
          <w:i/>
          <w:spacing w:val="-2"/>
          <w:w w:val="85"/>
        </w:rPr>
        <w:t>decisum</w:t>
      </w:r>
      <w:r>
        <w:rPr>
          <w:spacing w:val="-2"/>
          <w:w w:val="85"/>
        </w:rPr>
        <w:t>; </w:t>
      </w:r>
      <w:r>
        <w:rPr>
          <w:rFonts w:ascii="Arial" w:hAnsi="Arial"/>
          <w:b/>
          <w:spacing w:val="-2"/>
          <w:w w:val="85"/>
        </w:rPr>
        <w:t>10.4. Arquivar </w:t>
      </w:r>
      <w:r>
        <w:rPr>
          <w:spacing w:val="-2"/>
          <w:w w:val="85"/>
        </w:rPr>
        <w:t>os autos, nos termos regimentais, após o cumprimento integral do Acórdão.</w:t>
      </w:r>
      <w:r>
        <w:rPr>
          <w:spacing w:val="-1"/>
        </w:rPr>
        <w:t> </w:t>
      </w:r>
      <w:r>
        <w:rPr>
          <w:rFonts w:ascii="Arial" w:hAnsi="Arial"/>
          <w:b/>
          <w:spacing w:val="-2"/>
          <w:w w:val="85"/>
        </w:rPr>
        <w:t>Especificação do quórum: </w:t>
      </w:r>
      <w:r>
        <w:rPr>
          <w:spacing w:val="-2"/>
          <w:w w:val="85"/>
        </w:rPr>
        <w:t>Conselheiros: Yara Amazônia Lins Rodrigues dos </w:t>
      </w:r>
      <w:r>
        <w:rPr>
          <w:w w:val="85"/>
        </w:rPr>
        <w:t>Santos (Presidente), Júlio Assis Corrêa Pinheiro, Érico Xavier Desterro e Silva, Mario Manoel Coelho de Mello, Josué </w:t>
      </w:r>
      <w:r>
        <w:rPr>
          <w:w w:val="80"/>
        </w:rPr>
        <w:t>Cláudio de Souza Neto, Luis Fabian Pereira Barbosa e Mário José de Moraes Costa Filho (Convocado).</w:t>
      </w:r>
    </w:p>
    <w:p>
      <w:pPr>
        <w:spacing w:before="188"/>
        <w:ind w:left="2" w:right="134" w:firstLine="0"/>
        <w:jc w:val="both"/>
        <w:rPr>
          <w:sz w:val="24"/>
        </w:rPr>
      </w:pPr>
      <w:r>
        <w:rPr>
          <w:rFonts w:ascii="Arial" w:hAnsi="Arial"/>
          <w:b/>
          <w:w w:val="80"/>
          <w:sz w:val="24"/>
        </w:rPr>
        <w:t>PROCESSO Nº</w:t>
      </w:r>
      <w:r>
        <w:rPr>
          <w:rFonts w:ascii="Arial" w:hAnsi="Arial"/>
          <w:b/>
          <w:sz w:val="24"/>
        </w:rPr>
        <w:t> </w:t>
      </w:r>
      <w:r>
        <w:rPr>
          <w:rFonts w:ascii="Arial" w:hAnsi="Arial"/>
          <w:b/>
          <w:w w:val="80"/>
          <w:sz w:val="24"/>
        </w:rPr>
        <w:t>11.353/2023</w:t>
      </w:r>
      <w:r>
        <w:rPr>
          <w:rFonts w:ascii="Arial" w:hAnsi="Arial"/>
          <w:b/>
          <w:sz w:val="24"/>
        </w:rPr>
        <w:t> </w:t>
      </w:r>
      <w:r>
        <w:rPr>
          <w:w w:val="80"/>
          <w:sz w:val="24"/>
        </w:rPr>
        <w:t>-</w:t>
      </w:r>
      <w:r>
        <w:rPr>
          <w:sz w:val="24"/>
        </w:rPr>
        <w:t> </w:t>
      </w:r>
      <w:r>
        <w:rPr>
          <w:w w:val="80"/>
          <w:sz w:val="24"/>
        </w:rPr>
        <w:t>Prestação de Contas</w:t>
      </w:r>
      <w:r>
        <w:rPr>
          <w:sz w:val="24"/>
        </w:rPr>
        <w:t> </w:t>
      </w:r>
      <w:r>
        <w:rPr>
          <w:w w:val="80"/>
          <w:sz w:val="24"/>
        </w:rPr>
        <w:t>Anual</w:t>
      </w:r>
      <w:r>
        <w:rPr>
          <w:sz w:val="24"/>
        </w:rPr>
        <w:t> </w:t>
      </w:r>
      <w:r>
        <w:rPr>
          <w:w w:val="80"/>
          <w:sz w:val="24"/>
        </w:rPr>
        <w:t>da</w:t>
      </w:r>
      <w:r>
        <w:rPr>
          <w:sz w:val="24"/>
        </w:rPr>
        <w:t> </w:t>
      </w:r>
      <w:r>
        <w:rPr>
          <w:w w:val="80"/>
          <w:sz w:val="24"/>
        </w:rPr>
        <w:t>Prefeitura Municipal de</w:t>
      </w:r>
      <w:r>
        <w:rPr>
          <w:sz w:val="24"/>
        </w:rPr>
        <w:t> </w:t>
      </w:r>
      <w:r>
        <w:rPr>
          <w:w w:val="80"/>
          <w:sz w:val="24"/>
        </w:rPr>
        <w:t>Boca do Acre,</w:t>
      </w:r>
      <w:r>
        <w:rPr>
          <w:sz w:val="24"/>
        </w:rPr>
        <w:t> </w:t>
      </w:r>
      <w:r>
        <w:rPr>
          <w:w w:val="80"/>
          <w:sz w:val="24"/>
        </w:rPr>
        <w:t>referente ao</w:t>
      </w:r>
      <w:r>
        <w:rPr>
          <w:sz w:val="24"/>
        </w:rPr>
        <w:t> </w:t>
      </w:r>
      <w:r>
        <w:rPr>
          <w:w w:val="80"/>
          <w:sz w:val="24"/>
        </w:rPr>
        <w:t>exercício </w:t>
      </w:r>
      <w:r>
        <w:rPr>
          <w:w w:val="85"/>
          <w:sz w:val="24"/>
        </w:rPr>
        <w:t>de 2022, sob a responsabilidade do Sr. José Maria Silva da Cruz. </w:t>
      </w:r>
      <w:r>
        <w:rPr>
          <w:rFonts w:ascii="Arial" w:hAnsi="Arial"/>
          <w:b/>
          <w:w w:val="85"/>
          <w:sz w:val="24"/>
        </w:rPr>
        <w:t>Advogado(s): </w:t>
      </w:r>
      <w:r>
        <w:rPr>
          <w:w w:val="85"/>
          <w:sz w:val="24"/>
        </w:rPr>
        <w:t>Juarez Frazão Rodrigues Júnior</w:t>
      </w:r>
      <w:r>
        <w:rPr>
          <w:w w:val="85"/>
          <w:sz w:val="24"/>
        </w:rPr>
        <w:t> - OAB/AM</w:t>
      </w:r>
      <w:r>
        <w:rPr>
          <w:spacing w:val="-7"/>
          <w:w w:val="85"/>
          <w:sz w:val="24"/>
        </w:rPr>
        <w:t> </w:t>
      </w:r>
      <w:r>
        <w:rPr>
          <w:w w:val="85"/>
          <w:sz w:val="24"/>
        </w:rPr>
        <w:t>5851.</w:t>
      </w:r>
      <w:r>
        <w:rPr>
          <w:spacing w:val="-7"/>
          <w:w w:val="85"/>
          <w:sz w:val="24"/>
        </w:rPr>
        <w:t> </w:t>
      </w:r>
      <w:r>
        <w:rPr>
          <w:rFonts w:ascii="Arial" w:hAnsi="Arial"/>
          <w:b/>
          <w:w w:val="85"/>
          <w:sz w:val="24"/>
        </w:rPr>
        <w:t>PARECER</w:t>
      </w:r>
      <w:r>
        <w:rPr>
          <w:rFonts w:ascii="Arial" w:hAnsi="Arial"/>
          <w:b/>
          <w:spacing w:val="-6"/>
          <w:w w:val="85"/>
          <w:sz w:val="24"/>
        </w:rPr>
        <w:t> </w:t>
      </w:r>
      <w:r>
        <w:rPr>
          <w:rFonts w:ascii="Arial" w:hAnsi="Arial"/>
          <w:b/>
          <w:w w:val="85"/>
          <w:sz w:val="24"/>
        </w:rPr>
        <w:t>PRÉVIO</w:t>
      </w:r>
      <w:r>
        <w:rPr>
          <w:rFonts w:ascii="Arial" w:hAnsi="Arial"/>
          <w:b/>
          <w:spacing w:val="-6"/>
          <w:w w:val="85"/>
          <w:sz w:val="24"/>
        </w:rPr>
        <w:t> </w:t>
      </w:r>
      <w:r>
        <w:rPr>
          <w:rFonts w:ascii="Arial" w:hAnsi="Arial"/>
          <w:b/>
          <w:w w:val="85"/>
          <w:sz w:val="24"/>
        </w:rPr>
        <w:t>Nº</w:t>
      </w:r>
      <w:r>
        <w:rPr>
          <w:rFonts w:ascii="Arial" w:hAnsi="Arial"/>
          <w:b/>
          <w:spacing w:val="-6"/>
          <w:w w:val="85"/>
          <w:sz w:val="24"/>
        </w:rPr>
        <w:t> </w:t>
      </w:r>
      <w:r>
        <w:rPr>
          <w:rFonts w:ascii="Arial" w:hAnsi="Arial"/>
          <w:b/>
          <w:w w:val="85"/>
          <w:sz w:val="24"/>
        </w:rPr>
        <w:t>72/2024:</w:t>
      </w:r>
      <w:r>
        <w:rPr>
          <w:rFonts w:ascii="Arial" w:hAnsi="Arial"/>
          <w:b/>
          <w:spacing w:val="-4"/>
          <w:w w:val="85"/>
          <w:sz w:val="24"/>
        </w:rPr>
        <w:t> </w:t>
      </w:r>
      <w:r>
        <w:rPr>
          <w:rFonts w:ascii="Arial" w:hAnsi="Arial"/>
          <w:b/>
          <w:w w:val="85"/>
          <w:sz w:val="24"/>
        </w:rPr>
        <w:t>O</w:t>
      </w:r>
      <w:r>
        <w:rPr>
          <w:rFonts w:ascii="Arial" w:hAnsi="Arial"/>
          <w:b/>
          <w:spacing w:val="-6"/>
          <w:w w:val="85"/>
          <w:sz w:val="24"/>
        </w:rPr>
        <w:t> </w:t>
      </w:r>
      <w:r>
        <w:rPr>
          <w:rFonts w:ascii="Arial" w:hAnsi="Arial"/>
          <w:b/>
          <w:w w:val="85"/>
          <w:sz w:val="24"/>
        </w:rPr>
        <w:t>TRIBUNAL</w:t>
      </w:r>
      <w:r>
        <w:rPr>
          <w:rFonts w:ascii="Arial" w:hAnsi="Arial"/>
          <w:b/>
          <w:spacing w:val="-6"/>
          <w:w w:val="85"/>
          <w:sz w:val="24"/>
        </w:rPr>
        <w:t> </w:t>
      </w:r>
      <w:r>
        <w:rPr>
          <w:rFonts w:ascii="Arial" w:hAnsi="Arial"/>
          <w:b/>
          <w:w w:val="85"/>
          <w:sz w:val="24"/>
        </w:rPr>
        <w:t>DE</w:t>
      </w:r>
      <w:r>
        <w:rPr>
          <w:rFonts w:ascii="Arial" w:hAnsi="Arial"/>
          <w:b/>
          <w:spacing w:val="-6"/>
          <w:w w:val="85"/>
          <w:sz w:val="24"/>
        </w:rPr>
        <w:t> </w:t>
      </w:r>
      <w:r>
        <w:rPr>
          <w:rFonts w:ascii="Arial" w:hAnsi="Arial"/>
          <w:b/>
          <w:w w:val="85"/>
          <w:sz w:val="24"/>
        </w:rPr>
        <w:t>CONTAS</w:t>
      </w:r>
      <w:r>
        <w:rPr>
          <w:rFonts w:ascii="Arial" w:hAnsi="Arial"/>
          <w:b/>
          <w:spacing w:val="-4"/>
          <w:w w:val="85"/>
          <w:sz w:val="24"/>
        </w:rPr>
        <w:t> </w:t>
      </w:r>
      <w:r>
        <w:rPr>
          <w:rFonts w:ascii="Arial" w:hAnsi="Arial"/>
          <w:b/>
          <w:w w:val="85"/>
          <w:sz w:val="24"/>
        </w:rPr>
        <w:t>DO</w:t>
      </w:r>
      <w:r>
        <w:rPr>
          <w:rFonts w:ascii="Arial" w:hAnsi="Arial"/>
          <w:b/>
          <w:spacing w:val="-5"/>
          <w:w w:val="85"/>
          <w:sz w:val="24"/>
        </w:rPr>
        <w:t> </w:t>
      </w:r>
      <w:r>
        <w:rPr>
          <w:rFonts w:ascii="Arial" w:hAnsi="Arial"/>
          <w:b/>
          <w:w w:val="85"/>
          <w:sz w:val="24"/>
        </w:rPr>
        <w:t>ESTADO</w:t>
      </w:r>
      <w:r>
        <w:rPr>
          <w:rFonts w:ascii="Arial" w:hAnsi="Arial"/>
          <w:b/>
          <w:spacing w:val="-6"/>
          <w:w w:val="85"/>
          <w:sz w:val="24"/>
        </w:rPr>
        <w:t> </w:t>
      </w:r>
      <w:r>
        <w:rPr>
          <w:rFonts w:ascii="Arial" w:hAnsi="Arial"/>
          <w:b/>
          <w:w w:val="85"/>
          <w:sz w:val="24"/>
        </w:rPr>
        <w:t>DO</w:t>
      </w:r>
      <w:r>
        <w:rPr>
          <w:rFonts w:ascii="Arial" w:hAnsi="Arial"/>
          <w:b/>
          <w:spacing w:val="-6"/>
          <w:w w:val="85"/>
          <w:sz w:val="24"/>
        </w:rPr>
        <w:t> </w:t>
      </w:r>
      <w:r>
        <w:rPr>
          <w:rFonts w:ascii="Arial" w:hAnsi="Arial"/>
          <w:b/>
          <w:w w:val="85"/>
          <w:sz w:val="24"/>
        </w:rPr>
        <w:t>AMAZONAS</w:t>
      </w:r>
      <w:r>
        <w:rPr>
          <w:w w:val="85"/>
          <w:sz w:val="24"/>
        </w:rPr>
        <w:t>,</w:t>
      </w:r>
      <w:r>
        <w:rPr>
          <w:spacing w:val="-6"/>
          <w:w w:val="85"/>
          <w:sz w:val="24"/>
        </w:rPr>
        <w:t> </w:t>
      </w:r>
      <w:r>
        <w:rPr>
          <w:w w:val="85"/>
          <w:sz w:val="24"/>
        </w:rPr>
        <w:t>no</w:t>
      </w:r>
      <w:r>
        <w:rPr>
          <w:spacing w:val="-6"/>
          <w:w w:val="85"/>
          <w:sz w:val="24"/>
        </w:rPr>
        <w:t> </w:t>
      </w:r>
      <w:r>
        <w:rPr>
          <w:w w:val="85"/>
          <w:sz w:val="24"/>
        </w:rPr>
        <w:t>uso</w:t>
      </w:r>
      <w:r>
        <w:rPr>
          <w:spacing w:val="-7"/>
          <w:w w:val="85"/>
          <w:sz w:val="24"/>
        </w:rPr>
        <w:t> </w:t>
      </w:r>
      <w:r>
        <w:rPr>
          <w:w w:val="85"/>
          <w:sz w:val="24"/>
        </w:rPr>
        <w:t>de</w:t>
      </w:r>
    </w:p>
    <w:p>
      <w:pPr>
        <w:pStyle w:val="BodyText"/>
        <w:ind w:right="136"/>
        <w:rPr>
          <w:rFonts w:ascii="Arial" w:hAnsi="Arial"/>
          <w:i/>
        </w:rPr>
      </w:pPr>
      <w:r>
        <w:rPr>
          <w:w w:val="80"/>
        </w:rPr>
        <w:t>suas atribuições constitucionais e legais (art. 31, §§ 1º e 2º, da Constituição Federal, c/c art.127, parágrafos 4º, 5º e 7º,</w:t>
      </w:r>
      <w:r>
        <w:rPr/>
        <w:t> </w:t>
      </w:r>
      <w:r>
        <w:rPr>
          <w:w w:val="80"/>
        </w:rPr>
        <w:t>da </w:t>
      </w:r>
      <w:r>
        <w:rPr>
          <w:w w:val="85"/>
        </w:rPr>
        <w:t>Constituição Estadual, com</w:t>
      </w:r>
      <w:r>
        <w:rPr>
          <w:spacing w:val="-2"/>
          <w:w w:val="85"/>
        </w:rPr>
        <w:t> </w:t>
      </w:r>
      <w:r>
        <w:rPr>
          <w:w w:val="85"/>
        </w:rPr>
        <w:t>redação da Emenda Constituição nº</w:t>
      </w:r>
      <w:r>
        <w:rPr>
          <w:spacing w:val="-1"/>
          <w:w w:val="85"/>
        </w:rPr>
        <w:t> </w:t>
      </w:r>
      <w:r>
        <w:rPr>
          <w:w w:val="85"/>
        </w:rPr>
        <w:t>15/95,</w:t>
      </w:r>
      <w:r>
        <w:rPr>
          <w:spacing w:val="-1"/>
          <w:w w:val="85"/>
        </w:rPr>
        <w:t> </w:t>
      </w:r>
      <w:r>
        <w:rPr>
          <w:w w:val="85"/>
        </w:rPr>
        <w:t>art. 18, inciso I, da</w:t>
      </w:r>
      <w:r>
        <w:rPr>
          <w:spacing w:val="-1"/>
          <w:w w:val="85"/>
        </w:rPr>
        <w:t> </w:t>
      </w:r>
      <w:r>
        <w:rPr>
          <w:w w:val="85"/>
        </w:rPr>
        <w:t>Lei</w:t>
      </w:r>
      <w:r>
        <w:rPr>
          <w:spacing w:val="-1"/>
        </w:rPr>
        <w:t> </w:t>
      </w:r>
      <w:r>
        <w:rPr>
          <w:w w:val="85"/>
        </w:rPr>
        <w:t>Complementar</w:t>
      </w:r>
      <w:r>
        <w:rPr>
          <w:spacing w:val="-1"/>
          <w:w w:val="85"/>
        </w:rPr>
        <w:t> </w:t>
      </w:r>
      <w:r>
        <w:rPr>
          <w:w w:val="85"/>
        </w:rPr>
        <w:t>nº 06/91; </w:t>
      </w:r>
      <w:r>
        <w:rPr>
          <w:w w:val="90"/>
        </w:rPr>
        <w:t>arts.1º,</w:t>
      </w:r>
      <w:r>
        <w:rPr>
          <w:w w:val="90"/>
        </w:rPr>
        <w:t> inciso</w:t>
      </w:r>
      <w:r>
        <w:rPr>
          <w:w w:val="90"/>
        </w:rPr>
        <w:t> I,</w:t>
      </w:r>
      <w:r>
        <w:rPr>
          <w:w w:val="90"/>
        </w:rPr>
        <w:t> e</w:t>
      </w:r>
      <w:r>
        <w:rPr>
          <w:w w:val="90"/>
        </w:rPr>
        <w:t> 29</w:t>
      </w:r>
      <w:r>
        <w:rPr>
          <w:w w:val="90"/>
        </w:rPr>
        <w:t> da</w:t>
      </w:r>
      <w:r>
        <w:rPr>
          <w:w w:val="90"/>
        </w:rPr>
        <w:t> Lei</w:t>
      </w:r>
      <w:r>
        <w:rPr>
          <w:w w:val="90"/>
        </w:rPr>
        <w:t> nº</w:t>
      </w:r>
      <w:r>
        <w:rPr>
          <w:w w:val="90"/>
        </w:rPr>
        <w:t> 2.423/96;</w:t>
      </w:r>
      <w:r>
        <w:rPr>
          <w:w w:val="90"/>
        </w:rPr>
        <w:t> e,</w:t>
      </w:r>
      <w:r>
        <w:rPr>
          <w:w w:val="90"/>
        </w:rPr>
        <w:t> art.</w:t>
      </w:r>
      <w:r>
        <w:rPr>
          <w:w w:val="90"/>
        </w:rPr>
        <w:t> 5º,</w:t>
      </w:r>
      <w:r>
        <w:rPr>
          <w:w w:val="90"/>
        </w:rPr>
        <w:t> inciso</w:t>
      </w:r>
      <w:r>
        <w:rPr>
          <w:w w:val="90"/>
        </w:rPr>
        <w:t> I,</w:t>
      </w:r>
      <w:r>
        <w:rPr>
          <w:w w:val="90"/>
        </w:rPr>
        <w:t> da</w:t>
      </w:r>
      <w:r>
        <w:rPr>
          <w:w w:val="90"/>
        </w:rPr>
        <w:t> Resolução</w:t>
      </w:r>
      <w:r>
        <w:rPr>
          <w:w w:val="90"/>
        </w:rPr>
        <w:t> nº</w:t>
      </w:r>
      <w:r>
        <w:rPr>
          <w:w w:val="90"/>
        </w:rPr>
        <w:t> 04/2002-TCE/AM)</w:t>
      </w:r>
      <w:r>
        <w:rPr>
          <w:w w:val="90"/>
        </w:rPr>
        <w:t> e</w:t>
      </w:r>
      <w:r>
        <w:rPr>
          <w:w w:val="90"/>
        </w:rPr>
        <w:t> no</w:t>
      </w:r>
      <w:r>
        <w:rPr>
          <w:w w:val="90"/>
        </w:rPr>
        <w:t> exercício</w:t>
      </w:r>
      <w:r>
        <w:rPr>
          <w:w w:val="90"/>
        </w:rPr>
        <w:t> da </w:t>
      </w:r>
      <w:r>
        <w:rPr>
          <w:w w:val="85"/>
        </w:rPr>
        <w:t>competência</w:t>
      </w:r>
      <w:r>
        <w:rPr>
          <w:spacing w:val="-4"/>
          <w:w w:val="85"/>
        </w:rPr>
        <w:t> </w:t>
      </w:r>
      <w:r>
        <w:rPr>
          <w:w w:val="85"/>
        </w:rPr>
        <w:t>atribuída</w:t>
      </w:r>
      <w:r>
        <w:rPr>
          <w:spacing w:val="-4"/>
          <w:w w:val="85"/>
        </w:rPr>
        <w:t> </w:t>
      </w:r>
      <w:r>
        <w:rPr>
          <w:w w:val="85"/>
        </w:rPr>
        <w:t>pelos</w:t>
      </w:r>
      <w:r>
        <w:rPr>
          <w:spacing w:val="-4"/>
          <w:w w:val="85"/>
        </w:rPr>
        <w:t> </w:t>
      </w:r>
      <w:r>
        <w:rPr>
          <w:w w:val="85"/>
        </w:rPr>
        <w:t>arts.</w:t>
      </w:r>
      <w:r>
        <w:rPr>
          <w:spacing w:val="-4"/>
          <w:w w:val="85"/>
        </w:rPr>
        <w:t> </w:t>
      </w:r>
      <w:r>
        <w:rPr>
          <w:w w:val="85"/>
        </w:rPr>
        <w:t>5º,</w:t>
      </w:r>
      <w:r>
        <w:rPr>
          <w:spacing w:val="-4"/>
          <w:w w:val="85"/>
        </w:rPr>
        <w:t> </w:t>
      </w:r>
      <w:r>
        <w:rPr>
          <w:w w:val="85"/>
        </w:rPr>
        <w:t>II</w:t>
      </w:r>
      <w:r>
        <w:rPr>
          <w:spacing w:val="-4"/>
          <w:w w:val="85"/>
        </w:rPr>
        <w:t> </w:t>
      </w:r>
      <w:r>
        <w:rPr>
          <w:w w:val="85"/>
        </w:rPr>
        <w:t>e</w:t>
      </w:r>
      <w:r>
        <w:rPr>
          <w:spacing w:val="-6"/>
          <w:w w:val="85"/>
        </w:rPr>
        <w:t> </w:t>
      </w:r>
      <w:r>
        <w:rPr>
          <w:w w:val="85"/>
        </w:rPr>
        <w:t>11,</w:t>
      </w:r>
      <w:r>
        <w:rPr>
          <w:spacing w:val="-4"/>
          <w:w w:val="85"/>
        </w:rPr>
        <w:t> </w:t>
      </w:r>
      <w:r>
        <w:rPr>
          <w:w w:val="85"/>
        </w:rPr>
        <w:t>III,</w:t>
      </w:r>
      <w:r>
        <w:rPr>
          <w:spacing w:val="-4"/>
          <w:w w:val="85"/>
        </w:rPr>
        <w:t> </w:t>
      </w:r>
      <w:r>
        <w:rPr>
          <w:w w:val="85"/>
        </w:rPr>
        <w:t>“a”</w:t>
      </w:r>
      <w:r>
        <w:rPr>
          <w:spacing w:val="-5"/>
          <w:w w:val="85"/>
        </w:rPr>
        <w:t> </w:t>
      </w:r>
      <w:r>
        <w:rPr>
          <w:w w:val="85"/>
        </w:rPr>
        <w:t>item</w:t>
      </w:r>
      <w:r>
        <w:rPr>
          <w:spacing w:val="-5"/>
          <w:w w:val="85"/>
        </w:rPr>
        <w:t> </w:t>
      </w:r>
      <w:r>
        <w:rPr>
          <w:w w:val="85"/>
        </w:rPr>
        <w:t>1,</w:t>
      </w:r>
      <w:r>
        <w:rPr>
          <w:spacing w:val="-4"/>
          <w:w w:val="85"/>
        </w:rPr>
        <w:t> </w:t>
      </w:r>
      <w:r>
        <w:rPr>
          <w:w w:val="85"/>
        </w:rPr>
        <w:t>da</w:t>
      </w:r>
      <w:r>
        <w:rPr>
          <w:spacing w:val="-4"/>
          <w:w w:val="85"/>
        </w:rPr>
        <w:t> </w:t>
      </w:r>
      <w:r>
        <w:rPr>
          <w:w w:val="85"/>
        </w:rPr>
        <w:t>Resolução</w:t>
      </w:r>
      <w:r>
        <w:rPr>
          <w:spacing w:val="-4"/>
          <w:w w:val="85"/>
        </w:rPr>
        <w:t> </w:t>
      </w:r>
      <w:r>
        <w:rPr>
          <w:w w:val="85"/>
        </w:rPr>
        <w:t>nº</w:t>
      </w:r>
      <w:r>
        <w:rPr>
          <w:spacing w:val="-4"/>
          <w:w w:val="85"/>
        </w:rPr>
        <w:t> </w:t>
      </w:r>
      <w:r>
        <w:rPr>
          <w:w w:val="85"/>
        </w:rPr>
        <w:t>04/2002-TCE/AM,</w:t>
      </w:r>
      <w:r>
        <w:rPr>
          <w:spacing w:val="-4"/>
          <w:w w:val="85"/>
        </w:rPr>
        <w:t> </w:t>
      </w:r>
      <w:r>
        <w:rPr>
          <w:w w:val="85"/>
        </w:rPr>
        <w:t>tendo</w:t>
      </w:r>
      <w:r>
        <w:rPr>
          <w:spacing w:val="-4"/>
          <w:w w:val="85"/>
        </w:rPr>
        <w:t> </w:t>
      </w:r>
      <w:r>
        <w:rPr>
          <w:w w:val="85"/>
        </w:rPr>
        <w:t>discutido</w:t>
      </w:r>
      <w:r>
        <w:rPr>
          <w:spacing w:val="-4"/>
          <w:w w:val="85"/>
        </w:rPr>
        <w:t> </w:t>
      </w:r>
      <w:r>
        <w:rPr>
          <w:w w:val="85"/>
        </w:rPr>
        <w:t>a</w:t>
      </w:r>
      <w:r>
        <w:rPr>
          <w:spacing w:val="-4"/>
          <w:w w:val="85"/>
        </w:rPr>
        <w:t> </w:t>
      </w:r>
      <w:r>
        <w:rPr>
          <w:w w:val="85"/>
        </w:rPr>
        <w:t>matéria nestes autos, e acolhido, </w:t>
      </w:r>
      <w:r>
        <w:rPr>
          <w:rFonts w:ascii="Arial" w:hAnsi="Arial"/>
          <w:b/>
          <w:w w:val="85"/>
        </w:rPr>
        <w:t>por maioria</w:t>
      </w:r>
      <w:r>
        <w:rPr>
          <w:w w:val="85"/>
        </w:rPr>
        <w:t>, o voto do Excelentíssimo Senhor Conselheiro-Relator, </w:t>
      </w:r>
      <w:r>
        <w:rPr>
          <w:rFonts w:ascii="Arial" w:hAnsi="Arial"/>
          <w:b/>
          <w:w w:val="85"/>
        </w:rPr>
        <w:t>em divergência </w:t>
      </w:r>
      <w:r>
        <w:rPr>
          <w:w w:val="85"/>
        </w:rPr>
        <w:t>com o pronunciamento</w:t>
      </w:r>
      <w:r>
        <w:rPr>
          <w:w w:val="85"/>
        </w:rPr>
        <w:t> do</w:t>
      </w:r>
      <w:r>
        <w:rPr>
          <w:w w:val="85"/>
        </w:rPr>
        <w:t> Ministério</w:t>
      </w:r>
      <w:r>
        <w:rPr>
          <w:w w:val="85"/>
        </w:rPr>
        <w:t> Público</w:t>
      </w:r>
      <w:r>
        <w:rPr>
          <w:w w:val="85"/>
        </w:rPr>
        <w:t> junto</w:t>
      </w:r>
      <w:r>
        <w:rPr>
          <w:w w:val="85"/>
        </w:rPr>
        <w:t> a</w:t>
      </w:r>
      <w:r>
        <w:rPr>
          <w:w w:val="85"/>
        </w:rPr>
        <w:t> este</w:t>
      </w:r>
      <w:r>
        <w:rPr>
          <w:w w:val="85"/>
        </w:rPr>
        <w:t> Tribunal:</w:t>
      </w:r>
      <w:r>
        <w:rPr>
          <w:w w:val="85"/>
        </w:rPr>
        <w:t> </w:t>
      </w:r>
      <w:r>
        <w:rPr>
          <w:rFonts w:ascii="Arial" w:hAnsi="Arial"/>
          <w:b/>
          <w:w w:val="85"/>
        </w:rPr>
        <w:t>10.1.</w:t>
      </w:r>
      <w:r>
        <w:rPr>
          <w:rFonts w:ascii="Arial" w:hAnsi="Arial"/>
          <w:b/>
          <w:w w:val="85"/>
        </w:rPr>
        <w:t> Emite</w:t>
      </w:r>
      <w:r>
        <w:rPr>
          <w:rFonts w:ascii="Arial" w:hAnsi="Arial"/>
          <w:b/>
          <w:w w:val="85"/>
        </w:rPr>
        <w:t> Parecer</w:t>
      </w:r>
      <w:r>
        <w:rPr>
          <w:rFonts w:ascii="Arial" w:hAnsi="Arial"/>
          <w:b/>
          <w:w w:val="85"/>
        </w:rPr>
        <w:t> Prévio</w:t>
      </w:r>
      <w:r>
        <w:rPr>
          <w:rFonts w:ascii="Arial" w:hAnsi="Arial"/>
          <w:b/>
          <w:w w:val="85"/>
        </w:rPr>
        <w:t> recomendando</w:t>
      </w:r>
      <w:r>
        <w:rPr>
          <w:rFonts w:ascii="Arial" w:hAnsi="Arial"/>
          <w:b/>
          <w:w w:val="85"/>
        </w:rPr>
        <w:t> à</w:t>
      </w:r>
      <w:r>
        <w:rPr>
          <w:rFonts w:ascii="Arial" w:hAnsi="Arial"/>
          <w:b/>
          <w:w w:val="85"/>
        </w:rPr>
        <w:t> Câmara </w:t>
      </w:r>
      <w:r>
        <w:rPr>
          <w:rFonts w:ascii="Arial" w:hAnsi="Arial"/>
          <w:b/>
          <w:w w:val="80"/>
        </w:rPr>
        <w:t>Municipal a aprovação </w:t>
      </w:r>
      <w:r>
        <w:rPr>
          <w:w w:val="80"/>
        </w:rPr>
        <w:t>da Prestação de Contas Anual da Prefeitura Municipal de Boca do Acre, referente ao exercício de </w:t>
      </w:r>
      <w:r>
        <w:rPr>
          <w:w w:val="85"/>
        </w:rPr>
        <w:t>2022,</w:t>
      </w:r>
      <w:r>
        <w:rPr>
          <w:spacing w:val="-5"/>
          <w:w w:val="85"/>
        </w:rPr>
        <w:t> </w:t>
      </w:r>
      <w:r>
        <w:rPr>
          <w:w w:val="85"/>
        </w:rPr>
        <w:t>de</w:t>
      </w:r>
      <w:r>
        <w:rPr>
          <w:spacing w:val="-5"/>
          <w:w w:val="85"/>
        </w:rPr>
        <w:t> </w:t>
      </w:r>
      <w:r>
        <w:rPr>
          <w:w w:val="85"/>
        </w:rPr>
        <w:t>responsabilidade</w:t>
      </w:r>
      <w:r>
        <w:rPr>
          <w:spacing w:val="-4"/>
          <w:w w:val="85"/>
        </w:rPr>
        <w:t> </w:t>
      </w:r>
      <w:r>
        <w:rPr>
          <w:w w:val="85"/>
        </w:rPr>
        <w:t>do</w:t>
      </w:r>
      <w:r>
        <w:rPr>
          <w:spacing w:val="-5"/>
          <w:w w:val="85"/>
        </w:rPr>
        <w:t> </w:t>
      </w:r>
      <w:r>
        <w:rPr>
          <w:w w:val="85"/>
        </w:rPr>
        <w:t>Sr.</w:t>
      </w:r>
      <w:r>
        <w:rPr>
          <w:spacing w:val="-4"/>
          <w:w w:val="85"/>
        </w:rPr>
        <w:t> </w:t>
      </w:r>
      <w:r>
        <w:rPr>
          <w:w w:val="85"/>
        </w:rPr>
        <w:t>José</w:t>
      </w:r>
      <w:r>
        <w:rPr>
          <w:spacing w:val="-5"/>
          <w:w w:val="85"/>
        </w:rPr>
        <w:t> </w:t>
      </w:r>
      <w:r>
        <w:rPr>
          <w:w w:val="85"/>
        </w:rPr>
        <w:t>Maria</w:t>
      </w:r>
      <w:r>
        <w:rPr>
          <w:spacing w:val="-5"/>
          <w:w w:val="85"/>
        </w:rPr>
        <w:t> </w:t>
      </w:r>
      <w:r>
        <w:rPr>
          <w:w w:val="85"/>
        </w:rPr>
        <w:t>Silva</w:t>
      </w:r>
      <w:r>
        <w:rPr>
          <w:spacing w:val="-6"/>
          <w:w w:val="85"/>
        </w:rPr>
        <w:t> </w:t>
      </w:r>
      <w:r>
        <w:rPr>
          <w:w w:val="85"/>
        </w:rPr>
        <w:t>da</w:t>
      </w:r>
      <w:r>
        <w:rPr>
          <w:spacing w:val="-6"/>
          <w:w w:val="85"/>
        </w:rPr>
        <w:t> </w:t>
      </w:r>
      <w:r>
        <w:rPr>
          <w:w w:val="85"/>
        </w:rPr>
        <w:t>Cruz,</w:t>
      </w:r>
      <w:r>
        <w:rPr>
          <w:spacing w:val="-5"/>
          <w:w w:val="85"/>
        </w:rPr>
        <w:t> </w:t>
      </w:r>
      <w:r>
        <w:rPr>
          <w:w w:val="85"/>
        </w:rPr>
        <w:t>Prefeito</w:t>
      </w:r>
      <w:r>
        <w:rPr>
          <w:spacing w:val="-5"/>
          <w:w w:val="85"/>
        </w:rPr>
        <w:t> </w:t>
      </w:r>
      <w:r>
        <w:rPr>
          <w:w w:val="85"/>
        </w:rPr>
        <w:t>e</w:t>
      </w:r>
      <w:r>
        <w:rPr>
          <w:spacing w:val="-5"/>
          <w:w w:val="85"/>
        </w:rPr>
        <w:t> </w:t>
      </w:r>
      <w:r>
        <w:rPr>
          <w:w w:val="85"/>
        </w:rPr>
        <w:t>Ordenador</w:t>
      </w:r>
      <w:r>
        <w:rPr>
          <w:spacing w:val="-7"/>
          <w:w w:val="85"/>
        </w:rPr>
        <w:t> </w:t>
      </w:r>
      <w:r>
        <w:rPr>
          <w:w w:val="85"/>
        </w:rPr>
        <w:t>de</w:t>
      </w:r>
      <w:r>
        <w:rPr>
          <w:spacing w:val="-5"/>
          <w:w w:val="85"/>
        </w:rPr>
        <w:t> </w:t>
      </w:r>
      <w:r>
        <w:rPr>
          <w:w w:val="85"/>
        </w:rPr>
        <w:t>Despesas,</w:t>
      </w:r>
      <w:r>
        <w:rPr>
          <w:spacing w:val="-6"/>
          <w:w w:val="85"/>
        </w:rPr>
        <w:t> </w:t>
      </w:r>
      <w:r>
        <w:rPr>
          <w:w w:val="85"/>
        </w:rPr>
        <w:t>à</w:t>
      </w:r>
      <w:r>
        <w:rPr>
          <w:spacing w:val="-5"/>
          <w:w w:val="85"/>
        </w:rPr>
        <w:t> </w:t>
      </w:r>
      <w:r>
        <w:rPr>
          <w:w w:val="85"/>
        </w:rPr>
        <w:t>época,</w:t>
      </w:r>
      <w:r>
        <w:rPr>
          <w:spacing w:val="-5"/>
          <w:w w:val="85"/>
        </w:rPr>
        <w:t> </w:t>
      </w:r>
      <w:r>
        <w:rPr>
          <w:w w:val="85"/>
        </w:rPr>
        <w:t>nos</w:t>
      </w:r>
      <w:r>
        <w:rPr>
          <w:spacing w:val="-5"/>
          <w:w w:val="85"/>
        </w:rPr>
        <w:t> </w:t>
      </w:r>
      <w:r>
        <w:rPr>
          <w:w w:val="85"/>
        </w:rPr>
        <w:t>termos</w:t>
      </w:r>
      <w:r>
        <w:rPr>
          <w:spacing w:val="-5"/>
          <w:w w:val="85"/>
        </w:rPr>
        <w:t> </w:t>
      </w:r>
      <w:r>
        <w:rPr>
          <w:w w:val="85"/>
        </w:rPr>
        <w:t>do </w:t>
      </w:r>
      <w:r>
        <w:rPr>
          <w:spacing w:val="-2"/>
          <w:w w:val="85"/>
        </w:rPr>
        <w:t>art. 31, §§ 1º e 2º, da CRFB/88 c/c o</w:t>
      </w:r>
      <w:r>
        <w:rPr>
          <w:spacing w:val="-4"/>
          <w:w w:val="85"/>
        </w:rPr>
        <w:t> </w:t>
      </w:r>
      <w:r>
        <w:rPr>
          <w:spacing w:val="-2"/>
          <w:w w:val="85"/>
        </w:rPr>
        <w:t>art. 127 da</w:t>
      </w:r>
      <w:r>
        <w:rPr>
          <w:spacing w:val="-4"/>
        </w:rPr>
        <w:t> </w:t>
      </w:r>
      <w:r>
        <w:rPr>
          <w:spacing w:val="-2"/>
          <w:w w:val="85"/>
        </w:rPr>
        <w:t>Constituição do Estado do Amazonas,</w:t>
      </w:r>
      <w:r>
        <w:rPr>
          <w:spacing w:val="-4"/>
          <w:w w:val="85"/>
        </w:rPr>
        <w:t> </w:t>
      </w:r>
      <w:r>
        <w:rPr>
          <w:spacing w:val="-2"/>
          <w:w w:val="85"/>
        </w:rPr>
        <w:t>art. 18, I, da Lei</w:t>
      </w:r>
      <w:r>
        <w:rPr>
          <w:spacing w:val="-3"/>
          <w:w w:val="85"/>
        </w:rPr>
        <w:t> </w:t>
      </w:r>
      <w:r>
        <w:rPr>
          <w:spacing w:val="-2"/>
          <w:w w:val="85"/>
        </w:rPr>
        <w:t>Complementar</w:t>
      </w:r>
      <w:r>
        <w:rPr>
          <w:spacing w:val="-3"/>
          <w:w w:val="85"/>
        </w:rPr>
        <w:t> </w:t>
      </w:r>
      <w:r>
        <w:rPr>
          <w:spacing w:val="-2"/>
          <w:w w:val="85"/>
        </w:rPr>
        <w:t>nº </w:t>
      </w:r>
      <w:r>
        <w:rPr>
          <w:w w:val="90"/>
        </w:rPr>
        <w:t>06/91 e art. 1º, I, e art. 29 da Lei nº 2.432/96, e art. 3º da Resolução TCE nº 09/87.</w:t>
      </w:r>
      <w:r>
        <w:rPr>
          <w:w w:val="90"/>
        </w:rPr>
        <w:t> </w:t>
      </w:r>
      <w:r>
        <w:rPr>
          <w:rFonts w:ascii="Arial" w:hAnsi="Arial"/>
          <w:i/>
          <w:w w:val="90"/>
        </w:rPr>
        <w:t>Vencido o voto destaque do </w:t>
      </w:r>
      <w:r>
        <w:rPr>
          <w:rFonts w:ascii="Arial" w:hAnsi="Arial"/>
          <w:i/>
          <w:w w:val="85"/>
        </w:rPr>
        <w:t>Excelentíssimo</w:t>
      </w:r>
      <w:r>
        <w:rPr>
          <w:rFonts w:ascii="Arial" w:hAnsi="Arial"/>
          <w:i/>
          <w:spacing w:val="30"/>
        </w:rPr>
        <w:t> </w:t>
      </w:r>
      <w:r>
        <w:rPr>
          <w:rFonts w:ascii="Arial" w:hAnsi="Arial"/>
          <w:i/>
          <w:w w:val="85"/>
        </w:rPr>
        <w:t>Senhor</w:t>
      </w:r>
      <w:r>
        <w:rPr>
          <w:rFonts w:ascii="Arial" w:hAnsi="Arial"/>
          <w:i/>
          <w:spacing w:val="28"/>
        </w:rPr>
        <w:t> </w:t>
      </w:r>
      <w:r>
        <w:rPr>
          <w:rFonts w:ascii="Arial" w:hAnsi="Arial"/>
          <w:i/>
          <w:w w:val="85"/>
        </w:rPr>
        <w:t>Conselheiro</w:t>
      </w:r>
      <w:r>
        <w:rPr>
          <w:rFonts w:ascii="Arial" w:hAnsi="Arial"/>
          <w:i/>
          <w:spacing w:val="30"/>
        </w:rPr>
        <w:t> </w:t>
      </w:r>
      <w:r>
        <w:rPr>
          <w:rFonts w:ascii="Arial" w:hAnsi="Arial"/>
          <w:i/>
          <w:w w:val="85"/>
        </w:rPr>
        <w:t>Érico</w:t>
      </w:r>
      <w:r>
        <w:rPr>
          <w:rFonts w:ascii="Arial" w:hAnsi="Arial"/>
          <w:i/>
          <w:spacing w:val="27"/>
        </w:rPr>
        <w:t> </w:t>
      </w:r>
      <w:r>
        <w:rPr>
          <w:rFonts w:ascii="Arial" w:hAnsi="Arial"/>
          <w:i/>
          <w:w w:val="85"/>
        </w:rPr>
        <w:t>Xavier</w:t>
      </w:r>
      <w:r>
        <w:rPr>
          <w:rFonts w:ascii="Arial" w:hAnsi="Arial"/>
          <w:i/>
          <w:spacing w:val="29"/>
        </w:rPr>
        <w:t> </w:t>
      </w:r>
      <w:r>
        <w:rPr>
          <w:rFonts w:ascii="Arial" w:hAnsi="Arial"/>
          <w:i/>
          <w:w w:val="85"/>
        </w:rPr>
        <w:t>Desterro</w:t>
      </w:r>
      <w:r>
        <w:rPr>
          <w:rFonts w:ascii="Arial" w:hAnsi="Arial"/>
          <w:i/>
          <w:spacing w:val="30"/>
        </w:rPr>
        <w:t> </w:t>
      </w:r>
      <w:r>
        <w:rPr>
          <w:rFonts w:ascii="Arial" w:hAnsi="Arial"/>
          <w:i/>
          <w:w w:val="85"/>
        </w:rPr>
        <w:t>e</w:t>
      </w:r>
      <w:r>
        <w:rPr>
          <w:rFonts w:ascii="Arial" w:hAnsi="Arial"/>
          <w:i/>
          <w:spacing w:val="30"/>
        </w:rPr>
        <w:t> </w:t>
      </w:r>
      <w:r>
        <w:rPr>
          <w:rFonts w:ascii="Arial" w:hAnsi="Arial"/>
          <w:i/>
          <w:w w:val="85"/>
        </w:rPr>
        <w:t>Silva,</w:t>
      </w:r>
      <w:r>
        <w:rPr>
          <w:rFonts w:ascii="Arial" w:hAnsi="Arial"/>
          <w:i/>
          <w:spacing w:val="29"/>
        </w:rPr>
        <w:t> </w:t>
      </w:r>
      <w:r>
        <w:rPr>
          <w:rFonts w:ascii="Arial" w:hAnsi="Arial"/>
          <w:i/>
          <w:w w:val="85"/>
        </w:rPr>
        <w:t>que</w:t>
      </w:r>
      <w:r>
        <w:rPr>
          <w:rFonts w:ascii="Arial" w:hAnsi="Arial"/>
          <w:i/>
          <w:spacing w:val="30"/>
        </w:rPr>
        <w:t> </w:t>
      </w:r>
      <w:r>
        <w:rPr>
          <w:rFonts w:ascii="Arial" w:hAnsi="Arial"/>
          <w:i/>
          <w:w w:val="85"/>
        </w:rPr>
        <w:t>votou</w:t>
      </w:r>
      <w:r>
        <w:rPr>
          <w:rFonts w:ascii="Arial" w:hAnsi="Arial"/>
          <w:i/>
          <w:spacing w:val="27"/>
        </w:rPr>
        <w:t> </w:t>
      </w:r>
      <w:r>
        <w:rPr>
          <w:rFonts w:ascii="Arial" w:hAnsi="Arial"/>
          <w:i/>
          <w:w w:val="85"/>
        </w:rPr>
        <w:t>no</w:t>
      </w:r>
      <w:r>
        <w:rPr>
          <w:rFonts w:ascii="Arial" w:hAnsi="Arial"/>
          <w:i/>
          <w:spacing w:val="30"/>
        </w:rPr>
        <w:t> </w:t>
      </w:r>
      <w:r>
        <w:rPr>
          <w:rFonts w:ascii="Arial" w:hAnsi="Arial"/>
          <w:i/>
          <w:w w:val="85"/>
        </w:rPr>
        <w:t>sentido</w:t>
      </w:r>
      <w:r>
        <w:rPr>
          <w:rFonts w:ascii="Arial" w:hAnsi="Arial"/>
          <w:i/>
          <w:spacing w:val="30"/>
        </w:rPr>
        <w:t> </w:t>
      </w:r>
      <w:r>
        <w:rPr>
          <w:rFonts w:ascii="Arial" w:hAnsi="Arial"/>
          <w:i/>
          <w:w w:val="85"/>
        </w:rPr>
        <w:t>de</w:t>
      </w:r>
      <w:r>
        <w:rPr>
          <w:rFonts w:ascii="Arial" w:hAnsi="Arial"/>
          <w:i/>
          <w:spacing w:val="30"/>
        </w:rPr>
        <w:t> </w:t>
      </w:r>
      <w:r>
        <w:rPr>
          <w:rFonts w:ascii="Arial" w:hAnsi="Arial"/>
          <w:i/>
          <w:w w:val="85"/>
        </w:rPr>
        <w:t>emitir</w:t>
      </w:r>
      <w:r>
        <w:rPr>
          <w:rFonts w:ascii="Arial" w:hAnsi="Arial"/>
          <w:i/>
          <w:spacing w:val="28"/>
        </w:rPr>
        <w:t> </w:t>
      </w:r>
      <w:r>
        <w:rPr>
          <w:rFonts w:ascii="Arial" w:hAnsi="Arial"/>
          <w:i/>
          <w:w w:val="85"/>
        </w:rPr>
        <w:t>Parecer</w:t>
      </w:r>
      <w:r>
        <w:rPr>
          <w:rFonts w:ascii="Arial" w:hAnsi="Arial"/>
          <w:i/>
          <w:spacing w:val="28"/>
        </w:rPr>
        <w:t> </w:t>
      </w:r>
      <w:r>
        <w:rPr>
          <w:rFonts w:ascii="Arial" w:hAnsi="Arial"/>
          <w:i/>
          <w:w w:val="85"/>
        </w:rPr>
        <w:t>Prévio</w:t>
      </w:r>
    </w:p>
    <w:p>
      <w:pPr>
        <w:pStyle w:val="BodyText"/>
        <w:spacing w:after="0"/>
        <w:rPr>
          <w:rFonts w:ascii="Arial" w:hAnsi="Arial"/>
          <w:i/>
        </w:rPr>
        <w:sectPr>
          <w:pgSz w:w="11910" w:h="16840"/>
          <w:pgMar w:top="1920" w:bottom="280" w:left="566" w:right="425"/>
        </w:sectPr>
      </w:pPr>
    </w:p>
    <w:p>
      <w:pPr>
        <w:pStyle w:val="BodyText"/>
        <w:ind w:left="0"/>
        <w:jc w:val="left"/>
        <w:rPr>
          <w:rFonts w:ascii="Arial"/>
          <w:i/>
        </w:rPr>
      </w:pPr>
    </w:p>
    <w:p>
      <w:pPr>
        <w:pStyle w:val="BodyText"/>
        <w:spacing w:before="196"/>
        <w:ind w:left="0"/>
        <w:jc w:val="left"/>
        <w:rPr>
          <w:rFonts w:ascii="Arial"/>
          <w:i/>
        </w:rPr>
      </w:pPr>
    </w:p>
    <w:p>
      <w:pPr>
        <w:pStyle w:val="BodyText"/>
        <w:ind w:right="134"/>
      </w:pPr>
      <w:r>
        <w:rPr>
          <w:rFonts w:ascii="Arial" w:hAnsi="Arial"/>
          <w:i/>
          <w:w w:val="85"/>
        </w:rPr>
        <w:t>recomendando</w:t>
      </w:r>
      <w:r>
        <w:rPr>
          <w:rFonts w:ascii="Arial" w:hAnsi="Arial"/>
          <w:i/>
          <w:w w:val="85"/>
        </w:rPr>
        <w:t> a</w:t>
      </w:r>
      <w:r>
        <w:rPr>
          <w:rFonts w:ascii="Arial" w:hAnsi="Arial"/>
          <w:i/>
          <w:w w:val="85"/>
        </w:rPr>
        <w:t> desaprovação</w:t>
      </w:r>
      <w:r>
        <w:rPr>
          <w:rFonts w:ascii="Arial" w:hAnsi="Arial"/>
          <w:i/>
          <w:w w:val="85"/>
        </w:rPr>
        <w:t> das</w:t>
      </w:r>
      <w:r>
        <w:rPr>
          <w:rFonts w:ascii="Arial" w:hAnsi="Arial"/>
          <w:i/>
          <w:w w:val="85"/>
        </w:rPr>
        <w:t> contas</w:t>
      </w:r>
      <w:r>
        <w:rPr>
          <w:rFonts w:ascii="Arial" w:hAnsi="Arial"/>
          <w:i/>
          <w:w w:val="85"/>
        </w:rPr>
        <w:t> da</w:t>
      </w:r>
      <w:r>
        <w:rPr>
          <w:rFonts w:ascii="Arial" w:hAnsi="Arial"/>
          <w:i/>
          <w:w w:val="85"/>
        </w:rPr>
        <w:t> Prefeitura</w:t>
      </w:r>
      <w:r>
        <w:rPr>
          <w:rFonts w:ascii="Arial" w:hAnsi="Arial"/>
          <w:i/>
          <w:w w:val="85"/>
        </w:rPr>
        <w:t> Municipal,</w:t>
      </w:r>
      <w:r>
        <w:rPr>
          <w:rFonts w:ascii="Arial" w:hAnsi="Arial"/>
          <w:i/>
          <w:w w:val="85"/>
        </w:rPr>
        <w:t> determinação</w:t>
      </w:r>
      <w:r>
        <w:rPr>
          <w:rFonts w:ascii="Arial" w:hAnsi="Arial"/>
          <w:i/>
          <w:w w:val="85"/>
        </w:rPr>
        <w:t> à</w:t>
      </w:r>
      <w:r>
        <w:rPr>
          <w:rFonts w:ascii="Arial" w:hAnsi="Arial"/>
          <w:i/>
          <w:w w:val="85"/>
        </w:rPr>
        <w:t> Câmara</w:t>
      </w:r>
      <w:r>
        <w:rPr>
          <w:rFonts w:ascii="Arial" w:hAnsi="Arial"/>
          <w:i/>
          <w:w w:val="85"/>
        </w:rPr>
        <w:t> Municipal</w:t>
      </w:r>
      <w:r>
        <w:rPr>
          <w:rFonts w:ascii="Arial" w:hAnsi="Arial"/>
          <w:i/>
          <w:w w:val="85"/>
        </w:rPr>
        <w:t> e</w:t>
      </w:r>
      <w:r>
        <w:rPr>
          <w:rFonts w:ascii="Arial" w:hAnsi="Arial"/>
          <w:i/>
          <w:w w:val="85"/>
        </w:rPr>
        <w:t> ciência</w:t>
      </w:r>
      <w:r>
        <w:rPr>
          <w:rFonts w:ascii="Arial" w:hAnsi="Arial"/>
          <w:i/>
          <w:w w:val="85"/>
        </w:rPr>
        <w:t> ao interessado.</w:t>
      </w:r>
      <w:r>
        <w:rPr>
          <w:rFonts w:ascii="Arial" w:hAnsi="Arial"/>
          <w:i/>
          <w:w w:val="85"/>
        </w:rPr>
        <w:t> </w:t>
      </w:r>
      <w:r>
        <w:rPr>
          <w:rFonts w:ascii="Arial" w:hAnsi="Arial"/>
          <w:b/>
          <w:w w:val="85"/>
        </w:rPr>
        <w:t>ACÓRDÃO</w:t>
      </w:r>
      <w:r>
        <w:rPr>
          <w:rFonts w:ascii="Arial" w:hAnsi="Arial"/>
          <w:b/>
          <w:w w:val="85"/>
        </w:rPr>
        <w:t> Nº</w:t>
      </w:r>
      <w:r>
        <w:rPr>
          <w:rFonts w:ascii="Arial" w:hAnsi="Arial"/>
          <w:b/>
          <w:w w:val="85"/>
        </w:rPr>
        <w:t> 72/2024: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 </w:t>
      </w:r>
      <w:r>
        <w:rPr>
          <w:w w:val="80"/>
        </w:rPr>
        <w:t>Excelentíssimos Senhores Conselheiros do Tribunal de Contas do Estado do Amazonas, reunidos em Sessão do</w:t>
      </w:r>
      <w:r>
        <w:rPr/>
        <w:t> </w:t>
      </w:r>
      <w:r>
        <w:rPr>
          <w:rFonts w:ascii="Arial" w:hAnsi="Arial"/>
          <w:b/>
          <w:w w:val="80"/>
        </w:rPr>
        <w:t>Tribunal Pleno</w:t>
      </w:r>
      <w:r>
        <w:rPr>
          <w:w w:val="80"/>
        </w:rPr>
        <w:t>, no exercício da competência atribuída pelos arts. 5º, II e 11, III, “a” item 1, da Resolução nº 04/2002-TCE/AM, </w:t>
      </w:r>
      <w:r>
        <w:rPr>
          <w:rFonts w:ascii="Arial" w:hAnsi="Arial"/>
          <w:b/>
          <w:w w:val="80"/>
        </w:rPr>
        <w:t>por maioria</w:t>
      </w:r>
      <w:r>
        <w:rPr>
          <w:w w:val="80"/>
        </w:rPr>
        <w:t>, nos termos do voto do Excelentíssimo Senhor Conselheiro-Relator, que passa a ser parte integrante do Parecer </w:t>
      </w:r>
      <w:r>
        <w:rPr>
          <w:w w:val="90"/>
        </w:rPr>
        <w:t>Prévio,</w:t>
      </w:r>
      <w:r>
        <w:rPr>
          <w:w w:val="90"/>
        </w:rPr>
        <w:t> </w:t>
      </w:r>
      <w:r>
        <w:rPr>
          <w:rFonts w:ascii="Arial" w:hAnsi="Arial"/>
          <w:b/>
          <w:w w:val="90"/>
        </w:rPr>
        <w:t>em</w:t>
      </w:r>
      <w:r>
        <w:rPr>
          <w:rFonts w:ascii="Arial" w:hAnsi="Arial"/>
          <w:b/>
          <w:w w:val="90"/>
        </w:rPr>
        <w:t> divergência</w:t>
      </w:r>
      <w:r>
        <w:rPr>
          <w:rFonts w:ascii="Arial" w:hAnsi="Arial"/>
          <w:b/>
          <w:w w:val="90"/>
        </w:rPr>
        <w:t> </w:t>
      </w:r>
      <w:r>
        <w:rPr>
          <w:w w:val="90"/>
        </w:rPr>
        <w:t>com</w:t>
      </w:r>
      <w:r>
        <w:rPr>
          <w:w w:val="90"/>
        </w:rPr>
        <w:t> o</w:t>
      </w:r>
      <w:r>
        <w:rPr>
          <w:w w:val="90"/>
        </w:rPr>
        <w:t> pronunciamento</w:t>
      </w:r>
      <w:r>
        <w:rPr>
          <w:w w:val="90"/>
        </w:rPr>
        <w:t> do</w:t>
      </w:r>
      <w:r>
        <w:rPr>
          <w:w w:val="90"/>
        </w:rPr>
        <w:t> Ministério</w:t>
      </w:r>
      <w:r>
        <w:rPr>
          <w:w w:val="90"/>
        </w:rPr>
        <w:t> Público</w:t>
      </w:r>
      <w:r>
        <w:rPr>
          <w:w w:val="90"/>
        </w:rPr>
        <w:t> junto</w:t>
      </w:r>
      <w:r>
        <w:rPr>
          <w:w w:val="90"/>
        </w:rPr>
        <w:t> a</w:t>
      </w:r>
      <w:r>
        <w:rPr>
          <w:w w:val="90"/>
        </w:rPr>
        <w:t> este</w:t>
      </w:r>
      <w:r>
        <w:rPr>
          <w:w w:val="90"/>
        </w:rPr>
        <w:t> Tribunal,</w:t>
      </w:r>
      <w:r>
        <w:rPr>
          <w:w w:val="90"/>
        </w:rPr>
        <w:t> no</w:t>
      </w:r>
      <w:r>
        <w:rPr>
          <w:w w:val="90"/>
        </w:rPr>
        <w:t> sentido</w:t>
      </w:r>
      <w:r>
        <w:rPr>
          <w:w w:val="90"/>
        </w:rPr>
        <w:t> de:</w:t>
      </w:r>
      <w:r>
        <w:rPr>
          <w:w w:val="90"/>
        </w:rPr>
        <w:t> </w:t>
      </w:r>
      <w:r>
        <w:rPr>
          <w:rFonts w:ascii="Arial" w:hAnsi="Arial"/>
          <w:b/>
          <w:w w:val="90"/>
        </w:rPr>
        <w:t>10.1. </w:t>
      </w:r>
      <w:r>
        <w:rPr>
          <w:rFonts w:ascii="Arial" w:hAnsi="Arial"/>
          <w:b/>
          <w:w w:val="85"/>
        </w:rPr>
        <w:t>Recomendar</w:t>
      </w:r>
      <w:r>
        <w:rPr>
          <w:rFonts w:ascii="Arial" w:hAnsi="Arial"/>
          <w:b/>
          <w:spacing w:val="-7"/>
          <w:w w:val="85"/>
        </w:rPr>
        <w:t> </w:t>
      </w:r>
      <w:r>
        <w:rPr>
          <w:w w:val="85"/>
        </w:rPr>
        <w:t>à</w:t>
      </w:r>
      <w:r>
        <w:rPr>
          <w:spacing w:val="-6"/>
          <w:w w:val="85"/>
        </w:rPr>
        <w:t> </w:t>
      </w:r>
      <w:r>
        <w:rPr>
          <w:w w:val="85"/>
        </w:rPr>
        <w:t>atual</w:t>
      </w:r>
      <w:r>
        <w:rPr>
          <w:spacing w:val="-6"/>
          <w:w w:val="85"/>
        </w:rPr>
        <w:t> </w:t>
      </w:r>
      <w:r>
        <w:rPr>
          <w:w w:val="85"/>
        </w:rPr>
        <w:t>gestão</w:t>
      </w:r>
      <w:r>
        <w:rPr>
          <w:spacing w:val="-6"/>
          <w:w w:val="85"/>
        </w:rPr>
        <w:t> </w:t>
      </w:r>
      <w:r>
        <w:rPr>
          <w:w w:val="85"/>
        </w:rPr>
        <w:t>da</w:t>
      </w:r>
      <w:r>
        <w:rPr>
          <w:spacing w:val="-6"/>
          <w:w w:val="85"/>
        </w:rPr>
        <w:t> </w:t>
      </w:r>
      <w:r>
        <w:rPr>
          <w:w w:val="85"/>
        </w:rPr>
        <w:t>Prefeitura</w:t>
      </w:r>
      <w:r>
        <w:rPr>
          <w:spacing w:val="-6"/>
          <w:w w:val="85"/>
        </w:rPr>
        <w:t> </w:t>
      </w:r>
      <w:r>
        <w:rPr>
          <w:w w:val="85"/>
        </w:rPr>
        <w:t>Municipal</w:t>
      </w:r>
      <w:r>
        <w:rPr>
          <w:spacing w:val="-6"/>
          <w:w w:val="85"/>
        </w:rPr>
        <w:t> </w:t>
      </w:r>
      <w:r>
        <w:rPr>
          <w:w w:val="85"/>
        </w:rPr>
        <w:t>de</w:t>
      </w:r>
      <w:r>
        <w:rPr>
          <w:spacing w:val="-6"/>
          <w:w w:val="85"/>
        </w:rPr>
        <w:t> </w:t>
      </w:r>
      <w:r>
        <w:rPr>
          <w:w w:val="85"/>
        </w:rPr>
        <w:t>Boca</w:t>
      </w:r>
      <w:r>
        <w:rPr>
          <w:spacing w:val="-7"/>
          <w:w w:val="85"/>
        </w:rPr>
        <w:t> </w:t>
      </w:r>
      <w:r>
        <w:rPr>
          <w:w w:val="85"/>
        </w:rPr>
        <w:t>do</w:t>
      </w:r>
      <w:r>
        <w:rPr>
          <w:spacing w:val="-5"/>
          <w:w w:val="85"/>
        </w:rPr>
        <w:t> </w:t>
      </w:r>
      <w:r>
        <w:rPr>
          <w:w w:val="85"/>
        </w:rPr>
        <w:t>Acre</w:t>
      </w:r>
      <w:r>
        <w:rPr>
          <w:spacing w:val="-7"/>
          <w:w w:val="85"/>
        </w:rPr>
        <w:t> </w:t>
      </w:r>
      <w:r>
        <w:rPr>
          <w:w w:val="85"/>
        </w:rPr>
        <w:t>que:</w:t>
      </w:r>
      <w:r>
        <w:rPr>
          <w:spacing w:val="-1"/>
          <w:w w:val="85"/>
        </w:rPr>
        <w:t> </w:t>
      </w:r>
      <w:r>
        <w:rPr>
          <w:rFonts w:ascii="Arial" w:hAnsi="Arial"/>
          <w:b/>
          <w:w w:val="85"/>
        </w:rPr>
        <w:t>10.1.1.</w:t>
      </w:r>
      <w:r>
        <w:rPr>
          <w:rFonts w:ascii="Arial" w:hAnsi="Arial"/>
          <w:b/>
          <w:spacing w:val="-5"/>
          <w:w w:val="85"/>
        </w:rPr>
        <w:t> </w:t>
      </w:r>
      <w:r>
        <w:rPr>
          <w:w w:val="85"/>
        </w:rPr>
        <w:t>Cumpra</w:t>
      </w:r>
      <w:r>
        <w:rPr>
          <w:spacing w:val="-6"/>
          <w:w w:val="85"/>
        </w:rPr>
        <w:t> </w:t>
      </w:r>
      <w:r>
        <w:rPr>
          <w:w w:val="85"/>
        </w:rPr>
        <w:t>os</w:t>
      </w:r>
      <w:r>
        <w:rPr>
          <w:spacing w:val="-7"/>
          <w:w w:val="85"/>
        </w:rPr>
        <w:t> </w:t>
      </w:r>
      <w:r>
        <w:rPr>
          <w:w w:val="85"/>
        </w:rPr>
        <w:t>prazos</w:t>
      </w:r>
      <w:r>
        <w:rPr>
          <w:spacing w:val="-5"/>
          <w:w w:val="85"/>
        </w:rPr>
        <w:t> </w:t>
      </w:r>
      <w:r>
        <w:rPr>
          <w:w w:val="85"/>
        </w:rPr>
        <w:t>de</w:t>
      </w:r>
      <w:r>
        <w:rPr>
          <w:spacing w:val="-6"/>
          <w:w w:val="85"/>
        </w:rPr>
        <w:t> </w:t>
      </w:r>
      <w:r>
        <w:rPr>
          <w:w w:val="85"/>
        </w:rPr>
        <w:t>publicação</w:t>
      </w:r>
      <w:r>
        <w:rPr>
          <w:spacing w:val="-7"/>
          <w:w w:val="85"/>
        </w:rPr>
        <w:t> </w:t>
      </w:r>
      <w:r>
        <w:rPr>
          <w:w w:val="85"/>
        </w:rPr>
        <w:t>dos </w:t>
      </w:r>
      <w:r>
        <w:rPr>
          <w:spacing w:val="-2"/>
          <w:w w:val="85"/>
        </w:rPr>
        <w:t>Demonstrativos Fiscais previstos na Lei Complementar nº 101/2000</w:t>
      </w:r>
      <w:r>
        <w:rPr>
          <w:spacing w:val="-3"/>
        </w:rPr>
        <w:t> </w:t>
      </w:r>
      <w:r>
        <w:rPr>
          <w:spacing w:val="-2"/>
          <w:w w:val="85"/>
        </w:rPr>
        <w:t>- Lei de Responsabilidade Fiscal (LRF), em especial </w:t>
      </w:r>
      <w:r>
        <w:rPr>
          <w:w w:val="85"/>
        </w:rPr>
        <w:t>os Relatórios Resumidos da Execução Orçamentária (RREO) e os Relatórios de Gestão Fiscal (RGF), bem como os </w:t>
      </w:r>
      <w:r>
        <w:rPr>
          <w:w w:val="80"/>
        </w:rPr>
        <w:t>demais demonstrativos a eles vinculados;</w:t>
      </w:r>
      <w:r>
        <w:rPr/>
        <w:t> </w:t>
      </w:r>
      <w:r>
        <w:rPr>
          <w:rFonts w:ascii="Arial" w:hAnsi="Arial"/>
          <w:b/>
          <w:w w:val="80"/>
        </w:rPr>
        <w:t>10.1.2. </w:t>
      </w:r>
      <w:r>
        <w:rPr>
          <w:w w:val="80"/>
        </w:rPr>
        <w:t>Cumpra rigorosamente os prazos estabelecidos para as Prestações de </w:t>
      </w:r>
      <w:r>
        <w:rPr>
          <w:w w:val="85"/>
        </w:rPr>
        <w:t>Contas</w:t>
      </w:r>
      <w:r>
        <w:rPr>
          <w:spacing w:val="-7"/>
          <w:w w:val="85"/>
        </w:rPr>
        <w:t> </w:t>
      </w:r>
      <w:r>
        <w:rPr>
          <w:w w:val="85"/>
        </w:rPr>
        <w:t>mensais</w:t>
      </w:r>
      <w:r>
        <w:rPr>
          <w:spacing w:val="-7"/>
          <w:w w:val="85"/>
        </w:rPr>
        <w:t> </w:t>
      </w:r>
      <w:r>
        <w:rPr>
          <w:w w:val="85"/>
        </w:rPr>
        <w:t>e</w:t>
      </w:r>
      <w:r>
        <w:rPr>
          <w:spacing w:val="-6"/>
          <w:w w:val="85"/>
        </w:rPr>
        <w:t> </w:t>
      </w:r>
      <w:r>
        <w:rPr>
          <w:w w:val="85"/>
        </w:rPr>
        <w:t>anuais;</w:t>
      </w:r>
      <w:r>
        <w:rPr>
          <w:spacing w:val="-7"/>
          <w:w w:val="85"/>
        </w:rPr>
        <w:t> </w:t>
      </w:r>
      <w:r>
        <w:rPr>
          <w:rFonts w:ascii="Arial" w:hAnsi="Arial"/>
          <w:b/>
          <w:w w:val="85"/>
        </w:rPr>
        <w:t>10.1.3.</w:t>
      </w:r>
      <w:r>
        <w:rPr>
          <w:rFonts w:ascii="Arial" w:hAnsi="Arial"/>
          <w:b/>
          <w:spacing w:val="-7"/>
          <w:w w:val="85"/>
        </w:rPr>
        <w:t> </w:t>
      </w:r>
      <w:r>
        <w:rPr>
          <w:w w:val="85"/>
        </w:rPr>
        <w:t>Atenda</w:t>
      </w:r>
      <w:r>
        <w:rPr>
          <w:spacing w:val="-6"/>
          <w:w w:val="85"/>
        </w:rPr>
        <w:t> </w:t>
      </w:r>
      <w:r>
        <w:rPr>
          <w:w w:val="85"/>
        </w:rPr>
        <w:t>aos</w:t>
      </w:r>
      <w:r>
        <w:rPr>
          <w:spacing w:val="-7"/>
          <w:w w:val="85"/>
        </w:rPr>
        <w:t> </w:t>
      </w:r>
      <w:r>
        <w:rPr>
          <w:w w:val="85"/>
        </w:rPr>
        <w:t>prazos</w:t>
      </w:r>
      <w:r>
        <w:rPr>
          <w:spacing w:val="-7"/>
          <w:w w:val="85"/>
        </w:rPr>
        <w:t> </w:t>
      </w:r>
      <w:r>
        <w:rPr>
          <w:w w:val="85"/>
        </w:rPr>
        <w:t>de</w:t>
      </w:r>
      <w:r>
        <w:rPr>
          <w:spacing w:val="-7"/>
          <w:w w:val="85"/>
        </w:rPr>
        <w:t> </w:t>
      </w:r>
      <w:r>
        <w:rPr>
          <w:w w:val="85"/>
        </w:rPr>
        <w:t>pagamento</w:t>
      </w:r>
      <w:r>
        <w:rPr>
          <w:spacing w:val="-6"/>
          <w:w w:val="85"/>
        </w:rPr>
        <w:t> </w:t>
      </w:r>
      <w:r>
        <w:rPr>
          <w:w w:val="85"/>
        </w:rPr>
        <w:t>dos</w:t>
      </w:r>
      <w:r>
        <w:rPr>
          <w:spacing w:val="-7"/>
          <w:w w:val="85"/>
        </w:rPr>
        <w:t> </w:t>
      </w:r>
      <w:r>
        <w:rPr>
          <w:w w:val="85"/>
        </w:rPr>
        <w:t>encargos</w:t>
      </w:r>
      <w:r>
        <w:rPr>
          <w:spacing w:val="-7"/>
          <w:w w:val="85"/>
        </w:rPr>
        <w:t> </w:t>
      </w:r>
      <w:r>
        <w:rPr>
          <w:w w:val="85"/>
        </w:rPr>
        <w:t>trabalhistas</w:t>
      </w:r>
      <w:r>
        <w:rPr>
          <w:spacing w:val="-6"/>
          <w:w w:val="85"/>
        </w:rPr>
        <w:t> </w:t>
      </w:r>
      <w:r>
        <w:rPr>
          <w:w w:val="85"/>
        </w:rPr>
        <w:t>e</w:t>
      </w:r>
      <w:r>
        <w:rPr>
          <w:spacing w:val="-7"/>
          <w:w w:val="85"/>
        </w:rPr>
        <w:t> </w:t>
      </w:r>
      <w:r>
        <w:rPr>
          <w:w w:val="85"/>
        </w:rPr>
        <w:t>previdenciários;</w:t>
      </w:r>
      <w:r>
        <w:rPr>
          <w:spacing w:val="-7"/>
          <w:w w:val="85"/>
        </w:rPr>
        <w:t> </w:t>
      </w:r>
      <w:r>
        <w:rPr>
          <w:rFonts w:ascii="Arial" w:hAnsi="Arial"/>
          <w:b/>
          <w:w w:val="85"/>
        </w:rPr>
        <w:t>10.1.4. </w:t>
      </w:r>
      <w:r>
        <w:rPr>
          <w:w w:val="85"/>
        </w:rPr>
        <w:t>Observe os prazos para o envio dos Relatórios de Transparência da Gestão Fiscal, conforme estabelecido na Lei de </w:t>
      </w:r>
      <w:r>
        <w:rPr>
          <w:w w:val="80"/>
        </w:rPr>
        <w:t>Responsabilidade</w:t>
      </w:r>
      <w:r>
        <w:rPr/>
        <w:t> </w:t>
      </w:r>
      <w:r>
        <w:rPr>
          <w:w w:val="80"/>
        </w:rPr>
        <w:t>Fiscal;</w:t>
      </w:r>
      <w:r>
        <w:rPr>
          <w:spacing w:val="22"/>
        </w:rPr>
        <w:t> </w:t>
      </w:r>
      <w:r>
        <w:rPr>
          <w:rFonts w:ascii="Arial" w:hAnsi="Arial"/>
          <w:b/>
          <w:w w:val="80"/>
        </w:rPr>
        <w:t>10.1.5.</w:t>
      </w:r>
      <w:r>
        <w:rPr>
          <w:rFonts w:ascii="Arial" w:hAnsi="Arial"/>
          <w:b/>
          <w:spacing w:val="21"/>
        </w:rPr>
        <w:t> </w:t>
      </w:r>
      <w:r>
        <w:rPr>
          <w:w w:val="80"/>
        </w:rPr>
        <w:t>Disponibilize</w:t>
      </w:r>
      <w:r>
        <w:rPr/>
        <w:t> </w:t>
      </w:r>
      <w:r>
        <w:rPr>
          <w:w w:val="80"/>
        </w:rPr>
        <w:t>as</w:t>
      </w:r>
      <w:r>
        <w:rPr/>
        <w:t> </w:t>
      </w:r>
      <w:r>
        <w:rPr>
          <w:w w:val="80"/>
        </w:rPr>
        <w:t>receitas,</w:t>
      </w:r>
      <w:r>
        <w:rPr/>
        <w:t> </w:t>
      </w:r>
      <w:r>
        <w:rPr>
          <w:w w:val="80"/>
        </w:rPr>
        <w:t>despesas</w:t>
      </w:r>
      <w:r>
        <w:rPr/>
        <w:t> </w:t>
      </w:r>
      <w:r>
        <w:rPr>
          <w:w w:val="80"/>
        </w:rPr>
        <w:t>e</w:t>
      </w:r>
      <w:r>
        <w:rPr/>
        <w:t> </w:t>
      </w:r>
      <w:r>
        <w:rPr>
          <w:w w:val="80"/>
        </w:rPr>
        <w:t>dados</w:t>
      </w:r>
      <w:r>
        <w:rPr/>
        <w:t> </w:t>
      </w:r>
      <w:r>
        <w:rPr>
          <w:w w:val="80"/>
        </w:rPr>
        <w:t>sobre</w:t>
      </w:r>
      <w:r>
        <w:rPr/>
        <w:t> </w:t>
      </w:r>
      <w:r>
        <w:rPr>
          <w:w w:val="80"/>
        </w:rPr>
        <w:t>licitações</w:t>
      </w:r>
      <w:r>
        <w:rPr/>
        <w:t> </w:t>
      </w:r>
      <w:r>
        <w:rPr>
          <w:w w:val="80"/>
        </w:rPr>
        <w:t>e</w:t>
      </w:r>
      <w:r>
        <w:rPr/>
        <w:t> </w:t>
      </w:r>
      <w:r>
        <w:rPr>
          <w:w w:val="80"/>
        </w:rPr>
        <w:t>contratos,</w:t>
      </w:r>
      <w:r>
        <w:rPr/>
        <w:t> </w:t>
      </w:r>
      <w:r>
        <w:rPr>
          <w:w w:val="80"/>
        </w:rPr>
        <w:t>em</w:t>
      </w:r>
      <w:r>
        <w:rPr/>
        <w:t> </w:t>
      </w:r>
      <w:r>
        <w:rPr>
          <w:w w:val="80"/>
        </w:rPr>
        <w:t>ferramenta</w:t>
      </w:r>
      <w:r>
        <w:rPr>
          <w:spacing w:val="40"/>
        </w:rPr>
        <w:t> </w:t>
      </w:r>
      <w:r>
        <w:rPr>
          <w:w w:val="80"/>
        </w:rPr>
        <w:t>de pesquisa específica que permita filtros detalhados;</w:t>
      </w:r>
      <w:r>
        <w:rPr/>
        <w:t> </w:t>
      </w:r>
      <w:r>
        <w:rPr>
          <w:rFonts w:ascii="Arial" w:hAnsi="Arial"/>
          <w:b/>
          <w:w w:val="80"/>
        </w:rPr>
        <w:t>10.1.6. </w:t>
      </w:r>
      <w:r>
        <w:rPr>
          <w:w w:val="80"/>
        </w:rPr>
        <w:t>Adote um Sistema Integrado de Administração Financeira e Controle;</w:t>
      </w:r>
      <w:r>
        <w:rPr/>
        <w:t> </w:t>
      </w:r>
      <w:r>
        <w:rPr>
          <w:rFonts w:ascii="Arial" w:hAnsi="Arial"/>
          <w:b/>
          <w:w w:val="80"/>
        </w:rPr>
        <w:t>10.1.7.</w:t>
      </w:r>
      <w:r>
        <w:rPr>
          <w:rFonts w:ascii="Arial" w:hAnsi="Arial"/>
          <w:b/>
        </w:rPr>
        <w:t> </w:t>
      </w:r>
      <w:r>
        <w:rPr>
          <w:w w:val="80"/>
        </w:rPr>
        <w:t>Assegure</w:t>
      </w:r>
      <w:r>
        <w:rPr/>
        <w:t> </w:t>
      </w:r>
      <w:r>
        <w:rPr>
          <w:w w:val="80"/>
        </w:rPr>
        <w:t>que</w:t>
      </w:r>
      <w:r>
        <w:rPr/>
        <w:t> </w:t>
      </w:r>
      <w:r>
        <w:rPr>
          <w:w w:val="80"/>
        </w:rPr>
        <w:t>os</w:t>
      </w:r>
      <w:r>
        <w:rPr/>
        <w:t> </w:t>
      </w:r>
      <w:r>
        <w:rPr>
          <w:w w:val="80"/>
        </w:rPr>
        <w:t>documentos</w:t>
      </w:r>
      <w:r>
        <w:rPr/>
        <w:t> </w:t>
      </w:r>
      <w:r>
        <w:rPr>
          <w:w w:val="80"/>
        </w:rPr>
        <w:t>que</w:t>
      </w:r>
      <w:r>
        <w:rPr/>
        <w:t> </w:t>
      </w:r>
      <w:r>
        <w:rPr>
          <w:w w:val="80"/>
        </w:rPr>
        <w:t>compõem</w:t>
      </w:r>
      <w:r>
        <w:rPr/>
        <w:t> </w:t>
      </w:r>
      <w:r>
        <w:rPr>
          <w:w w:val="80"/>
        </w:rPr>
        <w:t>a</w:t>
      </w:r>
      <w:r>
        <w:rPr/>
        <w:t> </w:t>
      </w:r>
      <w:r>
        <w:rPr>
          <w:w w:val="80"/>
        </w:rPr>
        <w:t>Prestação</w:t>
      </w:r>
      <w:r>
        <w:rPr/>
        <w:t> </w:t>
      </w:r>
      <w:r>
        <w:rPr>
          <w:w w:val="80"/>
        </w:rPr>
        <w:t>de</w:t>
      </w:r>
      <w:r>
        <w:rPr/>
        <w:t> </w:t>
      </w:r>
      <w:r>
        <w:rPr>
          <w:w w:val="80"/>
        </w:rPr>
        <w:t>Contas</w:t>
      </w:r>
      <w:r>
        <w:rPr/>
        <w:t> </w:t>
      </w:r>
      <w:r>
        <w:rPr>
          <w:w w:val="80"/>
        </w:rPr>
        <w:t>Anual</w:t>
      </w:r>
      <w:r>
        <w:rPr/>
        <w:t> </w:t>
      </w:r>
      <w:r>
        <w:rPr>
          <w:w w:val="80"/>
        </w:rPr>
        <w:t>incluam</w:t>
      </w:r>
      <w:r>
        <w:rPr/>
        <w:t> </w:t>
      </w:r>
      <w:r>
        <w:rPr>
          <w:w w:val="80"/>
        </w:rPr>
        <w:t>todas</w:t>
      </w:r>
      <w:r>
        <w:rPr/>
        <w:t> </w:t>
      </w:r>
      <w:r>
        <w:rPr>
          <w:w w:val="80"/>
        </w:rPr>
        <w:t>as</w:t>
      </w:r>
      <w:r>
        <w:rPr/>
        <w:t> </w:t>
      </w:r>
      <w:r>
        <w:rPr>
          <w:w w:val="80"/>
        </w:rPr>
        <w:t>informações</w:t>
      </w:r>
      <w:r>
        <w:rPr/>
        <w:t> </w:t>
      </w:r>
      <w:r>
        <w:rPr>
          <w:w w:val="90"/>
        </w:rPr>
        <w:t>e</w:t>
      </w:r>
      <w:r>
        <w:rPr>
          <w:spacing w:val="-8"/>
          <w:w w:val="90"/>
        </w:rPr>
        <w:t> </w:t>
      </w:r>
      <w:r>
        <w:rPr>
          <w:w w:val="90"/>
        </w:rPr>
        <w:t>anexos</w:t>
      </w:r>
      <w:r>
        <w:rPr>
          <w:spacing w:val="-8"/>
          <w:w w:val="90"/>
        </w:rPr>
        <w:t> </w:t>
      </w:r>
      <w:r>
        <w:rPr>
          <w:w w:val="90"/>
        </w:rPr>
        <w:t>exigidos</w:t>
      </w:r>
      <w:r>
        <w:rPr>
          <w:spacing w:val="-8"/>
          <w:w w:val="90"/>
        </w:rPr>
        <w:t> </w:t>
      </w:r>
      <w:r>
        <w:rPr>
          <w:w w:val="90"/>
        </w:rPr>
        <w:t>pela</w:t>
      </w:r>
      <w:r>
        <w:rPr>
          <w:spacing w:val="-8"/>
          <w:w w:val="90"/>
        </w:rPr>
        <w:t> </w:t>
      </w:r>
      <w:r>
        <w:rPr>
          <w:w w:val="90"/>
        </w:rPr>
        <w:t>Resolução</w:t>
      </w:r>
      <w:r>
        <w:rPr>
          <w:spacing w:val="-8"/>
          <w:w w:val="90"/>
        </w:rPr>
        <w:t> </w:t>
      </w:r>
      <w:r>
        <w:rPr>
          <w:w w:val="90"/>
        </w:rPr>
        <w:t>nº</w:t>
      </w:r>
      <w:r>
        <w:rPr>
          <w:spacing w:val="-8"/>
          <w:w w:val="90"/>
        </w:rPr>
        <w:t> </w:t>
      </w:r>
      <w:r>
        <w:rPr>
          <w:w w:val="90"/>
        </w:rPr>
        <w:t>27/2013-TCE/AM;</w:t>
      </w:r>
      <w:r>
        <w:rPr>
          <w:spacing w:val="-8"/>
          <w:w w:val="90"/>
        </w:rPr>
        <w:t> </w:t>
      </w:r>
      <w:r>
        <w:rPr>
          <w:rFonts w:ascii="Arial" w:hAnsi="Arial"/>
          <w:b/>
          <w:w w:val="90"/>
        </w:rPr>
        <w:t>10.1.8.</w:t>
      </w:r>
      <w:r>
        <w:rPr>
          <w:rFonts w:ascii="Arial" w:hAnsi="Arial"/>
          <w:b/>
          <w:spacing w:val="-8"/>
          <w:w w:val="90"/>
        </w:rPr>
        <w:t> </w:t>
      </w:r>
      <w:r>
        <w:rPr>
          <w:w w:val="90"/>
        </w:rPr>
        <w:t>Proceda</w:t>
      </w:r>
      <w:r>
        <w:rPr>
          <w:spacing w:val="-8"/>
          <w:w w:val="90"/>
        </w:rPr>
        <w:t> </w:t>
      </w:r>
      <w:r>
        <w:rPr>
          <w:w w:val="90"/>
        </w:rPr>
        <w:t>ao</w:t>
      </w:r>
      <w:r>
        <w:rPr>
          <w:spacing w:val="-9"/>
          <w:w w:val="90"/>
        </w:rPr>
        <w:t> </w:t>
      </w:r>
      <w:r>
        <w:rPr>
          <w:w w:val="90"/>
        </w:rPr>
        <w:t>adequado</w:t>
      </w:r>
      <w:r>
        <w:rPr>
          <w:spacing w:val="-8"/>
          <w:w w:val="90"/>
        </w:rPr>
        <w:t> </w:t>
      </w:r>
      <w:r>
        <w:rPr>
          <w:w w:val="90"/>
        </w:rPr>
        <w:t>planejamento</w:t>
      </w:r>
      <w:r>
        <w:rPr>
          <w:spacing w:val="-8"/>
          <w:w w:val="90"/>
        </w:rPr>
        <w:t> </w:t>
      </w:r>
      <w:r>
        <w:rPr>
          <w:w w:val="90"/>
        </w:rPr>
        <w:t>para</w:t>
      </w:r>
      <w:r>
        <w:rPr>
          <w:spacing w:val="-8"/>
          <w:w w:val="90"/>
        </w:rPr>
        <w:t> </w:t>
      </w:r>
      <w:r>
        <w:rPr>
          <w:w w:val="90"/>
        </w:rPr>
        <w:t>evitar</w:t>
      </w:r>
      <w:r>
        <w:rPr>
          <w:spacing w:val="-10"/>
          <w:w w:val="90"/>
        </w:rPr>
        <w:t> </w:t>
      </w:r>
      <w:r>
        <w:rPr>
          <w:w w:val="90"/>
        </w:rPr>
        <w:t>o </w:t>
      </w:r>
      <w:r>
        <w:rPr>
          <w:w w:val="85"/>
        </w:rPr>
        <w:t>pagamento de juros e multas decorrentes de atrasos no pagamento de guias de previdência social;</w:t>
      </w:r>
      <w:r>
        <w:rPr>
          <w:w w:val="85"/>
        </w:rPr>
        <w:t> </w:t>
      </w:r>
      <w:r>
        <w:rPr>
          <w:rFonts w:ascii="Arial" w:hAnsi="Arial"/>
          <w:b/>
          <w:w w:val="85"/>
        </w:rPr>
        <w:t>10.1.9. </w:t>
      </w:r>
      <w:r>
        <w:rPr>
          <w:w w:val="85"/>
        </w:rPr>
        <w:t>Envie a Prestação de Contas Anual ao Poder Executivo da União; </w:t>
      </w:r>
      <w:r>
        <w:rPr>
          <w:rFonts w:ascii="Arial" w:hAnsi="Arial"/>
          <w:b/>
          <w:w w:val="85"/>
        </w:rPr>
        <w:t>10.1.10. </w:t>
      </w:r>
      <w:r>
        <w:rPr>
          <w:w w:val="85"/>
        </w:rPr>
        <w:t>Encaminhe a Matriz de Saldos Contábeis (MSC) à </w:t>
      </w:r>
      <w:r>
        <w:rPr>
          <w:w w:val="90"/>
        </w:rPr>
        <w:t>Secretaria</w:t>
      </w:r>
      <w:r>
        <w:rPr>
          <w:spacing w:val="-7"/>
          <w:w w:val="90"/>
        </w:rPr>
        <w:t> </w:t>
      </w:r>
      <w:r>
        <w:rPr>
          <w:w w:val="90"/>
        </w:rPr>
        <w:t>do</w:t>
      </w:r>
      <w:r>
        <w:rPr>
          <w:spacing w:val="-5"/>
          <w:w w:val="90"/>
        </w:rPr>
        <w:t> </w:t>
      </w:r>
      <w:r>
        <w:rPr>
          <w:w w:val="90"/>
        </w:rPr>
        <w:t>Tesouro</w:t>
      </w:r>
      <w:r>
        <w:rPr>
          <w:spacing w:val="-6"/>
          <w:w w:val="90"/>
        </w:rPr>
        <w:t> </w:t>
      </w:r>
      <w:r>
        <w:rPr>
          <w:w w:val="90"/>
        </w:rPr>
        <w:t>Nacional,</w:t>
      </w:r>
      <w:r>
        <w:rPr>
          <w:spacing w:val="-6"/>
          <w:w w:val="90"/>
        </w:rPr>
        <w:t> </w:t>
      </w:r>
      <w:r>
        <w:rPr>
          <w:w w:val="90"/>
        </w:rPr>
        <w:t>via</w:t>
      </w:r>
      <w:r>
        <w:rPr>
          <w:spacing w:val="-7"/>
          <w:w w:val="90"/>
        </w:rPr>
        <w:t> </w:t>
      </w:r>
      <w:r>
        <w:rPr>
          <w:w w:val="90"/>
        </w:rPr>
        <w:t>SICONFI,</w:t>
      </w:r>
      <w:r>
        <w:rPr>
          <w:spacing w:val="-5"/>
          <w:w w:val="90"/>
        </w:rPr>
        <w:t> </w:t>
      </w:r>
      <w:r>
        <w:rPr>
          <w:w w:val="90"/>
        </w:rPr>
        <w:t>mensalmente,</w:t>
      </w:r>
      <w:r>
        <w:rPr>
          <w:spacing w:val="-7"/>
          <w:w w:val="90"/>
        </w:rPr>
        <w:t> </w:t>
      </w:r>
      <w:r>
        <w:rPr>
          <w:w w:val="90"/>
        </w:rPr>
        <w:t>no</w:t>
      </w:r>
      <w:r>
        <w:rPr>
          <w:spacing w:val="-7"/>
          <w:w w:val="90"/>
        </w:rPr>
        <w:t> </w:t>
      </w:r>
      <w:r>
        <w:rPr>
          <w:w w:val="90"/>
        </w:rPr>
        <w:t>prazo</w:t>
      </w:r>
      <w:r>
        <w:rPr>
          <w:spacing w:val="-6"/>
          <w:w w:val="90"/>
        </w:rPr>
        <w:t> </w:t>
      </w:r>
      <w:r>
        <w:rPr>
          <w:w w:val="90"/>
        </w:rPr>
        <w:t>e</w:t>
      </w:r>
      <w:r>
        <w:rPr>
          <w:spacing w:val="-5"/>
          <w:w w:val="90"/>
        </w:rPr>
        <w:t> </w:t>
      </w:r>
      <w:r>
        <w:rPr>
          <w:w w:val="90"/>
        </w:rPr>
        <w:t>na</w:t>
      </w:r>
      <w:r>
        <w:rPr>
          <w:spacing w:val="-6"/>
          <w:w w:val="90"/>
        </w:rPr>
        <w:t> </w:t>
      </w:r>
      <w:r>
        <w:rPr>
          <w:w w:val="90"/>
        </w:rPr>
        <w:t>forma</w:t>
      </w:r>
      <w:r>
        <w:rPr>
          <w:spacing w:val="-5"/>
          <w:w w:val="90"/>
        </w:rPr>
        <w:t> </w:t>
      </w:r>
      <w:r>
        <w:rPr>
          <w:w w:val="90"/>
        </w:rPr>
        <w:t>estabelecidos</w:t>
      </w:r>
      <w:r>
        <w:rPr>
          <w:spacing w:val="-6"/>
          <w:w w:val="90"/>
        </w:rPr>
        <w:t> </w:t>
      </w:r>
      <w:r>
        <w:rPr>
          <w:w w:val="90"/>
        </w:rPr>
        <w:t>no</w:t>
      </w:r>
      <w:r>
        <w:rPr>
          <w:spacing w:val="-7"/>
          <w:w w:val="90"/>
        </w:rPr>
        <w:t> </w:t>
      </w:r>
      <w:r>
        <w:rPr>
          <w:w w:val="90"/>
        </w:rPr>
        <w:t>normativo</w:t>
      </w:r>
      <w:r>
        <w:rPr>
          <w:spacing w:val="-7"/>
          <w:w w:val="90"/>
        </w:rPr>
        <w:t> </w:t>
      </w:r>
      <w:r>
        <w:rPr>
          <w:w w:val="90"/>
        </w:rPr>
        <w:t>de </w:t>
      </w:r>
      <w:r>
        <w:rPr>
          <w:w w:val="85"/>
        </w:rPr>
        <w:t>referência; </w:t>
      </w:r>
      <w:r>
        <w:rPr>
          <w:rFonts w:ascii="Arial" w:hAnsi="Arial"/>
          <w:b/>
          <w:w w:val="85"/>
        </w:rPr>
        <w:t>10.1.11. </w:t>
      </w:r>
      <w:r>
        <w:rPr>
          <w:w w:val="85"/>
        </w:rPr>
        <w:t>Cumpra os itens elencados no item 3.6 do Relatório nº 79/2023 do Departamento de Auditoria em Saúde</w:t>
      </w:r>
      <w:r>
        <w:rPr>
          <w:spacing w:val="-4"/>
          <w:w w:val="85"/>
        </w:rPr>
        <w:t> </w:t>
      </w:r>
      <w:r>
        <w:rPr>
          <w:w w:val="85"/>
        </w:rPr>
        <w:t>(DEAS),</w:t>
      </w:r>
      <w:r>
        <w:rPr>
          <w:spacing w:val="-4"/>
          <w:w w:val="85"/>
        </w:rPr>
        <w:t> </w:t>
      </w:r>
      <w:r>
        <w:rPr>
          <w:w w:val="85"/>
        </w:rPr>
        <w:t>que</w:t>
      </w:r>
      <w:r>
        <w:rPr>
          <w:spacing w:val="-4"/>
          <w:w w:val="85"/>
        </w:rPr>
        <w:t> </w:t>
      </w:r>
      <w:r>
        <w:rPr>
          <w:w w:val="85"/>
        </w:rPr>
        <w:t>inclui</w:t>
      </w:r>
      <w:r>
        <w:rPr>
          <w:spacing w:val="-6"/>
          <w:w w:val="85"/>
        </w:rPr>
        <w:t> </w:t>
      </w:r>
      <w:r>
        <w:rPr>
          <w:w w:val="85"/>
        </w:rPr>
        <w:t>a</w:t>
      </w:r>
      <w:r>
        <w:rPr>
          <w:spacing w:val="-4"/>
          <w:w w:val="85"/>
        </w:rPr>
        <w:t> </w:t>
      </w:r>
      <w:r>
        <w:rPr>
          <w:w w:val="85"/>
        </w:rPr>
        <w:t>Nota</w:t>
      </w:r>
      <w:r>
        <w:rPr>
          <w:spacing w:val="-5"/>
          <w:w w:val="85"/>
        </w:rPr>
        <w:t> </w:t>
      </w:r>
      <w:r>
        <w:rPr>
          <w:w w:val="85"/>
        </w:rPr>
        <w:t>Técnica</w:t>
      </w:r>
      <w:r>
        <w:rPr>
          <w:spacing w:val="-4"/>
          <w:w w:val="85"/>
        </w:rPr>
        <w:t> </w:t>
      </w:r>
      <w:r>
        <w:rPr>
          <w:w w:val="85"/>
        </w:rPr>
        <w:t>nº</w:t>
      </w:r>
      <w:r>
        <w:rPr>
          <w:spacing w:val="-5"/>
          <w:w w:val="85"/>
        </w:rPr>
        <w:t> </w:t>
      </w:r>
      <w:r>
        <w:rPr>
          <w:w w:val="85"/>
        </w:rPr>
        <w:t>16/2022-SAPS/MS</w:t>
      </w:r>
      <w:r>
        <w:rPr>
          <w:spacing w:val="-4"/>
          <w:w w:val="85"/>
        </w:rPr>
        <w:t> </w:t>
      </w:r>
      <w:r>
        <w:rPr>
          <w:w w:val="85"/>
        </w:rPr>
        <w:t>(saúde</w:t>
      </w:r>
      <w:r>
        <w:rPr>
          <w:spacing w:val="-4"/>
          <w:w w:val="85"/>
        </w:rPr>
        <w:t> </w:t>
      </w:r>
      <w:r>
        <w:rPr>
          <w:w w:val="85"/>
        </w:rPr>
        <w:t>da</w:t>
      </w:r>
      <w:r>
        <w:rPr>
          <w:spacing w:val="-4"/>
          <w:w w:val="85"/>
        </w:rPr>
        <w:t> </w:t>
      </w:r>
      <w:r>
        <w:rPr>
          <w:w w:val="85"/>
        </w:rPr>
        <w:t>mulher),</w:t>
      </w:r>
      <w:r>
        <w:rPr>
          <w:spacing w:val="-4"/>
          <w:w w:val="85"/>
        </w:rPr>
        <w:t> </w:t>
      </w:r>
      <w:r>
        <w:rPr>
          <w:w w:val="85"/>
        </w:rPr>
        <w:t>Nota</w:t>
      </w:r>
      <w:r>
        <w:rPr>
          <w:spacing w:val="-4"/>
          <w:w w:val="85"/>
        </w:rPr>
        <w:t> </w:t>
      </w:r>
      <w:r>
        <w:rPr>
          <w:w w:val="85"/>
        </w:rPr>
        <w:t>Técnica</w:t>
      </w:r>
      <w:r>
        <w:rPr>
          <w:spacing w:val="-5"/>
          <w:w w:val="85"/>
        </w:rPr>
        <w:t> </w:t>
      </w:r>
      <w:r>
        <w:rPr>
          <w:w w:val="85"/>
        </w:rPr>
        <w:t>nº</w:t>
      </w:r>
      <w:r>
        <w:rPr>
          <w:spacing w:val="-5"/>
          <w:w w:val="85"/>
        </w:rPr>
        <w:t> </w:t>
      </w:r>
      <w:r>
        <w:rPr>
          <w:w w:val="85"/>
        </w:rPr>
        <w:t>22/2022-SAPS/MS (saúde</w:t>
      </w:r>
      <w:r>
        <w:rPr>
          <w:spacing w:val="-6"/>
          <w:w w:val="85"/>
        </w:rPr>
        <w:t> </w:t>
      </w:r>
      <w:r>
        <w:rPr>
          <w:w w:val="85"/>
        </w:rPr>
        <w:t>da</w:t>
      </w:r>
      <w:r>
        <w:rPr>
          <w:spacing w:val="-5"/>
          <w:w w:val="85"/>
        </w:rPr>
        <w:t> </w:t>
      </w:r>
      <w:r>
        <w:rPr>
          <w:w w:val="85"/>
        </w:rPr>
        <w:t>criança),</w:t>
      </w:r>
      <w:r>
        <w:rPr>
          <w:spacing w:val="-5"/>
          <w:w w:val="85"/>
        </w:rPr>
        <w:t> </w:t>
      </w:r>
      <w:r>
        <w:rPr>
          <w:w w:val="85"/>
        </w:rPr>
        <w:t>Nota</w:t>
      </w:r>
      <w:r>
        <w:rPr>
          <w:spacing w:val="-4"/>
          <w:w w:val="85"/>
        </w:rPr>
        <w:t> </w:t>
      </w:r>
      <w:r>
        <w:rPr>
          <w:w w:val="85"/>
        </w:rPr>
        <w:t>Técnica</w:t>
      </w:r>
      <w:r>
        <w:rPr>
          <w:spacing w:val="-5"/>
          <w:w w:val="85"/>
        </w:rPr>
        <w:t> </w:t>
      </w:r>
      <w:r>
        <w:rPr>
          <w:w w:val="85"/>
        </w:rPr>
        <w:t>nº</w:t>
      </w:r>
      <w:r>
        <w:rPr>
          <w:spacing w:val="-6"/>
          <w:w w:val="85"/>
        </w:rPr>
        <w:t> </w:t>
      </w:r>
      <w:r>
        <w:rPr>
          <w:w w:val="85"/>
        </w:rPr>
        <w:t>18/2022-SAPS/MS</w:t>
      </w:r>
      <w:r>
        <w:rPr>
          <w:spacing w:val="-5"/>
          <w:w w:val="85"/>
        </w:rPr>
        <w:t> </w:t>
      </w:r>
      <w:r>
        <w:rPr>
          <w:w w:val="85"/>
        </w:rPr>
        <w:t>(doenças</w:t>
      </w:r>
      <w:r>
        <w:rPr>
          <w:spacing w:val="-5"/>
          <w:w w:val="85"/>
        </w:rPr>
        <w:t> </w:t>
      </w:r>
      <w:r>
        <w:rPr>
          <w:w w:val="85"/>
        </w:rPr>
        <w:t>crônicas)</w:t>
      </w:r>
      <w:r>
        <w:rPr>
          <w:spacing w:val="-5"/>
          <w:w w:val="85"/>
        </w:rPr>
        <w:t> </w:t>
      </w:r>
      <w:r>
        <w:rPr>
          <w:w w:val="85"/>
        </w:rPr>
        <w:t>e</w:t>
      </w:r>
      <w:r>
        <w:rPr>
          <w:spacing w:val="-5"/>
          <w:w w:val="85"/>
        </w:rPr>
        <w:t> </w:t>
      </w:r>
      <w:r>
        <w:rPr>
          <w:w w:val="85"/>
        </w:rPr>
        <w:t>Nota</w:t>
      </w:r>
      <w:r>
        <w:rPr>
          <w:spacing w:val="-4"/>
          <w:w w:val="85"/>
        </w:rPr>
        <w:t> </w:t>
      </w:r>
      <w:r>
        <w:rPr>
          <w:w w:val="85"/>
        </w:rPr>
        <w:t>Técnica</w:t>
      </w:r>
      <w:r>
        <w:rPr>
          <w:spacing w:val="-6"/>
          <w:w w:val="85"/>
        </w:rPr>
        <w:t> </w:t>
      </w:r>
      <w:r>
        <w:rPr>
          <w:w w:val="85"/>
        </w:rPr>
        <w:t>nº</w:t>
      </w:r>
      <w:r>
        <w:rPr>
          <w:spacing w:val="-5"/>
          <w:w w:val="85"/>
        </w:rPr>
        <w:t> </w:t>
      </w:r>
      <w:r>
        <w:rPr>
          <w:w w:val="85"/>
        </w:rPr>
        <w:t>23/2022-SAPS/MS;</w:t>
      </w:r>
      <w:r>
        <w:rPr>
          <w:spacing w:val="-4"/>
          <w:w w:val="85"/>
        </w:rPr>
        <w:t> </w:t>
      </w:r>
      <w:r>
        <w:rPr>
          <w:rFonts w:ascii="Arial" w:hAnsi="Arial"/>
          <w:b/>
          <w:w w:val="85"/>
        </w:rPr>
        <w:t>10.2. Encaminhar</w:t>
      </w:r>
      <w:r>
        <w:rPr>
          <w:w w:val="85"/>
        </w:rPr>
        <w:t>, após a sua devida publicação, este Parecer Prévio, acompanhado deste Voto e de cópia integral deste </w:t>
      </w:r>
      <w:r>
        <w:rPr>
          <w:w w:val="80"/>
        </w:rPr>
        <w:t>Processo à Câmara Municipal de Boca do Acre para que o referido órgão, exercendo a competência que lhe é fixada pelo</w:t>
      </w:r>
      <w:r>
        <w:rPr>
          <w:spacing w:val="80"/>
        </w:rPr>
        <w:t> </w:t>
      </w:r>
      <w:r>
        <w:rPr>
          <w:w w:val="85"/>
        </w:rPr>
        <w:t>art.</w:t>
      </w:r>
      <w:r>
        <w:rPr>
          <w:spacing w:val="-1"/>
          <w:w w:val="85"/>
        </w:rPr>
        <w:t> </w:t>
      </w:r>
      <w:r>
        <w:rPr>
          <w:w w:val="85"/>
        </w:rPr>
        <w:t>127</w:t>
      </w:r>
      <w:r>
        <w:rPr>
          <w:spacing w:val="-2"/>
          <w:w w:val="85"/>
        </w:rPr>
        <w:t> </w:t>
      </w:r>
      <w:r>
        <w:rPr>
          <w:w w:val="85"/>
        </w:rPr>
        <w:t>e</w:t>
      </w:r>
      <w:r>
        <w:rPr>
          <w:spacing w:val="-1"/>
          <w:w w:val="85"/>
        </w:rPr>
        <w:t> </w:t>
      </w:r>
      <w:r>
        <w:rPr>
          <w:w w:val="85"/>
        </w:rPr>
        <w:t>parágrafos</w:t>
      </w:r>
      <w:r>
        <w:rPr>
          <w:spacing w:val="-1"/>
          <w:w w:val="85"/>
        </w:rPr>
        <w:t> </w:t>
      </w:r>
      <w:r>
        <w:rPr>
          <w:w w:val="85"/>
        </w:rPr>
        <w:t>da</w:t>
      </w:r>
      <w:r>
        <w:rPr>
          <w:spacing w:val="-1"/>
          <w:w w:val="85"/>
        </w:rPr>
        <w:t> </w:t>
      </w:r>
      <w:r>
        <w:rPr>
          <w:w w:val="85"/>
        </w:rPr>
        <w:t>Constituição</w:t>
      </w:r>
      <w:r>
        <w:rPr>
          <w:spacing w:val="-1"/>
          <w:w w:val="85"/>
        </w:rPr>
        <w:t> </w:t>
      </w:r>
      <w:r>
        <w:rPr>
          <w:w w:val="85"/>
        </w:rPr>
        <w:t>do</w:t>
      </w:r>
      <w:r>
        <w:rPr>
          <w:spacing w:val="-1"/>
          <w:w w:val="85"/>
        </w:rPr>
        <w:t> </w:t>
      </w:r>
      <w:r>
        <w:rPr>
          <w:w w:val="85"/>
        </w:rPr>
        <w:t>Estado</w:t>
      </w:r>
      <w:r>
        <w:rPr>
          <w:spacing w:val="-1"/>
          <w:w w:val="85"/>
        </w:rPr>
        <w:t> </w:t>
      </w:r>
      <w:r>
        <w:rPr>
          <w:w w:val="85"/>
        </w:rPr>
        <w:t>do</w:t>
      </w:r>
      <w:r>
        <w:rPr>
          <w:spacing w:val="-1"/>
          <w:w w:val="85"/>
        </w:rPr>
        <w:t> </w:t>
      </w:r>
      <w:r>
        <w:rPr>
          <w:w w:val="85"/>
        </w:rPr>
        <w:t>Amazonas,</w:t>
      </w:r>
      <w:r>
        <w:rPr>
          <w:spacing w:val="-1"/>
          <w:w w:val="85"/>
        </w:rPr>
        <w:t> </w:t>
      </w:r>
      <w:r>
        <w:rPr>
          <w:w w:val="85"/>
        </w:rPr>
        <w:t>realize</w:t>
      </w:r>
      <w:r>
        <w:rPr>
          <w:spacing w:val="-1"/>
          <w:w w:val="85"/>
        </w:rPr>
        <w:t> </w:t>
      </w:r>
      <w:r>
        <w:rPr>
          <w:w w:val="85"/>
        </w:rPr>
        <w:t>o</w:t>
      </w:r>
      <w:r>
        <w:rPr>
          <w:spacing w:val="-1"/>
          <w:w w:val="85"/>
        </w:rPr>
        <w:t> </w:t>
      </w:r>
      <w:r>
        <w:rPr>
          <w:w w:val="85"/>
        </w:rPr>
        <w:t>julgamento</w:t>
      </w:r>
      <w:r>
        <w:rPr>
          <w:spacing w:val="-1"/>
          <w:w w:val="85"/>
        </w:rPr>
        <w:t> </w:t>
      </w:r>
      <w:r>
        <w:rPr>
          <w:w w:val="85"/>
        </w:rPr>
        <w:t>das</w:t>
      </w:r>
      <w:r>
        <w:rPr>
          <w:spacing w:val="-1"/>
          <w:w w:val="85"/>
        </w:rPr>
        <w:t> </w:t>
      </w:r>
      <w:r>
        <w:rPr>
          <w:w w:val="85"/>
        </w:rPr>
        <w:t>referidas</w:t>
      </w:r>
      <w:r>
        <w:rPr>
          <w:spacing w:val="-1"/>
          <w:w w:val="85"/>
        </w:rPr>
        <w:t> </w:t>
      </w:r>
      <w:r>
        <w:rPr>
          <w:w w:val="85"/>
        </w:rPr>
        <w:t>Contas,</w:t>
      </w:r>
      <w:r>
        <w:rPr>
          <w:spacing w:val="-2"/>
          <w:w w:val="85"/>
        </w:rPr>
        <w:t> </w:t>
      </w:r>
      <w:r>
        <w:rPr>
          <w:w w:val="85"/>
        </w:rPr>
        <w:t>observando, </w:t>
      </w:r>
      <w:r>
        <w:rPr>
          <w:w w:val="80"/>
        </w:rPr>
        <w:t>sobretudo,</w:t>
      </w:r>
      <w:r>
        <w:rPr/>
        <w:t> </w:t>
      </w:r>
      <w:r>
        <w:rPr>
          <w:w w:val="80"/>
        </w:rPr>
        <w:t>o</w:t>
      </w:r>
      <w:r>
        <w:rPr/>
        <w:t> </w:t>
      </w:r>
      <w:r>
        <w:rPr>
          <w:w w:val="80"/>
        </w:rPr>
        <w:t>seguinte</w:t>
      </w:r>
      <w:r>
        <w:rPr/>
        <w:t> </w:t>
      </w:r>
      <w:r>
        <w:rPr>
          <w:w w:val="80"/>
        </w:rPr>
        <w:t>(parágrafos</w:t>
      </w:r>
      <w:r>
        <w:rPr/>
        <w:t> </w:t>
      </w:r>
      <w:r>
        <w:rPr>
          <w:w w:val="80"/>
        </w:rPr>
        <w:t>quinto,</w:t>
      </w:r>
      <w:r>
        <w:rPr/>
        <w:t> </w:t>
      </w:r>
      <w:r>
        <w:rPr>
          <w:w w:val="80"/>
        </w:rPr>
        <w:t>sexto</w:t>
      </w:r>
      <w:r>
        <w:rPr/>
        <w:t> </w:t>
      </w:r>
      <w:r>
        <w:rPr>
          <w:w w:val="80"/>
        </w:rPr>
        <w:t>e</w:t>
      </w:r>
      <w:r>
        <w:rPr/>
        <w:t> </w:t>
      </w:r>
      <w:r>
        <w:rPr>
          <w:w w:val="80"/>
        </w:rPr>
        <w:t>sétimo</w:t>
      </w:r>
      <w:r>
        <w:rPr/>
        <w:t> </w:t>
      </w:r>
      <w:r>
        <w:rPr>
          <w:w w:val="80"/>
        </w:rPr>
        <w:t>do</w:t>
      </w:r>
      <w:r>
        <w:rPr/>
        <w:t> </w:t>
      </w:r>
      <w:r>
        <w:rPr>
          <w:w w:val="80"/>
        </w:rPr>
        <w:t>art.</w:t>
      </w:r>
      <w:r>
        <w:rPr/>
        <w:t> </w:t>
      </w:r>
      <w:r>
        <w:rPr>
          <w:w w:val="80"/>
        </w:rPr>
        <w:t>127</w:t>
      </w:r>
      <w:r>
        <w:rPr/>
        <w:t> </w:t>
      </w:r>
      <w:r>
        <w:rPr>
          <w:w w:val="80"/>
        </w:rPr>
        <w:t>da</w:t>
      </w:r>
      <w:r>
        <w:rPr/>
        <w:t> </w:t>
      </w:r>
      <w:r>
        <w:rPr>
          <w:w w:val="80"/>
        </w:rPr>
        <w:t>Constituição</w:t>
      </w:r>
      <w:r>
        <w:rPr/>
        <w:t> </w:t>
      </w:r>
      <w:r>
        <w:rPr>
          <w:w w:val="80"/>
        </w:rPr>
        <w:t>do</w:t>
      </w:r>
      <w:r>
        <w:rPr/>
        <w:t> </w:t>
      </w:r>
      <w:r>
        <w:rPr>
          <w:w w:val="80"/>
        </w:rPr>
        <w:t>Estado):</w:t>
      </w:r>
      <w:r>
        <w:rPr/>
        <w:t> </w:t>
      </w:r>
      <w:r>
        <w:rPr>
          <w:w w:val="80"/>
        </w:rPr>
        <w:t>O</w:t>
      </w:r>
      <w:r>
        <w:rPr/>
        <w:t> </w:t>
      </w:r>
      <w:r>
        <w:rPr>
          <w:w w:val="80"/>
        </w:rPr>
        <w:t>julgamento</w:t>
      </w:r>
      <w:r>
        <w:rPr/>
        <w:t> </w:t>
      </w:r>
      <w:r>
        <w:rPr>
          <w:w w:val="80"/>
        </w:rPr>
        <w:t>das</w:t>
      </w:r>
      <w:r>
        <w:rPr/>
        <w:t> </w:t>
      </w:r>
      <w:r>
        <w:rPr>
          <w:w w:val="80"/>
        </w:rPr>
        <w:t>Contas da Prefeitura Municipal pela Câmara de Vereadores se dará</w:t>
      </w:r>
      <w:r>
        <w:rPr/>
        <w:t> </w:t>
      </w:r>
      <w:r>
        <w:rPr>
          <w:w w:val="80"/>
        </w:rPr>
        <w:t>no prazo de sessenta dias, após a publicação no Diário Oficial</w:t>
      </w:r>
      <w:r>
        <w:rPr>
          <w:spacing w:val="40"/>
        </w:rPr>
        <w:t> </w:t>
      </w:r>
      <w:r>
        <w:rPr>
          <w:w w:val="90"/>
        </w:rPr>
        <w:t>do</w:t>
      </w:r>
      <w:r>
        <w:rPr>
          <w:spacing w:val="-4"/>
          <w:w w:val="90"/>
        </w:rPr>
        <w:t> </w:t>
      </w:r>
      <w:r>
        <w:rPr>
          <w:w w:val="90"/>
        </w:rPr>
        <w:t>Estado</w:t>
      </w:r>
      <w:r>
        <w:rPr>
          <w:spacing w:val="-6"/>
          <w:w w:val="90"/>
        </w:rPr>
        <w:t> </w:t>
      </w:r>
      <w:r>
        <w:rPr>
          <w:w w:val="90"/>
        </w:rPr>
        <w:t>do</w:t>
      </w:r>
      <w:r>
        <w:rPr>
          <w:spacing w:val="-6"/>
          <w:w w:val="90"/>
        </w:rPr>
        <w:t> </w:t>
      </w:r>
      <w:r>
        <w:rPr>
          <w:w w:val="90"/>
        </w:rPr>
        <w:t>parecer</w:t>
      </w:r>
      <w:r>
        <w:rPr>
          <w:spacing w:val="-5"/>
          <w:w w:val="90"/>
        </w:rPr>
        <w:t> </w:t>
      </w:r>
      <w:r>
        <w:rPr>
          <w:w w:val="90"/>
        </w:rPr>
        <w:t>prévio</w:t>
      </w:r>
      <w:r>
        <w:rPr>
          <w:spacing w:val="-4"/>
          <w:w w:val="90"/>
        </w:rPr>
        <w:t> </w:t>
      </w:r>
      <w:r>
        <w:rPr>
          <w:w w:val="90"/>
        </w:rPr>
        <w:t>emitido</w:t>
      </w:r>
      <w:r>
        <w:rPr>
          <w:spacing w:val="-5"/>
          <w:w w:val="90"/>
        </w:rPr>
        <w:t> </w:t>
      </w:r>
      <w:r>
        <w:rPr>
          <w:w w:val="90"/>
        </w:rPr>
        <w:t>pelo</w:t>
      </w:r>
      <w:r>
        <w:rPr>
          <w:spacing w:val="-6"/>
          <w:w w:val="90"/>
        </w:rPr>
        <w:t> </w:t>
      </w:r>
      <w:r>
        <w:rPr>
          <w:w w:val="90"/>
        </w:rPr>
        <w:t>Tribunal</w:t>
      </w:r>
      <w:r>
        <w:rPr>
          <w:spacing w:val="-6"/>
          <w:w w:val="90"/>
        </w:rPr>
        <w:t> </w:t>
      </w:r>
      <w:r>
        <w:rPr>
          <w:w w:val="90"/>
        </w:rPr>
        <w:t>de</w:t>
      </w:r>
      <w:r>
        <w:rPr>
          <w:spacing w:val="-4"/>
          <w:w w:val="90"/>
        </w:rPr>
        <w:t> </w:t>
      </w:r>
      <w:r>
        <w:rPr>
          <w:w w:val="90"/>
        </w:rPr>
        <w:t>Contas</w:t>
      </w:r>
      <w:r>
        <w:rPr>
          <w:spacing w:val="-6"/>
          <w:w w:val="90"/>
        </w:rPr>
        <w:t> </w:t>
      </w:r>
      <w:r>
        <w:rPr>
          <w:w w:val="90"/>
        </w:rPr>
        <w:t>do</w:t>
      </w:r>
      <w:r>
        <w:rPr>
          <w:spacing w:val="-5"/>
          <w:w w:val="90"/>
        </w:rPr>
        <w:t> </w:t>
      </w:r>
      <w:r>
        <w:rPr>
          <w:w w:val="90"/>
        </w:rPr>
        <w:t>Estado</w:t>
      </w:r>
      <w:r>
        <w:rPr>
          <w:spacing w:val="-4"/>
          <w:w w:val="90"/>
        </w:rPr>
        <w:t> </w:t>
      </w:r>
      <w:r>
        <w:rPr>
          <w:w w:val="90"/>
        </w:rPr>
        <w:t>ou,</w:t>
      </w:r>
      <w:r>
        <w:rPr>
          <w:spacing w:val="-6"/>
          <w:w w:val="90"/>
        </w:rPr>
        <w:t> </w:t>
      </w:r>
      <w:r>
        <w:rPr>
          <w:w w:val="90"/>
        </w:rPr>
        <w:t>estando</w:t>
      </w:r>
      <w:r>
        <w:rPr>
          <w:spacing w:val="-4"/>
          <w:w w:val="90"/>
        </w:rPr>
        <w:t> </w:t>
      </w:r>
      <w:r>
        <w:rPr>
          <w:w w:val="90"/>
        </w:rPr>
        <w:t>a</w:t>
      </w:r>
      <w:r>
        <w:rPr>
          <w:spacing w:val="-5"/>
          <w:w w:val="90"/>
        </w:rPr>
        <w:t> </w:t>
      </w:r>
      <w:r>
        <w:rPr>
          <w:w w:val="90"/>
        </w:rPr>
        <w:t>Câmara</w:t>
      </w:r>
      <w:r>
        <w:rPr>
          <w:spacing w:val="-6"/>
          <w:w w:val="90"/>
        </w:rPr>
        <w:t> </w:t>
      </w:r>
      <w:r>
        <w:rPr>
          <w:w w:val="90"/>
        </w:rPr>
        <w:t>em</w:t>
      </w:r>
      <w:r>
        <w:rPr>
          <w:spacing w:val="-5"/>
          <w:w w:val="90"/>
        </w:rPr>
        <w:t> </w:t>
      </w:r>
      <w:r>
        <w:rPr>
          <w:w w:val="90"/>
        </w:rPr>
        <w:t>recesso,</w:t>
      </w:r>
      <w:r>
        <w:rPr>
          <w:spacing w:val="-6"/>
          <w:w w:val="90"/>
        </w:rPr>
        <w:t> </w:t>
      </w:r>
      <w:r>
        <w:rPr>
          <w:w w:val="90"/>
        </w:rPr>
        <w:t>até</w:t>
      </w:r>
      <w:r>
        <w:rPr>
          <w:spacing w:val="-6"/>
          <w:w w:val="90"/>
        </w:rPr>
        <w:t> </w:t>
      </w:r>
      <w:r>
        <w:rPr>
          <w:w w:val="90"/>
        </w:rPr>
        <w:t>o </w:t>
      </w:r>
      <w:r>
        <w:rPr>
          <w:spacing w:val="-2"/>
          <w:w w:val="90"/>
        </w:rPr>
        <w:t>sexagésimo</w:t>
      </w:r>
      <w:r>
        <w:rPr>
          <w:spacing w:val="-2"/>
          <w:w w:val="90"/>
        </w:rPr>
        <w:t> dia</w:t>
      </w:r>
      <w:r>
        <w:rPr>
          <w:spacing w:val="-2"/>
          <w:w w:val="90"/>
        </w:rPr>
        <w:t> do</w:t>
      </w:r>
      <w:r>
        <w:rPr>
          <w:spacing w:val="-2"/>
          <w:w w:val="90"/>
        </w:rPr>
        <w:t> início</w:t>
      </w:r>
      <w:r>
        <w:rPr>
          <w:spacing w:val="-2"/>
          <w:w w:val="90"/>
        </w:rPr>
        <w:t> da</w:t>
      </w:r>
      <w:r>
        <w:rPr>
          <w:spacing w:val="-2"/>
          <w:w w:val="90"/>
        </w:rPr>
        <w:t> sessão</w:t>
      </w:r>
      <w:r>
        <w:rPr>
          <w:spacing w:val="-2"/>
          <w:w w:val="90"/>
        </w:rPr>
        <w:t> legislativa</w:t>
      </w:r>
      <w:r>
        <w:rPr>
          <w:spacing w:val="-2"/>
          <w:w w:val="90"/>
        </w:rPr>
        <w:t> seguinte.</w:t>
      </w:r>
      <w:r>
        <w:rPr>
          <w:spacing w:val="-2"/>
          <w:w w:val="90"/>
        </w:rPr>
        <w:t> Decorrido</w:t>
      </w:r>
      <w:r>
        <w:rPr>
          <w:spacing w:val="-2"/>
          <w:w w:val="90"/>
        </w:rPr>
        <w:t> o</w:t>
      </w:r>
      <w:r>
        <w:rPr>
          <w:spacing w:val="-2"/>
          <w:w w:val="90"/>
        </w:rPr>
        <w:t> prazo</w:t>
      </w:r>
      <w:r>
        <w:rPr>
          <w:spacing w:val="-2"/>
          <w:w w:val="90"/>
        </w:rPr>
        <w:t> estabelecido</w:t>
      </w:r>
      <w:r>
        <w:rPr>
          <w:spacing w:val="-2"/>
          <w:w w:val="90"/>
        </w:rPr>
        <w:t> no</w:t>
      </w:r>
      <w:r>
        <w:rPr>
          <w:spacing w:val="-2"/>
          <w:w w:val="90"/>
        </w:rPr>
        <w:t> parágrafo</w:t>
      </w:r>
      <w:r>
        <w:rPr>
          <w:spacing w:val="-2"/>
          <w:w w:val="90"/>
        </w:rPr>
        <w:t> anterior</w:t>
      </w:r>
      <w:r>
        <w:rPr>
          <w:spacing w:val="-2"/>
          <w:w w:val="90"/>
        </w:rPr>
        <w:t> sem </w:t>
      </w:r>
      <w:r>
        <w:rPr>
          <w:w w:val="85"/>
        </w:rPr>
        <w:t>deliberação pela Câmara Municipal, as contas juntamente com o parecer do Tribunal serão incluídos na ordem do dia, </w:t>
      </w:r>
      <w:r>
        <w:rPr>
          <w:w w:val="80"/>
        </w:rPr>
        <w:t>sobrestando-se a deliberação quanto aos demais assuntos, para que ultime a votação; </w:t>
      </w:r>
      <w:r>
        <w:rPr>
          <w:rFonts w:ascii="Arial" w:hAnsi="Arial"/>
          <w:b/>
          <w:w w:val="80"/>
        </w:rPr>
        <w:t>10.3. Determinar </w:t>
      </w:r>
      <w:r>
        <w:rPr>
          <w:w w:val="80"/>
        </w:rPr>
        <w:t>à Secretaria do </w:t>
      </w:r>
      <w:r>
        <w:rPr>
          <w:w w:val="85"/>
        </w:rPr>
        <w:t>Tribunal Pleno – SEPLENO que dê ciência ao Sr. José Maria Silva da Cruz, Prefeito e Ordenador de Despesas, por intermédio</w:t>
      </w:r>
      <w:r>
        <w:rPr>
          <w:spacing w:val="-5"/>
          <w:w w:val="85"/>
        </w:rPr>
        <w:t> </w:t>
      </w:r>
      <w:r>
        <w:rPr>
          <w:w w:val="85"/>
        </w:rPr>
        <w:t>de</w:t>
      </w:r>
      <w:r>
        <w:rPr>
          <w:spacing w:val="-3"/>
          <w:w w:val="85"/>
        </w:rPr>
        <w:t> </w:t>
      </w:r>
      <w:r>
        <w:rPr>
          <w:w w:val="85"/>
        </w:rPr>
        <w:t>seu</w:t>
      </w:r>
      <w:r>
        <w:rPr>
          <w:spacing w:val="-5"/>
          <w:w w:val="85"/>
        </w:rPr>
        <w:t> </w:t>
      </w:r>
      <w:r>
        <w:rPr>
          <w:w w:val="85"/>
        </w:rPr>
        <w:t>patrono,</w:t>
      </w:r>
      <w:r>
        <w:rPr>
          <w:spacing w:val="-5"/>
          <w:w w:val="85"/>
        </w:rPr>
        <w:t> </w:t>
      </w:r>
      <w:r>
        <w:rPr>
          <w:w w:val="85"/>
        </w:rPr>
        <w:t>acerca</w:t>
      </w:r>
      <w:r>
        <w:rPr>
          <w:spacing w:val="-5"/>
          <w:w w:val="85"/>
        </w:rPr>
        <w:t> </w:t>
      </w:r>
      <w:r>
        <w:rPr>
          <w:w w:val="85"/>
        </w:rPr>
        <w:t>do</w:t>
      </w:r>
      <w:r>
        <w:rPr>
          <w:spacing w:val="-3"/>
          <w:w w:val="85"/>
        </w:rPr>
        <w:t> </w:t>
      </w:r>
      <w:r>
        <w:rPr>
          <w:w w:val="85"/>
        </w:rPr>
        <w:t>Parecer</w:t>
      </w:r>
      <w:r>
        <w:rPr>
          <w:spacing w:val="-6"/>
          <w:w w:val="85"/>
        </w:rPr>
        <w:t> </w:t>
      </w:r>
      <w:r>
        <w:rPr>
          <w:w w:val="85"/>
        </w:rPr>
        <w:t>Prévio,</w:t>
      </w:r>
      <w:r>
        <w:rPr>
          <w:spacing w:val="-5"/>
          <w:w w:val="85"/>
        </w:rPr>
        <w:t> </w:t>
      </w:r>
      <w:r>
        <w:rPr>
          <w:w w:val="85"/>
        </w:rPr>
        <w:t>para</w:t>
      </w:r>
      <w:r>
        <w:rPr>
          <w:spacing w:val="-5"/>
          <w:w w:val="85"/>
        </w:rPr>
        <w:t> </w:t>
      </w:r>
      <w:r>
        <w:rPr>
          <w:w w:val="85"/>
        </w:rPr>
        <w:t>que</w:t>
      </w:r>
      <w:r>
        <w:rPr>
          <w:spacing w:val="-5"/>
          <w:w w:val="85"/>
        </w:rPr>
        <w:t> </w:t>
      </w:r>
      <w:r>
        <w:rPr>
          <w:w w:val="85"/>
        </w:rPr>
        <w:t>tome</w:t>
      </w:r>
      <w:r>
        <w:rPr>
          <w:spacing w:val="-5"/>
          <w:w w:val="85"/>
        </w:rPr>
        <w:t> </w:t>
      </w:r>
      <w:r>
        <w:rPr>
          <w:w w:val="85"/>
        </w:rPr>
        <w:t>as</w:t>
      </w:r>
      <w:r>
        <w:rPr>
          <w:spacing w:val="-4"/>
          <w:w w:val="85"/>
        </w:rPr>
        <w:t> </w:t>
      </w:r>
      <w:r>
        <w:rPr>
          <w:w w:val="85"/>
        </w:rPr>
        <w:t>medidas</w:t>
      </w:r>
      <w:r>
        <w:rPr>
          <w:spacing w:val="-4"/>
          <w:w w:val="85"/>
        </w:rPr>
        <w:t> </w:t>
      </w:r>
      <w:r>
        <w:rPr>
          <w:w w:val="85"/>
        </w:rPr>
        <w:t>que</w:t>
      </w:r>
      <w:r>
        <w:rPr>
          <w:spacing w:val="-5"/>
          <w:w w:val="85"/>
        </w:rPr>
        <w:t> </w:t>
      </w:r>
      <w:r>
        <w:rPr>
          <w:w w:val="85"/>
        </w:rPr>
        <w:t>entender</w:t>
      </w:r>
      <w:r>
        <w:rPr>
          <w:spacing w:val="-4"/>
          <w:w w:val="85"/>
        </w:rPr>
        <w:t> </w:t>
      </w:r>
      <w:r>
        <w:rPr>
          <w:w w:val="85"/>
        </w:rPr>
        <w:t>cabíveis,</w:t>
      </w:r>
      <w:r>
        <w:rPr>
          <w:spacing w:val="-4"/>
          <w:w w:val="85"/>
        </w:rPr>
        <w:t> </w:t>
      </w:r>
      <w:r>
        <w:rPr>
          <w:w w:val="85"/>
        </w:rPr>
        <w:t>remetendo-lhe cópia</w:t>
      </w:r>
      <w:r>
        <w:rPr>
          <w:spacing w:val="-1"/>
          <w:w w:val="85"/>
        </w:rPr>
        <w:t> </w:t>
      </w:r>
      <w:r>
        <w:rPr>
          <w:w w:val="85"/>
        </w:rPr>
        <w:t>deste Relatório/Voto</w:t>
      </w:r>
      <w:r>
        <w:rPr>
          <w:spacing w:val="-2"/>
          <w:w w:val="85"/>
        </w:rPr>
        <w:t> </w:t>
      </w:r>
      <w:r>
        <w:rPr>
          <w:w w:val="85"/>
        </w:rPr>
        <w:t>e</w:t>
      </w:r>
      <w:r>
        <w:rPr>
          <w:spacing w:val="-1"/>
          <w:w w:val="85"/>
        </w:rPr>
        <w:t> </w:t>
      </w:r>
      <w:r>
        <w:rPr>
          <w:w w:val="85"/>
        </w:rPr>
        <w:t>do</w:t>
      </w:r>
      <w:r>
        <w:rPr>
          <w:spacing w:val="-1"/>
          <w:w w:val="85"/>
        </w:rPr>
        <w:t> </w:t>
      </w:r>
      <w:r>
        <w:rPr>
          <w:w w:val="85"/>
        </w:rPr>
        <w:t>sequente Acórdão; </w:t>
      </w:r>
      <w:r>
        <w:rPr>
          <w:rFonts w:ascii="Arial" w:hAnsi="Arial"/>
          <w:b/>
          <w:w w:val="85"/>
        </w:rPr>
        <w:t>10.4.</w:t>
      </w:r>
      <w:r>
        <w:rPr>
          <w:rFonts w:ascii="Arial" w:hAnsi="Arial"/>
          <w:b/>
          <w:spacing w:val="-1"/>
          <w:w w:val="85"/>
        </w:rPr>
        <w:t> </w:t>
      </w:r>
      <w:r>
        <w:rPr>
          <w:rFonts w:ascii="Arial" w:hAnsi="Arial"/>
          <w:b/>
          <w:w w:val="85"/>
        </w:rPr>
        <w:t>Arquivar </w:t>
      </w:r>
      <w:r>
        <w:rPr>
          <w:w w:val="85"/>
        </w:rPr>
        <w:t>o</w:t>
      </w:r>
      <w:r>
        <w:rPr>
          <w:spacing w:val="-1"/>
          <w:w w:val="85"/>
        </w:rPr>
        <w:t> </w:t>
      </w:r>
      <w:r>
        <w:rPr>
          <w:w w:val="85"/>
        </w:rPr>
        <w:t>feito,</w:t>
      </w:r>
      <w:r>
        <w:rPr>
          <w:spacing w:val="-1"/>
          <w:w w:val="85"/>
        </w:rPr>
        <w:t> </w:t>
      </w:r>
      <w:r>
        <w:rPr>
          <w:w w:val="85"/>
        </w:rPr>
        <w:t>após</w:t>
      </w:r>
      <w:r>
        <w:rPr>
          <w:spacing w:val="-3"/>
          <w:w w:val="85"/>
        </w:rPr>
        <w:t> </w:t>
      </w:r>
      <w:r>
        <w:rPr>
          <w:w w:val="85"/>
        </w:rPr>
        <w:t>cumprimento integral</w:t>
      </w:r>
      <w:r>
        <w:rPr>
          <w:spacing w:val="-1"/>
          <w:w w:val="85"/>
        </w:rPr>
        <w:t> </w:t>
      </w:r>
      <w:r>
        <w:rPr>
          <w:w w:val="85"/>
        </w:rPr>
        <w:t>do</w:t>
      </w:r>
      <w:r>
        <w:rPr>
          <w:spacing w:val="-1"/>
          <w:w w:val="85"/>
        </w:rPr>
        <w:t> </w:t>
      </w:r>
      <w:r>
        <w:rPr>
          <w:w w:val="85"/>
        </w:rPr>
        <w:t>decisório,</w:t>
      </w:r>
      <w:r>
        <w:rPr>
          <w:spacing w:val="-1"/>
          <w:w w:val="85"/>
        </w:rPr>
        <w:t> </w:t>
      </w:r>
      <w:r>
        <w:rPr>
          <w:w w:val="85"/>
        </w:rPr>
        <w:t>nos </w:t>
      </w:r>
      <w:r>
        <w:rPr>
          <w:spacing w:val="-2"/>
          <w:w w:val="85"/>
        </w:rPr>
        <w:t>termos regimentais. </w:t>
      </w:r>
      <w:r>
        <w:rPr>
          <w:rFonts w:ascii="Arial" w:hAnsi="Arial"/>
          <w:b/>
          <w:spacing w:val="-2"/>
          <w:w w:val="85"/>
        </w:rPr>
        <w:t>Especificação do quórum: </w:t>
      </w:r>
      <w:r>
        <w:rPr>
          <w:spacing w:val="-2"/>
          <w:w w:val="85"/>
        </w:rPr>
        <w:t>Conselheiros: Yara Amazônia Lins Rodrigues dos Santos (Presidente), Júlio Assis Corrêa Pinheiro, Érico Xavier Desterro e Silva, Mario Manoel Coelho de Mello, Josué Cláudio de Souza Neto, Luis Fabian Pereira Barbosa e Mário José</w:t>
      </w:r>
      <w:r>
        <w:rPr>
          <w:spacing w:val="-3"/>
          <w:w w:val="85"/>
        </w:rPr>
        <w:t> </w:t>
      </w:r>
      <w:r>
        <w:rPr>
          <w:spacing w:val="-2"/>
          <w:w w:val="85"/>
        </w:rPr>
        <w:t>de Moraes</w:t>
      </w:r>
      <w:r>
        <w:rPr>
          <w:spacing w:val="-3"/>
          <w:w w:val="85"/>
        </w:rPr>
        <w:t> </w:t>
      </w:r>
      <w:r>
        <w:rPr>
          <w:spacing w:val="-2"/>
          <w:w w:val="85"/>
        </w:rPr>
        <w:t>Costa Filho (Convocado).</w:t>
      </w:r>
    </w:p>
    <w:p>
      <w:pPr>
        <w:pStyle w:val="BodyText"/>
        <w:spacing w:before="180"/>
        <w:ind w:right="134"/>
      </w:pPr>
      <w:r>
        <w:rPr>
          <w:rFonts w:ascii="Arial" w:hAnsi="Arial"/>
          <w:b/>
          <w:w w:val="85"/>
        </w:rPr>
        <w:t>PROCESSO</w:t>
      </w:r>
      <w:r>
        <w:rPr>
          <w:rFonts w:ascii="Arial" w:hAnsi="Arial"/>
          <w:b/>
          <w:spacing w:val="-3"/>
          <w:w w:val="85"/>
        </w:rPr>
        <w:t> </w:t>
      </w:r>
      <w:r>
        <w:rPr>
          <w:rFonts w:ascii="Arial" w:hAnsi="Arial"/>
          <w:b/>
          <w:w w:val="85"/>
        </w:rPr>
        <w:t>Nº</w:t>
      </w:r>
      <w:r>
        <w:rPr>
          <w:rFonts w:ascii="Arial" w:hAnsi="Arial"/>
          <w:b/>
          <w:spacing w:val="-5"/>
          <w:w w:val="85"/>
        </w:rPr>
        <w:t> </w:t>
      </w:r>
      <w:r>
        <w:rPr>
          <w:rFonts w:ascii="Arial" w:hAnsi="Arial"/>
          <w:b/>
          <w:w w:val="85"/>
        </w:rPr>
        <w:t>15.223/2023</w:t>
      </w:r>
      <w:r>
        <w:rPr>
          <w:rFonts w:ascii="Arial" w:hAnsi="Arial"/>
          <w:b/>
          <w:spacing w:val="-1"/>
          <w:w w:val="85"/>
        </w:rPr>
        <w:t> </w:t>
      </w:r>
      <w:r>
        <w:rPr>
          <w:w w:val="85"/>
        </w:rPr>
        <w:t>-</w:t>
      </w:r>
      <w:r>
        <w:rPr>
          <w:spacing w:val="-3"/>
          <w:w w:val="85"/>
        </w:rPr>
        <w:t> </w:t>
      </w:r>
      <w:r>
        <w:rPr>
          <w:w w:val="85"/>
        </w:rPr>
        <w:t>Representação</w:t>
      </w:r>
      <w:r>
        <w:rPr>
          <w:spacing w:val="-3"/>
          <w:w w:val="85"/>
        </w:rPr>
        <w:t> </w:t>
      </w:r>
      <w:r>
        <w:rPr>
          <w:w w:val="85"/>
        </w:rPr>
        <w:t>interposta</w:t>
      </w:r>
      <w:r>
        <w:rPr>
          <w:spacing w:val="-3"/>
          <w:w w:val="85"/>
        </w:rPr>
        <w:t> </w:t>
      </w:r>
      <w:r>
        <w:rPr>
          <w:w w:val="85"/>
        </w:rPr>
        <w:t>pela</w:t>
      </w:r>
      <w:r>
        <w:rPr>
          <w:spacing w:val="-2"/>
          <w:w w:val="85"/>
        </w:rPr>
        <w:t> </w:t>
      </w:r>
      <w:r>
        <w:rPr>
          <w:w w:val="85"/>
        </w:rPr>
        <w:t>Secretaria</w:t>
      </w:r>
      <w:r>
        <w:rPr>
          <w:spacing w:val="-5"/>
          <w:w w:val="85"/>
        </w:rPr>
        <w:t> </w:t>
      </w:r>
      <w:r>
        <w:rPr>
          <w:w w:val="85"/>
        </w:rPr>
        <w:t>de</w:t>
      </w:r>
      <w:r>
        <w:rPr>
          <w:spacing w:val="-3"/>
          <w:w w:val="85"/>
        </w:rPr>
        <w:t> </w:t>
      </w:r>
      <w:r>
        <w:rPr>
          <w:w w:val="85"/>
        </w:rPr>
        <w:t>Controle</w:t>
      </w:r>
      <w:r>
        <w:rPr>
          <w:spacing w:val="-3"/>
          <w:w w:val="85"/>
        </w:rPr>
        <w:t> </w:t>
      </w:r>
      <w:r>
        <w:rPr>
          <w:w w:val="85"/>
        </w:rPr>
        <w:t>Externo</w:t>
      </w:r>
      <w:r>
        <w:rPr>
          <w:spacing w:val="-4"/>
          <w:w w:val="85"/>
        </w:rPr>
        <w:t> </w:t>
      </w:r>
      <w:r>
        <w:rPr>
          <w:w w:val="85"/>
        </w:rPr>
        <w:t>deste</w:t>
      </w:r>
      <w:r>
        <w:rPr>
          <w:spacing w:val="-3"/>
          <w:w w:val="85"/>
        </w:rPr>
        <w:t> </w:t>
      </w:r>
      <w:r>
        <w:rPr>
          <w:w w:val="85"/>
        </w:rPr>
        <w:t>Tribunal</w:t>
      </w:r>
      <w:r>
        <w:rPr>
          <w:spacing w:val="-3"/>
          <w:w w:val="85"/>
        </w:rPr>
        <w:t> </w:t>
      </w:r>
      <w:r>
        <w:rPr>
          <w:w w:val="85"/>
        </w:rPr>
        <w:t>de</w:t>
      </w:r>
      <w:r>
        <w:rPr>
          <w:spacing w:val="-3"/>
          <w:w w:val="85"/>
        </w:rPr>
        <w:t> </w:t>
      </w:r>
      <w:r>
        <w:rPr>
          <w:w w:val="85"/>
        </w:rPr>
        <w:t>Contas (SECEX-TCE/AM)</w:t>
      </w:r>
      <w:r>
        <w:rPr>
          <w:w w:val="85"/>
        </w:rPr>
        <w:t> em</w:t>
      </w:r>
      <w:r>
        <w:rPr>
          <w:w w:val="85"/>
        </w:rPr>
        <w:t> desfavor</w:t>
      </w:r>
      <w:r>
        <w:rPr>
          <w:w w:val="85"/>
        </w:rPr>
        <w:t> do</w:t>
      </w:r>
      <w:r>
        <w:rPr>
          <w:w w:val="85"/>
        </w:rPr>
        <w:t> Sr.</w:t>
      </w:r>
      <w:r>
        <w:rPr>
          <w:w w:val="85"/>
        </w:rPr>
        <w:t> William</w:t>
      </w:r>
      <w:r>
        <w:rPr>
          <w:w w:val="85"/>
        </w:rPr>
        <w:t> Robert</w:t>
      </w:r>
      <w:r>
        <w:rPr>
          <w:w w:val="85"/>
        </w:rPr>
        <w:t> Lauschner,</w:t>
      </w:r>
      <w:r>
        <w:rPr>
          <w:w w:val="85"/>
        </w:rPr>
        <w:t> vereador,</w:t>
      </w:r>
      <w:r>
        <w:rPr>
          <w:w w:val="85"/>
        </w:rPr>
        <w:t> visando</w:t>
      </w:r>
      <w:r>
        <w:rPr>
          <w:w w:val="85"/>
        </w:rPr>
        <w:t> apurar</w:t>
      </w:r>
      <w:r>
        <w:rPr>
          <w:w w:val="85"/>
        </w:rPr>
        <w:t> possíveis</w:t>
      </w:r>
      <w:r>
        <w:rPr>
          <w:w w:val="85"/>
        </w:rPr>
        <w:t> irregularidades acerca</w:t>
      </w:r>
      <w:r>
        <w:rPr>
          <w:spacing w:val="-7"/>
          <w:w w:val="85"/>
        </w:rPr>
        <w:t> </w:t>
      </w:r>
      <w:r>
        <w:rPr>
          <w:w w:val="85"/>
        </w:rPr>
        <w:t>da</w:t>
      </w:r>
      <w:r>
        <w:rPr>
          <w:spacing w:val="-7"/>
          <w:w w:val="85"/>
        </w:rPr>
        <w:t> </w:t>
      </w:r>
      <w:r>
        <w:rPr>
          <w:w w:val="85"/>
        </w:rPr>
        <w:t>utilização</w:t>
      </w:r>
      <w:r>
        <w:rPr>
          <w:spacing w:val="-6"/>
          <w:w w:val="85"/>
        </w:rPr>
        <w:t> </w:t>
      </w:r>
      <w:r>
        <w:rPr>
          <w:w w:val="85"/>
        </w:rPr>
        <w:t>de</w:t>
      </w:r>
      <w:r>
        <w:rPr>
          <w:spacing w:val="-7"/>
          <w:w w:val="85"/>
        </w:rPr>
        <w:t> </w:t>
      </w:r>
      <w:r>
        <w:rPr>
          <w:w w:val="85"/>
        </w:rPr>
        <w:t>recursos</w:t>
      </w:r>
      <w:r>
        <w:rPr>
          <w:spacing w:val="-7"/>
          <w:w w:val="85"/>
        </w:rPr>
        <w:t> </w:t>
      </w:r>
      <w:r>
        <w:rPr>
          <w:w w:val="85"/>
        </w:rPr>
        <w:t>da</w:t>
      </w:r>
      <w:r>
        <w:rPr>
          <w:spacing w:val="-6"/>
          <w:w w:val="85"/>
        </w:rPr>
        <w:t> </w:t>
      </w:r>
      <w:r>
        <w:rPr>
          <w:w w:val="85"/>
        </w:rPr>
        <w:t>Cota</w:t>
      </w:r>
      <w:r>
        <w:rPr>
          <w:spacing w:val="-7"/>
          <w:w w:val="85"/>
        </w:rPr>
        <w:t> </w:t>
      </w:r>
      <w:r>
        <w:rPr>
          <w:w w:val="85"/>
        </w:rPr>
        <w:t>para</w:t>
      </w:r>
      <w:r>
        <w:rPr>
          <w:spacing w:val="-7"/>
          <w:w w:val="85"/>
        </w:rPr>
        <w:t> </w:t>
      </w:r>
      <w:r>
        <w:rPr>
          <w:w w:val="85"/>
        </w:rPr>
        <w:t>o</w:t>
      </w:r>
      <w:r>
        <w:rPr>
          <w:spacing w:val="-7"/>
          <w:w w:val="85"/>
        </w:rPr>
        <w:t> </w:t>
      </w:r>
      <w:r>
        <w:rPr>
          <w:w w:val="85"/>
        </w:rPr>
        <w:t>Exercício</w:t>
      </w:r>
      <w:r>
        <w:rPr>
          <w:spacing w:val="-6"/>
          <w:w w:val="85"/>
        </w:rPr>
        <w:t> </w:t>
      </w:r>
      <w:r>
        <w:rPr>
          <w:w w:val="85"/>
        </w:rPr>
        <w:t>da</w:t>
      </w:r>
      <w:r>
        <w:rPr>
          <w:spacing w:val="-7"/>
          <w:w w:val="85"/>
        </w:rPr>
        <w:t> </w:t>
      </w:r>
      <w:r>
        <w:rPr>
          <w:w w:val="85"/>
        </w:rPr>
        <w:t>Atividade</w:t>
      </w:r>
      <w:r>
        <w:rPr>
          <w:spacing w:val="-7"/>
          <w:w w:val="85"/>
        </w:rPr>
        <w:t> </w:t>
      </w:r>
      <w:r>
        <w:rPr>
          <w:w w:val="85"/>
        </w:rPr>
        <w:t>Parlamentar</w:t>
      </w:r>
      <w:r>
        <w:rPr>
          <w:spacing w:val="-6"/>
          <w:w w:val="85"/>
        </w:rPr>
        <w:t> </w:t>
      </w:r>
      <w:r>
        <w:rPr>
          <w:w w:val="85"/>
        </w:rPr>
        <w:t>(CEAP).</w:t>
      </w:r>
      <w:r>
        <w:rPr>
          <w:spacing w:val="-7"/>
          <w:w w:val="85"/>
        </w:rPr>
        <w:t> </w:t>
      </w:r>
      <w:r>
        <w:rPr>
          <w:rFonts w:ascii="Arial" w:hAnsi="Arial"/>
          <w:b/>
          <w:w w:val="85"/>
        </w:rPr>
        <w:t>ACÓRDÃO</w:t>
      </w:r>
      <w:r>
        <w:rPr>
          <w:rFonts w:ascii="Arial" w:hAnsi="Arial"/>
          <w:b/>
          <w:spacing w:val="-7"/>
          <w:w w:val="85"/>
        </w:rPr>
        <w:t> </w:t>
      </w:r>
      <w:r>
        <w:rPr>
          <w:rFonts w:ascii="Arial" w:hAnsi="Arial"/>
          <w:b/>
          <w:w w:val="85"/>
        </w:rPr>
        <w:t>Nº</w:t>
      </w:r>
      <w:r>
        <w:rPr>
          <w:rFonts w:ascii="Arial" w:hAnsi="Arial"/>
          <w:b/>
          <w:spacing w:val="-6"/>
          <w:w w:val="85"/>
        </w:rPr>
        <w:t> </w:t>
      </w:r>
      <w:r>
        <w:rPr>
          <w:rFonts w:ascii="Arial" w:hAnsi="Arial"/>
          <w:b/>
          <w:w w:val="85"/>
        </w:rPr>
        <w:t>1033/2024: </w:t>
      </w:r>
      <w:r>
        <w:rPr>
          <w:w w:val="80"/>
        </w:rPr>
        <w:t>Vistos, relatados e discutidos estes autos acima identificados, </w:t>
      </w:r>
      <w:r>
        <w:rPr>
          <w:rFonts w:ascii="Arial" w:hAnsi="Arial"/>
          <w:b/>
          <w:w w:val="80"/>
        </w:rPr>
        <w:t>ACORDAM </w:t>
      </w:r>
      <w:r>
        <w:rPr>
          <w:w w:val="80"/>
        </w:rPr>
        <w:t>os Excelentíssimos Senhores Conselheiros do </w:t>
      </w:r>
      <w:r>
        <w:rPr>
          <w:w w:val="85"/>
        </w:rPr>
        <w:t>Tribunal de Contas do Estado do Amazonas, reunidos em Sessão do</w:t>
      </w:r>
      <w:r>
        <w:rPr>
          <w:w w:val="85"/>
        </w:rPr>
        <w:t> </w:t>
      </w:r>
      <w:r>
        <w:rPr>
          <w:rFonts w:ascii="Arial" w:hAnsi="Arial"/>
          <w:b/>
          <w:w w:val="85"/>
        </w:rPr>
        <w:t>Tribunal Pleno</w:t>
      </w:r>
      <w:r>
        <w:rPr>
          <w:w w:val="85"/>
        </w:rPr>
        <w:t>, no exercício da competência </w:t>
      </w:r>
      <w:r>
        <w:rPr>
          <w:w w:val="90"/>
        </w:rPr>
        <w:t>atribuída</w:t>
      </w:r>
      <w:r>
        <w:rPr>
          <w:spacing w:val="-7"/>
          <w:w w:val="90"/>
        </w:rPr>
        <w:t> </w:t>
      </w:r>
      <w:r>
        <w:rPr>
          <w:w w:val="90"/>
        </w:rPr>
        <w:t>pelo</w:t>
      </w:r>
      <w:r>
        <w:rPr>
          <w:spacing w:val="-7"/>
          <w:w w:val="90"/>
        </w:rPr>
        <w:t> </w:t>
      </w:r>
      <w:r>
        <w:rPr>
          <w:w w:val="90"/>
        </w:rPr>
        <w:t>art.</w:t>
      </w:r>
      <w:r>
        <w:rPr>
          <w:spacing w:val="-7"/>
          <w:w w:val="90"/>
        </w:rPr>
        <w:t> </w:t>
      </w:r>
      <w:r>
        <w:rPr>
          <w:w w:val="90"/>
        </w:rPr>
        <w:t>11,</w:t>
      </w:r>
      <w:r>
        <w:rPr>
          <w:spacing w:val="-7"/>
          <w:w w:val="90"/>
        </w:rPr>
        <w:t> </w:t>
      </w:r>
      <w:r>
        <w:rPr>
          <w:w w:val="90"/>
        </w:rPr>
        <w:t>inciso</w:t>
      </w:r>
      <w:r>
        <w:rPr>
          <w:spacing w:val="-7"/>
          <w:w w:val="90"/>
        </w:rPr>
        <w:t> </w:t>
      </w:r>
      <w:r>
        <w:rPr>
          <w:w w:val="90"/>
        </w:rPr>
        <w:t>IV,</w:t>
      </w:r>
      <w:r>
        <w:rPr>
          <w:spacing w:val="-7"/>
          <w:w w:val="90"/>
        </w:rPr>
        <w:t> </w:t>
      </w:r>
      <w:r>
        <w:rPr>
          <w:w w:val="90"/>
        </w:rPr>
        <w:t>alínea</w:t>
      </w:r>
      <w:r>
        <w:rPr>
          <w:spacing w:val="-7"/>
          <w:w w:val="90"/>
        </w:rPr>
        <w:t> </w:t>
      </w:r>
      <w:r>
        <w:rPr>
          <w:w w:val="90"/>
        </w:rPr>
        <w:t>“i”,</w:t>
      </w:r>
      <w:r>
        <w:rPr>
          <w:spacing w:val="-7"/>
          <w:w w:val="90"/>
        </w:rPr>
        <w:t> </w:t>
      </w:r>
      <w:r>
        <w:rPr>
          <w:w w:val="90"/>
        </w:rPr>
        <w:t>da</w:t>
      </w:r>
      <w:r>
        <w:rPr>
          <w:spacing w:val="-7"/>
          <w:w w:val="90"/>
        </w:rPr>
        <w:t> </w:t>
      </w:r>
      <w:r>
        <w:rPr>
          <w:w w:val="90"/>
        </w:rPr>
        <w:t>Resolução</w:t>
      </w:r>
      <w:r>
        <w:rPr>
          <w:spacing w:val="-7"/>
          <w:w w:val="90"/>
        </w:rPr>
        <w:t> </w:t>
      </w:r>
      <w:r>
        <w:rPr>
          <w:w w:val="90"/>
        </w:rPr>
        <w:t>nº</w:t>
      </w:r>
      <w:r>
        <w:rPr>
          <w:spacing w:val="-7"/>
          <w:w w:val="90"/>
        </w:rPr>
        <w:t> </w:t>
      </w:r>
      <w:r>
        <w:rPr>
          <w:w w:val="90"/>
        </w:rPr>
        <w:t>04/2002-TCE/AM,</w:t>
      </w:r>
      <w:r>
        <w:rPr>
          <w:spacing w:val="-8"/>
          <w:w w:val="90"/>
        </w:rPr>
        <w:t> </w:t>
      </w:r>
      <w:r>
        <w:rPr>
          <w:rFonts w:ascii="Arial" w:hAnsi="Arial"/>
          <w:b/>
          <w:w w:val="90"/>
        </w:rPr>
        <w:t>por</w:t>
      </w:r>
      <w:r>
        <w:rPr>
          <w:rFonts w:ascii="Arial" w:hAnsi="Arial"/>
          <w:b/>
          <w:spacing w:val="-7"/>
          <w:w w:val="90"/>
        </w:rPr>
        <w:t> </w:t>
      </w:r>
      <w:r>
        <w:rPr>
          <w:rFonts w:ascii="Arial" w:hAnsi="Arial"/>
          <w:b/>
          <w:w w:val="90"/>
        </w:rPr>
        <w:t>maioria</w:t>
      </w:r>
      <w:r>
        <w:rPr>
          <w:w w:val="90"/>
        </w:rPr>
        <w:t>,</w:t>
      </w:r>
      <w:r>
        <w:rPr>
          <w:spacing w:val="-7"/>
          <w:w w:val="90"/>
        </w:rPr>
        <w:t> </w:t>
      </w:r>
      <w:r>
        <w:rPr>
          <w:w w:val="90"/>
        </w:rPr>
        <w:t>nos</w:t>
      </w:r>
      <w:r>
        <w:rPr>
          <w:spacing w:val="-7"/>
          <w:w w:val="90"/>
        </w:rPr>
        <w:t> </w:t>
      </w:r>
      <w:r>
        <w:rPr>
          <w:w w:val="90"/>
        </w:rPr>
        <w:t>termos</w:t>
      </w:r>
      <w:r>
        <w:rPr>
          <w:spacing w:val="-8"/>
          <w:w w:val="90"/>
        </w:rPr>
        <w:t> </w:t>
      </w:r>
      <w:r>
        <w:rPr>
          <w:w w:val="90"/>
        </w:rPr>
        <w:t>do</w:t>
      </w:r>
      <w:r>
        <w:rPr>
          <w:spacing w:val="-7"/>
          <w:w w:val="90"/>
        </w:rPr>
        <w:t> </w:t>
      </w:r>
      <w:r>
        <w:rPr>
          <w:w w:val="90"/>
        </w:rPr>
        <w:t>voto</w:t>
      </w:r>
      <w:r>
        <w:rPr>
          <w:spacing w:val="-7"/>
          <w:w w:val="90"/>
        </w:rPr>
        <w:t> </w:t>
      </w:r>
      <w:r>
        <w:rPr>
          <w:w w:val="90"/>
        </w:rPr>
        <w:t>do </w:t>
      </w:r>
      <w:r>
        <w:rPr>
          <w:w w:val="85"/>
        </w:rPr>
        <w:t>Excelentíssimo</w:t>
      </w:r>
      <w:r>
        <w:rPr>
          <w:spacing w:val="5"/>
        </w:rPr>
        <w:t> </w:t>
      </w:r>
      <w:r>
        <w:rPr>
          <w:w w:val="85"/>
        </w:rPr>
        <w:t>Senhor</w:t>
      </w:r>
      <w:r>
        <w:rPr/>
        <w:t> </w:t>
      </w:r>
      <w:r>
        <w:rPr>
          <w:w w:val="85"/>
        </w:rPr>
        <w:t>Conselheiro-Relator,</w:t>
      </w:r>
      <w:r>
        <w:rPr>
          <w:spacing w:val="5"/>
        </w:rPr>
        <w:t> </w:t>
      </w:r>
      <w:r>
        <w:rPr>
          <w:rFonts w:ascii="Arial" w:hAnsi="Arial"/>
          <w:b/>
          <w:w w:val="85"/>
        </w:rPr>
        <w:t>em</w:t>
      </w:r>
      <w:r>
        <w:rPr>
          <w:rFonts w:ascii="Arial" w:hAnsi="Arial"/>
          <w:b/>
        </w:rPr>
        <w:t> </w:t>
      </w:r>
      <w:r>
        <w:rPr>
          <w:rFonts w:ascii="Arial" w:hAnsi="Arial"/>
          <w:b/>
          <w:w w:val="85"/>
        </w:rPr>
        <w:t>divergência</w:t>
      </w:r>
      <w:r>
        <w:rPr>
          <w:rFonts w:ascii="Arial" w:hAnsi="Arial"/>
          <w:b/>
          <w:spacing w:val="6"/>
        </w:rPr>
        <w:t> </w:t>
      </w:r>
      <w:r>
        <w:rPr>
          <w:w w:val="85"/>
        </w:rPr>
        <w:t>com</w:t>
      </w:r>
      <w:r>
        <w:rPr/>
        <w:t> </w:t>
      </w:r>
      <w:r>
        <w:rPr>
          <w:w w:val="85"/>
        </w:rPr>
        <w:t>pronunciamento</w:t>
      </w:r>
      <w:r>
        <w:rPr/>
        <w:t> </w:t>
      </w:r>
      <w:r>
        <w:rPr>
          <w:w w:val="85"/>
        </w:rPr>
        <w:t>do</w:t>
      </w:r>
      <w:r>
        <w:rPr>
          <w:spacing w:val="5"/>
        </w:rPr>
        <w:t> </w:t>
      </w:r>
      <w:r>
        <w:rPr>
          <w:w w:val="85"/>
        </w:rPr>
        <w:t>Ministério</w:t>
      </w:r>
      <w:r>
        <w:rPr/>
        <w:t> </w:t>
      </w:r>
      <w:r>
        <w:rPr>
          <w:w w:val="85"/>
        </w:rPr>
        <w:t>Público</w:t>
      </w:r>
      <w:r>
        <w:rPr/>
        <w:t> </w:t>
      </w:r>
      <w:r>
        <w:rPr>
          <w:w w:val="85"/>
        </w:rPr>
        <w:t>junto</w:t>
      </w:r>
      <w:r>
        <w:rPr/>
        <w:t> </w:t>
      </w:r>
      <w:r>
        <w:rPr>
          <w:w w:val="85"/>
        </w:rPr>
        <w:t>a</w:t>
      </w:r>
      <w:r>
        <w:rPr>
          <w:spacing w:val="5"/>
        </w:rPr>
        <w:t> </w:t>
      </w:r>
      <w:r>
        <w:rPr>
          <w:w w:val="85"/>
        </w:rPr>
        <w:t>este</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0"/>
        </w:rPr>
        <w:t>Tribunal, no sentido de: </w:t>
      </w:r>
      <w:r>
        <w:rPr>
          <w:rFonts w:ascii="Arial" w:hAnsi="Arial"/>
          <w:b/>
          <w:w w:val="80"/>
        </w:rPr>
        <w:t>9.1. Conhecer </w:t>
      </w:r>
      <w:r>
        <w:rPr>
          <w:w w:val="80"/>
        </w:rPr>
        <w:t>a Representação formulada pela Secretaria de Controle Externo deste Tribunal de </w:t>
      </w:r>
      <w:r>
        <w:rPr>
          <w:w w:val="85"/>
        </w:rPr>
        <w:t>Contas – SECEX/TCE/AM em desfavor do Excelentíssimo Sr. William Robert Lauschner, Vereador, tendo em vista o </w:t>
      </w:r>
      <w:r>
        <w:rPr>
          <w:w w:val="90"/>
        </w:rPr>
        <w:t>atendimento</w:t>
      </w:r>
      <w:r>
        <w:rPr>
          <w:spacing w:val="-9"/>
          <w:w w:val="90"/>
        </w:rPr>
        <w:t> </w:t>
      </w:r>
      <w:r>
        <w:rPr>
          <w:w w:val="90"/>
        </w:rPr>
        <w:t>dos</w:t>
      </w:r>
      <w:r>
        <w:rPr>
          <w:spacing w:val="-10"/>
          <w:w w:val="90"/>
        </w:rPr>
        <w:t> </w:t>
      </w:r>
      <w:r>
        <w:rPr>
          <w:w w:val="90"/>
        </w:rPr>
        <w:t>requisitos</w:t>
      </w:r>
      <w:r>
        <w:rPr>
          <w:spacing w:val="-9"/>
          <w:w w:val="90"/>
        </w:rPr>
        <w:t> </w:t>
      </w:r>
      <w:r>
        <w:rPr>
          <w:w w:val="90"/>
        </w:rPr>
        <w:t>previstos</w:t>
      </w:r>
      <w:r>
        <w:rPr>
          <w:spacing w:val="-10"/>
          <w:w w:val="90"/>
        </w:rPr>
        <w:t> </w:t>
      </w:r>
      <w:r>
        <w:rPr>
          <w:w w:val="90"/>
        </w:rPr>
        <w:t>no</w:t>
      </w:r>
      <w:r>
        <w:rPr>
          <w:spacing w:val="-10"/>
          <w:w w:val="90"/>
        </w:rPr>
        <w:t> </w:t>
      </w:r>
      <w:r>
        <w:rPr>
          <w:w w:val="90"/>
        </w:rPr>
        <w:t>art.</w:t>
      </w:r>
      <w:r>
        <w:rPr>
          <w:spacing w:val="-10"/>
          <w:w w:val="90"/>
        </w:rPr>
        <w:t> </w:t>
      </w:r>
      <w:r>
        <w:rPr>
          <w:w w:val="90"/>
        </w:rPr>
        <w:t>288</w:t>
      </w:r>
      <w:r>
        <w:rPr>
          <w:spacing w:val="-10"/>
          <w:w w:val="90"/>
        </w:rPr>
        <w:t> </w:t>
      </w:r>
      <w:r>
        <w:rPr>
          <w:w w:val="90"/>
        </w:rPr>
        <w:t>da</w:t>
      </w:r>
      <w:r>
        <w:rPr>
          <w:spacing w:val="-9"/>
          <w:w w:val="90"/>
        </w:rPr>
        <w:t> </w:t>
      </w:r>
      <w:r>
        <w:rPr>
          <w:w w:val="90"/>
        </w:rPr>
        <w:t>Resolução</w:t>
      </w:r>
      <w:r>
        <w:rPr>
          <w:spacing w:val="-10"/>
          <w:w w:val="90"/>
        </w:rPr>
        <w:t> </w:t>
      </w:r>
      <w:r>
        <w:rPr>
          <w:w w:val="90"/>
        </w:rPr>
        <w:t>n.º</w:t>
      </w:r>
      <w:r>
        <w:rPr>
          <w:spacing w:val="-10"/>
          <w:w w:val="90"/>
        </w:rPr>
        <w:t> </w:t>
      </w:r>
      <w:r>
        <w:rPr>
          <w:w w:val="90"/>
        </w:rPr>
        <w:t>04/2002-TCE/AM;</w:t>
      </w:r>
      <w:r>
        <w:rPr>
          <w:spacing w:val="-9"/>
          <w:w w:val="90"/>
        </w:rPr>
        <w:t> </w:t>
      </w:r>
      <w:r>
        <w:rPr>
          <w:rFonts w:ascii="Arial" w:hAnsi="Arial"/>
          <w:b/>
          <w:w w:val="90"/>
        </w:rPr>
        <w:t>9.2.</w:t>
      </w:r>
      <w:r>
        <w:rPr>
          <w:rFonts w:ascii="Arial" w:hAnsi="Arial"/>
          <w:b/>
          <w:spacing w:val="-10"/>
          <w:w w:val="90"/>
        </w:rPr>
        <w:t> </w:t>
      </w:r>
      <w:r>
        <w:rPr>
          <w:rFonts w:ascii="Arial" w:hAnsi="Arial"/>
          <w:b/>
          <w:w w:val="90"/>
        </w:rPr>
        <w:t>Julgar</w:t>
      </w:r>
      <w:r>
        <w:rPr>
          <w:rFonts w:ascii="Arial" w:hAnsi="Arial"/>
          <w:b/>
          <w:spacing w:val="-10"/>
          <w:w w:val="90"/>
        </w:rPr>
        <w:t> </w:t>
      </w:r>
      <w:r>
        <w:rPr>
          <w:rFonts w:ascii="Arial" w:hAnsi="Arial"/>
          <w:b/>
          <w:w w:val="90"/>
        </w:rPr>
        <w:t>Improcedente</w:t>
      </w:r>
      <w:r>
        <w:rPr>
          <w:rFonts w:ascii="Arial" w:hAnsi="Arial"/>
          <w:b/>
          <w:spacing w:val="-10"/>
          <w:w w:val="90"/>
        </w:rPr>
        <w:t> </w:t>
      </w:r>
      <w:r>
        <w:rPr>
          <w:w w:val="90"/>
        </w:rPr>
        <w:t>a </w:t>
      </w:r>
      <w:r>
        <w:rPr>
          <w:spacing w:val="-2"/>
          <w:w w:val="85"/>
        </w:rPr>
        <w:t>Representação formulada pela Secretaria de Controle Externo deste Tribunal de Contas</w:t>
      </w:r>
      <w:r>
        <w:rPr>
          <w:spacing w:val="-1"/>
        </w:rPr>
        <w:t> </w:t>
      </w:r>
      <w:r>
        <w:rPr>
          <w:spacing w:val="-2"/>
          <w:w w:val="85"/>
        </w:rPr>
        <w:t>– SECEX/TCE/AM em desfavor </w:t>
      </w:r>
      <w:r>
        <w:rPr>
          <w:w w:val="90"/>
        </w:rPr>
        <w:t>do</w:t>
      </w:r>
      <w:r>
        <w:rPr>
          <w:spacing w:val="-3"/>
          <w:w w:val="90"/>
        </w:rPr>
        <w:t> </w:t>
      </w:r>
      <w:r>
        <w:rPr>
          <w:w w:val="90"/>
        </w:rPr>
        <w:t>Excelentíssimo</w:t>
      </w:r>
      <w:r>
        <w:rPr>
          <w:spacing w:val="-3"/>
          <w:w w:val="90"/>
        </w:rPr>
        <w:t> </w:t>
      </w:r>
      <w:r>
        <w:rPr>
          <w:w w:val="90"/>
        </w:rPr>
        <w:t>Sr.</w:t>
      </w:r>
      <w:r>
        <w:rPr>
          <w:spacing w:val="-4"/>
          <w:w w:val="90"/>
        </w:rPr>
        <w:t> </w:t>
      </w:r>
      <w:r>
        <w:rPr>
          <w:w w:val="90"/>
        </w:rPr>
        <w:t>William</w:t>
      </w:r>
      <w:r>
        <w:rPr>
          <w:spacing w:val="-4"/>
          <w:w w:val="90"/>
        </w:rPr>
        <w:t> </w:t>
      </w:r>
      <w:r>
        <w:rPr>
          <w:w w:val="90"/>
        </w:rPr>
        <w:t>Robert</w:t>
      </w:r>
      <w:r>
        <w:rPr>
          <w:spacing w:val="-4"/>
          <w:w w:val="90"/>
        </w:rPr>
        <w:t> </w:t>
      </w:r>
      <w:r>
        <w:rPr>
          <w:w w:val="90"/>
        </w:rPr>
        <w:t>Lauschner,</w:t>
      </w:r>
      <w:r>
        <w:rPr>
          <w:spacing w:val="-4"/>
          <w:w w:val="90"/>
        </w:rPr>
        <w:t> </w:t>
      </w:r>
      <w:r>
        <w:rPr>
          <w:w w:val="90"/>
        </w:rPr>
        <w:t>ora</w:t>
      </w:r>
      <w:r>
        <w:rPr>
          <w:spacing w:val="-3"/>
          <w:w w:val="90"/>
        </w:rPr>
        <w:t> </w:t>
      </w:r>
      <w:r>
        <w:rPr>
          <w:w w:val="90"/>
        </w:rPr>
        <w:t>Representado,</w:t>
      </w:r>
      <w:r>
        <w:rPr>
          <w:spacing w:val="-3"/>
          <w:w w:val="90"/>
        </w:rPr>
        <w:t> </w:t>
      </w:r>
      <w:r>
        <w:rPr>
          <w:w w:val="90"/>
        </w:rPr>
        <w:t>haja</w:t>
      </w:r>
      <w:r>
        <w:rPr>
          <w:spacing w:val="-3"/>
          <w:w w:val="90"/>
        </w:rPr>
        <w:t> </w:t>
      </w:r>
      <w:r>
        <w:rPr>
          <w:w w:val="90"/>
        </w:rPr>
        <w:t>vista</w:t>
      </w:r>
      <w:r>
        <w:rPr>
          <w:spacing w:val="-3"/>
          <w:w w:val="90"/>
        </w:rPr>
        <w:t> </w:t>
      </w:r>
      <w:r>
        <w:rPr>
          <w:w w:val="90"/>
        </w:rPr>
        <w:t>que</w:t>
      </w:r>
      <w:r>
        <w:rPr>
          <w:spacing w:val="-3"/>
          <w:w w:val="90"/>
        </w:rPr>
        <w:t> </w:t>
      </w:r>
      <w:r>
        <w:rPr>
          <w:w w:val="90"/>
        </w:rPr>
        <w:t>não</w:t>
      </w:r>
      <w:r>
        <w:rPr>
          <w:spacing w:val="-3"/>
          <w:w w:val="90"/>
        </w:rPr>
        <w:t> </w:t>
      </w:r>
      <w:r>
        <w:rPr>
          <w:w w:val="90"/>
        </w:rPr>
        <w:t>restaram</w:t>
      </w:r>
      <w:r>
        <w:rPr>
          <w:spacing w:val="-4"/>
          <w:w w:val="90"/>
        </w:rPr>
        <w:t> </w:t>
      </w:r>
      <w:r>
        <w:rPr>
          <w:w w:val="90"/>
        </w:rPr>
        <w:t>confirmadas</w:t>
      </w:r>
      <w:r>
        <w:rPr>
          <w:spacing w:val="-4"/>
          <w:w w:val="90"/>
        </w:rPr>
        <w:t> </w:t>
      </w:r>
      <w:r>
        <w:rPr>
          <w:w w:val="90"/>
        </w:rPr>
        <w:t>as </w:t>
      </w:r>
      <w:r>
        <w:rPr>
          <w:w w:val="85"/>
        </w:rPr>
        <w:t>ilegalidades apontadas na inicial no que diz respeito à locação de veículos pelo Representado mediante utilização da CEAP, inexistindo</w:t>
      </w:r>
      <w:r>
        <w:rPr>
          <w:spacing w:val="-1"/>
          <w:w w:val="85"/>
        </w:rPr>
        <w:t> </w:t>
      </w:r>
      <w:r>
        <w:rPr>
          <w:w w:val="85"/>
        </w:rPr>
        <w:t>nos</w:t>
      </w:r>
      <w:r>
        <w:rPr>
          <w:spacing w:val="-1"/>
          <w:w w:val="85"/>
        </w:rPr>
        <w:t> </w:t>
      </w:r>
      <w:r>
        <w:rPr>
          <w:w w:val="85"/>
        </w:rPr>
        <w:t>autos prova</w:t>
      </w:r>
      <w:r>
        <w:rPr>
          <w:spacing w:val="-1"/>
          <w:w w:val="85"/>
        </w:rPr>
        <w:t> </w:t>
      </w:r>
      <w:r>
        <w:rPr>
          <w:w w:val="85"/>
        </w:rPr>
        <w:t>de violação aos</w:t>
      </w:r>
      <w:r>
        <w:rPr>
          <w:spacing w:val="-1"/>
          <w:w w:val="85"/>
        </w:rPr>
        <w:t> </w:t>
      </w:r>
      <w:r>
        <w:rPr>
          <w:w w:val="85"/>
        </w:rPr>
        <w:t>princípios</w:t>
      </w:r>
      <w:r>
        <w:rPr>
          <w:spacing w:val="-1"/>
          <w:w w:val="85"/>
        </w:rPr>
        <w:t> </w:t>
      </w:r>
      <w:r>
        <w:rPr>
          <w:w w:val="85"/>
        </w:rPr>
        <w:t>que regem a Administração Pública; </w:t>
      </w:r>
      <w:r>
        <w:rPr>
          <w:rFonts w:ascii="Arial" w:hAnsi="Arial"/>
          <w:b/>
          <w:w w:val="85"/>
        </w:rPr>
        <w:t>9.3. Recomendar</w:t>
      </w:r>
      <w:r>
        <w:rPr>
          <w:rFonts w:ascii="Arial" w:hAnsi="Arial"/>
          <w:b/>
          <w:spacing w:val="-2"/>
          <w:w w:val="85"/>
        </w:rPr>
        <w:t> </w:t>
      </w:r>
      <w:r>
        <w:rPr>
          <w:w w:val="85"/>
        </w:rPr>
        <w:t>à Câmara Municipal</w:t>
      </w:r>
      <w:r>
        <w:rPr>
          <w:spacing w:val="-1"/>
          <w:w w:val="85"/>
        </w:rPr>
        <w:t> </w:t>
      </w:r>
      <w:r>
        <w:rPr>
          <w:w w:val="85"/>
        </w:rPr>
        <w:t>de</w:t>
      </w:r>
      <w:r>
        <w:rPr>
          <w:spacing w:val="-2"/>
          <w:w w:val="85"/>
        </w:rPr>
        <w:t> </w:t>
      </w:r>
      <w:r>
        <w:rPr>
          <w:w w:val="85"/>
        </w:rPr>
        <w:t>Manaus -</w:t>
      </w:r>
      <w:r>
        <w:rPr>
          <w:spacing w:val="-1"/>
          <w:w w:val="85"/>
        </w:rPr>
        <w:t> </w:t>
      </w:r>
      <w:r>
        <w:rPr>
          <w:w w:val="85"/>
        </w:rPr>
        <w:t>CMM</w:t>
      </w:r>
      <w:r>
        <w:rPr>
          <w:spacing w:val="-1"/>
          <w:w w:val="85"/>
        </w:rPr>
        <w:t> </w:t>
      </w:r>
      <w:r>
        <w:rPr>
          <w:w w:val="85"/>
        </w:rPr>
        <w:t>que</w:t>
      </w:r>
      <w:r>
        <w:rPr>
          <w:spacing w:val="-2"/>
          <w:w w:val="85"/>
        </w:rPr>
        <w:t> </w:t>
      </w:r>
      <w:r>
        <w:rPr>
          <w:w w:val="85"/>
        </w:rPr>
        <w:t>observe: </w:t>
      </w:r>
      <w:r>
        <w:rPr>
          <w:rFonts w:ascii="Arial" w:hAnsi="Arial"/>
          <w:b/>
          <w:w w:val="85"/>
        </w:rPr>
        <w:t>9.3.1.</w:t>
      </w:r>
      <w:r>
        <w:rPr>
          <w:rFonts w:ascii="Arial" w:hAnsi="Arial"/>
          <w:b/>
          <w:spacing w:val="-1"/>
          <w:w w:val="85"/>
        </w:rPr>
        <w:t> </w:t>
      </w:r>
      <w:r>
        <w:rPr>
          <w:w w:val="85"/>
        </w:rPr>
        <w:t>A</w:t>
      </w:r>
      <w:r>
        <w:rPr>
          <w:spacing w:val="-2"/>
          <w:w w:val="85"/>
        </w:rPr>
        <w:t> </w:t>
      </w:r>
      <w:r>
        <w:rPr>
          <w:w w:val="85"/>
        </w:rPr>
        <w:t>Implantação de mecanismos de controle</w:t>
      </w:r>
      <w:r>
        <w:rPr>
          <w:spacing w:val="-1"/>
          <w:w w:val="85"/>
        </w:rPr>
        <w:t> </w:t>
      </w:r>
      <w:r>
        <w:rPr>
          <w:w w:val="85"/>
        </w:rPr>
        <w:t>que</w:t>
      </w:r>
      <w:r>
        <w:rPr>
          <w:spacing w:val="-2"/>
          <w:w w:val="85"/>
        </w:rPr>
        <w:t> </w:t>
      </w:r>
      <w:r>
        <w:rPr>
          <w:w w:val="85"/>
        </w:rPr>
        <w:t>evidenciem</w:t>
      </w:r>
      <w:r>
        <w:rPr>
          <w:spacing w:val="-5"/>
          <w:w w:val="85"/>
        </w:rPr>
        <w:t> </w:t>
      </w:r>
      <w:r>
        <w:rPr>
          <w:w w:val="85"/>
        </w:rPr>
        <w:t>a relação</w:t>
      </w:r>
      <w:r>
        <w:rPr>
          <w:spacing w:val="-2"/>
          <w:w w:val="85"/>
        </w:rPr>
        <w:t> </w:t>
      </w:r>
      <w:r>
        <w:rPr>
          <w:w w:val="85"/>
        </w:rPr>
        <w:t>entre</w:t>
      </w:r>
      <w:r>
        <w:rPr>
          <w:spacing w:val="-2"/>
          <w:w w:val="85"/>
        </w:rPr>
        <w:t> </w:t>
      </w:r>
      <w:r>
        <w:rPr>
          <w:w w:val="85"/>
        </w:rPr>
        <w:t>cada</w:t>
      </w:r>
      <w:r>
        <w:rPr>
          <w:spacing w:val="-2"/>
          <w:w w:val="85"/>
        </w:rPr>
        <w:t> </w:t>
      </w:r>
      <w:r>
        <w:rPr>
          <w:w w:val="85"/>
        </w:rPr>
        <w:t>gasto e</w:t>
      </w:r>
      <w:r>
        <w:rPr>
          <w:spacing w:val="-2"/>
          <w:w w:val="85"/>
        </w:rPr>
        <w:t> </w:t>
      </w:r>
      <w:r>
        <w:rPr>
          <w:w w:val="85"/>
        </w:rPr>
        <w:t>a</w:t>
      </w:r>
      <w:r>
        <w:rPr>
          <w:spacing w:val="-2"/>
          <w:w w:val="85"/>
        </w:rPr>
        <w:t> </w:t>
      </w:r>
      <w:r>
        <w:rPr>
          <w:w w:val="85"/>
        </w:rPr>
        <w:t>atividade</w:t>
      </w:r>
      <w:r>
        <w:rPr>
          <w:spacing w:val="-2"/>
          <w:w w:val="85"/>
        </w:rPr>
        <w:t> </w:t>
      </w:r>
      <w:r>
        <w:rPr>
          <w:w w:val="85"/>
        </w:rPr>
        <w:t>parlamentar; </w:t>
      </w:r>
      <w:r>
        <w:rPr>
          <w:rFonts w:ascii="Arial" w:hAnsi="Arial"/>
          <w:b/>
          <w:w w:val="85"/>
        </w:rPr>
        <w:t>9.3.2.</w:t>
      </w:r>
      <w:r>
        <w:rPr>
          <w:rFonts w:ascii="Arial" w:hAnsi="Arial"/>
          <w:b/>
          <w:spacing w:val="-1"/>
          <w:w w:val="85"/>
        </w:rPr>
        <w:t> </w:t>
      </w:r>
      <w:r>
        <w:rPr>
          <w:w w:val="85"/>
        </w:rPr>
        <w:t>A implantação</w:t>
      </w:r>
      <w:r>
        <w:rPr>
          <w:spacing w:val="-2"/>
          <w:w w:val="85"/>
        </w:rPr>
        <w:t> </w:t>
      </w:r>
      <w:r>
        <w:rPr>
          <w:w w:val="85"/>
        </w:rPr>
        <w:t>de</w:t>
      </w:r>
      <w:r>
        <w:rPr>
          <w:spacing w:val="-2"/>
          <w:w w:val="85"/>
        </w:rPr>
        <w:t> </w:t>
      </w:r>
      <w:r>
        <w:rPr>
          <w:w w:val="85"/>
        </w:rPr>
        <w:t>maior</w:t>
      </w:r>
      <w:r>
        <w:rPr>
          <w:spacing w:val="-1"/>
          <w:w w:val="85"/>
        </w:rPr>
        <w:t> </w:t>
      </w:r>
      <w:r>
        <w:rPr>
          <w:w w:val="85"/>
        </w:rPr>
        <w:t>transparência dos gastos via CEAP;</w:t>
      </w:r>
    </w:p>
    <w:p>
      <w:pPr>
        <w:spacing w:line="240" w:lineRule="auto" w:before="0"/>
        <w:ind w:left="2" w:right="134" w:firstLine="0"/>
        <w:jc w:val="both"/>
        <w:rPr>
          <w:sz w:val="24"/>
        </w:rPr>
      </w:pPr>
      <w:r>
        <w:rPr>
          <w:rFonts w:ascii="Arial" w:hAnsi="Arial"/>
          <w:b/>
          <w:w w:val="85"/>
          <w:sz w:val="24"/>
        </w:rPr>
        <w:t>9.3.3.</w:t>
      </w:r>
      <w:r>
        <w:rPr>
          <w:rFonts w:ascii="Arial" w:hAnsi="Arial"/>
          <w:b/>
          <w:spacing w:val="-3"/>
          <w:w w:val="85"/>
          <w:sz w:val="24"/>
        </w:rPr>
        <w:t> </w:t>
      </w:r>
      <w:r>
        <w:rPr>
          <w:w w:val="85"/>
          <w:sz w:val="24"/>
        </w:rPr>
        <w:t>A</w:t>
      </w:r>
      <w:r>
        <w:rPr>
          <w:spacing w:val="-3"/>
          <w:w w:val="85"/>
          <w:sz w:val="24"/>
        </w:rPr>
        <w:t> </w:t>
      </w:r>
      <w:r>
        <w:rPr>
          <w:w w:val="85"/>
          <w:sz w:val="24"/>
        </w:rPr>
        <w:t>definição</w:t>
      </w:r>
      <w:r>
        <w:rPr>
          <w:spacing w:val="-3"/>
          <w:w w:val="85"/>
          <w:sz w:val="24"/>
        </w:rPr>
        <w:t> </w:t>
      </w:r>
      <w:r>
        <w:rPr>
          <w:w w:val="85"/>
          <w:sz w:val="24"/>
        </w:rPr>
        <w:t>de</w:t>
      </w:r>
      <w:r>
        <w:rPr>
          <w:spacing w:val="-3"/>
          <w:w w:val="85"/>
          <w:sz w:val="24"/>
        </w:rPr>
        <w:t> </w:t>
      </w:r>
      <w:r>
        <w:rPr>
          <w:w w:val="85"/>
          <w:sz w:val="24"/>
        </w:rPr>
        <w:t>critérios</w:t>
      </w:r>
      <w:r>
        <w:rPr>
          <w:spacing w:val="-4"/>
          <w:w w:val="85"/>
          <w:sz w:val="24"/>
        </w:rPr>
        <w:t> </w:t>
      </w:r>
      <w:r>
        <w:rPr>
          <w:w w:val="85"/>
          <w:sz w:val="24"/>
        </w:rPr>
        <w:t>específicos</w:t>
      </w:r>
      <w:r>
        <w:rPr>
          <w:spacing w:val="-3"/>
          <w:w w:val="85"/>
          <w:sz w:val="24"/>
        </w:rPr>
        <w:t> </w:t>
      </w:r>
      <w:r>
        <w:rPr>
          <w:w w:val="85"/>
          <w:sz w:val="24"/>
        </w:rPr>
        <w:t>que</w:t>
      </w:r>
      <w:r>
        <w:rPr>
          <w:spacing w:val="-3"/>
          <w:w w:val="85"/>
          <w:sz w:val="24"/>
        </w:rPr>
        <w:t> </w:t>
      </w:r>
      <w:r>
        <w:rPr>
          <w:w w:val="85"/>
          <w:sz w:val="24"/>
        </w:rPr>
        <w:t>balizem</w:t>
      </w:r>
      <w:r>
        <w:rPr>
          <w:spacing w:val="-4"/>
          <w:w w:val="85"/>
          <w:sz w:val="24"/>
        </w:rPr>
        <w:t> </w:t>
      </w:r>
      <w:r>
        <w:rPr>
          <w:w w:val="85"/>
          <w:sz w:val="24"/>
        </w:rPr>
        <w:t>a</w:t>
      </w:r>
      <w:r>
        <w:rPr>
          <w:spacing w:val="-3"/>
          <w:w w:val="85"/>
          <w:sz w:val="24"/>
        </w:rPr>
        <w:t> </w:t>
      </w:r>
      <w:r>
        <w:rPr>
          <w:w w:val="85"/>
          <w:sz w:val="24"/>
        </w:rPr>
        <w:t>escolha</w:t>
      </w:r>
      <w:r>
        <w:rPr>
          <w:spacing w:val="-3"/>
          <w:w w:val="85"/>
          <w:sz w:val="24"/>
        </w:rPr>
        <w:t> </w:t>
      </w:r>
      <w:r>
        <w:rPr>
          <w:w w:val="85"/>
          <w:sz w:val="24"/>
        </w:rPr>
        <w:t>dos</w:t>
      </w:r>
      <w:r>
        <w:rPr>
          <w:spacing w:val="-5"/>
          <w:w w:val="85"/>
          <w:sz w:val="24"/>
        </w:rPr>
        <w:t> </w:t>
      </w:r>
      <w:r>
        <w:rPr>
          <w:w w:val="85"/>
          <w:sz w:val="24"/>
        </w:rPr>
        <w:t>estabelecimentos</w:t>
      </w:r>
      <w:r>
        <w:rPr>
          <w:spacing w:val="-4"/>
          <w:w w:val="85"/>
          <w:sz w:val="24"/>
        </w:rPr>
        <w:t> </w:t>
      </w:r>
      <w:r>
        <w:rPr>
          <w:w w:val="85"/>
          <w:sz w:val="24"/>
        </w:rPr>
        <w:t>escolhidos</w:t>
      </w:r>
      <w:r>
        <w:rPr>
          <w:spacing w:val="-5"/>
          <w:w w:val="85"/>
          <w:sz w:val="24"/>
        </w:rPr>
        <w:t> </w:t>
      </w:r>
      <w:r>
        <w:rPr>
          <w:w w:val="85"/>
          <w:sz w:val="24"/>
        </w:rPr>
        <w:t>para</w:t>
      </w:r>
      <w:r>
        <w:rPr>
          <w:spacing w:val="-5"/>
          <w:w w:val="85"/>
          <w:sz w:val="24"/>
        </w:rPr>
        <w:t> </w:t>
      </w:r>
      <w:r>
        <w:rPr>
          <w:w w:val="85"/>
          <w:sz w:val="24"/>
        </w:rPr>
        <w:t>a</w:t>
      </w:r>
      <w:r>
        <w:rPr>
          <w:spacing w:val="-3"/>
          <w:w w:val="85"/>
          <w:sz w:val="24"/>
        </w:rPr>
        <w:t> </w:t>
      </w:r>
      <w:r>
        <w:rPr>
          <w:w w:val="85"/>
          <w:sz w:val="24"/>
        </w:rPr>
        <w:t>execução</w:t>
      </w:r>
      <w:r>
        <w:rPr>
          <w:spacing w:val="-3"/>
          <w:w w:val="85"/>
          <w:sz w:val="24"/>
        </w:rPr>
        <w:t> </w:t>
      </w:r>
      <w:r>
        <w:rPr>
          <w:w w:val="85"/>
          <w:sz w:val="24"/>
        </w:rPr>
        <w:t>das despesas; </w:t>
      </w:r>
      <w:r>
        <w:rPr>
          <w:rFonts w:ascii="Arial" w:hAnsi="Arial"/>
          <w:b/>
          <w:w w:val="85"/>
          <w:sz w:val="24"/>
        </w:rPr>
        <w:t>9.4. Determinar </w:t>
      </w:r>
      <w:r>
        <w:rPr>
          <w:w w:val="85"/>
          <w:sz w:val="24"/>
        </w:rPr>
        <w:t>à SEPLENO - Secretaria do Tribunal Pleno que, através do setor competente, vinculado à referida Secretaria, cientifique</w:t>
      </w:r>
      <w:r>
        <w:rPr>
          <w:w w:val="85"/>
          <w:sz w:val="24"/>
        </w:rPr>
        <w:t> todos os interessados, sobre o teor deste Acórdão, nos termos do art. 161,</w:t>
      </w:r>
      <w:r>
        <w:rPr>
          <w:w w:val="85"/>
          <w:sz w:val="24"/>
        </w:rPr>
        <w:t> </w:t>
      </w:r>
      <w:r>
        <w:rPr>
          <w:rFonts w:ascii="Arial" w:hAnsi="Arial"/>
          <w:i/>
          <w:w w:val="85"/>
          <w:sz w:val="24"/>
        </w:rPr>
        <w:t>caput</w:t>
      </w:r>
      <w:r>
        <w:rPr>
          <w:w w:val="85"/>
          <w:sz w:val="24"/>
        </w:rPr>
        <w:t>, do </w:t>
      </w:r>
      <w:r>
        <w:rPr>
          <w:spacing w:val="-2"/>
          <w:w w:val="85"/>
          <w:sz w:val="24"/>
        </w:rPr>
        <w:t>Regimento Interno desta Corte, encaminhando-lhes cópia deste Relatório/Voto e do sequente</w:t>
      </w:r>
      <w:r>
        <w:rPr>
          <w:spacing w:val="-4"/>
          <w:sz w:val="24"/>
        </w:rPr>
        <w:t> </w:t>
      </w:r>
      <w:r>
        <w:rPr>
          <w:rFonts w:ascii="Arial" w:hAnsi="Arial"/>
          <w:i/>
          <w:spacing w:val="-2"/>
          <w:w w:val="85"/>
          <w:sz w:val="24"/>
        </w:rPr>
        <w:t>decisum</w:t>
      </w:r>
      <w:r>
        <w:rPr>
          <w:spacing w:val="-2"/>
          <w:w w:val="85"/>
          <w:sz w:val="24"/>
        </w:rPr>
        <w:t>; </w:t>
      </w:r>
      <w:r>
        <w:rPr>
          <w:rFonts w:ascii="Arial" w:hAnsi="Arial"/>
          <w:b/>
          <w:spacing w:val="-2"/>
          <w:w w:val="85"/>
          <w:sz w:val="24"/>
        </w:rPr>
        <w:t>9.5. Arquivar </w:t>
      </w:r>
      <w:r>
        <w:rPr>
          <w:spacing w:val="-2"/>
          <w:w w:val="85"/>
          <w:sz w:val="24"/>
        </w:rPr>
        <w:t>os </w:t>
      </w:r>
      <w:r>
        <w:rPr>
          <w:w w:val="85"/>
          <w:sz w:val="24"/>
        </w:rPr>
        <w:t>autos, nos termos regimentais, após o cumprimento integral do Acórdão. </w:t>
      </w:r>
      <w:r>
        <w:rPr>
          <w:rFonts w:ascii="Arial" w:hAnsi="Arial"/>
          <w:i/>
          <w:w w:val="85"/>
          <w:sz w:val="24"/>
        </w:rPr>
        <w:t>Vencido o voto destaque do Excelentíssimo Senhor</w:t>
      </w:r>
      <w:r>
        <w:rPr>
          <w:rFonts w:ascii="Arial" w:hAnsi="Arial"/>
          <w:i/>
          <w:spacing w:val="-4"/>
          <w:w w:val="85"/>
          <w:sz w:val="24"/>
        </w:rPr>
        <w:t> </w:t>
      </w:r>
      <w:r>
        <w:rPr>
          <w:rFonts w:ascii="Arial" w:hAnsi="Arial"/>
          <w:i/>
          <w:w w:val="85"/>
          <w:sz w:val="24"/>
        </w:rPr>
        <w:t>Conselheiro</w:t>
      </w:r>
      <w:r>
        <w:rPr>
          <w:rFonts w:ascii="Arial" w:hAnsi="Arial"/>
          <w:i/>
          <w:spacing w:val="-3"/>
          <w:w w:val="85"/>
          <w:sz w:val="24"/>
        </w:rPr>
        <w:t> </w:t>
      </w:r>
      <w:r>
        <w:rPr>
          <w:rFonts w:ascii="Arial" w:hAnsi="Arial"/>
          <w:i/>
          <w:w w:val="85"/>
          <w:sz w:val="24"/>
        </w:rPr>
        <w:t>Érico</w:t>
      </w:r>
      <w:r>
        <w:rPr>
          <w:rFonts w:ascii="Arial" w:hAnsi="Arial"/>
          <w:i/>
          <w:spacing w:val="-5"/>
          <w:w w:val="85"/>
          <w:sz w:val="24"/>
        </w:rPr>
        <w:t> </w:t>
      </w:r>
      <w:r>
        <w:rPr>
          <w:rFonts w:ascii="Arial" w:hAnsi="Arial"/>
          <w:i/>
          <w:w w:val="85"/>
          <w:sz w:val="24"/>
        </w:rPr>
        <w:t>Xavier</w:t>
      </w:r>
      <w:r>
        <w:rPr>
          <w:rFonts w:ascii="Arial" w:hAnsi="Arial"/>
          <w:i/>
          <w:spacing w:val="-4"/>
          <w:w w:val="85"/>
          <w:sz w:val="24"/>
        </w:rPr>
        <w:t> </w:t>
      </w:r>
      <w:r>
        <w:rPr>
          <w:rFonts w:ascii="Arial" w:hAnsi="Arial"/>
          <w:i/>
          <w:w w:val="85"/>
          <w:sz w:val="24"/>
        </w:rPr>
        <w:t>Desterro</w:t>
      </w:r>
      <w:r>
        <w:rPr>
          <w:rFonts w:ascii="Arial" w:hAnsi="Arial"/>
          <w:i/>
          <w:spacing w:val="-3"/>
          <w:w w:val="85"/>
          <w:sz w:val="24"/>
        </w:rPr>
        <w:t> </w:t>
      </w:r>
      <w:r>
        <w:rPr>
          <w:rFonts w:ascii="Arial" w:hAnsi="Arial"/>
          <w:i/>
          <w:w w:val="85"/>
          <w:sz w:val="24"/>
        </w:rPr>
        <w:t>e</w:t>
      </w:r>
      <w:r>
        <w:rPr>
          <w:rFonts w:ascii="Arial" w:hAnsi="Arial"/>
          <w:i/>
          <w:spacing w:val="-3"/>
          <w:w w:val="85"/>
          <w:sz w:val="24"/>
        </w:rPr>
        <w:t> </w:t>
      </w:r>
      <w:r>
        <w:rPr>
          <w:rFonts w:ascii="Arial" w:hAnsi="Arial"/>
          <w:i/>
          <w:w w:val="85"/>
          <w:sz w:val="24"/>
        </w:rPr>
        <w:t>Silva,</w:t>
      </w:r>
      <w:r>
        <w:rPr>
          <w:rFonts w:ascii="Arial" w:hAnsi="Arial"/>
          <w:i/>
          <w:spacing w:val="-3"/>
          <w:w w:val="85"/>
          <w:sz w:val="24"/>
        </w:rPr>
        <w:t> </w:t>
      </w:r>
      <w:r>
        <w:rPr>
          <w:rFonts w:ascii="Arial" w:hAnsi="Arial"/>
          <w:i/>
          <w:w w:val="85"/>
          <w:sz w:val="24"/>
        </w:rPr>
        <w:t>que</w:t>
      </w:r>
      <w:r>
        <w:rPr>
          <w:rFonts w:ascii="Arial" w:hAnsi="Arial"/>
          <w:i/>
          <w:spacing w:val="-3"/>
          <w:w w:val="85"/>
          <w:sz w:val="24"/>
        </w:rPr>
        <w:t> </w:t>
      </w:r>
      <w:r>
        <w:rPr>
          <w:rFonts w:ascii="Arial" w:hAnsi="Arial"/>
          <w:i/>
          <w:w w:val="85"/>
          <w:sz w:val="24"/>
        </w:rPr>
        <w:t>votou</w:t>
      </w:r>
      <w:r>
        <w:rPr>
          <w:rFonts w:ascii="Arial" w:hAnsi="Arial"/>
          <w:i/>
          <w:spacing w:val="-3"/>
          <w:w w:val="85"/>
          <w:sz w:val="24"/>
        </w:rPr>
        <w:t> </w:t>
      </w:r>
      <w:r>
        <w:rPr>
          <w:rFonts w:ascii="Arial" w:hAnsi="Arial"/>
          <w:i/>
          <w:w w:val="85"/>
          <w:sz w:val="24"/>
        </w:rPr>
        <w:t>no</w:t>
      </w:r>
      <w:r>
        <w:rPr>
          <w:rFonts w:ascii="Arial" w:hAnsi="Arial"/>
          <w:i/>
          <w:spacing w:val="-3"/>
          <w:w w:val="85"/>
          <w:sz w:val="24"/>
        </w:rPr>
        <w:t> </w:t>
      </w:r>
      <w:r>
        <w:rPr>
          <w:rFonts w:ascii="Arial" w:hAnsi="Arial"/>
          <w:i/>
          <w:w w:val="85"/>
          <w:sz w:val="24"/>
        </w:rPr>
        <w:t>sentido</w:t>
      </w:r>
      <w:r>
        <w:rPr>
          <w:rFonts w:ascii="Arial" w:hAnsi="Arial"/>
          <w:i/>
          <w:spacing w:val="-3"/>
          <w:w w:val="85"/>
          <w:sz w:val="24"/>
        </w:rPr>
        <w:t> </w:t>
      </w:r>
      <w:r>
        <w:rPr>
          <w:rFonts w:ascii="Arial" w:hAnsi="Arial"/>
          <w:i/>
          <w:w w:val="85"/>
          <w:sz w:val="24"/>
        </w:rPr>
        <w:t>de</w:t>
      </w:r>
      <w:r>
        <w:rPr>
          <w:rFonts w:ascii="Arial" w:hAnsi="Arial"/>
          <w:i/>
          <w:spacing w:val="-3"/>
          <w:w w:val="85"/>
          <w:sz w:val="24"/>
        </w:rPr>
        <w:t> </w:t>
      </w:r>
      <w:r>
        <w:rPr>
          <w:rFonts w:ascii="Arial" w:hAnsi="Arial"/>
          <w:i/>
          <w:w w:val="85"/>
          <w:sz w:val="24"/>
        </w:rPr>
        <w:t>Julgar</w:t>
      </w:r>
      <w:r>
        <w:rPr>
          <w:rFonts w:ascii="Arial" w:hAnsi="Arial"/>
          <w:i/>
          <w:spacing w:val="-4"/>
          <w:w w:val="85"/>
          <w:sz w:val="24"/>
        </w:rPr>
        <w:t> </w:t>
      </w:r>
      <w:r>
        <w:rPr>
          <w:rFonts w:ascii="Arial" w:hAnsi="Arial"/>
          <w:i/>
          <w:w w:val="85"/>
          <w:sz w:val="24"/>
        </w:rPr>
        <w:t>procedente</w:t>
      </w:r>
      <w:r>
        <w:rPr>
          <w:rFonts w:ascii="Arial" w:hAnsi="Arial"/>
          <w:i/>
          <w:spacing w:val="-3"/>
          <w:w w:val="85"/>
          <w:sz w:val="24"/>
        </w:rPr>
        <w:t> </w:t>
      </w:r>
      <w:r>
        <w:rPr>
          <w:rFonts w:ascii="Arial" w:hAnsi="Arial"/>
          <w:i/>
          <w:w w:val="85"/>
          <w:sz w:val="24"/>
        </w:rPr>
        <w:t>a</w:t>
      </w:r>
      <w:r>
        <w:rPr>
          <w:rFonts w:ascii="Arial" w:hAnsi="Arial"/>
          <w:i/>
          <w:spacing w:val="-3"/>
          <w:w w:val="85"/>
          <w:sz w:val="24"/>
        </w:rPr>
        <w:t> </w:t>
      </w:r>
      <w:r>
        <w:rPr>
          <w:rFonts w:ascii="Arial" w:hAnsi="Arial"/>
          <w:i/>
          <w:w w:val="85"/>
          <w:sz w:val="24"/>
        </w:rPr>
        <w:t>Representação,</w:t>
      </w:r>
      <w:r>
        <w:rPr>
          <w:rFonts w:ascii="Arial" w:hAnsi="Arial"/>
          <w:i/>
          <w:spacing w:val="-6"/>
          <w:w w:val="85"/>
          <w:sz w:val="24"/>
        </w:rPr>
        <w:t> </w:t>
      </w:r>
      <w:r>
        <w:rPr>
          <w:rFonts w:ascii="Arial" w:hAnsi="Arial"/>
          <w:i/>
          <w:w w:val="85"/>
          <w:sz w:val="24"/>
        </w:rPr>
        <w:t>Aplicar </w:t>
      </w:r>
      <w:r>
        <w:rPr>
          <w:rFonts w:ascii="Arial" w:hAnsi="Arial"/>
          <w:i/>
          <w:w w:val="80"/>
          <w:sz w:val="24"/>
        </w:rPr>
        <w:t>multa, determinar e dar ciência ao interessado.</w:t>
      </w:r>
      <w:r>
        <w:rPr>
          <w:rFonts w:ascii="Arial" w:hAnsi="Arial"/>
          <w:i/>
          <w:sz w:val="24"/>
        </w:rPr>
        <w:t> </w:t>
      </w:r>
      <w:r>
        <w:rPr>
          <w:rFonts w:ascii="Arial" w:hAnsi="Arial"/>
          <w:b/>
          <w:w w:val="80"/>
          <w:sz w:val="24"/>
        </w:rPr>
        <w:t>Especificação do quórum:</w:t>
      </w:r>
      <w:r>
        <w:rPr>
          <w:rFonts w:ascii="Arial" w:hAnsi="Arial"/>
          <w:b/>
          <w:sz w:val="24"/>
        </w:rPr>
        <w:t> </w:t>
      </w:r>
      <w:r>
        <w:rPr>
          <w:w w:val="80"/>
          <w:sz w:val="24"/>
        </w:rPr>
        <w:t>Conselheiros: Yara Amazônia Lins Rodrigues</w:t>
      </w:r>
      <w:r>
        <w:rPr>
          <w:spacing w:val="40"/>
          <w:sz w:val="24"/>
        </w:rPr>
        <w:t> </w:t>
      </w:r>
      <w:r>
        <w:rPr>
          <w:w w:val="80"/>
          <w:sz w:val="24"/>
        </w:rPr>
        <w:t>dos Santos (Presidente), Júlio Assis Corrêa Pinheiro, Érico Xavier Desterro e Silva, Mario Manoel Coelho de Mello, Josué Cláudio de Souza Neto, Luis Fabian Pereira Barbosa e Mário José de Moraes Costa Filho (Convocado).</w:t>
      </w:r>
    </w:p>
    <w:p>
      <w:pPr>
        <w:pStyle w:val="BodyText"/>
        <w:spacing w:before="190"/>
        <w:ind w:right="140"/>
      </w:pPr>
      <w:r>
        <w:rPr>
          <w:rFonts w:ascii="Arial" w:hAnsi="Arial"/>
          <w:b/>
          <w:w w:val="80"/>
        </w:rPr>
        <w:t>PROCESSO Nº 12.062/2022</w:t>
      </w:r>
      <w:r>
        <w:rPr>
          <w:rFonts w:ascii="Arial" w:hAnsi="Arial"/>
          <w:b/>
        </w:rPr>
        <w:t> </w:t>
      </w:r>
      <w:r>
        <w:rPr>
          <w:w w:val="80"/>
        </w:rPr>
        <w:t>- Prestação de Contas Anual da Prefeitura Municipal de Alvarães, referente ao exercício de 2021,</w:t>
      </w:r>
      <w:r>
        <w:rPr/>
        <w:t> </w:t>
      </w:r>
      <w:r>
        <w:rPr>
          <w:w w:val="80"/>
        </w:rPr>
        <w:t>sob</w:t>
      </w:r>
      <w:r>
        <w:rPr/>
        <w:t> </w:t>
      </w:r>
      <w:r>
        <w:rPr>
          <w:w w:val="80"/>
        </w:rPr>
        <w:t>a</w:t>
      </w:r>
      <w:r>
        <w:rPr/>
        <w:t> </w:t>
      </w:r>
      <w:r>
        <w:rPr>
          <w:w w:val="80"/>
        </w:rPr>
        <w:t>responsabilidade</w:t>
      </w:r>
      <w:r>
        <w:rPr/>
        <w:t> </w:t>
      </w:r>
      <w:r>
        <w:rPr>
          <w:w w:val="80"/>
        </w:rPr>
        <w:t>do</w:t>
      </w:r>
      <w:r>
        <w:rPr/>
        <w:t> </w:t>
      </w:r>
      <w:r>
        <w:rPr>
          <w:w w:val="80"/>
        </w:rPr>
        <w:t>Sr.</w:t>
      </w:r>
      <w:r>
        <w:rPr/>
        <w:t> </w:t>
      </w:r>
      <w:r>
        <w:rPr>
          <w:w w:val="80"/>
        </w:rPr>
        <w:t>Lucenildo</w:t>
      </w:r>
      <w:r>
        <w:rPr/>
        <w:t> </w:t>
      </w:r>
      <w:r>
        <w:rPr>
          <w:w w:val="80"/>
        </w:rPr>
        <w:t>de</w:t>
      </w:r>
      <w:r>
        <w:rPr/>
        <w:t> </w:t>
      </w:r>
      <w:r>
        <w:rPr>
          <w:w w:val="80"/>
        </w:rPr>
        <w:t>Souza</w:t>
      </w:r>
      <w:r>
        <w:rPr/>
        <w:t> </w:t>
      </w:r>
      <w:r>
        <w:rPr>
          <w:w w:val="80"/>
        </w:rPr>
        <w:t>Macedo.</w:t>
      </w:r>
      <w:r>
        <w:rPr/>
        <w:t> </w:t>
      </w:r>
      <w:r>
        <w:rPr>
          <w:rFonts w:ascii="Arial" w:hAnsi="Arial"/>
          <w:b/>
          <w:w w:val="80"/>
        </w:rPr>
        <w:t>Advogado(s):</w:t>
      </w:r>
      <w:r>
        <w:rPr>
          <w:rFonts w:ascii="Arial" w:hAnsi="Arial"/>
          <w:b/>
        </w:rPr>
        <w:t> </w:t>
      </w:r>
      <w:r>
        <w:rPr>
          <w:w w:val="80"/>
        </w:rPr>
        <w:t>Antonio</w:t>
      </w:r>
      <w:r>
        <w:rPr/>
        <w:t> </w:t>
      </w:r>
      <w:r>
        <w:rPr>
          <w:w w:val="80"/>
        </w:rPr>
        <w:t>Augusto</w:t>
      </w:r>
      <w:r>
        <w:rPr/>
        <w:t> </w:t>
      </w:r>
      <w:r>
        <w:rPr>
          <w:w w:val="80"/>
        </w:rPr>
        <w:t>Castelo</w:t>
      </w:r>
      <w:r>
        <w:rPr/>
        <w:t> </w:t>
      </w:r>
      <w:r>
        <w:rPr>
          <w:w w:val="80"/>
        </w:rPr>
        <w:t>de</w:t>
      </w:r>
      <w:r>
        <w:rPr/>
        <w:t> </w:t>
      </w:r>
      <w:r>
        <w:rPr>
          <w:w w:val="80"/>
        </w:rPr>
        <w:t>Castro</w:t>
      </w:r>
      <w:r>
        <w:rPr/>
        <w:t> </w:t>
      </w:r>
      <w:r>
        <w:rPr>
          <w:w w:val="80"/>
        </w:rPr>
        <w:t>Filho</w:t>
      </w:r>
    </w:p>
    <w:p>
      <w:pPr>
        <w:pStyle w:val="BodyText"/>
        <w:ind w:right="135"/>
      </w:pPr>
      <w:r>
        <w:rPr>
          <w:w w:val="85"/>
        </w:rPr>
        <w:t>- OAB/AM 15917, Ana Luiza Moraes Reboucas - OAB/AM 5891 e Aline Auzier França - OAB/AM 17230. </w:t>
      </w:r>
      <w:r>
        <w:rPr>
          <w:rFonts w:ascii="Arial" w:hAnsi="Arial"/>
          <w:b/>
          <w:w w:val="85"/>
        </w:rPr>
        <w:t>PARECER </w:t>
      </w:r>
      <w:r>
        <w:rPr>
          <w:rFonts w:ascii="Arial" w:hAnsi="Arial"/>
          <w:b/>
          <w:w w:val="90"/>
        </w:rPr>
        <w:t>PRÉVIO</w:t>
      </w:r>
      <w:r>
        <w:rPr>
          <w:rFonts w:ascii="Arial" w:hAnsi="Arial"/>
          <w:b/>
          <w:w w:val="90"/>
        </w:rPr>
        <w:t> Nº</w:t>
      </w:r>
      <w:r>
        <w:rPr>
          <w:rFonts w:ascii="Arial" w:hAnsi="Arial"/>
          <w:b/>
          <w:w w:val="90"/>
        </w:rPr>
        <w:t> 73/2024:</w:t>
      </w:r>
      <w:r>
        <w:rPr>
          <w:rFonts w:ascii="Arial" w:hAnsi="Arial"/>
          <w:b/>
          <w:w w:val="90"/>
        </w:rPr>
        <w:t> O</w:t>
      </w:r>
      <w:r>
        <w:rPr>
          <w:rFonts w:ascii="Arial" w:hAnsi="Arial"/>
          <w:b/>
          <w:w w:val="90"/>
        </w:rPr>
        <w:t> TRIBUNAL</w:t>
      </w:r>
      <w:r>
        <w:rPr>
          <w:rFonts w:ascii="Arial" w:hAnsi="Arial"/>
          <w:b/>
          <w:w w:val="90"/>
        </w:rPr>
        <w:t> DE</w:t>
      </w:r>
      <w:r>
        <w:rPr>
          <w:rFonts w:ascii="Arial" w:hAnsi="Arial"/>
          <w:b/>
          <w:w w:val="90"/>
        </w:rPr>
        <w:t> CONTAS</w:t>
      </w:r>
      <w:r>
        <w:rPr>
          <w:rFonts w:ascii="Arial" w:hAnsi="Arial"/>
          <w:b/>
          <w:w w:val="90"/>
        </w:rPr>
        <w:t> DO</w:t>
      </w:r>
      <w:r>
        <w:rPr>
          <w:rFonts w:ascii="Arial" w:hAnsi="Arial"/>
          <w:b/>
          <w:w w:val="90"/>
        </w:rPr>
        <w:t> ESTADO</w:t>
      </w:r>
      <w:r>
        <w:rPr>
          <w:rFonts w:ascii="Arial" w:hAnsi="Arial"/>
          <w:b/>
          <w:w w:val="90"/>
        </w:rPr>
        <w:t> DO</w:t>
      </w:r>
      <w:r>
        <w:rPr>
          <w:rFonts w:ascii="Arial" w:hAnsi="Arial"/>
          <w:b/>
          <w:w w:val="90"/>
        </w:rPr>
        <w:t> AMAZONAS</w:t>
      </w:r>
      <w:r>
        <w:rPr>
          <w:w w:val="90"/>
        </w:rPr>
        <w:t>,</w:t>
      </w:r>
      <w:r>
        <w:rPr>
          <w:w w:val="90"/>
        </w:rPr>
        <w:t> no</w:t>
      </w:r>
      <w:r>
        <w:rPr>
          <w:w w:val="90"/>
        </w:rPr>
        <w:t> uso</w:t>
      </w:r>
      <w:r>
        <w:rPr>
          <w:w w:val="90"/>
        </w:rPr>
        <w:t> de</w:t>
      </w:r>
      <w:r>
        <w:rPr>
          <w:w w:val="90"/>
        </w:rPr>
        <w:t> suas</w:t>
      </w:r>
      <w:r>
        <w:rPr>
          <w:w w:val="90"/>
        </w:rPr>
        <w:t> atribuições </w:t>
      </w:r>
      <w:r>
        <w:rPr>
          <w:w w:val="85"/>
        </w:rPr>
        <w:t>constitucionais e legais (art. 31, §§ 1º e 2º, da Constituição Federal, c/c art.127,</w:t>
      </w:r>
      <w:r>
        <w:rPr>
          <w:spacing w:val="-1"/>
          <w:w w:val="85"/>
        </w:rPr>
        <w:t> </w:t>
      </w:r>
      <w:r>
        <w:rPr>
          <w:w w:val="85"/>
        </w:rPr>
        <w:t>parágrafos 4º, 5º e 7º, da Constituição </w:t>
      </w:r>
      <w:r>
        <w:rPr>
          <w:w w:val="80"/>
        </w:rPr>
        <w:t>Estadual,</w:t>
      </w:r>
      <w:r>
        <w:rPr/>
        <w:t> </w:t>
      </w:r>
      <w:r>
        <w:rPr>
          <w:w w:val="80"/>
        </w:rPr>
        <w:t>com</w:t>
      </w:r>
      <w:r>
        <w:rPr/>
        <w:t> </w:t>
      </w:r>
      <w:r>
        <w:rPr>
          <w:w w:val="80"/>
        </w:rPr>
        <w:t>redação</w:t>
      </w:r>
      <w:r>
        <w:rPr/>
        <w:t> </w:t>
      </w:r>
      <w:r>
        <w:rPr>
          <w:w w:val="80"/>
        </w:rPr>
        <w:t>da</w:t>
      </w:r>
      <w:r>
        <w:rPr/>
        <w:t> </w:t>
      </w:r>
      <w:r>
        <w:rPr>
          <w:w w:val="80"/>
        </w:rPr>
        <w:t>Emenda</w:t>
      </w:r>
      <w:r>
        <w:rPr/>
        <w:t> </w:t>
      </w:r>
      <w:r>
        <w:rPr>
          <w:w w:val="80"/>
        </w:rPr>
        <w:t>Constituição</w:t>
      </w:r>
      <w:r>
        <w:rPr/>
        <w:t> </w:t>
      </w:r>
      <w:r>
        <w:rPr>
          <w:w w:val="80"/>
        </w:rPr>
        <w:t>nº</w:t>
      </w:r>
      <w:r>
        <w:rPr/>
        <w:t> </w:t>
      </w:r>
      <w:r>
        <w:rPr>
          <w:w w:val="80"/>
        </w:rPr>
        <w:t>15/95,</w:t>
      </w:r>
      <w:r>
        <w:rPr/>
        <w:t> </w:t>
      </w:r>
      <w:r>
        <w:rPr>
          <w:w w:val="80"/>
        </w:rPr>
        <w:t>art.</w:t>
      </w:r>
      <w:r>
        <w:rPr/>
        <w:t> </w:t>
      </w:r>
      <w:r>
        <w:rPr>
          <w:w w:val="80"/>
        </w:rPr>
        <w:t>18,</w:t>
      </w:r>
      <w:r>
        <w:rPr/>
        <w:t> </w:t>
      </w:r>
      <w:r>
        <w:rPr>
          <w:w w:val="80"/>
        </w:rPr>
        <w:t>inciso</w:t>
      </w:r>
      <w:r>
        <w:rPr/>
        <w:t> </w:t>
      </w:r>
      <w:r>
        <w:rPr>
          <w:w w:val="80"/>
        </w:rPr>
        <w:t>I,</w:t>
      </w:r>
      <w:r>
        <w:rPr/>
        <w:t> </w:t>
      </w:r>
      <w:r>
        <w:rPr>
          <w:w w:val="80"/>
        </w:rPr>
        <w:t>da</w:t>
      </w:r>
      <w:r>
        <w:rPr/>
        <w:t> </w:t>
      </w:r>
      <w:r>
        <w:rPr>
          <w:w w:val="80"/>
        </w:rPr>
        <w:t>Lei</w:t>
      </w:r>
      <w:r>
        <w:rPr/>
        <w:t> </w:t>
      </w:r>
      <w:r>
        <w:rPr>
          <w:w w:val="80"/>
        </w:rPr>
        <w:t>Complementar</w:t>
      </w:r>
      <w:r>
        <w:rPr/>
        <w:t> </w:t>
      </w:r>
      <w:r>
        <w:rPr>
          <w:w w:val="80"/>
        </w:rPr>
        <w:t>nº</w:t>
      </w:r>
      <w:r>
        <w:rPr/>
        <w:t> </w:t>
      </w:r>
      <w:r>
        <w:rPr>
          <w:w w:val="80"/>
        </w:rPr>
        <w:t>06/91;</w:t>
      </w:r>
      <w:r>
        <w:rPr/>
        <w:t> </w:t>
      </w:r>
      <w:r>
        <w:rPr>
          <w:w w:val="80"/>
        </w:rPr>
        <w:t>arts.1º,</w:t>
      </w:r>
      <w:r>
        <w:rPr/>
        <w:t> </w:t>
      </w:r>
      <w:r>
        <w:rPr>
          <w:w w:val="80"/>
        </w:rPr>
        <w:t>inciso</w:t>
      </w:r>
      <w:r>
        <w:rPr/>
        <w:t> </w:t>
      </w:r>
      <w:r>
        <w:rPr>
          <w:w w:val="80"/>
        </w:rPr>
        <w:t>I,</w:t>
      </w:r>
      <w:r>
        <w:rPr>
          <w:spacing w:val="40"/>
        </w:rPr>
        <w:t> </w:t>
      </w:r>
      <w:r>
        <w:rPr>
          <w:w w:val="85"/>
        </w:rPr>
        <w:t>e 29 da Lei nº</w:t>
      </w:r>
      <w:r>
        <w:rPr>
          <w:spacing w:val="-1"/>
          <w:w w:val="85"/>
        </w:rPr>
        <w:t> </w:t>
      </w:r>
      <w:r>
        <w:rPr>
          <w:w w:val="85"/>
        </w:rPr>
        <w:t>2.423/96;</w:t>
      </w:r>
      <w:r>
        <w:rPr>
          <w:spacing w:val="-1"/>
          <w:w w:val="85"/>
        </w:rPr>
        <w:t> </w:t>
      </w:r>
      <w:r>
        <w:rPr>
          <w:w w:val="85"/>
        </w:rPr>
        <w:t>e,</w:t>
      </w:r>
      <w:r>
        <w:rPr>
          <w:spacing w:val="-1"/>
          <w:w w:val="85"/>
        </w:rPr>
        <w:t> </w:t>
      </w:r>
      <w:r>
        <w:rPr>
          <w:w w:val="85"/>
        </w:rPr>
        <w:t>art. 5º, inciso I, da Resolução nº</w:t>
      </w:r>
      <w:r>
        <w:rPr>
          <w:spacing w:val="-1"/>
          <w:w w:val="85"/>
        </w:rPr>
        <w:t> </w:t>
      </w:r>
      <w:r>
        <w:rPr>
          <w:w w:val="85"/>
        </w:rPr>
        <w:t>04/2002-TCE/AM) e no exercício da competência atribuída </w:t>
      </w:r>
      <w:r>
        <w:rPr>
          <w:w w:val="80"/>
        </w:rPr>
        <w:t>pelos</w:t>
      </w:r>
      <w:r>
        <w:rPr/>
        <w:t> </w:t>
      </w:r>
      <w:r>
        <w:rPr>
          <w:w w:val="80"/>
        </w:rPr>
        <w:t>arts.</w:t>
      </w:r>
      <w:r>
        <w:rPr/>
        <w:t> </w:t>
      </w:r>
      <w:r>
        <w:rPr>
          <w:w w:val="80"/>
        </w:rPr>
        <w:t>5º,</w:t>
      </w:r>
      <w:r>
        <w:rPr/>
        <w:t> </w:t>
      </w:r>
      <w:r>
        <w:rPr>
          <w:w w:val="80"/>
        </w:rPr>
        <w:t>II</w:t>
      </w:r>
      <w:r>
        <w:rPr/>
        <w:t> </w:t>
      </w:r>
      <w:r>
        <w:rPr>
          <w:w w:val="80"/>
        </w:rPr>
        <w:t>e</w:t>
      </w:r>
      <w:r>
        <w:rPr/>
        <w:t> </w:t>
      </w:r>
      <w:r>
        <w:rPr>
          <w:w w:val="80"/>
        </w:rPr>
        <w:t>11,</w:t>
      </w:r>
      <w:r>
        <w:rPr/>
        <w:t> </w:t>
      </w:r>
      <w:r>
        <w:rPr>
          <w:w w:val="80"/>
        </w:rPr>
        <w:t>III,</w:t>
      </w:r>
      <w:r>
        <w:rPr/>
        <w:t> </w:t>
      </w:r>
      <w:r>
        <w:rPr>
          <w:w w:val="80"/>
        </w:rPr>
        <w:t>“a”</w:t>
      </w:r>
      <w:r>
        <w:rPr/>
        <w:t> </w:t>
      </w:r>
      <w:r>
        <w:rPr>
          <w:w w:val="80"/>
        </w:rPr>
        <w:t>item</w:t>
      </w:r>
      <w:r>
        <w:rPr/>
        <w:t> </w:t>
      </w:r>
      <w:r>
        <w:rPr>
          <w:w w:val="80"/>
        </w:rPr>
        <w:t>1,</w:t>
      </w:r>
      <w:r>
        <w:rPr/>
        <w:t> </w:t>
      </w:r>
      <w:r>
        <w:rPr>
          <w:w w:val="80"/>
        </w:rPr>
        <w:t>da</w:t>
      </w:r>
      <w:r>
        <w:rPr/>
        <w:t> </w:t>
      </w:r>
      <w:r>
        <w:rPr>
          <w:w w:val="80"/>
        </w:rPr>
        <w:t>Resolução</w:t>
      </w:r>
      <w:r>
        <w:rPr/>
        <w:t> </w:t>
      </w:r>
      <w:r>
        <w:rPr>
          <w:w w:val="80"/>
        </w:rPr>
        <w:t>nº</w:t>
      </w:r>
      <w:r>
        <w:rPr/>
        <w:t> </w:t>
      </w:r>
      <w:r>
        <w:rPr>
          <w:w w:val="80"/>
        </w:rPr>
        <w:t>04/2002-TCE/AM,</w:t>
      </w:r>
      <w:r>
        <w:rPr/>
        <w:t> </w:t>
      </w:r>
      <w:r>
        <w:rPr>
          <w:w w:val="80"/>
        </w:rPr>
        <w:t>tendo</w:t>
      </w:r>
      <w:r>
        <w:rPr/>
        <w:t> </w:t>
      </w:r>
      <w:r>
        <w:rPr>
          <w:w w:val="80"/>
        </w:rPr>
        <w:t>discutido</w:t>
      </w:r>
      <w:r>
        <w:rPr/>
        <w:t> </w:t>
      </w:r>
      <w:r>
        <w:rPr>
          <w:w w:val="80"/>
        </w:rPr>
        <w:t>a</w:t>
      </w:r>
      <w:r>
        <w:rPr/>
        <w:t> </w:t>
      </w:r>
      <w:r>
        <w:rPr>
          <w:w w:val="80"/>
        </w:rPr>
        <w:t>matéria</w:t>
      </w:r>
      <w:r>
        <w:rPr/>
        <w:t> </w:t>
      </w:r>
      <w:r>
        <w:rPr>
          <w:w w:val="80"/>
        </w:rPr>
        <w:t>nestes</w:t>
      </w:r>
      <w:r>
        <w:rPr/>
        <w:t> </w:t>
      </w:r>
      <w:r>
        <w:rPr>
          <w:w w:val="80"/>
        </w:rPr>
        <w:t>autos,</w:t>
      </w:r>
      <w:r>
        <w:rPr/>
        <w:t> </w:t>
      </w:r>
      <w:r>
        <w:rPr>
          <w:w w:val="80"/>
        </w:rPr>
        <w:t>e</w:t>
      </w:r>
      <w:r>
        <w:rPr/>
        <w:t> </w:t>
      </w:r>
      <w:r>
        <w:rPr>
          <w:w w:val="80"/>
        </w:rPr>
        <w:t>acolhido, </w:t>
      </w:r>
      <w:r>
        <w:rPr>
          <w:rFonts w:ascii="Arial" w:hAnsi="Arial"/>
          <w:b/>
          <w:w w:val="80"/>
        </w:rPr>
        <w:t>à</w:t>
      </w:r>
      <w:r>
        <w:rPr>
          <w:rFonts w:ascii="Arial" w:hAnsi="Arial"/>
          <w:b/>
        </w:rPr>
        <w:t> </w:t>
      </w:r>
      <w:r>
        <w:rPr>
          <w:rFonts w:ascii="Arial" w:hAnsi="Arial"/>
          <w:b/>
          <w:w w:val="80"/>
        </w:rPr>
        <w:t>unanimidade</w:t>
      </w:r>
      <w:r>
        <w:rPr>
          <w:w w:val="80"/>
        </w:rPr>
        <w:t>,</w:t>
      </w:r>
      <w:r>
        <w:rPr/>
        <w:t> </w:t>
      </w:r>
      <w:r>
        <w:rPr>
          <w:w w:val="80"/>
        </w:rPr>
        <w:t>o</w:t>
      </w:r>
      <w:r>
        <w:rPr/>
        <w:t> </w:t>
      </w:r>
      <w:r>
        <w:rPr>
          <w:w w:val="80"/>
        </w:rPr>
        <w:t>voto</w:t>
      </w:r>
      <w:r>
        <w:rPr/>
        <w:t> </w:t>
      </w:r>
      <w:r>
        <w:rPr>
          <w:w w:val="80"/>
        </w:rPr>
        <w:t>do</w:t>
      </w:r>
      <w:r>
        <w:rPr/>
        <w:t> </w:t>
      </w:r>
      <w:r>
        <w:rPr>
          <w:w w:val="80"/>
        </w:rPr>
        <w:t>Excelentíssimo</w:t>
      </w:r>
      <w:r>
        <w:rPr/>
        <w:t> </w:t>
      </w:r>
      <w:r>
        <w:rPr>
          <w:w w:val="80"/>
        </w:rPr>
        <w:t>Senhor</w:t>
      </w:r>
      <w:r>
        <w:rPr/>
        <w:t> </w:t>
      </w:r>
      <w:r>
        <w:rPr>
          <w:w w:val="80"/>
        </w:rPr>
        <w:t>Conselheiro-Relator,</w:t>
      </w:r>
      <w:r>
        <w:rPr/>
        <w:t> </w:t>
      </w:r>
      <w:r>
        <w:rPr>
          <w:rFonts w:ascii="Arial" w:hAnsi="Arial"/>
          <w:b/>
          <w:w w:val="80"/>
        </w:rPr>
        <w:t>em</w:t>
      </w:r>
      <w:r>
        <w:rPr>
          <w:rFonts w:ascii="Arial" w:hAnsi="Arial"/>
          <w:b/>
        </w:rPr>
        <w:t> </w:t>
      </w:r>
      <w:r>
        <w:rPr>
          <w:rFonts w:ascii="Arial" w:hAnsi="Arial"/>
          <w:b/>
          <w:w w:val="80"/>
        </w:rPr>
        <w:t>parcial</w:t>
      </w:r>
      <w:r>
        <w:rPr>
          <w:rFonts w:ascii="Arial" w:hAnsi="Arial"/>
          <w:b/>
        </w:rPr>
        <w:t> </w:t>
      </w:r>
      <w:r>
        <w:rPr>
          <w:rFonts w:ascii="Arial" w:hAnsi="Arial"/>
          <w:b/>
          <w:w w:val="80"/>
        </w:rPr>
        <w:t>consonância</w:t>
      </w:r>
      <w:r>
        <w:rPr>
          <w:rFonts w:ascii="Arial" w:hAnsi="Arial"/>
          <w:b/>
        </w:rPr>
        <w:t> </w:t>
      </w:r>
      <w:r>
        <w:rPr>
          <w:w w:val="80"/>
        </w:rPr>
        <w:t>com</w:t>
      </w:r>
      <w:r>
        <w:rPr/>
        <w:t> </w:t>
      </w:r>
      <w:r>
        <w:rPr>
          <w:w w:val="80"/>
        </w:rPr>
        <w:t>o</w:t>
      </w:r>
      <w:r>
        <w:rPr/>
        <w:t> </w:t>
      </w:r>
      <w:r>
        <w:rPr>
          <w:w w:val="80"/>
        </w:rPr>
        <w:t>pronunciamento</w:t>
      </w:r>
      <w:r>
        <w:rPr>
          <w:spacing w:val="40"/>
        </w:rPr>
        <w:t> </w:t>
      </w:r>
      <w:r>
        <w:rPr>
          <w:w w:val="90"/>
        </w:rPr>
        <w:t>do</w:t>
      </w:r>
      <w:r>
        <w:rPr>
          <w:w w:val="90"/>
        </w:rPr>
        <w:t> Ministério</w:t>
      </w:r>
      <w:r>
        <w:rPr>
          <w:w w:val="90"/>
        </w:rPr>
        <w:t> Público</w:t>
      </w:r>
      <w:r>
        <w:rPr>
          <w:w w:val="90"/>
        </w:rPr>
        <w:t> junto</w:t>
      </w:r>
      <w:r>
        <w:rPr>
          <w:w w:val="90"/>
        </w:rPr>
        <w:t> a</w:t>
      </w:r>
      <w:r>
        <w:rPr>
          <w:w w:val="90"/>
        </w:rPr>
        <w:t> este</w:t>
      </w:r>
      <w:r>
        <w:rPr>
          <w:w w:val="90"/>
        </w:rPr>
        <w:t> Tribunal:</w:t>
      </w:r>
      <w:r>
        <w:rPr>
          <w:w w:val="90"/>
        </w:rPr>
        <w:t> </w:t>
      </w:r>
      <w:r>
        <w:rPr>
          <w:rFonts w:ascii="Arial" w:hAnsi="Arial"/>
          <w:b/>
          <w:w w:val="90"/>
        </w:rPr>
        <w:t>10.1.</w:t>
      </w:r>
      <w:r>
        <w:rPr>
          <w:rFonts w:ascii="Arial" w:hAnsi="Arial"/>
          <w:b/>
          <w:w w:val="90"/>
        </w:rPr>
        <w:t> Emite</w:t>
      </w:r>
      <w:r>
        <w:rPr>
          <w:rFonts w:ascii="Arial" w:hAnsi="Arial"/>
          <w:b/>
          <w:w w:val="90"/>
        </w:rPr>
        <w:t> Parecer</w:t>
      </w:r>
      <w:r>
        <w:rPr>
          <w:rFonts w:ascii="Arial" w:hAnsi="Arial"/>
          <w:b/>
          <w:w w:val="90"/>
        </w:rPr>
        <w:t> Prévio</w:t>
      </w:r>
      <w:r>
        <w:rPr>
          <w:rFonts w:ascii="Arial" w:hAnsi="Arial"/>
          <w:b/>
          <w:w w:val="90"/>
        </w:rPr>
        <w:t> recomendando</w:t>
      </w:r>
      <w:r>
        <w:rPr>
          <w:rFonts w:ascii="Arial" w:hAnsi="Arial"/>
          <w:b/>
          <w:w w:val="90"/>
        </w:rPr>
        <w:t> à</w:t>
      </w:r>
      <w:r>
        <w:rPr>
          <w:rFonts w:ascii="Arial" w:hAnsi="Arial"/>
          <w:b/>
          <w:w w:val="90"/>
        </w:rPr>
        <w:t> Câmara</w:t>
      </w:r>
      <w:r>
        <w:rPr>
          <w:rFonts w:ascii="Arial" w:hAnsi="Arial"/>
          <w:b/>
          <w:w w:val="90"/>
        </w:rPr>
        <w:t> Municipal</w:t>
      </w:r>
      <w:r>
        <w:rPr>
          <w:rFonts w:ascii="Arial" w:hAnsi="Arial"/>
          <w:b/>
          <w:w w:val="90"/>
        </w:rPr>
        <w:t> a </w:t>
      </w:r>
      <w:r>
        <w:rPr>
          <w:rFonts w:ascii="Arial" w:hAnsi="Arial"/>
          <w:b/>
          <w:spacing w:val="-2"/>
          <w:w w:val="90"/>
        </w:rPr>
        <w:t>aprovação</w:t>
      </w:r>
      <w:r>
        <w:rPr>
          <w:rFonts w:ascii="Arial" w:hAnsi="Arial"/>
          <w:b/>
          <w:spacing w:val="-2"/>
          <w:w w:val="90"/>
        </w:rPr>
        <w:t> </w:t>
      </w:r>
      <w:r>
        <w:rPr>
          <w:spacing w:val="-2"/>
          <w:w w:val="90"/>
        </w:rPr>
        <w:t>da</w:t>
      </w:r>
      <w:r>
        <w:rPr>
          <w:spacing w:val="-2"/>
          <w:w w:val="90"/>
        </w:rPr>
        <w:t> Prestação</w:t>
      </w:r>
      <w:r>
        <w:rPr>
          <w:spacing w:val="-3"/>
          <w:w w:val="90"/>
        </w:rPr>
        <w:t> </w:t>
      </w:r>
      <w:r>
        <w:rPr>
          <w:spacing w:val="-2"/>
          <w:w w:val="90"/>
        </w:rPr>
        <w:t>de</w:t>
      </w:r>
      <w:r>
        <w:rPr>
          <w:spacing w:val="-2"/>
          <w:w w:val="90"/>
        </w:rPr>
        <w:t> Contas</w:t>
      </w:r>
      <w:r>
        <w:rPr>
          <w:spacing w:val="-2"/>
          <w:w w:val="90"/>
        </w:rPr>
        <w:t> Anual</w:t>
      </w:r>
      <w:r>
        <w:rPr>
          <w:spacing w:val="-2"/>
          <w:w w:val="90"/>
        </w:rPr>
        <w:t> da</w:t>
      </w:r>
      <w:r>
        <w:rPr>
          <w:spacing w:val="-2"/>
          <w:w w:val="90"/>
        </w:rPr>
        <w:t> Prefeitura</w:t>
      </w:r>
      <w:r>
        <w:rPr>
          <w:spacing w:val="-2"/>
          <w:w w:val="90"/>
        </w:rPr>
        <w:t> Municipal</w:t>
      </w:r>
      <w:r>
        <w:rPr>
          <w:spacing w:val="-2"/>
          <w:w w:val="90"/>
        </w:rPr>
        <w:t> de</w:t>
      </w:r>
      <w:r>
        <w:rPr>
          <w:spacing w:val="-2"/>
          <w:w w:val="90"/>
        </w:rPr>
        <w:t> Alvarães,</w:t>
      </w:r>
      <w:r>
        <w:rPr>
          <w:spacing w:val="-2"/>
          <w:w w:val="90"/>
        </w:rPr>
        <w:t> referente</w:t>
      </w:r>
      <w:r>
        <w:rPr>
          <w:spacing w:val="-2"/>
          <w:w w:val="90"/>
        </w:rPr>
        <w:t> ao</w:t>
      </w:r>
      <w:r>
        <w:rPr>
          <w:spacing w:val="-2"/>
          <w:w w:val="90"/>
        </w:rPr>
        <w:t> exercício</w:t>
      </w:r>
      <w:r>
        <w:rPr>
          <w:spacing w:val="-3"/>
          <w:w w:val="90"/>
        </w:rPr>
        <w:t> </w:t>
      </w:r>
      <w:r>
        <w:rPr>
          <w:spacing w:val="-2"/>
          <w:w w:val="90"/>
        </w:rPr>
        <w:t>de</w:t>
      </w:r>
      <w:r>
        <w:rPr>
          <w:spacing w:val="-2"/>
          <w:w w:val="90"/>
        </w:rPr>
        <w:t> 2021,</w:t>
      </w:r>
      <w:r>
        <w:rPr>
          <w:spacing w:val="-2"/>
          <w:w w:val="90"/>
        </w:rPr>
        <w:t> de </w:t>
      </w:r>
      <w:r>
        <w:rPr>
          <w:w w:val="80"/>
        </w:rPr>
        <w:t>responsabilidade</w:t>
      </w:r>
      <w:r>
        <w:rPr/>
        <w:t> </w:t>
      </w:r>
      <w:r>
        <w:rPr>
          <w:w w:val="80"/>
        </w:rPr>
        <w:t>da</w:t>
      </w:r>
      <w:r>
        <w:rPr/>
        <w:t> </w:t>
      </w:r>
      <w:r>
        <w:rPr>
          <w:w w:val="80"/>
        </w:rPr>
        <w:t>Sr.</w:t>
      </w:r>
      <w:r>
        <w:rPr/>
        <w:t> </w:t>
      </w:r>
      <w:r>
        <w:rPr>
          <w:w w:val="80"/>
        </w:rPr>
        <w:t>Lucenildo</w:t>
      </w:r>
      <w:r>
        <w:rPr/>
        <w:t> </w:t>
      </w:r>
      <w:r>
        <w:rPr>
          <w:w w:val="80"/>
        </w:rPr>
        <w:t>de</w:t>
      </w:r>
      <w:r>
        <w:rPr/>
        <w:t> </w:t>
      </w:r>
      <w:r>
        <w:rPr>
          <w:w w:val="80"/>
        </w:rPr>
        <w:t>Souza</w:t>
      </w:r>
      <w:r>
        <w:rPr/>
        <w:t> </w:t>
      </w:r>
      <w:r>
        <w:rPr>
          <w:w w:val="80"/>
        </w:rPr>
        <w:t>Macedo,</w:t>
      </w:r>
      <w:r>
        <w:rPr/>
        <w:t> </w:t>
      </w:r>
      <w:r>
        <w:rPr>
          <w:w w:val="80"/>
        </w:rPr>
        <w:t>Prefeito</w:t>
      </w:r>
      <w:r>
        <w:rPr/>
        <w:t> </w:t>
      </w:r>
      <w:r>
        <w:rPr>
          <w:w w:val="80"/>
        </w:rPr>
        <w:t>e</w:t>
      </w:r>
      <w:r>
        <w:rPr/>
        <w:t> </w:t>
      </w:r>
      <w:r>
        <w:rPr>
          <w:w w:val="80"/>
        </w:rPr>
        <w:t>Ordenador</w:t>
      </w:r>
      <w:r>
        <w:rPr/>
        <w:t> </w:t>
      </w:r>
      <w:r>
        <w:rPr>
          <w:w w:val="80"/>
        </w:rPr>
        <w:t>de</w:t>
      </w:r>
      <w:r>
        <w:rPr/>
        <w:t> </w:t>
      </w:r>
      <w:r>
        <w:rPr>
          <w:w w:val="80"/>
        </w:rPr>
        <w:t>Despesas,</w:t>
      </w:r>
      <w:r>
        <w:rPr/>
        <w:t> </w:t>
      </w:r>
      <w:r>
        <w:rPr>
          <w:w w:val="80"/>
        </w:rPr>
        <w:t>à</w:t>
      </w:r>
      <w:r>
        <w:rPr/>
        <w:t> </w:t>
      </w:r>
      <w:r>
        <w:rPr>
          <w:w w:val="80"/>
        </w:rPr>
        <w:t>época,</w:t>
      </w:r>
      <w:r>
        <w:rPr/>
        <w:t> </w:t>
      </w:r>
      <w:r>
        <w:rPr>
          <w:w w:val="80"/>
        </w:rPr>
        <w:t>nos</w:t>
      </w:r>
      <w:r>
        <w:rPr/>
        <w:t> </w:t>
      </w:r>
      <w:r>
        <w:rPr>
          <w:w w:val="80"/>
        </w:rPr>
        <w:t>termos</w:t>
      </w:r>
      <w:r>
        <w:rPr/>
        <w:t> </w:t>
      </w:r>
      <w:r>
        <w:rPr>
          <w:w w:val="80"/>
        </w:rPr>
        <w:t>do</w:t>
      </w:r>
      <w:r>
        <w:rPr/>
        <w:t> </w:t>
      </w:r>
      <w:r>
        <w:rPr>
          <w:w w:val="80"/>
        </w:rPr>
        <w:t>art.</w:t>
      </w:r>
      <w:r>
        <w:rPr/>
        <w:t> </w:t>
      </w:r>
      <w:r>
        <w:rPr>
          <w:w w:val="80"/>
        </w:rPr>
        <w:t>31,</w:t>
      </w:r>
    </w:p>
    <w:p>
      <w:pPr>
        <w:pStyle w:val="BodyText"/>
        <w:ind w:right="136"/>
      </w:pPr>
      <w:r>
        <w:rPr>
          <w:w w:val="80"/>
        </w:rPr>
        <w:t>§§</w:t>
      </w:r>
      <w:r>
        <w:rPr/>
        <w:t> </w:t>
      </w:r>
      <w:r>
        <w:rPr>
          <w:w w:val="80"/>
        </w:rPr>
        <w:t>1º</w:t>
      </w:r>
      <w:r>
        <w:rPr/>
        <w:t> </w:t>
      </w:r>
      <w:r>
        <w:rPr>
          <w:w w:val="80"/>
        </w:rPr>
        <w:t>e</w:t>
      </w:r>
      <w:r>
        <w:rPr/>
        <w:t> </w:t>
      </w:r>
      <w:r>
        <w:rPr>
          <w:w w:val="80"/>
        </w:rPr>
        <w:t>2º,</w:t>
      </w:r>
      <w:r>
        <w:rPr/>
        <w:t> </w:t>
      </w:r>
      <w:r>
        <w:rPr>
          <w:w w:val="80"/>
        </w:rPr>
        <w:t>da</w:t>
      </w:r>
      <w:r>
        <w:rPr/>
        <w:t> </w:t>
      </w:r>
      <w:r>
        <w:rPr>
          <w:w w:val="80"/>
        </w:rPr>
        <w:t>CRFB/88</w:t>
      </w:r>
      <w:r>
        <w:rPr/>
        <w:t> </w:t>
      </w:r>
      <w:r>
        <w:rPr>
          <w:w w:val="80"/>
        </w:rPr>
        <w:t>c/c</w:t>
      </w:r>
      <w:r>
        <w:rPr/>
        <w:t> </w:t>
      </w:r>
      <w:r>
        <w:rPr>
          <w:w w:val="80"/>
        </w:rPr>
        <w:t>o</w:t>
      </w:r>
      <w:r>
        <w:rPr/>
        <w:t> </w:t>
      </w:r>
      <w:r>
        <w:rPr>
          <w:w w:val="80"/>
        </w:rPr>
        <w:t>art.</w:t>
      </w:r>
      <w:r>
        <w:rPr/>
        <w:t> </w:t>
      </w:r>
      <w:r>
        <w:rPr>
          <w:w w:val="80"/>
        </w:rPr>
        <w:t>127</w:t>
      </w:r>
      <w:r>
        <w:rPr/>
        <w:t> </w:t>
      </w:r>
      <w:r>
        <w:rPr>
          <w:w w:val="80"/>
        </w:rPr>
        <w:t>da</w:t>
      </w:r>
      <w:r>
        <w:rPr/>
        <w:t> </w:t>
      </w:r>
      <w:r>
        <w:rPr>
          <w:w w:val="80"/>
        </w:rPr>
        <w:t>Constituição</w:t>
      </w:r>
      <w:r>
        <w:rPr/>
        <w:t> </w:t>
      </w:r>
      <w:r>
        <w:rPr>
          <w:w w:val="80"/>
        </w:rPr>
        <w:t>do</w:t>
      </w:r>
      <w:r>
        <w:rPr/>
        <w:t> </w:t>
      </w:r>
      <w:r>
        <w:rPr>
          <w:w w:val="80"/>
        </w:rPr>
        <w:t>Estado</w:t>
      </w:r>
      <w:r>
        <w:rPr/>
        <w:t> </w:t>
      </w:r>
      <w:r>
        <w:rPr>
          <w:w w:val="80"/>
        </w:rPr>
        <w:t>do</w:t>
      </w:r>
      <w:r>
        <w:rPr/>
        <w:t> </w:t>
      </w:r>
      <w:r>
        <w:rPr>
          <w:w w:val="80"/>
        </w:rPr>
        <w:t>Amazonas,</w:t>
      </w:r>
      <w:r>
        <w:rPr/>
        <w:t> </w:t>
      </w:r>
      <w:r>
        <w:rPr>
          <w:w w:val="80"/>
        </w:rPr>
        <w:t>art. 18,</w:t>
      </w:r>
      <w:r>
        <w:rPr/>
        <w:t> </w:t>
      </w:r>
      <w:r>
        <w:rPr>
          <w:w w:val="80"/>
        </w:rPr>
        <w:t>I,</w:t>
      </w:r>
      <w:r>
        <w:rPr/>
        <w:t> </w:t>
      </w:r>
      <w:r>
        <w:rPr>
          <w:w w:val="80"/>
        </w:rPr>
        <w:t>da</w:t>
      </w:r>
      <w:r>
        <w:rPr/>
        <w:t> </w:t>
      </w:r>
      <w:r>
        <w:rPr>
          <w:w w:val="80"/>
        </w:rPr>
        <w:t>Lei Complementar nº</w:t>
      </w:r>
      <w:r>
        <w:rPr/>
        <w:t> </w:t>
      </w:r>
      <w:r>
        <w:rPr>
          <w:w w:val="80"/>
        </w:rPr>
        <w:t>06/91 e </w:t>
      </w:r>
      <w:r>
        <w:rPr>
          <w:w w:val="85"/>
        </w:rPr>
        <w:t>art. 1º, I, e art.</w:t>
      </w:r>
      <w:r>
        <w:rPr>
          <w:spacing w:val="-1"/>
          <w:w w:val="85"/>
        </w:rPr>
        <w:t> </w:t>
      </w:r>
      <w:r>
        <w:rPr>
          <w:w w:val="85"/>
        </w:rPr>
        <w:t>29</w:t>
      </w:r>
      <w:r>
        <w:rPr>
          <w:spacing w:val="-1"/>
          <w:w w:val="85"/>
        </w:rPr>
        <w:t> </w:t>
      </w:r>
      <w:r>
        <w:rPr>
          <w:w w:val="85"/>
        </w:rPr>
        <w:t>da</w:t>
      </w:r>
      <w:r>
        <w:rPr>
          <w:spacing w:val="-1"/>
          <w:w w:val="85"/>
        </w:rPr>
        <w:t> </w:t>
      </w:r>
      <w:r>
        <w:rPr>
          <w:w w:val="85"/>
        </w:rPr>
        <w:t>Lei</w:t>
      </w:r>
      <w:r>
        <w:rPr>
          <w:spacing w:val="-1"/>
          <w:w w:val="85"/>
        </w:rPr>
        <w:t> </w:t>
      </w:r>
      <w:r>
        <w:rPr>
          <w:w w:val="85"/>
        </w:rPr>
        <w:t>nº 2.432/96, e art.</w:t>
      </w:r>
      <w:r>
        <w:rPr>
          <w:spacing w:val="-1"/>
          <w:w w:val="85"/>
        </w:rPr>
        <w:t> </w:t>
      </w:r>
      <w:r>
        <w:rPr>
          <w:w w:val="85"/>
        </w:rPr>
        <w:t>3º</w:t>
      </w:r>
      <w:r>
        <w:rPr>
          <w:spacing w:val="-1"/>
          <w:w w:val="85"/>
        </w:rPr>
        <w:t> </w:t>
      </w:r>
      <w:r>
        <w:rPr>
          <w:w w:val="85"/>
        </w:rPr>
        <w:t>da Resolução TCE</w:t>
      </w:r>
      <w:r>
        <w:rPr>
          <w:spacing w:val="-1"/>
          <w:w w:val="85"/>
        </w:rPr>
        <w:t> </w:t>
      </w:r>
      <w:r>
        <w:rPr>
          <w:w w:val="85"/>
        </w:rPr>
        <w:t>nº</w:t>
      </w:r>
      <w:r>
        <w:rPr>
          <w:spacing w:val="-1"/>
          <w:w w:val="85"/>
        </w:rPr>
        <w:t> </w:t>
      </w:r>
      <w:r>
        <w:rPr>
          <w:w w:val="85"/>
        </w:rPr>
        <w:t>09/87. </w:t>
      </w:r>
      <w:r>
        <w:rPr>
          <w:rFonts w:ascii="Arial" w:hAnsi="Arial"/>
          <w:b/>
          <w:w w:val="85"/>
        </w:rPr>
        <w:t>ACÓRDÃO Nº 73/2024: </w:t>
      </w:r>
      <w:r>
        <w:rPr>
          <w:w w:val="85"/>
        </w:rPr>
        <w:t>Vistos, relatados</w:t>
      </w:r>
      <w:r>
        <w:rPr>
          <w:spacing w:val="-3"/>
          <w:w w:val="85"/>
        </w:rPr>
        <w:t> </w:t>
      </w:r>
      <w:r>
        <w:rPr>
          <w:w w:val="85"/>
        </w:rPr>
        <w:t>e </w:t>
      </w:r>
      <w:r>
        <w:rPr>
          <w:w w:val="80"/>
        </w:rPr>
        <w:t>discutidos</w:t>
      </w:r>
      <w:r>
        <w:rPr/>
        <w:t>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w:t>
      </w:r>
      <w:r>
        <w:rPr/>
        <w:t> </w:t>
      </w:r>
      <w:r>
        <w:rPr>
          <w:w w:val="80"/>
        </w:rPr>
        <w:t>do Estado do Amazonas, reunidos em Sessão do</w:t>
      </w:r>
      <w:r>
        <w:rPr/>
        <w:t> </w:t>
      </w:r>
      <w:r>
        <w:rPr>
          <w:rFonts w:ascii="Arial" w:hAnsi="Arial"/>
          <w:b/>
          <w:w w:val="80"/>
        </w:rPr>
        <w:t>Tribunal Pleno</w:t>
      </w:r>
      <w:r>
        <w:rPr>
          <w:w w:val="80"/>
        </w:rPr>
        <w:t>, no exercício da competência atribuída pelos arts. 5º, II e </w:t>
      </w:r>
      <w:r>
        <w:rPr>
          <w:w w:val="85"/>
        </w:rPr>
        <w:t>11, III, “a” item 1, da Resolução nº 04/2002-TCE/AM, </w:t>
      </w:r>
      <w:r>
        <w:rPr>
          <w:rFonts w:ascii="Arial" w:hAnsi="Arial"/>
          <w:b/>
          <w:w w:val="85"/>
        </w:rPr>
        <w:t>à unanimidade</w:t>
      </w:r>
      <w:r>
        <w:rPr>
          <w:w w:val="85"/>
        </w:rPr>
        <w:t>, nos termos do voto do Excelentíssimo Senhor </w:t>
      </w:r>
      <w:r>
        <w:rPr>
          <w:w w:val="80"/>
        </w:rPr>
        <w:t>Conselheiro-Relator, que passa a ser parte integrante do Parecer Prévio,</w:t>
      </w:r>
      <w:r>
        <w:rPr/>
        <w:t> </w:t>
      </w:r>
      <w:r>
        <w:rPr>
          <w:rFonts w:ascii="Arial" w:hAnsi="Arial"/>
          <w:b/>
          <w:w w:val="80"/>
        </w:rPr>
        <w:t>em parcial consonância </w:t>
      </w:r>
      <w:r>
        <w:rPr>
          <w:w w:val="80"/>
        </w:rPr>
        <w:t>com o pronunciamento</w:t>
      </w:r>
      <w:r>
        <w:rPr>
          <w:spacing w:val="80"/>
        </w:rPr>
        <w:t> </w:t>
      </w:r>
      <w:r>
        <w:rPr>
          <w:w w:val="85"/>
        </w:rPr>
        <w:t>do</w:t>
      </w:r>
      <w:r>
        <w:rPr>
          <w:spacing w:val="-1"/>
          <w:w w:val="85"/>
        </w:rPr>
        <w:t> </w:t>
      </w:r>
      <w:r>
        <w:rPr>
          <w:w w:val="85"/>
        </w:rPr>
        <w:t>Ministério</w:t>
      </w:r>
      <w:r>
        <w:rPr>
          <w:spacing w:val="-1"/>
          <w:w w:val="85"/>
        </w:rPr>
        <w:t> </w:t>
      </w:r>
      <w:r>
        <w:rPr>
          <w:w w:val="85"/>
        </w:rPr>
        <w:t>Público</w:t>
      </w:r>
      <w:r>
        <w:rPr>
          <w:spacing w:val="-1"/>
          <w:w w:val="85"/>
        </w:rPr>
        <w:t> </w:t>
      </w:r>
      <w:r>
        <w:rPr>
          <w:w w:val="85"/>
        </w:rPr>
        <w:t>junto</w:t>
      </w:r>
      <w:r>
        <w:rPr>
          <w:spacing w:val="-2"/>
          <w:w w:val="85"/>
        </w:rPr>
        <w:t> </w:t>
      </w:r>
      <w:r>
        <w:rPr>
          <w:w w:val="85"/>
        </w:rPr>
        <w:t>a</w:t>
      </w:r>
      <w:r>
        <w:rPr>
          <w:spacing w:val="-1"/>
          <w:w w:val="85"/>
        </w:rPr>
        <w:t> </w:t>
      </w:r>
      <w:r>
        <w:rPr>
          <w:w w:val="85"/>
        </w:rPr>
        <w:t>este Tribunal,</w:t>
      </w:r>
      <w:r>
        <w:rPr>
          <w:spacing w:val="-2"/>
          <w:w w:val="85"/>
        </w:rPr>
        <w:t> </w:t>
      </w:r>
      <w:r>
        <w:rPr>
          <w:w w:val="85"/>
        </w:rPr>
        <w:t>no</w:t>
      </w:r>
      <w:r>
        <w:rPr>
          <w:spacing w:val="-1"/>
          <w:w w:val="85"/>
        </w:rPr>
        <w:t> </w:t>
      </w:r>
      <w:r>
        <w:rPr>
          <w:w w:val="85"/>
        </w:rPr>
        <w:t>sentido</w:t>
      </w:r>
      <w:r>
        <w:rPr>
          <w:spacing w:val="-2"/>
          <w:w w:val="85"/>
        </w:rPr>
        <w:t> </w:t>
      </w:r>
      <w:r>
        <w:rPr>
          <w:w w:val="85"/>
        </w:rPr>
        <w:t>de: </w:t>
      </w:r>
      <w:r>
        <w:rPr>
          <w:rFonts w:ascii="Arial" w:hAnsi="Arial"/>
          <w:b/>
          <w:w w:val="85"/>
        </w:rPr>
        <w:t>10.1.</w:t>
      </w:r>
      <w:r>
        <w:rPr>
          <w:rFonts w:ascii="Arial" w:hAnsi="Arial"/>
          <w:b/>
          <w:spacing w:val="-1"/>
          <w:w w:val="85"/>
        </w:rPr>
        <w:t> </w:t>
      </w:r>
      <w:r>
        <w:rPr>
          <w:rFonts w:ascii="Arial" w:hAnsi="Arial"/>
          <w:b/>
          <w:w w:val="85"/>
        </w:rPr>
        <w:t>Recomendar </w:t>
      </w:r>
      <w:r>
        <w:rPr>
          <w:w w:val="85"/>
        </w:rPr>
        <w:t>à</w:t>
      </w:r>
      <w:r>
        <w:rPr>
          <w:spacing w:val="-2"/>
          <w:w w:val="85"/>
        </w:rPr>
        <w:t> </w:t>
      </w:r>
      <w:r>
        <w:rPr>
          <w:w w:val="85"/>
        </w:rPr>
        <w:t>atual</w:t>
      </w:r>
      <w:r>
        <w:rPr>
          <w:spacing w:val="-2"/>
          <w:w w:val="85"/>
        </w:rPr>
        <w:t> </w:t>
      </w:r>
      <w:r>
        <w:rPr>
          <w:w w:val="85"/>
        </w:rPr>
        <w:t>gestão</w:t>
      </w:r>
      <w:r>
        <w:rPr>
          <w:spacing w:val="-1"/>
          <w:w w:val="85"/>
        </w:rPr>
        <w:t> </w:t>
      </w:r>
      <w:r>
        <w:rPr>
          <w:w w:val="85"/>
        </w:rPr>
        <w:t>da</w:t>
      </w:r>
      <w:r>
        <w:rPr>
          <w:spacing w:val="-1"/>
          <w:w w:val="85"/>
        </w:rPr>
        <w:t> </w:t>
      </w:r>
      <w:r>
        <w:rPr>
          <w:w w:val="85"/>
        </w:rPr>
        <w:t>Prefeitura</w:t>
      </w:r>
      <w:r>
        <w:rPr>
          <w:spacing w:val="-3"/>
          <w:w w:val="85"/>
        </w:rPr>
        <w:t> </w:t>
      </w:r>
      <w:r>
        <w:rPr>
          <w:w w:val="85"/>
        </w:rPr>
        <w:t>Municipal</w:t>
      </w:r>
      <w:r>
        <w:rPr>
          <w:spacing w:val="-2"/>
          <w:w w:val="85"/>
        </w:rPr>
        <w:t> </w:t>
      </w:r>
      <w:r>
        <w:rPr>
          <w:w w:val="85"/>
        </w:rPr>
        <w:t>de Alvarães que: </w:t>
      </w:r>
      <w:r>
        <w:rPr>
          <w:rFonts w:ascii="Arial" w:hAnsi="Arial"/>
          <w:b/>
          <w:w w:val="85"/>
        </w:rPr>
        <w:t>10.1.1. </w:t>
      </w:r>
      <w:r>
        <w:rPr>
          <w:w w:val="85"/>
        </w:rPr>
        <w:t>Cumpra os prazos de publicação dos Demonstrativos Fiscais previstos na Lei Complementar nº 101/2000</w:t>
      </w:r>
      <w:r>
        <w:rPr>
          <w:w w:val="85"/>
        </w:rPr>
        <w:t> -</w:t>
      </w:r>
      <w:r>
        <w:rPr>
          <w:w w:val="85"/>
        </w:rPr>
        <w:t> Lei</w:t>
      </w:r>
      <w:r>
        <w:rPr>
          <w:w w:val="85"/>
        </w:rPr>
        <w:t> de</w:t>
      </w:r>
      <w:r>
        <w:rPr>
          <w:w w:val="85"/>
        </w:rPr>
        <w:t> Responsabilidade</w:t>
      </w:r>
      <w:r>
        <w:rPr>
          <w:w w:val="85"/>
        </w:rPr>
        <w:t> Fiscal</w:t>
      </w:r>
      <w:r>
        <w:rPr>
          <w:w w:val="85"/>
        </w:rPr>
        <w:t> (LRF),</w:t>
      </w:r>
      <w:r>
        <w:rPr>
          <w:w w:val="85"/>
        </w:rPr>
        <w:t> em especial</w:t>
      </w:r>
      <w:r>
        <w:rPr>
          <w:w w:val="85"/>
        </w:rPr>
        <w:t> os</w:t>
      </w:r>
      <w:r>
        <w:rPr>
          <w:w w:val="85"/>
        </w:rPr>
        <w:t> Relatórios Resumidos</w:t>
      </w:r>
      <w:r>
        <w:rPr>
          <w:w w:val="85"/>
        </w:rPr>
        <w:t> da</w:t>
      </w:r>
      <w:r>
        <w:rPr>
          <w:w w:val="85"/>
        </w:rPr>
        <w:t> Execução Orçamentária </w:t>
      </w:r>
      <w:r>
        <w:rPr>
          <w:w w:val="80"/>
        </w:rPr>
        <w:t>(RREO) e os Relatórios de Gestão Fiscal (RGF), bem como os demais demonstrativos a eles vinculados;</w:t>
      </w:r>
      <w:r>
        <w:rPr/>
        <w:t> </w:t>
      </w:r>
      <w:r>
        <w:rPr>
          <w:rFonts w:ascii="Arial" w:hAnsi="Arial"/>
          <w:b/>
          <w:w w:val="80"/>
        </w:rPr>
        <w:t>10.1.2. </w:t>
      </w:r>
      <w:r>
        <w:rPr>
          <w:w w:val="80"/>
        </w:rPr>
        <w:t>Cumpra o </w:t>
      </w:r>
      <w:r>
        <w:rPr>
          <w:w w:val="85"/>
        </w:rPr>
        <w:t>prazo de envio (mensal e anual) de todos os documentos requeridos nas Prestações de Contas Mensais e Anuais, </w:t>
      </w:r>
      <w:r>
        <w:rPr>
          <w:spacing w:val="-2"/>
          <w:w w:val="85"/>
        </w:rPr>
        <w:t>conforme os normativos desta Corte de Contas;</w:t>
      </w:r>
      <w:r>
        <w:rPr>
          <w:spacing w:val="-4"/>
        </w:rPr>
        <w:t> </w:t>
      </w:r>
      <w:r>
        <w:rPr>
          <w:rFonts w:ascii="Arial" w:hAnsi="Arial"/>
          <w:b/>
          <w:spacing w:val="-2"/>
          <w:w w:val="85"/>
        </w:rPr>
        <w:t>10.1.3. </w:t>
      </w:r>
      <w:r>
        <w:rPr>
          <w:spacing w:val="-2"/>
          <w:w w:val="85"/>
        </w:rPr>
        <w:t>Mantenha o Portal da Transparência atualizado, com divulgação </w:t>
      </w:r>
      <w:r>
        <w:rPr>
          <w:w w:val="80"/>
        </w:rPr>
        <w:t>em</w:t>
      </w:r>
      <w:r>
        <w:rPr>
          <w:spacing w:val="-5"/>
        </w:rPr>
        <w:t> </w:t>
      </w:r>
      <w:r>
        <w:rPr>
          <w:w w:val="80"/>
        </w:rPr>
        <w:t>tempo</w:t>
      </w:r>
      <w:r>
        <w:rPr>
          <w:spacing w:val="-4"/>
        </w:rPr>
        <w:t> </w:t>
      </w:r>
      <w:r>
        <w:rPr>
          <w:w w:val="80"/>
        </w:rPr>
        <w:t>real</w:t>
      </w:r>
      <w:r>
        <w:rPr>
          <w:spacing w:val="-6"/>
        </w:rPr>
        <w:t> </w:t>
      </w:r>
      <w:r>
        <w:rPr>
          <w:w w:val="80"/>
        </w:rPr>
        <w:t>das</w:t>
      </w:r>
      <w:r>
        <w:rPr>
          <w:spacing w:val="-3"/>
        </w:rPr>
        <w:t> </w:t>
      </w:r>
      <w:r>
        <w:rPr>
          <w:w w:val="80"/>
        </w:rPr>
        <w:t>informações</w:t>
      </w:r>
      <w:r>
        <w:rPr>
          <w:spacing w:val="-3"/>
        </w:rPr>
        <w:t> </w:t>
      </w:r>
      <w:r>
        <w:rPr>
          <w:w w:val="80"/>
        </w:rPr>
        <w:t>de</w:t>
      </w:r>
      <w:r>
        <w:rPr>
          <w:spacing w:val="-2"/>
        </w:rPr>
        <w:t> </w:t>
      </w:r>
      <w:r>
        <w:rPr>
          <w:w w:val="80"/>
        </w:rPr>
        <w:t>interesse</w:t>
      </w:r>
      <w:r>
        <w:rPr>
          <w:spacing w:val="-5"/>
        </w:rPr>
        <w:t> </w:t>
      </w:r>
      <w:r>
        <w:rPr>
          <w:w w:val="80"/>
        </w:rPr>
        <w:t>coletivo</w:t>
      </w:r>
      <w:r>
        <w:rPr>
          <w:spacing w:val="-2"/>
        </w:rPr>
        <w:t> </w:t>
      </w:r>
      <w:r>
        <w:rPr>
          <w:w w:val="80"/>
        </w:rPr>
        <w:t>ou</w:t>
      </w:r>
      <w:r>
        <w:rPr>
          <w:spacing w:val="-4"/>
        </w:rPr>
        <w:t> </w:t>
      </w:r>
      <w:r>
        <w:rPr>
          <w:w w:val="80"/>
        </w:rPr>
        <w:t>geral,</w:t>
      </w:r>
      <w:r>
        <w:rPr>
          <w:spacing w:val="-3"/>
        </w:rPr>
        <w:t> </w:t>
      </w:r>
      <w:r>
        <w:rPr>
          <w:w w:val="80"/>
        </w:rPr>
        <w:t>conforme</w:t>
      </w:r>
      <w:r>
        <w:rPr>
          <w:spacing w:val="-3"/>
        </w:rPr>
        <w:t> </w:t>
      </w:r>
      <w:r>
        <w:rPr>
          <w:w w:val="80"/>
        </w:rPr>
        <w:t>dispõe</w:t>
      </w:r>
      <w:r>
        <w:rPr>
          <w:spacing w:val="-4"/>
        </w:rPr>
        <w:t> </w:t>
      </w:r>
      <w:r>
        <w:rPr>
          <w:w w:val="80"/>
        </w:rPr>
        <w:t>o</w:t>
      </w:r>
      <w:r>
        <w:rPr>
          <w:spacing w:val="-5"/>
        </w:rPr>
        <w:t> </w:t>
      </w:r>
      <w:r>
        <w:rPr>
          <w:w w:val="80"/>
        </w:rPr>
        <w:t>art.</w:t>
      </w:r>
      <w:r>
        <w:rPr>
          <w:spacing w:val="-4"/>
        </w:rPr>
        <w:t> </w:t>
      </w:r>
      <w:r>
        <w:rPr>
          <w:w w:val="80"/>
        </w:rPr>
        <w:t>8º,</w:t>
      </w:r>
      <w:r>
        <w:rPr>
          <w:spacing w:val="-4"/>
        </w:rPr>
        <w:t> </w:t>
      </w:r>
      <w:r>
        <w:rPr>
          <w:w w:val="80"/>
        </w:rPr>
        <w:t>§§</w:t>
      </w:r>
      <w:r>
        <w:rPr>
          <w:spacing w:val="-6"/>
        </w:rPr>
        <w:t> </w:t>
      </w:r>
      <w:r>
        <w:rPr>
          <w:w w:val="80"/>
        </w:rPr>
        <w:t>2º</w:t>
      </w:r>
      <w:r>
        <w:rPr>
          <w:spacing w:val="-5"/>
        </w:rPr>
        <w:t> </w:t>
      </w:r>
      <w:r>
        <w:rPr>
          <w:w w:val="80"/>
        </w:rPr>
        <w:t>e</w:t>
      </w:r>
      <w:r>
        <w:rPr>
          <w:spacing w:val="-1"/>
        </w:rPr>
        <w:t> </w:t>
      </w:r>
      <w:r>
        <w:rPr>
          <w:w w:val="80"/>
        </w:rPr>
        <w:t>4º,</w:t>
      </w:r>
      <w:r>
        <w:rPr>
          <w:spacing w:val="-2"/>
        </w:rPr>
        <w:t> </w:t>
      </w:r>
      <w:r>
        <w:rPr>
          <w:w w:val="80"/>
        </w:rPr>
        <w:t>da</w:t>
      </w:r>
      <w:r>
        <w:rPr>
          <w:spacing w:val="-2"/>
        </w:rPr>
        <w:t> </w:t>
      </w:r>
      <w:r>
        <w:rPr>
          <w:w w:val="80"/>
        </w:rPr>
        <w:t>Lei</w:t>
      </w:r>
      <w:r>
        <w:rPr>
          <w:spacing w:val="-4"/>
        </w:rPr>
        <w:t> </w:t>
      </w:r>
      <w:r>
        <w:rPr>
          <w:w w:val="80"/>
        </w:rPr>
        <w:t>nº</w:t>
      </w:r>
      <w:r>
        <w:rPr>
          <w:spacing w:val="-5"/>
        </w:rPr>
        <w:t> </w:t>
      </w:r>
      <w:r>
        <w:rPr>
          <w:spacing w:val="-2"/>
          <w:w w:val="80"/>
        </w:rPr>
        <w:t>12.527/2012;</w:t>
      </w:r>
    </w:p>
    <w:p>
      <w:pPr>
        <w:pStyle w:val="BodyText"/>
        <w:spacing w:line="267" w:lineRule="exact"/>
      </w:pPr>
      <w:r>
        <w:rPr>
          <w:rFonts w:ascii="Arial" w:hAnsi="Arial"/>
          <w:b/>
          <w:w w:val="85"/>
        </w:rPr>
        <w:t>10.1.4.</w:t>
      </w:r>
      <w:r>
        <w:rPr>
          <w:rFonts w:ascii="Arial" w:hAnsi="Arial"/>
          <w:b/>
          <w:spacing w:val="17"/>
        </w:rPr>
        <w:t> </w:t>
      </w:r>
      <w:r>
        <w:rPr>
          <w:w w:val="85"/>
        </w:rPr>
        <w:t>O</w:t>
      </w:r>
      <w:r>
        <w:rPr>
          <w:spacing w:val="18"/>
        </w:rPr>
        <w:t> </w:t>
      </w:r>
      <w:r>
        <w:rPr>
          <w:w w:val="85"/>
        </w:rPr>
        <w:t>Conselho</w:t>
      </w:r>
      <w:r>
        <w:rPr>
          <w:spacing w:val="17"/>
        </w:rPr>
        <w:t> </w:t>
      </w:r>
      <w:r>
        <w:rPr>
          <w:w w:val="85"/>
        </w:rPr>
        <w:t>realize</w:t>
      </w:r>
      <w:r>
        <w:rPr>
          <w:spacing w:val="18"/>
        </w:rPr>
        <w:t> </w:t>
      </w:r>
      <w:r>
        <w:rPr>
          <w:w w:val="85"/>
        </w:rPr>
        <w:t>o</w:t>
      </w:r>
      <w:r>
        <w:rPr>
          <w:spacing w:val="17"/>
        </w:rPr>
        <w:t> </w:t>
      </w:r>
      <w:r>
        <w:rPr>
          <w:w w:val="85"/>
        </w:rPr>
        <w:t>devido</w:t>
      </w:r>
      <w:r>
        <w:rPr>
          <w:spacing w:val="18"/>
        </w:rPr>
        <w:t> </w:t>
      </w:r>
      <w:r>
        <w:rPr>
          <w:w w:val="85"/>
        </w:rPr>
        <w:t>acompanhamento</w:t>
      </w:r>
      <w:r>
        <w:rPr>
          <w:spacing w:val="16"/>
        </w:rPr>
        <w:t> </w:t>
      </w:r>
      <w:r>
        <w:rPr>
          <w:w w:val="85"/>
        </w:rPr>
        <w:t>da</w:t>
      </w:r>
      <w:r>
        <w:rPr>
          <w:spacing w:val="17"/>
        </w:rPr>
        <w:t> </w:t>
      </w:r>
      <w:r>
        <w:rPr>
          <w:w w:val="85"/>
        </w:rPr>
        <w:t>aplicação</w:t>
      </w:r>
      <w:r>
        <w:rPr>
          <w:spacing w:val="16"/>
        </w:rPr>
        <w:t> </w:t>
      </w:r>
      <w:r>
        <w:rPr>
          <w:w w:val="85"/>
        </w:rPr>
        <w:t>dos</w:t>
      </w:r>
      <w:r>
        <w:rPr>
          <w:spacing w:val="18"/>
        </w:rPr>
        <w:t> </w:t>
      </w:r>
      <w:r>
        <w:rPr>
          <w:w w:val="85"/>
        </w:rPr>
        <w:t>recursos</w:t>
      </w:r>
      <w:r>
        <w:rPr>
          <w:spacing w:val="18"/>
        </w:rPr>
        <w:t> </w:t>
      </w:r>
      <w:r>
        <w:rPr>
          <w:w w:val="85"/>
        </w:rPr>
        <w:t>federais</w:t>
      </w:r>
      <w:r>
        <w:rPr>
          <w:spacing w:val="18"/>
        </w:rPr>
        <w:t> </w:t>
      </w:r>
      <w:r>
        <w:rPr>
          <w:w w:val="85"/>
        </w:rPr>
        <w:t>transferidos</w:t>
      </w:r>
      <w:r>
        <w:rPr>
          <w:spacing w:val="15"/>
        </w:rPr>
        <w:t> </w:t>
      </w:r>
      <w:r>
        <w:rPr>
          <w:w w:val="85"/>
        </w:rPr>
        <w:t>à</w:t>
      </w:r>
      <w:r>
        <w:rPr>
          <w:spacing w:val="18"/>
        </w:rPr>
        <w:t> </w:t>
      </w:r>
      <w:r>
        <w:rPr>
          <w:w w:val="85"/>
        </w:rPr>
        <w:t>conta</w:t>
      </w:r>
      <w:r>
        <w:rPr>
          <w:spacing w:val="18"/>
        </w:rPr>
        <w:t> </w:t>
      </w:r>
      <w:r>
        <w:rPr>
          <w:spacing w:val="-5"/>
          <w:w w:val="85"/>
        </w:rPr>
        <w:t>do</w:t>
      </w:r>
    </w:p>
    <w:p>
      <w:pPr>
        <w:pStyle w:val="BodyText"/>
        <w:spacing w:after="0" w:line="267" w:lineRule="exact"/>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5"/>
        </w:rPr>
        <w:t>Programa Nacional de Apoio ao Transporte Escolar (PNATE) e ao Programa</w:t>
      </w:r>
      <w:r>
        <w:rPr>
          <w:w w:val="85"/>
        </w:rPr>
        <w:t> de Apoio aos Sistemas de Ensino para </w:t>
      </w:r>
      <w:r>
        <w:rPr>
          <w:w w:val="80"/>
        </w:rPr>
        <w:t>Atendimento</w:t>
      </w:r>
      <w:r>
        <w:rPr>
          <w:spacing w:val="-2"/>
        </w:rPr>
        <w:t> </w:t>
      </w:r>
      <w:r>
        <w:rPr>
          <w:w w:val="80"/>
        </w:rPr>
        <w:t>à</w:t>
      </w:r>
      <w:r>
        <w:rPr/>
        <w:t> </w:t>
      </w:r>
      <w:r>
        <w:rPr>
          <w:w w:val="80"/>
        </w:rPr>
        <w:t>Educação</w:t>
      </w:r>
      <w:r>
        <w:rPr>
          <w:spacing w:val="-2"/>
        </w:rPr>
        <w:t> </w:t>
      </w:r>
      <w:r>
        <w:rPr>
          <w:w w:val="80"/>
        </w:rPr>
        <w:t>de</w:t>
      </w:r>
      <w:r>
        <w:rPr>
          <w:spacing w:val="-2"/>
        </w:rPr>
        <w:t> </w:t>
      </w:r>
      <w:r>
        <w:rPr>
          <w:w w:val="80"/>
        </w:rPr>
        <w:t>Jovens</w:t>
      </w:r>
      <w:r>
        <w:rPr>
          <w:spacing w:val="-2"/>
        </w:rPr>
        <w:t> </w:t>
      </w:r>
      <w:r>
        <w:rPr>
          <w:w w:val="80"/>
        </w:rPr>
        <w:t>e</w:t>
      </w:r>
      <w:r>
        <w:rPr/>
        <w:t> </w:t>
      </w:r>
      <w:r>
        <w:rPr>
          <w:w w:val="80"/>
        </w:rPr>
        <w:t>Adultos,</w:t>
      </w:r>
      <w:r>
        <w:rPr>
          <w:spacing w:val="-2"/>
        </w:rPr>
        <w:t> </w:t>
      </w:r>
      <w:r>
        <w:rPr>
          <w:w w:val="80"/>
        </w:rPr>
        <w:t>conforme</w:t>
      </w:r>
      <w:r>
        <w:rPr>
          <w:spacing w:val="-2"/>
        </w:rPr>
        <w:t> </w:t>
      </w:r>
      <w:r>
        <w:rPr>
          <w:w w:val="80"/>
        </w:rPr>
        <w:t>disposto</w:t>
      </w:r>
      <w:r>
        <w:rPr>
          <w:spacing w:val="-2"/>
        </w:rPr>
        <w:t> </w:t>
      </w:r>
      <w:r>
        <w:rPr>
          <w:w w:val="80"/>
        </w:rPr>
        <w:t>no</w:t>
      </w:r>
      <w:r>
        <w:rPr>
          <w:spacing w:val="-4"/>
        </w:rPr>
        <w:t> </w:t>
      </w:r>
      <w:r>
        <w:rPr>
          <w:w w:val="80"/>
        </w:rPr>
        <w:t>§13</w:t>
      </w:r>
      <w:r>
        <w:rPr>
          <w:spacing w:val="-4"/>
        </w:rPr>
        <w:t> </w:t>
      </w:r>
      <w:r>
        <w:rPr>
          <w:w w:val="80"/>
        </w:rPr>
        <w:t>do</w:t>
      </w:r>
      <w:r>
        <w:rPr>
          <w:spacing w:val="-4"/>
        </w:rPr>
        <w:t> </w:t>
      </w:r>
      <w:r>
        <w:rPr>
          <w:w w:val="80"/>
        </w:rPr>
        <w:t>art.</w:t>
      </w:r>
      <w:r>
        <w:rPr>
          <w:spacing w:val="-4"/>
        </w:rPr>
        <w:t> </w:t>
      </w:r>
      <w:r>
        <w:rPr>
          <w:w w:val="80"/>
        </w:rPr>
        <w:t>24</w:t>
      </w:r>
      <w:r>
        <w:rPr>
          <w:spacing w:val="-2"/>
        </w:rPr>
        <w:t> </w:t>
      </w:r>
      <w:r>
        <w:rPr>
          <w:w w:val="80"/>
        </w:rPr>
        <w:t>da</w:t>
      </w:r>
      <w:r>
        <w:rPr>
          <w:spacing w:val="-2"/>
        </w:rPr>
        <w:t> </w:t>
      </w:r>
      <w:r>
        <w:rPr>
          <w:w w:val="80"/>
        </w:rPr>
        <w:t>Lei</w:t>
      </w:r>
      <w:r>
        <w:rPr>
          <w:spacing w:val="-2"/>
        </w:rPr>
        <w:t> </w:t>
      </w:r>
      <w:r>
        <w:rPr>
          <w:w w:val="80"/>
        </w:rPr>
        <w:t>nº</w:t>
      </w:r>
      <w:r>
        <w:rPr>
          <w:spacing w:val="-2"/>
        </w:rPr>
        <w:t> </w:t>
      </w:r>
      <w:r>
        <w:rPr>
          <w:w w:val="80"/>
        </w:rPr>
        <w:t>11.494/2007;</w:t>
      </w:r>
      <w:r>
        <w:rPr>
          <w:spacing w:val="14"/>
        </w:rPr>
        <w:t> </w:t>
      </w:r>
      <w:r>
        <w:rPr>
          <w:rFonts w:ascii="Arial" w:hAnsi="Arial"/>
          <w:b/>
          <w:w w:val="80"/>
        </w:rPr>
        <w:t>10.1.5.</w:t>
      </w:r>
      <w:r>
        <w:rPr>
          <w:rFonts w:ascii="Arial" w:hAnsi="Arial"/>
          <w:b/>
        </w:rPr>
        <w:t> </w:t>
      </w:r>
      <w:r>
        <w:rPr>
          <w:w w:val="80"/>
        </w:rPr>
        <w:t>Proceda à efetiva inscrição em Dívida Ativa dos contribuintes inadimplentes, em cumprimento ao art. 39 da Lei nº 4.320/64; </w:t>
      </w:r>
      <w:r>
        <w:rPr>
          <w:rFonts w:ascii="Arial" w:hAnsi="Arial"/>
          <w:b/>
          <w:w w:val="80"/>
        </w:rPr>
        <w:t>10.1.6. </w:t>
      </w:r>
      <w:r>
        <w:rPr>
          <w:w w:val="80"/>
        </w:rPr>
        <w:t>Atente ao disposto no art. 244, inciso III, da Resolução TCE nº 04/2002, no sentido de implantar um sistema de controle de almoxarifado eficaz, com registro contínuo e permanente de entrada e saída dos objetos adquiridos;</w:t>
      </w:r>
      <w:r>
        <w:rPr/>
        <w:t> </w:t>
      </w:r>
      <w:r>
        <w:rPr>
          <w:rFonts w:ascii="Arial" w:hAnsi="Arial"/>
          <w:b/>
          <w:w w:val="80"/>
        </w:rPr>
        <w:t>10.1.7. </w:t>
      </w:r>
      <w:r>
        <w:rPr>
          <w:w w:val="80"/>
        </w:rPr>
        <w:t>Mantenha as fichas funcionais e financeiras de todos os servidores devidamente atualizadas;</w:t>
      </w:r>
      <w:r>
        <w:rPr/>
        <w:t> </w:t>
      </w:r>
      <w:r>
        <w:rPr>
          <w:rFonts w:ascii="Arial" w:hAnsi="Arial"/>
          <w:b/>
          <w:w w:val="80"/>
        </w:rPr>
        <w:t>10.1.8. </w:t>
      </w:r>
      <w:r>
        <w:rPr>
          <w:w w:val="80"/>
        </w:rPr>
        <w:t>Atente para a correta instrução dos processos administrativos de licitação, observando os comandos previstos na Lei nº 8.666/1993 e suas alterações;</w:t>
      </w:r>
      <w:r>
        <w:rPr/>
        <w:t> </w:t>
      </w:r>
      <w:r>
        <w:rPr>
          <w:rFonts w:ascii="Arial" w:hAnsi="Arial"/>
          <w:b/>
          <w:w w:val="80"/>
        </w:rPr>
        <w:t>10.1.9. </w:t>
      </w:r>
      <w:r>
        <w:rPr>
          <w:w w:val="85"/>
        </w:rPr>
        <w:t>Observe</w:t>
      </w:r>
      <w:r>
        <w:rPr>
          <w:spacing w:val="-2"/>
          <w:w w:val="85"/>
        </w:rPr>
        <w:t> </w:t>
      </w:r>
      <w:r>
        <w:rPr>
          <w:w w:val="85"/>
        </w:rPr>
        <w:t>as</w:t>
      </w:r>
      <w:r>
        <w:rPr>
          <w:spacing w:val="-2"/>
          <w:w w:val="85"/>
        </w:rPr>
        <w:t> </w:t>
      </w:r>
      <w:r>
        <w:rPr>
          <w:w w:val="85"/>
        </w:rPr>
        <w:t>regras</w:t>
      </w:r>
      <w:r>
        <w:rPr>
          <w:spacing w:val="-2"/>
          <w:w w:val="85"/>
        </w:rPr>
        <w:t> </w:t>
      </w:r>
      <w:r>
        <w:rPr>
          <w:w w:val="85"/>
        </w:rPr>
        <w:t>quanto</w:t>
      </w:r>
      <w:r>
        <w:rPr>
          <w:spacing w:val="-2"/>
          <w:w w:val="85"/>
        </w:rPr>
        <w:t> </w:t>
      </w:r>
      <w:r>
        <w:rPr>
          <w:w w:val="85"/>
        </w:rPr>
        <w:t>à</w:t>
      </w:r>
      <w:r>
        <w:rPr>
          <w:spacing w:val="-1"/>
          <w:w w:val="85"/>
        </w:rPr>
        <w:t> </w:t>
      </w:r>
      <w:r>
        <w:rPr>
          <w:w w:val="85"/>
        </w:rPr>
        <w:t>indicação</w:t>
      </w:r>
      <w:r>
        <w:rPr>
          <w:spacing w:val="-1"/>
          <w:w w:val="85"/>
        </w:rPr>
        <w:t> </w:t>
      </w:r>
      <w:r>
        <w:rPr>
          <w:w w:val="85"/>
        </w:rPr>
        <w:t>de</w:t>
      </w:r>
      <w:r>
        <w:rPr>
          <w:spacing w:val="-1"/>
          <w:w w:val="85"/>
        </w:rPr>
        <w:t> </w:t>
      </w:r>
      <w:r>
        <w:rPr>
          <w:w w:val="85"/>
        </w:rPr>
        <w:t>fiscais</w:t>
      </w:r>
      <w:r>
        <w:rPr>
          <w:spacing w:val="-2"/>
          <w:w w:val="85"/>
        </w:rPr>
        <w:t> </w:t>
      </w:r>
      <w:r>
        <w:rPr>
          <w:w w:val="85"/>
        </w:rPr>
        <w:t>de</w:t>
      </w:r>
      <w:r>
        <w:rPr>
          <w:spacing w:val="-1"/>
          <w:w w:val="85"/>
        </w:rPr>
        <w:t> </w:t>
      </w:r>
      <w:r>
        <w:rPr>
          <w:w w:val="85"/>
        </w:rPr>
        <w:t>contrato,</w:t>
      </w:r>
      <w:r>
        <w:rPr>
          <w:spacing w:val="-2"/>
          <w:w w:val="85"/>
        </w:rPr>
        <w:t> </w:t>
      </w:r>
      <w:r>
        <w:rPr>
          <w:w w:val="85"/>
        </w:rPr>
        <w:t>com</w:t>
      </w:r>
      <w:r>
        <w:rPr>
          <w:spacing w:val="-2"/>
          <w:w w:val="85"/>
        </w:rPr>
        <w:t> </w:t>
      </w:r>
      <w:r>
        <w:rPr>
          <w:w w:val="85"/>
        </w:rPr>
        <w:t>o</w:t>
      </w:r>
      <w:r>
        <w:rPr>
          <w:spacing w:val="-1"/>
          <w:w w:val="85"/>
        </w:rPr>
        <w:t> </w:t>
      </w:r>
      <w:r>
        <w:rPr>
          <w:w w:val="85"/>
        </w:rPr>
        <w:t>objetivo</w:t>
      </w:r>
      <w:r>
        <w:rPr>
          <w:spacing w:val="-1"/>
          <w:w w:val="85"/>
        </w:rPr>
        <w:t> </w:t>
      </w:r>
      <w:r>
        <w:rPr>
          <w:w w:val="85"/>
        </w:rPr>
        <w:t>de</w:t>
      </w:r>
      <w:r>
        <w:rPr>
          <w:spacing w:val="-3"/>
          <w:w w:val="85"/>
        </w:rPr>
        <w:t> </w:t>
      </w:r>
      <w:r>
        <w:rPr>
          <w:w w:val="85"/>
        </w:rPr>
        <w:t>controlar</w:t>
      </w:r>
      <w:r>
        <w:rPr>
          <w:spacing w:val="-2"/>
          <w:w w:val="85"/>
        </w:rPr>
        <w:t> </w:t>
      </w:r>
      <w:r>
        <w:rPr>
          <w:w w:val="85"/>
        </w:rPr>
        <w:t>o</w:t>
      </w:r>
      <w:r>
        <w:rPr>
          <w:spacing w:val="-1"/>
          <w:w w:val="85"/>
        </w:rPr>
        <w:t> </w:t>
      </w:r>
      <w:r>
        <w:rPr>
          <w:w w:val="85"/>
        </w:rPr>
        <w:t>recebimento,</w:t>
      </w:r>
      <w:r>
        <w:rPr>
          <w:spacing w:val="-2"/>
          <w:w w:val="85"/>
        </w:rPr>
        <w:t> </w:t>
      </w:r>
      <w:r>
        <w:rPr>
          <w:w w:val="85"/>
        </w:rPr>
        <w:t>a</w:t>
      </w:r>
      <w:r>
        <w:rPr>
          <w:spacing w:val="-1"/>
          <w:w w:val="85"/>
        </w:rPr>
        <w:t> </w:t>
      </w:r>
      <w:r>
        <w:rPr>
          <w:w w:val="85"/>
        </w:rPr>
        <w:t>utilização</w:t>
      </w:r>
      <w:r>
        <w:rPr>
          <w:spacing w:val="-1"/>
          <w:w w:val="85"/>
        </w:rPr>
        <w:t> </w:t>
      </w:r>
      <w:r>
        <w:rPr>
          <w:w w:val="85"/>
        </w:rPr>
        <w:t>do </w:t>
      </w:r>
      <w:r>
        <w:rPr>
          <w:w w:val="80"/>
        </w:rPr>
        <w:t>material</w:t>
      </w:r>
      <w:r>
        <w:rPr/>
        <w:t> </w:t>
      </w:r>
      <w:r>
        <w:rPr>
          <w:w w:val="80"/>
        </w:rPr>
        <w:t>e</w:t>
      </w:r>
      <w:r>
        <w:rPr/>
        <w:t> </w:t>
      </w:r>
      <w:r>
        <w:rPr>
          <w:w w:val="80"/>
        </w:rPr>
        <w:t>o</w:t>
      </w:r>
      <w:r>
        <w:rPr>
          <w:spacing w:val="-1"/>
        </w:rPr>
        <w:t> </w:t>
      </w:r>
      <w:r>
        <w:rPr>
          <w:w w:val="80"/>
        </w:rPr>
        <w:t>cumprimento</w:t>
      </w:r>
      <w:r>
        <w:rPr/>
        <w:t> </w:t>
      </w:r>
      <w:r>
        <w:rPr>
          <w:w w:val="80"/>
        </w:rPr>
        <w:t>das</w:t>
      </w:r>
      <w:r>
        <w:rPr/>
        <w:t> </w:t>
      </w:r>
      <w:r>
        <w:rPr>
          <w:w w:val="80"/>
        </w:rPr>
        <w:t>regras</w:t>
      </w:r>
      <w:r>
        <w:rPr/>
        <w:t> </w:t>
      </w:r>
      <w:r>
        <w:rPr>
          <w:w w:val="80"/>
        </w:rPr>
        <w:t>contratuais</w:t>
      </w:r>
      <w:r>
        <w:rPr/>
        <w:t> </w:t>
      </w:r>
      <w:r>
        <w:rPr>
          <w:w w:val="80"/>
        </w:rPr>
        <w:t>vigentes,</w:t>
      </w:r>
      <w:r>
        <w:rPr/>
        <w:t> </w:t>
      </w:r>
      <w:r>
        <w:rPr>
          <w:w w:val="80"/>
        </w:rPr>
        <w:t>conforme</w:t>
      </w:r>
      <w:r>
        <w:rPr/>
        <w:t> </w:t>
      </w:r>
      <w:r>
        <w:rPr>
          <w:w w:val="80"/>
        </w:rPr>
        <w:t>preceitua</w:t>
      </w:r>
      <w:r>
        <w:rPr/>
        <w:t> </w:t>
      </w:r>
      <w:r>
        <w:rPr>
          <w:w w:val="80"/>
        </w:rPr>
        <w:t>o art.</w:t>
      </w:r>
      <w:r>
        <w:rPr/>
        <w:t> </w:t>
      </w:r>
      <w:r>
        <w:rPr>
          <w:w w:val="80"/>
        </w:rPr>
        <w:t>67,</w:t>
      </w:r>
      <w:r>
        <w:rPr/>
        <w:t> </w:t>
      </w:r>
      <w:r>
        <w:rPr>
          <w:w w:val="80"/>
        </w:rPr>
        <w:t>§1º,</w:t>
      </w:r>
      <w:r>
        <w:rPr/>
        <w:t> </w:t>
      </w:r>
      <w:r>
        <w:rPr>
          <w:w w:val="80"/>
        </w:rPr>
        <w:t>c/c art.</w:t>
      </w:r>
      <w:r>
        <w:rPr/>
        <w:t> </w:t>
      </w:r>
      <w:r>
        <w:rPr>
          <w:w w:val="80"/>
        </w:rPr>
        <w:t>15,</w:t>
      </w:r>
      <w:r>
        <w:rPr/>
        <w:t> </w:t>
      </w:r>
      <w:r>
        <w:rPr>
          <w:w w:val="80"/>
        </w:rPr>
        <w:t>§8º,</w:t>
      </w:r>
      <w:r>
        <w:rPr>
          <w:spacing w:val="-1"/>
        </w:rPr>
        <w:t> </w:t>
      </w:r>
      <w:r>
        <w:rPr>
          <w:w w:val="80"/>
        </w:rPr>
        <w:t>da</w:t>
      </w:r>
      <w:r>
        <w:rPr/>
        <w:t> </w:t>
      </w:r>
      <w:r>
        <w:rPr>
          <w:w w:val="80"/>
        </w:rPr>
        <w:t>Lei</w:t>
      </w:r>
      <w:r>
        <w:rPr/>
        <w:t> </w:t>
      </w:r>
      <w:r>
        <w:rPr>
          <w:w w:val="80"/>
        </w:rPr>
        <w:t>Federal nº 8.666/93; </w:t>
      </w:r>
      <w:r>
        <w:rPr>
          <w:rFonts w:ascii="Arial" w:hAnsi="Arial"/>
          <w:b/>
          <w:w w:val="80"/>
        </w:rPr>
        <w:t>10.2. Encaminhar</w:t>
      </w:r>
      <w:r>
        <w:rPr>
          <w:w w:val="80"/>
        </w:rPr>
        <w:t>, após a sua devida publicação, este Parecer Prévio, acompanhado deste Voto e de cópia </w:t>
      </w:r>
      <w:r>
        <w:rPr>
          <w:w w:val="85"/>
        </w:rPr>
        <w:t>integral</w:t>
      </w:r>
      <w:r>
        <w:rPr>
          <w:spacing w:val="-6"/>
          <w:w w:val="85"/>
        </w:rPr>
        <w:t> </w:t>
      </w:r>
      <w:r>
        <w:rPr>
          <w:w w:val="85"/>
        </w:rPr>
        <w:t>deste</w:t>
      </w:r>
      <w:r>
        <w:rPr>
          <w:spacing w:val="-7"/>
          <w:w w:val="85"/>
        </w:rPr>
        <w:t> </w:t>
      </w:r>
      <w:r>
        <w:rPr>
          <w:w w:val="85"/>
        </w:rPr>
        <w:t>Processo</w:t>
      </w:r>
      <w:r>
        <w:rPr>
          <w:spacing w:val="-7"/>
          <w:w w:val="85"/>
        </w:rPr>
        <w:t> </w:t>
      </w:r>
      <w:r>
        <w:rPr>
          <w:w w:val="85"/>
        </w:rPr>
        <w:t>à</w:t>
      </w:r>
      <w:r>
        <w:rPr>
          <w:spacing w:val="-6"/>
          <w:w w:val="85"/>
        </w:rPr>
        <w:t> </w:t>
      </w:r>
      <w:r>
        <w:rPr>
          <w:w w:val="85"/>
        </w:rPr>
        <w:t>Câmara</w:t>
      </w:r>
      <w:r>
        <w:rPr>
          <w:spacing w:val="-5"/>
          <w:w w:val="85"/>
        </w:rPr>
        <w:t> </w:t>
      </w:r>
      <w:r>
        <w:rPr>
          <w:w w:val="85"/>
        </w:rPr>
        <w:t>Municipal</w:t>
      </w:r>
      <w:r>
        <w:rPr>
          <w:spacing w:val="-6"/>
          <w:w w:val="85"/>
        </w:rPr>
        <w:t> </w:t>
      </w:r>
      <w:r>
        <w:rPr>
          <w:w w:val="85"/>
        </w:rPr>
        <w:t>de</w:t>
      </w:r>
      <w:r>
        <w:rPr>
          <w:spacing w:val="-5"/>
          <w:w w:val="85"/>
        </w:rPr>
        <w:t> </w:t>
      </w:r>
      <w:r>
        <w:rPr>
          <w:w w:val="85"/>
        </w:rPr>
        <w:t>Alvarães</w:t>
      </w:r>
      <w:r>
        <w:rPr>
          <w:spacing w:val="-5"/>
          <w:w w:val="85"/>
        </w:rPr>
        <w:t> </w:t>
      </w:r>
      <w:r>
        <w:rPr>
          <w:w w:val="85"/>
        </w:rPr>
        <w:t>para</w:t>
      </w:r>
      <w:r>
        <w:rPr>
          <w:spacing w:val="-5"/>
          <w:w w:val="85"/>
        </w:rPr>
        <w:t> </w:t>
      </w:r>
      <w:r>
        <w:rPr>
          <w:w w:val="85"/>
        </w:rPr>
        <w:t>que</w:t>
      </w:r>
      <w:r>
        <w:rPr>
          <w:spacing w:val="-5"/>
          <w:w w:val="85"/>
        </w:rPr>
        <w:t> </w:t>
      </w:r>
      <w:r>
        <w:rPr>
          <w:w w:val="85"/>
        </w:rPr>
        <w:t>o</w:t>
      </w:r>
      <w:r>
        <w:rPr>
          <w:spacing w:val="-5"/>
          <w:w w:val="85"/>
        </w:rPr>
        <w:t> </w:t>
      </w:r>
      <w:r>
        <w:rPr>
          <w:w w:val="85"/>
        </w:rPr>
        <w:t>referido</w:t>
      </w:r>
      <w:r>
        <w:rPr>
          <w:spacing w:val="-5"/>
          <w:w w:val="85"/>
        </w:rPr>
        <w:t> </w:t>
      </w:r>
      <w:r>
        <w:rPr>
          <w:w w:val="85"/>
        </w:rPr>
        <w:t>órgão,</w:t>
      </w:r>
      <w:r>
        <w:rPr>
          <w:spacing w:val="-7"/>
          <w:w w:val="85"/>
        </w:rPr>
        <w:t> </w:t>
      </w:r>
      <w:r>
        <w:rPr>
          <w:w w:val="85"/>
        </w:rPr>
        <w:t>exercendo</w:t>
      </w:r>
      <w:r>
        <w:rPr>
          <w:spacing w:val="-7"/>
          <w:w w:val="85"/>
        </w:rPr>
        <w:t> </w:t>
      </w:r>
      <w:r>
        <w:rPr>
          <w:w w:val="85"/>
        </w:rPr>
        <w:t>a</w:t>
      </w:r>
      <w:r>
        <w:rPr>
          <w:spacing w:val="-5"/>
          <w:w w:val="85"/>
        </w:rPr>
        <w:t> </w:t>
      </w:r>
      <w:r>
        <w:rPr>
          <w:w w:val="85"/>
        </w:rPr>
        <w:t>competência</w:t>
      </w:r>
      <w:r>
        <w:rPr>
          <w:spacing w:val="-5"/>
          <w:w w:val="85"/>
        </w:rPr>
        <w:t> </w:t>
      </w:r>
      <w:r>
        <w:rPr>
          <w:w w:val="85"/>
        </w:rPr>
        <w:t>que</w:t>
      </w:r>
      <w:r>
        <w:rPr>
          <w:spacing w:val="-5"/>
          <w:w w:val="85"/>
        </w:rPr>
        <w:t> </w:t>
      </w:r>
      <w:r>
        <w:rPr>
          <w:w w:val="85"/>
        </w:rPr>
        <w:t>lhe</w:t>
      </w:r>
      <w:r>
        <w:rPr>
          <w:spacing w:val="-7"/>
          <w:w w:val="85"/>
        </w:rPr>
        <w:t> </w:t>
      </w:r>
      <w:r>
        <w:rPr>
          <w:w w:val="85"/>
        </w:rPr>
        <w:t>é fixada pelo art. 127 e parágrafos da Constituição do Estado do Amazonas, realize o julgamento das referidas Contas, </w:t>
      </w:r>
      <w:r>
        <w:rPr>
          <w:w w:val="80"/>
        </w:rPr>
        <w:t>observando, sobretudo, o seguinte (parágrafos quinto, sexto e sétimo do art. 127 da Constituição do Estado): O julgamento das Contas da Prefeitura Municipal pela Câmara de Vereadores se dará no prazo de sessenta dias, após a publicação no </w:t>
      </w:r>
      <w:r>
        <w:rPr>
          <w:spacing w:val="-2"/>
          <w:w w:val="85"/>
        </w:rPr>
        <w:t>Diário Oficial do Estado do parecer prévio emitido pelo Tribunal de Contas do Estado ou, estando a Câmara em recesso, </w:t>
      </w:r>
      <w:r>
        <w:rPr>
          <w:w w:val="85"/>
        </w:rPr>
        <w:t>até</w:t>
      </w:r>
      <w:r>
        <w:rPr>
          <w:spacing w:val="-7"/>
          <w:w w:val="85"/>
        </w:rPr>
        <w:t> </w:t>
      </w:r>
      <w:r>
        <w:rPr>
          <w:w w:val="85"/>
        </w:rPr>
        <w:t>o</w:t>
      </w:r>
      <w:r>
        <w:rPr>
          <w:spacing w:val="-7"/>
          <w:w w:val="85"/>
        </w:rPr>
        <w:t> </w:t>
      </w:r>
      <w:r>
        <w:rPr>
          <w:w w:val="85"/>
        </w:rPr>
        <w:t>sexagésimo</w:t>
      </w:r>
      <w:r>
        <w:rPr>
          <w:spacing w:val="-6"/>
          <w:w w:val="85"/>
        </w:rPr>
        <w:t> </w:t>
      </w:r>
      <w:r>
        <w:rPr>
          <w:w w:val="85"/>
        </w:rPr>
        <w:t>dia</w:t>
      </w:r>
      <w:r>
        <w:rPr>
          <w:spacing w:val="-7"/>
          <w:w w:val="85"/>
        </w:rPr>
        <w:t> </w:t>
      </w:r>
      <w:r>
        <w:rPr>
          <w:w w:val="85"/>
        </w:rPr>
        <w:t>do</w:t>
      </w:r>
      <w:r>
        <w:rPr>
          <w:spacing w:val="-7"/>
          <w:w w:val="85"/>
        </w:rPr>
        <w:t> </w:t>
      </w:r>
      <w:r>
        <w:rPr>
          <w:w w:val="85"/>
        </w:rPr>
        <w:t>início</w:t>
      </w:r>
      <w:r>
        <w:rPr>
          <w:spacing w:val="-6"/>
          <w:w w:val="85"/>
        </w:rPr>
        <w:t> </w:t>
      </w:r>
      <w:r>
        <w:rPr>
          <w:w w:val="85"/>
        </w:rPr>
        <w:t>da</w:t>
      </w:r>
      <w:r>
        <w:rPr>
          <w:spacing w:val="-7"/>
          <w:w w:val="85"/>
        </w:rPr>
        <w:t> </w:t>
      </w:r>
      <w:r>
        <w:rPr>
          <w:w w:val="85"/>
        </w:rPr>
        <w:t>sessão</w:t>
      </w:r>
      <w:r>
        <w:rPr>
          <w:spacing w:val="-7"/>
          <w:w w:val="85"/>
        </w:rPr>
        <w:t> </w:t>
      </w:r>
      <w:r>
        <w:rPr>
          <w:w w:val="85"/>
        </w:rPr>
        <w:t>legislativa</w:t>
      </w:r>
      <w:r>
        <w:rPr>
          <w:spacing w:val="-7"/>
          <w:w w:val="85"/>
        </w:rPr>
        <w:t> </w:t>
      </w:r>
      <w:r>
        <w:rPr>
          <w:w w:val="85"/>
        </w:rPr>
        <w:t>seguinte.</w:t>
      </w:r>
      <w:r>
        <w:rPr>
          <w:spacing w:val="-6"/>
          <w:w w:val="85"/>
        </w:rPr>
        <w:t> </w:t>
      </w:r>
      <w:r>
        <w:rPr>
          <w:w w:val="85"/>
        </w:rPr>
        <w:t>Decorrido</w:t>
      </w:r>
      <w:r>
        <w:rPr>
          <w:spacing w:val="-7"/>
          <w:w w:val="85"/>
        </w:rPr>
        <w:t> </w:t>
      </w:r>
      <w:r>
        <w:rPr>
          <w:w w:val="85"/>
        </w:rPr>
        <w:t>o</w:t>
      </w:r>
      <w:r>
        <w:rPr>
          <w:spacing w:val="-4"/>
          <w:w w:val="85"/>
        </w:rPr>
        <w:t> </w:t>
      </w:r>
      <w:r>
        <w:rPr>
          <w:w w:val="85"/>
        </w:rPr>
        <w:t>prazo</w:t>
      </w:r>
      <w:r>
        <w:rPr>
          <w:spacing w:val="-6"/>
          <w:w w:val="85"/>
        </w:rPr>
        <w:t> </w:t>
      </w:r>
      <w:r>
        <w:rPr>
          <w:w w:val="85"/>
        </w:rPr>
        <w:t>estabelecido</w:t>
      </w:r>
      <w:r>
        <w:rPr>
          <w:spacing w:val="-7"/>
          <w:w w:val="85"/>
        </w:rPr>
        <w:t> </w:t>
      </w:r>
      <w:r>
        <w:rPr>
          <w:w w:val="85"/>
        </w:rPr>
        <w:t>no</w:t>
      </w:r>
      <w:r>
        <w:rPr>
          <w:spacing w:val="-7"/>
          <w:w w:val="85"/>
        </w:rPr>
        <w:t> </w:t>
      </w:r>
      <w:r>
        <w:rPr>
          <w:w w:val="85"/>
        </w:rPr>
        <w:t>parágrafo</w:t>
      </w:r>
      <w:r>
        <w:rPr>
          <w:spacing w:val="-6"/>
          <w:w w:val="85"/>
        </w:rPr>
        <w:t> </w:t>
      </w:r>
      <w:r>
        <w:rPr>
          <w:w w:val="85"/>
        </w:rPr>
        <w:t>anterior</w:t>
      </w:r>
      <w:r>
        <w:rPr>
          <w:spacing w:val="-7"/>
          <w:w w:val="85"/>
        </w:rPr>
        <w:t> </w:t>
      </w:r>
      <w:r>
        <w:rPr>
          <w:w w:val="85"/>
        </w:rPr>
        <w:t>sem deliberação pela Câmara Municipal, as contas juntamente com o parecer do Tribunal serão incluídos na ordem do dia, </w:t>
      </w:r>
      <w:r>
        <w:rPr>
          <w:w w:val="80"/>
        </w:rPr>
        <w:t>sobrestando-se a deliberação quanto aos demais assuntos, para que ultime a votação; </w:t>
      </w:r>
      <w:r>
        <w:rPr>
          <w:rFonts w:ascii="Arial" w:hAnsi="Arial"/>
          <w:b/>
          <w:w w:val="80"/>
        </w:rPr>
        <w:t>10.3. Determinar </w:t>
      </w:r>
      <w:r>
        <w:rPr>
          <w:w w:val="80"/>
        </w:rPr>
        <w:t>à Secretaria de </w:t>
      </w:r>
      <w:r>
        <w:rPr>
          <w:w w:val="85"/>
        </w:rPr>
        <w:t>Controle</w:t>
      </w:r>
      <w:r>
        <w:rPr>
          <w:spacing w:val="-7"/>
          <w:w w:val="85"/>
        </w:rPr>
        <w:t> </w:t>
      </w:r>
      <w:r>
        <w:rPr>
          <w:w w:val="85"/>
        </w:rPr>
        <w:t>Externo</w:t>
      </w:r>
      <w:r>
        <w:rPr>
          <w:spacing w:val="-7"/>
          <w:w w:val="85"/>
        </w:rPr>
        <w:t> </w:t>
      </w:r>
      <w:r>
        <w:rPr>
          <w:w w:val="85"/>
        </w:rPr>
        <w:t>-</w:t>
      </w:r>
      <w:r>
        <w:rPr>
          <w:spacing w:val="-6"/>
          <w:w w:val="85"/>
        </w:rPr>
        <w:t> </w:t>
      </w:r>
      <w:r>
        <w:rPr>
          <w:w w:val="85"/>
        </w:rPr>
        <w:t>SECEX</w:t>
      </w:r>
      <w:r>
        <w:rPr>
          <w:spacing w:val="-7"/>
          <w:w w:val="85"/>
        </w:rPr>
        <w:t> </w:t>
      </w:r>
      <w:r>
        <w:rPr>
          <w:w w:val="85"/>
        </w:rPr>
        <w:t>que</w:t>
      </w:r>
      <w:r>
        <w:rPr>
          <w:spacing w:val="-7"/>
          <w:w w:val="85"/>
        </w:rPr>
        <w:t> </w:t>
      </w:r>
      <w:r>
        <w:rPr>
          <w:w w:val="85"/>
        </w:rPr>
        <w:t>adote</w:t>
      </w:r>
      <w:r>
        <w:rPr>
          <w:spacing w:val="-6"/>
          <w:w w:val="85"/>
        </w:rPr>
        <w:t> </w:t>
      </w:r>
      <w:r>
        <w:rPr>
          <w:w w:val="85"/>
        </w:rPr>
        <w:t>providências</w:t>
      </w:r>
      <w:r>
        <w:rPr>
          <w:spacing w:val="-7"/>
          <w:w w:val="85"/>
        </w:rPr>
        <w:t> </w:t>
      </w:r>
      <w:r>
        <w:rPr>
          <w:w w:val="85"/>
        </w:rPr>
        <w:t>quanto</w:t>
      </w:r>
      <w:r>
        <w:rPr>
          <w:spacing w:val="-7"/>
          <w:w w:val="85"/>
        </w:rPr>
        <w:t> </w:t>
      </w:r>
      <w:r>
        <w:rPr>
          <w:w w:val="85"/>
        </w:rPr>
        <w:t>à</w:t>
      </w:r>
      <w:r>
        <w:rPr>
          <w:spacing w:val="-6"/>
          <w:w w:val="85"/>
        </w:rPr>
        <w:t> </w:t>
      </w:r>
      <w:r>
        <w:rPr>
          <w:w w:val="85"/>
        </w:rPr>
        <w:t>autuação</w:t>
      </w:r>
      <w:r>
        <w:rPr>
          <w:spacing w:val="-6"/>
          <w:w w:val="85"/>
        </w:rPr>
        <w:t> </w:t>
      </w:r>
      <w:r>
        <w:rPr>
          <w:w w:val="85"/>
        </w:rPr>
        <w:t>de</w:t>
      </w:r>
      <w:r>
        <w:rPr>
          <w:spacing w:val="-7"/>
          <w:w w:val="85"/>
        </w:rPr>
        <w:t> </w:t>
      </w:r>
      <w:r>
        <w:rPr>
          <w:w w:val="85"/>
        </w:rPr>
        <w:t>01</w:t>
      </w:r>
      <w:r>
        <w:rPr>
          <w:spacing w:val="-7"/>
          <w:w w:val="85"/>
        </w:rPr>
        <w:t> </w:t>
      </w:r>
      <w:r>
        <w:rPr>
          <w:w w:val="85"/>
        </w:rPr>
        <w:t>(um)</w:t>
      </w:r>
      <w:r>
        <w:rPr>
          <w:spacing w:val="-6"/>
          <w:w w:val="85"/>
        </w:rPr>
        <w:t> </w:t>
      </w:r>
      <w:r>
        <w:rPr>
          <w:w w:val="85"/>
        </w:rPr>
        <w:t>único</w:t>
      </w:r>
      <w:r>
        <w:rPr>
          <w:spacing w:val="-7"/>
          <w:w w:val="85"/>
        </w:rPr>
        <w:t> </w:t>
      </w:r>
      <w:r>
        <w:rPr>
          <w:w w:val="85"/>
        </w:rPr>
        <w:t>processo</w:t>
      </w:r>
      <w:r>
        <w:rPr>
          <w:spacing w:val="-7"/>
          <w:w w:val="85"/>
        </w:rPr>
        <w:t> </w:t>
      </w:r>
      <w:r>
        <w:rPr>
          <w:w w:val="85"/>
        </w:rPr>
        <w:t>autônomo,</w:t>
      </w:r>
      <w:r>
        <w:rPr>
          <w:spacing w:val="-6"/>
          <w:w w:val="85"/>
        </w:rPr>
        <w:t> </w:t>
      </w:r>
      <w:r>
        <w:rPr>
          <w:w w:val="85"/>
        </w:rPr>
        <w:t>na</w:t>
      </w:r>
      <w:r>
        <w:rPr>
          <w:spacing w:val="-6"/>
          <w:w w:val="85"/>
        </w:rPr>
        <w:t> </w:t>
      </w:r>
      <w:r>
        <w:rPr>
          <w:w w:val="85"/>
        </w:rPr>
        <w:t>espécie </w:t>
      </w:r>
      <w:r>
        <w:rPr>
          <w:w w:val="80"/>
        </w:rPr>
        <w:t>Fiscalização de Atos de Gestão, transferindo aos novos autos a documentação analisada nesta Prestação de Contas, visto </w:t>
      </w:r>
      <w:r>
        <w:rPr>
          <w:w w:val="85"/>
        </w:rPr>
        <w:t>que os achados de auditoria e as restrições identificadas pela DICOP e DICAMI, elencadas no Relatório/Voto, podem </w:t>
      </w:r>
      <w:r>
        <w:rPr>
          <w:w w:val="80"/>
        </w:rPr>
        <w:t>ensejar a diferenciado responsável pelas Contas ao poder sancionador deste TCE/AM, conforme competência prevista no</w:t>
      </w:r>
      <w:r>
        <w:rPr>
          <w:spacing w:val="80"/>
        </w:rPr>
        <w:t> </w:t>
      </w:r>
      <w:r>
        <w:rPr>
          <w:w w:val="85"/>
        </w:rPr>
        <w:t>art.</w:t>
      </w:r>
      <w:r>
        <w:rPr>
          <w:spacing w:val="-3"/>
          <w:w w:val="85"/>
        </w:rPr>
        <w:t> </w:t>
      </w:r>
      <w:r>
        <w:rPr>
          <w:w w:val="85"/>
        </w:rPr>
        <w:t>71,</w:t>
      </w:r>
      <w:r>
        <w:rPr>
          <w:spacing w:val="-2"/>
          <w:w w:val="85"/>
        </w:rPr>
        <w:t> </w:t>
      </w:r>
      <w:r>
        <w:rPr>
          <w:w w:val="85"/>
        </w:rPr>
        <w:t>VIII,</w:t>
      </w:r>
      <w:r>
        <w:rPr>
          <w:spacing w:val="-2"/>
          <w:w w:val="85"/>
        </w:rPr>
        <w:t> </w:t>
      </w:r>
      <w:r>
        <w:rPr>
          <w:w w:val="85"/>
        </w:rPr>
        <w:t>IX,</w:t>
      </w:r>
      <w:r>
        <w:rPr>
          <w:spacing w:val="-2"/>
          <w:w w:val="85"/>
        </w:rPr>
        <w:t> </w:t>
      </w:r>
      <w:r>
        <w:rPr>
          <w:w w:val="85"/>
        </w:rPr>
        <w:t>X,</w:t>
      </w:r>
      <w:r>
        <w:rPr>
          <w:spacing w:val="-4"/>
          <w:w w:val="85"/>
        </w:rPr>
        <w:t> </w:t>
      </w:r>
      <w:r>
        <w:rPr>
          <w:w w:val="85"/>
        </w:rPr>
        <w:t>XI</w:t>
      </w:r>
      <w:r>
        <w:rPr>
          <w:spacing w:val="-2"/>
          <w:w w:val="85"/>
        </w:rPr>
        <w:t> </w:t>
      </w:r>
      <w:r>
        <w:rPr>
          <w:w w:val="85"/>
        </w:rPr>
        <w:t>e</w:t>
      </w:r>
      <w:r>
        <w:rPr>
          <w:spacing w:val="-4"/>
          <w:w w:val="85"/>
        </w:rPr>
        <w:t> </w:t>
      </w:r>
      <w:r>
        <w:rPr>
          <w:w w:val="85"/>
        </w:rPr>
        <w:t>§1º</w:t>
      </w:r>
      <w:r>
        <w:rPr>
          <w:spacing w:val="-4"/>
          <w:w w:val="85"/>
        </w:rPr>
        <w:t> </w:t>
      </w:r>
      <w:r>
        <w:rPr>
          <w:w w:val="85"/>
        </w:rPr>
        <w:t>da</w:t>
      </w:r>
      <w:r>
        <w:rPr>
          <w:spacing w:val="-2"/>
          <w:w w:val="85"/>
        </w:rPr>
        <w:t> </w:t>
      </w:r>
      <w:r>
        <w:rPr>
          <w:w w:val="85"/>
        </w:rPr>
        <w:t>CRFB/88</w:t>
      </w:r>
      <w:r>
        <w:rPr>
          <w:spacing w:val="-2"/>
          <w:w w:val="85"/>
        </w:rPr>
        <w:t> </w:t>
      </w:r>
      <w:r>
        <w:rPr>
          <w:w w:val="85"/>
        </w:rPr>
        <w:t>e</w:t>
      </w:r>
      <w:r>
        <w:rPr>
          <w:spacing w:val="-4"/>
          <w:w w:val="85"/>
        </w:rPr>
        <w:t> </w:t>
      </w:r>
      <w:r>
        <w:rPr>
          <w:w w:val="85"/>
        </w:rPr>
        <w:t>no</w:t>
      </w:r>
      <w:r>
        <w:rPr>
          <w:spacing w:val="-4"/>
          <w:w w:val="85"/>
        </w:rPr>
        <w:t> </w:t>
      </w:r>
      <w:r>
        <w:rPr>
          <w:w w:val="85"/>
        </w:rPr>
        <w:t>art.</w:t>
      </w:r>
      <w:r>
        <w:rPr>
          <w:spacing w:val="-3"/>
          <w:w w:val="85"/>
        </w:rPr>
        <w:t> </w:t>
      </w:r>
      <w:r>
        <w:rPr>
          <w:w w:val="85"/>
        </w:rPr>
        <w:t>40,</w:t>
      </w:r>
      <w:r>
        <w:rPr>
          <w:spacing w:val="-4"/>
          <w:w w:val="85"/>
        </w:rPr>
        <w:t> </w:t>
      </w:r>
      <w:r>
        <w:rPr>
          <w:w w:val="85"/>
        </w:rPr>
        <w:t>VII,</w:t>
      </w:r>
      <w:r>
        <w:rPr>
          <w:spacing w:val="-2"/>
          <w:w w:val="85"/>
        </w:rPr>
        <w:t> </w:t>
      </w:r>
      <w:r>
        <w:rPr>
          <w:w w:val="85"/>
        </w:rPr>
        <w:t>VIII,</w:t>
      </w:r>
      <w:r>
        <w:rPr>
          <w:spacing w:val="-2"/>
          <w:w w:val="85"/>
        </w:rPr>
        <w:t> </w:t>
      </w:r>
      <w:r>
        <w:rPr>
          <w:w w:val="85"/>
        </w:rPr>
        <w:t>IX,</w:t>
      </w:r>
      <w:r>
        <w:rPr>
          <w:spacing w:val="-2"/>
          <w:w w:val="85"/>
        </w:rPr>
        <w:t> </w:t>
      </w:r>
      <w:r>
        <w:rPr>
          <w:w w:val="85"/>
        </w:rPr>
        <w:t>da</w:t>
      </w:r>
      <w:r>
        <w:rPr>
          <w:spacing w:val="-2"/>
          <w:w w:val="85"/>
        </w:rPr>
        <w:t> </w:t>
      </w:r>
      <w:r>
        <w:rPr>
          <w:w w:val="85"/>
        </w:rPr>
        <w:t>Constituição</w:t>
      </w:r>
      <w:r>
        <w:rPr>
          <w:spacing w:val="-2"/>
          <w:w w:val="85"/>
        </w:rPr>
        <w:t> </w:t>
      </w:r>
      <w:r>
        <w:rPr>
          <w:w w:val="85"/>
        </w:rPr>
        <w:t>do</w:t>
      </w:r>
      <w:r>
        <w:rPr>
          <w:spacing w:val="-4"/>
          <w:w w:val="85"/>
        </w:rPr>
        <w:t> </w:t>
      </w:r>
      <w:r>
        <w:rPr>
          <w:w w:val="85"/>
        </w:rPr>
        <w:t>Estado</w:t>
      </w:r>
      <w:r>
        <w:rPr>
          <w:spacing w:val="-4"/>
          <w:w w:val="85"/>
        </w:rPr>
        <w:t> </w:t>
      </w:r>
      <w:r>
        <w:rPr>
          <w:w w:val="85"/>
        </w:rPr>
        <w:t>do</w:t>
      </w:r>
      <w:r>
        <w:rPr>
          <w:spacing w:val="-2"/>
          <w:w w:val="85"/>
        </w:rPr>
        <w:t> </w:t>
      </w:r>
      <w:r>
        <w:rPr>
          <w:w w:val="85"/>
        </w:rPr>
        <w:t>Amazonas;</w:t>
      </w:r>
      <w:r>
        <w:rPr>
          <w:spacing w:val="-4"/>
          <w:w w:val="85"/>
        </w:rPr>
        <w:t> </w:t>
      </w:r>
      <w:r>
        <w:rPr>
          <w:w w:val="85"/>
        </w:rPr>
        <w:t>quais</w:t>
      </w:r>
      <w:r>
        <w:rPr>
          <w:spacing w:val="-3"/>
          <w:w w:val="85"/>
        </w:rPr>
        <w:t> </w:t>
      </w:r>
      <w:r>
        <w:rPr>
          <w:w w:val="85"/>
        </w:rPr>
        <w:t>sejam:</w:t>
      </w:r>
    </w:p>
    <w:p>
      <w:pPr>
        <w:pStyle w:val="BodyText"/>
        <w:ind w:right="135"/>
      </w:pPr>
      <w:r>
        <w:rPr>
          <w:w w:val="85"/>
        </w:rPr>
        <w:t>10.3.1</w:t>
      </w:r>
      <w:r>
        <w:rPr>
          <w:spacing w:val="-2"/>
          <w:w w:val="85"/>
        </w:rPr>
        <w:t> </w:t>
      </w:r>
      <w:r>
        <w:rPr>
          <w:w w:val="85"/>
        </w:rPr>
        <w:t>DICOP:</w:t>
      </w:r>
      <w:r>
        <w:rPr>
          <w:spacing w:val="-3"/>
          <w:w w:val="85"/>
        </w:rPr>
        <w:t> </w:t>
      </w:r>
      <w:r>
        <w:rPr>
          <w:w w:val="85"/>
        </w:rPr>
        <w:t>Impropriedades</w:t>
      </w:r>
      <w:r>
        <w:rPr>
          <w:spacing w:val="-3"/>
          <w:w w:val="85"/>
        </w:rPr>
        <w:t> </w:t>
      </w:r>
      <w:r>
        <w:rPr>
          <w:w w:val="85"/>
        </w:rPr>
        <w:t>elencadas</w:t>
      </w:r>
      <w:r>
        <w:rPr>
          <w:spacing w:val="-3"/>
          <w:w w:val="85"/>
        </w:rPr>
        <w:t> </w:t>
      </w:r>
      <w:r>
        <w:rPr>
          <w:w w:val="85"/>
        </w:rPr>
        <w:t>no</w:t>
      </w:r>
      <w:r>
        <w:rPr>
          <w:spacing w:val="-3"/>
          <w:w w:val="85"/>
        </w:rPr>
        <w:t> </w:t>
      </w:r>
      <w:r>
        <w:rPr>
          <w:w w:val="85"/>
        </w:rPr>
        <w:t>Relatório</w:t>
      </w:r>
      <w:r>
        <w:rPr>
          <w:spacing w:val="-3"/>
          <w:w w:val="85"/>
        </w:rPr>
        <w:t> </w:t>
      </w:r>
      <w:r>
        <w:rPr>
          <w:w w:val="85"/>
        </w:rPr>
        <w:t>Técnico</w:t>
      </w:r>
      <w:r>
        <w:rPr>
          <w:spacing w:val="-3"/>
          <w:w w:val="85"/>
        </w:rPr>
        <w:t> </w:t>
      </w:r>
      <w:r>
        <w:rPr>
          <w:w w:val="85"/>
        </w:rPr>
        <w:t>de</w:t>
      </w:r>
      <w:r>
        <w:rPr>
          <w:spacing w:val="-3"/>
          <w:w w:val="85"/>
        </w:rPr>
        <w:t> </w:t>
      </w:r>
      <w:r>
        <w:rPr>
          <w:w w:val="85"/>
        </w:rPr>
        <w:t>Vistoria</w:t>
      </w:r>
      <w:r>
        <w:rPr>
          <w:spacing w:val="-3"/>
          <w:w w:val="85"/>
        </w:rPr>
        <w:t> </w:t>
      </w:r>
      <w:r>
        <w:rPr>
          <w:w w:val="85"/>
        </w:rPr>
        <w:t>in</w:t>
      </w:r>
      <w:r>
        <w:rPr>
          <w:spacing w:val="-3"/>
          <w:w w:val="85"/>
        </w:rPr>
        <w:t> </w:t>
      </w:r>
      <w:r>
        <w:rPr>
          <w:w w:val="85"/>
        </w:rPr>
        <w:t>loco</w:t>
      </w:r>
      <w:r>
        <w:rPr>
          <w:spacing w:val="-3"/>
          <w:w w:val="85"/>
        </w:rPr>
        <w:t> </w:t>
      </w:r>
      <w:r>
        <w:rPr>
          <w:w w:val="85"/>
        </w:rPr>
        <w:t>nº</w:t>
      </w:r>
      <w:r>
        <w:rPr>
          <w:spacing w:val="-3"/>
          <w:w w:val="85"/>
        </w:rPr>
        <w:t> </w:t>
      </w:r>
      <w:r>
        <w:rPr>
          <w:w w:val="85"/>
        </w:rPr>
        <w:t>004/2022/CI-DICOP/PALV;</w:t>
      </w:r>
      <w:r>
        <w:rPr>
          <w:spacing w:val="-3"/>
          <w:w w:val="85"/>
        </w:rPr>
        <w:t> </w:t>
      </w:r>
      <w:r>
        <w:rPr>
          <w:w w:val="85"/>
        </w:rPr>
        <w:t>10.3.2 </w:t>
      </w:r>
      <w:r>
        <w:rPr>
          <w:w w:val="80"/>
        </w:rPr>
        <w:t>DICAMI: Achados nº 04, nº 21, nº 22, nº 23, nº 24, nº 27, nº 28 e nº 30; </w:t>
      </w:r>
      <w:r>
        <w:rPr>
          <w:rFonts w:ascii="Arial" w:hAnsi="Arial"/>
          <w:b/>
          <w:w w:val="80"/>
        </w:rPr>
        <w:t>10.4. Determinar </w:t>
      </w:r>
      <w:r>
        <w:rPr>
          <w:w w:val="80"/>
        </w:rPr>
        <w:t>à Secretaria do Tribunal Pleno – SEPLENO que</w:t>
      </w:r>
      <w:r>
        <w:rPr/>
        <w:t> </w:t>
      </w:r>
      <w:r>
        <w:rPr>
          <w:w w:val="80"/>
        </w:rPr>
        <w:t>dê</w:t>
      </w:r>
      <w:r>
        <w:rPr/>
        <w:t> </w:t>
      </w:r>
      <w:r>
        <w:rPr>
          <w:w w:val="80"/>
        </w:rPr>
        <w:t>ciência</w:t>
      </w:r>
      <w:r>
        <w:rPr/>
        <w:t> </w:t>
      </w:r>
      <w:r>
        <w:rPr>
          <w:w w:val="80"/>
        </w:rPr>
        <w:t>ao</w:t>
      </w:r>
      <w:r>
        <w:rPr/>
        <w:t> </w:t>
      </w:r>
      <w:r>
        <w:rPr>
          <w:w w:val="80"/>
        </w:rPr>
        <w:t>Sr. Lucenildo</w:t>
      </w:r>
      <w:r>
        <w:rPr/>
        <w:t> </w:t>
      </w:r>
      <w:r>
        <w:rPr>
          <w:w w:val="80"/>
        </w:rPr>
        <w:t>de</w:t>
      </w:r>
      <w:r>
        <w:rPr/>
        <w:t> </w:t>
      </w:r>
      <w:r>
        <w:rPr>
          <w:w w:val="80"/>
        </w:rPr>
        <w:t>Souza</w:t>
      </w:r>
      <w:r>
        <w:rPr/>
        <w:t> </w:t>
      </w:r>
      <w:r>
        <w:rPr>
          <w:w w:val="80"/>
        </w:rPr>
        <w:t>Macedo,</w:t>
      </w:r>
      <w:r>
        <w:rPr/>
        <w:t> </w:t>
      </w:r>
      <w:r>
        <w:rPr>
          <w:w w:val="80"/>
        </w:rPr>
        <w:t>Prefeito</w:t>
      </w:r>
      <w:r>
        <w:rPr/>
        <w:t> </w:t>
      </w:r>
      <w:r>
        <w:rPr>
          <w:w w:val="80"/>
        </w:rPr>
        <w:t>e</w:t>
      </w:r>
      <w:r>
        <w:rPr/>
        <w:t> </w:t>
      </w:r>
      <w:r>
        <w:rPr>
          <w:w w:val="80"/>
        </w:rPr>
        <w:t>Ordenador de</w:t>
      </w:r>
      <w:r>
        <w:rPr/>
        <w:t> </w:t>
      </w:r>
      <w:r>
        <w:rPr>
          <w:w w:val="80"/>
        </w:rPr>
        <w:t>Despesas,</w:t>
      </w:r>
      <w:r>
        <w:rPr/>
        <w:t> </w:t>
      </w:r>
      <w:r>
        <w:rPr>
          <w:w w:val="80"/>
        </w:rPr>
        <w:t>à</w:t>
      </w:r>
      <w:r>
        <w:rPr/>
        <w:t> </w:t>
      </w:r>
      <w:r>
        <w:rPr>
          <w:w w:val="80"/>
        </w:rPr>
        <w:t>época,</w:t>
      </w:r>
      <w:r>
        <w:rPr/>
        <w:t> </w:t>
      </w:r>
      <w:r>
        <w:rPr>
          <w:w w:val="80"/>
        </w:rPr>
        <w:t>por intermédio de seus patronos, acerca do Parecer Prévio, para que tome as medidas que entender cabíveis, remetendo-lhe cópia deste </w:t>
      </w:r>
      <w:r>
        <w:rPr>
          <w:spacing w:val="-2"/>
          <w:w w:val="90"/>
        </w:rPr>
        <w:t>Relatório/Voto</w:t>
      </w:r>
      <w:r>
        <w:rPr>
          <w:spacing w:val="-2"/>
          <w:w w:val="90"/>
        </w:rPr>
        <w:t> e</w:t>
      </w:r>
      <w:r>
        <w:rPr>
          <w:spacing w:val="-2"/>
          <w:w w:val="90"/>
        </w:rPr>
        <w:t> do</w:t>
      </w:r>
      <w:r>
        <w:rPr>
          <w:spacing w:val="-2"/>
          <w:w w:val="90"/>
        </w:rPr>
        <w:t> sequente</w:t>
      </w:r>
      <w:r>
        <w:rPr>
          <w:spacing w:val="-2"/>
          <w:w w:val="90"/>
        </w:rPr>
        <w:t> Acórdão;</w:t>
      </w:r>
      <w:r>
        <w:rPr>
          <w:spacing w:val="-2"/>
          <w:w w:val="90"/>
        </w:rPr>
        <w:t> </w:t>
      </w:r>
      <w:r>
        <w:rPr>
          <w:rFonts w:ascii="Arial" w:hAnsi="Arial"/>
          <w:b/>
          <w:spacing w:val="-2"/>
          <w:w w:val="90"/>
        </w:rPr>
        <w:t>10.5.</w:t>
      </w:r>
      <w:r>
        <w:rPr>
          <w:rFonts w:ascii="Arial" w:hAnsi="Arial"/>
          <w:b/>
          <w:spacing w:val="-2"/>
          <w:w w:val="90"/>
        </w:rPr>
        <w:t> Arquivar</w:t>
      </w:r>
      <w:r>
        <w:rPr>
          <w:rFonts w:ascii="Arial" w:hAnsi="Arial"/>
          <w:b/>
          <w:spacing w:val="-2"/>
          <w:w w:val="90"/>
        </w:rPr>
        <w:t> </w:t>
      </w:r>
      <w:r>
        <w:rPr>
          <w:spacing w:val="-2"/>
          <w:w w:val="90"/>
        </w:rPr>
        <w:t>o</w:t>
      </w:r>
      <w:r>
        <w:rPr>
          <w:spacing w:val="-2"/>
          <w:w w:val="90"/>
        </w:rPr>
        <w:t> feito,</w:t>
      </w:r>
      <w:r>
        <w:rPr>
          <w:spacing w:val="-2"/>
          <w:w w:val="90"/>
        </w:rPr>
        <w:t> após</w:t>
      </w:r>
      <w:r>
        <w:rPr>
          <w:spacing w:val="-2"/>
          <w:w w:val="90"/>
        </w:rPr>
        <w:t> cumprimento</w:t>
      </w:r>
      <w:r>
        <w:rPr>
          <w:spacing w:val="-2"/>
          <w:w w:val="90"/>
        </w:rPr>
        <w:t> integral</w:t>
      </w:r>
      <w:r>
        <w:rPr>
          <w:spacing w:val="-2"/>
          <w:w w:val="90"/>
        </w:rPr>
        <w:t> do</w:t>
      </w:r>
      <w:r>
        <w:rPr>
          <w:spacing w:val="-2"/>
          <w:w w:val="90"/>
        </w:rPr>
        <w:t> decisório,</w:t>
      </w:r>
      <w:r>
        <w:rPr>
          <w:spacing w:val="-2"/>
          <w:w w:val="90"/>
        </w:rPr>
        <w:t> nos</w:t>
      </w:r>
      <w:r>
        <w:rPr>
          <w:spacing w:val="-2"/>
          <w:w w:val="90"/>
        </w:rPr>
        <w:t> termos </w:t>
      </w:r>
      <w:r>
        <w:rPr>
          <w:w w:val="85"/>
        </w:rPr>
        <w:t>regimentais. </w:t>
      </w:r>
      <w:r>
        <w:rPr>
          <w:rFonts w:ascii="Arial" w:hAnsi="Arial"/>
          <w:b/>
          <w:w w:val="85"/>
        </w:rPr>
        <w:t>Especificação do quórum: </w:t>
      </w:r>
      <w:r>
        <w:rPr>
          <w:w w:val="85"/>
        </w:rPr>
        <w:t>Conselheiros: Yara Amazônia Lins Rodrigues dos Santos</w:t>
      </w:r>
      <w:r>
        <w:rPr>
          <w:w w:val="85"/>
        </w:rPr>
        <w:t> (Presidente), Júlio Assis</w:t>
      </w:r>
      <w:r>
        <w:rPr>
          <w:spacing w:val="-7"/>
          <w:w w:val="85"/>
        </w:rPr>
        <w:t> </w:t>
      </w:r>
      <w:r>
        <w:rPr>
          <w:w w:val="85"/>
        </w:rPr>
        <w:t>Corrêa</w:t>
      </w:r>
      <w:r>
        <w:rPr>
          <w:spacing w:val="-7"/>
          <w:w w:val="85"/>
        </w:rPr>
        <w:t> </w:t>
      </w:r>
      <w:r>
        <w:rPr>
          <w:w w:val="85"/>
        </w:rPr>
        <w:t>Pinheiro,</w:t>
      </w:r>
      <w:r>
        <w:rPr>
          <w:spacing w:val="-6"/>
          <w:w w:val="85"/>
        </w:rPr>
        <w:t> </w:t>
      </w:r>
      <w:r>
        <w:rPr>
          <w:w w:val="85"/>
        </w:rPr>
        <w:t>Érico</w:t>
      </w:r>
      <w:r>
        <w:rPr>
          <w:spacing w:val="-7"/>
          <w:w w:val="85"/>
        </w:rPr>
        <w:t> </w:t>
      </w:r>
      <w:r>
        <w:rPr>
          <w:w w:val="85"/>
        </w:rPr>
        <w:t>Xavier</w:t>
      </w:r>
      <w:r>
        <w:rPr>
          <w:spacing w:val="-7"/>
          <w:w w:val="85"/>
        </w:rPr>
        <w:t> </w:t>
      </w:r>
      <w:r>
        <w:rPr>
          <w:w w:val="85"/>
        </w:rPr>
        <w:t>Desterro</w:t>
      </w:r>
      <w:r>
        <w:rPr>
          <w:spacing w:val="-6"/>
          <w:w w:val="85"/>
        </w:rPr>
        <w:t> </w:t>
      </w:r>
      <w:r>
        <w:rPr>
          <w:w w:val="85"/>
        </w:rPr>
        <w:t>e</w:t>
      </w:r>
      <w:r>
        <w:rPr>
          <w:spacing w:val="-7"/>
          <w:w w:val="85"/>
        </w:rPr>
        <w:t> </w:t>
      </w:r>
      <w:r>
        <w:rPr>
          <w:w w:val="85"/>
        </w:rPr>
        <w:t>Silva,</w:t>
      </w:r>
      <w:r>
        <w:rPr>
          <w:spacing w:val="-7"/>
          <w:w w:val="85"/>
        </w:rPr>
        <w:t> </w:t>
      </w:r>
      <w:r>
        <w:rPr>
          <w:w w:val="85"/>
        </w:rPr>
        <w:t>Mario</w:t>
      </w:r>
      <w:r>
        <w:rPr>
          <w:spacing w:val="-7"/>
          <w:w w:val="85"/>
        </w:rPr>
        <w:t> </w:t>
      </w:r>
      <w:r>
        <w:rPr>
          <w:w w:val="85"/>
        </w:rPr>
        <w:t>Manoel</w:t>
      </w:r>
      <w:r>
        <w:rPr>
          <w:spacing w:val="-6"/>
          <w:w w:val="85"/>
        </w:rPr>
        <w:t> </w:t>
      </w:r>
      <w:r>
        <w:rPr>
          <w:w w:val="85"/>
        </w:rPr>
        <w:t>Coelho</w:t>
      </w:r>
      <w:r>
        <w:rPr>
          <w:spacing w:val="-7"/>
          <w:w w:val="85"/>
        </w:rPr>
        <w:t> </w:t>
      </w:r>
      <w:r>
        <w:rPr>
          <w:w w:val="85"/>
        </w:rPr>
        <w:t>de</w:t>
      </w:r>
      <w:r>
        <w:rPr>
          <w:spacing w:val="-7"/>
          <w:w w:val="85"/>
        </w:rPr>
        <w:t> </w:t>
      </w:r>
      <w:r>
        <w:rPr>
          <w:w w:val="85"/>
        </w:rPr>
        <w:t>Mello,</w:t>
      </w:r>
      <w:r>
        <w:rPr>
          <w:spacing w:val="-6"/>
          <w:w w:val="85"/>
        </w:rPr>
        <w:t> </w:t>
      </w:r>
      <w:r>
        <w:rPr>
          <w:w w:val="85"/>
        </w:rPr>
        <w:t>Josué</w:t>
      </w:r>
      <w:r>
        <w:rPr>
          <w:spacing w:val="-7"/>
          <w:w w:val="85"/>
        </w:rPr>
        <w:t> </w:t>
      </w:r>
      <w:r>
        <w:rPr>
          <w:w w:val="85"/>
        </w:rPr>
        <w:t>Cláudio</w:t>
      </w:r>
      <w:r>
        <w:rPr>
          <w:spacing w:val="-7"/>
          <w:w w:val="85"/>
        </w:rPr>
        <w:t> </w:t>
      </w:r>
      <w:r>
        <w:rPr>
          <w:w w:val="85"/>
        </w:rPr>
        <w:t>de</w:t>
      </w:r>
      <w:r>
        <w:rPr>
          <w:spacing w:val="-6"/>
          <w:w w:val="85"/>
        </w:rPr>
        <w:t> </w:t>
      </w:r>
      <w:r>
        <w:rPr>
          <w:w w:val="85"/>
        </w:rPr>
        <w:t>Souza</w:t>
      </w:r>
      <w:r>
        <w:rPr>
          <w:spacing w:val="-7"/>
          <w:w w:val="85"/>
        </w:rPr>
        <w:t> </w:t>
      </w:r>
      <w:r>
        <w:rPr>
          <w:w w:val="85"/>
        </w:rPr>
        <w:t>Neto,</w:t>
      </w:r>
      <w:r>
        <w:rPr>
          <w:spacing w:val="-7"/>
          <w:w w:val="85"/>
        </w:rPr>
        <w:t> </w:t>
      </w:r>
      <w:r>
        <w:rPr>
          <w:w w:val="85"/>
        </w:rPr>
        <w:t>Luis </w:t>
      </w:r>
      <w:r>
        <w:rPr>
          <w:spacing w:val="-2"/>
          <w:w w:val="85"/>
        </w:rPr>
        <w:t>Fabian Pereira Barbosa e</w:t>
      </w:r>
      <w:r>
        <w:rPr>
          <w:spacing w:val="-3"/>
          <w:w w:val="85"/>
        </w:rPr>
        <w:t> </w:t>
      </w:r>
      <w:r>
        <w:rPr>
          <w:spacing w:val="-2"/>
          <w:w w:val="85"/>
        </w:rPr>
        <w:t>Mário José de Moraes Costa Filho (Convocado).</w:t>
      </w:r>
    </w:p>
    <w:p>
      <w:pPr>
        <w:pStyle w:val="BodyText"/>
        <w:spacing w:before="184"/>
        <w:ind w:right="135"/>
        <w:rPr>
          <w:rFonts w:ascii="Arial" w:hAnsi="Arial"/>
          <w:b/>
        </w:rPr>
      </w:pPr>
      <w:r>
        <w:rPr>
          <w:rFonts w:ascii="Arial" w:hAnsi="Arial"/>
          <w:b/>
          <w:w w:val="85"/>
        </w:rPr>
        <w:t>PROCESSO Nº 13.232/2022 </w:t>
      </w:r>
      <w:r>
        <w:rPr>
          <w:w w:val="85"/>
        </w:rPr>
        <w:t>- Representação interposta pelo Ministério Público de Contas (MPC) em desfavor do Sr. </w:t>
      </w:r>
      <w:r>
        <w:rPr>
          <w:w w:val="80"/>
        </w:rPr>
        <w:t>Juliano</w:t>
      </w:r>
      <w:r>
        <w:rPr/>
        <w:t> </w:t>
      </w:r>
      <w:r>
        <w:rPr>
          <w:w w:val="80"/>
        </w:rPr>
        <w:t>Marcos</w:t>
      </w:r>
      <w:r>
        <w:rPr/>
        <w:t> </w:t>
      </w:r>
      <w:r>
        <w:rPr>
          <w:w w:val="80"/>
        </w:rPr>
        <w:t>Valente</w:t>
      </w:r>
      <w:r>
        <w:rPr/>
        <w:t> </w:t>
      </w:r>
      <w:r>
        <w:rPr>
          <w:w w:val="80"/>
        </w:rPr>
        <w:t>de</w:t>
      </w:r>
      <w:r>
        <w:rPr/>
        <w:t> </w:t>
      </w:r>
      <w:r>
        <w:rPr>
          <w:w w:val="80"/>
        </w:rPr>
        <w:t>Souza,</w:t>
      </w:r>
      <w:r>
        <w:rPr/>
        <w:t> </w:t>
      </w:r>
      <w:r>
        <w:rPr>
          <w:w w:val="80"/>
        </w:rPr>
        <w:t>Diretor-Presidente</w:t>
      </w:r>
      <w:r>
        <w:rPr/>
        <w:t> </w:t>
      </w:r>
      <w:r>
        <w:rPr>
          <w:w w:val="80"/>
        </w:rPr>
        <w:t>do</w:t>
      </w:r>
      <w:r>
        <w:rPr/>
        <w:t> </w:t>
      </w:r>
      <w:r>
        <w:rPr>
          <w:w w:val="80"/>
        </w:rPr>
        <w:t>Instituto</w:t>
      </w:r>
      <w:r>
        <w:rPr/>
        <w:t> </w:t>
      </w:r>
      <w:r>
        <w:rPr>
          <w:w w:val="80"/>
        </w:rPr>
        <w:t>de</w:t>
      </w:r>
      <w:r>
        <w:rPr/>
        <w:t> </w:t>
      </w:r>
      <w:r>
        <w:rPr>
          <w:w w:val="80"/>
        </w:rPr>
        <w:t>Proteção</w:t>
      </w:r>
      <w:r>
        <w:rPr/>
        <w:t> </w:t>
      </w:r>
      <w:r>
        <w:rPr>
          <w:w w:val="80"/>
        </w:rPr>
        <w:t>Ambiental</w:t>
      </w:r>
      <w:r>
        <w:rPr/>
        <w:t> </w:t>
      </w:r>
      <w:r>
        <w:rPr>
          <w:w w:val="80"/>
        </w:rPr>
        <w:t>do</w:t>
      </w:r>
      <w:r>
        <w:rPr/>
        <w:t> </w:t>
      </w:r>
      <w:r>
        <w:rPr>
          <w:w w:val="80"/>
        </w:rPr>
        <w:t>Estado</w:t>
      </w:r>
      <w:r>
        <w:rPr/>
        <w:t> </w:t>
      </w:r>
      <w:r>
        <w:rPr>
          <w:w w:val="80"/>
        </w:rPr>
        <w:t>do</w:t>
      </w:r>
      <w:r>
        <w:rPr/>
        <w:t> </w:t>
      </w:r>
      <w:r>
        <w:rPr>
          <w:w w:val="80"/>
        </w:rPr>
        <w:t>Amazonas</w:t>
      </w:r>
      <w:r>
        <w:rPr/>
        <w:t> </w:t>
      </w:r>
      <w:r>
        <w:rPr>
          <w:w w:val="80"/>
        </w:rPr>
        <w:t>(IPAAM), </w:t>
      </w:r>
      <w:r>
        <w:rPr>
          <w:w w:val="85"/>
        </w:rPr>
        <w:t>e do Sr. Raimundo Nonato Chuvas, Gerente de Fiscalização do IPAAM, em razão de possível omissão na</w:t>
      </w:r>
      <w:r>
        <w:rPr>
          <w:spacing w:val="-1"/>
          <w:w w:val="85"/>
        </w:rPr>
        <w:t> </w:t>
      </w:r>
      <w:r>
        <w:rPr>
          <w:w w:val="85"/>
        </w:rPr>
        <w:t>fiscalização </w:t>
      </w:r>
      <w:r>
        <w:rPr>
          <w:w w:val="90"/>
        </w:rPr>
        <w:t>para</w:t>
      </w:r>
      <w:r>
        <w:rPr>
          <w:w w:val="90"/>
        </w:rPr>
        <w:t> coibir</w:t>
      </w:r>
      <w:r>
        <w:rPr>
          <w:w w:val="90"/>
        </w:rPr>
        <w:t> os</w:t>
      </w:r>
      <w:r>
        <w:rPr>
          <w:w w:val="90"/>
        </w:rPr>
        <w:t> danos</w:t>
      </w:r>
      <w:r>
        <w:rPr>
          <w:w w:val="90"/>
        </w:rPr>
        <w:t> ambientais</w:t>
      </w:r>
      <w:r>
        <w:rPr>
          <w:w w:val="90"/>
        </w:rPr>
        <w:t> na</w:t>
      </w:r>
      <w:r>
        <w:rPr>
          <w:w w:val="90"/>
        </w:rPr>
        <w:t> porção</w:t>
      </w:r>
      <w:r>
        <w:rPr>
          <w:w w:val="90"/>
        </w:rPr>
        <w:t> florestal</w:t>
      </w:r>
      <w:r>
        <w:rPr>
          <w:w w:val="90"/>
        </w:rPr>
        <w:t> amazônica</w:t>
      </w:r>
      <w:r>
        <w:rPr>
          <w:w w:val="90"/>
        </w:rPr>
        <w:t> do</w:t>
      </w:r>
      <w:r>
        <w:rPr>
          <w:w w:val="90"/>
        </w:rPr>
        <w:t> município</w:t>
      </w:r>
      <w:r>
        <w:rPr>
          <w:w w:val="90"/>
        </w:rPr>
        <w:t> de</w:t>
      </w:r>
      <w:r>
        <w:rPr>
          <w:w w:val="90"/>
        </w:rPr>
        <w:t> Iranduba,</w:t>
      </w:r>
      <w:r>
        <w:rPr>
          <w:w w:val="90"/>
        </w:rPr>
        <w:t> devido</w:t>
      </w:r>
      <w:r>
        <w:rPr>
          <w:w w:val="90"/>
        </w:rPr>
        <w:t> à</w:t>
      </w:r>
      <w:r>
        <w:rPr>
          <w:w w:val="90"/>
        </w:rPr>
        <w:t> expansão descontrolada</w:t>
      </w:r>
      <w:r>
        <w:rPr>
          <w:spacing w:val="-5"/>
          <w:w w:val="90"/>
        </w:rPr>
        <w:t> </w:t>
      </w:r>
      <w:r>
        <w:rPr>
          <w:w w:val="90"/>
        </w:rPr>
        <w:t>de</w:t>
      </w:r>
      <w:r>
        <w:rPr>
          <w:spacing w:val="-5"/>
          <w:w w:val="90"/>
        </w:rPr>
        <w:t> </w:t>
      </w:r>
      <w:r>
        <w:rPr>
          <w:w w:val="90"/>
        </w:rPr>
        <w:t>empreendimentos</w:t>
      </w:r>
      <w:r>
        <w:rPr>
          <w:spacing w:val="-6"/>
          <w:w w:val="90"/>
        </w:rPr>
        <w:t> </w:t>
      </w:r>
      <w:r>
        <w:rPr>
          <w:w w:val="90"/>
        </w:rPr>
        <w:t>imobiliários</w:t>
      </w:r>
      <w:r>
        <w:rPr>
          <w:spacing w:val="-6"/>
          <w:w w:val="90"/>
        </w:rPr>
        <w:t> </w:t>
      </w:r>
      <w:r>
        <w:rPr>
          <w:w w:val="90"/>
        </w:rPr>
        <w:t>e</w:t>
      </w:r>
      <w:r>
        <w:rPr>
          <w:spacing w:val="-5"/>
          <w:w w:val="90"/>
        </w:rPr>
        <w:t> </w:t>
      </w:r>
      <w:r>
        <w:rPr>
          <w:w w:val="90"/>
        </w:rPr>
        <w:t>obras</w:t>
      </w:r>
      <w:r>
        <w:rPr>
          <w:spacing w:val="-6"/>
          <w:w w:val="90"/>
        </w:rPr>
        <w:t> </w:t>
      </w:r>
      <w:r>
        <w:rPr>
          <w:w w:val="90"/>
        </w:rPr>
        <w:t>de</w:t>
      </w:r>
      <w:r>
        <w:rPr>
          <w:spacing w:val="-5"/>
          <w:w w:val="90"/>
        </w:rPr>
        <w:t> </w:t>
      </w:r>
      <w:r>
        <w:rPr>
          <w:w w:val="90"/>
        </w:rPr>
        <w:t>construção</w:t>
      </w:r>
      <w:r>
        <w:rPr>
          <w:spacing w:val="-5"/>
          <w:w w:val="90"/>
        </w:rPr>
        <w:t> </w:t>
      </w:r>
      <w:r>
        <w:rPr>
          <w:w w:val="90"/>
        </w:rPr>
        <w:t>civil</w:t>
      </w:r>
      <w:r>
        <w:rPr>
          <w:spacing w:val="-6"/>
          <w:w w:val="90"/>
        </w:rPr>
        <w:t> </w:t>
      </w:r>
      <w:r>
        <w:rPr>
          <w:w w:val="90"/>
        </w:rPr>
        <w:t>sem</w:t>
      </w:r>
      <w:r>
        <w:rPr>
          <w:spacing w:val="-6"/>
          <w:w w:val="90"/>
        </w:rPr>
        <w:t> </w:t>
      </w:r>
      <w:r>
        <w:rPr>
          <w:w w:val="90"/>
        </w:rPr>
        <w:t>a</w:t>
      </w:r>
      <w:r>
        <w:rPr>
          <w:spacing w:val="-5"/>
          <w:w w:val="90"/>
        </w:rPr>
        <w:t> </w:t>
      </w:r>
      <w:r>
        <w:rPr>
          <w:w w:val="90"/>
        </w:rPr>
        <w:t>devida</w:t>
      </w:r>
      <w:r>
        <w:rPr>
          <w:spacing w:val="-5"/>
          <w:w w:val="90"/>
        </w:rPr>
        <w:t> </w:t>
      </w:r>
      <w:r>
        <w:rPr>
          <w:w w:val="90"/>
        </w:rPr>
        <w:t>licença.</w:t>
      </w:r>
      <w:r>
        <w:rPr>
          <w:spacing w:val="-7"/>
          <w:w w:val="90"/>
        </w:rPr>
        <w:t> </w:t>
      </w:r>
      <w:r>
        <w:rPr>
          <w:rFonts w:ascii="Arial" w:hAnsi="Arial"/>
          <w:b/>
          <w:w w:val="90"/>
        </w:rPr>
        <w:t>ACÓRDÃO</w:t>
      </w:r>
      <w:r>
        <w:rPr>
          <w:rFonts w:ascii="Arial" w:hAnsi="Arial"/>
          <w:b/>
          <w:spacing w:val="-6"/>
          <w:w w:val="90"/>
        </w:rPr>
        <w:t> </w:t>
      </w:r>
      <w:r>
        <w:rPr>
          <w:rFonts w:ascii="Arial" w:hAnsi="Arial"/>
          <w:b/>
          <w:w w:val="90"/>
        </w:rPr>
        <w:t>Nº </w:t>
      </w:r>
      <w:r>
        <w:rPr>
          <w:rFonts w:ascii="Arial" w:hAnsi="Arial"/>
          <w:b/>
          <w:w w:val="85"/>
        </w:rPr>
        <w:t>1034/2024: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 Conselheiros</w:t>
      </w:r>
      <w:r>
        <w:rPr>
          <w:spacing w:val="-2"/>
          <w:w w:val="85"/>
        </w:rPr>
        <w:t> </w:t>
      </w:r>
      <w:r>
        <w:rPr>
          <w:w w:val="85"/>
        </w:rPr>
        <w:t>do</w:t>
      </w:r>
      <w:r>
        <w:rPr>
          <w:spacing w:val="-2"/>
          <w:w w:val="85"/>
        </w:rPr>
        <w:t> </w:t>
      </w:r>
      <w:r>
        <w:rPr>
          <w:w w:val="85"/>
        </w:rPr>
        <w:t>Tribunal</w:t>
      </w:r>
      <w:r>
        <w:rPr>
          <w:spacing w:val="-2"/>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2"/>
          <w:w w:val="85"/>
        </w:rPr>
        <w:t> </w:t>
      </w:r>
      <w:r>
        <w:rPr>
          <w:w w:val="85"/>
        </w:rPr>
        <w:t>em</w:t>
      </w:r>
      <w:r>
        <w:rPr>
          <w:spacing w:val="-2"/>
          <w:w w:val="85"/>
        </w:rPr>
        <w:t> </w:t>
      </w:r>
      <w:r>
        <w:rPr>
          <w:w w:val="85"/>
        </w:rPr>
        <w:t>Sessão</w:t>
      </w:r>
      <w:r>
        <w:rPr>
          <w:spacing w:val="-2"/>
          <w:w w:val="85"/>
        </w:rPr>
        <w:t> </w:t>
      </w:r>
      <w:r>
        <w:rPr>
          <w:w w:val="85"/>
        </w:rPr>
        <w:t>do</w:t>
      </w:r>
      <w:r>
        <w:rPr>
          <w:spacing w:val="-3"/>
        </w:rPr>
        <w:t>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3"/>
          <w:w w:val="85"/>
        </w:rPr>
        <w:t> </w:t>
      </w:r>
      <w:r>
        <w:rPr>
          <w:w w:val="85"/>
        </w:rPr>
        <w:t>exercício</w:t>
      </w:r>
      <w:r>
        <w:rPr>
          <w:spacing w:val="-3"/>
          <w:w w:val="85"/>
        </w:rPr>
        <w:t> </w:t>
      </w:r>
      <w:r>
        <w:rPr>
          <w:w w:val="85"/>
        </w:rPr>
        <w:t>da </w:t>
      </w:r>
      <w:r>
        <w:rPr>
          <w:w w:val="80"/>
        </w:rPr>
        <w:t>competência atribuída pelo art. 11, inciso IV, alínea “i”, da Resolução nº 04/2002-TCE/AM, </w:t>
      </w:r>
      <w:r>
        <w:rPr>
          <w:rFonts w:ascii="Arial" w:hAnsi="Arial"/>
          <w:b/>
          <w:w w:val="80"/>
        </w:rPr>
        <w:t>à unanimidade</w:t>
      </w:r>
      <w:r>
        <w:rPr>
          <w:w w:val="80"/>
        </w:rPr>
        <w:t>, nos termos do voto do Excelentíssimo Senhor Conselheiro-Relator, </w:t>
      </w:r>
      <w:r>
        <w:rPr>
          <w:rFonts w:ascii="Arial" w:hAnsi="Arial"/>
          <w:b/>
          <w:w w:val="80"/>
        </w:rPr>
        <w:t>em consonância</w:t>
      </w:r>
      <w:r>
        <w:rPr>
          <w:rFonts w:ascii="Arial" w:hAnsi="Arial"/>
          <w:b/>
        </w:rPr>
        <w:t> </w:t>
      </w:r>
      <w:r>
        <w:rPr>
          <w:w w:val="80"/>
        </w:rPr>
        <w:t>com pronunciamento do Ministério Público junto a</w:t>
      </w:r>
      <w:r>
        <w:rPr>
          <w:spacing w:val="80"/>
        </w:rPr>
        <w:t> </w:t>
      </w:r>
      <w:r>
        <w:rPr>
          <w:w w:val="80"/>
        </w:rPr>
        <w:t>este Tribunal, no sentido de:</w:t>
      </w:r>
      <w:r>
        <w:rPr/>
        <w:t> </w:t>
      </w:r>
      <w:r>
        <w:rPr>
          <w:rFonts w:ascii="Arial" w:hAnsi="Arial"/>
          <w:b/>
          <w:w w:val="80"/>
        </w:rPr>
        <w:t>9.1. Conhecer </w:t>
      </w:r>
      <w:r>
        <w:rPr>
          <w:w w:val="80"/>
        </w:rPr>
        <w:t>da Representação formulada pelo Ministério Público de Contas em face do Sr. </w:t>
      </w:r>
      <w:r>
        <w:rPr>
          <w:w w:val="85"/>
        </w:rPr>
        <w:t>Juliano Marcos Valente de Souza, na condição de Diretor-Presidente do Instituto de Proteção Ambiental do Estado do </w:t>
      </w:r>
      <w:r>
        <w:rPr>
          <w:w w:val="80"/>
        </w:rPr>
        <w:t>Amazonas (IPAAM), e do Sr. Raimundo Nonato Chuvas, na condição de Gerente de Fiscalização do IPAAM, uma vez que </w:t>
      </w:r>
      <w:r>
        <w:rPr>
          <w:w w:val="85"/>
        </w:rPr>
        <w:t>atende</w:t>
      </w:r>
      <w:r>
        <w:rPr>
          <w:spacing w:val="30"/>
        </w:rPr>
        <w:t> </w:t>
      </w:r>
      <w:r>
        <w:rPr>
          <w:w w:val="85"/>
        </w:rPr>
        <w:t>aos</w:t>
      </w:r>
      <w:r>
        <w:rPr>
          <w:spacing w:val="29"/>
        </w:rPr>
        <w:t> </w:t>
      </w:r>
      <w:r>
        <w:rPr>
          <w:w w:val="85"/>
        </w:rPr>
        <w:t>parâmetros</w:t>
      </w:r>
      <w:r>
        <w:rPr>
          <w:spacing w:val="29"/>
        </w:rPr>
        <w:t> </w:t>
      </w:r>
      <w:r>
        <w:rPr>
          <w:w w:val="85"/>
        </w:rPr>
        <w:t>previstos</w:t>
      </w:r>
      <w:r>
        <w:rPr>
          <w:spacing w:val="29"/>
        </w:rPr>
        <w:t> </w:t>
      </w:r>
      <w:r>
        <w:rPr>
          <w:w w:val="85"/>
        </w:rPr>
        <w:t>no</w:t>
      </w:r>
      <w:r>
        <w:rPr>
          <w:spacing w:val="30"/>
        </w:rPr>
        <w:t> </w:t>
      </w:r>
      <w:r>
        <w:rPr>
          <w:w w:val="85"/>
        </w:rPr>
        <w:t>art.</w:t>
      </w:r>
      <w:r>
        <w:rPr>
          <w:spacing w:val="29"/>
        </w:rPr>
        <w:t> </w:t>
      </w:r>
      <w:r>
        <w:rPr>
          <w:w w:val="85"/>
        </w:rPr>
        <w:t>288</w:t>
      </w:r>
      <w:r>
        <w:rPr>
          <w:spacing w:val="30"/>
        </w:rPr>
        <w:t> </w:t>
      </w:r>
      <w:r>
        <w:rPr>
          <w:w w:val="85"/>
        </w:rPr>
        <w:t>da</w:t>
      </w:r>
      <w:r>
        <w:rPr>
          <w:spacing w:val="32"/>
        </w:rPr>
        <w:t> </w:t>
      </w:r>
      <w:r>
        <w:rPr>
          <w:w w:val="85"/>
        </w:rPr>
        <w:t>Resolução</w:t>
      </w:r>
      <w:r>
        <w:rPr>
          <w:spacing w:val="30"/>
        </w:rPr>
        <w:t> </w:t>
      </w:r>
      <w:r>
        <w:rPr>
          <w:w w:val="85"/>
        </w:rPr>
        <w:t>nº</w:t>
      </w:r>
      <w:r>
        <w:rPr>
          <w:spacing w:val="29"/>
        </w:rPr>
        <w:t> </w:t>
      </w:r>
      <w:r>
        <w:rPr>
          <w:w w:val="85"/>
        </w:rPr>
        <w:t>04/2002(RI-TCE/AM),</w:t>
      </w:r>
      <w:r>
        <w:rPr>
          <w:spacing w:val="31"/>
        </w:rPr>
        <w:t> </w:t>
      </w:r>
      <w:r>
        <w:rPr>
          <w:w w:val="85"/>
        </w:rPr>
        <w:t>para,</w:t>
      </w:r>
      <w:r>
        <w:rPr>
          <w:spacing w:val="29"/>
        </w:rPr>
        <w:t> </w:t>
      </w:r>
      <w:r>
        <w:rPr>
          <w:w w:val="85"/>
        </w:rPr>
        <w:t>no</w:t>
      </w:r>
      <w:r>
        <w:rPr>
          <w:spacing w:val="30"/>
        </w:rPr>
        <w:t> </w:t>
      </w:r>
      <w:r>
        <w:rPr>
          <w:w w:val="85"/>
        </w:rPr>
        <w:t>mérito;</w:t>
      </w:r>
      <w:r>
        <w:rPr>
          <w:spacing w:val="33"/>
        </w:rPr>
        <w:t> </w:t>
      </w:r>
      <w:r>
        <w:rPr>
          <w:rFonts w:ascii="Arial" w:hAnsi="Arial"/>
          <w:b/>
          <w:w w:val="85"/>
        </w:rPr>
        <w:t>9.2.</w:t>
      </w:r>
      <w:r>
        <w:rPr>
          <w:rFonts w:ascii="Arial" w:hAnsi="Arial"/>
          <w:b/>
          <w:spacing w:val="30"/>
        </w:rPr>
        <w:t> </w:t>
      </w:r>
      <w:r>
        <w:rPr>
          <w:rFonts w:ascii="Arial" w:hAnsi="Arial"/>
          <w:b/>
          <w:w w:val="85"/>
        </w:rPr>
        <w:t>Julgar</w:t>
      </w:r>
    </w:p>
    <w:p>
      <w:pPr>
        <w:pStyle w:val="BodyText"/>
        <w:spacing w:after="0"/>
        <w:rPr>
          <w:rFonts w:ascii="Arial" w:hAnsi="Arial"/>
          <w:b/>
        </w:rPr>
        <w:sectPr>
          <w:pgSz w:w="11910" w:h="16840"/>
          <w:pgMar w:top="1920" w:bottom="280" w:left="566" w:right="425"/>
        </w:sectPr>
      </w:pPr>
    </w:p>
    <w:p>
      <w:pPr>
        <w:pStyle w:val="BodyText"/>
        <w:ind w:left="0"/>
        <w:jc w:val="left"/>
        <w:rPr>
          <w:rFonts w:ascii="Arial"/>
          <w:b/>
        </w:rPr>
      </w:pPr>
    </w:p>
    <w:p>
      <w:pPr>
        <w:pStyle w:val="BodyText"/>
        <w:spacing w:before="196"/>
        <w:ind w:left="0"/>
        <w:jc w:val="left"/>
        <w:rPr>
          <w:rFonts w:ascii="Arial"/>
          <w:b/>
        </w:rPr>
      </w:pPr>
    </w:p>
    <w:p>
      <w:pPr>
        <w:pStyle w:val="BodyText"/>
        <w:ind w:right="134"/>
      </w:pPr>
      <w:r>
        <w:rPr>
          <w:rFonts w:ascii="Arial" w:hAnsi="Arial"/>
          <w:b/>
          <w:w w:val="80"/>
        </w:rPr>
        <w:t>Parcialmente Procedente </w:t>
      </w:r>
      <w:r>
        <w:rPr>
          <w:w w:val="80"/>
        </w:rPr>
        <w:t>a Representação formulada pelo Ministério Público de Contas em face do Instituto de Proteção Ambiental do Estado do Amazonas (IPAAM), representado pelo Sr. Juliano Marcos Valente de Souza, Diretor-Presidente, </w:t>
      </w:r>
      <w:r>
        <w:rPr>
          <w:w w:val="90"/>
        </w:rPr>
        <w:t>uma</w:t>
      </w:r>
      <w:r>
        <w:rPr>
          <w:w w:val="90"/>
        </w:rPr>
        <w:t> vez</w:t>
      </w:r>
      <w:r>
        <w:rPr>
          <w:spacing w:val="-1"/>
          <w:w w:val="90"/>
        </w:rPr>
        <w:t> </w:t>
      </w:r>
      <w:r>
        <w:rPr>
          <w:w w:val="90"/>
        </w:rPr>
        <w:t>que</w:t>
      </w:r>
      <w:r>
        <w:rPr>
          <w:w w:val="90"/>
        </w:rPr>
        <w:t> restou</w:t>
      </w:r>
      <w:r>
        <w:rPr>
          <w:w w:val="90"/>
        </w:rPr>
        <w:t> evidenciada</w:t>
      </w:r>
      <w:r>
        <w:rPr>
          <w:w w:val="90"/>
        </w:rPr>
        <w:t> a</w:t>
      </w:r>
      <w:r>
        <w:rPr>
          <w:w w:val="90"/>
        </w:rPr>
        <w:t> realização</w:t>
      </w:r>
      <w:r>
        <w:rPr>
          <w:w w:val="90"/>
        </w:rPr>
        <w:t> de</w:t>
      </w:r>
      <w:r>
        <w:rPr>
          <w:w w:val="90"/>
        </w:rPr>
        <w:t> incorporações</w:t>
      </w:r>
      <w:r>
        <w:rPr>
          <w:w w:val="90"/>
        </w:rPr>
        <w:t> imobiliárias</w:t>
      </w:r>
      <w:r>
        <w:rPr>
          <w:spacing w:val="-1"/>
          <w:w w:val="90"/>
        </w:rPr>
        <w:t> </w:t>
      </w:r>
      <w:r>
        <w:rPr>
          <w:w w:val="90"/>
        </w:rPr>
        <w:t>e</w:t>
      </w:r>
      <w:r>
        <w:rPr>
          <w:w w:val="90"/>
        </w:rPr>
        <w:t> obras</w:t>
      </w:r>
      <w:r>
        <w:rPr>
          <w:w w:val="90"/>
        </w:rPr>
        <w:t> de</w:t>
      </w:r>
      <w:r>
        <w:rPr>
          <w:w w:val="90"/>
        </w:rPr>
        <w:t> construção</w:t>
      </w:r>
      <w:r>
        <w:rPr>
          <w:w w:val="90"/>
        </w:rPr>
        <w:t> sem</w:t>
      </w:r>
      <w:r>
        <w:rPr>
          <w:w w:val="90"/>
        </w:rPr>
        <w:t> o</w:t>
      </w:r>
      <w:r>
        <w:rPr>
          <w:w w:val="90"/>
        </w:rPr>
        <w:t> devido licenciamento</w:t>
      </w:r>
      <w:r>
        <w:rPr>
          <w:spacing w:val="-2"/>
          <w:w w:val="90"/>
        </w:rPr>
        <w:t> </w:t>
      </w:r>
      <w:r>
        <w:rPr>
          <w:w w:val="90"/>
        </w:rPr>
        <w:t>ambiental</w:t>
      </w:r>
      <w:r>
        <w:rPr>
          <w:spacing w:val="-1"/>
          <w:w w:val="90"/>
        </w:rPr>
        <w:t> </w:t>
      </w:r>
      <w:r>
        <w:rPr>
          <w:w w:val="90"/>
        </w:rPr>
        <w:t>(com</w:t>
      </w:r>
      <w:r>
        <w:rPr>
          <w:spacing w:val="-2"/>
          <w:w w:val="90"/>
        </w:rPr>
        <w:t> </w:t>
      </w:r>
      <w:r>
        <w:rPr>
          <w:w w:val="90"/>
        </w:rPr>
        <w:t>processos</w:t>
      </w:r>
      <w:r>
        <w:rPr>
          <w:spacing w:val="-3"/>
          <w:w w:val="90"/>
        </w:rPr>
        <w:t> </w:t>
      </w:r>
      <w:r>
        <w:rPr>
          <w:w w:val="90"/>
        </w:rPr>
        <w:t>em</w:t>
      </w:r>
      <w:r>
        <w:rPr>
          <w:spacing w:val="-2"/>
          <w:w w:val="90"/>
        </w:rPr>
        <w:t> </w:t>
      </w:r>
      <w:r>
        <w:rPr>
          <w:w w:val="90"/>
        </w:rPr>
        <w:t>andamento),</w:t>
      </w:r>
      <w:r>
        <w:rPr>
          <w:spacing w:val="-3"/>
          <w:w w:val="90"/>
        </w:rPr>
        <w:t> </w:t>
      </w:r>
      <w:r>
        <w:rPr>
          <w:w w:val="90"/>
        </w:rPr>
        <w:t>o</w:t>
      </w:r>
      <w:r>
        <w:rPr>
          <w:spacing w:val="-3"/>
          <w:w w:val="90"/>
        </w:rPr>
        <w:t> </w:t>
      </w:r>
      <w:r>
        <w:rPr>
          <w:w w:val="90"/>
        </w:rPr>
        <w:t>que</w:t>
      </w:r>
      <w:r>
        <w:rPr>
          <w:spacing w:val="-3"/>
          <w:w w:val="90"/>
        </w:rPr>
        <w:t> </w:t>
      </w:r>
      <w:r>
        <w:rPr>
          <w:w w:val="90"/>
        </w:rPr>
        <w:t>requer</w:t>
      </w:r>
      <w:r>
        <w:rPr>
          <w:spacing w:val="-2"/>
          <w:w w:val="90"/>
        </w:rPr>
        <w:t> </w:t>
      </w:r>
      <w:r>
        <w:rPr>
          <w:w w:val="90"/>
        </w:rPr>
        <w:t>vigilância</w:t>
      </w:r>
      <w:r>
        <w:rPr>
          <w:spacing w:val="-2"/>
          <w:w w:val="90"/>
        </w:rPr>
        <w:t> </w:t>
      </w:r>
      <w:r>
        <w:rPr>
          <w:w w:val="90"/>
        </w:rPr>
        <w:t>contínua,</w:t>
      </w:r>
      <w:r>
        <w:rPr>
          <w:spacing w:val="-3"/>
          <w:w w:val="90"/>
        </w:rPr>
        <w:t> </w:t>
      </w:r>
      <w:r>
        <w:rPr>
          <w:w w:val="90"/>
        </w:rPr>
        <w:t>embora</w:t>
      </w:r>
      <w:r>
        <w:rPr>
          <w:spacing w:val="-3"/>
          <w:w w:val="90"/>
        </w:rPr>
        <w:t> </w:t>
      </w:r>
      <w:r>
        <w:rPr>
          <w:w w:val="90"/>
        </w:rPr>
        <w:t>haja</w:t>
      </w:r>
      <w:r>
        <w:rPr>
          <w:spacing w:val="-2"/>
          <w:w w:val="90"/>
        </w:rPr>
        <w:t> </w:t>
      </w:r>
      <w:r>
        <w:rPr>
          <w:w w:val="90"/>
        </w:rPr>
        <w:t>indícios </w:t>
      </w:r>
      <w:r>
        <w:rPr>
          <w:w w:val="85"/>
        </w:rPr>
        <w:t>substanciais</w:t>
      </w:r>
      <w:r>
        <w:rPr>
          <w:spacing w:val="-1"/>
          <w:w w:val="85"/>
        </w:rPr>
        <w:t> </w:t>
      </w:r>
      <w:r>
        <w:rPr>
          <w:w w:val="85"/>
        </w:rPr>
        <w:t>de</w:t>
      </w:r>
      <w:r>
        <w:rPr>
          <w:spacing w:val="-1"/>
          <w:w w:val="85"/>
        </w:rPr>
        <w:t> </w:t>
      </w:r>
      <w:r>
        <w:rPr>
          <w:w w:val="85"/>
        </w:rPr>
        <w:t>fiscalização</w:t>
      </w:r>
      <w:r>
        <w:rPr>
          <w:spacing w:val="-1"/>
          <w:w w:val="85"/>
        </w:rPr>
        <w:t> </w:t>
      </w:r>
      <w:r>
        <w:rPr>
          <w:w w:val="85"/>
        </w:rPr>
        <w:t>por</w:t>
      </w:r>
      <w:r>
        <w:rPr>
          <w:spacing w:val="-1"/>
          <w:w w:val="85"/>
        </w:rPr>
        <w:t> </w:t>
      </w:r>
      <w:r>
        <w:rPr>
          <w:w w:val="85"/>
        </w:rPr>
        <w:t>parte</w:t>
      </w:r>
      <w:r>
        <w:rPr>
          <w:spacing w:val="-1"/>
          <w:w w:val="85"/>
        </w:rPr>
        <w:t> </w:t>
      </w:r>
      <w:r>
        <w:rPr>
          <w:w w:val="85"/>
        </w:rPr>
        <w:t>do</w:t>
      </w:r>
      <w:r>
        <w:rPr>
          <w:spacing w:val="-1"/>
          <w:w w:val="85"/>
        </w:rPr>
        <w:t> </w:t>
      </w:r>
      <w:r>
        <w:rPr>
          <w:w w:val="85"/>
        </w:rPr>
        <w:t>IPAAM; </w:t>
      </w:r>
      <w:r>
        <w:rPr>
          <w:rFonts w:ascii="Arial" w:hAnsi="Arial"/>
          <w:b/>
          <w:w w:val="85"/>
        </w:rPr>
        <w:t>9.3.</w:t>
      </w:r>
      <w:r>
        <w:rPr>
          <w:rFonts w:ascii="Arial" w:hAnsi="Arial"/>
          <w:b/>
          <w:spacing w:val="-1"/>
          <w:w w:val="85"/>
        </w:rPr>
        <w:t> </w:t>
      </w:r>
      <w:r>
        <w:rPr>
          <w:rFonts w:ascii="Arial" w:hAnsi="Arial"/>
          <w:b/>
          <w:w w:val="85"/>
        </w:rPr>
        <w:t>Determinar</w:t>
      </w:r>
      <w:r>
        <w:rPr>
          <w:rFonts w:ascii="Arial" w:hAnsi="Arial"/>
          <w:b/>
          <w:spacing w:val="-1"/>
          <w:w w:val="85"/>
        </w:rPr>
        <w:t> </w:t>
      </w:r>
      <w:r>
        <w:rPr>
          <w:w w:val="85"/>
        </w:rPr>
        <w:t>à</w:t>
      </w:r>
      <w:r>
        <w:rPr>
          <w:spacing w:val="-2"/>
          <w:w w:val="85"/>
        </w:rPr>
        <w:t> </w:t>
      </w:r>
      <w:r>
        <w:rPr>
          <w:w w:val="85"/>
        </w:rPr>
        <w:t>atual</w:t>
      </w:r>
      <w:r>
        <w:rPr>
          <w:spacing w:val="-3"/>
          <w:w w:val="85"/>
        </w:rPr>
        <w:t> </w:t>
      </w:r>
      <w:r>
        <w:rPr>
          <w:w w:val="85"/>
        </w:rPr>
        <w:t>gestão</w:t>
      </w:r>
      <w:r>
        <w:rPr>
          <w:spacing w:val="-1"/>
          <w:w w:val="85"/>
        </w:rPr>
        <w:t> </w:t>
      </w:r>
      <w:r>
        <w:rPr>
          <w:w w:val="85"/>
        </w:rPr>
        <w:t>do</w:t>
      </w:r>
      <w:r>
        <w:rPr>
          <w:spacing w:val="-1"/>
          <w:w w:val="85"/>
        </w:rPr>
        <w:t> </w:t>
      </w:r>
      <w:r>
        <w:rPr>
          <w:w w:val="85"/>
        </w:rPr>
        <w:t>Instituto</w:t>
      </w:r>
      <w:r>
        <w:rPr>
          <w:spacing w:val="-1"/>
          <w:w w:val="85"/>
        </w:rPr>
        <w:t> </w:t>
      </w:r>
      <w:r>
        <w:rPr>
          <w:w w:val="85"/>
        </w:rPr>
        <w:t>de</w:t>
      </w:r>
      <w:r>
        <w:rPr>
          <w:spacing w:val="-1"/>
          <w:w w:val="85"/>
        </w:rPr>
        <w:t> </w:t>
      </w:r>
      <w:r>
        <w:rPr>
          <w:w w:val="85"/>
        </w:rPr>
        <w:t>Proteção</w:t>
      </w:r>
      <w:r>
        <w:rPr>
          <w:spacing w:val="-2"/>
          <w:w w:val="85"/>
        </w:rPr>
        <w:t> </w:t>
      </w:r>
      <w:r>
        <w:rPr>
          <w:w w:val="85"/>
        </w:rPr>
        <w:t>Ambiental</w:t>
      </w:r>
      <w:r>
        <w:rPr>
          <w:spacing w:val="-1"/>
          <w:w w:val="85"/>
        </w:rPr>
        <w:t> </w:t>
      </w:r>
      <w:r>
        <w:rPr>
          <w:w w:val="85"/>
        </w:rPr>
        <w:t>do </w:t>
      </w:r>
      <w:r>
        <w:rPr>
          <w:w w:val="80"/>
        </w:rPr>
        <w:t>Estado do Amazonas - IPAAM que, no prazo máximo de 90</w:t>
      </w:r>
      <w:r>
        <w:rPr/>
        <w:t> </w:t>
      </w:r>
      <w:r>
        <w:rPr>
          <w:w w:val="80"/>
        </w:rPr>
        <w:t>(noventa) dias, a partir da data deste Acórdão:</w:t>
      </w:r>
      <w:r>
        <w:rPr/>
        <w:t> </w:t>
      </w:r>
      <w:r>
        <w:rPr>
          <w:rFonts w:ascii="Arial" w:hAnsi="Arial"/>
          <w:b/>
          <w:w w:val="80"/>
        </w:rPr>
        <w:t>9.3.1. </w:t>
      </w:r>
      <w:r>
        <w:rPr>
          <w:w w:val="80"/>
        </w:rPr>
        <w:t>Envie um </w:t>
      </w:r>
      <w:r>
        <w:rPr>
          <w:w w:val="85"/>
        </w:rPr>
        <w:t>planejamento</w:t>
      </w:r>
      <w:r>
        <w:rPr>
          <w:spacing w:val="-7"/>
          <w:w w:val="85"/>
        </w:rPr>
        <w:t> </w:t>
      </w:r>
      <w:r>
        <w:rPr>
          <w:w w:val="85"/>
        </w:rPr>
        <w:t>detalhado</w:t>
      </w:r>
      <w:r>
        <w:rPr>
          <w:spacing w:val="-7"/>
          <w:w w:val="85"/>
        </w:rPr>
        <w:t> </w:t>
      </w:r>
      <w:r>
        <w:rPr>
          <w:w w:val="85"/>
        </w:rPr>
        <w:t>e</w:t>
      </w:r>
      <w:r>
        <w:rPr>
          <w:spacing w:val="-6"/>
          <w:w w:val="85"/>
        </w:rPr>
        <w:t> </w:t>
      </w:r>
      <w:r>
        <w:rPr>
          <w:w w:val="85"/>
        </w:rPr>
        <w:t>um</w:t>
      </w:r>
      <w:r>
        <w:rPr>
          <w:spacing w:val="-7"/>
          <w:w w:val="85"/>
        </w:rPr>
        <w:t> </w:t>
      </w:r>
      <w:r>
        <w:rPr>
          <w:w w:val="85"/>
        </w:rPr>
        <w:t>cronograma</w:t>
      </w:r>
      <w:r>
        <w:rPr>
          <w:spacing w:val="-7"/>
          <w:w w:val="85"/>
        </w:rPr>
        <w:t> </w:t>
      </w:r>
      <w:r>
        <w:rPr>
          <w:w w:val="85"/>
        </w:rPr>
        <w:t>de</w:t>
      </w:r>
      <w:r>
        <w:rPr>
          <w:spacing w:val="-6"/>
          <w:w w:val="85"/>
        </w:rPr>
        <w:t> </w:t>
      </w:r>
      <w:r>
        <w:rPr>
          <w:w w:val="85"/>
        </w:rPr>
        <w:t>execução</w:t>
      </w:r>
      <w:r>
        <w:rPr>
          <w:spacing w:val="-7"/>
          <w:w w:val="85"/>
        </w:rPr>
        <w:t> </w:t>
      </w:r>
      <w:r>
        <w:rPr>
          <w:w w:val="85"/>
        </w:rPr>
        <w:t>das</w:t>
      </w:r>
      <w:r>
        <w:rPr>
          <w:spacing w:val="-7"/>
          <w:w w:val="85"/>
        </w:rPr>
        <w:t> </w:t>
      </w:r>
      <w:r>
        <w:rPr>
          <w:w w:val="85"/>
        </w:rPr>
        <w:t>ações</w:t>
      </w:r>
      <w:r>
        <w:rPr>
          <w:spacing w:val="-7"/>
          <w:w w:val="85"/>
        </w:rPr>
        <w:t> </w:t>
      </w:r>
      <w:r>
        <w:rPr>
          <w:w w:val="85"/>
        </w:rPr>
        <w:t>e</w:t>
      </w:r>
      <w:r>
        <w:rPr>
          <w:spacing w:val="-6"/>
          <w:w w:val="85"/>
        </w:rPr>
        <w:t> </w:t>
      </w:r>
      <w:r>
        <w:rPr>
          <w:w w:val="85"/>
        </w:rPr>
        <w:t>operações</w:t>
      </w:r>
      <w:r>
        <w:rPr>
          <w:spacing w:val="-7"/>
          <w:w w:val="85"/>
        </w:rPr>
        <w:t> </w:t>
      </w:r>
      <w:r>
        <w:rPr>
          <w:w w:val="85"/>
        </w:rPr>
        <w:t>fiscalizatórias</w:t>
      </w:r>
      <w:r>
        <w:rPr>
          <w:spacing w:val="-7"/>
          <w:w w:val="85"/>
        </w:rPr>
        <w:t> </w:t>
      </w:r>
      <w:r>
        <w:rPr>
          <w:w w:val="85"/>
        </w:rPr>
        <w:t>nos</w:t>
      </w:r>
      <w:r>
        <w:rPr>
          <w:spacing w:val="-6"/>
          <w:w w:val="85"/>
        </w:rPr>
        <w:t> </w:t>
      </w:r>
      <w:r>
        <w:rPr>
          <w:w w:val="85"/>
        </w:rPr>
        <w:t>empreendimentos</w:t>
      </w:r>
      <w:r>
        <w:rPr>
          <w:spacing w:val="-7"/>
          <w:w w:val="85"/>
        </w:rPr>
        <w:t> </w:t>
      </w:r>
      <w:r>
        <w:rPr>
          <w:w w:val="85"/>
        </w:rPr>
        <w:t>de </w:t>
      </w:r>
      <w:r>
        <w:rPr>
          <w:spacing w:val="-2"/>
          <w:w w:val="90"/>
        </w:rPr>
        <w:t>incorporações</w:t>
      </w:r>
      <w:r>
        <w:rPr>
          <w:spacing w:val="-2"/>
          <w:w w:val="90"/>
        </w:rPr>
        <w:t> imobiliárias</w:t>
      </w:r>
      <w:r>
        <w:rPr>
          <w:spacing w:val="-2"/>
          <w:w w:val="90"/>
        </w:rPr>
        <w:t> e</w:t>
      </w:r>
      <w:r>
        <w:rPr>
          <w:spacing w:val="-2"/>
          <w:w w:val="90"/>
        </w:rPr>
        <w:t> obras</w:t>
      </w:r>
      <w:r>
        <w:rPr>
          <w:spacing w:val="-2"/>
          <w:w w:val="90"/>
        </w:rPr>
        <w:t> de</w:t>
      </w:r>
      <w:r>
        <w:rPr>
          <w:spacing w:val="-2"/>
          <w:w w:val="90"/>
        </w:rPr>
        <w:t> construção</w:t>
      </w:r>
      <w:r>
        <w:rPr>
          <w:spacing w:val="-2"/>
          <w:w w:val="90"/>
        </w:rPr>
        <w:t> não</w:t>
      </w:r>
      <w:r>
        <w:rPr>
          <w:spacing w:val="-2"/>
          <w:w w:val="90"/>
        </w:rPr>
        <w:t> licenciadas</w:t>
      </w:r>
      <w:r>
        <w:rPr>
          <w:spacing w:val="-2"/>
          <w:w w:val="90"/>
        </w:rPr>
        <w:t> localizadas</w:t>
      </w:r>
      <w:r>
        <w:rPr>
          <w:spacing w:val="-2"/>
          <w:w w:val="90"/>
        </w:rPr>
        <w:t> no</w:t>
      </w:r>
      <w:r>
        <w:rPr>
          <w:spacing w:val="-2"/>
          <w:w w:val="90"/>
        </w:rPr>
        <w:t> município</w:t>
      </w:r>
      <w:r>
        <w:rPr>
          <w:spacing w:val="-2"/>
          <w:w w:val="90"/>
        </w:rPr>
        <w:t> de</w:t>
      </w:r>
      <w:r>
        <w:rPr>
          <w:spacing w:val="-2"/>
          <w:w w:val="90"/>
        </w:rPr>
        <w:t> Iranduba/AM;</w:t>
      </w:r>
      <w:r>
        <w:rPr>
          <w:spacing w:val="-2"/>
          <w:w w:val="90"/>
        </w:rPr>
        <w:t> </w:t>
      </w:r>
      <w:r>
        <w:rPr>
          <w:rFonts w:ascii="Arial" w:hAnsi="Arial"/>
          <w:b/>
          <w:spacing w:val="-2"/>
          <w:w w:val="90"/>
        </w:rPr>
        <w:t>9.3.2. </w:t>
      </w:r>
      <w:r>
        <w:rPr>
          <w:w w:val="85"/>
        </w:rPr>
        <w:t>Apresente</w:t>
      </w:r>
      <w:r>
        <w:rPr>
          <w:spacing w:val="-7"/>
          <w:w w:val="85"/>
        </w:rPr>
        <w:t> </w:t>
      </w:r>
      <w:r>
        <w:rPr>
          <w:w w:val="85"/>
        </w:rPr>
        <w:t>evidências</w:t>
      </w:r>
      <w:r>
        <w:rPr>
          <w:spacing w:val="-7"/>
          <w:w w:val="85"/>
        </w:rPr>
        <w:t> </w:t>
      </w:r>
      <w:r>
        <w:rPr>
          <w:w w:val="85"/>
        </w:rPr>
        <w:t>das</w:t>
      </w:r>
      <w:r>
        <w:rPr>
          <w:spacing w:val="-6"/>
          <w:w w:val="85"/>
        </w:rPr>
        <w:t> </w:t>
      </w:r>
      <w:r>
        <w:rPr>
          <w:w w:val="85"/>
        </w:rPr>
        <w:t>operações</w:t>
      </w:r>
      <w:r>
        <w:rPr>
          <w:spacing w:val="-7"/>
          <w:w w:val="85"/>
        </w:rPr>
        <w:t> </w:t>
      </w:r>
      <w:r>
        <w:rPr>
          <w:w w:val="85"/>
        </w:rPr>
        <w:t>de</w:t>
      </w:r>
      <w:r>
        <w:rPr>
          <w:spacing w:val="-7"/>
          <w:w w:val="85"/>
        </w:rPr>
        <w:t> </w:t>
      </w:r>
      <w:r>
        <w:rPr>
          <w:w w:val="85"/>
        </w:rPr>
        <w:t>fiscalização</w:t>
      </w:r>
      <w:r>
        <w:rPr>
          <w:spacing w:val="-6"/>
          <w:w w:val="85"/>
        </w:rPr>
        <w:t> </w:t>
      </w:r>
      <w:r>
        <w:rPr>
          <w:w w:val="85"/>
        </w:rPr>
        <w:t>realizadas,</w:t>
      </w:r>
      <w:r>
        <w:rPr>
          <w:spacing w:val="-7"/>
          <w:w w:val="85"/>
        </w:rPr>
        <w:t> </w:t>
      </w:r>
      <w:r>
        <w:rPr>
          <w:w w:val="85"/>
        </w:rPr>
        <w:t>comprovando</w:t>
      </w:r>
      <w:r>
        <w:rPr>
          <w:spacing w:val="-7"/>
          <w:w w:val="85"/>
        </w:rPr>
        <w:t> </w:t>
      </w:r>
      <w:r>
        <w:rPr>
          <w:w w:val="85"/>
        </w:rPr>
        <w:t>um</w:t>
      </w:r>
      <w:r>
        <w:rPr>
          <w:spacing w:val="-7"/>
          <w:w w:val="85"/>
        </w:rPr>
        <w:t> </w:t>
      </w:r>
      <w:r>
        <w:rPr>
          <w:w w:val="85"/>
        </w:rPr>
        <w:t>planejamento</w:t>
      </w:r>
      <w:r>
        <w:rPr>
          <w:spacing w:val="-6"/>
          <w:w w:val="85"/>
        </w:rPr>
        <w:t> </w:t>
      </w:r>
      <w:r>
        <w:rPr>
          <w:w w:val="85"/>
        </w:rPr>
        <w:t>adequado</w:t>
      </w:r>
      <w:r>
        <w:rPr>
          <w:spacing w:val="-7"/>
          <w:w w:val="85"/>
        </w:rPr>
        <w:t> </w:t>
      </w:r>
      <w:r>
        <w:rPr>
          <w:w w:val="85"/>
        </w:rPr>
        <w:t>e</w:t>
      </w:r>
      <w:r>
        <w:rPr>
          <w:spacing w:val="-7"/>
          <w:w w:val="85"/>
        </w:rPr>
        <w:t> </w:t>
      </w:r>
      <w:r>
        <w:rPr>
          <w:w w:val="85"/>
        </w:rPr>
        <w:t>resultados </w:t>
      </w:r>
      <w:r>
        <w:rPr>
          <w:spacing w:val="-2"/>
          <w:w w:val="85"/>
        </w:rPr>
        <w:t>positivos na repressão aos empreendimentos imobiliários ilegais na margem direita do baixo Rio Negro, no município de </w:t>
      </w:r>
      <w:r>
        <w:rPr>
          <w:w w:val="85"/>
        </w:rPr>
        <w:t>Iranduba, em colaboração com a</w:t>
      </w:r>
      <w:r>
        <w:rPr>
          <w:w w:val="85"/>
        </w:rPr>
        <w:t> Prefeitura</w:t>
      </w:r>
      <w:r>
        <w:rPr>
          <w:w w:val="85"/>
        </w:rPr>
        <w:t> Municipal</w:t>
      </w:r>
      <w:r>
        <w:rPr>
          <w:w w:val="85"/>
        </w:rPr>
        <w:t> de Iranduba;</w:t>
      </w:r>
      <w:r>
        <w:rPr>
          <w:w w:val="85"/>
        </w:rPr>
        <w:t> </w:t>
      </w:r>
      <w:r>
        <w:rPr>
          <w:rFonts w:ascii="Arial" w:hAnsi="Arial"/>
          <w:b/>
          <w:w w:val="85"/>
        </w:rPr>
        <w:t>9.4.</w:t>
      </w:r>
      <w:r>
        <w:rPr>
          <w:rFonts w:ascii="Arial" w:hAnsi="Arial"/>
          <w:b/>
          <w:w w:val="85"/>
        </w:rPr>
        <w:t> Recomendar</w:t>
      </w:r>
      <w:r>
        <w:rPr>
          <w:rFonts w:ascii="Arial" w:hAnsi="Arial"/>
          <w:b/>
          <w:w w:val="85"/>
        </w:rPr>
        <w:t> </w:t>
      </w:r>
      <w:r>
        <w:rPr>
          <w:w w:val="85"/>
        </w:rPr>
        <w:t>à atual</w:t>
      </w:r>
      <w:r>
        <w:rPr>
          <w:w w:val="85"/>
        </w:rPr>
        <w:t> gestão</w:t>
      </w:r>
      <w:r>
        <w:rPr>
          <w:w w:val="85"/>
        </w:rPr>
        <w:t> do</w:t>
      </w:r>
      <w:r>
        <w:rPr>
          <w:w w:val="85"/>
        </w:rPr>
        <w:t> Instituto de </w:t>
      </w:r>
      <w:r>
        <w:rPr>
          <w:w w:val="90"/>
        </w:rPr>
        <w:t>Proteção</w:t>
      </w:r>
      <w:r>
        <w:rPr>
          <w:spacing w:val="-8"/>
          <w:w w:val="90"/>
        </w:rPr>
        <w:t> </w:t>
      </w:r>
      <w:r>
        <w:rPr>
          <w:w w:val="90"/>
        </w:rPr>
        <w:t>Ambiental</w:t>
      </w:r>
      <w:r>
        <w:rPr>
          <w:spacing w:val="-9"/>
          <w:w w:val="90"/>
        </w:rPr>
        <w:t> </w:t>
      </w:r>
      <w:r>
        <w:rPr>
          <w:w w:val="90"/>
        </w:rPr>
        <w:t>do</w:t>
      </w:r>
      <w:r>
        <w:rPr>
          <w:spacing w:val="-8"/>
          <w:w w:val="90"/>
        </w:rPr>
        <w:t> </w:t>
      </w:r>
      <w:r>
        <w:rPr>
          <w:w w:val="90"/>
        </w:rPr>
        <w:t>Estado</w:t>
      </w:r>
      <w:r>
        <w:rPr>
          <w:spacing w:val="-9"/>
          <w:w w:val="90"/>
        </w:rPr>
        <w:t> </w:t>
      </w:r>
      <w:r>
        <w:rPr>
          <w:w w:val="90"/>
        </w:rPr>
        <w:t>do</w:t>
      </w:r>
      <w:r>
        <w:rPr>
          <w:spacing w:val="-8"/>
          <w:w w:val="90"/>
        </w:rPr>
        <w:t> </w:t>
      </w:r>
      <w:r>
        <w:rPr>
          <w:w w:val="90"/>
        </w:rPr>
        <w:t>Amazonas</w:t>
      </w:r>
      <w:r>
        <w:rPr>
          <w:spacing w:val="-6"/>
          <w:w w:val="90"/>
        </w:rPr>
        <w:t> </w:t>
      </w:r>
      <w:r>
        <w:rPr>
          <w:w w:val="90"/>
        </w:rPr>
        <w:t>-</w:t>
      </w:r>
      <w:r>
        <w:rPr>
          <w:spacing w:val="-9"/>
          <w:w w:val="90"/>
        </w:rPr>
        <w:t> </w:t>
      </w:r>
      <w:r>
        <w:rPr>
          <w:w w:val="90"/>
        </w:rPr>
        <w:t>IPAAM</w:t>
      </w:r>
      <w:r>
        <w:rPr>
          <w:spacing w:val="-9"/>
          <w:w w:val="90"/>
        </w:rPr>
        <w:t> </w:t>
      </w:r>
      <w:r>
        <w:rPr>
          <w:w w:val="90"/>
        </w:rPr>
        <w:t>que:</w:t>
      </w:r>
      <w:r>
        <w:rPr>
          <w:spacing w:val="-8"/>
          <w:w w:val="90"/>
        </w:rPr>
        <w:t> </w:t>
      </w:r>
      <w:r>
        <w:rPr>
          <w:rFonts w:ascii="Arial" w:hAnsi="Arial"/>
          <w:b/>
          <w:w w:val="90"/>
        </w:rPr>
        <w:t>9.4.1.</w:t>
      </w:r>
      <w:r>
        <w:rPr>
          <w:rFonts w:ascii="Arial" w:hAnsi="Arial"/>
          <w:b/>
          <w:spacing w:val="-8"/>
          <w:w w:val="90"/>
        </w:rPr>
        <w:t> </w:t>
      </w:r>
      <w:r>
        <w:rPr>
          <w:w w:val="90"/>
        </w:rPr>
        <w:t>Monitore</w:t>
      </w:r>
      <w:r>
        <w:rPr>
          <w:spacing w:val="-10"/>
          <w:w w:val="90"/>
        </w:rPr>
        <w:t> </w:t>
      </w:r>
      <w:r>
        <w:rPr>
          <w:w w:val="90"/>
        </w:rPr>
        <w:t>regularmente</w:t>
      </w:r>
      <w:r>
        <w:rPr>
          <w:spacing w:val="-8"/>
          <w:w w:val="90"/>
        </w:rPr>
        <w:t> </w:t>
      </w:r>
      <w:r>
        <w:rPr>
          <w:w w:val="90"/>
        </w:rPr>
        <w:t>os</w:t>
      </w:r>
      <w:r>
        <w:rPr>
          <w:spacing w:val="-9"/>
          <w:w w:val="90"/>
        </w:rPr>
        <w:t> </w:t>
      </w:r>
      <w:r>
        <w:rPr>
          <w:w w:val="90"/>
        </w:rPr>
        <w:t>empreendimentos</w:t>
      </w:r>
      <w:r>
        <w:rPr>
          <w:spacing w:val="-9"/>
          <w:w w:val="90"/>
        </w:rPr>
        <w:t> </w:t>
      </w:r>
      <w:r>
        <w:rPr>
          <w:w w:val="90"/>
        </w:rPr>
        <w:t>de </w:t>
      </w:r>
      <w:r>
        <w:rPr>
          <w:w w:val="80"/>
        </w:rPr>
        <w:t>incorporações imobiliárias e obras de construção cujas atividades estão licenciadas, através de fiscalizações para avaliar o </w:t>
      </w:r>
      <w:r>
        <w:rPr>
          <w:w w:val="85"/>
        </w:rPr>
        <w:t>cumprimento</w:t>
      </w:r>
      <w:r>
        <w:rPr>
          <w:spacing w:val="-7"/>
          <w:w w:val="85"/>
        </w:rPr>
        <w:t> </w:t>
      </w:r>
      <w:r>
        <w:rPr>
          <w:w w:val="85"/>
        </w:rPr>
        <w:t>das</w:t>
      </w:r>
      <w:r>
        <w:rPr>
          <w:spacing w:val="-7"/>
          <w:w w:val="85"/>
        </w:rPr>
        <w:t> </w:t>
      </w:r>
      <w:r>
        <w:rPr>
          <w:w w:val="85"/>
        </w:rPr>
        <w:t>restrições</w:t>
      </w:r>
      <w:r>
        <w:rPr>
          <w:spacing w:val="-6"/>
          <w:w w:val="85"/>
        </w:rPr>
        <w:t> </w:t>
      </w:r>
      <w:r>
        <w:rPr>
          <w:w w:val="85"/>
        </w:rPr>
        <w:t>e</w:t>
      </w:r>
      <w:r>
        <w:rPr>
          <w:spacing w:val="-7"/>
          <w:w w:val="85"/>
        </w:rPr>
        <w:t> </w:t>
      </w:r>
      <w:r>
        <w:rPr>
          <w:w w:val="85"/>
        </w:rPr>
        <w:t>condicionantes</w:t>
      </w:r>
      <w:r>
        <w:rPr>
          <w:spacing w:val="-7"/>
          <w:w w:val="85"/>
        </w:rPr>
        <w:t> </w:t>
      </w:r>
      <w:r>
        <w:rPr>
          <w:w w:val="85"/>
        </w:rPr>
        <w:t>das</w:t>
      </w:r>
      <w:r>
        <w:rPr>
          <w:spacing w:val="-6"/>
          <w:w w:val="85"/>
        </w:rPr>
        <w:t> </w:t>
      </w:r>
      <w:r>
        <w:rPr>
          <w:w w:val="85"/>
        </w:rPr>
        <w:t>licenças</w:t>
      </w:r>
      <w:r>
        <w:rPr>
          <w:spacing w:val="-7"/>
          <w:w w:val="85"/>
        </w:rPr>
        <w:t> </w:t>
      </w:r>
      <w:r>
        <w:rPr>
          <w:w w:val="85"/>
        </w:rPr>
        <w:t>ambientais</w:t>
      </w:r>
      <w:r>
        <w:rPr>
          <w:spacing w:val="-7"/>
          <w:w w:val="85"/>
        </w:rPr>
        <w:t> </w:t>
      </w:r>
      <w:r>
        <w:rPr>
          <w:w w:val="85"/>
        </w:rPr>
        <w:t>expedidas;</w:t>
      </w:r>
      <w:r>
        <w:rPr>
          <w:spacing w:val="-7"/>
          <w:w w:val="85"/>
        </w:rPr>
        <w:t> </w:t>
      </w:r>
      <w:r>
        <w:rPr>
          <w:rFonts w:ascii="Arial" w:hAnsi="Arial"/>
          <w:b/>
          <w:w w:val="85"/>
        </w:rPr>
        <w:t>9.4.2.</w:t>
      </w:r>
      <w:r>
        <w:rPr>
          <w:rFonts w:ascii="Arial" w:hAnsi="Arial"/>
          <w:b/>
          <w:spacing w:val="-6"/>
          <w:w w:val="85"/>
        </w:rPr>
        <w:t> </w:t>
      </w:r>
      <w:r>
        <w:rPr>
          <w:w w:val="85"/>
        </w:rPr>
        <w:t>Aprimore</w:t>
      </w:r>
      <w:r>
        <w:rPr>
          <w:spacing w:val="-7"/>
          <w:w w:val="85"/>
        </w:rPr>
        <w:t> </w:t>
      </w:r>
      <w:r>
        <w:rPr>
          <w:w w:val="85"/>
        </w:rPr>
        <w:t>os</w:t>
      </w:r>
      <w:r>
        <w:rPr>
          <w:spacing w:val="-7"/>
          <w:w w:val="85"/>
        </w:rPr>
        <w:t> </w:t>
      </w:r>
      <w:r>
        <w:rPr>
          <w:w w:val="85"/>
        </w:rPr>
        <w:t>processos</w:t>
      </w:r>
      <w:r>
        <w:rPr>
          <w:spacing w:val="-6"/>
          <w:w w:val="85"/>
        </w:rPr>
        <w:t> </w:t>
      </w:r>
      <w:r>
        <w:rPr>
          <w:w w:val="85"/>
        </w:rPr>
        <w:t>internos para assegurar a efetividade da fiscalização prévia, concomitante e posterior nos empreendimentos de incorporações imobiliárias</w:t>
      </w:r>
      <w:r>
        <w:rPr>
          <w:spacing w:val="-7"/>
          <w:w w:val="85"/>
        </w:rPr>
        <w:t> </w:t>
      </w:r>
      <w:r>
        <w:rPr>
          <w:w w:val="85"/>
        </w:rPr>
        <w:t>e</w:t>
      </w:r>
      <w:r>
        <w:rPr>
          <w:spacing w:val="-6"/>
          <w:w w:val="85"/>
        </w:rPr>
        <w:t> </w:t>
      </w:r>
      <w:r>
        <w:rPr>
          <w:w w:val="85"/>
        </w:rPr>
        <w:t>obras</w:t>
      </w:r>
      <w:r>
        <w:rPr>
          <w:spacing w:val="-6"/>
          <w:w w:val="85"/>
        </w:rPr>
        <w:t> </w:t>
      </w:r>
      <w:r>
        <w:rPr>
          <w:w w:val="85"/>
        </w:rPr>
        <w:t>de</w:t>
      </w:r>
      <w:r>
        <w:rPr>
          <w:spacing w:val="-6"/>
          <w:w w:val="85"/>
        </w:rPr>
        <w:t> </w:t>
      </w:r>
      <w:r>
        <w:rPr>
          <w:w w:val="85"/>
        </w:rPr>
        <w:t>construção</w:t>
      </w:r>
      <w:r>
        <w:rPr>
          <w:spacing w:val="-6"/>
          <w:w w:val="85"/>
        </w:rPr>
        <w:t> </w:t>
      </w:r>
      <w:r>
        <w:rPr>
          <w:w w:val="85"/>
        </w:rPr>
        <w:t>que</w:t>
      </w:r>
      <w:r>
        <w:rPr>
          <w:spacing w:val="-6"/>
          <w:w w:val="85"/>
        </w:rPr>
        <w:t> </w:t>
      </w:r>
      <w:r>
        <w:rPr>
          <w:w w:val="85"/>
        </w:rPr>
        <w:t>exigem</w:t>
      </w:r>
      <w:r>
        <w:rPr>
          <w:spacing w:val="-7"/>
          <w:w w:val="85"/>
        </w:rPr>
        <w:t> </w:t>
      </w:r>
      <w:r>
        <w:rPr>
          <w:w w:val="85"/>
        </w:rPr>
        <w:t>licenciamento</w:t>
      </w:r>
      <w:r>
        <w:rPr>
          <w:spacing w:val="-5"/>
          <w:w w:val="85"/>
        </w:rPr>
        <w:t> </w:t>
      </w:r>
      <w:r>
        <w:rPr>
          <w:w w:val="85"/>
        </w:rPr>
        <w:t>ambiental,</w:t>
      </w:r>
      <w:r>
        <w:rPr>
          <w:spacing w:val="-7"/>
          <w:w w:val="85"/>
        </w:rPr>
        <w:t> </w:t>
      </w:r>
      <w:r>
        <w:rPr>
          <w:w w:val="85"/>
        </w:rPr>
        <w:t>visando</w:t>
      </w:r>
      <w:r>
        <w:rPr>
          <w:spacing w:val="-7"/>
          <w:w w:val="85"/>
        </w:rPr>
        <w:t> </w:t>
      </w:r>
      <w:r>
        <w:rPr>
          <w:w w:val="85"/>
        </w:rPr>
        <w:t>identificar</w:t>
      </w:r>
      <w:r>
        <w:rPr>
          <w:spacing w:val="-6"/>
          <w:w w:val="85"/>
        </w:rPr>
        <w:t> </w:t>
      </w:r>
      <w:r>
        <w:rPr>
          <w:w w:val="85"/>
        </w:rPr>
        <w:t>e</w:t>
      </w:r>
      <w:r>
        <w:rPr>
          <w:spacing w:val="-6"/>
          <w:w w:val="85"/>
        </w:rPr>
        <w:t> </w:t>
      </w:r>
      <w:r>
        <w:rPr>
          <w:w w:val="85"/>
        </w:rPr>
        <w:t>investigar</w:t>
      </w:r>
      <w:r>
        <w:rPr>
          <w:spacing w:val="-7"/>
          <w:w w:val="85"/>
        </w:rPr>
        <w:t> </w:t>
      </w:r>
      <w:r>
        <w:rPr>
          <w:w w:val="85"/>
        </w:rPr>
        <w:t>possíveis</w:t>
      </w:r>
      <w:r>
        <w:rPr>
          <w:spacing w:val="-7"/>
          <w:w w:val="85"/>
        </w:rPr>
        <w:t> </w:t>
      </w:r>
      <w:r>
        <w:rPr>
          <w:w w:val="85"/>
        </w:rPr>
        <w:t>ilícitos </w:t>
      </w:r>
      <w:r>
        <w:rPr>
          <w:w w:val="80"/>
        </w:rPr>
        <w:t>ambientais nos empreendimentos; </w:t>
      </w:r>
      <w:r>
        <w:rPr>
          <w:rFonts w:ascii="Arial" w:hAnsi="Arial"/>
          <w:b/>
          <w:w w:val="80"/>
        </w:rPr>
        <w:t>9.5. Determinar </w:t>
      </w:r>
      <w:r>
        <w:rPr>
          <w:w w:val="80"/>
        </w:rPr>
        <w:t>à Secretaria do Tribunal Pleno - SEPLENO que adote as providências </w:t>
      </w:r>
      <w:r>
        <w:rPr>
          <w:w w:val="90"/>
        </w:rPr>
        <w:t>previstas</w:t>
      </w:r>
      <w:r>
        <w:rPr>
          <w:w w:val="90"/>
        </w:rPr>
        <w:t> no</w:t>
      </w:r>
      <w:r>
        <w:rPr>
          <w:w w:val="90"/>
        </w:rPr>
        <w:t> art.</w:t>
      </w:r>
      <w:r>
        <w:rPr>
          <w:w w:val="90"/>
        </w:rPr>
        <w:t> 161</w:t>
      </w:r>
      <w:r>
        <w:rPr>
          <w:w w:val="90"/>
        </w:rPr>
        <w:t> da</w:t>
      </w:r>
      <w:r>
        <w:rPr>
          <w:w w:val="90"/>
        </w:rPr>
        <w:t> Resolução</w:t>
      </w:r>
      <w:r>
        <w:rPr>
          <w:w w:val="90"/>
        </w:rPr>
        <w:t> nº</w:t>
      </w:r>
      <w:r>
        <w:rPr>
          <w:w w:val="90"/>
        </w:rPr>
        <w:t> 04/2002</w:t>
      </w:r>
      <w:r>
        <w:rPr>
          <w:w w:val="90"/>
        </w:rPr>
        <w:t> (RI</w:t>
      </w:r>
      <w:r>
        <w:rPr>
          <w:w w:val="90"/>
        </w:rPr>
        <w:t> TCE/AM),</w:t>
      </w:r>
      <w:r>
        <w:rPr>
          <w:w w:val="90"/>
        </w:rPr>
        <w:t> dando</w:t>
      </w:r>
      <w:r>
        <w:rPr>
          <w:w w:val="90"/>
        </w:rPr>
        <w:t> ciência</w:t>
      </w:r>
      <w:r>
        <w:rPr>
          <w:w w:val="90"/>
        </w:rPr>
        <w:t> ao</w:t>
      </w:r>
      <w:r>
        <w:rPr>
          <w:w w:val="90"/>
        </w:rPr>
        <w:t> Ministério</w:t>
      </w:r>
      <w:r>
        <w:rPr>
          <w:w w:val="90"/>
        </w:rPr>
        <w:t> Público</w:t>
      </w:r>
      <w:r>
        <w:rPr>
          <w:w w:val="90"/>
        </w:rPr>
        <w:t> de</w:t>
      </w:r>
      <w:r>
        <w:rPr>
          <w:w w:val="90"/>
        </w:rPr>
        <w:t> Contas,</w:t>
      </w:r>
      <w:r>
        <w:rPr>
          <w:w w:val="90"/>
        </w:rPr>
        <w:t> ora </w:t>
      </w:r>
      <w:r>
        <w:rPr>
          <w:spacing w:val="-2"/>
          <w:w w:val="85"/>
        </w:rPr>
        <w:t>Representante, ao Sr. Juliano Marcos Valente de Souza e ao Sr. Raimundo Nonato Chuvas, ora Representados, acerca </w:t>
      </w:r>
      <w:r>
        <w:rPr>
          <w:w w:val="80"/>
        </w:rPr>
        <w:t>do teor do presente </w:t>
      </w:r>
      <w:r>
        <w:rPr>
          <w:rFonts w:ascii="Arial" w:hAnsi="Arial"/>
          <w:i/>
          <w:w w:val="80"/>
        </w:rPr>
        <w:t>decisum</w:t>
      </w:r>
      <w:r>
        <w:rPr>
          <w:w w:val="80"/>
        </w:rPr>
        <w:t>, encaminhando-lhes cópia do Relatório/Voto e do sequente Acórdão; </w:t>
      </w:r>
      <w:r>
        <w:rPr>
          <w:rFonts w:ascii="Arial" w:hAnsi="Arial"/>
          <w:b/>
          <w:w w:val="80"/>
        </w:rPr>
        <w:t>9.6. Arquivar </w:t>
      </w:r>
      <w:r>
        <w:rPr>
          <w:w w:val="80"/>
        </w:rPr>
        <w:t>os autos, </w:t>
      </w:r>
      <w:r>
        <w:rPr>
          <w:spacing w:val="-2"/>
          <w:w w:val="90"/>
        </w:rPr>
        <w:t>após</w:t>
      </w:r>
      <w:r>
        <w:rPr>
          <w:spacing w:val="-2"/>
          <w:w w:val="90"/>
        </w:rPr>
        <w:t> o</w:t>
      </w:r>
      <w:r>
        <w:rPr>
          <w:spacing w:val="-2"/>
          <w:w w:val="90"/>
        </w:rPr>
        <w:t> cumprimento</w:t>
      </w:r>
      <w:r>
        <w:rPr>
          <w:spacing w:val="-2"/>
          <w:w w:val="90"/>
        </w:rPr>
        <w:t> integral</w:t>
      </w:r>
      <w:r>
        <w:rPr>
          <w:spacing w:val="-2"/>
          <w:w w:val="90"/>
        </w:rPr>
        <w:t> do</w:t>
      </w:r>
      <w:r>
        <w:rPr>
          <w:spacing w:val="-2"/>
          <w:w w:val="90"/>
        </w:rPr>
        <w:t> presente</w:t>
      </w:r>
      <w:r>
        <w:rPr>
          <w:spacing w:val="-2"/>
          <w:w w:val="90"/>
        </w:rPr>
        <w:t> decisório,</w:t>
      </w:r>
      <w:r>
        <w:rPr>
          <w:spacing w:val="-2"/>
          <w:w w:val="90"/>
        </w:rPr>
        <w:t> nos</w:t>
      </w:r>
      <w:r>
        <w:rPr>
          <w:spacing w:val="-2"/>
          <w:w w:val="90"/>
        </w:rPr>
        <w:t> termos</w:t>
      </w:r>
      <w:r>
        <w:rPr>
          <w:spacing w:val="-2"/>
          <w:w w:val="90"/>
        </w:rPr>
        <w:t> e</w:t>
      </w:r>
      <w:r>
        <w:rPr>
          <w:spacing w:val="-2"/>
          <w:w w:val="90"/>
        </w:rPr>
        <w:t> prazos</w:t>
      </w:r>
      <w:r>
        <w:rPr>
          <w:spacing w:val="-2"/>
          <w:w w:val="90"/>
        </w:rPr>
        <w:t> regimentais.</w:t>
      </w:r>
      <w:r>
        <w:rPr>
          <w:spacing w:val="-2"/>
          <w:w w:val="90"/>
        </w:rPr>
        <w:t> </w:t>
      </w:r>
      <w:r>
        <w:rPr>
          <w:rFonts w:ascii="Arial" w:hAnsi="Arial"/>
          <w:b/>
          <w:spacing w:val="-2"/>
          <w:w w:val="90"/>
        </w:rPr>
        <w:t>Especificação</w:t>
      </w:r>
      <w:r>
        <w:rPr>
          <w:rFonts w:ascii="Arial" w:hAnsi="Arial"/>
          <w:b/>
          <w:spacing w:val="-2"/>
          <w:w w:val="90"/>
        </w:rPr>
        <w:t> do</w:t>
      </w:r>
      <w:r>
        <w:rPr>
          <w:rFonts w:ascii="Arial" w:hAnsi="Arial"/>
          <w:b/>
          <w:spacing w:val="-2"/>
          <w:w w:val="90"/>
        </w:rPr>
        <w:t> quórum: </w:t>
      </w:r>
      <w:r>
        <w:rPr>
          <w:w w:val="80"/>
        </w:rPr>
        <w:t>Conselheiros: Yara Amazônia Lins Rodrigues dos Santos (Presidente), Júlio Assis Corrêa Pinheiro, Érico Xavier Desterro e Silva, Mario Manoel Coelho de Mello, Josué Cláudio de Souza Neto, Luis Fabian Pereira Barbosa e Mário José de Moraes </w:t>
      </w:r>
      <w:r>
        <w:rPr>
          <w:spacing w:val="-2"/>
          <w:w w:val="90"/>
        </w:rPr>
        <w:t>Costa</w:t>
      </w:r>
      <w:r>
        <w:rPr>
          <w:spacing w:val="-10"/>
          <w:w w:val="90"/>
        </w:rPr>
        <w:t> </w:t>
      </w:r>
      <w:r>
        <w:rPr>
          <w:spacing w:val="-2"/>
          <w:w w:val="90"/>
        </w:rPr>
        <w:t>Filho</w:t>
      </w:r>
      <w:r>
        <w:rPr>
          <w:spacing w:val="-8"/>
          <w:w w:val="90"/>
        </w:rPr>
        <w:t> </w:t>
      </w:r>
      <w:r>
        <w:rPr>
          <w:spacing w:val="-2"/>
          <w:w w:val="90"/>
        </w:rPr>
        <w:t>(Convocado).</w:t>
      </w:r>
    </w:p>
    <w:p>
      <w:pPr>
        <w:pStyle w:val="BodyText"/>
        <w:spacing w:before="186"/>
        <w:ind w:right="135"/>
        <w:rPr>
          <w:rFonts w:ascii="Arial" w:hAnsi="Arial"/>
          <w:b/>
        </w:rPr>
      </w:pPr>
      <w:r>
        <w:rPr>
          <w:rFonts w:ascii="Arial" w:hAnsi="Arial"/>
          <w:b/>
          <w:w w:val="80"/>
        </w:rPr>
        <w:t>PROCESSO Nº 14.370/2023 (APENSOS: 15.581/2023)</w:t>
      </w:r>
      <w:r>
        <w:rPr>
          <w:rFonts w:ascii="Arial" w:hAnsi="Arial"/>
          <w:b/>
        </w:rPr>
        <w:t> </w:t>
      </w:r>
      <w:r>
        <w:rPr>
          <w:w w:val="80"/>
        </w:rPr>
        <w:t>- Representação com pedido de medida cautelar interposta pelo </w:t>
      </w:r>
      <w:r>
        <w:rPr>
          <w:w w:val="85"/>
        </w:rPr>
        <w:t>Exmo. Sr. William Robert Laushner, vereador de Manaus, em desfavor da Secretaria Municipal de Limpeza Pública</w:t>
      </w:r>
      <w:r>
        <w:rPr>
          <w:w w:val="85"/>
        </w:rPr>
        <w:t> – </w:t>
      </w:r>
      <w:r>
        <w:rPr>
          <w:w w:val="80"/>
        </w:rPr>
        <w:t>SEMULSP e da Comissão Municipal</w:t>
      </w:r>
      <w:r>
        <w:rPr/>
        <w:t> </w:t>
      </w:r>
      <w:r>
        <w:rPr>
          <w:w w:val="80"/>
        </w:rPr>
        <w:t>de</w:t>
      </w:r>
      <w:r>
        <w:rPr/>
        <w:t> </w:t>
      </w:r>
      <w:r>
        <w:rPr>
          <w:w w:val="80"/>
        </w:rPr>
        <w:t>Licitação</w:t>
      </w:r>
      <w:r>
        <w:rPr/>
        <w:t> </w:t>
      </w:r>
      <w:r>
        <w:rPr>
          <w:w w:val="80"/>
        </w:rPr>
        <w:t>– CML,</w:t>
      </w:r>
      <w:r>
        <w:rPr/>
        <w:t> </w:t>
      </w:r>
      <w:r>
        <w:rPr>
          <w:w w:val="80"/>
        </w:rPr>
        <w:t>visando apurar</w:t>
      </w:r>
      <w:r>
        <w:rPr/>
        <w:t> </w:t>
      </w:r>
      <w:r>
        <w:rPr>
          <w:w w:val="80"/>
        </w:rPr>
        <w:t>possíveis</w:t>
      </w:r>
      <w:r>
        <w:rPr/>
        <w:t> </w:t>
      </w:r>
      <w:r>
        <w:rPr>
          <w:w w:val="80"/>
        </w:rPr>
        <w:t>irregularidades envolvendo a</w:t>
      </w:r>
      <w:r>
        <w:rPr/>
        <w:t> </w:t>
      </w:r>
      <w:r>
        <w:rPr>
          <w:w w:val="80"/>
        </w:rPr>
        <w:t>condução</w:t>
      </w:r>
      <w:r>
        <w:rPr>
          <w:spacing w:val="40"/>
        </w:rPr>
        <w:t> </w:t>
      </w:r>
      <w:r>
        <w:rPr>
          <w:w w:val="80"/>
        </w:rPr>
        <w:t>do Pregão Presencial n.º 18/2023-CML/PM, cujo objeto consiste na “contratação de empresa especializada para execução</w:t>
      </w:r>
      <w:r>
        <w:rPr>
          <w:spacing w:val="80"/>
        </w:rPr>
        <w:t> </w:t>
      </w:r>
      <w:r>
        <w:rPr>
          <w:w w:val="90"/>
        </w:rPr>
        <w:t>de</w:t>
      </w:r>
      <w:r>
        <w:rPr>
          <w:spacing w:val="-10"/>
          <w:w w:val="90"/>
        </w:rPr>
        <w:t> </w:t>
      </w:r>
      <w:r>
        <w:rPr>
          <w:w w:val="90"/>
        </w:rPr>
        <w:t>serviços</w:t>
      </w:r>
      <w:r>
        <w:rPr>
          <w:spacing w:val="-10"/>
          <w:w w:val="90"/>
        </w:rPr>
        <w:t> </w:t>
      </w:r>
      <w:r>
        <w:rPr>
          <w:w w:val="90"/>
        </w:rPr>
        <w:t>de</w:t>
      </w:r>
      <w:r>
        <w:rPr>
          <w:spacing w:val="-10"/>
          <w:w w:val="90"/>
        </w:rPr>
        <w:t> </w:t>
      </w:r>
      <w:r>
        <w:rPr>
          <w:w w:val="90"/>
        </w:rPr>
        <w:t>conservação</w:t>
      </w:r>
      <w:r>
        <w:rPr>
          <w:spacing w:val="-10"/>
          <w:w w:val="90"/>
        </w:rPr>
        <w:t> </w:t>
      </w:r>
      <w:r>
        <w:rPr>
          <w:w w:val="90"/>
        </w:rPr>
        <w:t>e</w:t>
      </w:r>
      <w:r>
        <w:rPr>
          <w:spacing w:val="-10"/>
          <w:w w:val="90"/>
        </w:rPr>
        <w:t> </w:t>
      </w:r>
      <w:r>
        <w:rPr>
          <w:w w:val="90"/>
        </w:rPr>
        <w:t>limpeza</w:t>
      </w:r>
      <w:r>
        <w:rPr>
          <w:spacing w:val="-11"/>
          <w:w w:val="90"/>
        </w:rPr>
        <w:t> </w:t>
      </w:r>
      <w:r>
        <w:rPr>
          <w:w w:val="90"/>
        </w:rPr>
        <w:t>pública</w:t>
      </w:r>
      <w:r>
        <w:rPr>
          <w:spacing w:val="-10"/>
          <w:w w:val="90"/>
        </w:rPr>
        <w:t> </w:t>
      </w:r>
      <w:r>
        <w:rPr>
          <w:w w:val="90"/>
        </w:rPr>
        <w:t>nas</w:t>
      </w:r>
      <w:r>
        <w:rPr>
          <w:spacing w:val="-10"/>
          <w:w w:val="90"/>
        </w:rPr>
        <w:t> </w:t>
      </w:r>
      <w:r>
        <w:rPr>
          <w:w w:val="90"/>
        </w:rPr>
        <w:t>vias,</w:t>
      </w:r>
      <w:r>
        <w:rPr>
          <w:spacing w:val="-10"/>
          <w:w w:val="90"/>
        </w:rPr>
        <w:t> </w:t>
      </w:r>
      <w:r>
        <w:rPr>
          <w:w w:val="90"/>
        </w:rPr>
        <w:t>logradouros</w:t>
      </w:r>
      <w:r>
        <w:rPr>
          <w:spacing w:val="-10"/>
          <w:w w:val="90"/>
        </w:rPr>
        <w:t> </w:t>
      </w:r>
      <w:r>
        <w:rPr>
          <w:w w:val="90"/>
        </w:rPr>
        <w:t>públicos</w:t>
      </w:r>
      <w:r>
        <w:rPr>
          <w:spacing w:val="-10"/>
          <w:w w:val="90"/>
        </w:rPr>
        <w:t> </w:t>
      </w:r>
      <w:r>
        <w:rPr>
          <w:w w:val="90"/>
        </w:rPr>
        <w:t>e</w:t>
      </w:r>
      <w:r>
        <w:rPr>
          <w:spacing w:val="-10"/>
          <w:w w:val="90"/>
        </w:rPr>
        <w:t> </w:t>
      </w:r>
      <w:r>
        <w:rPr>
          <w:w w:val="90"/>
        </w:rPr>
        <w:t>nos</w:t>
      </w:r>
      <w:r>
        <w:rPr>
          <w:spacing w:val="-10"/>
          <w:w w:val="90"/>
        </w:rPr>
        <w:t> </w:t>
      </w:r>
      <w:r>
        <w:rPr>
          <w:w w:val="90"/>
        </w:rPr>
        <w:t>bens</w:t>
      </w:r>
      <w:r>
        <w:rPr>
          <w:spacing w:val="-10"/>
          <w:w w:val="90"/>
        </w:rPr>
        <w:t> </w:t>
      </w:r>
      <w:r>
        <w:rPr>
          <w:w w:val="90"/>
        </w:rPr>
        <w:t>públicos</w:t>
      </w:r>
      <w:r>
        <w:rPr>
          <w:spacing w:val="-10"/>
          <w:w w:val="90"/>
        </w:rPr>
        <w:t> </w:t>
      </w:r>
      <w:r>
        <w:rPr>
          <w:w w:val="90"/>
        </w:rPr>
        <w:t>do</w:t>
      </w:r>
      <w:r>
        <w:rPr>
          <w:spacing w:val="-10"/>
          <w:w w:val="90"/>
        </w:rPr>
        <w:t> </w:t>
      </w:r>
      <w:r>
        <w:rPr>
          <w:w w:val="90"/>
        </w:rPr>
        <w:t>Município</w:t>
      </w:r>
      <w:r>
        <w:rPr>
          <w:spacing w:val="-10"/>
          <w:w w:val="90"/>
        </w:rPr>
        <w:t> </w:t>
      </w:r>
      <w:r>
        <w:rPr>
          <w:w w:val="90"/>
        </w:rPr>
        <w:t>de </w:t>
      </w:r>
      <w:r>
        <w:rPr>
          <w:w w:val="85"/>
        </w:rPr>
        <w:t>Manaus”.</w:t>
      </w:r>
      <w:r>
        <w:rPr>
          <w:w w:val="85"/>
        </w:rPr>
        <w:t> </w:t>
      </w:r>
      <w:r>
        <w:rPr>
          <w:rFonts w:ascii="Arial" w:hAnsi="Arial"/>
          <w:b/>
          <w:w w:val="85"/>
        </w:rPr>
        <w:t>ACÓRDÃO</w:t>
      </w:r>
      <w:r>
        <w:rPr>
          <w:rFonts w:ascii="Arial" w:hAnsi="Arial"/>
          <w:b/>
          <w:w w:val="85"/>
        </w:rPr>
        <w:t> Nº</w:t>
      </w:r>
      <w:r>
        <w:rPr>
          <w:rFonts w:ascii="Arial" w:hAnsi="Arial"/>
          <w:b/>
          <w:w w:val="85"/>
        </w:rPr>
        <w:t> 1035/2024: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 </w:t>
      </w:r>
      <w:r>
        <w:rPr>
          <w:w w:val="80"/>
        </w:rPr>
        <w:t>Excelentíssimos Senhores Conselheiros do Tribunal de Contas do Estado do Amazonas, reunidos em Sessão do </w:t>
      </w:r>
      <w:r>
        <w:rPr>
          <w:rFonts w:ascii="Arial" w:hAnsi="Arial"/>
          <w:b/>
          <w:w w:val="80"/>
        </w:rPr>
        <w:t>Tribunal </w:t>
      </w:r>
      <w:r>
        <w:rPr>
          <w:rFonts w:ascii="Arial" w:hAnsi="Arial"/>
          <w:b/>
          <w:w w:val="85"/>
        </w:rPr>
        <w:t>Pleno</w:t>
      </w:r>
      <w:r>
        <w:rPr>
          <w:w w:val="85"/>
        </w:rPr>
        <w:t>, no exercício da competência atribuída pelo art. 11, inciso IV, alínea “i”, da Resolução nº 04/2002-TCE/AM, </w:t>
      </w:r>
      <w:r>
        <w:rPr>
          <w:rFonts w:ascii="Arial" w:hAnsi="Arial"/>
          <w:b/>
          <w:w w:val="85"/>
        </w:rPr>
        <w:t>à </w:t>
      </w:r>
      <w:r>
        <w:rPr>
          <w:rFonts w:ascii="Arial" w:hAnsi="Arial"/>
          <w:b/>
          <w:w w:val="80"/>
        </w:rPr>
        <w:t>unanimidade</w:t>
      </w:r>
      <w:r>
        <w:rPr>
          <w:w w:val="80"/>
        </w:rPr>
        <w:t>, nos termos do</w:t>
      </w:r>
      <w:r>
        <w:rPr/>
        <w:t> </w:t>
      </w:r>
      <w:r>
        <w:rPr>
          <w:w w:val="80"/>
        </w:rPr>
        <w:t>voto</w:t>
      </w:r>
      <w:r>
        <w:rPr/>
        <w:t> </w:t>
      </w:r>
      <w:r>
        <w:rPr>
          <w:w w:val="80"/>
        </w:rPr>
        <w:t>do Excelentíssimo Senhor</w:t>
      </w:r>
      <w:r>
        <w:rPr/>
        <w:t> </w:t>
      </w:r>
      <w:r>
        <w:rPr>
          <w:w w:val="80"/>
        </w:rPr>
        <w:t>Conselheiro-Relator,</w:t>
      </w:r>
      <w:r>
        <w:rPr/>
        <w:t> </w:t>
      </w:r>
      <w:r>
        <w:rPr>
          <w:rFonts w:ascii="Arial" w:hAnsi="Arial"/>
          <w:b/>
          <w:w w:val="80"/>
        </w:rPr>
        <w:t>em consonância</w:t>
      </w:r>
      <w:r>
        <w:rPr>
          <w:rFonts w:ascii="Arial" w:hAnsi="Arial"/>
          <w:b/>
        </w:rPr>
        <w:t> </w:t>
      </w:r>
      <w:r>
        <w:rPr>
          <w:w w:val="80"/>
        </w:rPr>
        <w:t>com pronunciamento</w:t>
      </w:r>
      <w:r>
        <w:rPr>
          <w:spacing w:val="40"/>
        </w:rPr>
        <w:t> </w:t>
      </w:r>
      <w:r>
        <w:rPr>
          <w:w w:val="85"/>
        </w:rPr>
        <w:t>do Ministério Público junto a este Tribunal, no sentido de: </w:t>
      </w:r>
      <w:r>
        <w:rPr>
          <w:rFonts w:ascii="Arial" w:hAnsi="Arial"/>
          <w:b/>
          <w:w w:val="85"/>
        </w:rPr>
        <w:t>9.1. Conhecer </w:t>
      </w:r>
      <w:r>
        <w:rPr>
          <w:w w:val="85"/>
        </w:rPr>
        <w:t>da presente Representação formulada pelo Exmo. Sr.</w:t>
      </w:r>
      <w:r>
        <w:rPr>
          <w:spacing w:val="-1"/>
          <w:w w:val="85"/>
        </w:rPr>
        <w:t> </w:t>
      </w:r>
      <w:r>
        <w:rPr>
          <w:w w:val="85"/>
        </w:rPr>
        <w:t>William</w:t>
      </w:r>
      <w:r>
        <w:rPr>
          <w:spacing w:val="-1"/>
          <w:w w:val="85"/>
        </w:rPr>
        <w:t> </w:t>
      </w:r>
      <w:r>
        <w:rPr>
          <w:w w:val="85"/>
        </w:rPr>
        <w:t>Robert</w:t>
      </w:r>
      <w:r>
        <w:rPr>
          <w:spacing w:val="-1"/>
          <w:w w:val="85"/>
        </w:rPr>
        <w:t> </w:t>
      </w:r>
      <w:r>
        <w:rPr>
          <w:w w:val="85"/>
        </w:rPr>
        <w:t>Lauschner,</w:t>
      </w:r>
      <w:r>
        <w:rPr>
          <w:spacing w:val="-1"/>
          <w:w w:val="85"/>
        </w:rPr>
        <w:t> </w:t>
      </w:r>
      <w:r>
        <w:rPr>
          <w:w w:val="85"/>
        </w:rPr>
        <w:t>Vereador</w:t>
      </w:r>
      <w:r>
        <w:rPr>
          <w:spacing w:val="-1"/>
          <w:w w:val="85"/>
        </w:rPr>
        <w:t> </w:t>
      </w:r>
      <w:r>
        <w:rPr>
          <w:w w:val="85"/>
        </w:rPr>
        <w:t>de Manaus,</w:t>
      </w:r>
      <w:r>
        <w:rPr>
          <w:spacing w:val="-1"/>
          <w:w w:val="85"/>
        </w:rPr>
        <w:t> </w:t>
      </w:r>
      <w:r>
        <w:rPr>
          <w:w w:val="85"/>
        </w:rPr>
        <w:t>em</w:t>
      </w:r>
      <w:r>
        <w:rPr>
          <w:spacing w:val="-1"/>
          <w:w w:val="85"/>
        </w:rPr>
        <w:t> </w:t>
      </w:r>
      <w:r>
        <w:rPr>
          <w:w w:val="85"/>
        </w:rPr>
        <w:t>desfavor</w:t>
      </w:r>
      <w:r>
        <w:rPr>
          <w:spacing w:val="-2"/>
          <w:w w:val="85"/>
        </w:rPr>
        <w:t> </w:t>
      </w:r>
      <w:r>
        <w:rPr>
          <w:w w:val="85"/>
        </w:rPr>
        <w:t>da</w:t>
      </w:r>
      <w:r>
        <w:rPr>
          <w:spacing w:val="-1"/>
          <w:w w:val="85"/>
        </w:rPr>
        <w:t> </w:t>
      </w:r>
      <w:r>
        <w:rPr>
          <w:w w:val="85"/>
        </w:rPr>
        <w:t>Secretaria Municipal de</w:t>
      </w:r>
      <w:r>
        <w:rPr>
          <w:spacing w:val="-1"/>
          <w:w w:val="85"/>
        </w:rPr>
        <w:t> </w:t>
      </w:r>
      <w:r>
        <w:rPr>
          <w:w w:val="85"/>
        </w:rPr>
        <w:t>Limpeza</w:t>
      </w:r>
      <w:r>
        <w:rPr>
          <w:spacing w:val="-1"/>
          <w:w w:val="85"/>
        </w:rPr>
        <w:t> </w:t>
      </w:r>
      <w:r>
        <w:rPr>
          <w:w w:val="85"/>
        </w:rPr>
        <w:t>Pública</w:t>
      </w:r>
      <w:r>
        <w:rPr>
          <w:spacing w:val="-2"/>
        </w:rPr>
        <w:t> </w:t>
      </w:r>
      <w:r>
        <w:rPr>
          <w:w w:val="85"/>
        </w:rPr>
        <w:t>– </w:t>
      </w:r>
      <w:r>
        <w:rPr>
          <w:w w:val="80"/>
        </w:rPr>
        <w:t>SEMULSP e da Comissão Municipal de Licitação – CML, tendo em vista o atendimento dos requisitos previstos no art. 288</w:t>
      </w:r>
      <w:r>
        <w:rPr>
          <w:spacing w:val="80"/>
        </w:rPr>
        <w:t> </w:t>
      </w:r>
      <w:r>
        <w:rPr>
          <w:w w:val="85"/>
        </w:rPr>
        <w:t>da</w:t>
      </w:r>
      <w:r>
        <w:rPr>
          <w:w w:val="85"/>
        </w:rPr>
        <w:t> Resolução</w:t>
      </w:r>
      <w:r>
        <w:rPr>
          <w:w w:val="85"/>
        </w:rPr>
        <w:t> n.º</w:t>
      </w:r>
      <w:r>
        <w:rPr>
          <w:w w:val="85"/>
        </w:rPr>
        <w:t> 04/2002-TCE/AM;</w:t>
      </w:r>
      <w:r>
        <w:rPr>
          <w:w w:val="85"/>
        </w:rPr>
        <w:t> </w:t>
      </w:r>
      <w:r>
        <w:rPr>
          <w:rFonts w:ascii="Arial" w:hAnsi="Arial"/>
          <w:b/>
          <w:w w:val="85"/>
        </w:rPr>
        <w:t>9.2.</w:t>
      </w:r>
      <w:r>
        <w:rPr>
          <w:rFonts w:ascii="Arial" w:hAnsi="Arial"/>
          <w:b/>
          <w:w w:val="85"/>
        </w:rPr>
        <w:t> Julgar</w:t>
      </w:r>
      <w:r>
        <w:rPr>
          <w:rFonts w:ascii="Arial" w:hAnsi="Arial"/>
          <w:b/>
          <w:w w:val="85"/>
        </w:rPr>
        <w:t> Improcedente</w:t>
      </w:r>
      <w:r>
        <w:rPr>
          <w:rFonts w:ascii="Arial" w:hAnsi="Arial"/>
          <w:b/>
          <w:w w:val="85"/>
        </w:rPr>
        <w:t> </w:t>
      </w:r>
      <w:r>
        <w:rPr>
          <w:w w:val="85"/>
        </w:rPr>
        <w:t>a</w:t>
      </w:r>
      <w:r>
        <w:rPr>
          <w:w w:val="85"/>
        </w:rPr>
        <w:t> presente</w:t>
      </w:r>
      <w:r>
        <w:rPr>
          <w:w w:val="85"/>
        </w:rPr>
        <w:t> Representação</w:t>
      </w:r>
      <w:r>
        <w:rPr>
          <w:w w:val="85"/>
        </w:rPr>
        <w:t> formulada</w:t>
      </w:r>
      <w:r>
        <w:rPr>
          <w:w w:val="85"/>
        </w:rPr>
        <w:t> pelo</w:t>
      </w:r>
      <w:r>
        <w:rPr>
          <w:w w:val="85"/>
        </w:rPr>
        <w:t> Exmo.</w:t>
      </w:r>
      <w:r>
        <w:rPr>
          <w:w w:val="85"/>
        </w:rPr>
        <w:t> Sr. </w:t>
      </w:r>
      <w:r>
        <w:rPr>
          <w:w w:val="80"/>
        </w:rPr>
        <w:t>William</w:t>
      </w:r>
      <w:r>
        <w:rPr/>
        <w:t> </w:t>
      </w:r>
      <w:r>
        <w:rPr>
          <w:w w:val="80"/>
        </w:rPr>
        <w:t>Robert</w:t>
      </w:r>
      <w:r>
        <w:rPr/>
        <w:t> </w:t>
      </w:r>
      <w:r>
        <w:rPr>
          <w:w w:val="80"/>
        </w:rPr>
        <w:t>Lauschner,</w:t>
      </w:r>
      <w:r>
        <w:rPr/>
        <w:t> </w:t>
      </w:r>
      <w:r>
        <w:rPr>
          <w:w w:val="80"/>
        </w:rPr>
        <w:t>Vereador</w:t>
      </w:r>
      <w:r>
        <w:rPr/>
        <w:t> </w:t>
      </w:r>
      <w:r>
        <w:rPr>
          <w:w w:val="80"/>
        </w:rPr>
        <w:t>de</w:t>
      </w:r>
      <w:r>
        <w:rPr/>
        <w:t> </w:t>
      </w:r>
      <w:r>
        <w:rPr>
          <w:w w:val="80"/>
        </w:rPr>
        <w:t>Manaus,</w:t>
      </w:r>
      <w:r>
        <w:rPr/>
        <w:t> </w:t>
      </w:r>
      <w:r>
        <w:rPr>
          <w:w w:val="80"/>
        </w:rPr>
        <w:t>em</w:t>
      </w:r>
      <w:r>
        <w:rPr/>
        <w:t> </w:t>
      </w:r>
      <w:r>
        <w:rPr>
          <w:w w:val="80"/>
        </w:rPr>
        <w:t>desfavor</w:t>
      </w:r>
      <w:r>
        <w:rPr/>
        <w:t> </w:t>
      </w:r>
      <w:r>
        <w:rPr>
          <w:w w:val="80"/>
        </w:rPr>
        <w:t>da</w:t>
      </w:r>
      <w:r>
        <w:rPr/>
        <w:t> </w:t>
      </w:r>
      <w:r>
        <w:rPr>
          <w:w w:val="80"/>
        </w:rPr>
        <w:t>Secretaria</w:t>
      </w:r>
      <w:r>
        <w:rPr/>
        <w:t> </w:t>
      </w:r>
      <w:r>
        <w:rPr>
          <w:w w:val="80"/>
        </w:rPr>
        <w:t>Municipal</w:t>
      </w:r>
      <w:r>
        <w:rPr/>
        <w:t> </w:t>
      </w:r>
      <w:r>
        <w:rPr>
          <w:w w:val="80"/>
        </w:rPr>
        <w:t>de</w:t>
      </w:r>
      <w:r>
        <w:rPr/>
        <w:t> </w:t>
      </w:r>
      <w:r>
        <w:rPr>
          <w:w w:val="80"/>
        </w:rPr>
        <w:t>Limpeza</w:t>
      </w:r>
      <w:r>
        <w:rPr/>
        <w:t> </w:t>
      </w:r>
      <w:r>
        <w:rPr>
          <w:w w:val="80"/>
        </w:rPr>
        <w:t>Pública</w:t>
      </w:r>
      <w:r>
        <w:rPr/>
        <w:t> </w:t>
      </w:r>
      <w:r>
        <w:rPr>
          <w:w w:val="80"/>
        </w:rPr>
        <w:t>–</w:t>
      </w:r>
      <w:r>
        <w:rPr/>
        <w:t> </w:t>
      </w:r>
      <w:r>
        <w:rPr>
          <w:w w:val="80"/>
        </w:rPr>
        <w:t>SEMULSP</w:t>
      </w:r>
      <w:r>
        <w:rPr/>
        <w:t> </w:t>
      </w:r>
      <w:r>
        <w:rPr>
          <w:w w:val="80"/>
        </w:rPr>
        <w:t>e</w:t>
      </w:r>
      <w:r>
        <w:rPr/>
        <w:t> </w:t>
      </w:r>
      <w:r>
        <w:rPr>
          <w:w w:val="80"/>
        </w:rPr>
        <w:t>da</w:t>
      </w:r>
      <w:r>
        <w:rPr/>
        <w:t> </w:t>
      </w:r>
      <w:r>
        <w:rPr>
          <w:w w:val="80"/>
        </w:rPr>
        <w:t>Comissão</w:t>
      </w:r>
      <w:r>
        <w:rPr/>
        <w:t> </w:t>
      </w:r>
      <w:r>
        <w:rPr>
          <w:w w:val="80"/>
        </w:rPr>
        <w:t>Municipal</w:t>
      </w:r>
      <w:r>
        <w:rPr/>
        <w:t> </w:t>
      </w:r>
      <w:r>
        <w:rPr>
          <w:w w:val="80"/>
        </w:rPr>
        <w:t>de</w:t>
      </w:r>
      <w:r>
        <w:rPr/>
        <w:t> </w:t>
      </w:r>
      <w:r>
        <w:rPr>
          <w:w w:val="80"/>
        </w:rPr>
        <w:t>Licitação</w:t>
      </w:r>
      <w:r>
        <w:rPr/>
        <w:t> </w:t>
      </w:r>
      <w:r>
        <w:rPr>
          <w:w w:val="80"/>
        </w:rPr>
        <w:t>–</w:t>
      </w:r>
      <w:r>
        <w:rPr/>
        <w:t> </w:t>
      </w:r>
      <w:r>
        <w:rPr>
          <w:w w:val="80"/>
        </w:rPr>
        <w:t>CML,</w:t>
      </w:r>
      <w:r>
        <w:rPr/>
        <w:t> </w:t>
      </w:r>
      <w:r>
        <w:rPr>
          <w:w w:val="80"/>
        </w:rPr>
        <w:t>haja</w:t>
      </w:r>
      <w:r>
        <w:rPr/>
        <w:t> </w:t>
      </w:r>
      <w:r>
        <w:rPr>
          <w:w w:val="80"/>
        </w:rPr>
        <w:t>vista</w:t>
      </w:r>
      <w:r>
        <w:rPr/>
        <w:t> </w:t>
      </w:r>
      <w:r>
        <w:rPr>
          <w:w w:val="80"/>
        </w:rPr>
        <w:t>que</w:t>
      </w:r>
      <w:r>
        <w:rPr/>
        <w:t> </w:t>
      </w:r>
      <w:r>
        <w:rPr>
          <w:w w:val="80"/>
        </w:rPr>
        <w:t>não</w:t>
      </w:r>
      <w:r>
        <w:rPr/>
        <w:t> </w:t>
      </w:r>
      <w:r>
        <w:rPr>
          <w:w w:val="80"/>
        </w:rPr>
        <w:t>restaram</w:t>
      </w:r>
      <w:r>
        <w:rPr/>
        <w:t> </w:t>
      </w:r>
      <w:r>
        <w:rPr>
          <w:w w:val="80"/>
        </w:rPr>
        <w:t>confirmadas</w:t>
      </w:r>
      <w:r>
        <w:rPr/>
        <w:t> </w:t>
      </w:r>
      <w:r>
        <w:rPr>
          <w:w w:val="80"/>
        </w:rPr>
        <w:t>as</w:t>
      </w:r>
      <w:r>
        <w:rPr/>
        <w:t> </w:t>
      </w:r>
      <w:r>
        <w:rPr>
          <w:w w:val="80"/>
        </w:rPr>
        <w:t>ilegalidades</w:t>
      </w:r>
      <w:r>
        <w:rPr/>
        <w:t> </w:t>
      </w:r>
      <w:r>
        <w:rPr>
          <w:w w:val="80"/>
        </w:rPr>
        <w:t>apontadas</w:t>
      </w:r>
      <w:r>
        <w:rPr/>
        <w:t> </w:t>
      </w:r>
      <w:r>
        <w:rPr>
          <w:w w:val="80"/>
        </w:rPr>
        <w:t>na</w:t>
      </w:r>
      <w:r>
        <w:rPr/>
        <w:t> </w:t>
      </w:r>
      <w:r>
        <w:rPr>
          <w:w w:val="80"/>
        </w:rPr>
        <w:t>inicial </w:t>
      </w:r>
      <w:r>
        <w:rPr>
          <w:w w:val="85"/>
        </w:rPr>
        <w:t>no</w:t>
      </w:r>
      <w:r>
        <w:rPr>
          <w:spacing w:val="-7"/>
          <w:w w:val="85"/>
        </w:rPr>
        <w:t> </w:t>
      </w:r>
      <w:r>
        <w:rPr>
          <w:w w:val="85"/>
        </w:rPr>
        <w:t>que</w:t>
      </w:r>
      <w:r>
        <w:rPr>
          <w:spacing w:val="-7"/>
          <w:w w:val="85"/>
        </w:rPr>
        <w:t> </w:t>
      </w:r>
      <w:r>
        <w:rPr>
          <w:w w:val="85"/>
        </w:rPr>
        <w:t>diz</w:t>
      </w:r>
      <w:r>
        <w:rPr>
          <w:spacing w:val="-6"/>
          <w:w w:val="85"/>
        </w:rPr>
        <w:t> </w:t>
      </w:r>
      <w:r>
        <w:rPr>
          <w:w w:val="85"/>
        </w:rPr>
        <w:t>respeito</w:t>
      </w:r>
      <w:r>
        <w:rPr>
          <w:spacing w:val="-7"/>
          <w:w w:val="85"/>
        </w:rPr>
        <w:t> </w:t>
      </w:r>
      <w:r>
        <w:rPr>
          <w:w w:val="85"/>
        </w:rPr>
        <w:t>à</w:t>
      </w:r>
      <w:r>
        <w:rPr>
          <w:spacing w:val="-7"/>
          <w:w w:val="85"/>
        </w:rPr>
        <w:t> </w:t>
      </w:r>
      <w:r>
        <w:rPr>
          <w:w w:val="85"/>
        </w:rPr>
        <w:t>condução</w:t>
      </w:r>
      <w:r>
        <w:rPr>
          <w:spacing w:val="-6"/>
          <w:w w:val="85"/>
        </w:rPr>
        <w:t> </w:t>
      </w:r>
      <w:r>
        <w:rPr>
          <w:w w:val="85"/>
        </w:rPr>
        <w:t>do</w:t>
      </w:r>
      <w:r>
        <w:rPr>
          <w:spacing w:val="-7"/>
          <w:w w:val="85"/>
        </w:rPr>
        <w:t> </w:t>
      </w:r>
      <w:r>
        <w:rPr>
          <w:w w:val="85"/>
        </w:rPr>
        <w:t>Pregão</w:t>
      </w:r>
      <w:r>
        <w:rPr>
          <w:spacing w:val="-7"/>
          <w:w w:val="85"/>
        </w:rPr>
        <w:t> </w:t>
      </w:r>
      <w:r>
        <w:rPr>
          <w:w w:val="85"/>
        </w:rPr>
        <w:t>Presencial</w:t>
      </w:r>
      <w:r>
        <w:rPr>
          <w:spacing w:val="-7"/>
          <w:w w:val="85"/>
        </w:rPr>
        <w:t> </w:t>
      </w:r>
      <w:r>
        <w:rPr>
          <w:w w:val="85"/>
        </w:rPr>
        <w:t>n.º</w:t>
      </w:r>
      <w:r>
        <w:rPr>
          <w:spacing w:val="-6"/>
          <w:w w:val="85"/>
        </w:rPr>
        <w:t> </w:t>
      </w:r>
      <w:r>
        <w:rPr>
          <w:w w:val="85"/>
        </w:rPr>
        <w:t>18/2023-CML/PM;</w:t>
      </w:r>
      <w:r>
        <w:rPr>
          <w:spacing w:val="-7"/>
          <w:w w:val="85"/>
        </w:rPr>
        <w:t> </w:t>
      </w:r>
      <w:r>
        <w:rPr>
          <w:rFonts w:ascii="Arial" w:hAnsi="Arial"/>
          <w:b/>
          <w:w w:val="85"/>
        </w:rPr>
        <w:t>9.3.</w:t>
      </w:r>
      <w:r>
        <w:rPr>
          <w:rFonts w:ascii="Arial" w:hAnsi="Arial"/>
          <w:b/>
          <w:spacing w:val="-7"/>
          <w:w w:val="85"/>
        </w:rPr>
        <w:t> </w:t>
      </w:r>
      <w:r>
        <w:rPr>
          <w:rFonts w:ascii="Arial" w:hAnsi="Arial"/>
          <w:b/>
          <w:w w:val="85"/>
        </w:rPr>
        <w:t>Recomendar</w:t>
      </w:r>
      <w:r>
        <w:rPr>
          <w:rFonts w:ascii="Arial" w:hAnsi="Arial"/>
          <w:b/>
          <w:spacing w:val="-6"/>
          <w:w w:val="85"/>
        </w:rPr>
        <w:t> </w:t>
      </w:r>
      <w:r>
        <w:rPr>
          <w:w w:val="85"/>
        </w:rPr>
        <w:t>à</w:t>
      </w:r>
      <w:r>
        <w:rPr>
          <w:spacing w:val="-7"/>
          <w:w w:val="85"/>
        </w:rPr>
        <w:t> </w:t>
      </w:r>
      <w:r>
        <w:rPr>
          <w:w w:val="85"/>
        </w:rPr>
        <w:t>Prefeitura</w:t>
      </w:r>
      <w:r>
        <w:rPr>
          <w:spacing w:val="-7"/>
          <w:w w:val="85"/>
        </w:rPr>
        <w:t> </w:t>
      </w:r>
      <w:r>
        <w:rPr>
          <w:w w:val="85"/>
        </w:rPr>
        <w:t>Municipal</w:t>
      </w:r>
      <w:r>
        <w:rPr>
          <w:spacing w:val="-6"/>
          <w:w w:val="85"/>
        </w:rPr>
        <w:t> </w:t>
      </w:r>
      <w:r>
        <w:rPr>
          <w:w w:val="85"/>
        </w:rPr>
        <w:t>de </w:t>
      </w:r>
      <w:r>
        <w:rPr>
          <w:w w:val="80"/>
        </w:rPr>
        <w:t>Manaus e à Secretaria Municipal de Limpeza Pública</w:t>
      </w:r>
      <w:r>
        <w:rPr/>
        <w:t> </w:t>
      </w:r>
      <w:r>
        <w:rPr>
          <w:w w:val="80"/>
        </w:rPr>
        <w:t>– SEMULSP que: </w:t>
      </w:r>
      <w:r>
        <w:rPr>
          <w:rFonts w:ascii="Arial" w:hAnsi="Arial"/>
          <w:b/>
          <w:w w:val="80"/>
        </w:rPr>
        <w:t>9.3.1. </w:t>
      </w:r>
      <w:r>
        <w:rPr>
          <w:w w:val="80"/>
        </w:rPr>
        <w:t>Aperfeiçoem os sites oficiais a fim de fazer constar a data de divulgação (upload) das documentações referentes aos procedimentos licitatórios, em especial o Edital e </w:t>
      </w:r>
      <w:r>
        <w:rPr>
          <w:w w:val="85"/>
        </w:rPr>
        <w:t>seus</w:t>
      </w:r>
      <w:r>
        <w:rPr>
          <w:spacing w:val="-1"/>
          <w:w w:val="85"/>
        </w:rPr>
        <w:t> </w:t>
      </w:r>
      <w:r>
        <w:rPr>
          <w:w w:val="85"/>
        </w:rPr>
        <w:t>anexos;</w:t>
      </w:r>
      <w:r>
        <w:rPr>
          <w:spacing w:val="-1"/>
          <w:w w:val="85"/>
        </w:rPr>
        <w:t> </w:t>
      </w:r>
      <w:r>
        <w:rPr>
          <w:rFonts w:ascii="Arial" w:hAnsi="Arial"/>
          <w:b/>
          <w:w w:val="85"/>
        </w:rPr>
        <w:t>9.3.2. </w:t>
      </w:r>
      <w:r>
        <w:rPr>
          <w:w w:val="85"/>
        </w:rPr>
        <w:t>Nos</w:t>
      </w:r>
      <w:r>
        <w:rPr>
          <w:spacing w:val="-2"/>
          <w:w w:val="85"/>
        </w:rPr>
        <w:t> </w:t>
      </w:r>
      <w:r>
        <w:rPr>
          <w:w w:val="85"/>
        </w:rPr>
        <w:t>próximos</w:t>
      </w:r>
      <w:r>
        <w:rPr>
          <w:spacing w:val="-1"/>
          <w:w w:val="85"/>
        </w:rPr>
        <w:t> </w:t>
      </w:r>
      <w:r>
        <w:rPr>
          <w:w w:val="85"/>
        </w:rPr>
        <w:t>procedimentos</w:t>
      </w:r>
      <w:r>
        <w:rPr>
          <w:spacing w:val="-2"/>
          <w:w w:val="85"/>
        </w:rPr>
        <w:t> </w:t>
      </w:r>
      <w:r>
        <w:rPr>
          <w:w w:val="85"/>
        </w:rPr>
        <w:t>licitatórios,</w:t>
      </w:r>
      <w:r>
        <w:rPr>
          <w:spacing w:val="-2"/>
          <w:w w:val="85"/>
        </w:rPr>
        <w:t> </w:t>
      </w:r>
      <w:r>
        <w:rPr>
          <w:w w:val="85"/>
        </w:rPr>
        <w:t>adotem</w:t>
      </w:r>
      <w:r>
        <w:rPr>
          <w:spacing w:val="-3"/>
          <w:w w:val="85"/>
        </w:rPr>
        <w:t> </w:t>
      </w:r>
      <w:r>
        <w:rPr>
          <w:w w:val="85"/>
        </w:rPr>
        <w:t>o pregão,</w:t>
      </w:r>
      <w:r>
        <w:rPr>
          <w:spacing w:val="-2"/>
          <w:w w:val="85"/>
        </w:rPr>
        <w:t> </w:t>
      </w:r>
      <w:r>
        <w:rPr>
          <w:w w:val="85"/>
        </w:rPr>
        <w:t>preferencialmente,</w:t>
      </w:r>
      <w:r>
        <w:rPr>
          <w:spacing w:val="-1"/>
          <w:w w:val="85"/>
        </w:rPr>
        <w:t> </w:t>
      </w:r>
      <w:r>
        <w:rPr>
          <w:w w:val="85"/>
        </w:rPr>
        <w:t>na forma eletrônica, </w:t>
      </w:r>
      <w:r>
        <w:rPr>
          <w:w w:val="80"/>
        </w:rPr>
        <w:t>deixando</w:t>
      </w:r>
      <w:r>
        <w:rPr/>
        <w:t> </w:t>
      </w:r>
      <w:r>
        <w:rPr>
          <w:w w:val="80"/>
        </w:rPr>
        <w:t>a</w:t>
      </w:r>
      <w:r>
        <w:rPr/>
        <w:t> </w:t>
      </w:r>
      <w:r>
        <w:rPr>
          <w:w w:val="80"/>
        </w:rPr>
        <w:t>utilização</w:t>
      </w:r>
      <w:r>
        <w:rPr/>
        <w:t> </w:t>
      </w:r>
      <w:r>
        <w:rPr>
          <w:w w:val="80"/>
        </w:rPr>
        <w:t>da</w:t>
      </w:r>
      <w:r>
        <w:rPr/>
        <w:t> </w:t>
      </w:r>
      <w:r>
        <w:rPr>
          <w:w w:val="80"/>
        </w:rPr>
        <w:t>forma</w:t>
      </w:r>
      <w:r>
        <w:rPr/>
        <w:t> </w:t>
      </w:r>
      <w:r>
        <w:rPr>
          <w:w w:val="80"/>
        </w:rPr>
        <w:t>presencial</w:t>
      </w:r>
      <w:r>
        <w:rPr/>
        <w:t> </w:t>
      </w:r>
      <w:r>
        <w:rPr>
          <w:w w:val="80"/>
        </w:rPr>
        <w:t>apenas</w:t>
      </w:r>
      <w:r>
        <w:rPr/>
        <w:t> </w:t>
      </w:r>
      <w:r>
        <w:rPr>
          <w:w w:val="80"/>
        </w:rPr>
        <w:t>em</w:t>
      </w:r>
      <w:r>
        <w:rPr/>
        <w:t> </w:t>
      </w:r>
      <w:r>
        <w:rPr>
          <w:w w:val="80"/>
        </w:rPr>
        <w:t>situações</w:t>
      </w:r>
      <w:r>
        <w:rPr/>
        <w:t> </w:t>
      </w:r>
      <w:r>
        <w:rPr>
          <w:w w:val="80"/>
        </w:rPr>
        <w:t>excepcionais,</w:t>
      </w:r>
      <w:r>
        <w:rPr/>
        <w:t> </w:t>
      </w:r>
      <w:r>
        <w:rPr>
          <w:w w:val="80"/>
        </w:rPr>
        <w:t>sempre</w:t>
      </w:r>
      <w:r>
        <w:rPr/>
        <w:t> </w:t>
      </w:r>
      <w:r>
        <w:rPr>
          <w:w w:val="80"/>
        </w:rPr>
        <w:t>de</w:t>
      </w:r>
      <w:r>
        <w:rPr/>
        <w:t> </w:t>
      </w:r>
      <w:r>
        <w:rPr>
          <w:w w:val="80"/>
        </w:rPr>
        <w:t>forma</w:t>
      </w:r>
      <w:r>
        <w:rPr/>
        <w:t> </w:t>
      </w:r>
      <w:r>
        <w:rPr>
          <w:w w:val="80"/>
        </w:rPr>
        <w:t>motivada;</w:t>
      </w:r>
      <w:r>
        <w:rPr>
          <w:spacing w:val="19"/>
        </w:rPr>
        <w:t> </w:t>
      </w:r>
      <w:r>
        <w:rPr>
          <w:rFonts w:ascii="Arial" w:hAnsi="Arial"/>
          <w:b/>
          <w:w w:val="80"/>
        </w:rPr>
        <w:t>9.4.</w:t>
      </w:r>
      <w:r>
        <w:rPr>
          <w:rFonts w:ascii="Arial" w:hAnsi="Arial"/>
          <w:b/>
        </w:rPr>
        <w:t> </w:t>
      </w:r>
      <w:r>
        <w:rPr>
          <w:rFonts w:ascii="Arial" w:hAnsi="Arial"/>
          <w:b/>
          <w:w w:val="80"/>
        </w:rPr>
        <w:t>Determinar</w:t>
      </w:r>
    </w:p>
    <w:p>
      <w:pPr>
        <w:pStyle w:val="BodyText"/>
        <w:spacing w:after="0"/>
        <w:rPr>
          <w:rFonts w:ascii="Arial" w:hAnsi="Arial"/>
          <w:b/>
        </w:rPr>
        <w:sectPr>
          <w:pgSz w:w="11910" w:h="16840"/>
          <w:pgMar w:top="1920" w:bottom="280" w:left="566" w:right="425"/>
        </w:sectPr>
      </w:pPr>
    </w:p>
    <w:p>
      <w:pPr>
        <w:pStyle w:val="BodyText"/>
        <w:ind w:left="0"/>
        <w:jc w:val="left"/>
        <w:rPr>
          <w:rFonts w:ascii="Arial"/>
          <w:b/>
        </w:rPr>
      </w:pPr>
    </w:p>
    <w:p>
      <w:pPr>
        <w:pStyle w:val="BodyText"/>
        <w:spacing w:before="196"/>
        <w:ind w:left="0"/>
        <w:jc w:val="left"/>
        <w:rPr>
          <w:rFonts w:ascii="Arial"/>
          <w:b/>
        </w:rPr>
      </w:pPr>
    </w:p>
    <w:p>
      <w:pPr>
        <w:pStyle w:val="BodyText"/>
        <w:ind w:right="134"/>
      </w:pPr>
      <w:r>
        <w:rPr>
          <w:w w:val="85"/>
        </w:rPr>
        <w:t>à</w:t>
      </w:r>
      <w:r>
        <w:rPr>
          <w:spacing w:val="-7"/>
          <w:w w:val="85"/>
        </w:rPr>
        <w:t> </w:t>
      </w:r>
      <w:r>
        <w:rPr>
          <w:w w:val="85"/>
        </w:rPr>
        <w:t>SEPLENO</w:t>
      </w:r>
      <w:r>
        <w:rPr>
          <w:spacing w:val="-4"/>
          <w:w w:val="85"/>
        </w:rPr>
        <w:t> </w:t>
      </w:r>
      <w:r>
        <w:rPr>
          <w:w w:val="85"/>
        </w:rPr>
        <w:t>-</w:t>
      </w:r>
      <w:r>
        <w:rPr>
          <w:spacing w:val="-6"/>
          <w:w w:val="85"/>
        </w:rPr>
        <w:t> </w:t>
      </w:r>
      <w:r>
        <w:rPr>
          <w:w w:val="85"/>
        </w:rPr>
        <w:t>SECRETARIA</w:t>
      </w:r>
      <w:r>
        <w:rPr>
          <w:spacing w:val="-5"/>
          <w:w w:val="85"/>
        </w:rPr>
        <w:t> </w:t>
      </w:r>
      <w:r>
        <w:rPr>
          <w:w w:val="85"/>
        </w:rPr>
        <w:t>DO</w:t>
      </w:r>
      <w:r>
        <w:rPr>
          <w:spacing w:val="-6"/>
          <w:w w:val="85"/>
        </w:rPr>
        <w:t> </w:t>
      </w:r>
      <w:r>
        <w:rPr>
          <w:w w:val="85"/>
        </w:rPr>
        <w:t>TRIBUNAL</w:t>
      </w:r>
      <w:r>
        <w:rPr>
          <w:spacing w:val="-7"/>
          <w:w w:val="85"/>
        </w:rPr>
        <w:t> </w:t>
      </w:r>
      <w:r>
        <w:rPr>
          <w:w w:val="85"/>
        </w:rPr>
        <w:t>PLENO</w:t>
      </w:r>
      <w:r>
        <w:rPr>
          <w:spacing w:val="-7"/>
          <w:w w:val="85"/>
        </w:rPr>
        <w:t> </w:t>
      </w:r>
      <w:r>
        <w:rPr>
          <w:w w:val="85"/>
        </w:rPr>
        <w:t>que,</w:t>
      </w:r>
      <w:r>
        <w:rPr>
          <w:spacing w:val="-6"/>
          <w:w w:val="85"/>
        </w:rPr>
        <w:t> </w:t>
      </w:r>
      <w:r>
        <w:rPr>
          <w:w w:val="85"/>
        </w:rPr>
        <w:t>através</w:t>
      </w:r>
      <w:r>
        <w:rPr>
          <w:spacing w:val="-6"/>
          <w:w w:val="85"/>
        </w:rPr>
        <w:t> </w:t>
      </w:r>
      <w:r>
        <w:rPr>
          <w:w w:val="85"/>
        </w:rPr>
        <w:t>do</w:t>
      </w:r>
      <w:r>
        <w:rPr>
          <w:spacing w:val="-7"/>
          <w:w w:val="85"/>
        </w:rPr>
        <w:t> </w:t>
      </w:r>
      <w:r>
        <w:rPr>
          <w:w w:val="85"/>
        </w:rPr>
        <w:t>setor</w:t>
      </w:r>
      <w:r>
        <w:rPr>
          <w:spacing w:val="-6"/>
          <w:w w:val="85"/>
        </w:rPr>
        <w:t> </w:t>
      </w:r>
      <w:r>
        <w:rPr>
          <w:w w:val="85"/>
        </w:rPr>
        <w:t>competente,</w:t>
      </w:r>
      <w:r>
        <w:rPr>
          <w:spacing w:val="-5"/>
          <w:w w:val="85"/>
        </w:rPr>
        <w:t> </w:t>
      </w:r>
      <w:r>
        <w:rPr>
          <w:w w:val="85"/>
        </w:rPr>
        <w:t>vinculado</w:t>
      </w:r>
      <w:r>
        <w:rPr>
          <w:spacing w:val="-7"/>
          <w:w w:val="85"/>
        </w:rPr>
        <w:t> </w:t>
      </w:r>
      <w:r>
        <w:rPr>
          <w:w w:val="85"/>
        </w:rPr>
        <w:t>à</w:t>
      </w:r>
      <w:r>
        <w:rPr>
          <w:spacing w:val="-5"/>
          <w:w w:val="85"/>
        </w:rPr>
        <w:t> </w:t>
      </w:r>
      <w:r>
        <w:rPr>
          <w:w w:val="85"/>
        </w:rPr>
        <w:t>referida</w:t>
      </w:r>
      <w:r>
        <w:rPr>
          <w:spacing w:val="-5"/>
          <w:w w:val="85"/>
        </w:rPr>
        <w:t> </w:t>
      </w:r>
      <w:r>
        <w:rPr>
          <w:w w:val="85"/>
        </w:rPr>
        <w:t>Secretaria, </w:t>
      </w:r>
      <w:r>
        <w:rPr>
          <w:spacing w:val="-2"/>
          <w:w w:val="85"/>
        </w:rPr>
        <w:t>cientifique todos os interessados, sobre o teor deste Acórdão, nos termos do art. 161,</w:t>
      </w:r>
      <w:r>
        <w:rPr/>
        <w:t> </w:t>
      </w:r>
      <w:r>
        <w:rPr>
          <w:rFonts w:ascii="Arial" w:hAnsi="Arial"/>
          <w:i/>
          <w:spacing w:val="-2"/>
          <w:w w:val="85"/>
        </w:rPr>
        <w:t>caput</w:t>
      </w:r>
      <w:r>
        <w:rPr>
          <w:spacing w:val="-2"/>
          <w:w w:val="85"/>
        </w:rPr>
        <w:t>, do Regimento Interno desta </w:t>
      </w:r>
      <w:r>
        <w:rPr>
          <w:w w:val="80"/>
        </w:rPr>
        <w:t>Corte, encaminhando-lhes cópia do Relatório/Voto e do</w:t>
      </w:r>
      <w:r>
        <w:rPr/>
        <w:t> </w:t>
      </w:r>
      <w:r>
        <w:rPr>
          <w:rFonts w:ascii="Arial" w:hAnsi="Arial"/>
          <w:i/>
          <w:w w:val="80"/>
        </w:rPr>
        <w:t>decisum</w:t>
      </w:r>
      <w:r>
        <w:rPr>
          <w:w w:val="80"/>
        </w:rPr>
        <w:t>; </w:t>
      </w:r>
      <w:r>
        <w:rPr>
          <w:rFonts w:ascii="Arial" w:hAnsi="Arial"/>
          <w:b/>
          <w:w w:val="80"/>
        </w:rPr>
        <w:t>9.5. Arquivar </w:t>
      </w:r>
      <w:r>
        <w:rPr>
          <w:w w:val="80"/>
        </w:rPr>
        <w:t>os autos, nos termos regimentais, após o cumprimento integral do Acórdão.</w:t>
      </w:r>
      <w:r>
        <w:rPr/>
        <w:t> </w:t>
      </w:r>
      <w:r>
        <w:rPr>
          <w:rFonts w:ascii="Arial" w:hAnsi="Arial"/>
          <w:b/>
          <w:w w:val="80"/>
        </w:rPr>
        <w:t>Especificação do quórum: </w:t>
      </w:r>
      <w:r>
        <w:rPr>
          <w:w w:val="80"/>
        </w:rPr>
        <w:t>Conselheiros: Yara Amazônia Lins Rodrigues dos Santos (Presidente), Júlio Assis Corrêa Pinheiro, Érico Xavier Desterro e Silva, Mario Manoel Coelho de Mello, Josué Cláudio de Souza Neto, Luis Fabian Pereira Barbosa e Mário José de Moraes Costa Filho (Convocado).</w:t>
      </w:r>
    </w:p>
    <w:p>
      <w:pPr>
        <w:pStyle w:val="BodyText"/>
        <w:spacing w:before="197"/>
        <w:ind w:right="134"/>
      </w:pPr>
      <w:r>
        <w:rPr>
          <w:rFonts w:ascii="Arial" w:hAnsi="Arial"/>
          <w:b/>
          <w:w w:val="85"/>
        </w:rPr>
        <w:t>PROCESSO Nº 15.581/2023 </w:t>
      </w:r>
      <w:r>
        <w:rPr>
          <w:w w:val="85"/>
        </w:rPr>
        <w:t>- Representação com pedido de medida cautelar interposta pelo Sr. Maurício Wilker de Azevedo</w:t>
      </w:r>
      <w:r>
        <w:rPr>
          <w:spacing w:val="-7"/>
          <w:w w:val="85"/>
        </w:rPr>
        <w:t> </w:t>
      </w:r>
      <w:r>
        <w:rPr>
          <w:w w:val="85"/>
        </w:rPr>
        <w:t>Barreto,</w:t>
      </w:r>
      <w:r>
        <w:rPr>
          <w:spacing w:val="-7"/>
          <w:w w:val="85"/>
        </w:rPr>
        <w:t> </w:t>
      </w:r>
      <w:r>
        <w:rPr>
          <w:w w:val="85"/>
        </w:rPr>
        <w:t>Deputado</w:t>
      </w:r>
      <w:r>
        <w:rPr>
          <w:spacing w:val="-6"/>
          <w:w w:val="85"/>
        </w:rPr>
        <w:t> </w:t>
      </w:r>
      <w:r>
        <w:rPr>
          <w:w w:val="85"/>
        </w:rPr>
        <w:t>Estadual</w:t>
      </w:r>
      <w:r>
        <w:rPr>
          <w:spacing w:val="-7"/>
          <w:w w:val="85"/>
        </w:rPr>
        <w:t> </w:t>
      </w:r>
      <w:r>
        <w:rPr>
          <w:w w:val="85"/>
        </w:rPr>
        <w:t>do</w:t>
      </w:r>
      <w:r>
        <w:rPr>
          <w:spacing w:val="-7"/>
          <w:w w:val="85"/>
        </w:rPr>
        <w:t> </w:t>
      </w:r>
      <w:r>
        <w:rPr>
          <w:w w:val="85"/>
        </w:rPr>
        <w:t>Amazonas,</w:t>
      </w:r>
      <w:r>
        <w:rPr>
          <w:spacing w:val="-6"/>
          <w:w w:val="85"/>
        </w:rPr>
        <w:t> </w:t>
      </w:r>
      <w:r>
        <w:rPr>
          <w:w w:val="85"/>
        </w:rPr>
        <w:t>contra</w:t>
      </w:r>
      <w:r>
        <w:rPr>
          <w:spacing w:val="-7"/>
          <w:w w:val="85"/>
        </w:rPr>
        <w:t> </w:t>
      </w:r>
      <w:r>
        <w:rPr>
          <w:w w:val="85"/>
        </w:rPr>
        <w:t>a</w:t>
      </w:r>
      <w:r>
        <w:rPr>
          <w:spacing w:val="-7"/>
          <w:w w:val="85"/>
        </w:rPr>
        <w:t> </w:t>
      </w:r>
      <w:r>
        <w:rPr>
          <w:w w:val="85"/>
        </w:rPr>
        <w:t>Comissão</w:t>
      </w:r>
      <w:r>
        <w:rPr>
          <w:spacing w:val="-7"/>
          <w:w w:val="85"/>
        </w:rPr>
        <w:t> </w:t>
      </w:r>
      <w:r>
        <w:rPr>
          <w:w w:val="85"/>
        </w:rPr>
        <w:t>Municipal</w:t>
      </w:r>
      <w:r>
        <w:rPr>
          <w:spacing w:val="-6"/>
          <w:w w:val="85"/>
        </w:rPr>
        <w:t> </w:t>
      </w:r>
      <w:r>
        <w:rPr>
          <w:w w:val="85"/>
        </w:rPr>
        <w:t>de</w:t>
      </w:r>
      <w:r>
        <w:rPr>
          <w:spacing w:val="-7"/>
          <w:w w:val="85"/>
        </w:rPr>
        <w:t> </w:t>
      </w:r>
      <w:r>
        <w:rPr>
          <w:w w:val="85"/>
        </w:rPr>
        <w:t>Licitação</w:t>
      </w:r>
      <w:r>
        <w:rPr>
          <w:spacing w:val="-7"/>
          <w:w w:val="85"/>
        </w:rPr>
        <w:t> </w:t>
      </w:r>
      <w:r>
        <w:rPr>
          <w:w w:val="85"/>
        </w:rPr>
        <w:t>da</w:t>
      </w:r>
      <w:r>
        <w:rPr>
          <w:spacing w:val="-6"/>
          <w:w w:val="85"/>
        </w:rPr>
        <w:t> </w:t>
      </w:r>
      <w:r>
        <w:rPr>
          <w:w w:val="85"/>
        </w:rPr>
        <w:t>Prefeitura</w:t>
      </w:r>
      <w:r>
        <w:rPr>
          <w:spacing w:val="-6"/>
          <w:w w:val="85"/>
        </w:rPr>
        <w:t> </w:t>
      </w:r>
      <w:r>
        <w:rPr>
          <w:w w:val="85"/>
        </w:rPr>
        <w:t>de</w:t>
      </w:r>
      <w:r>
        <w:rPr>
          <w:spacing w:val="-6"/>
          <w:w w:val="85"/>
        </w:rPr>
        <w:t> </w:t>
      </w:r>
      <w:r>
        <w:rPr>
          <w:w w:val="85"/>
        </w:rPr>
        <w:t>Manaus </w:t>
      </w:r>
      <w:r>
        <w:rPr>
          <w:w w:val="80"/>
        </w:rPr>
        <w:t>(CML/PM) e a Secretaria Municipal de Limpeza Urbana (SEMULSP), para apuração</w:t>
      </w:r>
      <w:r>
        <w:rPr/>
        <w:t> </w:t>
      </w:r>
      <w:r>
        <w:rPr>
          <w:w w:val="80"/>
        </w:rPr>
        <w:t>de possíveis irregularidades acerca do </w:t>
      </w:r>
      <w:r>
        <w:rPr>
          <w:w w:val="85"/>
        </w:rPr>
        <w:t>Pregão Presencial</w:t>
      </w:r>
      <w:r>
        <w:rPr>
          <w:spacing w:val="-1"/>
          <w:w w:val="85"/>
        </w:rPr>
        <w:t> </w:t>
      </w:r>
      <w:r>
        <w:rPr>
          <w:w w:val="85"/>
        </w:rPr>
        <w:t>nº</w:t>
      </w:r>
      <w:r>
        <w:rPr>
          <w:spacing w:val="-1"/>
          <w:w w:val="85"/>
        </w:rPr>
        <w:t> </w:t>
      </w:r>
      <w:r>
        <w:rPr>
          <w:w w:val="85"/>
        </w:rPr>
        <w:t>018/2023 - CML/PM. </w:t>
      </w:r>
      <w:r>
        <w:rPr>
          <w:rFonts w:ascii="Arial" w:hAnsi="Arial"/>
          <w:b/>
          <w:w w:val="85"/>
        </w:rPr>
        <w:t>ACÓRDÃO Nº 1036/2024: </w:t>
      </w:r>
      <w:r>
        <w:rPr>
          <w:w w:val="85"/>
        </w:rPr>
        <w:t>Vistos, relatados</w:t>
      </w:r>
      <w:r>
        <w:rPr>
          <w:spacing w:val="-1"/>
          <w:w w:val="85"/>
        </w:rPr>
        <w:t> </w:t>
      </w:r>
      <w:r>
        <w:rPr>
          <w:w w:val="85"/>
        </w:rPr>
        <w:t>e discutidos estes</w:t>
      </w:r>
      <w:r>
        <w:rPr>
          <w:spacing w:val="-1"/>
          <w:w w:val="85"/>
        </w:rPr>
        <w:t> </w:t>
      </w:r>
      <w:r>
        <w:rPr>
          <w:w w:val="85"/>
        </w:rPr>
        <w:t>autos</w:t>
      </w:r>
      <w:r>
        <w:rPr>
          <w:spacing w:val="-1"/>
          <w:w w:val="85"/>
        </w:rPr>
        <w:t> </w:t>
      </w:r>
      <w:r>
        <w:rPr>
          <w:w w:val="85"/>
        </w:rPr>
        <w:t>acima identificados, </w:t>
      </w:r>
      <w:r>
        <w:rPr>
          <w:rFonts w:ascii="Arial" w:hAnsi="Arial"/>
          <w:b/>
          <w:w w:val="85"/>
        </w:rPr>
        <w:t>ACORDAM </w:t>
      </w:r>
      <w:r>
        <w:rPr>
          <w:w w:val="85"/>
        </w:rPr>
        <w:t>os Excelentíssimos Senhores Conselheiros do Tribunal de Contas do Estado do Amazonas, </w:t>
      </w:r>
      <w:r>
        <w:rPr>
          <w:spacing w:val="-2"/>
          <w:w w:val="90"/>
        </w:rPr>
        <w:t>reunidos</w:t>
      </w:r>
      <w:r>
        <w:rPr>
          <w:spacing w:val="-5"/>
          <w:w w:val="90"/>
        </w:rPr>
        <w:t> </w:t>
      </w:r>
      <w:r>
        <w:rPr>
          <w:spacing w:val="-2"/>
          <w:w w:val="90"/>
        </w:rPr>
        <w:t>em</w:t>
      </w:r>
      <w:r>
        <w:rPr>
          <w:spacing w:val="-4"/>
          <w:w w:val="90"/>
        </w:rPr>
        <w:t> </w:t>
      </w:r>
      <w:r>
        <w:rPr>
          <w:spacing w:val="-2"/>
          <w:w w:val="90"/>
        </w:rPr>
        <w:t>Sessão</w:t>
      </w:r>
      <w:r>
        <w:rPr>
          <w:spacing w:val="-4"/>
          <w:w w:val="90"/>
        </w:rPr>
        <w:t> </w:t>
      </w:r>
      <w:r>
        <w:rPr>
          <w:spacing w:val="-2"/>
          <w:w w:val="90"/>
        </w:rPr>
        <w:t>do </w:t>
      </w:r>
      <w:r>
        <w:rPr>
          <w:rFonts w:ascii="Arial" w:hAnsi="Arial"/>
          <w:b/>
          <w:spacing w:val="-2"/>
          <w:w w:val="90"/>
        </w:rPr>
        <w:t>Tribunal</w:t>
      </w:r>
      <w:r>
        <w:rPr>
          <w:rFonts w:ascii="Arial" w:hAnsi="Arial"/>
          <w:b/>
          <w:spacing w:val="-4"/>
          <w:w w:val="90"/>
        </w:rPr>
        <w:t> </w:t>
      </w:r>
      <w:r>
        <w:rPr>
          <w:rFonts w:ascii="Arial" w:hAnsi="Arial"/>
          <w:b/>
          <w:spacing w:val="-2"/>
          <w:w w:val="90"/>
        </w:rPr>
        <w:t>Pleno</w:t>
      </w:r>
      <w:r>
        <w:rPr>
          <w:spacing w:val="-2"/>
          <w:w w:val="90"/>
        </w:rPr>
        <w:t>,</w:t>
      </w:r>
      <w:r>
        <w:rPr>
          <w:spacing w:val="-4"/>
          <w:w w:val="90"/>
        </w:rPr>
        <w:t> </w:t>
      </w:r>
      <w:r>
        <w:rPr>
          <w:spacing w:val="-2"/>
          <w:w w:val="90"/>
        </w:rPr>
        <w:t>no</w:t>
      </w:r>
      <w:r>
        <w:rPr>
          <w:spacing w:val="-4"/>
          <w:w w:val="90"/>
        </w:rPr>
        <w:t> </w:t>
      </w:r>
      <w:r>
        <w:rPr>
          <w:spacing w:val="-2"/>
          <w:w w:val="90"/>
        </w:rPr>
        <w:t>exercício</w:t>
      </w:r>
      <w:r>
        <w:rPr>
          <w:spacing w:val="-4"/>
          <w:w w:val="90"/>
        </w:rPr>
        <w:t> </w:t>
      </w:r>
      <w:r>
        <w:rPr>
          <w:spacing w:val="-2"/>
          <w:w w:val="90"/>
        </w:rPr>
        <w:t>da</w:t>
      </w:r>
      <w:r>
        <w:rPr>
          <w:spacing w:val="-4"/>
          <w:w w:val="90"/>
        </w:rPr>
        <w:t> </w:t>
      </w:r>
      <w:r>
        <w:rPr>
          <w:spacing w:val="-2"/>
          <w:w w:val="90"/>
        </w:rPr>
        <w:t>competência</w:t>
      </w:r>
      <w:r>
        <w:rPr>
          <w:spacing w:val="-4"/>
          <w:w w:val="90"/>
        </w:rPr>
        <w:t> </w:t>
      </w:r>
      <w:r>
        <w:rPr>
          <w:spacing w:val="-2"/>
          <w:w w:val="90"/>
        </w:rPr>
        <w:t>atribuída</w:t>
      </w:r>
      <w:r>
        <w:rPr>
          <w:spacing w:val="-4"/>
          <w:w w:val="90"/>
        </w:rPr>
        <w:t> </w:t>
      </w:r>
      <w:r>
        <w:rPr>
          <w:spacing w:val="-2"/>
          <w:w w:val="90"/>
        </w:rPr>
        <w:t>pelo</w:t>
      </w:r>
      <w:r>
        <w:rPr>
          <w:spacing w:val="-4"/>
          <w:w w:val="90"/>
        </w:rPr>
        <w:t> </w:t>
      </w:r>
      <w:r>
        <w:rPr>
          <w:spacing w:val="-2"/>
          <w:w w:val="90"/>
        </w:rPr>
        <w:t>art.</w:t>
      </w:r>
      <w:r>
        <w:rPr>
          <w:spacing w:val="-5"/>
          <w:w w:val="90"/>
        </w:rPr>
        <w:t> </w:t>
      </w:r>
      <w:r>
        <w:rPr>
          <w:spacing w:val="-2"/>
          <w:w w:val="90"/>
        </w:rPr>
        <w:t>11,</w:t>
      </w:r>
      <w:r>
        <w:rPr>
          <w:spacing w:val="-4"/>
          <w:w w:val="90"/>
        </w:rPr>
        <w:t> </w:t>
      </w:r>
      <w:r>
        <w:rPr>
          <w:spacing w:val="-2"/>
          <w:w w:val="90"/>
        </w:rPr>
        <w:t>inciso</w:t>
      </w:r>
      <w:r>
        <w:rPr>
          <w:spacing w:val="-4"/>
          <w:w w:val="90"/>
        </w:rPr>
        <w:t> </w:t>
      </w:r>
      <w:r>
        <w:rPr>
          <w:spacing w:val="-2"/>
          <w:w w:val="90"/>
        </w:rPr>
        <w:t>IV,</w:t>
      </w:r>
      <w:r>
        <w:rPr>
          <w:spacing w:val="-5"/>
          <w:w w:val="90"/>
        </w:rPr>
        <w:t> </w:t>
      </w:r>
      <w:r>
        <w:rPr>
          <w:spacing w:val="-2"/>
          <w:w w:val="90"/>
        </w:rPr>
        <w:t>alínea</w:t>
      </w:r>
      <w:r>
        <w:rPr>
          <w:spacing w:val="-4"/>
          <w:w w:val="90"/>
        </w:rPr>
        <w:t> </w:t>
      </w:r>
      <w:r>
        <w:rPr>
          <w:spacing w:val="-2"/>
          <w:w w:val="90"/>
        </w:rPr>
        <w:t>“i”,</w:t>
      </w:r>
      <w:r>
        <w:rPr>
          <w:spacing w:val="-4"/>
          <w:w w:val="90"/>
        </w:rPr>
        <w:t> </w:t>
      </w:r>
      <w:r>
        <w:rPr>
          <w:spacing w:val="-2"/>
          <w:w w:val="90"/>
        </w:rPr>
        <w:t>da </w:t>
      </w:r>
      <w:r>
        <w:rPr>
          <w:w w:val="80"/>
        </w:rPr>
        <w:t>Resolução nº 04/2002-TCE/AM, </w:t>
      </w:r>
      <w:r>
        <w:rPr>
          <w:rFonts w:ascii="Arial" w:hAnsi="Arial"/>
          <w:b/>
          <w:w w:val="80"/>
        </w:rPr>
        <w:t>à unanimidade</w:t>
      </w:r>
      <w:r>
        <w:rPr>
          <w:w w:val="80"/>
        </w:rPr>
        <w:t>, nos termos do voto do Excelentíssimo Senhor Conselheiro-Relator, </w:t>
      </w:r>
      <w:r>
        <w:rPr>
          <w:rFonts w:ascii="Arial" w:hAnsi="Arial"/>
          <w:b/>
          <w:w w:val="80"/>
        </w:rPr>
        <w:t>em consonância </w:t>
      </w:r>
      <w:r>
        <w:rPr>
          <w:w w:val="80"/>
        </w:rPr>
        <w:t>com pronunciamento do Ministério Público junto a este Tribunal, no sentido de:</w:t>
      </w:r>
      <w:r>
        <w:rPr/>
        <w:t> </w:t>
      </w:r>
      <w:r>
        <w:rPr>
          <w:rFonts w:ascii="Arial" w:hAnsi="Arial"/>
          <w:b/>
          <w:w w:val="80"/>
        </w:rPr>
        <w:t>9.1. Conhecer </w:t>
      </w:r>
      <w:r>
        <w:rPr>
          <w:w w:val="80"/>
        </w:rPr>
        <w:t>da presente </w:t>
      </w:r>
      <w:r>
        <w:rPr>
          <w:w w:val="85"/>
        </w:rPr>
        <w:t>Representação formulada pelo Exmo. Sr. Mauricio Wilker de Azevedo Barreto, Deputado Estadual do Amazonas, em </w:t>
      </w:r>
      <w:r>
        <w:rPr>
          <w:w w:val="80"/>
        </w:rPr>
        <w:t>desfavor do Sr. David Antônio Abisai Pereira de Almeida, Prefeito Municipal de Manaus, e do Sr. Sebastião da Silva Reis, Secretário</w:t>
      </w:r>
      <w:r>
        <w:rPr/>
        <w:t> </w:t>
      </w:r>
      <w:r>
        <w:rPr>
          <w:w w:val="80"/>
        </w:rPr>
        <w:t>Municipal</w:t>
      </w:r>
      <w:r>
        <w:rPr/>
        <w:t> </w:t>
      </w:r>
      <w:r>
        <w:rPr>
          <w:w w:val="80"/>
        </w:rPr>
        <w:t>de</w:t>
      </w:r>
      <w:r>
        <w:rPr/>
        <w:t> </w:t>
      </w:r>
      <w:r>
        <w:rPr>
          <w:w w:val="80"/>
        </w:rPr>
        <w:t>Limpeza</w:t>
      </w:r>
      <w:r>
        <w:rPr/>
        <w:t> </w:t>
      </w:r>
      <w:r>
        <w:rPr>
          <w:w w:val="80"/>
        </w:rPr>
        <w:t>Urbana,</w:t>
      </w:r>
      <w:r>
        <w:rPr/>
        <w:t> </w:t>
      </w:r>
      <w:r>
        <w:rPr>
          <w:w w:val="80"/>
        </w:rPr>
        <w:t>tendo</w:t>
      </w:r>
      <w:r>
        <w:rPr/>
        <w:t> </w:t>
      </w:r>
      <w:r>
        <w:rPr>
          <w:w w:val="80"/>
        </w:rPr>
        <w:t>em</w:t>
      </w:r>
      <w:r>
        <w:rPr/>
        <w:t> </w:t>
      </w:r>
      <w:r>
        <w:rPr>
          <w:w w:val="80"/>
        </w:rPr>
        <w:t>vista</w:t>
      </w:r>
      <w:r>
        <w:rPr/>
        <w:t> </w:t>
      </w:r>
      <w:r>
        <w:rPr>
          <w:w w:val="80"/>
        </w:rPr>
        <w:t>o</w:t>
      </w:r>
      <w:r>
        <w:rPr/>
        <w:t> </w:t>
      </w:r>
      <w:r>
        <w:rPr>
          <w:w w:val="80"/>
        </w:rPr>
        <w:t>atendimento</w:t>
      </w:r>
      <w:r>
        <w:rPr/>
        <w:t> </w:t>
      </w:r>
      <w:r>
        <w:rPr>
          <w:w w:val="80"/>
        </w:rPr>
        <w:t>dos</w:t>
      </w:r>
      <w:r>
        <w:rPr/>
        <w:t> </w:t>
      </w:r>
      <w:r>
        <w:rPr>
          <w:w w:val="80"/>
        </w:rPr>
        <w:t>requisitos</w:t>
      </w:r>
      <w:r>
        <w:rPr/>
        <w:t> </w:t>
      </w:r>
      <w:r>
        <w:rPr>
          <w:w w:val="80"/>
        </w:rPr>
        <w:t>previstos</w:t>
      </w:r>
      <w:r>
        <w:rPr/>
        <w:t> </w:t>
      </w:r>
      <w:r>
        <w:rPr>
          <w:w w:val="80"/>
        </w:rPr>
        <w:t>no</w:t>
      </w:r>
      <w:r>
        <w:rPr/>
        <w:t> </w:t>
      </w:r>
      <w:r>
        <w:rPr>
          <w:w w:val="80"/>
        </w:rPr>
        <w:t>art.</w:t>
      </w:r>
      <w:r>
        <w:rPr/>
        <w:t> </w:t>
      </w:r>
      <w:r>
        <w:rPr>
          <w:w w:val="80"/>
        </w:rPr>
        <w:t>288</w:t>
      </w:r>
      <w:r>
        <w:rPr/>
        <w:t> </w:t>
      </w:r>
      <w:r>
        <w:rPr>
          <w:w w:val="80"/>
        </w:rPr>
        <w:t>da</w:t>
      </w:r>
      <w:r>
        <w:rPr/>
        <w:t> </w:t>
      </w:r>
      <w:r>
        <w:rPr>
          <w:w w:val="80"/>
        </w:rPr>
        <w:t>Resolução n.º 04/2002-TCE/AM; </w:t>
      </w:r>
      <w:r>
        <w:rPr>
          <w:rFonts w:ascii="Arial" w:hAnsi="Arial"/>
          <w:b/>
          <w:w w:val="80"/>
        </w:rPr>
        <w:t>9.2. Julgar Improcedente </w:t>
      </w:r>
      <w:r>
        <w:rPr>
          <w:w w:val="80"/>
        </w:rPr>
        <w:t>a presente Representação formulada pelo Exmo. Sr. Mauricio Wilker de Azevedo Barreto, Deputado Estadual do Amazonas, em desfavor do Sr. David Antônio Abisai Pereira de Almeida, Prefeito </w:t>
      </w:r>
      <w:r>
        <w:rPr>
          <w:w w:val="85"/>
        </w:rPr>
        <w:t>Municipal de Manaus, e do Sr. Sebastião da Silva Reis, Secretário Municipal de Limpeza Urbana, haja vista que não restaram confirmadas as ilegalidades apontadas na inicial no que diz respeito à condução do Pregão Presencial n.º 18/2023-CML/PM; </w:t>
      </w:r>
      <w:r>
        <w:rPr>
          <w:rFonts w:ascii="Arial" w:hAnsi="Arial"/>
          <w:b/>
          <w:w w:val="85"/>
        </w:rPr>
        <w:t>9.3. Recomendar </w:t>
      </w:r>
      <w:r>
        <w:rPr>
          <w:w w:val="85"/>
        </w:rPr>
        <w:t>à Prefeitura Municipal de Manaus e à Secretaria Municipal de Limpeza Pública – SEMULSP que: </w:t>
      </w:r>
      <w:r>
        <w:rPr>
          <w:rFonts w:ascii="Arial" w:hAnsi="Arial"/>
          <w:b/>
          <w:w w:val="85"/>
        </w:rPr>
        <w:t>9.3.1. </w:t>
      </w:r>
      <w:r>
        <w:rPr>
          <w:w w:val="85"/>
        </w:rPr>
        <w:t>Disponibilizem as informações dos processos licitatórios no Portal de Transparência em ordem cronológica</w:t>
      </w:r>
      <w:r>
        <w:rPr>
          <w:spacing w:val="-1"/>
          <w:w w:val="85"/>
        </w:rPr>
        <w:t> </w:t>
      </w:r>
      <w:r>
        <w:rPr>
          <w:w w:val="85"/>
        </w:rPr>
        <w:t>para</w:t>
      </w:r>
      <w:r>
        <w:rPr>
          <w:spacing w:val="-2"/>
          <w:w w:val="85"/>
        </w:rPr>
        <w:t> </w:t>
      </w:r>
      <w:r>
        <w:rPr>
          <w:w w:val="85"/>
        </w:rPr>
        <w:t>fins</w:t>
      </w:r>
      <w:r>
        <w:rPr>
          <w:spacing w:val="-2"/>
          <w:w w:val="85"/>
        </w:rPr>
        <w:t> </w:t>
      </w:r>
      <w:r>
        <w:rPr>
          <w:w w:val="85"/>
        </w:rPr>
        <w:t>de</w:t>
      </w:r>
      <w:r>
        <w:rPr>
          <w:spacing w:val="-1"/>
          <w:w w:val="85"/>
        </w:rPr>
        <w:t> </w:t>
      </w:r>
      <w:r>
        <w:rPr>
          <w:w w:val="85"/>
        </w:rPr>
        <w:t>facilitar</w:t>
      </w:r>
      <w:r>
        <w:rPr>
          <w:spacing w:val="-2"/>
          <w:w w:val="85"/>
        </w:rPr>
        <w:t> </w:t>
      </w:r>
      <w:r>
        <w:rPr>
          <w:w w:val="85"/>
        </w:rPr>
        <w:t>a</w:t>
      </w:r>
      <w:r>
        <w:rPr>
          <w:spacing w:val="-1"/>
          <w:w w:val="85"/>
        </w:rPr>
        <w:t> </w:t>
      </w:r>
      <w:r>
        <w:rPr>
          <w:w w:val="85"/>
        </w:rPr>
        <w:t>compreensão</w:t>
      </w:r>
      <w:r>
        <w:rPr>
          <w:spacing w:val="-3"/>
          <w:w w:val="85"/>
        </w:rPr>
        <w:t> </w:t>
      </w:r>
      <w:r>
        <w:rPr>
          <w:w w:val="85"/>
        </w:rPr>
        <w:t>dos</w:t>
      </w:r>
      <w:r>
        <w:rPr>
          <w:spacing w:val="-3"/>
          <w:w w:val="85"/>
        </w:rPr>
        <w:t> </w:t>
      </w:r>
      <w:r>
        <w:rPr>
          <w:w w:val="85"/>
        </w:rPr>
        <w:t>atos</w:t>
      </w:r>
      <w:r>
        <w:rPr>
          <w:spacing w:val="-3"/>
          <w:w w:val="85"/>
        </w:rPr>
        <w:t> </w:t>
      </w:r>
      <w:r>
        <w:rPr>
          <w:w w:val="85"/>
        </w:rPr>
        <w:t>praticados</w:t>
      </w:r>
      <w:r>
        <w:rPr>
          <w:spacing w:val="-3"/>
          <w:w w:val="85"/>
        </w:rPr>
        <w:t> </w:t>
      </w:r>
      <w:r>
        <w:rPr>
          <w:w w:val="85"/>
        </w:rPr>
        <w:t>nos</w:t>
      </w:r>
      <w:r>
        <w:rPr>
          <w:spacing w:val="-2"/>
          <w:w w:val="85"/>
        </w:rPr>
        <w:t> </w:t>
      </w:r>
      <w:r>
        <w:rPr>
          <w:w w:val="85"/>
        </w:rPr>
        <w:t>certames;</w:t>
      </w:r>
      <w:r>
        <w:rPr>
          <w:spacing w:val="-4"/>
        </w:rPr>
        <w:t> </w:t>
      </w:r>
      <w:r>
        <w:rPr>
          <w:rFonts w:ascii="Arial" w:hAnsi="Arial"/>
          <w:b/>
          <w:w w:val="85"/>
        </w:rPr>
        <w:t>9.3.2.</w:t>
      </w:r>
      <w:r>
        <w:rPr>
          <w:rFonts w:ascii="Arial" w:hAnsi="Arial"/>
          <w:b/>
          <w:spacing w:val="-1"/>
          <w:w w:val="85"/>
        </w:rPr>
        <w:t> </w:t>
      </w:r>
      <w:r>
        <w:rPr>
          <w:w w:val="85"/>
        </w:rPr>
        <w:t>Nos</w:t>
      </w:r>
      <w:r>
        <w:rPr>
          <w:spacing w:val="-3"/>
          <w:w w:val="85"/>
        </w:rPr>
        <w:t> </w:t>
      </w:r>
      <w:r>
        <w:rPr>
          <w:w w:val="85"/>
        </w:rPr>
        <w:t>próximos</w:t>
      </w:r>
      <w:r>
        <w:rPr>
          <w:spacing w:val="-3"/>
          <w:w w:val="85"/>
        </w:rPr>
        <w:t> </w:t>
      </w:r>
      <w:r>
        <w:rPr>
          <w:w w:val="85"/>
        </w:rPr>
        <w:t>procedimentos </w:t>
      </w:r>
      <w:r>
        <w:rPr>
          <w:w w:val="80"/>
        </w:rPr>
        <w:t>licitatórios, adotem o pregão, preferencialmente, na forma eletrônica, deixando a utilização da forma presencial apenas em situações excepcionais, sempre de forma motivada;</w:t>
      </w:r>
      <w:r>
        <w:rPr/>
        <w:t> </w:t>
      </w:r>
      <w:r>
        <w:rPr>
          <w:rFonts w:ascii="Arial" w:hAnsi="Arial"/>
          <w:b/>
          <w:w w:val="80"/>
        </w:rPr>
        <w:t>9.4. Determinar </w:t>
      </w:r>
      <w:r>
        <w:rPr>
          <w:w w:val="80"/>
        </w:rPr>
        <w:t>à SEPLENO - SECRETARIA DO TRIBUNAL PLENO </w:t>
      </w:r>
      <w:r>
        <w:rPr>
          <w:w w:val="85"/>
        </w:rPr>
        <w:t>que,</w:t>
      </w:r>
      <w:r>
        <w:rPr>
          <w:spacing w:val="-2"/>
          <w:w w:val="85"/>
        </w:rPr>
        <w:t> </w:t>
      </w:r>
      <w:r>
        <w:rPr>
          <w:w w:val="85"/>
        </w:rPr>
        <w:t>através</w:t>
      </w:r>
      <w:r>
        <w:rPr>
          <w:spacing w:val="-1"/>
          <w:w w:val="85"/>
        </w:rPr>
        <w:t> </w:t>
      </w:r>
      <w:r>
        <w:rPr>
          <w:w w:val="85"/>
        </w:rPr>
        <w:t>do</w:t>
      </w:r>
      <w:r>
        <w:rPr>
          <w:spacing w:val="-1"/>
          <w:w w:val="85"/>
        </w:rPr>
        <w:t> </w:t>
      </w:r>
      <w:r>
        <w:rPr>
          <w:w w:val="85"/>
        </w:rPr>
        <w:t>setor</w:t>
      </w:r>
      <w:r>
        <w:rPr>
          <w:spacing w:val="-1"/>
          <w:w w:val="85"/>
        </w:rPr>
        <w:t> </w:t>
      </w:r>
      <w:r>
        <w:rPr>
          <w:w w:val="85"/>
        </w:rPr>
        <w:t>competente,</w:t>
      </w:r>
      <w:r>
        <w:rPr>
          <w:spacing w:val="-1"/>
          <w:w w:val="85"/>
        </w:rPr>
        <w:t> </w:t>
      </w:r>
      <w:r>
        <w:rPr>
          <w:w w:val="85"/>
        </w:rPr>
        <w:t>vinculado</w:t>
      </w:r>
      <w:r>
        <w:rPr>
          <w:spacing w:val="-1"/>
          <w:w w:val="85"/>
        </w:rPr>
        <w:t> </w:t>
      </w:r>
      <w:r>
        <w:rPr>
          <w:w w:val="85"/>
        </w:rPr>
        <w:t>à</w:t>
      </w:r>
      <w:r>
        <w:rPr>
          <w:spacing w:val="-1"/>
          <w:w w:val="85"/>
        </w:rPr>
        <w:t> </w:t>
      </w:r>
      <w:r>
        <w:rPr>
          <w:w w:val="85"/>
        </w:rPr>
        <w:t>referida</w:t>
      </w:r>
      <w:r>
        <w:rPr>
          <w:spacing w:val="-1"/>
          <w:w w:val="85"/>
        </w:rPr>
        <w:t> </w:t>
      </w:r>
      <w:r>
        <w:rPr>
          <w:w w:val="85"/>
        </w:rPr>
        <w:t>Secretaria,</w:t>
      </w:r>
      <w:r>
        <w:rPr>
          <w:spacing w:val="-1"/>
          <w:w w:val="85"/>
        </w:rPr>
        <w:t> </w:t>
      </w:r>
      <w:r>
        <w:rPr>
          <w:w w:val="85"/>
        </w:rPr>
        <w:t>cientifique</w:t>
      </w:r>
      <w:r>
        <w:rPr>
          <w:spacing w:val="-1"/>
          <w:w w:val="85"/>
        </w:rPr>
        <w:t> </w:t>
      </w:r>
      <w:r>
        <w:rPr>
          <w:w w:val="85"/>
        </w:rPr>
        <w:t>todos</w:t>
      </w:r>
      <w:r>
        <w:rPr>
          <w:spacing w:val="-1"/>
          <w:w w:val="85"/>
        </w:rPr>
        <w:t> </w:t>
      </w:r>
      <w:r>
        <w:rPr>
          <w:w w:val="85"/>
        </w:rPr>
        <w:t>os</w:t>
      </w:r>
      <w:r>
        <w:rPr>
          <w:spacing w:val="-1"/>
          <w:w w:val="85"/>
        </w:rPr>
        <w:t> </w:t>
      </w:r>
      <w:r>
        <w:rPr>
          <w:w w:val="85"/>
        </w:rPr>
        <w:t>interessados,</w:t>
      </w:r>
      <w:r>
        <w:rPr>
          <w:spacing w:val="-1"/>
          <w:w w:val="85"/>
        </w:rPr>
        <w:t> </w:t>
      </w:r>
      <w:r>
        <w:rPr>
          <w:w w:val="85"/>
        </w:rPr>
        <w:t>sobre</w:t>
      </w:r>
      <w:r>
        <w:rPr>
          <w:spacing w:val="-2"/>
          <w:w w:val="85"/>
        </w:rPr>
        <w:t> </w:t>
      </w:r>
      <w:r>
        <w:rPr>
          <w:w w:val="85"/>
        </w:rPr>
        <w:t>o</w:t>
      </w:r>
      <w:r>
        <w:rPr>
          <w:spacing w:val="-1"/>
          <w:w w:val="85"/>
        </w:rPr>
        <w:t> </w:t>
      </w:r>
      <w:r>
        <w:rPr>
          <w:w w:val="85"/>
        </w:rPr>
        <w:t>teor</w:t>
      </w:r>
      <w:r>
        <w:rPr>
          <w:spacing w:val="-1"/>
          <w:w w:val="85"/>
        </w:rPr>
        <w:t> </w:t>
      </w:r>
      <w:r>
        <w:rPr>
          <w:w w:val="85"/>
        </w:rPr>
        <w:t>deste </w:t>
      </w:r>
      <w:r>
        <w:rPr>
          <w:w w:val="80"/>
        </w:rPr>
        <w:t>Acórdão,</w:t>
      </w:r>
      <w:r>
        <w:rPr/>
        <w:t> </w:t>
      </w:r>
      <w:r>
        <w:rPr>
          <w:w w:val="80"/>
        </w:rPr>
        <w:t>nos</w:t>
      </w:r>
      <w:r>
        <w:rPr/>
        <w:t> </w:t>
      </w:r>
      <w:r>
        <w:rPr>
          <w:w w:val="80"/>
        </w:rPr>
        <w:t>termos</w:t>
      </w:r>
      <w:r>
        <w:rPr/>
        <w:t> </w:t>
      </w:r>
      <w:r>
        <w:rPr>
          <w:w w:val="80"/>
        </w:rPr>
        <w:t>do</w:t>
      </w:r>
      <w:r>
        <w:rPr/>
        <w:t> </w:t>
      </w:r>
      <w:r>
        <w:rPr>
          <w:w w:val="80"/>
        </w:rPr>
        <w:t>art.</w:t>
      </w:r>
      <w:r>
        <w:rPr/>
        <w:t> </w:t>
      </w:r>
      <w:r>
        <w:rPr>
          <w:w w:val="80"/>
        </w:rPr>
        <w:t>161,</w:t>
      </w:r>
      <w:r>
        <w:rPr>
          <w:spacing w:val="20"/>
        </w:rPr>
        <w:t> </w:t>
      </w:r>
      <w:r>
        <w:rPr>
          <w:rFonts w:ascii="Arial" w:hAnsi="Arial"/>
          <w:i/>
          <w:w w:val="80"/>
        </w:rPr>
        <w:t>caput</w:t>
      </w:r>
      <w:r>
        <w:rPr>
          <w:w w:val="80"/>
        </w:rPr>
        <w:t>,</w:t>
      </w:r>
      <w:r>
        <w:rPr/>
        <w:t> </w:t>
      </w:r>
      <w:r>
        <w:rPr>
          <w:w w:val="80"/>
        </w:rPr>
        <w:t>do</w:t>
      </w:r>
      <w:r>
        <w:rPr/>
        <w:t> </w:t>
      </w:r>
      <w:r>
        <w:rPr>
          <w:w w:val="80"/>
        </w:rPr>
        <w:t>Regimento</w:t>
      </w:r>
      <w:r>
        <w:rPr/>
        <w:t> </w:t>
      </w:r>
      <w:r>
        <w:rPr>
          <w:w w:val="80"/>
        </w:rPr>
        <w:t>Interno</w:t>
      </w:r>
      <w:r>
        <w:rPr/>
        <w:t> </w:t>
      </w:r>
      <w:r>
        <w:rPr>
          <w:w w:val="80"/>
        </w:rPr>
        <w:t>desta</w:t>
      </w:r>
      <w:r>
        <w:rPr/>
        <w:t> </w:t>
      </w:r>
      <w:r>
        <w:rPr>
          <w:w w:val="80"/>
        </w:rPr>
        <w:t>Corte,</w:t>
      </w:r>
      <w:r>
        <w:rPr/>
        <w:t> </w:t>
      </w:r>
      <w:r>
        <w:rPr>
          <w:w w:val="80"/>
        </w:rPr>
        <w:t>encaminhando-lhes</w:t>
      </w:r>
      <w:r>
        <w:rPr/>
        <w:t> </w:t>
      </w:r>
      <w:r>
        <w:rPr>
          <w:w w:val="80"/>
        </w:rPr>
        <w:t>cópia</w:t>
      </w:r>
      <w:r>
        <w:rPr/>
        <w:t> </w:t>
      </w:r>
      <w:r>
        <w:rPr>
          <w:w w:val="80"/>
        </w:rPr>
        <w:t>do</w:t>
      </w:r>
      <w:r>
        <w:rPr/>
        <w:t> </w:t>
      </w:r>
      <w:r>
        <w:rPr>
          <w:w w:val="80"/>
        </w:rPr>
        <w:t>Relatório/Voto</w:t>
      </w:r>
      <w:r>
        <w:rPr/>
        <w:t> </w:t>
      </w:r>
      <w:r>
        <w:rPr>
          <w:w w:val="80"/>
        </w:rPr>
        <w:t>e</w:t>
      </w:r>
      <w:r>
        <w:rPr/>
        <w:t> </w:t>
      </w:r>
      <w:r>
        <w:rPr>
          <w:w w:val="80"/>
        </w:rPr>
        <w:t>do </w:t>
      </w:r>
      <w:r>
        <w:rPr>
          <w:rFonts w:ascii="Arial" w:hAnsi="Arial"/>
          <w:i/>
          <w:w w:val="80"/>
        </w:rPr>
        <w:t>decisum</w:t>
      </w:r>
      <w:r>
        <w:rPr>
          <w:w w:val="80"/>
        </w:rPr>
        <w:t>; </w:t>
      </w:r>
      <w:r>
        <w:rPr>
          <w:rFonts w:ascii="Arial" w:hAnsi="Arial"/>
          <w:b/>
          <w:w w:val="80"/>
        </w:rPr>
        <w:t>9.5. Arquivar </w:t>
      </w:r>
      <w:r>
        <w:rPr>
          <w:w w:val="80"/>
        </w:rPr>
        <w:t>os autos, nos termos regimentais, após o cumprimento integral do Acórdão.</w:t>
      </w:r>
      <w:r>
        <w:rPr/>
        <w:t> </w:t>
      </w:r>
      <w:r>
        <w:rPr>
          <w:rFonts w:ascii="Arial" w:hAnsi="Arial"/>
          <w:b/>
          <w:w w:val="80"/>
        </w:rPr>
        <w:t>Especificação do quórum: </w:t>
      </w:r>
      <w:r>
        <w:rPr>
          <w:w w:val="80"/>
        </w:rPr>
        <w:t>Conselheiros: Yara Amazônia Lins Rodrigues dos Santos (Presidente), Júlio Assis Corrêa Pinheiro, Érico Xavier Desterro</w:t>
      </w:r>
      <w:r>
        <w:rPr/>
        <w:t> </w:t>
      </w:r>
      <w:r>
        <w:rPr>
          <w:w w:val="80"/>
        </w:rPr>
        <w:t>e</w:t>
      </w:r>
      <w:r>
        <w:rPr/>
        <w:t> </w:t>
      </w:r>
      <w:r>
        <w:rPr>
          <w:w w:val="80"/>
        </w:rPr>
        <w:t>Silva,</w:t>
      </w:r>
      <w:r>
        <w:rPr/>
        <w:t> </w:t>
      </w:r>
      <w:r>
        <w:rPr>
          <w:w w:val="80"/>
        </w:rPr>
        <w:t>Mario</w:t>
      </w:r>
      <w:r>
        <w:rPr/>
        <w:t> </w:t>
      </w:r>
      <w:r>
        <w:rPr>
          <w:w w:val="80"/>
        </w:rPr>
        <w:t>Manoel</w:t>
      </w:r>
      <w:r>
        <w:rPr/>
        <w:t> </w:t>
      </w:r>
      <w:r>
        <w:rPr>
          <w:w w:val="80"/>
        </w:rPr>
        <w:t>Coelho de</w:t>
      </w:r>
      <w:r>
        <w:rPr/>
        <w:t> </w:t>
      </w:r>
      <w:r>
        <w:rPr>
          <w:w w:val="80"/>
        </w:rPr>
        <w:t>Mello, Josué</w:t>
      </w:r>
      <w:r>
        <w:rPr/>
        <w:t> </w:t>
      </w:r>
      <w:r>
        <w:rPr>
          <w:w w:val="80"/>
        </w:rPr>
        <w:t>Cláudio de Souza</w:t>
      </w:r>
      <w:r>
        <w:rPr/>
        <w:t> </w:t>
      </w:r>
      <w:r>
        <w:rPr>
          <w:w w:val="80"/>
        </w:rPr>
        <w:t>Neto,</w:t>
      </w:r>
      <w:r>
        <w:rPr/>
        <w:t> </w:t>
      </w:r>
      <w:r>
        <w:rPr>
          <w:w w:val="80"/>
        </w:rPr>
        <w:t>Luis</w:t>
      </w:r>
      <w:r>
        <w:rPr/>
        <w:t> </w:t>
      </w:r>
      <w:r>
        <w:rPr>
          <w:w w:val="80"/>
        </w:rPr>
        <w:t>Fabian</w:t>
      </w:r>
      <w:r>
        <w:rPr/>
        <w:t> </w:t>
      </w:r>
      <w:r>
        <w:rPr>
          <w:w w:val="80"/>
        </w:rPr>
        <w:t>Pereira Barbosa e</w:t>
      </w:r>
      <w:r>
        <w:rPr/>
        <w:t> </w:t>
      </w:r>
      <w:r>
        <w:rPr>
          <w:w w:val="80"/>
        </w:rPr>
        <w:t>Mário</w:t>
      </w:r>
      <w:r>
        <w:rPr/>
        <w:t> </w:t>
      </w:r>
      <w:r>
        <w:rPr>
          <w:w w:val="80"/>
        </w:rPr>
        <w:t>José </w:t>
      </w:r>
      <w:r>
        <w:rPr>
          <w:w w:val="85"/>
        </w:rPr>
        <w:t>de Moraes Costa Filho (Convocado).</w:t>
      </w:r>
    </w:p>
    <w:p>
      <w:pPr>
        <w:pStyle w:val="BodyText"/>
        <w:spacing w:before="186"/>
        <w:ind w:right="134"/>
      </w:pPr>
      <w:r>
        <w:rPr>
          <w:rFonts w:ascii="Arial" w:hAnsi="Arial"/>
          <w:b/>
          <w:w w:val="85"/>
        </w:rPr>
        <w:t>PROCESSO</w:t>
      </w:r>
      <w:r>
        <w:rPr>
          <w:rFonts w:ascii="Arial" w:hAnsi="Arial"/>
          <w:b/>
          <w:spacing w:val="-3"/>
          <w:w w:val="85"/>
        </w:rPr>
        <w:t> </w:t>
      </w:r>
      <w:r>
        <w:rPr>
          <w:rFonts w:ascii="Arial" w:hAnsi="Arial"/>
          <w:b/>
          <w:w w:val="85"/>
        </w:rPr>
        <w:t>Nº</w:t>
      </w:r>
      <w:r>
        <w:rPr>
          <w:rFonts w:ascii="Arial" w:hAnsi="Arial"/>
          <w:b/>
          <w:spacing w:val="-5"/>
          <w:w w:val="85"/>
        </w:rPr>
        <w:t> </w:t>
      </w:r>
      <w:r>
        <w:rPr>
          <w:rFonts w:ascii="Arial" w:hAnsi="Arial"/>
          <w:b/>
          <w:w w:val="85"/>
        </w:rPr>
        <w:t>14.902/2023</w:t>
      </w:r>
      <w:r>
        <w:rPr>
          <w:rFonts w:ascii="Arial" w:hAnsi="Arial"/>
          <w:b/>
          <w:spacing w:val="-1"/>
          <w:w w:val="85"/>
        </w:rPr>
        <w:t> </w:t>
      </w:r>
      <w:r>
        <w:rPr>
          <w:w w:val="85"/>
        </w:rPr>
        <w:t>-</w:t>
      </w:r>
      <w:r>
        <w:rPr>
          <w:spacing w:val="-3"/>
          <w:w w:val="85"/>
        </w:rPr>
        <w:t> </w:t>
      </w:r>
      <w:r>
        <w:rPr>
          <w:w w:val="85"/>
        </w:rPr>
        <w:t>Representação</w:t>
      </w:r>
      <w:r>
        <w:rPr>
          <w:spacing w:val="-3"/>
          <w:w w:val="85"/>
        </w:rPr>
        <w:t> </w:t>
      </w:r>
      <w:r>
        <w:rPr>
          <w:w w:val="85"/>
        </w:rPr>
        <w:t>interposta</w:t>
      </w:r>
      <w:r>
        <w:rPr>
          <w:spacing w:val="-4"/>
          <w:w w:val="85"/>
        </w:rPr>
        <w:t> </w:t>
      </w:r>
      <w:r>
        <w:rPr>
          <w:w w:val="85"/>
        </w:rPr>
        <w:t>pela</w:t>
      </w:r>
      <w:r>
        <w:rPr>
          <w:spacing w:val="-5"/>
          <w:w w:val="85"/>
        </w:rPr>
        <w:t> </w:t>
      </w:r>
      <w:r>
        <w:rPr>
          <w:w w:val="85"/>
        </w:rPr>
        <w:t>Secretaria</w:t>
      </w:r>
      <w:r>
        <w:rPr>
          <w:spacing w:val="-3"/>
          <w:w w:val="85"/>
        </w:rPr>
        <w:t> </w:t>
      </w:r>
      <w:r>
        <w:rPr>
          <w:w w:val="85"/>
        </w:rPr>
        <w:t>Geral</w:t>
      </w:r>
      <w:r>
        <w:rPr>
          <w:spacing w:val="-5"/>
          <w:w w:val="85"/>
        </w:rPr>
        <w:t> </w:t>
      </w:r>
      <w:r>
        <w:rPr>
          <w:w w:val="85"/>
        </w:rPr>
        <w:t>do</w:t>
      </w:r>
      <w:r>
        <w:rPr>
          <w:spacing w:val="-3"/>
          <w:w w:val="85"/>
        </w:rPr>
        <w:t> </w:t>
      </w:r>
      <w:r>
        <w:rPr>
          <w:w w:val="85"/>
        </w:rPr>
        <w:t>Controle</w:t>
      </w:r>
      <w:r>
        <w:rPr>
          <w:spacing w:val="-4"/>
          <w:w w:val="85"/>
        </w:rPr>
        <w:t> </w:t>
      </w:r>
      <w:r>
        <w:rPr>
          <w:w w:val="85"/>
        </w:rPr>
        <w:t>Externo</w:t>
      </w:r>
      <w:r>
        <w:rPr>
          <w:spacing w:val="-3"/>
          <w:w w:val="85"/>
        </w:rPr>
        <w:t> </w:t>
      </w:r>
      <w:r>
        <w:rPr>
          <w:w w:val="85"/>
        </w:rPr>
        <w:t>(SECEX-TCE/AM), </w:t>
      </w:r>
      <w:r>
        <w:rPr>
          <w:w w:val="90"/>
        </w:rPr>
        <w:t>decorrente</w:t>
      </w:r>
      <w:r>
        <w:rPr>
          <w:w w:val="90"/>
        </w:rPr>
        <w:t> da</w:t>
      </w:r>
      <w:r>
        <w:rPr>
          <w:w w:val="90"/>
        </w:rPr>
        <w:t> Manifestação</w:t>
      </w:r>
      <w:r>
        <w:rPr>
          <w:w w:val="90"/>
        </w:rPr>
        <w:t> N°</w:t>
      </w:r>
      <w:r>
        <w:rPr>
          <w:w w:val="90"/>
        </w:rPr>
        <w:t> 372/2023-Ouvidoria,</w:t>
      </w:r>
      <w:r>
        <w:rPr>
          <w:w w:val="90"/>
        </w:rPr>
        <w:t> em</w:t>
      </w:r>
      <w:r>
        <w:rPr>
          <w:w w:val="90"/>
        </w:rPr>
        <w:t> desfavor</w:t>
      </w:r>
      <w:r>
        <w:rPr>
          <w:w w:val="90"/>
        </w:rPr>
        <w:t> da</w:t>
      </w:r>
      <w:r>
        <w:rPr>
          <w:w w:val="90"/>
        </w:rPr>
        <w:t> Prefeitura</w:t>
      </w:r>
      <w:r>
        <w:rPr>
          <w:w w:val="90"/>
        </w:rPr>
        <w:t> de</w:t>
      </w:r>
      <w:r>
        <w:rPr>
          <w:w w:val="90"/>
        </w:rPr>
        <w:t> Careiro,</w:t>
      </w:r>
      <w:r>
        <w:rPr>
          <w:w w:val="90"/>
        </w:rPr>
        <w:t> acerca</w:t>
      </w:r>
      <w:r>
        <w:rPr>
          <w:w w:val="90"/>
        </w:rPr>
        <w:t> de</w:t>
      </w:r>
      <w:r>
        <w:rPr>
          <w:w w:val="90"/>
        </w:rPr>
        <w:t> possíveis </w:t>
      </w:r>
      <w:r>
        <w:rPr>
          <w:w w:val="85"/>
        </w:rPr>
        <w:t>irregularidades na condução do Pregão Presencial nº 013/2023.</w:t>
      </w:r>
      <w:r>
        <w:rPr>
          <w:w w:val="85"/>
        </w:rPr>
        <w:t> </w:t>
      </w:r>
      <w:r>
        <w:rPr>
          <w:rFonts w:ascii="Arial" w:hAnsi="Arial"/>
          <w:b/>
          <w:w w:val="85"/>
        </w:rPr>
        <w:t>Advogado(s): </w:t>
      </w:r>
      <w:r>
        <w:rPr>
          <w:w w:val="85"/>
        </w:rPr>
        <w:t>Isaac Luiz Miranda Almas</w:t>
      </w:r>
      <w:r>
        <w:rPr>
          <w:w w:val="85"/>
        </w:rPr>
        <w:t> - OAB/AM </w:t>
      </w:r>
      <w:r>
        <w:rPr>
          <w:w w:val="90"/>
        </w:rPr>
        <w:t>12199.</w:t>
      </w:r>
      <w:r>
        <w:rPr>
          <w:w w:val="90"/>
        </w:rPr>
        <w:t> </w:t>
      </w:r>
      <w:r>
        <w:rPr>
          <w:rFonts w:ascii="Arial" w:hAnsi="Arial"/>
          <w:b/>
          <w:w w:val="90"/>
        </w:rPr>
        <w:t>ACÓRDÃO</w:t>
      </w:r>
      <w:r>
        <w:rPr>
          <w:rFonts w:ascii="Arial" w:hAnsi="Arial"/>
          <w:b/>
          <w:w w:val="90"/>
        </w:rPr>
        <w:t> Nº</w:t>
      </w:r>
      <w:r>
        <w:rPr>
          <w:rFonts w:ascii="Arial" w:hAnsi="Arial"/>
          <w:b/>
          <w:spacing w:val="-1"/>
          <w:w w:val="90"/>
        </w:rPr>
        <w:t> </w:t>
      </w:r>
      <w:r>
        <w:rPr>
          <w:rFonts w:ascii="Arial" w:hAnsi="Arial"/>
          <w:b/>
          <w:w w:val="90"/>
        </w:rPr>
        <w:t>1037/2024:</w:t>
      </w:r>
      <w:r>
        <w:rPr>
          <w:rFonts w:ascii="Arial" w:hAnsi="Arial"/>
          <w:b/>
          <w:w w:val="90"/>
        </w:rPr>
        <w:t> </w:t>
      </w:r>
      <w:r>
        <w:rPr>
          <w:w w:val="90"/>
        </w:rPr>
        <w:t>Vistos,</w:t>
      </w:r>
      <w:r>
        <w:rPr>
          <w:w w:val="90"/>
        </w:rPr>
        <w:t> relatados</w:t>
      </w:r>
      <w:r>
        <w:rPr>
          <w:spacing w:val="-2"/>
          <w:w w:val="90"/>
        </w:rPr>
        <w:t> </w:t>
      </w:r>
      <w:r>
        <w:rPr>
          <w:w w:val="90"/>
        </w:rPr>
        <w:t>e</w:t>
      </w:r>
      <w:r>
        <w:rPr>
          <w:w w:val="90"/>
        </w:rPr>
        <w:t> discutidos</w:t>
      </w:r>
      <w:r>
        <w:rPr>
          <w:spacing w:val="-1"/>
          <w:w w:val="90"/>
        </w:rPr>
        <w:t> </w:t>
      </w:r>
      <w:r>
        <w:rPr>
          <w:w w:val="90"/>
        </w:rPr>
        <w:t>estes</w:t>
      </w:r>
      <w:r>
        <w:rPr>
          <w:spacing w:val="-1"/>
          <w:w w:val="90"/>
        </w:rPr>
        <w:t> </w:t>
      </w:r>
      <w:r>
        <w:rPr>
          <w:w w:val="90"/>
        </w:rPr>
        <w:t>autos</w:t>
      </w:r>
      <w:r>
        <w:rPr>
          <w:spacing w:val="-1"/>
          <w:w w:val="90"/>
        </w:rPr>
        <w:t> </w:t>
      </w:r>
      <w:r>
        <w:rPr>
          <w:w w:val="90"/>
        </w:rPr>
        <w:t>acima</w:t>
      </w:r>
      <w:r>
        <w:rPr>
          <w:w w:val="90"/>
        </w:rPr>
        <w:t> identificados,</w:t>
      </w:r>
      <w:r>
        <w:rPr>
          <w:w w:val="90"/>
        </w:rPr>
        <w:t> </w:t>
      </w:r>
      <w:r>
        <w:rPr>
          <w:rFonts w:ascii="Arial" w:hAnsi="Arial"/>
          <w:b/>
          <w:w w:val="90"/>
        </w:rPr>
        <w:t>ACORDAM</w:t>
      </w:r>
      <w:r>
        <w:rPr>
          <w:rFonts w:ascii="Arial" w:hAnsi="Arial"/>
          <w:b/>
          <w:spacing w:val="-1"/>
          <w:w w:val="90"/>
        </w:rPr>
        <w:t> </w:t>
      </w:r>
      <w:r>
        <w:rPr>
          <w:w w:val="90"/>
        </w:rPr>
        <w:t>os </w:t>
      </w:r>
      <w:r>
        <w:rPr>
          <w:w w:val="80"/>
        </w:rPr>
        <w:t>Excelentíssimos Senhores Conselheiros do Tribunal de Contas do Estado do Amazonas, reunidos em Sessão do</w:t>
      </w:r>
      <w:r>
        <w:rPr/>
        <w:t> </w:t>
      </w:r>
      <w:r>
        <w:rPr>
          <w:rFonts w:ascii="Arial" w:hAnsi="Arial"/>
          <w:b/>
          <w:w w:val="80"/>
        </w:rPr>
        <w:t>Tribunal </w:t>
      </w:r>
      <w:r>
        <w:rPr>
          <w:rFonts w:ascii="Arial" w:hAnsi="Arial"/>
          <w:b/>
          <w:w w:val="85"/>
        </w:rPr>
        <w:t>Pleno</w:t>
      </w:r>
      <w:r>
        <w:rPr>
          <w:w w:val="85"/>
        </w:rPr>
        <w:t>, no exercício da competência atribuída pelo art. 11, inciso</w:t>
      </w:r>
      <w:r>
        <w:rPr>
          <w:w w:val="85"/>
        </w:rPr>
        <w:t> IV, alínea “i”, da Resolução nº 04/2002-TCE/AM, </w:t>
      </w:r>
      <w:r>
        <w:rPr>
          <w:rFonts w:ascii="Arial" w:hAnsi="Arial"/>
          <w:b/>
          <w:w w:val="85"/>
        </w:rPr>
        <w:t>à </w:t>
      </w:r>
      <w:r>
        <w:rPr>
          <w:rFonts w:ascii="Arial" w:hAnsi="Arial"/>
          <w:b/>
          <w:w w:val="90"/>
        </w:rPr>
        <w:t>unanimidade</w:t>
      </w:r>
      <w:r>
        <w:rPr>
          <w:w w:val="90"/>
        </w:rPr>
        <w:t>,</w:t>
      </w:r>
      <w:r>
        <w:rPr>
          <w:spacing w:val="-10"/>
          <w:w w:val="90"/>
        </w:rPr>
        <w:t> </w:t>
      </w:r>
      <w:r>
        <w:rPr>
          <w:w w:val="90"/>
        </w:rPr>
        <w:t>nos</w:t>
      </w:r>
      <w:r>
        <w:rPr>
          <w:spacing w:val="-10"/>
          <w:w w:val="90"/>
        </w:rPr>
        <w:t> </w:t>
      </w:r>
      <w:r>
        <w:rPr>
          <w:w w:val="90"/>
        </w:rPr>
        <w:t>termos</w:t>
      </w:r>
      <w:r>
        <w:rPr>
          <w:spacing w:val="-10"/>
          <w:w w:val="90"/>
        </w:rPr>
        <w:t> </w:t>
      </w:r>
      <w:r>
        <w:rPr>
          <w:w w:val="90"/>
        </w:rPr>
        <w:t>do</w:t>
      </w:r>
      <w:r>
        <w:rPr>
          <w:spacing w:val="-10"/>
          <w:w w:val="90"/>
        </w:rPr>
        <w:t> </w:t>
      </w:r>
      <w:r>
        <w:rPr>
          <w:w w:val="90"/>
        </w:rPr>
        <w:t>voto</w:t>
      </w:r>
      <w:r>
        <w:rPr>
          <w:spacing w:val="-10"/>
          <w:w w:val="90"/>
        </w:rPr>
        <w:t> </w:t>
      </w:r>
      <w:r>
        <w:rPr>
          <w:w w:val="90"/>
        </w:rPr>
        <w:t>do</w:t>
      </w:r>
      <w:r>
        <w:rPr>
          <w:spacing w:val="-11"/>
          <w:w w:val="90"/>
        </w:rPr>
        <w:t> </w:t>
      </w:r>
      <w:r>
        <w:rPr>
          <w:w w:val="90"/>
        </w:rPr>
        <w:t>Excelentíssimo</w:t>
      </w:r>
      <w:r>
        <w:rPr>
          <w:spacing w:val="-10"/>
          <w:w w:val="90"/>
        </w:rPr>
        <w:t> </w:t>
      </w:r>
      <w:r>
        <w:rPr>
          <w:w w:val="90"/>
        </w:rPr>
        <w:t>Senhor</w:t>
      </w:r>
      <w:r>
        <w:rPr>
          <w:spacing w:val="-10"/>
          <w:w w:val="90"/>
        </w:rPr>
        <w:t> </w:t>
      </w:r>
      <w:r>
        <w:rPr>
          <w:w w:val="90"/>
        </w:rPr>
        <w:t>Conselheiro-Relator,</w:t>
      </w:r>
      <w:r>
        <w:rPr>
          <w:spacing w:val="-10"/>
          <w:w w:val="90"/>
        </w:rPr>
        <w:t> </w:t>
      </w:r>
      <w:r>
        <w:rPr>
          <w:rFonts w:ascii="Arial" w:hAnsi="Arial"/>
          <w:b/>
          <w:w w:val="90"/>
        </w:rPr>
        <w:t>em</w:t>
      </w:r>
      <w:r>
        <w:rPr>
          <w:rFonts w:ascii="Arial" w:hAnsi="Arial"/>
          <w:b/>
          <w:spacing w:val="-10"/>
          <w:w w:val="90"/>
        </w:rPr>
        <w:t> </w:t>
      </w:r>
      <w:r>
        <w:rPr>
          <w:rFonts w:ascii="Arial" w:hAnsi="Arial"/>
          <w:b/>
          <w:w w:val="90"/>
        </w:rPr>
        <w:t>parcial</w:t>
      </w:r>
      <w:r>
        <w:rPr>
          <w:rFonts w:ascii="Arial" w:hAnsi="Arial"/>
          <w:b/>
          <w:spacing w:val="-10"/>
          <w:w w:val="90"/>
        </w:rPr>
        <w:t> </w:t>
      </w:r>
      <w:r>
        <w:rPr>
          <w:rFonts w:ascii="Arial" w:hAnsi="Arial"/>
          <w:b/>
          <w:w w:val="90"/>
        </w:rPr>
        <w:t>consonância</w:t>
      </w:r>
      <w:r>
        <w:rPr>
          <w:rFonts w:ascii="Arial" w:hAnsi="Arial"/>
          <w:b/>
          <w:spacing w:val="-10"/>
          <w:w w:val="90"/>
        </w:rPr>
        <w:t> </w:t>
      </w:r>
      <w:r>
        <w:rPr>
          <w:w w:val="90"/>
        </w:rPr>
        <w:t>com </w:t>
      </w:r>
      <w:r>
        <w:rPr>
          <w:w w:val="85"/>
        </w:rPr>
        <w:t>pronunciamento</w:t>
      </w:r>
      <w:r>
        <w:rPr>
          <w:spacing w:val="-4"/>
          <w:w w:val="85"/>
        </w:rPr>
        <w:t> </w:t>
      </w:r>
      <w:r>
        <w:rPr>
          <w:w w:val="85"/>
        </w:rPr>
        <w:t>do</w:t>
      </w:r>
      <w:r>
        <w:rPr>
          <w:spacing w:val="-4"/>
          <w:w w:val="85"/>
        </w:rPr>
        <w:t> </w:t>
      </w:r>
      <w:r>
        <w:rPr>
          <w:w w:val="85"/>
        </w:rPr>
        <w:t>Ministério</w:t>
      </w:r>
      <w:r>
        <w:rPr>
          <w:spacing w:val="-4"/>
          <w:w w:val="85"/>
        </w:rPr>
        <w:t> </w:t>
      </w:r>
      <w:r>
        <w:rPr>
          <w:w w:val="85"/>
        </w:rPr>
        <w:t>Público</w:t>
      </w:r>
      <w:r>
        <w:rPr>
          <w:spacing w:val="-4"/>
          <w:w w:val="85"/>
        </w:rPr>
        <w:t> </w:t>
      </w:r>
      <w:r>
        <w:rPr>
          <w:w w:val="85"/>
        </w:rPr>
        <w:t>junto</w:t>
      </w:r>
      <w:r>
        <w:rPr>
          <w:spacing w:val="-3"/>
          <w:w w:val="85"/>
        </w:rPr>
        <w:t> </w:t>
      </w:r>
      <w:r>
        <w:rPr>
          <w:w w:val="85"/>
        </w:rPr>
        <w:t>a</w:t>
      </w:r>
      <w:r>
        <w:rPr>
          <w:spacing w:val="-5"/>
          <w:w w:val="85"/>
        </w:rPr>
        <w:t> </w:t>
      </w:r>
      <w:r>
        <w:rPr>
          <w:w w:val="85"/>
        </w:rPr>
        <w:t>este</w:t>
      </w:r>
      <w:r>
        <w:rPr>
          <w:spacing w:val="-3"/>
          <w:w w:val="85"/>
        </w:rPr>
        <w:t> </w:t>
      </w:r>
      <w:r>
        <w:rPr>
          <w:w w:val="85"/>
        </w:rPr>
        <w:t>Tribunal,</w:t>
      </w:r>
      <w:r>
        <w:rPr>
          <w:spacing w:val="-4"/>
          <w:w w:val="85"/>
        </w:rPr>
        <w:t> </w:t>
      </w:r>
      <w:r>
        <w:rPr>
          <w:w w:val="85"/>
        </w:rPr>
        <w:t>no</w:t>
      </w:r>
      <w:r>
        <w:rPr>
          <w:spacing w:val="-4"/>
          <w:w w:val="85"/>
        </w:rPr>
        <w:t> </w:t>
      </w:r>
      <w:r>
        <w:rPr>
          <w:w w:val="85"/>
        </w:rPr>
        <w:t>sentido</w:t>
      </w:r>
      <w:r>
        <w:rPr>
          <w:spacing w:val="-4"/>
          <w:w w:val="85"/>
        </w:rPr>
        <w:t> </w:t>
      </w:r>
      <w:r>
        <w:rPr>
          <w:w w:val="85"/>
        </w:rPr>
        <w:t>de: </w:t>
      </w:r>
      <w:r>
        <w:rPr>
          <w:rFonts w:ascii="Arial" w:hAnsi="Arial"/>
          <w:b/>
          <w:w w:val="85"/>
        </w:rPr>
        <w:t>9.1.</w:t>
      </w:r>
      <w:r>
        <w:rPr>
          <w:rFonts w:ascii="Arial" w:hAnsi="Arial"/>
          <w:b/>
          <w:spacing w:val="-5"/>
          <w:w w:val="85"/>
        </w:rPr>
        <w:t> </w:t>
      </w:r>
      <w:r>
        <w:rPr>
          <w:rFonts w:ascii="Arial" w:hAnsi="Arial"/>
          <w:b/>
          <w:w w:val="85"/>
        </w:rPr>
        <w:t>Conhecer</w:t>
      </w:r>
      <w:r>
        <w:rPr>
          <w:rFonts w:ascii="Arial" w:hAnsi="Arial"/>
          <w:b/>
          <w:spacing w:val="-2"/>
          <w:w w:val="85"/>
        </w:rPr>
        <w:t> </w:t>
      </w:r>
      <w:r>
        <w:rPr>
          <w:w w:val="85"/>
        </w:rPr>
        <w:t>da</w:t>
      </w:r>
      <w:r>
        <w:rPr>
          <w:spacing w:val="-4"/>
          <w:w w:val="85"/>
        </w:rPr>
        <w:t> </w:t>
      </w:r>
      <w:r>
        <w:rPr>
          <w:w w:val="85"/>
        </w:rPr>
        <w:t>Representação</w:t>
      </w:r>
      <w:r>
        <w:rPr>
          <w:spacing w:val="-4"/>
          <w:w w:val="85"/>
        </w:rPr>
        <w:t> </w:t>
      </w:r>
      <w:r>
        <w:rPr>
          <w:w w:val="85"/>
        </w:rPr>
        <w:t>formulada pela</w:t>
      </w:r>
      <w:r>
        <w:rPr>
          <w:spacing w:val="-7"/>
          <w:w w:val="85"/>
        </w:rPr>
        <w:t> </w:t>
      </w:r>
      <w:r>
        <w:rPr>
          <w:w w:val="85"/>
        </w:rPr>
        <w:t>Secretaria</w:t>
      </w:r>
      <w:r>
        <w:rPr>
          <w:spacing w:val="-6"/>
          <w:w w:val="85"/>
        </w:rPr>
        <w:t> </w:t>
      </w:r>
      <w:r>
        <w:rPr>
          <w:w w:val="85"/>
        </w:rPr>
        <w:t>Geral</w:t>
      </w:r>
      <w:r>
        <w:rPr>
          <w:spacing w:val="-6"/>
          <w:w w:val="85"/>
        </w:rPr>
        <w:t> </w:t>
      </w:r>
      <w:r>
        <w:rPr>
          <w:w w:val="85"/>
        </w:rPr>
        <w:t>do</w:t>
      </w:r>
      <w:r>
        <w:rPr>
          <w:spacing w:val="-6"/>
          <w:w w:val="85"/>
        </w:rPr>
        <w:t> </w:t>
      </w:r>
      <w:r>
        <w:rPr>
          <w:w w:val="85"/>
        </w:rPr>
        <w:t>Controle</w:t>
      </w:r>
      <w:r>
        <w:rPr>
          <w:spacing w:val="-6"/>
          <w:w w:val="85"/>
        </w:rPr>
        <w:t> </w:t>
      </w:r>
      <w:r>
        <w:rPr>
          <w:w w:val="85"/>
        </w:rPr>
        <w:t>Externo</w:t>
      </w:r>
      <w:r>
        <w:rPr>
          <w:spacing w:val="-3"/>
          <w:w w:val="85"/>
        </w:rPr>
        <w:t> </w:t>
      </w:r>
      <w:r>
        <w:rPr>
          <w:w w:val="85"/>
        </w:rPr>
        <w:t>–</w:t>
      </w:r>
      <w:r>
        <w:rPr>
          <w:spacing w:val="-6"/>
          <w:w w:val="85"/>
        </w:rPr>
        <w:t> </w:t>
      </w:r>
      <w:r>
        <w:rPr>
          <w:w w:val="85"/>
        </w:rPr>
        <w:t>SECEX</w:t>
      </w:r>
      <w:r>
        <w:rPr>
          <w:spacing w:val="-6"/>
          <w:w w:val="85"/>
        </w:rPr>
        <w:t> </w:t>
      </w:r>
      <w:r>
        <w:rPr>
          <w:w w:val="85"/>
        </w:rPr>
        <w:t>em</w:t>
      </w:r>
      <w:r>
        <w:rPr>
          <w:spacing w:val="-7"/>
          <w:w w:val="85"/>
        </w:rPr>
        <w:t> </w:t>
      </w:r>
      <w:r>
        <w:rPr>
          <w:w w:val="85"/>
        </w:rPr>
        <w:t>face</w:t>
      </w:r>
      <w:r>
        <w:rPr>
          <w:spacing w:val="-5"/>
          <w:w w:val="85"/>
        </w:rPr>
        <w:t> </w:t>
      </w:r>
      <w:r>
        <w:rPr>
          <w:w w:val="85"/>
        </w:rPr>
        <w:t>do</w:t>
      </w:r>
      <w:r>
        <w:rPr>
          <w:spacing w:val="-6"/>
          <w:w w:val="85"/>
        </w:rPr>
        <w:t> </w:t>
      </w:r>
      <w:r>
        <w:rPr>
          <w:w w:val="85"/>
        </w:rPr>
        <w:t>Sr.</w:t>
      </w:r>
      <w:r>
        <w:rPr>
          <w:spacing w:val="-6"/>
          <w:w w:val="85"/>
        </w:rPr>
        <w:t> </w:t>
      </w:r>
      <w:r>
        <w:rPr>
          <w:w w:val="85"/>
        </w:rPr>
        <w:t>Nathan</w:t>
      </w:r>
      <w:r>
        <w:rPr>
          <w:spacing w:val="-6"/>
          <w:w w:val="85"/>
        </w:rPr>
        <w:t> </w:t>
      </w:r>
      <w:r>
        <w:rPr>
          <w:w w:val="85"/>
        </w:rPr>
        <w:t>Macena</w:t>
      </w:r>
      <w:r>
        <w:rPr>
          <w:spacing w:val="-6"/>
          <w:w w:val="85"/>
        </w:rPr>
        <w:t> </w:t>
      </w:r>
      <w:r>
        <w:rPr>
          <w:w w:val="85"/>
        </w:rPr>
        <w:t>de</w:t>
      </w:r>
      <w:r>
        <w:rPr>
          <w:spacing w:val="-6"/>
          <w:w w:val="85"/>
        </w:rPr>
        <w:t> </w:t>
      </w:r>
      <w:r>
        <w:rPr>
          <w:w w:val="85"/>
        </w:rPr>
        <w:t>Souza,</w:t>
      </w:r>
      <w:r>
        <w:rPr>
          <w:spacing w:val="-7"/>
          <w:w w:val="85"/>
        </w:rPr>
        <w:t> </w:t>
      </w:r>
      <w:r>
        <w:rPr>
          <w:w w:val="85"/>
        </w:rPr>
        <w:t>Prefeito</w:t>
      </w:r>
      <w:r>
        <w:rPr>
          <w:spacing w:val="-5"/>
          <w:w w:val="85"/>
        </w:rPr>
        <w:t> </w:t>
      </w:r>
      <w:r>
        <w:rPr>
          <w:w w:val="85"/>
        </w:rPr>
        <w:t>de</w:t>
      </w:r>
      <w:r>
        <w:rPr>
          <w:spacing w:val="-7"/>
          <w:w w:val="85"/>
        </w:rPr>
        <w:t> </w:t>
      </w:r>
      <w:r>
        <w:rPr>
          <w:w w:val="85"/>
        </w:rPr>
        <w:t>Careiro,</w:t>
      </w:r>
      <w:r>
        <w:rPr>
          <w:spacing w:val="-5"/>
          <w:w w:val="85"/>
        </w:rPr>
        <w:t> </w:t>
      </w:r>
      <w:r>
        <w:rPr>
          <w:w w:val="85"/>
        </w:rPr>
        <w:t>e</w:t>
      </w:r>
      <w:r>
        <w:rPr>
          <w:spacing w:val="-6"/>
          <w:w w:val="85"/>
        </w:rPr>
        <w:t> </w:t>
      </w:r>
      <w:r>
        <w:rPr>
          <w:w w:val="85"/>
        </w:rPr>
        <w:t>do Sr. Fábio Antônio Oliveira dos Santos, Presidente da Comissão Municipal de Licitação de Careiro/AM, em virtude de suposto</w:t>
      </w:r>
      <w:r>
        <w:rPr>
          <w:spacing w:val="-6"/>
          <w:w w:val="85"/>
        </w:rPr>
        <w:t> </w:t>
      </w:r>
      <w:r>
        <w:rPr>
          <w:w w:val="85"/>
        </w:rPr>
        <w:t>formalismo</w:t>
      </w:r>
      <w:r>
        <w:rPr>
          <w:spacing w:val="-6"/>
          <w:w w:val="85"/>
        </w:rPr>
        <w:t> </w:t>
      </w:r>
      <w:r>
        <w:rPr>
          <w:w w:val="85"/>
        </w:rPr>
        <w:t>e</w:t>
      </w:r>
      <w:r>
        <w:rPr>
          <w:spacing w:val="-6"/>
          <w:w w:val="85"/>
        </w:rPr>
        <w:t> </w:t>
      </w:r>
      <w:r>
        <w:rPr>
          <w:w w:val="85"/>
        </w:rPr>
        <w:t>ausência</w:t>
      </w:r>
      <w:r>
        <w:rPr>
          <w:spacing w:val="-7"/>
          <w:w w:val="85"/>
        </w:rPr>
        <w:t> </w:t>
      </w:r>
      <w:r>
        <w:rPr>
          <w:w w:val="85"/>
        </w:rPr>
        <w:t>de</w:t>
      </w:r>
      <w:r>
        <w:rPr>
          <w:spacing w:val="-6"/>
          <w:w w:val="85"/>
        </w:rPr>
        <w:t> </w:t>
      </w:r>
      <w:r>
        <w:rPr>
          <w:w w:val="85"/>
        </w:rPr>
        <w:t>publicidade</w:t>
      </w:r>
      <w:r>
        <w:rPr>
          <w:spacing w:val="-6"/>
          <w:w w:val="85"/>
        </w:rPr>
        <w:t> </w:t>
      </w:r>
      <w:r>
        <w:rPr>
          <w:w w:val="85"/>
        </w:rPr>
        <w:t>referente</w:t>
      </w:r>
      <w:r>
        <w:rPr>
          <w:spacing w:val="-6"/>
          <w:w w:val="85"/>
        </w:rPr>
        <w:t> </w:t>
      </w:r>
      <w:r>
        <w:rPr>
          <w:w w:val="85"/>
        </w:rPr>
        <w:t>ao</w:t>
      </w:r>
      <w:r>
        <w:rPr>
          <w:spacing w:val="-6"/>
          <w:w w:val="85"/>
        </w:rPr>
        <w:t> </w:t>
      </w:r>
      <w:r>
        <w:rPr>
          <w:w w:val="85"/>
        </w:rPr>
        <w:t>Edital</w:t>
      </w:r>
      <w:r>
        <w:rPr>
          <w:spacing w:val="-7"/>
          <w:w w:val="85"/>
        </w:rPr>
        <w:t> </w:t>
      </w:r>
      <w:r>
        <w:rPr>
          <w:w w:val="85"/>
        </w:rPr>
        <w:t>do</w:t>
      </w:r>
      <w:r>
        <w:rPr>
          <w:spacing w:val="-6"/>
          <w:w w:val="85"/>
        </w:rPr>
        <w:t> </w:t>
      </w:r>
      <w:r>
        <w:rPr>
          <w:w w:val="85"/>
        </w:rPr>
        <w:t>Pregão</w:t>
      </w:r>
      <w:r>
        <w:rPr>
          <w:spacing w:val="-6"/>
          <w:w w:val="85"/>
        </w:rPr>
        <w:t> </w:t>
      </w:r>
      <w:r>
        <w:rPr>
          <w:w w:val="85"/>
        </w:rPr>
        <w:t>Presencial</w:t>
      </w:r>
      <w:r>
        <w:rPr>
          <w:spacing w:val="-7"/>
          <w:w w:val="85"/>
        </w:rPr>
        <w:t> </w:t>
      </w:r>
      <w:r>
        <w:rPr>
          <w:w w:val="85"/>
        </w:rPr>
        <w:t>n°</w:t>
      </w:r>
      <w:r>
        <w:rPr>
          <w:spacing w:val="-6"/>
          <w:w w:val="85"/>
        </w:rPr>
        <w:t> </w:t>
      </w:r>
      <w:r>
        <w:rPr>
          <w:w w:val="85"/>
        </w:rPr>
        <w:t>13/2023</w:t>
      </w:r>
      <w:r>
        <w:rPr>
          <w:spacing w:val="-6"/>
          <w:w w:val="85"/>
        </w:rPr>
        <w:t> </w:t>
      </w:r>
      <w:r>
        <w:rPr>
          <w:w w:val="85"/>
        </w:rPr>
        <w:t>SRP/CML/PMC,</w:t>
      </w:r>
      <w:r>
        <w:rPr>
          <w:spacing w:val="-7"/>
          <w:w w:val="85"/>
        </w:rPr>
        <w:t> </w:t>
      </w:r>
      <w:r>
        <w:rPr>
          <w:w w:val="85"/>
        </w:rPr>
        <w:t>em</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5"/>
        </w:rPr>
        <w:t>possível</w:t>
      </w:r>
      <w:r>
        <w:rPr>
          <w:spacing w:val="-2"/>
          <w:w w:val="85"/>
        </w:rPr>
        <w:t> </w:t>
      </w:r>
      <w:r>
        <w:rPr>
          <w:w w:val="85"/>
        </w:rPr>
        <w:t>violação</w:t>
      </w:r>
      <w:r>
        <w:rPr>
          <w:spacing w:val="-1"/>
          <w:w w:val="85"/>
        </w:rPr>
        <w:t> </w:t>
      </w:r>
      <w:r>
        <w:rPr>
          <w:w w:val="85"/>
        </w:rPr>
        <w:t>ao</w:t>
      </w:r>
      <w:r>
        <w:rPr>
          <w:spacing w:val="-1"/>
          <w:w w:val="85"/>
        </w:rPr>
        <w:t> </w:t>
      </w:r>
      <w:r>
        <w:rPr>
          <w:w w:val="85"/>
        </w:rPr>
        <w:t>art.</w:t>
      </w:r>
      <w:r>
        <w:rPr>
          <w:spacing w:val="-4"/>
          <w:w w:val="85"/>
        </w:rPr>
        <w:t> </w:t>
      </w:r>
      <w:r>
        <w:rPr>
          <w:w w:val="85"/>
        </w:rPr>
        <w:t>4°,</w:t>
      </w:r>
      <w:r>
        <w:rPr>
          <w:spacing w:val="-1"/>
          <w:w w:val="85"/>
        </w:rPr>
        <w:t> </w:t>
      </w:r>
      <w:r>
        <w:rPr>
          <w:w w:val="85"/>
        </w:rPr>
        <w:t>V,</w:t>
      </w:r>
      <w:r>
        <w:rPr>
          <w:spacing w:val="-1"/>
          <w:w w:val="85"/>
        </w:rPr>
        <w:t> </w:t>
      </w:r>
      <w:r>
        <w:rPr>
          <w:w w:val="85"/>
        </w:rPr>
        <w:t>da</w:t>
      </w:r>
      <w:r>
        <w:rPr>
          <w:spacing w:val="-4"/>
          <w:w w:val="85"/>
        </w:rPr>
        <w:t> </w:t>
      </w:r>
      <w:r>
        <w:rPr>
          <w:w w:val="85"/>
        </w:rPr>
        <w:t>Lei</w:t>
      </w:r>
      <w:r>
        <w:rPr>
          <w:spacing w:val="-2"/>
          <w:w w:val="85"/>
        </w:rPr>
        <w:t> </w:t>
      </w:r>
      <w:r>
        <w:rPr>
          <w:w w:val="85"/>
        </w:rPr>
        <w:t>n°</w:t>
      </w:r>
      <w:r>
        <w:rPr>
          <w:spacing w:val="-4"/>
          <w:w w:val="85"/>
        </w:rPr>
        <w:t> </w:t>
      </w:r>
      <w:r>
        <w:rPr>
          <w:w w:val="85"/>
        </w:rPr>
        <w:t>10.520/02,</w:t>
      </w:r>
      <w:r>
        <w:rPr>
          <w:spacing w:val="-4"/>
          <w:w w:val="85"/>
        </w:rPr>
        <w:t> </w:t>
      </w:r>
      <w:r>
        <w:rPr>
          <w:w w:val="85"/>
        </w:rPr>
        <w:t>e</w:t>
      </w:r>
      <w:r>
        <w:rPr>
          <w:spacing w:val="-4"/>
          <w:w w:val="85"/>
        </w:rPr>
        <w:t> </w:t>
      </w:r>
      <w:r>
        <w:rPr>
          <w:w w:val="85"/>
        </w:rPr>
        <w:t>aos</w:t>
      </w:r>
      <w:r>
        <w:rPr>
          <w:spacing w:val="-2"/>
          <w:w w:val="85"/>
        </w:rPr>
        <w:t> </w:t>
      </w:r>
      <w:r>
        <w:rPr>
          <w:w w:val="85"/>
        </w:rPr>
        <w:t>arts.</w:t>
      </w:r>
      <w:r>
        <w:rPr>
          <w:spacing w:val="-4"/>
          <w:w w:val="85"/>
        </w:rPr>
        <w:t> </w:t>
      </w:r>
      <w:r>
        <w:rPr>
          <w:w w:val="85"/>
        </w:rPr>
        <w:t>27</w:t>
      </w:r>
      <w:r>
        <w:rPr>
          <w:spacing w:val="-1"/>
          <w:w w:val="85"/>
        </w:rPr>
        <w:t> </w:t>
      </w:r>
      <w:r>
        <w:rPr>
          <w:w w:val="85"/>
        </w:rPr>
        <w:t>a</w:t>
      </w:r>
      <w:r>
        <w:rPr>
          <w:spacing w:val="-4"/>
          <w:w w:val="85"/>
        </w:rPr>
        <w:t> </w:t>
      </w:r>
      <w:r>
        <w:rPr>
          <w:w w:val="85"/>
        </w:rPr>
        <w:t>31</w:t>
      </w:r>
      <w:r>
        <w:rPr>
          <w:spacing w:val="-1"/>
          <w:w w:val="85"/>
        </w:rPr>
        <w:t> </w:t>
      </w:r>
      <w:r>
        <w:rPr>
          <w:w w:val="85"/>
        </w:rPr>
        <w:t>da</w:t>
      </w:r>
      <w:r>
        <w:rPr>
          <w:spacing w:val="-1"/>
          <w:w w:val="85"/>
        </w:rPr>
        <w:t> </w:t>
      </w:r>
      <w:r>
        <w:rPr>
          <w:w w:val="85"/>
        </w:rPr>
        <w:t>Lei</w:t>
      </w:r>
      <w:r>
        <w:rPr>
          <w:spacing w:val="-4"/>
          <w:w w:val="85"/>
        </w:rPr>
        <w:t> </w:t>
      </w:r>
      <w:r>
        <w:rPr>
          <w:w w:val="85"/>
        </w:rPr>
        <w:t>n°</w:t>
      </w:r>
      <w:r>
        <w:rPr>
          <w:spacing w:val="-4"/>
          <w:w w:val="85"/>
        </w:rPr>
        <w:t> </w:t>
      </w:r>
      <w:r>
        <w:rPr>
          <w:w w:val="85"/>
        </w:rPr>
        <w:t>8.666/1993;</w:t>
      </w:r>
      <w:r>
        <w:rPr/>
        <w:t> </w:t>
      </w:r>
      <w:r>
        <w:rPr>
          <w:rFonts w:ascii="Arial" w:hAnsi="Arial"/>
          <w:b/>
          <w:w w:val="85"/>
        </w:rPr>
        <w:t>9.2. Julgar</w:t>
      </w:r>
      <w:r>
        <w:rPr>
          <w:rFonts w:ascii="Arial" w:hAnsi="Arial"/>
          <w:b/>
          <w:spacing w:val="-2"/>
          <w:w w:val="85"/>
        </w:rPr>
        <w:t> </w:t>
      </w:r>
      <w:r>
        <w:rPr>
          <w:rFonts w:ascii="Arial" w:hAnsi="Arial"/>
          <w:b/>
          <w:w w:val="85"/>
        </w:rPr>
        <w:t>Parcialmente Procedente </w:t>
      </w:r>
      <w:r>
        <w:rPr>
          <w:w w:val="85"/>
        </w:rPr>
        <w:t>a Representação formulada pela Secretaria Geral do Controle Externo – SECEX em face do Sr. Nathan </w:t>
      </w:r>
      <w:r>
        <w:rPr>
          <w:w w:val="80"/>
        </w:rPr>
        <w:t>Macena de Souza, Prefeito de Careiro, e do Sr. Fábio Antônio Oliveira dos Santos, Presidente da Comissão Municipal de </w:t>
      </w:r>
      <w:r>
        <w:rPr>
          <w:w w:val="90"/>
        </w:rPr>
        <w:t>Licitação</w:t>
      </w:r>
      <w:r>
        <w:rPr>
          <w:w w:val="90"/>
        </w:rPr>
        <w:t> de</w:t>
      </w:r>
      <w:r>
        <w:rPr>
          <w:w w:val="90"/>
        </w:rPr>
        <w:t> Careiro/AM,</w:t>
      </w:r>
      <w:r>
        <w:rPr>
          <w:w w:val="90"/>
        </w:rPr>
        <w:t> tendo</w:t>
      </w:r>
      <w:r>
        <w:rPr>
          <w:w w:val="90"/>
        </w:rPr>
        <w:t> em</w:t>
      </w:r>
      <w:r>
        <w:rPr>
          <w:w w:val="90"/>
        </w:rPr>
        <w:t> vista</w:t>
      </w:r>
      <w:r>
        <w:rPr>
          <w:w w:val="90"/>
        </w:rPr>
        <w:t> que</w:t>
      </w:r>
      <w:r>
        <w:rPr>
          <w:w w:val="90"/>
        </w:rPr>
        <w:t> Aviso</w:t>
      </w:r>
      <w:r>
        <w:rPr>
          <w:w w:val="90"/>
        </w:rPr>
        <w:t> de</w:t>
      </w:r>
      <w:r>
        <w:rPr>
          <w:w w:val="90"/>
        </w:rPr>
        <w:t> Licitação</w:t>
      </w:r>
      <w:r>
        <w:rPr>
          <w:w w:val="90"/>
        </w:rPr>
        <w:t> do</w:t>
      </w:r>
      <w:r>
        <w:rPr>
          <w:w w:val="90"/>
        </w:rPr>
        <w:t> Pregão</w:t>
      </w:r>
      <w:r>
        <w:rPr>
          <w:w w:val="90"/>
        </w:rPr>
        <w:t> Presencial</w:t>
      </w:r>
      <w:r>
        <w:rPr>
          <w:w w:val="90"/>
        </w:rPr>
        <w:t> nº</w:t>
      </w:r>
      <w:r>
        <w:rPr>
          <w:w w:val="90"/>
        </w:rPr>
        <w:t> 013/2023</w:t>
      </w:r>
      <w:r>
        <w:rPr>
          <w:w w:val="90"/>
        </w:rPr>
        <w:t> foi</w:t>
      </w:r>
      <w:r>
        <w:rPr>
          <w:w w:val="90"/>
        </w:rPr>
        <w:t> publicado </w:t>
      </w:r>
      <w:r>
        <w:rPr>
          <w:w w:val="85"/>
        </w:rPr>
        <w:t>obedecendo</w:t>
      </w:r>
      <w:r>
        <w:rPr>
          <w:spacing w:val="-2"/>
          <w:w w:val="85"/>
        </w:rPr>
        <w:t> </w:t>
      </w:r>
      <w:r>
        <w:rPr>
          <w:w w:val="85"/>
        </w:rPr>
        <w:t>ao</w:t>
      </w:r>
      <w:r>
        <w:rPr>
          <w:spacing w:val="-2"/>
          <w:w w:val="85"/>
        </w:rPr>
        <w:t> </w:t>
      </w:r>
      <w:r>
        <w:rPr>
          <w:w w:val="85"/>
        </w:rPr>
        <w:t>prazo</w:t>
      </w:r>
      <w:r>
        <w:rPr>
          <w:spacing w:val="-2"/>
          <w:w w:val="85"/>
        </w:rPr>
        <w:t> </w:t>
      </w:r>
      <w:r>
        <w:rPr>
          <w:w w:val="85"/>
        </w:rPr>
        <w:t>mínimo</w:t>
      </w:r>
      <w:r>
        <w:rPr>
          <w:spacing w:val="-1"/>
          <w:w w:val="85"/>
        </w:rPr>
        <w:t> </w:t>
      </w:r>
      <w:r>
        <w:rPr>
          <w:w w:val="85"/>
        </w:rPr>
        <w:t>previsto</w:t>
      </w:r>
      <w:r>
        <w:rPr>
          <w:spacing w:val="-2"/>
          <w:w w:val="85"/>
        </w:rPr>
        <w:t> </w:t>
      </w:r>
      <w:r>
        <w:rPr>
          <w:w w:val="85"/>
        </w:rPr>
        <w:t>no</w:t>
      </w:r>
      <w:r>
        <w:rPr>
          <w:spacing w:val="-2"/>
          <w:w w:val="85"/>
        </w:rPr>
        <w:t> </w:t>
      </w:r>
      <w:r>
        <w:rPr>
          <w:w w:val="85"/>
        </w:rPr>
        <w:t>art.</w:t>
      </w:r>
      <w:r>
        <w:rPr>
          <w:spacing w:val="-3"/>
          <w:w w:val="85"/>
        </w:rPr>
        <w:t> </w:t>
      </w:r>
      <w:r>
        <w:rPr>
          <w:w w:val="85"/>
        </w:rPr>
        <w:t>4º,</w:t>
      </w:r>
      <w:r>
        <w:rPr>
          <w:spacing w:val="-2"/>
          <w:w w:val="85"/>
        </w:rPr>
        <w:t> </w:t>
      </w:r>
      <w:r>
        <w:rPr>
          <w:w w:val="85"/>
        </w:rPr>
        <w:t>V,</w:t>
      </w:r>
      <w:r>
        <w:rPr>
          <w:spacing w:val="-3"/>
          <w:w w:val="85"/>
        </w:rPr>
        <w:t> </w:t>
      </w:r>
      <w:r>
        <w:rPr>
          <w:w w:val="85"/>
        </w:rPr>
        <w:t>da</w:t>
      </w:r>
      <w:r>
        <w:rPr>
          <w:spacing w:val="-1"/>
          <w:w w:val="85"/>
        </w:rPr>
        <w:t> </w:t>
      </w:r>
      <w:r>
        <w:rPr>
          <w:w w:val="85"/>
        </w:rPr>
        <w:t>Lei</w:t>
      </w:r>
      <w:r>
        <w:rPr>
          <w:spacing w:val="-2"/>
          <w:w w:val="85"/>
        </w:rPr>
        <w:t> </w:t>
      </w:r>
      <w:r>
        <w:rPr>
          <w:w w:val="85"/>
        </w:rPr>
        <w:t>nº</w:t>
      </w:r>
      <w:r>
        <w:rPr>
          <w:spacing w:val="-3"/>
          <w:w w:val="85"/>
        </w:rPr>
        <w:t> </w:t>
      </w:r>
      <w:r>
        <w:rPr>
          <w:w w:val="85"/>
        </w:rPr>
        <w:t>10.520/2002,</w:t>
      </w:r>
      <w:r>
        <w:rPr>
          <w:spacing w:val="-3"/>
          <w:w w:val="85"/>
        </w:rPr>
        <w:t> </w:t>
      </w:r>
      <w:r>
        <w:rPr>
          <w:w w:val="85"/>
        </w:rPr>
        <w:t>contudo,</w:t>
      </w:r>
      <w:r>
        <w:rPr>
          <w:spacing w:val="-3"/>
          <w:w w:val="85"/>
        </w:rPr>
        <w:t> </w:t>
      </w:r>
      <w:r>
        <w:rPr>
          <w:w w:val="85"/>
        </w:rPr>
        <w:t>houve</w:t>
      </w:r>
      <w:r>
        <w:rPr>
          <w:spacing w:val="-2"/>
          <w:w w:val="85"/>
        </w:rPr>
        <w:t> </w:t>
      </w:r>
      <w:r>
        <w:rPr>
          <w:w w:val="85"/>
        </w:rPr>
        <w:t>falha</w:t>
      </w:r>
      <w:r>
        <w:rPr>
          <w:spacing w:val="-2"/>
          <w:w w:val="85"/>
        </w:rPr>
        <w:t> </w:t>
      </w:r>
      <w:r>
        <w:rPr>
          <w:w w:val="85"/>
        </w:rPr>
        <w:t>na</w:t>
      </w:r>
      <w:r>
        <w:rPr>
          <w:spacing w:val="-2"/>
          <w:w w:val="85"/>
        </w:rPr>
        <w:t> </w:t>
      </w:r>
      <w:r>
        <w:rPr>
          <w:w w:val="85"/>
        </w:rPr>
        <w:t>disponibilização</w:t>
      </w:r>
      <w:r>
        <w:rPr>
          <w:spacing w:val="-2"/>
          <w:w w:val="85"/>
        </w:rPr>
        <w:t> </w:t>
      </w:r>
      <w:r>
        <w:rPr>
          <w:w w:val="85"/>
        </w:rPr>
        <w:t>do </w:t>
      </w:r>
      <w:r>
        <w:rPr>
          <w:spacing w:val="-2"/>
          <w:w w:val="85"/>
        </w:rPr>
        <w:t>edital no Portal da Transparência, além de formalismo excessivo nos itens 15.10.3, 15.10.4,</w:t>
      </w:r>
      <w:r>
        <w:rPr/>
        <w:t> </w:t>
      </w:r>
      <w:r>
        <w:rPr>
          <w:spacing w:val="-2"/>
          <w:w w:val="85"/>
        </w:rPr>
        <w:t>15.10.5, em violação ao art. </w:t>
      </w:r>
      <w:r>
        <w:rPr>
          <w:w w:val="85"/>
        </w:rPr>
        <w:t>8º,</w:t>
      </w:r>
      <w:r>
        <w:rPr>
          <w:spacing w:val="-4"/>
          <w:w w:val="85"/>
        </w:rPr>
        <w:t> </w:t>
      </w:r>
      <w:r>
        <w:rPr>
          <w:w w:val="85"/>
        </w:rPr>
        <w:t>§1º,</w:t>
      </w:r>
      <w:r>
        <w:rPr>
          <w:spacing w:val="-4"/>
          <w:w w:val="85"/>
        </w:rPr>
        <w:t> </w:t>
      </w:r>
      <w:r>
        <w:rPr>
          <w:w w:val="85"/>
        </w:rPr>
        <w:t>IV,</w:t>
      </w:r>
      <w:r>
        <w:rPr>
          <w:spacing w:val="-5"/>
          <w:w w:val="85"/>
        </w:rPr>
        <w:t> </w:t>
      </w:r>
      <w:r>
        <w:rPr>
          <w:w w:val="85"/>
        </w:rPr>
        <w:t>da</w:t>
      </w:r>
      <w:r>
        <w:rPr>
          <w:spacing w:val="-4"/>
          <w:w w:val="85"/>
        </w:rPr>
        <w:t> </w:t>
      </w:r>
      <w:r>
        <w:rPr>
          <w:w w:val="85"/>
        </w:rPr>
        <w:t>Lei</w:t>
      </w:r>
      <w:r>
        <w:rPr>
          <w:spacing w:val="-5"/>
          <w:w w:val="85"/>
        </w:rPr>
        <w:t> </w:t>
      </w:r>
      <w:r>
        <w:rPr>
          <w:w w:val="85"/>
        </w:rPr>
        <w:t>nº</w:t>
      </w:r>
      <w:r>
        <w:rPr>
          <w:spacing w:val="-5"/>
          <w:w w:val="85"/>
        </w:rPr>
        <w:t> </w:t>
      </w:r>
      <w:r>
        <w:rPr>
          <w:w w:val="85"/>
        </w:rPr>
        <w:t>12.570/2011; </w:t>
      </w:r>
      <w:r>
        <w:rPr>
          <w:rFonts w:ascii="Arial" w:hAnsi="Arial"/>
          <w:b/>
          <w:w w:val="85"/>
        </w:rPr>
        <w:t>9.3.</w:t>
      </w:r>
      <w:r>
        <w:rPr>
          <w:rFonts w:ascii="Arial" w:hAnsi="Arial"/>
          <w:b/>
          <w:spacing w:val="-5"/>
          <w:w w:val="85"/>
        </w:rPr>
        <w:t> </w:t>
      </w:r>
      <w:r>
        <w:rPr>
          <w:rFonts w:ascii="Arial" w:hAnsi="Arial"/>
          <w:b/>
          <w:w w:val="85"/>
        </w:rPr>
        <w:t>Recomendar</w:t>
      </w:r>
      <w:r>
        <w:rPr>
          <w:rFonts w:ascii="Arial" w:hAnsi="Arial"/>
          <w:b/>
          <w:spacing w:val="-5"/>
          <w:w w:val="85"/>
        </w:rPr>
        <w:t> </w:t>
      </w:r>
      <w:r>
        <w:rPr>
          <w:w w:val="85"/>
        </w:rPr>
        <w:t>à</w:t>
      </w:r>
      <w:r>
        <w:rPr>
          <w:spacing w:val="-4"/>
          <w:w w:val="85"/>
        </w:rPr>
        <w:t> </w:t>
      </w:r>
      <w:r>
        <w:rPr>
          <w:w w:val="85"/>
        </w:rPr>
        <w:t>Prefeitura</w:t>
      </w:r>
      <w:r>
        <w:rPr>
          <w:spacing w:val="-5"/>
          <w:w w:val="85"/>
        </w:rPr>
        <w:t> </w:t>
      </w:r>
      <w:r>
        <w:rPr>
          <w:w w:val="85"/>
        </w:rPr>
        <w:t>Municipal</w:t>
      </w:r>
      <w:r>
        <w:rPr>
          <w:spacing w:val="-5"/>
          <w:w w:val="85"/>
        </w:rPr>
        <w:t> </w:t>
      </w:r>
      <w:r>
        <w:rPr>
          <w:w w:val="85"/>
        </w:rPr>
        <w:t>de</w:t>
      </w:r>
      <w:r>
        <w:rPr>
          <w:spacing w:val="-4"/>
          <w:w w:val="85"/>
        </w:rPr>
        <w:t> </w:t>
      </w:r>
      <w:r>
        <w:rPr>
          <w:w w:val="85"/>
        </w:rPr>
        <w:t>Careiro</w:t>
      </w:r>
      <w:r>
        <w:rPr>
          <w:spacing w:val="-4"/>
          <w:w w:val="85"/>
        </w:rPr>
        <w:t> </w:t>
      </w:r>
      <w:r>
        <w:rPr>
          <w:w w:val="85"/>
        </w:rPr>
        <w:t>que,</w:t>
      </w:r>
      <w:r>
        <w:rPr>
          <w:spacing w:val="-5"/>
          <w:w w:val="85"/>
        </w:rPr>
        <w:t> </w:t>
      </w:r>
      <w:r>
        <w:rPr>
          <w:w w:val="85"/>
        </w:rPr>
        <w:t>nas</w:t>
      </w:r>
      <w:r>
        <w:rPr>
          <w:spacing w:val="-5"/>
          <w:w w:val="85"/>
        </w:rPr>
        <w:t> </w:t>
      </w:r>
      <w:r>
        <w:rPr>
          <w:w w:val="85"/>
        </w:rPr>
        <w:t>próximas</w:t>
      </w:r>
      <w:r>
        <w:rPr>
          <w:spacing w:val="-5"/>
          <w:w w:val="85"/>
        </w:rPr>
        <w:t> </w:t>
      </w:r>
      <w:r>
        <w:rPr>
          <w:w w:val="85"/>
        </w:rPr>
        <w:t>contratações, </w:t>
      </w:r>
      <w:r>
        <w:rPr>
          <w:w w:val="80"/>
        </w:rPr>
        <w:t>disponibilize os editais dos certames de forma tempestiva no Portal de Transparência da Municipalidade, bem como, evite </w:t>
      </w:r>
      <w:r>
        <w:rPr>
          <w:w w:val="85"/>
        </w:rPr>
        <w:t>cláusulas</w:t>
      </w:r>
      <w:r>
        <w:rPr>
          <w:spacing w:val="-5"/>
          <w:w w:val="85"/>
        </w:rPr>
        <w:t> </w:t>
      </w:r>
      <w:r>
        <w:rPr>
          <w:w w:val="85"/>
        </w:rPr>
        <w:t>que</w:t>
      </w:r>
      <w:r>
        <w:rPr>
          <w:spacing w:val="-5"/>
          <w:w w:val="85"/>
        </w:rPr>
        <w:t> </w:t>
      </w:r>
      <w:r>
        <w:rPr>
          <w:w w:val="85"/>
        </w:rPr>
        <w:t>contenham</w:t>
      </w:r>
      <w:r>
        <w:rPr>
          <w:spacing w:val="-6"/>
          <w:w w:val="85"/>
        </w:rPr>
        <w:t> </w:t>
      </w:r>
      <w:r>
        <w:rPr>
          <w:w w:val="85"/>
        </w:rPr>
        <w:t>formalismo</w:t>
      </w:r>
      <w:r>
        <w:rPr>
          <w:spacing w:val="-5"/>
          <w:w w:val="85"/>
        </w:rPr>
        <w:t> </w:t>
      </w:r>
      <w:r>
        <w:rPr>
          <w:w w:val="85"/>
        </w:rPr>
        <w:t>excessivo</w:t>
      </w:r>
      <w:r>
        <w:rPr>
          <w:spacing w:val="-5"/>
          <w:w w:val="85"/>
        </w:rPr>
        <w:t> </w:t>
      </w:r>
      <w:r>
        <w:rPr>
          <w:w w:val="85"/>
        </w:rPr>
        <w:t>e</w:t>
      </w:r>
      <w:r>
        <w:rPr>
          <w:spacing w:val="-5"/>
          <w:w w:val="85"/>
        </w:rPr>
        <w:t> </w:t>
      </w:r>
      <w:r>
        <w:rPr>
          <w:w w:val="85"/>
        </w:rPr>
        <w:t>que</w:t>
      </w:r>
      <w:r>
        <w:rPr>
          <w:spacing w:val="-7"/>
          <w:w w:val="85"/>
        </w:rPr>
        <w:t> </w:t>
      </w:r>
      <w:r>
        <w:rPr>
          <w:w w:val="85"/>
        </w:rPr>
        <w:t>causam</w:t>
      </w:r>
      <w:r>
        <w:rPr>
          <w:spacing w:val="-6"/>
          <w:w w:val="85"/>
        </w:rPr>
        <w:t> </w:t>
      </w:r>
      <w:r>
        <w:rPr>
          <w:w w:val="85"/>
        </w:rPr>
        <w:t>restrição</w:t>
      </w:r>
      <w:r>
        <w:rPr>
          <w:spacing w:val="-5"/>
          <w:w w:val="85"/>
        </w:rPr>
        <w:t> </w:t>
      </w:r>
      <w:r>
        <w:rPr>
          <w:w w:val="85"/>
        </w:rPr>
        <w:t>à competitividade</w:t>
      </w:r>
      <w:r>
        <w:rPr>
          <w:spacing w:val="-5"/>
          <w:w w:val="85"/>
        </w:rPr>
        <w:t> </w:t>
      </w:r>
      <w:r>
        <w:rPr>
          <w:w w:val="85"/>
        </w:rPr>
        <w:t>da</w:t>
      </w:r>
      <w:r>
        <w:rPr>
          <w:spacing w:val="-5"/>
          <w:w w:val="85"/>
        </w:rPr>
        <w:t> </w:t>
      </w:r>
      <w:r>
        <w:rPr>
          <w:w w:val="85"/>
        </w:rPr>
        <w:t>licitação;</w:t>
      </w:r>
      <w:r>
        <w:rPr>
          <w:spacing w:val="-3"/>
          <w:w w:val="85"/>
        </w:rPr>
        <w:t> </w:t>
      </w:r>
      <w:r>
        <w:rPr>
          <w:rFonts w:ascii="Arial" w:hAnsi="Arial"/>
          <w:b/>
          <w:w w:val="85"/>
        </w:rPr>
        <w:t>9.4.</w:t>
      </w:r>
      <w:r>
        <w:rPr>
          <w:rFonts w:ascii="Arial" w:hAnsi="Arial"/>
          <w:b/>
          <w:spacing w:val="-7"/>
          <w:w w:val="85"/>
        </w:rPr>
        <w:t> </w:t>
      </w:r>
      <w:r>
        <w:rPr>
          <w:rFonts w:ascii="Arial" w:hAnsi="Arial"/>
          <w:b/>
          <w:w w:val="85"/>
        </w:rPr>
        <w:t>Determinar </w:t>
      </w:r>
      <w:r>
        <w:rPr>
          <w:spacing w:val="-2"/>
          <w:w w:val="90"/>
        </w:rPr>
        <w:t>emissão</w:t>
      </w:r>
      <w:r>
        <w:rPr>
          <w:spacing w:val="-2"/>
          <w:w w:val="90"/>
        </w:rPr>
        <w:t> de</w:t>
      </w:r>
      <w:r>
        <w:rPr>
          <w:spacing w:val="-3"/>
          <w:w w:val="90"/>
        </w:rPr>
        <w:t> </w:t>
      </w:r>
      <w:r>
        <w:rPr>
          <w:spacing w:val="-2"/>
          <w:w w:val="90"/>
        </w:rPr>
        <w:t>ALERTA</w:t>
      </w:r>
      <w:r>
        <w:rPr>
          <w:spacing w:val="-2"/>
          <w:w w:val="90"/>
        </w:rPr>
        <w:t> ao</w:t>
      </w:r>
      <w:r>
        <w:rPr>
          <w:spacing w:val="-4"/>
          <w:w w:val="90"/>
        </w:rPr>
        <w:t> </w:t>
      </w:r>
      <w:r>
        <w:rPr>
          <w:spacing w:val="-2"/>
          <w:w w:val="90"/>
        </w:rPr>
        <w:t>Sr.</w:t>
      </w:r>
      <w:r>
        <w:rPr>
          <w:spacing w:val="-3"/>
          <w:w w:val="90"/>
        </w:rPr>
        <w:t> </w:t>
      </w:r>
      <w:r>
        <w:rPr>
          <w:spacing w:val="-2"/>
          <w:w w:val="90"/>
        </w:rPr>
        <w:t>Nathan</w:t>
      </w:r>
      <w:r>
        <w:rPr>
          <w:spacing w:val="-2"/>
          <w:w w:val="90"/>
        </w:rPr>
        <w:t> Macena</w:t>
      </w:r>
      <w:r>
        <w:rPr>
          <w:spacing w:val="-3"/>
          <w:w w:val="90"/>
        </w:rPr>
        <w:t> </w:t>
      </w:r>
      <w:r>
        <w:rPr>
          <w:spacing w:val="-2"/>
          <w:w w:val="90"/>
        </w:rPr>
        <w:t>de</w:t>
      </w:r>
      <w:r>
        <w:rPr>
          <w:spacing w:val="-2"/>
          <w:w w:val="90"/>
        </w:rPr>
        <w:t> Souza,</w:t>
      </w:r>
      <w:r>
        <w:rPr>
          <w:spacing w:val="-3"/>
          <w:w w:val="90"/>
        </w:rPr>
        <w:t> </w:t>
      </w:r>
      <w:r>
        <w:rPr>
          <w:spacing w:val="-2"/>
          <w:w w:val="90"/>
        </w:rPr>
        <w:t>Prefeito</w:t>
      </w:r>
      <w:r>
        <w:rPr>
          <w:spacing w:val="-4"/>
          <w:w w:val="90"/>
        </w:rPr>
        <w:t> </w:t>
      </w:r>
      <w:r>
        <w:rPr>
          <w:spacing w:val="-2"/>
          <w:w w:val="90"/>
        </w:rPr>
        <w:t>de</w:t>
      </w:r>
      <w:r>
        <w:rPr>
          <w:spacing w:val="-2"/>
          <w:w w:val="90"/>
        </w:rPr>
        <w:t> Careiro,</w:t>
      </w:r>
      <w:r>
        <w:rPr>
          <w:spacing w:val="-4"/>
          <w:w w:val="90"/>
        </w:rPr>
        <w:t> </w:t>
      </w:r>
      <w:r>
        <w:rPr>
          <w:spacing w:val="-2"/>
          <w:w w:val="90"/>
        </w:rPr>
        <w:t>que</w:t>
      </w:r>
      <w:r>
        <w:rPr>
          <w:spacing w:val="-2"/>
          <w:w w:val="90"/>
        </w:rPr>
        <w:t> a</w:t>
      </w:r>
      <w:r>
        <w:rPr>
          <w:spacing w:val="-3"/>
          <w:w w:val="90"/>
        </w:rPr>
        <w:t> </w:t>
      </w:r>
      <w:r>
        <w:rPr>
          <w:spacing w:val="-2"/>
          <w:w w:val="90"/>
        </w:rPr>
        <w:t>reincidência</w:t>
      </w:r>
      <w:r>
        <w:rPr>
          <w:spacing w:val="-2"/>
          <w:w w:val="90"/>
        </w:rPr>
        <w:t> das</w:t>
      </w:r>
      <w:r>
        <w:rPr>
          <w:spacing w:val="-3"/>
          <w:w w:val="90"/>
        </w:rPr>
        <w:t> </w:t>
      </w:r>
      <w:r>
        <w:rPr>
          <w:spacing w:val="-2"/>
          <w:w w:val="90"/>
        </w:rPr>
        <w:t>impropriedades </w:t>
      </w:r>
      <w:r>
        <w:rPr>
          <w:w w:val="80"/>
        </w:rPr>
        <w:t>identificadas em atuais/futuros processos licitatórios será considerada ato praticado com grave infração à norma legal, com fulcro no art. 54, VI, da Lei nº 2.423/96 (LO-TCE/AM) c/c art. 308, VI, da Resolução 04/2002 (RI-TCE/AM), tendo em vista</w:t>
      </w:r>
      <w:r>
        <w:rPr>
          <w:spacing w:val="80"/>
        </w:rPr>
        <w:t> </w:t>
      </w:r>
      <w:r>
        <w:rPr>
          <w:w w:val="85"/>
        </w:rPr>
        <w:t>que fora realizada a devida orientação por esta Corte de Contas, em cumprimento ao seu papel pedagógico;</w:t>
      </w:r>
      <w:r>
        <w:rPr/>
        <w:t> </w:t>
      </w:r>
      <w:r>
        <w:rPr>
          <w:rFonts w:ascii="Arial" w:hAnsi="Arial"/>
          <w:b/>
          <w:w w:val="85"/>
        </w:rPr>
        <w:t>9.5. Dar </w:t>
      </w:r>
      <w:r>
        <w:rPr>
          <w:rFonts w:ascii="Arial" w:hAnsi="Arial"/>
          <w:b/>
          <w:w w:val="80"/>
        </w:rPr>
        <w:t>ciência </w:t>
      </w:r>
      <w:r>
        <w:rPr>
          <w:w w:val="80"/>
        </w:rPr>
        <w:t>ao Sr. Nathan Macena de Souza e aos demais interessados, através de seus patronos, acerca do teor do presente </w:t>
      </w:r>
      <w:r>
        <w:rPr>
          <w:rFonts w:ascii="Arial" w:hAnsi="Arial"/>
          <w:i/>
          <w:w w:val="80"/>
        </w:rPr>
        <w:t>decisum</w:t>
      </w:r>
      <w:r>
        <w:rPr>
          <w:w w:val="80"/>
        </w:rPr>
        <w:t>, nos termos regimentais, encaminhando-lhes cópia do Relatório/Voto e do Acórdão;</w:t>
      </w:r>
      <w:r>
        <w:rPr/>
        <w:t> </w:t>
      </w:r>
      <w:r>
        <w:rPr>
          <w:rFonts w:ascii="Arial" w:hAnsi="Arial"/>
          <w:b/>
          <w:w w:val="80"/>
        </w:rPr>
        <w:t>9.6. Arquivar </w:t>
      </w:r>
      <w:r>
        <w:rPr>
          <w:w w:val="80"/>
        </w:rPr>
        <w:t>os autos, nos termos regimentais, após o cumprimento integral do decisório.</w:t>
      </w:r>
      <w:r>
        <w:rPr/>
        <w:t> </w:t>
      </w:r>
      <w:r>
        <w:rPr>
          <w:rFonts w:ascii="Arial" w:hAnsi="Arial"/>
          <w:b/>
          <w:w w:val="80"/>
        </w:rPr>
        <w:t>Especificação do quórum: Conselheiros: </w:t>
      </w:r>
      <w:r>
        <w:rPr>
          <w:w w:val="80"/>
        </w:rPr>
        <w:t>Yara Amazônia Lins</w:t>
      </w:r>
      <w:r>
        <w:rPr/>
        <w:t> </w:t>
      </w:r>
      <w:r>
        <w:rPr>
          <w:w w:val="80"/>
        </w:rPr>
        <w:t>Rodrigues</w:t>
      </w:r>
      <w:r>
        <w:rPr/>
        <w:t> </w:t>
      </w:r>
      <w:r>
        <w:rPr>
          <w:w w:val="80"/>
        </w:rPr>
        <w:t>dos</w:t>
      </w:r>
      <w:r>
        <w:rPr/>
        <w:t> </w:t>
      </w:r>
      <w:r>
        <w:rPr>
          <w:w w:val="80"/>
        </w:rPr>
        <w:t>Santos</w:t>
      </w:r>
      <w:r>
        <w:rPr/>
        <w:t> </w:t>
      </w:r>
      <w:r>
        <w:rPr>
          <w:w w:val="80"/>
        </w:rPr>
        <w:t>(Presidente),</w:t>
      </w:r>
      <w:r>
        <w:rPr/>
        <w:t> </w:t>
      </w:r>
      <w:r>
        <w:rPr>
          <w:w w:val="80"/>
        </w:rPr>
        <w:t>Júlio</w:t>
      </w:r>
      <w:r>
        <w:rPr/>
        <w:t> </w:t>
      </w:r>
      <w:r>
        <w:rPr>
          <w:w w:val="80"/>
        </w:rPr>
        <w:t>Assis</w:t>
      </w:r>
      <w:r>
        <w:rPr/>
        <w:t> </w:t>
      </w:r>
      <w:r>
        <w:rPr>
          <w:w w:val="80"/>
        </w:rPr>
        <w:t>Corrêa</w:t>
      </w:r>
      <w:r>
        <w:rPr/>
        <w:t> </w:t>
      </w:r>
      <w:r>
        <w:rPr>
          <w:w w:val="80"/>
        </w:rPr>
        <w:t>Pinheiro,</w:t>
      </w:r>
      <w:r>
        <w:rPr/>
        <w:t> </w:t>
      </w:r>
      <w:r>
        <w:rPr>
          <w:w w:val="80"/>
        </w:rPr>
        <w:t>Érico</w:t>
      </w:r>
      <w:r>
        <w:rPr/>
        <w:t> </w:t>
      </w:r>
      <w:r>
        <w:rPr>
          <w:w w:val="80"/>
        </w:rPr>
        <w:t>Xavier</w:t>
      </w:r>
      <w:r>
        <w:rPr/>
        <w:t> </w:t>
      </w:r>
      <w:r>
        <w:rPr>
          <w:w w:val="80"/>
        </w:rPr>
        <w:t>Desterro</w:t>
      </w:r>
      <w:r>
        <w:rPr/>
        <w:t> </w:t>
      </w:r>
      <w:r>
        <w:rPr>
          <w:w w:val="80"/>
        </w:rPr>
        <w:t>e</w:t>
      </w:r>
      <w:r>
        <w:rPr/>
        <w:t> </w:t>
      </w:r>
      <w:r>
        <w:rPr>
          <w:w w:val="80"/>
        </w:rPr>
        <w:t>Silva,</w:t>
      </w:r>
      <w:r>
        <w:rPr/>
        <w:t> </w:t>
      </w:r>
      <w:r>
        <w:rPr>
          <w:w w:val="80"/>
        </w:rPr>
        <w:t>Mario</w:t>
      </w:r>
      <w:r>
        <w:rPr/>
        <w:t> </w:t>
      </w:r>
      <w:r>
        <w:rPr>
          <w:w w:val="80"/>
        </w:rPr>
        <w:t>Manoel</w:t>
      </w:r>
      <w:r>
        <w:rPr/>
        <w:t> </w:t>
      </w:r>
      <w:r>
        <w:rPr>
          <w:w w:val="80"/>
        </w:rPr>
        <w:t>Coelho</w:t>
      </w:r>
      <w:r>
        <w:rPr>
          <w:spacing w:val="40"/>
        </w:rPr>
        <w:t> </w:t>
      </w:r>
      <w:r>
        <w:rPr>
          <w:w w:val="80"/>
        </w:rPr>
        <w:t>de Mello, Josué Cláudio de Souza Neto, Luis Fabian Pereira Barbosa e Mário José de Moraes Costa Filho (Convocado).</w:t>
      </w:r>
    </w:p>
    <w:p>
      <w:pPr>
        <w:pStyle w:val="BodyText"/>
        <w:spacing w:before="190"/>
        <w:ind w:right="134"/>
      </w:pPr>
      <w:r>
        <w:rPr>
          <w:rFonts w:ascii="Arial" w:hAnsi="Arial"/>
          <w:b/>
          <w:w w:val="80"/>
        </w:rPr>
        <w:t>PROCESSO Nº 16.462/2023 </w:t>
      </w:r>
      <w:r>
        <w:rPr>
          <w:w w:val="80"/>
        </w:rPr>
        <w:t>- Representação com pedido de medida cautelar interposta pelo Ministério Público de Contas (MPC) em desfavor da Prefeitura Municipal de Tapauá, visando apurar possíveis irregularidades envolvendo a implantação</w:t>
      </w:r>
      <w:r>
        <w:rPr>
          <w:spacing w:val="40"/>
        </w:rPr>
        <w:t> </w:t>
      </w:r>
      <w:r>
        <w:rPr>
          <w:w w:val="85"/>
        </w:rPr>
        <w:t>de ferramentas de acessibilidade no sítio eletrônico oficial do Município. </w:t>
      </w:r>
      <w:r>
        <w:rPr>
          <w:rFonts w:ascii="Arial" w:hAnsi="Arial"/>
          <w:b/>
          <w:w w:val="85"/>
        </w:rPr>
        <w:t>ACÓRDÃO Nº 1038/2024: </w:t>
      </w:r>
      <w:r>
        <w:rPr>
          <w:w w:val="85"/>
        </w:rPr>
        <w:t>Vistos, relatados</w:t>
      </w:r>
      <w:r>
        <w:rPr>
          <w:spacing w:val="-2"/>
          <w:w w:val="85"/>
        </w:rPr>
        <w:t> </w:t>
      </w:r>
      <w:r>
        <w:rPr>
          <w:w w:val="85"/>
        </w:rPr>
        <w:t>e </w:t>
      </w:r>
      <w:r>
        <w:rPr>
          <w:w w:val="80"/>
        </w:rPr>
        <w:t>discutidos</w:t>
      </w:r>
      <w:r>
        <w:rPr/>
        <w:t>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 </w:t>
      </w:r>
      <w:r>
        <w:rPr>
          <w:w w:val="85"/>
        </w:rPr>
        <w:t>do Estado do Amazonas, reunidos em Sessão do </w:t>
      </w:r>
      <w:r>
        <w:rPr>
          <w:rFonts w:ascii="Arial" w:hAnsi="Arial"/>
          <w:b/>
          <w:w w:val="85"/>
        </w:rPr>
        <w:t>Tribunal Pleno</w:t>
      </w:r>
      <w:r>
        <w:rPr>
          <w:w w:val="85"/>
        </w:rPr>
        <w:t>, no exercício da competência atribuída pelo art. 11, inciso IV,</w:t>
      </w:r>
      <w:r>
        <w:rPr>
          <w:spacing w:val="-1"/>
          <w:w w:val="85"/>
        </w:rPr>
        <w:t> </w:t>
      </w:r>
      <w:r>
        <w:rPr>
          <w:w w:val="85"/>
        </w:rPr>
        <w:t>alínea “i”, da Resolução nº</w:t>
      </w:r>
      <w:r>
        <w:rPr>
          <w:spacing w:val="-1"/>
          <w:w w:val="85"/>
        </w:rPr>
        <w:t> </w:t>
      </w:r>
      <w:r>
        <w:rPr>
          <w:w w:val="85"/>
        </w:rPr>
        <w:t>04/2002-TCE/AM, </w:t>
      </w:r>
      <w:r>
        <w:rPr>
          <w:rFonts w:ascii="Arial" w:hAnsi="Arial"/>
          <w:b/>
          <w:w w:val="85"/>
        </w:rPr>
        <w:t>à unanimidade</w:t>
      </w:r>
      <w:r>
        <w:rPr>
          <w:w w:val="85"/>
        </w:rPr>
        <w:t>,</w:t>
      </w:r>
      <w:r>
        <w:rPr>
          <w:spacing w:val="-1"/>
          <w:w w:val="85"/>
        </w:rPr>
        <w:t> </w:t>
      </w:r>
      <w:r>
        <w:rPr>
          <w:w w:val="85"/>
        </w:rPr>
        <w:t>nos</w:t>
      </w:r>
      <w:r>
        <w:rPr>
          <w:spacing w:val="-1"/>
          <w:w w:val="85"/>
        </w:rPr>
        <w:t> </w:t>
      </w:r>
      <w:r>
        <w:rPr>
          <w:w w:val="85"/>
        </w:rPr>
        <w:t>termos do voto do Excelentíssimo Senhor </w:t>
      </w:r>
      <w:r>
        <w:rPr>
          <w:w w:val="80"/>
        </w:rPr>
        <w:t>Conselheiro-Relator, </w:t>
      </w:r>
      <w:r>
        <w:rPr>
          <w:rFonts w:ascii="Arial" w:hAnsi="Arial"/>
          <w:b/>
          <w:w w:val="80"/>
        </w:rPr>
        <w:t>em consonância </w:t>
      </w:r>
      <w:r>
        <w:rPr>
          <w:w w:val="80"/>
        </w:rPr>
        <w:t>com pronunciamento do Ministério Público junto a este Tribunal, no sentido de:</w:t>
      </w:r>
      <w:r>
        <w:rPr/>
        <w:t> </w:t>
      </w:r>
      <w:r>
        <w:rPr>
          <w:rFonts w:ascii="Arial" w:hAnsi="Arial"/>
          <w:b/>
          <w:w w:val="80"/>
        </w:rPr>
        <w:t>9.1. Conhecer </w:t>
      </w:r>
      <w:r>
        <w:rPr>
          <w:w w:val="80"/>
        </w:rPr>
        <w:t>com pedido de Medida Cautelar, formulada pelo Ministério Público de Contas, neste</w:t>
      </w:r>
      <w:r>
        <w:rPr/>
        <w:t> </w:t>
      </w:r>
      <w:r>
        <w:rPr>
          <w:w w:val="80"/>
        </w:rPr>
        <w:t>ato representado pela Dra. </w:t>
      </w:r>
      <w:r>
        <w:rPr>
          <w:spacing w:val="-2"/>
          <w:w w:val="85"/>
        </w:rPr>
        <w:t>Fernanda Cantanhede Veiga Mendonça, Procuradora-Geral, em face da Prefeitura Municipal de Tapauá, visando apurar possíveis irregularidades envolvendo a implantação de ferramentas de acessibilidade no sítio eletrônico oficial do</w:t>
      </w:r>
      <w:r>
        <w:rPr/>
        <w:t> </w:t>
      </w:r>
      <w:r>
        <w:rPr>
          <w:spacing w:val="-2"/>
          <w:w w:val="85"/>
        </w:rPr>
        <w:t>Órgão, </w:t>
      </w:r>
      <w:r>
        <w:rPr>
          <w:w w:val="80"/>
        </w:rPr>
        <w:t>tendo em</w:t>
      </w:r>
      <w:r>
        <w:rPr/>
        <w:t> </w:t>
      </w:r>
      <w:r>
        <w:rPr>
          <w:w w:val="80"/>
        </w:rPr>
        <w:t>vista o preenchimento</w:t>
      </w:r>
      <w:r>
        <w:rPr/>
        <w:t> </w:t>
      </w:r>
      <w:r>
        <w:rPr>
          <w:w w:val="80"/>
        </w:rPr>
        <w:t>dos</w:t>
      </w:r>
      <w:r>
        <w:rPr/>
        <w:t> </w:t>
      </w:r>
      <w:r>
        <w:rPr>
          <w:w w:val="80"/>
        </w:rPr>
        <w:t>requisitos de admissibilidade estabelecidos nos</w:t>
      </w:r>
      <w:r>
        <w:rPr/>
        <w:t> </w:t>
      </w:r>
      <w:r>
        <w:rPr>
          <w:w w:val="80"/>
        </w:rPr>
        <w:t>termos da primeira</w:t>
      </w:r>
      <w:r>
        <w:rPr/>
        <w:t> </w:t>
      </w:r>
      <w:r>
        <w:rPr>
          <w:w w:val="80"/>
        </w:rPr>
        <w:t>parte do art. 3º, II,</w:t>
      </w:r>
      <w:r>
        <w:rPr>
          <w:spacing w:val="40"/>
        </w:rPr>
        <w:t> </w:t>
      </w:r>
      <w:r>
        <w:rPr>
          <w:w w:val="85"/>
        </w:rPr>
        <w:t>da Resolução nº 03/2012 TCE/AM, para, no mérito; </w:t>
      </w:r>
      <w:r>
        <w:rPr>
          <w:rFonts w:ascii="Arial" w:hAnsi="Arial"/>
          <w:b/>
          <w:w w:val="85"/>
        </w:rPr>
        <w:t>9.2. Julgar Procedente </w:t>
      </w:r>
      <w:r>
        <w:rPr>
          <w:w w:val="85"/>
        </w:rPr>
        <w:t>a Representação, com pedido de Medida Cautelar, formulada pelo Ministério Público de Contas, neste ato representado pela Dra. Fernanda Cantanhede Veiga Mendonça,</w:t>
      </w:r>
      <w:r>
        <w:rPr>
          <w:spacing w:val="-7"/>
          <w:w w:val="85"/>
        </w:rPr>
        <w:t> </w:t>
      </w:r>
      <w:r>
        <w:rPr>
          <w:w w:val="85"/>
        </w:rPr>
        <w:t>Procuradora-Geral,</w:t>
      </w:r>
      <w:r>
        <w:rPr>
          <w:spacing w:val="-5"/>
          <w:w w:val="85"/>
        </w:rPr>
        <w:t> </w:t>
      </w:r>
      <w:r>
        <w:rPr>
          <w:w w:val="85"/>
        </w:rPr>
        <w:t>em</w:t>
      </w:r>
      <w:r>
        <w:rPr>
          <w:spacing w:val="-6"/>
          <w:w w:val="85"/>
        </w:rPr>
        <w:t> </w:t>
      </w:r>
      <w:r>
        <w:rPr>
          <w:w w:val="85"/>
        </w:rPr>
        <w:t>face</w:t>
      </w:r>
      <w:r>
        <w:rPr>
          <w:spacing w:val="-7"/>
          <w:w w:val="85"/>
        </w:rPr>
        <w:t> </w:t>
      </w:r>
      <w:r>
        <w:rPr>
          <w:w w:val="85"/>
        </w:rPr>
        <w:t>da</w:t>
      </w:r>
      <w:r>
        <w:rPr>
          <w:spacing w:val="-5"/>
          <w:w w:val="85"/>
        </w:rPr>
        <w:t> </w:t>
      </w:r>
      <w:r>
        <w:rPr>
          <w:w w:val="85"/>
        </w:rPr>
        <w:t>Prefeitura</w:t>
      </w:r>
      <w:r>
        <w:rPr>
          <w:spacing w:val="-7"/>
          <w:w w:val="85"/>
        </w:rPr>
        <w:t> </w:t>
      </w:r>
      <w:r>
        <w:rPr>
          <w:w w:val="85"/>
        </w:rPr>
        <w:t>Municipal</w:t>
      </w:r>
      <w:r>
        <w:rPr>
          <w:spacing w:val="-6"/>
          <w:w w:val="85"/>
        </w:rPr>
        <w:t> </w:t>
      </w:r>
      <w:r>
        <w:rPr>
          <w:w w:val="85"/>
        </w:rPr>
        <w:t>de</w:t>
      </w:r>
      <w:r>
        <w:rPr>
          <w:spacing w:val="-5"/>
          <w:w w:val="85"/>
        </w:rPr>
        <w:t> </w:t>
      </w:r>
      <w:r>
        <w:rPr>
          <w:w w:val="85"/>
        </w:rPr>
        <w:t>Tapauá,</w:t>
      </w:r>
      <w:r>
        <w:rPr>
          <w:spacing w:val="-5"/>
          <w:w w:val="85"/>
        </w:rPr>
        <w:t> </w:t>
      </w:r>
      <w:r>
        <w:rPr>
          <w:w w:val="85"/>
        </w:rPr>
        <w:t>representada</w:t>
      </w:r>
      <w:r>
        <w:rPr>
          <w:spacing w:val="-5"/>
          <w:w w:val="85"/>
        </w:rPr>
        <w:t> </w:t>
      </w:r>
      <w:r>
        <w:rPr>
          <w:w w:val="85"/>
        </w:rPr>
        <w:t>pelo</w:t>
      </w:r>
      <w:r>
        <w:rPr>
          <w:spacing w:val="-5"/>
          <w:w w:val="85"/>
        </w:rPr>
        <w:t> </w:t>
      </w:r>
      <w:r>
        <w:rPr>
          <w:w w:val="85"/>
        </w:rPr>
        <w:t>Sr.</w:t>
      </w:r>
      <w:r>
        <w:rPr>
          <w:spacing w:val="-5"/>
          <w:w w:val="85"/>
        </w:rPr>
        <w:t> </w:t>
      </w:r>
      <w:r>
        <w:rPr>
          <w:w w:val="85"/>
        </w:rPr>
        <w:t>Gamaliel</w:t>
      </w:r>
      <w:r>
        <w:rPr>
          <w:spacing w:val="-7"/>
          <w:w w:val="85"/>
        </w:rPr>
        <w:t> </w:t>
      </w:r>
      <w:r>
        <w:rPr>
          <w:w w:val="85"/>
        </w:rPr>
        <w:t>Andrade</w:t>
      </w:r>
      <w:r>
        <w:rPr>
          <w:spacing w:val="-6"/>
          <w:w w:val="85"/>
        </w:rPr>
        <w:t> </w:t>
      </w:r>
      <w:r>
        <w:rPr>
          <w:w w:val="85"/>
        </w:rPr>
        <w:t>de </w:t>
      </w:r>
      <w:r>
        <w:rPr>
          <w:w w:val="80"/>
        </w:rPr>
        <w:t>Almeida,</w:t>
      </w:r>
      <w:r>
        <w:rPr/>
        <w:t> </w:t>
      </w:r>
      <w:r>
        <w:rPr>
          <w:w w:val="80"/>
        </w:rPr>
        <w:t>em</w:t>
      </w:r>
      <w:r>
        <w:rPr/>
        <w:t> </w:t>
      </w:r>
      <w:r>
        <w:rPr>
          <w:w w:val="80"/>
        </w:rPr>
        <w:t>virtude</w:t>
      </w:r>
      <w:r>
        <w:rPr/>
        <w:t> </w:t>
      </w:r>
      <w:r>
        <w:rPr>
          <w:w w:val="80"/>
        </w:rPr>
        <w:t>notória</w:t>
      </w:r>
      <w:r>
        <w:rPr/>
        <w:t> </w:t>
      </w:r>
      <w:r>
        <w:rPr>
          <w:w w:val="80"/>
        </w:rPr>
        <w:t>inobservância</w:t>
      </w:r>
      <w:r>
        <w:rPr/>
        <w:t> </w:t>
      </w:r>
      <w:r>
        <w:rPr>
          <w:w w:val="80"/>
        </w:rPr>
        <w:t>ao</w:t>
      </w:r>
      <w:r>
        <w:rPr/>
        <w:t> </w:t>
      </w:r>
      <w:r>
        <w:rPr>
          <w:w w:val="80"/>
        </w:rPr>
        <w:t>art.</w:t>
      </w:r>
      <w:r>
        <w:rPr/>
        <w:t> </w:t>
      </w:r>
      <w:r>
        <w:rPr>
          <w:w w:val="80"/>
        </w:rPr>
        <w:t>5º,</w:t>
      </w:r>
      <w:r>
        <w:rPr/>
        <w:t> </w:t>
      </w:r>
      <w:r>
        <w:rPr>
          <w:w w:val="80"/>
        </w:rPr>
        <w:t>inciso</w:t>
      </w:r>
      <w:r>
        <w:rPr/>
        <w:t> </w:t>
      </w:r>
      <w:r>
        <w:rPr>
          <w:w w:val="80"/>
        </w:rPr>
        <w:t>XXXIII,</w:t>
      </w:r>
      <w:r>
        <w:rPr/>
        <w:t> </w:t>
      </w:r>
      <w:r>
        <w:rPr>
          <w:w w:val="80"/>
        </w:rPr>
        <w:t>da</w:t>
      </w:r>
      <w:r>
        <w:rPr/>
        <w:t> </w:t>
      </w:r>
      <w:r>
        <w:rPr>
          <w:w w:val="80"/>
        </w:rPr>
        <w:t>Constituição</w:t>
      </w:r>
      <w:r>
        <w:rPr/>
        <w:t> </w:t>
      </w:r>
      <w:r>
        <w:rPr>
          <w:w w:val="80"/>
        </w:rPr>
        <w:t>Federal,</w:t>
      </w:r>
      <w:r>
        <w:rPr/>
        <w:t> </w:t>
      </w:r>
      <w:r>
        <w:rPr>
          <w:w w:val="80"/>
        </w:rPr>
        <w:t>bem</w:t>
      </w:r>
      <w:r>
        <w:rPr/>
        <w:t> </w:t>
      </w:r>
      <w:r>
        <w:rPr>
          <w:w w:val="80"/>
        </w:rPr>
        <w:t>como</w:t>
      </w:r>
      <w:r>
        <w:rPr/>
        <w:t> </w:t>
      </w:r>
      <w:r>
        <w:rPr>
          <w:w w:val="80"/>
        </w:rPr>
        <w:t>aos</w:t>
      </w:r>
      <w:r>
        <w:rPr/>
        <w:t> </w:t>
      </w:r>
      <w:r>
        <w:rPr>
          <w:w w:val="80"/>
        </w:rPr>
        <w:t>ditames</w:t>
      </w:r>
      <w:r>
        <w:rPr/>
        <w:t> </w:t>
      </w:r>
      <w:r>
        <w:rPr>
          <w:w w:val="80"/>
        </w:rPr>
        <w:t>da</w:t>
      </w:r>
      <w:r>
        <w:rPr/>
        <w:t> </w:t>
      </w:r>
      <w:r>
        <w:rPr>
          <w:w w:val="80"/>
        </w:rPr>
        <w:t>Lei </w:t>
      </w:r>
      <w:r>
        <w:rPr>
          <w:spacing w:val="-2"/>
          <w:w w:val="85"/>
        </w:rPr>
        <w:t>nº 12.527/2011, da Lei Complementar</w:t>
      </w:r>
      <w:r>
        <w:rPr>
          <w:spacing w:val="-3"/>
          <w:w w:val="85"/>
        </w:rPr>
        <w:t> </w:t>
      </w:r>
      <w:r>
        <w:rPr>
          <w:spacing w:val="-2"/>
          <w:w w:val="85"/>
        </w:rPr>
        <w:t>nº 101/2000, da Lei</w:t>
      </w:r>
      <w:r>
        <w:rPr>
          <w:spacing w:val="-3"/>
          <w:w w:val="85"/>
        </w:rPr>
        <w:t> </w:t>
      </w:r>
      <w:r>
        <w:rPr>
          <w:spacing w:val="-2"/>
          <w:w w:val="85"/>
        </w:rPr>
        <w:t>nº 13.146/2015 (Estatuto da Pessoa com Deficiência) e da Lei Promulgada Estadual nº 241/2015, em razão da omissão injustificada da Prefeitura Municipal de Tapauá na implantação </w:t>
      </w:r>
      <w:r>
        <w:rPr>
          <w:w w:val="85"/>
        </w:rPr>
        <w:t>de ferramentas de acessibilidade no sítio eletrônico oficial do Órgão; </w:t>
      </w:r>
      <w:r>
        <w:rPr>
          <w:rFonts w:ascii="Arial" w:hAnsi="Arial"/>
          <w:b/>
          <w:w w:val="85"/>
        </w:rPr>
        <w:t>9.3. Considerar revel </w:t>
      </w:r>
      <w:r>
        <w:rPr>
          <w:w w:val="85"/>
        </w:rPr>
        <w:t>o Sr. Gamaliel</w:t>
      </w:r>
      <w:r>
        <w:rPr>
          <w:spacing w:val="-2"/>
          <w:w w:val="85"/>
        </w:rPr>
        <w:t> </w:t>
      </w:r>
      <w:r>
        <w:rPr>
          <w:w w:val="85"/>
        </w:rPr>
        <w:t>Andrade de Almeida,</w:t>
      </w:r>
      <w:r>
        <w:rPr>
          <w:spacing w:val="-7"/>
          <w:w w:val="85"/>
        </w:rPr>
        <w:t> </w:t>
      </w:r>
      <w:r>
        <w:rPr>
          <w:w w:val="85"/>
        </w:rPr>
        <w:t>Prefeito</w:t>
      </w:r>
      <w:r>
        <w:rPr>
          <w:spacing w:val="-7"/>
          <w:w w:val="85"/>
        </w:rPr>
        <w:t> </w:t>
      </w:r>
      <w:r>
        <w:rPr>
          <w:w w:val="85"/>
        </w:rPr>
        <w:t>Municipal</w:t>
      </w:r>
      <w:r>
        <w:rPr>
          <w:spacing w:val="-6"/>
          <w:w w:val="85"/>
        </w:rPr>
        <w:t> </w:t>
      </w:r>
      <w:r>
        <w:rPr>
          <w:w w:val="85"/>
        </w:rPr>
        <w:t>de</w:t>
      </w:r>
      <w:r>
        <w:rPr>
          <w:spacing w:val="-7"/>
          <w:w w:val="85"/>
        </w:rPr>
        <w:t> </w:t>
      </w:r>
      <w:r>
        <w:rPr>
          <w:w w:val="85"/>
        </w:rPr>
        <w:t>Tapauá,</w:t>
      </w:r>
      <w:r>
        <w:rPr>
          <w:spacing w:val="-7"/>
          <w:w w:val="85"/>
        </w:rPr>
        <w:t> </w:t>
      </w:r>
      <w:r>
        <w:rPr>
          <w:w w:val="85"/>
        </w:rPr>
        <w:t>nos</w:t>
      </w:r>
      <w:r>
        <w:rPr>
          <w:spacing w:val="-6"/>
          <w:w w:val="85"/>
        </w:rPr>
        <w:t> </w:t>
      </w:r>
      <w:r>
        <w:rPr>
          <w:w w:val="85"/>
        </w:rPr>
        <w:t>termos</w:t>
      </w:r>
      <w:r>
        <w:rPr>
          <w:spacing w:val="-7"/>
          <w:w w:val="85"/>
        </w:rPr>
        <w:t> </w:t>
      </w:r>
      <w:r>
        <w:rPr>
          <w:w w:val="85"/>
        </w:rPr>
        <w:t>do</w:t>
      </w:r>
      <w:r>
        <w:rPr>
          <w:spacing w:val="-7"/>
          <w:w w:val="85"/>
        </w:rPr>
        <w:t> </w:t>
      </w:r>
      <w:r>
        <w:rPr>
          <w:w w:val="85"/>
        </w:rPr>
        <w:t>art.</w:t>
      </w:r>
      <w:r>
        <w:rPr>
          <w:spacing w:val="-7"/>
          <w:w w:val="85"/>
        </w:rPr>
        <w:t> </w:t>
      </w:r>
      <w:r>
        <w:rPr>
          <w:w w:val="85"/>
        </w:rPr>
        <w:t>88</w:t>
      </w:r>
      <w:r>
        <w:rPr>
          <w:spacing w:val="-6"/>
          <w:w w:val="85"/>
        </w:rPr>
        <w:t> </w:t>
      </w:r>
      <w:r>
        <w:rPr>
          <w:w w:val="85"/>
        </w:rPr>
        <w:t>da</w:t>
      </w:r>
      <w:r>
        <w:rPr>
          <w:spacing w:val="-7"/>
          <w:w w:val="85"/>
        </w:rPr>
        <w:t> </w:t>
      </w:r>
      <w:r>
        <w:rPr>
          <w:w w:val="85"/>
        </w:rPr>
        <w:t>Resolução</w:t>
      </w:r>
      <w:r>
        <w:rPr>
          <w:spacing w:val="-7"/>
          <w:w w:val="85"/>
        </w:rPr>
        <w:t> </w:t>
      </w:r>
      <w:r>
        <w:rPr>
          <w:w w:val="85"/>
        </w:rPr>
        <w:t>n°</w:t>
      </w:r>
      <w:r>
        <w:rPr>
          <w:spacing w:val="-6"/>
          <w:w w:val="85"/>
        </w:rPr>
        <w:t> </w:t>
      </w:r>
      <w:r>
        <w:rPr>
          <w:w w:val="85"/>
        </w:rPr>
        <w:t>04/2022</w:t>
      </w:r>
      <w:r>
        <w:rPr>
          <w:spacing w:val="-7"/>
          <w:w w:val="85"/>
        </w:rPr>
        <w:t> </w:t>
      </w:r>
      <w:r>
        <w:rPr>
          <w:w w:val="85"/>
        </w:rPr>
        <w:t>TCE/AM</w:t>
      </w:r>
      <w:r>
        <w:rPr>
          <w:spacing w:val="-7"/>
          <w:w w:val="85"/>
        </w:rPr>
        <w:t> </w:t>
      </w:r>
      <w:r>
        <w:rPr>
          <w:w w:val="85"/>
        </w:rPr>
        <w:t>e</w:t>
      </w:r>
      <w:r>
        <w:rPr>
          <w:spacing w:val="-6"/>
          <w:w w:val="85"/>
        </w:rPr>
        <w:t> </w:t>
      </w:r>
      <w:r>
        <w:rPr>
          <w:w w:val="85"/>
        </w:rPr>
        <w:t>do</w:t>
      </w:r>
      <w:r>
        <w:rPr>
          <w:spacing w:val="-7"/>
          <w:w w:val="85"/>
        </w:rPr>
        <w:t> </w:t>
      </w:r>
      <w:r>
        <w:rPr>
          <w:w w:val="85"/>
        </w:rPr>
        <w:t>art.</w:t>
      </w:r>
      <w:r>
        <w:rPr>
          <w:spacing w:val="-7"/>
          <w:w w:val="85"/>
        </w:rPr>
        <w:t> </w:t>
      </w:r>
      <w:r>
        <w:rPr>
          <w:w w:val="85"/>
        </w:rPr>
        <w:t>20,</w:t>
      </w:r>
      <w:r>
        <w:rPr>
          <w:spacing w:val="-6"/>
          <w:w w:val="85"/>
        </w:rPr>
        <w:t> </w:t>
      </w:r>
      <w:r>
        <w:rPr>
          <w:w w:val="85"/>
        </w:rPr>
        <w:t>§4°,</w:t>
      </w:r>
      <w:r>
        <w:rPr>
          <w:spacing w:val="-7"/>
          <w:w w:val="85"/>
        </w:rPr>
        <w:t> </w:t>
      </w:r>
      <w:r>
        <w:rPr>
          <w:w w:val="85"/>
        </w:rPr>
        <w:t>da</w:t>
      </w:r>
      <w:r>
        <w:rPr>
          <w:spacing w:val="-7"/>
          <w:w w:val="85"/>
        </w:rPr>
        <w:t> </w:t>
      </w:r>
      <w:r>
        <w:rPr>
          <w:w w:val="85"/>
        </w:rPr>
        <w:t>Lei </w:t>
      </w:r>
      <w:r>
        <w:rPr>
          <w:w w:val="90"/>
        </w:rPr>
        <w:t>n°</w:t>
      </w:r>
      <w:r>
        <w:rPr>
          <w:w w:val="90"/>
        </w:rPr>
        <w:t> 2423/96,</w:t>
      </w:r>
      <w:r>
        <w:rPr>
          <w:w w:val="90"/>
        </w:rPr>
        <w:t> em</w:t>
      </w:r>
      <w:r>
        <w:rPr>
          <w:w w:val="90"/>
        </w:rPr>
        <w:t> virtude</w:t>
      </w:r>
      <w:r>
        <w:rPr>
          <w:w w:val="90"/>
        </w:rPr>
        <w:t> de</w:t>
      </w:r>
      <w:r>
        <w:rPr>
          <w:w w:val="90"/>
        </w:rPr>
        <w:t> não</w:t>
      </w:r>
      <w:r>
        <w:rPr>
          <w:w w:val="90"/>
        </w:rPr>
        <w:t> apresentar</w:t>
      </w:r>
      <w:r>
        <w:rPr>
          <w:w w:val="90"/>
        </w:rPr>
        <w:t> justificativas</w:t>
      </w:r>
      <w:r>
        <w:rPr>
          <w:w w:val="90"/>
        </w:rPr>
        <w:t> e/ou</w:t>
      </w:r>
      <w:r>
        <w:rPr>
          <w:w w:val="90"/>
        </w:rPr>
        <w:t> documentos</w:t>
      </w:r>
      <w:r>
        <w:rPr>
          <w:w w:val="90"/>
        </w:rPr>
        <w:t> perante</w:t>
      </w:r>
      <w:r>
        <w:rPr>
          <w:w w:val="90"/>
        </w:rPr>
        <w:t> esta</w:t>
      </w:r>
      <w:r>
        <w:rPr>
          <w:w w:val="90"/>
        </w:rPr>
        <w:t> Corte</w:t>
      </w:r>
      <w:r>
        <w:rPr>
          <w:w w:val="90"/>
        </w:rPr>
        <w:t> de</w:t>
      </w:r>
      <w:r>
        <w:rPr>
          <w:w w:val="90"/>
        </w:rPr>
        <w:t> Contas,</w:t>
      </w:r>
      <w:r>
        <w:rPr>
          <w:w w:val="90"/>
        </w:rPr>
        <w:t> mesmo </w:t>
      </w:r>
      <w:r>
        <w:rPr>
          <w:spacing w:val="-2"/>
          <w:w w:val="85"/>
        </w:rPr>
        <w:t>devidamente notificado; </w:t>
      </w:r>
      <w:r>
        <w:rPr>
          <w:rFonts w:ascii="Arial" w:hAnsi="Arial"/>
          <w:b/>
          <w:spacing w:val="-2"/>
          <w:w w:val="85"/>
        </w:rPr>
        <w:t>9.4. Determinar </w:t>
      </w:r>
      <w:r>
        <w:rPr>
          <w:spacing w:val="-2"/>
          <w:w w:val="85"/>
        </w:rPr>
        <w:t>à Prefeitura do Município de Tapauá, neste ato representado pelo Sr. Gamaliel </w:t>
      </w:r>
      <w:r>
        <w:rPr>
          <w:w w:val="90"/>
        </w:rPr>
        <w:t>Andrade</w:t>
      </w:r>
      <w:r>
        <w:rPr>
          <w:spacing w:val="-2"/>
          <w:w w:val="90"/>
        </w:rPr>
        <w:t> </w:t>
      </w:r>
      <w:r>
        <w:rPr>
          <w:w w:val="90"/>
        </w:rPr>
        <w:t>de</w:t>
      </w:r>
      <w:r>
        <w:rPr>
          <w:spacing w:val="-2"/>
          <w:w w:val="90"/>
        </w:rPr>
        <w:t> </w:t>
      </w:r>
      <w:r>
        <w:rPr>
          <w:w w:val="90"/>
        </w:rPr>
        <w:t>Almeida,</w:t>
      </w:r>
      <w:r>
        <w:rPr>
          <w:spacing w:val="-1"/>
          <w:w w:val="90"/>
        </w:rPr>
        <w:t> </w:t>
      </w:r>
      <w:r>
        <w:rPr>
          <w:w w:val="90"/>
        </w:rPr>
        <w:t>Prefeito</w:t>
      </w:r>
      <w:r>
        <w:rPr>
          <w:spacing w:val="-1"/>
          <w:w w:val="90"/>
        </w:rPr>
        <w:t> </w:t>
      </w:r>
      <w:r>
        <w:rPr>
          <w:w w:val="90"/>
        </w:rPr>
        <w:t>Municipal</w:t>
      </w:r>
      <w:r>
        <w:rPr>
          <w:spacing w:val="-2"/>
          <w:w w:val="90"/>
        </w:rPr>
        <w:t> </w:t>
      </w:r>
      <w:r>
        <w:rPr>
          <w:w w:val="90"/>
        </w:rPr>
        <w:t>de</w:t>
      </w:r>
      <w:r>
        <w:rPr>
          <w:spacing w:val="-1"/>
          <w:w w:val="90"/>
        </w:rPr>
        <w:t> </w:t>
      </w:r>
      <w:r>
        <w:rPr>
          <w:w w:val="90"/>
        </w:rPr>
        <w:t>Tapauá,</w:t>
      </w:r>
      <w:r>
        <w:rPr>
          <w:spacing w:val="-2"/>
          <w:w w:val="90"/>
        </w:rPr>
        <w:t> </w:t>
      </w:r>
      <w:r>
        <w:rPr>
          <w:w w:val="90"/>
        </w:rPr>
        <w:t>que</w:t>
      </w:r>
      <w:r>
        <w:rPr>
          <w:spacing w:val="-1"/>
          <w:w w:val="90"/>
        </w:rPr>
        <w:t> </w:t>
      </w:r>
      <w:r>
        <w:rPr>
          <w:w w:val="90"/>
        </w:rPr>
        <w:t>no</w:t>
      </w:r>
      <w:r>
        <w:rPr>
          <w:spacing w:val="-2"/>
          <w:w w:val="90"/>
        </w:rPr>
        <w:t> </w:t>
      </w:r>
      <w:r>
        <w:rPr>
          <w:w w:val="90"/>
        </w:rPr>
        <w:t>prazo</w:t>
      </w:r>
      <w:r>
        <w:rPr>
          <w:spacing w:val="-2"/>
          <w:w w:val="90"/>
        </w:rPr>
        <w:t> </w:t>
      </w:r>
      <w:r>
        <w:rPr>
          <w:w w:val="90"/>
        </w:rPr>
        <w:t>de</w:t>
      </w:r>
      <w:r>
        <w:rPr>
          <w:spacing w:val="-2"/>
          <w:w w:val="90"/>
        </w:rPr>
        <w:t> </w:t>
      </w:r>
      <w:r>
        <w:rPr>
          <w:w w:val="90"/>
        </w:rPr>
        <w:t>90</w:t>
      </w:r>
      <w:r>
        <w:rPr>
          <w:spacing w:val="-1"/>
          <w:w w:val="90"/>
        </w:rPr>
        <w:t> </w:t>
      </w:r>
      <w:r>
        <w:rPr>
          <w:w w:val="90"/>
        </w:rPr>
        <w:t>(noventa)</w:t>
      </w:r>
      <w:r>
        <w:rPr>
          <w:spacing w:val="-2"/>
          <w:w w:val="90"/>
        </w:rPr>
        <w:t> </w:t>
      </w:r>
      <w:r>
        <w:rPr>
          <w:w w:val="90"/>
        </w:rPr>
        <w:t>dias,</w:t>
      </w:r>
      <w:r>
        <w:rPr>
          <w:spacing w:val="-2"/>
          <w:w w:val="90"/>
        </w:rPr>
        <w:t> </w:t>
      </w:r>
      <w:r>
        <w:rPr>
          <w:w w:val="90"/>
        </w:rPr>
        <w:t>proceda</w:t>
      </w:r>
      <w:r>
        <w:rPr>
          <w:spacing w:val="-2"/>
          <w:w w:val="90"/>
        </w:rPr>
        <w:t> </w:t>
      </w:r>
      <w:r>
        <w:rPr>
          <w:w w:val="90"/>
        </w:rPr>
        <w:t>com</w:t>
      </w:r>
      <w:r>
        <w:rPr>
          <w:spacing w:val="-2"/>
          <w:w w:val="90"/>
        </w:rPr>
        <w:t> </w:t>
      </w:r>
      <w:r>
        <w:rPr>
          <w:w w:val="90"/>
        </w:rPr>
        <w:t>as</w:t>
      </w:r>
      <w:r>
        <w:rPr>
          <w:spacing w:val="-2"/>
          <w:w w:val="90"/>
        </w:rPr>
        <w:t> </w:t>
      </w:r>
      <w:r>
        <w:rPr>
          <w:w w:val="90"/>
        </w:rPr>
        <w:t>devidas </w:t>
      </w:r>
      <w:r>
        <w:rPr>
          <w:w w:val="80"/>
        </w:rPr>
        <w:t>adequações no Portal da Transparência, com a publicação de todas as informações não disponibilizadas, enumeradas no </w:t>
      </w:r>
      <w:r>
        <w:rPr>
          <w:w w:val="85"/>
        </w:rPr>
        <w:t>Laudo</w:t>
      </w:r>
      <w:r>
        <w:rPr>
          <w:spacing w:val="-7"/>
          <w:w w:val="85"/>
        </w:rPr>
        <w:t> </w:t>
      </w:r>
      <w:r>
        <w:rPr>
          <w:w w:val="85"/>
        </w:rPr>
        <w:t>Técnico</w:t>
      </w:r>
      <w:r>
        <w:rPr>
          <w:spacing w:val="-7"/>
          <w:w w:val="85"/>
        </w:rPr>
        <w:t> </w:t>
      </w:r>
      <w:r>
        <w:rPr>
          <w:w w:val="85"/>
        </w:rPr>
        <w:t>Conclusivo</w:t>
      </w:r>
      <w:r>
        <w:rPr>
          <w:spacing w:val="-6"/>
          <w:w w:val="85"/>
        </w:rPr>
        <w:t> </w:t>
      </w:r>
      <w:r>
        <w:rPr>
          <w:w w:val="85"/>
        </w:rPr>
        <w:t>n°</w:t>
      </w:r>
      <w:r>
        <w:rPr>
          <w:spacing w:val="-7"/>
          <w:w w:val="85"/>
        </w:rPr>
        <w:t> </w:t>
      </w:r>
      <w:r>
        <w:rPr>
          <w:w w:val="85"/>
        </w:rPr>
        <w:t>116/2024</w:t>
      </w:r>
      <w:r>
        <w:rPr>
          <w:spacing w:val="-7"/>
          <w:w w:val="85"/>
        </w:rPr>
        <w:t> </w:t>
      </w:r>
      <w:r>
        <w:rPr>
          <w:w w:val="85"/>
        </w:rPr>
        <w:t>–</w:t>
      </w:r>
      <w:r>
        <w:rPr>
          <w:spacing w:val="-6"/>
          <w:w w:val="85"/>
        </w:rPr>
        <w:t> </w:t>
      </w:r>
      <w:r>
        <w:rPr>
          <w:w w:val="85"/>
        </w:rPr>
        <w:t>DICETI</w:t>
      </w:r>
      <w:r>
        <w:rPr>
          <w:spacing w:val="-7"/>
          <w:w w:val="85"/>
        </w:rPr>
        <w:t> </w:t>
      </w:r>
      <w:r>
        <w:rPr>
          <w:w w:val="85"/>
        </w:rPr>
        <w:t>e</w:t>
      </w:r>
      <w:r>
        <w:rPr>
          <w:spacing w:val="-7"/>
          <w:w w:val="85"/>
        </w:rPr>
        <w:t> </w:t>
      </w:r>
      <w:r>
        <w:rPr>
          <w:w w:val="85"/>
        </w:rPr>
        <w:t>no</w:t>
      </w:r>
      <w:r>
        <w:rPr>
          <w:spacing w:val="-7"/>
          <w:w w:val="85"/>
        </w:rPr>
        <w:t> </w:t>
      </w:r>
      <w:r>
        <w:rPr>
          <w:w w:val="85"/>
        </w:rPr>
        <w:t>Parecer</w:t>
      </w:r>
      <w:r>
        <w:rPr>
          <w:spacing w:val="-6"/>
          <w:w w:val="85"/>
        </w:rPr>
        <w:t> </w:t>
      </w:r>
      <w:r>
        <w:rPr>
          <w:w w:val="85"/>
        </w:rPr>
        <w:t>n°</w:t>
      </w:r>
      <w:r>
        <w:rPr>
          <w:spacing w:val="-7"/>
          <w:w w:val="85"/>
        </w:rPr>
        <w:t> </w:t>
      </w:r>
      <w:r>
        <w:rPr>
          <w:w w:val="85"/>
        </w:rPr>
        <w:t>3783/2024-DIMP-GPG-FCVM,</w:t>
      </w:r>
      <w:r>
        <w:rPr>
          <w:spacing w:val="-7"/>
          <w:w w:val="85"/>
        </w:rPr>
        <w:t> </w:t>
      </w:r>
      <w:r>
        <w:rPr>
          <w:w w:val="85"/>
        </w:rPr>
        <w:t>sob</w:t>
      </w:r>
      <w:r>
        <w:rPr>
          <w:spacing w:val="-6"/>
          <w:w w:val="85"/>
        </w:rPr>
        <w:t> </w:t>
      </w:r>
      <w:r>
        <w:rPr>
          <w:w w:val="85"/>
        </w:rPr>
        <w:t>pena</w:t>
      </w:r>
      <w:r>
        <w:rPr>
          <w:spacing w:val="-7"/>
          <w:w w:val="85"/>
        </w:rPr>
        <w:t> </w:t>
      </w:r>
      <w:r>
        <w:rPr>
          <w:w w:val="85"/>
        </w:rPr>
        <w:t>das</w:t>
      </w:r>
      <w:r>
        <w:rPr>
          <w:spacing w:val="-7"/>
          <w:w w:val="85"/>
        </w:rPr>
        <w:t> </w:t>
      </w:r>
      <w:r>
        <w:rPr>
          <w:w w:val="85"/>
        </w:rPr>
        <w:t>sanções </w:t>
      </w:r>
      <w:r>
        <w:rPr>
          <w:w w:val="80"/>
        </w:rPr>
        <w:t>previstas no art. 54, II, “a”,</w:t>
      </w:r>
      <w:r>
        <w:rPr/>
        <w:t> </w:t>
      </w:r>
      <w:r>
        <w:rPr>
          <w:w w:val="80"/>
        </w:rPr>
        <w:t>e VI da Lei Orgânica desta Corte;</w:t>
      </w:r>
      <w:r>
        <w:rPr/>
        <w:t> </w:t>
      </w:r>
      <w:r>
        <w:rPr>
          <w:rFonts w:ascii="Arial" w:hAnsi="Arial"/>
          <w:b/>
          <w:w w:val="80"/>
        </w:rPr>
        <w:t>9.5. Dar ciência</w:t>
      </w:r>
      <w:r>
        <w:rPr>
          <w:rFonts w:ascii="Arial" w:hAnsi="Arial"/>
          <w:b/>
        </w:rPr>
        <w:t> </w:t>
      </w:r>
      <w:r>
        <w:rPr>
          <w:w w:val="80"/>
        </w:rPr>
        <w:t>dos termos do</w:t>
      </w:r>
      <w:r>
        <w:rPr/>
        <w:t> </w:t>
      </w:r>
      <w:r>
        <w:rPr>
          <w:rFonts w:ascii="Arial" w:hAnsi="Arial"/>
          <w:i/>
          <w:w w:val="80"/>
        </w:rPr>
        <w:t>decisum </w:t>
      </w:r>
      <w:r>
        <w:rPr>
          <w:w w:val="80"/>
        </w:rPr>
        <w:t>ao Ministério Público</w:t>
      </w:r>
      <w:r>
        <w:rPr>
          <w:spacing w:val="40"/>
        </w:rPr>
        <w:t> </w:t>
      </w:r>
      <w:r>
        <w:rPr>
          <w:w w:val="80"/>
        </w:rPr>
        <w:t>de</w:t>
      </w:r>
      <w:r>
        <w:rPr/>
        <w:t> </w:t>
      </w:r>
      <w:r>
        <w:rPr>
          <w:w w:val="80"/>
        </w:rPr>
        <w:t>Contas,</w:t>
      </w:r>
      <w:r>
        <w:rPr/>
        <w:t> </w:t>
      </w:r>
      <w:r>
        <w:rPr>
          <w:w w:val="80"/>
        </w:rPr>
        <w:t>encaminhando-lhe</w:t>
      </w:r>
      <w:r>
        <w:rPr/>
        <w:t> </w:t>
      </w:r>
      <w:r>
        <w:rPr>
          <w:w w:val="80"/>
        </w:rPr>
        <w:t>cópia</w:t>
      </w:r>
      <w:r>
        <w:rPr/>
        <w:t> </w:t>
      </w:r>
      <w:r>
        <w:rPr>
          <w:w w:val="80"/>
        </w:rPr>
        <w:t>do</w:t>
      </w:r>
      <w:r>
        <w:rPr/>
        <w:t> </w:t>
      </w:r>
      <w:r>
        <w:rPr>
          <w:w w:val="80"/>
        </w:rPr>
        <w:t>Relatório/Voto</w:t>
      </w:r>
      <w:r>
        <w:rPr/>
        <w:t> </w:t>
      </w:r>
      <w:r>
        <w:rPr>
          <w:w w:val="80"/>
        </w:rPr>
        <w:t>e</w:t>
      </w:r>
      <w:r>
        <w:rPr/>
        <w:t> </w:t>
      </w:r>
      <w:r>
        <w:rPr>
          <w:w w:val="80"/>
        </w:rPr>
        <w:t>do</w:t>
      </w:r>
      <w:r>
        <w:rPr/>
        <w:t> </w:t>
      </w:r>
      <w:r>
        <w:rPr>
          <w:w w:val="80"/>
        </w:rPr>
        <w:t>Acórdão;</w:t>
      </w:r>
      <w:r>
        <w:rPr/>
        <w:t> </w:t>
      </w:r>
      <w:r>
        <w:rPr>
          <w:rFonts w:ascii="Arial" w:hAnsi="Arial"/>
          <w:b/>
          <w:w w:val="80"/>
        </w:rPr>
        <w:t>9.6.</w:t>
      </w:r>
      <w:r>
        <w:rPr>
          <w:rFonts w:ascii="Arial" w:hAnsi="Arial"/>
          <w:b/>
        </w:rPr>
        <w:t> </w:t>
      </w:r>
      <w:r>
        <w:rPr>
          <w:rFonts w:ascii="Arial" w:hAnsi="Arial"/>
          <w:b/>
          <w:w w:val="80"/>
        </w:rPr>
        <w:t>Arquivar</w:t>
      </w:r>
      <w:r>
        <w:rPr>
          <w:rFonts w:ascii="Arial" w:hAnsi="Arial"/>
          <w:b/>
        </w:rPr>
        <w:t> </w:t>
      </w:r>
      <w:r>
        <w:rPr>
          <w:w w:val="80"/>
        </w:rPr>
        <w:t>os</w:t>
      </w:r>
      <w:r>
        <w:rPr/>
        <w:t> </w:t>
      </w:r>
      <w:r>
        <w:rPr>
          <w:w w:val="80"/>
        </w:rPr>
        <w:t>autos,</w:t>
      </w:r>
      <w:r>
        <w:rPr/>
        <w:t> </w:t>
      </w:r>
      <w:r>
        <w:rPr>
          <w:w w:val="80"/>
        </w:rPr>
        <w:t>após</w:t>
      </w:r>
      <w:r>
        <w:rPr/>
        <w:t> </w:t>
      </w:r>
      <w:r>
        <w:rPr>
          <w:w w:val="80"/>
        </w:rPr>
        <w:t>cumprido</w:t>
      </w:r>
      <w:r>
        <w:rPr/>
        <w:t> </w:t>
      </w:r>
      <w:r>
        <w:rPr>
          <w:w w:val="80"/>
        </w:rPr>
        <w:t>integralmente</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40"/>
      </w:pPr>
      <w:r>
        <w:rPr>
          <w:w w:val="80"/>
        </w:rPr>
        <w:t>o decisório, nos termos regimentais. </w:t>
      </w:r>
      <w:r>
        <w:rPr>
          <w:rFonts w:ascii="Arial" w:hAnsi="Arial"/>
          <w:b/>
          <w:w w:val="80"/>
        </w:rPr>
        <w:t>Especificação do quórum: </w:t>
      </w:r>
      <w:r>
        <w:rPr>
          <w:w w:val="80"/>
        </w:rPr>
        <w:t>Conselheiros: Yara Amazônia Lins Rodrigues dos Santos (Presidente), Júlio Assis Corrêa Pinheiro, Érico Xavier Desterro e Silva, Mario Manoel Coelho de Mello, Josué Cláudio de Souza Neto, Luis Fabian Pereira Barbosa e Mário José de Moraes Costa Filho (Convocado).</w:t>
      </w:r>
    </w:p>
    <w:p>
      <w:pPr>
        <w:pStyle w:val="BodyText"/>
        <w:spacing w:before="199"/>
        <w:ind w:right="134"/>
      </w:pPr>
      <w:r>
        <w:rPr>
          <w:rFonts w:ascii="Arial" w:hAnsi="Arial"/>
          <w:b/>
          <w:w w:val="80"/>
        </w:rPr>
        <w:t>PROCESSO Nº 16.894/2023 </w:t>
      </w:r>
      <w:r>
        <w:rPr>
          <w:w w:val="80"/>
        </w:rPr>
        <w:t>- Representação com pedido de medida cautelar interposta pelo Ministério Público de Contas (MPE)</w:t>
      </w:r>
      <w:r>
        <w:rPr/>
        <w:t> </w:t>
      </w:r>
      <w:r>
        <w:rPr>
          <w:w w:val="80"/>
        </w:rPr>
        <w:t>em</w:t>
      </w:r>
      <w:r>
        <w:rPr/>
        <w:t> </w:t>
      </w:r>
      <w:r>
        <w:rPr>
          <w:w w:val="80"/>
        </w:rPr>
        <w:t>desfavor</w:t>
      </w:r>
      <w:r>
        <w:rPr/>
        <w:t> </w:t>
      </w:r>
      <w:r>
        <w:rPr>
          <w:w w:val="80"/>
        </w:rPr>
        <w:t>da</w:t>
      </w:r>
      <w:r>
        <w:rPr/>
        <w:t> </w:t>
      </w:r>
      <w:r>
        <w:rPr>
          <w:w w:val="80"/>
        </w:rPr>
        <w:t>Câmara</w:t>
      </w:r>
      <w:r>
        <w:rPr/>
        <w:t> </w:t>
      </w:r>
      <w:r>
        <w:rPr>
          <w:w w:val="80"/>
        </w:rPr>
        <w:t>Municipal</w:t>
      </w:r>
      <w:r>
        <w:rPr/>
        <w:t> </w:t>
      </w:r>
      <w:r>
        <w:rPr>
          <w:w w:val="80"/>
        </w:rPr>
        <w:t>de</w:t>
      </w:r>
      <w:r>
        <w:rPr/>
        <w:t> </w:t>
      </w:r>
      <w:r>
        <w:rPr>
          <w:w w:val="80"/>
        </w:rPr>
        <w:t>Autazes,</w:t>
      </w:r>
      <w:r>
        <w:rPr/>
        <w:t> </w:t>
      </w:r>
      <w:r>
        <w:rPr>
          <w:w w:val="80"/>
        </w:rPr>
        <w:t>visando</w:t>
      </w:r>
      <w:r>
        <w:rPr/>
        <w:t> </w:t>
      </w:r>
      <w:r>
        <w:rPr>
          <w:w w:val="80"/>
        </w:rPr>
        <w:t>apurar</w:t>
      </w:r>
      <w:r>
        <w:rPr/>
        <w:t> </w:t>
      </w:r>
      <w:r>
        <w:rPr>
          <w:w w:val="80"/>
        </w:rPr>
        <w:t>possíveis</w:t>
      </w:r>
      <w:r>
        <w:rPr/>
        <w:t> </w:t>
      </w:r>
      <w:r>
        <w:rPr>
          <w:w w:val="80"/>
        </w:rPr>
        <w:t>irregularidades</w:t>
      </w:r>
      <w:r>
        <w:rPr/>
        <w:t> </w:t>
      </w:r>
      <w:r>
        <w:rPr>
          <w:w w:val="80"/>
        </w:rPr>
        <w:t>envolvendo</w:t>
      </w:r>
      <w:r>
        <w:rPr/>
        <w:t> </w:t>
      </w:r>
      <w:r>
        <w:rPr>
          <w:w w:val="80"/>
        </w:rPr>
        <w:t>a</w:t>
      </w:r>
      <w:r>
        <w:rPr/>
        <w:t> </w:t>
      </w:r>
      <w:r>
        <w:rPr>
          <w:w w:val="80"/>
        </w:rPr>
        <w:t>implantação </w:t>
      </w:r>
      <w:r>
        <w:rPr>
          <w:w w:val="85"/>
        </w:rPr>
        <w:t>de ferramentas de acessibilidade no sítio eletrônico oficial do órgão. </w:t>
      </w:r>
      <w:r>
        <w:rPr>
          <w:rFonts w:ascii="Arial" w:hAnsi="Arial"/>
          <w:b/>
          <w:w w:val="85"/>
        </w:rPr>
        <w:t>Advogado(s): </w:t>
      </w:r>
      <w:r>
        <w:rPr>
          <w:w w:val="85"/>
        </w:rPr>
        <w:t>Juarez Frazão Rodrigues Júnior - </w:t>
      </w:r>
      <w:r>
        <w:rPr>
          <w:spacing w:val="-2"/>
          <w:w w:val="85"/>
        </w:rPr>
        <w:t>OAB/AM 5851. </w:t>
      </w:r>
      <w:r>
        <w:rPr>
          <w:rFonts w:ascii="Arial" w:hAnsi="Arial"/>
          <w:b/>
          <w:spacing w:val="-2"/>
          <w:w w:val="85"/>
        </w:rPr>
        <w:t>ACÓRDÃO Nº 1039/2024: </w:t>
      </w:r>
      <w:r>
        <w:rPr>
          <w:spacing w:val="-2"/>
          <w:w w:val="85"/>
        </w:rPr>
        <w:t>Vistos, relatados e discutidos estes autos acima identificados,</w:t>
      </w:r>
      <w:r>
        <w:rPr>
          <w:spacing w:val="-1"/>
        </w:rPr>
        <w:t> </w:t>
      </w:r>
      <w:r>
        <w:rPr>
          <w:rFonts w:ascii="Arial" w:hAnsi="Arial"/>
          <w:b/>
          <w:spacing w:val="-2"/>
          <w:w w:val="85"/>
        </w:rPr>
        <w:t>ACORDAM </w:t>
      </w:r>
      <w:r>
        <w:rPr>
          <w:spacing w:val="-2"/>
          <w:w w:val="85"/>
        </w:rPr>
        <w:t>os </w:t>
      </w:r>
      <w:r>
        <w:rPr>
          <w:w w:val="80"/>
        </w:rPr>
        <w:t>Excelentíssimos Senhores Conselheiros do Tribunal de Contas do Estado do Amazonas, reunidos em Sessão do</w:t>
      </w:r>
      <w:r>
        <w:rPr/>
        <w:t> </w:t>
      </w:r>
      <w:r>
        <w:rPr>
          <w:rFonts w:ascii="Arial" w:hAnsi="Arial"/>
          <w:b/>
          <w:w w:val="80"/>
        </w:rPr>
        <w:t>Tribunal </w:t>
      </w:r>
      <w:r>
        <w:rPr>
          <w:rFonts w:ascii="Arial" w:hAnsi="Arial"/>
          <w:b/>
          <w:w w:val="85"/>
        </w:rPr>
        <w:t>Pleno</w:t>
      </w:r>
      <w:r>
        <w:rPr>
          <w:w w:val="85"/>
        </w:rPr>
        <w:t>, no exercício da competência atribuída pelo art. 11, inciso IV, alínea “i”, da Resolução nº 04/2002-TCE/AM, </w:t>
      </w:r>
      <w:r>
        <w:rPr>
          <w:rFonts w:ascii="Arial" w:hAnsi="Arial"/>
          <w:b/>
          <w:w w:val="85"/>
        </w:rPr>
        <w:t>à </w:t>
      </w:r>
      <w:r>
        <w:rPr>
          <w:rFonts w:ascii="Arial" w:hAnsi="Arial"/>
          <w:b/>
          <w:w w:val="80"/>
        </w:rPr>
        <w:t>unanimidade</w:t>
      </w:r>
      <w:r>
        <w:rPr>
          <w:w w:val="80"/>
        </w:rPr>
        <w:t>, nos termos do</w:t>
      </w:r>
      <w:r>
        <w:rPr/>
        <w:t> </w:t>
      </w:r>
      <w:r>
        <w:rPr>
          <w:w w:val="80"/>
        </w:rPr>
        <w:t>voto</w:t>
      </w:r>
      <w:r>
        <w:rPr/>
        <w:t> </w:t>
      </w:r>
      <w:r>
        <w:rPr>
          <w:w w:val="80"/>
        </w:rPr>
        <w:t>do Excelentíssimo Senhor</w:t>
      </w:r>
      <w:r>
        <w:rPr/>
        <w:t> </w:t>
      </w:r>
      <w:r>
        <w:rPr>
          <w:w w:val="80"/>
        </w:rPr>
        <w:t>Conselheiro-Relator,</w:t>
      </w:r>
      <w:r>
        <w:rPr/>
        <w:t> </w:t>
      </w:r>
      <w:r>
        <w:rPr>
          <w:rFonts w:ascii="Arial" w:hAnsi="Arial"/>
          <w:b/>
          <w:w w:val="80"/>
        </w:rPr>
        <w:t>em consonância</w:t>
      </w:r>
      <w:r>
        <w:rPr>
          <w:rFonts w:ascii="Arial" w:hAnsi="Arial"/>
          <w:b/>
        </w:rPr>
        <w:t> </w:t>
      </w:r>
      <w:r>
        <w:rPr>
          <w:w w:val="80"/>
        </w:rPr>
        <w:t>com pronunciamento</w:t>
      </w:r>
      <w:r>
        <w:rPr>
          <w:spacing w:val="40"/>
        </w:rPr>
        <w:t> </w:t>
      </w:r>
      <w:r>
        <w:rPr>
          <w:w w:val="85"/>
        </w:rPr>
        <w:t>do Ministério Público junto a este Tribunal, no sentido de:</w:t>
      </w:r>
      <w:r>
        <w:rPr>
          <w:w w:val="85"/>
        </w:rPr>
        <w:t> </w:t>
      </w:r>
      <w:r>
        <w:rPr>
          <w:rFonts w:ascii="Arial" w:hAnsi="Arial"/>
          <w:b/>
          <w:w w:val="85"/>
        </w:rPr>
        <w:t>9.1. Conhecer</w:t>
      </w:r>
      <w:r>
        <w:rPr>
          <w:rFonts w:ascii="Arial" w:hAnsi="Arial"/>
          <w:b/>
          <w:w w:val="85"/>
        </w:rPr>
        <w:t> </w:t>
      </w:r>
      <w:r>
        <w:rPr>
          <w:w w:val="85"/>
        </w:rPr>
        <w:t>a Representação, com Pedido de Medida Cautelar, formulada pelo Ministério Público de Contas, neste ato representado pela Dra. Fernanda Cantanhede Veiga Mendonça,</w:t>
      </w:r>
      <w:r>
        <w:rPr>
          <w:w w:val="85"/>
        </w:rPr>
        <w:t> Procuradora-Geral,</w:t>
      </w:r>
      <w:r>
        <w:rPr>
          <w:w w:val="85"/>
        </w:rPr>
        <w:t> em</w:t>
      </w:r>
      <w:r>
        <w:rPr>
          <w:w w:val="85"/>
        </w:rPr>
        <w:t> face</w:t>
      </w:r>
      <w:r>
        <w:rPr>
          <w:w w:val="85"/>
        </w:rPr>
        <w:t> da</w:t>
      </w:r>
      <w:r>
        <w:rPr>
          <w:w w:val="85"/>
        </w:rPr>
        <w:t> Câmara</w:t>
      </w:r>
      <w:r>
        <w:rPr>
          <w:w w:val="85"/>
        </w:rPr>
        <w:t> Municipal</w:t>
      </w:r>
      <w:r>
        <w:rPr>
          <w:w w:val="85"/>
        </w:rPr>
        <w:t> de</w:t>
      </w:r>
      <w:r>
        <w:rPr>
          <w:w w:val="85"/>
        </w:rPr>
        <w:t> Autazes,</w:t>
      </w:r>
      <w:r>
        <w:rPr>
          <w:w w:val="85"/>
        </w:rPr>
        <w:t> visando</w:t>
      </w:r>
      <w:r>
        <w:rPr>
          <w:w w:val="85"/>
        </w:rPr>
        <w:t> apurar</w:t>
      </w:r>
      <w:r>
        <w:rPr>
          <w:w w:val="85"/>
        </w:rPr>
        <w:t> possíveis</w:t>
      </w:r>
      <w:r>
        <w:rPr>
          <w:w w:val="85"/>
        </w:rPr>
        <w:t> irregularidades envolvendo a implantação de ferramentas de acessibilidade no sítio eletrônico oficial do Órgão, para, no mérito;</w:t>
      </w:r>
      <w:r>
        <w:rPr>
          <w:w w:val="85"/>
        </w:rPr>
        <w:t> </w:t>
      </w:r>
      <w:r>
        <w:rPr>
          <w:rFonts w:ascii="Arial" w:hAnsi="Arial"/>
          <w:b/>
          <w:w w:val="85"/>
        </w:rPr>
        <w:t>9.2. </w:t>
      </w:r>
      <w:r>
        <w:rPr>
          <w:rFonts w:ascii="Arial" w:hAnsi="Arial"/>
          <w:b/>
          <w:w w:val="80"/>
        </w:rPr>
        <w:t>Julgar Procedente</w:t>
      </w:r>
      <w:r>
        <w:rPr>
          <w:rFonts w:ascii="Arial" w:hAnsi="Arial"/>
          <w:b/>
        </w:rPr>
        <w:t> </w:t>
      </w:r>
      <w:r>
        <w:rPr>
          <w:w w:val="80"/>
        </w:rPr>
        <w:t>a Representação, com Pedido de Medida Cautelar, formulada pelo Ministério Público de Contas, neste</w:t>
      </w:r>
      <w:r>
        <w:rPr/>
        <w:t> </w:t>
      </w:r>
      <w:r>
        <w:rPr>
          <w:w w:val="80"/>
        </w:rPr>
        <w:t>ato representado pela Dra. Fernanda Cantanhede Veiga Mendonça, Procuradora-Geral, em face da Câmara Municipal de </w:t>
      </w:r>
      <w:r>
        <w:rPr>
          <w:w w:val="85"/>
        </w:rPr>
        <w:t>Autazes, visando apurar possíveis irregularidades envolvendo a implantação de ferramentas de acessibilidade no sítio eletrônico oficial do Órgão, uma vez que à época da instauração do presente feito o Portal da Câmara Municipal de </w:t>
      </w:r>
      <w:r>
        <w:rPr>
          <w:w w:val="90"/>
        </w:rPr>
        <w:t>Autazes</w:t>
      </w:r>
      <w:r>
        <w:rPr>
          <w:spacing w:val="-10"/>
          <w:w w:val="90"/>
        </w:rPr>
        <w:t> </w:t>
      </w:r>
      <w:r>
        <w:rPr>
          <w:w w:val="90"/>
        </w:rPr>
        <w:t>encontrava-se</w:t>
      </w:r>
      <w:r>
        <w:rPr>
          <w:spacing w:val="-10"/>
          <w:w w:val="90"/>
        </w:rPr>
        <w:t> </w:t>
      </w:r>
      <w:r>
        <w:rPr>
          <w:w w:val="90"/>
        </w:rPr>
        <w:t>desatualizado,</w:t>
      </w:r>
      <w:r>
        <w:rPr>
          <w:spacing w:val="-10"/>
          <w:w w:val="90"/>
        </w:rPr>
        <w:t> </w:t>
      </w:r>
      <w:r>
        <w:rPr>
          <w:w w:val="90"/>
        </w:rPr>
        <w:t>em</w:t>
      </w:r>
      <w:r>
        <w:rPr>
          <w:spacing w:val="-10"/>
          <w:w w:val="90"/>
        </w:rPr>
        <w:t> </w:t>
      </w:r>
      <w:r>
        <w:rPr>
          <w:w w:val="90"/>
        </w:rPr>
        <w:t>violação</w:t>
      </w:r>
      <w:r>
        <w:rPr>
          <w:spacing w:val="-10"/>
          <w:w w:val="90"/>
        </w:rPr>
        <w:t> </w:t>
      </w:r>
      <w:r>
        <w:rPr>
          <w:w w:val="90"/>
        </w:rPr>
        <w:t>aos</w:t>
      </w:r>
      <w:r>
        <w:rPr>
          <w:spacing w:val="-11"/>
          <w:w w:val="90"/>
        </w:rPr>
        <w:t> </w:t>
      </w:r>
      <w:r>
        <w:rPr>
          <w:w w:val="90"/>
        </w:rPr>
        <w:t>arts.</w:t>
      </w:r>
      <w:r>
        <w:rPr>
          <w:spacing w:val="-10"/>
          <w:w w:val="90"/>
        </w:rPr>
        <w:t> </w:t>
      </w:r>
      <w:r>
        <w:rPr>
          <w:w w:val="90"/>
        </w:rPr>
        <w:t>5º,</w:t>
      </w:r>
      <w:r>
        <w:rPr>
          <w:spacing w:val="-10"/>
          <w:w w:val="90"/>
        </w:rPr>
        <w:t> </w:t>
      </w:r>
      <w:r>
        <w:rPr>
          <w:w w:val="90"/>
        </w:rPr>
        <w:t>XXXIII</w:t>
      </w:r>
      <w:r>
        <w:rPr>
          <w:spacing w:val="-10"/>
          <w:w w:val="90"/>
        </w:rPr>
        <w:t> </w:t>
      </w:r>
      <w:r>
        <w:rPr>
          <w:w w:val="90"/>
        </w:rPr>
        <w:t>da</w:t>
      </w:r>
      <w:r>
        <w:rPr>
          <w:spacing w:val="-10"/>
          <w:w w:val="90"/>
        </w:rPr>
        <w:t> </w:t>
      </w:r>
      <w:r>
        <w:rPr>
          <w:w w:val="90"/>
        </w:rPr>
        <w:t>CRFB/88;</w:t>
      </w:r>
      <w:r>
        <w:rPr>
          <w:spacing w:val="-10"/>
          <w:w w:val="90"/>
        </w:rPr>
        <w:t> </w:t>
      </w:r>
      <w:r>
        <w:rPr>
          <w:w w:val="90"/>
        </w:rPr>
        <w:t>6º,</w:t>
      </w:r>
      <w:r>
        <w:rPr>
          <w:spacing w:val="-10"/>
          <w:w w:val="90"/>
        </w:rPr>
        <w:t> </w:t>
      </w:r>
      <w:r>
        <w:rPr>
          <w:w w:val="90"/>
        </w:rPr>
        <w:t>I,</w:t>
      </w:r>
      <w:r>
        <w:rPr>
          <w:spacing w:val="-10"/>
          <w:w w:val="90"/>
        </w:rPr>
        <w:t> </w:t>
      </w:r>
      <w:r>
        <w:rPr>
          <w:w w:val="90"/>
        </w:rPr>
        <w:t>8º,</w:t>
      </w:r>
      <w:r>
        <w:rPr>
          <w:spacing w:val="-10"/>
          <w:w w:val="90"/>
        </w:rPr>
        <w:t> </w:t>
      </w:r>
      <w:r>
        <w:rPr>
          <w:rFonts w:ascii="Arial" w:hAnsi="Arial"/>
          <w:i/>
          <w:w w:val="90"/>
        </w:rPr>
        <w:t>caput</w:t>
      </w:r>
      <w:r>
        <w:rPr>
          <w:rFonts w:ascii="Arial" w:hAnsi="Arial"/>
          <w:i/>
          <w:spacing w:val="-10"/>
          <w:w w:val="90"/>
        </w:rPr>
        <w:t> </w:t>
      </w:r>
      <w:r>
        <w:rPr>
          <w:w w:val="90"/>
        </w:rPr>
        <w:t>e</w:t>
      </w:r>
      <w:r>
        <w:rPr>
          <w:spacing w:val="-10"/>
          <w:w w:val="90"/>
        </w:rPr>
        <w:t> </w:t>
      </w:r>
      <w:r>
        <w:rPr>
          <w:w w:val="90"/>
        </w:rPr>
        <w:t>§2º</w:t>
      </w:r>
      <w:r>
        <w:rPr>
          <w:spacing w:val="-10"/>
          <w:w w:val="90"/>
        </w:rPr>
        <w:t> </w:t>
      </w:r>
      <w:r>
        <w:rPr>
          <w:w w:val="90"/>
        </w:rPr>
        <w:t>da</w:t>
      </w:r>
      <w:r>
        <w:rPr>
          <w:spacing w:val="-10"/>
          <w:w w:val="90"/>
        </w:rPr>
        <w:t> </w:t>
      </w:r>
      <w:r>
        <w:rPr>
          <w:w w:val="90"/>
        </w:rPr>
        <w:t>Lei</w:t>
      </w:r>
      <w:r>
        <w:rPr>
          <w:spacing w:val="-10"/>
          <w:w w:val="90"/>
        </w:rPr>
        <w:t> </w:t>
      </w:r>
      <w:r>
        <w:rPr>
          <w:w w:val="90"/>
        </w:rPr>
        <w:t>nº </w:t>
      </w:r>
      <w:r>
        <w:rPr>
          <w:w w:val="85"/>
        </w:rPr>
        <w:t>12.527/2011; 3º, I, III, IV, alíneas</w:t>
      </w:r>
      <w:r>
        <w:rPr>
          <w:spacing w:val="-1"/>
          <w:w w:val="85"/>
        </w:rPr>
        <w:t> </w:t>
      </w:r>
      <w:r>
        <w:rPr>
          <w:w w:val="85"/>
        </w:rPr>
        <w:t>d e f, e V, da Lei</w:t>
      </w:r>
      <w:r>
        <w:rPr>
          <w:spacing w:val="-1"/>
          <w:w w:val="85"/>
        </w:rPr>
        <w:t> </w:t>
      </w:r>
      <w:r>
        <w:rPr>
          <w:w w:val="85"/>
        </w:rPr>
        <w:t>nº</w:t>
      </w:r>
      <w:r>
        <w:rPr>
          <w:spacing w:val="-1"/>
          <w:w w:val="85"/>
        </w:rPr>
        <w:t> </w:t>
      </w:r>
      <w:r>
        <w:rPr>
          <w:w w:val="85"/>
        </w:rPr>
        <w:t>13.146/2015; e 56 e 63,</w:t>
      </w:r>
      <w:r>
        <w:rPr/>
        <w:t> </w:t>
      </w:r>
      <w:r>
        <w:rPr>
          <w:rFonts w:ascii="Arial" w:hAnsi="Arial"/>
          <w:i/>
          <w:w w:val="85"/>
        </w:rPr>
        <w:t>caput </w:t>
      </w:r>
      <w:r>
        <w:rPr>
          <w:w w:val="85"/>
        </w:rPr>
        <w:t>e §1º</w:t>
      </w:r>
      <w:r>
        <w:rPr>
          <w:spacing w:val="-1"/>
          <w:w w:val="85"/>
        </w:rPr>
        <w:t> </w:t>
      </w:r>
      <w:r>
        <w:rPr>
          <w:w w:val="85"/>
        </w:rPr>
        <w:t>da Lei</w:t>
      </w:r>
      <w:r>
        <w:rPr>
          <w:spacing w:val="-1"/>
          <w:w w:val="85"/>
        </w:rPr>
        <w:t> </w:t>
      </w:r>
      <w:r>
        <w:rPr>
          <w:w w:val="85"/>
        </w:rPr>
        <w:t>Estadual</w:t>
      </w:r>
      <w:r>
        <w:rPr>
          <w:spacing w:val="-1"/>
          <w:w w:val="85"/>
        </w:rPr>
        <w:t> </w:t>
      </w:r>
      <w:r>
        <w:rPr>
          <w:w w:val="85"/>
        </w:rPr>
        <w:t>nº 241/2015; </w:t>
      </w:r>
      <w:r>
        <w:rPr>
          <w:w w:val="90"/>
        </w:rPr>
        <w:t>todavia,</w:t>
      </w:r>
      <w:r>
        <w:rPr>
          <w:w w:val="90"/>
        </w:rPr>
        <w:t> sem</w:t>
      </w:r>
      <w:r>
        <w:rPr>
          <w:w w:val="90"/>
        </w:rPr>
        <w:t> aplicação</w:t>
      </w:r>
      <w:r>
        <w:rPr>
          <w:w w:val="90"/>
        </w:rPr>
        <w:t> de</w:t>
      </w:r>
      <w:r>
        <w:rPr>
          <w:w w:val="90"/>
        </w:rPr>
        <w:t> multa</w:t>
      </w:r>
      <w:r>
        <w:rPr>
          <w:w w:val="90"/>
        </w:rPr>
        <w:t> ao</w:t>
      </w:r>
      <w:r>
        <w:rPr>
          <w:w w:val="90"/>
        </w:rPr>
        <w:t> gestor,</w:t>
      </w:r>
      <w:r>
        <w:rPr>
          <w:w w:val="90"/>
        </w:rPr>
        <w:t> haja</w:t>
      </w:r>
      <w:r>
        <w:rPr>
          <w:w w:val="90"/>
        </w:rPr>
        <w:t> vista</w:t>
      </w:r>
      <w:r>
        <w:rPr>
          <w:w w:val="90"/>
        </w:rPr>
        <w:t> a</w:t>
      </w:r>
      <w:r>
        <w:rPr>
          <w:w w:val="90"/>
        </w:rPr>
        <w:t> adequação</w:t>
      </w:r>
      <w:r>
        <w:rPr>
          <w:w w:val="90"/>
        </w:rPr>
        <w:t> do</w:t>
      </w:r>
      <w:r>
        <w:rPr>
          <w:w w:val="90"/>
        </w:rPr>
        <w:t> Portal</w:t>
      </w:r>
      <w:r>
        <w:rPr>
          <w:w w:val="90"/>
        </w:rPr>
        <w:t> ao</w:t>
      </w:r>
      <w:r>
        <w:rPr>
          <w:w w:val="90"/>
        </w:rPr>
        <w:t> longo</w:t>
      </w:r>
      <w:r>
        <w:rPr>
          <w:w w:val="90"/>
        </w:rPr>
        <w:t> da</w:t>
      </w:r>
      <w:r>
        <w:rPr>
          <w:w w:val="90"/>
        </w:rPr>
        <w:t> Instrução</w:t>
      </w:r>
      <w:r>
        <w:rPr>
          <w:w w:val="90"/>
        </w:rPr>
        <w:t> Processual, </w:t>
      </w:r>
      <w:r>
        <w:rPr>
          <w:spacing w:val="-2"/>
          <w:w w:val="90"/>
        </w:rPr>
        <w:t>evidenciando-se,</w:t>
      </w:r>
      <w:r>
        <w:rPr>
          <w:spacing w:val="-2"/>
          <w:w w:val="90"/>
        </w:rPr>
        <w:t> assim,</w:t>
      </w:r>
      <w:r>
        <w:rPr>
          <w:spacing w:val="-2"/>
          <w:w w:val="90"/>
        </w:rPr>
        <w:t> conduta,</w:t>
      </w:r>
      <w:r>
        <w:rPr>
          <w:spacing w:val="-2"/>
          <w:w w:val="90"/>
        </w:rPr>
        <w:t> proativa</w:t>
      </w:r>
      <w:r>
        <w:rPr>
          <w:spacing w:val="-2"/>
          <w:w w:val="90"/>
        </w:rPr>
        <w:t> do</w:t>
      </w:r>
      <w:r>
        <w:rPr>
          <w:spacing w:val="-2"/>
          <w:w w:val="90"/>
        </w:rPr>
        <w:t> Interessado;</w:t>
      </w:r>
      <w:r>
        <w:rPr>
          <w:spacing w:val="-2"/>
          <w:w w:val="90"/>
        </w:rPr>
        <w:t> </w:t>
      </w:r>
      <w:r>
        <w:rPr>
          <w:rFonts w:ascii="Arial" w:hAnsi="Arial"/>
          <w:b/>
          <w:spacing w:val="-2"/>
          <w:w w:val="90"/>
        </w:rPr>
        <w:t>9.3.</w:t>
      </w:r>
      <w:r>
        <w:rPr>
          <w:rFonts w:ascii="Arial" w:hAnsi="Arial"/>
          <w:b/>
          <w:spacing w:val="-2"/>
          <w:w w:val="90"/>
        </w:rPr>
        <w:t> Recomendar</w:t>
      </w:r>
      <w:r>
        <w:rPr>
          <w:rFonts w:ascii="Arial" w:hAnsi="Arial"/>
          <w:b/>
          <w:spacing w:val="-2"/>
          <w:w w:val="90"/>
        </w:rPr>
        <w:t> </w:t>
      </w:r>
      <w:r>
        <w:rPr>
          <w:spacing w:val="-2"/>
          <w:w w:val="90"/>
        </w:rPr>
        <w:t>à</w:t>
      </w:r>
      <w:r>
        <w:rPr>
          <w:spacing w:val="-2"/>
          <w:w w:val="90"/>
        </w:rPr>
        <w:t> Câmara</w:t>
      </w:r>
      <w:r>
        <w:rPr>
          <w:spacing w:val="-2"/>
          <w:w w:val="90"/>
        </w:rPr>
        <w:t> Municipal</w:t>
      </w:r>
      <w:r>
        <w:rPr>
          <w:spacing w:val="-2"/>
          <w:w w:val="90"/>
        </w:rPr>
        <w:t> de</w:t>
      </w:r>
      <w:r>
        <w:rPr>
          <w:spacing w:val="-2"/>
          <w:w w:val="90"/>
        </w:rPr>
        <w:t> Autazes</w:t>
      </w:r>
      <w:r>
        <w:rPr>
          <w:spacing w:val="-2"/>
          <w:w w:val="90"/>
        </w:rPr>
        <w:t> que </w:t>
      </w:r>
      <w:r>
        <w:rPr>
          <w:w w:val="85"/>
        </w:rPr>
        <w:t>implemente um “gadget”</w:t>
      </w:r>
      <w:r>
        <w:rPr>
          <w:spacing w:val="-2"/>
          <w:w w:val="85"/>
        </w:rPr>
        <w:t> </w:t>
      </w:r>
      <w:r>
        <w:rPr>
          <w:w w:val="85"/>
        </w:rPr>
        <w:t>ou ferramenta semelhante que indique</w:t>
      </w:r>
      <w:r>
        <w:rPr>
          <w:spacing w:val="-1"/>
          <w:w w:val="85"/>
        </w:rPr>
        <w:t> </w:t>
      </w:r>
      <w:r>
        <w:rPr>
          <w:w w:val="85"/>
        </w:rPr>
        <w:t>expressa e visualmente o “leitor de tela”</w:t>
      </w:r>
      <w:r>
        <w:rPr>
          <w:spacing w:val="-2"/>
          <w:w w:val="85"/>
        </w:rPr>
        <w:t> </w:t>
      </w:r>
      <w:r>
        <w:rPr>
          <w:w w:val="85"/>
        </w:rPr>
        <w:t>para que haja maior facilidade no manuseio apoiado por parte dos usuários com deficiência visual no sítio eletrônico oficial; </w:t>
      </w:r>
      <w:r>
        <w:rPr>
          <w:rFonts w:ascii="Arial" w:hAnsi="Arial"/>
          <w:b/>
          <w:w w:val="85"/>
        </w:rPr>
        <w:t>9.4. Dar ciência </w:t>
      </w:r>
      <w:r>
        <w:rPr>
          <w:w w:val="85"/>
        </w:rPr>
        <w:t>dos termos do </w:t>
      </w:r>
      <w:r>
        <w:rPr>
          <w:rFonts w:ascii="Arial" w:hAnsi="Arial"/>
          <w:i/>
          <w:w w:val="85"/>
        </w:rPr>
        <w:t>decisum </w:t>
      </w:r>
      <w:r>
        <w:rPr>
          <w:w w:val="85"/>
        </w:rPr>
        <w:t>à Câmara Municipal de Autazes, representada pelo Sr. Markcley Lima de Araújo, nos </w:t>
      </w:r>
      <w:r>
        <w:rPr>
          <w:w w:val="80"/>
        </w:rPr>
        <w:t>termos regimentais, devendo ser remetida em anexo cópia do Relatório/Voto e do Acórdão;</w:t>
      </w:r>
      <w:r>
        <w:rPr/>
        <w:t> </w:t>
      </w:r>
      <w:r>
        <w:rPr>
          <w:rFonts w:ascii="Arial" w:hAnsi="Arial"/>
          <w:b/>
          <w:w w:val="80"/>
        </w:rPr>
        <w:t>9.5. Arquivar </w:t>
      </w:r>
      <w:r>
        <w:rPr>
          <w:w w:val="80"/>
        </w:rPr>
        <w:t>os autos, após </w:t>
      </w:r>
      <w:r>
        <w:rPr>
          <w:w w:val="85"/>
        </w:rPr>
        <w:t>cumprido</w:t>
      </w:r>
      <w:r>
        <w:rPr>
          <w:spacing w:val="-7"/>
          <w:w w:val="85"/>
        </w:rPr>
        <w:t> </w:t>
      </w:r>
      <w:r>
        <w:rPr>
          <w:w w:val="85"/>
        </w:rPr>
        <w:t>integralmente</w:t>
      </w:r>
      <w:r>
        <w:rPr>
          <w:spacing w:val="-7"/>
          <w:w w:val="85"/>
        </w:rPr>
        <w:t> </w:t>
      </w:r>
      <w:r>
        <w:rPr>
          <w:w w:val="85"/>
        </w:rPr>
        <w:t>o</w:t>
      </w:r>
      <w:r>
        <w:rPr>
          <w:spacing w:val="-6"/>
          <w:w w:val="85"/>
        </w:rPr>
        <w:t> </w:t>
      </w:r>
      <w:r>
        <w:rPr>
          <w:w w:val="85"/>
        </w:rPr>
        <w:t>decisório,</w:t>
      </w:r>
      <w:r>
        <w:rPr>
          <w:spacing w:val="-7"/>
          <w:w w:val="85"/>
        </w:rPr>
        <w:t> </w:t>
      </w:r>
      <w:r>
        <w:rPr>
          <w:w w:val="85"/>
        </w:rPr>
        <w:t>nos</w:t>
      </w:r>
      <w:r>
        <w:rPr>
          <w:spacing w:val="-7"/>
          <w:w w:val="85"/>
        </w:rPr>
        <w:t> </w:t>
      </w:r>
      <w:r>
        <w:rPr>
          <w:w w:val="85"/>
        </w:rPr>
        <w:t>termos</w:t>
      </w:r>
      <w:r>
        <w:rPr>
          <w:spacing w:val="-6"/>
          <w:w w:val="85"/>
        </w:rPr>
        <w:t> </w:t>
      </w:r>
      <w:r>
        <w:rPr>
          <w:w w:val="85"/>
        </w:rPr>
        <w:t>regimentais.</w:t>
      </w:r>
      <w:r>
        <w:rPr>
          <w:spacing w:val="-7"/>
          <w:w w:val="85"/>
        </w:rPr>
        <w:t> </w:t>
      </w:r>
      <w:r>
        <w:rPr>
          <w:rFonts w:ascii="Arial" w:hAnsi="Arial"/>
          <w:b/>
          <w:w w:val="85"/>
        </w:rPr>
        <w:t>Especificação</w:t>
      </w:r>
      <w:r>
        <w:rPr>
          <w:rFonts w:ascii="Arial" w:hAnsi="Arial"/>
          <w:b/>
          <w:spacing w:val="-7"/>
          <w:w w:val="85"/>
        </w:rPr>
        <w:t> </w:t>
      </w:r>
      <w:r>
        <w:rPr>
          <w:rFonts w:ascii="Arial" w:hAnsi="Arial"/>
          <w:b/>
          <w:w w:val="85"/>
        </w:rPr>
        <w:t>do</w:t>
      </w:r>
      <w:r>
        <w:rPr>
          <w:rFonts w:ascii="Arial" w:hAnsi="Arial"/>
          <w:b/>
          <w:spacing w:val="-7"/>
          <w:w w:val="85"/>
        </w:rPr>
        <w:t> </w:t>
      </w:r>
      <w:r>
        <w:rPr>
          <w:rFonts w:ascii="Arial" w:hAnsi="Arial"/>
          <w:b/>
          <w:w w:val="85"/>
        </w:rPr>
        <w:t>quórum:</w:t>
      </w:r>
      <w:r>
        <w:rPr>
          <w:rFonts w:ascii="Arial" w:hAnsi="Arial"/>
          <w:b/>
          <w:spacing w:val="-6"/>
          <w:w w:val="85"/>
        </w:rPr>
        <w:t> </w:t>
      </w:r>
      <w:r>
        <w:rPr>
          <w:w w:val="85"/>
        </w:rPr>
        <w:t>Conselheiros:</w:t>
      </w:r>
      <w:r>
        <w:rPr>
          <w:spacing w:val="-7"/>
          <w:w w:val="85"/>
        </w:rPr>
        <w:t> </w:t>
      </w:r>
      <w:r>
        <w:rPr>
          <w:w w:val="85"/>
        </w:rPr>
        <w:t>Yara</w:t>
      </w:r>
      <w:r>
        <w:rPr>
          <w:spacing w:val="-7"/>
          <w:w w:val="85"/>
        </w:rPr>
        <w:t> </w:t>
      </w:r>
      <w:r>
        <w:rPr>
          <w:w w:val="85"/>
        </w:rPr>
        <w:t>Amazônia </w:t>
      </w:r>
      <w:r>
        <w:rPr>
          <w:w w:val="80"/>
        </w:rPr>
        <w:t>Lins</w:t>
      </w:r>
      <w:r>
        <w:rPr/>
        <w:t> </w:t>
      </w:r>
      <w:r>
        <w:rPr>
          <w:w w:val="80"/>
        </w:rPr>
        <w:t>Rodrigues</w:t>
      </w:r>
      <w:r>
        <w:rPr/>
        <w:t> </w:t>
      </w:r>
      <w:r>
        <w:rPr>
          <w:w w:val="80"/>
        </w:rPr>
        <w:t>dos</w:t>
      </w:r>
      <w:r>
        <w:rPr/>
        <w:t> </w:t>
      </w:r>
      <w:r>
        <w:rPr>
          <w:w w:val="80"/>
        </w:rPr>
        <w:t>Santos</w:t>
      </w:r>
      <w:r>
        <w:rPr/>
        <w:t> </w:t>
      </w:r>
      <w:r>
        <w:rPr>
          <w:w w:val="80"/>
        </w:rPr>
        <w:t>(Presidente),</w:t>
      </w:r>
      <w:r>
        <w:rPr/>
        <w:t> </w:t>
      </w:r>
      <w:r>
        <w:rPr>
          <w:w w:val="80"/>
        </w:rPr>
        <w:t>Júlio</w:t>
      </w:r>
      <w:r>
        <w:rPr/>
        <w:t> </w:t>
      </w:r>
      <w:r>
        <w:rPr>
          <w:w w:val="80"/>
        </w:rPr>
        <w:t>Assis</w:t>
      </w:r>
      <w:r>
        <w:rPr/>
        <w:t> </w:t>
      </w:r>
      <w:r>
        <w:rPr>
          <w:w w:val="80"/>
        </w:rPr>
        <w:t>Corrêa</w:t>
      </w:r>
      <w:r>
        <w:rPr/>
        <w:t> </w:t>
      </w:r>
      <w:r>
        <w:rPr>
          <w:w w:val="80"/>
        </w:rPr>
        <w:t>Pinheiro,</w:t>
      </w:r>
      <w:r>
        <w:rPr/>
        <w:t> </w:t>
      </w:r>
      <w:r>
        <w:rPr>
          <w:w w:val="80"/>
        </w:rPr>
        <w:t>Érico</w:t>
      </w:r>
      <w:r>
        <w:rPr/>
        <w:t> </w:t>
      </w:r>
      <w:r>
        <w:rPr>
          <w:w w:val="80"/>
        </w:rPr>
        <w:t>Xavier</w:t>
      </w:r>
      <w:r>
        <w:rPr/>
        <w:t> </w:t>
      </w:r>
      <w:r>
        <w:rPr>
          <w:w w:val="80"/>
        </w:rPr>
        <w:t>Desterro</w:t>
      </w:r>
      <w:r>
        <w:rPr/>
        <w:t> </w:t>
      </w:r>
      <w:r>
        <w:rPr>
          <w:w w:val="80"/>
        </w:rPr>
        <w:t>e</w:t>
      </w:r>
      <w:r>
        <w:rPr/>
        <w:t> </w:t>
      </w:r>
      <w:r>
        <w:rPr>
          <w:w w:val="80"/>
        </w:rPr>
        <w:t>Silva,</w:t>
      </w:r>
      <w:r>
        <w:rPr/>
        <w:t> </w:t>
      </w:r>
      <w:r>
        <w:rPr>
          <w:w w:val="80"/>
        </w:rPr>
        <w:t>Mario</w:t>
      </w:r>
      <w:r>
        <w:rPr/>
        <w:t> </w:t>
      </w:r>
      <w:r>
        <w:rPr>
          <w:w w:val="80"/>
        </w:rPr>
        <w:t>Manoel</w:t>
      </w:r>
      <w:r>
        <w:rPr/>
        <w:t> </w:t>
      </w:r>
      <w:r>
        <w:rPr>
          <w:w w:val="80"/>
        </w:rPr>
        <w:t>Coelho</w:t>
      </w:r>
      <w:r>
        <w:rPr>
          <w:spacing w:val="40"/>
        </w:rPr>
        <w:t> </w:t>
      </w:r>
      <w:r>
        <w:rPr>
          <w:w w:val="80"/>
        </w:rPr>
        <w:t>de Mello, Josué</w:t>
      </w:r>
      <w:r>
        <w:rPr/>
        <w:t> </w:t>
      </w:r>
      <w:r>
        <w:rPr>
          <w:w w:val="80"/>
        </w:rPr>
        <w:t>Cláudio de Souza Neto, Luis Fabian Pereira Barbosa e Mário José de Moraes Costa Filho (Convocado).</w:t>
      </w:r>
    </w:p>
    <w:p>
      <w:pPr>
        <w:pStyle w:val="BodyText"/>
        <w:spacing w:before="184"/>
        <w:ind w:right="135"/>
      </w:pPr>
      <w:r>
        <w:rPr>
          <w:rFonts w:ascii="Arial" w:hAnsi="Arial"/>
          <w:b/>
          <w:w w:val="80"/>
        </w:rPr>
        <w:t>PROCESSO Nº 10.580/2024 </w:t>
      </w:r>
      <w:r>
        <w:rPr>
          <w:w w:val="80"/>
        </w:rPr>
        <w:t>- Representação interposta pelo Ministério Público de Contas (MPC) em desfavor da Câmara </w:t>
      </w:r>
      <w:r>
        <w:rPr>
          <w:w w:val="90"/>
        </w:rPr>
        <w:t>Municipal</w:t>
      </w:r>
      <w:r>
        <w:rPr>
          <w:w w:val="90"/>
        </w:rPr>
        <w:t> de</w:t>
      </w:r>
      <w:r>
        <w:rPr>
          <w:w w:val="90"/>
        </w:rPr>
        <w:t> Manacapuru,</w:t>
      </w:r>
      <w:r>
        <w:rPr>
          <w:w w:val="90"/>
        </w:rPr>
        <w:t> visando</w:t>
      </w:r>
      <w:r>
        <w:rPr>
          <w:w w:val="90"/>
        </w:rPr>
        <w:t> apurar</w:t>
      </w:r>
      <w:r>
        <w:rPr>
          <w:w w:val="90"/>
        </w:rPr>
        <w:t> possíveis</w:t>
      </w:r>
      <w:r>
        <w:rPr>
          <w:w w:val="90"/>
        </w:rPr>
        <w:t> irregularidades</w:t>
      </w:r>
      <w:r>
        <w:rPr>
          <w:w w:val="90"/>
        </w:rPr>
        <w:t> acerca</w:t>
      </w:r>
      <w:r>
        <w:rPr>
          <w:w w:val="90"/>
        </w:rPr>
        <w:t> da</w:t>
      </w:r>
      <w:r>
        <w:rPr>
          <w:w w:val="90"/>
        </w:rPr>
        <w:t> implantação</w:t>
      </w:r>
      <w:r>
        <w:rPr>
          <w:w w:val="90"/>
        </w:rPr>
        <w:t> de</w:t>
      </w:r>
      <w:r>
        <w:rPr>
          <w:w w:val="90"/>
        </w:rPr>
        <w:t> ferramentas</w:t>
      </w:r>
      <w:r>
        <w:rPr>
          <w:w w:val="90"/>
        </w:rPr>
        <w:t> de </w:t>
      </w:r>
      <w:r>
        <w:rPr>
          <w:w w:val="80"/>
        </w:rPr>
        <w:t>acessibilidade no sítio eletrônico oficial do órgão.</w:t>
      </w:r>
      <w:r>
        <w:rPr/>
        <w:t> </w:t>
      </w:r>
      <w:r>
        <w:rPr>
          <w:rFonts w:ascii="Arial" w:hAnsi="Arial"/>
          <w:b/>
          <w:w w:val="80"/>
        </w:rPr>
        <w:t>Advogado(s): </w:t>
      </w:r>
      <w:r>
        <w:rPr>
          <w:w w:val="80"/>
        </w:rPr>
        <w:t>Gianlucca André Lopes - OAB/AM 16792. </w:t>
      </w:r>
      <w:r>
        <w:rPr>
          <w:rFonts w:ascii="Arial" w:hAnsi="Arial"/>
          <w:b/>
          <w:w w:val="80"/>
        </w:rPr>
        <w:t>ACÓRDÃO Nº </w:t>
      </w:r>
      <w:r>
        <w:rPr>
          <w:rFonts w:ascii="Arial" w:hAnsi="Arial"/>
          <w:b/>
          <w:w w:val="85"/>
        </w:rPr>
        <w:t>1040/2024: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 Conselheiros</w:t>
      </w:r>
      <w:r>
        <w:rPr>
          <w:spacing w:val="-2"/>
          <w:w w:val="85"/>
        </w:rPr>
        <w:t> </w:t>
      </w:r>
      <w:r>
        <w:rPr>
          <w:w w:val="85"/>
        </w:rPr>
        <w:t>do</w:t>
      </w:r>
      <w:r>
        <w:rPr>
          <w:spacing w:val="-2"/>
          <w:w w:val="85"/>
        </w:rPr>
        <w:t> </w:t>
      </w:r>
      <w:r>
        <w:rPr>
          <w:w w:val="85"/>
        </w:rPr>
        <w:t>Tribunal</w:t>
      </w:r>
      <w:r>
        <w:rPr>
          <w:spacing w:val="-2"/>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2"/>
          <w:w w:val="85"/>
        </w:rPr>
        <w:t> </w:t>
      </w:r>
      <w:r>
        <w:rPr>
          <w:w w:val="85"/>
        </w:rPr>
        <w:t>em</w:t>
      </w:r>
      <w:r>
        <w:rPr>
          <w:spacing w:val="-2"/>
          <w:w w:val="85"/>
        </w:rPr>
        <w:t> </w:t>
      </w:r>
      <w:r>
        <w:rPr>
          <w:w w:val="85"/>
        </w:rPr>
        <w:t>Sessão</w:t>
      </w:r>
      <w:r>
        <w:rPr>
          <w:spacing w:val="-2"/>
          <w:w w:val="85"/>
        </w:rPr>
        <w:t> </w:t>
      </w:r>
      <w:r>
        <w:rPr>
          <w:w w:val="85"/>
        </w:rPr>
        <w:t>do</w:t>
      </w:r>
      <w:r>
        <w:rPr>
          <w:spacing w:val="-3"/>
        </w:rPr>
        <w:t>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3"/>
          <w:w w:val="85"/>
        </w:rPr>
        <w:t> </w:t>
      </w:r>
      <w:r>
        <w:rPr>
          <w:w w:val="85"/>
        </w:rPr>
        <w:t>exercício</w:t>
      </w:r>
      <w:r>
        <w:rPr>
          <w:spacing w:val="-3"/>
          <w:w w:val="85"/>
        </w:rPr>
        <w:t> </w:t>
      </w:r>
      <w:r>
        <w:rPr>
          <w:w w:val="85"/>
        </w:rPr>
        <w:t>da </w:t>
      </w:r>
      <w:r>
        <w:rPr>
          <w:w w:val="80"/>
        </w:rPr>
        <w:t>competência atribuída pelo art. 11, inciso IV, alínea “i”, da Resolução nº 04/2002-TCE/AM, </w:t>
      </w:r>
      <w:r>
        <w:rPr>
          <w:rFonts w:ascii="Arial" w:hAnsi="Arial"/>
          <w:b/>
          <w:w w:val="80"/>
        </w:rPr>
        <w:t>à unanimidade</w:t>
      </w:r>
      <w:r>
        <w:rPr>
          <w:w w:val="80"/>
        </w:rPr>
        <w:t>, nos termos do </w:t>
      </w:r>
      <w:r>
        <w:rPr>
          <w:w w:val="85"/>
        </w:rPr>
        <w:t>voto</w:t>
      </w:r>
      <w:r>
        <w:rPr>
          <w:spacing w:val="-7"/>
          <w:w w:val="85"/>
        </w:rPr>
        <w:t> </w:t>
      </w:r>
      <w:r>
        <w:rPr>
          <w:w w:val="85"/>
        </w:rPr>
        <w:t>do</w:t>
      </w:r>
      <w:r>
        <w:rPr>
          <w:spacing w:val="-7"/>
          <w:w w:val="85"/>
        </w:rPr>
        <w:t> </w:t>
      </w:r>
      <w:r>
        <w:rPr>
          <w:w w:val="85"/>
        </w:rPr>
        <w:t>Excelentíssimo</w:t>
      </w:r>
      <w:r>
        <w:rPr>
          <w:spacing w:val="-6"/>
          <w:w w:val="85"/>
        </w:rPr>
        <w:t> </w:t>
      </w:r>
      <w:r>
        <w:rPr>
          <w:w w:val="85"/>
        </w:rPr>
        <w:t>Senhor</w:t>
      </w:r>
      <w:r>
        <w:rPr>
          <w:spacing w:val="-7"/>
          <w:w w:val="85"/>
        </w:rPr>
        <w:t> </w:t>
      </w:r>
      <w:r>
        <w:rPr>
          <w:w w:val="85"/>
        </w:rPr>
        <w:t>Conselheiro-Relator,</w:t>
      </w:r>
      <w:r>
        <w:rPr>
          <w:spacing w:val="-7"/>
          <w:w w:val="85"/>
        </w:rPr>
        <w:t> </w:t>
      </w:r>
      <w:r>
        <w:rPr>
          <w:rFonts w:ascii="Arial" w:hAnsi="Arial"/>
          <w:b/>
          <w:w w:val="85"/>
        </w:rPr>
        <w:t>em</w:t>
      </w:r>
      <w:r>
        <w:rPr>
          <w:rFonts w:ascii="Arial" w:hAnsi="Arial"/>
          <w:b/>
          <w:spacing w:val="-6"/>
          <w:w w:val="85"/>
        </w:rPr>
        <w:t> </w:t>
      </w:r>
      <w:r>
        <w:rPr>
          <w:rFonts w:ascii="Arial" w:hAnsi="Arial"/>
          <w:b/>
          <w:w w:val="85"/>
        </w:rPr>
        <w:t>divergência</w:t>
      </w:r>
      <w:r>
        <w:rPr>
          <w:rFonts w:ascii="Arial" w:hAnsi="Arial"/>
          <w:b/>
          <w:spacing w:val="-7"/>
          <w:w w:val="85"/>
        </w:rPr>
        <w:t> </w:t>
      </w:r>
      <w:r>
        <w:rPr>
          <w:w w:val="85"/>
        </w:rPr>
        <w:t>com</w:t>
      </w:r>
      <w:r>
        <w:rPr>
          <w:spacing w:val="-7"/>
          <w:w w:val="85"/>
        </w:rPr>
        <w:t> </w:t>
      </w:r>
      <w:r>
        <w:rPr>
          <w:w w:val="85"/>
        </w:rPr>
        <w:t>pronunciamento</w:t>
      </w:r>
      <w:r>
        <w:rPr>
          <w:spacing w:val="-7"/>
          <w:w w:val="85"/>
        </w:rPr>
        <w:t> </w:t>
      </w:r>
      <w:r>
        <w:rPr>
          <w:w w:val="85"/>
        </w:rPr>
        <w:t>do</w:t>
      </w:r>
      <w:r>
        <w:rPr>
          <w:spacing w:val="-6"/>
          <w:w w:val="85"/>
        </w:rPr>
        <w:t> </w:t>
      </w:r>
      <w:r>
        <w:rPr>
          <w:w w:val="85"/>
        </w:rPr>
        <w:t>Ministério</w:t>
      </w:r>
      <w:r>
        <w:rPr>
          <w:spacing w:val="-7"/>
          <w:w w:val="85"/>
        </w:rPr>
        <w:t> </w:t>
      </w:r>
      <w:r>
        <w:rPr>
          <w:w w:val="85"/>
        </w:rPr>
        <w:t>Público</w:t>
      </w:r>
      <w:r>
        <w:rPr>
          <w:spacing w:val="-7"/>
          <w:w w:val="85"/>
        </w:rPr>
        <w:t> </w:t>
      </w:r>
      <w:r>
        <w:rPr>
          <w:w w:val="85"/>
        </w:rPr>
        <w:t>junto</w:t>
      </w:r>
      <w:r>
        <w:rPr>
          <w:spacing w:val="-6"/>
          <w:w w:val="85"/>
        </w:rPr>
        <w:t> </w:t>
      </w:r>
      <w:r>
        <w:rPr>
          <w:w w:val="85"/>
        </w:rPr>
        <w:t>a </w:t>
      </w:r>
      <w:r>
        <w:rPr>
          <w:w w:val="80"/>
        </w:rPr>
        <w:t>este Tribunal, no sentido de:</w:t>
      </w:r>
      <w:r>
        <w:rPr/>
        <w:t> </w:t>
      </w:r>
      <w:r>
        <w:rPr>
          <w:rFonts w:ascii="Arial" w:hAnsi="Arial"/>
          <w:b/>
          <w:w w:val="80"/>
        </w:rPr>
        <w:t>9.1. Conhecer </w:t>
      </w:r>
      <w:r>
        <w:rPr>
          <w:w w:val="80"/>
        </w:rPr>
        <w:t>a Representação, com pedido de Medida Cautelar, formulada pelo Ministério Público</w:t>
      </w:r>
      <w:r>
        <w:rPr/>
        <w:t> </w:t>
      </w:r>
      <w:r>
        <w:rPr>
          <w:w w:val="80"/>
        </w:rPr>
        <w:t>de</w:t>
      </w:r>
      <w:r>
        <w:rPr/>
        <w:t> </w:t>
      </w:r>
      <w:r>
        <w:rPr>
          <w:w w:val="80"/>
        </w:rPr>
        <w:t>Contas,</w:t>
      </w:r>
      <w:r>
        <w:rPr/>
        <w:t> </w:t>
      </w:r>
      <w:r>
        <w:rPr>
          <w:w w:val="80"/>
        </w:rPr>
        <w:t>neste</w:t>
      </w:r>
      <w:r>
        <w:rPr/>
        <w:t> </w:t>
      </w:r>
      <w:r>
        <w:rPr>
          <w:w w:val="80"/>
        </w:rPr>
        <w:t>ato</w:t>
      </w:r>
      <w:r>
        <w:rPr/>
        <w:t> </w:t>
      </w:r>
      <w:r>
        <w:rPr>
          <w:w w:val="80"/>
        </w:rPr>
        <w:t>representado</w:t>
      </w:r>
      <w:r>
        <w:rPr/>
        <w:t> </w:t>
      </w:r>
      <w:r>
        <w:rPr>
          <w:w w:val="80"/>
        </w:rPr>
        <w:t>pela</w:t>
      </w:r>
      <w:r>
        <w:rPr/>
        <w:t> </w:t>
      </w:r>
      <w:r>
        <w:rPr>
          <w:w w:val="80"/>
        </w:rPr>
        <w:t>Dra.</w:t>
      </w:r>
      <w:r>
        <w:rPr/>
        <w:t> </w:t>
      </w:r>
      <w:r>
        <w:rPr>
          <w:w w:val="80"/>
        </w:rPr>
        <w:t>Fernanda</w:t>
      </w:r>
      <w:r>
        <w:rPr/>
        <w:t> </w:t>
      </w:r>
      <w:r>
        <w:rPr>
          <w:w w:val="80"/>
        </w:rPr>
        <w:t>Cantanhede</w:t>
      </w:r>
      <w:r>
        <w:rPr/>
        <w:t> </w:t>
      </w:r>
      <w:r>
        <w:rPr>
          <w:w w:val="80"/>
        </w:rPr>
        <w:t>Veiga Mendonça,</w:t>
      </w:r>
      <w:r>
        <w:rPr/>
        <w:t> </w:t>
      </w:r>
      <w:r>
        <w:rPr>
          <w:w w:val="80"/>
        </w:rPr>
        <w:t>Procuradora-Geral,</w:t>
      </w:r>
      <w:r>
        <w:rPr/>
        <w:t> </w:t>
      </w:r>
      <w:r>
        <w:rPr>
          <w:w w:val="80"/>
        </w:rPr>
        <w:t>em</w:t>
      </w:r>
      <w:r>
        <w:rPr/>
        <w:t> </w:t>
      </w:r>
      <w:r>
        <w:rPr>
          <w:w w:val="80"/>
        </w:rPr>
        <w:t>face da</w:t>
      </w:r>
      <w:r>
        <w:rPr/>
        <w:t> </w:t>
      </w:r>
      <w:r>
        <w:rPr>
          <w:w w:val="80"/>
        </w:rPr>
        <w:t>Câmara</w:t>
      </w:r>
      <w:r>
        <w:rPr/>
        <w:t> </w:t>
      </w:r>
      <w:r>
        <w:rPr>
          <w:w w:val="80"/>
        </w:rPr>
        <w:t>Municipal</w:t>
      </w:r>
      <w:r>
        <w:rPr/>
        <w:t> </w:t>
      </w:r>
      <w:r>
        <w:rPr>
          <w:w w:val="80"/>
        </w:rPr>
        <w:t>de</w:t>
      </w:r>
      <w:r>
        <w:rPr/>
        <w:t> </w:t>
      </w:r>
      <w:r>
        <w:rPr>
          <w:w w:val="80"/>
        </w:rPr>
        <w:t>Manacapuru,</w:t>
      </w:r>
      <w:r>
        <w:rPr/>
        <w:t> </w:t>
      </w:r>
      <w:r>
        <w:rPr>
          <w:w w:val="80"/>
        </w:rPr>
        <w:t>visando</w:t>
      </w:r>
      <w:r>
        <w:rPr/>
        <w:t> </w:t>
      </w:r>
      <w:r>
        <w:rPr>
          <w:w w:val="80"/>
        </w:rPr>
        <w:t>apurar</w:t>
      </w:r>
      <w:r>
        <w:rPr/>
        <w:t> </w:t>
      </w:r>
      <w:r>
        <w:rPr>
          <w:w w:val="80"/>
        </w:rPr>
        <w:t>possíveis</w:t>
      </w:r>
      <w:r>
        <w:rPr/>
        <w:t> </w:t>
      </w:r>
      <w:r>
        <w:rPr>
          <w:w w:val="80"/>
        </w:rPr>
        <w:t>irregularidades</w:t>
      </w:r>
      <w:r>
        <w:rPr/>
        <w:t> </w:t>
      </w:r>
      <w:r>
        <w:rPr>
          <w:w w:val="80"/>
        </w:rPr>
        <w:t>envolvendo</w:t>
      </w:r>
      <w:r>
        <w:rPr/>
        <w:t> </w:t>
      </w:r>
      <w:r>
        <w:rPr>
          <w:w w:val="80"/>
        </w:rPr>
        <w:t>a</w:t>
      </w:r>
      <w:r>
        <w:rPr/>
        <w:t> </w:t>
      </w:r>
      <w:r>
        <w:rPr>
          <w:w w:val="80"/>
        </w:rPr>
        <w:t>implantação</w:t>
      </w:r>
      <w:r>
        <w:rPr/>
        <w:t> </w:t>
      </w:r>
      <w:r>
        <w:rPr>
          <w:w w:val="80"/>
        </w:rPr>
        <w:t>de</w:t>
      </w:r>
      <w:r>
        <w:rPr/>
        <w:t> </w:t>
      </w:r>
      <w:r>
        <w:rPr>
          <w:w w:val="80"/>
        </w:rPr>
        <w:t>ferramentas </w:t>
      </w:r>
      <w:r>
        <w:rPr>
          <w:w w:val="85"/>
        </w:rPr>
        <w:t>de</w:t>
      </w:r>
      <w:r>
        <w:rPr>
          <w:spacing w:val="-3"/>
          <w:w w:val="85"/>
        </w:rPr>
        <w:t> </w:t>
      </w:r>
      <w:r>
        <w:rPr>
          <w:w w:val="85"/>
        </w:rPr>
        <w:t>acessibilidade</w:t>
      </w:r>
      <w:r>
        <w:rPr>
          <w:spacing w:val="-3"/>
          <w:w w:val="85"/>
        </w:rPr>
        <w:t> </w:t>
      </w:r>
      <w:r>
        <w:rPr>
          <w:w w:val="85"/>
        </w:rPr>
        <w:t>no</w:t>
      </w:r>
      <w:r>
        <w:rPr>
          <w:spacing w:val="-1"/>
          <w:w w:val="85"/>
        </w:rPr>
        <w:t> </w:t>
      </w:r>
      <w:r>
        <w:rPr>
          <w:w w:val="85"/>
        </w:rPr>
        <w:t>sítio</w:t>
      </w:r>
      <w:r>
        <w:rPr>
          <w:spacing w:val="-3"/>
          <w:w w:val="85"/>
        </w:rPr>
        <w:t> </w:t>
      </w:r>
      <w:r>
        <w:rPr>
          <w:w w:val="85"/>
        </w:rPr>
        <w:t>eletrônico</w:t>
      </w:r>
      <w:r>
        <w:rPr>
          <w:spacing w:val="-3"/>
          <w:w w:val="85"/>
        </w:rPr>
        <w:t> </w:t>
      </w:r>
      <w:r>
        <w:rPr>
          <w:w w:val="85"/>
        </w:rPr>
        <w:t>oficial</w:t>
      </w:r>
      <w:r>
        <w:rPr>
          <w:spacing w:val="-3"/>
          <w:w w:val="85"/>
        </w:rPr>
        <w:t> </w:t>
      </w:r>
      <w:r>
        <w:rPr>
          <w:w w:val="85"/>
        </w:rPr>
        <w:t>do</w:t>
      </w:r>
      <w:r>
        <w:rPr>
          <w:spacing w:val="-3"/>
          <w:w w:val="85"/>
        </w:rPr>
        <w:t> </w:t>
      </w:r>
      <w:r>
        <w:rPr>
          <w:w w:val="85"/>
        </w:rPr>
        <w:t>Órgão,</w:t>
      </w:r>
      <w:r>
        <w:rPr>
          <w:spacing w:val="-3"/>
          <w:w w:val="85"/>
        </w:rPr>
        <w:t> </w:t>
      </w:r>
      <w:r>
        <w:rPr>
          <w:w w:val="85"/>
        </w:rPr>
        <w:t>tendo</w:t>
      </w:r>
      <w:r>
        <w:rPr>
          <w:spacing w:val="-3"/>
          <w:w w:val="85"/>
        </w:rPr>
        <w:t> </w:t>
      </w:r>
      <w:r>
        <w:rPr>
          <w:w w:val="85"/>
        </w:rPr>
        <w:t>em</w:t>
      </w:r>
      <w:r>
        <w:rPr>
          <w:spacing w:val="-2"/>
          <w:w w:val="85"/>
        </w:rPr>
        <w:t> </w:t>
      </w:r>
      <w:r>
        <w:rPr>
          <w:w w:val="85"/>
        </w:rPr>
        <w:t>vista</w:t>
      </w:r>
      <w:r>
        <w:rPr>
          <w:spacing w:val="-3"/>
          <w:w w:val="85"/>
        </w:rPr>
        <w:t> </w:t>
      </w:r>
      <w:r>
        <w:rPr>
          <w:w w:val="85"/>
        </w:rPr>
        <w:t>o</w:t>
      </w:r>
      <w:r>
        <w:rPr>
          <w:spacing w:val="-3"/>
          <w:w w:val="85"/>
        </w:rPr>
        <w:t> </w:t>
      </w:r>
      <w:r>
        <w:rPr>
          <w:w w:val="85"/>
        </w:rPr>
        <w:t>preenchimento</w:t>
      </w:r>
      <w:r>
        <w:rPr>
          <w:spacing w:val="-2"/>
          <w:w w:val="85"/>
        </w:rPr>
        <w:t> </w:t>
      </w:r>
      <w:r>
        <w:rPr>
          <w:w w:val="85"/>
        </w:rPr>
        <w:t>dos</w:t>
      </w:r>
      <w:r>
        <w:rPr>
          <w:spacing w:val="-1"/>
          <w:w w:val="85"/>
        </w:rPr>
        <w:t> </w:t>
      </w:r>
      <w:r>
        <w:rPr>
          <w:w w:val="85"/>
        </w:rPr>
        <w:t>requisitos</w:t>
      </w:r>
      <w:r>
        <w:rPr>
          <w:spacing w:val="-3"/>
          <w:w w:val="85"/>
        </w:rPr>
        <w:t> </w:t>
      </w:r>
      <w:r>
        <w:rPr>
          <w:w w:val="85"/>
        </w:rPr>
        <w:t>de</w:t>
      </w:r>
      <w:r>
        <w:rPr>
          <w:spacing w:val="-1"/>
          <w:w w:val="85"/>
        </w:rPr>
        <w:t> </w:t>
      </w:r>
      <w:r>
        <w:rPr>
          <w:w w:val="85"/>
        </w:rPr>
        <w:t>admissibilidade estabelecidos</w:t>
      </w:r>
      <w:r>
        <w:rPr>
          <w:spacing w:val="-7"/>
          <w:w w:val="85"/>
        </w:rPr>
        <w:t> </w:t>
      </w:r>
      <w:r>
        <w:rPr>
          <w:w w:val="85"/>
        </w:rPr>
        <w:t>nos</w:t>
      </w:r>
      <w:r>
        <w:rPr>
          <w:spacing w:val="-7"/>
          <w:w w:val="85"/>
        </w:rPr>
        <w:t> </w:t>
      </w:r>
      <w:r>
        <w:rPr>
          <w:w w:val="85"/>
        </w:rPr>
        <w:t>termos</w:t>
      </w:r>
      <w:r>
        <w:rPr>
          <w:spacing w:val="-6"/>
          <w:w w:val="85"/>
        </w:rPr>
        <w:t> </w:t>
      </w:r>
      <w:r>
        <w:rPr>
          <w:w w:val="85"/>
        </w:rPr>
        <w:t>da</w:t>
      </w:r>
      <w:r>
        <w:rPr>
          <w:spacing w:val="-7"/>
          <w:w w:val="85"/>
        </w:rPr>
        <w:t> </w:t>
      </w:r>
      <w:r>
        <w:rPr>
          <w:w w:val="85"/>
        </w:rPr>
        <w:t>primeira</w:t>
      </w:r>
      <w:r>
        <w:rPr>
          <w:spacing w:val="-7"/>
          <w:w w:val="85"/>
        </w:rPr>
        <w:t> </w:t>
      </w:r>
      <w:r>
        <w:rPr>
          <w:w w:val="85"/>
        </w:rPr>
        <w:t>parte</w:t>
      </w:r>
      <w:r>
        <w:rPr>
          <w:spacing w:val="-6"/>
          <w:w w:val="85"/>
        </w:rPr>
        <w:t> </w:t>
      </w:r>
      <w:r>
        <w:rPr>
          <w:w w:val="85"/>
        </w:rPr>
        <w:t>do</w:t>
      </w:r>
      <w:r>
        <w:rPr>
          <w:spacing w:val="-7"/>
          <w:w w:val="85"/>
        </w:rPr>
        <w:t> </w:t>
      </w:r>
      <w:r>
        <w:rPr>
          <w:w w:val="85"/>
        </w:rPr>
        <w:t>art.</w:t>
      </w:r>
      <w:r>
        <w:rPr>
          <w:spacing w:val="-7"/>
          <w:w w:val="85"/>
        </w:rPr>
        <w:t> </w:t>
      </w:r>
      <w:r>
        <w:rPr>
          <w:w w:val="85"/>
        </w:rPr>
        <w:t>3º,</w:t>
      </w:r>
      <w:r>
        <w:rPr>
          <w:spacing w:val="-7"/>
          <w:w w:val="85"/>
        </w:rPr>
        <w:t> </w:t>
      </w:r>
      <w:r>
        <w:rPr>
          <w:w w:val="85"/>
        </w:rPr>
        <w:t>II</w:t>
      </w:r>
      <w:r>
        <w:rPr>
          <w:spacing w:val="-6"/>
          <w:w w:val="85"/>
        </w:rPr>
        <w:t> </w:t>
      </w:r>
      <w:r>
        <w:rPr>
          <w:w w:val="85"/>
        </w:rPr>
        <w:t>da</w:t>
      </w:r>
      <w:r>
        <w:rPr>
          <w:spacing w:val="-6"/>
          <w:w w:val="85"/>
        </w:rPr>
        <w:t> </w:t>
      </w:r>
      <w:r>
        <w:rPr>
          <w:w w:val="85"/>
        </w:rPr>
        <w:t>Resolução</w:t>
      </w:r>
      <w:r>
        <w:rPr>
          <w:spacing w:val="-7"/>
          <w:w w:val="85"/>
        </w:rPr>
        <w:t> </w:t>
      </w:r>
      <w:r>
        <w:rPr>
          <w:w w:val="85"/>
        </w:rPr>
        <w:t>n.º</w:t>
      </w:r>
      <w:r>
        <w:rPr>
          <w:spacing w:val="-6"/>
          <w:w w:val="85"/>
        </w:rPr>
        <w:t> </w:t>
      </w:r>
      <w:r>
        <w:rPr>
          <w:w w:val="85"/>
        </w:rPr>
        <w:t>03/2012</w:t>
      </w:r>
      <w:r>
        <w:rPr>
          <w:spacing w:val="-7"/>
          <w:w w:val="85"/>
        </w:rPr>
        <w:t> </w:t>
      </w:r>
      <w:r>
        <w:rPr>
          <w:w w:val="85"/>
        </w:rPr>
        <w:t>TCE/AM,</w:t>
      </w:r>
      <w:r>
        <w:rPr>
          <w:spacing w:val="-6"/>
          <w:w w:val="85"/>
        </w:rPr>
        <w:t> </w:t>
      </w:r>
      <w:r>
        <w:rPr>
          <w:w w:val="85"/>
        </w:rPr>
        <w:t>para,</w:t>
      </w:r>
      <w:r>
        <w:rPr>
          <w:spacing w:val="-7"/>
          <w:w w:val="85"/>
        </w:rPr>
        <w:t> </w:t>
      </w:r>
      <w:r>
        <w:rPr>
          <w:w w:val="85"/>
        </w:rPr>
        <w:t>no</w:t>
      </w:r>
      <w:r>
        <w:rPr>
          <w:spacing w:val="-6"/>
          <w:w w:val="85"/>
        </w:rPr>
        <w:t> </w:t>
      </w:r>
      <w:r>
        <w:rPr>
          <w:w w:val="85"/>
        </w:rPr>
        <w:t>mérito;</w:t>
      </w:r>
      <w:r>
        <w:rPr>
          <w:spacing w:val="-7"/>
        </w:rPr>
        <w:t> </w:t>
      </w:r>
      <w:r>
        <w:rPr>
          <w:rFonts w:ascii="Arial" w:hAnsi="Arial"/>
          <w:b/>
          <w:w w:val="85"/>
        </w:rPr>
        <w:t>9.2.</w:t>
      </w:r>
      <w:r>
        <w:rPr>
          <w:rFonts w:ascii="Arial" w:hAnsi="Arial"/>
          <w:b/>
          <w:spacing w:val="-7"/>
          <w:w w:val="85"/>
        </w:rPr>
        <w:t> </w:t>
      </w:r>
      <w:r>
        <w:rPr>
          <w:rFonts w:ascii="Arial" w:hAnsi="Arial"/>
          <w:b/>
          <w:w w:val="85"/>
        </w:rPr>
        <w:t>Julgar Procedente</w:t>
      </w:r>
      <w:r>
        <w:rPr>
          <w:rFonts w:ascii="Arial" w:hAnsi="Arial"/>
          <w:b/>
          <w:spacing w:val="-3"/>
          <w:w w:val="85"/>
        </w:rPr>
        <w:t> </w:t>
      </w:r>
      <w:r>
        <w:rPr>
          <w:w w:val="85"/>
        </w:rPr>
        <w:t>a</w:t>
      </w:r>
      <w:r>
        <w:rPr>
          <w:spacing w:val="-3"/>
          <w:w w:val="85"/>
        </w:rPr>
        <w:t> </w:t>
      </w:r>
      <w:r>
        <w:rPr>
          <w:w w:val="85"/>
        </w:rPr>
        <w:t>Representação,</w:t>
      </w:r>
      <w:r>
        <w:rPr>
          <w:spacing w:val="-3"/>
          <w:w w:val="85"/>
        </w:rPr>
        <w:t> </w:t>
      </w:r>
      <w:r>
        <w:rPr>
          <w:w w:val="85"/>
        </w:rPr>
        <w:t>com</w:t>
      </w:r>
      <w:r>
        <w:rPr>
          <w:spacing w:val="-4"/>
          <w:w w:val="85"/>
        </w:rPr>
        <w:t> </w:t>
      </w:r>
      <w:r>
        <w:rPr>
          <w:w w:val="85"/>
        </w:rPr>
        <w:t>pedido</w:t>
      </w:r>
      <w:r>
        <w:rPr>
          <w:spacing w:val="-3"/>
          <w:w w:val="85"/>
        </w:rPr>
        <w:t> </w:t>
      </w:r>
      <w:r>
        <w:rPr>
          <w:w w:val="85"/>
        </w:rPr>
        <w:t>de</w:t>
      </w:r>
      <w:r>
        <w:rPr>
          <w:spacing w:val="-3"/>
          <w:w w:val="85"/>
        </w:rPr>
        <w:t> </w:t>
      </w:r>
      <w:r>
        <w:rPr>
          <w:w w:val="85"/>
        </w:rPr>
        <w:t>Medida</w:t>
      </w:r>
      <w:r>
        <w:rPr>
          <w:spacing w:val="-4"/>
          <w:w w:val="85"/>
        </w:rPr>
        <w:t> </w:t>
      </w:r>
      <w:r>
        <w:rPr>
          <w:w w:val="85"/>
        </w:rPr>
        <w:t>Cautelar,</w:t>
      </w:r>
      <w:r>
        <w:rPr>
          <w:spacing w:val="-3"/>
          <w:w w:val="85"/>
        </w:rPr>
        <w:t> </w:t>
      </w:r>
      <w:r>
        <w:rPr>
          <w:w w:val="85"/>
        </w:rPr>
        <w:t>formulada</w:t>
      </w:r>
      <w:r>
        <w:rPr>
          <w:spacing w:val="-3"/>
          <w:w w:val="85"/>
        </w:rPr>
        <w:t> </w:t>
      </w:r>
      <w:r>
        <w:rPr>
          <w:w w:val="85"/>
        </w:rPr>
        <w:t>pelo</w:t>
      </w:r>
      <w:r>
        <w:rPr>
          <w:spacing w:val="-4"/>
          <w:w w:val="85"/>
        </w:rPr>
        <w:t> </w:t>
      </w:r>
      <w:r>
        <w:rPr>
          <w:w w:val="85"/>
        </w:rPr>
        <w:t>Ministério</w:t>
      </w:r>
      <w:r>
        <w:rPr>
          <w:spacing w:val="-3"/>
          <w:w w:val="85"/>
        </w:rPr>
        <w:t> </w:t>
      </w:r>
      <w:r>
        <w:rPr>
          <w:w w:val="85"/>
        </w:rPr>
        <w:t>Público</w:t>
      </w:r>
      <w:r>
        <w:rPr>
          <w:spacing w:val="-3"/>
          <w:w w:val="85"/>
        </w:rPr>
        <w:t> </w:t>
      </w:r>
      <w:r>
        <w:rPr>
          <w:w w:val="85"/>
        </w:rPr>
        <w:t>de</w:t>
      </w:r>
      <w:r>
        <w:rPr>
          <w:spacing w:val="-3"/>
          <w:w w:val="85"/>
        </w:rPr>
        <w:t> </w:t>
      </w:r>
      <w:r>
        <w:rPr>
          <w:w w:val="85"/>
        </w:rPr>
        <w:t>Contas,</w:t>
      </w:r>
      <w:r>
        <w:rPr>
          <w:spacing w:val="-3"/>
          <w:w w:val="85"/>
        </w:rPr>
        <w:t> </w:t>
      </w:r>
      <w:r>
        <w:rPr>
          <w:w w:val="85"/>
        </w:rPr>
        <w:t>neste</w:t>
      </w:r>
      <w:r>
        <w:rPr>
          <w:spacing w:val="-3"/>
          <w:w w:val="85"/>
        </w:rPr>
        <w:t> </w:t>
      </w:r>
      <w:r>
        <w:rPr>
          <w:w w:val="85"/>
        </w:rPr>
        <w:t>ato representado</w:t>
      </w:r>
      <w:r>
        <w:rPr>
          <w:spacing w:val="-5"/>
        </w:rPr>
        <w:t> </w:t>
      </w:r>
      <w:r>
        <w:rPr>
          <w:w w:val="85"/>
        </w:rPr>
        <w:t>pela</w:t>
      </w:r>
      <w:r>
        <w:rPr>
          <w:spacing w:val="-5"/>
        </w:rPr>
        <w:t> </w:t>
      </w:r>
      <w:r>
        <w:rPr>
          <w:w w:val="85"/>
        </w:rPr>
        <w:t>Dra.</w:t>
      </w:r>
      <w:r>
        <w:rPr>
          <w:spacing w:val="-5"/>
        </w:rPr>
        <w:t> </w:t>
      </w:r>
      <w:r>
        <w:rPr>
          <w:w w:val="85"/>
        </w:rPr>
        <w:t>Fernanda</w:t>
      </w:r>
      <w:r>
        <w:rPr>
          <w:spacing w:val="-5"/>
        </w:rPr>
        <w:t> </w:t>
      </w:r>
      <w:r>
        <w:rPr>
          <w:w w:val="85"/>
        </w:rPr>
        <w:t>Cantanhede</w:t>
      </w:r>
      <w:r>
        <w:rPr>
          <w:spacing w:val="-7"/>
        </w:rPr>
        <w:t> </w:t>
      </w:r>
      <w:r>
        <w:rPr>
          <w:w w:val="85"/>
        </w:rPr>
        <w:t>Veiga</w:t>
      </w:r>
      <w:r>
        <w:rPr>
          <w:spacing w:val="-7"/>
        </w:rPr>
        <w:t> </w:t>
      </w:r>
      <w:r>
        <w:rPr>
          <w:w w:val="85"/>
        </w:rPr>
        <w:t>Mendonça,</w:t>
      </w:r>
      <w:r>
        <w:rPr>
          <w:spacing w:val="-7"/>
        </w:rPr>
        <w:t> </w:t>
      </w:r>
      <w:r>
        <w:rPr>
          <w:w w:val="85"/>
        </w:rPr>
        <w:t>Procuradora-Geral,</w:t>
      </w:r>
      <w:r>
        <w:rPr>
          <w:spacing w:val="-5"/>
        </w:rPr>
        <w:t> </w:t>
      </w:r>
      <w:r>
        <w:rPr>
          <w:w w:val="85"/>
        </w:rPr>
        <w:t>em</w:t>
      </w:r>
      <w:r>
        <w:rPr>
          <w:spacing w:val="-6"/>
        </w:rPr>
        <w:t> </w:t>
      </w:r>
      <w:r>
        <w:rPr>
          <w:w w:val="85"/>
        </w:rPr>
        <w:t>face</w:t>
      </w:r>
      <w:r>
        <w:rPr>
          <w:spacing w:val="-7"/>
        </w:rPr>
        <w:t> </w:t>
      </w:r>
      <w:r>
        <w:rPr>
          <w:w w:val="85"/>
        </w:rPr>
        <w:t>da</w:t>
      </w:r>
      <w:r>
        <w:rPr>
          <w:spacing w:val="-5"/>
        </w:rPr>
        <w:t> </w:t>
      </w:r>
      <w:r>
        <w:rPr>
          <w:w w:val="85"/>
        </w:rPr>
        <w:t>Câmara</w:t>
      </w:r>
      <w:r>
        <w:rPr>
          <w:spacing w:val="-5"/>
        </w:rPr>
        <w:t> </w:t>
      </w:r>
      <w:r>
        <w:rPr>
          <w:w w:val="85"/>
        </w:rPr>
        <w:t>Municipal</w:t>
      </w:r>
      <w:r>
        <w:rPr>
          <w:spacing w:val="-7"/>
        </w:rPr>
        <w:t> </w:t>
      </w:r>
      <w:r>
        <w:rPr>
          <w:w w:val="85"/>
        </w:rPr>
        <w:t>de</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4"/>
      </w:pPr>
      <w:r>
        <w:rPr>
          <w:spacing w:val="-2"/>
          <w:w w:val="90"/>
        </w:rPr>
        <w:t>Manacapuru,</w:t>
      </w:r>
      <w:r>
        <w:rPr>
          <w:spacing w:val="-6"/>
          <w:w w:val="90"/>
        </w:rPr>
        <w:t> </w:t>
      </w:r>
      <w:r>
        <w:rPr>
          <w:spacing w:val="-2"/>
          <w:w w:val="90"/>
        </w:rPr>
        <w:t>uma</w:t>
      </w:r>
      <w:r>
        <w:rPr>
          <w:spacing w:val="-5"/>
          <w:w w:val="90"/>
        </w:rPr>
        <w:t> </w:t>
      </w:r>
      <w:r>
        <w:rPr>
          <w:spacing w:val="-2"/>
          <w:w w:val="90"/>
        </w:rPr>
        <w:t>vez</w:t>
      </w:r>
      <w:r>
        <w:rPr>
          <w:spacing w:val="-6"/>
          <w:w w:val="90"/>
        </w:rPr>
        <w:t> </w:t>
      </w:r>
      <w:r>
        <w:rPr>
          <w:spacing w:val="-2"/>
          <w:w w:val="90"/>
        </w:rPr>
        <w:t>que</w:t>
      </w:r>
      <w:r>
        <w:rPr>
          <w:spacing w:val="-5"/>
          <w:w w:val="90"/>
        </w:rPr>
        <w:t> </w:t>
      </w:r>
      <w:r>
        <w:rPr>
          <w:spacing w:val="-2"/>
          <w:w w:val="90"/>
        </w:rPr>
        <w:t>à</w:t>
      </w:r>
      <w:r>
        <w:rPr>
          <w:spacing w:val="-5"/>
          <w:w w:val="90"/>
        </w:rPr>
        <w:t> </w:t>
      </w:r>
      <w:r>
        <w:rPr>
          <w:spacing w:val="-2"/>
          <w:w w:val="90"/>
        </w:rPr>
        <w:t>época</w:t>
      </w:r>
      <w:r>
        <w:rPr>
          <w:spacing w:val="-5"/>
          <w:w w:val="90"/>
        </w:rPr>
        <w:t> </w:t>
      </w:r>
      <w:r>
        <w:rPr>
          <w:spacing w:val="-2"/>
          <w:w w:val="90"/>
        </w:rPr>
        <w:t>da</w:t>
      </w:r>
      <w:r>
        <w:rPr>
          <w:spacing w:val="-5"/>
          <w:w w:val="90"/>
        </w:rPr>
        <w:t> </w:t>
      </w:r>
      <w:r>
        <w:rPr>
          <w:spacing w:val="-2"/>
          <w:w w:val="90"/>
        </w:rPr>
        <w:t>instauração</w:t>
      </w:r>
      <w:r>
        <w:rPr>
          <w:spacing w:val="-6"/>
          <w:w w:val="90"/>
        </w:rPr>
        <w:t> </w:t>
      </w:r>
      <w:r>
        <w:rPr>
          <w:spacing w:val="-2"/>
          <w:w w:val="90"/>
        </w:rPr>
        <w:t>do</w:t>
      </w:r>
      <w:r>
        <w:rPr>
          <w:spacing w:val="-5"/>
          <w:w w:val="90"/>
        </w:rPr>
        <w:t> </w:t>
      </w:r>
      <w:r>
        <w:rPr>
          <w:spacing w:val="-2"/>
          <w:w w:val="90"/>
        </w:rPr>
        <w:t>presente</w:t>
      </w:r>
      <w:r>
        <w:rPr>
          <w:spacing w:val="-5"/>
          <w:w w:val="90"/>
        </w:rPr>
        <w:t> </w:t>
      </w:r>
      <w:r>
        <w:rPr>
          <w:spacing w:val="-2"/>
          <w:w w:val="90"/>
        </w:rPr>
        <w:t>feito</w:t>
      </w:r>
      <w:r>
        <w:rPr>
          <w:spacing w:val="-5"/>
          <w:w w:val="90"/>
        </w:rPr>
        <w:t> </w:t>
      </w:r>
      <w:r>
        <w:rPr>
          <w:spacing w:val="-2"/>
          <w:w w:val="90"/>
        </w:rPr>
        <w:t>o</w:t>
      </w:r>
      <w:r>
        <w:rPr>
          <w:spacing w:val="-5"/>
          <w:w w:val="90"/>
        </w:rPr>
        <w:t> </w:t>
      </w:r>
      <w:r>
        <w:rPr>
          <w:spacing w:val="-2"/>
          <w:w w:val="90"/>
        </w:rPr>
        <w:t>Portal</w:t>
      </w:r>
      <w:r>
        <w:rPr>
          <w:spacing w:val="-6"/>
          <w:w w:val="90"/>
        </w:rPr>
        <w:t> </w:t>
      </w:r>
      <w:r>
        <w:rPr>
          <w:spacing w:val="-2"/>
          <w:w w:val="90"/>
        </w:rPr>
        <w:t>da</w:t>
      </w:r>
      <w:r>
        <w:rPr>
          <w:spacing w:val="-5"/>
          <w:w w:val="90"/>
        </w:rPr>
        <w:t> </w:t>
      </w:r>
      <w:r>
        <w:rPr>
          <w:spacing w:val="-2"/>
          <w:w w:val="90"/>
        </w:rPr>
        <w:t>Câmara</w:t>
      </w:r>
      <w:r>
        <w:rPr>
          <w:spacing w:val="-5"/>
        </w:rPr>
        <w:t> </w:t>
      </w:r>
      <w:r>
        <w:rPr>
          <w:spacing w:val="-2"/>
          <w:w w:val="90"/>
        </w:rPr>
        <w:t>Municipal</w:t>
      </w:r>
      <w:r>
        <w:rPr>
          <w:spacing w:val="-6"/>
          <w:w w:val="90"/>
        </w:rPr>
        <w:t> </w:t>
      </w:r>
      <w:r>
        <w:rPr>
          <w:spacing w:val="-2"/>
          <w:w w:val="90"/>
        </w:rPr>
        <w:t>de</w:t>
      </w:r>
      <w:r>
        <w:rPr>
          <w:spacing w:val="-6"/>
          <w:w w:val="90"/>
        </w:rPr>
        <w:t> </w:t>
      </w:r>
      <w:r>
        <w:rPr>
          <w:spacing w:val="-2"/>
          <w:w w:val="90"/>
        </w:rPr>
        <w:t>Manacapuru </w:t>
      </w:r>
      <w:r>
        <w:rPr>
          <w:w w:val="85"/>
        </w:rPr>
        <w:t>encontrava-se</w:t>
      </w:r>
      <w:r>
        <w:rPr>
          <w:spacing w:val="-1"/>
          <w:w w:val="85"/>
        </w:rPr>
        <w:t> </w:t>
      </w:r>
      <w:r>
        <w:rPr>
          <w:w w:val="85"/>
        </w:rPr>
        <w:t>desatualizado; todavia, sem</w:t>
      </w:r>
      <w:r>
        <w:rPr>
          <w:spacing w:val="-2"/>
          <w:w w:val="85"/>
        </w:rPr>
        <w:t> </w:t>
      </w:r>
      <w:r>
        <w:rPr>
          <w:w w:val="85"/>
        </w:rPr>
        <w:t>aplicação</w:t>
      </w:r>
      <w:r>
        <w:rPr>
          <w:spacing w:val="-1"/>
          <w:w w:val="85"/>
        </w:rPr>
        <w:t> </w:t>
      </w:r>
      <w:r>
        <w:rPr>
          <w:w w:val="85"/>
        </w:rPr>
        <w:t>de multa ao</w:t>
      </w:r>
      <w:r>
        <w:rPr>
          <w:spacing w:val="-1"/>
          <w:w w:val="85"/>
        </w:rPr>
        <w:t> </w:t>
      </w:r>
      <w:r>
        <w:rPr>
          <w:w w:val="85"/>
        </w:rPr>
        <w:t>gestor, haja vista a</w:t>
      </w:r>
      <w:r>
        <w:rPr>
          <w:spacing w:val="-1"/>
          <w:w w:val="85"/>
        </w:rPr>
        <w:t> </w:t>
      </w:r>
      <w:r>
        <w:rPr>
          <w:w w:val="85"/>
        </w:rPr>
        <w:t>adequação</w:t>
      </w:r>
      <w:r>
        <w:rPr>
          <w:spacing w:val="-1"/>
          <w:w w:val="85"/>
        </w:rPr>
        <w:t> </w:t>
      </w:r>
      <w:r>
        <w:rPr>
          <w:w w:val="85"/>
        </w:rPr>
        <w:t>do</w:t>
      </w:r>
      <w:r>
        <w:rPr>
          <w:spacing w:val="-1"/>
          <w:w w:val="85"/>
        </w:rPr>
        <w:t> </w:t>
      </w:r>
      <w:r>
        <w:rPr>
          <w:w w:val="85"/>
        </w:rPr>
        <w:t>Portal</w:t>
      </w:r>
      <w:r>
        <w:rPr>
          <w:spacing w:val="-1"/>
          <w:w w:val="85"/>
        </w:rPr>
        <w:t> </w:t>
      </w:r>
      <w:r>
        <w:rPr>
          <w:w w:val="85"/>
        </w:rPr>
        <w:t>ao</w:t>
      </w:r>
      <w:r>
        <w:rPr>
          <w:spacing w:val="-1"/>
          <w:w w:val="85"/>
        </w:rPr>
        <w:t> </w:t>
      </w:r>
      <w:r>
        <w:rPr>
          <w:w w:val="85"/>
        </w:rPr>
        <w:t>longo</w:t>
      </w:r>
      <w:r>
        <w:rPr>
          <w:spacing w:val="-3"/>
          <w:w w:val="85"/>
        </w:rPr>
        <w:t> </w:t>
      </w:r>
      <w:r>
        <w:rPr>
          <w:w w:val="85"/>
        </w:rPr>
        <w:t>da </w:t>
      </w:r>
      <w:r>
        <w:rPr>
          <w:w w:val="80"/>
        </w:rPr>
        <w:t>Instrução</w:t>
      </w:r>
      <w:r>
        <w:rPr>
          <w:spacing w:val="15"/>
        </w:rPr>
        <w:t> </w:t>
      </w:r>
      <w:r>
        <w:rPr>
          <w:w w:val="80"/>
        </w:rPr>
        <w:t>Processual,</w:t>
      </w:r>
      <w:r>
        <w:rPr>
          <w:spacing w:val="15"/>
        </w:rPr>
        <w:t> </w:t>
      </w:r>
      <w:r>
        <w:rPr>
          <w:w w:val="80"/>
        </w:rPr>
        <w:t>evidenciando-se,</w:t>
      </w:r>
      <w:r>
        <w:rPr>
          <w:spacing w:val="13"/>
        </w:rPr>
        <w:t> </w:t>
      </w:r>
      <w:r>
        <w:rPr>
          <w:w w:val="80"/>
        </w:rPr>
        <w:t>assim,</w:t>
      </w:r>
      <w:r>
        <w:rPr>
          <w:spacing w:val="15"/>
        </w:rPr>
        <w:t> </w:t>
      </w:r>
      <w:r>
        <w:rPr>
          <w:w w:val="80"/>
        </w:rPr>
        <w:t>conduta,</w:t>
      </w:r>
      <w:r>
        <w:rPr>
          <w:spacing w:val="15"/>
        </w:rPr>
        <w:t> </w:t>
      </w:r>
      <w:r>
        <w:rPr>
          <w:w w:val="80"/>
        </w:rPr>
        <w:t>proativa</w:t>
      </w:r>
      <w:r>
        <w:rPr>
          <w:spacing w:val="13"/>
        </w:rPr>
        <w:t> </w:t>
      </w:r>
      <w:r>
        <w:rPr>
          <w:w w:val="80"/>
        </w:rPr>
        <w:t>do</w:t>
      </w:r>
      <w:r>
        <w:rPr>
          <w:spacing w:val="13"/>
        </w:rPr>
        <w:t> </w:t>
      </w:r>
      <w:r>
        <w:rPr>
          <w:w w:val="80"/>
        </w:rPr>
        <w:t>Interessado;</w:t>
      </w:r>
      <w:r>
        <w:rPr>
          <w:spacing w:val="13"/>
        </w:rPr>
        <w:t> </w:t>
      </w:r>
      <w:r>
        <w:rPr>
          <w:rFonts w:ascii="Arial" w:hAnsi="Arial"/>
          <w:b/>
          <w:w w:val="80"/>
        </w:rPr>
        <w:t>9.3.</w:t>
      </w:r>
      <w:r>
        <w:rPr>
          <w:rFonts w:ascii="Arial" w:hAnsi="Arial"/>
          <w:b/>
          <w:spacing w:val="15"/>
        </w:rPr>
        <w:t> </w:t>
      </w:r>
      <w:r>
        <w:rPr>
          <w:rFonts w:ascii="Arial" w:hAnsi="Arial"/>
          <w:b/>
          <w:w w:val="80"/>
        </w:rPr>
        <w:t>Dar</w:t>
      </w:r>
      <w:r>
        <w:rPr>
          <w:rFonts w:ascii="Arial" w:hAnsi="Arial"/>
          <w:b/>
          <w:spacing w:val="15"/>
        </w:rPr>
        <w:t> </w:t>
      </w:r>
      <w:r>
        <w:rPr>
          <w:rFonts w:ascii="Arial" w:hAnsi="Arial"/>
          <w:b/>
          <w:w w:val="80"/>
        </w:rPr>
        <w:t>ciência</w:t>
      </w:r>
      <w:r>
        <w:rPr>
          <w:rFonts w:ascii="Arial" w:hAnsi="Arial"/>
          <w:b/>
          <w:spacing w:val="15"/>
        </w:rPr>
        <w:t> </w:t>
      </w:r>
      <w:r>
        <w:rPr>
          <w:w w:val="80"/>
        </w:rPr>
        <w:t>dos</w:t>
      </w:r>
      <w:r>
        <w:rPr/>
        <w:t> </w:t>
      </w:r>
      <w:r>
        <w:rPr>
          <w:w w:val="80"/>
        </w:rPr>
        <w:t>termos</w:t>
      </w:r>
      <w:r>
        <w:rPr/>
        <w:t> </w:t>
      </w:r>
      <w:r>
        <w:rPr>
          <w:w w:val="80"/>
        </w:rPr>
        <w:t>do</w:t>
      </w:r>
      <w:r>
        <w:rPr>
          <w:spacing w:val="16"/>
        </w:rPr>
        <w:t> </w:t>
      </w:r>
      <w:r>
        <w:rPr>
          <w:rFonts w:ascii="Arial" w:hAnsi="Arial"/>
          <w:i/>
          <w:w w:val="80"/>
        </w:rPr>
        <w:t>decisum </w:t>
      </w:r>
      <w:r>
        <w:rPr>
          <w:w w:val="80"/>
        </w:rPr>
        <w:t>à Câmara Municipal de Manacapuru, representada pelo Sr. Manoel Alberto Benício Brito, nos termos regimentais, devendo</w:t>
      </w:r>
      <w:r>
        <w:rPr/>
        <w:t> </w:t>
      </w:r>
      <w:r>
        <w:rPr>
          <w:w w:val="85"/>
        </w:rPr>
        <w:t>ser remetida em anexo cópia do Relatório/Voto e do Acórdão; </w:t>
      </w:r>
      <w:r>
        <w:rPr>
          <w:rFonts w:ascii="Arial" w:hAnsi="Arial"/>
          <w:b/>
          <w:w w:val="85"/>
        </w:rPr>
        <w:t>9.4. Dar ciência </w:t>
      </w:r>
      <w:r>
        <w:rPr>
          <w:w w:val="85"/>
        </w:rPr>
        <w:t>dos termos do </w:t>
      </w:r>
      <w:r>
        <w:rPr>
          <w:rFonts w:ascii="Arial" w:hAnsi="Arial"/>
          <w:i/>
          <w:w w:val="85"/>
        </w:rPr>
        <w:t>decisum </w:t>
      </w:r>
      <w:r>
        <w:rPr>
          <w:w w:val="85"/>
        </w:rPr>
        <w:t>ao Ministério Público</w:t>
      </w:r>
      <w:r>
        <w:rPr>
          <w:spacing w:val="-7"/>
          <w:w w:val="85"/>
        </w:rPr>
        <w:t> </w:t>
      </w:r>
      <w:r>
        <w:rPr>
          <w:w w:val="85"/>
        </w:rPr>
        <w:t>de</w:t>
      </w:r>
      <w:r>
        <w:rPr>
          <w:spacing w:val="-5"/>
          <w:w w:val="85"/>
        </w:rPr>
        <w:t> </w:t>
      </w:r>
      <w:r>
        <w:rPr>
          <w:w w:val="85"/>
        </w:rPr>
        <w:t>Contas,</w:t>
      </w:r>
      <w:r>
        <w:rPr>
          <w:spacing w:val="-6"/>
          <w:w w:val="85"/>
        </w:rPr>
        <w:t> </w:t>
      </w:r>
      <w:r>
        <w:rPr>
          <w:w w:val="85"/>
        </w:rPr>
        <w:t>nos</w:t>
      </w:r>
      <w:r>
        <w:rPr>
          <w:spacing w:val="-6"/>
          <w:w w:val="85"/>
        </w:rPr>
        <w:t> </w:t>
      </w:r>
      <w:r>
        <w:rPr>
          <w:w w:val="85"/>
        </w:rPr>
        <w:t>termos</w:t>
      </w:r>
      <w:r>
        <w:rPr>
          <w:spacing w:val="-6"/>
          <w:w w:val="85"/>
        </w:rPr>
        <w:t> </w:t>
      </w:r>
      <w:r>
        <w:rPr>
          <w:w w:val="85"/>
        </w:rPr>
        <w:t>regimentais,</w:t>
      </w:r>
      <w:r>
        <w:rPr>
          <w:spacing w:val="-6"/>
          <w:w w:val="85"/>
        </w:rPr>
        <w:t> </w:t>
      </w:r>
      <w:r>
        <w:rPr>
          <w:w w:val="85"/>
        </w:rPr>
        <w:t>devendo</w:t>
      </w:r>
      <w:r>
        <w:rPr>
          <w:spacing w:val="-7"/>
          <w:w w:val="85"/>
        </w:rPr>
        <w:t> </w:t>
      </w:r>
      <w:r>
        <w:rPr>
          <w:w w:val="85"/>
        </w:rPr>
        <w:t>ser</w:t>
      </w:r>
      <w:r>
        <w:rPr>
          <w:spacing w:val="-6"/>
          <w:w w:val="85"/>
        </w:rPr>
        <w:t> </w:t>
      </w:r>
      <w:r>
        <w:rPr>
          <w:w w:val="85"/>
        </w:rPr>
        <w:t>remetida</w:t>
      </w:r>
      <w:r>
        <w:rPr>
          <w:spacing w:val="-6"/>
          <w:w w:val="85"/>
        </w:rPr>
        <w:t> </w:t>
      </w:r>
      <w:r>
        <w:rPr>
          <w:w w:val="85"/>
        </w:rPr>
        <w:t>em</w:t>
      </w:r>
      <w:r>
        <w:rPr>
          <w:spacing w:val="-6"/>
          <w:w w:val="85"/>
        </w:rPr>
        <w:t> </w:t>
      </w:r>
      <w:r>
        <w:rPr>
          <w:w w:val="85"/>
        </w:rPr>
        <w:t>anexo</w:t>
      </w:r>
      <w:r>
        <w:rPr>
          <w:spacing w:val="-6"/>
          <w:w w:val="85"/>
        </w:rPr>
        <w:t> </w:t>
      </w:r>
      <w:r>
        <w:rPr>
          <w:w w:val="85"/>
        </w:rPr>
        <w:t>cópia</w:t>
      </w:r>
      <w:r>
        <w:rPr>
          <w:spacing w:val="-6"/>
          <w:w w:val="85"/>
        </w:rPr>
        <w:t> </w:t>
      </w:r>
      <w:r>
        <w:rPr>
          <w:w w:val="85"/>
        </w:rPr>
        <w:t>do</w:t>
      </w:r>
      <w:r>
        <w:rPr>
          <w:spacing w:val="-5"/>
          <w:w w:val="85"/>
        </w:rPr>
        <w:t> </w:t>
      </w:r>
      <w:r>
        <w:rPr>
          <w:w w:val="85"/>
        </w:rPr>
        <w:t>Relatório/Voto</w:t>
      </w:r>
      <w:r>
        <w:rPr>
          <w:spacing w:val="-6"/>
          <w:w w:val="85"/>
        </w:rPr>
        <w:t> </w:t>
      </w:r>
      <w:r>
        <w:rPr>
          <w:w w:val="85"/>
        </w:rPr>
        <w:t>e</w:t>
      </w:r>
      <w:r>
        <w:rPr>
          <w:spacing w:val="-5"/>
          <w:w w:val="85"/>
        </w:rPr>
        <w:t> </w:t>
      </w:r>
      <w:r>
        <w:rPr>
          <w:w w:val="85"/>
        </w:rPr>
        <w:t>do</w:t>
      </w:r>
      <w:r>
        <w:rPr>
          <w:spacing w:val="-7"/>
          <w:w w:val="85"/>
        </w:rPr>
        <w:t> </w:t>
      </w:r>
      <w:r>
        <w:rPr>
          <w:w w:val="85"/>
        </w:rPr>
        <w:t>Acórdão;</w:t>
      </w:r>
      <w:r>
        <w:rPr>
          <w:spacing w:val="-7"/>
        </w:rPr>
        <w:t> </w:t>
      </w:r>
      <w:r>
        <w:rPr>
          <w:rFonts w:ascii="Arial" w:hAnsi="Arial"/>
          <w:b/>
          <w:w w:val="85"/>
        </w:rPr>
        <w:t>9.5. Arquivar</w:t>
      </w:r>
      <w:r>
        <w:rPr>
          <w:rFonts w:ascii="Arial" w:hAnsi="Arial"/>
          <w:b/>
          <w:w w:val="85"/>
        </w:rPr>
        <w:t> </w:t>
      </w:r>
      <w:r>
        <w:rPr>
          <w:w w:val="85"/>
        </w:rPr>
        <w:t>os</w:t>
      </w:r>
      <w:r>
        <w:rPr>
          <w:w w:val="85"/>
        </w:rPr>
        <w:t> autos,</w:t>
      </w:r>
      <w:r>
        <w:rPr>
          <w:w w:val="85"/>
        </w:rPr>
        <w:t> após</w:t>
      </w:r>
      <w:r>
        <w:rPr>
          <w:w w:val="85"/>
        </w:rPr>
        <w:t> cumprido</w:t>
      </w:r>
      <w:r>
        <w:rPr>
          <w:w w:val="85"/>
        </w:rPr>
        <w:t> integralmente</w:t>
      </w:r>
      <w:r>
        <w:rPr>
          <w:w w:val="85"/>
        </w:rPr>
        <w:t> o</w:t>
      </w:r>
      <w:r>
        <w:rPr>
          <w:w w:val="85"/>
        </w:rPr>
        <w:t> decisório,</w:t>
      </w:r>
      <w:r>
        <w:rPr>
          <w:w w:val="85"/>
        </w:rPr>
        <w:t> nos</w:t>
      </w:r>
      <w:r>
        <w:rPr>
          <w:w w:val="85"/>
        </w:rPr>
        <w:t> termos</w:t>
      </w:r>
      <w:r>
        <w:rPr>
          <w:w w:val="85"/>
        </w:rPr>
        <w:t> regimentais.</w:t>
      </w:r>
      <w:r>
        <w:rPr>
          <w:w w:val="85"/>
        </w:rPr>
        <w:t> </w:t>
      </w:r>
      <w:r>
        <w:rPr>
          <w:rFonts w:ascii="Arial" w:hAnsi="Arial"/>
          <w:b/>
          <w:w w:val="85"/>
        </w:rPr>
        <w:t>Especificação</w:t>
      </w:r>
      <w:r>
        <w:rPr>
          <w:rFonts w:ascii="Arial" w:hAnsi="Arial"/>
          <w:b/>
          <w:w w:val="85"/>
        </w:rPr>
        <w:t> do</w:t>
      </w:r>
      <w:r>
        <w:rPr>
          <w:rFonts w:ascii="Arial" w:hAnsi="Arial"/>
          <w:b/>
          <w:w w:val="85"/>
        </w:rPr>
        <w:t> quórum: </w:t>
      </w:r>
      <w:r>
        <w:rPr>
          <w:w w:val="80"/>
        </w:rPr>
        <w:t>Conselheiros: Yara Amazônia Lins Rodrigues dos Santos (Presidente), Júlio Assis Corrêa Pinheiro, Érico Xavier Desterro e Silva, Mario Manoel Coelho de Mello, Josué Cláudio de Souza Neto, Luis Fabian Pereira Barbosa e Mário José de Moraes </w:t>
      </w:r>
      <w:r>
        <w:rPr>
          <w:spacing w:val="-2"/>
          <w:w w:val="90"/>
        </w:rPr>
        <w:t>Costa</w:t>
      </w:r>
      <w:r>
        <w:rPr>
          <w:spacing w:val="-10"/>
          <w:w w:val="90"/>
        </w:rPr>
        <w:t> </w:t>
      </w:r>
      <w:r>
        <w:rPr>
          <w:spacing w:val="-2"/>
          <w:w w:val="90"/>
        </w:rPr>
        <w:t>Filho</w:t>
      </w:r>
      <w:r>
        <w:rPr>
          <w:spacing w:val="-8"/>
          <w:w w:val="90"/>
        </w:rPr>
        <w:t> </w:t>
      </w:r>
      <w:r>
        <w:rPr>
          <w:spacing w:val="-2"/>
          <w:w w:val="90"/>
        </w:rPr>
        <w:t>(Convocado).</w:t>
      </w:r>
    </w:p>
    <w:p>
      <w:pPr>
        <w:pStyle w:val="BodyText"/>
        <w:spacing w:before="195"/>
        <w:ind w:right="134"/>
      </w:pPr>
      <w:r>
        <w:rPr>
          <w:rFonts w:ascii="Arial" w:hAnsi="Arial"/>
          <w:b/>
          <w:w w:val="85"/>
        </w:rPr>
        <w:t>PROCESSO Nº 11.154/2024 </w:t>
      </w:r>
      <w:r>
        <w:rPr>
          <w:w w:val="85"/>
        </w:rPr>
        <w:t>- Consulta formulada pelo Ministério Público do Estado do Amazonas (MPEAM), em que </w:t>
      </w:r>
      <w:r>
        <w:rPr>
          <w:w w:val="80"/>
        </w:rPr>
        <w:t>solicita a esta Corte de Contas que informe acerca das restrições do § 1º, II, do art. 21, da Lei de Responsabilidade Fiscal. </w:t>
      </w:r>
      <w:r>
        <w:rPr>
          <w:rFonts w:ascii="Arial" w:hAnsi="Arial"/>
          <w:b/>
          <w:w w:val="80"/>
        </w:rPr>
        <w:t>ACÓRDÃO Nº 1041/2024: </w:t>
      </w:r>
      <w:r>
        <w:rPr>
          <w:w w:val="80"/>
        </w:rPr>
        <w:t>Vistos, relatados e discutidos estes autos acima identificados,</w:t>
      </w:r>
      <w:r>
        <w:rPr/>
        <w:t> </w:t>
      </w:r>
      <w:r>
        <w:rPr>
          <w:rFonts w:ascii="Arial" w:hAnsi="Arial"/>
          <w:b/>
          <w:w w:val="80"/>
        </w:rPr>
        <w:t>ACORDAM </w:t>
      </w:r>
      <w:r>
        <w:rPr>
          <w:w w:val="80"/>
        </w:rPr>
        <w:t>os Excelentíssimos </w:t>
      </w:r>
      <w:r>
        <w:rPr>
          <w:w w:val="85"/>
        </w:rPr>
        <w:t>Senhores Conselheiros do Tribunal de Contas do Estado do Amazonas, reunidos em Sessão do</w:t>
      </w:r>
      <w:r>
        <w:rPr/>
        <w:t> </w:t>
      </w:r>
      <w:r>
        <w:rPr>
          <w:rFonts w:ascii="Arial" w:hAnsi="Arial"/>
          <w:b/>
          <w:w w:val="85"/>
        </w:rPr>
        <w:t>Tribunal Pleno</w:t>
      </w:r>
      <w:r>
        <w:rPr>
          <w:w w:val="85"/>
        </w:rPr>
        <w:t>, no exercício</w:t>
      </w:r>
      <w:r>
        <w:rPr>
          <w:spacing w:val="-3"/>
          <w:w w:val="85"/>
        </w:rPr>
        <w:t> </w:t>
      </w:r>
      <w:r>
        <w:rPr>
          <w:w w:val="85"/>
        </w:rPr>
        <w:t>da</w:t>
      </w:r>
      <w:r>
        <w:rPr>
          <w:spacing w:val="-3"/>
          <w:w w:val="85"/>
        </w:rPr>
        <w:t> </w:t>
      </w:r>
      <w:r>
        <w:rPr>
          <w:w w:val="85"/>
        </w:rPr>
        <w:t>competência</w:t>
      </w:r>
      <w:r>
        <w:rPr>
          <w:spacing w:val="-3"/>
          <w:w w:val="85"/>
        </w:rPr>
        <w:t> </w:t>
      </w:r>
      <w:r>
        <w:rPr>
          <w:w w:val="85"/>
        </w:rPr>
        <w:t>atribuída</w:t>
      </w:r>
      <w:r>
        <w:rPr>
          <w:spacing w:val="-3"/>
          <w:w w:val="85"/>
        </w:rPr>
        <w:t> </w:t>
      </w:r>
      <w:r>
        <w:rPr>
          <w:w w:val="85"/>
        </w:rPr>
        <w:t>pelos</w:t>
      </w:r>
      <w:r>
        <w:rPr>
          <w:spacing w:val="-3"/>
          <w:w w:val="85"/>
        </w:rPr>
        <w:t> </w:t>
      </w:r>
      <w:r>
        <w:rPr>
          <w:w w:val="85"/>
        </w:rPr>
        <w:t>art.</w:t>
      </w:r>
      <w:r>
        <w:rPr>
          <w:spacing w:val="-4"/>
          <w:w w:val="85"/>
        </w:rPr>
        <w:t> </w:t>
      </w:r>
      <w:r>
        <w:rPr>
          <w:w w:val="85"/>
        </w:rPr>
        <w:t>5º,</w:t>
      </w:r>
      <w:r>
        <w:rPr>
          <w:spacing w:val="-3"/>
          <w:w w:val="85"/>
        </w:rPr>
        <w:t> </w:t>
      </w:r>
      <w:r>
        <w:rPr>
          <w:w w:val="85"/>
        </w:rPr>
        <w:t>inciso</w:t>
      </w:r>
      <w:r>
        <w:rPr>
          <w:spacing w:val="-4"/>
          <w:w w:val="85"/>
        </w:rPr>
        <w:t> </w:t>
      </w:r>
      <w:r>
        <w:rPr>
          <w:w w:val="85"/>
        </w:rPr>
        <w:t>XXIII,</w:t>
      </w:r>
      <w:r>
        <w:rPr>
          <w:spacing w:val="-3"/>
          <w:w w:val="85"/>
        </w:rPr>
        <w:t> </w:t>
      </w:r>
      <w:r>
        <w:rPr>
          <w:w w:val="85"/>
        </w:rPr>
        <w:t>art.</w:t>
      </w:r>
      <w:r>
        <w:rPr>
          <w:spacing w:val="-4"/>
          <w:w w:val="85"/>
        </w:rPr>
        <w:t> </w:t>
      </w:r>
      <w:r>
        <w:rPr>
          <w:w w:val="85"/>
        </w:rPr>
        <w:t>11,</w:t>
      </w:r>
      <w:r>
        <w:rPr>
          <w:spacing w:val="-3"/>
          <w:w w:val="85"/>
        </w:rPr>
        <w:t> </w:t>
      </w:r>
      <w:r>
        <w:rPr>
          <w:w w:val="85"/>
        </w:rPr>
        <w:t>inciso</w:t>
      </w:r>
      <w:r>
        <w:rPr>
          <w:spacing w:val="-3"/>
          <w:w w:val="85"/>
        </w:rPr>
        <w:t> </w:t>
      </w:r>
      <w:r>
        <w:rPr>
          <w:w w:val="85"/>
        </w:rPr>
        <w:t>IV,</w:t>
      </w:r>
      <w:r>
        <w:rPr>
          <w:spacing w:val="-3"/>
          <w:w w:val="85"/>
        </w:rPr>
        <w:t> </w:t>
      </w:r>
      <w:r>
        <w:rPr>
          <w:w w:val="85"/>
        </w:rPr>
        <w:t>alínea</w:t>
      </w:r>
      <w:r>
        <w:rPr>
          <w:spacing w:val="-3"/>
          <w:w w:val="85"/>
        </w:rPr>
        <w:t> </w:t>
      </w:r>
      <w:r>
        <w:rPr>
          <w:w w:val="85"/>
        </w:rPr>
        <w:t>“f”,</w:t>
      </w:r>
      <w:r>
        <w:rPr>
          <w:spacing w:val="-3"/>
          <w:w w:val="85"/>
        </w:rPr>
        <w:t> </w:t>
      </w:r>
      <w:r>
        <w:rPr>
          <w:w w:val="85"/>
        </w:rPr>
        <w:t>art.</w:t>
      </w:r>
      <w:r>
        <w:rPr>
          <w:spacing w:val="-4"/>
          <w:w w:val="85"/>
        </w:rPr>
        <w:t> </w:t>
      </w:r>
      <w:r>
        <w:rPr>
          <w:w w:val="85"/>
        </w:rPr>
        <w:t>274,</w:t>
      </w:r>
      <w:r>
        <w:rPr>
          <w:spacing w:val="-3"/>
          <w:w w:val="85"/>
        </w:rPr>
        <w:t> </w:t>
      </w:r>
      <w:r>
        <w:rPr>
          <w:w w:val="85"/>
        </w:rPr>
        <w:t>art.</w:t>
      </w:r>
      <w:r>
        <w:rPr>
          <w:spacing w:val="-4"/>
          <w:w w:val="85"/>
        </w:rPr>
        <w:t> </w:t>
      </w:r>
      <w:r>
        <w:rPr>
          <w:w w:val="85"/>
        </w:rPr>
        <w:t>275</w:t>
      </w:r>
      <w:r>
        <w:rPr>
          <w:spacing w:val="-3"/>
          <w:w w:val="85"/>
        </w:rPr>
        <w:t> </w:t>
      </w:r>
      <w:r>
        <w:rPr>
          <w:w w:val="85"/>
        </w:rPr>
        <w:t>e</w:t>
      </w:r>
      <w:r>
        <w:rPr>
          <w:spacing w:val="-5"/>
          <w:w w:val="85"/>
        </w:rPr>
        <w:t> </w:t>
      </w:r>
      <w:r>
        <w:rPr>
          <w:w w:val="85"/>
        </w:rPr>
        <w:t>art.</w:t>
      </w:r>
      <w:r>
        <w:rPr>
          <w:spacing w:val="-4"/>
          <w:w w:val="85"/>
        </w:rPr>
        <w:t> </w:t>
      </w:r>
      <w:r>
        <w:rPr>
          <w:w w:val="85"/>
        </w:rPr>
        <w:t>278,</w:t>
      </w:r>
      <w:r>
        <w:rPr>
          <w:spacing w:val="-3"/>
          <w:w w:val="85"/>
        </w:rPr>
        <w:t> </w:t>
      </w:r>
      <w:r>
        <w:rPr>
          <w:w w:val="85"/>
        </w:rPr>
        <w:t>da </w:t>
      </w:r>
      <w:r>
        <w:rPr>
          <w:w w:val="80"/>
        </w:rPr>
        <w:t>Resolução nº 04/2002-TCE/AM, </w:t>
      </w:r>
      <w:r>
        <w:rPr>
          <w:rFonts w:ascii="Arial" w:hAnsi="Arial"/>
          <w:b/>
          <w:w w:val="80"/>
        </w:rPr>
        <w:t>à unanimidade</w:t>
      </w:r>
      <w:r>
        <w:rPr>
          <w:w w:val="80"/>
        </w:rPr>
        <w:t>, nos termos do voto do Excelentíssimo Senhor Conselheiro-Relator, </w:t>
      </w:r>
      <w:r>
        <w:rPr>
          <w:rFonts w:ascii="Arial" w:hAnsi="Arial"/>
          <w:b/>
          <w:w w:val="80"/>
        </w:rPr>
        <w:t>em consonância </w:t>
      </w:r>
      <w:r>
        <w:rPr>
          <w:w w:val="80"/>
        </w:rPr>
        <w:t>com pronunciamento do Ministério Público junto a este Tribunal, no sentido de:</w:t>
      </w:r>
      <w:r>
        <w:rPr/>
        <w:t> </w:t>
      </w:r>
      <w:r>
        <w:rPr>
          <w:rFonts w:ascii="Arial" w:hAnsi="Arial"/>
          <w:b/>
          <w:w w:val="80"/>
        </w:rPr>
        <w:t>9.1. Conhecer </w:t>
      </w:r>
      <w:r>
        <w:rPr>
          <w:w w:val="80"/>
        </w:rPr>
        <w:t>da presente </w:t>
      </w:r>
      <w:r>
        <w:rPr>
          <w:w w:val="85"/>
        </w:rPr>
        <w:t>Consulta</w:t>
      </w:r>
      <w:r>
        <w:rPr>
          <w:spacing w:val="-5"/>
          <w:w w:val="85"/>
        </w:rPr>
        <w:t> </w:t>
      </w:r>
      <w:r>
        <w:rPr>
          <w:w w:val="85"/>
        </w:rPr>
        <w:t>formulada</w:t>
      </w:r>
      <w:r>
        <w:rPr>
          <w:spacing w:val="-5"/>
          <w:w w:val="85"/>
        </w:rPr>
        <w:t> </w:t>
      </w:r>
      <w:r>
        <w:rPr>
          <w:w w:val="85"/>
        </w:rPr>
        <w:t>pelo</w:t>
      </w:r>
      <w:r>
        <w:rPr>
          <w:spacing w:val="-5"/>
          <w:w w:val="85"/>
        </w:rPr>
        <w:t> </w:t>
      </w:r>
      <w:r>
        <w:rPr>
          <w:w w:val="85"/>
        </w:rPr>
        <w:t>Exmo.</w:t>
      </w:r>
      <w:r>
        <w:rPr>
          <w:spacing w:val="-5"/>
          <w:w w:val="85"/>
        </w:rPr>
        <w:t> </w:t>
      </w:r>
      <w:r>
        <w:rPr>
          <w:w w:val="85"/>
        </w:rPr>
        <w:t>Dr.</w:t>
      </w:r>
      <w:r>
        <w:rPr>
          <w:spacing w:val="-5"/>
          <w:w w:val="85"/>
        </w:rPr>
        <w:t> </w:t>
      </w:r>
      <w:r>
        <w:rPr>
          <w:w w:val="85"/>
        </w:rPr>
        <w:t>Alberto</w:t>
      </w:r>
      <w:r>
        <w:rPr>
          <w:spacing w:val="-5"/>
          <w:w w:val="85"/>
        </w:rPr>
        <w:t> </w:t>
      </w:r>
      <w:r>
        <w:rPr>
          <w:w w:val="85"/>
        </w:rPr>
        <w:t>Rodrigues</w:t>
      </w:r>
      <w:r>
        <w:rPr>
          <w:spacing w:val="-7"/>
          <w:w w:val="85"/>
        </w:rPr>
        <w:t> </w:t>
      </w:r>
      <w:r>
        <w:rPr>
          <w:w w:val="85"/>
        </w:rPr>
        <w:t>do</w:t>
      </w:r>
      <w:r>
        <w:rPr>
          <w:spacing w:val="-5"/>
          <w:w w:val="85"/>
        </w:rPr>
        <w:t> </w:t>
      </w:r>
      <w:r>
        <w:rPr>
          <w:w w:val="85"/>
        </w:rPr>
        <w:t>Nascimento</w:t>
      </w:r>
      <w:r>
        <w:rPr>
          <w:spacing w:val="-4"/>
          <w:w w:val="85"/>
        </w:rPr>
        <w:t> </w:t>
      </w:r>
      <w:r>
        <w:rPr>
          <w:w w:val="85"/>
        </w:rPr>
        <w:t>Junior,</w:t>
      </w:r>
      <w:r>
        <w:rPr>
          <w:spacing w:val="-5"/>
          <w:w w:val="85"/>
        </w:rPr>
        <w:t> </w:t>
      </w:r>
      <w:r>
        <w:rPr>
          <w:w w:val="85"/>
        </w:rPr>
        <w:t>Procurador-Geral</w:t>
      </w:r>
      <w:r>
        <w:rPr>
          <w:spacing w:val="-6"/>
          <w:w w:val="85"/>
        </w:rPr>
        <w:t> </w:t>
      </w:r>
      <w:r>
        <w:rPr>
          <w:w w:val="85"/>
        </w:rPr>
        <w:t>de</w:t>
      </w:r>
      <w:r>
        <w:rPr>
          <w:spacing w:val="-5"/>
          <w:w w:val="85"/>
        </w:rPr>
        <w:t> </w:t>
      </w:r>
      <w:r>
        <w:rPr>
          <w:w w:val="85"/>
        </w:rPr>
        <w:t>Justiça</w:t>
      </w:r>
      <w:r>
        <w:rPr>
          <w:spacing w:val="-7"/>
          <w:w w:val="85"/>
        </w:rPr>
        <w:t> </w:t>
      </w:r>
      <w:r>
        <w:rPr>
          <w:w w:val="85"/>
        </w:rPr>
        <w:t>do</w:t>
      </w:r>
      <w:r>
        <w:rPr>
          <w:spacing w:val="-5"/>
          <w:w w:val="85"/>
        </w:rPr>
        <w:t> </w:t>
      </w:r>
      <w:r>
        <w:rPr>
          <w:w w:val="85"/>
        </w:rPr>
        <w:t>Estado</w:t>
      </w:r>
      <w:r>
        <w:rPr>
          <w:spacing w:val="-7"/>
          <w:w w:val="85"/>
        </w:rPr>
        <w:t> </w:t>
      </w:r>
      <w:r>
        <w:rPr>
          <w:w w:val="85"/>
        </w:rPr>
        <w:t>do Amazonas, haja vista que atendidos os requisitos previstos no art. 274 e seguintes da Resolução nº 04/2002-TCE/AM (Regimento Interno deste TCE); </w:t>
      </w:r>
      <w:r>
        <w:rPr>
          <w:rFonts w:ascii="Arial" w:hAnsi="Arial"/>
          <w:b/>
          <w:w w:val="85"/>
        </w:rPr>
        <w:t>9.2. Determinar </w:t>
      </w:r>
      <w:r>
        <w:rPr>
          <w:w w:val="85"/>
        </w:rPr>
        <w:t>o encaminhamento ao Exmo. Dr. Alberto Rodrigues do Nascimento </w:t>
      </w:r>
      <w:r>
        <w:rPr>
          <w:spacing w:val="-2"/>
          <w:w w:val="85"/>
        </w:rPr>
        <w:t>Júnior, Procurador-Geral de Justiça do Estado do Amazonas, em atenção ao art. 275 e parágrafos do Regimento Interno </w:t>
      </w:r>
      <w:r>
        <w:rPr>
          <w:w w:val="80"/>
        </w:rPr>
        <w:t>deste Tribunal, de cópia da Informação nº 24/2023 CONSULTEC e do Acórdão nº 2608/2023-TCE-Tribunal Pleno, ambos </w:t>
      </w:r>
      <w:r>
        <w:rPr>
          <w:w w:val="90"/>
        </w:rPr>
        <w:t>extraídos</w:t>
      </w:r>
      <w:r>
        <w:rPr>
          <w:w w:val="90"/>
        </w:rPr>
        <w:t> dos</w:t>
      </w:r>
      <w:r>
        <w:rPr>
          <w:w w:val="90"/>
        </w:rPr>
        <w:t> autos</w:t>
      </w:r>
      <w:r>
        <w:rPr>
          <w:w w:val="90"/>
        </w:rPr>
        <w:t> do</w:t>
      </w:r>
      <w:r>
        <w:rPr>
          <w:w w:val="90"/>
        </w:rPr>
        <w:t> Processo</w:t>
      </w:r>
      <w:r>
        <w:rPr>
          <w:w w:val="90"/>
        </w:rPr>
        <w:t> nº</w:t>
      </w:r>
      <w:r>
        <w:rPr>
          <w:w w:val="90"/>
        </w:rPr>
        <w:t> 16.295/2023,</w:t>
      </w:r>
      <w:r>
        <w:rPr>
          <w:w w:val="90"/>
        </w:rPr>
        <w:t> os</w:t>
      </w:r>
      <w:r>
        <w:rPr>
          <w:w w:val="90"/>
        </w:rPr>
        <w:t> quais</w:t>
      </w:r>
      <w:r>
        <w:rPr>
          <w:w w:val="90"/>
        </w:rPr>
        <w:t> atestam</w:t>
      </w:r>
      <w:r>
        <w:rPr>
          <w:w w:val="90"/>
        </w:rPr>
        <w:t> a</w:t>
      </w:r>
      <w:r>
        <w:rPr>
          <w:w w:val="90"/>
        </w:rPr>
        <w:t> recente</w:t>
      </w:r>
      <w:r>
        <w:rPr>
          <w:w w:val="90"/>
        </w:rPr>
        <w:t> apreciação</w:t>
      </w:r>
      <w:r>
        <w:rPr>
          <w:w w:val="90"/>
        </w:rPr>
        <w:t> por</w:t>
      </w:r>
      <w:r>
        <w:rPr>
          <w:w w:val="90"/>
        </w:rPr>
        <w:t> esta</w:t>
      </w:r>
      <w:r>
        <w:rPr>
          <w:w w:val="90"/>
        </w:rPr>
        <w:t> Corte</w:t>
      </w:r>
      <w:r>
        <w:rPr>
          <w:w w:val="90"/>
        </w:rPr>
        <w:t> de </w:t>
      </w:r>
      <w:r>
        <w:rPr>
          <w:w w:val="80"/>
        </w:rPr>
        <w:t>questionamentos</w:t>
      </w:r>
      <w:r>
        <w:rPr/>
        <w:t> </w:t>
      </w:r>
      <w:r>
        <w:rPr>
          <w:w w:val="80"/>
        </w:rPr>
        <w:t>idênticos</w:t>
      </w:r>
      <w:r>
        <w:rPr/>
        <w:t> </w:t>
      </w:r>
      <w:r>
        <w:rPr>
          <w:w w:val="80"/>
        </w:rPr>
        <w:t>aos</w:t>
      </w:r>
      <w:r>
        <w:rPr/>
        <w:t> </w:t>
      </w:r>
      <w:r>
        <w:rPr>
          <w:w w:val="80"/>
        </w:rPr>
        <w:t>ora</w:t>
      </w:r>
      <w:r>
        <w:rPr/>
        <w:t> </w:t>
      </w:r>
      <w:r>
        <w:rPr>
          <w:w w:val="80"/>
        </w:rPr>
        <w:t>formulados;</w:t>
      </w:r>
      <w:r>
        <w:rPr>
          <w:spacing w:val="22"/>
        </w:rPr>
        <w:t> </w:t>
      </w:r>
      <w:r>
        <w:rPr>
          <w:rFonts w:ascii="Arial" w:hAnsi="Arial"/>
          <w:b/>
          <w:w w:val="80"/>
        </w:rPr>
        <w:t>9.3.</w:t>
      </w:r>
      <w:r>
        <w:rPr>
          <w:rFonts w:ascii="Arial" w:hAnsi="Arial"/>
          <w:b/>
        </w:rPr>
        <w:t> </w:t>
      </w:r>
      <w:r>
        <w:rPr>
          <w:rFonts w:ascii="Arial" w:hAnsi="Arial"/>
          <w:b/>
          <w:w w:val="80"/>
        </w:rPr>
        <w:t>Determinar</w:t>
      </w:r>
      <w:r>
        <w:rPr>
          <w:rFonts w:ascii="Arial" w:hAnsi="Arial"/>
          <w:b/>
        </w:rPr>
        <w:t> </w:t>
      </w:r>
      <w:r>
        <w:rPr>
          <w:w w:val="80"/>
        </w:rPr>
        <w:t>à</w:t>
      </w:r>
      <w:r>
        <w:rPr/>
        <w:t> </w:t>
      </w:r>
      <w:r>
        <w:rPr>
          <w:w w:val="80"/>
        </w:rPr>
        <w:t>SEPLENO</w:t>
      </w:r>
      <w:r>
        <w:rPr/>
        <w:t> </w:t>
      </w:r>
      <w:r>
        <w:rPr>
          <w:w w:val="80"/>
        </w:rPr>
        <w:t>-</w:t>
      </w:r>
      <w:r>
        <w:rPr/>
        <w:t> </w:t>
      </w:r>
      <w:r>
        <w:rPr>
          <w:w w:val="80"/>
        </w:rPr>
        <w:t>Secretaria</w:t>
      </w:r>
      <w:r>
        <w:rPr/>
        <w:t> </w:t>
      </w:r>
      <w:r>
        <w:rPr>
          <w:w w:val="80"/>
        </w:rPr>
        <w:t>do</w:t>
      </w:r>
      <w:r>
        <w:rPr/>
        <w:t> </w:t>
      </w:r>
      <w:r>
        <w:rPr>
          <w:w w:val="80"/>
        </w:rPr>
        <w:t>Tribunal</w:t>
      </w:r>
      <w:r>
        <w:rPr/>
        <w:t> </w:t>
      </w:r>
      <w:r>
        <w:rPr>
          <w:w w:val="80"/>
        </w:rPr>
        <w:t>Pleno</w:t>
      </w:r>
      <w:r>
        <w:rPr/>
        <w:t> </w:t>
      </w:r>
      <w:r>
        <w:rPr>
          <w:w w:val="80"/>
        </w:rPr>
        <w:t>que,</w:t>
      </w:r>
      <w:r>
        <w:rPr/>
        <w:t> </w:t>
      </w:r>
      <w:r>
        <w:rPr>
          <w:w w:val="80"/>
        </w:rPr>
        <w:t>através</w:t>
      </w:r>
      <w:r>
        <w:rPr>
          <w:spacing w:val="40"/>
        </w:rPr>
        <w:t> </w:t>
      </w:r>
      <w:r>
        <w:rPr>
          <w:w w:val="85"/>
        </w:rPr>
        <w:t>do setor competente, cientifique todos os interessados sobre o teor deste Acórdão, nos termos do art. 161,</w:t>
      </w:r>
      <w:r>
        <w:rPr/>
        <w:t> </w:t>
      </w:r>
      <w:r>
        <w:rPr>
          <w:rFonts w:ascii="Arial" w:hAnsi="Arial"/>
          <w:i/>
          <w:w w:val="85"/>
        </w:rPr>
        <w:t>caput</w:t>
      </w:r>
      <w:r>
        <w:rPr>
          <w:w w:val="85"/>
        </w:rPr>
        <w:t>, do </w:t>
      </w:r>
      <w:r>
        <w:rPr>
          <w:w w:val="80"/>
        </w:rPr>
        <w:t>Regimento Interno desta Corte, encaminhando-lhes cópia da Informação nº 4/2024-CONSULTEC, do Relatório/Voto e do </w:t>
      </w:r>
      <w:r>
        <w:rPr>
          <w:rFonts w:ascii="Arial" w:hAnsi="Arial"/>
          <w:i/>
          <w:w w:val="85"/>
        </w:rPr>
        <w:t>decisum</w:t>
      </w:r>
      <w:r>
        <w:rPr>
          <w:w w:val="85"/>
        </w:rPr>
        <w:t>; </w:t>
      </w:r>
      <w:r>
        <w:rPr>
          <w:rFonts w:ascii="Arial" w:hAnsi="Arial"/>
          <w:b/>
          <w:w w:val="85"/>
        </w:rPr>
        <w:t>9.4. Arquivar </w:t>
      </w:r>
      <w:r>
        <w:rPr>
          <w:w w:val="85"/>
        </w:rPr>
        <w:t>os</w:t>
      </w:r>
      <w:r>
        <w:rPr>
          <w:spacing w:val="-2"/>
          <w:w w:val="85"/>
        </w:rPr>
        <w:t> </w:t>
      </w:r>
      <w:r>
        <w:rPr>
          <w:w w:val="85"/>
        </w:rPr>
        <w:t>autos, nos</w:t>
      </w:r>
      <w:r>
        <w:rPr>
          <w:spacing w:val="-1"/>
          <w:w w:val="85"/>
        </w:rPr>
        <w:t> </w:t>
      </w:r>
      <w:r>
        <w:rPr>
          <w:w w:val="85"/>
        </w:rPr>
        <w:t>termos</w:t>
      </w:r>
      <w:r>
        <w:rPr>
          <w:spacing w:val="-1"/>
          <w:w w:val="85"/>
        </w:rPr>
        <w:t> </w:t>
      </w:r>
      <w:r>
        <w:rPr>
          <w:w w:val="85"/>
        </w:rPr>
        <w:t>regimentais,</w:t>
      </w:r>
      <w:r>
        <w:rPr>
          <w:spacing w:val="-1"/>
          <w:w w:val="85"/>
        </w:rPr>
        <w:t> </w:t>
      </w:r>
      <w:r>
        <w:rPr>
          <w:w w:val="85"/>
        </w:rPr>
        <w:t>após</w:t>
      </w:r>
      <w:r>
        <w:rPr>
          <w:spacing w:val="-1"/>
          <w:w w:val="85"/>
        </w:rPr>
        <w:t> </w:t>
      </w:r>
      <w:r>
        <w:rPr>
          <w:w w:val="85"/>
        </w:rPr>
        <w:t>o cumprimento</w:t>
      </w:r>
      <w:r>
        <w:rPr>
          <w:spacing w:val="-2"/>
          <w:w w:val="85"/>
        </w:rPr>
        <w:t> </w:t>
      </w:r>
      <w:r>
        <w:rPr>
          <w:w w:val="85"/>
        </w:rPr>
        <w:t>integral</w:t>
      </w:r>
      <w:r>
        <w:rPr>
          <w:spacing w:val="-1"/>
          <w:w w:val="85"/>
        </w:rPr>
        <w:t> </w:t>
      </w:r>
      <w:r>
        <w:rPr>
          <w:w w:val="85"/>
        </w:rPr>
        <w:t>do Acórdão. </w:t>
      </w:r>
      <w:r>
        <w:rPr>
          <w:rFonts w:ascii="Arial" w:hAnsi="Arial"/>
          <w:b/>
          <w:w w:val="85"/>
        </w:rPr>
        <w:t>Especificação</w:t>
      </w:r>
      <w:r>
        <w:rPr>
          <w:rFonts w:ascii="Arial" w:hAnsi="Arial"/>
          <w:b/>
          <w:spacing w:val="-1"/>
          <w:w w:val="85"/>
        </w:rPr>
        <w:t> </w:t>
      </w:r>
      <w:r>
        <w:rPr>
          <w:rFonts w:ascii="Arial" w:hAnsi="Arial"/>
          <w:b/>
          <w:w w:val="85"/>
        </w:rPr>
        <w:t>do </w:t>
      </w:r>
      <w:r>
        <w:rPr>
          <w:rFonts w:ascii="Arial" w:hAnsi="Arial"/>
          <w:b/>
          <w:w w:val="80"/>
        </w:rPr>
        <w:t>quórum: </w:t>
      </w:r>
      <w:r>
        <w:rPr>
          <w:w w:val="80"/>
        </w:rPr>
        <w:t>Conselheiros: Yara Amazônia Lins Rodrigues dos Santos (Presidente), Júlio Assis Corrêa Pinheiro, Érico Xavier Desterro</w:t>
      </w:r>
      <w:r>
        <w:rPr/>
        <w:t> </w:t>
      </w:r>
      <w:r>
        <w:rPr>
          <w:w w:val="80"/>
        </w:rPr>
        <w:t>e</w:t>
      </w:r>
      <w:r>
        <w:rPr/>
        <w:t> </w:t>
      </w:r>
      <w:r>
        <w:rPr>
          <w:w w:val="80"/>
        </w:rPr>
        <w:t>Silva,</w:t>
      </w:r>
      <w:r>
        <w:rPr/>
        <w:t> </w:t>
      </w:r>
      <w:r>
        <w:rPr>
          <w:w w:val="80"/>
        </w:rPr>
        <w:t>Mario</w:t>
      </w:r>
      <w:r>
        <w:rPr/>
        <w:t> </w:t>
      </w:r>
      <w:r>
        <w:rPr>
          <w:w w:val="80"/>
        </w:rPr>
        <w:t>Manoel</w:t>
      </w:r>
      <w:r>
        <w:rPr/>
        <w:t> </w:t>
      </w:r>
      <w:r>
        <w:rPr>
          <w:w w:val="80"/>
        </w:rPr>
        <w:t>Coelho de</w:t>
      </w:r>
      <w:r>
        <w:rPr/>
        <w:t> </w:t>
      </w:r>
      <w:r>
        <w:rPr>
          <w:w w:val="80"/>
        </w:rPr>
        <w:t>Mello, Josué</w:t>
      </w:r>
      <w:r>
        <w:rPr/>
        <w:t> </w:t>
      </w:r>
      <w:r>
        <w:rPr>
          <w:w w:val="80"/>
        </w:rPr>
        <w:t>Cláudio de Souza</w:t>
      </w:r>
      <w:r>
        <w:rPr/>
        <w:t> </w:t>
      </w:r>
      <w:r>
        <w:rPr>
          <w:w w:val="80"/>
        </w:rPr>
        <w:t>Neto,</w:t>
      </w:r>
      <w:r>
        <w:rPr/>
        <w:t> </w:t>
      </w:r>
      <w:r>
        <w:rPr>
          <w:w w:val="80"/>
        </w:rPr>
        <w:t>Luis</w:t>
      </w:r>
      <w:r>
        <w:rPr/>
        <w:t> </w:t>
      </w:r>
      <w:r>
        <w:rPr>
          <w:w w:val="80"/>
        </w:rPr>
        <w:t>Fabian</w:t>
      </w:r>
      <w:r>
        <w:rPr/>
        <w:t> </w:t>
      </w:r>
      <w:r>
        <w:rPr>
          <w:w w:val="80"/>
        </w:rPr>
        <w:t>Pereira Barbosa e</w:t>
      </w:r>
      <w:r>
        <w:rPr/>
        <w:t> </w:t>
      </w:r>
      <w:r>
        <w:rPr>
          <w:w w:val="80"/>
        </w:rPr>
        <w:t>Mário</w:t>
      </w:r>
      <w:r>
        <w:rPr/>
        <w:t> </w:t>
      </w:r>
      <w:r>
        <w:rPr>
          <w:w w:val="80"/>
        </w:rPr>
        <w:t>José </w:t>
      </w:r>
      <w:r>
        <w:rPr>
          <w:w w:val="85"/>
        </w:rPr>
        <w:t>de Moraes Costa Filho (Convocado).</w:t>
      </w:r>
    </w:p>
    <w:p>
      <w:pPr>
        <w:spacing w:before="188"/>
        <w:ind w:left="2" w:right="0" w:firstLine="0"/>
        <w:jc w:val="both"/>
        <w:rPr>
          <w:sz w:val="24"/>
        </w:rPr>
      </w:pPr>
      <w:r>
        <w:rPr>
          <w:rFonts w:ascii="Arial" w:hAnsi="Arial"/>
          <w:b/>
          <w:w w:val="80"/>
          <w:sz w:val="24"/>
        </w:rPr>
        <w:t>CONSELHEIRO-RELATOR:</w:t>
      </w:r>
      <w:r>
        <w:rPr>
          <w:rFonts w:ascii="Arial" w:hAnsi="Arial"/>
          <w:b/>
          <w:spacing w:val="17"/>
          <w:sz w:val="24"/>
        </w:rPr>
        <w:t> </w:t>
      </w:r>
      <w:r>
        <w:rPr>
          <w:rFonts w:ascii="Arial" w:hAnsi="Arial"/>
          <w:b/>
          <w:w w:val="80"/>
          <w:sz w:val="24"/>
        </w:rPr>
        <w:t>JOSUÉ</w:t>
      </w:r>
      <w:r>
        <w:rPr>
          <w:rFonts w:ascii="Arial" w:hAnsi="Arial"/>
          <w:b/>
          <w:spacing w:val="18"/>
          <w:sz w:val="24"/>
        </w:rPr>
        <w:t> </w:t>
      </w:r>
      <w:r>
        <w:rPr>
          <w:rFonts w:ascii="Arial" w:hAnsi="Arial"/>
          <w:b/>
          <w:w w:val="80"/>
          <w:sz w:val="24"/>
        </w:rPr>
        <w:t>CLÁUDIO</w:t>
      </w:r>
      <w:r>
        <w:rPr>
          <w:rFonts w:ascii="Arial" w:hAnsi="Arial"/>
          <w:b/>
          <w:spacing w:val="18"/>
          <w:sz w:val="24"/>
        </w:rPr>
        <w:t> </w:t>
      </w:r>
      <w:r>
        <w:rPr>
          <w:rFonts w:ascii="Arial" w:hAnsi="Arial"/>
          <w:b/>
          <w:w w:val="80"/>
          <w:sz w:val="24"/>
        </w:rPr>
        <w:t>DE</w:t>
      </w:r>
      <w:r>
        <w:rPr>
          <w:rFonts w:ascii="Arial" w:hAnsi="Arial"/>
          <w:b/>
          <w:spacing w:val="22"/>
          <w:sz w:val="24"/>
        </w:rPr>
        <w:t> </w:t>
      </w:r>
      <w:r>
        <w:rPr>
          <w:rFonts w:ascii="Arial" w:hAnsi="Arial"/>
          <w:b/>
          <w:w w:val="80"/>
          <w:sz w:val="24"/>
        </w:rPr>
        <w:t>SOUZA</w:t>
      </w:r>
      <w:r>
        <w:rPr>
          <w:rFonts w:ascii="Arial" w:hAnsi="Arial"/>
          <w:b/>
          <w:spacing w:val="17"/>
          <w:sz w:val="24"/>
        </w:rPr>
        <w:t> </w:t>
      </w:r>
      <w:r>
        <w:rPr>
          <w:rFonts w:ascii="Arial" w:hAnsi="Arial"/>
          <w:b/>
          <w:w w:val="80"/>
          <w:sz w:val="24"/>
        </w:rPr>
        <w:t>NETO.</w:t>
      </w:r>
      <w:r>
        <w:rPr>
          <w:rFonts w:ascii="Arial" w:hAnsi="Arial"/>
          <w:b/>
          <w:spacing w:val="23"/>
          <w:sz w:val="24"/>
        </w:rPr>
        <w:t> </w:t>
      </w:r>
      <w:r>
        <w:rPr>
          <w:rFonts w:ascii="Arial" w:hAnsi="Arial"/>
          <w:b/>
          <w:w w:val="80"/>
          <w:sz w:val="24"/>
        </w:rPr>
        <w:t>PROCESSO</w:t>
      </w:r>
      <w:r>
        <w:rPr>
          <w:rFonts w:ascii="Arial" w:hAnsi="Arial"/>
          <w:b/>
          <w:spacing w:val="18"/>
          <w:sz w:val="24"/>
        </w:rPr>
        <w:t> </w:t>
      </w:r>
      <w:r>
        <w:rPr>
          <w:rFonts w:ascii="Arial" w:hAnsi="Arial"/>
          <w:b/>
          <w:w w:val="80"/>
          <w:sz w:val="24"/>
        </w:rPr>
        <w:t>Nº</w:t>
      </w:r>
      <w:r>
        <w:rPr>
          <w:rFonts w:ascii="Arial" w:hAnsi="Arial"/>
          <w:b/>
          <w:spacing w:val="19"/>
          <w:sz w:val="24"/>
        </w:rPr>
        <w:t> </w:t>
      </w:r>
      <w:r>
        <w:rPr>
          <w:rFonts w:ascii="Arial" w:hAnsi="Arial"/>
          <w:b/>
          <w:w w:val="80"/>
          <w:sz w:val="24"/>
        </w:rPr>
        <w:t>12.422/2020</w:t>
      </w:r>
      <w:r>
        <w:rPr>
          <w:rFonts w:ascii="Arial" w:hAnsi="Arial"/>
          <w:b/>
          <w:spacing w:val="23"/>
          <w:sz w:val="24"/>
        </w:rPr>
        <w:t> </w:t>
      </w:r>
      <w:r>
        <w:rPr>
          <w:w w:val="80"/>
          <w:sz w:val="24"/>
        </w:rPr>
        <w:t>-</w:t>
      </w:r>
      <w:r>
        <w:rPr>
          <w:spacing w:val="18"/>
          <w:sz w:val="24"/>
        </w:rPr>
        <w:t> </w:t>
      </w:r>
      <w:r>
        <w:rPr>
          <w:w w:val="80"/>
          <w:sz w:val="24"/>
        </w:rPr>
        <w:t>Prestação</w:t>
      </w:r>
      <w:r>
        <w:rPr>
          <w:spacing w:val="19"/>
          <w:sz w:val="24"/>
        </w:rPr>
        <w:t> </w:t>
      </w:r>
      <w:r>
        <w:rPr>
          <w:w w:val="80"/>
          <w:sz w:val="24"/>
        </w:rPr>
        <w:t>de</w:t>
      </w:r>
      <w:r>
        <w:rPr>
          <w:spacing w:val="20"/>
          <w:sz w:val="24"/>
        </w:rPr>
        <w:t> </w:t>
      </w:r>
      <w:r>
        <w:rPr>
          <w:spacing w:val="-2"/>
          <w:w w:val="80"/>
          <w:sz w:val="24"/>
        </w:rPr>
        <w:t>Contas</w:t>
      </w:r>
    </w:p>
    <w:p>
      <w:pPr>
        <w:spacing w:before="0"/>
        <w:ind w:left="2" w:right="140" w:firstLine="0"/>
        <w:jc w:val="both"/>
        <w:rPr>
          <w:rFonts w:ascii="Arial" w:hAnsi="Arial"/>
          <w:i/>
          <w:sz w:val="24"/>
        </w:rPr>
      </w:pPr>
      <w:r>
        <w:rPr>
          <w:w w:val="85"/>
          <w:sz w:val="24"/>
        </w:rPr>
        <w:t>Anual da Secretaria Municipal de Educação (SEMED), referente ao exercício de 2019, sob a responsabilidade da Sra. </w:t>
      </w:r>
      <w:r>
        <w:rPr>
          <w:w w:val="90"/>
          <w:sz w:val="24"/>
        </w:rPr>
        <w:t>Kátia</w:t>
      </w:r>
      <w:r>
        <w:rPr>
          <w:w w:val="90"/>
          <w:sz w:val="24"/>
        </w:rPr>
        <w:t> Helena</w:t>
      </w:r>
      <w:r>
        <w:rPr>
          <w:w w:val="90"/>
          <w:sz w:val="24"/>
        </w:rPr>
        <w:t> Serafina</w:t>
      </w:r>
      <w:r>
        <w:rPr>
          <w:w w:val="90"/>
          <w:sz w:val="24"/>
        </w:rPr>
        <w:t> Cruz</w:t>
      </w:r>
      <w:r>
        <w:rPr>
          <w:w w:val="90"/>
          <w:sz w:val="24"/>
        </w:rPr>
        <w:t> Schweickardt.</w:t>
      </w:r>
      <w:r>
        <w:rPr>
          <w:w w:val="90"/>
          <w:sz w:val="24"/>
        </w:rPr>
        <w:t> </w:t>
      </w:r>
      <w:r>
        <w:rPr>
          <w:rFonts w:ascii="Arial" w:hAnsi="Arial"/>
          <w:i/>
          <w:w w:val="90"/>
          <w:sz w:val="24"/>
        </w:rPr>
        <w:t>CONCEDIDO</w:t>
      </w:r>
      <w:r>
        <w:rPr>
          <w:rFonts w:ascii="Arial" w:hAnsi="Arial"/>
          <w:i/>
          <w:w w:val="90"/>
          <w:sz w:val="24"/>
        </w:rPr>
        <w:t> VISTA</w:t>
      </w:r>
      <w:r>
        <w:rPr>
          <w:rFonts w:ascii="Arial" w:hAnsi="Arial"/>
          <w:i/>
          <w:spacing w:val="-1"/>
          <w:w w:val="90"/>
          <w:sz w:val="24"/>
        </w:rPr>
        <w:t> </w:t>
      </w:r>
      <w:r>
        <w:rPr>
          <w:rFonts w:ascii="Arial" w:hAnsi="Arial"/>
          <w:i/>
          <w:w w:val="90"/>
          <w:sz w:val="24"/>
        </w:rPr>
        <w:t>DOS</w:t>
      </w:r>
      <w:r>
        <w:rPr>
          <w:rFonts w:ascii="Arial" w:hAnsi="Arial"/>
          <w:i/>
          <w:w w:val="90"/>
          <w:sz w:val="24"/>
        </w:rPr>
        <w:t> AUTOS</w:t>
      </w:r>
      <w:r>
        <w:rPr>
          <w:rFonts w:ascii="Arial" w:hAnsi="Arial"/>
          <w:i/>
          <w:w w:val="90"/>
          <w:sz w:val="24"/>
        </w:rPr>
        <w:t> AO</w:t>
      </w:r>
      <w:r>
        <w:rPr>
          <w:rFonts w:ascii="Arial" w:hAnsi="Arial"/>
          <w:i/>
          <w:spacing w:val="-1"/>
          <w:w w:val="90"/>
          <w:sz w:val="24"/>
        </w:rPr>
        <w:t> </w:t>
      </w:r>
      <w:r>
        <w:rPr>
          <w:rFonts w:ascii="Arial" w:hAnsi="Arial"/>
          <w:i/>
          <w:w w:val="90"/>
          <w:sz w:val="24"/>
        </w:rPr>
        <w:t>EXCELENTÍSSIMO</w:t>
      </w:r>
      <w:r>
        <w:rPr>
          <w:rFonts w:ascii="Arial" w:hAnsi="Arial"/>
          <w:i/>
          <w:w w:val="90"/>
          <w:sz w:val="24"/>
        </w:rPr>
        <w:t> SENHOR </w:t>
      </w:r>
      <w:r>
        <w:rPr>
          <w:rFonts w:ascii="Arial" w:hAnsi="Arial"/>
          <w:i/>
          <w:w w:val="85"/>
          <w:sz w:val="24"/>
        </w:rPr>
        <w:t>CONSELHEIRO</w:t>
      </w:r>
      <w:r>
        <w:rPr>
          <w:rFonts w:ascii="Arial" w:hAnsi="Arial"/>
          <w:i/>
          <w:spacing w:val="-7"/>
          <w:w w:val="85"/>
          <w:sz w:val="24"/>
        </w:rPr>
        <w:t> </w:t>
      </w:r>
      <w:r>
        <w:rPr>
          <w:rFonts w:ascii="Arial" w:hAnsi="Arial"/>
          <w:i/>
          <w:w w:val="85"/>
          <w:sz w:val="24"/>
        </w:rPr>
        <w:t>LUIS</w:t>
      </w:r>
      <w:r>
        <w:rPr>
          <w:rFonts w:ascii="Arial" w:hAnsi="Arial"/>
          <w:i/>
          <w:spacing w:val="-7"/>
          <w:w w:val="85"/>
          <w:sz w:val="24"/>
        </w:rPr>
        <w:t> </w:t>
      </w:r>
      <w:r>
        <w:rPr>
          <w:rFonts w:ascii="Arial" w:hAnsi="Arial"/>
          <w:i/>
          <w:w w:val="85"/>
          <w:sz w:val="24"/>
        </w:rPr>
        <w:t>FABIAN</w:t>
      </w:r>
      <w:r>
        <w:rPr>
          <w:rFonts w:ascii="Arial" w:hAnsi="Arial"/>
          <w:i/>
          <w:spacing w:val="-5"/>
          <w:w w:val="85"/>
          <w:sz w:val="24"/>
        </w:rPr>
        <w:t> </w:t>
      </w:r>
      <w:r>
        <w:rPr>
          <w:rFonts w:ascii="Arial" w:hAnsi="Arial"/>
          <w:i/>
          <w:w w:val="85"/>
          <w:sz w:val="24"/>
        </w:rPr>
        <w:t>PEREIRA</w:t>
      </w:r>
      <w:r>
        <w:rPr>
          <w:rFonts w:ascii="Arial" w:hAnsi="Arial"/>
          <w:i/>
          <w:spacing w:val="-7"/>
          <w:w w:val="85"/>
          <w:sz w:val="24"/>
        </w:rPr>
        <w:t> </w:t>
      </w:r>
      <w:r>
        <w:rPr>
          <w:rFonts w:ascii="Arial" w:hAnsi="Arial"/>
          <w:i/>
          <w:w w:val="85"/>
          <w:sz w:val="24"/>
        </w:rPr>
        <w:t>BARBOSA.</w:t>
      </w:r>
    </w:p>
    <w:p>
      <w:pPr>
        <w:spacing w:line="242" w:lineRule="auto" w:before="197"/>
        <w:ind w:left="2" w:right="137" w:firstLine="0"/>
        <w:jc w:val="both"/>
        <w:rPr>
          <w:rFonts w:ascii="Arial" w:hAnsi="Arial"/>
          <w:i/>
          <w:sz w:val="24"/>
        </w:rPr>
      </w:pPr>
      <w:r>
        <w:rPr>
          <w:rFonts w:ascii="Arial" w:hAnsi="Arial"/>
          <w:b/>
          <w:w w:val="85"/>
          <w:sz w:val="24"/>
        </w:rPr>
        <w:t>PROCESSO</w:t>
      </w:r>
      <w:r>
        <w:rPr>
          <w:rFonts w:ascii="Arial" w:hAnsi="Arial"/>
          <w:b/>
          <w:spacing w:val="-4"/>
          <w:w w:val="85"/>
          <w:sz w:val="24"/>
        </w:rPr>
        <w:t> </w:t>
      </w:r>
      <w:r>
        <w:rPr>
          <w:rFonts w:ascii="Arial" w:hAnsi="Arial"/>
          <w:b/>
          <w:w w:val="85"/>
          <w:sz w:val="24"/>
        </w:rPr>
        <w:t>Nº</w:t>
      </w:r>
      <w:r>
        <w:rPr>
          <w:rFonts w:ascii="Arial" w:hAnsi="Arial"/>
          <w:b/>
          <w:spacing w:val="-2"/>
          <w:w w:val="85"/>
          <w:sz w:val="24"/>
        </w:rPr>
        <w:t> </w:t>
      </w:r>
      <w:r>
        <w:rPr>
          <w:rFonts w:ascii="Arial" w:hAnsi="Arial"/>
          <w:b/>
          <w:w w:val="85"/>
          <w:sz w:val="24"/>
        </w:rPr>
        <w:t>13.567/2022</w:t>
      </w:r>
      <w:r>
        <w:rPr>
          <w:rFonts w:ascii="Arial" w:hAnsi="Arial"/>
          <w:b/>
          <w:spacing w:val="-1"/>
          <w:w w:val="85"/>
          <w:sz w:val="24"/>
        </w:rPr>
        <w:t> </w:t>
      </w:r>
      <w:r>
        <w:rPr>
          <w:w w:val="85"/>
          <w:sz w:val="24"/>
        </w:rPr>
        <w:t>-</w:t>
      </w:r>
      <w:r>
        <w:rPr>
          <w:spacing w:val="-3"/>
          <w:w w:val="85"/>
          <w:sz w:val="24"/>
        </w:rPr>
        <w:t> </w:t>
      </w:r>
      <w:r>
        <w:rPr>
          <w:w w:val="85"/>
          <w:sz w:val="24"/>
        </w:rPr>
        <w:t>Fiscalização</w:t>
      </w:r>
      <w:r>
        <w:rPr>
          <w:spacing w:val="-4"/>
          <w:w w:val="85"/>
          <w:sz w:val="24"/>
        </w:rPr>
        <w:t> </w:t>
      </w:r>
      <w:r>
        <w:rPr>
          <w:w w:val="85"/>
          <w:sz w:val="24"/>
        </w:rPr>
        <w:t>de</w:t>
      </w:r>
      <w:r>
        <w:rPr>
          <w:spacing w:val="-4"/>
          <w:w w:val="85"/>
          <w:sz w:val="24"/>
        </w:rPr>
        <w:t> </w:t>
      </w:r>
      <w:r>
        <w:rPr>
          <w:w w:val="85"/>
          <w:sz w:val="24"/>
        </w:rPr>
        <w:t>Atos</w:t>
      </w:r>
      <w:r>
        <w:rPr>
          <w:spacing w:val="-4"/>
          <w:w w:val="85"/>
          <w:sz w:val="24"/>
        </w:rPr>
        <w:t> </w:t>
      </w:r>
      <w:r>
        <w:rPr>
          <w:w w:val="85"/>
          <w:sz w:val="24"/>
        </w:rPr>
        <w:t>de</w:t>
      </w:r>
      <w:r>
        <w:rPr>
          <w:spacing w:val="-2"/>
          <w:w w:val="85"/>
          <w:sz w:val="24"/>
        </w:rPr>
        <w:t> </w:t>
      </w:r>
      <w:r>
        <w:rPr>
          <w:w w:val="85"/>
          <w:sz w:val="24"/>
        </w:rPr>
        <w:t>Gestão</w:t>
      </w:r>
      <w:r>
        <w:rPr>
          <w:spacing w:val="-2"/>
          <w:w w:val="85"/>
          <w:sz w:val="24"/>
        </w:rPr>
        <w:t> </w:t>
      </w:r>
      <w:r>
        <w:rPr>
          <w:w w:val="85"/>
          <w:sz w:val="24"/>
        </w:rPr>
        <w:t>(FAG)</w:t>
      </w:r>
      <w:r>
        <w:rPr>
          <w:spacing w:val="-4"/>
          <w:w w:val="85"/>
          <w:sz w:val="24"/>
        </w:rPr>
        <w:t> </w:t>
      </w:r>
      <w:r>
        <w:rPr>
          <w:w w:val="85"/>
          <w:sz w:val="24"/>
        </w:rPr>
        <w:t>da</w:t>
      </w:r>
      <w:r>
        <w:rPr>
          <w:spacing w:val="-4"/>
          <w:w w:val="85"/>
          <w:sz w:val="24"/>
        </w:rPr>
        <w:t> </w:t>
      </w:r>
      <w:r>
        <w:rPr>
          <w:w w:val="85"/>
          <w:sz w:val="24"/>
        </w:rPr>
        <w:t>Prefeitura</w:t>
      </w:r>
      <w:r>
        <w:rPr>
          <w:spacing w:val="-2"/>
          <w:w w:val="85"/>
          <w:sz w:val="24"/>
        </w:rPr>
        <w:t> </w:t>
      </w:r>
      <w:r>
        <w:rPr>
          <w:w w:val="85"/>
          <w:sz w:val="24"/>
        </w:rPr>
        <w:t>Municipal</w:t>
      </w:r>
      <w:r>
        <w:rPr>
          <w:spacing w:val="-4"/>
          <w:w w:val="85"/>
          <w:sz w:val="24"/>
        </w:rPr>
        <w:t> </w:t>
      </w:r>
      <w:r>
        <w:rPr>
          <w:w w:val="85"/>
          <w:sz w:val="24"/>
        </w:rPr>
        <w:t>de Itamarati,</w:t>
      </w:r>
      <w:r>
        <w:rPr>
          <w:spacing w:val="-4"/>
          <w:w w:val="85"/>
          <w:sz w:val="24"/>
        </w:rPr>
        <w:t> </w:t>
      </w:r>
      <w:r>
        <w:rPr>
          <w:w w:val="85"/>
          <w:sz w:val="24"/>
        </w:rPr>
        <w:t>referente</w:t>
      </w:r>
      <w:r>
        <w:rPr>
          <w:spacing w:val="-3"/>
          <w:w w:val="85"/>
          <w:sz w:val="24"/>
        </w:rPr>
        <w:t> </w:t>
      </w:r>
      <w:r>
        <w:rPr>
          <w:w w:val="85"/>
          <w:sz w:val="24"/>
        </w:rPr>
        <w:t>ao </w:t>
      </w:r>
      <w:r>
        <w:rPr>
          <w:spacing w:val="-2"/>
          <w:w w:val="85"/>
          <w:sz w:val="24"/>
        </w:rPr>
        <w:t>exercício de 2014, sob a responsabilidade do Sr. João Medeiros Campelo.</w:t>
      </w:r>
      <w:r>
        <w:rPr>
          <w:spacing w:val="-3"/>
          <w:sz w:val="24"/>
        </w:rPr>
        <w:t> </w:t>
      </w:r>
      <w:r>
        <w:rPr>
          <w:rFonts w:ascii="Arial" w:hAnsi="Arial"/>
          <w:i/>
          <w:spacing w:val="-2"/>
          <w:w w:val="85"/>
          <w:sz w:val="24"/>
        </w:rPr>
        <w:t>RETIRADO DE PAUTA PELO RELATOR DO </w:t>
      </w:r>
      <w:r>
        <w:rPr>
          <w:rFonts w:ascii="Arial" w:hAnsi="Arial"/>
          <w:i/>
          <w:spacing w:val="-2"/>
          <w:w w:val="90"/>
          <w:sz w:val="24"/>
        </w:rPr>
        <w:t>PROCESSO.</w:t>
      </w:r>
    </w:p>
    <w:p>
      <w:pPr>
        <w:pStyle w:val="BodyText"/>
        <w:spacing w:before="192"/>
        <w:ind w:right="136"/>
      </w:pPr>
      <w:r>
        <w:rPr>
          <w:rFonts w:ascii="Arial" w:hAnsi="Arial"/>
          <w:b/>
          <w:w w:val="90"/>
        </w:rPr>
        <w:t>PROCESSO</w:t>
      </w:r>
      <w:r>
        <w:rPr>
          <w:rFonts w:ascii="Arial" w:hAnsi="Arial"/>
          <w:b/>
          <w:spacing w:val="-10"/>
          <w:w w:val="90"/>
        </w:rPr>
        <w:t> </w:t>
      </w:r>
      <w:r>
        <w:rPr>
          <w:rFonts w:ascii="Arial" w:hAnsi="Arial"/>
          <w:b/>
          <w:w w:val="90"/>
        </w:rPr>
        <w:t>Nº</w:t>
      </w:r>
      <w:r>
        <w:rPr>
          <w:rFonts w:ascii="Arial" w:hAnsi="Arial"/>
          <w:b/>
          <w:spacing w:val="-10"/>
          <w:w w:val="90"/>
        </w:rPr>
        <w:t> </w:t>
      </w:r>
      <w:r>
        <w:rPr>
          <w:rFonts w:ascii="Arial" w:hAnsi="Arial"/>
          <w:b/>
          <w:w w:val="90"/>
        </w:rPr>
        <w:t>13.053/2023</w:t>
      </w:r>
      <w:r>
        <w:rPr>
          <w:rFonts w:ascii="Arial" w:hAnsi="Arial"/>
          <w:b/>
          <w:spacing w:val="-10"/>
          <w:w w:val="90"/>
        </w:rPr>
        <w:t> </w:t>
      </w:r>
      <w:r>
        <w:rPr>
          <w:rFonts w:ascii="Arial" w:hAnsi="Arial"/>
          <w:b/>
          <w:w w:val="90"/>
        </w:rPr>
        <w:t>(APENSOS:</w:t>
      </w:r>
      <w:r>
        <w:rPr>
          <w:rFonts w:ascii="Arial" w:hAnsi="Arial"/>
          <w:b/>
          <w:spacing w:val="-10"/>
          <w:w w:val="90"/>
        </w:rPr>
        <w:t> </w:t>
      </w:r>
      <w:r>
        <w:rPr>
          <w:rFonts w:ascii="Arial" w:hAnsi="Arial"/>
          <w:b/>
          <w:w w:val="90"/>
        </w:rPr>
        <w:t>13.678/2021)</w:t>
      </w:r>
      <w:r>
        <w:rPr>
          <w:rFonts w:ascii="Arial" w:hAnsi="Arial"/>
          <w:b/>
          <w:spacing w:val="-10"/>
          <w:w w:val="90"/>
        </w:rPr>
        <w:t> </w:t>
      </w:r>
      <w:r>
        <w:rPr>
          <w:w w:val="90"/>
        </w:rPr>
        <w:t>-</w:t>
      </w:r>
      <w:r>
        <w:rPr>
          <w:spacing w:val="-11"/>
          <w:w w:val="90"/>
        </w:rPr>
        <w:t> </w:t>
      </w:r>
      <w:r>
        <w:rPr>
          <w:w w:val="90"/>
        </w:rPr>
        <w:t>Recurso</w:t>
      </w:r>
      <w:r>
        <w:rPr>
          <w:spacing w:val="-10"/>
          <w:w w:val="90"/>
        </w:rPr>
        <w:t> </w:t>
      </w:r>
      <w:r>
        <w:rPr>
          <w:w w:val="90"/>
        </w:rPr>
        <w:t>de</w:t>
      </w:r>
      <w:r>
        <w:rPr>
          <w:spacing w:val="-10"/>
          <w:w w:val="90"/>
        </w:rPr>
        <w:t> </w:t>
      </w:r>
      <w:r>
        <w:rPr>
          <w:w w:val="90"/>
        </w:rPr>
        <w:t>Revisão</w:t>
      </w:r>
      <w:r>
        <w:rPr>
          <w:spacing w:val="-10"/>
          <w:w w:val="90"/>
        </w:rPr>
        <w:t> </w:t>
      </w:r>
      <w:r>
        <w:rPr>
          <w:w w:val="90"/>
        </w:rPr>
        <w:t>interposto</w:t>
      </w:r>
      <w:r>
        <w:rPr>
          <w:spacing w:val="-10"/>
          <w:w w:val="90"/>
        </w:rPr>
        <w:t> </w:t>
      </w:r>
      <w:r>
        <w:rPr>
          <w:w w:val="90"/>
        </w:rPr>
        <w:t>pelo</w:t>
      </w:r>
      <w:r>
        <w:rPr>
          <w:spacing w:val="-10"/>
          <w:w w:val="90"/>
        </w:rPr>
        <w:t> </w:t>
      </w:r>
      <w:r>
        <w:rPr>
          <w:w w:val="90"/>
        </w:rPr>
        <w:t>espólio</w:t>
      </w:r>
      <w:r>
        <w:rPr>
          <w:spacing w:val="-10"/>
          <w:w w:val="90"/>
        </w:rPr>
        <w:t> </w:t>
      </w:r>
      <w:r>
        <w:rPr>
          <w:w w:val="90"/>
        </w:rPr>
        <w:t>do</w:t>
      </w:r>
      <w:r>
        <w:rPr>
          <w:spacing w:val="-10"/>
          <w:w w:val="90"/>
        </w:rPr>
        <w:t> </w:t>
      </w:r>
      <w:r>
        <w:rPr>
          <w:w w:val="90"/>
        </w:rPr>
        <w:t>Sr.</w:t>
      </w:r>
      <w:r>
        <w:rPr>
          <w:spacing w:val="-10"/>
          <w:w w:val="90"/>
        </w:rPr>
        <w:t> </w:t>
      </w:r>
      <w:r>
        <w:rPr>
          <w:w w:val="90"/>
        </w:rPr>
        <w:t>José Raimundo</w:t>
      </w:r>
      <w:r>
        <w:rPr>
          <w:w w:val="90"/>
        </w:rPr>
        <w:t> Siqueira</w:t>
      </w:r>
      <w:r>
        <w:rPr>
          <w:w w:val="90"/>
        </w:rPr>
        <w:t> contra</w:t>
      </w:r>
      <w:r>
        <w:rPr>
          <w:w w:val="90"/>
        </w:rPr>
        <w:t> o</w:t>
      </w:r>
      <w:r>
        <w:rPr>
          <w:w w:val="90"/>
        </w:rPr>
        <w:t> Acórdão</w:t>
      </w:r>
      <w:r>
        <w:rPr>
          <w:w w:val="90"/>
        </w:rPr>
        <w:t> N°</w:t>
      </w:r>
      <w:r>
        <w:rPr>
          <w:w w:val="90"/>
        </w:rPr>
        <w:t> 215/2020</w:t>
      </w:r>
      <w:r>
        <w:rPr>
          <w:w w:val="90"/>
        </w:rPr>
        <w:t> -</w:t>
      </w:r>
      <w:r>
        <w:rPr>
          <w:w w:val="90"/>
        </w:rPr>
        <w:t> TCE</w:t>
      </w:r>
      <w:r>
        <w:rPr>
          <w:w w:val="90"/>
        </w:rPr>
        <w:t> -</w:t>
      </w:r>
      <w:r>
        <w:rPr>
          <w:w w:val="90"/>
        </w:rPr>
        <w:t> Tribunal</w:t>
      </w:r>
      <w:r>
        <w:rPr>
          <w:w w:val="90"/>
        </w:rPr>
        <w:t> Pleno,</w:t>
      </w:r>
      <w:r>
        <w:rPr>
          <w:w w:val="90"/>
        </w:rPr>
        <w:t> exarado</w:t>
      </w:r>
      <w:r>
        <w:rPr>
          <w:w w:val="90"/>
        </w:rPr>
        <w:t> nos</w:t>
      </w:r>
      <w:r>
        <w:rPr>
          <w:w w:val="90"/>
        </w:rPr>
        <w:t> autos</w:t>
      </w:r>
      <w:r>
        <w:rPr>
          <w:w w:val="90"/>
        </w:rPr>
        <w:t> do</w:t>
      </w:r>
      <w:r>
        <w:rPr>
          <w:w w:val="90"/>
        </w:rPr>
        <w:t> Processo</w:t>
      </w:r>
      <w:r>
        <w:rPr>
          <w:w w:val="90"/>
        </w:rPr>
        <w:t> N° </w:t>
      </w:r>
      <w:r>
        <w:rPr>
          <w:w w:val="80"/>
        </w:rPr>
        <w:t>13.678/2021.</w:t>
      </w:r>
      <w:r>
        <w:rPr>
          <w:spacing w:val="15"/>
        </w:rPr>
        <w:t> </w:t>
      </w:r>
      <w:r>
        <w:rPr>
          <w:rFonts w:ascii="Arial" w:hAnsi="Arial"/>
          <w:b/>
          <w:w w:val="80"/>
        </w:rPr>
        <w:t>Advogado(s):</w:t>
      </w:r>
      <w:r>
        <w:rPr>
          <w:rFonts w:ascii="Arial" w:hAnsi="Arial"/>
          <w:b/>
        </w:rPr>
        <w:t> </w:t>
      </w:r>
      <w:r>
        <w:rPr>
          <w:w w:val="80"/>
        </w:rPr>
        <w:t>Fábio</w:t>
      </w:r>
      <w:r>
        <w:rPr/>
        <w:t> </w:t>
      </w:r>
      <w:r>
        <w:rPr>
          <w:w w:val="80"/>
        </w:rPr>
        <w:t>Nunes</w:t>
      </w:r>
      <w:r>
        <w:rPr/>
        <w:t> </w:t>
      </w:r>
      <w:r>
        <w:rPr>
          <w:w w:val="80"/>
        </w:rPr>
        <w:t>Bandeira</w:t>
      </w:r>
      <w:r>
        <w:rPr/>
        <w:t> </w:t>
      </w:r>
      <w:r>
        <w:rPr>
          <w:w w:val="80"/>
        </w:rPr>
        <w:t>de</w:t>
      </w:r>
      <w:r>
        <w:rPr/>
        <w:t> </w:t>
      </w:r>
      <w:r>
        <w:rPr>
          <w:w w:val="80"/>
        </w:rPr>
        <w:t>Melo</w:t>
      </w:r>
      <w:r>
        <w:rPr>
          <w:spacing w:val="18"/>
        </w:rPr>
        <w:t> </w:t>
      </w:r>
      <w:r>
        <w:rPr>
          <w:w w:val="80"/>
        </w:rPr>
        <w:t>-</w:t>
      </w:r>
      <w:r>
        <w:rPr/>
        <w:t> </w:t>
      </w:r>
      <w:r>
        <w:rPr>
          <w:w w:val="80"/>
        </w:rPr>
        <w:t>OAB/AM</w:t>
      </w:r>
      <w:r>
        <w:rPr/>
        <w:t> </w:t>
      </w:r>
      <w:r>
        <w:rPr>
          <w:w w:val="80"/>
        </w:rPr>
        <w:t>4331.</w:t>
      </w:r>
      <w:r>
        <w:rPr/>
        <w:t> </w:t>
      </w:r>
      <w:r>
        <w:rPr>
          <w:rFonts w:ascii="Arial" w:hAnsi="Arial"/>
          <w:b/>
          <w:w w:val="80"/>
        </w:rPr>
        <w:t>ACÓRDÃO</w:t>
      </w:r>
      <w:r>
        <w:rPr>
          <w:rFonts w:ascii="Arial" w:hAnsi="Arial"/>
          <w:b/>
        </w:rPr>
        <w:t> </w:t>
      </w:r>
      <w:r>
        <w:rPr>
          <w:rFonts w:ascii="Arial" w:hAnsi="Arial"/>
          <w:b/>
          <w:w w:val="80"/>
        </w:rPr>
        <w:t>Nº</w:t>
      </w:r>
      <w:r>
        <w:rPr>
          <w:rFonts w:ascii="Arial" w:hAnsi="Arial"/>
          <w:b/>
        </w:rPr>
        <w:t> </w:t>
      </w:r>
      <w:r>
        <w:rPr>
          <w:rFonts w:ascii="Arial" w:hAnsi="Arial"/>
          <w:b/>
          <w:w w:val="80"/>
        </w:rPr>
        <w:t>1042/2024:</w:t>
      </w:r>
      <w:r>
        <w:rPr>
          <w:rFonts w:ascii="Arial" w:hAnsi="Arial"/>
          <w:b/>
          <w:spacing w:val="15"/>
        </w:rPr>
        <w:t> </w:t>
      </w:r>
      <w:r>
        <w:rPr>
          <w:w w:val="80"/>
        </w:rPr>
        <w:t>Vistos,</w:t>
      </w:r>
      <w:r>
        <w:rPr/>
        <w:t> </w:t>
      </w:r>
      <w:r>
        <w:rPr>
          <w:w w:val="80"/>
        </w:rPr>
        <w:t>relatados</w:t>
      </w:r>
      <w:r>
        <w:rPr>
          <w:spacing w:val="40"/>
        </w:rPr>
        <w:t> </w:t>
      </w:r>
      <w:r>
        <w:rPr>
          <w:w w:val="85"/>
        </w:rPr>
        <w:t>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w:t>
      </w:r>
      <w:r>
        <w:rPr>
          <w:w w:val="85"/>
        </w:rPr>
        <w:t> Conselheiros</w:t>
      </w:r>
      <w:r>
        <w:rPr>
          <w:w w:val="85"/>
        </w:rPr>
        <w:t> do</w:t>
      </w:r>
      <w:r>
        <w:rPr>
          <w:w w:val="85"/>
        </w:rPr>
        <w:t> Tribunal</w:t>
      </w:r>
      <w:r>
        <w:rPr>
          <w:w w:val="85"/>
        </w:rPr>
        <w:t> de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w:t>
      </w:r>
      <w:r>
        <w:rPr/>
        <w:t> </w:t>
      </w:r>
      <w:r>
        <w:rPr>
          <w:w w:val="80"/>
        </w:rPr>
        <w:t>Sessão</w:t>
      </w:r>
      <w:r>
        <w:rPr/>
        <w:t> </w:t>
      </w:r>
      <w:r>
        <w:rPr>
          <w:w w:val="80"/>
        </w:rPr>
        <w:t>do</w:t>
      </w:r>
      <w:r>
        <w:rPr>
          <w:spacing w:val="18"/>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w:t>
      </w:r>
      <w:r>
        <w:rPr/>
        <w:t> </w:t>
      </w:r>
      <w:r>
        <w:rPr>
          <w:w w:val="80"/>
        </w:rPr>
        <w:t>da</w:t>
      </w:r>
      <w:r>
        <w:rPr/>
        <w:t> </w:t>
      </w:r>
      <w:r>
        <w:rPr>
          <w:w w:val="80"/>
        </w:rPr>
        <w:t>competência</w:t>
      </w:r>
      <w:r>
        <w:rPr/>
        <w:t> </w:t>
      </w:r>
      <w:r>
        <w:rPr>
          <w:w w:val="80"/>
        </w:rPr>
        <w:t>atribuída</w:t>
      </w:r>
      <w:r>
        <w:rPr>
          <w:spacing w:val="14"/>
        </w:rPr>
        <w:t> </w:t>
      </w:r>
      <w:r>
        <w:rPr>
          <w:w w:val="80"/>
        </w:rPr>
        <w:t>pelo</w:t>
      </w:r>
      <w:r>
        <w:rPr/>
        <w:t> </w:t>
      </w:r>
      <w:r>
        <w:rPr>
          <w:w w:val="80"/>
        </w:rPr>
        <w:t>art.</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4"/>
      </w:pPr>
      <w:r>
        <w:rPr>
          <w:w w:val="80"/>
        </w:rPr>
        <w:t>11, inciso III, alínea “g”, da Resolução nº 04/2002-TCE/AM, </w:t>
      </w:r>
      <w:r>
        <w:rPr>
          <w:rFonts w:ascii="Arial" w:hAnsi="Arial"/>
          <w:b/>
          <w:w w:val="80"/>
        </w:rPr>
        <w:t>à unanimidade</w:t>
      </w:r>
      <w:r>
        <w:rPr>
          <w:w w:val="80"/>
        </w:rPr>
        <w:t>, nos termos do voto do Excelentíssimo Senhor Conselheiro-Relator, </w:t>
      </w:r>
      <w:r>
        <w:rPr>
          <w:rFonts w:ascii="Arial" w:hAnsi="Arial"/>
          <w:b/>
          <w:w w:val="80"/>
        </w:rPr>
        <w:t>em consonânci</w:t>
      </w:r>
      <w:r>
        <w:rPr>
          <w:w w:val="80"/>
        </w:rPr>
        <w:t>a com pronunciamento do Ministério Público junto a este Tribunal, no sentido de:</w:t>
      </w:r>
      <w:r>
        <w:rPr/>
        <w:t> </w:t>
      </w:r>
      <w:r>
        <w:rPr>
          <w:rFonts w:ascii="Arial" w:hAnsi="Arial"/>
          <w:b/>
          <w:w w:val="80"/>
        </w:rPr>
        <w:t>8.1. Conhecer </w:t>
      </w:r>
      <w:r>
        <w:rPr>
          <w:w w:val="80"/>
        </w:rPr>
        <w:t>do presente recurso revisão interposto pelo espólio do Sr. Jose Raimundo Siqueira, Ex-Secretário de Estado da </w:t>
      </w:r>
      <w:r>
        <w:rPr>
          <w:w w:val="85"/>
        </w:rPr>
        <w:t>Juventude, Esporte e Lazer, contra decisão da 1ª Câmara, que julgou o Termo de Convênio 07/2009, firmado entre a </w:t>
      </w:r>
      <w:r>
        <w:rPr>
          <w:w w:val="80"/>
        </w:rPr>
        <w:t>SEJEL e o Instituto de Desenvolvimento, Ensino, Pesquisa e Inclusão</w:t>
      </w:r>
      <w:r>
        <w:rPr/>
        <w:t> </w:t>
      </w:r>
      <w:r>
        <w:rPr>
          <w:w w:val="80"/>
        </w:rPr>
        <w:t>- IDEPIS; </w:t>
      </w:r>
      <w:r>
        <w:rPr>
          <w:rFonts w:ascii="Arial" w:hAnsi="Arial"/>
          <w:b/>
          <w:w w:val="80"/>
        </w:rPr>
        <w:t>8.2. Dar Provimento </w:t>
      </w:r>
      <w:r>
        <w:rPr>
          <w:w w:val="80"/>
        </w:rPr>
        <w:t>ao presente Recurso</w:t>
      </w:r>
      <w:r>
        <w:rPr>
          <w:spacing w:val="40"/>
        </w:rPr>
        <w:t> </w:t>
      </w:r>
      <w:r>
        <w:rPr>
          <w:w w:val="85"/>
        </w:rPr>
        <w:t>de Revisão interposto pelo Espólio do Sr. Jose Raimundo Siqueira, anulando o Acórdão nº 215/2020, e modificando a </w:t>
      </w:r>
      <w:r>
        <w:rPr>
          <w:spacing w:val="-2"/>
          <w:w w:val="85"/>
        </w:rPr>
        <w:t>decisão originária (Acórdão nº 139/2019 SERVCAM) para</w:t>
      </w:r>
      <w:r>
        <w:rPr>
          <w:spacing w:val="-2"/>
        </w:rPr>
        <w:t> </w:t>
      </w:r>
      <w:r>
        <w:rPr>
          <w:spacing w:val="-2"/>
          <w:w w:val="85"/>
        </w:rPr>
        <w:t>fins de: </w:t>
      </w:r>
      <w:r>
        <w:rPr>
          <w:rFonts w:ascii="Arial" w:hAnsi="Arial"/>
          <w:b/>
          <w:spacing w:val="-2"/>
          <w:w w:val="85"/>
        </w:rPr>
        <w:t>8.3. Reconhecer a prescrição </w:t>
      </w:r>
      <w:r>
        <w:rPr>
          <w:spacing w:val="-2"/>
          <w:w w:val="85"/>
        </w:rPr>
        <w:t>da pretensão punitiva, </w:t>
      </w:r>
      <w:r>
        <w:rPr>
          <w:w w:val="85"/>
        </w:rPr>
        <w:t>com</w:t>
      </w:r>
      <w:r>
        <w:rPr>
          <w:spacing w:val="-7"/>
          <w:w w:val="85"/>
        </w:rPr>
        <w:t> </w:t>
      </w:r>
      <w:r>
        <w:rPr>
          <w:w w:val="85"/>
        </w:rPr>
        <w:t>base</w:t>
      </w:r>
      <w:r>
        <w:rPr>
          <w:spacing w:val="-7"/>
          <w:w w:val="85"/>
        </w:rPr>
        <w:t> </w:t>
      </w:r>
      <w:r>
        <w:rPr>
          <w:w w:val="85"/>
        </w:rPr>
        <w:t>no</w:t>
      </w:r>
      <w:r>
        <w:rPr>
          <w:spacing w:val="-6"/>
          <w:w w:val="85"/>
        </w:rPr>
        <w:t> </w:t>
      </w:r>
      <w:r>
        <w:rPr>
          <w:w w:val="85"/>
        </w:rPr>
        <w:t>art.</w:t>
      </w:r>
      <w:r>
        <w:rPr>
          <w:spacing w:val="-7"/>
          <w:w w:val="85"/>
        </w:rPr>
        <w:t> </w:t>
      </w:r>
      <w:r>
        <w:rPr>
          <w:w w:val="85"/>
        </w:rPr>
        <w:t>2º</w:t>
      </w:r>
      <w:r>
        <w:rPr>
          <w:spacing w:val="-7"/>
          <w:w w:val="85"/>
        </w:rPr>
        <w:t> </w:t>
      </w:r>
      <w:r>
        <w:rPr>
          <w:w w:val="85"/>
        </w:rPr>
        <w:t>c/c</w:t>
      </w:r>
      <w:r>
        <w:rPr>
          <w:spacing w:val="-6"/>
          <w:w w:val="85"/>
        </w:rPr>
        <w:t> </w:t>
      </w:r>
      <w:r>
        <w:rPr>
          <w:w w:val="85"/>
        </w:rPr>
        <w:t>art.</w:t>
      </w:r>
      <w:r>
        <w:rPr>
          <w:spacing w:val="-7"/>
          <w:w w:val="85"/>
        </w:rPr>
        <w:t> </w:t>
      </w:r>
      <w:r>
        <w:rPr>
          <w:w w:val="85"/>
        </w:rPr>
        <w:t>127</w:t>
      </w:r>
      <w:r>
        <w:rPr>
          <w:spacing w:val="-7"/>
          <w:w w:val="85"/>
        </w:rPr>
        <w:t> </w:t>
      </w:r>
      <w:r>
        <w:rPr>
          <w:w w:val="85"/>
        </w:rPr>
        <w:t>da</w:t>
      </w:r>
      <w:r>
        <w:rPr>
          <w:spacing w:val="-7"/>
          <w:w w:val="85"/>
        </w:rPr>
        <w:t> </w:t>
      </w:r>
      <w:r>
        <w:rPr>
          <w:w w:val="85"/>
        </w:rPr>
        <w:t>Lei</w:t>
      </w:r>
      <w:r>
        <w:rPr>
          <w:spacing w:val="-6"/>
          <w:w w:val="85"/>
        </w:rPr>
        <w:t> </w:t>
      </w:r>
      <w:r>
        <w:rPr>
          <w:w w:val="85"/>
        </w:rPr>
        <w:t>nº</w:t>
      </w:r>
      <w:r>
        <w:rPr>
          <w:spacing w:val="-7"/>
          <w:w w:val="85"/>
        </w:rPr>
        <w:t> </w:t>
      </w:r>
      <w:r>
        <w:rPr>
          <w:w w:val="85"/>
        </w:rPr>
        <w:t>2.423/1996</w:t>
      </w:r>
      <w:r>
        <w:rPr>
          <w:spacing w:val="-7"/>
          <w:w w:val="85"/>
        </w:rPr>
        <w:t> </w:t>
      </w:r>
      <w:r>
        <w:rPr>
          <w:w w:val="85"/>
        </w:rPr>
        <w:t>e</w:t>
      </w:r>
      <w:r>
        <w:rPr>
          <w:spacing w:val="-6"/>
          <w:w w:val="85"/>
        </w:rPr>
        <w:t> </w:t>
      </w:r>
      <w:r>
        <w:rPr>
          <w:w w:val="85"/>
        </w:rPr>
        <w:t>art.</w:t>
      </w:r>
      <w:r>
        <w:rPr>
          <w:spacing w:val="-7"/>
          <w:w w:val="85"/>
        </w:rPr>
        <w:t> </w:t>
      </w:r>
      <w:r>
        <w:rPr>
          <w:w w:val="85"/>
        </w:rPr>
        <w:t>487</w:t>
      </w:r>
      <w:r>
        <w:rPr>
          <w:spacing w:val="-7"/>
          <w:w w:val="85"/>
        </w:rPr>
        <w:t> </w:t>
      </w:r>
      <w:r>
        <w:rPr>
          <w:w w:val="85"/>
        </w:rPr>
        <w:t>do</w:t>
      </w:r>
      <w:r>
        <w:rPr>
          <w:spacing w:val="-6"/>
          <w:w w:val="85"/>
        </w:rPr>
        <w:t> </w:t>
      </w:r>
      <w:r>
        <w:rPr>
          <w:w w:val="85"/>
        </w:rPr>
        <w:t>Código</w:t>
      </w:r>
      <w:r>
        <w:rPr>
          <w:spacing w:val="-7"/>
          <w:w w:val="85"/>
        </w:rPr>
        <w:t> </w:t>
      </w:r>
      <w:r>
        <w:rPr>
          <w:w w:val="85"/>
        </w:rPr>
        <w:t>de</w:t>
      </w:r>
      <w:r>
        <w:rPr>
          <w:spacing w:val="-7"/>
          <w:w w:val="85"/>
        </w:rPr>
        <w:t> </w:t>
      </w:r>
      <w:r>
        <w:rPr>
          <w:w w:val="85"/>
        </w:rPr>
        <w:t>Processo</w:t>
      </w:r>
      <w:r>
        <w:rPr>
          <w:spacing w:val="-6"/>
          <w:w w:val="85"/>
        </w:rPr>
        <w:t> </w:t>
      </w:r>
      <w:r>
        <w:rPr>
          <w:w w:val="85"/>
        </w:rPr>
        <w:t>Civil</w:t>
      </w:r>
      <w:r>
        <w:rPr>
          <w:spacing w:val="-7"/>
          <w:w w:val="85"/>
        </w:rPr>
        <w:t> </w:t>
      </w:r>
      <w:r>
        <w:rPr>
          <w:w w:val="85"/>
        </w:rPr>
        <w:t>e</w:t>
      </w:r>
      <w:r>
        <w:rPr>
          <w:spacing w:val="-7"/>
          <w:w w:val="85"/>
        </w:rPr>
        <w:t> </w:t>
      </w:r>
      <w:r>
        <w:rPr>
          <w:w w:val="85"/>
        </w:rPr>
        <w:t>na</w:t>
      </w:r>
      <w:r>
        <w:rPr>
          <w:spacing w:val="-6"/>
          <w:w w:val="85"/>
        </w:rPr>
        <w:t> </w:t>
      </w:r>
      <w:r>
        <w:rPr>
          <w:w w:val="85"/>
        </w:rPr>
        <w:t>Emenda</w:t>
      </w:r>
      <w:r>
        <w:rPr>
          <w:spacing w:val="-7"/>
          <w:w w:val="85"/>
        </w:rPr>
        <w:t> </w:t>
      </w:r>
      <w:r>
        <w:rPr>
          <w:w w:val="85"/>
        </w:rPr>
        <w:t>123</w:t>
      </w:r>
      <w:r>
        <w:rPr>
          <w:spacing w:val="-7"/>
          <w:w w:val="85"/>
        </w:rPr>
        <w:t> </w:t>
      </w:r>
      <w:r>
        <w:rPr>
          <w:w w:val="85"/>
        </w:rPr>
        <w:t>de</w:t>
      </w:r>
      <w:r>
        <w:rPr>
          <w:spacing w:val="-6"/>
          <w:w w:val="85"/>
        </w:rPr>
        <w:t> </w:t>
      </w:r>
      <w:r>
        <w:rPr>
          <w:w w:val="85"/>
        </w:rPr>
        <w:t>2022</w:t>
      </w:r>
      <w:r>
        <w:rPr>
          <w:spacing w:val="-7"/>
          <w:w w:val="85"/>
        </w:rPr>
        <w:t> </w:t>
      </w:r>
      <w:r>
        <w:rPr>
          <w:w w:val="85"/>
        </w:rPr>
        <w:t>à </w:t>
      </w:r>
      <w:r>
        <w:rPr>
          <w:w w:val="80"/>
        </w:rPr>
        <w:t>Constituição do Amazonas, entendimento adotado recentemente na Suprema Corte</w:t>
      </w:r>
      <w:r>
        <w:rPr/>
        <w:t> </w:t>
      </w:r>
      <w:r>
        <w:rPr>
          <w:w w:val="80"/>
        </w:rPr>
        <w:t>e do Tribunal de Contas do Estado do </w:t>
      </w:r>
      <w:r>
        <w:rPr>
          <w:w w:val="85"/>
        </w:rPr>
        <w:t>Amazonas; </w:t>
      </w:r>
      <w:r>
        <w:rPr>
          <w:rFonts w:ascii="Arial" w:hAnsi="Arial"/>
          <w:b/>
          <w:w w:val="85"/>
        </w:rPr>
        <w:t>8.4. Manter </w:t>
      </w:r>
      <w:r>
        <w:rPr>
          <w:w w:val="85"/>
        </w:rPr>
        <w:t>o item Julgar ilegal o Termo de Convênio n.º 07/2009 – firmado entre o Estado, por meio da </w:t>
      </w:r>
      <w:r>
        <w:rPr>
          <w:w w:val="80"/>
        </w:rPr>
        <w:t>Secretaria de Estado da Juventude, Esporte e Lazer</w:t>
      </w:r>
      <w:r>
        <w:rPr/>
        <w:t> </w:t>
      </w:r>
      <w:r>
        <w:rPr>
          <w:w w:val="80"/>
        </w:rPr>
        <w:t>– Sejel (Sr. Jose Raimundo Siqueira)com o IDEPIS (Sr.</w:t>
      </w:r>
      <w:r>
        <w:rPr/>
        <w:t> </w:t>
      </w:r>
      <w:r>
        <w:rPr>
          <w:w w:val="80"/>
        </w:rPr>
        <w:t>Vancouver de </w:t>
      </w:r>
      <w:r>
        <w:rPr>
          <w:w w:val="85"/>
        </w:rPr>
        <w:t>Oliveira Jezini – Presidente do Instituto à época); </w:t>
      </w:r>
      <w:r>
        <w:rPr>
          <w:rFonts w:ascii="Arial" w:hAnsi="Arial"/>
          <w:b/>
          <w:w w:val="85"/>
        </w:rPr>
        <w:t>8.5. Manter </w:t>
      </w:r>
      <w:r>
        <w:rPr>
          <w:w w:val="85"/>
        </w:rPr>
        <w:t>o item Julgar irregular a Tomada de Contas relativa ao </w:t>
      </w:r>
      <w:r>
        <w:rPr>
          <w:spacing w:val="-2"/>
          <w:w w:val="85"/>
        </w:rPr>
        <w:t>Convênio n.º 07/2009 – firmado entre o Estado, por meio da Secretaria de Estado da Juventude, Esporte e Lazer</w:t>
      </w:r>
      <w:r>
        <w:rPr>
          <w:spacing w:val="-2"/>
        </w:rPr>
        <w:t> </w:t>
      </w:r>
      <w:r>
        <w:rPr>
          <w:spacing w:val="-2"/>
          <w:w w:val="85"/>
        </w:rPr>
        <w:t>– Sejel </w:t>
      </w:r>
      <w:r>
        <w:rPr>
          <w:w w:val="85"/>
        </w:rPr>
        <w:t>(Sr. José Raimundo Siqueira – Secretário de Estado) com o IDEPIS (Sr. Vancouver de Oliveira Jezini – Presidente do </w:t>
      </w:r>
      <w:r>
        <w:rPr>
          <w:w w:val="80"/>
        </w:rPr>
        <w:t>Instituto à época), nos termos do art. 22, III, alínea "b" c/c o art. 25, ambos da Lei n° 2.423/96 TCE/AM;</w:t>
      </w:r>
      <w:r>
        <w:rPr/>
        <w:t> </w:t>
      </w:r>
      <w:r>
        <w:rPr>
          <w:rFonts w:ascii="Arial" w:hAnsi="Arial"/>
          <w:b/>
          <w:w w:val="80"/>
        </w:rPr>
        <w:t>8.6. Manter </w:t>
      </w:r>
      <w:r>
        <w:rPr>
          <w:w w:val="80"/>
        </w:rPr>
        <w:t>o item </w:t>
      </w:r>
      <w:r>
        <w:rPr>
          <w:spacing w:val="-2"/>
          <w:w w:val="85"/>
        </w:rPr>
        <w:t>Considerar revel o Sr. Vancouver Oliveira Jezini, Presidente do IDEPIS e ordenador de despesas, nos termos do art. 20,</w:t>
      </w:r>
    </w:p>
    <w:p>
      <w:pPr>
        <w:pStyle w:val="BodyText"/>
        <w:ind w:right="134"/>
      </w:pPr>
      <w:r>
        <w:rPr>
          <w:w w:val="85"/>
        </w:rPr>
        <w:t>§4º,</w:t>
      </w:r>
      <w:r>
        <w:rPr>
          <w:spacing w:val="-3"/>
          <w:w w:val="85"/>
        </w:rPr>
        <w:t> </w:t>
      </w:r>
      <w:r>
        <w:rPr>
          <w:w w:val="85"/>
        </w:rPr>
        <w:t>da</w:t>
      </w:r>
      <w:r>
        <w:rPr>
          <w:spacing w:val="-3"/>
          <w:w w:val="85"/>
        </w:rPr>
        <w:t> </w:t>
      </w:r>
      <w:r>
        <w:rPr>
          <w:w w:val="85"/>
        </w:rPr>
        <w:t>Lei</w:t>
      </w:r>
      <w:r>
        <w:rPr>
          <w:spacing w:val="-3"/>
          <w:w w:val="85"/>
        </w:rPr>
        <w:t> </w:t>
      </w:r>
      <w:r>
        <w:rPr>
          <w:w w:val="85"/>
        </w:rPr>
        <w:t>n.º</w:t>
      </w:r>
      <w:r>
        <w:rPr>
          <w:spacing w:val="-3"/>
          <w:w w:val="85"/>
        </w:rPr>
        <w:t> </w:t>
      </w:r>
      <w:r>
        <w:rPr>
          <w:w w:val="85"/>
        </w:rPr>
        <w:t>2.423/96,</w:t>
      </w:r>
      <w:r>
        <w:rPr>
          <w:spacing w:val="-3"/>
          <w:w w:val="85"/>
        </w:rPr>
        <w:t> </w:t>
      </w:r>
      <w:r>
        <w:rPr>
          <w:w w:val="85"/>
        </w:rPr>
        <w:t>c/c</w:t>
      </w:r>
      <w:r>
        <w:rPr>
          <w:spacing w:val="-3"/>
          <w:w w:val="85"/>
        </w:rPr>
        <w:t> </w:t>
      </w:r>
      <w:r>
        <w:rPr>
          <w:w w:val="85"/>
        </w:rPr>
        <w:t>o</w:t>
      </w:r>
      <w:r>
        <w:rPr>
          <w:spacing w:val="-3"/>
          <w:w w:val="85"/>
        </w:rPr>
        <w:t> </w:t>
      </w:r>
      <w:r>
        <w:rPr>
          <w:w w:val="85"/>
        </w:rPr>
        <w:t>art.</w:t>
      </w:r>
      <w:r>
        <w:rPr>
          <w:spacing w:val="-3"/>
          <w:w w:val="85"/>
        </w:rPr>
        <w:t> </w:t>
      </w:r>
      <w:r>
        <w:rPr>
          <w:w w:val="85"/>
        </w:rPr>
        <w:t>88,</w:t>
      </w:r>
      <w:r>
        <w:rPr>
          <w:spacing w:val="-3"/>
          <w:w w:val="85"/>
        </w:rPr>
        <w:t> </w:t>
      </w:r>
      <w:r>
        <w:rPr>
          <w:w w:val="85"/>
        </w:rPr>
        <w:t>da</w:t>
      </w:r>
      <w:r>
        <w:rPr>
          <w:spacing w:val="-3"/>
          <w:w w:val="85"/>
        </w:rPr>
        <w:t> </w:t>
      </w:r>
      <w:r>
        <w:rPr>
          <w:w w:val="85"/>
        </w:rPr>
        <w:t>Resolução</w:t>
      </w:r>
      <w:r>
        <w:rPr>
          <w:spacing w:val="-3"/>
          <w:w w:val="85"/>
        </w:rPr>
        <w:t> </w:t>
      </w:r>
      <w:r>
        <w:rPr>
          <w:w w:val="85"/>
        </w:rPr>
        <w:t>n.º</w:t>
      </w:r>
      <w:r>
        <w:rPr>
          <w:spacing w:val="-3"/>
          <w:w w:val="85"/>
        </w:rPr>
        <w:t> </w:t>
      </w:r>
      <w:r>
        <w:rPr>
          <w:w w:val="85"/>
        </w:rPr>
        <w:t>04/02-TCE/AM,</w:t>
      </w:r>
      <w:r>
        <w:rPr>
          <w:spacing w:val="-3"/>
          <w:w w:val="85"/>
        </w:rPr>
        <w:t> </w:t>
      </w:r>
      <w:r>
        <w:rPr>
          <w:w w:val="85"/>
        </w:rPr>
        <w:t>por</w:t>
      </w:r>
      <w:r>
        <w:rPr>
          <w:spacing w:val="-3"/>
          <w:w w:val="85"/>
        </w:rPr>
        <w:t> </w:t>
      </w:r>
      <w:r>
        <w:rPr>
          <w:w w:val="85"/>
        </w:rPr>
        <w:t>não</w:t>
      </w:r>
      <w:r>
        <w:rPr>
          <w:spacing w:val="-4"/>
          <w:w w:val="85"/>
        </w:rPr>
        <w:t> </w:t>
      </w:r>
      <w:r>
        <w:rPr>
          <w:w w:val="85"/>
        </w:rPr>
        <w:t>atender</w:t>
      </w:r>
      <w:r>
        <w:rPr>
          <w:spacing w:val="-3"/>
          <w:w w:val="85"/>
        </w:rPr>
        <w:t> </w:t>
      </w:r>
      <w:r>
        <w:rPr>
          <w:w w:val="85"/>
        </w:rPr>
        <w:t>à</w:t>
      </w:r>
      <w:r>
        <w:rPr>
          <w:spacing w:val="-3"/>
          <w:w w:val="85"/>
        </w:rPr>
        <w:t> </w:t>
      </w:r>
      <w:r>
        <w:rPr>
          <w:w w:val="85"/>
        </w:rPr>
        <w:t>Notificação</w:t>
      </w:r>
      <w:r>
        <w:rPr>
          <w:spacing w:val="-3"/>
          <w:w w:val="85"/>
        </w:rPr>
        <w:t> </w:t>
      </w:r>
      <w:r>
        <w:rPr>
          <w:w w:val="85"/>
        </w:rPr>
        <w:t>deste</w:t>
      </w:r>
      <w:r>
        <w:rPr>
          <w:spacing w:val="-3"/>
          <w:w w:val="85"/>
        </w:rPr>
        <w:t> </w:t>
      </w:r>
      <w:r>
        <w:rPr>
          <w:w w:val="85"/>
        </w:rPr>
        <w:t>Tribunal</w:t>
      </w:r>
      <w:r>
        <w:rPr>
          <w:spacing w:val="-5"/>
          <w:w w:val="85"/>
        </w:rPr>
        <w:t> </w:t>
      </w:r>
      <w:r>
        <w:rPr>
          <w:w w:val="85"/>
        </w:rPr>
        <w:t>de Contas;</w:t>
      </w:r>
      <w:r>
        <w:rPr>
          <w:spacing w:val="-4"/>
          <w:w w:val="85"/>
        </w:rPr>
        <w:t> </w:t>
      </w:r>
      <w:r>
        <w:rPr>
          <w:rFonts w:ascii="Arial" w:hAnsi="Arial"/>
          <w:b/>
          <w:w w:val="85"/>
        </w:rPr>
        <w:t>8.7.</w:t>
      </w:r>
      <w:r>
        <w:rPr>
          <w:rFonts w:ascii="Arial" w:hAnsi="Arial"/>
          <w:b/>
          <w:spacing w:val="-4"/>
          <w:w w:val="85"/>
        </w:rPr>
        <w:t> </w:t>
      </w:r>
      <w:r>
        <w:rPr>
          <w:rFonts w:ascii="Arial" w:hAnsi="Arial"/>
          <w:b/>
          <w:w w:val="85"/>
        </w:rPr>
        <w:t>Excluir</w:t>
      </w:r>
      <w:r>
        <w:rPr>
          <w:rFonts w:ascii="Arial" w:hAnsi="Arial"/>
          <w:b/>
          <w:spacing w:val="-4"/>
          <w:w w:val="85"/>
        </w:rPr>
        <w:t> </w:t>
      </w:r>
      <w:r>
        <w:rPr>
          <w:w w:val="85"/>
        </w:rPr>
        <w:t>o</w:t>
      </w:r>
      <w:r>
        <w:rPr>
          <w:spacing w:val="-3"/>
          <w:w w:val="85"/>
        </w:rPr>
        <w:t> </w:t>
      </w:r>
      <w:r>
        <w:rPr>
          <w:w w:val="85"/>
        </w:rPr>
        <w:t>item</w:t>
      </w:r>
      <w:r>
        <w:rPr>
          <w:spacing w:val="-6"/>
          <w:w w:val="85"/>
        </w:rPr>
        <w:t> </w:t>
      </w:r>
      <w:r>
        <w:rPr>
          <w:w w:val="85"/>
        </w:rPr>
        <w:t>Considerar</w:t>
      </w:r>
      <w:r>
        <w:rPr>
          <w:spacing w:val="-4"/>
          <w:w w:val="85"/>
        </w:rPr>
        <w:t> </w:t>
      </w:r>
      <w:r>
        <w:rPr>
          <w:w w:val="85"/>
        </w:rPr>
        <w:t>em</w:t>
      </w:r>
      <w:r>
        <w:rPr>
          <w:spacing w:val="-4"/>
          <w:w w:val="85"/>
        </w:rPr>
        <w:t> </w:t>
      </w:r>
      <w:r>
        <w:rPr>
          <w:w w:val="85"/>
        </w:rPr>
        <w:t>Alcance</w:t>
      </w:r>
      <w:r>
        <w:rPr>
          <w:spacing w:val="-3"/>
          <w:w w:val="85"/>
        </w:rPr>
        <w:t> </w:t>
      </w:r>
      <w:r>
        <w:rPr>
          <w:w w:val="85"/>
        </w:rPr>
        <w:t>os</w:t>
      </w:r>
      <w:r>
        <w:rPr>
          <w:spacing w:val="-5"/>
          <w:w w:val="85"/>
        </w:rPr>
        <w:t> </w:t>
      </w:r>
      <w:r>
        <w:rPr>
          <w:w w:val="85"/>
        </w:rPr>
        <w:t>Srs.</w:t>
      </w:r>
      <w:r>
        <w:rPr>
          <w:spacing w:val="-4"/>
          <w:w w:val="85"/>
        </w:rPr>
        <w:t> </w:t>
      </w:r>
      <w:r>
        <w:rPr>
          <w:w w:val="85"/>
        </w:rPr>
        <w:t>Jose</w:t>
      </w:r>
      <w:r>
        <w:rPr>
          <w:spacing w:val="-3"/>
          <w:w w:val="85"/>
        </w:rPr>
        <w:t> </w:t>
      </w:r>
      <w:r>
        <w:rPr>
          <w:w w:val="85"/>
        </w:rPr>
        <w:t>Raimundo</w:t>
      </w:r>
      <w:r>
        <w:rPr>
          <w:spacing w:val="-3"/>
          <w:w w:val="85"/>
        </w:rPr>
        <w:t> </w:t>
      </w:r>
      <w:r>
        <w:rPr>
          <w:w w:val="85"/>
        </w:rPr>
        <w:t>Siqueira,</w:t>
      </w:r>
      <w:r>
        <w:rPr>
          <w:spacing w:val="-4"/>
          <w:w w:val="85"/>
        </w:rPr>
        <w:t> </w:t>
      </w:r>
      <w:r>
        <w:rPr>
          <w:w w:val="85"/>
        </w:rPr>
        <w:t>Secretário</w:t>
      </w:r>
      <w:r>
        <w:rPr>
          <w:spacing w:val="-3"/>
          <w:w w:val="85"/>
        </w:rPr>
        <w:t> </w:t>
      </w:r>
      <w:r>
        <w:rPr>
          <w:w w:val="85"/>
        </w:rPr>
        <w:t>de</w:t>
      </w:r>
      <w:r>
        <w:rPr>
          <w:spacing w:val="-3"/>
          <w:w w:val="85"/>
        </w:rPr>
        <w:t> </w:t>
      </w:r>
      <w:r>
        <w:rPr>
          <w:w w:val="85"/>
        </w:rPr>
        <w:t>Estado</w:t>
      </w:r>
      <w:r>
        <w:rPr>
          <w:spacing w:val="-5"/>
          <w:w w:val="85"/>
        </w:rPr>
        <w:t> </w:t>
      </w:r>
      <w:r>
        <w:rPr>
          <w:w w:val="85"/>
        </w:rPr>
        <w:t>da</w:t>
      </w:r>
      <w:r>
        <w:rPr>
          <w:spacing w:val="-3"/>
          <w:w w:val="85"/>
        </w:rPr>
        <w:t> </w:t>
      </w:r>
      <w:r>
        <w:rPr>
          <w:w w:val="85"/>
        </w:rPr>
        <w:t>SEJEL,</w:t>
      </w:r>
      <w:r>
        <w:rPr>
          <w:spacing w:val="-7"/>
          <w:w w:val="85"/>
        </w:rPr>
        <w:t> </w:t>
      </w:r>
      <w:r>
        <w:rPr>
          <w:w w:val="85"/>
        </w:rPr>
        <w:t>e </w:t>
      </w:r>
      <w:r>
        <w:rPr>
          <w:w w:val="80"/>
        </w:rPr>
        <w:t>Vancouver de Oliveira Jezini, Presidente do IDEPIS no valor de R$ 1.109.896,20 (um milhão cento e nove mil oitocentos e</w:t>
      </w:r>
      <w:r>
        <w:rPr/>
        <w:t> </w:t>
      </w:r>
      <w:r>
        <w:rPr>
          <w:w w:val="80"/>
        </w:rPr>
        <w:t>seis</w:t>
      </w:r>
      <w:r>
        <w:rPr/>
        <w:t> </w:t>
      </w:r>
      <w:r>
        <w:rPr>
          <w:w w:val="80"/>
        </w:rPr>
        <w:t>reais</w:t>
      </w:r>
      <w:r>
        <w:rPr/>
        <w:t> </w:t>
      </w:r>
      <w:r>
        <w:rPr>
          <w:w w:val="80"/>
        </w:rPr>
        <w:t>e</w:t>
      </w:r>
      <w:r>
        <w:rPr/>
        <w:t> </w:t>
      </w:r>
      <w:r>
        <w:rPr>
          <w:w w:val="80"/>
        </w:rPr>
        <w:t>vinte</w:t>
      </w:r>
      <w:r>
        <w:rPr/>
        <w:t> </w:t>
      </w:r>
      <w:r>
        <w:rPr>
          <w:w w:val="80"/>
        </w:rPr>
        <w:t>centavos),</w:t>
      </w:r>
      <w:r>
        <w:rPr/>
        <w:t> </w:t>
      </w:r>
      <w:r>
        <w:rPr>
          <w:w w:val="80"/>
        </w:rPr>
        <w:t>com</w:t>
      </w:r>
      <w:r>
        <w:rPr/>
        <w:t> </w:t>
      </w:r>
      <w:r>
        <w:rPr>
          <w:w w:val="80"/>
        </w:rPr>
        <w:t>fulcro</w:t>
      </w:r>
      <w:r>
        <w:rPr/>
        <w:t> </w:t>
      </w:r>
      <w:r>
        <w:rPr>
          <w:w w:val="80"/>
        </w:rPr>
        <w:t>no</w:t>
      </w:r>
      <w:r>
        <w:rPr/>
        <w:t> </w:t>
      </w:r>
      <w:r>
        <w:rPr>
          <w:w w:val="80"/>
        </w:rPr>
        <w:t>artigo</w:t>
      </w:r>
      <w:r>
        <w:rPr/>
        <w:t> </w:t>
      </w:r>
      <w:r>
        <w:rPr>
          <w:w w:val="80"/>
        </w:rPr>
        <w:t>190,</w:t>
      </w:r>
      <w:r>
        <w:rPr/>
        <w:t> </w:t>
      </w:r>
      <w:r>
        <w:rPr>
          <w:w w:val="80"/>
        </w:rPr>
        <w:t>III,</w:t>
      </w:r>
      <w:r>
        <w:rPr/>
        <w:t> </w:t>
      </w:r>
      <w:r>
        <w:rPr>
          <w:w w:val="80"/>
        </w:rPr>
        <w:t>“a”,</w:t>
      </w:r>
      <w:r>
        <w:rPr/>
        <w:t> </w:t>
      </w:r>
      <w:r>
        <w:rPr>
          <w:w w:val="80"/>
        </w:rPr>
        <w:t>itens</w:t>
      </w:r>
      <w:r>
        <w:rPr/>
        <w:t> </w:t>
      </w:r>
      <w:r>
        <w:rPr>
          <w:w w:val="80"/>
        </w:rPr>
        <w:t>1</w:t>
      </w:r>
      <w:r>
        <w:rPr/>
        <w:t> </w:t>
      </w:r>
      <w:r>
        <w:rPr>
          <w:w w:val="80"/>
        </w:rPr>
        <w:t>e</w:t>
      </w:r>
      <w:r>
        <w:rPr/>
        <w:t> </w:t>
      </w:r>
      <w:r>
        <w:rPr>
          <w:w w:val="80"/>
        </w:rPr>
        <w:t>2</w:t>
      </w:r>
      <w:r>
        <w:rPr/>
        <w:t> </w:t>
      </w:r>
      <w:r>
        <w:rPr>
          <w:w w:val="80"/>
        </w:rPr>
        <w:t>da</w:t>
      </w:r>
      <w:r>
        <w:rPr/>
        <w:t> </w:t>
      </w:r>
      <w:r>
        <w:rPr>
          <w:w w:val="80"/>
        </w:rPr>
        <w:t>Resolução</w:t>
      </w:r>
      <w:r>
        <w:rPr/>
        <w:t> </w:t>
      </w:r>
      <w:r>
        <w:rPr>
          <w:w w:val="80"/>
        </w:rPr>
        <w:t>04/2002-RI-TCE,</w:t>
      </w:r>
      <w:r>
        <w:rPr/>
        <w:t> </w:t>
      </w:r>
      <w:r>
        <w:rPr>
          <w:w w:val="80"/>
        </w:rPr>
        <w:t>em</w:t>
      </w:r>
      <w:r>
        <w:rPr/>
        <w:t> </w:t>
      </w:r>
      <w:r>
        <w:rPr>
          <w:w w:val="80"/>
        </w:rPr>
        <w:t>razão</w:t>
      </w:r>
      <w:r>
        <w:rPr/>
        <w:t> </w:t>
      </w:r>
      <w:r>
        <w:rPr>
          <w:w w:val="80"/>
        </w:rPr>
        <w:t>da</w:t>
      </w:r>
      <w:r>
        <w:rPr/>
        <w:t> </w:t>
      </w:r>
      <w:r>
        <w:rPr>
          <w:w w:val="80"/>
        </w:rPr>
        <w:t>falta de</w:t>
      </w:r>
      <w:r>
        <w:rPr/>
        <w:t> </w:t>
      </w:r>
      <w:r>
        <w:rPr>
          <w:w w:val="80"/>
        </w:rPr>
        <w:t>comprovação</w:t>
      </w:r>
      <w:r>
        <w:rPr/>
        <w:t> </w:t>
      </w:r>
      <w:r>
        <w:rPr>
          <w:w w:val="80"/>
        </w:rPr>
        <w:t>física</w:t>
      </w:r>
      <w:r>
        <w:rPr/>
        <w:t> </w:t>
      </w:r>
      <w:r>
        <w:rPr>
          <w:w w:val="80"/>
        </w:rPr>
        <w:t>do</w:t>
      </w:r>
      <w:r>
        <w:rPr/>
        <w:t> </w:t>
      </w:r>
      <w:r>
        <w:rPr>
          <w:w w:val="80"/>
        </w:rPr>
        <w:t>objeto</w:t>
      </w:r>
      <w:r>
        <w:rPr/>
        <w:t> </w:t>
      </w:r>
      <w:r>
        <w:rPr>
          <w:w w:val="80"/>
        </w:rPr>
        <w:t>do</w:t>
      </w:r>
      <w:r>
        <w:rPr/>
        <w:t> </w:t>
      </w:r>
      <w:r>
        <w:rPr>
          <w:w w:val="80"/>
        </w:rPr>
        <w:t>Convênio,</w:t>
      </w:r>
      <w:r>
        <w:rPr/>
        <w:t> </w:t>
      </w:r>
      <w:r>
        <w:rPr>
          <w:w w:val="80"/>
        </w:rPr>
        <w:t>item</w:t>
      </w:r>
      <w:r>
        <w:rPr/>
        <w:t> </w:t>
      </w:r>
      <w:r>
        <w:rPr>
          <w:w w:val="80"/>
        </w:rPr>
        <w:t>16</w:t>
      </w:r>
      <w:r>
        <w:rPr/>
        <w:t> </w:t>
      </w:r>
      <w:r>
        <w:rPr>
          <w:w w:val="80"/>
        </w:rPr>
        <w:t>da</w:t>
      </w:r>
      <w:r>
        <w:rPr/>
        <w:t> </w:t>
      </w:r>
      <w:r>
        <w:rPr>
          <w:w w:val="80"/>
        </w:rPr>
        <w:t>fundamentação</w:t>
      </w:r>
      <w:r>
        <w:rPr/>
        <w:t> </w:t>
      </w:r>
      <w:r>
        <w:rPr>
          <w:w w:val="80"/>
        </w:rPr>
        <w:t>deste</w:t>
      </w:r>
      <w:r>
        <w:rPr/>
        <w:t> </w:t>
      </w:r>
      <w:r>
        <w:rPr>
          <w:w w:val="80"/>
        </w:rPr>
        <w:t>Voto</w:t>
      </w:r>
      <w:r>
        <w:rPr/>
        <w:t> </w:t>
      </w:r>
      <w:r>
        <w:rPr>
          <w:w w:val="80"/>
        </w:rPr>
        <w:t>que</w:t>
      </w:r>
      <w:r>
        <w:rPr/>
        <w:t> </w:t>
      </w:r>
      <w:r>
        <w:rPr>
          <w:w w:val="80"/>
        </w:rPr>
        <w:t>devem</w:t>
      </w:r>
      <w:r>
        <w:rPr/>
        <w:t> </w:t>
      </w:r>
      <w:r>
        <w:rPr>
          <w:w w:val="80"/>
        </w:rPr>
        <w:t>ser</w:t>
      </w:r>
      <w:r>
        <w:rPr/>
        <w:t> </w:t>
      </w:r>
      <w:r>
        <w:rPr>
          <w:w w:val="80"/>
        </w:rPr>
        <w:t>recolhidos,</w:t>
      </w:r>
      <w:r>
        <w:rPr/>
        <w:t> </w:t>
      </w:r>
      <w:r>
        <w:rPr>
          <w:w w:val="80"/>
        </w:rPr>
        <w:t>no</w:t>
      </w:r>
      <w:r>
        <w:rPr/>
        <w:t> </w:t>
      </w:r>
      <w:r>
        <w:rPr>
          <w:w w:val="80"/>
        </w:rPr>
        <w:t>prazo </w:t>
      </w:r>
      <w:r>
        <w:rPr>
          <w:w w:val="90"/>
        </w:rPr>
        <w:t>de</w:t>
      </w:r>
      <w:r>
        <w:rPr>
          <w:spacing w:val="-1"/>
          <w:w w:val="90"/>
        </w:rPr>
        <w:t> </w:t>
      </w:r>
      <w:r>
        <w:rPr>
          <w:w w:val="90"/>
        </w:rPr>
        <w:t>30</w:t>
      </w:r>
      <w:r>
        <w:rPr>
          <w:spacing w:val="-1"/>
          <w:w w:val="90"/>
        </w:rPr>
        <w:t> </w:t>
      </w:r>
      <w:r>
        <w:rPr>
          <w:w w:val="90"/>
        </w:rPr>
        <w:t>dias,</w:t>
      </w:r>
      <w:r>
        <w:rPr>
          <w:spacing w:val="-1"/>
          <w:w w:val="90"/>
        </w:rPr>
        <w:t> </w:t>
      </w:r>
      <w:r>
        <w:rPr>
          <w:w w:val="90"/>
        </w:rPr>
        <w:t>na</w:t>
      </w:r>
      <w:r>
        <w:rPr>
          <w:w w:val="90"/>
        </w:rPr>
        <w:t> esfera</w:t>
      </w:r>
      <w:r>
        <w:rPr>
          <w:spacing w:val="-1"/>
          <w:w w:val="90"/>
        </w:rPr>
        <w:t> </w:t>
      </w:r>
      <w:r>
        <w:rPr>
          <w:w w:val="90"/>
        </w:rPr>
        <w:t>Estadual</w:t>
      </w:r>
      <w:r>
        <w:rPr>
          <w:w w:val="90"/>
        </w:rPr>
        <w:t> para</w:t>
      </w:r>
      <w:r>
        <w:rPr>
          <w:spacing w:val="-1"/>
          <w:w w:val="90"/>
        </w:rPr>
        <w:t> </w:t>
      </w:r>
      <w:r>
        <w:rPr>
          <w:w w:val="90"/>
        </w:rPr>
        <w:t>o</w:t>
      </w:r>
      <w:r>
        <w:rPr>
          <w:w w:val="90"/>
        </w:rPr>
        <w:t> órgão</w:t>
      </w:r>
      <w:r>
        <w:rPr>
          <w:spacing w:val="-1"/>
          <w:w w:val="90"/>
        </w:rPr>
        <w:t> </w:t>
      </w:r>
      <w:r>
        <w:rPr>
          <w:w w:val="90"/>
        </w:rPr>
        <w:t>Secretaria</w:t>
      </w:r>
      <w:r>
        <w:rPr>
          <w:w w:val="90"/>
        </w:rPr>
        <w:t> de</w:t>
      </w:r>
      <w:r>
        <w:rPr>
          <w:spacing w:val="-1"/>
          <w:w w:val="90"/>
        </w:rPr>
        <w:t> </w:t>
      </w:r>
      <w:r>
        <w:rPr>
          <w:w w:val="90"/>
        </w:rPr>
        <w:t>Estado</w:t>
      </w:r>
      <w:r>
        <w:rPr>
          <w:spacing w:val="-1"/>
          <w:w w:val="90"/>
        </w:rPr>
        <w:t> </w:t>
      </w:r>
      <w:r>
        <w:rPr>
          <w:w w:val="90"/>
        </w:rPr>
        <w:t>da</w:t>
      </w:r>
      <w:r>
        <w:rPr>
          <w:spacing w:val="-1"/>
          <w:w w:val="90"/>
        </w:rPr>
        <w:t> </w:t>
      </w:r>
      <w:r>
        <w:rPr>
          <w:w w:val="90"/>
        </w:rPr>
        <w:t>Fazenda</w:t>
      </w:r>
      <w:r>
        <w:rPr>
          <w:spacing w:val="-1"/>
          <w:w w:val="90"/>
        </w:rPr>
        <w:t> </w:t>
      </w:r>
      <w:r>
        <w:rPr>
          <w:w w:val="90"/>
        </w:rPr>
        <w:t>–</w:t>
      </w:r>
      <w:r>
        <w:rPr>
          <w:w w:val="90"/>
        </w:rPr>
        <w:t> SEFAZ</w:t>
      </w:r>
      <w:r>
        <w:rPr>
          <w:spacing w:val="-1"/>
          <w:w w:val="90"/>
        </w:rPr>
        <w:t> </w:t>
      </w:r>
      <w:r>
        <w:rPr>
          <w:w w:val="90"/>
        </w:rPr>
        <w:t>por</w:t>
      </w:r>
      <w:r>
        <w:rPr>
          <w:spacing w:val="-2"/>
          <w:w w:val="90"/>
        </w:rPr>
        <w:t> </w:t>
      </w:r>
      <w:r>
        <w:rPr>
          <w:w w:val="90"/>
        </w:rPr>
        <w:t>descumprimento</w:t>
      </w:r>
      <w:r>
        <w:rPr>
          <w:spacing w:val="-1"/>
          <w:w w:val="90"/>
        </w:rPr>
        <w:t> </w:t>
      </w:r>
      <w:r>
        <w:rPr>
          <w:w w:val="90"/>
        </w:rPr>
        <w:t>da </w:t>
      </w:r>
      <w:r>
        <w:rPr>
          <w:w w:val="85"/>
        </w:rPr>
        <w:t>improbidade</w:t>
      </w:r>
      <w:r>
        <w:rPr>
          <w:spacing w:val="-7"/>
          <w:w w:val="85"/>
        </w:rPr>
        <w:t> </w:t>
      </w:r>
      <w:r>
        <w:rPr>
          <w:w w:val="85"/>
        </w:rPr>
        <w:t>apontada,</w:t>
      </w:r>
      <w:r>
        <w:rPr>
          <w:spacing w:val="-7"/>
          <w:w w:val="85"/>
        </w:rPr>
        <w:t> </w:t>
      </w:r>
      <w:r>
        <w:rPr>
          <w:w w:val="85"/>
        </w:rPr>
        <w:t>ficando</w:t>
      </w:r>
      <w:r>
        <w:rPr>
          <w:spacing w:val="-6"/>
          <w:w w:val="85"/>
        </w:rPr>
        <w:t> </w:t>
      </w:r>
      <w:r>
        <w:rPr>
          <w:w w:val="85"/>
        </w:rPr>
        <w:t>o</w:t>
      </w:r>
      <w:r>
        <w:rPr>
          <w:spacing w:val="-6"/>
          <w:w w:val="85"/>
        </w:rPr>
        <w:t> </w:t>
      </w:r>
      <w:r>
        <w:rPr>
          <w:w w:val="85"/>
        </w:rPr>
        <w:t>DERED</w:t>
      </w:r>
      <w:r>
        <w:rPr>
          <w:spacing w:val="-6"/>
          <w:w w:val="85"/>
        </w:rPr>
        <w:t> </w:t>
      </w:r>
      <w:r>
        <w:rPr>
          <w:w w:val="85"/>
        </w:rPr>
        <w:t>autorizado,</w:t>
      </w:r>
      <w:r>
        <w:rPr>
          <w:spacing w:val="-7"/>
          <w:w w:val="85"/>
        </w:rPr>
        <w:t> </w:t>
      </w:r>
      <w:r>
        <w:rPr>
          <w:w w:val="85"/>
        </w:rPr>
        <w:t>caso</w:t>
      </w:r>
      <w:r>
        <w:rPr>
          <w:spacing w:val="-5"/>
          <w:w w:val="85"/>
        </w:rPr>
        <w:t> </w:t>
      </w:r>
      <w:r>
        <w:rPr>
          <w:w w:val="85"/>
        </w:rPr>
        <w:t>expirado</w:t>
      </w:r>
      <w:r>
        <w:rPr>
          <w:spacing w:val="-7"/>
          <w:w w:val="85"/>
        </w:rPr>
        <w:t> </w:t>
      </w:r>
      <w:r>
        <w:rPr>
          <w:w w:val="85"/>
        </w:rPr>
        <w:t>o</w:t>
      </w:r>
      <w:r>
        <w:rPr>
          <w:spacing w:val="-5"/>
          <w:w w:val="85"/>
        </w:rPr>
        <w:t> </w:t>
      </w:r>
      <w:r>
        <w:rPr>
          <w:w w:val="85"/>
        </w:rPr>
        <w:t>referido</w:t>
      </w:r>
      <w:r>
        <w:rPr>
          <w:spacing w:val="-6"/>
          <w:w w:val="85"/>
        </w:rPr>
        <w:t> </w:t>
      </w:r>
      <w:r>
        <w:rPr>
          <w:w w:val="85"/>
        </w:rPr>
        <w:t>prazo,</w:t>
      </w:r>
      <w:r>
        <w:rPr>
          <w:spacing w:val="-6"/>
          <w:w w:val="85"/>
        </w:rPr>
        <w:t> </w:t>
      </w:r>
      <w:r>
        <w:rPr>
          <w:w w:val="85"/>
        </w:rPr>
        <w:t>a</w:t>
      </w:r>
      <w:r>
        <w:rPr>
          <w:spacing w:val="-7"/>
          <w:w w:val="85"/>
        </w:rPr>
        <w:t> </w:t>
      </w:r>
      <w:r>
        <w:rPr>
          <w:w w:val="85"/>
        </w:rPr>
        <w:t>adotar</w:t>
      </w:r>
      <w:r>
        <w:rPr>
          <w:spacing w:val="-7"/>
          <w:w w:val="85"/>
        </w:rPr>
        <w:t> </w:t>
      </w:r>
      <w:r>
        <w:rPr>
          <w:w w:val="85"/>
        </w:rPr>
        <w:t>as</w:t>
      </w:r>
      <w:r>
        <w:rPr>
          <w:spacing w:val="-6"/>
          <w:w w:val="85"/>
        </w:rPr>
        <w:t> </w:t>
      </w:r>
      <w:r>
        <w:rPr>
          <w:w w:val="85"/>
        </w:rPr>
        <w:t>medidas</w:t>
      </w:r>
      <w:r>
        <w:rPr>
          <w:spacing w:val="-7"/>
          <w:w w:val="85"/>
        </w:rPr>
        <w:t> </w:t>
      </w:r>
      <w:r>
        <w:rPr>
          <w:w w:val="85"/>
        </w:rPr>
        <w:t>previstas</w:t>
      </w:r>
      <w:r>
        <w:rPr>
          <w:spacing w:val="-6"/>
          <w:w w:val="85"/>
        </w:rPr>
        <w:t> </w:t>
      </w:r>
      <w:r>
        <w:rPr>
          <w:w w:val="85"/>
        </w:rPr>
        <w:t>nas </w:t>
      </w:r>
      <w:r>
        <w:rPr>
          <w:w w:val="80"/>
        </w:rPr>
        <w:t>subseções III e IV da Seção III, do Capítulo X, da Resolução n° 04/2002-TCE/AM; </w:t>
      </w:r>
      <w:r>
        <w:rPr>
          <w:rFonts w:ascii="Arial" w:hAnsi="Arial"/>
          <w:b/>
          <w:w w:val="80"/>
        </w:rPr>
        <w:t>8.8. Excluir </w:t>
      </w:r>
      <w:r>
        <w:rPr>
          <w:w w:val="80"/>
        </w:rPr>
        <w:t>o item Aplicar Multa ao Sr. </w:t>
      </w:r>
      <w:r>
        <w:rPr>
          <w:w w:val="85"/>
        </w:rPr>
        <w:t>José Raimundo Siqueira, Secretário da Secretaria de Estado da Juventude, Esporte e Lazer</w:t>
      </w:r>
      <w:r>
        <w:rPr>
          <w:w w:val="85"/>
        </w:rPr>
        <w:t> – Sejel no valor de R$ 34.135,98</w:t>
      </w:r>
      <w:r>
        <w:rPr>
          <w:spacing w:val="-7"/>
          <w:w w:val="85"/>
        </w:rPr>
        <w:t> </w:t>
      </w:r>
      <w:r>
        <w:rPr>
          <w:w w:val="85"/>
        </w:rPr>
        <w:t>(trinta</w:t>
      </w:r>
      <w:r>
        <w:rPr>
          <w:spacing w:val="-7"/>
          <w:w w:val="85"/>
        </w:rPr>
        <w:t> </w:t>
      </w:r>
      <w:r>
        <w:rPr>
          <w:w w:val="85"/>
        </w:rPr>
        <w:t>e</w:t>
      </w:r>
      <w:r>
        <w:rPr>
          <w:spacing w:val="-6"/>
          <w:w w:val="85"/>
        </w:rPr>
        <w:t> </w:t>
      </w:r>
      <w:r>
        <w:rPr>
          <w:w w:val="85"/>
        </w:rPr>
        <w:t>quatro</w:t>
      </w:r>
      <w:r>
        <w:rPr>
          <w:spacing w:val="-7"/>
          <w:w w:val="85"/>
        </w:rPr>
        <w:t> </w:t>
      </w:r>
      <w:r>
        <w:rPr>
          <w:w w:val="85"/>
        </w:rPr>
        <w:t>mil</w:t>
      </w:r>
      <w:r>
        <w:rPr>
          <w:spacing w:val="-7"/>
          <w:w w:val="85"/>
        </w:rPr>
        <w:t> </w:t>
      </w:r>
      <w:r>
        <w:rPr>
          <w:w w:val="85"/>
        </w:rPr>
        <w:t>cento</w:t>
      </w:r>
      <w:r>
        <w:rPr>
          <w:spacing w:val="-6"/>
          <w:w w:val="85"/>
        </w:rPr>
        <w:t> </w:t>
      </w:r>
      <w:r>
        <w:rPr>
          <w:w w:val="85"/>
        </w:rPr>
        <w:t>e</w:t>
      </w:r>
      <w:r>
        <w:rPr>
          <w:spacing w:val="-7"/>
          <w:w w:val="85"/>
        </w:rPr>
        <w:t> </w:t>
      </w:r>
      <w:r>
        <w:rPr>
          <w:w w:val="85"/>
        </w:rPr>
        <w:t>trinta</w:t>
      </w:r>
      <w:r>
        <w:rPr>
          <w:spacing w:val="-7"/>
          <w:w w:val="85"/>
        </w:rPr>
        <w:t> </w:t>
      </w:r>
      <w:r>
        <w:rPr>
          <w:w w:val="85"/>
        </w:rPr>
        <w:t>e</w:t>
      </w:r>
      <w:r>
        <w:rPr>
          <w:spacing w:val="-7"/>
          <w:w w:val="85"/>
        </w:rPr>
        <w:t> </w:t>
      </w:r>
      <w:r>
        <w:rPr>
          <w:w w:val="85"/>
        </w:rPr>
        <w:t>cinco</w:t>
      </w:r>
      <w:r>
        <w:rPr>
          <w:spacing w:val="-6"/>
          <w:w w:val="85"/>
        </w:rPr>
        <w:t> </w:t>
      </w:r>
      <w:r>
        <w:rPr>
          <w:w w:val="85"/>
        </w:rPr>
        <w:t>reais</w:t>
      </w:r>
      <w:r>
        <w:rPr>
          <w:spacing w:val="-7"/>
          <w:w w:val="85"/>
        </w:rPr>
        <w:t> </w:t>
      </w:r>
      <w:r>
        <w:rPr>
          <w:w w:val="85"/>
        </w:rPr>
        <w:t>e</w:t>
      </w:r>
      <w:r>
        <w:rPr>
          <w:spacing w:val="-7"/>
          <w:w w:val="85"/>
        </w:rPr>
        <w:t> </w:t>
      </w:r>
      <w:r>
        <w:rPr>
          <w:w w:val="85"/>
        </w:rPr>
        <w:t>noventa</w:t>
      </w:r>
      <w:r>
        <w:rPr>
          <w:spacing w:val="-6"/>
          <w:w w:val="85"/>
        </w:rPr>
        <w:t> </w:t>
      </w:r>
      <w:r>
        <w:rPr>
          <w:w w:val="85"/>
        </w:rPr>
        <w:t>e</w:t>
      </w:r>
      <w:r>
        <w:rPr>
          <w:spacing w:val="-7"/>
          <w:w w:val="85"/>
        </w:rPr>
        <w:t> </w:t>
      </w:r>
      <w:r>
        <w:rPr>
          <w:w w:val="85"/>
        </w:rPr>
        <w:t>oito</w:t>
      </w:r>
      <w:r>
        <w:rPr>
          <w:spacing w:val="-7"/>
          <w:w w:val="85"/>
        </w:rPr>
        <w:t> </w:t>
      </w:r>
      <w:r>
        <w:rPr>
          <w:w w:val="85"/>
        </w:rPr>
        <w:t>centavos)</w:t>
      </w:r>
      <w:r>
        <w:rPr>
          <w:spacing w:val="-6"/>
          <w:w w:val="85"/>
        </w:rPr>
        <w:t> </w:t>
      </w:r>
      <w:r>
        <w:rPr>
          <w:w w:val="85"/>
        </w:rPr>
        <w:t>conforme</w:t>
      </w:r>
      <w:r>
        <w:rPr>
          <w:spacing w:val="-7"/>
          <w:w w:val="85"/>
        </w:rPr>
        <w:t> </w:t>
      </w:r>
      <w:r>
        <w:rPr>
          <w:w w:val="85"/>
        </w:rPr>
        <w:t>os</w:t>
      </w:r>
      <w:r>
        <w:rPr>
          <w:spacing w:val="-7"/>
          <w:w w:val="85"/>
        </w:rPr>
        <w:t> </w:t>
      </w:r>
      <w:r>
        <w:rPr>
          <w:w w:val="85"/>
        </w:rPr>
        <w:t>termos</w:t>
      </w:r>
      <w:r>
        <w:rPr>
          <w:spacing w:val="-6"/>
          <w:w w:val="85"/>
        </w:rPr>
        <w:t> </w:t>
      </w:r>
      <w:r>
        <w:rPr>
          <w:w w:val="85"/>
        </w:rPr>
        <w:t>do</w:t>
      </w:r>
      <w:r>
        <w:rPr>
          <w:spacing w:val="-7"/>
          <w:w w:val="85"/>
        </w:rPr>
        <w:t> </w:t>
      </w:r>
      <w:r>
        <w:rPr>
          <w:w w:val="85"/>
        </w:rPr>
        <w:t>art.</w:t>
      </w:r>
      <w:r>
        <w:rPr>
          <w:spacing w:val="-7"/>
          <w:w w:val="85"/>
        </w:rPr>
        <w:t> </w:t>
      </w:r>
      <w:r>
        <w:rPr>
          <w:w w:val="85"/>
        </w:rPr>
        <w:t>54,</w:t>
      </w:r>
      <w:r>
        <w:rPr>
          <w:spacing w:val="-6"/>
          <w:w w:val="85"/>
        </w:rPr>
        <w:t> </w:t>
      </w:r>
      <w:r>
        <w:rPr>
          <w:w w:val="85"/>
        </w:rPr>
        <w:t>III,</w:t>
      </w:r>
      <w:r>
        <w:rPr>
          <w:spacing w:val="-7"/>
          <w:w w:val="85"/>
        </w:rPr>
        <w:t> </w:t>
      </w:r>
      <w:r>
        <w:rPr>
          <w:w w:val="85"/>
        </w:rPr>
        <w:t>da </w:t>
      </w:r>
      <w:r>
        <w:rPr>
          <w:w w:val="80"/>
        </w:rPr>
        <w:t>Lei n° 2.423/96 c/c art. 308, inciso V, da Resolução n° 04/2002-TCE/AM, alterado pela Resolução n.º 4/2018-TCE/AM, por </w:t>
      </w:r>
      <w:r>
        <w:rPr>
          <w:w w:val="90"/>
        </w:rPr>
        <w:t>atos</w:t>
      </w:r>
      <w:r>
        <w:rPr>
          <w:w w:val="90"/>
        </w:rPr>
        <w:t> de</w:t>
      </w:r>
      <w:r>
        <w:rPr>
          <w:w w:val="90"/>
        </w:rPr>
        <w:t> gestão</w:t>
      </w:r>
      <w:r>
        <w:rPr>
          <w:w w:val="90"/>
        </w:rPr>
        <w:t> ilegítimo</w:t>
      </w:r>
      <w:r>
        <w:rPr>
          <w:w w:val="90"/>
        </w:rPr>
        <w:t> ou</w:t>
      </w:r>
      <w:r>
        <w:rPr>
          <w:w w:val="90"/>
        </w:rPr>
        <w:t> antieconômico</w:t>
      </w:r>
      <w:r>
        <w:rPr>
          <w:w w:val="90"/>
        </w:rPr>
        <w:t> de</w:t>
      </w:r>
      <w:r>
        <w:rPr>
          <w:w w:val="90"/>
        </w:rPr>
        <w:t> que</w:t>
      </w:r>
      <w:r>
        <w:rPr>
          <w:w w:val="90"/>
        </w:rPr>
        <w:t> resulte</w:t>
      </w:r>
      <w:r>
        <w:rPr>
          <w:w w:val="90"/>
        </w:rPr>
        <w:t> injustificado</w:t>
      </w:r>
      <w:r>
        <w:rPr>
          <w:w w:val="90"/>
        </w:rPr>
        <w:t> dano</w:t>
      </w:r>
      <w:r>
        <w:rPr>
          <w:w w:val="90"/>
        </w:rPr>
        <w:t> ao</w:t>
      </w:r>
      <w:r>
        <w:rPr>
          <w:w w:val="90"/>
        </w:rPr>
        <w:t> erário,</w:t>
      </w:r>
      <w:r>
        <w:rPr>
          <w:w w:val="90"/>
        </w:rPr>
        <w:t> referente</w:t>
      </w:r>
      <w:r>
        <w:rPr>
          <w:w w:val="90"/>
        </w:rPr>
        <w:t> ao</w:t>
      </w:r>
      <w:r>
        <w:rPr>
          <w:w w:val="90"/>
        </w:rPr>
        <w:t> item</w:t>
      </w:r>
      <w:r>
        <w:rPr>
          <w:w w:val="90"/>
        </w:rPr>
        <w:t> 16</w:t>
      </w:r>
      <w:r>
        <w:rPr>
          <w:w w:val="90"/>
        </w:rPr>
        <w:t> da </w:t>
      </w:r>
      <w:r>
        <w:rPr>
          <w:w w:val="85"/>
        </w:rPr>
        <w:t>fundamentação</w:t>
      </w:r>
      <w:r>
        <w:rPr>
          <w:spacing w:val="-1"/>
          <w:w w:val="85"/>
        </w:rPr>
        <w:t> </w:t>
      </w:r>
      <w:r>
        <w:rPr>
          <w:w w:val="85"/>
        </w:rPr>
        <w:t>deste</w:t>
      </w:r>
      <w:r>
        <w:rPr>
          <w:spacing w:val="-1"/>
          <w:w w:val="85"/>
        </w:rPr>
        <w:t> </w:t>
      </w:r>
      <w:r>
        <w:rPr>
          <w:w w:val="85"/>
        </w:rPr>
        <w:t>Voto</w:t>
      </w:r>
      <w:r>
        <w:rPr>
          <w:spacing w:val="-3"/>
          <w:w w:val="85"/>
        </w:rPr>
        <w:t> </w:t>
      </w:r>
      <w:r>
        <w:rPr>
          <w:w w:val="85"/>
        </w:rPr>
        <w:t>que</w:t>
      </w:r>
      <w:r>
        <w:rPr>
          <w:spacing w:val="-1"/>
          <w:w w:val="85"/>
        </w:rPr>
        <w:t> </w:t>
      </w:r>
      <w:r>
        <w:rPr>
          <w:w w:val="85"/>
        </w:rPr>
        <w:t>deverá</w:t>
      </w:r>
      <w:r>
        <w:rPr>
          <w:spacing w:val="-2"/>
          <w:w w:val="85"/>
        </w:rPr>
        <w:t> </w:t>
      </w:r>
      <w:r>
        <w:rPr>
          <w:w w:val="85"/>
        </w:rPr>
        <w:t>ser</w:t>
      </w:r>
      <w:r>
        <w:rPr>
          <w:spacing w:val="-3"/>
          <w:w w:val="85"/>
        </w:rPr>
        <w:t> </w:t>
      </w:r>
      <w:r>
        <w:rPr>
          <w:w w:val="85"/>
        </w:rPr>
        <w:t>recolhida</w:t>
      </w:r>
      <w:r>
        <w:rPr>
          <w:spacing w:val="-3"/>
          <w:w w:val="85"/>
        </w:rPr>
        <w:t> </w:t>
      </w:r>
      <w:r>
        <w:rPr>
          <w:w w:val="85"/>
        </w:rPr>
        <w:t>no</w:t>
      </w:r>
      <w:r>
        <w:rPr>
          <w:spacing w:val="-1"/>
          <w:w w:val="85"/>
        </w:rPr>
        <w:t> </w:t>
      </w:r>
      <w:r>
        <w:rPr>
          <w:w w:val="85"/>
        </w:rPr>
        <w:t>prazo</w:t>
      </w:r>
      <w:r>
        <w:rPr>
          <w:spacing w:val="-1"/>
          <w:w w:val="85"/>
        </w:rPr>
        <w:t> </w:t>
      </w:r>
      <w:r>
        <w:rPr>
          <w:w w:val="85"/>
        </w:rPr>
        <w:t>de</w:t>
      </w:r>
      <w:r>
        <w:rPr>
          <w:spacing w:val="-1"/>
          <w:w w:val="85"/>
        </w:rPr>
        <w:t> </w:t>
      </w:r>
      <w:r>
        <w:rPr>
          <w:w w:val="85"/>
        </w:rPr>
        <w:t>30</w:t>
      </w:r>
      <w:r>
        <w:rPr>
          <w:spacing w:val="-1"/>
          <w:w w:val="85"/>
        </w:rPr>
        <w:t> </w:t>
      </w:r>
      <w:r>
        <w:rPr>
          <w:w w:val="85"/>
        </w:rPr>
        <w:t>(trinta)</w:t>
      </w:r>
      <w:r>
        <w:rPr>
          <w:spacing w:val="-3"/>
          <w:w w:val="85"/>
        </w:rPr>
        <w:t> </w:t>
      </w:r>
      <w:r>
        <w:rPr>
          <w:w w:val="85"/>
        </w:rPr>
        <w:t>dias</w:t>
      </w:r>
      <w:r>
        <w:rPr>
          <w:spacing w:val="-4"/>
          <w:w w:val="85"/>
        </w:rPr>
        <w:t> </w:t>
      </w:r>
      <w:r>
        <w:rPr>
          <w:w w:val="85"/>
        </w:rPr>
        <w:t>para</w:t>
      </w:r>
      <w:r>
        <w:rPr>
          <w:spacing w:val="-2"/>
          <w:w w:val="85"/>
        </w:rPr>
        <w:t> </w:t>
      </w:r>
      <w:r>
        <w:rPr>
          <w:w w:val="85"/>
        </w:rPr>
        <w:t>o</w:t>
      </w:r>
      <w:r>
        <w:rPr>
          <w:spacing w:val="-1"/>
          <w:w w:val="85"/>
        </w:rPr>
        <w:t> </w:t>
      </w:r>
      <w:r>
        <w:rPr>
          <w:w w:val="85"/>
        </w:rPr>
        <w:t>Cofre</w:t>
      </w:r>
      <w:r>
        <w:rPr>
          <w:spacing w:val="-4"/>
          <w:w w:val="85"/>
        </w:rPr>
        <w:t> </w:t>
      </w:r>
      <w:r>
        <w:rPr>
          <w:w w:val="85"/>
        </w:rPr>
        <w:t>Estadual</w:t>
      </w:r>
      <w:r>
        <w:rPr>
          <w:spacing w:val="-3"/>
          <w:w w:val="85"/>
        </w:rPr>
        <w:t> </w:t>
      </w:r>
      <w:r>
        <w:rPr>
          <w:w w:val="85"/>
        </w:rPr>
        <w:t>através</w:t>
      </w:r>
      <w:r>
        <w:rPr>
          <w:spacing w:val="-2"/>
          <w:w w:val="85"/>
        </w:rPr>
        <w:t> </w:t>
      </w:r>
      <w:r>
        <w:rPr>
          <w:w w:val="85"/>
        </w:rPr>
        <w:t>de</w:t>
      </w:r>
      <w:r>
        <w:rPr>
          <w:spacing w:val="-1"/>
          <w:w w:val="85"/>
        </w:rPr>
        <w:t> </w:t>
      </w:r>
      <w:r>
        <w:rPr>
          <w:w w:val="85"/>
        </w:rPr>
        <w:t>DAR </w:t>
      </w:r>
      <w:r>
        <w:rPr>
          <w:w w:val="80"/>
        </w:rPr>
        <w:t>avulso extraído do sítio eletrônico da SEFAZ/AM, sob o código 5508</w:t>
      </w:r>
      <w:r>
        <w:rPr/>
        <w:t> </w:t>
      </w:r>
      <w:r>
        <w:rPr>
          <w:w w:val="80"/>
        </w:rPr>
        <w:t>- Multas aplicadas pelo TCE/AM - Fundo de Apoio ao </w:t>
      </w:r>
      <w:r>
        <w:rPr>
          <w:spacing w:val="-2"/>
          <w:w w:val="85"/>
        </w:rPr>
        <w:t>Exercício do Controle Externo</w:t>
      </w:r>
      <w:r>
        <w:rPr>
          <w:spacing w:val="-4"/>
        </w:rPr>
        <w:t> </w:t>
      </w:r>
      <w:r>
        <w:rPr>
          <w:spacing w:val="-2"/>
          <w:w w:val="85"/>
        </w:rPr>
        <w:t>- FAECE, devendo ser encaminhado comprovante do pagamento a esta Corte de Contas, devidamente autenticado pelo banco, ficando o DERED autorizado, caso expirado o referido prazo, a adotar as medidas </w:t>
      </w:r>
      <w:r>
        <w:rPr>
          <w:w w:val="90"/>
        </w:rPr>
        <w:t>previstas</w:t>
      </w:r>
      <w:r>
        <w:rPr>
          <w:spacing w:val="-4"/>
          <w:w w:val="90"/>
        </w:rPr>
        <w:t> </w:t>
      </w:r>
      <w:r>
        <w:rPr>
          <w:w w:val="90"/>
        </w:rPr>
        <w:t>nas</w:t>
      </w:r>
      <w:r>
        <w:rPr>
          <w:spacing w:val="-4"/>
          <w:w w:val="90"/>
        </w:rPr>
        <w:t> </w:t>
      </w:r>
      <w:r>
        <w:rPr>
          <w:w w:val="90"/>
        </w:rPr>
        <w:t>subseções</w:t>
      </w:r>
      <w:r>
        <w:rPr>
          <w:spacing w:val="-5"/>
          <w:w w:val="90"/>
        </w:rPr>
        <w:t> </w:t>
      </w:r>
      <w:r>
        <w:rPr>
          <w:w w:val="90"/>
        </w:rPr>
        <w:t>III</w:t>
      </w:r>
      <w:r>
        <w:rPr>
          <w:spacing w:val="-3"/>
          <w:w w:val="90"/>
        </w:rPr>
        <w:t> </w:t>
      </w:r>
      <w:r>
        <w:rPr>
          <w:w w:val="90"/>
        </w:rPr>
        <w:t>e</w:t>
      </w:r>
      <w:r>
        <w:rPr>
          <w:spacing w:val="-3"/>
          <w:w w:val="90"/>
        </w:rPr>
        <w:t> </w:t>
      </w:r>
      <w:r>
        <w:rPr>
          <w:w w:val="90"/>
        </w:rPr>
        <w:t>IV</w:t>
      </w:r>
      <w:r>
        <w:rPr>
          <w:spacing w:val="-4"/>
          <w:w w:val="90"/>
        </w:rPr>
        <w:t> </w:t>
      </w:r>
      <w:r>
        <w:rPr>
          <w:w w:val="90"/>
        </w:rPr>
        <w:t>da</w:t>
      </w:r>
      <w:r>
        <w:rPr>
          <w:spacing w:val="-3"/>
          <w:w w:val="90"/>
        </w:rPr>
        <w:t> </w:t>
      </w:r>
      <w:r>
        <w:rPr>
          <w:w w:val="90"/>
        </w:rPr>
        <w:t>Seção</w:t>
      </w:r>
      <w:r>
        <w:rPr>
          <w:spacing w:val="-4"/>
          <w:w w:val="90"/>
        </w:rPr>
        <w:t> </w:t>
      </w:r>
      <w:r>
        <w:rPr>
          <w:w w:val="90"/>
        </w:rPr>
        <w:t>III,</w:t>
      </w:r>
      <w:r>
        <w:rPr>
          <w:spacing w:val="-3"/>
          <w:w w:val="90"/>
        </w:rPr>
        <w:t> </w:t>
      </w:r>
      <w:r>
        <w:rPr>
          <w:w w:val="90"/>
        </w:rPr>
        <w:t>do</w:t>
      </w:r>
      <w:r>
        <w:rPr>
          <w:spacing w:val="-4"/>
          <w:w w:val="90"/>
        </w:rPr>
        <w:t> </w:t>
      </w:r>
      <w:r>
        <w:rPr>
          <w:w w:val="90"/>
        </w:rPr>
        <w:t>Capítulo</w:t>
      </w:r>
      <w:r>
        <w:rPr>
          <w:spacing w:val="-3"/>
          <w:w w:val="90"/>
        </w:rPr>
        <w:t> </w:t>
      </w:r>
      <w:r>
        <w:rPr>
          <w:w w:val="90"/>
        </w:rPr>
        <w:t>X,</w:t>
      </w:r>
      <w:r>
        <w:rPr>
          <w:spacing w:val="-3"/>
          <w:w w:val="90"/>
        </w:rPr>
        <w:t> </w:t>
      </w:r>
      <w:r>
        <w:rPr>
          <w:w w:val="90"/>
        </w:rPr>
        <w:t>da</w:t>
      </w:r>
      <w:r>
        <w:rPr>
          <w:spacing w:val="-3"/>
          <w:w w:val="90"/>
        </w:rPr>
        <w:t> </w:t>
      </w:r>
      <w:r>
        <w:rPr>
          <w:w w:val="90"/>
        </w:rPr>
        <w:t>Resolução</w:t>
      </w:r>
      <w:r>
        <w:rPr>
          <w:spacing w:val="-4"/>
          <w:w w:val="90"/>
        </w:rPr>
        <w:t> </w:t>
      </w:r>
      <w:r>
        <w:rPr>
          <w:w w:val="90"/>
        </w:rPr>
        <w:t>n°</w:t>
      </w:r>
      <w:r>
        <w:rPr>
          <w:spacing w:val="-3"/>
          <w:w w:val="90"/>
        </w:rPr>
        <w:t> </w:t>
      </w:r>
      <w:r>
        <w:rPr>
          <w:w w:val="90"/>
        </w:rPr>
        <w:t>04/2002-TCE/AM;</w:t>
      </w:r>
      <w:r>
        <w:rPr>
          <w:spacing w:val="-3"/>
          <w:w w:val="90"/>
        </w:rPr>
        <w:t> </w:t>
      </w:r>
      <w:r>
        <w:rPr>
          <w:w w:val="90"/>
        </w:rPr>
        <w:t>Dentro</w:t>
      </w:r>
      <w:r>
        <w:rPr>
          <w:spacing w:val="-3"/>
          <w:w w:val="90"/>
        </w:rPr>
        <w:t> </w:t>
      </w:r>
      <w:r>
        <w:rPr>
          <w:w w:val="90"/>
        </w:rPr>
        <w:t>do</w:t>
      </w:r>
      <w:r>
        <w:rPr>
          <w:spacing w:val="-4"/>
          <w:w w:val="90"/>
        </w:rPr>
        <w:t> </w:t>
      </w:r>
      <w:r>
        <w:rPr>
          <w:w w:val="90"/>
        </w:rPr>
        <w:t>prazo </w:t>
      </w:r>
      <w:r>
        <w:rPr>
          <w:w w:val="80"/>
        </w:rPr>
        <w:t>anteriormente conferido, é obrigatório o encaminhamento do comprovante de pagamento (autenticado pelo Banco) a esta </w:t>
      </w:r>
      <w:r>
        <w:rPr>
          <w:w w:val="85"/>
        </w:rPr>
        <w:t>Corte de Contas (art. 72, inciso III, alínea "a", da Lei Orgânica do TCE/AM), condição imprescindível para emissão do </w:t>
      </w:r>
      <w:r>
        <w:rPr>
          <w:spacing w:val="-2"/>
          <w:w w:val="90"/>
        </w:rPr>
        <w:t>Termo</w:t>
      </w:r>
      <w:r>
        <w:rPr>
          <w:spacing w:val="-2"/>
          <w:w w:val="90"/>
        </w:rPr>
        <w:t> de</w:t>
      </w:r>
      <w:r>
        <w:rPr>
          <w:spacing w:val="-2"/>
          <w:w w:val="90"/>
        </w:rPr>
        <w:t> Quitação.</w:t>
      </w:r>
      <w:r>
        <w:rPr>
          <w:spacing w:val="-2"/>
          <w:w w:val="90"/>
        </w:rPr>
        <w:t> O</w:t>
      </w:r>
      <w:r>
        <w:rPr>
          <w:spacing w:val="-3"/>
          <w:w w:val="90"/>
        </w:rPr>
        <w:t> </w:t>
      </w:r>
      <w:r>
        <w:rPr>
          <w:spacing w:val="-2"/>
          <w:w w:val="90"/>
        </w:rPr>
        <w:t>não</w:t>
      </w:r>
      <w:r>
        <w:rPr>
          <w:spacing w:val="-2"/>
          <w:w w:val="90"/>
        </w:rPr>
        <w:t> adimplemento</w:t>
      </w:r>
      <w:r>
        <w:rPr>
          <w:spacing w:val="-2"/>
          <w:w w:val="90"/>
        </w:rPr>
        <w:t> dessa</w:t>
      </w:r>
      <w:r>
        <w:rPr>
          <w:spacing w:val="-2"/>
          <w:w w:val="90"/>
        </w:rPr>
        <w:t> obrigação</w:t>
      </w:r>
      <w:r>
        <w:rPr>
          <w:spacing w:val="-3"/>
          <w:w w:val="90"/>
        </w:rPr>
        <w:t> </w:t>
      </w:r>
      <w:r>
        <w:rPr>
          <w:spacing w:val="-2"/>
          <w:w w:val="90"/>
        </w:rPr>
        <w:t>pecuniária</w:t>
      </w:r>
      <w:r>
        <w:rPr>
          <w:spacing w:val="-2"/>
          <w:w w:val="90"/>
        </w:rPr>
        <w:t> no</w:t>
      </w:r>
      <w:r>
        <w:rPr>
          <w:spacing w:val="-2"/>
          <w:w w:val="90"/>
        </w:rPr>
        <w:t> prazo</w:t>
      </w:r>
      <w:r>
        <w:rPr>
          <w:spacing w:val="-2"/>
          <w:w w:val="90"/>
        </w:rPr>
        <w:t> legal</w:t>
      </w:r>
      <w:r>
        <w:rPr>
          <w:spacing w:val="-2"/>
          <w:w w:val="90"/>
        </w:rPr>
        <w:t> importará</w:t>
      </w:r>
      <w:r>
        <w:rPr>
          <w:spacing w:val="-3"/>
          <w:w w:val="90"/>
        </w:rPr>
        <w:t> </w:t>
      </w:r>
      <w:r>
        <w:rPr>
          <w:spacing w:val="-2"/>
          <w:w w:val="90"/>
        </w:rPr>
        <w:t>na</w:t>
      </w:r>
      <w:r>
        <w:rPr>
          <w:spacing w:val="-2"/>
          <w:w w:val="90"/>
        </w:rPr>
        <w:t> continuidade</w:t>
      </w:r>
      <w:r>
        <w:rPr>
          <w:spacing w:val="-3"/>
          <w:w w:val="90"/>
        </w:rPr>
        <w:t> </w:t>
      </w:r>
      <w:r>
        <w:rPr>
          <w:spacing w:val="-2"/>
          <w:w w:val="90"/>
        </w:rPr>
        <w:t>da </w:t>
      </w:r>
      <w:r>
        <w:rPr>
          <w:w w:val="85"/>
        </w:rPr>
        <w:t>cobrança</w:t>
      </w:r>
      <w:r>
        <w:rPr>
          <w:spacing w:val="-7"/>
          <w:w w:val="85"/>
        </w:rPr>
        <w:t> </w:t>
      </w:r>
      <w:r>
        <w:rPr>
          <w:w w:val="85"/>
        </w:rPr>
        <w:t>administrativa</w:t>
      </w:r>
      <w:r>
        <w:rPr>
          <w:spacing w:val="-7"/>
          <w:w w:val="85"/>
        </w:rPr>
        <w:t> </w:t>
      </w:r>
      <w:r>
        <w:rPr>
          <w:w w:val="85"/>
        </w:rPr>
        <w:t>ou</w:t>
      </w:r>
      <w:r>
        <w:rPr>
          <w:spacing w:val="-6"/>
          <w:w w:val="85"/>
        </w:rPr>
        <w:t> </w:t>
      </w:r>
      <w:r>
        <w:rPr>
          <w:w w:val="85"/>
        </w:rPr>
        <w:t>judicial</w:t>
      </w:r>
      <w:r>
        <w:rPr>
          <w:spacing w:val="-7"/>
          <w:w w:val="85"/>
        </w:rPr>
        <w:t> </w:t>
      </w:r>
      <w:r>
        <w:rPr>
          <w:w w:val="85"/>
        </w:rPr>
        <w:t>do</w:t>
      </w:r>
      <w:r>
        <w:rPr>
          <w:spacing w:val="-7"/>
          <w:w w:val="85"/>
        </w:rPr>
        <w:t> </w:t>
      </w:r>
      <w:r>
        <w:rPr>
          <w:w w:val="85"/>
        </w:rPr>
        <w:t>título</w:t>
      </w:r>
      <w:r>
        <w:rPr>
          <w:spacing w:val="-6"/>
          <w:w w:val="85"/>
        </w:rPr>
        <w:t> </w:t>
      </w:r>
      <w:r>
        <w:rPr>
          <w:w w:val="85"/>
        </w:rPr>
        <w:t>executivo;</w:t>
      </w:r>
      <w:r>
        <w:rPr>
          <w:spacing w:val="-7"/>
          <w:w w:val="85"/>
        </w:rPr>
        <w:t> </w:t>
      </w:r>
      <w:r>
        <w:rPr>
          <w:rFonts w:ascii="Arial" w:hAnsi="Arial"/>
          <w:b/>
          <w:w w:val="85"/>
        </w:rPr>
        <w:t>8.9.</w:t>
      </w:r>
      <w:r>
        <w:rPr>
          <w:rFonts w:ascii="Arial" w:hAnsi="Arial"/>
          <w:b/>
          <w:spacing w:val="-7"/>
          <w:w w:val="85"/>
        </w:rPr>
        <w:t> </w:t>
      </w:r>
      <w:r>
        <w:rPr>
          <w:rFonts w:ascii="Arial" w:hAnsi="Arial"/>
          <w:b/>
          <w:w w:val="85"/>
        </w:rPr>
        <w:t>Excluir</w:t>
      </w:r>
      <w:r>
        <w:rPr>
          <w:rFonts w:ascii="Arial" w:hAnsi="Arial"/>
          <w:b/>
          <w:spacing w:val="-7"/>
          <w:w w:val="85"/>
        </w:rPr>
        <w:t> </w:t>
      </w:r>
      <w:r>
        <w:rPr>
          <w:w w:val="85"/>
        </w:rPr>
        <w:t>o</w:t>
      </w:r>
      <w:r>
        <w:rPr>
          <w:spacing w:val="-6"/>
          <w:w w:val="85"/>
        </w:rPr>
        <w:t> </w:t>
      </w:r>
      <w:r>
        <w:rPr>
          <w:w w:val="85"/>
        </w:rPr>
        <w:t>item</w:t>
      </w:r>
      <w:r>
        <w:rPr>
          <w:spacing w:val="-7"/>
          <w:w w:val="85"/>
        </w:rPr>
        <w:t> </w:t>
      </w:r>
      <w:r>
        <w:rPr>
          <w:w w:val="85"/>
        </w:rPr>
        <w:t>Aplicar</w:t>
      </w:r>
      <w:r>
        <w:rPr>
          <w:spacing w:val="-7"/>
          <w:w w:val="85"/>
        </w:rPr>
        <w:t> </w:t>
      </w:r>
      <w:r>
        <w:rPr>
          <w:w w:val="85"/>
        </w:rPr>
        <w:t>Multa</w:t>
      </w:r>
      <w:r>
        <w:rPr>
          <w:spacing w:val="-6"/>
          <w:w w:val="85"/>
        </w:rPr>
        <w:t> </w:t>
      </w:r>
      <w:r>
        <w:rPr>
          <w:w w:val="85"/>
        </w:rPr>
        <w:t>ao</w:t>
      </w:r>
      <w:r>
        <w:rPr>
          <w:spacing w:val="-7"/>
          <w:w w:val="85"/>
        </w:rPr>
        <w:t> </w:t>
      </w:r>
      <w:r>
        <w:rPr>
          <w:w w:val="85"/>
        </w:rPr>
        <w:t>Sr.</w:t>
      </w:r>
      <w:r>
        <w:rPr>
          <w:spacing w:val="-7"/>
          <w:w w:val="85"/>
        </w:rPr>
        <w:t> </w:t>
      </w:r>
      <w:r>
        <w:rPr>
          <w:w w:val="85"/>
        </w:rPr>
        <w:t>Vancouver</w:t>
      </w:r>
      <w:r>
        <w:rPr>
          <w:spacing w:val="-6"/>
          <w:w w:val="85"/>
        </w:rPr>
        <w:t> </w:t>
      </w:r>
      <w:r>
        <w:rPr>
          <w:w w:val="85"/>
        </w:rPr>
        <w:t>Oliveira</w:t>
      </w:r>
      <w:r>
        <w:rPr>
          <w:spacing w:val="-7"/>
          <w:w w:val="85"/>
        </w:rPr>
        <w:t> </w:t>
      </w:r>
      <w:r>
        <w:rPr>
          <w:w w:val="85"/>
        </w:rPr>
        <w:t>Jezini, Presidente</w:t>
      </w:r>
      <w:r>
        <w:rPr>
          <w:spacing w:val="-6"/>
          <w:w w:val="85"/>
        </w:rPr>
        <w:t> </w:t>
      </w:r>
      <w:r>
        <w:rPr>
          <w:w w:val="85"/>
        </w:rPr>
        <w:t>do</w:t>
      </w:r>
      <w:r>
        <w:rPr>
          <w:spacing w:val="-5"/>
          <w:w w:val="85"/>
        </w:rPr>
        <w:t> </w:t>
      </w:r>
      <w:r>
        <w:rPr>
          <w:w w:val="85"/>
        </w:rPr>
        <w:t>IDEPIS</w:t>
      </w:r>
      <w:r>
        <w:rPr>
          <w:spacing w:val="-5"/>
          <w:w w:val="85"/>
        </w:rPr>
        <w:t> </w:t>
      </w:r>
      <w:r>
        <w:rPr>
          <w:w w:val="85"/>
        </w:rPr>
        <w:t>e</w:t>
      </w:r>
      <w:r>
        <w:rPr>
          <w:spacing w:val="-5"/>
          <w:w w:val="85"/>
        </w:rPr>
        <w:t> </w:t>
      </w:r>
      <w:r>
        <w:rPr>
          <w:w w:val="85"/>
        </w:rPr>
        <w:t>ordenador</w:t>
      </w:r>
      <w:r>
        <w:rPr>
          <w:spacing w:val="-7"/>
          <w:w w:val="85"/>
        </w:rPr>
        <w:t> </w:t>
      </w:r>
      <w:r>
        <w:rPr>
          <w:w w:val="85"/>
        </w:rPr>
        <w:t>de</w:t>
      </w:r>
      <w:r>
        <w:rPr>
          <w:spacing w:val="-5"/>
          <w:w w:val="85"/>
        </w:rPr>
        <w:t> </w:t>
      </w:r>
      <w:r>
        <w:rPr>
          <w:w w:val="85"/>
        </w:rPr>
        <w:t>despesas,</w:t>
      </w:r>
      <w:r>
        <w:rPr>
          <w:spacing w:val="-5"/>
          <w:w w:val="85"/>
        </w:rPr>
        <w:t> </w:t>
      </w:r>
      <w:r>
        <w:rPr>
          <w:w w:val="85"/>
        </w:rPr>
        <w:t>exercício</w:t>
      </w:r>
      <w:r>
        <w:rPr>
          <w:spacing w:val="-5"/>
          <w:w w:val="85"/>
        </w:rPr>
        <w:t> </w:t>
      </w:r>
      <w:r>
        <w:rPr>
          <w:w w:val="85"/>
        </w:rPr>
        <w:t>de</w:t>
      </w:r>
      <w:r>
        <w:rPr>
          <w:spacing w:val="-5"/>
          <w:w w:val="85"/>
        </w:rPr>
        <w:t> </w:t>
      </w:r>
      <w:r>
        <w:rPr>
          <w:w w:val="85"/>
        </w:rPr>
        <w:t>2009</w:t>
      </w:r>
      <w:r>
        <w:rPr>
          <w:spacing w:val="-7"/>
          <w:w w:val="85"/>
        </w:rPr>
        <w:t> </w:t>
      </w:r>
      <w:r>
        <w:rPr>
          <w:w w:val="85"/>
        </w:rPr>
        <w:t>no</w:t>
      </w:r>
      <w:r>
        <w:rPr>
          <w:spacing w:val="-5"/>
          <w:w w:val="85"/>
        </w:rPr>
        <w:t> </w:t>
      </w:r>
      <w:r>
        <w:rPr>
          <w:w w:val="85"/>
        </w:rPr>
        <w:t>valor</w:t>
      </w:r>
      <w:r>
        <w:rPr>
          <w:spacing w:val="-7"/>
          <w:w w:val="85"/>
        </w:rPr>
        <w:t> </w:t>
      </w:r>
      <w:r>
        <w:rPr>
          <w:w w:val="85"/>
        </w:rPr>
        <w:t>de</w:t>
      </w:r>
      <w:r>
        <w:rPr>
          <w:spacing w:val="-7"/>
          <w:w w:val="85"/>
        </w:rPr>
        <w:t> </w:t>
      </w:r>
      <w:r>
        <w:rPr>
          <w:w w:val="85"/>
        </w:rPr>
        <w:t>R$</w:t>
      </w:r>
      <w:r>
        <w:rPr>
          <w:spacing w:val="-5"/>
          <w:w w:val="85"/>
        </w:rPr>
        <w:t> </w:t>
      </w:r>
      <w:r>
        <w:rPr>
          <w:w w:val="85"/>
        </w:rPr>
        <w:t>34.135,98</w:t>
      </w:r>
      <w:r>
        <w:rPr>
          <w:spacing w:val="-5"/>
          <w:w w:val="85"/>
        </w:rPr>
        <w:t> </w:t>
      </w:r>
      <w:r>
        <w:rPr>
          <w:w w:val="85"/>
        </w:rPr>
        <w:t>(trinta</w:t>
      </w:r>
      <w:r>
        <w:rPr>
          <w:spacing w:val="-5"/>
          <w:w w:val="85"/>
        </w:rPr>
        <w:t> </w:t>
      </w:r>
      <w:r>
        <w:rPr>
          <w:w w:val="85"/>
        </w:rPr>
        <w:t>e</w:t>
      </w:r>
      <w:r>
        <w:rPr>
          <w:spacing w:val="-5"/>
          <w:w w:val="85"/>
        </w:rPr>
        <w:t> </w:t>
      </w:r>
      <w:r>
        <w:rPr>
          <w:w w:val="85"/>
        </w:rPr>
        <w:t>quatro</w:t>
      </w:r>
      <w:r>
        <w:rPr>
          <w:spacing w:val="-6"/>
          <w:w w:val="85"/>
        </w:rPr>
        <w:t> </w:t>
      </w:r>
      <w:r>
        <w:rPr>
          <w:w w:val="85"/>
        </w:rPr>
        <w:t>mil</w:t>
      </w:r>
      <w:r>
        <w:rPr>
          <w:spacing w:val="-7"/>
          <w:w w:val="85"/>
        </w:rPr>
        <w:t> </w:t>
      </w:r>
      <w:r>
        <w:rPr>
          <w:w w:val="85"/>
        </w:rPr>
        <w:t>cento</w:t>
      </w:r>
      <w:r>
        <w:rPr>
          <w:spacing w:val="-7"/>
          <w:w w:val="85"/>
        </w:rPr>
        <w:t> </w:t>
      </w:r>
      <w:r>
        <w:rPr>
          <w:w w:val="85"/>
        </w:rPr>
        <w:t>e </w:t>
      </w:r>
      <w:r>
        <w:rPr>
          <w:spacing w:val="-2"/>
          <w:w w:val="85"/>
        </w:rPr>
        <w:t>trinta e cinco reais e noventa e oito centavos), conforme os termos do</w:t>
      </w:r>
      <w:r>
        <w:rPr>
          <w:spacing w:val="-3"/>
          <w:w w:val="85"/>
        </w:rPr>
        <w:t> </w:t>
      </w:r>
      <w:r>
        <w:rPr>
          <w:spacing w:val="-2"/>
          <w:w w:val="85"/>
        </w:rPr>
        <w:t>art. 54, III,</w:t>
      </w:r>
      <w:r>
        <w:rPr>
          <w:spacing w:val="-3"/>
          <w:w w:val="85"/>
        </w:rPr>
        <w:t> </w:t>
      </w:r>
      <w:r>
        <w:rPr>
          <w:spacing w:val="-2"/>
          <w:w w:val="85"/>
        </w:rPr>
        <w:t>da Lei n°</w:t>
      </w:r>
      <w:r>
        <w:rPr>
          <w:spacing w:val="-3"/>
          <w:w w:val="85"/>
        </w:rPr>
        <w:t> </w:t>
      </w:r>
      <w:r>
        <w:rPr>
          <w:spacing w:val="-2"/>
          <w:w w:val="85"/>
        </w:rPr>
        <w:t>2.423/96 c/c art.</w:t>
      </w:r>
      <w:r>
        <w:rPr>
          <w:spacing w:val="-3"/>
          <w:w w:val="85"/>
        </w:rPr>
        <w:t> </w:t>
      </w:r>
      <w:r>
        <w:rPr>
          <w:spacing w:val="-2"/>
          <w:w w:val="85"/>
        </w:rPr>
        <w:t>308, inciso</w:t>
      </w:r>
      <w:r>
        <w:rPr>
          <w:spacing w:val="6"/>
        </w:rPr>
        <w:t> </w:t>
      </w:r>
      <w:r>
        <w:rPr>
          <w:spacing w:val="-2"/>
          <w:w w:val="85"/>
        </w:rPr>
        <w:t>V, </w:t>
      </w:r>
      <w:r>
        <w:rPr>
          <w:w w:val="90"/>
        </w:rPr>
        <w:t>da</w:t>
      </w:r>
      <w:r>
        <w:rPr>
          <w:spacing w:val="-2"/>
          <w:w w:val="90"/>
        </w:rPr>
        <w:t> </w:t>
      </w:r>
      <w:r>
        <w:rPr>
          <w:w w:val="90"/>
        </w:rPr>
        <w:t>Resolução</w:t>
      </w:r>
      <w:r>
        <w:rPr>
          <w:spacing w:val="-3"/>
          <w:w w:val="90"/>
        </w:rPr>
        <w:t> </w:t>
      </w:r>
      <w:r>
        <w:rPr>
          <w:w w:val="90"/>
        </w:rPr>
        <w:t>n°</w:t>
      </w:r>
      <w:r>
        <w:rPr>
          <w:spacing w:val="-2"/>
          <w:w w:val="90"/>
        </w:rPr>
        <w:t> </w:t>
      </w:r>
      <w:r>
        <w:rPr>
          <w:w w:val="90"/>
        </w:rPr>
        <w:t>04/2002-TCE/AM,</w:t>
      </w:r>
      <w:r>
        <w:rPr>
          <w:spacing w:val="-2"/>
          <w:w w:val="90"/>
        </w:rPr>
        <w:t> </w:t>
      </w:r>
      <w:r>
        <w:rPr>
          <w:w w:val="90"/>
        </w:rPr>
        <w:t>alterado</w:t>
      </w:r>
      <w:r>
        <w:rPr>
          <w:spacing w:val="-2"/>
          <w:w w:val="90"/>
        </w:rPr>
        <w:t> </w:t>
      </w:r>
      <w:r>
        <w:rPr>
          <w:w w:val="90"/>
        </w:rPr>
        <w:t>pela</w:t>
      </w:r>
      <w:r>
        <w:rPr>
          <w:spacing w:val="-2"/>
          <w:w w:val="90"/>
        </w:rPr>
        <w:t> </w:t>
      </w:r>
      <w:r>
        <w:rPr>
          <w:w w:val="90"/>
        </w:rPr>
        <w:t>Resolução</w:t>
      </w:r>
      <w:r>
        <w:rPr>
          <w:spacing w:val="-2"/>
          <w:w w:val="90"/>
        </w:rPr>
        <w:t> </w:t>
      </w:r>
      <w:r>
        <w:rPr>
          <w:w w:val="90"/>
        </w:rPr>
        <w:t>n.º</w:t>
      </w:r>
      <w:r>
        <w:rPr>
          <w:spacing w:val="-3"/>
          <w:w w:val="90"/>
        </w:rPr>
        <w:t> </w:t>
      </w:r>
      <w:r>
        <w:rPr>
          <w:w w:val="90"/>
        </w:rPr>
        <w:t>4/2018-TCE/AM,</w:t>
      </w:r>
      <w:r>
        <w:rPr>
          <w:spacing w:val="-2"/>
          <w:w w:val="90"/>
        </w:rPr>
        <w:t> </w:t>
      </w:r>
      <w:r>
        <w:rPr>
          <w:w w:val="90"/>
        </w:rPr>
        <w:t>por</w:t>
      </w:r>
      <w:r>
        <w:rPr>
          <w:spacing w:val="-2"/>
          <w:w w:val="90"/>
        </w:rPr>
        <w:t> </w:t>
      </w:r>
      <w:r>
        <w:rPr>
          <w:w w:val="90"/>
        </w:rPr>
        <w:t>atos</w:t>
      </w:r>
      <w:r>
        <w:rPr>
          <w:spacing w:val="-2"/>
          <w:w w:val="90"/>
        </w:rPr>
        <w:t> </w:t>
      </w:r>
      <w:r>
        <w:rPr>
          <w:w w:val="90"/>
        </w:rPr>
        <w:t>de</w:t>
      </w:r>
      <w:r>
        <w:rPr>
          <w:spacing w:val="-2"/>
          <w:w w:val="90"/>
        </w:rPr>
        <w:t> </w:t>
      </w:r>
      <w:r>
        <w:rPr>
          <w:w w:val="90"/>
        </w:rPr>
        <w:t>gestão</w:t>
      </w:r>
      <w:r>
        <w:rPr>
          <w:spacing w:val="-4"/>
          <w:w w:val="90"/>
        </w:rPr>
        <w:t> </w:t>
      </w:r>
      <w:r>
        <w:rPr>
          <w:w w:val="90"/>
        </w:rPr>
        <w:t>ilegítimo</w:t>
      </w:r>
      <w:r>
        <w:rPr>
          <w:spacing w:val="-2"/>
          <w:w w:val="90"/>
        </w:rPr>
        <w:t> </w:t>
      </w:r>
      <w:r>
        <w:rPr>
          <w:w w:val="90"/>
        </w:rPr>
        <w:t>ou </w:t>
      </w:r>
      <w:r>
        <w:rPr>
          <w:w w:val="80"/>
        </w:rPr>
        <w:t>antieconômico</w:t>
      </w:r>
      <w:r>
        <w:rPr/>
        <w:t> </w:t>
      </w:r>
      <w:r>
        <w:rPr>
          <w:w w:val="80"/>
        </w:rPr>
        <w:t>de</w:t>
      </w:r>
      <w:r>
        <w:rPr/>
        <w:t> </w:t>
      </w:r>
      <w:r>
        <w:rPr>
          <w:w w:val="80"/>
        </w:rPr>
        <w:t>que</w:t>
      </w:r>
      <w:r>
        <w:rPr/>
        <w:t> </w:t>
      </w:r>
      <w:r>
        <w:rPr>
          <w:w w:val="80"/>
        </w:rPr>
        <w:t>resulte</w:t>
      </w:r>
      <w:r>
        <w:rPr/>
        <w:t> </w:t>
      </w:r>
      <w:r>
        <w:rPr>
          <w:w w:val="80"/>
        </w:rPr>
        <w:t>injustificado</w:t>
      </w:r>
      <w:r>
        <w:rPr/>
        <w:t> </w:t>
      </w:r>
      <w:r>
        <w:rPr>
          <w:w w:val="80"/>
        </w:rPr>
        <w:t>dano</w:t>
      </w:r>
      <w:r>
        <w:rPr/>
        <w:t> </w:t>
      </w:r>
      <w:r>
        <w:rPr>
          <w:w w:val="80"/>
        </w:rPr>
        <w:t>ao</w:t>
      </w:r>
      <w:r>
        <w:rPr/>
        <w:t> </w:t>
      </w:r>
      <w:r>
        <w:rPr>
          <w:w w:val="80"/>
        </w:rPr>
        <w:t>erário,</w:t>
      </w:r>
      <w:r>
        <w:rPr/>
        <w:t> </w:t>
      </w:r>
      <w:r>
        <w:rPr>
          <w:w w:val="80"/>
        </w:rPr>
        <w:t>referente</w:t>
      </w:r>
      <w:r>
        <w:rPr/>
        <w:t> </w:t>
      </w:r>
      <w:r>
        <w:rPr>
          <w:w w:val="80"/>
        </w:rPr>
        <w:t>ao</w:t>
      </w:r>
      <w:r>
        <w:rPr/>
        <w:t> </w:t>
      </w:r>
      <w:r>
        <w:rPr>
          <w:w w:val="80"/>
        </w:rPr>
        <w:t>item</w:t>
      </w:r>
      <w:r>
        <w:rPr/>
        <w:t> </w:t>
      </w:r>
      <w:r>
        <w:rPr>
          <w:w w:val="80"/>
        </w:rPr>
        <w:t>16</w:t>
      </w:r>
      <w:r>
        <w:rPr/>
        <w:t> </w:t>
      </w:r>
      <w:r>
        <w:rPr>
          <w:w w:val="80"/>
        </w:rPr>
        <w:t>da</w:t>
      </w:r>
      <w:r>
        <w:rPr/>
        <w:t> </w:t>
      </w:r>
      <w:r>
        <w:rPr>
          <w:w w:val="80"/>
        </w:rPr>
        <w:t>fundamentação</w:t>
      </w:r>
      <w:r>
        <w:rPr/>
        <w:t> </w:t>
      </w:r>
      <w:r>
        <w:rPr>
          <w:w w:val="80"/>
        </w:rPr>
        <w:t>deste</w:t>
      </w:r>
      <w:r>
        <w:rPr/>
        <w:t> </w:t>
      </w:r>
      <w:r>
        <w:rPr>
          <w:w w:val="80"/>
        </w:rPr>
        <w:t>Voto</w:t>
      </w:r>
      <w:r>
        <w:rPr/>
        <w:t> </w:t>
      </w:r>
      <w:r>
        <w:rPr>
          <w:w w:val="80"/>
        </w:rPr>
        <w:t>que</w:t>
      </w:r>
      <w:r>
        <w:rPr/>
        <w:t> </w:t>
      </w:r>
      <w:r>
        <w:rPr>
          <w:w w:val="80"/>
        </w:rPr>
        <w:t>deverá </w:t>
      </w:r>
      <w:r>
        <w:rPr>
          <w:w w:val="85"/>
        </w:rPr>
        <w:t>ser recolhida no prazo de 30 (trinta) dias para o Cofre Estadual através de DAR avulso extraído do sítio eletrônico da SEFAZ/AM, sob o código 5508 - Multas aplicadas pelo TCE/AM - Fundo de Apoio ao Exercício do Controle Externo - FAECE,</w:t>
      </w:r>
      <w:r>
        <w:rPr>
          <w:spacing w:val="-2"/>
          <w:w w:val="85"/>
        </w:rPr>
        <w:t> </w:t>
      </w:r>
      <w:r>
        <w:rPr>
          <w:w w:val="85"/>
        </w:rPr>
        <w:t>devendo</w:t>
      </w:r>
      <w:r>
        <w:rPr>
          <w:spacing w:val="-4"/>
          <w:w w:val="85"/>
        </w:rPr>
        <w:t> </w:t>
      </w:r>
      <w:r>
        <w:rPr>
          <w:w w:val="85"/>
        </w:rPr>
        <w:t>ser</w:t>
      </w:r>
      <w:r>
        <w:rPr>
          <w:spacing w:val="-4"/>
          <w:w w:val="85"/>
        </w:rPr>
        <w:t> </w:t>
      </w:r>
      <w:r>
        <w:rPr>
          <w:w w:val="85"/>
        </w:rPr>
        <w:t>encaminhado</w:t>
      </w:r>
      <w:r>
        <w:rPr>
          <w:spacing w:val="-4"/>
          <w:w w:val="85"/>
        </w:rPr>
        <w:t> </w:t>
      </w:r>
      <w:r>
        <w:rPr>
          <w:w w:val="85"/>
        </w:rPr>
        <w:t>comprovante</w:t>
      </w:r>
      <w:r>
        <w:rPr>
          <w:spacing w:val="-2"/>
          <w:w w:val="85"/>
        </w:rPr>
        <w:t> </w:t>
      </w:r>
      <w:r>
        <w:rPr>
          <w:w w:val="85"/>
        </w:rPr>
        <w:t>do</w:t>
      </w:r>
      <w:r>
        <w:rPr>
          <w:spacing w:val="-4"/>
          <w:w w:val="85"/>
        </w:rPr>
        <w:t> </w:t>
      </w:r>
      <w:r>
        <w:rPr>
          <w:w w:val="85"/>
        </w:rPr>
        <w:t>pagamento</w:t>
      </w:r>
      <w:r>
        <w:rPr>
          <w:spacing w:val="-2"/>
          <w:w w:val="85"/>
        </w:rPr>
        <w:t> </w:t>
      </w:r>
      <w:r>
        <w:rPr>
          <w:w w:val="85"/>
        </w:rPr>
        <w:t>a</w:t>
      </w:r>
      <w:r>
        <w:rPr>
          <w:spacing w:val="-4"/>
          <w:w w:val="85"/>
        </w:rPr>
        <w:t> </w:t>
      </w:r>
      <w:r>
        <w:rPr>
          <w:w w:val="85"/>
        </w:rPr>
        <w:t>esta</w:t>
      </w:r>
      <w:r>
        <w:rPr>
          <w:spacing w:val="-4"/>
          <w:w w:val="85"/>
        </w:rPr>
        <w:t> </w:t>
      </w:r>
      <w:r>
        <w:rPr>
          <w:w w:val="85"/>
        </w:rPr>
        <w:t>Corte</w:t>
      </w:r>
      <w:r>
        <w:rPr>
          <w:spacing w:val="-4"/>
          <w:w w:val="85"/>
        </w:rPr>
        <w:t> </w:t>
      </w:r>
      <w:r>
        <w:rPr>
          <w:w w:val="85"/>
        </w:rPr>
        <w:t>de</w:t>
      </w:r>
      <w:r>
        <w:rPr>
          <w:spacing w:val="-2"/>
          <w:w w:val="85"/>
        </w:rPr>
        <w:t> </w:t>
      </w:r>
      <w:r>
        <w:rPr>
          <w:w w:val="85"/>
        </w:rPr>
        <w:t>Contas,</w:t>
      </w:r>
      <w:r>
        <w:rPr>
          <w:spacing w:val="-4"/>
          <w:w w:val="85"/>
        </w:rPr>
        <w:t> </w:t>
      </w:r>
      <w:r>
        <w:rPr>
          <w:w w:val="85"/>
        </w:rPr>
        <w:t>devidamente</w:t>
      </w:r>
      <w:r>
        <w:rPr>
          <w:spacing w:val="-2"/>
          <w:w w:val="85"/>
        </w:rPr>
        <w:t> </w:t>
      </w:r>
      <w:r>
        <w:rPr>
          <w:w w:val="85"/>
        </w:rPr>
        <w:t>autenticado</w:t>
      </w:r>
      <w:r>
        <w:rPr>
          <w:spacing w:val="-4"/>
          <w:w w:val="85"/>
        </w:rPr>
        <w:t> </w:t>
      </w:r>
      <w:r>
        <w:rPr>
          <w:w w:val="85"/>
        </w:rPr>
        <w:t>pelo </w:t>
      </w:r>
      <w:r>
        <w:rPr>
          <w:w w:val="80"/>
        </w:rPr>
        <w:t>banco,</w:t>
      </w:r>
      <w:r>
        <w:rPr/>
        <w:t> </w:t>
      </w:r>
      <w:r>
        <w:rPr>
          <w:w w:val="80"/>
        </w:rPr>
        <w:t>ficando</w:t>
      </w:r>
      <w:r>
        <w:rPr/>
        <w:t> </w:t>
      </w:r>
      <w:r>
        <w:rPr>
          <w:w w:val="80"/>
        </w:rPr>
        <w:t>o</w:t>
      </w:r>
      <w:r>
        <w:rPr/>
        <w:t> </w:t>
      </w:r>
      <w:r>
        <w:rPr>
          <w:w w:val="80"/>
        </w:rPr>
        <w:t>DERED</w:t>
      </w:r>
      <w:r>
        <w:rPr/>
        <w:t> </w:t>
      </w:r>
      <w:r>
        <w:rPr>
          <w:w w:val="80"/>
        </w:rPr>
        <w:t>autorizado,</w:t>
      </w:r>
      <w:r>
        <w:rPr/>
        <w:t> </w:t>
      </w:r>
      <w:r>
        <w:rPr>
          <w:w w:val="80"/>
        </w:rPr>
        <w:t>caso</w:t>
      </w:r>
      <w:r>
        <w:rPr/>
        <w:t> </w:t>
      </w:r>
      <w:r>
        <w:rPr>
          <w:w w:val="80"/>
        </w:rPr>
        <w:t>expirado</w:t>
      </w:r>
      <w:r>
        <w:rPr/>
        <w:t> </w:t>
      </w:r>
      <w:r>
        <w:rPr>
          <w:w w:val="80"/>
        </w:rPr>
        <w:t>o</w:t>
      </w:r>
      <w:r>
        <w:rPr/>
        <w:t> </w:t>
      </w:r>
      <w:r>
        <w:rPr>
          <w:w w:val="80"/>
        </w:rPr>
        <w:t>referido</w:t>
      </w:r>
      <w:r>
        <w:rPr/>
        <w:t> </w:t>
      </w:r>
      <w:r>
        <w:rPr>
          <w:w w:val="80"/>
        </w:rPr>
        <w:t>prazo,</w:t>
      </w:r>
      <w:r>
        <w:rPr/>
        <w:t> </w:t>
      </w:r>
      <w:r>
        <w:rPr>
          <w:w w:val="80"/>
        </w:rPr>
        <w:t>a</w:t>
      </w:r>
      <w:r>
        <w:rPr/>
        <w:t> </w:t>
      </w:r>
      <w:r>
        <w:rPr>
          <w:w w:val="80"/>
        </w:rPr>
        <w:t>adotar</w:t>
      </w:r>
      <w:r>
        <w:rPr/>
        <w:t> </w:t>
      </w:r>
      <w:r>
        <w:rPr>
          <w:w w:val="80"/>
        </w:rPr>
        <w:t>as</w:t>
      </w:r>
      <w:r>
        <w:rPr/>
        <w:t> </w:t>
      </w:r>
      <w:r>
        <w:rPr>
          <w:w w:val="80"/>
        </w:rPr>
        <w:t>medidas</w:t>
      </w:r>
      <w:r>
        <w:rPr/>
        <w:t> </w:t>
      </w:r>
      <w:r>
        <w:rPr>
          <w:w w:val="80"/>
        </w:rPr>
        <w:t>previstas</w:t>
      </w:r>
      <w:r>
        <w:rPr/>
        <w:t> </w:t>
      </w:r>
      <w:r>
        <w:rPr>
          <w:w w:val="80"/>
        </w:rPr>
        <w:t>nas</w:t>
      </w:r>
      <w:r>
        <w:rPr/>
        <w:t> </w:t>
      </w:r>
      <w:r>
        <w:rPr>
          <w:w w:val="80"/>
        </w:rPr>
        <w:t>subseções</w:t>
      </w:r>
      <w:r>
        <w:rPr/>
        <w:t> </w:t>
      </w:r>
      <w:r>
        <w:rPr>
          <w:w w:val="80"/>
        </w:rPr>
        <w:t>III</w:t>
      </w:r>
      <w:r>
        <w:rPr/>
        <w:t> </w:t>
      </w:r>
      <w:r>
        <w:rPr>
          <w:w w:val="80"/>
        </w:rPr>
        <w:t>e</w:t>
      </w:r>
      <w:r>
        <w:rPr/>
        <w:t> </w:t>
      </w:r>
      <w:r>
        <w:rPr>
          <w:w w:val="80"/>
        </w:rPr>
        <w:t>IV</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4"/>
      </w:pPr>
      <w:r>
        <w:rPr>
          <w:spacing w:val="-2"/>
          <w:w w:val="85"/>
        </w:rPr>
        <w:t>da Seção III, do Capítulo X, da Resolução n° 04/2002-TCE/AM. Dentro do prazo anteriormente conferido, é obrigatório o </w:t>
      </w:r>
      <w:r>
        <w:rPr>
          <w:w w:val="80"/>
        </w:rPr>
        <w:t>encaminhamento do comprovante de pagamento (autenticado pelo Banco) a esta Corte de Contas (art. 72, inciso III, alínea</w:t>
      </w:r>
      <w:r>
        <w:rPr/>
        <w:t> </w:t>
      </w:r>
      <w:r>
        <w:rPr>
          <w:w w:val="85"/>
        </w:rPr>
        <w:t>"a" , da Lei Orgânica do TCE/AM), condição imprescindível para emissão do Termo de Quitação. O não adimplemento dessa obrigação pecuniária no prazo legal importará na continuidade da cobrança administrativa ou judicial do título executivo; </w:t>
      </w:r>
      <w:r>
        <w:rPr>
          <w:rFonts w:ascii="Arial" w:hAnsi="Arial"/>
          <w:b/>
          <w:w w:val="85"/>
        </w:rPr>
        <w:t>8.10. Excluir </w:t>
      </w:r>
      <w:r>
        <w:rPr>
          <w:w w:val="85"/>
        </w:rPr>
        <w:t>o item Aplicar Multa ao Sr. José Raimundo Siqueira, Secretário da Secretaria de Estado da Juventude,</w:t>
      </w:r>
      <w:r>
        <w:rPr>
          <w:spacing w:val="-2"/>
          <w:w w:val="85"/>
        </w:rPr>
        <w:t> </w:t>
      </w:r>
      <w:r>
        <w:rPr>
          <w:w w:val="85"/>
        </w:rPr>
        <w:t>Esporte</w:t>
      </w:r>
      <w:r>
        <w:rPr>
          <w:spacing w:val="-2"/>
          <w:w w:val="85"/>
        </w:rPr>
        <w:t> </w:t>
      </w:r>
      <w:r>
        <w:rPr>
          <w:w w:val="85"/>
        </w:rPr>
        <w:t>e</w:t>
      </w:r>
      <w:r>
        <w:rPr>
          <w:spacing w:val="-2"/>
          <w:w w:val="85"/>
        </w:rPr>
        <w:t> </w:t>
      </w:r>
      <w:r>
        <w:rPr>
          <w:w w:val="85"/>
        </w:rPr>
        <w:t>Lazer</w:t>
      </w:r>
      <w:r>
        <w:rPr>
          <w:spacing w:val="-2"/>
          <w:w w:val="85"/>
        </w:rPr>
        <w:t> </w:t>
      </w:r>
      <w:r>
        <w:rPr>
          <w:w w:val="85"/>
        </w:rPr>
        <w:t>–</w:t>
      </w:r>
      <w:r>
        <w:rPr>
          <w:spacing w:val="-2"/>
          <w:w w:val="85"/>
        </w:rPr>
        <w:t> </w:t>
      </w:r>
      <w:r>
        <w:rPr>
          <w:w w:val="85"/>
        </w:rPr>
        <w:t>Sejel</w:t>
      </w:r>
      <w:r>
        <w:rPr>
          <w:spacing w:val="-3"/>
          <w:w w:val="85"/>
        </w:rPr>
        <w:t> </w:t>
      </w:r>
      <w:r>
        <w:rPr>
          <w:w w:val="85"/>
        </w:rPr>
        <w:t>no</w:t>
      </w:r>
      <w:r>
        <w:rPr>
          <w:spacing w:val="-1"/>
          <w:w w:val="85"/>
        </w:rPr>
        <w:t> </w:t>
      </w:r>
      <w:r>
        <w:rPr>
          <w:w w:val="85"/>
        </w:rPr>
        <w:t>valor</w:t>
      </w:r>
      <w:r>
        <w:rPr>
          <w:spacing w:val="-3"/>
          <w:w w:val="85"/>
        </w:rPr>
        <w:t> </w:t>
      </w:r>
      <w:r>
        <w:rPr>
          <w:w w:val="85"/>
        </w:rPr>
        <w:t>de</w:t>
      </w:r>
      <w:r>
        <w:rPr>
          <w:spacing w:val="-2"/>
          <w:w w:val="85"/>
        </w:rPr>
        <w:t> </w:t>
      </w:r>
      <w:r>
        <w:rPr>
          <w:w w:val="85"/>
        </w:rPr>
        <w:t>R$</w:t>
      </w:r>
      <w:r>
        <w:rPr>
          <w:spacing w:val="-2"/>
          <w:w w:val="85"/>
        </w:rPr>
        <w:t> </w:t>
      </w:r>
      <w:r>
        <w:rPr>
          <w:w w:val="85"/>
        </w:rPr>
        <w:t>34.135,98</w:t>
      </w:r>
      <w:r>
        <w:rPr>
          <w:spacing w:val="-2"/>
          <w:w w:val="85"/>
        </w:rPr>
        <w:t> </w:t>
      </w:r>
      <w:r>
        <w:rPr>
          <w:w w:val="85"/>
        </w:rPr>
        <w:t>(trinta</w:t>
      </w:r>
      <w:r>
        <w:rPr>
          <w:spacing w:val="-2"/>
          <w:w w:val="85"/>
        </w:rPr>
        <w:t> </w:t>
      </w:r>
      <w:r>
        <w:rPr>
          <w:w w:val="85"/>
        </w:rPr>
        <w:t>e</w:t>
      </w:r>
      <w:r>
        <w:rPr>
          <w:spacing w:val="-2"/>
          <w:w w:val="85"/>
        </w:rPr>
        <w:t> </w:t>
      </w:r>
      <w:r>
        <w:rPr>
          <w:w w:val="85"/>
        </w:rPr>
        <w:t>quatro</w:t>
      </w:r>
      <w:r>
        <w:rPr>
          <w:spacing w:val="-2"/>
          <w:w w:val="85"/>
        </w:rPr>
        <w:t> </w:t>
      </w:r>
      <w:r>
        <w:rPr>
          <w:w w:val="85"/>
        </w:rPr>
        <w:t>mil</w:t>
      </w:r>
      <w:r>
        <w:rPr>
          <w:spacing w:val="-1"/>
          <w:w w:val="85"/>
        </w:rPr>
        <w:t> </w:t>
      </w:r>
      <w:r>
        <w:rPr>
          <w:w w:val="85"/>
        </w:rPr>
        <w:t>cento</w:t>
      </w:r>
      <w:r>
        <w:rPr>
          <w:spacing w:val="-2"/>
          <w:w w:val="85"/>
        </w:rPr>
        <w:t> </w:t>
      </w:r>
      <w:r>
        <w:rPr>
          <w:w w:val="85"/>
        </w:rPr>
        <w:t>e</w:t>
      </w:r>
      <w:r>
        <w:rPr>
          <w:spacing w:val="-2"/>
          <w:w w:val="85"/>
        </w:rPr>
        <w:t> </w:t>
      </w:r>
      <w:r>
        <w:rPr>
          <w:w w:val="85"/>
        </w:rPr>
        <w:t>trinta</w:t>
      </w:r>
      <w:r>
        <w:rPr>
          <w:spacing w:val="-2"/>
          <w:w w:val="85"/>
        </w:rPr>
        <w:t> </w:t>
      </w:r>
      <w:r>
        <w:rPr>
          <w:w w:val="85"/>
        </w:rPr>
        <w:t>e</w:t>
      </w:r>
      <w:r>
        <w:rPr>
          <w:spacing w:val="-2"/>
          <w:w w:val="85"/>
        </w:rPr>
        <w:t> </w:t>
      </w:r>
      <w:r>
        <w:rPr>
          <w:w w:val="85"/>
        </w:rPr>
        <w:t>cinco</w:t>
      </w:r>
      <w:r>
        <w:rPr>
          <w:spacing w:val="-2"/>
          <w:w w:val="85"/>
        </w:rPr>
        <w:t> </w:t>
      </w:r>
      <w:r>
        <w:rPr>
          <w:w w:val="85"/>
        </w:rPr>
        <w:t>reais</w:t>
      </w:r>
      <w:r>
        <w:rPr>
          <w:spacing w:val="-3"/>
          <w:w w:val="85"/>
        </w:rPr>
        <w:t> </w:t>
      </w:r>
      <w:r>
        <w:rPr>
          <w:w w:val="85"/>
        </w:rPr>
        <w:t>e</w:t>
      </w:r>
      <w:r>
        <w:rPr>
          <w:spacing w:val="-2"/>
          <w:w w:val="85"/>
        </w:rPr>
        <w:t> </w:t>
      </w:r>
      <w:r>
        <w:rPr>
          <w:w w:val="85"/>
        </w:rPr>
        <w:t>noventa</w:t>
      </w:r>
      <w:r>
        <w:rPr>
          <w:spacing w:val="-4"/>
          <w:w w:val="85"/>
        </w:rPr>
        <w:t> </w:t>
      </w:r>
      <w:r>
        <w:rPr>
          <w:w w:val="85"/>
        </w:rPr>
        <w:t>e oito centavos), conforme os termos do art. 54, II, da Lei n° 2.423/96 c/c art. 308, inciso VI, da Resolução n° 04/2002- </w:t>
      </w:r>
      <w:r>
        <w:rPr>
          <w:w w:val="90"/>
        </w:rPr>
        <w:t>TCE/AM,</w:t>
      </w:r>
      <w:r>
        <w:rPr>
          <w:w w:val="90"/>
        </w:rPr>
        <w:t> alterado</w:t>
      </w:r>
      <w:r>
        <w:rPr>
          <w:w w:val="90"/>
        </w:rPr>
        <w:t> pela</w:t>
      </w:r>
      <w:r>
        <w:rPr>
          <w:w w:val="90"/>
        </w:rPr>
        <w:t> Resolução</w:t>
      </w:r>
      <w:r>
        <w:rPr>
          <w:w w:val="90"/>
        </w:rPr>
        <w:t> n.º</w:t>
      </w:r>
      <w:r>
        <w:rPr>
          <w:w w:val="90"/>
        </w:rPr>
        <w:t> 4/2018-TCE/AM,</w:t>
      </w:r>
      <w:r>
        <w:rPr>
          <w:w w:val="90"/>
        </w:rPr>
        <w:t> por</w:t>
      </w:r>
      <w:r>
        <w:rPr>
          <w:w w:val="90"/>
        </w:rPr>
        <w:t> atos</w:t>
      </w:r>
      <w:r>
        <w:rPr>
          <w:w w:val="90"/>
        </w:rPr>
        <w:t> praticados</w:t>
      </w:r>
      <w:r>
        <w:rPr>
          <w:w w:val="90"/>
        </w:rPr>
        <w:t> com</w:t>
      </w:r>
      <w:r>
        <w:rPr>
          <w:w w:val="90"/>
        </w:rPr>
        <w:t> grave</w:t>
      </w:r>
      <w:r>
        <w:rPr>
          <w:w w:val="90"/>
        </w:rPr>
        <w:t> infração</w:t>
      </w:r>
      <w:r>
        <w:rPr>
          <w:w w:val="90"/>
        </w:rPr>
        <w:t> à</w:t>
      </w:r>
      <w:r>
        <w:rPr>
          <w:w w:val="90"/>
        </w:rPr>
        <w:t> norma</w:t>
      </w:r>
      <w:r>
        <w:rPr>
          <w:w w:val="90"/>
        </w:rPr>
        <w:t> legal</w:t>
      </w:r>
      <w:r>
        <w:rPr>
          <w:w w:val="90"/>
        </w:rPr>
        <w:t> ou </w:t>
      </w:r>
      <w:r>
        <w:rPr>
          <w:w w:val="80"/>
        </w:rPr>
        <w:t>regulamentar de natureza contábil, financeira, orçamentária, operacional e patrimonial, dos itens 1, 2, 3, 4, 5, 6, 7, 8, 9,</w:t>
      </w:r>
      <w:r>
        <w:rPr/>
        <w:t> </w:t>
      </w:r>
      <w:r>
        <w:rPr>
          <w:w w:val="80"/>
        </w:rPr>
        <w:t>10,</w:t>
      </w:r>
      <w:r>
        <w:rPr>
          <w:spacing w:val="40"/>
        </w:rPr>
        <w:t> </w:t>
      </w:r>
      <w:r>
        <w:rPr>
          <w:w w:val="85"/>
        </w:rPr>
        <w:t>11, 12, 13, 14 e 15 da fundamentação deste Voto que deverá ser recolhida</w:t>
      </w:r>
      <w:r>
        <w:rPr/>
        <w:t> </w:t>
      </w:r>
      <w:r>
        <w:rPr>
          <w:w w:val="85"/>
        </w:rPr>
        <w:t>no prazo de 30 (trinta) dias para o Cofre Estadual através de DAR avulso extraído do sítio eletrônico da SEFAZ/AM, sob o código 5508</w:t>
      </w:r>
      <w:r>
        <w:rPr/>
        <w:t> </w:t>
      </w:r>
      <w:r>
        <w:rPr>
          <w:w w:val="85"/>
        </w:rPr>
        <w:t>- Multas aplicadas pelo </w:t>
      </w:r>
      <w:r>
        <w:rPr>
          <w:w w:val="80"/>
        </w:rPr>
        <w:t>TCE/AM - Secretaria de Estado da Fazenda</w:t>
      </w:r>
      <w:r>
        <w:rPr/>
        <w:t> </w:t>
      </w:r>
      <w:r>
        <w:rPr>
          <w:w w:val="80"/>
        </w:rPr>
        <w:t>– SEFAZ, devendo ser encaminhado comprovante do pagamento</w:t>
      </w:r>
      <w:r>
        <w:rPr/>
        <w:t> </w:t>
      </w:r>
      <w:r>
        <w:rPr>
          <w:w w:val="80"/>
        </w:rPr>
        <w:t>a esta Corte</w:t>
      </w:r>
      <w:r>
        <w:rPr>
          <w:spacing w:val="40"/>
        </w:rPr>
        <w:t> </w:t>
      </w:r>
      <w:r>
        <w:rPr>
          <w:w w:val="80"/>
        </w:rPr>
        <w:t>de Contas, devidamente autenticado pelo banco, ficando o DERED autorizado, caso expirado o referido prazo, a adotar as medidas previstas nas subseções III e IV da Seção III, do Capítulo X, da Resolução n° 04/2002-TCE/AM; Dentro do prazo anteriormente conferido, é obrigatório o encaminhamento do comprovante de pagamento (autenticado pelo Banco) a esta </w:t>
      </w:r>
      <w:r>
        <w:rPr>
          <w:w w:val="85"/>
        </w:rPr>
        <w:t>Corte de Contas (art. 72, inciso III, alínea "a" , da Lei Orgânica do TCE/AM), condição imprescindível para emissão do </w:t>
      </w:r>
      <w:r>
        <w:rPr>
          <w:spacing w:val="-2"/>
          <w:w w:val="90"/>
        </w:rPr>
        <w:t>Termo</w:t>
      </w:r>
      <w:r>
        <w:rPr>
          <w:spacing w:val="-2"/>
          <w:w w:val="90"/>
        </w:rPr>
        <w:t> de</w:t>
      </w:r>
      <w:r>
        <w:rPr>
          <w:spacing w:val="-2"/>
          <w:w w:val="90"/>
        </w:rPr>
        <w:t> Quitação.</w:t>
      </w:r>
      <w:r>
        <w:rPr>
          <w:spacing w:val="-2"/>
          <w:w w:val="90"/>
        </w:rPr>
        <w:t> O</w:t>
      </w:r>
      <w:r>
        <w:rPr>
          <w:spacing w:val="-3"/>
          <w:w w:val="90"/>
        </w:rPr>
        <w:t> </w:t>
      </w:r>
      <w:r>
        <w:rPr>
          <w:spacing w:val="-2"/>
          <w:w w:val="90"/>
        </w:rPr>
        <w:t>não</w:t>
      </w:r>
      <w:r>
        <w:rPr>
          <w:spacing w:val="-2"/>
          <w:w w:val="90"/>
        </w:rPr>
        <w:t> adimplemento</w:t>
      </w:r>
      <w:r>
        <w:rPr>
          <w:spacing w:val="-2"/>
          <w:w w:val="90"/>
        </w:rPr>
        <w:t> dessa</w:t>
      </w:r>
      <w:r>
        <w:rPr>
          <w:spacing w:val="-2"/>
          <w:w w:val="90"/>
        </w:rPr>
        <w:t> obrigação</w:t>
      </w:r>
      <w:r>
        <w:rPr>
          <w:spacing w:val="-3"/>
          <w:w w:val="90"/>
        </w:rPr>
        <w:t> </w:t>
      </w:r>
      <w:r>
        <w:rPr>
          <w:spacing w:val="-2"/>
          <w:w w:val="90"/>
        </w:rPr>
        <w:t>pecuniária</w:t>
      </w:r>
      <w:r>
        <w:rPr>
          <w:spacing w:val="-2"/>
          <w:w w:val="90"/>
        </w:rPr>
        <w:t> no</w:t>
      </w:r>
      <w:r>
        <w:rPr>
          <w:spacing w:val="-2"/>
          <w:w w:val="90"/>
        </w:rPr>
        <w:t> prazo</w:t>
      </w:r>
      <w:r>
        <w:rPr>
          <w:spacing w:val="-2"/>
          <w:w w:val="90"/>
        </w:rPr>
        <w:t> legal</w:t>
      </w:r>
      <w:r>
        <w:rPr>
          <w:spacing w:val="-2"/>
          <w:w w:val="90"/>
        </w:rPr>
        <w:t> importará</w:t>
      </w:r>
      <w:r>
        <w:rPr>
          <w:spacing w:val="-3"/>
          <w:w w:val="90"/>
        </w:rPr>
        <w:t> </w:t>
      </w:r>
      <w:r>
        <w:rPr>
          <w:spacing w:val="-2"/>
          <w:w w:val="90"/>
        </w:rPr>
        <w:t>na</w:t>
      </w:r>
      <w:r>
        <w:rPr>
          <w:spacing w:val="-2"/>
          <w:w w:val="90"/>
        </w:rPr>
        <w:t> continuidade</w:t>
      </w:r>
      <w:r>
        <w:rPr>
          <w:spacing w:val="-3"/>
          <w:w w:val="90"/>
        </w:rPr>
        <w:t> </w:t>
      </w:r>
      <w:r>
        <w:rPr>
          <w:spacing w:val="-2"/>
          <w:w w:val="90"/>
        </w:rPr>
        <w:t>da </w:t>
      </w:r>
      <w:r>
        <w:rPr>
          <w:w w:val="80"/>
        </w:rPr>
        <w:t>cobrança administrativa ou judicial do título executivo;</w:t>
      </w:r>
      <w:r>
        <w:rPr/>
        <w:t> </w:t>
      </w:r>
      <w:r>
        <w:rPr>
          <w:rFonts w:ascii="Arial" w:hAnsi="Arial"/>
          <w:b/>
          <w:w w:val="80"/>
        </w:rPr>
        <w:t>8.11. Excluir </w:t>
      </w:r>
      <w:r>
        <w:rPr>
          <w:w w:val="80"/>
        </w:rPr>
        <w:t>o item Aplicar Multa ao Sr. Vancouver Oliveira Jezini, </w:t>
      </w:r>
      <w:r>
        <w:rPr>
          <w:w w:val="85"/>
        </w:rPr>
        <w:t>Presidente do IDEPIS, no valor de R$ 68.271,96 (sessenta e oito mil duzentos e setenta e um reais e noventa e seis </w:t>
      </w:r>
      <w:r>
        <w:rPr>
          <w:w w:val="80"/>
        </w:rPr>
        <w:t>centavos), conforme os termos do art. 54, II, da Lei n° 2.423/96 c/c art. 308, inciso VI, da Resolução n° 04/2002-TCE/AM, </w:t>
      </w:r>
      <w:r>
        <w:rPr>
          <w:w w:val="85"/>
        </w:rPr>
        <w:t>alterado</w:t>
      </w:r>
      <w:r>
        <w:rPr>
          <w:spacing w:val="-2"/>
          <w:w w:val="85"/>
        </w:rPr>
        <w:t> </w:t>
      </w:r>
      <w:r>
        <w:rPr>
          <w:w w:val="85"/>
        </w:rPr>
        <w:t>pela</w:t>
      </w:r>
      <w:r>
        <w:rPr>
          <w:spacing w:val="-2"/>
          <w:w w:val="85"/>
        </w:rPr>
        <w:t> </w:t>
      </w:r>
      <w:r>
        <w:rPr>
          <w:w w:val="85"/>
        </w:rPr>
        <w:t>Resolução</w:t>
      </w:r>
      <w:r>
        <w:rPr>
          <w:spacing w:val="-2"/>
          <w:w w:val="85"/>
        </w:rPr>
        <w:t> </w:t>
      </w:r>
      <w:r>
        <w:rPr>
          <w:w w:val="85"/>
        </w:rPr>
        <w:t>n.º</w:t>
      </w:r>
      <w:r>
        <w:rPr>
          <w:spacing w:val="-2"/>
          <w:w w:val="85"/>
        </w:rPr>
        <w:t> </w:t>
      </w:r>
      <w:r>
        <w:rPr>
          <w:w w:val="85"/>
        </w:rPr>
        <w:t>4/2018</w:t>
      </w:r>
      <w:r>
        <w:rPr>
          <w:spacing w:val="-2"/>
          <w:w w:val="85"/>
        </w:rPr>
        <w:t> </w:t>
      </w:r>
      <w:r>
        <w:rPr>
          <w:w w:val="85"/>
        </w:rPr>
        <w:t>TCE/AM,</w:t>
      </w:r>
      <w:r>
        <w:rPr>
          <w:spacing w:val="-2"/>
          <w:w w:val="85"/>
        </w:rPr>
        <w:t> </w:t>
      </w:r>
      <w:r>
        <w:rPr>
          <w:w w:val="85"/>
        </w:rPr>
        <w:t>por</w:t>
      </w:r>
      <w:r>
        <w:rPr>
          <w:spacing w:val="-3"/>
          <w:w w:val="85"/>
        </w:rPr>
        <w:t> </w:t>
      </w:r>
      <w:r>
        <w:rPr>
          <w:w w:val="85"/>
        </w:rPr>
        <w:t>atos</w:t>
      </w:r>
      <w:r>
        <w:rPr>
          <w:spacing w:val="-4"/>
          <w:w w:val="85"/>
        </w:rPr>
        <w:t> </w:t>
      </w:r>
      <w:r>
        <w:rPr>
          <w:w w:val="85"/>
        </w:rPr>
        <w:t>praticados</w:t>
      </w:r>
      <w:r>
        <w:rPr>
          <w:spacing w:val="-3"/>
          <w:w w:val="85"/>
        </w:rPr>
        <w:t> </w:t>
      </w:r>
      <w:r>
        <w:rPr>
          <w:w w:val="85"/>
        </w:rPr>
        <w:t>com grave</w:t>
      </w:r>
      <w:r>
        <w:rPr>
          <w:spacing w:val="-2"/>
          <w:w w:val="85"/>
        </w:rPr>
        <w:t> </w:t>
      </w:r>
      <w:r>
        <w:rPr>
          <w:w w:val="85"/>
        </w:rPr>
        <w:t>infração</w:t>
      </w:r>
      <w:r>
        <w:rPr>
          <w:spacing w:val="-2"/>
          <w:w w:val="85"/>
        </w:rPr>
        <w:t> </w:t>
      </w:r>
      <w:r>
        <w:rPr>
          <w:w w:val="85"/>
        </w:rPr>
        <w:t>à</w:t>
      </w:r>
      <w:r>
        <w:rPr>
          <w:spacing w:val="-2"/>
          <w:w w:val="85"/>
        </w:rPr>
        <w:t> </w:t>
      </w:r>
      <w:r>
        <w:rPr>
          <w:w w:val="85"/>
        </w:rPr>
        <w:t>norma</w:t>
      </w:r>
      <w:r>
        <w:rPr>
          <w:spacing w:val="-2"/>
          <w:w w:val="85"/>
        </w:rPr>
        <w:t> </w:t>
      </w:r>
      <w:r>
        <w:rPr>
          <w:w w:val="85"/>
        </w:rPr>
        <w:t>legal</w:t>
      </w:r>
      <w:r>
        <w:rPr>
          <w:spacing w:val="-3"/>
          <w:w w:val="85"/>
        </w:rPr>
        <w:t> </w:t>
      </w:r>
      <w:r>
        <w:rPr>
          <w:w w:val="85"/>
        </w:rPr>
        <w:t>ou</w:t>
      </w:r>
      <w:r>
        <w:rPr>
          <w:spacing w:val="-2"/>
          <w:w w:val="85"/>
        </w:rPr>
        <w:t> </w:t>
      </w:r>
      <w:r>
        <w:rPr>
          <w:w w:val="85"/>
        </w:rPr>
        <w:t>regulamentar</w:t>
      </w:r>
      <w:r>
        <w:rPr>
          <w:spacing w:val="-3"/>
          <w:w w:val="85"/>
        </w:rPr>
        <w:t> </w:t>
      </w:r>
      <w:r>
        <w:rPr>
          <w:w w:val="85"/>
        </w:rPr>
        <w:t>de natureza contábil, financeira, orçamentária, operacional e patrimonial, dos itens 5, 6, 7, 8, 9, 10, 11, 12, 13, 14 e 15 da fundamentação</w:t>
      </w:r>
      <w:r>
        <w:rPr>
          <w:spacing w:val="-2"/>
          <w:w w:val="85"/>
        </w:rPr>
        <w:t> </w:t>
      </w:r>
      <w:r>
        <w:rPr>
          <w:w w:val="85"/>
        </w:rPr>
        <w:t>deste</w:t>
      </w:r>
      <w:r>
        <w:rPr>
          <w:spacing w:val="-2"/>
          <w:w w:val="85"/>
        </w:rPr>
        <w:t> </w:t>
      </w:r>
      <w:r>
        <w:rPr>
          <w:w w:val="85"/>
        </w:rPr>
        <w:t>Voto</w:t>
      </w:r>
      <w:r>
        <w:rPr>
          <w:spacing w:val="-3"/>
          <w:w w:val="85"/>
        </w:rPr>
        <w:t> </w:t>
      </w:r>
      <w:r>
        <w:rPr>
          <w:w w:val="85"/>
        </w:rPr>
        <w:t>que</w:t>
      </w:r>
      <w:r>
        <w:rPr>
          <w:spacing w:val="-2"/>
          <w:w w:val="85"/>
        </w:rPr>
        <w:t> </w:t>
      </w:r>
      <w:r>
        <w:rPr>
          <w:w w:val="85"/>
        </w:rPr>
        <w:t>deverá</w:t>
      </w:r>
      <w:r>
        <w:rPr>
          <w:spacing w:val="-3"/>
          <w:w w:val="85"/>
        </w:rPr>
        <w:t> </w:t>
      </w:r>
      <w:r>
        <w:rPr>
          <w:w w:val="85"/>
        </w:rPr>
        <w:t>ser</w:t>
      </w:r>
      <w:r>
        <w:rPr>
          <w:spacing w:val="-3"/>
          <w:w w:val="85"/>
        </w:rPr>
        <w:t> </w:t>
      </w:r>
      <w:r>
        <w:rPr>
          <w:w w:val="85"/>
        </w:rPr>
        <w:t>recolhida</w:t>
      </w:r>
      <w:r>
        <w:rPr>
          <w:spacing w:val="-3"/>
          <w:w w:val="85"/>
        </w:rPr>
        <w:t> </w:t>
      </w:r>
      <w:r>
        <w:rPr>
          <w:w w:val="85"/>
        </w:rPr>
        <w:t>no</w:t>
      </w:r>
      <w:r>
        <w:rPr>
          <w:spacing w:val="-2"/>
          <w:w w:val="85"/>
        </w:rPr>
        <w:t> </w:t>
      </w:r>
      <w:r>
        <w:rPr>
          <w:w w:val="85"/>
        </w:rPr>
        <w:t>prazo</w:t>
      </w:r>
      <w:r>
        <w:rPr>
          <w:spacing w:val="-2"/>
          <w:w w:val="85"/>
        </w:rPr>
        <w:t> </w:t>
      </w:r>
      <w:r>
        <w:rPr>
          <w:w w:val="85"/>
        </w:rPr>
        <w:t>de</w:t>
      </w:r>
      <w:r>
        <w:rPr>
          <w:spacing w:val="-2"/>
          <w:w w:val="85"/>
        </w:rPr>
        <w:t> </w:t>
      </w:r>
      <w:r>
        <w:rPr>
          <w:w w:val="85"/>
        </w:rPr>
        <w:t>30</w:t>
      </w:r>
      <w:r>
        <w:rPr>
          <w:spacing w:val="-2"/>
          <w:w w:val="85"/>
        </w:rPr>
        <w:t> </w:t>
      </w:r>
      <w:r>
        <w:rPr>
          <w:w w:val="85"/>
        </w:rPr>
        <w:t>(trinta)</w:t>
      </w:r>
      <w:r>
        <w:rPr>
          <w:spacing w:val="-3"/>
          <w:w w:val="85"/>
        </w:rPr>
        <w:t> </w:t>
      </w:r>
      <w:r>
        <w:rPr>
          <w:w w:val="85"/>
        </w:rPr>
        <w:t>dias</w:t>
      </w:r>
      <w:r>
        <w:rPr>
          <w:spacing w:val="-4"/>
          <w:w w:val="85"/>
        </w:rPr>
        <w:t> </w:t>
      </w:r>
      <w:r>
        <w:rPr>
          <w:w w:val="85"/>
        </w:rPr>
        <w:t>para</w:t>
      </w:r>
      <w:r>
        <w:rPr>
          <w:spacing w:val="-3"/>
        </w:rPr>
        <w:t> </w:t>
      </w:r>
      <w:r>
        <w:rPr>
          <w:w w:val="85"/>
        </w:rPr>
        <w:t>o</w:t>
      </w:r>
      <w:r>
        <w:rPr>
          <w:spacing w:val="-2"/>
          <w:w w:val="85"/>
        </w:rPr>
        <w:t> </w:t>
      </w:r>
      <w:r>
        <w:rPr>
          <w:w w:val="85"/>
        </w:rPr>
        <w:t>Cofre</w:t>
      </w:r>
      <w:r>
        <w:rPr>
          <w:spacing w:val="-4"/>
          <w:w w:val="85"/>
        </w:rPr>
        <w:t> </w:t>
      </w:r>
      <w:r>
        <w:rPr>
          <w:w w:val="85"/>
        </w:rPr>
        <w:t>Estadual</w:t>
      </w:r>
      <w:r>
        <w:rPr>
          <w:spacing w:val="-3"/>
          <w:w w:val="85"/>
        </w:rPr>
        <w:t> </w:t>
      </w:r>
      <w:r>
        <w:rPr>
          <w:w w:val="85"/>
        </w:rPr>
        <w:t>através</w:t>
      </w:r>
      <w:r>
        <w:rPr>
          <w:spacing w:val="-3"/>
          <w:w w:val="85"/>
        </w:rPr>
        <w:t> </w:t>
      </w:r>
      <w:r>
        <w:rPr>
          <w:w w:val="85"/>
        </w:rPr>
        <w:t>de</w:t>
      </w:r>
      <w:r>
        <w:rPr>
          <w:spacing w:val="-2"/>
          <w:w w:val="85"/>
        </w:rPr>
        <w:t> </w:t>
      </w:r>
      <w:r>
        <w:rPr>
          <w:w w:val="85"/>
        </w:rPr>
        <w:t>DAR </w:t>
      </w:r>
      <w:r>
        <w:rPr>
          <w:w w:val="80"/>
        </w:rPr>
        <w:t>avulso extraído do sítio eletrônico da SEFAZ/AM, sob o código 5508</w:t>
      </w:r>
      <w:r>
        <w:rPr/>
        <w:t> </w:t>
      </w:r>
      <w:r>
        <w:rPr>
          <w:w w:val="80"/>
        </w:rPr>
        <w:t>- Multas aplicadas pelo TCE/AM - Fundo de Apoio ao Exercício do Controle Externo</w:t>
      </w:r>
      <w:r>
        <w:rPr/>
        <w:t> </w:t>
      </w:r>
      <w:r>
        <w:rPr>
          <w:w w:val="80"/>
        </w:rPr>
        <w:t>- FAECE , devendo ser encaminhado comprovante do pagamento a esta Corte de Contas, </w:t>
      </w:r>
      <w:r>
        <w:rPr>
          <w:spacing w:val="-2"/>
          <w:w w:val="85"/>
        </w:rPr>
        <w:t>devidamente autenticado pelo banco, ficando o DERED autorizado, caso expirado o referido prazo, a adotar as medidas </w:t>
      </w:r>
      <w:r>
        <w:rPr>
          <w:w w:val="90"/>
        </w:rPr>
        <w:t>previstas</w:t>
      </w:r>
      <w:r>
        <w:rPr>
          <w:spacing w:val="-4"/>
          <w:w w:val="90"/>
        </w:rPr>
        <w:t> </w:t>
      </w:r>
      <w:r>
        <w:rPr>
          <w:w w:val="90"/>
        </w:rPr>
        <w:t>nas</w:t>
      </w:r>
      <w:r>
        <w:rPr>
          <w:spacing w:val="-4"/>
          <w:w w:val="90"/>
        </w:rPr>
        <w:t> </w:t>
      </w:r>
      <w:r>
        <w:rPr>
          <w:w w:val="90"/>
        </w:rPr>
        <w:t>subseções</w:t>
      </w:r>
      <w:r>
        <w:rPr>
          <w:spacing w:val="-5"/>
          <w:w w:val="90"/>
        </w:rPr>
        <w:t> </w:t>
      </w:r>
      <w:r>
        <w:rPr>
          <w:w w:val="90"/>
        </w:rPr>
        <w:t>III</w:t>
      </w:r>
      <w:r>
        <w:rPr>
          <w:spacing w:val="-3"/>
          <w:w w:val="90"/>
        </w:rPr>
        <w:t> </w:t>
      </w:r>
      <w:r>
        <w:rPr>
          <w:w w:val="90"/>
        </w:rPr>
        <w:t>e</w:t>
      </w:r>
      <w:r>
        <w:rPr>
          <w:spacing w:val="-3"/>
          <w:w w:val="90"/>
        </w:rPr>
        <w:t> </w:t>
      </w:r>
      <w:r>
        <w:rPr>
          <w:w w:val="90"/>
        </w:rPr>
        <w:t>IV</w:t>
      </w:r>
      <w:r>
        <w:rPr>
          <w:spacing w:val="-4"/>
          <w:w w:val="90"/>
        </w:rPr>
        <w:t> </w:t>
      </w:r>
      <w:r>
        <w:rPr>
          <w:w w:val="90"/>
        </w:rPr>
        <w:t>da</w:t>
      </w:r>
      <w:r>
        <w:rPr>
          <w:spacing w:val="-3"/>
          <w:w w:val="90"/>
        </w:rPr>
        <w:t> </w:t>
      </w:r>
      <w:r>
        <w:rPr>
          <w:w w:val="90"/>
        </w:rPr>
        <w:t>Seção</w:t>
      </w:r>
      <w:r>
        <w:rPr>
          <w:spacing w:val="-4"/>
          <w:w w:val="90"/>
        </w:rPr>
        <w:t> </w:t>
      </w:r>
      <w:r>
        <w:rPr>
          <w:w w:val="90"/>
        </w:rPr>
        <w:t>III,</w:t>
      </w:r>
      <w:r>
        <w:rPr>
          <w:spacing w:val="-3"/>
          <w:w w:val="90"/>
        </w:rPr>
        <w:t> </w:t>
      </w:r>
      <w:r>
        <w:rPr>
          <w:w w:val="90"/>
        </w:rPr>
        <w:t>do</w:t>
      </w:r>
      <w:r>
        <w:rPr>
          <w:spacing w:val="-4"/>
          <w:w w:val="90"/>
        </w:rPr>
        <w:t> </w:t>
      </w:r>
      <w:r>
        <w:rPr>
          <w:w w:val="90"/>
        </w:rPr>
        <w:t>Capítulo</w:t>
      </w:r>
      <w:r>
        <w:rPr>
          <w:spacing w:val="-3"/>
          <w:w w:val="90"/>
        </w:rPr>
        <w:t> </w:t>
      </w:r>
      <w:r>
        <w:rPr>
          <w:w w:val="90"/>
        </w:rPr>
        <w:t>X,</w:t>
      </w:r>
      <w:r>
        <w:rPr>
          <w:spacing w:val="-3"/>
          <w:w w:val="90"/>
        </w:rPr>
        <w:t> </w:t>
      </w:r>
      <w:r>
        <w:rPr>
          <w:w w:val="90"/>
        </w:rPr>
        <w:t>da</w:t>
      </w:r>
      <w:r>
        <w:rPr>
          <w:spacing w:val="-3"/>
          <w:w w:val="90"/>
        </w:rPr>
        <w:t> </w:t>
      </w:r>
      <w:r>
        <w:rPr>
          <w:w w:val="90"/>
        </w:rPr>
        <w:t>Resolução</w:t>
      </w:r>
      <w:r>
        <w:rPr>
          <w:spacing w:val="-4"/>
          <w:w w:val="90"/>
        </w:rPr>
        <w:t> </w:t>
      </w:r>
      <w:r>
        <w:rPr>
          <w:w w:val="90"/>
        </w:rPr>
        <w:t>n°</w:t>
      </w:r>
      <w:r>
        <w:rPr>
          <w:spacing w:val="-3"/>
          <w:w w:val="90"/>
        </w:rPr>
        <w:t> </w:t>
      </w:r>
      <w:r>
        <w:rPr>
          <w:w w:val="90"/>
        </w:rPr>
        <w:t>04/2002-TCE/AM;</w:t>
      </w:r>
      <w:r>
        <w:rPr>
          <w:spacing w:val="-3"/>
          <w:w w:val="90"/>
        </w:rPr>
        <w:t> </w:t>
      </w:r>
      <w:r>
        <w:rPr>
          <w:w w:val="90"/>
        </w:rPr>
        <w:t>Dentro</w:t>
      </w:r>
      <w:r>
        <w:rPr>
          <w:spacing w:val="-3"/>
          <w:w w:val="90"/>
        </w:rPr>
        <w:t> </w:t>
      </w:r>
      <w:r>
        <w:rPr>
          <w:w w:val="90"/>
        </w:rPr>
        <w:t>do</w:t>
      </w:r>
      <w:r>
        <w:rPr>
          <w:spacing w:val="-4"/>
          <w:w w:val="90"/>
        </w:rPr>
        <w:t> </w:t>
      </w:r>
      <w:r>
        <w:rPr>
          <w:w w:val="90"/>
        </w:rPr>
        <w:t>prazo </w:t>
      </w:r>
      <w:r>
        <w:rPr>
          <w:w w:val="80"/>
        </w:rPr>
        <w:t>anteriormente conferido, é obrigatório o encaminhamento do comprovante de pagamento (autenticado pelo Banco) a esta </w:t>
      </w:r>
      <w:r>
        <w:rPr>
          <w:w w:val="85"/>
        </w:rPr>
        <w:t>Corte de Contas (art. 72, inciso III, alínea "a" , da Lei Orgânica do TCE/AM), condição imprescindível para emissão do </w:t>
      </w:r>
      <w:r>
        <w:rPr>
          <w:spacing w:val="-2"/>
          <w:w w:val="90"/>
        </w:rPr>
        <w:t>Termo</w:t>
      </w:r>
      <w:r>
        <w:rPr>
          <w:spacing w:val="-2"/>
          <w:w w:val="90"/>
        </w:rPr>
        <w:t> de</w:t>
      </w:r>
      <w:r>
        <w:rPr>
          <w:spacing w:val="-2"/>
          <w:w w:val="90"/>
        </w:rPr>
        <w:t> Quitação.</w:t>
      </w:r>
      <w:r>
        <w:rPr>
          <w:spacing w:val="-2"/>
          <w:w w:val="90"/>
        </w:rPr>
        <w:t> O</w:t>
      </w:r>
      <w:r>
        <w:rPr>
          <w:spacing w:val="-3"/>
          <w:w w:val="90"/>
        </w:rPr>
        <w:t> </w:t>
      </w:r>
      <w:r>
        <w:rPr>
          <w:spacing w:val="-2"/>
          <w:w w:val="90"/>
        </w:rPr>
        <w:t>não</w:t>
      </w:r>
      <w:r>
        <w:rPr>
          <w:spacing w:val="-2"/>
          <w:w w:val="90"/>
        </w:rPr>
        <w:t> adimplemento</w:t>
      </w:r>
      <w:r>
        <w:rPr>
          <w:spacing w:val="-3"/>
          <w:w w:val="90"/>
        </w:rPr>
        <w:t> </w:t>
      </w:r>
      <w:r>
        <w:rPr>
          <w:spacing w:val="-2"/>
          <w:w w:val="90"/>
        </w:rPr>
        <w:t>dessa</w:t>
      </w:r>
      <w:r>
        <w:rPr>
          <w:spacing w:val="-2"/>
          <w:w w:val="90"/>
        </w:rPr>
        <w:t> obrigação</w:t>
      </w:r>
      <w:r>
        <w:rPr>
          <w:spacing w:val="-3"/>
          <w:w w:val="90"/>
        </w:rPr>
        <w:t> </w:t>
      </w:r>
      <w:r>
        <w:rPr>
          <w:spacing w:val="-2"/>
          <w:w w:val="90"/>
        </w:rPr>
        <w:t>pecuniária</w:t>
      </w:r>
      <w:r>
        <w:rPr>
          <w:spacing w:val="-2"/>
          <w:w w:val="90"/>
        </w:rPr>
        <w:t> no</w:t>
      </w:r>
      <w:r>
        <w:rPr>
          <w:spacing w:val="-2"/>
          <w:w w:val="90"/>
        </w:rPr>
        <w:t> prazo</w:t>
      </w:r>
      <w:r>
        <w:rPr>
          <w:spacing w:val="-2"/>
          <w:w w:val="90"/>
        </w:rPr>
        <w:t> legal</w:t>
      </w:r>
      <w:r>
        <w:rPr>
          <w:spacing w:val="-3"/>
          <w:w w:val="90"/>
        </w:rPr>
        <w:t> </w:t>
      </w:r>
      <w:r>
        <w:rPr>
          <w:spacing w:val="-2"/>
          <w:w w:val="90"/>
        </w:rPr>
        <w:t>importará</w:t>
      </w:r>
      <w:r>
        <w:rPr>
          <w:spacing w:val="-3"/>
          <w:w w:val="90"/>
        </w:rPr>
        <w:t> </w:t>
      </w:r>
      <w:r>
        <w:rPr>
          <w:spacing w:val="-2"/>
          <w:w w:val="90"/>
        </w:rPr>
        <w:t>na</w:t>
      </w:r>
      <w:r>
        <w:rPr>
          <w:spacing w:val="-2"/>
          <w:w w:val="90"/>
        </w:rPr>
        <w:t> continuidade</w:t>
      </w:r>
      <w:r>
        <w:rPr>
          <w:spacing w:val="-3"/>
          <w:w w:val="90"/>
        </w:rPr>
        <w:t> </w:t>
      </w:r>
      <w:r>
        <w:rPr>
          <w:spacing w:val="-2"/>
          <w:w w:val="90"/>
        </w:rPr>
        <w:t>da </w:t>
      </w:r>
      <w:r>
        <w:rPr>
          <w:w w:val="80"/>
        </w:rPr>
        <w:t>cobrança administrativa ou judicial do título executivo;</w:t>
      </w:r>
      <w:r>
        <w:rPr/>
        <w:t> </w:t>
      </w:r>
      <w:r>
        <w:rPr>
          <w:rFonts w:ascii="Arial" w:hAnsi="Arial"/>
          <w:b/>
          <w:w w:val="80"/>
        </w:rPr>
        <w:t>8.12. Excluir </w:t>
      </w:r>
      <w:r>
        <w:rPr>
          <w:w w:val="80"/>
        </w:rPr>
        <w:t>o item Dar ciência ao Ministério Público do Estado do </w:t>
      </w:r>
      <w:r>
        <w:rPr>
          <w:w w:val="85"/>
        </w:rPr>
        <w:t>Amazonas, na forma do inciso III do art. 114, da Lei n° 2.423/96, para que adote, no âmbito de sua competência, as </w:t>
      </w:r>
      <w:r>
        <w:rPr>
          <w:w w:val="80"/>
        </w:rPr>
        <w:t>medidas</w:t>
      </w:r>
      <w:r>
        <w:rPr/>
        <w:t> </w:t>
      </w:r>
      <w:r>
        <w:rPr>
          <w:w w:val="80"/>
        </w:rPr>
        <w:t>civis</w:t>
      </w:r>
      <w:r>
        <w:rPr/>
        <w:t> </w:t>
      </w:r>
      <w:r>
        <w:rPr>
          <w:w w:val="80"/>
        </w:rPr>
        <w:t>e</w:t>
      </w:r>
      <w:r>
        <w:rPr/>
        <w:t> </w:t>
      </w:r>
      <w:r>
        <w:rPr>
          <w:w w:val="80"/>
        </w:rPr>
        <w:t>penais</w:t>
      </w:r>
      <w:r>
        <w:rPr/>
        <w:t> </w:t>
      </w:r>
      <w:r>
        <w:rPr>
          <w:w w:val="80"/>
        </w:rPr>
        <w:t>que</w:t>
      </w:r>
      <w:r>
        <w:rPr/>
        <w:t> </w:t>
      </w:r>
      <w:r>
        <w:rPr>
          <w:w w:val="80"/>
        </w:rPr>
        <w:t>entender</w:t>
      </w:r>
      <w:r>
        <w:rPr/>
        <w:t> </w:t>
      </w:r>
      <w:r>
        <w:rPr>
          <w:w w:val="80"/>
        </w:rPr>
        <w:t>cabíveis;</w:t>
      </w:r>
      <w:r>
        <w:rPr>
          <w:spacing w:val="14"/>
        </w:rPr>
        <w:t> </w:t>
      </w:r>
      <w:r>
        <w:rPr>
          <w:rFonts w:ascii="Arial" w:hAnsi="Arial"/>
          <w:b/>
          <w:w w:val="80"/>
        </w:rPr>
        <w:t>8.13.</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spacing w:val="12"/>
        </w:rPr>
        <w:t> </w:t>
      </w:r>
      <w:r>
        <w:rPr>
          <w:w w:val="80"/>
        </w:rPr>
        <w:t>ao</w:t>
      </w:r>
      <w:r>
        <w:rPr/>
        <w:t> </w:t>
      </w:r>
      <w:r>
        <w:rPr>
          <w:w w:val="80"/>
        </w:rPr>
        <w:t>Espólio</w:t>
      </w:r>
      <w:r>
        <w:rPr/>
        <w:t> </w:t>
      </w:r>
      <w:r>
        <w:rPr>
          <w:w w:val="80"/>
        </w:rPr>
        <w:t>do</w:t>
      </w:r>
      <w:r>
        <w:rPr/>
        <w:t> </w:t>
      </w:r>
      <w:r>
        <w:rPr>
          <w:w w:val="80"/>
        </w:rPr>
        <w:t>Sr.</w:t>
      </w:r>
      <w:r>
        <w:rPr/>
        <w:t> </w:t>
      </w:r>
      <w:r>
        <w:rPr>
          <w:w w:val="80"/>
        </w:rPr>
        <w:t>Jose</w:t>
      </w:r>
      <w:r>
        <w:rPr/>
        <w:t> </w:t>
      </w:r>
      <w:r>
        <w:rPr>
          <w:w w:val="80"/>
        </w:rPr>
        <w:t>Raimundo</w:t>
      </w:r>
      <w:r>
        <w:rPr/>
        <w:t> </w:t>
      </w:r>
      <w:r>
        <w:rPr>
          <w:w w:val="80"/>
        </w:rPr>
        <w:t>Siqueira,</w:t>
      </w:r>
      <w:r>
        <w:rPr/>
        <w:t> </w:t>
      </w:r>
      <w:r>
        <w:rPr>
          <w:w w:val="80"/>
        </w:rPr>
        <w:t>aos</w:t>
      </w:r>
      <w:r>
        <w:rPr/>
        <w:t> </w:t>
      </w:r>
      <w:r>
        <w:rPr>
          <w:w w:val="80"/>
        </w:rPr>
        <w:t>patronos</w:t>
      </w:r>
      <w:r>
        <w:rPr>
          <w:spacing w:val="40"/>
        </w:rPr>
        <w:t> </w:t>
      </w:r>
      <w:r>
        <w:rPr>
          <w:w w:val="85"/>
        </w:rPr>
        <w:t>e aos demais interessados no processo; </w:t>
      </w:r>
      <w:r>
        <w:rPr>
          <w:rFonts w:ascii="Arial" w:hAnsi="Arial"/>
          <w:b/>
          <w:w w:val="85"/>
        </w:rPr>
        <w:t>8.14. Arquivar </w:t>
      </w:r>
      <w:r>
        <w:rPr>
          <w:w w:val="85"/>
        </w:rPr>
        <w:t>o processo após cumprimento de decisão. </w:t>
      </w:r>
      <w:r>
        <w:rPr>
          <w:rFonts w:ascii="Arial" w:hAnsi="Arial"/>
          <w:b/>
          <w:w w:val="85"/>
        </w:rPr>
        <w:t>Especificação do </w:t>
      </w:r>
      <w:r>
        <w:rPr>
          <w:rFonts w:ascii="Arial" w:hAnsi="Arial"/>
          <w:b/>
          <w:w w:val="80"/>
        </w:rPr>
        <w:t>quórum: </w:t>
      </w:r>
      <w:r>
        <w:rPr>
          <w:w w:val="80"/>
        </w:rPr>
        <w:t>Conselheiros: Yara Amazônia Lins Rodrigues dos Santos (Presidente), Júlio Assis Corrêa Pinheiro, Érico Xavier Desterro</w:t>
      </w:r>
      <w:r>
        <w:rPr/>
        <w:t> </w:t>
      </w:r>
      <w:r>
        <w:rPr>
          <w:w w:val="80"/>
        </w:rPr>
        <w:t>e</w:t>
      </w:r>
      <w:r>
        <w:rPr/>
        <w:t> </w:t>
      </w:r>
      <w:r>
        <w:rPr>
          <w:w w:val="80"/>
        </w:rPr>
        <w:t>Silva,</w:t>
      </w:r>
      <w:r>
        <w:rPr/>
        <w:t> </w:t>
      </w:r>
      <w:r>
        <w:rPr>
          <w:w w:val="80"/>
        </w:rPr>
        <w:t>Mario</w:t>
      </w:r>
      <w:r>
        <w:rPr/>
        <w:t> </w:t>
      </w:r>
      <w:r>
        <w:rPr>
          <w:w w:val="80"/>
        </w:rPr>
        <w:t>Manoel</w:t>
      </w:r>
      <w:r>
        <w:rPr/>
        <w:t> </w:t>
      </w:r>
      <w:r>
        <w:rPr>
          <w:w w:val="80"/>
        </w:rPr>
        <w:t>Coelho de</w:t>
      </w:r>
      <w:r>
        <w:rPr/>
        <w:t> </w:t>
      </w:r>
      <w:r>
        <w:rPr>
          <w:w w:val="80"/>
        </w:rPr>
        <w:t>Mello, Josué</w:t>
      </w:r>
      <w:r>
        <w:rPr/>
        <w:t> </w:t>
      </w:r>
      <w:r>
        <w:rPr>
          <w:w w:val="80"/>
        </w:rPr>
        <w:t>Cláudio de Souza</w:t>
      </w:r>
      <w:r>
        <w:rPr/>
        <w:t> </w:t>
      </w:r>
      <w:r>
        <w:rPr>
          <w:w w:val="80"/>
        </w:rPr>
        <w:t>Neto,</w:t>
      </w:r>
      <w:r>
        <w:rPr/>
        <w:t> </w:t>
      </w:r>
      <w:r>
        <w:rPr>
          <w:w w:val="80"/>
        </w:rPr>
        <w:t>Luis</w:t>
      </w:r>
      <w:r>
        <w:rPr/>
        <w:t> </w:t>
      </w:r>
      <w:r>
        <w:rPr>
          <w:w w:val="80"/>
        </w:rPr>
        <w:t>Fabian</w:t>
      </w:r>
      <w:r>
        <w:rPr/>
        <w:t> </w:t>
      </w:r>
      <w:r>
        <w:rPr>
          <w:w w:val="80"/>
        </w:rPr>
        <w:t>Pereira Barbosa e</w:t>
      </w:r>
      <w:r>
        <w:rPr/>
        <w:t> </w:t>
      </w:r>
      <w:r>
        <w:rPr>
          <w:w w:val="80"/>
        </w:rPr>
        <w:t>Mário</w:t>
      </w:r>
      <w:r>
        <w:rPr/>
        <w:t> </w:t>
      </w:r>
      <w:r>
        <w:rPr>
          <w:w w:val="80"/>
        </w:rPr>
        <w:t>José </w:t>
      </w:r>
      <w:r>
        <w:rPr>
          <w:w w:val="85"/>
        </w:rPr>
        <w:t>de Moraes Costa Filho (Convocado).</w:t>
      </w:r>
    </w:p>
    <w:p>
      <w:pPr>
        <w:pStyle w:val="BodyText"/>
        <w:spacing w:before="180"/>
        <w:ind w:right="134"/>
      </w:pPr>
      <w:r>
        <w:rPr>
          <w:rFonts w:ascii="Arial" w:hAnsi="Arial"/>
          <w:b/>
          <w:w w:val="80"/>
        </w:rPr>
        <w:t>PROCESSO Nº 13.238/2022 </w:t>
      </w:r>
      <w:r>
        <w:rPr>
          <w:w w:val="80"/>
        </w:rPr>
        <w:t>- Embargos de Declaração opostos pelo Serviços de Enfermagem Geral e Especializado do Amazonas</w:t>
      </w:r>
      <w:r>
        <w:rPr/>
        <w:t> </w:t>
      </w:r>
      <w:r>
        <w:rPr>
          <w:w w:val="80"/>
        </w:rPr>
        <w:t>Ltda.</w:t>
      </w:r>
      <w:r>
        <w:rPr/>
        <w:t> </w:t>
      </w:r>
      <w:r>
        <w:rPr>
          <w:w w:val="80"/>
        </w:rPr>
        <w:t>-</w:t>
      </w:r>
      <w:r>
        <w:rPr/>
        <w:t> </w:t>
      </w:r>
      <w:r>
        <w:rPr>
          <w:w w:val="80"/>
        </w:rPr>
        <w:t>Me</w:t>
      </w:r>
      <w:r>
        <w:rPr/>
        <w:t> </w:t>
      </w:r>
      <w:r>
        <w:rPr>
          <w:w w:val="80"/>
        </w:rPr>
        <w:t>-</w:t>
      </w:r>
      <w:r>
        <w:rPr/>
        <w:t> </w:t>
      </w:r>
      <w:r>
        <w:rPr>
          <w:w w:val="80"/>
        </w:rPr>
        <w:t>Segeam</w:t>
      </w:r>
      <w:r>
        <w:rPr/>
        <w:t> </w:t>
      </w:r>
      <w:r>
        <w:rPr>
          <w:w w:val="80"/>
        </w:rPr>
        <w:t>contra</w:t>
      </w:r>
      <w:r>
        <w:rPr/>
        <w:t> </w:t>
      </w:r>
      <w:r>
        <w:rPr>
          <w:w w:val="80"/>
        </w:rPr>
        <w:t>o</w:t>
      </w:r>
      <w:r>
        <w:rPr/>
        <w:t> </w:t>
      </w:r>
      <w:r>
        <w:rPr>
          <w:w w:val="80"/>
        </w:rPr>
        <w:t>Acórdão</w:t>
      </w:r>
      <w:r>
        <w:rPr/>
        <w:t> </w:t>
      </w:r>
      <w:r>
        <w:rPr>
          <w:w w:val="80"/>
        </w:rPr>
        <w:t>nº</w:t>
      </w:r>
      <w:r>
        <w:rPr/>
        <w:t> </w:t>
      </w:r>
      <w:r>
        <w:rPr>
          <w:w w:val="80"/>
        </w:rPr>
        <w:t>488/2024</w:t>
      </w:r>
      <w:r>
        <w:rPr/>
        <w:t> </w:t>
      </w:r>
      <w:r>
        <w:rPr>
          <w:w w:val="80"/>
        </w:rPr>
        <w:t>-</w:t>
      </w:r>
      <w:r>
        <w:rPr/>
        <w:t> </w:t>
      </w:r>
      <w:r>
        <w:rPr>
          <w:w w:val="80"/>
        </w:rPr>
        <w:t>TCE</w:t>
      </w:r>
      <w:r>
        <w:rPr/>
        <w:t> </w:t>
      </w:r>
      <w:r>
        <w:rPr>
          <w:w w:val="80"/>
        </w:rPr>
        <w:t>-</w:t>
      </w:r>
      <w:r>
        <w:rPr/>
        <w:t> </w:t>
      </w:r>
      <w:r>
        <w:rPr>
          <w:w w:val="80"/>
        </w:rPr>
        <w:t>Tribunal</w:t>
      </w:r>
      <w:r>
        <w:rPr/>
        <w:t> </w:t>
      </w:r>
      <w:r>
        <w:rPr>
          <w:w w:val="80"/>
        </w:rPr>
        <w:t>Pleno.</w:t>
      </w:r>
      <w:r>
        <w:rPr/>
        <w:t> </w:t>
      </w:r>
      <w:r>
        <w:rPr>
          <w:rFonts w:ascii="Arial" w:hAnsi="Arial"/>
          <w:b/>
          <w:w w:val="80"/>
        </w:rPr>
        <w:t>Advogado(s):</w:t>
      </w:r>
      <w:r>
        <w:rPr>
          <w:rFonts w:ascii="Arial" w:hAnsi="Arial"/>
          <w:b/>
        </w:rPr>
        <w:t> </w:t>
      </w:r>
      <w:r>
        <w:rPr>
          <w:w w:val="80"/>
        </w:rPr>
        <w:t>Fabricio</w:t>
      </w:r>
      <w:r>
        <w:rPr/>
        <w:t> </w:t>
      </w:r>
      <w:r>
        <w:rPr>
          <w:w w:val="80"/>
        </w:rPr>
        <w:t>Jacob</w:t>
      </w:r>
      <w:r>
        <w:rPr/>
        <w:t> </w:t>
      </w:r>
      <w:r>
        <w:rPr>
          <w:w w:val="80"/>
        </w:rPr>
        <w:t>Acris de Carvalho - OAB/AM 9145, Andreza Natacha Bonetti da Silva</w:t>
      </w:r>
      <w:r>
        <w:rPr/>
        <w:t> </w:t>
      </w:r>
      <w:r>
        <w:rPr>
          <w:w w:val="80"/>
        </w:rPr>
        <w:t>- OAB/AM 16488, Louise Martins Ferreira</w:t>
      </w:r>
      <w:r>
        <w:rPr/>
        <w:t> </w:t>
      </w:r>
      <w:r>
        <w:rPr>
          <w:w w:val="80"/>
        </w:rPr>
        <w:t>- OAB/AM 5628, Yeda Yukari Nagaoka - OAB/AM 15540, Ana Cecilia Lopes Albuquerque</w:t>
      </w:r>
      <w:r>
        <w:rPr/>
        <w:t> </w:t>
      </w:r>
      <w:r>
        <w:rPr>
          <w:w w:val="80"/>
        </w:rPr>
        <w:t>- 14868, Heleno de Lion Costa da Rocha Quinto - </w:t>
      </w:r>
      <w:r>
        <w:rPr>
          <w:w w:val="85"/>
        </w:rPr>
        <w:t>OAB/AM 12935, Elvis Caldas Neves - OAB/AM 11804 e Marcinei Brito de Souza Lima - OAB/AM 8258. </w:t>
      </w:r>
      <w:r>
        <w:rPr>
          <w:rFonts w:ascii="Arial" w:hAnsi="Arial"/>
          <w:b/>
          <w:w w:val="85"/>
        </w:rPr>
        <w:t>ACÓRDÃO Nº 1043/2024: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 Conselheiros</w:t>
      </w:r>
      <w:r>
        <w:rPr>
          <w:spacing w:val="-2"/>
          <w:w w:val="85"/>
        </w:rPr>
        <w:t> </w:t>
      </w:r>
      <w:r>
        <w:rPr>
          <w:w w:val="85"/>
        </w:rPr>
        <w:t>do</w:t>
      </w:r>
      <w:r>
        <w:rPr>
          <w:spacing w:val="-1"/>
          <w:w w:val="85"/>
        </w:rPr>
        <w:t> </w:t>
      </w:r>
      <w:r>
        <w:rPr>
          <w:w w:val="85"/>
        </w:rPr>
        <w:t>Tribunal</w:t>
      </w:r>
      <w:r>
        <w:rPr>
          <w:spacing w:val="-2"/>
          <w:w w:val="85"/>
        </w:rPr>
        <w:t> </w:t>
      </w:r>
      <w:r>
        <w:rPr>
          <w:w w:val="85"/>
        </w:rPr>
        <w:t>de</w:t>
      </w:r>
      <w:r>
        <w:rPr>
          <w:spacing w:val="-1"/>
          <w:w w:val="85"/>
        </w:rPr>
        <w:t> </w:t>
      </w:r>
      <w:r>
        <w:rPr>
          <w:w w:val="85"/>
        </w:rPr>
        <w:t>Contas</w:t>
      </w:r>
      <w:r>
        <w:rPr>
          <w:spacing w:val="-2"/>
          <w:w w:val="85"/>
        </w:rPr>
        <w:t> </w:t>
      </w:r>
      <w:r>
        <w:rPr>
          <w:w w:val="85"/>
        </w:rPr>
        <w:t>do</w:t>
      </w:r>
      <w:r>
        <w:rPr>
          <w:spacing w:val="-1"/>
          <w:w w:val="85"/>
        </w:rPr>
        <w:t> </w:t>
      </w:r>
      <w:r>
        <w:rPr>
          <w:w w:val="85"/>
        </w:rPr>
        <w:t>Estado</w:t>
      </w:r>
      <w:r>
        <w:rPr>
          <w:spacing w:val="-1"/>
          <w:w w:val="85"/>
        </w:rPr>
        <w:t> </w:t>
      </w:r>
      <w:r>
        <w:rPr>
          <w:w w:val="85"/>
        </w:rPr>
        <w:t>do</w:t>
      </w:r>
      <w:r>
        <w:rPr>
          <w:spacing w:val="-1"/>
          <w:w w:val="85"/>
        </w:rPr>
        <w:t> </w:t>
      </w:r>
      <w:r>
        <w:rPr>
          <w:w w:val="85"/>
        </w:rPr>
        <w:t>Amazonas,</w:t>
      </w:r>
      <w:r>
        <w:rPr>
          <w:spacing w:val="-1"/>
          <w:w w:val="85"/>
        </w:rPr>
        <w:t> </w:t>
      </w:r>
      <w:r>
        <w:rPr>
          <w:w w:val="85"/>
        </w:rPr>
        <w:t>reunidos</w:t>
      </w:r>
      <w:r>
        <w:rPr>
          <w:spacing w:val="-2"/>
          <w:w w:val="85"/>
        </w:rPr>
        <w:t> </w:t>
      </w:r>
      <w:r>
        <w:rPr>
          <w:w w:val="85"/>
        </w:rPr>
        <w:t>em</w:t>
      </w:r>
      <w:r>
        <w:rPr>
          <w:spacing w:val="-2"/>
          <w:w w:val="85"/>
        </w:rPr>
        <w:t> </w:t>
      </w:r>
      <w:r>
        <w:rPr>
          <w:w w:val="85"/>
        </w:rPr>
        <w:t>Sessão</w:t>
      </w:r>
      <w:r>
        <w:rPr>
          <w:spacing w:val="-1"/>
          <w:w w:val="85"/>
        </w:rPr>
        <w:t> </w:t>
      </w:r>
      <w:r>
        <w:rPr>
          <w:w w:val="85"/>
        </w:rPr>
        <w:t>do </w:t>
      </w:r>
      <w:r>
        <w:rPr>
          <w:rFonts w:ascii="Arial" w:hAnsi="Arial"/>
          <w:b/>
          <w:w w:val="85"/>
        </w:rPr>
        <w:t>Tribunal</w:t>
      </w:r>
      <w:r>
        <w:rPr>
          <w:rFonts w:ascii="Arial" w:hAnsi="Arial"/>
          <w:b/>
          <w:spacing w:val="-1"/>
          <w:w w:val="85"/>
        </w:rPr>
        <w:t> </w:t>
      </w:r>
      <w:r>
        <w:rPr>
          <w:rFonts w:ascii="Arial" w:hAnsi="Arial"/>
          <w:b/>
          <w:w w:val="85"/>
        </w:rPr>
        <w:t>Pleno</w:t>
      </w:r>
      <w:r>
        <w:rPr>
          <w:w w:val="85"/>
        </w:rPr>
        <w:t>,</w:t>
      </w:r>
      <w:r>
        <w:rPr>
          <w:spacing w:val="-1"/>
          <w:w w:val="85"/>
        </w:rPr>
        <w:t> </w:t>
      </w:r>
      <w:r>
        <w:rPr>
          <w:w w:val="85"/>
        </w:rPr>
        <w:t>no</w:t>
      </w:r>
      <w:r>
        <w:rPr>
          <w:spacing w:val="-3"/>
          <w:w w:val="85"/>
        </w:rPr>
        <w:t> </w:t>
      </w:r>
      <w:r>
        <w:rPr>
          <w:w w:val="85"/>
        </w:rPr>
        <w:t>exercício</w:t>
      </w:r>
      <w:r>
        <w:rPr>
          <w:spacing w:val="-3"/>
          <w:w w:val="85"/>
        </w:rPr>
        <w:t> </w:t>
      </w:r>
      <w:r>
        <w:rPr>
          <w:w w:val="85"/>
        </w:rPr>
        <w:t>da</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6"/>
      </w:pPr>
      <w:r>
        <w:rPr>
          <w:w w:val="80"/>
        </w:rPr>
        <w:t>competência atribuída pelo art. 11, III, alínea “f”, item 1, da Resolução n. 04/2002-TCE/AM, </w:t>
      </w:r>
      <w:r>
        <w:rPr>
          <w:rFonts w:ascii="Arial" w:hAnsi="Arial"/>
          <w:b/>
          <w:w w:val="80"/>
        </w:rPr>
        <w:t>à unanimidade</w:t>
      </w:r>
      <w:r>
        <w:rPr>
          <w:w w:val="80"/>
        </w:rPr>
        <w:t>, nos termos do </w:t>
      </w:r>
      <w:r>
        <w:rPr>
          <w:w w:val="85"/>
        </w:rPr>
        <w:t>voto do Excelentíssimo Senhor Conselheiro-Relator, </w:t>
      </w:r>
      <w:r>
        <w:rPr>
          <w:rFonts w:ascii="Arial" w:hAnsi="Arial"/>
          <w:b/>
          <w:w w:val="85"/>
        </w:rPr>
        <w:t>em consonância </w:t>
      </w:r>
      <w:r>
        <w:rPr>
          <w:w w:val="85"/>
        </w:rPr>
        <w:t>com pronunciamento oral do Ministério Público junto</w:t>
      </w:r>
      <w:r>
        <w:rPr>
          <w:spacing w:val="-4"/>
          <w:w w:val="85"/>
        </w:rPr>
        <w:t> </w:t>
      </w:r>
      <w:r>
        <w:rPr>
          <w:w w:val="85"/>
        </w:rPr>
        <w:t>a</w:t>
      </w:r>
      <w:r>
        <w:rPr>
          <w:spacing w:val="-4"/>
          <w:w w:val="85"/>
        </w:rPr>
        <w:t> </w:t>
      </w:r>
      <w:r>
        <w:rPr>
          <w:w w:val="85"/>
        </w:rPr>
        <w:t>este</w:t>
      </w:r>
      <w:r>
        <w:rPr>
          <w:spacing w:val="-4"/>
          <w:w w:val="85"/>
        </w:rPr>
        <w:t> </w:t>
      </w:r>
      <w:r>
        <w:rPr>
          <w:w w:val="85"/>
        </w:rPr>
        <w:t>Tribunal,</w:t>
      </w:r>
      <w:r>
        <w:rPr>
          <w:spacing w:val="-5"/>
          <w:w w:val="85"/>
        </w:rPr>
        <w:t> </w:t>
      </w:r>
      <w:r>
        <w:rPr>
          <w:w w:val="85"/>
        </w:rPr>
        <w:t>no</w:t>
      </w:r>
      <w:r>
        <w:rPr>
          <w:spacing w:val="-4"/>
          <w:w w:val="85"/>
        </w:rPr>
        <w:t> </w:t>
      </w:r>
      <w:r>
        <w:rPr>
          <w:w w:val="85"/>
        </w:rPr>
        <w:t>sentido</w:t>
      </w:r>
      <w:r>
        <w:rPr>
          <w:spacing w:val="-4"/>
          <w:w w:val="85"/>
        </w:rPr>
        <w:t> </w:t>
      </w:r>
      <w:r>
        <w:rPr>
          <w:w w:val="85"/>
        </w:rPr>
        <w:t>de:</w:t>
      </w:r>
      <w:r>
        <w:rPr>
          <w:spacing w:val="-1"/>
          <w:w w:val="85"/>
        </w:rPr>
        <w:t> </w:t>
      </w:r>
      <w:r>
        <w:rPr>
          <w:rFonts w:ascii="Arial" w:hAnsi="Arial"/>
          <w:b/>
          <w:w w:val="85"/>
        </w:rPr>
        <w:t>7.1.</w:t>
      </w:r>
      <w:r>
        <w:rPr>
          <w:rFonts w:ascii="Arial" w:hAnsi="Arial"/>
          <w:b/>
          <w:spacing w:val="-5"/>
          <w:w w:val="85"/>
        </w:rPr>
        <w:t> </w:t>
      </w:r>
      <w:r>
        <w:rPr>
          <w:rFonts w:ascii="Arial" w:hAnsi="Arial"/>
          <w:b/>
          <w:w w:val="85"/>
        </w:rPr>
        <w:t>Conhecer</w:t>
      </w:r>
      <w:r>
        <w:rPr>
          <w:rFonts w:ascii="Arial" w:hAnsi="Arial"/>
          <w:b/>
          <w:spacing w:val="-4"/>
          <w:w w:val="85"/>
        </w:rPr>
        <w:t> </w:t>
      </w:r>
      <w:r>
        <w:rPr>
          <w:w w:val="85"/>
        </w:rPr>
        <w:t>o</w:t>
      </w:r>
      <w:r>
        <w:rPr>
          <w:spacing w:val="-6"/>
          <w:w w:val="85"/>
        </w:rPr>
        <w:t> </w:t>
      </w:r>
      <w:r>
        <w:rPr>
          <w:w w:val="85"/>
        </w:rPr>
        <w:t>Embargo</w:t>
      </w:r>
      <w:r>
        <w:rPr>
          <w:spacing w:val="-4"/>
          <w:w w:val="85"/>
        </w:rPr>
        <w:t> </w:t>
      </w:r>
      <w:r>
        <w:rPr>
          <w:w w:val="85"/>
        </w:rPr>
        <w:t>de</w:t>
      </w:r>
      <w:r>
        <w:rPr>
          <w:spacing w:val="-4"/>
          <w:w w:val="85"/>
        </w:rPr>
        <w:t> </w:t>
      </w:r>
      <w:r>
        <w:rPr>
          <w:w w:val="85"/>
        </w:rPr>
        <w:t>Declaração</w:t>
      </w:r>
      <w:r>
        <w:rPr>
          <w:spacing w:val="-4"/>
          <w:w w:val="85"/>
        </w:rPr>
        <w:t> </w:t>
      </w:r>
      <w:r>
        <w:rPr>
          <w:w w:val="85"/>
        </w:rPr>
        <w:t>interposto</w:t>
      </w:r>
      <w:r>
        <w:rPr>
          <w:spacing w:val="-4"/>
          <w:w w:val="85"/>
        </w:rPr>
        <w:t> </w:t>
      </w:r>
      <w:r>
        <w:rPr>
          <w:w w:val="85"/>
        </w:rPr>
        <w:t>pelo</w:t>
      </w:r>
      <w:r>
        <w:rPr>
          <w:spacing w:val="-5"/>
          <w:w w:val="85"/>
        </w:rPr>
        <w:t> </w:t>
      </w:r>
      <w:r>
        <w:rPr>
          <w:w w:val="85"/>
        </w:rPr>
        <w:t>Serviços</w:t>
      </w:r>
      <w:r>
        <w:rPr>
          <w:spacing w:val="-5"/>
          <w:w w:val="85"/>
        </w:rPr>
        <w:t> </w:t>
      </w:r>
      <w:r>
        <w:rPr>
          <w:w w:val="85"/>
        </w:rPr>
        <w:t>de</w:t>
      </w:r>
      <w:r>
        <w:rPr>
          <w:spacing w:val="-6"/>
          <w:w w:val="85"/>
        </w:rPr>
        <w:t> </w:t>
      </w:r>
      <w:r>
        <w:rPr>
          <w:w w:val="85"/>
        </w:rPr>
        <w:t>Enfermagem </w:t>
      </w:r>
      <w:r>
        <w:rPr>
          <w:w w:val="80"/>
        </w:rPr>
        <w:t>Geral e Especializado do Amazonas</w:t>
      </w:r>
      <w:r>
        <w:rPr/>
        <w:t> </w:t>
      </w:r>
      <w:r>
        <w:rPr>
          <w:w w:val="80"/>
        </w:rPr>
        <w:t>Ltda. - Me - Segeam, pois os requisitos do art. 148 e seguintes do Regimento Interno </w:t>
      </w:r>
      <w:r>
        <w:rPr>
          <w:w w:val="85"/>
        </w:rPr>
        <w:t>desta Corte de Contas (Resolução nº 04/2002-TCE/AM) foram devidamente preenchidos;</w:t>
      </w:r>
      <w:r>
        <w:rPr>
          <w:w w:val="85"/>
        </w:rPr>
        <w:t> </w:t>
      </w:r>
      <w:r>
        <w:rPr>
          <w:rFonts w:ascii="Arial" w:hAnsi="Arial"/>
          <w:b/>
          <w:w w:val="85"/>
        </w:rPr>
        <w:t>7.2. Negar Provimento </w:t>
      </w:r>
      <w:r>
        <w:rPr>
          <w:w w:val="85"/>
        </w:rPr>
        <w:t>ao Embargo</w:t>
      </w:r>
      <w:r>
        <w:rPr>
          <w:w w:val="85"/>
        </w:rPr>
        <w:t> de</w:t>
      </w:r>
      <w:r>
        <w:rPr>
          <w:w w:val="85"/>
        </w:rPr>
        <w:t> Declaração</w:t>
      </w:r>
      <w:r>
        <w:rPr>
          <w:w w:val="85"/>
        </w:rPr>
        <w:t> interposto</w:t>
      </w:r>
      <w:r>
        <w:rPr>
          <w:w w:val="85"/>
        </w:rPr>
        <w:t> pelo</w:t>
      </w:r>
      <w:r>
        <w:rPr>
          <w:w w:val="85"/>
        </w:rPr>
        <w:t> Serviços</w:t>
      </w:r>
      <w:r>
        <w:rPr>
          <w:w w:val="85"/>
        </w:rPr>
        <w:t> de</w:t>
      </w:r>
      <w:r>
        <w:rPr>
          <w:w w:val="85"/>
        </w:rPr>
        <w:t> Enfermagem Geral</w:t>
      </w:r>
      <w:r>
        <w:rPr>
          <w:w w:val="85"/>
        </w:rPr>
        <w:t> e</w:t>
      </w:r>
      <w:r>
        <w:rPr>
          <w:w w:val="85"/>
        </w:rPr>
        <w:t> Especializado</w:t>
      </w:r>
      <w:r>
        <w:rPr>
          <w:w w:val="85"/>
        </w:rPr>
        <w:t> do</w:t>
      </w:r>
      <w:r>
        <w:rPr>
          <w:w w:val="85"/>
        </w:rPr>
        <w:t> Amazonas</w:t>
      </w:r>
      <w:r>
        <w:rPr>
          <w:w w:val="85"/>
        </w:rPr>
        <w:t> Ltda.</w:t>
      </w:r>
      <w:r>
        <w:rPr>
          <w:w w:val="85"/>
        </w:rPr>
        <w:t> -</w:t>
      </w:r>
      <w:r>
        <w:rPr>
          <w:w w:val="85"/>
        </w:rPr>
        <w:t> Me</w:t>
      </w:r>
      <w:r>
        <w:rPr>
          <w:w w:val="85"/>
        </w:rPr>
        <w:t> - </w:t>
      </w:r>
      <w:r>
        <w:rPr>
          <w:w w:val="80"/>
        </w:rPr>
        <w:t>Segeam, uma vez que não há</w:t>
      </w:r>
      <w:r>
        <w:rPr/>
        <w:t> </w:t>
      </w:r>
      <w:r>
        <w:rPr>
          <w:w w:val="80"/>
        </w:rPr>
        <w:t>o que se falar em modificação da decisão embargada, mas sim em mero inconformismo do </w:t>
      </w:r>
      <w:r>
        <w:rPr>
          <w:w w:val="85"/>
        </w:rPr>
        <w:t>embargante,</w:t>
      </w:r>
      <w:r>
        <w:rPr>
          <w:spacing w:val="-7"/>
          <w:w w:val="85"/>
        </w:rPr>
        <w:t> </w:t>
      </w:r>
      <w:r>
        <w:rPr>
          <w:w w:val="85"/>
        </w:rPr>
        <w:t>considerando</w:t>
      </w:r>
      <w:r>
        <w:rPr>
          <w:spacing w:val="-7"/>
          <w:w w:val="85"/>
        </w:rPr>
        <w:t> </w:t>
      </w:r>
      <w:r>
        <w:rPr>
          <w:w w:val="85"/>
        </w:rPr>
        <w:t>que</w:t>
      </w:r>
      <w:r>
        <w:rPr>
          <w:spacing w:val="-6"/>
          <w:w w:val="85"/>
        </w:rPr>
        <w:t> </w:t>
      </w:r>
      <w:r>
        <w:rPr>
          <w:w w:val="85"/>
        </w:rPr>
        <w:t>a</w:t>
      </w:r>
      <w:r>
        <w:rPr>
          <w:spacing w:val="-7"/>
          <w:w w:val="85"/>
        </w:rPr>
        <w:t> </w:t>
      </w:r>
      <w:r>
        <w:rPr>
          <w:w w:val="85"/>
        </w:rPr>
        <w:t>obscuridade</w:t>
      </w:r>
      <w:r>
        <w:rPr>
          <w:spacing w:val="-7"/>
          <w:w w:val="85"/>
        </w:rPr>
        <w:t> </w:t>
      </w:r>
      <w:r>
        <w:rPr>
          <w:w w:val="85"/>
        </w:rPr>
        <w:t>alegada</w:t>
      </w:r>
      <w:r>
        <w:rPr>
          <w:spacing w:val="-6"/>
          <w:w w:val="85"/>
        </w:rPr>
        <w:t> </w:t>
      </w:r>
      <w:r>
        <w:rPr>
          <w:w w:val="85"/>
        </w:rPr>
        <w:t>pelo</w:t>
      </w:r>
      <w:r>
        <w:rPr>
          <w:spacing w:val="-7"/>
          <w:w w:val="85"/>
        </w:rPr>
        <w:t> </w:t>
      </w:r>
      <w:r>
        <w:rPr>
          <w:w w:val="85"/>
        </w:rPr>
        <w:t>embargante</w:t>
      </w:r>
      <w:r>
        <w:rPr>
          <w:spacing w:val="-7"/>
          <w:w w:val="85"/>
        </w:rPr>
        <w:t> </w:t>
      </w:r>
      <w:r>
        <w:rPr>
          <w:w w:val="85"/>
        </w:rPr>
        <w:t>não</w:t>
      </w:r>
      <w:r>
        <w:rPr>
          <w:spacing w:val="-7"/>
          <w:w w:val="85"/>
        </w:rPr>
        <w:t> </w:t>
      </w:r>
      <w:r>
        <w:rPr>
          <w:w w:val="85"/>
        </w:rPr>
        <w:t>foi</w:t>
      </w:r>
      <w:r>
        <w:rPr>
          <w:spacing w:val="-6"/>
          <w:w w:val="85"/>
        </w:rPr>
        <w:t> </w:t>
      </w:r>
      <w:r>
        <w:rPr>
          <w:w w:val="85"/>
        </w:rPr>
        <w:t>detectada</w:t>
      </w:r>
      <w:r>
        <w:rPr>
          <w:spacing w:val="-7"/>
          <w:w w:val="85"/>
        </w:rPr>
        <w:t> </w:t>
      </w:r>
      <w:r>
        <w:rPr>
          <w:w w:val="85"/>
        </w:rPr>
        <w:t>na</w:t>
      </w:r>
      <w:r>
        <w:rPr>
          <w:spacing w:val="-7"/>
          <w:w w:val="85"/>
        </w:rPr>
        <w:t> </w:t>
      </w:r>
      <w:r>
        <w:rPr>
          <w:w w:val="85"/>
        </w:rPr>
        <w:t>presente</w:t>
      </w:r>
      <w:r>
        <w:rPr>
          <w:spacing w:val="-6"/>
          <w:w w:val="85"/>
        </w:rPr>
        <w:t> </w:t>
      </w:r>
      <w:r>
        <w:rPr>
          <w:w w:val="85"/>
        </w:rPr>
        <w:t>análise;</w:t>
      </w:r>
      <w:r>
        <w:rPr>
          <w:spacing w:val="-7"/>
          <w:w w:val="85"/>
        </w:rPr>
        <w:t> </w:t>
      </w:r>
      <w:r>
        <w:rPr>
          <w:rFonts w:ascii="Arial" w:hAnsi="Arial"/>
          <w:b/>
          <w:w w:val="85"/>
        </w:rPr>
        <w:t>7.3.</w:t>
      </w:r>
      <w:r>
        <w:rPr>
          <w:rFonts w:ascii="Arial" w:hAnsi="Arial"/>
          <w:b/>
          <w:spacing w:val="-7"/>
          <w:w w:val="85"/>
        </w:rPr>
        <w:t> </w:t>
      </w:r>
      <w:r>
        <w:rPr>
          <w:rFonts w:ascii="Arial" w:hAnsi="Arial"/>
          <w:b/>
          <w:w w:val="85"/>
        </w:rPr>
        <w:t>Dar </w:t>
      </w:r>
      <w:r>
        <w:rPr>
          <w:rFonts w:ascii="Arial" w:hAnsi="Arial"/>
          <w:b/>
          <w:w w:val="80"/>
        </w:rPr>
        <w:t>ciência</w:t>
      </w:r>
      <w:r>
        <w:rPr>
          <w:rFonts w:ascii="Arial" w:hAnsi="Arial"/>
          <w:b/>
        </w:rPr>
        <w:t> </w:t>
      </w:r>
      <w:r>
        <w:rPr>
          <w:w w:val="80"/>
        </w:rPr>
        <w:t>ao</w:t>
      </w:r>
      <w:r>
        <w:rPr/>
        <w:t> </w:t>
      </w:r>
      <w:r>
        <w:rPr>
          <w:w w:val="80"/>
        </w:rPr>
        <w:t>Serviços</w:t>
      </w:r>
      <w:r>
        <w:rPr/>
        <w:t> </w:t>
      </w:r>
      <w:r>
        <w:rPr>
          <w:w w:val="80"/>
        </w:rPr>
        <w:t>de</w:t>
      </w:r>
      <w:r>
        <w:rPr/>
        <w:t> </w:t>
      </w:r>
      <w:r>
        <w:rPr>
          <w:w w:val="80"/>
        </w:rPr>
        <w:t>Enfermagem</w:t>
      </w:r>
      <w:r>
        <w:rPr/>
        <w:t> </w:t>
      </w:r>
      <w:r>
        <w:rPr>
          <w:w w:val="80"/>
        </w:rPr>
        <w:t>Geral</w:t>
      </w:r>
      <w:r>
        <w:rPr/>
        <w:t> </w:t>
      </w:r>
      <w:r>
        <w:rPr>
          <w:w w:val="80"/>
        </w:rPr>
        <w:t>e</w:t>
      </w:r>
      <w:r>
        <w:rPr>
          <w:spacing w:val="-1"/>
        </w:rPr>
        <w:t> </w:t>
      </w:r>
      <w:r>
        <w:rPr>
          <w:w w:val="80"/>
        </w:rPr>
        <w:t>Especializado</w:t>
      </w:r>
      <w:r>
        <w:rPr/>
        <w:t> </w:t>
      </w:r>
      <w:r>
        <w:rPr>
          <w:w w:val="80"/>
        </w:rPr>
        <w:t>do</w:t>
      </w:r>
      <w:r>
        <w:rPr>
          <w:spacing w:val="-1"/>
        </w:rPr>
        <w:t> </w:t>
      </w:r>
      <w:r>
        <w:rPr>
          <w:w w:val="80"/>
        </w:rPr>
        <w:t>Amazonas</w:t>
      </w:r>
      <w:r>
        <w:rPr/>
        <w:t> </w:t>
      </w:r>
      <w:r>
        <w:rPr>
          <w:w w:val="80"/>
        </w:rPr>
        <w:t>Ltda.</w:t>
      </w:r>
      <w:r>
        <w:rPr/>
        <w:t> </w:t>
      </w:r>
      <w:r>
        <w:rPr>
          <w:w w:val="80"/>
        </w:rPr>
        <w:t>- Me</w:t>
      </w:r>
      <w:r>
        <w:rPr/>
        <w:t> </w:t>
      </w:r>
      <w:r>
        <w:rPr>
          <w:w w:val="80"/>
        </w:rPr>
        <w:t>-</w:t>
      </w:r>
      <w:r>
        <w:rPr/>
        <w:t> </w:t>
      </w:r>
      <w:r>
        <w:rPr>
          <w:w w:val="80"/>
        </w:rPr>
        <w:t>Segeam e</w:t>
      </w:r>
      <w:r>
        <w:rPr/>
        <w:t> </w:t>
      </w:r>
      <w:r>
        <w:rPr>
          <w:w w:val="80"/>
        </w:rPr>
        <w:t>aos</w:t>
      </w:r>
      <w:r>
        <w:rPr/>
        <w:t> </w:t>
      </w:r>
      <w:r>
        <w:rPr>
          <w:w w:val="80"/>
        </w:rPr>
        <w:t>demais</w:t>
      </w:r>
      <w:r>
        <w:rPr/>
        <w:t> </w:t>
      </w:r>
      <w:r>
        <w:rPr>
          <w:w w:val="80"/>
        </w:rPr>
        <w:t>interessados;</w:t>
      </w:r>
    </w:p>
    <w:p>
      <w:pPr>
        <w:pStyle w:val="BodyText"/>
        <w:ind w:right="138"/>
      </w:pPr>
      <w:r>
        <w:rPr>
          <w:rFonts w:ascii="Arial" w:hAnsi="Arial"/>
          <w:b/>
          <w:w w:val="85"/>
        </w:rPr>
        <w:t>7.4.</w:t>
      </w:r>
      <w:r>
        <w:rPr>
          <w:rFonts w:ascii="Arial" w:hAnsi="Arial"/>
          <w:b/>
          <w:w w:val="85"/>
        </w:rPr>
        <w:t> Arquivar</w:t>
      </w:r>
      <w:r>
        <w:rPr>
          <w:rFonts w:ascii="Arial" w:hAnsi="Arial"/>
          <w:b/>
          <w:w w:val="85"/>
        </w:rPr>
        <w:t> </w:t>
      </w:r>
      <w:r>
        <w:rPr>
          <w:w w:val="85"/>
        </w:rPr>
        <w:t>o</w:t>
      </w:r>
      <w:r>
        <w:rPr>
          <w:w w:val="85"/>
        </w:rPr>
        <w:t> processo,</w:t>
      </w:r>
      <w:r>
        <w:rPr>
          <w:w w:val="85"/>
        </w:rPr>
        <w:t> nos</w:t>
      </w:r>
      <w:r>
        <w:rPr>
          <w:w w:val="85"/>
        </w:rPr>
        <w:t> termos</w:t>
      </w:r>
      <w:r>
        <w:rPr>
          <w:w w:val="85"/>
        </w:rPr>
        <w:t> regimentais.</w:t>
      </w:r>
      <w:r>
        <w:rPr>
          <w:w w:val="85"/>
        </w:rPr>
        <w:t>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w:t>
      </w:r>
      <w:r>
        <w:rPr>
          <w:w w:val="85"/>
        </w:rPr>
        <w:t> Yara</w:t>
      </w:r>
      <w:r>
        <w:rPr>
          <w:w w:val="85"/>
        </w:rPr>
        <w:t> Amazônia</w:t>
      </w:r>
      <w:r>
        <w:rPr>
          <w:w w:val="85"/>
        </w:rPr>
        <w:t> Lins Rodrigues</w:t>
      </w:r>
      <w:r>
        <w:rPr>
          <w:spacing w:val="-4"/>
          <w:w w:val="85"/>
        </w:rPr>
        <w:t> </w:t>
      </w:r>
      <w:r>
        <w:rPr>
          <w:w w:val="85"/>
        </w:rPr>
        <w:t>dos</w:t>
      </w:r>
      <w:r>
        <w:rPr>
          <w:spacing w:val="-4"/>
          <w:w w:val="85"/>
        </w:rPr>
        <w:t> </w:t>
      </w:r>
      <w:r>
        <w:rPr>
          <w:w w:val="85"/>
        </w:rPr>
        <w:t>Santos</w:t>
      </w:r>
      <w:r>
        <w:rPr>
          <w:spacing w:val="-4"/>
          <w:w w:val="85"/>
        </w:rPr>
        <w:t> </w:t>
      </w:r>
      <w:r>
        <w:rPr>
          <w:w w:val="85"/>
        </w:rPr>
        <w:t>(Presidente),</w:t>
      </w:r>
      <w:r>
        <w:rPr>
          <w:spacing w:val="-4"/>
          <w:w w:val="85"/>
        </w:rPr>
        <w:t> </w:t>
      </w:r>
      <w:r>
        <w:rPr>
          <w:w w:val="85"/>
        </w:rPr>
        <w:t>Júlio</w:t>
      </w:r>
      <w:r>
        <w:rPr>
          <w:spacing w:val="-3"/>
          <w:w w:val="85"/>
        </w:rPr>
        <w:t> </w:t>
      </w:r>
      <w:r>
        <w:rPr>
          <w:w w:val="85"/>
        </w:rPr>
        <w:t>Assis</w:t>
      </w:r>
      <w:r>
        <w:rPr>
          <w:spacing w:val="-4"/>
          <w:w w:val="85"/>
        </w:rPr>
        <w:t> </w:t>
      </w:r>
      <w:r>
        <w:rPr>
          <w:w w:val="85"/>
        </w:rPr>
        <w:t>Corrêa</w:t>
      </w:r>
      <w:r>
        <w:rPr>
          <w:spacing w:val="-3"/>
          <w:w w:val="85"/>
        </w:rPr>
        <w:t> </w:t>
      </w:r>
      <w:r>
        <w:rPr>
          <w:w w:val="85"/>
        </w:rPr>
        <w:t>Pinheiro,</w:t>
      </w:r>
      <w:r>
        <w:rPr>
          <w:spacing w:val="-3"/>
          <w:w w:val="85"/>
        </w:rPr>
        <w:t> </w:t>
      </w:r>
      <w:r>
        <w:rPr>
          <w:w w:val="85"/>
        </w:rPr>
        <w:t>Érico</w:t>
      </w:r>
      <w:r>
        <w:rPr>
          <w:spacing w:val="-3"/>
          <w:w w:val="85"/>
        </w:rPr>
        <w:t> </w:t>
      </w:r>
      <w:r>
        <w:rPr>
          <w:w w:val="85"/>
        </w:rPr>
        <w:t>Xavier</w:t>
      </w:r>
      <w:r>
        <w:rPr>
          <w:spacing w:val="-4"/>
          <w:w w:val="85"/>
        </w:rPr>
        <w:t> </w:t>
      </w:r>
      <w:r>
        <w:rPr>
          <w:w w:val="85"/>
        </w:rPr>
        <w:t>Desterro</w:t>
      </w:r>
      <w:r>
        <w:rPr>
          <w:spacing w:val="-3"/>
          <w:w w:val="85"/>
        </w:rPr>
        <w:t> </w:t>
      </w:r>
      <w:r>
        <w:rPr>
          <w:w w:val="85"/>
        </w:rPr>
        <w:t>e</w:t>
      </w:r>
      <w:r>
        <w:rPr>
          <w:spacing w:val="-3"/>
          <w:w w:val="85"/>
        </w:rPr>
        <w:t> </w:t>
      </w:r>
      <w:r>
        <w:rPr>
          <w:w w:val="85"/>
        </w:rPr>
        <w:t>Silva,</w:t>
      </w:r>
      <w:r>
        <w:rPr>
          <w:spacing w:val="-3"/>
          <w:w w:val="85"/>
        </w:rPr>
        <w:t> </w:t>
      </w:r>
      <w:r>
        <w:rPr>
          <w:w w:val="85"/>
        </w:rPr>
        <w:t>Mario</w:t>
      </w:r>
      <w:r>
        <w:rPr>
          <w:spacing w:val="-3"/>
          <w:w w:val="85"/>
        </w:rPr>
        <w:t> </w:t>
      </w:r>
      <w:r>
        <w:rPr>
          <w:w w:val="85"/>
        </w:rPr>
        <w:t>Manoel</w:t>
      </w:r>
      <w:r>
        <w:rPr>
          <w:spacing w:val="-4"/>
          <w:w w:val="85"/>
        </w:rPr>
        <w:t> </w:t>
      </w:r>
      <w:r>
        <w:rPr>
          <w:w w:val="85"/>
        </w:rPr>
        <w:t>Coelho</w:t>
      </w:r>
      <w:r>
        <w:rPr>
          <w:spacing w:val="-6"/>
          <w:w w:val="85"/>
        </w:rPr>
        <w:t> </w:t>
      </w:r>
      <w:r>
        <w:rPr>
          <w:w w:val="85"/>
        </w:rPr>
        <w:t>de </w:t>
      </w:r>
      <w:r>
        <w:rPr>
          <w:w w:val="80"/>
        </w:rPr>
        <w:t>Mello, Josué Cláudio de Souza Neto, Luis Fabian Pereira Barbosa e Mário José de Moraes Costa Filho (Convocado).</w:t>
      </w:r>
    </w:p>
    <w:p>
      <w:pPr>
        <w:pStyle w:val="BodyText"/>
        <w:spacing w:before="193"/>
        <w:ind w:right="134"/>
      </w:pPr>
      <w:r>
        <w:rPr>
          <w:rFonts w:ascii="Arial" w:hAnsi="Arial"/>
          <w:b/>
          <w:w w:val="85"/>
        </w:rPr>
        <w:t>PROCESSO</w:t>
      </w:r>
      <w:r>
        <w:rPr>
          <w:rFonts w:ascii="Arial" w:hAnsi="Arial"/>
          <w:b/>
          <w:spacing w:val="-3"/>
          <w:w w:val="85"/>
        </w:rPr>
        <w:t> </w:t>
      </w:r>
      <w:r>
        <w:rPr>
          <w:rFonts w:ascii="Arial" w:hAnsi="Arial"/>
          <w:b/>
          <w:w w:val="85"/>
        </w:rPr>
        <w:t>Nº</w:t>
      </w:r>
      <w:r>
        <w:rPr>
          <w:rFonts w:ascii="Arial" w:hAnsi="Arial"/>
          <w:b/>
          <w:spacing w:val="-5"/>
          <w:w w:val="85"/>
        </w:rPr>
        <w:t> </w:t>
      </w:r>
      <w:r>
        <w:rPr>
          <w:rFonts w:ascii="Arial" w:hAnsi="Arial"/>
          <w:b/>
          <w:w w:val="85"/>
        </w:rPr>
        <w:t>16.412/2021</w:t>
      </w:r>
      <w:r>
        <w:rPr>
          <w:rFonts w:ascii="Arial" w:hAnsi="Arial"/>
          <w:b/>
          <w:spacing w:val="-1"/>
          <w:w w:val="85"/>
        </w:rPr>
        <w:t> </w:t>
      </w:r>
      <w:r>
        <w:rPr>
          <w:w w:val="85"/>
        </w:rPr>
        <w:t>-</w:t>
      </w:r>
      <w:r>
        <w:rPr>
          <w:spacing w:val="-3"/>
          <w:w w:val="85"/>
        </w:rPr>
        <w:t> </w:t>
      </w:r>
      <w:r>
        <w:rPr>
          <w:w w:val="85"/>
        </w:rPr>
        <w:t>Representação</w:t>
      </w:r>
      <w:r>
        <w:rPr>
          <w:spacing w:val="-3"/>
          <w:w w:val="85"/>
        </w:rPr>
        <w:t> </w:t>
      </w:r>
      <w:r>
        <w:rPr>
          <w:w w:val="85"/>
        </w:rPr>
        <w:t>interposta</w:t>
      </w:r>
      <w:r>
        <w:rPr>
          <w:spacing w:val="-4"/>
          <w:w w:val="85"/>
        </w:rPr>
        <w:t> </w:t>
      </w:r>
      <w:r>
        <w:rPr>
          <w:w w:val="85"/>
        </w:rPr>
        <w:t>pela</w:t>
      </w:r>
      <w:r>
        <w:rPr>
          <w:spacing w:val="-5"/>
          <w:w w:val="85"/>
        </w:rPr>
        <w:t> </w:t>
      </w:r>
      <w:r>
        <w:rPr>
          <w:w w:val="85"/>
        </w:rPr>
        <w:t>Secretaria</w:t>
      </w:r>
      <w:r>
        <w:rPr>
          <w:spacing w:val="-3"/>
          <w:w w:val="85"/>
        </w:rPr>
        <w:t> </w:t>
      </w:r>
      <w:r>
        <w:rPr>
          <w:w w:val="85"/>
        </w:rPr>
        <w:t>Geral</w:t>
      </w:r>
      <w:r>
        <w:rPr>
          <w:spacing w:val="-5"/>
          <w:w w:val="85"/>
        </w:rPr>
        <w:t> </w:t>
      </w:r>
      <w:r>
        <w:rPr>
          <w:w w:val="85"/>
        </w:rPr>
        <w:t>do</w:t>
      </w:r>
      <w:r>
        <w:rPr>
          <w:spacing w:val="-3"/>
          <w:w w:val="85"/>
        </w:rPr>
        <w:t> </w:t>
      </w:r>
      <w:r>
        <w:rPr>
          <w:w w:val="85"/>
        </w:rPr>
        <w:t>Controle</w:t>
      </w:r>
      <w:r>
        <w:rPr>
          <w:spacing w:val="-4"/>
          <w:w w:val="85"/>
        </w:rPr>
        <w:t> </w:t>
      </w:r>
      <w:r>
        <w:rPr>
          <w:w w:val="85"/>
        </w:rPr>
        <w:t>Externo</w:t>
      </w:r>
      <w:r>
        <w:rPr>
          <w:spacing w:val="-3"/>
          <w:w w:val="85"/>
        </w:rPr>
        <w:t> </w:t>
      </w:r>
      <w:r>
        <w:rPr>
          <w:w w:val="85"/>
        </w:rPr>
        <w:t>(SECEX-TCE/AM), decorrente</w:t>
      </w:r>
      <w:r>
        <w:rPr>
          <w:spacing w:val="-1"/>
          <w:w w:val="85"/>
        </w:rPr>
        <w:t> </w:t>
      </w:r>
      <w:r>
        <w:rPr>
          <w:w w:val="85"/>
        </w:rPr>
        <w:t>da</w:t>
      </w:r>
      <w:r>
        <w:rPr>
          <w:spacing w:val="-2"/>
          <w:w w:val="85"/>
        </w:rPr>
        <w:t> </w:t>
      </w:r>
      <w:r>
        <w:rPr>
          <w:w w:val="85"/>
        </w:rPr>
        <w:t>Manifestação</w:t>
      </w:r>
      <w:r>
        <w:rPr>
          <w:spacing w:val="-2"/>
          <w:w w:val="85"/>
        </w:rPr>
        <w:t> </w:t>
      </w:r>
      <w:r>
        <w:rPr>
          <w:w w:val="85"/>
        </w:rPr>
        <w:t>N°</w:t>
      </w:r>
      <w:r>
        <w:rPr>
          <w:spacing w:val="-3"/>
          <w:w w:val="85"/>
        </w:rPr>
        <w:t> </w:t>
      </w:r>
      <w:r>
        <w:rPr>
          <w:w w:val="85"/>
        </w:rPr>
        <w:t>493/2021-Ouvidoria,</w:t>
      </w:r>
      <w:r>
        <w:rPr>
          <w:spacing w:val="-4"/>
          <w:w w:val="85"/>
        </w:rPr>
        <w:t> </w:t>
      </w:r>
      <w:r>
        <w:rPr>
          <w:w w:val="85"/>
        </w:rPr>
        <w:t>em</w:t>
      </w:r>
      <w:r>
        <w:rPr>
          <w:spacing w:val="-3"/>
          <w:w w:val="85"/>
        </w:rPr>
        <w:t> </w:t>
      </w:r>
      <w:r>
        <w:rPr>
          <w:w w:val="85"/>
        </w:rPr>
        <w:t>desfavor</w:t>
      </w:r>
      <w:r>
        <w:rPr>
          <w:spacing w:val="-3"/>
          <w:w w:val="85"/>
        </w:rPr>
        <w:t> </w:t>
      </w:r>
      <w:r>
        <w:rPr>
          <w:w w:val="85"/>
        </w:rPr>
        <w:t>da</w:t>
      </w:r>
      <w:r>
        <w:rPr>
          <w:spacing w:val="-2"/>
          <w:w w:val="85"/>
        </w:rPr>
        <w:t> </w:t>
      </w:r>
      <w:r>
        <w:rPr>
          <w:w w:val="85"/>
        </w:rPr>
        <w:t>Prefeitura</w:t>
      </w:r>
      <w:r>
        <w:rPr>
          <w:spacing w:val="-4"/>
          <w:w w:val="85"/>
        </w:rPr>
        <w:t> </w:t>
      </w:r>
      <w:r>
        <w:rPr>
          <w:w w:val="85"/>
        </w:rPr>
        <w:t>de</w:t>
      </w:r>
      <w:r>
        <w:rPr>
          <w:spacing w:val="-2"/>
          <w:w w:val="85"/>
        </w:rPr>
        <w:t> </w:t>
      </w:r>
      <w:r>
        <w:rPr>
          <w:w w:val="85"/>
        </w:rPr>
        <w:t>Nova</w:t>
      </w:r>
      <w:r>
        <w:rPr>
          <w:spacing w:val="-1"/>
          <w:w w:val="85"/>
        </w:rPr>
        <w:t> </w:t>
      </w:r>
      <w:r>
        <w:rPr>
          <w:w w:val="85"/>
        </w:rPr>
        <w:t>Olinda</w:t>
      </w:r>
      <w:r>
        <w:rPr>
          <w:spacing w:val="-2"/>
          <w:w w:val="85"/>
        </w:rPr>
        <w:t> </w:t>
      </w:r>
      <w:r>
        <w:rPr>
          <w:w w:val="85"/>
        </w:rPr>
        <w:t>do</w:t>
      </w:r>
      <w:r>
        <w:rPr>
          <w:spacing w:val="-2"/>
          <w:w w:val="85"/>
        </w:rPr>
        <w:t> </w:t>
      </w:r>
      <w:r>
        <w:rPr>
          <w:w w:val="85"/>
        </w:rPr>
        <w:t>Norte,</w:t>
      </w:r>
      <w:r>
        <w:rPr>
          <w:spacing w:val="-4"/>
          <w:w w:val="85"/>
        </w:rPr>
        <w:t> </w:t>
      </w:r>
      <w:r>
        <w:rPr>
          <w:w w:val="85"/>
        </w:rPr>
        <w:t>em</w:t>
      </w:r>
      <w:r>
        <w:rPr>
          <w:spacing w:val="-3"/>
          <w:w w:val="85"/>
        </w:rPr>
        <w:t> </w:t>
      </w:r>
      <w:r>
        <w:rPr>
          <w:w w:val="85"/>
        </w:rPr>
        <w:t>virtude</w:t>
      </w:r>
      <w:r>
        <w:rPr>
          <w:spacing w:val="-2"/>
          <w:w w:val="85"/>
        </w:rPr>
        <w:t> </w:t>
      </w:r>
      <w:r>
        <w:rPr>
          <w:w w:val="85"/>
        </w:rPr>
        <w:t>de possível</w:t>
      </w:r>
      <w:r>
        <w:rPr>
          <w:spacing w:val="-4"/>
          <w:w w:val="85"/>
        </w:rPr>
        <w:t> </w:t>
      </w:r>
      <w:r>
        <w:rPr>
          <w:w w:val="85"/>
        </w:rPr>
        <w:t>burla</w:t>
      </w:r>
      <w:r>
        <w:rPr>
          <w:spacing w:val="-3"/>
          <w:w w:val="85"/>
        </w:rPr>
        <w:t> </w:t>
      </w:r>
      <w:r>
        <w:rPr>
          <w:w w:val="85"/>
        </w:rPr>
        <w:t>ao</w:t>
      </w:r>
      <w:r>
        <w:rPr>
          <w:spacing w:val="-3"/>
          <w:w w:val="85"/>
        </w:rPr>
        <w:t> </w:t>
      </w:r>
      <w:r>
        <w:rPr>
          <w:w w:val="85"/>
        </w:rPr>
        <w:t>art.</w:t>
      </w:r>
      <w:r>
        <w:rPr>
          <w:spacing w:val="-4"/>
          <w:w w:val="85"/>
        </w:rPr>
        <w:t> </w:t>
      </w:r>
      <w:r>
        <w:rPr>
          <w:w w:val="85"/>
        </w:rPr>
        <w:t>21</w:t>
      </w:r>
      <w:r>
        <w:rPr>
          <w:spacing w:val="-4"/>
          <w:w w:val="85"/>
        </w:rPr>
        <w:t> </w:t>
      </w:r>
      <w:r>
        <w:rPr>
          <w:w w:val="85"/>
        </w:rPr>
        <w:t>da</w:t>
      </w:r>
      <w:r>
        <w:rPr>
          <w:spacing w:val="-3"/>
          <w:w w:val="85"/>
        </w:rPr>
        <w:t> </w:t>
      </w:r>
      <w:r>
        <w:rPr>
          <w:w w:val="85"/>
        </w:rPr>
        <w:t>Lei</w:t>
      </w:r>
      <w:r>
        <w:rPr>
          <w:spacing w:val="-4"/>
          <w:w w:val="85"/>
        </w:rPr>
        <w:t> </w:t>
      </w:r>
      <w:r>
        <w:rPr>
          <w:w w:val="85"/>
        </w:rPr>
        <w:t>n°8.666/1993</w:t>
      </w:r>
      <w:r>
        <w:rPr>
          <w:spacing w:val="-3"/>
          <w:w w:val="85"/>
        </w:rPr>
        <w:t> </w:t>
      </w:r>
      <w:r>
        <w:rPr>
          <w:w w:val="85"/>
        </w:rPr>
        <w:t>c/c</w:t>
      </w:r>
      <w:r>
        <w:rPr>
          <w:spacing w:val="-4"/>
          <w:w w:val="85"/>
        </w:rPr>
        <w:t> </w:t>
      </w:r>
      <w:r>
        <w:rPr>
          <w:w w:val="85"/>
        </w:rPr>
        <w:t>os</w:t>
      </w:r>
      <w:r>
        <w:rPr>
          <w:spacing w:val="-4"/>
          <w:w w:val="85"/>
        </w:rPr>
        <w:t> </w:t>
      </w:r>
      <w:r>
        <w:rPr>
          <w:w w:val="85"/>
        </w:rPr>
        <w:t>arts.</w:t>
      </w:r>
      <w:r>
        <w:rPr>
          <w:spacing w:val="-2"/>
          <w:w w:val="85"/>
        </w:rPr>
        <w:t> </w:t>
      </w:r>
      <w:r>
        <w:rPr>
          <w:w w:val="85"/>
        </w:rPr>
        <w:t>6º</w:t>
      </w:r>
      <w:r>
        <w:rPr>
          <w:spacing w:val="-4"/>
          <w:w w:val="85"/>
        </w:rPr>
        <w:t> </w:t>
      </w:r>
      <w:r>
        <w:rPr>
          <w:w w:val="85"/>
        </w:rPr>
        <w:t>e</w:t>
      </w:r>
      <w:r>
        <w:rPr>
          <w:spacing w:val="-3"/>
          <w:w w:val="85"/>
        </w:rPr>
        <w:t> </w:t>
      </w:r>
      <w:r>
        <w:rPr>
          <w:w w:val="85"/>
        </w:rPr>
        <w:t>7º</w:t>
      </w:r>
      <w:r>
        <w:rPr>
          <w:spacing w:val="-4"/>
          <w:w w:val="85"/>
        </w:rPr>
        <w:t> </w:t>
      </w:r>
      <w:r>
        <w:rPr>
          <w:w w:val="85"/>
        </w:rPr>
        <w:t>da</w:t>
      </w:r>
      <w:r>
        <w:rPr>
          <w:spacing w:val="-3"/>
          <w:w w:val="85"/>
        </w:rPr>
        <w:t> </w:t>
      </w:r>
      <w:r>
        <w:rPr>
          <w:w w:val="85"/>
        </w:rPr>
        <w:t>Lei</w:t>
      </w:r>
      <w:r>
        <w:rPr>
          <w:spacing w:val="-2"/>
          <w:w w:val="85"/>
        </w:rPr>
        <w:t> </w:t>
      </w:r>
      <w:r>
        <w:rPr>
          <w:w w:val="85"/>
        </w:rPr>
        <w:t>n°12.527/2011,</w:t>
      </w:r>
      <w:r>
        <w:rPr>
          <w:spacing w:val="-4"/>
          <w:w w:val="85"/>
        </w:rPr>
        <w:t> </w:t>
      </w:r>
      <w:r>
        <w:rPr>
          <w:w w:val="85"/>
        </w:rPr>
        <w:t>bem</w:t>
      </w:r>
      <w:r>
        <w:rPr>
          <w:spacing w:val="-3"/>
          <w:w w:val="85"/>
        </w:rPr>
        <w:t> </w:t>
      </w:r>
      <w:r>
        <w:rPr>
          <w:w w:val="85"/>
        </w:rPr>
        <w:t>como</w:t>
      </w:r>
      <w:r>
        <w:rPr>
          <w:spacing w:val="-4"/>
          <w:w w:val="85"/>
        </w:rPr>
        <w:t> </w:t>
      </w:r>
      <w:r>
        <w:rPr>
          <w:w w:val="85"/>
        </w:rPr>
        <w:t>art.</w:t>
      </w:r>
      <w:r>
        <w:rPr>
          <w:spacing w:val="-2"/>
          <w:w w:val="85"/>
        </w:rPr>
        <w:t> </w:t>
      </w:r>
      <w:r>
        <w:rPr>
          <w:w w:val="85"/>
        </w:rPr>
        <w:t>10,</w:t>
      </w:r>
      <w:r>
        <w:rPr>
          <w:spacing w:val="-4"/>
          <w:w w:val="85"/>
        </w:rPr>
        <w:t> </w:t>
      </w:r>
      <w:r>
        <w:rPr>
          <w:w w:val="85"/>
        </w:rPr>
        <w:t>inciso</w:t>
      </w:r>
      <w:r>
        <w:rPr>
          <w:spacing w:val="-1"/>
          <w:w w:val="85"/>
        </w:rPr>
        <w:t> </w:t>
      </w:r>
      <w:r>
        <w:rPr>
          <w:w w:val="85"/>
        </w:rPr>
        <w:t>VIII,</w:t>
      </w:r>
      <w:r>
        <w:rPr>
          <w:spacing w:val="-3"/>
          <w:w w:val="85"/>
        </w:rPr>
        <w:t> </w:t>
      </w:r>
      <w:r>
        <w:rPr>
          <w:w w:val="85"/>
        </w:rPr>
        <w:t>da Lei nº 8.429/92. </w:t>
      </w:r>
      <w:r>
        <w:rPr>
          <w:rFonts w:ascii="Arial" w:hAnsi="Arial"/>
          <w:b/>
          <w:w w:val="85"/>
        </w:rPr>
        <w:t>ACÓRDÃO 1044/2024: </w:t>
      </w:r>
      <w:r>
        <w:rPr>
          <w:w w:val="85"/>
        </w:rPr>
        <w:t>Vistos, relatados e discutidos estes autos acima identificados, </w:t>
      </w:r>
      <w:r>
        <w:rPr>
          <w:rFonts w:ascii="Arial" w:hAnsi="Arial"/>
          <w:b/>
          <w:w w:val="85"/>
        </w:rPr>
        <w:t>ACORDAM </w:t>
      </w:r>
      <w:r>
        <w:rPr>
          <w:w w:val="85"/>
        </w:rPr>
        <w:t>os </w:t>
      </w:r>
      <w:r>
        <w:rPr>
          <w:w w:val="80"/>
        </w:rPr>
        <w:t>Excelentíssimos Senhores Conselheiros do Tribunal de Contas do Estado do Amazonas, reunidos em Sessão do</w:t>
      </w:r>
      <w:r>
        <w:rPr/>
        <w:t> </w:t>
      </w:r>
      <w:r>
        <w:rPr>
          <w:rFonts w:ascii="Arial" w:hAnsi="Arial"/>
          <w:b/>
          <w:w w:val="80"/>
        </w:rPr>
        <w:t>Tribunal </w:t>
      </w:r>
      <w:r>
        <w:rPr>
          <w:rFonts w:ascii="Arial" w:hAnsi="Arial"/>
          <w:b/>
          <w:w w:val="85"/>
        </w:rPr>
        <w:t>Pleno</w:t>
      </w:r>
      <w:r>
        <w:rPr>
          <w:w w:val="85"/>
        </w:rPr>
        <w:t>, no exercício da competência atribuída pelo art. 11, inciso IV, alínea “i”, da Resolução nº 04/2002-TCE/AM, </w:t>
      </w:r>
      <w:r>
        <w:rPr>
          <w:rFonts w:ascii="Arial" w:hAnsi="Arial"/>
          <w:b/>
          <w:w w:val="85"/>
        </w:rPr>
        <w:t>por </w:t>
      </w:r>
      <w:r>
        <w:rPr>
          <w:rFonts w:ascii="Arial" w:hAnsi="Arial"/>
          <w:b/>
          <w:w w:val="90"/>
        </w:rPr>
        <w:t>maioria</w:t>
      </w:r>
      <w:r>
        <w:rPr>
          <w:w w:val="90"/>
        </w:rPr>
        <w:t>,</w:t>
      </w:r>
      <w:r>
        <w:rPr>
          <w:w w:val="90"/>
        </w:rPr>
        <w:t> nos</w:t>
      </w:r>
      <w:r>
        <w:rPr>
          <w:w w:val="90"/>
        </w:rPr>
        <w:t> termos</w:t>
      </w:r>
      <w:r>
        <w:rPr>
          <w:w w:val="90"/>
        </w:rPr>
        <w:t> do</w:t>
      </w:r>
      <w:r>
        <w:rPr>
          <w:w w:val="90"/>
        </w:rPr>
        <w:t> voto</w:t>
      </w:r>
      <w:r>
        <w:rPr>
          <w:w w:val="90"/>
        </w:rPr>
        <w:t> do</w:t>
      </w:r>
      <w:r>
        <w:rPr>
          <w:w w:val="90"/>
        </w:rPr>
        <w:t> Excelentíssimo</w:t>
      </w:r>
      <w:r>
        <w:rPr>
          <w:w w:val="90"/>
        </w:rPr>
        <w:t> Senhor</w:t>
      </w:r>
      <w:r>
        <w:rPr>
          <w:w w:val="90"/>
        </w:rPr>
        <w:t> Conselheiro-Relator,</w:t>
      </w:r>
      <w:r>
        <w:rPr>
          <w:w w:val="90"/>
        </w:rPr>
        <w:t> </w:t>
      </w:r>
      <w:r>
        <w:rPr>
          <w:rFonts w:ascii="Arial" w:hAnsi="Arial"/>
          <w:b/>
          <w:w w:val="90"/>
        </w:rPr>
        <w:t>em</w:t>
      </w:r>
      <w:r>
        <w:rPr>
          <w:rFonts w:ascii="Arial" w:hAnsi="Arial"/>
          <w:b/>
          <w:w w:val="90"/>
        </w:rPr>
        <w:t> parcial</w:t>
      </w:r>
      <w:r>
        <w:rPr>
          <w:rFonts w:ascii="Arial" w:hAnsi="Arial"/>
          <w:b/>
          <w:w w:val="90"/>
        </w:rPr>
        <w:t> consonância</w:t>
      </w:r>
      <w:r>
        <w:rPr>
          <w:rFonts w:ascii="Arial" w:hAnsi="Arial"/>
          <w:b/>
          <w:w w:val="90"/>
        </w:rPr>
        <w:t> </w:t>
      </w:r>
      <w:r>
        <w:rPr>
          <w:w w:val="90"/>
        </w:rPr>
        <w:t>com </w:t>
      </w:r>
      <w:r>
        <w:rPr>
          <w:w w:val="85"/>
        </w:rPr>
        <w:t>pronunciamento do Ministério Público junto a este Tribunal, no sentido de:</w:t>
      </w:r>
      <w:r>
        <w:rPr>
          <w:w w:val="85"/>
        </w:rPr>
        <w:t> </w:t>
      </w:r>
      <w:r>
        <w:rPr>
          <w:rFonts w:ascii="Arial" w:hAnsi="Arial"/>
          <w:b/>
          <w:w w:val="85"/>
        </w:rPr>
        <w:t>9.1. Conhecer </w:t>
      </w:r>
      <w:r>
        <w:rPr>
          <w:w w:val="85"/>
        </w:rPr>
        <w:t>a presente Representação </w:t>
      </w:r>
      <w:r>
        <w:rPr>
          <w:w w:val="80"/>
        </w:rPr>
        <w:t>interposta pela Secex - TCE/AM e admitida por despacho da Presidência deste Tribunal às fls. 12/15, vez que atendidos os </w:t>
      </w:r>
      <w:r>
        <w:rPr>
          <w:w w:val="90"/>
        </w:rPr>
        <w:t>parâmetros</w:t>
      </w:r>
      <w:r>
        <w:rPr>
          <w:spacing w:val="-10"/>
          <w:w w:val="90"/>
        </w:rPr>
        <w:t> </w:t>
      </w:r>
      <w:r>
        <w:rPr>
          <w:w w:val="90"/>
        </w:rPr>
        <w:t>previstos</w:t>
      </w:r>
      <w:r>
        <w:rPr>
          <w:spacing w:val="-10"/>
          <w:w w:val="90"/>
        </w:rPr>
        <w:t> </w:t>
      </w:r>
      <w:r>
        <w:rPr>
          <w:w w:val="90"/>
        </w:rPr>
        <w:t>no</w:t>
      </w:r>
      <w:r>
        <w:rPr>
          <w:spacing w:val="-10"/>
          <w:w w:val="90"/>
        </w:rPr>
        <w:t> </w:t>
      </w:r>
      <w:r>
        <w:rPr>
          <w:w w:val="90"/>
        </w:rPr>
        <w:t>art.</w:t>
      </w:r>
      <w:r>
        <w:rPr>
          <w:spacing w:val="-10"/>
          <w:w w:val="90"/>
        </w:rPr>
        <w:t> </w:t>
      </w:r>
      <w:r>
        <w:rPr>
          <w:w w:val="90"/>
        </w:rPr>
        <w:t>288</w:t>
      </w:r>
      <w:r>
        <w:rPr>
          <w:spacing w:val="-10"/>
          <w:w w:val="90"/>
        </w:rPr>
        <w:t> </w:t>
      </w:r>
      <w:r>
        <w:rPr>
          <w:w w:val="90"/>
        </w:rPr>
        <w:t>da</w:t>
      </w:r>
      <w:r>
        <w:rPr>
          <w:spacing w:val="-11"/>
          <w:w w:val="90"/>
        </w:rPr>
        <w:t> </w:t>
      </w:r>
      <w:r>
        <w:rPr>
          <w:w w:val="90"/>
        </w:rPr>
        <w:t>Resolução</w:t>
      </w:r>
      <w:r>
        <w:rPr>
          <w:spacing w:val="-10"/>
          <w:w w:val="90"/>
        </w:rPr>
        <w:t> </w:t>
      </w:r>
      <w:r>
        <w:rPr>
          <w:w w:val="90"/>
        </w:rPr>
        <w:t>nº</w:t>
      </w:r>
      <w:r>
        <w:rPr>
          <w:spacing w:val="-10"/>
          <w:w w:val="90"/>
        </w:rPr>
        <w:t> </w:t>
      </w:r>
      <w:r>
        <w:rPr>
          <w:w w:val="90"/>
        </w:rPr>
        <w:t>04/2002</w:t>
      </w:r>
      <w:r>
        <w:rPr>
          <w:spacing w:val="-10"/>
          <w:w w:val="90"/>
        </w:rPr>
        <w:t> </w:t>
      </w:r>
      <w:r>
        <w:rPr>
          <w:w w:val="90"/>
        </w:rPr>
        <w:t>-</w:t>
      </w:r>
      <w:r>
        <w:rPr>
          <w:spacing w:val="-10"/>
          <w:w w:val="90"/>
        </w:rPr>
        <w:t> </w:t>
      </w:r>
      <w:r>
        <w:rPr>
          <w:w w:val="90"/>
        </w:rPr>
        <w:t>TCE/AM;</w:t>
      </w:r>
      <w:r>
        <w:rPr>
          <w:spacing w:val="-10"/>
          <w:w w:val="90"/>
        </w:rPr>
        <w:t> </w:t>
      </w:r>
      <w:r>
        <w:rPr>
          <w:rFonts w:ascii="Arial" w:hAnsi="Arial"/>
          <w:b/>
          <w:w w:val="90"/>
        </w:rPr>
        <w:t>9.2.</w:t>
      </w:r>
      <w:r>
        <w:rPr>
          <w:rFonts w:ascii="Arial" w:hAnsi="Arial"/>
          <w:b/>
          <w:spacing w:val="-10"/>
          <w:w w:val="90"/>
        </w:rPr>
        <w:t> </w:t>
      </w:r>
      <w:r>
        <w:rPr>
          <w:rFonts w:ascii="Arial" w:hAnsi="Arial"/>
          <w:b/>
          <w:w w:val="90"/>
        </w:rPr>
        <w:t>Julgar</w:t>
      </w:r>
      <w:r>
        <w:rPr>
          <w:rFonts w:ascii="Arial" w:hAnsi="Arial"/>
          <w:b/>
          <w:spacing w:val="-10"/>
          <w:w w:val="90"/>
        </w:rPr>
        <w:t> </w:t>
      </w:r>
      <w:r>
        <w:rPr>
          <w:rFonts w:ascii="Arial" w:hAnsi="Arial"/>
          <w:b/>
          <w:w w:val="90"/>
        </w:rPr>
        <w:t>Parcialmente</w:t>
      </w:r>
      <w:r>
        <w:rPr>
          <w:rFonts w:ascii="Arial" w:hAnsi="Arial"/>
          <w:b/>
          <w:spacing w:val="-10"/>
          <w:w w:val="90"/>
        </w:rPr>
        <w:t> </w:t>
      </w:r>
      <w:r>
        <w:rPr>
          <w:rFonts w:ascii="Arial" w:hAnsi="Arial"/>
          <w:b/>
          <w:w w:val="90"/>
        </w:rPr>
        <w:t>Procedente</w:t>
      </w:r>
      <w:r>
        <w:rPr>
          <w:rFonts w:ascii="Arial" w:hAnsi="Arial"/>
          <w:b/>
          <w:spacing w:val="-10"/>
          <w:w w:val="90"/>
        </w:rPr>
        <w:t> </w:t>
      </w:r>
      <w:r>
        <w:rPr>
          <w:w w:val="90"/>
        </w:rPr>
        <w:t>esta </w:t>
      </w:r>
      <w:r>
        <w:rPr>
          <w:w w:val="80"/>
        </w:rPr>
        <w:t>Representação oposta em face da Prefeitura Municipal de Nova Olinda do Norte, sob a responsabilidade do Sr. Adenilson </w:t>
      </w:r>
      <w:r>
        <w:rPr>
          <w:w w:val="85"/>
        </w:rPr>
        <w:t>Lima</w:t>
      </w:r>
      <w:r>
        <w:rPr>
          <w:spacing w:val="-1"/>
          <w:w w:val="85"/>
        </w:rPr>
        <w:t> </w:t>
      </w:r>
      <w:r>
        <w:rPr>
          <w:w w:val="85"/>
        </w:rPr>
        <w:t>Reis,</w:t>
      </w:r>
      <w:r>
        <w:rPr>
          <w:spacing w:val="-1"/>
          <w:w w:val="85"/>
        </w:rPr>
        <w:t> </w:t>
      </w:r>
      <w:r>
        <w:rPr>
          <w:w w:val="85"/>
        </w:rPr>
        <w:t>Prefeito,</w:t>
      </w:r>
      <w:r>
        <w:rPr>
          <w:spacing w:val="-1"/>
          <w:w w:val="85"/>
        </w:rPr>
        <w:t> </w:t>
      </w:r>
      <w:r>
        <w:rPr>
          <w:w w:val="85"/>
        </w:rPr>
        <w:t>em</w:t>
      </w:r>
      <w:r>
        <w:rPr>
          <w:spacing w:val="-2"/>
          <w:w w:val="85"/>
        </w:rPr>
        <w:t> </w:t>
      </w:r>
      <w:r>
        <w:rPr>
          <w:w w:val="85"/>
        </w:rPr>
        <w:t>razão</w:t>
      </w:r>
      <w:r>
        <w:rPr>
          <w:spacing w:val="-1"/>
          <w:w w:val="85"/>
        </w:rPr>
        <w:t> </w:t>
      </w:r>
      <w:r>
        <w:rPr>
          <w:w w:val="85"/>
        </w:rPr>
        <w:t>da</w:t>
      </w:r>
      <w:r>
        <w:rPr>
          <w:spacing w:val="-1"/>
          <w:w w:val="85"/>
        </w:rPr>
        <w:t> </w:t>
      </w:r>
      <w:r>
        <w:rPr>
          <w:w w:val="85"/>
        </w:rPr>
        <w:t>regular</w:t>
      </w:r>
      <w:r>
        <w:rPr>
          <w:spacing w:val="-2"/>
          <w:w w:val="85"/>
        </w:rPr>
        <w:t> </w:t>
      </w:r>
      <w:r>
        <w:rPr>
          <w:w w:val="85"/>
        </w:rPr>
        <w:t>publicidade</w:t>
      </w:r>
      <w:r>
        <w:rPr>
          <w:spacing w:val="-3"/>
          <w:w w:val="85"/>
        </w:rPr>
        <w:t> </w:t>
      </w:r>
      <w:r>
        <w:rPr>
          <w:w w:val="85"/>
        </w:rPr>
        <w:t>e</w:t>
      </w:r>
      <w:r>
        <w:rPr>
          <w:spacing w:val="-1"/>
          <w:w w:val="85"/>
        </w:rPr>
        <w:t> </w:t>
      </w:r>
      <w:r>
        <w:rPr>
          <w:w w:val="85"/>
        </w:rPr>
        <w:t>da</w:t>
      </w:r>
      <w:r>
        <w:rPr>
          <w:spacing w:val="-1"/>
          <w:w w:val="85"/>
        </w:rPr>
        <w:t> </w:t>
      </w:r>
      <w:r>
        <w:rPr>
          <w:w w:val="85"/>
        </w:rPr>
        <w:t>promoção</w:t>
      </w:r>
      <w:r>
        <w:rPr>
          <w:spacing w:val="-1"/>
          <w:w w:val="85"/>
        </w:rPr>
        <w:t> </w:t>
      </w:r>
      <w:r>
        <w:rPr>
          <w:w w:val="85"/>
        </w:rPr>
        <w:t>de</w:t>
      </w:r>
      <w:r>
        <w:rPr>
          <w:spacing w:val="-1"/>
          <w:w w:val="85"/>
        </w:rPr>
        <w:t> </w:t>
      </w:r>
      <w:r>
        <w:rPr>
          <w:w w:val="85"/>
        </w:rPr>
        <w:t>ampla</w:t>
      </w:r>
      <w:r>
        <w:rPr>
          <w:spacing w:val="-1"/>
          <w:w w:val="85"/>
        </w:rPr>
        <w:t> </w:t>
      </w:r>
      <w:r>
        <w:rPr>
          <w:w w:val="85"/>
        </w:rPr>
        <w:t>competitividade</w:t>
      </w:r>
      <w:r>
        <w:rPr>
          <w:spacing w:val="-1"/>
          <w:w w:val="85"/>
        </w:rPr>
        <w:t> </w:t>
      </w:r>
      <w:r>
        <w:rPr>
          <w:w w:val="85"/>
        </w:rPr>
        <w:t>na</w:t>
      </w:r>
      <w:r>
        <w:rPr>
          <w:spacing w:val="-1"/>
          <w:w w:val="85"/>
        </w:rPr>
        <w:t> </w:t>
      </w:r>
      <w:r>
        <w:rPr>
          <w:w w:val="85"/>
        </w:rPr>
        <w:t>condução</w:t>
      </w:r>
      <w:r>
        <w:rPr>
          <w:spacing w:val="-1"/>
          <w:w w:val="85"/>
        </w:rPr>
        <w:t> </w:t>
      </w:r>
      <w:r>
        <w:rPr>
          <w:w w:val="85"/>
        </w:rPr>
        <w:t>do</w:t>
      </w:r>
      <w:r>
        <w:rPr>
          <w:spacing w:val="-1"/>
          <w:w w:val="85"/>
        </w:rPr>
        <w:t> </w:t>
      </w:r>
      <w:r>
        <w:rPr>
          <w:w w:val="85"/>
        </w:rPr>
        <w:t>Pregão Presencial</w:t>
      </w:r>
      <w:r>
        <w:rPr>
          <w:spacing w:val="-7"/>
          <w:w w:val="85"/>
        </w:rPr>
        <w:t> </w:t>
      </w:r>
      <w:r>
        <w:rPr>
          <w:w w:val="85"/>
        </w:rPr>
        <w:t>nº</w:t>
      </w:r>
      <w:r>
        <w:rPr>
          <w:spacing w:val="-5"/>
          <w:w w:val="85"/>
        </w:rPr>
        <w:t> </w:t>
      </w:r>
      <w:r>
        <w:rPr>
          <w:w w:val="85"/>
        </w:rPr>
        <w:t>40/2021,</w:t>
      </w:r>
      <w:r>
        <w:rPr>
          <w:spacing w:val="-6"/>
          <w:w w:val="85"/>
        </w:rPr>
        <w:t> </w:t>
      </w:r>
      <w:r>
        <w:rPr>
          <w:w w:val="85"/>
        </w:rPr>
        <w:t>que</w:t>
      </w:r>
      <w:r>
        <w:rPr>
          <w:spacing w:val="-6"/>
          <w:w w:val="85"/>
        </w:rPr>
        <w:t> </w:t>
      </w:r>
      <w:r>
        <w:rPr>
          <w:w w:val="85"/>
        </w:rPr>
        <w:t>foram</w:t>
      </w:r>
      <w:r>
        <w:rPr>
          <w:spacing w:val="-6"/>
          <w:w w:val="85"/>
        </w:rPr>
        <w:t> </w:t>
      </w:r>
      <w:r>
        <w:rPr>
          <w:w w:val="85"/>
        </w:rPr>
        <w:t>publicados,</w:t>
      </w:r>
      <w:r>
        <w:rPr>
          <w:spacing w:val="-5"/>
          <w:w w:val="85"/>
        </w:rPr>
        <w:t> </w:t>
      </w:r>
      <w:r>
        <w:rPr>
          <w:w w:val="85"/>
        </w:rPr>
        <w:t>para</w:t>
      </w:r>
      <w:r>
        <w:rPr>
          <w:spacing w:val="-5"/>
          <w:w w:val="85"/>
        </w:rPr>
        <w:t> </w:t>
      </w:r>
      <w:r>
        <w:rPr>
          <w:w w:val="85"/>
        </w:rPr>
        <w:t>retirada</w:t>
      </w:r>
      <w:r>
        <w:rPr>
          <w:spacing w:val="-5"/>
          <w:w w:val="85"/>
        </w:rPr>
        <w:t> </w:t>
      </w:r>
      <w:r>
        <w:rPr>
          <w:w w:val="85"/>
        </w:rPr>
        <w:t>presencial,</w:t>
      </w:r>
      <w:r>
        <w:rPr>
          <w:spacing w:val="-5"/>
          <w:w w:val="85"/>
        </w:rPr>
        <w:t> </w:t>
      </w:r>
      <w:r>
        <w:rPr>
          <w:w w:val="85"/>
        </w:rPr>
        <w:t>conforme</w:t>
      </w:r>
      <w:r>
        <w:rPr>
          <w:spacing w:val="-5"/>
          <w:w w:val="85"/>
        </w:rPr>
        <w:t> </w:t>
      </w:r>
      <w:r>
        <w:rPr>
          <w:w w:val="85"/>
        </w:rPr>
        <w:t>comprovado</w:t>
      </w:r>
      <w:r>
        <w:rPr>
          <w:spacing w:val="-5"/>
          <w:w w:val="85"/>
        </w:rPr>
        <w:t> </w:t>
      </w:r>
      <w:r>
        <w:rPr>
          <w:w w:val="85"/>
        </w:rPr>
        <w:t>pelos</w:t>
      </w:r>
      <w:r>
        <w:rPr>
          <w:spacing w:val="-5"/>
          <w:w w:val="85"/>
        </w:rPr>
        <w:t> </w:t>
      </w:r>
      <w:r>
        <w:rPr>
          <w:w w:val="85"/>
        </w:rPr>
        <w:t>recibos</w:t>
      </w:r>
      <w:r>
        <w:rPr>
          <w:spacing w:val="-7"/>
          <w:w w:val="85"/>
        </w:rPr>
        <w:t> </w:t>
      </w:r>
      <w:r>
        <w:rPr>
          <w:w w:val="85"/>
        </w:rPr>
        <w:t>anexos</w:t>
      </w:r>
      <w:r>
        <w:rPr>
          <w:spacing w:val="-5"/>
          <w:w w:val="85"/>
        </w:rPr>
        <w:t> </w:t>
      </w:r>
      <w:r>
        <w:rPr>
          <w:w w:val="85"/>
        </w:rPr>
        <w:t>nos </w:t>
      </w:r>
      <w:r>
        <w:rPr>
          <w:w w:val="90"/>
        </w:rPr>
        <w:t>autos,</w:t>
      </w:r>
      <w:r>
        <w:rPr>
          <w:w w:val="90"/>
        </w:rPr>
        <w:t> obedecendo</w:t>
      </w:r>
      <w:r>
        <w:rPr>
          <w:w w:val="90"/>
        </w:rPr>
        <w:t> ao</w:t>
      </w:r>
      <w:r>
        <w:rPr>
          <w:w w:val="90"/>
        </w:rPr>
        <w:t> prazo</w:t>
      </w:r>
      <w:r>
        <w:rPr>
          <w:w w:val="90"/>
        </w:rPr>
        <w:t> mínimo</w:t>
      </w:r>
      <w:r>
        <w:rPr>
          <w:w w:val="90"/>
        </w:rPr>
        <w:t> previsto,</w:t>
      </w:r>
      <w:r>
        <w:rPr>
          <w:w w:val="90"/>
        </w:rPr>
        <w:t> contudo,</w:t>
      </w:r>
      <w:r>
        <w:rPr>
          <w:w w:val="90"/>
        </w:rPr>
        <w:t> houve</w:t>
      </w:r>
      <w:r>
        <w:rPr>
          <w:w w:val="90"/>
        </w:rPr>
        <w:t> falha</w:t>
      </w:r>
      <w:r>
        <w:rPr>
          <w:w w:val="90"/>
        </w:rPr>
        <w:t> na</w:t>
      </w:r>
      <w:r>
        <w:rPr>
          <w:w w:val="90"/>
        </w:rPr>
        <w:t> disponibilização</w:t>
      </w:r>
      <w:r>
        <w:rPr>
          <w:w w:val="90"/>
        </w:rPr>
        <w:t> dos</w:t>
      </w:r>
      <w:r>
        <w:rPr>
          <w:w w:val="90"/>
        </w:rPr>
        <w:t> editais</w:t>
      </w:r>
      <w:r>
        <w:rPr>
          <w:w w:val="90"/>
        </w:rPr>
        <w:t> no</w:t>
      </w:r>
      <w:r>
        <w:rPr>
          <w:w w:val="90"/>
        </w:rPr>
        <w:t> Portal</w:t>
      </w:r>
      <w:r>
        <w:rPr>
          <w:w w:val="90"/>
        </w:rPr>
        <w:t> da </w:t>
      </w:r>
      <w:r>
        <w:rPr>
          <w:w w:val="85"/>
        </w:rPr>
        <w:t>Transparência, em violação ao art. 8º, §1º, IV, da Lei nº 12.570/2011; </w:t>
      </w:r>
      <w:r>
        <w:rPr>
          <w:rFonts w:ascii="Arial" w:hAnsi="Arial"/>
          <w:b/>
          <w:w w:val="85"/>
        </w:rPr>
        <w:t>9.3. Determinar </w:t>
      </w:r>
      <w:r>
        <w:rPr>
          <w:w w:val="85"/>
        </w:rPr>
        <w:t>à Prefeitura Municipal de Nova </w:t>
      </w:r>
      <w:r>
        <w:rPr>
          <w:spacing w:val="-2"/>
          <w:w w:val="90"/>
        </w:rPr>
        <w:t>Olinda</w:t>
      </w:r>
      <w:r>
        <w:rPr>
          <w:spacing w:val="-2"/>
          <w:w w:val="90"/>
        </w:rPr>
        <w:t> do</w:t>
      </w:r>
      <w:r>
        <w:rPr>
          <w:spacing w:val="-2"/>
          <w:w w:val="90"/>
        </w:rPr>
        <w:t> Norte</w:t>
      </w:r>
      <w:r>
        <w:rPr>
          <w:spacing w:val="-2"/>
          <w:w w:val="90"/>
        </w:rPr>
        <w:t> que</w:t>
      </w:r>
      <w:r>
        <w:rPr>
          <w:spacing w:val="-2"/>
          <w:w w:val="90"/>
        </w:rPr>
        <w:t> observe</w:t>
      </w:r>
      <w:r>
        <w:rPr>
          <w:spacing w:val="-2"/>
          <w:w w:val="90"/>
        </w:rPr>
        <w:t> a</w:t>
      </w:r>
      <w:r>
        <w:rPr>
          <w:spacing w:val="-2"/>
          <w:w w:val="90"/>
        </w:rPr>
        <w:t> obrigatoriedade</w:t>
      </w:r>
      <w:r>
        <w:rPr>
          <w:spacing w:val="-2"/>
          <w:w w:val="90"/>
        </w:rPr>
        <w:t> de</w:t>
      </w:r>
      <w:r>
        <w:rPr>
          <w:spacing w:val="-3"/>
          <w:w w:val="90"/>
        </w:rPr>
        <w:t> </w:t>
      </w:r>
      <w:r>
        <w:rPr>
          <w:spacing w:val="-2"/>
          <w:w w:val="90"/>
        </w:rPr>
        <w:t>publicação</w:t>
      </w:r>
      <w:r>
        <w:rPr>
          <w:spacing w:val="-2"/>
          <w:w w:val="90"/>
        </w:rPr>
        <w:t> das</w:t>
      </w:r>
      <w:r>
        <w:rPr>
          <w:spacing w:val="-3"/>
          <w:w w:val="90"/>
        </w:rPr>
        <w:t> </w:t>
      </w:r>
      <w:r>
        <w:rPr>
          <w:spacing w:val="-2"/>
          <w:w w:val="90"/>
        </w:rPr>
        <w:t>informações</w:t>
      </w:r>
      <w:r>
        <w:rPr>
          <w:spacing w:val="-3"/>
          <w:w w:val="90"/>
        </w:rPr>
        <w:t> </w:t>
      </w:r>
      <w:r>
        <w:rPr>
          <w:spacing w:val="-2"/>
          <w:w w:val="90"/>
        </w:rPr>
        <w:t>completas</w:t>
      </w:r>
      <w:r>
        <w:rPr>
          <w:spacing w:val="-4"/>
          <w:w w:val="90"/>
        </w:rPr>
        <w:t> </w:t>
      </w:r>
      <w:r>
        <w:rPr>
          <w:spacing w:val="-2"/>
          <w:w w:val="90"/>
        </w:rPr>
        <w:t>acerca</w:t>
      </w:r>
      <w:r>
        <w:rPr>
          <w:spacing w:val="-2"/>
          <w:w w:val="90"/>
        </w:rPr>
        <w:t> do</w:t>
      </w:r>
      <w:r>
        <w:rPr>
          <w:spacing w:val="-3"/>
          <w:w w:val="90"/>
        </w:rPr>
        <w:t> </w:t>
      </w:r>
      <w:r>
        <w:rPr>
          <w:spacing w:val="-2"/>
          <w:w w:val="90"/>
        </w:rPr>
        <w:t>procedimento </w:t>
      </w:r>
      <w:r>
        <w:rPr>
          <w:w w:val="80"/>
        </w:rPr>
        <w:t>licitatório, principalmente do edital, em sítios oficiais da rede mundial de</w:t>
      </w:r>
      <w:r>
        <w:rPr/>
        <w:t> </w:t>
      </w:r>
      <w:r>
        <w:rPr>
          <w:w w:val="80"/>
        </w:rPr>
        <w:t>computadores (internet), inclusive, indicando essa </w:t>
      </w:r>
      <w:r>
        <w:rPr>
          <w:w w:val="90"/>
        </w:rPr>
        <w:t>fonte</w:t>
      </w:r>
      <w:r>
        <w:rPr>
          <w:spacing w:val="-10"/>
          <w:w w:val="90"/>
        </w:rPr>
        <w:t> </w:t>
      </w:r>
      <w:r>
        <w:rPr>
          <w:w w:val="90"/>
        </w:rPr>
        <w:t>para</w:t>
      </w:r>
      <w:r>
        <w:rPr>
          <w:spacing w:val="-10"/>
          <w:w w:val="90"/>
        </w:rPr>
        <w:t> </w:t>
      </w:r>
      <w:r>
        <w:rPr>
          <w:w w:val="90"/>
        </w:rPr>
        <w:t>acesso</w:t>
      </w:r>
      <w:r>
        <w:rPr>
          <w:spacing w:val="-10"/>
          <w:w w:val="90"/>
        </w:rPr>
        <w:t> </w:t>
      </w:r>
      <w:r>
        <w:rPr>
          <w:w w:val="90"/>
        </w:rPr>
        <w:t>no</w:t>
      </w:r>
      <w:r>
        <w:rPr>
          <w:spacing w:val="-10"/>
          <w:w w:val="90"/>
        </w:rPr>
        <w:t> </w:t>
      </w:r>
      <w:r>
        <w:rPr>
          <w:w w:val="90"/>
        </w:rPr>
        <w:t>aviso</w:t>
      </w:r>
      <w:r>
        <w:rPr>
          <w:spacing w:val="-10"/>
          <w:w w:val="90"/>
        </w:rPr>
        <w:t> </w:t>
      </w:r>
      <w:r>
        <w:rPr>
          <w:w w:val="90"/>
        </w:rPr>
        <w:t>de</w:t>
      </w:r>
      <w:r>
        <w:rPr>
          <w:spacing w:val="-10"/>
          <w:w w:val="90"/>
        </w:rPr>
        <w:t> </w:t>
      </w:r>
      <w:r>
        <w:rPr>
          <w:w w:val="90"/>
        </w:rPr>
        <w:t>licitação,</w:t>
      </w:r>
      <w:r>
        <w:rPr>
          <w:spacing w:val="-10"/>
          <w:w w:val="90"/>
        </w:rPr>
        <w:t> </w:t>
      </w:r>
      <w:r>
        <w:rPr>
          <w:w w:val="90"/>
        </w:rPr>
        <w:t>em</w:t>
      </w:r>
      <w:r>
        <w:rPr>
          <w:spacing w:val="-10"/>
          <w:w w:val="90"/>
        </w:rPr>
        <w:t> </w:t>
      </w:r>
      <w:r>
        <w:rPr>
          <w:w w:val="90"/>
        </w:rPr>
        <w:t>atenção</w:t>
      </w:r>
      <w:r>
        <w:rPr>
          <w:spacing w:val="-9"/>
          <w:w w:val="90"/>
        </w:rPr>
        <w:t> </w:t>
      </w:r>
      <w:r>
        <w:rPr>
          <w:w w:val="90"/>
        </w:rPr>
        <w:t>à</w:t>
      </w:r>
      <w:r>
        <w:rPr>
          <w:spacing w:val="-9"/>
          <w:w w:val="90"/>
        </w:rPr>
        <w:t> </w:t>
      </w:r>
      <w:r>
        <w:rPr>
          <w:w w:val="90"/>
        </w:rPr>
        <w:t>jurisprudência</w:t>
      </w:r>
      <w:r>
        <w:rPr>
          <w:spacing w:val="-10"/>
          <w:w w:val="90"/>
        </w:rPr>
        <w:t> </w:t>
      </w:r>
      <w:r>
        <w:rPr>
          <w:w w:val="90"/>
        </w:rPr>
        <w:t>dominante</w:t>
      </w:r>
      <w:r>
        <w:rPr>
          <w:spacing w:val="-10"/>
          <w:w w:val="90"/>
        </w:rPr>
        <w:t> </w:t>
      </w:r>
      <w:r>
        <w:rPr>
          <w:w w:val="90"/>
        </w:rPr>
        <w:t>e</w:t>
      </w:r>
      <w:r>
        <w:rPr>
          <w:spacing w:val="-9"/>
          <w:w w:val="90"/>
        </w:rPr>
        <w:t> </w:t>
      </w:r>
      <w:r>
        <w:rPr>
          <w:w w:val="90"/>
        </w:rPr>
        <w:t>aos</w:t>
      </w:r>
      <w:r>
        <w:rPr>
          <w:spacing w:val="-9"/>
          <w:w w:val="90"/>
        </w:rPr>
        <w:t> </w:t>
      </w:r>
      <w:r>
        <w:rPr>
          <w:w w:val="90"/>
        </w:rPr>
        <w:t>ditames</w:t>
      </w:r>
      <w:r>
        <w:rPr>
          <w:spacing w:val="-10"/>
          <w:w w:val="90"/>
        </w:rPr>
        <w:t> </w:t>
      </w:r>
      <w:r>
        <w:rPr>
          <w:w w:val="90"/>
        </w:rPr>
        <w:t>da</w:t>
      </w:r>
      <w:r>
        <w:rPr>
          <w:spacing w:val="-10"/>
          <w:w w:val="90"/>
        </w:rPr>
        <w:t> </w:t>
      </w:r>
      <w:r>
        <w:rPr>
          <w:w w:val="90"/>
        </w:rPr>
        <w:t>Lei</w:t>
      </w:r>
      <w:r>
        <w:rPr>
          <w:spacing w:val="-10"/>
          <w:w w:val="90"/>
        </w:rPr>
        <w:t> </w:t>
      </w:r>
      <w:r>
        <w:rPr>
          <w:w w:val="90"/>
        </w:rPr>
        <w:t>de</w:t>
      </w:r>
      <w:r>
        <w:rPr>
          <w:spacing w:val="-10"/>
          <w:w w:val="90"/>
        </w:rPr>
        <w:t> </w:t>
      </w:r>
      <w:r>
        <w:rPr>
          <w:w w:val="90"/>
        </w:rPr>
        <w:t>Acesso</w:t>
      </w:r>
      <w:r>
        <w:rPr>
          <w:spacing w:val="-10"/>
          <w:w w:val="90"/>
        </w:rPr>
        <w:t> </w:t>
      </w:r>
      <w:r>
        <w:rPr>
          <w:w w:val="90"/>
        </w:rPr>
        <w:t>à </w:t>
      </w:r>
      <w:r>
        <w:rPr>
          <w:w w:val="85"/>
        </w:rPr>
        <w:t>Informação, como forma de facilitar o acesso aos possíveis licitantes e ao controle social, sob pena de incidência da </w:t>
      </w:r>
      <w:r>
        <w:rPr>
          <w:w w:val="80"/>
        </w:rPr>
        <w:t>sanção</w:t>
      </w:r>
      <w:r>
        <w:rPr/>
        <w:t> </w:t>
      </w:r>
      <w:r>
        <w:rPr>
          <w:w w:val="80"/>
        </w:rPr>
        <w:t>prevista</w:t>
      </w:r>
      <w:r>
        <w:rPr/>
        <w:t> </w:t>
      </w:r>
      <w:r>
        <w:rPr>
          <w:w w:val="80"/>
        </w:rPr>
        <w:t>no</w:t>
      </w:r>
      <w:r>
        <w:rPr/>
        <w:t> </w:t>
      </w:r>
      <w:r>
        <w:rPr>
          <w:w w:val="80"/>
        </w:rPr>
        <w:t>art.</w:t>
      </w:r>
      <w:r>
        <w:rPr/>
        <w:t> </w:t>
      </w:r>
      <w:r>
        <w:rPr>
          <w:w w:val="80"/>
        </w:rPr>
        <w:t>54,</w:t>
      </w:r>
      <w:r>
        <w:rPr/>
        <w:t> </w:t>
      </w:r>
      <w:r>
        <w:rPr>
          <w:w w:val="80"/>
        </w:rPr>
        <w:t>IV,</w:t>
      </w:r>
      <w:r>
        <w:rPr/>
        <w:t> </w:t>
      </w:r>
      <w:r>
        <w:rPr>
          <w:w w:val="80"/>
        </w:rPr>
        <w:t>“b”,</w:t>
      </w:r>
      <w:r>
        <w:rPr/>
        <w:t> </w:t>
      </w:r>
      <w:r>
        <w:rPr>
          <w:w w:val="80"/>
        </w:rPr>
        <w:t>da</w:t>
      </w:r>
      <w:r>
        <w:rPr/>
        <w:t> </w:t>
      </w:r>
      <w:r>
        <w:rPr>
          <w:w w:val="80"/>
        </w:rPr>
        <w:t>Lei</w:t>
      </w:r>
      <w:r>
        <w:rPr/>
        <w:t> </w:t>
      </w:r>
      <w:r>
        <w:rPr>
          <w:w w:val="80"/>
        </w:rPr>
        <w:t>nº</w:t>
      </w:r>
      <w:r>
        <w:rPr/>
        <w:t> </w:t>
      </w:r>
      <w:r>
        <w:rPr>
          <w:w w:val="80"/>
        </w:rPr>
        <w:t>2.423/1996</w:t>
      </w:r>
      <w:r>
        <w:rPr>
          <w:spacing w:val="-1"/>
        </w:rPr>
        <w:t> </w:t>
      </w:r>
      <w:r>
        <w:rPr>
          <w:w w:val="80"/>
        </w:rPr>
        <w:t>c/c</w:t>
      </w:r>
      <w:r>
        <w:rPr/>
        <w:t> </w:t>
      </w:r>
      <w:r>
        <w:rPr>
          <w:w w:val="80"/>
        </w:rPr>
        <w:t>com</w:t>
      </w:r>
      <w:r>
        <w:rPr>
          <w:spacing w:val="-1"/>
        </w:rPr>
        <w:t> </w:t>
      </w:r>
      <w:r>
        <w:rPr>
          <w:w w:val="80"/>
        </w:rPr>
        <w:t>o</w:t>
      </w:r>
      <w:r>
        <w:rPr/>
        <w:t> </w:t>
      </w:r>
      <w:r>
        <w:rPr>
          <w:w w:val="80"/>
        </w:rPr>
        <w:t>artigo</w:t>
      </w:r>
      <w:r>
        <w:rPr/>
        <w:t> </w:t>
      </w:r>
      <w:r>
        <w:rPr>
          <w:w w:val="80"/>
        </w:rPr>
        <w:t>308,</w:t>
      </w:r>
      <w:r>
        <w:rPr/>
        <w:t> </w:t>
      </w:r>
      <w:r>
        <w:rPr>
          <w:w w:val="80"/>
        </w:rPr>
        <w:t>IV,</w:t>
      </w:r>
      <w:r>
        <w:rPr/>
        <w:t> </w:t>
      </w:r>
      <w:r>
        <w:rPr>
          <w:w w:val="80"/>
        </w:rPr>
        <w:t>“b”,</w:t>
      </w:r>
      <w:r>
        <w:rPr/>
        <w:t> </w:t>
      </w:r>
      <w:r>
        <w:rPr>
          <w:w w:val="80"/>
        </w:rPr>
        <w:t>da</w:t>
      </w:r>
      <w:r>
        <w:rPr/>
        <w:t> </w:t>
      </w:r>
      <w:r>
        <w:rPr>
          <w:w w:val="80"/>
        </w:rPr>
        <w:t>Resolução</w:t>
      </w:r>
      <w:r>
        <w:rPr/>
        <w:t> </w:t>
      </w:r>
      <w:r>
        <w:rPr>
          <w:w w:val="80"/>
        </w:rPr>
        <w:t>n°</w:t>
      </w:r>
      <w:r>
        <w:rPr/>
        <w:t> </w:t>
      </w:r>
      <w:r>
        <w:rPr>
          <w:w w:val="80"/>
        </w:rPr>
        <w:t>04/2002-RITCE/AM;</w:t>
      </w:r>
    </w:p>
    <w:p>
      <w:pPr>
        <w:spacing w:line="240" w:lineRule="auto" w:before="0"/>
        <w:ind w:left="2" w:right="136" w:firstLine="0"/>
        <w:jc w:val="both"/>
        <w:rPr>
          <w:sz w:val="24"/>
        </w:rPr>
      </w:pPr>
      <w:r>
        <w:rPr>
          <w:rFonts w:ascii="Arial" w:hAnsi="Arial"/>
          <w:b/>
          <w:w w:val="85"/>
          <w:sz w:val="24"/>
        </w:rPr>
        <w:t>9.4. Determinar </w:t>
      </w:r>
      <w:r>
        <w:rPr>
          <w:w w:val="85"/>
          <w:sz w:val="24"/>
        </w:rPr>
        <w:t>à Prefeitura Municipal</w:t>
      </w:r>
      <w:r>
        <w:rPr>
          <w:spacing w:val="-1"/>
          <w:w w:val="85"/>
          <w:sz w:val="24"/>
        </w:rPr>
        <w:t> </w:t>
      </w:r>
      <w:r>
        <w:rPr>
          <w:w w:val="85"/>
          <w:sz w:val="24"/>
        </w:rPr>
        <w:t>de Nova</w:t>
      </w:r>
      <w:r>
        <w:rPr>
          <w:spacing w:val="-1"/>
          <w:w w:val="85"/>
          <w:sz w:val="24"/>
        </w:rPr>
        <w:t> </w:t>
      </w:r>
      <w:r>
        <w:rPr>
          <w:w w:val="85"/>
          <w:sz w:val="24"/>
        </w:rPr>
        <w:t>Olinda do Norte,</w:t>
      </w:r>
      <w:r>
        <w:rPr>
          <w:spacing w:val="-1"/>
          <w:w w:val="85"/>
          <w:sz w:val="24"/>
        </w:rPr>
        <w:t> </w:t>
      </w:r>
      <w:r>
        <w:rPr>
          <w:w w:val="85"/>
          <w:sz w:val="24"/>
        </w:rPr>
        <w:t>para</w:t>
      </w:r>
      <w:r>
        <w:rPr>
          <w:spacing w:val="-1"/>
          <w:w w:val="85"/>
          <w:sz w:val="24"/>
        </w:rPr>
        <w:t> </w:t>
      </w:r>
      <w:r>
        <w:rPr>
          <w:w w:val="85"/>
          <w:sz w:val="24"/>
        </w:rPr>
        <w:t>que a</w:t>
      </w:r>
      <w:r>
        <w:rPr>
          <w:spacing w:val="-1"/>
          <w:w w:val="85"/>
          <w:sz w:val="24"/>
        </w:rPr>
        <w:t> </w:t>
      </w:r>
      <w:r>
        <w:rPr>
          <w:w w:val="85"/>
          <w:sz w:val="24"/>
        </w:rPr>
        <w:t>administração</w:t>
      </w:r>
      <w:r>
        <w:rPr>
          <w:spacing w:val="-1"/>
          <w:w w:val="85"/>
          <w:sz w:val="24"/>
        </w:rPr>
        <w:t> </w:t>
      </w:r>
      <w:r>
        <w:rPr>
          <w:w w:val="85"/>
          <w:sz w:val="24"/>
        </w:rPr>
        <w:t>pública municipal</w:t>
      </w:r>
      <w:r>
        <w:rPr>
          <w:spacing w:val="-1"/>
          <w:w w:val="85"/>
          <w:sz w:val="24"/>
        </w:rPr>
        <w:t> </w:t>
      </w:r>
      <w:r>
        <w:rPr>
          <w:w w:val="85"/>
          <w:sz w:val="24"/>
        </w:rPr>
        <w:t>dê</w:t>
      </w:r>
      <w:r>
        <w:rPr>
          <w:spacing w:val="-1"/>
          <w:w w:val="85"/>
          <w:sz w:val="24"/>
        </w:rPr>
        <w:t> </w:t>
      </w:r>
      <w:r>
        <w:rPr>
          <w:w w:val="85"/>
          <w:sz w:val="24"/>
        </w:rPr>
        <w:t>ampla publicidade</w:t>
      </w:r>
      <w:r>
        <w:rPr>
          <w:spacing w:val="-4"/>
          <w:w w:val="85"/>
          <w:sz w:val="24"/>
        </w:rPr>
        <w:t> </w:t>
      </w:r>
      <w:r>
        <w:rPr>
          <w:w w:val="85"/>
          <w:sz w:val="24"/>
        </w:rPr>
        <w:t>aos</w:t>
      </w:r>
      <w:r>
        <w:rPr>
          <w:spacing w:val="-5"/>
          <w:w w:val="85"/>
          <w:sz w:val="24"/>
        </w:rPr>
        <w:t> </w:t>
      </w:r>
      <w:r>
        <w:rPr>
          <w:w w:val="85"/>
          <w:sz w:val="24"/>
        </w:rPr>
        <w:t>procedimentos</w:t>
      </w:r>
      <w:r>
        <w:rPr>
          <w:spacing w:val="-5"/>
          <w:w w:val="85"/>
          <w:sz w:val="24"/>
        </w:rPr>
        <w:t> </w:t>
      </w:r>
      <w:r>
        <w:rPr>
          <w:w w:val="85"/>
          <w:sz w:val="24"/>
        </w:rPr>
        <w:t>licitatórios,</w:t>
      </w:r>
      <w:r>
        <w:rPr>
          <w:spacing w:val="-4"/>
          <w:w w:val="85"/>
          <w:sz w:val="24"/>
        </w:rPr>
        <w:t> </w:t>
      </w:r>
      <w:r>
        <w:rPr>
          <w:w w:val="85"/>
          <w:sz w:val="24"/>
        </w:rPr>
        <w:t>de</w:t>
      </w:r>
      <w:r>
        <w:rPr>
          <w:spacing w:val="-4"/>
          <w:w w:val="85"/>
          <w:sz w:val="24"/>
        </w:rPr>
        <w:t> </w:t>
      </w:r>
      <w:r>
        <w:rPr>
          <w:w w:val="85"/>
          <w:sz w:val="24"/>
        </w:rPr>
        <w:t>dispensa</w:t>
      </w:r>
      <w:r>
        <w:rPr>
          <w:spacing w:val="-4"/>
          <w:w w:val="85"/>
          <w:sz w:val="24"/>
        </w:rPr>
        <w:t> </w:t>
      </w:r>
      <w:r>
        <w:rPr>
          <w:w w:val="85"/>
          <w:sz w:val="24"/>
        </w:rPr>
        <w:t>e</w:t>
      </w:r>
      <w:r>
        <w:rPr>
          <w:spacing w:val="-4"/>
          <w:w w:val="85"/>
          <w:sz w:val="24"/>
        </w:rPr>
        <w:t> </w:t>
      </w:r>
      <w:r>
        <w:rPr>
          <w:w w:val="85"/>
          <w:sz w:val="24"/>
        </w:rPr>
        <w:t>de</w:t>
      </w:r>
      <w:r>
        <w:rPr>
          <w:spacing w:val="-4"/>
          <w:w w:val="85"/>
          <w:sz w:val="24"/>
        </w:rPr>
        <w:t> </w:t>
      </w:r>
      <w:r>
        <w:rPr>
          <w:w w:val="85"/>
          <w:sz w:val="24"/>
        </w:rPr>
        <w:t>inexigibilidade.</w:t>
      </w:r>
      <w:r>
        <w:rPr>
          <w:spacing w:val="-4"/>
          <w:w w:val="85"/>
          <w:sz w:val="24"/>
        </w:rPr>
        <w:t> </w:t>
      </w:r>
      <w:r>
        <w:rPr>
          <w:w w:val="85"/>
          <w:sz w:val="24"/>
        </w:rPr>
        <w:t>Os</w:t>
      </w:r>
      <w:r>
        <w:rPr>
          <w:spacing w:val="-6"/>
          <w:w w:val="85"/>
          <w:sz w:val="24"/>
        </w:rPr>
        <w:t> </w:t>
      </w:r>
      <w:r>
        <w:rPr>
          <w:w w:val="85"/>
          <w:sz w:val="24"/>
        </w:rPr>
        <w:t>editais</w:t>
      </w:r>
      <w:r>
        <w:rPr>
          <w:spacing w:val="-5"/>
          <w:w w:val="85"/>
          <w:sz w:val="24"/>
        </w:rPr>
        <w:t> </w:t>
      </w:r>
      <w:r>
        <w:rPr>
          <w:w w:val="85"/>
          <w:sz w:val="24"/>
        </w:rPr>
        <w:t>de</w:t>
      </w:r>
      <w:r>
        <w:rPr>
          <w:spacing w:val="-4"/>
          <w:w w:val="85"/>
          <w:sz w:val="24"/>
        </w:rPr>
        <w:t> </w:t>
      </w:r>
      <w:r>
        <w:rPr>
          <w:w w:val="85"/>
          <w:sz w:val="24"/>
        </w:rPr>
        <w:t>licitação</w:t>
      </w:r>
      <w:r>
        <w:rPr>
          <w:spacing w:val="-4"/>
          <w:w w:val="85"/>
          <w:sz w:val="24"/>
        </w:rPr>
        <w:t> </w:t>
      </w:r>
      <w:r>
        <w:rPr>
          <w:w w:val="85"/>
          <w:sz w:val="24"/>
        </w:rPr>
        <w:t>também</w:t>
      </w:r>
      <w:r>
        <w:rPr>
          <w:spacing w:val="-7"/>
          <w:w w:val="85"/>
          <w:sz w:val="24"/>
        </w:rPr>
        <w:t> </w:t>
      </w:r>
      <w:r>
        <w:rPr>
          <w:w w:val="85"/>
          <w:sz w:val="24"/>
        </w:rPr>
        <w:t>deverão</w:t>
      </w:r>
      <w:r>
        <w:rPr>
          <w:spacing w:val="-4"/>
          <w:w w:val="85"/>
          <w:sz w:val="24"/>
        </w:rPr>
        <w:t> </w:t>
      </w:r>
      <w:r>
        <w:rPr>
          <w:w w:val="85"/>
          <w:sz w:val="24"/>
        </w:rPr>
        <w:t>ser </w:t>
      </w:r>
      <w:r>
        <w:rPr>
          <w:spacing w:val="-2"/>
          <w:w w:val="85"/>
          <w:sz w:val="24"/>
        </w:rPr>
        <w:t>publicados no Mural de Licitações e no Portal da Transparência da prefeitura, juntamente com seus respectivos extratos </w:t>
      </w:r>
      <w:r>
        <w:rPr>
          <w:spacing w:val="-2"/>
          <w:w w:val="90"/>
          <w:sz w:val="24"/>
        </w:rPr>
        <w:t>(avisos</w:t>
      </w:r>
      <w:r>
        <w:rPr>
          <w:spacing w:val="-3"/>
          <w:w w:val="90"/>
          <w:sz w:val="24"/>
        </w:rPr>
        <w:t> </w:t>
      </w:r>
      <w:r>
        <w:rPr>
          <w:spacing w:val="-2"/>
          <w:w w:val="90"/>
          <w:sz w:val="24"/>
        </w:rPr>
        <w:t>resumidos</w:t>
      </w:r>
      <w:r>
        <w:rPr>
          <w:spacing w:val="-5"/>
          <w:w w:val="90"/>
          <w:sz w:val="24"/>
        </w:rPr>
        <w:t> </w:t>
      </w:r>
      <w:r>
        <w:rPr>
          <w:spacing w:val="-2"/>
          <w:w w:val="90"/>
          <w:sz w:val="24"/>
        </w:rPr>
        <w:t>sobre</w:t>
      </w:r>
      <w:r>
        <w:rPr>
          <w:spacing w:val="-5"/>
          <w:w w:val="90"/>
          <w:sz w:val="24"/>
        </w:rPr>
        <w:t> </w:t>
      </w:r>
      <w:r>
        <w:rPr>
          <w:spacing w:val="-2"/>
          <w:w w:val="90"/>
          <w:sz w:val="24"/>
        </w:rPr>
        <w:t>o</w:t>
      </w:r>
      <w:r>
        <w:rPr>
          <w:spacing w:val="-4"/>
          <w:w w:val="90"/>
          <w:sz w:val="24"/>
        </w:rPr>
        <w:t> </w:t>
      </w:r>
      <w:r>
        <w:rPr>
          <w:spacing w:val="-2"/>
          <w:w w:val="90"/>
          <w:sz w:val="24"/>
        </w:rPr>
        <w:t>processo),</w:t>
      </w:r>
      <w:r>
        <w:rPr>
          <w:spacing w:val="-4"/>
          <w:w w:val="90"/>
          <w:sz w:val="24"/>
        </w:rPr>
        <w:t> </w:t>
      </w:r>
      <w:r>
        <w:rPr>
          <w:spacing w:val="-2"/>
          <w:w w:val="90"/>
          <w:sz w:val="24"/>
        </w:rPr>
        <w:t>e</w:t>
      </w:r>
      <w:r>
        <w:rPr>
          <w:spacing w:val="-4"/>
          <w:w w:val="90"/>
          <w:sz w:val="24"/>
        </w:rPr>
        <w:t> </w:t>
      </w:r>
      <w:r>
        <w:rPr>
          <w:spacing w:val="-2"/>
          <w:w w:val="90"/>
          <w:sz w:val="24"/>
        </w:rPr>
        <w:t>no</w:t>
      </w:r>
      <w:r>
        <w:rPr>
          <w:spacing w:val="-3"/>
          <w:w w:val="90"/>
          <w:sz w:val="24"/>
        </w:rPr>
        <w:t> </w:t>
      </w:r>
      <w:r>
        <w:rPr>
          <w:spacing w:val="-2"/>
          <w:w w:val="90"/>
          <w:sz w:val="24"/>
        </w:rPr>
        <w:t>Diário</w:t>
      </w:r>
      <w:r>
        <w:rPr>
          <w:spacing w:val="-4"/>
          <w:w w:val="90"/>
          <w:sz w:val="24"/>
        </w:rPr>
        <w:t> </w:t>
      </w:r>
      <w:r>
        <w:rPr>
          <w:spacing w:val="-2"/>
          <w:w w:val="90"/>
          <w:sz w:val="24"/>
        </w:rPr>
        <w:t>Oficial;</w:t>
      </w:r>
      <w:r>
        <w:rPr>
          <w:spacing w:val="-2"/>
          <w:w w:val="90"/>
          <w:sz w:val="24"/>
        </w:rPr>
        <w:t> </w:t>
      </w:r>
      <w:r>
        <w:rPr>
          <w:rFonts w:ascii="Arial" w:hAnsi="Arial"/>
          <w:b/>
          <w:spacing w:val="-2"/>
          <w:w w:val="90"/>
          <w:sz w:val="24"/>
        </w:rPr>
        <w:t>9.5.</w:t>
      </w:r>
      <w:r>
        <w:rPr>
          <w:rFonts w:ascii="Arial" w:hAnsi="Arial"/>
          <w:b/>
          <w:spacing w:val="-3"/>
          <w:w w:val="90"/>
          <w:sz w:val="24"/>
        </w:rPr>
        <w:t> </w:t>
      </w:r>
      <w:r>
        <w:rPr>
          <w:rFonts w:ascii="Arial" w:hAnsi="Arial"/>
          <w:b/>
          <w:spacing w:val="-2"/>
          <w:w w:val="90"/>
          <w:sz w:val="24"/>
        </w:rPr>
        <w:t>Dar</w:t>
      </w:r>
      <w:r>
        <w:rPr>
          <w:rFonts w:ascii="Arial" w:hAnsi="Arial"/>
          <w:b/>
          <w:spacing w:val="-4"/>
          <w:w w:val="90"/>
          <w:sz w:val="24"/>
        </w:rPr>
        <w:t> </w:t>
      </w:r>
      <w:r>
        <w:rPr>
          <w:rFonts w:ascii="Arial" w:hAnsi="Arial"/>
          <w:b/>
          <w:spacing w:val="-2"/>
          <w:w w:val="90"/>
          <w:sz w:val="24"/>
        </w:rPr>
        <w:t>ciência</w:t>
      </w:r>
      <w:r>
        <w:rPr>
          <w:rFonts w:ascii="Arial" w:hAnsi="Arial"/>
          <w:b/>
          <w:spacing w:val="-4"/>
          <w:w w:val="90"/>
          <w:sz w:val="24"/>
        </w:rPr>
        <w:t> </w:t>
      </w:r>
      <w:r>
        <w:rPr>
          <w:spacing w:val="-2"/>
          <w:w w:val="90"/>
          <w:sz w:val="24"/>
        </w:rPr>
        <w:t>desta</w:t>
      </w:r>
      <w:r>
        <w:rPr>
          <w:spacing w:val="-3"/>
          <w:w w:val="90"/>
          <w:sz w:val="24"/>
        </w:rPr>
        <w:t> </w:t>
      </w:r>
      <w:r>
        <w:rPr>
          <w:spacing w:val="-2"/>
          <w:w w:val="90"/>
          <w:sz w:val="24"/>
        </w:rPr>
        <w:t>decisão</w:t>
      </w:r>
      <w:r>
        <w:rPr>
          <w:spacing w:val="-4"/>
          <w:w w:val="90"/>
          <w:sz w:val="24"/>
        </w:rPr>
        <w:t> </w:t>
      </w:r>
      <w:r>
        <w:rPr>
          <w:spacing w:val="-2"/>
          <w:w w:val="90"/>
          <w:sz w:val="24"/>
        </w:rPr>
        <w:t>à</w:t>
      </w:r>
      <w:r>
        <w:rPr>
          <w:spacing w:val="-4"/>
          <w:w w:val="90"/>
          <w:sz w:val="24"/>
        </w:rPr>
        <w:t> </w:t>
      </w:r>
      <w:r>
        <w:rPr>
          <w:spacing w:val="-2"/>
          <w:w w:val="90"/>
          <w:sz w:val="24"/>
        </w:rPr>
        <w:t>Secex -</w:t>
      </w:r>
      <w:r>
        <w:rPr>
          <w:spacing w:val="-4"/>
          <w:w w:val="90"/>
          <w:sz w:val="24"/>
        </w:rPr>
        <w:t> </w:t>
      </w:r>
      <w:r>
        <w:rPr>
          <w:spacing w:val="-2"/>
          <w:w w:val="90"/>
          <w:sz w:val="24"/>
        </w:rPr>
        <w:t>TCE/AM,</w:t>
      </w:r>
      <w:r>
        <w:rPr>
          <w:spacing w:val="-3"/>
          <w:w w:val="90"/>
          <w:sz w:val="24"/>
        </w:rPr>
        <w:t> </w:t>
      </w:r>
      <w:r>
        <w:rPr>
          <w:spacing w:val="-2"/>
          <w:w w:val="90"/>
          <w:sz w:val="24"/>
        </w:rPr>
        <w:t>ao</w:t>
      </w:r>
      <w:r>
        <w:rPr>
          <w:spacing w:val="-3"/>
          <w:w w:val="90"/>
          <w:sz w:val="24"/>
        </w:rPr>
        <w:t> </w:t>
      </w:r>
      <w:r>
        <w:rPr>
          <w:spacing w:val="-2"/>
          <w:w w:val="90"/>
          <w:sz w:val="24"/>
        </w:rPr>
        <w:t>Sr. </w:t>
      </w:r>
      <w:r>
        <w:rPr>
          <w:w w:val="90"/>
          <w:sz w:val="24"/>
        </w:rPr>
        <w:t>Adenilson</w:t>
      </w:r>
      <w:r>
        <w:rPr>
          <w:w w:val="90"/>
          <w:sz w:val="24"/>
        </w:rPr>
        <w:t> Lima</w:t>
      </w:r>
      <w:r>
        <w:rPr>
          <w:w w:val="90"/>
          <w:sz w:val="24"/>
        </w:rPr>
        <w:t> Reis</w:t>
      </w:r>
      <w:r>
        <w:rPr>
          <w:w w:val="90"/>
          <w:sz w:val="24"/>
        </w:rPr>
        <w:t> e</w:t>
      </w:r>
      <w:r>
        <w:rPr>
          <w:w w:val="90"/>
          <w:sz w:val="24"/>
        </w:rPr>
        <w:t> seus</w:t>
      </w:r>
      <w:r>
        <w:rPr>
          <w:w w:val="90"/>
          <w:sz w:val="24"/>
        </w:rPr>
        <w:t> patronos</w:t>
      </w:r>
      <w:r>
        <w:rPr>
          <w:w w:val="90"/>
          <w:sz w:val="24"/>
        </w:rPr>
        <w:t> e</w:t>
      </w:r>
      <w:r>
        <w:rPr>
          <w:w w:val="90"/>
          <w:sz w:val="24"/>
        </w:rPr>
        <w:t> à</w:t>
      </w:r>
      <w:r>
        <w:rPr>
          <w:w w:val="90"/>
          <w:sz w:val="24"/>
        </w:rPr>
        <w:t> Prefeitura</w:t>
      </w:r>
      <w:r>
        <w:rPr>
          <w:w w:val="90"/>
          <w:sz w:val="24"/>
        </w:rPr>
        <w:t> Municipal</w:t>
      </w:r>
      <w:r>
        <w:rPr>
          <w:w w:val="90"/>
          <w:sz w:val="24"/>
        </w:rPr>
        <w:t> de</w:t>
      </w:r>
      <w:r>
        <w:rPr>
          <w:w w:val="90"/>
          <w:sz w:val="24"/>
        </w:rPr>
        <w:t> Nova</w:t>
      </w:r>
      <w:r>
        <w:rPr>
          <w:w w:val="90"/>
          <w:sz w:val="24"/>
        </w:rPr>
        <w:t> Olinda</w:t>
      </w:r>
      <w:r>
        <w:rPr>
          <w:w w:val="90"/>
          <w:sz w:val="24"/>
        </w:rPr>
        <w:t> do</w:t>
      </w:r>
      <w:r>
        <w:rPr>
          <w:w w:val="90"/>
          <w:sz w:val="24"/>
        </w:rPr>
        <w:t> Norte;</w:t>
      </w:r>
      <w:r>
        <w:rPr>
          <w:w w:val="90"/>
          <w:sz w:val="24"/>
        </w:rPr>
        <w:t> </w:t>
      </w:r>
      <w:r>
        <w:rPr>
          <w:rFonts w:ascii="Arial" w:hAnsi="Arial"/>
          <w:b/>
          <w:w w:val="90"/>
          <w:sz w:val="24"/>
        </w:rPr>
        <w:t>9.6.</w:t>
      </w:r>
      <w:r>
        <w:rPr>
          <w:rFonts w:ascii="Arial" w:hAnsi="Arial"/>
          <w:b/>
          <w:w w:val="90"/>
          <w:sz w:val="24"/>
        </w:rPr>
        <w:t> Arquivar</w:t>
      </w:r>
      <w:r>
        <w:rPr>
          <w:w w:val="90"/>
          <w:sz w:val="24"/>
        </w:rPr>
        <w:t>,</w:t>
      </w:r>
      <w:r>
        <w:rPr>
          <w:w w:val="90"/>
          <w:sz w:val="24"/>
        </w:rPr>
        <w:t> após</w:t>
      </w:r>
      <w:r>
        <w:rPr>
          <w:w w:val="90"/>
          <w:sz w:val="24"/>
        </w:rPr>
        <w:t> o </w:t>
      </w:r>
      <w:r>
        <w:rPr>
          <w:w w:val="80"/>
          <w:sz w:val="24"/>
        </w:rPr>
        <w:t>cumprimento dos itens acima, nos termos da</w:t>
      </w:r>
      <w:r>
        <w:rPr>
          <w:sz w:val="24"/>
        </w:rPr>
        <w:t> </w:t>
      </w:r>
      <w:r>
        <w:rPr>
          <w:w w:val="80"/>
          <w:sz w:val="24"/>
        </w:rPr>
        <w:t>Resolução nº 04/2002 - TCE/AM. </w:t>
      </w:r>
      <w:r>
        <w:rPr>
          <w:rFonts w:ascii="Arial" w:hAnsi="Arial"/>
          <w:i/>
          <w:w w:val="80"/>
          <w:sz w:val="24"/>
        </w:rPr>
        <w:t>Vencido o voto-destaque do Excelentíssimo </w:t>
      </w:r>
      <w:r>
        <w:rPr>
          <w:rFonts w:ascii="Arial" w:hAnsi="Arial"/>
          <w:i/>
          <w:w w:val="90"/>
          <w:sz w:val="24"/>
        </w:rPr>
        <w:t>Conselheiro</w:t>
      </w:r>
      <w:r>
        <w:rPr>
          <w:rFonts w:ascii="Arial" w:hAnsi="Arial"/>
          <w:i/>
          <w:w w:val="90"/>
          <w:sz w:val="24"/>
        </w:rPr>
        <w:t> Sr. Érico</w:t>
      </w:r>
      <w:r>
        <w:rPr>
          <w:rFonts w:ascii="Arial" w:hAnsi="Arial"/>
          <w:i/>
          <w:w w:val="90"/>
          <w:sz w:val="24"/>
        </w:rPr>
        <w:t> Xavier Desterro</w:t>
      </w:r>
      <w:r>
        <w:rPr>
          <w:rFonts w:ascii="Arial" w:hAnsi="Arial"/>
          <w:i/>
          <w:w w:val="90"/>
          <w:sz w:val="24"/>
        </w:rPr>
        <w:t> e</w:t>
      </w:r>
      <w:r>
        <w:rPr>
          <w:rFonts w:ascii="Arial" w:hAnsi="Arial"/>
          <w:i/>
          <w:w w:val="90"/>
          <w:sz w:val="24"/>
        </w:rPr>
        <w:t> Silva</w:t>
      </w:r>
      <w:r>
        <w:rPr>
          <w:rFonts w:ascii="Arial" w:hAnsi="Arial"/>
          <w:i/>
          <w:w w:val="90"/>
          <w:sz w:val="24"/>
        </w:rPr>
        <w:t> pelo</w:t>
      </w:r>
      <w:r>
        <w:rPr>
          <w:rFonts w:ascii="Arial" w:hAnsi="Arial"/>
          <w:i/>
          <w:w w:val="90"/>
          <w:sz w:val="24"/>
        </w:rPr>
        <w:t> Conhecimento,</w:t>
      </w:r>
      <w:r>
        <w:rPr>
          <w:rFonts w:ascii="Arial" w:hAnsi="Arial"/>
          <w:i/>
          <w:w w:val="90"/>
          <w:sz w:val="24"/>
        </w:rPr>
        <w:t> Procedência,</w:t>
      </w:r>
      <w:r>
        <w:rPr>
          <w:rFonts w:ascii="Arial" w:hAnsi="Arial"/>
          <w:i/>
          <w:w w:val="90"/>
          <w:sz w:val="24"/>
        </w:rPr>
        <w:t> Multa,</w:t>
      </w:r>
      <w:r>
        <w:rPr>
          <w:rFonts w:ascii="Arial" w:hAnsi="Arial"/>
          <w:i/>
          <w:w w:val="90"/>
          <w:sz w:val="24"/>
        </w:rPr>
        <w:t> Determinação,</w:t>
      </w:r>
      <w:r>
        <w:rPr>
          <w:rFonts w:ascii="Arial" w:hAnsi="Arial"/>
          <w:i/>
          <w:w w:val="90"/>
          <w:sz w:val="24"/>
        </w:rPr>
        <w:t> Ciência</w:t>
      </w:r>
      <w:r>
        <w:rPr>
          <w:rFonts w:ascii="Arial" w:hAnsi="Arial"/>
          <w:i/>
          <w:w w:val="90"/>
          <w:sz w:val="24"/>
        </w:rPr>
        <w:t> e </w:t>
      </w:r>
      <w:r>
        <w:rPr>
          <w:rFonts w:ascii="Arial" w:hAnsi="Arial"/>
          <w:i/>
          <w:w w:val="85"/>
          <w:sz w:val="24"/>
        </w:rPr>
        <w:t>Arquivamento</w:t>
      </w:r>
      <w:r>
        <w:rPr>
          <w:rFonts w:ascii="Arial" w:hAnsi="Arial"/>
          <w:i/>
          <w:w w:val="85"/>
          <w:sz w:val="24"/>
        </w:rPr>
        <w:t> do</w:t>
      </w:r>
      <w:r>
        <w:rPr>
          <w:rFonts w:ascii="Arial" w:hAnsi="Arial"/>
          <w:i/>
          <w:w w:val="85"/>
          <w:sz w:val="24"/>
        </w:rPr>
        <w:t> processo.</w:t>
      </w:r>
      <w:r>
        <w:rPr>
          <w:rFonts w:ascii="Arial" w:hAnsi="Arial"/>
          <w:i/>
          <w:w w:val="85"/>
          <w:sz w:val="24"/>
        </w:rPr>
        <w:t> </w:t>
      </w:r>
      <w:r>
        <w:rPr>
          <w:rFonts w:ascii="Arial" w:hAnsi="Arial"/>
          <w:b/>
          <w:w w:val="85"/>
          <w:sz w:val="24"/>
        </w:rPr>
        <w:t>Especificação</w:t>
      </w:r>
      <w:r>
        <w:rPr>
          <w:rFonts w:ascii="Arial" w:hAnsi="Arial"/>
          <w:b/>
          <w:w w:val="85"/>
          <w:sz w:val="24"/>
        </w:rPr>
        <w:t> do</w:t>
      </w:r>
      <w:r>
        <w:rPr>
          <w:rFonts w:ascii="Arial" w:hAnsi="Arial"/>
          <w:b/>
          <w:w w:val="85"/>
          <w:sz w:val="24"/>
        </w:rPr>
        <w:t> quórum:</w:t>
      </w:r>
      <w:r>
        <w:rPr>
          <w:rFonts w:ascii="Arial" w:hAnsi="Arial"/>
          <w:b/>
          <w:w w:val="85"/>
          <w:sz w:val="24"/>
        </w:rPr>
        <w:t> </w:t>
      </w:r>
      <w:r>
        <w:rPr>
          <w:w w:val="85"/>
          <w:sz w:val="24"/>
        </w:rPr>
        <w:t>Conselheiros:</w:t>
      </w:r>
      <w:r>
        <w:rPr>
          <w:w w:val="85"/>
          <w:sz w:val="24"/>
        </w:rPr>
        <w:t> Yara</w:t>
      </w:r>
      <w:r>
        <w:rPr>
          <w:w w:val="85"/>
          <w:sz w:val="24"/>
        </w:rPr>
        <w:t> Amazônia</w:t>
      </w:r>
      <w:r>
        <w:rPr>
          <w:w w:val="85"/>
          <w:sz w:val="24"/>
        </w:rPr>
        <w:t> Lins</w:t>
      </w:r>
      <w:r>
        <w:rPr>
          <w:w w:val="85"/>
          <w:sz w:val="24"/>
        </w:rPr>
        <w:t> Rodrigues</w:t>
      </w:r>
      <w:r>
        <w:rPr>
          <w:w w:val="85"/>
          <w:sz w:val="24"/>
        </w:rPr>
        <w:t> dos</w:t>
      </w:r>
      <w:r>
        <w:rPr>
          <w:w w:val="85"/>
          <w:sz w:val="24"/>
        </w:rPr>
        <w:t> Santos </w:t>
      </w:r>
      <w:r>
        <w:rPr>
          <w:w w:val="80"/>
          <w:sz w:val="24"/>
        </w:rPr>
        <w:t>(Presidente), Júlio Assis Corrêa Pinheiro, Érico Xavier Desterro e Silva, Mario Manoel Coelho de Mello, Josué Cláudio de Souza Neto, Luis Fabian Pereira Barbosa e Mário José de Moraes Costa Filho (Convocado).</w:t>
      </w:r>
    </w:p>
    <w:p>
      <w:pPr>
        <w:spacing w:after="0" w:line="240" w:lineRule="auto"/>
        <w:jc w:val="both"/>
        <w:rPr>
          <w:sz w:val="24"/>
        </w:rPr>
        <w:sectPr>
          <w:pgSz w:w="11910" w:h="16840"/>
          <w:pgMar w:top="1920" w:bottom="280" w:left="566" w:right="425"/>
        </w:sectPr>
      </w:pPr>
    </w:p>
    <w:p>
      <w:pPr>
        <w:pStyle w:val="BodyText"/>
        <w:ind w:left="0"/>
        <w:jc w:val="left"/>
      </w:pPr>
    </w:p>
    <w:p>
      <w:pPr>
        <w:pStyle w:val="BodyText"/>
        <w:spacing w:before="196"/>
        <w:ind w:left="0"/>
        <w:jc w:val="left"/>
      </w:pPr>
    </w:p>
    <w:p>
      <w:pPr>
        <w:spacing w:before="0"/>
        <w:ind w:left="2" w:right="139" w:firstLine="0"/>
        <w:jc w:val="both"/>
        <w:rPr>
          <w:rFonts w:ascii="Arial" w:hAnsi="Arial"/>
          <w:i/>
          <w:sz w:val="24"/>
        </w:rPr>
      </w:pPr>
      <w:r>
        <w:rPr>
          <w:rFonts w:ascii="Arial" w:hAnsi="Arial"/>
          <w:b/>
          <w:w w:val="80"/>
          <w:sz w:val="24"/>
        </w:rPr>
        <w:t>PROCESSO Nº 17.241/2019</w:t>
      </w:r>
      <w:r>
        <w:rPr>
          <w:rFonts w:ascii="Arial" w:hAnsi="Arial"/>
          <w:b/>
          <w:sz w:val="24"/>
        </w:rPr>
        <w:t> </w:t>
      </w:r>
      <w:r>
        <w:rPr>
          <w:w w:val="80"/>
          <w:sz w:val="24"/>
        </w:rPr>
        <w:t>- 1º Monitoramento decorrente de Auditoria Operacional nos Serviços de Saúde de Média e</w:t>
      </w:r>
      <w:r>
        <w:rPr>
          <w:spacing w:val="80"/>
          <w:sz w:val="24"/>
        </w:rPr>
        <w:t> </w:t>
      </w:r>
      <w:r>
        <w:rPr>
          <w:w w:val="85"/>
          <w:sz w:val="24"/>
        </w:rPr>
        <w:t>Alta</w:t>
      </w:r>
      <w:r>
        <w:rPr>
          <w:w w:val="85"/>
          <w:sz w:val="24"/>
        </w:rPr>
        <w:t> Complexidade</w:t>
      </w:r>
      <w:r>
        <w:rPr>
          <w:w w:val="85"/>
          <w:sz w:val="24"/>
        </w:rPr>
        <w:t> oferecidos</w:t>
      </w:r>
      <w:r>
        <w:rPr>
          <w:w w:val="85"/>
          <w:sz w:val="24"/>
        </w:rPr>
        <w:t> pelo</w:t>
      </w:r>
      <w:r>
        <w:rPr>
          <w:w w:val="85"/>
          <w:sz w:val="24"/>
        </w:rPr>
        <w:t> Sistema</w:t>
      </w:r>
      <w:r>
        <w:rPr>
          <w:w w:val="85"/>
          <w:sz w:val="24"/>
        </w:rPr>
        <w:t> Único</w:t>
      </w:r>
      <w:r>
        <w:rPr>
          <w:w w:val="85"/>
          <w:sz w:val="24"/>
        </w:rPr>
        <w:t> de</w:t>
      </w:r>
      <w:r>
        <w:rPr>
          <w:w w:val="85"/>
          <w:sz w:val="24"/>
        </w:rPr>
        <w:t> Saúde</w:t>
      </w:r>
      <w:r>
        <w:rPr>
          <w:w w:val="85"/>
          <w:sz w:val="24"/>
        </w:rPr>
        <w:t> (SUS)</w:t>
      </w:r>
      <w:r>
        <w:rPr>
          <w:w w:val="85"/>
          <w:sz w:val="24"/>
        </w:rPr>
        <w:t> nas</w:t>
      </w:r>
      <w:r>
        <w:rPr>
          <w:w w:val="85"/>
          <w:sz w:val="24"/>
        </w:rPr>
        <w:t> cidades</w:t>
      </w:r>
      <w:r>
        <w:rPr>
          <w:w w:val="85"/>
          <w:sz w:val="24"/>
        </w:rPr>
        <w:t> de</w:t>
      </w:r>
      <w:r>
        <w:rPr>
          <w:w w:val="85"/>
          <w:sz w:val="24"/>
        </w:rPr>
        <w:t> Manaus,</w:t>
      </w:r>
      <w:r>
        <w:rPr>
          <w:w w:val="85"/>
          <w:sz w:val="24"/>
        </w:rPr>
        <w:t> Parintins</w:t>
      </w:r>
      <w:r>
        <w:rPr>
          <w:w w:val="85"/>
          <w:sz w:val="24"/>
        </w:rPr>
        <w:t> e</w:t>
      </w:r>
      <w:r>
        <w:rPr>
          <w:w w:val="85"/>
          <w:sz w:val="24"/>
        </w:rPr>
        <w:t> Tabatinga. </w:t>
      </w:r>
      <w:r>
        <w:rPr>
          <w:rFonts w:ascii="Arial" w:hAnsi="Arial"/>
          <w:i/>
          <w:w w:val="85"/>
          <w:sz w:val="24"/>
        </w:rPr>
        <w:t>CONCEDIDO VISTA DOS AUTOS AO EXCELENTÍSSIMO SENHOR CONSELHEIRO MARIO MANOEL COELHO DE </w:t>
      </w:r>
      <w:r>
        <w:rPr>
          <w:rFonts w:ascii="Arial" w:hAnsi="Arial"/>
          <w:i/>
          <w:spacing w:val="-2"/>
          <w:w w:val="90"/>
          <w:sz w:val="24"/>
        </w:rPr>
        <w:t>MELLO.</w:t>
      </w:r>
    </w:p>
    <w:p>
      <w:pPr>
        <w:pStyle w:val="BodyText"/>
        <w:spacing w:before="197"/>
        <w:ind w:right="135"/>
      </w:pPr>
      <w:r>
        <w:rPr>
          <w:rFonts w:ascii="Arial" w:hAnsi="Arial"/>
          <w:b/>
          <w:w w:val="85"/>
        </w:rPr>
        <w:t>PROCESSO</w:t>
      </w:r>
      <w:r>
        <w:rPr>
          <w:rFonts w:ascii="Arial" w:hAnsi="Arial"/>
          <w:b/>
          <w:w w:val="85"/>
        </w:rPr>
        <w:t> Nº</w:t>
      </w:r>
      <w:r>
        <w:rPr>
          <w:rFonts w:ascii="Arial" w:hAnsi="Arial"/>
          <w:b/>
          <w:w w:val="85"/>
        </w:rPr>
        <w:t> 11.814/2023</w:t>
      </w:r>
      <w:r>
        <w:rPr>
          <w:rFonts w:ascii="Arial" w:hAnsi="Arial"/>
          <w:b/>
          <w:w w:val="85"/>
        </w:rPr>
        <w:t> </w:t>
      </w:r>
      <w:r>
        <w:rPr>
          <w:w w:val="85"/>
        </w:rPr>
        <w:t>-</w:t>
      </w:r>
      <w:r>
        <w:rPr>
          <w:w w:val="85"/>
        </w:rPr>
        <w:t> Prestação</w:t>
      </w:r>
      <w:r>
        <w:rPr>
          <w:w w:val="85"/>
        </w:rPr>
        <w:t> de</w:t>
      </w:r>
      <w:r>
        <w:rPr>
          <w:w w:val="85"/>
        </w:rPr>
        <w:t> Contas</w:t>
      </w:r>
      <w:r>
        <w:rPr>
          <w:w w:val="85"/>
        </w:rPr>
        <w:t> Anual</w:t>
      </w:r>
      <w:r>
        <w:rPr>
          <w:w w:val="85"/>
        </w:rPr>
        <w:t> do</w:t>
      </w:r>
      <w:r>
        <w:rPr>
          <w:w w:val="85"/>
        </w:rPr>
        <w:t> Instituto</w:t>
      </w:r>
      <w:r>
        <w:rPr>
          <w:w w:val="85"/>
        </w:rPr>
        <w:t> Municipal</w:t>
      </w:r>
      <w:r>
        <w:rPr>
          <w:w w:val="85"/>
        </w:rPr>
        <w:t> de</w:t>
      </w:r>
      <w:r>
        <w:rPr>
          <w:w w:val="85"/>
        </w:rPr>
        <w:t> Previdência</w:t>
      </w:r>
      <w:r>
        <w:rPr>
          <w:w w:val="85"/>
        </w:rPr>
        <w:t> dos</w:t>
      </w:r>
      <w:r>
        <w:rPr>
          <w:w w:val="85"/>
        </w:rPr>
        <w:t> Servidores</w:t>
      </w:r>
      <w:r>
        <w:rPr>
          <w:w w:val="85"/>
        </w:rPr>
        <w:t> de </w:t>
      </w:r>
      <w:r>
        <w:rPr>
          <w:spacing w:val="-2"/>
          <w:w w:val="90"/>
        </w:rPr>
        <w:t>Itacoatiara</w:t>
      </w:r>
      <w:r>
        <w:rPr>
          <w:spacing w:val="-2"/>
          <w:w w:val="90"/>
        </w:rPr>
        <w:t> (IMPREVI),</w:t>
      </w:r>
      <w:r>
        <w:rPr>
          <w:spacing w:val="-2"/>
          <w:w w:val="90"/>
        </w:rPr>
        <w:t> referente</w:t>
      </w:r>
      <w:r>
        <w:rPr>
          <w:spacing w:val="-2"/>
          <w:w w:val="90"/>
        </w:rPr>
        <w:t> ao</w:t>
      </w:r>
      <w:r>
        <w:rPr>
          <w:spacing w:val="-2"/>
          <w:w w:val="90"/>
        </w:rPr>
        <w:t> exercício</w:t>
      </w:r>
      <w:r>
        <w:rPr>
          <w:spacing w:val="-2"/>
          <w:w w:val="90"/>
        </w:rPr>
        <w:t> de</w:t>
      </w:r>
      <w:r>
        <w:rPr>
          <w:spacing w:val="-2"/>
          <w:w w:val="90"/>
        </w:rPr>
        <w:t> 2022,</w:t>
      </w:r>
      <w:r>
        <w:rPr>
          <w:spacing w:val="-2"/>
          <w:w w:val="90"/>
        </w:rPr>
        <w:t> sob</w:t>
      </w:r>
      <w:r>
        <w:rPr>
          <w:spacing w:val="-2"/>
          <w:w w:val="90"/>
        </w:rPr>
        <w:t> a</w:t>
      </w:r>
      <w:r>
        <w:rPr>
          <w:spacing w:val="-2"/>
          <w:w w:val="90"/>
        </w:rPr>
        <w:t> responsabilidade</w:t>
      </w:r>
      <w:r>
        <w:rPr>
          <w:spacing w:val="-2"/>
          <w:w w:val="90"/>
        </w:rPr>
        <w:t> do</w:t>
      </w:r>
      <w:r>
        <w:rPr>
          <w:spacing w:val="-2"/>
          <w:w w:val="90"/>
        </w:rPr>
        <w:t> Sr.</w:t>
      </w:r>
      <w:r>
        <w:rPr>
          <w:spacing w:val="-2"/>
          <w:w w:val="90"/>
        </w:rPr>
        <w:t> Jonatas</w:t>
      </w:r>
      <w:r>
        <w:rPr>
          <w:spacing w:val="-2"/>
          <w:w w:val="90"/>
        </w:rPr>
        <w:t> Almeida</w:t>
      </w:r>
      <w:r>
        <w:rPr>
          <w:spacing w:val="-2"/>
          <w:w w:val="90"/>
        </w:rPr>
        <w:t> de</w:t>
      </w:r>
      <w:r>
        <w:rPr/>
        <w:t> </w:t>
      </w:r>
      <w:r>
        <w:rPr>
          <w:spacing w:val="-2"/>
          <w:w w:val="90"/>
        </w:rPr>
        <w:t>Oliveira. </w:t>
      </w:r>
      <w:r>
        <w:rPr>
          <w:rFonts w:ascii="Arial" w:hAnsi="Arial"/>
          <w:b/>
          <w:w w:val="80"/>
        </w:rPr>
        <w:t>ACÓRDÃO Nº 1045/2024: </w:t>
      </w:r>
      <w:r>
        <w:rPr>
          <w:w w:val="80"/>
        </w:rPr>
        <w:t>Vistos, relatados e discutidos estes autos acima identificados,</w:t>
      </w:r>
      <w:r>
        <w:rPr/>
        <w:t> </w:t>
      </w:r>
      <w:r>
        <w:rPr>
          <w:rFonts w:ascii="Arial" w:hAnsi="Arial"/>
          <w:b/>
          <w:w w:val="80"/>
        </w:rPr>
        <w:t>ACORDAM </w:t>
      </w:r>
      <w:r>
        <w:rPr>
          <w:w w:val="80"/>
        </w:rPr>
        <w:t>os Excelentíssimos </w:t>
      </w:r>
      <w:r>
        <w:rPr>
          <w:w w:val="85"/>
        </w:rPr>
        <w:t>Senhores Conselheiros do Tribunal de Contas do Estado do Amazonas, reunidos em Sessão do</w:t>
      </w:r>
      <w:r>
        <w:rPr/>
        <w:t> </w:t>
      </w:r>
      <w:r>
        <w:rPr>
          <w:rFonts w:ascii="Arial" w:hAnsi="Arial"/>
          <w:b/>
          <w:w w:val="85"/>
        </w:rPr>
        <w:t>Tribunal Pleno</w:t>
      </w:r>
      <w:r>
        <w:rPr>
          <w:w w:val="85"/>
        </w:rPr>
        <w:t>, no </w:t>
      </w:r>
      <w:r>
        <w:rPr>
          <w:w w:val="80"/>
        </w:rPr>
        <w:t>exercício da competência atribuída pelos arts. 5º, II e 11, inciso III, alínea “a”, item 3, da Resolução n. 04/2002-TCE/AM, </w:t>
      </w:r>
      <w:r>
        <w:rPr>
          <w:rFonts w:ascii="Arial" w:hAnsi="Arial"/>
          <w:b/>
          <w:w w:val="80"/>
        </w:rPr>
        <w:t>à unanimidade</w:t>
      </w:r>
      <w:r>
        <w:rPr>
          <w:w w:val="80"/>
        </w:rPr>
        <w:t>,</w:t>
      </w:r>
      <w:r>
        <w:rPr/>
        <w:t> </w:t>
      </w:r>
      <w:r>
        <w:rPr>
          <w:w w:val="80"/>
        </w:rPr>
        <w:t>nos</w:t>
      </w:r>
      <w:r>
        <w:rPr/>
        <w:t> </w:t>
      </w:r>
      <w:r>
        <w:rPr>
          <w:w w:val="80"/>
        </w:rPr>
        <w:t>termos</w:t>
      </w:r>
      <w:r>
        <w:rPr/>
        <w:t> </w:t>
      </w:r>
      <w:r>
        <w:rPr>
          <w:w w:val="80"/>
        </w:rPr>
        <w:t>do</w:t>
      </w:r>
      <w:r>
        <w:rPr/>
        <w:t> </w:t>
      </w:r>
      <w:r>
        <w:rPr>
          <w:w w:val="80"/>
        </w:rPr>
        <w:t>voto</w:t>
      </w:r>
      <w:r>
        <w:rPr/>
        <w:t> </w:t>
      </w:r>
      <w:r>
        <w:rPr>
          <w:w w:val="80"/>
        </w:rPr>
        <w:t>do</w:t>
      </w:r>
      <w:r>
        <w:rPr/>
        <w:t> </w:t>
      </w:r>
      <w:r>
        <w:rPr>
          <w:w w:val="80"/>
        </w:rPr>
        <w:t>Excelentíssimo</w:t>
      </w:r>
      <w:r>
        <w:rPr/>
        <w:t> </w:t>
      </w:r>
      <w:r>
        <w:rPr>
          <w:w w:val="80"/>
        </w:rPr>
        <w:t>Senhor</w:t>
      </w:r>
      <w:r>
        <w:rPr/>
        <w:t> </w:t>
      </w:r>
      <w:r>
        <w:rPr>
          <w:w w:val="80"/>
        </w:rPr>
        <w:t>Conselheiro-Relator,</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 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r>
        <w:rPr/>
        <w:t> </w:t>
      </w:r>
      <w:r>
        <w:rPr>
          <w:rFonts w:ascii="Arial" w:hAnsi="Arial"/>
          <w:b/>
          <w:w w:val="80"/>
        </w:rPr>
        <w:t>10.1.</w:t>
      </w:r>
      <w:r>
        <w:rPr>
          <w:rFonts w:ascii="Arial" w:hAnsi="Arial"/>
          <w:b/>
        </w:rPr>
        <w:t> </w:t>
      </w:r>
      <w:r>
        <w:rPr>
          <w:rFonts w:ascii="Arial" w:hAnsi="Arial"/>
          <w:b/>
          <w:w w:val="80"/>
        </w:rPr>
        <w:t>Julgar</w:t>
      </w:r>
      <w:r>
        <w:rPr>
          <w:rFonts w:ascii="Arial" w:hAnsi="Arial"/>
          <w:b/>
        </w:rPr>
        <w:t> </w:t>
      </w:r>
      <w:r>
        <w:rPr>
          <w:rFonts w:ascii="Arial" w:hAnsi="Arial"/>
          <w:b/>
          <w:w w:val="80"/>
        </w:rPr>
        <w:t>regular</w:t>
      </w:r>
      <w:r>
        <w:rPr>
          <w:rFonts w:ascii="Arial" w:hAnsi="Arial"/>
          <w:b/>
        </w:rPr>
        <w:t> </w:t>
      </w:r>
      <w:r>
        <w:rPr>
          <w:rFonts w:ascii="Arial" w:hAnsi="Arial"/>
          <w:b/>
          <w:w w:val="80"/>
        </w:rPr>
        <w:t>com</w:t>
      </w:r>
      <w:r>
        <w:rPr>
          <w:rFonts w:ascii="Arial" w:hAnsi="Arial"/>
          <w:b/>
        </w:rPr>
        <w:t> </w:t>
      </w:r>
      <w:r>
        <w:rPr>
          <w:rFonts w:ascii="Arial" w:hAnsi="Arial"/>
          <w:b/>
          <w:w w:val="80"/>
        </w:rPr>
        <w:t>ressalvas</w:t>
      </w:r>
      <w:r>
        <w:rPr>
          <w:rFonts w:ascii="Arial" w:hAnsi="Arial"/>
          <w:b/>
        </w:rPr>
        <w:t> </w:t>
      </w:r>
      <w:r>
        <w:rPr>
          <w:w w:val="80"/>
        </w:rPr>
        <w:t>a</w:t>
      </w:r>
      <w:r>
        <w:rPr/>
        <w:t> </w:t>
      </w:r>
      <w:r>
        <w:rPr>
          <w:w w:val="80"/>
        </w:rPr>
        <w:t>Prestação</w:t>
      </w:r>
      <w:r>
        <w:rPr/>
        <w:t> </w:t>
      </w:r>
      <w:r>
        <w:rPr>
          <w:w w:val="80"/>
        </w:rPr>
        <w:t>de</w:t>
      </w:r>
      <w:r>
        <w:rPr/>
        <w:t> </w:t>
      </w:r>
      <w:r>
        <w:rPr>
          <w:w w:val="80"/>
        </w:rPr>
        <w:t>Contas</w:t>
      </w:r>
      <w:r>
        <w:rPr/>
        <w:t> </w:t>
      </w:r>
      <w:r>
        <w:rPr>
          <w:w w:val="80"/>
        </w:rPr>
        <w:t>do </w:t>
      </w:r>
      <w:r>
        <w:rPr>
          <w:w w:val="85"/>
        </w:rPr>
        <w:t>Sr. Jonatas</w:t>
      </w:r>
      <w:r>
        <w:rPr>
          <w:spacing w:val="-2"/>
          <w:w w:val="85"/>
        </w:rPr>
        <w:t> </w:t>
      </w:r>
      <w:r>
        <w:rPr>
          <w:w w:val="85"/>
        </w:rPr>
        <w:t>Almeida</w:t>
      </w:r>
      <w:r>
        <w:rPr>
          <w:spacing w:val="-1"/>
          <w:w w:val="85"/>
        </w:rPr>
        <w:t> </w:t>
      </w:r>
      <w:r>
        <w:rPr>
          <w:w w:val="85"/>
        </w:rPr>
        <w:t>de Oliveira, na qualidade</w:t>
      </w:r>
      <w:r>
        <w:rPr>
          <w:spacing w:val="-2"/>
          <w:w w:val="85"/>
        </w:rPr>
        <w:t> </w:t>
      </w:r>
      <w:r>
        <w:rPr>
          <w:w w:val="85"/>
        </w:rPr>
        <w:t>de</w:t>
      </w:r>
      <w:r>
        <w:rPr>
          <w:spacing w:val="-2"/>
          <w:w w:val="85"/>
        </w:rPr>
        <w:t> </w:t>
      </w:r>
      <w:r>
        <w:rPr>
          <w:w w:val="85"/>
        </w:rPr>
        <w:t>Diretor</w:t>
      </w:r>
      <w:r>
        <w:rPr>
          <w:spacing w:val="-1"/>
          <w:w w:val="85"/>
        </w:rPr>
        <w:t> </w:t>
      </w:r>
      <w:r>
        <w:rPr>
          <w:w w:val="85"/>
        </w:rPr>
        <w:t>Presidente e</w:t>
      </w:r>
      <w:r>
        <w:rPr>
          <w:spacing w:val="-2"/>
          <w:w w:val="85"/>
        </w:rPr>
        <w:t> </w:t>
      </w:r>
      <w:r>
        <w:rPr>
          <w:w w:val="85"/>
        </w:rPr>
        <w:t>ordenador</w:t>
      </w:r>
      <w:r>
        <w:rPr>
          <w:spacing w:val="-2"/>
          <w:w w:val="85"/>
        </w:rPr>
        <w:t> </w:t>
      </w:r>
      <w:r>
        <w:rPr>
          <w:w w:val="85"/>
        </w:rPr>
        <w:t>de</w:t>
      </w:r>
      <w:r>
        <w:rPr>
          <w:spacing w:val="-2"/>
          <w:w w:val="85"/>
        </w:rPr>
        <w:t> </w:t>
      </w:r>
      <w:r>
        <w:rPr>
          <w:w w:val="85"/>
        </w:rPr>
        <w:t>despesas</w:t>
      </w:r>
      <w:r>
        <w:rPr>
          <w:spacing w:val="-2"/>
          <w:w w:val="85"/>
        </w:rPr>
        <w:t> </w:t>
      </w:r>
      <w:r>
        <w:rPr>
          <w:w w:val="85"/>
        </w:rPr>
        <w:t>do Instituto</w:t>
      </w:r>
      <w:r>
        <w:rPr>
          <w:spacing w:val="-2"/>
          <w:w w:val="85"/>
        </w:rPr>
        <w:t> </w:t>
      </w:r>
      <w:r>
        <w:rPr>
          <w:w w:val="85"/>
        </w:rPr>
        <w:t>Municipal</w:t>
      </w:r>
      <w:r>
        <w:rPr>
          <w:spacing w:val="-1"/>
          <w:w w:val="85"/>
        </w:rPr>
        <w:t> </w:t>
      </w:r>
      <w:r>
        <w:rPr>
          <w:w w:val="85"/>
        </w:rPr>
        <w:t>de </w:t>
      </w:r>
      <w:r>
        <w:rPr>
          <w:w w:val="90"/>
        </w:rPr>
        <w:t>Previdência</w:t>
      </w:r>
      <w:r>
        <w:rPr>
          <w:spacing w:val="-10"/>
          <w:w w:val="90"/>
        </w:rPr>
        <w:t> </w:t>
      </w:r>
      <w:r>
        <w:rPr>
          <w:w w:val="90"/>
        </w:rPr>
        <w:t>dos</w:t>
      </w:r>
      <w:r>
        <w:rPr>
          <w:spacing w:val="-9"/>
          <w:w w:val="90"/>
        </w:rPr>
        <w:t> </w:t>
      </w:r>
      <w:r>
        <w:rPr>
          <w:w w:val="90"/>
        </w:rPr>
        <w:t>Servidores</w:t>
      </w:r>
      <w:r>
        <w:rPr>
          <w:spacing w:val="-9"/>
          <w:w w:val="90"/>
        </w:rPr>
        <w:t> </w:t>
      </w:r>
      <w:r>
        <w:rPr>
          <w:w w:val="90"/>
        </w:rPr>
        <w:t>de</w:t>
      </w:r>
      <w:r>
        <w:rPr>
          <w:spacing w:val="-10"/>
          <w:w w:val="90"/>
        </w:rPr>
        <w:t> </w:t>
      </w:r>
      <w:r>
        <w:rPr>
          <w:w w:val="90"/>
        </w:rPr>
        <w:t>Itacoatiara</w:t>
      </w:r>
      <w:r>
        <w:rPr>
          <w:spacing w:val="-9"/>
          <w:w w:val="90"/>
        </w:rPr>
        <w:t> </w:t>
      </w:r>
      <w:r>
        <w:rPr>
          <w:w w:val="90"/>
        </w:rPr>
        <w:t>IMPREVI,</w:t>
      </w:r>
      <w:r>
        <w:rPr>
          <w:spacing w:val="-10"/>
          <w:w w:val="90"/>
        </w:rPr>
        <w:t> </w:t>
      </w:r>
      <w:r>
        <w:rPr>
          <w:w w:val="90"/>
        </w:rPr>
        <w:t>exercício</w:t>
      </w:r>
      <w:r>
        <w:rPr>
          <w:spacing w:val="-6"/>
          <w:w w:val="90"/>
        </w:rPr>
        <w:t> </w:t>
      </w:r>
      <w:r>
        <w:rPr>
          <w:w w:val="90"/>
        </w:rPr>
        <w:t>de</w:t>
      </w:r>
      <w:r>
        <w:rPr>
          <w:spacing w:val="-10"/>
          <w:w w:val="90"/>
        </w:rPr>
        <w:t> </w:t>
      </w:r>
      <w:r>
        <w:rPr>
          <w:w w:val="90"/>
        </w:rPr>
        <w:t>2022,</w:t>
      </w:r>
      <w:r>
        <w:rPr>
          <w:spacing w:val="-10"/>
          <w:w w:val="90"/>
        </w:rPr>
        <w:t> </w:t>
      </w:r>
      <w:r>
        <w:rPr>
          <w:w w:val="90"/>
        </w:rPr>
        <w:t>com</w:t>
      </w:r>
      <w:r>
        <w:rPr>
          <w:spacing w:val="-9"/>
          <w:w w:val="90"/>
        </w:rPr>
        <w:t> </w:t>
      </w:r>
      <w:r>
        <w:rPr>
          <w:w w:val="90"/>
        </w:rPr>
        <w:t>fundamento</w:t>
      </w:r>
      <w:r>
        <w:rPr>
          <w:spacing w:val="-9"/>
          <w:w w:val="90"/>
        </w:rPr>
        <w:t> </w:t>
      </w:r>
      <w:r>
        <w:rPr>
          <w:w w:val="90"/>
        </w:rPr>
        <w:t>no</w:t>
      </w:r>
      <w:r>
        <w:rPr>
          <w:spacing w:val="-10"/>
          <w:w w:val="90"/>
        </w:rPr>
        <w:t> </w:t>
      </w:r>
      <w:r>
        <w:rPr>
          <w:w w:val="90"/>
        </w:rPr>
        <w:t>artigo</w:t>
      </w:r>
      <w:r>
        <w:rPr>
          <w:spacing w:val="-10"/>
          <w:w w:val="90"/>
        </w:rPr>
        <w:t> </w:t>
      </w:r>
      <w:r>
        <w:rPr>
          <w:w w:val="90"/>
        </w:rPr>
        <w:t>22,</w:t>
      </w:r>
      <w:r>
        <w:rPr>
          <w:spacing w:val="-10"/>
          <w:w w:val="90"/>
        </w:rPr>
        <w:t> </w:t>
      </w:r>
      <w:r>
        <w:rPr>
          <w:w w:val="90"/>
        </w:rPr>
        <w:t>II,</w:t>
      </w:r>
      <w:r>
        <w:rPr>
          <w:spacing w:val="-9"/>
          <w:w w:val="90"/>
        </w:rPr>
        <w:t> </w:t>
      </w:r>
      <w:r>
        <w:rPr>
          <w:w w:val="90"/>
        </w:rPr>
        <w:t>da</w:t>
      </w:r>
      <w:r>
        <w:rPr>
          <w:spacing w:val="-9"/>
          <w:w w:val="90"/>
        </w:rPr>
        <w:t> </w:t>
      </w:r>
      <w:r>
        <w:rPr>
          <w:w w:val="90"/>
        </w:rPr>
        <w:t>Lei</w:t>
      </w:r>
      <w:r>
        <w:rPr>
          <w:spacing w:val="-10"/>
          <w:w w:val="90"/>
        </w:rPr>
        <w:t> </w:t>
      </w:r>
      <w:r>
        <w:rPr>
          <w:w w:val="90"/>
        </w:rPr>
        <w:t>n. </w:t>
      </w:r>
      <w:r>
        <w:rPr>
          <w:w w:val="80"/>
        </w:rPr>
        <w:t>2423/1996; </w:t>
      </w:r>
      <w:r>
        <w:rPr>
          <w:rFonts w:ascii="Arial" w:hAnsi="Arial"/>
          <w:b/>
          <w:w w:val="80"/>
        </w:rPr>
        <w:t>10.2. Determinar </w:t>
      </w:r>
      <w:r>
        <w:rPr>
          <w:w w:val="80"/>
        </w:rPr>
        <w:t>ao responsável pela gestão do IMPREVI, na forma do art. 140, IV, da Resolução TCE/AM nº 04/2002, a adoção das providências dispostas nos ACHADOS 2, 4, 7, 8</w:t>
      </w:r>
      <w:r>
        <w:rPr/>
        <w:t> </w:t>
      </w:r>
      <w:r>
        <w:rPr>
          <w:w w:val="80"/>
        </w:rPr>
        <w:t>- Relatório Conclusivo nº 12/2024 - DICERP (pág.</w:t>
      </w:r>
      <w:r>
        <w:rPr/>
        <w:t> </w:t>
      </w:r>
      <w:r>
        <w:rPr>
          <w:w w:val="85"/>
        </w:rPr>
        <w:t>977</w:t>
      </w:r>
      <w:r>
        <w:rPr>
          <w:spacing w:val="-6"/>
          <w:w w:val="85"/>
        </w:rPr>
        <w:t> </w:t>
      </w:r>
      <w:r>
        <w:rPr>
          <w:w w:val="85"/>
        </w:rPr>
        <w:t>a</w:t>
      </w:r>
      <w:r>
        <w:rPr>
          <w:spacing w:val="-3"/>
          <w:w w:val="85"/>
        </w:rPr>
        <w:t> </w:t>
      </w:r>
      <w:r>
        <w:rPr>
          <w:w w:val="85"/>
        </w:rPr>
        <w:t>988);</w:t>
      </w:r>
      <w:r>
        <w:rPr>
          <w:spacing w:val="-4"/>
          <w:w w:val="85"/>
        </w:rPr>
        <w:t> </w:t>
      </w:r>
      <w:r>
        <w:rPr>
          <w:rFonts w:ascii="Arial" w:hAnsi="Arial"/>
          <w:b/>
          <w:w w:val="85"/>
        </w:rPr>
        <w:t>10.3.</w:t>
      </w:r>
      <w:r>
        <w:rPr>
          <w:rFonts w:ascii="Arial" w:hAnsi="Arial"/>
          <w:b/>
          <w:spacing w:val="-4"/>
          <w:w w:val="85"/>
        </w:rPr>
        <w:t> </w:t>
      </w:r>
      <w:r>
        <w:rPr>
          <w:rFonts w:ascii="Arial" w:hAnsi="Arial"/>
          <w:b/>
          <w:w w:val="85"/>
        </w:rPr>
        <w:t>Determinar</w:t>
      </w:r>
      <w:r>
        <w:rPr>
          <w:rFonts w:ascii="Arial" w:hAnsi="Arial"/>
          <w:b/>
          <w:spacing w:val="-3"/>
          <w:w w:val="85"/>
        </w:rPr>
        <w:t> </w:t>
      </w:r>
      <w:r>
        <w:rPr>
          <w:w w:val="85"/>
        </w:rPr>
        <w:t>ao</w:t>
      </w:r>
      <w:r>
        <w:rPr>
          <w:spacing w:val="-5"/>
          <w:w w:val="85"/>
        </w:rPr>
        <w:t> </w:t>
      </w:r>
      <w:r>
        <w:rPr>
          <w:w w:val="85"/>
        </w:rPr>
        <w:t>responsável</w:t>
      </w:r>
      <w:r>
        <w:rPr>
          <w:spacing w:val="-5"/>
          <w:w w:val="85"/>
        </w:rPr>
        <w:t> </w:t>
      </w:r>
      <w:r>
        <w:rPr>
          <w:w w:val="85"/>
        </w:rPr>
        <w:t>pela</w:t>
      </w:r>
      <w:r>
        <w:rPr>
          <w:spacing w:val="-3"/>
          <w:w w:val="85"/>
        </w:rPr>
        <w:t> </w:t>
      </w:r>
      <w:r>
        <w:rPr>
          <w:w w:val="85"/>
        </w:rPr>
        <w:t>gestão</w:t>
      </w:r>
      <w:r>
        <w:rPr>
          <w:spacing w:val="-5"/>
          <w:w w:val="85"/>
        </w:rPr>
        <w:t> </w:t>
      </w:r>
      <w:r>
        <w:rPr>
          <w:w w:val="85"/>
        </w:rPr>
        <w:t>do</w:t>
      </w:r>
      <w:r>
        <w:rPr>
          <w:spacing w:val="-5"/>
          <w:w w:val="85"/>
        </w:rPr>
        <w:t> </w:t>
      </w:r>
      <w:r>
        <w:rPr>
          <w:w w:val="85"/>
        </w:rPr>
        <w:t>IMPREVI,</w:t>
      </w:r>
      <w:r>
        <w:rPr>
          <w:spacing w:val="-4"/>
          <w:w w:val="85"/>
        </w:rPr>
        <w:t> </w:t>
      </w:r>
      <w:r>
        <w:rPr>
          <w:w w:val="85"/>
        </w:rPr>
        <w:t>para</w:t>
      </w:r>
      <w:r>
        <w:rPr>
          <w:spacing w:val="-4"/>
          <w:w w:val="85"/>
        </w:rPr>
        <w:t> </w:t>
      </w:r>
      <w:r>
        <w:rPr>
          <w:w w:val="85"/>
        </w:rPr>
        <w:t>que</w:t>
      </w:r>
      <w:r>
        <w:rPr>
          <w:spacing w:val="-3"/>
          <w:w w:val="85"/>
        </w:rPr>
        <w:t> </w:t>
      </w:r>
      <w:r>
        <w:rPr>
          <w:w w:val="85"/>
        </w:rPr>
        <w:t>adote</w:t>
      </w:r>
      <w:r>
        <w:rPr>
          <w:spacing w:val="-3"/>
          <w:w w:val="85"/>
        </w:rPr>
        <w:t> </w:t>
      </w:r>
      <w:r>
        <w:rPr>
          <w:w w:val="85"/>
        </w:rPr>
        <w:t>as</w:t>
      </w:r>
      <w:r>
        <w:rPr>
          <w:spacing w:val="-6"/>
          <w:w w:val="85"/>
        </w:rPr>
        <w:t> </w:t>
      </w:r>
      <w:r>
        <w:rPr>
          <w:w w:val="85"/>
        </w:rPr>
        <w:t>ações</w:t>
      </w:r>
      <w:r>
        <w:rPr>
          <w:spacing w:val="-4"/>
          <w:w w:val="85"/>
        </w:rPr>
        <w:t> </w:t>
      </w:r>
      <w:r>
        <w:rPr>
          <w:w w:val="85"/>
        </w:rPr>
        <w:t>necessárias</w:t>
      </w:r>
      <w:r>
        <w:rPr>
          <w:spacing w:val="-4"/>
          <w:w w:val="85"/>
        </w:rPr>
        <w:t> </w:t>
      </w:r>
      <w:r>
        <w:rPr>
          <w:w w:val="85"/>
        </w:rPr>
        <w:t>à</w:t>
      </w:r>
      <w:r>
        <w:rPr>
          <w:spacing w:val="-3"/>
          <w:w w:val="85"/>
        </w:rPr>
        <w:t> </w:t>
      </w:r>
      <w:r>
        <w:rPr>
          <w:w w:val="85"/>
        </w:rPr>
        <w:t>adesão </w:t>
      </w:r>
      <w:r>
        <w:rPr>
          <w:w w:val="80"/>
        </w:rPr>
        <w:t>desse RPPS ao Programa Pró-Gestão, instituído pela Portaria MPS nº 185/2015;</w:t>
      </w:r>
      <w:r>
        <w:rPr/>
        <w:t> </w:t>
      </w:r>
      <w:r>
        <w:rPr>
          <w:rFonts w:ascii="Arial" w:hAnsi="Arial"/>
          <w:b/>
          <w:w w:val="80"/>
        </w:rPr>
        <w:t>10.4. Dar ciência </w:t>
      </w:r>
      <w:r>
        <w:rPr>
          <w:w w:val="80"/>
        </w:rPr>
        <w:t>ao Jonatas Almeida de </w:t>
      </w:r>
      <w:r>
        <w:rPr>
          <w:w w:val="85"/>
        </w:rPr>
        <w:t>Oliveira,</w:t>
      </w:r>
      <w:r>
        <w:rPr>
          <w:w w:val="85"/>
        </w:rPr>
        <w:t> e</w:t>
      </w:r>
      <w:r>
        <w:rPr>
          <w:w w:val="85"/>
        </w:rPr>
        <w:t> demais</w:t>
      </w:r>
      <w:r>
        <w:rPr>
          <w:w w:val="85"/>
        </w:rPr>
        <w:t> interessados;</w:t>
      </w:r>
      <w:r>
        <w:rPr>
          <w:w w:val="85"/>
        </w:rPr>
        <w:t> </w:t>
      </w:r>
      <w:r>
        <w:rPr>
          <w:rFonts w:ascii="Arial" w:hAnsi="Arial"/>
          <w:b/>
          <w:w w:val="85"/>
        </w:rPr>
        <w:t>10.5.</w:t>
      </w:r>
      <w:r>
        <w:rPr>
          <w:rFonts w:ascii="Arial" w:hAnsi="Arial"/>
          <w:b/>
          <w:w w:val="85"/>
        </w:rPr>
        <w:t> Arquivar</w:t>
      </w:r>
      <w:r>
        <w:rPr>
          <w:rFonts w:ascii="Arial" w:hAnsi="Arial"/>
          <w:b/>
          <w:w w:val="85"/>
        </w:rPr>
        <w:t> </w:t>
      </w:r>
      <w:r>
        <w:rPr>
          <w:w w:val="85"/>
        </w:rPr>
        <w:t>o</w:t>
      </w:r>
      <w:r>
        <w:rPr>
          <w:w w:val="85"/>
        </w:rPr>
        <w:t> processo</w:t>
      </w:r>
      <w:r>
        <w:rPr>
          <w:w w:val="85"/>
        </w:rPr>
        <w:t> após</w:t>
      </w:r>
      <w:r>
        <w:rPr>
          <w:w w:val="85"/>
        </w:rPr>
        <w:t> cumprimento</w:t>
      </w:r>
      <w:r>
        <w:rPr>
          <w:w w:val="85"/>
        </w:rPr>
        <w:t> de</w:t>
      </w:r>
      <w:r>
        <w:rPr>
          <w:w w:val="85"/>
        </w:rPr>
        <w:t> decisão,</w:t>
      </w:r>
      <w:r>
        <w:rPr>
          <w:w w:val="85"/>
        </w:rPr>
        <w:t> conforme</w:t>
      </w:r>
      <w:r>
        <w:rPr>
          <w:w w:val="85"/>
        </w:rPr>
        <w:t> determinação regimentais. </w:t>
      </w:r>
      <w:r>
        <w:rPr>
          <w:rFonts w:ascii="Arial" w:hAnsi="Arial"/>
          <w:b/>
          <w:w w:val="85"/>
        </w:rPr>
        <w:t>Especificação do quórum: </w:t>
      </w:r>
      <w:r>
        <w:rPr>
          <w:w w:val="85"/>
        </w:rPr>
        <w:t>Conselheiros: Yara Amazônia Lins Rodrigues dos Santos (Presidente), Júlio Assis</w:t>
      </w:r>
      <w:r>
        <w:rPr>
          <w:spacing w:val="-7"/>
          <w:w w:val="85"/>
        </w:rPr>
        <w:t> </w:t>
      </w:r>
      <w:r>
        <w:rPr>
          <w:w w:val="85"/>
        </w:rPr>
        <w:t>Corrêa</w:t>
      </w:r>
      <w:r>
        <w:rPr>
          <w:spacing w:val="-7"/>
          <w:w w:val="85"/>
        </w:rPr>
        <w:t> </w:t>
      </w:r>
      <w:r>
        <w:rPr>
          <w:w w:val="85"/>
        </w:rPr>
        <w:t>Pinheiro,</w:t>
      </w:r>
      <w:r>
        <w:rPr>
          <w:spacing w:val="-6"/>
          <w:w w:val="85"/>
        </w:rPr>
        <w:t> </w:t>
      </w:r>
      <w:r>
        <w:rPr>
          <w:w w:val="85"/>
        </w:rPr>
        <w:t>Érico</w:t>
      </w:r>
      <w:r>
        <w:rPr>
          <w:spacing w:val="-7"/>
          <w:w w:val="85"/>
        </w:rPr>
        <w:t> </w:t>
      </w:r>
      <w:r>
        <w:rPr>
          <w:w w:val="85"/>
        </w:rPr>
        <w:t>Xavier</w:t>
      </w:r>
      <w:r>
        <w:rPr>
          <w:spacing w:val="-7"/>
          <w:w w:val="85"/>
        </w:rPr>
        <w:t> </w:t>
      </w:r>
      <w:r>
        <w:rPr>
          <w:w w:val="85"/>
        </w:rPr>
        <w:t>Desterro</w:t>
      </w:r>
      <w:r>
        <w:rPr>
          <w:spacing w:val="-6"/>
          <w:w w:val="85"/>
        </w:rPr>
        <w:t> </w:t>
      </w:r>
      <w:r>
        <w:rPr>
          <w:w w:val="85"/>
        </w:rPr>
        <w:t>e</w:t>
      </w:r>
      <w:r>
        <w:rPr>
          <w:spacing w:val="-7"/>
          <w:w w:val="85"/>
        </w:rPr>
        <w:t> </w:t>
      </w:r>
      <w:r>
        <w:rPr>
          <w:w w:val="85"/>
        </w:rPr>
        <w:t>Silva,</w:t>
      </w:r>
      <w:r>
        <w:rPr>
          <w:spacing w:val="-7"/>
          <w:w w:val="85"/>
        </w:rPr>
        <w:t> </w:t>
      </w:r>
      <w:r>
        <w:rPr>
          <w:w w:val="85"/>
        </w:rPr>
        <w:t>Mario</w:t>
      </w:r>
      <w:r>
        <w:rPr>
          <w:spacing w:val="-7"/>
          <w:w w:val="85"/>
        </w:rPr>
        <w:t> </w:t>
      </w:r>
      <w:r>
        <w:rPr>
          <w:w w:val="85"/>
        </w:rPr>
        <w:t>Manoel</w:t>
      </w:r>
      <w:r>
        <w:rPr>
          <w:spacing w:val="-6"/>
          <w:w w:val="85"/>
        </w:rPr>
        <w:t> </w:t>
      </w:r>
      <w:r>
        <w:rPr>
          <w:w w:val="85"/>
        </w:rPr>
        <w:t>Coelho</w:t>
      </w:r>
      <w:r>
        <w:rPr>
          <w:spacing w:val="-7"/>
          <w:w w:val="85"/>
        </w:rPr>
        <w:t> </w:t>
      </w:r>
      <w:r>
        <w:rPr>
          <w:w w:val="85"/>
        </w:rPr>
        <w:t>de</w:t>
      </w:r>
      <w:r>
        <w:rPr>
          <w:spacing w:val="-7"/>
          <w:w w:val="85"/>
        </w:rPr>
        <w:t> </w:t>
      </w:r>
      <w:r>
        <w:rPr>
          <w:w w:val="85"/>
        </w:rPr>
        <w:t>Mello,</w:t>
      </w:r>
      <w:r>
        <w:rPr>
          <w:spacing w:val="-6"/>
          <w:w w:val="85"/>
        </w:rPr>
        <w:t> </w:t>
      </w:r>
      <w:r>
        <w:rPr>
          <w:w w:val="85"/>
        </w:rPr>
        <w:t>Josué</w:t>
      </w:r>
      <w:r>
        <w:rPr>
          <w:spacing w:val="-7"/>
          <w:w w:val="85"/>
        </w:rPr>
        <w:t> </w:t>
      </w:r>
      <w:r>
        <w:rPr>
          <w:w w:val="85"/>
        </w:rPr>
        <w:t>Cláudio</w:t>
      </w:r>
      <w:r>
        <w:rPr>
          <w:spacing w:val="-7"/>
          <w:w w:val="85"/>
        </w:rPr>
        <w:t> </w:t>
      </w:r>
      <w:r>
        <w:rPr>
          <w:w w:val="85"/>
        </w:rPr>
        <w:t>de</w:t>
      </w:r>
      <w:r>
        <w:rPr>
          <w:spacing w:val="-6"/>
          <w:w w:val="85"/>
        </w:rPr>
        <w:t> </w:t>
      </w:r>
      <w:r>
        <w:rPr>
          <w:w w:val="85"/>
        </w:rPr>
        <w:t>Souza</w:t>
      </w:r>
      <w:r>
        <w:rPr>
          <w:spacing w:val="-7"/>
          <w:w w:val="85"/>
        </w:rPr>
        <w:t> </w:t>
      </w:r>
      <w:r>
        <w:rPr>
          <w:w w:val="85"/>
        </w:rPr>
        <w:t>Neto,</w:t>
      </w:r>
      <w:r>
        <w:rPr>
          <w:spacing w:val="-7"/>
          <w:w w:val="85"/>
        </w:rPr>
        <w:t> </w:t>
      </w:r>
      <w:r>
        <w:rPr>
          <w:w w:val="85"/>
        </w:rPr>
        <w:t>Luis </w:t>
      </w:r>
      <w:r>
        <w:rPr>
          <w:spacing w:val="-2"/>
          <w:w w:val="85"/>
        </w:rPr>
        <w:t>Fabian Pereira Barbosa e</w:t>
      </w:r>
      <w:r>
        <w:rPr>
          <w:spacing w:val="-3"/>
          <w:w w:val="85"/>
        </w:rPr>
        <w:t> </w:t>
      </w:r>
      <w:r>
        <w:rPr>
          <w:spacing w:val="-2"/>
          <w:w w:val="85"/>
        </w:rPr>
        <w:t>Mário José de Moraes Costa Filho (Convocado).</w:t>
      </w:r>
    </w:p>
    <w:p>
      <w:pPr>
        <w:pStyle w:val="BodyText"/>
        <w:spacing w:before="190"/>
        <w:ind w:right="135"/>
      </w:pPr>
      <w:r>
        <w:rPr>
          <w:rFonts w:ascii="Arial" w:hAnsi="Arial"/>
          <w:b/>
          <w:w w:val="80"/>
        </w:rPr>
        <w:t>PROCESSO Nº 16.843/2023 </w:t>
      </w:r>
      <w:r>
        <w:rPr>
          <w:w w:val="80"/>
        </w:rPr>
        <w:t>- Representação com pedido de medida cautelar interposta pela empresa Bradok Soluções Corporativas Ltda. em desfavor do Centro de Serviços Compartilhados (CSC) do Estado do Amazonas, para apuração de </w:t>
      </w:r>
      <w:r>
        <w:rPr>
          <w:w w:val="85"/>
        </w:rPr>
        <w:t>possíveis</w:t>
      </w:r>
      <w:r>
        <w:rPr>
          <w:w w:val="85"/>
        </w:rPr>
        <w:t> irregularidades</w:t>
      </w:r>
      <w:r>
        <w:rPr>
          <w:w w:val="85"/>
        </w:rPr>
        <w:t> no</w:t>
      </w:r>
      <w:r>
        <w:rPr>
          <w:w w:val="85"/>
        </w:rPr>
        <w:t> edital</w:t>
      </w:r>
      <w:r>
        <w:rPr>
          <w:w w:val="85"/>
        </w:rPr>
        <w:t> do</w:t>
      </w:r>
      <w:r>
        <w:rPr>
          <w:w w:val="85"/>
        </w:rPr>
        <w:t> Pregão</w:t>
      </w:r>
      <w:r>
        <w:rPr>
          <w:w w:val="85"/>
        </w:rPr>
        <w:t> Eletrônico</w:t>
      </w:r>
      <w:r>
        <w:rPr>
          <w:w w:val="85"/>
        </w:rPr>
        <w:t> para</w:t>
      </w:r>
      <w:r>
        <w:rPr>
          <w:w w:val="85"/>
        </w:rPr>
        <w:t> Registro</w:t>
      </w:r>
      <w:r>
        <w:rPr>
          <w:w w:val="85"/>
        </w:rPr>
        <w:t> de</w:t>
      </w:r>
      <w:r>
        <w:rPr>
          <w:w w:val="85"/>
        </w:rPr>
        <w:t> Preços</w:t>
      </w:r>
      <w:r>
        <w:rPr>
          <w:w w:val="85"/>
        </w:rPr>
        <w:t> n.º</w:t>
      </w:r>
      <w:r>
        <w:rPr>
          <w:w w:val="85"/>
        </w:rPr>
        <w:t> 544/2023-CSC.</w:t>
      </w:r>
      <w:r>
        <w:rPr>
          <w:w w:val="85"/>
        </w:rPr>
        <w:t> </w:t>
      </w:r>
      <w:r>
        <w:rPr>
          <w:rFonts w:ascii="Arial" w:hAnsi="Arial"/>
          <w:b/>
          <w:w w:val="85"/>
        </w:rPr>
        <w:t>ACÓRDÃO</w:t>
      </w:r>
      <w:r>
        <w:rPr>
          <w:rFonts w:ascii="Arial" w:hAnsi="Arial"/>
          <w:b/>
          <w:w w:val="85"/>
        </w:rPr>
        <w:t> Nº 1046/2024: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ACORDAM</w:t>
      </w:r>
      <w:r>
        <w:rPr>
          <w:w w:val="85"/>
        </w:rPr>
        <w:t> os</w:t>
      </w:r>
      <w:r>
        <w:rPr>
          <w:w w:val="85"/>
        </w:rPr>
        <w:t> Excelentíssimos</w:t>
      </w:r>
      <w:r>
        <w:rPr>
          <w:w w:val="85"/>
        </w:rPr>
        <w:t> Senhores Conselheiros</w:t>
      </w:r>
      <w:r>
        <w:rPr>
          <w:spacing w:val="-2"/>
          <w:w w:val="85"/>
        </w:rPr>
        <w:t> </w:t>
      </w:r>
      <w:r>
        <w:rPr>
          <w:w w:val="85"/>
        </w:rPr>
        <w:t>do</w:t>
      </w:r>
      <w:r>
        <w:rPr>
          <w:spacing w:val="-2"/>
          <w:w w:val="85"/>
        </w:rPr>
        <w:t> </w:t>
      </w:r>
      <w:r>
        <w:rPr>
          <w:w w:val="85"/>
        </w:rPr>
        <w:t>Tribunal</w:t>
      </w:r>
      <w:r>
        <w:rPr>
          <w:spacing w:val="-2"/>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2"/>
          <w:w w:val="85"/>
        </w:rPr>
        <w:t> </w:t>
      </w:r>
      <w:r>
        <w:rPr>
          <w:w w:val="85"/>
        </w:rPr>
        <w:t>em</w:t>
      </w:r>
      <w:r>
        <w:rPr>
          <w:spacing w:val="-2"/>
          <w:w w:val="85"/>
        </w:rPr>
        <w:t> </w:t>
      </w:r>
      <w:r>
        <w:rPr>
          <w:w w:val="85"/>
        </w:rPr>
        <w:t>Sessão</w:t>
      </w:r>
      <w:r>
        <w:rPr>
          <w:spacing w:val="-2"/>
          <w:w w:val="85"/>
        </w:rPr>
        <w:t> </w:t>
      </w:r>
      <w:r>
        <w:rPr>
          <w:w w:val="85"/>
        </w:rPr>
        <w:t>do</w:t>
      </w:r>
      <w:r>
        <w:rPr>
          <w:spacing w:val="-3"/>
        </w:rPr>
        <w:t>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3"/>
          <w:w w:val="85"/>
        </w:rPr>
        <w:t> </w:t>
      </w:r>
      <w:r>
        <w:rPr>
          <w:w w:val="85"/>
        </w:rPr>
        <w:t>exercício</w:t>
      </w:r>
      <w:r>
        <w:rPr>
          <w:spacing w:val="-3"/>
          <w:w w:val="85"/>
        </w:rPr>
        <w:t> </w:t>
      </w:r>
      <w:r>
        <w:rPr>
          <w:w w:val="85"/>
        </w:rPr>
        <w:t>da </w:t>
      </w:r>
      <w:r>
        <w:rPr>
          <w:w w:val="80"/>
        </w:rPr>
        <w:t>competência atribuída pelo art. 11, inciso IV, alínea “i”, da Resolução nº 04/2002-TCE/AM, </w:t>
      </w:r>
      <w:r>
        <w:rPr>
          <w:rFonts w:ascii="Arial" w:hAnsi="Arial"/>
          <w:b/>
          <w:w w:val="80"/>
        </w:rPr>
        <w:t>à unanimidade</w:t>
      </w:r>
      <w:r>
        <w:rPr>
          <w:w w:val="80"/>
        </w:rPr>
        <w:t>, nos termos do voto do Excelentíssimo Senhor Conselheiro-Relator, </w:t>
      </w:r>
      <w:r>
        <w:rPr>
          <w:rFonts w:ascii="Arial" w:hAnsi="Arial"/>
          <w:b/>
          <w:w w:val="80"/>
        </w:rPr>
        <w:t>em consonância </w:t>
      </w:r>
      <w:r>
        <w:rPr>
          <w:w w:val="80"/>
        </w:rPr>
        <w:t>com pronunciamento do Ministério Público junto a</w:t>
      </w:r>
      <w:r>
        <w:rPr>
          <w:spacing w:val="80"/>
        </w:rPr>
        <w:t> </w:t>
      </w:r>
      <w:r>
        <w:rPr>
          <w:w w:val="85"/>
        </w:rPr>
        <w:t>este Tribunal, no sentido de: </w:t>
      </w:r>
      <w:r>
        <w:rPr>
          <w:rFonts w:ascii="Arial" w:hAnsi="Arial"/>
          <w:b/>
          <w:w w:val="85"/>
        </w:rPr>
        <w:t>9.1. Conhecer </w:t>
      </w:r>
      <w:r>
        <w:rPr>
          <w:w w:val="85"/>
        </w:rPr>
        <w:t>a presente representação com Pedido de Medida Cautelar interposta pela </w:t>
      </w:r>
      <w:r>
        <w:rPr>
          <w:w w:val="80"/>
        </w:rPr>
        <w:t>empresa Bradok Soluções Corporativas Ltda., uma vez que atendidos os requisitos previstos no art. 288, da Resolução nº 04/2002 - RITCE/AM; </w:t>
      </w:r>
      <w:r>
        <w:rPr>
          <w:rFonts w:ascii="Arial" w:hAnsi="Arial"/>
          <w:b/>
          <w:w w:val="80"/>
        </w:rPr>
        <w:t>9.2. Julgar Improcedente </w:t>
      </w:r>
      <w:r>
        <w:rPr>
          <w:w w:val="80"/>
        </w:rPr>
        <w:t>a representação com Pedido de Medida Cautelar interposta pela empresa Bradok Soluções Corporativas Ltda., pelo fato de o Pregão Eletrônico nº 544/2023-CSC, veio a ser anulado sem ao menos</w:t>
      </w:r>
      <w:r>
        <w:rPr>
          <w:spacing w:val="80"/>
        </w:rPr>
        <w:t> </w:t>
      </w:r>
      <w:r>
        <w:rPr>
          <w:w w:val="80"/>
        </w:rPr>
        <w:t>ter</w:t>
      </w:r>
      <w:r>
        <w:rPr/>
        <w:t> </w:t>
      </w:r>
      <w:r>
        <w:rPr>
          <w:w w:val="80"/>
        </w:rPr>
        <w:t>ocorrido</w:t>
      </w:r>
      <w:r>
        <w:rPr/>
        <w:t> </w:t>
      </w:r>
      <w:r>
        <w:rPr>
          <w:w w:val="80"/>
        </w:rPr>
        <w:t>a</w:t>
      </w:r>
      <w:r>
        <w:rPr/>
        <w:t> </w:t>
      </w:r>
      <w:r>
        <w:rPr>
          <w:w w:val="80"/>
        </w:rPr>
        <w:t>sessão</w:t>
      </w:r>
      <w:r>
        <w:rPr/>
        <w:t> </w:t>
      </w:r>
      <w:r>
        <w:rPr>
          <w:w w:val="80"/>
        </w:rPr>
        <w:t>de</w:t>
      </w:r>
      <w:r>
        <w:rPr/>
        <w:t> </w:t>
      </w:r>
      <w:r>
        <w:rPr>
          <w:w w:val="80"/>
        </w:rPr>
        <w:t>abertura,</w:t>
      </w:r>
      <w:r>
        <w:rPr/>
        <w:t> </w:t>
      </w:r>
      <w:r>
        <w:rPr>
          <w:w w:val="80"/>
        </w:rPr>
        <w:t>de</w:t>
      </w:r>
      <w:r>
        <w:rPr/>
        <w:t> </w:t>
      </w:r>
      <w:r>
        <w:rPr>
          <w:w w:val="80"/>
        </w:rPr>
        <w:t>modo</w:t>
      </w:r>
      <w:r>
        <w:rPr/>
        <w:t> </w:t>
      </w:r>
      <w:r>
        <w:rPr>
          <w:w w:val="80"/>
        </w:rPr>
        <w:t>que</w:t>
      </w:r>
      <w:r>
        <w:rPr/>
        <w:t> </w:t>
      </w:r>
      <w:r>
        <w:rPr>
          <w:w w:val="80"/>
        </w:rPr>
        <w:t>as</w:t>
      </w:r>
      <w:r>
        <w:rPr/>
        <w:t> </w:t>
      </w:r>
      <w:r>
        <w:rPr>
          <w:w w:val="80"/>
        </w:rPr>
        <w:t>irregularidades</w:t>
      </w:r>
      <w:r>
        <w:rPr/>
        <w:t> </w:t>
      </w:r>
      <w:r>
        <w:rPr>
          <w:w w:val="80"/>
        </w:rPr>
        <w:t>suscitadas</w:t>
      </w:r>
      <w:r>
        <w:rPr/>
        <w:t> </w:t>
      </w:r>
      <w:r>
        <w:rPr>
          <w:w w:val="80"/>
        </w:rPr>
        <w:t>na</w:t>
      </w:r>
      <w:r>
        <w:rPr/>
        <w:t> </w:t>
      </w:r>
      <w:r>
        <w:rPr>
          <w:w w:val="80"/>
        </w:rPr>
        <w:t>presente</w:t>
      </w:r>
      <w:r>
        <w:rPr>
          <w:spacing w:val="25"/>
        </w:rPr>
        <w:t> </w:t>
      </w:r>
      <w:r>
        <w:rPr>
          <w:w w:val="80"/>
        </w:rPr>
        <w:t>Representação,</w:t>
      </w:r>
      <w:r>
        <w:rPr/>
        <w:t> </w:t>
      </w:r>
      <w:r>
        <w:rPr>
          <w:w w:val="80"/>
        </w:rPr>
        <w:t>não</w:t>
      </w:r>
      <w:r>
        <w:rPr/>
        <w:t> </w:t>
      </w:r>
      <w:r>
        <w:rPr>
          <w:w w:val="80"/>
        </w:rPr>
        <w:t>chegaram</w:t>
      </w:r>
      <w:r>
        <w:rPr>
          <w:spacing w:val="80"/>
        </w:rPr>
        <w:t> </w:t>
      </w:r>
      <w:r>
        <w:rPr>
          <w:w w:val="85"/>
        </w:rPr>
        <w:t>a</w:t>
      </w:r>
      <w:r>
        <w:rPr>
          <w:spacing w:val="-7"/>
          <w:w w:val="85"/>
        </w:rPr>
        <w:t> </w:t>
      </w:r>
      <w:r>
        <w:rPr>
          <w:w w:val="85"/>
        </w:rPr>
        <w:t>se</w:t>
      </w:r>
      <w:r>
        <w:rPr>
          <w:spacing w:val="-7"/>
          <w:w w:val="85"/>
        </w:rPr>
        <w:t> </w:t>
      </w:r>
      <w:r>
        <w:rPr>
          <w:w w:val="85"/>
        </w:rPr>
        <w:t>aperfeiçoar,</w:t>
      </w:r>
      <w:r>
        <w:rPr>
          <w:spacing w:val="-6"/>
          <w:w w:val="85"/>
        </w:rPr>
        <w:t> </w:t>
      </w:r>
      <w:r>
        <w:rPr>
          <w:w w:val="85"/>
        </w:rPr>
        <w:t>não</w:t>
      </w:r>
      <w:r>
        <w:rPr>
          <w:spacing w:val="-7"/>
          <w:w w:val="85"/>
        </w:rPr>
        <w:t> </w:t>
      </w:r>
      <w:r>
        <w:rPr>
          <w:w w:val="85"/>
        </w:rPr>
        <w:t>ensejando</w:t>
      </w:r>
      <w:r>
        <w:rPr>
          <w:spacing w:val="-7"/>
          <w:w w:val="85"/>
        </w:rPr>
        <w:t> </w:t>
      </w:r>
      <w:r>
        <w:rPr>
          <w:w w:val="85"/>
        </w:rPr>
        <w:t>dano;</w:t>
      </w:r>
      <w:r>
        <w:rPr>
          <w:spacing w:val="-6"/>
          <w:w w:val="85"/>
        </w:rPr>
        <w:t> </w:t>
      </w:r>
      <w:r>
        <w:rPr>
          <w:rFonts w:ascii="Arial" w:hAnsi="Arial"/>
          <w:b/>
          <w:w w:val="85"/>
        </w:rPr>
        <w:t>9.3.</w:t>
      </w:r>
      <w:r>
        <w:rPr>
          <w:rFonts w:ascii="Arial" w:hAnsi="Arial"/>
          <w:b/>
          <w:spacing w:val="-6"/>
          <w:w w:val="85"/>
        </w:rPr>
        <w:t> </w:t>
      </w:r>
      <w:r>
        <w:rPr>
          <w:rFonts w:ascii="Arial" w:hAnsi="Arial"/>
          <w:b/>
          <w:w w:val="85"/>
        </w:rPr>
        <w:t>Dar</w:t>
      </w:r>
      <w:r>
        <w:rPr>
          <w:rFonts w:ascii="Arial" w:hAnsi="Arial"/>
          <w:b/>
          <w:spacing w:val="-6"/>
          <w:w w:val="85"/>
        </w:rPr>
        <w:t> </w:t>
      </w:r>
      <w:r>
        <w:rPr>
          <w:rFonts w:ascii="Arial" w:hAnsi="Arial"/>
          <w:b/>
          <w:w w:val="85"/>
        </w:rPr>
        <w:t>ciência</w:t>
      </w:r>
      <w:r>
        <w:rPr>
          <w:rFonts w:ascii="Arial" w:hAnsi="Arial"/>
          <w:b/>
          <w:spacing w:val="-6"/>
          <w:w w:val="85"/>
        </w:rPr>
        <w:t> </w:t>
      </w:r>
      <w:r>
        <w:rPr>
          <w:w w:val="85"/>
        </w:rPr>
        <w:t>desta</w:t>
      </w:r>
      <w:r>
        <w:rPr>
          <w:spacing w:val="-7"/>
          <w:w w:val="85"/>
        </w:rPr>
        <w:t> </w:t>
      </w:r>
      <w:r>
        <w:rPr>
          <w:w w:val="85"/>
        </w:rPr>
        <w:t>decisão</w:t>
      </w:r>
      <w:r>
        <w:rPr>
          <w:spacing w:val="-7"/>
          <w:w w:val="85"/>
        </w:rPr>
        <w:t> </w:t>
      </w:r>
      <w:r>
        <w:rPr>
          <w:w w:val="85"/>
        </w:rPr>
        <w:t>à</w:t>
      </w:r>
      <w:r>
        <w:rPr>
          <w:spacing w:val="-6"/>
          <w:w w:val="85"/>
        </w:rPr>
        <w:t> </w:t>
      </w:r>
      <w:r>
        <w:rPr>
          <w:w w:val="85"/>
        </w:rPr>
        <w:t>empresa</w:t>
      </w:r>
      <w:r>
        <w:rPr>
          <w:spacing w:val="-7"/>
          <w:w w:val="85"/>
        </w:rPr>
        <w:t> </w:t>
      </w:r>
      <w:r>
        <w:rPr>
          <w:w w:val="85"/>
        </w:rPr>
        <w:t>Bradok</w:t>
      </w:r>
      <w:r>
        <w:rPr>
          <w:spacing w:val="-7"/>
          <w:w w:val="85"/>
        </w:rPr>
        <w:t> </w:t>
      </w:r>
      <w:r>
        <w:rPr>
          <w:w w:val="85"/>
        </w:rPr>
        <w:t>Soluções</w:t>
      </w:r>
      <w:r>
        <w:rPr>
          <w:spacing w:val="-6"/>
          <w:w w:val="85"/>
        </w:rPr>
        <w:t> </w:t>
      </w:r>
      <w:r>
        <w:rPr>
          <w:w w:val="85"/>
        </w:rPr>
        <w:t>Corporativas</w:t>
      </w:r>
      <w:r>
        <w:rPr>
          <w:spacing w:val="-7"/>
          <w:w w:val="85"/>
        </w:rPr>
        <w:t> </w:t>
      </w:r>
      <w:r>
        <w:rPr>
          <w:w w:val="85"/>
        </w:rPr>
        <w:t>Ltda.</w:t>
      </w:r>
      <w:r>
        <w:rPr>
          <w:spacing w:val="-7"/>
          <w:w w:val="85"/>
        </w:rPr>
        <w:t> </w:t>
      </w:r>
      <w:r>
        <w:rPr>
          <w:w w:val="85"/>
        </w:rPr>
        <w:t>e </w:t>
      </w:r>
      <w:r>
        <w:rPr>
          <w:w w:val="80"/>
        </w:rPr>
        <w:t>aos demais interessados no processo;</w:t>
      </w:r>
      <w:r>
        <w:rPr/>
        <w:t> </w:t>
      </w:r>
      <w:r>
        <w:rPr>
          <w:rFonts w:ascii="Arial" w:hAnsi="Arial"/>
          <w:b/>
          <w:w w:val="80"/>
        </w:rPr>
        <w:t>9.4. Arquivar </w:t>
      </w:r>
      <w:r>
        <w:rPr>
          <w:w w:val="80"/>
        </w:rPr>
        <w:t>o processo, após o cumprimento integral dos itens acima, nas</w:t>
      </w:r>
      <w:r>
        <w:rPr/>
        <w:t> </w:t>
      </w:r>
      <w:r>
        <w:rPr>
          <w:w w:val="80"/>
        </w:rPr>
        <w:t>formas dispostas no Regimento Interno desta Corte de Contas.</w:t>
      </w:r>
      <w:r>
        <w:rPr/>
        <w:t> </w:t>
      </w:r>
      <w:r>
        <w:rPr>
          <w:rFonts w:ascii="Arial" w:hAnsi="Arial"/>
          <w:b/>
          <w:w w:val="80"/>
        </w:rPr>
        <w:t>Especificação do quórum: Conselheiros</w:t>
      </w:r>
      <w:r>
        <w:rPr>
          <w:w w:val="80"/>
        </w:rPr>
        <w:t>: Yara Amazônia Lins </w:t>
      </w:r>
      <w:r>
        <w:rPr>
          <w:w w:val="85"/>
        </w:rPr>
        <w:t>Rodrigues</w:t>
      </w:r>
      <w:r>
        <w:rPr>
          <w:spacing w:val="-4"/>
          <w:w w:val="85"/>
        </w:rPr>
        <w:t> </w:t>
      </w:r>
      <w:r>
        <w:rPr>
          <w:w w:val="85"/>
        </w:rPr>
        <w:t>dos</w:t>
      </w:r>
      <w:r>
        <w:rPr>
          <w:spacing w:val="-4"/>
          <w:w w:val="85"/>
        </w:rPr>
        <w:t> </w:t>
      </w:r>
      <w:r>
        <w:rPr>
          <w:w w:val="85"/>
        </w:rPr>
        <w:t>Santos</w:t>
      </w:r>
      <w:r>
        <w:rPr>
          <w:spacing w:val="-4"/>
          <w:w w:val="85"/>
        </w:rPr>
        <w:t> </w:t>
      </w:r>
      <w:r>
        <w:rPr>
          <w:w w:val="85"/>
        </w:rPr>
        <w:t>(Presidente),</w:t>
      </w:r>
      <w:r>
        <w:rPr>
          <w:spacing w:val="-4"/>
          <w:w w:val="85"/>
        </w:rPr>
        <w:t> </w:t>
      </w:r>
      <w:r>
        <w:rPr>
          <w:w w:val="85"/>
        </w:rPr>
        <w:t>Júlio</w:t>
      </w:r>
      <w:r>
        <w:rPr>
          <w:spacing w:val="-3"/>
          <w:w w:val="85"/>
        </w:rPr>
        <w:t> </w:t>
      </w:r>
      <w:r>
        <w:rPr>
          <w:w w:val="85"/>
        </w:rPr>
        <w:t>Assis</w:t>
      </w:r>
      <w:r>
        <w:rPr>
          <w:spacing w:val="-4"/>
          <w:w w:val="85"/>
        </w:rPr>
        <w:t> </w:t>
      </w:r>
      <w:r>
        <w:rPr>
          <w:w w:val="85"/>
        </w:rPr>
        <w:t>Corrêa</w:t>
      </w:r>
      <w:r>
        <w:rPr>
          <w:spacing w:val="-3"/>
          <w:w w:val="85"/>
        </w:rPr>
        <w:t> </w:t>
      </w:r>
      <w:r>
        <w:rPr>
          <w:w w:val="85"/>
        </w:rPr>
        <w:t>Pinheiro,</w:t>
      </w:r>
      <w:r>
        <w:rPr>
          <w:spacing w:val="-3"/>
          <w:w w:val="85"/>
        </w:rPr>
        <w:t> </w:t>
      </w:r>
      <w:r>
        <w:rPr>
          <w:w w:val="85"/>
        </w:rPr>
        <w:t>Érico</w:t>
      </w:r>
      <w:r>
        <w:rPr>
          <w:spacing w:val="-3"/>
          <w:w w:val="85"/>
        </w:rPr>
        <w:t> </w:t>
      </w:r>
      <w:r>
        <w:rPr>
          <w:w w:val="85"/>
        </w:rPr>
        <w:t>Xavier</w:t>
      </w:r>
      <w:r>
        <w:rPr>
          <w:spacing w:val="-4"/>
          <w:w w:val="85"/>
        </w:rPr>
        <w:t> </w:t>
      </w:r>
      <w:r>
        <w:rPr>
          <w:w w:val="85"/>
        </w:rPr>
        <w:t>Desterro</w:t>
      </w:r>
      <w:r>
        <w:rPr>
          <w:spacing w:val="-3"/>
          <w:w w:val="85"/>
        </w:rPr>
        <w:t> </w:t>
      </w:r>
      <w:r>
        <w:rPr>
          <w:w w:val="85"/>
        </w:rPr>
        <w:t>e</w:t>
      </w:r>
      <w:r>
        <w:rPr>
          <w:spacing w:val="-3"/>
          <w:w w:val="85"/>
        </w:rPr>
        <w:t> </w:t>
      </w:r>
      <w:r>
        <w:rPr>
          <w:w w:val="85"/>
        </w:rPr>
        <w:t>Silva,</w:t>
      </w:r>
      <w:r>
        <w:rPr>
          <w:spacing w:val="-3"/>
          <w:w w:val="85"/>
        </w:rPr>
        <w:t> </w:t>
      </w:r>
      <w:r>
        <w:rPr>
          <w:w w:val="85"/>
        </w:rPr>
        <w:t>Mario</w:t>
      </w:r>
      <w:r>
        <w:rPr>
          <w:spacing w:val="-3"/>
          <w:w w:val="85"/>
        </w:rPr>
        <w:t> </w:t>
      </w:r>
      <w:r>
        <w:rPr>
          <w:w w:val="85"/>
        </w:rPr>
        <w:t>Manoel</w:t>
      </w:r>
      <w:r>
        <w:rPr>
          <w:spacing w:val="-4"/>
          <w:w w:val="85"/>
        </w:rPr>
        <w:t> </w:t>
      </w:r>
      <w:r>
        <w:rPr>
          <w:w w:val="85"/>
        </w:rPr>
        <w:t>Coelho</w:t>
      </w:r>
      <w:r>
        <w:rPr>
          <w:spacing w:val="-6"/>
          <w:w w:val="85"/>
        </w:rPr>
        <w:t> </w:t>
      </w:r>
      <w:r>
        <w:rPr>
          <w:w w:val="85"/>
        </w:rPr>
        <w:t>de </w:t>
      </w:r>
      <w:r>
        <w:rPr>
          <w:w w:val="80"/>
        </w:rPr>
        <w:t>Mello, Josué Cláudio de Souza Neto, Luis Fabian Pereira Barbosa e Mário José de Moraes Costa Filho (Convocado).</w:t>
      </w:r>
    </w:p>
    <w:p>
      <w:pPr>
        <w:pStyle w:val="BodyText"/>
        <w:spacing w:before="191"/>
        <w:ind w:right="134"/>
      </w:pPr>
      <w:r>
        <w:rPr>
          <w:rFonts w:ascii="Arial" w:hAnsi="Arial"/>
          <w:b/>
          <w:w w:val="85"/>
        </w:rPr>
        <w:t>PROCESSO</w:t>
      </w:r>
      <w:r>
        <w:rPr>
          <w:rFonts w:ascii="Arial" w:hAnsi="Arial"/>
          <w:b/>
          <w:spacing w:val="-3"/>
          <w:w w:val="85"/>
        </w:rPr>
        <w:t> </w:t>
      </w:r>
      <w:r>
        <w:rPr>
          <w:rFonts w:ascii="Arial" w:hAnsi="Arial"/>
          <w:b/>
          <w:w w:val="85"/>
        </w:rPr>
        <w:t>Nº</w:t>
      </w:r>
      <w:r>
        <w:rPr>
          <w:rFonts w:ascii="Arial" w:hAnsi="Arial"/>
          <w:b/>
          <w:spacing w:val="-5"/>
          <w:w w:val="85"/>
        </w:rPr>
        <w:t> </w:t>
      </w:r>
      <w:r>
        <w:rPr>
          <w:rFonts w:ascii="Arial" w:hAnsi="Arial"/>
          <w:b/>
          <w:w w:val="85"/>
        </w:rPr>
        <w:t>10.162/2024</w:t>
      </w:r>
      <w:r>
        <w:rPr>
          <w:rFonts w:ascii="Arial" w:hAnsi="Arial"/>
          <w:b/>
          <w:spacing w:val="-1"/>
          <w:w w:val="85"/>
        </w:rPr>
        <w:t> </w:t>
      </w:r>
      <w:r>
        <w:rPr>
          <w:w w:val="85"/>
        </w:rPr>
        <w:t>-</w:t>
      </w:r>
      <w:r>
        <w:rPr>
          <w:spacing w:val="-3"/>
          <w:w w:val="85"/>
        </w:rPr>
        <w:t> </w:t>
      </w:r>
      <w:r>
        <w:rPr>
          <w:w w:val="85"/>
        </w:rPr>
        <w:t>Representação</w:t>
      </w:r>
      <w:r>
        <w:rPr>
          <w:spacing w:val="-3"/>
          <w:w w:val="85"/>
        </w:rPr>
        <w:t> </w:t>
      </w:r>
      <w:r>
        <w:rPr>
          <w:w w:val="85"/>
        </w:rPr>
        <w:t>interposta</w:t>
      </w:r>
      <w:r>
        <w:rPr>
          <w:spacing w:val="-4"/>
          <w:w w:val="85"/>
        </w:rPr>
        <w:t> </w:t>
      </w:r>
      <w:r>
        <w:rPr>
          <w:w w:val="85"/>
        </w:rPr>
        <w:t>pela</w:t>
      </w:r>
      <w:r>
        <w:rPr>
          <w:spacing w:val="-5"/>
          <w:w w:val="85"/>
        </w:rPr>
        <w:t> </w:t>
      </w:r>
      <w:r>
        <w:rPr>
          <w:w w:val="85"/>
        </w:rPr>
        <w:t>Secretaria</w:t>
      </w:r>
      <w:r>
        <w:rPr>
          <w:spacing w:val="-3"/>
          <w:w w:val="85"/>
        </w:rPr>
        <w:t> </w:t>
      </w:r>
      <w:r>
        <w:rPr>
          <w:w w:val="85"/>
        </w:rPr>
        <w:t>Geral</w:t>
      </w:r>
      <w:r>
        <w:rPr>
          <w:spacing w:val="-5"/>
          <w:w w:val="85"/>
        </w:rPr>
        <w:t> </w:t>
      </w:r>
      <w:r>
        <w:rPr>
          <w:w w:val="85"/>
        </w:rPr>
        <w:t>do</w:t>
      </w:r>
      <w:r>
        <w:rPr>
          <w:spacing w:val="-3"/>
          <w:w w:val="85"/>
        </w:rPr>
        <w:t> </w:t>
      </w:r>
      <w:r>
        <w:rPr>
          <w:w w:val="85"/>
        </w:rPr>
        <w:t>Controle</w:t>
      </w:r>
      <w:r>
        <w:rPr>
          <w:spacing w:val="-4"/>
          <w:w w:val="85"/>
        </w:rPr>
        <w:t> </w:t>
      </w:r>
      <w:r>
        <w:rPr>
          <w:w w:val="85"/>
        </w:rPr>
        <w:t>Externo</w:t>
      </w:r>
      <w:r>
        <w:rPr>
          <w:spacing w:val="-3"/>
          <w:w w:val="85"/>
        </w:rPr>
        <w:t> </w:t>
      </w:r>
      <w:r>
        <w:rPr>
          <w:w w:val="85"/>
        </w:rPr>
        <w:t>(SECEX-TCE/AM), </w:t>
      </w:r>
      <w:r>
        <w:rPr>
          <w:w w:val="80"/>
        </w:rPr>
        <w:t>decorrente da Manifestação N° 502/2023-Ouvidoria, em desfavor da Prefeitura Municipal de Tonantins, para apuração de possível ausência de informações sobre pagamentos no Portal de Transparência do município. </w:t>
      </w:r>
      <w:r>
        <w:rPr>
          <w:rFonts w:ascii="Arial" w:hAnsi="Arial"/>
          <w:b/>
          <w:w w:val="80"/>
        </w:rPr>
        <w:t>ACÓRDÃO Nº 1047/2024: </w:t>
      </w:r>
      <w:r>
        <w:rPr>
          <w:w w:val="80"/>
        </w:rPr>
        <w:t>Vistos, relatados e discutidos estes autos acima identificados,</w:t>
      </w:r>
      <w:r>
        <w:rPr/>
        <w:t> </w:t>
      </w:r>
      <w:r>
        <w:rPr>
          <w:rFonts w:ascii="Arial" w:hAnsi="Arial"/>
          <w:b/>
          <w:w w:val="80"/>
        </w:rPr>
        <w:t>ACORDAM </w:t>
      </w:r>
      <w:r>
        <w:rPr>
          <w:w w:val="80"/>
        </w:rPr>
        <w:t>os Excelentíssimos Senhores Conselheiros do </w:t>
      </w:r>
      <w:r>
        <w:rPr>
          <w:w w:val="85"/>
        </w:rPr>
        <w:t>Tribunal</w:t>
      </w:r>
      <w:r>
        <w:rPr/>
        <w:t> </w:t>
      </w:r>
      <w:r>
        <w:rPr>
          <w:w w:val="85"/>
        </w:rPr>
        <w:t>de</w:t>
      </w:r>
      <w:r>
        <w:rPr/>
        <w:t> </w:t>
      </w:r>
      <w:r>
        <w:rPr>
          <w:w w:val="85"/>
        </w:rPr>
        <w:t>Contas</w:t>
      </w:r>
      <w:r>
        <w:rPr/>
        <w:t> </w:t>
      </w:r>
      <w:r>
        <w:rPr>
          <w:w w:val="85"/>
        </w:rPr>
        <w:t>do</w:t>
      </w:r>
      <w:r>
        <w:rPr/>
        <w:t> </w:t>
      </w:r>
      <w:r>
        <w:rPr>
          <w:w w:val="85"/>
        </w:rPr>
        <w:t>Estado</w:t>
      </w:r>
      <w:r>
        <w:rPr/>
        <w:t> </w:t>
      </w:r>
      <w:r>
        <w:rPr>
          <w:w w:val="85"/>
        </w:rPr>
        <w:t>do</w:t>
      </w:r>
      <w:r>
        <w:rPr/>
        <w:t> </w:t>
      </w:r>
      <w:r>
        <w:rPr>
          <w:w w:val="85"/>
        </w:rPr>
        <w:t>Amazonas,</w:t>
      </w:r>
      <w:r>
        <w:rPr/>
        <w:t> </w:t>
      </w:r>
      <w:r>
        <w:rPr>
          <w:w w:val="85"/>
        </w:rPr>
        <w:t>reunidos</w:t>
      </w:r>
      <w:r>
        <w:rPr/>
        <w:t> </w:t>
      </w:r>
      <w:r>
        <w:rPr>
          <w:w w:val="85"/>
        </w:rPr>
        <w:t>em</w:t>
      </w:r>
      <w:r>
        <w:rPr/>
        <w:t> </w:t>
      </w:r>
      <w:r>
        <w:rPr>
          <w:w w:val="85"/>
        </w:rPr>
        <w:t>Sessão</w:t>
      </w:r>
      <w:r>
        <w:rPr/>
        <w:t> </w:t>
      </w:r>
      <w:r>
        <w:rPr>
          <w:w w:val="85"/>
        </w:rPr>
        <w:t>do</w:t>
      </w:r>
      <w:r>
        <w:rPr>
          <w:spacing w:val="16"/>
        </w:rPr>
        <w:t> </w:t>
      </w:r>
      <w:r>
        <w:rPr>
          <w:rFonts w:ascii="Arial" w:hAnsi="Arial"/>
          <w:b/>
          <w:w w:val="85"/>
        </w:rPr>
        <w:t>Tribunal</w:t>
      </w:r>
      <w:r>
        <w:rPr>
          <w:rFonts w:ascii="Arial" w:hAnsi="Arial"/>
          <w:b/>
        </w:rPr>
        <w:t> </w:t>
      </w:r>
      <w:r>
        <w:rPr>
          <w:rFonts w:ascii="Arial" w:hAnsi="Arial"/>
          <w:b/>
          <w:w w:val="85"/>
        </w:rPr>
        <w:t>Pleno</w:t>
      </w:r>
      <w:r>
        <w:rPr>
          <w:w w:val="85"/>
        </w:rPr>
        <w:t>,</w:t>
      </w:r>
      <w:r>
        <w:rPr/>
        <w:t> </w:t>
      </w:r>
      <w:r>
        <w:rPr>
          <w:w w:val="85"/>
        </w:rPr>
        <w:t>no</w:t>
      </w:r>
      <w:r>
        <w:rPr/>
        <w:t> </w:t>
      </w:r>
      <w:r>
        <w:rPr>
          <w:w w:val="85"/>
        </w:rPr>
        <w:t>exercício</w:t>
      </w:r>
      <w:r>
        <w:rPr/>
        <w:t> </w:t>
      </w:r>
      <w:r>
        <w:rPr>
          <w:w w:val="85"/>
        </w:rPr>
        <w:t>da</w:t>
      </w:r>
      <w:r>
        <w:rPr/>
        <w:t> </w:t>
      </w:r>
      <w:r>
        <w:rPr>
          <w:w w:val="85"/>
        </w:rPr>
        <w:t>competência</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5"/>
        </w:rPr>
        <w:t>atribuída pelo art. 11, inciso IV, alínea “i”, da Resolução nº 04/2002-TCE/AM, </w:t>
      </w:r>
      <w:r>
        <w:rPr>
          <w:rFonts w:ascii="Arial" w:hAnsi="Arial"/>
          <w:b/>
          <w:w w:val="85"/>
        </w:rPr>
        <w:t>à unanimidade</w:t>
      </w:r>
      <w:r>
        <w:rPr>
          <w:w w:val="85"/>
        </w:rPr>
        <w:t>, nos termos do voto do Excelentíssimo</w:t>
      </w:r>
      <w:r>
        <w:rPr>
          <w:w w:val="85"/>
        </w:rPr>
        <w:t> Senhor</w:t>
      </w:r>
      <w:r>
        <w:rPr>
          <w:w w:val="85"/>
        </w:rPr>
        <w:t> Conselheiro-Relator,</w:t>
      </w:r>
      <w:r>
        <w:rPr>
          <w:w w:val="85"/>
        </w:rPr>
        <w:t> em</w:t>
      </w:r>
      <w:r>
        <w:rPr>
          <w:w w:val="85"/>
        </w:rPr>
        <w:t> consonância</w:t>
      </w:r>
      <w:r>
        <w:rPr>
          <w:w w:val="85"/>
        </w:rPr>
        <w:t> com pronunciamento</w:t>
      </w:r>
      <w:r>
        <w:rPr>
          <w:w w:val="85"/>
        </w:rPr>
        <w:t> do</w:t>
      </w:r>
      <w:r>
        <w:rPr>
          <w:w w:val="85"/>
        </w:rPr>
        <w:t> Ministério</w:t>
      </w:r>
      <w:r>
        <w:rPr>
          <w:w w:val="85"/>
        </w:rPr>
        <w:t> Público</w:t>
      </w:r>
      <w:r>
        <w:rPr>
          <w:w w:val="85"/>
        </w:rPr>
        <w:t> junto</w:t>
      </w:r>
      <w:r>
        <w:rPr>
          <w:w w:val="85"/>
        </w:rPr>
        <w:t> a</w:t>
      </w:r>
      <w:r>
        <w:rPr>
          <w:w w:val="85"/>
        </w:rPr>
        <w:t> este </w:t>
      </w:r>
      <w:r>
        <w:rPr>
          <w:w w:val="80"/>
        </w:rPr>
        <w:t>Tribunal, no sentido de: </w:t>
      </w:r>
      <w:r>
        <w:rPr>
          <w:rFonts w:ascii="Arial" w:hAnsi="Arial"/>
          <w:b/>
          <w:w w:val="80"/>
        </w:rPr>
        <w:t>9.1. Conhecer </w:t>
      </w:r>
      <w:r>
        <w:rPr>
          <w:w w:val="80"/>
        </w:rPr>
        <w:t>representação oriunda da Manifestação n° 502/2023</w:t>
      </w:r>
      <w:r>
        <w:rPr/>
        <w:t> </w:t>
      </w:r>
      <w:r>
        <w:rPr>
          <w:w w:val="80"/>
        </w:rPr>
        <w:t>- OUVIDORIA, interposta pela SECEX</w:t>
      </w:r>
      <w:r>
        <w:rPr/>
        <w:t> </w:t>
      </w:r>
      <w:r>
        <w:rPr>
          <w:w w:val="80"/>
        </w:rPr>
        <w:t>em</w:t>
      </w:r>
      <w:r>
        <w:rPr/>
        <w:t> </w:t>
      </w:r>
      <w:r>
        <w:rPr>
          <w:w w:val="80"/>
        </w:rPr>
        <w:t>desfavor</w:t>
      </w:r>
      <w:r>
        <w:rPr/>
        <w:t> </w:t>
      </w:r>
      <w:r>
        <w:rPr>
          <w:w w:val="80"/>
        </w:rPr>
        <w:t>da</w:t>
      </w:r>
      <w:r>
        <w:rPr/>
        <w:t> </w:t>
      </w:r>
      <w:r>
        <w:rPr>
          <w:w w:val="80"/>
        </w:rPr>
        <w:t>Prefeitura</w:t>
      </w:r>
      <w:r>
        <w:rPr/>
        <w:t> </w:t>
      </w:r>
      <w:r>
        <w:rPr>
          <w:w w:val="80"/>
        </w:rPr>
        <w:t>Municipal</w:t>
      </w:r>
      <w:r>
        <w:rPr/>
        <w:t> </w:t>
      </w:r>
      <w:r>
        <w:rPr>
          <w:w w:val="80"/>
        </w:rPr>
        <w:t>de</w:t>
      </w:r>
      <w:r>
        <w:rPr/>
        <w:t> </w:t>
      </w:r>
      <w:r>
        <w:rPr>
          <w:w w:val="80"/>
        </w:rPr>
        <w:t>Tonantins,</w:t>
      </w:r>
      <w:r>
        <w:rPr/>
        <w:t> </w:t>
      </w:r>
      <w:r>
        <w:rPr>
          <w:w w:val="80"/>
        </w:rPr>
        <w:t>em</w:t>
      </w:r>
      <w:r>
        <w:rPr/>
        <w:t> </w:t>
      </w:r>
      <w:r>
        <w:rPr>
          <w:w w:val="80"/>
        </w:rPr>
        <w:t>virtude</w:t>
      </w:r>
      <w:r>
        <w:rPr/>
        <w:t> </w:t>
      </w:r>
      <w:r>
        <w:rPr>
          <w:w w:val="80"/>
        </w:rPr>
        <w:t>do</w:t>
      </w:r>
      <w:r>
        <w:rPr/>
        <w:t> </w:t>
      </w:r>
      <w:r>
        <w:rPr>
          <w:w w:val="80"/>
        </w:rPr>
        <w:t>atendimento</w:t>
      </w:r>
      <w:r>
        <w:rPr/>
        <w:t> </w:t>
      </w:r>
      <w:r>
        <w:rPr>
          <w:w w:val="80"/>
        </w:rPr>
        <w:t>aos</w:t>
      </w:r>
      <w:r>
        <w:rPr/>
        <w:t> </w:t>
      </w:r>
      <w:r>
        <w:rPr>
          <w:w w:val="80"/>
        </w:rPr>
        <w:t>parâmetros</w:t>
      </w:r>
      <w:r>
        <w:rPr/>
        <w:t> </w:t>
      </w:r>
      <w:r>
        <w:rPr>
          <w:w w:val="80"/>
        </w:rPr>
        <w:t>legais</w:t>
      </w:r>
      <w:r>
        <w:rPr/>
        <w:t> </w:t>
      </w:r>
      <w:r>
        <w:rPr>
          <w:w w:val="80"/>
        </w:rPr>
        <w:t>disposto</w:t>
      </w:r>
      <w:r>
        <w:rPr/>
        <w:t> </w:t>
      </w:r>
      <w:r>
        <w:rPr>
          <w:w w:val="80"/>
        </w:rPr>
        <w:t>no </w:t>
      </w:r>
      <w:r>
        <w:rPr>
          <w:w w:val="85"/>
        </w:rPr>
        <w:t>art.</w:t>
      </w:r>
      <w:r>
        <w:rPr>
          <w:w w:val="85"/>
        </w:rPr>
        <w:t> 288</w:t>
      </w:r>
      <w:r>
        <w:rPr>
          <w:w w:val="85"/>
        </w:rPr>
        <w:t> da</w:t>
      </w:r>
      <w:r>
        <w:rPr>
          <w:w w:val="85"/>
        </w:rPr>
        <w:t> Resolução</w:t>
      </w:r>
      <w:r>
        <w:rPr>
          <w:w w:val="85"/>
        </w:rPr>
        <w:t> nº 04/2022-TCE/AM,</w:t>
      </w:r>
      <w:r>
        <w:rPr>
          <w:w w:val="85"/>
        </w:rPr>
        <w:t> conforme</w:t>
      </w:r>
      <w:r>
        <w:rPr>
          <w:w w:val="85"/>
        </w:rPr>
        <w:t> demonstrado no</w:t>
      </w:r>
      <w:r>
        <w:rPr>
          <w:w w:val="85"/>
        </w:rPr>
        <w:t> Despacho</w:t>
      </w:r>
      <w:r>
        <w:rPr>
          <w:w w:val="85"/>
        </w:rPr>
        <w:t> De Admissibilidade</w:t>
      </w:r>
      <w:r>
        <w:rPr>
          <w:w w:val="85"/>
        </w:rPr>
        <w:t> (fls.23/25);</w:t>
      </w:r>
      <w:r>
        <w:rPr>
          <w:w w:val="85"/>
        </w:rPr>
        <w:t> </w:t>
      </w:r>
      <w:r>
        <w:rPr>
          <w:rFonts w:ascii="Arial" w:hAnsi="Arial"/>
          <w:b/>
          <w:w w:val="85"/>
        </w:rPr>
        <w:t>9.2. Julgar Procedente </w:t>
      </w:r>
      <w:r>
        <w:rPr>
          <w:w w:val="85"/>
        </w:rPr>
        <w:t>a presente Representação, uma vez que se comprovou na instrução processual que a Prefeitura Municipal</w:t>
      </w:r>
      <w:r>
        <w:rPr>
          <w:spacing w:val="-7"/>
          <w:w w:val="85"/>
        </w:rPr>
        <w:t> </w:t>
      </w:r>
      <w:r>
        <w:rPr>
          <w:w w:val="85"/>
        </w:rPr>
        <w:t>de</w:t>
      </w:r>
      <w:r>
        <w:rPr>
          <w:spacing w:val="-7"/>
          <w:w w:val="85"/>
        </w:rPr>
        <w:t> </w:t>
      </w:r>
      <w:r>
        <w:rPr>
          <w:w w:val="85"/>
        </w:rPr>
        <w:t>Tonantins</w:t>
      </w:r>
      <w:r>
        <w:rPr>
          <w:spacing w:val="-6"/>
          <w:w w:val="85"/>
        </w:rPr>
        <w:t> </w:t>
      </w:r>
      <w:r>
        <w:rPr>
          <w:w w:val="85"/>
        </w:rPr>
        <w:t>não</w:t>
      </w:r>
      <w:r>
        <w:rPr>
          <w:spacing w:val="-7"/>
          <w:w w:val="85"/>
        </w:rPr>
        <w:t> </w:t>
      </w:r>
      <w:r>
        <w:rPr>
          <w:w w:val="85"/>
        </w:rPr>
        <w:t>atende</w:t>
      </w:r>
      <w:r>
        <w:rPr>
          <w:spacing w:val="-7"/>
          <w:w w:val="85"/>
        </w:rPr>
        <w:t> </w:t>
      </w:r>
      <w:r>
        <w:rPr>
          <w:w w:val="85"/>
        </w:rPr>
        <w:t>aos</w:t>
      </w:r>
      <w:r>
        <w:rPr>
          <w:spacing w:val="-6"/>
          <w:w w:val="85"/>
        </w:rPr>
        <w:t> </w:t>
      </w:r>
      <w:r>
        <w:rPr>
          <w:w w:val="85"/>
        </w:rPr>
        <w:t>ditames</w:t>
      </w:r>
      <w:r>
        <w:rPr>
          <w:spacing w:val="-7"/>
          <w:w w:val="85"/>
        </w:rPr>
        <w:t> </w:t>
      </w:r>
      <w:r>
        <w:rPr>
          <w:w w:val="85"/>
        </w:rPr>
        <w:t>dispostos</w:t>
      </w:r>
      <w:r>
        <w:rPr>
          <w:spacing w:val="-7"/>
          <w:w w:val="85"/>
        </w:rPr>
        <w:t> </w:t>
      </w:r>
      <w:r>
        <w:rPr>
          <w:w w:val="85"/>
        </w:rPr>
        <w:t>na</w:t>
      </w:r>
      <w:r>
        <w:rPr>
          <w:spacing w:val="-7"/>
          <w:w w:val="85"/>
        </w:rPr>
        <w:t> </w:t>
      </w:r>
      <w:r>
        <w:rPr>
          <w:w w:val="85"/>
        </w:rPr>
        <w:t>Lei</w:t>
      </w:r>
      <w:r>
        <w:rPr>
          <w:spacing w:val="-6"/>
          <w:w w:val="85"/>
        </w:rPr>
        <w:t> </w:t>
      </w:r>
      <w:r>
        <w:rPr>
          <w:w w:val="85"/>
        </w:rPr>
        <w:t>Nacional</w:t>
      </w:r>
      <w:r>
        <w:rPr>
          <w:spacing w:val="-7"/>
          <w:w w:val="85"/>
        </w:rPr>
        <w:t> </w:t>
      </w:r>
      <w:r>
        <w:rPr>
          <w:w w:val="85"/>
        </w:rPr>
        <w:t>nº12.527/2011</w:t>
      </w:r>
      <w:r>
        <w:rPr>
          <w:spacing w:val="-7"/>
          <w:w w:val="85"/>
        </w:rPr>
        <w:t> </w:t>
      </w:r>
      <w:r>
        <w:rPr>
          <w:w w:val="85"/>
        </w:rPr>
        <w:t>(Lei</w:t>
      </w:r>
      <w:r>
        <w:rPr>
          <w:spacing w:val="-6"/>
          <w:w w:val="85"/>
        </w:rPr>
        <w:t> </w:t>
      </w:r>
      <w:r>
        <w:rPr>
          <w:w w:val="85"/>
        </w:rPr>
        <w:t>de</w:t>
      </w:r>
      <w:r>
        <w:rPr>
          <w:spacing w:val="-7"/>
          <w:w w:val="85"/>
        </w:rPr>
        <w:t> </w:t>
      </w:r>
      <w:r>
        <w:rPr>
          <w:w w:val="85"/>
        </w:rPr>
        <w:t>Acesso</w:t>
      </w:r>
      <w:r>
        <w:rPr>
          <w:spacing w:val="-7"/>
          <w:w w:val="85"/>
        </w:rPr>
        <w:t> </w:t>
      </w:r>
      <w:r>
        <w:rPr>
          <w:w w:val="85"/>
        </w:rPr>
        <w:t>à</w:t>
      </w:r>
      <w:r>
        <w:rPr>
          <w:spacing w:val="-6"/>
          <w:w w:val="85"/>
        </w:rPr>
        <w:t> </w:t>
      </w:r>
      <w:r>
        <w:rPr>
          <w:w w:val="85"/>
        </w:rPr>
        <w:t>Informação), </w:t>
      </w:r>
      <w:r>
        <w:rPr>
          <w:w w:val="80"/>
        </w:rPr>
        <w:t>em</w:t>
      </w:r>
      <w:r>
        <w:rPr/>
        <w:t> </w:t>
      </w:r>
      <w:r>
        <w:rPr>
          <w:w w:val="80"/>
        </w:rPr>
        <w:t>razão</w:t>
      </w:r>
      <w:r>
        <w:rPr/>
        <w:t> </w:t>
      </w:r>
      <w:r>
        <w:rPr>
          <w:w w:val="80"/>
        </w:rPr>
        <w:t>da</w:t>
      </w:r>
      <w:r>
        <w:rPr/>
        <w:t> </w:t>
      </w:r>
      <w:r>
        <w:rPr>
          <w:w w:val="80"/>
        </w:rPr>
        <w:t>ausência</w:t>
      </w:r>
      <w:r>
        <w:rPr/>
        <w:t> </w:t>
      </w:r>
      <w:r>
        <w:rPr>
          <w:w w:val="80"/>
        </w:rPr>
        <w:t>de</w:t>
      </w:r>
      <w:r>
        <w:rPr/>
        <w:t> </w:t>
      </w:r>
      <w:r>
        <w:rPr>
          <w:w w:val="80"/>
        </w:rPr>
        <w:t>informações</w:t>
      </w:r>
      <w:r>
        <w:rPr/>
        <w:t> </w:t>
      </w:r>
      <w:r>
        <w:rPr>
          <w:w w:val="80"/>
        </w:rPr>
        <w:t>sobre</w:t>
      </w:r>
      <w:r>
        <w:rPr/>
        <w:t> </w:t>
      </w:r>
      <w:r>
        <w:rPr>
          <w:w w:val="80"/>
        </w:rPr>
        <w:t>pagamentos</w:t>
      </w:r>
      <w:r>
        <w:rPr/>
        <w:t> </w:t>
      </w:r>
      <w:r>
        <w:rPr>
          <w:w w:val="80"/>
        </w:rPr>
        <w:t>no</w:t>
      </w:r>
      <w:r>
        <w:rPr/>
        <w:t> </w:t>
      </w:r>
      <w:r>
        <w:rPr>
          <w:w w:val="80"/>
        </w:rPr>
        <w:t>Portal</w:t>
      </w:r>
      <w:r>
        <w:rPr/>
        <w:t> </w:t>
      </w:r>
      <w:r>
        <w:rPr>
          <w:w w:val="80"/>
        </w:rPr>
        <w:t>de</w:t>
      </w:r>
      <w:r>
        <w:rPr/>
        <w:t> </w:t>
      </w:r>
      <w:r>
        <w:rPr>
          <w:w w:val="80"/>
        </w:rPr>
        <w:t>Transparência</w:t>
      </w:r>
      <w:r>
        <w:rPr/>
        <w:t> </w:t>
      </w:r>
      <w:r>
        <w:rPr>
          <w:w w:val="80"/>
        </w:rPr>
        <w:t>do</w:t>
      </w:r>
      <w:r>
        <w:rPr/>
        <w:t> </w:t>
      </w:r>
      <w:r>
        <w:rPr>
          <w:w w:val="80"/>
        </w:rPr>
        <w:t>Município;</w:t>
      </w:r>
      <w:r>
        <w:rPr/>
        <w:t> </w:t>
      </w:r>
      <w:r>
        <w:rPr>
          <w:rFonts w:ascii="Arial" w:hAnsi="Arial"/>
          <w:b/>
          <w:w w:val="80"/>
        </w:rPr>
        <w:t>9.3.</w:t>
      </w:r>
      <w:r>
        <w:rPr>
          <w:rFonts w:ascii="Arial" w:hAnsi="Arial"/>
          <w:b/>
        </w:rPr>
        <w:t> </w:t>
      </w:r>
      <w:r>
        <w:rPr>
          <w:rFonts w:ascii="Arial" w:hAnsi="Arial"/>
          <w:b/>
          <w:w w:val="80"/>
        </w:rPr>
        <w:t>Aplicar</w:t>
      </w:r>
      <w:r>
        <w:rPr>
          <w:rFonts w:ascii="Arial" w:hAnsi="Arial"/>
          <w:b/>
        </w:rPr>
        <w:t> </w:t>
      </w:r>
      <w:r>
        <w:rPr>
          <w:rFonts w:ascii="Arial" w:hAnsi="Arial"/>
          <w:b/>
          <w:w w:val="80"/>
        </w:rPr>
        <w:t>Multa</w:t>
      </w:r>
      <w:r>
        <w:rPr>
          <w:rFonts w:ascii="Arial" w:hAnsi="Arial"/>
          <w:b/>
        </w:rPr>
        <w:t> </w:t>
      </w:r>
      <w:r>
        <w:rPr>
          <w:w w:val="80"/>
        </w:rPr>
        <w:t>ao Sr. Francisco Sales de Oliveira, no valor de R$ 13.654,39 (Treze mil, seiscentos e cinquenta e quatro reais e trinta e nove centavos) e fixar prazo de 30 (trinta) dias para que o</w:t>
      </w:r>
      <w:r>
        <w:rPr>
          <w:spacing w:val="-2"/>
        </w:rPr>
        <w:t> </w:t>
      </w:r>
      <w:r>
        <w:rPr>
          <w:w w:val="80"/>
        </w:rPr>
        <w:t>responsável recolha o</w:t>
      </w:r>
      <w:r>
        <w:rPr>
          <w:spacing w:val="-2"/>
        </w:rPr>
        <w:t> </w:t>
      </w:r>
      <w:r>
        <w:rPr>
          <w:w w:val="80"/>
        </w:rPr>
        <w:t>valor da MULTA, previstas no art. 54, VI, da Lei</w:t>
      </w:r>
      <w:r>
        <w:rPr>
          <w:spacing w:val="80"/>
        </w:rPr>
        <w:t> </w:t>
      </w:r>
      <w:r>
        <w:rPr>
          <w:w w:val="85"/>
        </w:rPr>
        <w:t>n° 2.423/96 c/c artigo 308, VI da Resolução nº 04/2002 – RI/TCE, na esfera Estadual para o órgão Fundo de Apoio ao Exercício</w:t>
      </w:r>
      <w:r>
        <w:rPr>
          <w:spacing w:val="-7"/>
          <w:w w:val="85"/>
        </w:rPr>
        <w:t> </w:t>
      </w:r>
      <w:r>
        <w:rPr>
          <w:w w:val="85"/>
        </w:rPr>
        <w:t>do</w:t>
      </w:r>
      <w:r>
        <w:rPr>
          <w:spacing w:val="-7"/>
          <w:w w:val="85"/>
        </w:rPr>
        <w:t> </w:t>
      </w:r>
      <w:r>
        <w:rPr>
          <w:w w:val="85"/>
        </w:rPr>
        <w:t>Controle</w:t>
      </w:r>
      <w:r>
        <w:rPr>
          <w:spacing w:val="-6"/>
          <w:w w:val="85"/>
        </w:rPr>
        <w:t> </w:t>
      </w:r>
      <w:r>
        <w:rPr>
          <w:w w:val="85"/>
        </w:rPr>
        <w:t>Externo</w:t>
      </w:r>
      <w:r>
        <w:rPr>
          <w:spacing w:val="-3"/>
          <w:w w:val="85"/>
        </w:rPr>
        <w:t> </w:t>
      </w:r>
      <w:r>
        <w:rPr>
          <w:w w:val="85"/>
        </w:rPr>
        <w:t>-</w:t>
      </w:r>
      <w:r>
        <w:rPr>
          <w:spacing w:val="-7"/>
          <w:w w:val="85"/>
        </w:rPr>
        <w:t> </w:t>
      </w:r>
      <w:r>
        <w:rPr>
          <w:w w:val="85"/>
        </w:rPr>
        <w:t>FAECE,</w:t>
      </w:r>
      <w:r>
        <w:rPr>
          <w:spacing w:val="-6"/>
          <w:w w:val="85"/>
        </w:rPr>
        <w:t> </w:t>
      </w:r>
      <w:r>
        <w:rPr>
          <w:w w:val="85"/>
        </w:rPr>
        <w:t>através</w:t>
      </w:r>
      <w:r>
        <w:rPr>
          <w:spacing w:val="-6"/>
          <w:w w:val="85"/>
        </w:rPr>
        <w:t> </w:t>
      </w:r>
      <w:r>
        <w:rPr>
          <w:w w:val="85"/>
        </w:rPr>
        <w:t>de</w:t>
      </w:r>
      <w:r>
        <w:rPr>
          <w:spacing w:val="-6"/>
          <w:w w:val="85"/>
        </w:rPr>
        <w:t> </w:t>
      </w:r>
      <w:r>
        <w:rPr>
          <w:w w:val="85"/>
        </w:rPr>
        <w:t>DAR</w:t>
      </w:r>
      <w:r>
        <w:rPr>
          <w:spacing w:val="-7"/>
          <w:w w:val="85"/>
        </w:rPr>
        <w:t> </w:t>
      </w:r>
      <w:r>
        <w:rPr>
          <w:w w:val="85"/>
        </w:rPr>
        <w:t>avulso</w:t>
      </w:r>
      <w:r>
        <w:rPr>
          <w:spacing w:val="-7"/>
          <w:w w:val="85"/>
        </w:rPr>
        <w:t> </w:t>
      </w:r>
      <w:r>
        <w:rPr>
          <w:w w:val="85"/>
        </w:rPr>
        <w:t>extraído</w:t>
      </w:r>
      <w:r>
        <w:rPr>
          <w:spacing w:val="-6"/>
          <w:w w:val="85"/>
        </w:rPr>
        <w:t> </w:t>
      </w:r>
      <w:r>
        <w:rPr>
          <w:w w:val="85"/>
        </w:rPr>
        <w:t>do</w:t>
      </w:r>
      <w:r>
        <w:rPr>
          <w:spacing w:val="-6"/>
          <w:w w:val="85"/>
        </w:rPr>
        <w:t> </w:t>
      </w:r>
      <w:r>
        <w:rPr>
          <w:w w:val="85"/>
        </w:rPr>
        <w:t>sítio</w:t>
      </w:r>
      <w:r>
        <w:rPr>
          <w:spacing w:val="-7"/>
          <w:w w:val="85"/>
        </w:rPr>
        <w:t> </w:t>
      </w:r>
      <w:r>
        <w:rPr>
          <w:w w:val="85"/>
        </w:rPr>
        <w:t>eletrônico</w:t>
      </w:r>
      <w:r>
        <w:rPr>
          <w:spacing w:val="-6"/>
          <w:w w:val="85"/>
        </w:rPr>
        <w:t> </w:t>
      </w:r>
      <w:r>
        <w:rPr>
          <w:w w:val="85"/>
        </w:rPr>
        <w:t>da</w:t>
      </w:r>
      <w:r>
        <w:rPr>
          <w:spacing w:val="-6"/>
          <w:w w:val="85"/>
        </w:rPr>
        <w:t> </w:t>
      </w:r>
      <w:r>
        <w:rPr>
          <w:w w:val="85"/>
        </w:rPr>
        <w:t>SEFAZ/AM,</w:t>
      </w:r>
      <w:r>
        <w:rPr>
          <w:spacing w:val="-7"/>
          <w:w w:val="85"/>
        </w:rPr>
        <w:t> </w:t>
      </w:r>
      <w:r>
        <w:rPr>
          <w:w w:val="85"/>
        </w:rPr>
        <w:t>sob</w:t>
      </w:r>
      <w:r>
        <w:rPr>
          <w:spacing w:val="-6"/>
          <w:w w:val="85"/>
        </w:rPr>
        <w:t> </w:t>
      </w:r>
      <w:r>
        <w:rPr>
          <w:w w:val="85"/>
        </w:rPr>
        <w:t>o</w:t>
      </w:r>
      <w:r>
        <w:rPr>
          <w:spacing w:val="-6"/>
          <w:w w:val="85"/>
        </w:rPr>
        <w:t> </w:t>
      </w:r>
      <w:r>
        <w:rPr>
          <w:w w:val="85"/>
        </w:rPr>
        <w:t>código “5508</w:t>
      </w:r>
      <w:r>
        <w:rPr>
          <w:spacing w:val="-4"/>
          <w:w w:val="85"/>
        </w:rPr>
        <w:t> </w:t>
      </w:r>
      <w:r>
        <w:rPr>
          <w:w w:val="85"/>
        </w:rPr>
        <w:t>–</w:t>
      </w:r>
      <w:r>
        <w:rPr>
          <w:spacing w:val="-4"/>
          <w:w w:val="85"/>
        </w:rPr>
        <w:t> </w:t>
      </w:r>
      <w:r>
        <w:rPr>
          <w:w w:val="85"/>
        </w:rPr>
        <w:t>Multas</w:t>
      </w:r>
      <w:r>
        <w:rPr>
          <w:spacing w:val="-4"/>
          <w:w w:val="85"/>
        </w:rPr>
        <w:t> </w:t>
      </w:r>
      <w:r>
        <w:rPr>
          <w:w w:val="85"/>
        </w:rPr>
        <w:t>aplicadas</w:t>
      </w:r>
      <w:r>
        <w:rPr>
          <w:spacing w:val="-4"/>
          <w:w w:val="85"/>
        </w:rPr>
        <w:t> </w:t>
      </w:r>
      <w:r>
        <w:rPr>
          <w:w w:val="85"/>
        </w:rPr>
        <w:t>pelo</w:t>
      </w:r>
      <w:r>
        <w:rPr>
          <w:spacing w:val="-4"/>
          <w:w w:val="85"/>
        </w:rPr>
        <w:t> </w:t>
      </w:r>
      <w:r>
        <w:rPr>
          <w:w w:val="85"/>
        </w:rPr>
        <w:t>TCE/AM</w:t>
      </w:r>
      <w:r>
        <w:rPr>
          <w:spacing w:val="-2"/>
          <w:w w:val="85"/>
        </w:rPr>
        <w:t> </w:t>
      </w:r>
      <w:r>
        <w:rPr>
          <w:w w:val="85"/>
        </w:rPr>
        <w:t>–</w:t>
      </w:r>
      <w:r>
        <w:rPr>
          <w:spacing w:val="-4"/>
          <w:w w:val="85"/>
        </w:rPr>
        <w:t> </w:t>
      </w:r>
      <w:r>
        <w:rPr>
          <w:w w:val="85"/>
        </w:rPr>
        <w:t>Fundo</w:t>
      </w:r>
      <w:r>
        <w:rPr>
          <w:spacing w:val="-4"/>
          <w:w w:val="85"/>
        </w:rPr>
        <w:t> </w:t>
      </w:r>
      <w:r>
        <w:rPr>
          <w:w w:val="85"/>
        </w:rPr>
        <w:t>de</w:t>
      </w:r>
      <w:r>
        <w:rPr>
          <w:spacing w:val="-4"/>
          <w:w w:val="85"/>
        </w:rPr>
        <w:t> </w:t>
      </w:r>
      <w:r>
        <w:rPr>
          <w:w w:val="85"/>
        </w:rPr>
        <w:t>Apoio</w:t>
      </w:r>
      <w:r>
        <w:rPr>
          <w:spacing w:val="-4"/>
          <w:w w:val="85"/>
        </w:rPr>
        <w:t> </w:t>
      </w:r>
      <w:r>
        <w:rPr>
          <w:w w:val="85"/>
        </w:rPr>
        <w:t>ao</w:t>
      </w:r>
      <w:r>
        <w:rPr>
          <w:spacing w:val="-4"/>
          <w:w w:val="85"/>
        </w:rPr>
        <w:t> </w:t>
      </w:r>
      <w:r>
        <w:rPr>
          <w:w w:val="85"/>
        </w:rPr>
        <w:t>Exercício</w:t>
      </w:r>
      <w:r>
        <w:rPr>
          <w:spacing w:val="-4"/>
          <w:w w:val="85"/>
        </w:rPr>
        <w:t> </w:t>
      </w:r>
      <w:r>
        <w:rPr>
          <w:w w:val="85"/>
        </w:rPr>
        <w:t>do</w:t>
      </w:r>
      <w:r>
        <w:rPr>
          <w:spacing w:val="-4"/>
          <w:w w:val="85"/>
        </w:rPr>
        <w:t> </w:t>
      </w:r>
      <w:r>
        <w:rPr>
          <w:w w:val="85"/>
        </w:rPr>
        <w:t>Controle</w:t>
      </w:r>
      <w:r>
        <w:rPr>
          <w:spacing w:val="-4"/>
          <w:w w:val="85"/>
        </w:rPr>
        <w:t> </w:t>
      </w:r>
      <w:r>
        <w:rPr>
          <w:w w:val="85"/>
        </w:rPr>
        <w:t>Externo –</w:t>
      </w:r>
      <w:r>
        <w:rPr>
          <w:spacing w:val="-4"/>
          <w:w w:val="85"/>
        </w:rPr>
        <w:t> </w:t>
      </w:r>
      <w:r>
        <w:rPr>
          <w:w w:val="85"/>
        </w:rPr>
        <w:t>FAECE”.</w:t>
      </w:r>
      <w:r>
        <w:rPr>
          <w:spacing w:val="-4"/>
          <w:w w:val="85"/>
        </w:rPr>
        <w:t> </w:t>
      </w:r>
      <w:r>
        <w:rPr>
          <w:w w:val="85"/>
        </w:rPr>
        <w:t>Dentro</w:t>
      </w:r>
      <w:r>
        <w:rPr>
          <w:spacing w:val="-4"/>
          <w:w w:val="85"/>
        </w:rPr>
        <w:t> </w:t>
      </w:r>
      <w:r>
        <w:rPr>
          <w:w w:val="85"/>
        </w:rPr>
        <w:t>do</w:t>
      </w:r>
      <w:r>
        <w:rPr>
          <w:spacing w:val="-4"/>
          <w:w w:val="85"/>
        </w:rPr>
        <w:t> </w:t>
      </w:r>
      <w:r>
        <w:rPr>
          <w:w w:val="85"/>
        </w:rPr>
        <w:t>prazo </w:t>
      </w:r>
      <w:r>
        <w:rPr>
          <w:w w:val="80"/>
        </w:rPr>
        <w:t>anteriormente conferido, é obrigatório o encaminhamento do comprovante de pagamento (autenticado pelo Banco) a esta </w:t>
      </w:r>
      <w:r>
        <w:rPr>
          <w:w w:val="85"/>
        </w:rPr>
        <w:t>Corte de Contas (art. 72, inciso III, alínea "a", da Lei Orgânica do TCE/AM), condição imprescindível para emissão do </w:t>
      </w:r>
      <w:r>
        <w:rPr>
          <w:spacing w:val="-2"/>
          <w:w w:val="90"/>
        </w:rPr>
        <w:t>Termo</w:t>
      </w:r>
      <w:r>
        <w:rPr>
          <w:spacing w:val="-2"/>
          <w:w w:val="90"/>
        </w:rPr>
        <w:t> de</w:t>
      </w:r>
      <w:r>
        <w:rPr>
          <w:spacing w:val="-2"/>
          <w:w w:val="90"/>
        </w:rPr>
        <w:t> Quitação.</w:t>
      </w:r>
      <w:r>
        <w:rPr>
          <w:spacing w:val="-2"/>
          <w:w w:val="90"/>
        </w:rPr>
        <w:t> O</w:t>
      </w:r>
      <w:r>
        <w:rPr>
          <w:spacing w:val="-3"/>
          <w:w w:val="90"/>
        </w:rPr>
        <w:t> </w:t>
      </w:r>
      <w:r>
        <w:rPr>
          <w:spacing w:val="-2"/>
          <w:w w:val="90"/>
        </w:rPr>
        <w:t>não</w:t>
      </w:r>
      <w:r>
        <w:rPr>
          <w:spacing w:val="-2"/>
          <w:w w:val="90"/>
        </w:rPr>
        <w:t> adimplemento</w:t>
      </w:r>
      <w:r>
        <w:rPr>
          <w:spacing w:val="-2"/>
          <w:w w:val="90"/>
        </w:rPr>
        <w:t> dessa</w:t>
      </w:r>
      <w:r>
        <w:rPr>
          <w:spacing w:val="-2"/>
          <w:w w:val="90"/>
        </w:rPr>
        <w:t> obrigação</w:t>
      </w:r>
      <w:r>
        <w:rPr>
          <w:spacing w:val="-3"/>
          <w:w w:val="90"/>
        </w:rPr>
        <w:t> </w:t>
      </w:r>
      <w:r>
        <w:rPr>
          <w:spacing w:val="-2"/>
          <w:w w:val="90"/>
        </w:rPr>
        <w:t>pecuniária</w:t>
      </w:r>
      <w:r>
        <w:rPr>
          <w:spacing w:val="-2"/>
          <w:w w:val="90"/>
        </w:rPr>
        <w:t> no</w:t>
      </w:r>
      <w:r>
        <w:rPr>
          <w:spacing w:val="-2"/>
          <w:w w:val="90"/>
        </w:rPr>
        <w:t> prazo</w:t>
      </w:r>
      <w:r>
        <w:rPr>
          <w:spacing w:val="-2"/>
          <w:w w:val="90"/>
        </w:rPr>
        <w:t> legal</w:t>
      </w:r>
      <w:r>
        <w:rPr>
          <w:spacing w:val="-2"/>
          <w:w w:val="90"/>
        </w:rPr>
        <w:t> importará</w:t>
      </w:r>
      <w:r>
        <w:rPr>
          <w:spacing w:val="-3"/>
          <w:w w:val="90"/>
        </w:rPr>
        <w:t> </w:t>
      </w:r>
      <w:r>
        <w:rPr>
          <w:spacing w:val="-2"/>
          <w:w w:val="90"/>
        </w:rPr>
        <w:t>na</w:t>
      </w:r>
      <w:r>
        <w:rPr>
          <w:spacing w:val="-2"/>
          <w:w w:val="90"/>
        </w:rPr>
        <w:t> continuidade</w:t>
      </w:r>
      <w:r>
        <w:rPr>
          <w:spacing w:val="-3"/>
          <w:w w:val="90"/>
        </w:rPr>
        <w:t> </w:t>
      </w:r>
      <w:r>
        <w:rPr>
          <w:spacing w:val="-2"/>
          <w:w w:val="90"/>
        </w:rPr>
        <w:t>da </w:t>
      </w:r>
      <w:r>
        <w:rPr>
          <w:w w:val="80"/>
        </w:rPr>
        <w:t>cobrança administrativa ou judicial do título executivo (art. 73 da Lei Orgânica do TCE/AM), ficando o DERED autorizado,</w:t>
      </w:r>
      <w:r>
        <w:rPr/>
        <w:t> </w:t>
      </w:r>
      <w:r>
        <w:rPr>
          <w:w w:val="85"/>
        </w:rPr>
        <w:t>caso expirado o referido prazo, a adotar as medidas previstas nas subseções III e IV da Seção III, do Capítulo X, da Resolução nº 04/2002-TCE/AM, bem como proceder,</w:t>
      </w:r>
      <w:r>
        <w:rPr>
          <w:spacing w:val="-2"/>
          <w:w w:val="85"/>
        </w:rPr>
        <w:t> </w:t>
      </w:r>
      <w:r>
        <w:rPr>
          <w:w w:val="85"/>
        </w:rPr>
        <w:t>conforme estabelecido no</w:t>
      </w:r>
      <w:r>
        <w:rPr>
          <w:spacing w:val="-1"/>
          <w:w w:val="85"/>
        </w:rPr>
        <w:t> </w:t>
      </w:r>
      <w:r>
        <w:rPr>
          <w:w w:val="85"/>
        </w:rPr>
        <w:t>Acordo de Cooperação firmado com o </w:t>
      </w:r>
      <w:r>
        <w:rPr>
          <w:spacing w:val="-2"/>
          <w:w w:val="90"/>
        </w:rPr>
        <w:t>Instituto</w:t>
      </w:r>
      <w:r>
        <w:rPr>
          <w:spacing w:val="-3"/>
          <w:w w:val="90"/>
        </w:rPr>
        <w:t> </w:t>
      </w:r>
      <w:r>
        <w:rPr>
          <w:spacing w:val="-2"/>
          <w:w w:val="90"/>
        </w:rPr>
        <w:t>de</w:t>
      </w:r>
      <w:r>
        <w:rPr>
          <w:spacing w:val="-3"/>
          <w:w w:val="90"/>
        </w:rPr>
        <w:t> </w:t>
      </w:r>
      <w:r>
        <w:rPr>
          <w:spacing w:val="-2"/>
          <w:w w:val="90"/>
        </w:rPr>
        <w:t>Estudos</w:t>
      </w:r>
      <w:r>
        <w:rPr>
          <w:spacing w:val="-3"/>
          <w:w w:val="90"/>
        </w:rPr>
        <w:t> </w:t>
      </w:r>
      <w:r>
        <w:rPr>
          <w:spacing w:val="-2"/>
          <w:w w:val="90"/>
        </w:rPr>
        <w:t>de</w:t>
      </w:r>
      <w:r>
        <w:rPr>
          <w:spacing w:val="-3"/>
          <w:w w:val="90"/>
        </w:rPr>
        <w:t> </w:t>
      </w:r>
      <w:r>
        <w:rPr>
          <w:spacing w:val="-2"/>
          <w:w w:val="90"/>
        </w:rPr>
        <w:t>Protesto</w:t>
      </w:r>
      <w:r>
        <w:rPr>
          <w:spacing w:val="-3"/>
          <w:w w:val="90"/>
        </w:rPr>
        <w:t> </w:t>
      </w:r>
      <w:r>
        <w:rPr>
          <w:spacing w:val="-2"/>
          <w:w w:val="90"/>
        </w:rPr>
        <w:t>de</w:t>
      </w:r>
      <w:r>
        <w:rPr>
          <w:spacing w:val="-3"/>
          <w:w w:val="90"/>
        </w:rPr>
        <w:t> </w:t>
      </w:r>
      <w:r>
        <w:rPr>
          <w:spacing w:val="-2"/>
          <w:w w:val="90"/>
        </w:rPr>
        <w:t>Títulos</w:t>
      </w:r>
      <w:r>
        <w:rPr>
          <w:spacing w:val="-4"/>
          <w:w w:val="90"/>
        </w:rPr>
        <w:t> </w:t>
      </w:r>
      <w:r>
        <w:rPr>
          <w:spacing w:val="-2"/>
          <w:w w:val="90"/>
        </w:rPr>
        <w:t>do</w:t>
      </w:r>
      <w:r>
        <w:rPr>
          <w:spacing w:val="-3"/>
          <w:w w:val="90"/>
        </w:rPr>
        <w:t> </w:t>
      </w:r>
      <w:r>
        <w:rPr>
          <w:spacing w:val="-2"/>
          <w:w w:val="90"/>
        </w:rPr>
        <w:t>Brasil</w:t>
      </w:r>
      <w:r>
        <w:rPr>
          <w:spacing w:val="-2"/>
          <w:w w:val="90"/>
        </w:rPr>
        <w:t> -</w:t>
      </w:r>
      <w:r>
        <w:rPr>
          <w:spacing w:val="-3"/>
          <w:w w:val="90"/>
        </w:rPr>
        <w:t> </w:t>
      </w:r>
      <w:r>
        <w:rPr>
          <w:spacing w:val="-2"/>
          <w:w w:val="90"/>
        </w:rPr>
        <w:t>Seção</w:t>
      </w:r>
      <w:r>
        <w:rPr>
          <w:spacing w:val="-3"/>
          <w:w w:val="90"/>
        </w:rPr>
        <w:t> </w:t>
      </w:r>
      <w:r>
        <w:rPr>
          <w:spacing w:val="-2"/>
          <w:w w:val="90"/>
        </w:rPr>
        <w:t>Amazonas</w:t>
      </w:r>
      <w:r>
        <w:rPr>
          <w:spacing w:val="-2"/>
          <w:w w:val="90"/>
        </w:rPr>
        <w:t> -</w:t>
      </w:r>
      <w:r>
        <w:rPr>
          <w:spacing w:val="-3"/>
          <w:w w:val="90"/>
        </w:rPr>
        <w:t> </w:t>
      </w:r>
      <w:r>
        <w:rPr>
          <w:spacing w:val="-2"/>
          <w:w w:val="90"/>
        </w:rPr>
        <w:t>IEPTB/AM,</w:t>
      </w:r>
      <w:r>
        <w:rPr>
          <w:spacing w:val="-3"/>
          <w:w w:val="90"/>
        </w:rPr>
        <w:t> </w:t>
      </w:r>
      <w:r>
        <w:rPr>
          <w:spacing w:val="-2"/>
          <w:w w:val="90"/>
        </w:rPr>
        <w:t>ao</w:t>
      </w:r>
      <w:r>
        <w:rPr>
          <w:spacing w:val="-3"/>
          <w:w w:val="90"/>
        </w:rPr>
        <w:t> </w:t>
      </w:r>
      <w:r>
        <w:rPr>
          <w:spacing w:val="-2"/>
          <w:w w:val="90"/>
        </w:rPr>
        <w:t>encaminhamento</w:t>
      </w:r>
      <w:r>
        <w:rPr>
          <w:spacing w:val="-2"/>
          <w:w w:val="90"/>
        </w:rPr>
        <w:t> do</w:t>
      </w:r>
      <w:r>
        <w:rPr>
          <w:spacing w:val="-3"/>
          <w:w w:val="90"/>
        </w:rPr>
        <w:t> </w:t>
      </w:r>
      <w:r>
        <w:rPr>
          <w:spacing w:val="-2"/>
          <w:w w:val="90"/>
        </w:rPr>
        <w:t>título </w:t>
      </w:r>
      <w:r>
        <w:rPr>
          <w:w w:val="85"/>
        </w:rPr>
        <w:t>executivo para protesto em nome do responsável; </w:t>
      </w:r>
      <w:r>
        <w:rPr>
          <w:rFonts w:ascii="Arial" w:hAnsi="Arial"/>
          <w:b/>
          <w:w w:val="85"/>
        </w:rPr>
        <w:t>9.4. Determinar </w:t>
      </w:r>
      <w:r>
        <w:rPr>
          <w:w w:val="85"/>
        </w:rPr>
        <w:t>que a Prefeitura Municipal de Tonantins adote as providências necessárias ao exato cumprimento da Lei, nos termos do disposto no art. 71, inciso IX da Constituição </w:t>
      </w:r>
      <w:r>
        <w:rPr>
          <w:w w:val="90"/>
        </w:rPr>
        <w:t>Federal</w:t>
      </w:r>
      <w:r>
        <w:rPr>
          <w:w w:val="90"/>
        </w:rPr>
        <w:t> e</w:t>
      </w:r>
      <w:r>
        <w:rPr>
          <w:w w:val="90"/>
        </w:rPr>
        <w:t> da</w:t>
      </w:r>
      <w:r>
        <w:rPr>
          <w:w w:val="90"/>
        </w:rPr>
        <w:t> Lei</w:t>
      </w:r>
      <w:r>
        <w:rPr>
          <w:w w:val="90"/>
        </w:rPr>
        <w:t> n°</w:t>
      </w:r>
      <w:r>
        <w:rPr>
          <w:w w:val="90"/>
        </w:rPr>
        <w:t> 12.527/11,</w:t>
      </w:r>
      <w:r>
        <w:rPr>
          <w:w w:val="90"/>
        </w:rPr>
        <w:t> com</w:t>
      </w:r>
      <w:r>
        <w:rPr>
          <w:w w:val="90"/>
        </w:rPr>
        <w:t> fins</w:t>
      </w:r>
      <w:r>
        <w:rPr>
          <w:w w:val="90"/>
        </w:rPr>
        <w:t> de</w:t>
      </w:r>
      <w:r>
        <w:rPr>
          <w:w w:val="90"/>
        </w:rPr>
        <w:t> manter</w:t>
      </w:r>
      <w:r>
        <w:rPr>
          <w:w w:val="90"/>
        </w:rPr>
        <w:t> atualizadas</w:t>
      </w:r>
      <w:r>
        <w:rPr>
          <w:w w:val="90"/>
        </w:rPr>
        <w:t> as</w:t>
      </w:r>
      <w:r>
        <w:rPr>
          <w:w w:val="90"/>
        </w:rPr>
        <w:t> informações</w:t>
      </w:r>
      <w:r>
        <w:rPr>
          <w:w w:val="90"/>
        </w:rPr>
        <w:t> contidas</w:t>
      </w:r>
      <w:r>
        <w:rPr>
          <w:w w:val="90"/>
        </w:rPr>
        <w:t> no</w:t>
      </w:r>
      <w:r>
        <w:rPr>
          <w:w w:val="90"/>
        </w:rPr>
        <w:t> respectivo</w:t>
      </w:r>
      <w:r>
        <w:rPr>
          <w:w w:val="90"/>
        </w:rPr>
        <w:t> Portal</w:t>
      </w:r>
      <w:r>
        <w:rPr>
          <w:w w:val="90"/>
        </w:rPr>
        <w:t> da </w:t>
      </w:r>
      <w:r>
        <w:rPr>
          <w:w w:val="80"/>
        </w:rPr>
        <w:t>Transparência;</w:t>
      </w:r>
      <w:r>
        <w:rPr/>
        <w:t> </w:t>
      </w:r>
      <w:r>
        <w:rPr>
          <w:rFonts w:ascii="Arial" w:hAnsi="Arial"/>
          <w:b/>
          <w:w w:val="80"/>
        </w:rPr>
        <w:t>9.5.</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à</w:t>
      </w:r>
      <w:r>
        <w:rPr/>
        <w:t> </w:t>
      </w:r>
      <w:r>
        <w:rPr>
          <w:w w:val="80"/>
        </w:rPr>
        <w:t>SECEX</w:t>
      </w:r>
      <w:r>
        <w:rPr/>
        <w:t> </w:t>
      </w:r>
      <w:r>
        <w:rPr>
          <w:w w:val="80"/>
        </w:rPr>
        <w:t>e</w:t>
      </w:r>
      <w:r>
        <w:rPr/>
        <w:t> </w:t>
      </w:r>
      <w:r>
        <w:rPr>
          <w:w w:val="80"/>
        </w:rPr>
        <w:t>a</w:t>
      </w:r>
      <w:r>
        <w:rPr/>
        <w:t> </w:t>
      </w:r>
      <w:r>
        <w:rPr>
          <w:w w:val="80"/>
        </w:rPr>
        <w:t>Prefeitura</w:t>
      </w:r>
      <w:r>
        <w:rPr/>
        <w:t> </w:t>
      </w:r>
      <w:r>
        <w:rPr>
          <w:w w:val="80"/>
        </w:rPr>
        <w:t>Municipal</w:t>
      </w:r>
      <w:r>
        <w:rPr/>
        <w:t> </w:t>
      </w:r>
      <w:r>
        <w:rPr>
          <w:w w:val="80"/>
        </w:rPr>
        <w:t>de</w:t>
      </w:r>
      <w:r>
        <w:rPr/>
        <w:t> </w:t>
      </w:r>
      <w:r>
        <w:rPr>
          <w:w w:val="80"/>
        </w:rPr>
        <w:t>Tonantins,</w:t>
      </w:r>
      <w:r>
        <w:rPr/>
        <w:t> </w:t>
      </w:r>
      <w:r>
        <w:rPr>
          <w:w w:val="80"/>
        </w:rPr>
        <w:t>e</w:t>
      </w:r>
      <w:r>
        <w:rPr/>
        <w:t> </w:t>
      </w:r>
      <w:r>
        <w:rPr>
          <w:w w:val="80"/>
        </w:rPr>
        <w:t>aos</w:t>
      </w:r>
      <w:r>
        <w:rPr/>
        <w:t> </w:t>
      </w:r>
      <w:r>
        <w:rPr>
          <w:w w:val="80"/>
        </w:rPr>
        <w:t>demais</w:t>
      </w:r>
      <w:r>
        <w:rPr/>
        <w:t> </w:t>
      </w:r>
      <w:r>
        <w:rPr>
          <w:w w:val="80"/>
        </w:rPr>
        <w:t>interessados</w:t>
      </w:r>
      <w:r>
        <w:rPr/>
        <w:t> </w:t>
      </w:r>
      <w:r>
        <w:rPr>
          <w:w w:val="80"/>
        </w:rPr>
        <w:t>no</w:t>
      </w:r>
      <w:r>
        <w:rPr/>
        <w:t> </w:t>
      </w:r>
      <w:r>
        <w:rPr>
          <w:w w:val="80"/>
        </w:rPr>
        <w:t>processo;</w:t>
      </w:r>
    </w:p>
    <w:p>
      <w:pPr>
        <w:pStyle w:val="BodyText"/>
        <w:ind w:right="138"/>
      </w:pPr>
      <w:r>
        <w:rPr>
          <w:rFonts w:ascii="Arial" w:hAnsi="Arial"/>
          <w:b/>
          <w:spacing w:val="-2"/>
          <w:w w:val="85"/>
        </w:rPr>
        <w:t>9.6.</w:t>
      </w:r>
      <w:r>
        <w:rPr>
          <w:rFonts w:ascii="Arial" w:hAnsi="Arial"/>
          <w:b/>
          <w:spacing w:val="-3"/>
          <w:w w:val="85"/>
        </w:rPr>
        <w:t> </w:t>
      </w:r>
      <w:r>
        <w:rPr>
          <w:rFonts w:ascii="Arial" w:hAnsi="Arial"/>
          <w:b/>
          <w:spacing w:val="-2"/>
          <w:w w:val="85"/>
        </w:rPr>
        <w:t>Arquivar</w:t>
      </w:r>
      <w:r>
        <w:rPr>
          <w:rFonts w:ascii="Arial" w:hAnsi="Arial"/>
          <w:b/>
          <w:spacing w:val="-4"/>
          <w:w w:val="85"/>
        </w:rPr>
        <w:t> </w:t>
      </w:r>
      <w:r>
        <w:rPr>
          <w:spacing w:val="-2"/>
          <w:w w:val="85"/>
        </w:rPr>
        <w:t>o</w:t>
      </w:r>
      <w:r>
        <w:rPr>
          <w:spacing w:val="-3"/>
          <w:w w:val="85"/>
        </w:rPr>
        <w:t> </w:t>
      </w:r>
      <w:r>
        <w:rPr>
          <w:spacing w:val="-2"/>
          <w:w w:val="85"/>
        </w:rPr>
        <w:t>processo</w:t>
      </w:r>
      <w:r>
        <w:rPr>
          <w:spacing w:val="-3"/>
          <w:w w:val="85"/>
        </w:rPr>
        <w:t> </w:t>
      </w:r>
      <w:r>
        <w:rPr>
          <w:spacing w:val="-2"/>
          <w:w w:val="85"/>
        </w:rPr>
        <w:t>após</w:t>
      </w:r>
      <w:r>
        <w:rPr>
          <w:spacing w:val="-3"/>
          <w:w w:val="85"/>
        </w:rPr>
        <w:t> </w:t>
      </w:r>
      <w:r>
        <w:rPr>
          <w:spacing w:val="-2"/>
          <w:w w:val="85"/>
        </w:rPr>
        <w:t>cumprimento</w:t>
      </w:r>
      <w:r>
        <w:rPr>
          <w:spacing w:val="-3"/>
          <w:w w:val="85"/>
        </w:rPr>
        <w:t> </w:t>
      </w:r>
      <w:r>
        <w:rPr>
          <w:spacing w:val="-2"/>
          <w:w w:val="85"/>
        </w:rPr>
        <w:t>de</w:t>
      </w:r>
      <w:r>
        <w:rPr>
          <w:spacing w:val="-3"/>
          <w:w w:val="85"/>
        </w:rPr>
        <w:t> </w:t>
      </w:r>
      <w:r>
        <w:rPr>
          <w:spacing w:val="-2"/>
          <w:w w:val="85"/>
        </w:rPr>
        <w:t>decisão.</w:t>
      </w:r>
      <w:r>
        <w:rPr>
          <w:spacing w:val="40"/>
        </w:rPr>
        <w:t> </w:t>
      </w:r>
      <w:r>
        <w:rPr>
          <w:rFonts w:ascii="Arial" w:hAnsi="Arial"/>
          <w:b/>
          <w:spacing w:val="-2"/>
          <w:w w:val="85"/>
        </w:rPr>
        <w:t>Especificação</w:t>
      </w:r>
      <w:r>
        <w:rPr>
          <w:rFonts w:ascii="Arial" w:hAnsi="Arial"/>
          <w:b/>
          <w:spacing w:val="-3"/>
          <w:w w:val="85"/>
        </w:rPr>
        <w:t> </w:t>
      </w:r>
      <w:r>
        <w:rPr>
          <w:rFonts w:ascii="Arial" w:hAnsi="Arial"/>
          <w:b/>
          <w:spacing w:val="-2"/>
          <w:w w:val="85"/>
        </w:rPr>
        <w:t>do</w:t>
      </w:r>
      <w:r>
        <w:rPr>
          <w:rFonts w:ascii="Arial" w:hAnsi="Arial"/>
          <w:b/>
          <w:spacing w:val="-4"/>
          <w:w w:val="85"/>
        </w:rPr>
        <w:t> </w:t>
      </w:r>
      <w:r>
        <w:rPr>
          <w:rFonts w:ascii="Arial" w:hAnsi="Arial"/>
          <w:b/>
          <w:spacing w:val="-2"/>
          <w:w w:val="85"/>
        </w:rPr>
        <w:t>quórum: </w:t>
      </w:r>
      <w:r>
        <w:rPr>
          <w:spacing w:val="-2"/>
          <w:w w:val="85"/>
        </w:rPr>
        <w:t>Conselheiros:</w:t>
      </w:r>
      <w:r>
        <w:rPr>
          <w:spacing w:val="-5"/>
          <w:w w:val="85"/>
        </w:rPr>
        <w:t> </w:t>
      </w:r>
      <w:r>
        <w:rPr>
          <w:spacing w:val="-2"/>
          <w:w w:val="85"/>
        </w:rPr>
        <w:t>Yara</w:t>
      </w:r>
      <w:r>
        <w:rPr>
          <w:spacing w:val="-5"/>
          <w:w w:val="85"/>
        </w:rPr>
        <w:t> </w:t>
      </w:r>
      <w:r>
        <w:rPr>
          <w:spacing w:val="-2"/>
          <w:w w:val="85"/>
        </w:rPr>
        <w:t>Amazônia</w:t>
      </w:r>
      <w:r>
        <w:rPr>
          <w:spacing w:val="-3"/>
          <w:w w:val="85"/>
        </w:rPr>
        <w:t> </w:t>
      </w:r>
      <w:r>
        <w:rPr>
          <w:spacing w:val="-2"/>
          <w:w w:val="85"/>
        </w:rPr>
        <w:t>Lins </w:t>
      </w:r>
      <w:r>
        <w:rPr>
          <w:w w:val="85"/>
        </w:rPr>
        <w:t>Rodrigues</w:t>
      </w:r>
      <w:r>
        <w:rPr>
          <w:spacing w:val="-4"/>
          <w:w w:val="85"/>
        </w:rPr>
        <w:t> </w:t>
      </w:r>
      <w:r>
        <w:rPr>
          <w:w w:val="85"/>
        </w:rPr>
        <w:t>dos</w:t>
      </w:r>
      <w:r>
        <w:rPr>
          <w:spacing w:val="-4"/>
          <w:w w:val="85"/>
        </w:rPr>
        <w:t> </w:t>
      </w:r>
      <w:r>
        <w:rPr>
          <w:w w:val="85"/>
        </w:rPr>
        <w:t>Santos</w:t>
      </w:r>
      <w:r>
        <w:rPr>
          <w:spacing w:val="-4"/>
          <w:w w:val="85"/>
        </w:rPr>
        <w:t> </w:t>
      </w:r>
      <w:r>
        <w:rPr>
          <w:w w:val="85"/>
        </w:rPr>
        <w:t>(Presidente),</w:t>
      </w:r>
      <w:r>
        <w:rPr>
          <w:spacing w:val="-4"/>
          <w:w w:val="85"/>
        </w:rPr>
        <w:t> </w:t>
      </w:r>
      <w:r>
        <w:rPr>
          <w:w w:val="85"/>
        </w:rPr>
        <w:t>Júlio</w:t>
      </w:r>
      <w:r>
        <w:rPr>
          <w:spacing w:val="-3"/>
          <w:w w:val="85"/>
        </w:rPr>
        <w:t> </w:t>
      </w:r>
      <w:r>
        <w:rPr>
          <w:w w:val="85"/>
        </w:rPr>
        <w:t>Assis</w:t>
      </w:r>
      <w:r>
        <w:rPr>
          <w:spacing w:val="-4"/>
          <w:w w:val="85"/>
        </w:rPr>
        <w:t> </w:t>
      </w:r>
      <w:r>
        <w:rPr>
          <w:w w:val="85"/>
        </w:rPr>
        <w:t>Corrêa</w:t>
      </w:r>
      <w:r>
        <w:rPr>
          <w:spacing w:val="-3"/>
          <w:w w:val="85"/>
        </w:rPr>
        <w:t> </w:t>
      </w:r>
      <w:r>
        <w:rPr>
          <w:w w:val="85"/>
        </w:rPr>
        <w:t>Pinheiro,</w:t>
      </w:r>
      <w:r>
        <w:rPr>
          <w:spacing w:val="-3"/>
          <w:w w:val="85"/>
        </w:rPr>
        <w:t> </w:t>
      </w:r>
      <w:r>
        <w:rPr>
          <w:w w:val="85"/>
        </w:rPr>
        <w:t>Érico</w:t>
      </w:r>
      <w:r>
        <w:rPr>
          <w:spacing w:val="-3"/>
          <w:w w:val="85"/>
        </w:rPr>
        <w:t> </w:t>
      </w:r>
      <w:r>
        <w:rPr>
          <w:w w:val="85"/>
        </w:rPr>
        <w:t>Xavier</w:t>
      </w:r>
      <w:r>
        <w:rPr>
          <w:spacing w:val="-4"/>
          <w:w w:val="85"/>
        </w:rPr>
        <w:t> </w:t>
      </w:r>
      <w:r>
        <w:rPr>
          <w:w w:val="85"/>
        </w:rPr>
        <w:t>Desterro</w:t>
      </w:r>
      <w:r>
        <w:rPr>
          <w:spacing w:val="-3"/>
          <w:w w:val="85"/>
        </w:rPr>
        <w:t> </w:t>
      </w:r>
      <w:r>
        <w:rPr>
          <w:w w:val="85"/>
        </w:rPr>
        <w:t>e</w:t>
      </w:r>
      <w:r>
        <w:rPr>
          <w:spacing w:val="-3"/>
          <w:w w:val="85"/>
        </w:rPr>
        <w:t> </w:t>
      </w:r>
      <w:r>
        <w:rPr>
          <w:w w:val="85"/>
        </w:rPr>
        <w:t>Silva,</w:t>
      </w:r>
      <w:r>
        <w:rPr>
          <w:spacing w:val="-3"/>
          <w:w w:val="85"/>
        </w:rPr>
        <w:t> </w:t>
      </w:r>
      <w:r>
        <w:rPr>
          <w:w w:val="85"/>
        </w:rPr>
        <w:t>Mario</w:t>
      </w:r>
      <w:r>
        <w:rPr>
          <w:spacing w:val="-3"/>
          <w:w w:val="85"/>
        </w:rPr>
        <w:t> </w:t>
      </w:r>
      <w:r>
        <w:rPr>
          <w:w w:val="85"/>
        </w:rPr>
        <w:t>Manoel</w:t>
      </w:r>
      <w:r>
        <w:rPr>
          <w:spacing w:val="-4"/>
          <w:w w:val="85"/>
        </w:rPr>
        <w:t> </w:t>
      </w:r>
      <w:r>
        <w:rPr>
          <w:w w:val="85"/>
        </w:rPr>
        <w:t>Coelho</w:t>
      </w:r>
      <w:r>
        <w:rPr>
          <w:spacing w:val="-6"/>
          <w:w w:val="85"/>
        </w:rPr>
        <w:t> </w:t>
      </w:r>
      <w:r>
        <w:rPr>
          <w:w w:val="85"/>
        </w:rPr>
        <w:t>de </w:t>
      </w:r>
      <w:r>
        <w:rPr>
          <w:w w:val="80"/>
        </w:rPr>
        <w:t>Mello, Josué Cláudio de Souza Neto, Luis Fabian Pereira Barbosa e Mário José de Moraes Costa Filho (Convocado).</w:t>
      </w:r>
    </w:p>
    <w:p>
      <w:pPr>
        <w:pStyle w:val="Heading1"/>
        <w:spacing w:before="189"/>
      </w:pPr>
      <w:r>
        <w:rPr>
          <w:w w:val="80"/>
        </w:rPr>
        <w:t>CONSELHEIRO-RELATOR:</w:t>
      </w:r>
      <w:r>
        <w:rPr>
          <w:spacing w:val="-2"/>
        </w:rPr>
        <w:t> </w:t>
      </w:r>
      <w:r>
        <w:rPr>
          <w:w w:val="80"/>
        </w:rPr>
        <w:t>LUIS</w:t>
      </w:r>
      <w:r>
        <w:rPr>
          <w:spacing w:val="1"/>
        </w:rPr>
        <w:t> </w:t>
      </w:r>
      <w:r>
        <w:rPr>
          <w:w w:val="80"/>
        </w:rPr>
        <w:t>FABIAN</w:t>
      </w:r>
      <w:r>
        <w:rPr/>
        <w:t> </w:t>
      </w:r>
      <w:r>
        <w:rPr>
          <w:w w:val="80"/>
        </w:rPr>
        <w:t>PEREIRA</w:t>
      </w:r>
      <w:r>
        <w:rPr>
          <w:spacing w:val="-1"/>
        </w:rPr>
        <w:t> </w:t>
      </w:r>
      <w:r>
        <w:rPr>
          <w:spacing w:val="-2"/>
          <w:w w:val="80"/>
        </w:rPr>
        <w:t>BARBOSA.</w:t>
      </w:r>
    </w:p>
    <w:p>
      <w:pPr>
        <w:spacing w:line="240" w:lineRule="auto" w:before="196"/>
        <w:ind w:left="2" w:right="140" w:firstLine="0"/>
        <w:jc w:val="both"/>
        <w:rPr>
          <w:rFonts w:ascii="Arial" w:hAnsi="Arial"/>
          <w:i/>
          <w:sz w:val="24"/>
        </w:rPr>
      </w:pPr>
      <w:r>
        <w:rPr>
          <w:rFonts w:ascii="Arial" w:hAnsi="Arial"/>
          <w:b/>
          <w:w w:val="80"/>
          <w:sz w:val="24"/>
        </w:rPr>
        <w:t>PROCESSO Nº 11.411/2023 </w:t>
      </w:r>
      <w:r>
        <w:rPr>
          <w:w w:val="80"/>
          <w:sz w:val="24"/>
        </w:rPr>
        <w:t>- Prestação de Contas da Câmara Municipal de Coari, referente ao exercício de 2022, sob a </w:t>
      </w:r>
      <w:r>
        <w:rPr>
          <w:w w:val="85"/>
          <w:sz w:val="24"/>
        </w:rPr>
        <w:t>responsabilidade</w:t>
      </w:r>
      <w:r>
        <w:rPr>
          <w:spacing w:val="-7"/>
          <w:w w:val="85"/>
          <w:sz w:val="24"/>
        </w:rPr>
        <w:t> </w:t>
      </w:r>
      <w:r>
        <w:rPr>
          <w:w w:val="85"/>
          <w:sz w:val="24"/>
        </w:rPr>
        <w:t>da</w:t>
      </w:r>
      <w:r>
        <w:rPr>
          <w:spacing w:val="-7"/>
          <w:w w:val="85"/>
          <w:sz w:val="24"/>
        </w:rPr>
        <w:t> </w:t>
      </w:r>
      <w:r>
        <w:rPr>
          <w:w w:val="85"/>
          <w:sz w:val="24"/>
        </w:rPr>
        <w:t>Sra.</w:t>
      </w:r>
      <w:r>
        <w:rPr>
          <w:spacing w:val="-6"/>
          <w:w w:val="85"/>
          <w:sz w:val="24"/>
        </w:rPr>
        <w:t> </w:t>
      </w:r>
      <w:r>
        <w:rPr>
          <w:w w:val="85"/>
          <w:sz w:val="24"/>
        </w:rPr>
        <w:t>Maria</w:t>
      </w:r>
      <w:r>
        <w:rPr>
          <w:spacing w:val="-7"/>
          <w:w w:val="85"/>
          <w:sz w:val="24"/>
        </w:rPr>
        <w:t> </w:t>
      </w:r>
      <w:r>
        <w:rPr>
          <w:w w:val="85"/>
          <w:sz w:val="24"/>
        </w:rPr>
        <w:t>Ducirene</w:t>
      </w:r>
      <w:r>
        <w:rPr>
          <w:spacing w:val="-7"/>
          <w:w w:val="85"/>
          <w:sz w:val="24"/>
        </w:rPr>
        <w:t> </w:t>
      </w:r>
      <w:r>
        <w:rPr>
          <w:w w:val="85"/>
          <w:sz w:val="24"/>
        </w:rPr>
        <w:t>da</w:t>
      </w:r>
      <w:r>
        <w:rPr>
          <w:spacing w:val="-6"/>
          <w:w w:val="85"/>
          <w:sz w:val="24"/>
        </w:rPr>
        <w:t> </w:t>
      </w:r>
      <w:r>
        <w:rPr>
          <w:w w:val="85"/>
          <w:sz w:val="24"/>
        </w:rPr>
        <w:t>Cruz</w:t>
      </w:r>
      <w:r>
        <w:rPr>
          <w:spacing w:val="-6"/>
          <w:w w:val="85"/>
          <w:sz w:val="24"/>
        </w:rPr>
        <w:t> </w:t>
      </w:r>
      <w:r>
        <w:rPr>
          <w:w w:val="85"/>
          <w:sz w:val="24"/>
        </w:rPr>
        <w:t>Menezes.</w:t>
      </w:r>
      <w:r>
        <w:rPr>
          <w:spacing w:val="-6"/>
          <w:w w:val="85"/>
          <w:sz w:val="24"/>
        </w:rPr>
        <w:t> </w:t>
      </w:r>
      <w:r>
        <w:rPr>
          <w:rFonts w:ascii="Arial" w:hAnsi="Arial"/>
          <w:i/>
          <w:w w:val="85"/>
          <w:sz w:val="24"/>
        </w:rPr>
        <w:t>CONCEDIDO</w:t>
      </w:r>
      <w:r>
        <w:rPr>
          <w:rFonts w:ascii="Arial" w:hAnsi="Arial"/>
          <w:i/>
          <w:spacing w:val="-7"/>
          <w:w w:val="85"/>
          <w:sz w:val="24"/>
        </w:rPr>
        <w:t> </w:t>
      </w:r>
      <w:r>
        <w:rPr>
          <w:rFonts w:ascii="Arial" w:hAnsi="Arial"/>
          <w:i/>
          <w:w w:val="85"/>
          <w:sz w:val="24"/>
        </w:rPr>
        <w:t>VISTA</w:t>
      </w:r>
      <w:r>
        <w:rPr>
          <w:rFonts w:ascii="Arial" w:hAnsi="Arial"/>
          <w:i/>
          <w:spacing w:val="-5"/>
          <w:w w:val="85"/>
          <w:sz w:val="24"/>
        </w:rPr>
        <w:t> </w:t>
      </w:r>
      <w:r>
        <w:rPr>
          <w:rFonts w:ascii="Arial" w:hAnsi="Arial"/>
          <w:i/>
          <w:w w:val="85"/>
          <w:sz w:val="24"/>
        </w:rPr>
        <w:t>DOS</w:t>
      </w:r>
      <w:r>
        <w:rPr>
          <w:rFonts w:ascii="Arial" w:hAnsi="Arial"/>
          <w:i/>
          <w:spacing w:val="-7"/>
          <w:w w:val="85"/>
          <w:sz w:val="24"/>
        </w:rPr>
        <w:t> </w:t>
      </w:r>
      <w:r>
        <w:rPr>
          <w:rFonts w:ascii="Arial" w:hAnsi="Arial"/>
          <w:i/>
          <w:w w:val="85"/>
          <w:sz w:val="24"/>
        </w:rPr>
        <w:t>AUTOS</w:t>
      </w:r>
      <w:r>
        <w:rPr>
          <w:rFonts w:ascii="Arial" w:hAnsi="Arial"/>
          <w:i/>
          <w:spacing w:val="-5"/>
          <w:w w:val="85"/>
          <w:sz w:val="24"/>
        </w:rPr>
        <w:t> </w:t>
      </w:r>
      <w:r>
        <w:rPr>
          <w:rFonts w:ascii="Arial" w:hAnsi="Arial"/>
          <w:i/>
          <w:w w:val="85"/>
          <w:sz w:val="24"/>
        </w:rPr>
        <w:t>AO</w:t>
      </w:r>
      <w:r>
        <w:rPr>
          <w:rFonts w:ascii="Arial" w:hAnsi="Arial"/>
          <w:i/>
          <w:spacing w:val="-6"/>
          <w:w w:val="85"/>
          <w:sz w:val="24"/>
        </w:rPr>
        <w:t> </w:t>
      </w:r>
      <w:r>
        <w:rPr>
          <w:rFonts w:ascii="Arial" w:hAnsi="Arial"/>
          <w:i/>
          <w:w w:val="85"/>
          <w:sz w:val="24"/>
        </w:rPr>
        <w:t>EXCELENTÍSSIMO </w:t>
      </w:r>
      <w:r>
        <w:rPr>
          <w:rFonts w:ascii="Arial" w:hAnsi="Arial"/>
          <w:i/>
          <w:w w:val="80"/>
          <w:sz w:val="24"/>
        </w:rPr>
        <w:t>SENHOR CONSELHEIRO CONVOCADO MÁRIO JOSÉ DE MORAES COSTA FILHO.</w:t>
      </w:r>
    </w:p>
    <w:p>
      <w:pPr>
        <w:pStyle w:val="BodyText"/>
        <w:spacing w:before="197"/>
        <w:ind w:right="134"/>
      </w:pPr>
      <w:r>
        <w:rPr>
          <w:rFonts w:ascii="Arial" w:hAnsi="Arial"/>
          <w:b/>
          <w:spacing w:val="-2"/>
          <w:w w:val="85"/>
        </w:rPr>
        <w:t>PROCESSO Nº 10.222/2021</w:t>
      </w:r>
      <w:r>
        <w:rPr>
          <w:rFonts w:ascii="Arial" w:hAnsi="Arial"/>
          <w:b/>
          <w:spacing w:val="-7"/>
        </w:rPr>
        <w:t> </w:t>
      </w:r>
      <w:r>
        <w:rPr>
          <w:spacing w:val="-2"/>
          <w:w w:val="85"/>
        </w:rPr>
        <w:t>- Exceção de Suspeição e Impedimento do Relator apresentado pelo Sr. Lucas Cezar José Figueiredo Bandiera contra a relatoria no biênio 2020/2021 das contas anuais da Secretaria Municipal de Administração, </w:t>
      </w:r>
      <w:r>
        <w:rPr>
          <w:w w:val="90"/>
        </w:rPr>
        <w:t>Planejamento</w:t>
      </w:r>
      <w:r>
        <w:rPr>
          <w:w w:val="90"/>
        </w:rPr>
        <w:t> e</w:t>
      </w:r>
      <w:r>
        <w:rPr>
          <w:w w:val="90"/>
        </w:rPr>
        <w:t> Gestão</w:t>
      </w:r>
      <w:r>
        <w:rPr>
          <w:w w:val="90"/>
        </w:rPr>
        <w:t> de</w:t>
      </w:r>
      <w:r>
        <w:rPr>
          <w:w w:val="90"/>
        </w:rPr>
        <w:t> Manaus</w:t>
      </w:r>
      <w:r>
        <w:rPr>
          <w:w w:val="90"/>
        </w:rPr>
        <w:t> -</w:t>
      </w:r>
      <w:r>
        <w:rPr>
          <w:w w:val="90"/>
        </w:rPr>
        <w:t> SEMAD</w:t>
      </w:r>
      <w:r>
        <w:rPr>
          <w:w w:val="90"/>
        </w:rPr>
        <w:t> (UG</w:t>
      </w:r>
      <w:r>
        <w:rPr>
          <w:w w:val="90"/>
        </w:rPr>
        <w:t> 14101),</w:t>
      </w:r>
      <w:r>
        <w:rPr>
          <w:w w:val="90"/>
        </w:rPr>
        <w:t> da</w:t>
      </w:r>
      <w:r>
        <w:rPr>
          <w:w w:val="90"/>
        </w:rPr>
        <w:t> Escola</w:t>
      </w:r>
      <w:r>
        <w:rPr>
          <w:w w:val="90"/>
        </w:rPr>
        <w:t> de</w:t>
      </w:r>
      <w:r>
        <w:rPr>
          <w:w w:val="90"/>
        </w:rPr>
        <w:t> Serviço</w:t>
      </w:r>
      <w:r>
        <w:rPr>
          <w:w w:val="90"/>
        </w:rPr>
        <w:t> Público</w:t>
      </w:r>
      <w:r>
        <w:rPr>
          <w:w w:val="90"/>
        </w:rPr>
        <w:t> Municipal</w:t>
      </w:r>
      <w:r>
        <w:rPr>
          <w:w w:val="90"/>
        </w:rPr>
        <w:t> e</w:t>
      </w:r>
      <w:r>
        <w:rPr>
          <w:w w:val="90"/>
        </w:rPr>
        <w:t> Inclusão </w:t>
      </w:r>
      <w:r>
        <w:rPr>
          <w:w w:val="80"/>
        </w:rPr>
        <w:t>Socioeducacional (UG 14102) e de recursos supervisionados pela SEMAD (UG 14103). </w:t>
      </w:r>
      <w:r>
        <w:rPr>
          <w:rFonts w:ascii="Arial" w:hAnsi="Arial"/>
          <w:b/>
          <w:w w:val="80"/>
        </w:rPr>
        <w:t>ACÓRDÃO Nº 1048/2024: </w:t>
      </w:r>
      <w:r>
        <w:rPr>
          <w:w w:val="80"/>
        </w:rPr>
        <w:t>Vistos, relatados e discutidos estes autos acima identificados,</w:t>
      </w:r>
      <w:r>
        <w:rPr/>
        <w:t> </w:t>
      </w:r>
      <w:r>
        <w:rPr>
          <w:rFonts w:ascii="Arial" w:hAnsi="Arial"/>
          <w:b/>
          <w:w w:val="80"/>
        </w:rPr>
        <w:t>ACORDAM </w:t>
      </w:r>
      <w:r>
        <w:rPr>
          <w:w w:val="80"/>
        </w:rPr>
        <w:t>os Excelentíssimos Senhores Conselheiros do Tribunal</w:t>
      </w:r>
      <w:r>
        <w:rPr>
          <w:spacing w:val="80"/>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w:t>
      </w:r>
      <w:r>
        <w:rPr>
          <w:spacing w:val="-7"/>
          <w:w w:val="85"/>
        </w:rPr>
        <w:t> </w:t>
      </w:r>
      <w:r>
        <w:rPr>
          <w:w w:val="85"/>
        </w:rPr>
        <w:t>em</w:t>
      </w:r>
      <w:r>
        <w:rPr>
          <w:spacing w:val="-7"/>
          <w:w w:val="85"/>
        </w:rPr>
        <w:t> </w:t>
      </w:r>
      <w:r>
        <w:rPr>
          <w:w w:val="85"/>
        </w:rPr>
        <w:t>Sessão</w:t>
      </w:r>
      <w:r>
        <w:rPr>
          <w:spacing w:val="-7"/>
          <w:w w:val="85"/>
        </w:rPr>
        <w:t> </w:t>
      </w:r>
      <w:r>
        <w:rPr>
          <w:w w:val="85"/>
        </w:rPr>
        <w:t>do</w:t>
      </w:r>
      <w:r>
        <w:rPr>
          <w:spacing w:val="-5"/>
          <w:w w:val="85"/>
        </w:rPr>
        <w:t>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6"/>
          <w:w w:val="85"/>
        </w:rPr>
        <w:t> </w:t>
      </w:r>
      <w:r>
        <w:rPr>
          <w:w w:val="85"/>
        </w:rPr>
        <w:t>no</w:t>
      </w:r>
      <w:r>
        <w:rPr>
          <w:spacing w:val="-7"/>
          <w:w w:val="85"/>
        </w:rPr>
        <w:t> </w:t>
      </w:r>
      <w:r>
        <w:rPr>
          <w:w w:val="85"/>
        </w:rPr>
        <w:t>exercício</w:t>
      </w:r>
      <w:r>
        <w:rPr>
          <w:spacing w:val="-7"/>
          <w:w w:val="85"/>
        </w:rPr>
        <w:t> </w:t>
      </w:r>
      <w:r>
        <w:rPr>
          <w:w w:val="85"/>
        </w:rPr>
        <w:t>da</w:t>
      </w:r>
      <w:r>
        <w:rPr>
          <w:spacing w:val="-6"/>
          <w:w w:val="85"/>
        </w:rPr>
        <w:t> </w:t>
      </w:r>
      <w:r>
        <w:rPr>
          <w:w w:val="85"/>
        </w:rPr>
        <w:t>competência</w:t>
      </w:r>
      <w:r>
        <w:rPr>
          <w:spacing w:val="-7"/>
          <w:w w:val="85"/>
        </w:rPr>
        <w:t> </w:t>
      </w:r>
      <w:r>
        <w:rPr>
          <w:w w:val="85"/>
        </w:rPr>
        <w:t>atribuída</w:t>
      </w:r>
      <w:r>
        <w:rPr>
          <w:spacing w:val="-3"/>
          <w:w w:val="85"/>
        </w:rPr>
        <w:t> </w:t>
      </w:r>
      <w:r>
        <w:rPr>
          <w:w w:val="85"/>
        </w:rPr>
        <w:t>art. </w:t>
      </w:r>
      <w:r>
        <w:rPr>
          <w:w w:val="80"/>
        </w:rPr>
        <w:t>11, IV, i, da Resolução nº 04/2002-TCE/AM, </w:t>
      </w:r>
      <w:r>
        <w:rPr>
          <w:rFonts w:ascii="Arial" w:hAnsi="Arial"/>
          <w:b/>
          <w:w w:val="80"/>
        </w:rPr>
        <w:t>à unanimidade</w:t>
      </w:r>
      <w:r>
        <w:rPr>
          <w:w w:val="80"/>
        </w:rPr>
        <w:t>, nos termos do voto do Excelentíssimo Senhor Conselheiro- Relator, </w:t>
      </w:r>
      <w:r>
        <w:rPr>
          <w:rFonts w:ascii="Arial" w:hAnsi="Arial"/>
          <w:b/>
          <w:w w:val="80"/>
        </w:rPr>
        <w:t>em consonância </w:t>
      </w:r>
      <w:r>
        <w:rPr>
          <w:w w:val="80"/>
        </w:rPr>
        <w:t>com pronunciamento do Ministério Público junto a este Tribunal, no sentido de:</w:t>
      </w:r>
      <w:r>
        <w:rPr/>
        <w:t> </w:t>
      </w:r>
      <w:r>
        <w:rPr>
          <w:rFonts w:ascii="Arial" w:hAnsi="Arial"/>
          <w:b/>
          <w:w w:val="80"/>
        </w:rPr>
        <w:t>8.1. Arquivar </w:t>
      </w:r>
      <w:r>
        <w:rPr>
          <w:w w:val="80"/>
        </w:rPr>
        <w:t>o processo,</w:t>
      </w:r>
      <w:r>
        <w:rPr/>
        <w:t> </w:t>
      </w:r>
      <w:r>
        <w:rPr>
          <w:w w:val="80"/>
        </w:rPr>
        <w:t>sem</w:t>
      </w:r>
      <w:r>
        <w:rPr/>
        <w:t> </w:t>
      </w:r>
      <w:r>
        <w:rPr>
          <w:w w:val="80"/>
        </w:rPr>
        <w:t>resolução</w:t>
      </w:r>
      <w:r>
        <w:rPr/>
        <w:t> </w:t>
      </w:r>
      <w:r>
        <w:rPr>
          <w:w w:val="80"/>
        </w:rPr>
        <w:t>do</w:t>
      </w:r>
      <w:r>
        <w:rPr/>
        <w:t> </w:t>
      </w:r>
      <w:r>
        <w:rPr>
          <w:w w:val="80"/>
        </w:rPr>
        <w:t>mérito,</w:t>
      </w:r>
      <w:r>
        <w:rPr/>
        <w:t> </w:t>
      </w:r>
      <w:r>
        <w:rPr>
          <w:w w:val="80"/>
        </w:rPr>
        <w:t>em decorrência</w:t>
      </w:r>
      <w:r>
        <w:rPr/>
        <w:t> </w:t>
      </w:r>
      <w:r>
        <w:rPr>
          <w:w w:val="80"/>
        </w:rPr>
        <w:t>da</w:t>
      </w:r>
      <w:r>
        <w:rPr/>
        <w:t> </w:t>
      </w:r>
      <w:r>
        <w:rPr>
          <w:w w:val="80"/>
        </w:rPr>
        <w:t>perda</w:t>
      </w:r>
      <w:r>
        <w:rPr/>
        <w:t> </w:t>
      </w:r>
      <w:r>
        <w:rPr>
          <w:w w:val="80"/>
        </w:rPr>
        <w:t>superveniente</w:t>
      </w:r>
      <w:r>
        <w:rPr/>
        <w:t> </w:t>
      </w:r>
      <w:r>
        <w:rPr>
          <w:w w:val="80"/>
        </w:rPr>
        <w:t>do</w:t>
      </w:r>
      <w:r>
        <w:rPr/>
        <w:t> </w:t>
      </w:r>
      <w:r>
        <w:rPr>
          <w:w w:val="80"/>
        </w:rPr>
        <w:t>objeto,</w:t>
      </w:r>
      <w:r>
        <w:rPr/>
        <w:t> </w:t>
      </w:r>
      <w:r>
        <w:rPr>
          <w:w w:val="80"/>
        </w:rPr>
        <w:t>nos</w:t>
      </w:r>
      <w:r>
        <w:rPr/>
        <w:t> </w:t>
      </w:r>
      <w:r>
        <w:rPr>
          <w:w w:val="80"/>
        </w:rPr>
        <w:t>termos</w:t>
      </w:r>
      <w:r>
        <w:rPr/>
        <w:t> </w:t>
      </w:r>
      <w:r>
        <w:rPr>
          <w:w w:val="80"/>
        </w:rPr>
        <w:t>do</w:t>
      </w:r>
      <w:r>
        <w:rPr/>
        <w:t> </w:t>
      </w:r>
      <w:r>
        <w:rPr>
          <w:w w:val="80"/>
        </w:rPr>
        <w:t>art.</w:t>
      </w:r>
      <w:r>
        <w:rPr/>
        <w:t> </w:t>
      </w:r>
      <w:r>
        <w:rPr>
          <w:w w:val="80"/>
        </w:rPr>
        <w:t>485,</w:t>
      </w:r>
      <w:r>
        <w:rPr/>
        <w:t> </w:t>
      </w:r>
      <w:r>
        <w:rPr>
          <w:w w:val="80"/>
        </w:rPr>
        <w:t>VI</w:t>
      </w:r>
      <w:r>
        <w:rPr/>
        <w:t> </w:t>
      </w:r>
      <w:r>
        <w:rPr>
          <w:w w:val="80"/>
        </w:rPr>
        <w:t>do</w:t>
      </w:r>
      <w:r>
        <w:rPr/>
        <w:t> </w:t>
      </w:r>
      <w:r>
        <w:rPr>
          <w:w w:val="80"/>
        </w:rPr>
        <w:t>CPC </w:t>
      </w:r>
      <w:r>
        <w:rPr>
          <w:w w:val="85"/>
        </w:rPr>
        <w:t>c/c</w:t>
      </w:r>
      <w:r>
        <w:rPr>
          <w:spacing w:val="-6"/>
          <w:w w:val="85"/>
        </w:rPr>
        <w:t> </w:t>
      </w:r>
      <w:r>
        <w:rPr>
          <w:w w:val="85"/>
        </w:rPr>
        <w:t>art.</w:t>
      </w:r>
      <w:r>
        <w:rPr>
          <w:spacing w:val="-7"/>
          <w:w w:val="85"/>
        </w:rPr>
        <w:t> </w:t>
      </w:r>
      <w:r>
        <w:rPr>
          <w:w w:val="85"/>
        </w:rPr>
        <w:t>127</w:t>
      </w:r>
      <w:r>
        <w:rPr>
          <w:spacing w:val="-5"/>
          <w:w w:val="85"/>
        </w:rPr>
        <w:t> </w:t>
      </w:r>
      <w:r>
        <w:rPr>
          <w:w w:val="85"/>
        </w:rPr>
        <w:t>da</w:t>
      </w:r>
      <w:r>
        <w:rPr>
          <w:spacing w:val="-5"/>
          <w:w w:val="85"/>
        </w:rPr>
        <w:t> </w:t>
      </w:r>
      <w:r>
        <w:rPr>
          <w:w w:val="85"/>
        </w:rPr>
        <w:t>Lei</w:t>
      </w:r>
      <w:r>
        <w:rPr>
          <w:spacing w:val="-6"/>
          <w:w w:val="85"/>
        </w:rPr>
        <w:t> </w:t>
      </w:r>
      <w:r>
        <w:rPr>
          <w:w w:val="85"/>
        </w:rPr>
        <w:t>2.423/1996;</w:t>
      </w:r>
      <w:r>
        <w:rPr>
          <w:spacing w:val="-4"/>
          <w:w w:val="85"/>
        </w:rPr>
        <w:t> </w:t>
      </w:r>
      <w:r>
        <w:rPr>
          <w:rFonts w:ascii="Arial" w:hAnsi="Arial"/>
          <w:b/>
          <w:w w:val="85"/>
        </w:rPr>
        <w:t>8.2.</w:t>
      </w:r>
      <w:r>
        <w:rPr>
          <w:rFonts w:ascii="Arial" w:hAnsi="Arial"/>
          <w:b/>
          <w:spacing w:val="-5"/>
          <w:w w:val="85"/>
        </w:rPr>
        <w:t> </w:t>
      </w:r>
      <w:r>
        <w:rPr>
          <w:rFonts w:ascii="Arial" w:hAnsi="Arial"/>
          <w:b/>
          <w:w w:val="85"/>
        </w:rPr>
        <w:t>Dar</w:t>
      </w:r>
      <w:r>
        <w:rPr>
          <w:rFonts w:ascii="Arial" w:hAnsi="Arial"/>
          <w:b/>
          <w:spacing w:val="-5"/>
          <w:w w:val="85"/>
        </w:rPr>
        <w:t> </w:t>
      </w:r>
      <w:r>
        <w:rPr>
          <w:rFonts w:ascii="Arial" w:hAnsi="Arial"/>
          <w:b/>
          <w:w w:val="85"/>
        </w:rPr>
        <w:t>ciência</w:t>
      </w:r>
      <w:r>
        <w:rPr>
          <w:rFonts w:ascii="Arial" w:hAnsi="Arial"/>
          <w:b/>
          <w:spacing w:val="-4"/>
          <w:w w:val="85"/>
        </w:rPr>
        <w:t> </w:t>
      </w:r>
      <w:r>
        <w:rPr>
          <w:w w:val="85"/>
        </w:rPr>
        <w:t>ao</w:t>
      </w:r>
      <w:r>
        <w:rPr>
          <w:spacing w:val="-7"/>
          <w:w w:val="85"/>
        </w:rPr>
        <w:t> </w:t>
      </w:r>
      <w:r>
        <w:rPr>
          <w:w w:val="85"/>
        </w:rPr>
        <w:t>Sr.</w:t>
      </w:r>
      <w:r>
        <w:rPr>
          <w:spacing w:val="-6"/>
          <w:w w:val="85"/>
        </w:rPr>
        <w:t> </w:t>
      </w:r>
      <w:r>
        <w:rPr>
          <w:w w:val="85"/>
        </w:rPr>
        <w:t>Lucas</w:t>
      </w:r>
      <w:r>
        <w:rPr>
          <w:spacing w:val="-7"/>
          <w:w w:val="85"/>
        </w:rPr>
        <w:t> </w:t>
      </w:r>
      <w:r>
        <w:rPr>
          <w:w w:val="85"/>
        </w:rPr>
        <w:t>Cezar</w:t>
      </w:r>
      <w:r>
        <w:rPr>
          <w:spacing w:val="-6"/>
          <w:w w:val="85"/>
        </w:rPr>
        <w:t> </w:t>
      </w:r>
      <w:r>
        <w:rPr>
          <w:w w:val="85"/>
        </w:rPr>
        <w:t>José</w:t>
      </w:r>
      <w:r>
        <w:rPr>
          <w:spacing w:val="-5"/>
          <w:w w:val="85"/>
        </w:rPr>
        <w:t> </w:t>
      </w:r>
      <w:r>
        <w:rPr>
          <w:w w:val="85"/>
        </w:rPr>
        <w:t>Figueiredo</w:t>
      </w:r>
      <w:r>
        <w:rPr>
          <w:spacing w:val="-7"/>
          <w:w w:val="85"/>
        </w:rPr>
        <w:t> </w:t>
      </w:r>
      <w:r>
        <w:rPr>
          <w:w w:val="85"/>
        </w:rPr>
        <w:t>Bandiera,</w:t>
      </w:r>
      <w:r>
        <w:rPr>
          <w:spacing w:val="-6"/>
          <w:w w:val="85"/>
        </w:rPr>
        <w:t> </w:t>
      </w:r>
      <w:r>
        <w:rPr>
          <w:w w:val="85"/>
        </w:rPr>
        <w:t>do</w:t>
      </w:r>
      <w:r>
        <w:rPr>
          <w:spacing w:val="-7"/>
          <w:w w:val="85"/>
        </w:rPr>
        <w:t> </w:t>
      </w:r>
      <w:r>
        <w:rPr>
          <w:w w:val="85"/>
        </w:rPr>
        <w:t>desfecho</w:t>
      </w:r>
      <w:r>
        <w:rPr>
          <w:spacing w:val="-5"/>
          <w:w w:val="85"/>
        </w:rPr>
        <w:t> </w:t>
      </w:r>
      <w:r>
        <w:rPr>
          <w:w w:val="85"/>
        </w:rPr>
        <w:t>da</w:t>
      </w:r>
      <w:r>
        <w:rPr>
          <w:spacing w:val="-5"/>
          <w:w w:val="85"/>
        </w:rPr>
        <w:t> </w:t>
      </w:r>
      <w:r>
        <w:rPr>
          <w:w w:val="85"/>
        </w:rPr>
        <w:t>presente </w:t>
      </w:r>
      <w:r>
        <w:rPr>
          <w:spacing w:val="-2"/>
          <w:w w:val="85"/>
        </w:rPr>
        <w:t>Exceção de Suspeição acompanhando cópias deste Relatório/Voto, inclusive aos advogados constituídos, se for o caso, </w:t>
      </w:r>
      <w:r>
        <w:rPr>
          <w:w w:val="85"/>
        </w:rPr>
        <w:t>nos</w:t>
      </w:r>
      <w:r>
        <w:rPr>
          <w:spacing w:val="40"/>
        </w:rPr>
        <w:t> </w:t>
      </w:r>
      <w:r>
        <w:rPr>
          <w:w w:val="85"/>
        </w:rPr>
        <w:t>termos</w:t>
      </w:r>
      <w:r>
        <w:rPr>
          <w:spacing w:val="40"/>
        </w:rPr>
        <w:t> </w:t>
      </w:r>
      <w:r>
        <w:rPr>
          <w:w w:val="85"/>
        </w:rPr>
        <w:t>regimentais.</w:t>
      </w:r>
      <w:r>
        <w:rPr>
          <w:spacing w:val="40"/>
        </w:rPr>
        <w:t> </w:t>
      </w:r>
      <w:r>
        <w:rPr>
          <w:rFonts w:ascii="Arial" w:hAnsi="Arial"/>
          <w:b/>
          <w:w w:val="85"/>
        </w:rPr>
        <w:t>Especificação</w:t>
      </w:r>
      <w:r>
        <w:rPr>
          <w:rFonts w:ascii="Arial" w:hAnsi="Arial"/>
          <w:b/>
          <w:spacing w:val="40"/>
        </w:rPr>
        <w:t> </w:t>
      </w:r>
      <w:r>
        <w:rPr>
          <w:rFonts w:ascii="Arial" w:hAnsi="Arial"/>
          <w:b/>
          <w:w w:val="85"/>
        </w:rPr>
        <w:t>do</w:t>
      </w:r>
      <w:r>
        <w:rPr>
          <w:rFonts w:ascii="Arial" w:hAnsi="Arial"/>
          <w:b/>
          <w:spacing w:val="40"/>
        </w:rPr>
        <w:t> </w:t>
      </w:r>
      <w:r>
        <w:rPr>
          <w:rFonts w:ascii="Arial" w:hAnsi="Arial"/>
          <w:b/>
          <w:w w:val="85"/>
        </w:rPr>
        <w:t>quórum:</w:t>
      </w:r>
      <w:r>
        <w:rPr>
          <w:rFonts w:ascii="Arial" w:hAnsi="Arial"/>
          <w:b/>
          <w:spacing w:val="40"/>
        </w:rPr>
        <w:t> </w:t>
      </w:r>
      <w:r>
        <w:rPr>
          <w:w w:val="85"/>
        </w:rPr>
        <w:t>Conselheiros:</w:t>
      </w:r>
      <w:r>
        <w:rPr>
          <w:spacing w:val="40"/>
        </w:rPr>
        <w:t> </w:t>
      </w:r>
      <w:r>
        <w:rPr>
          <w:w w:val="85"/>
        </w:rPr>
        <w:t>Yara</w:t>
      </w:r>
      <w:r>
        <w:rPr>
          <w:spacing w:val="40"/>
        </w:rPr>
        <w:t> </w:t>
      </w:r>
      <w:r>
        <w:rPr>
          <w:w w:val="85"/>
        </w:rPr>
        <w:t>Amazônia</w:t>
      </w:r>
      <w:r>
        <w:rPr>
          <w:spacing w:val="40"/>
        </w:rPr>
        <w:t> </w:t>
      </w:r>
      <w:r>
        <w:rPr>
          <w:w w:val="85"/>
        </w:rPr>
        <w:t>Lins</w:t>
      </w:r>
      <w:r>
        <w:rPr>
          <w:spacing w:val="40"/>
        </w:rPr>
        <w:t> </w:t>
      </w:r>
      <w:r>
        <w:rPr>
          <w:w w:val="85"/>
        </w:rPr>
        <w:t>Rodrigues</w:t>
      </w:r>
      <w:r>
        <w:rPr>
          <w:spacing w:val="40"/>
        </w:rPr>
        <w:t> </w:t>
      </w:r>
      <w:r>
        <w:rPr>
          <w:w w:val="85"/>
        </w:rPr>
        <w:t>dos</w:t>
      </w:r>
      <w:r>
        <w:rPr>
          <w:spacing w:val="40"/>
        </w:rPr>
        <w:t> </w:t>
      </w:r>
      <w:r>
        <w:rPr>
          <w:w w:val="85"/>
        </w:rPr>
        <w:t>Santos</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spacing w:line="242" w:lineRule="auto"/>
        <w:ind w:right="150"/>
      </w:pPr>
      <w:r>
        <w:rPr>
          <w:w w:val="80"/>
        </w:rPr>
        <w:t>(Presidente), Júlio Assis Corrêa Pinheiro, Érico Xavier Desterro e Silva, Mario Manoel Coelho de Mello, Josué Cláudio de Souza Neto, Luis Fabian Pereira Barbosa e Mário José de Moraes Costa Filho (Convocado).</w:t>
      </w:r>
    </w:p>
    <w:p>
      <w:pPr>
        <w:pStyle w:val="BodyText"/>
        <w:spacing w:before="194"/>
        <w:ind w:right="134"/>
      </w:pPr>
      <w:r>
        <w:rPr>
          <w:rFonts w:ascii="Arial" w:hAnsi="Arial"/>
          <w:b/>
          <w:w w:val="80"/>
        </w:rPr>
        <w:t>PROCESSO Nº 11.267/2023 (APENSOS: 10.084/2013, 10.160/2013 e 10.554/2015)</w:t>
      </w:r>
      <w:r>
        <w:rPr>
          <w:rFonts w:ascii="Arial" w:hAnsi="Arial"/>
          <w:b/>
        </w:rPr>
        <w:t> </w:t>
      </w:r>
      <w:r>
        <w:rPr>
          <w:w w:val="80"/>
        </w:rPr>
        <w:t>- Recurso de Revisão interposto pela </w:t>
      </w:r>
      <w:r>
        <w:rPr>
          <w:w w:val="85"/>
        </w:rPr>
        <w:t>Sra.</w:t>
      </w:r>
      <w:r>
        <w:rPr>
          <w:spacing w:val="-7"/>
          <w:w w:val="85"/>
        </w:rPr>
        <w:t> </w:t>
      </w:r>
      <w:r>
        <w:rPr>
          <w:w w:val="85"/>
        </w:rPr>
        <w:t>Ana</w:t>
      </w:r>
      <w:r>
        <w:rPr>
          <w:spacing w:val="-7"/>
          <w:w w:val="85"/>
        </w:rPr>
        <w:t> </w:t>
      </w:r>
      <w:r>
        <w:rPr>
          <w:w w:val="85"/>
        </w:rPr>
        <w:t>Maria</w:t>
      </w:r>
      <w:r>
        <w:rPr>
          <w:spacing w:val="-6"/>
          <w:w w:val="85"/>
        </w:rPr>
        <w:t> </w:t>
      </w:r>
      <w:r>
        <w:rPr>
          <w:w w:val="85"/>
        </w:rPr>
        <w:t>Farias</w:t>
      </w:r>
      <w:r>
        <w:rPr>
          <w:spacing w:val="-7"/>
          <w:w w:val="85"/>
        </w:rPr>
        <w:t> </w:t>
      </w:r>
      <w:r>
        <w:rPr>
          <w:w w:val="85"/>
        </w:rPr>
        <w:t>de</w:t>
      </w:r>
      <w:r>
        <w:rPr>
          <w:spacing w:val="-7"/>
          <w:w w:val="85"/>
        </w:rPr>
        <w:t> </w:t>
      </w:r>
      <w:r>
        <w:rPr>
          <w:w w:val="85"/>
        </w:rPr>
        <w:t>Oliveira</w:t>
      </w:r>
      <w:r>
        <w:rPr>
          <w:spacing w:val="-6"/>
          <w:w w:val="85"/>
        </w:rPr>
        <w:t> </w:t>
      </w:r>
      <w:r>
        <w:rPr>
          <w:w w:val="85"/>
        </w:rPr>
        <w:t>contra</w:t>
      </w:r>
      <w:r>
        <w:rPr>
          <w:spacing w:val="-7"/>
          <w:w w:val="85"/>
        </w:rPr>
        <w:t> </w:t>
      </w:r>
      <w:r>
        <w:rPr>
          <w:w w:val="85"/>
        </w:rPr>
        <w:t>o</w:t>
      </w:r>
      <w:r>
        <w:rPr>
          <w:spacing w:val="-7"/>
          <w:w w:val="85"/>
        </w:rPr>
        <w:t> </w:t>
      </w:r>
      <w:r>
        <w:rPr>
          <w:w w:val="85"/>
        </w:rPr>
        <w:t>Acórdão</w:t>
      </w:r>
      <w:r>
        <w:rPr>
          <w:spacing w:val="-7"/>
          <w:w w:val="85"/>
        </w:rPr>
        <w:t> </w:t>
      </w:r>
      <w:r>
        <w:rPr>
          <w:w w:val="85"/>
        </w:rPr>
        <w:t>N°</w:t>
      </w:r>
      <w:r>
        <w:rPr>
          <w:spacing w:val="-6"/>
          <w:w w:val="85"/>
        </w:rPr>
        <w:t> </w:t>
      </w:r>
      <w:r>
        <w:rPr>
          <w:w w:val="85"/>
        </w:rPr>
        <w:t>437/2018</w:t>
      </w:r>
      <w:r>
        <w:rPr>
          <w:spacing w:val="-7"/>
          <w:w w:val="85"/>
        </w:rPr>
        <w:t> </w:t>
      </w:r>
      <w:r>
        <w:rPr>
          <w:w w:val="85"/>
        </w:rPr>
        <w:t>-</w:t>
      </w:r>
      <w:r>
        <w:rPr>
          <w:spacing w:val="-7"/>
          <w:w w:val="85"/>
        </w:rPr>
        <w:t> </w:t>
      </w:r>
      <w:r>
        <w:rPr>
          <w:w w:val="85"/>
        </w:rPr>
        <w:t>TCE</w:t>
      </w:r>
      <w:r>
        <w:rPr>
          <w:spacing w:val="-6"/>
          <w:w w:val="85"/>
        </w:rPr>
        <w:t> </w:t>
      </w:r>
      <w:r>
        <w:rPr>
          <w:w w:val="85"/>
        </w:rPr>
        <w:t>-</w:t>
      </w:r>
      <w:r>
        <w:rPr>
          <w:spacing w:val="-7"/>
          <w:w w:val="85"/>
        </w:rPr>
        <w:t> </w:t>
      </w:r>
      <w:r>
        <w:rPr>
          <w:w w:val="85"/>
        </w:rPr>
        <w:t>Tribunal</w:t>
      </w:r>
      <w:r>
        <w:rPr>
          <w:spacing w:val="-7"/>
          <w:w w:val="85"/>
        </w:rPr>
        <w:t> </w:t>
      </w:r>
      <w:r>
        <w:rPr>
          <w:w w:val="85"/>
        </w:rPr>
        <w:t>Pleno,</w:t>
      </w:r>
      <w:r>
        <w:rPr>
          <w:spacing w:val="-6"/>
          <w:w w:val="85"/>
        </w:rPr>
        <w:t> </w:t>
      </w:r>
      <w:r>
        <w:rPr>
          <w:w w:val="85"/>
        </w:rPr>
        <w:t>exarado</w:t>
      </w:r>
      <w:r>
        <w:rPr>
          <w:spacing w:val="-7"/>
          <w:w w:val="85"/>
        </w:rPr>
        <w:t> </w:t>
      </w:r>
      <w:r>
        <w:rPr>
          <w:w w:val="85"/>
        </w:rPr>
        <w:t>nos</w:t>
      </w:r>
      <w:r>
        <w:rPr>
          <w:spacing w:val="-7"/>
          <w:w w:val="85"/>
        </w:rPr>
        <w:t> </w:t>
      </w:r>
      <w:r>
        <w:rPr>
          <w:w w:val="85"/>
        </w:rPr>
        <w:t>autos</w:t>
      </w:r>
      <w:r>
        <w:rPr>
          <w:spacing w:val="-6"/>
          <w:w w:val="85"/>
        </w:rPr>
        <w:t> </w:t>
      </w:r>
      <w:r>
        <w:rPr>
          <w:w w:val="85"/>
        </w:rPr>
        <w:t>do</w:t>
      </w:r>
      <w:r>
        <w:rPr>
          <w:spacing w:val="-7"/>
          <w:w w:val="85"/>
        </w:rPr>
        <w:t> </w:t>
      </w:r>
      <w:r>
        <w:rPr>
          <w:w w:val="85"/>
        </w:rPr>
        <w:t>Processo N°</w:t>
      </w:r>
      <w:r>
        <w:rPr>
          <w:w w:val="85"/>
        </w:rPr>
        <w:t> 10.554/2015.</w:t>
      </w:r>
      <w:r>
        <w:rPr>
          <w:w w:val="85"/>
        </w:rPr>
        <w:t> </w:t>
      </w:r>
      <w:r>
        <w:rPr>
          <w:rFonts w:ascii="Arial" w:hAnsi="Arial"/>
          <w:b/>
          <w:w w:val="85"/>
        </w:rPr>
        <w:t>Advogado(s): </w:t>
      </w:r>
      <w:r>
        <w:rPr>
          <w:w w:val="85"/>
        </w:rPr>
        <w:t>Fábio</w:t>
      </w:r>
      <w:r>
        <w:rPr>
          <w:w w:val="85"/>
        </w:rPr>
        <w:t> Nunes</w:t>
      </w:r>
      <w:r>
        <w:rPr>
          <w:w w:val="85"/>
        </w:rPr>
        <w:t> Bandeira</w:t>
      </w:r>
      <w:r>
        <w:rPr>
          <w:w w:val="85"/>
        </w:rPr>
        <w:t> de</w:t>
      </w:r>
      <w:r>
        <w:rPr>
          <w:w w:val="85"/>
        </w:rPr>
        <w:t> Melo</w:t>
      </w:r>
      <w:r>
        <w:rPr>
          <w:w w:val="85"/>
        </w:rPr>
        <w:t> -</w:t>
      </w:r>
      <w:r>
        <w:rPr>
          <w:w w:val="85"/>
        </w:rPr>
        <w:t> OAB/AM 4331,</w:t>
      </w:r>
      <w:r>
        <w:rPr>
          <w:w w:val="85"/>
        </w:rPr>
        <w:t> Bruno</w:t>
      </w:r>
      <w:r>
        <w:rPr>
          <w:w w:val="85"/>
        </w:rPr>
        <w:t> Vieira</w:t>
      </w:r>
      <w:r>
        <w:rPr>
          <w:w w:val="85"/>
        </w:rPr>
        <w:t> da</w:t>
      </w:r>
      <w:r>
        <w:rPr>
          <w:w w:val="85"/>
        </w:rPr>
        <w:t> Rocha</w:t>
      </w:r>
      <w:r>
        <w:rPr>
          <w:w w:val="85"/>
        </w:rPr>
        <w:t> Barbirato</w:t>
      </w:r>
      <w:r>
        <w:rPr>
          <w:w w:val="85"/>
        </w:rPr>
        <w:t> - OAB/AM 6975, Camila Pontes Torres - OAB/AM 12280, Any Gresy Carvalho da Silva - OAB/AM 12438, Igor Arnaud </w:t>
      </w:r>
      <w:r>
        <w:rPr>
          <w:w w:val="90"/>
        </w:rPr>
        <w:t>Ferreira</w:t>
      </w:r>
      <w:r>
        <w:rPr>
          <w:spacing w:val="-10"/>
          <w:w w:val="90"/>
        </w:rPr>
        <w:t> </w:t>
      </w:r>
      <w:r>
        <w:rPr>
          <w:w w:val="90"/>
        </w:rPr>
        <w:t>-</w:t>
      </w:r>
      <w:r>
        <w:rPr>
          <w:spacing w:val="-10"/>
          <w:w w:val="90"/>
        </w:rPr>
        <w:t> </w:t>
      </w:r>
      <w:r>
        <w:rPr>
          <w:w w:val="90"/>
        </w:rPr>
        <w:t>OAB/AM</w:t>
      </w:r>
      <w:r>
        <w:rPr>
          <w:spacing w:val="-10"/>
          <w:w w:val="90"/>
        </w:rPr>
        <w:t> </w:t>
      </w:r>
      <w:r>
        <w:rPr>
          <w:w w:val="90"/>
        </w:rPr>
        <w:t>10428</w:t>
      </w:r>
      <w:r>
        <w:rPr>
          <w:spacing w:val="-10"/>
          <w:w w:val="90"/>
        </w:rPr>
        <w:t> </w:t>
      </w:r>
      <w:r>
        <w:rPr>
          <w:w w:val="90"/>
        </w:rPr>
        <w:t>e</w:t>
      </w:r>
      <w:r>
        <w:rPr>
          <w:spacing w:val="-10"/>
          <w:w w:val="90"/>
        </w:rPr>
        <w:t> </w:t>
      </w:r>
      <w:r>
        <w:rPr>
          <w:w w:val="90"/>
        </w:rPr>
        <w:t>Laiz</w:t>
      </w:r>
      <w:r>
        <w:rPr>
          <w:spacing w:val="-11"/>
          <w:w w:val="90"/>
        </w:rPr>
        <w:t> </w:t>
      </w:r>
      <w:r>
        <w:rPr>
          <w:w w:val="90"/>
        </w:rPr>
        <w:t>Araújo</w:t>
      </w:r>
      <w:r>
        <w:rPr>
          <w:spacing w:val="-10"/>
          <w:w w:val="90"/>
        </w:rPr>
        <w:t> </w:t>
      </w:r>
      <w:r>
        <w:rPr>
          <w:w w:val="90"/>
        </w:rPr>
        <w:t>Russo</w:t>
      </w:r>
      <w:r>
        <w:rPr>
          <w:spacing w:val="-10"/>
          <w:w w:val="90"/>
        </w:rPr>
        <w:t> </w:t>
      </w:r>
      <w:r>
        <w:rPr>
          <w:w w:val="90"/>
        </w:rPr>
        <w:t>de</w:t>
      </w:r>
      <w:r>
        <w:rPr>
          <w:spacing w:val="-10"/>
          <w:w w:val="90"/>
        </w:rPr>
        <w:t> </w:t>
      </w:r>
      <w:r>
        <w:rPr>
          <w:w w:val="90"/>
        </w:rPr>
        <w:t>Melo</w:t>
      </w:r>
      <w:r>
        <w:rPr>
          <w:spacing w:val="-10"/>
          <w:w w:val="90"/>
        </w:rPr>
        <w:t> </w:t>
      </w:r>
      <w:r>
        <w:rPr>
          <w:w w:val="90"/>
        </w:rPr>
        <w:t>e</w:t>
      </w:r>
      <w:r>
        <w:rPr>
          <w:spacing w:val="-10"/>
          <w:w w:val="90"/>
        </w:rPr>
        <w:t> </w:t>
      </w:r>
      <w:r>
        <w:rPr>
          <w:w w:val="90"/>
        </w:rPr>
        <w:t>Silva</w:t>
      </w:r>
      <w:r>
        <w:rPr>
          <w:spacing w:val="-10"/>
          <w:w w:val="90"/>
        </w:rPr>
        <w:t> </w:t>
      </w:r>
      <w:r>
        <w:rPr>
          <w:w w:val="90"/>
        </w:rPr>
        <w:t>-</w:t>
      </w:r>
      <w:r>
        <w:rPr>
          <w:spacing w:val="-10"/>
          <w:w w:val="90"/>
        </w:rPr>
        <w:t> </w:t>
      </w:r>
      <w:r>
        <w:rPr>
          <w:w w:val="90"/>
        </w:rPr>
        <w:t>OAB/AM</w:t>
      </w:r>
      <w:r>
        <w:rPr>
          <w:spacing w:val="-10"/>
          <w:w w:val="90"/>
        </w:rPr>
        <w:t> </w:t>
      </w:r>
      <w:r>
        <w:rPr>
          <w:w w:val="90"/>
        </w:rPr>
        <w:t>6897.</w:t>
      </w:r>
      <w:r>
        <w:rPr>
          <w:spacing w:val="-10"/>
          <w:w w:val="90"/>
        </w:rPr>
        <w:t> </w:t>
      </w:r>
      <w:r>
        <w:rPr>
          <w:rFonts w:ascii="Arial" w:hAnsi="Arial"/>
          <w:b/>
          <w:w w:val="90"/>
        </w:rPr>
        <w:t>ACÓRDÃO</w:t>
      </w:r>
      <w:r>
        <w:rPr>
          <w:rFonts w:ascii="Arial" w:hAnsi="Arial"/>
          <w:b/>
          <w:spacing w:val="-10"/>
          <w:w w:val="90"/>
        </w:rPr>
        <w:t> </w:t>
      </w:r>
      <w:r>
        <w:rPr>
          <w:rFonts w:ascii="Arial" w:hAnsi="Arial"/>
          <w:b/>
          <w:w w:val="90"/>
        </w:rPr>
        <w:t>Nº</w:t>
      </w:r>
      <w:r>
        <w:rPr>
          <w:rFonts w:ascii="Arial" w:hAnsi="Arial"/>
          <w:b/>
          <w:spacing w:val="-10"/>
          <w:w w:val="90"/>
        </w:rPr>
        <w:t> </w:t>
      </w:r>
      <w:r>
        <w:rPr>
          <w:rFonts w:ascii="Arial" w:hAnsi="Arial"/>
          <w:b/>
          <w:w w:val="90"/>
        </w:rPr>
        <w:t>1049/2024:</w:t>
      </w:r>
      <w:r>
        <w:rPr>
          <w:rFonts w:ascii="Arial" w:hAnsi="Arial"/>
          <w:b/>
          <w:spacing w:val="-10"/>
          <w:w w:val="90"/>
        </w:rPr>
        <w:t> </w:t>
      </w:r>
      <w:r>
        <w:rPr>
          <w:w w:val="90"/>
        </w:rPr>
        <w:t>Vistos, </w:t>
      </w:r>
      <w:r>
        <w:rPr>
          <w:w w:val="80"/>
        </w:rPr>
        <w:t>relatados e discutidos estes autos acima identificados,</w:t>
      </w:r>
      <w:r>
        <w:rPr/>
        <w:t> </w:t>
      </w:r>
      <w:r>
        <w:rPr>
          <w:rFonts w:ascii="Arial" w:hAnsi="Arial"/>
          <w:b/>
          <w:w w:val="80"/>
        </w:rPr>
        <w:t>ACORDAM </w:t>
      </w:r>
      <w:r>
        <w:rPr>
          <w:w w:val="80"/>
        </w:rPr>
        <w:t>os Excelentíssimos Senhores Conselheiros do Tribunal</w:t>
      </w:r>
      <w:r>
        <w:rPr>
          <w:spacing w:val="80"/>
        </w:rPr>
        <w:t> </w:t>
      </w:r>
      <w:r>
        <w:rPr>
          <w:spacing w:val="-2"/>
          <w:w w:val="85"/>
        </w:rPr>
        <w:t>de Contas do Estado do Amazonas, reunidos em Sessão do</w:t>
      </w:r>
      <w:r>
        <w:rPr>
          <w:spacing w:val="-7"/>
        </w:rPr>
        <w:t> </w:t>
      </w:r>
      <w:r>
        <w:rPr>
          <w:rFonts w:ascii="Arial" w:hAnsi="Arial"/>
          <w:b/>
          <w:spacing w:val="-2"/>
          <w:w w:val="85"/>
        </w:rPr>
        <w:t>Tribunal Pleno</w:t>
      </w:r>
      <w:r>
        <w:rPr>
          <w:spacing w:val="-2"/>
          <w:w w:val="85"/>
        </w:rPr>
        <w:t>, no</w:t>
      </w:r>
      <w:r>
        <w:rPr>
          <w:spacing w:val="-3"/>
          <w:w w:val="85"/>
        </w:rPr>
        <w:t> </w:t>
      </w:r>
      <w:r>
        <w:rPr>
          <w:spacing w:val="-2"/>
          <w:w w:val="85"/>
        </w:rPr>
        <w:t>exercício da competência</w:t>
      </w:r>
      <w:r>
        <w:rPr>
          <w:spacing w:val="-3"/>
          <w:w w:val="85"/>
        </w:rPr>
        <w:t> </w:t>
      </w:r>
      <w:r>
        <w:rPr>
          <w:spacing w:val="-2"/>
          <w:w w:val="85"/>
        </w:rPr>
        <w:t>atribuída pelo </w:t>
      </w:r>
      <w:r>
        <w:rPr>
          <w:w w:val="85"/>
        </w:rPr>
        <w:t>art.</w:t>
      </w:r>
      <w:r>
        <w:rPr>
          <w:spacing w:val="-1"/>
          <w:w w:val="85"/>
        </w:rPr>
        <w:t> </w:t>
      </w:r>
      <w:r>
        <w:rPr>
          <w:w w:val="85"/>
        </w:rPr>
        <w:t>11,</w:t>
      </w:r>
      <w:r>
        <w:rPr>
          <w:spacing w:val="-1"/>
          <w:w w:val="85"/>
        </w:rPr>
        <w:t> </w:t>
      </w:r>
      <w:r>
        <w:rPr>
          <w:w w:val="85"/>
        </w:rPr>
        <w:t>inciso</w:t>
      </w:r>
      <w:r>
        <w:rPr>
          <w:spacing w:val="-1"/>
          <w:w w:val="85"/>
        </w:rPr>
        <w:t> </w:t>
      </w:r>
      <w:r>
        <w:rPr>
          <w:w w:val="85"/>
        </w:rPr>
        <w:t>III,</w:t>
      </w:r>
      <w:r>
        <w:rPr>
          <w:spacing w:val="-1"/>
          <w:w w:val="85"/>
        </w:rPr>
        <w:t> </w:t>
      </w:r>
      <w:r>
        <w:rPr>
          <w:w w:val="85"/>
        </w:rPr>
        <w:t>alínea</w:t>
      </w:r>
      <w:r>
        <w:rPr>
          <w:spacing w:val="-1"/>
          <w:w w:val="85"/>
        </w:rPr>
        <w:t> </w:t>
      </w:r>
      <w:r>
        <w:rPr>
          <w:w w:val="85"/>
        </w:rPr>
        <w:t>“g”,</w:t>
      </w:r>
      <w:r>
        <w:rPr>
          <w:spacing w:val="-2"/>
          <w:w w:val="85"/>
        </w:rPr>
        <w:t> </w:t>
      </w:r>
      <w:r>
        <w:rPr>
          <w:w w:val="85"/>
        </w:rPr>
        <w:t>da</w:t>
      </w:r>
      <w:r>
        <w:rPr>
          <w:spacing w:val="-1"/>
          <w:w w:val="85"/>
        </w:rPr>
        <w:t> </w:t>
      </w:r>
      <w:r>
        <w:rPr>
          <w:w w:val="85"/>
        </w:rPr>
        <w:t>Resolução</w:t>
      </w:r>
      <w:r>
        <w:rPr>
          <w:spacing w:val="-1"/>
          <w:w w:val="85"/>
        </w:rPr>
        <w:t> </w:t>
      </w:r>
      <w:r>
        <w:rPr>
          <w:w w:val="85"/>
        </w:rPr>
        <w:t>nº</w:t>
      </w:r>
      <w:r>
        <w:rPr>
          <w:spacing w:val="-1"/>
          <w:w w:val="85"/>
        </w:rPr>
        <w:t> </w:t>
      </w:r>
      <w:r>
        <w:rPr>
          <w:w w:val="85"/>
        </w:rPr>
        <w:t>04/2002-TCE/AM,</w:t>
      </w:r>
      <w:r>
        <w:rPr>
          <w:spacing w:val="-1"/>
          <w:w w:val="85"/>
        </w:rPr>
        <w:t> </w:t>
      </w:r>
      <w:r>
        <w:rPr>
          <w:rFonts w:ascii="Arial" w:hAnsi="Arial"/>
          <w:b/>
          <w:w w:val="85"/>
        </w:rPr>
        <w:t>à</w:t>
      </w:r>
      <w:r>
        <w:rPr>
          <w:rFonts w:ascii="Arial" w:hAnsi="Arial"/>
          <w:b/>
          <w:spacing w:val="-1"/>
          <w:w w:val="85"/>
        </w:rPr>
        <w:t> </w:t>
      </w:r>
      <w:r>
        <w:rPr>
          <w:rFonts w:ascii="Arial" w:hAnsi="Arial"/>
          <w:b/>
          <w:w w:val="85"/>
        </w:rPr>
        <w:t>unanimidade</w:t>
      </w:r>
      <w:r>
        <w:rPr>
          <w:w w:val="85"/>
        </w:rPr>
        <w:t>,</w:t>
      </w:r>
      <w:r>
        <w:rPr>
          <w:spacing w:val="-3"/>
          <w:w w:val="85"/>
        </w:rPr>
        <w:t> </w:t>
      </w:r>
      <w:r>
        <w:rPr>
          <w:w w:val="85"/>
        </w:rPr>
        <w:t>nos</w:t>
      </w:r>
      <w:r>
        <w:rPr>
          <w:spacing w:val="-2"/>
          <w:w w:val="85"/>
        </w:rPr>
        <w:t> </w:t>
      </w:r>
      <w:r>
        <w:rPr>
          <w:w w:val="85"/>
        </w:rPr>
        <w:t>termos</w:t>
      </w:r>
      <w:r>
        <w:rPr>
          <w:spacing w:val="-2"/>
          <w:w w:val="85"/>
        </w:rPr>
        <w:t> </w:t>
      </w:r>
      <w:r>
        <w:rPr>
          <w:w w:val="85"/>
        </w:rPr>
        <w:t>do</w:t>
      </w:r>
      <w:r>
        <w:rPr>
          <w:spacing w:val="-1"/>
          <w:w w:val="85"/>
        </w:rPr>
        <w:t> </w:t>
      </w:r>
      <w:r>
        <w:rPr>
          <w:w w:val="85"/>
        </w:rPr>
        <w:t>voto do</w:t>
      </w:r>
      <w:r>
        <w:rPr>
          <w:spacing w:val="-1"/>
          <w:w w:val="85"/>
        </w:rPr>
        <w:t> </w:t>
      </w:r>
      <w:r>
        <w:rPr>
          <w:w w:val="85"/>
        </w:rPr>
        <w:t>Excelentíssimo </w:t>
      </w:r>
      <w:r>
        <w:rPr>
          <w:w w:val="80"/>
        </w:rPr>
        <w:t>Senhor</w:t>
      </w:r>
      <w:r>
        <w:rPr/>
        <w:t> </w:t>
      </w:r>
      <w:r>
        <w:rPr>
          <w:w w:val="80"/>
        </w:rPr>
        <w:t>Conselheiro-Relator,</w:t>
      </w:r>
      <w:r>
        <w:rPr/>
        <w:t> </w:t>
      </w:r>
      <w:r>
        <w:rPr>
          <w:rFonts w:ascii="Arial" w:hAnsi="Arial"/>
          <w:b/>
          <w:w w:val="80"/>
        </w:rPr>
        <w:t>em</w:t>
      </w:r>
      <w:r>
        <w:rPr>
          <w:rFonts w:ascii="Arial" w:hAnsi="Arial"/>
          <w:b/>
        </w:rPr>
        <w:t> </w:t>
      </w:r>
      <w:r>
        <w:rPr>
          <w:rFonts w:ascii="Arial" w:hAnsi="Arial"/>
          <w:b/>
          <w:w w:val="80"/>
        </w:rPr>
        <w:t>divergência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 </w:t>
      </w:r>
      <w:r>
        <w:rPr>
          <w:w w:val="85"/>
        </w:rPr>
        <w:t>de: </w:t>
      </w:r>
      <w:r>
        <w:rPr>
          <w:rFonts w:ascii="Arial" w:hAnsi="Arial"/>
          <w:b/>
          <w:w w:val="85"/>
        </w:rPr>
        <w:t>8.1. Conhecer </w:t>
      </w:r>
      <w:r>
        <w:rPr>
          <w:w w:val="85"/>
        </w:rPr>
        <w:t>da Revisão interposta pela Sra. Ana Maria Farias de Oliveira – Prefeita do município de Ipixuna, à </w:t>
      </w:r>
      <w:r>
        <w:rPr>
          <w:spacing w:val="-2"/>
          <w:w w:val="90"/>
        </w:rPr>
        <w:t>época</w:t>
      </w:r>
      <w:r>
        <w:rPr>
          <w:spacing w:val="-4"/>
          <w:w w:val="90"/>
        </w:rPr>
        <w:t> </w:t>
      </w:r>
      <w:r>
        <w:rPr>
          <w:spacing w:val="-2"/>
          <w:w w:val="90"/>
        </w:rPr>
        <w:t>-,</w:t>
      </w:r>
      <w:r>
        <w:rPr>
          <w:spacing w:val="-5"/>
          <w:w w:val="90"/>
        </w:rPr>
        <w:t> </w:t>
      </w:r>
      <w:r>
        <w:rPr>
          <w:spacing w:val="-2"/>
          <w:w w:val="90"/>
        </w:rPr>
        <w:t>em</w:t>
      </w:r>
      <w:r>
        <w:rPr>
          <w:spacing w:val="-6"/>
          <w:w w:val="90"/>
        </w:rPr>
        <w:t> </w:t>
      </w:r>
      <w:r>
        <w:rPr>
          <w:spacing w:val="-2"/>
          <w:w w:val="90"/>
        </w:rPr>
        <w:t>face</w:t>
      </w:r>
      <w:r>
        <w:rPr>
          <w:spacing w:val="-5"/>
          <w:w w:val="90"/>
        </w:rPr>
        <w:t> </w:t>
      </w:r>
      <w:r>
        <w:rPr>
          <w:spacing w:val="-2"/>
          <w:w w:val="90"/>
        </w:rPr>
        <w:t>do</w:t>
      </w:r>
      <w:r>
        <w:rPr>
          <w:spacing w:val="-5"/>
          <w:w w:val="90"/>
        </w:rPr>
        <w:t> </w:t>
      </w:r>
      <w:r>
        <w:rPr>
          <w:spacing w:val="-2"/>
          <w:w w:val="90"/>
        </w:rPr>
        <w:t>Acórdão</w:t>
      </w:r>
      <w:r>
        <w:rPr>
          <w:spacing w:val="-5"/>
          <w:w w:val="90"/>
        </w:rPr>
        <w:t> </w:t>
      </w:r>
      <w:r>
        <w:rPr>
          <w:spacing w:val="-2"/>
          <w:w w:val="90"/>
        </w:rPr>
        <w:t>nº</w:t>
      </w:r>
      <w:r>
        <w:rPr>
          <w:spacing w:val="-6"/>
          <w:w w:val="90"/>
        </w:rPr>
        <w:t> </w:t>
      </w:r>
      <w:r>
        <w:rPr>
          <w:spacing w:val="-2"/>
          <w:w w:val="90"/>
        </w:rPr>
        <w:t>437/2018 -</w:t>
      </w:r>
      <w:r>
        <w:rPr>
          <w:spacing w:val="-6"/>
          <w:w w:val="90"/>
        </w:rPr>
        <w:t> </w:t>
      </w:r>
      <w:r>
        <w:rPr>
          <w:spacing w:val="-2"/>
          <w:w w:val="90"/>
        </w:rPr>
        <w:t>TCE</w:t>
      </w:r>
      <w:r>
        <w:rPr>
          <w:spacing w:val="-5"/>
          <w:w w:val="90"/>
        </w:rPr>
        <w:t> </w:t>
      </w:r>
      <w:r>
        <w:rPr>
          <w:spacing w:val="-2"/>
          <w:w w:val="90"/>
        </w:rPr>
        <w:t>–</w:t>
      </w:r>
      <w:r>
        <w:rPr>
          <w:spacing w:val="-6"/>
          <w:w w:val="90"/>
        </w:rPr>
        <w:t> </w:t>
      </w:r>
      <w:r>
        <w:rPr>
          <w:spacing w:val="-2"/>
          <w:w w:val="90"/>
        </w:rPr>
        <w:t>Tribunal</w:t>
      </w:r>
      <w:r>
        <w:rPr>
          <w:spacing w:val="-6"/>
          <w:w w:val="90"/>
        </w:rPr>
        <w:t> </w:t>
      </w:r>
      <w:r>
        <w:rPr>
          <w:spacing w:val="-2"/>
          <w:w w:val="90"/>
        </w:rPr>
        <w:t>Pleno,</w:t>
      </w:r>
      <w:r>
        <w:rPr>
          <w:spacing w:val="-5"/>
          <w:w w:val="90"/>
        </w:rPr>
        <w:t> </w:t>
      </w:r>
      <w:r>
        <w:rPr>
          <w:spacing w:val="-2"/>
          <w:w w:val="90"/>
        </w:rPr>
        <w:t>proferido</w:t>
      </w:r>
      <w:r>
        <w:rPr>
          <w:spacing w:val="-5"/>
          <w:w w:val="90"/>
        </w:rPr>
        <w:t> </w:t>
      </w:r>
      <w:r>
        <w:rPr>
          <w:spacing w:val="-2"/>
          <w:w w:val="90"/>
        </w:rPr>
        <w:t>no</w:t>
      </w:r>
      <w:r>
        <w:rPr>
          <w:spacing w:val="-3"/>
          <w:w w:val="90"/>
        </w:rPr>
        <w:t> </w:t>
      </w:r>
      <w:r>
        <w:rPr>
          <w:spacing w:val="-2"/>
          <w:w w:val="90"/>
        </w:rPr>
        <w:t>Processo</w:t>
      </w:r>
      <w:r>
        <w:rPr>
          <w:spacing w:val="-6"/>
          <w:w w:val="90"/>
        </w:rPr>
        <w:t> </w:t>
      </w:r>
      <w:r>
        <w:rPr>
          <w:spacing w:val="-2"/>
          <w:w w:val="90"/>
        </w:rPr>
        <w:t>nº</w:t>
      </w:r>
      <w:r>
        <w:rPr>
          <w:spacing w:val="-5"/>
          <w:w w:val="90"/>
        </w:rPr>
        <w:t> </w:t>
      </w:r>
      <w:r>
        <w:rPr>
          <w:spacing w:val="-2"/>
          <w:w w:val="90"/>
        </w:rPr>
        <w:t>10.554/2018</w:t>
      </w:r>
      <w:r>
        <w:rPr>
          <w:spacing w:val="-5"/>
          <w:w w:val="90"/>
        </w:rPr>
        <w:t> </w:t>
      </w:r>
      <w:r>
        <w:rPr>
          <w:spacing w:val="-2"/>
          <w:w w:val="90"/>
        </w:rPr>
        <w:t>(fls.</w:t>
      </w:r>
      <w:r>
        <w:rPr>
          <w:spacing w:val="-5"/>
          <w:w w:val="90"/>
        </w:rPr>
        <w:t> </w:t>
      </w:r>
      <w:r>
        <w:rPr>
          <w:spacing w:val="-2"/>
          <w:w w:val="90"/>
        </w:rPr>
        <w:t>171</w:t>
      </w:r>
      <w:r>
        <w:rPr>
          <w:spacing w:val="-3"/>
          <w:w w:val="90"/>
        </w:rPr>
        <w:t> </w:t>
      </w:r>
      <w:r>
        <w:rPr>
          <w:spacing w:val="-2"/>
          <w:w w:val="90"/>
        </w:rPr>
        <w:t>– </w:t>
      </w:r>
      <w:r>
        <w:rPr>
          <w:w w:val="90"/>
        </w:rPr>
        <w:t>daqueles</w:t>
      </w:r>
      <w:r>
        <w:rPr>
          <w:spacing w:val="-7"/>
          <w:w w:val="90"/>
        </w:rPr>
        <w:t> </w:t>
      </w:r>
      <w:r>
        <w:rPr>
          <w:w w:val="90"/>
        </w:rPr>
        <w:t>autos),</w:t>
      </w:r>
      <w:r>
        <w:rPr>
          <w:spacing w:val="-9"/>
          <w:w w:val="90"/>
        </w:rPr>
        <w:t> </w:t>
      </w:r>
      <w:r>
        <w:rPr>
          <w:w w:val="90"/>
        </w:rPr>
        <w:t>por</w:t>
      </w:r>
      <w:r>
        <w:rPr>
          <w:spacing w:val="-8"/>
          <w:w w:val="90"/>
        </w:rPr>
        <w:t> </w:t>
      </w:r>
      <w:r>
        <w:rPr>
          <w:w w:val="90"/>
        </w:rPr>
        <w:t>preencher</w:t>
      </w:r>
      <w:r>
        <w:rPr>
          <w:spacing w:val="-8"/>
          <w:w w:val="90"/>
        </w:rPr>
        <w:t> </w:t>
      </w:r>
      <w:r>
        <w:rPr>
          <w:w w:val="90"/>
        </w:rPr>
        <w:t>os</w:t>
      </w:r>
      <w:r>
        <w:rPr>
          <w:spacing w:val="-7"/>
          <w:w w:val="90"/>
        </w:rPr>
        <w:t> </w:t>
      </w:r>
      <w:r>
        <w:rPr>
          <w:w w:val="90"/>
        </w:rPr>
        <w:t>requisitos</w:t>
      </w:r>
      <w:r>
        <w:rPr>
          <w:spacing w:val="-7"/>
          <w:w w:val="90"/>
        </w:rPr>
        <w:t> </w:t>
      </w:r>
      <w:r>
        <w:rPr>
          <w:w w:val="90"/>
        </w:rPr>
        <w:t>de</w:t>
      </w:r>
      <w:r>
        <w:rPr>
          <w:spacing w:val="-7"/>
          <w:w w:val="90"/>
        </w:rPr>
        <w:t> </w:t>
      </w:r>
      <w:r>
        <w:rPr>
          <w:w w:val="90"/>
        </w:rPr>
        <w:t>admissibilidade</w:t>
      </w:r>
      <w:r>
        <w:rPr>
          <w:spacing w:val="-7"/>
          <w:w w:val="90"/>
        </w:rPr>
        <w:t> </w:t>
      </w:r>
      <w:r>
        <w:rPr>
          <w:w w:val="90"/>
        </w:rPr>
        <w:t>dos</w:t>
      </w:r>
      <w:r>
        <w:rPr>
          <w:spacing w:val="-8"/>
          <w:w w:val="90"/>
        </w:rPr>
        <w:t> </w:t>
      </w:r>
      <w:r>
        <w:rPr>
          <w:w w:val="90"/>
        </w:rPr>
        <w:t>arts.</w:t>
      </w:r>
      <w:r>
        <w:rPr>
          <w:spacing w:val="-7"/>
          <w:w w:val="90"/>
        </w:rPr>
        <w:t> </w:t>
      </w:r>
      <w:r>
        <w:rPr>
          <w:w w:val="90"/>
        </w:rPr>
        <w:t>59,</w:t>
      </w:r>
      <w:r>
        <w:rPr>
          <w:spacing w:val="-8"/>
          <w:w w:val="90"/>
        </w:rPr>
        <w:t> </w:t>
      </w:r>
      <w:r>
        <w:rPr>
          <w:w w:val="90"/>
        </w:rPr>
        <w:t>IV,</w:t>
      </w:r>
      <w:r>
        <w:rPr>
          <w:spacing w:val="-7"/>
          <w:w w:val="90"/>
        </w:rPr>
        <w:t> </w:t>
      </w:r>
      <w:r>
        <w:rPr>
          <w:w w:val="90"/>
        </w:rPr>
        <w:t>e</w:t>
      </w:r>
      <w:r>
        <w:rPr>
          <w:spacing w:val="-7"/>
          <w:w w:val="90"/>
        </w:rPr>
        <w:t> </w:t>
      </w:r>
      <w:r>
        <w:rPr>
          <w:w w:val="90"/>
        </w:rPr>
        <w:t>65,</w:t>
      </w:r>
      <w:r>
        <w:rPr>
          <w:spacing w:val="-1"/>
          <w:w w:val="90"/>
        </w:rPr>
        <w:t> </w:t>
      </w:r>
      <w:r>
        <w:rPr>
          <w:rFonts w:ascii="Arial" w:hAnsi="Arial"/>
          <w:i/>
          <w:w w:val="90"/>
        </w:rPr>
        <w:t>caput</w:t>
      </w:r>
      <w:r>
        <w:rPr>
          <w:w w:val="90"/>
        </w:rPr>
        <w:t>,</w:t>
      </w:r>
      <w:r>
        <w:rPr>
          <w:spacing w:val="-8"/>
          <w:w w:val="90"/>
        </w:rPr>
        <w:t> </w:t>
      </w:r>
      <w:r>
        <w:rPr>
          <w:w w:val="90"/>
        </w:rPr>
        <w:t>da</w:t>
      </w:r>
      <w:r>
        <w:rPr>
          <w:spacing w:val="-7"/>
          <w:w w:val="90"/>
        </w:rPr>
        <w:t> </w:t>
      </w:r>
      <w:r>
        <w:rPr>
          <w:w w:val="90"/>
        </w:rPr>
        <w:t>Lei</w:t>
      </w:r>
      <w:r>
        <w:rPr>
          <w:spacing w:val="-9"/>
          <w:w w:val="90"/>
        </w:rPr>
        <w:t> </w:t>
      </w:r>
      <w:r>
        <w:rPr>
          <w:w w:val="90"/>
        </w:rPr>
        <w:t>nº</w:t>
      </w:r>
      <w:r>
        <w:rPr>
          <w:spacing w:val="-7"/>
          <w:w w:val="90"/>
        </w:rPr>
        <w:t> </w:t>
      </w:r>
      <w:r>
        <w:rPr>
          <w:w w:val="90"/>
        </w:rPr>
        <w:t>2423/1996 </w:t>
      </w:r>
      <w:r>
        <w:rPr>
          <w:w w:val="80"/>
        </w:rPr>
        <w:t>(LOTCE/AM), c/c o art. 157,</w:t>
      </w:r>
      <w:r>
        <w:rPr/>
        <w:t> </w:t>
      </w:r>
      <w:r>
        <w:rPr>
          <w:rFonts w:ascii="Arial" w:hAnsi="Arial"/>
          <w:i/>
          <w:w w:val="80"/>
        </w:rPr>
        <w:t>caput</w:t>
      </w:r>
      <w:r>
        <w:rPr>
          <w:w w:val="80"/>
        </w:rPr>
        <w:t>, e § 2º da Resolução nº 04/2002 (RI TCE/AM);</w:t>
      </w:r>
      <w:r>
        <w:rPr/>
        <w:t> </w:t>
      </w:r>
      <w:r>
        <w:rPr>
          <w:rFonts w:ascii="Arial" w:hAnsi="Arial"/>
          <w:b/>
          <w:w w:val="80"/>
        </w:rPr>
        <w:t>8.2. Indeferir </w:t>
      </w:r>
      <w:r>
        <w:rPr>
          <w:w w:val="80"/>
        </w:rPr>
        <w:t>a Revisão interposta pela</w:t>
      </w:r>
      <w:r>
        <w:rPr>
          <w:spacing w:val="40"/>
        </w:rPr>
        <w:t> </w:t>
      </w:r>
      <w:r>
        <w:rPr>
          <w:w w:val="85"/>
        </w:rPr>
        <w:t>Sra.</w:t>
      </w:r>
      <w:r>
        <w:rPr>
          <w:spacing w:val="-4"/>
          <w:w w:val="85"/>
        </w:rPr>
        <w:t> </w:t>
      </w:r>
      <w:r>
        <w:rPr>
          <w:w w:val="85"/>
        </w:rPr>
        <w:t>Ana</w:t>
      </w:r>
      <w:r>
        <w:rPr>
          <w:spacing w:val="-4"/>
          <w:w w:val="85"/>
        </w:rPr>
        <w:t> </w:t>
      </w:r>
      <w:r>
        <w:rPr>
          <w:w w:val="85"/>
        </w:rPr>
        <w:t>Maria</w:t>
      </w:r>
      <w:r>
        <w:rPr>
          <w:spacing w:val="-4"/>
          <w:w w:val="85"/>
        </w:rPr>
        <w:t> </w:t>
      </w:r>
      <w:r>
        <w:rPr>
          <w:w w:val="85"/>
        </w:rPr>
        <w:t>Farias</w:t>
      </w:r>
      <w:r>
        <w:rPr>
          <w:spacing w:val="-4"/>
          <w:w w:val="85"/>
        </w:rPr>
        <w:t> </w:t>
      </w:r>
      <w:r>
        <w:rPr>
          <w:w w:val="85"/>
        </w:rPr>
        <w:t>de</w:t>
      </w:r>
      <w:r>
        <w:rPr>
          <w:spacing w:val="-4"/>
          <w:w w:val="85"/>
        </w:rPr>
        <w:t> </w:t>
      </w:r>
      <w:r>
        <w:rPr>
          <w:w w:val="85"/>
        </w:rPr>
        <w:t>Oliveira</w:t>
      </w:r>
      <w:r>
        <w:rPr>
          <w:spacing w:val="-4"/>
          <w:w w:val="85"/>
        </w:rPr>
        <w:t> </w:t>
      </w:r>
      <w:r>
        <w:rPr>
          <w:w w:val="85"/>
        </w:rPr>
        <w:t>Prefeita</w:t>
      </w:r>
      <w:r>
        <w:rPr>
          <w:spacing w:val="-4"/>
          <w:w w:val="85"/>
        </w:rPr>
        <w:t> </w:t>
      </w:r>
      <w:r>
        <w:rPr>
          <w:w w:val="85"/>
        </w:rPr>
        <w:t>do</w:t>
      </w:r>
      <w:r>
        <w:rPr>
          <w:spacing w:val="-4"/>
          <w:w w:val="85"/>
        </w:rPr>
        <w:t> </w:t>
      </w:r>
      <w:r>
        <w:rPr>
          <w:w w:val="85"/>
        </w:rPr>
        <w:t>município</w:t>
      </w:r>
      <w:r>
        <w:rPr>
          <w:spacing w:val="-4"/>
          <w:w w:val="85"/>
        </w:rPr>
        <w:t> </w:t>
      </w:r>
      <w:r>
        <w:rPr>
          <w:w w:val="85"/>
        </w:rPr>
        <w:t>de</w:t>
      </w:r>
      <w:r>
        <w:rPr>
          <w:spacing w:val="-4"/>
          <w:w w:val="85"/>
        </w:rPr>
        <w:t> </w:t>
      </w:r>
      <w:r>
        <w:rPr>
          <w:w w:val="85"/>
        </w:rPr>
        <w:t>Ipixuna,</w:t>
      </w:r>
      <w:r>
        <w:rPr>
          <w:spacing w:val="-4"/>
          <w:w w:val="85"/>
        </w:rPr>
        <w:t> </w:t>
      </w:r>
      <w:r>
        <w:rPr>
          <w:w w:val="85"/>
        </w:rPr>
        <w:t>à</w:t>
      </w:r>
      <w:r>
        <w:rPr>
          <w:spacing w:val="-4"/>
          <w:w w:val="85"/>
        </w:rPr>
        <w:t> </w:t>
      </w:r>
      <w:r>
        <w:rPr>
          <w:w w:val="85"/>
        </w:rPr>
        <w:t>época</w:t>
      </w:r>
      <w:r>
        <w:rPr>
          <w:spacing w:val="-5"/>
        </w:rPr>
        <w:t> </w:t>
      </w:r>
      <w:r>
        <w:rPr>
          <w:w w:val="85"/>
        </w:rPr>
        <w:t>-,</w:t>
      </w:r>
      <w:r>
        <w:rPr>
          <w:spacing w:val="-4"/>
          <w:w w:val="85"/>
        </w:rPr>
        <w:t> </w:t>
      </w:r>
      <w:r>
        <w:rPr>
          <w:w w:val="85"/>
        </w:rPr>
        <w:t>em</w:t>
      </w:r>
      <w:r>
        <w:rPr>
          <w:spacing w:val="-5"/>
          <w:w w:val="85"/>
        </w:rPr>
        <w:t> </w:t>
      </w:r>
      <w:r>
        <w:rPr>
          <w:w w:val="85"/>
        </w:rPr>
        <w:t>face</w:t>
      </w:r>
      <w:r>
        <w:rPr>
          <w:spacing w:val="-4"/>
          <w:w w:val="85"/>
        </w:rPr>
        <w:t> </w:t>
      </w:r>
      <w:r>
        <w:rPr>
          <w:w w:val="85"/>
        </w:rPr>
        <w:t>do</w:t>
      </w:r>
      <w:r>
        <w:rPr>
          <w:spacing w:val="-4"/>
          <w:w w:val="85"/>
        </w:rPr>
        <w:t> </w:t>
      </w:r>
      <w:r>
        <w:rPr>
          <w:w w:val="85"/>
        </w:rPr>
        <w:t>Acórdão</w:t>
      </w:r>
      <w:r>
        <w:rPr>
          <w:spacing w:val="-4"/>
          <w:w w:val="85"/>
        </w:rPr>
        <w:t> </w:t>
      </w:r>
      <w:r>
        <w:rPr>
          <w:w w:val="85"/>
        </w:rPr>
        <w:t>nº</w:t>
      </w:r>
      <w:r>
        <w:rPr>
          <w:spacing w:val="-4"/>
          <w:w w:val="85"/>
        </w:rPr>
        <w:t> </w:t>
      </w:r>
      <w:r>
        <w:rPr>
          <w:w w:val="85"/>
        </w:rPr>
        <w:t>437/2018 -</w:t>
      </w:r>
      <w:r>
        <w:rPr>
          <w:spacing w:val="-4"/>
          <w:w w:val="85"/>
        </w:rPr>
        <w:t> </w:t>
      </w:r>
      <w:r>
        <w:rPr>
          <w:w w:val="85"/>
        </w:rPr>
        <w:t>TCE</w:t>
      </w:r>
      <w:r>
        <w:rPr>
          <w:spacing w:val="-6"/>
          <w:w w:val="85"/>
        </w:rPr>
        <w:t> </w:t>
      </w:r>
      <w:r>
        <w:rPr>
          <w:w w:val="85"/>
        </w:rPr>
        <w:t>– </w:t>
      </w:r>
      <w:r>
        <w:rPr>
          <w:w w:val="80"/>
        </w:rPr>
        <w:t>Tribunal Pleno,</w:t>
      </w:r>
      <w:r>
        <w:rPr/>
        <w:t> </w:t>
      </w:r>
      <w:r>
        <w:rPr>
          <w:w w:val="80"/>
        </w:rPr>
        <w:t>proferido</w:t>
      </w:r>
      <w:r>
        <w:rPr/>
        <w:t> </w:t>
      </w:r>
      <w:r>
        <w:rPr>
          <w:w w:val="80"/>
        </w:rPr>
        <w:t>no Processo</w:t>
      </w:r>
      <w:r>
        <w:rPr/>
        <w:t> </w:t>
      </w:r>
      <w:r>
        <w:rPr>
          <w:w w:val="80"/>
        </w:rPr>
        <w:t>nº</w:t>
      </w:r>
      <w:r>
        <w:rPr/>
        <w:t> </w:t>
      </w:r>
      <w:r>
        <w:rPr>
          <w:w w:val="80"/>
        </w:rPr>
        <w:t>10.554/2018</w:t>
      </w:r>
      <w:r>
        <w:rPr/>
        <w:t> </w:t>
      </w:r>
      <w:r>
        <w:rPr>
          <w:w w:val="80"/>
        </w:rPr>
        <w:t>(fls. 171</w:t>
      </w:r>
      <w:r>
        <w:rPr/>
        <w:t> </w:t>
      </w:r>
      <w:r>
        <w:rPr>
          <w:w w:val="80"/>
        </w:rPr>
        <w:t>–</w:t>
      </w:r>
      <w:r>
        <w:rPr/>
        <w:t> </w:t>
      </w:r>
      <w:r>
        <w:rPr>
          <w:w w:val="80"/>
        </w:rPr>
        <w:t>daqueles</w:t>
      </w:r>
      <w:r>
        <w:rPr/>
        <w:t> </w:t>
      </w:r>
      <w:r>
        <w:rPr>
          <w:w w:val="80"/>
        </w:rPr>
        <w:t>autos), mantendo-se</w:t>
      </w:r>
      <w:r>
        <w:rPr/>
        <w:t> </w:t>
      </w:r>
      <w:r>
        <w:rPr>
          <w:w w:val="80"/>
        </w:rPr>
        <w:t>inalteradas</w:t>
      </w:r>
      <w:r>
        <w:rPr/>
        <w:t> </w:t>
      </w:r>
      <w:r>
        <w:rPr>
          <w:w w:val="80"/>
        </w:rPr>
        <w:t>as disposições </w:t>
      </w:r>
      <w:r>
        <w:rPr>
          <w:w w:val="85"/>
        </w:rPr>
        <w:t>do</w:t>
      </w:r>
      <w:r>
        <w:rPr>
          <w:spacing w:val="-7"/>
          <w:w w:val="85"/>
        </w:rPr>
        <w:t> </w:t>
      </w:r>
      <w:r>
        <w:rPr>
          <w:rFonts w:ascii="Arial" w:hAnsi="Arial"/>
          <w:i/>
          <w:w w:val="85"/>
        </w:rPr>
        <w:t>decisum</w:t>
      </w:r>
      <w:r>
        <w:rPr>
          <w:rFonts w:ascii="Arial" w:hAnsi="Arial"/>
          <w:i/>
          <w:spacing w:val="-7"/>
          <w:w w:val="85"/>
        </w:rPr>
        <w:t> </w:t>
      </w:r>
      <w:r>
        <w:rPr>
          <w:w w:val="85"/>
        </w:rPr>
        <w:t>atacado;</w:t>
      </w:r>
      <w:r>
        <w:rPr>
          <w:spacing w:val="-6"/>
          <w:w w:val="85"/>
        </w:rPr>
        <w:t> </w:t>
      </w:r>
      <w:r>
        <w:rPr>
          <w:rFonts w:ascii="Arial" w:hAnsi="Arial"/>
          <w:b/>
          <w:w w:val="85"/>
        </w:rPr>
        <w:t>8.3.</w:t>
      </w:r>
      <w:r>
        <w:rPr>
          <w:rFonts w:ascii="Arial" w:hAnsi="Arial"/>
          <w:b/>
          <w:spacing w:val="-7"/>
          <w:w w:val="85"/>
        </w:rPr>
        <w:t> </w:t>
      </w:r>
      <w:r>
        <w:rPr>
          <w:rFonts w:ascii="Arial" w:hAnsi="Arial"/>
          <w:b/>
          <w:w w:val="85"/>
        </w:rPr>
        <w:t>Dar</w:t>
      </w:r>
      <w:r>
        <w:rPr>
          <w:rFonts w:ascii="Arial" w:hAnsi="Arial"/>
          <w:b/>
          <w:spacing w:val="-7"/>
          <w:w w:val="85"/>
        </w:rPr>
        <w:t> </w:t>
      </w:r>
      <w:r>
        <w:rPr>
          <w:rFonts w:ascii="Arial" w:hAnsi="Arial"/>
          <w:b/>
          <w:w w:val="85"/>
        </w:rPr>
        <w:t>ciência</w:t>
      </w:r>
      <w:r>
        <w:rPr>
          <w:rFonts w:ascii="Arial" w:hAnsi="Arial"/>
          <w:b/>
          <w:spacing w:val="-6"/>
          <w:w w:val="85"/>
        </w:rPr>
        <w:t> </w:t>
      </w:r>
      <w:r>
        <w:rPr>
          <w:w w:val="85"/>
        </w:rPr>
        <w:t>à</w:t>
      </w:r>
      <w:r>
        <w:rPr>
          <w:spacing w:val="-7"/>
          <w:w w:val="85"/>
        </w:rPr>
        <w:t> </w:t>
      </w:r>
      <w:r>
        <w:rPr>
          <w:w w:val="85"/>
        </w:rPr>
        <w:t>Sra.</w:t>
      </w:r>
      <w:r>
        <w:rPr>
          <w:spacing w:val="-7"/>
          <w:w w:val="85"/>
        </w:rPr>
        <w:t> </w:t>
      </w:r>
      <w:r>
        <w:rPr>
          <w:w w:val="85"/>
        </w:rPr>
        <w:t>Ana</w:t>
      </w:r>
      <w:r>
        <w:rPr>
          <w:spacing w:val="-7"/>
          <w:w w:val="85"/>
        </w:rPr>
        <w:t> </w:t>
      </w:r>
      <w:r>
        <w:rPr>
          <w:w w:val="85"/>
        </w:rPr>
        <w:t>Maria</w:t>
      </w:r>
      <w:r>
        <w:rPr>
          <w:spacing w:val="-6"/>
          <w:w w:val="85"/>
        </w:rPr>
        <w:t> </w:t>
      </w:r>
      <w:r>
        <w:rPr>
          <w:w w:val="85"/>
        </w:rPr>
        <w:t>Farias</w:t>
      </w:r>
      <w:r>
        <w:rPr>
          <w:spacing w:val="-7"/>
          <w:w w:val="85"/>
        </w:rPr>
        <w:t> </w:t>
      </w:r>
      <w:r>
        <w:rPr>
          <w:w w:val="85"/>
        </w:rPr>
        <w:t>de</w:t>
      </w:r>
      <w:r>
        <w:rPr>
          <w:spacing w:val="-7"/>
          <w:w w:val="85"/>
        </w:rPr>
        <w:t> </w:t>
      </w:r>
      <w:r>
        <w:rPr>
          <w:w w:val="85"/>
        </w:rPr>
        <w:t>Oliveira,</w:t>
      </w:r>
      <w:r>
        <w:rPr>
          <w:spacing w:val="-6"/>
          <w:w w:val="85"/>
        </w:rPr>
        <w:t> </w:t>
      </w:r>
      <w:r>
        <w:rPr>
          <w:w w:val="85"/>
        </w:rPr>
        <w:t>pessoalmente</w:t>
      </w:r>
      <w:r>
        <w:rPr>
          <w:spacing w:val="-7"/>
          <w:w w:val="85"/>
        </w:rPr>
        <w:t> </w:t>
      </w:r>
      <w:r>
        <w:rPr>
          <w:w w:val="85"/>
        </w:rPr>
        <w:t>e</w:t>
      </w:r>
      <w:r>
        <w:rPr>
          <w:spacing w:val="-7"/>
          <w:w w:val="85"/>
        </w:rPr>
        <w:t> </w:t>
      </w:r>
      <w:r>
        <w:rPr>
          <w:w w:val="85"/>
        </w:rPr>
        <w:t>por</w:t>
      </w:r>
      <w:r>
        <w:rPr>
          <w:spacing w:val="-6"/>
          <w:w w:val="85"/>
        </w:rPr>
        <w:t> </w:t>
      </w:r>
      <w:r>
        <w:rPr>
          <w:w w:val="85"/>
        </w:rPr>
        <w:t>meio</w:t>
      </w:r>
      <w:r>
        <w:rPr>
          <w:spacing w:val="-7"/>
          <w:w w:val="85"/>
        </w:rPr>
        <w:t> </w:t>
      </w:r>
      <w:r>
        <w:rPr>
          <w:w w:val="85"/>
        </w:rPr>
        <w:t>de</w:t>
      </w:r>
      <w:r>
        <w:rPr>
          <w:spacing w:val="-7"/>
          <w:w w:val="85"/>
        </w:rPr>
        <w:t> </w:t>
      </w:r>
      <w:r>
        <w:rPr>
          <w:w w:val="85"/>
        </w:rPr>
        <w:t>seus</w:t>
      </w:r>
      <w:r>
        <w:rPr>
          <w:spacing w:val="-6"/>
          <w:w w:val="85"/>
        </w:rPr>
        <w:t> </w:t>
      </w:r>
      <w:r>
        <w:rPr>
          <w:w w:val="85"/>
        </w:rPr>
        <w:t>advogados constituídos,</w:t>
      </w:r>
      <w:r>
        <w:rPr>
          <w:spacing w:val="-7"/>
          <w:w w:val="85"/>
        </w:rPr>
        <w:t> </w:t>
      </w:r>
      <w:r>
        <w:rPr>
          <w:w w:val="85"/>
        </w:rPr>
        <w:t>acerca</w:t>
      </w:r>
      <w:r>
        <w:rPr>
          <w:spacing w:val="-7"/>
          <w:w w:val="85"/>
        </w:rPr>
        <w:t> </w:t>
      </w:r>
      <w:r>
        <w:rPr>
          <w:w w:val="85"/>
        </w:rPr>
        <w:t>do</w:t>
      </w:r>
      <w:r>
        <w:rPr>
          <w:spacing w:val="-6"/>
          <w:w w:val="85"/>
        </w:rPr>
        <w:t> </w:t>
      </w:r>
      <w:r>
        <w:rPr>
          <w:rFonts w:ascii="Arial" w:hAnsi="Arial"/>
          <w:i/>
          <w:w w:val="85"/>
        </w:rPr>
        <w:t>decisum</w:t>
      </w:r>
      <w:r>
        <w:rPr>
          <w:rFonts w:ascii="Arial" w:hAnsi="Arial"/>
          <w:i/>
          <w:spacing w:val="-7"/>
          <w:w w:val="85"/>
        </w:rPr>
        <w:t> </w:t>
      </w:r>
      <w:r>
        <w:rPr>
          <w:w w:val="85"/>
        </w:rPr>
        <w:t>a</w:t>
      </w:r>
      <w:r>
        <w:rPr>
          <w:spacing w:val="-7"/>
          <w:w w:val="85"/>
        </w:rPr>
        <w:t> </w:t>
      </w:r>
      <w:r>
        <w:rPr>
          <w:w w:val="85"/>
        </w:rPr>
        <w:t>ser</w:t>
      </w:r>
      <w:r>
        <w:rPr>
          <w:spacing w:val="-6"/>
          <w:w w:val="85"/>
        </w:rPr>
        <w:t> </w:t>
      </w:r>
      <w:r>
        <w:rPr>
          <w:w w:val="85"/>
        </w:rPr>
        <w:t>exarado</w:t>
      </w:r>
      <w:r>
        <w:rPr>
          <w:spacing w:val="-7"/>
          <w:w w:val="85"/>
        </w:rPr>
        <w:t> </w:t>
      </w:r>
      <w:r>
        <w:rPr>
          <w:w w:val="85"/>
        </w:rPr>
        <w:t>por</w:t>
      </w:r>
      <w:r>
        <w:rPr>
          <w:spacing w:val="-7"/>
          <w:w w:val="85"/>
        </w:rPr>
        <w:t> </w:t>
      </w:r>
      <w:r>
        <w:rPr>
          <w:w w:val="85"/>
        </w:rPr>
        <w:t>este</w:t>
      </w:r>
      <w:r>
        <w:rPr>
          <w:spacing w:val="-7"/>
          <w:w w:val="85"/>
        </w:rPr>
        <w:t> </w:t>
      </w:r>
      <w:r>
        <w:rPr>
          <w:w w:val="85"/>
        </w:rPr>
        <w:t>Tribunal</w:t>
      </w:r>
      <w:r>
        <w:rPr>
          <w:spacing w:val="-6"/>
          <w:w w:val="85"/>
        </w:rPr>
        <w:t> </w:t>
      </w:r>
      <w:r>
        <w:rPr>
          <w:w w:val="85"/>
        </w:rPr>
        <w:t>Pleno;</w:t>
      </w:r>
      <w:r>
        <w:rPr>
          <w:spacing w:val="-7"/>
          <w:w w:val="85"/>
        </w:rPr>
        <w:t> </w:t>
      </w:r>
      <w:r>
        <w:rPr>
          <w:rFonts w:ascii="Arial" w:hAnsi="Arial"/>
          <w:b/>
          <w:w w:val="85"/>
        </w:rPr>
        <w:t>8.4.</w:t>
      </w:r>
      <w:r>
        <w:rPr>
          <w:rFonts w:ascii="Arial" w:hAnsi="Arial"/>
          <w:b/>
          <w:spacing w:val="-7"/>
          <w:w w:val="85"/>
        </w:rPr>
        <w:t> </w:t>
      </w:r>
      <w:r>
        <w:rPr>
          <w:rFonts w:ascii="Arial" w:hAnsi="Arial"/>
          <w:b/>
          <w:w w:val="85"/>
        </w:rPr>
        <w:t>Arquivar</w:t>
      </w:r>
      <w:r>
        <w:rPr>
          <w:rFonts w:ascii="Arial" w:hAnsi="Arial"/>
          <w:b/>
          <w:spacing w:val="-6"/>
          <w:w w:val="85"/>
        </w:rPr>
        <w:t> </w:t>
      </w:r>
      <w:r>
        <w:rPr>
          <w:w w:val="85"/>
        </w:rPr>
        <w:t>o</w:t>
      </w:r>
      <w:r>
        <w:rPr>
          <w:spacing w:val="-7"/>
          <w:w w:val="85"/>
        </w:rPr>
        <w:t> </w:t>
      </w:r>
      <w:r>
        <w:rPr>
          <w:w w:val="85"/>
        </w:rPr>
        <w:t>processo</w:t>
      </w:r>
      <w:r>
        <w:rPr>
          <w:spacing w:val="-7"/>
          <w:w w:val="85"/>
        </w:rPr>
        <w:t> </w:t>
      </w:r>
      <w:r>
        <w:rPr>
          <w:w w:val="85"/>
        </w:rPr>
        <w:t>nos</w:t>
      </w:r>
      <w:r>
        <w:rPr>
          <w:spacing w:val="-6"/>
          <w:w w:val="85"/>
        </w:rPr>
        <w:t> </w:t>
      </w:r>
      <w:r>
        <w:rPr>
          <w:w w:val="85"/>
        </w:rPr>
        <w:t>termos</w:t>
      </w:r>
      <w:r>
        <w:rPr>
          <w:spacing w:val="-7"/>
          <w:w w:val="85"/>
        </w:rPr>
        <w:t> </w:t>
      </w:r>
      <w:r>
        <w:rPr>
          <w:w w:val="85"/>
        </w:rPr>
        <w:t>do</w:t>
      </w:r>
      <w:r>
        <w:rPr>
          <w:spacing w:val="-7"/>
          <w:w w:val="85"/>
        </w:rPr>
        <w:t> </w:t>
      </w:r>
      <w:r>
        <w:rPr>
          <w:w w:val="85"/>
        </w:rPr>
        <w:t>art.</w:t>
      </w:r>
      <w:r>
        <w:rPr>
          <w:spacing w:val="-6"/>
          <w:w w:val="85"/>
        </w:rPr>
        <w:t> </w:t>
      </w:r>
      <w:r>
        <w:rPr>
          <w:w w:val="85"/>
        </w:rPr>
        <w:t>162 da Resolução nº 04/02 – RI-TCE/AM. </w:t>
      </w:r>
      <w:r>
        <w:rPr>
          <w:rFonts w:ascii="Arial" w:hAnsi="Arial"/>
          <w:b/>
          <w:w w:val="85"/>
        </w:rPr>
        <w:t>Especificação do quórum: </w:t>
      </w:r>
      <w:r>
        <w:rPr>
          <w:w w:val="85"/>
        </w:rPr>
        <w:t>Conselheiros: Yara Amazônia Lins Rodrigues dos Santos (Presidente), Júlio Assis Corrêa Pinheiro, Mario Manoel Coelho de Mello, Josué Cláudio de Souza Neto, Luis Fabian</w:t>
      </w:r>
      <w:r>
        <w:rPr>
          <w:spacing w:val="-2"/>
          <w:w w:val="85"/>
        </w:rPr>
        <w:t> </w:t>
      </w:r>
      <w:r>
        <w:rPr>
          <w:w w:val="85"/>
        </w:rPr>
        <w:t>Pereira</w:t>
      </w:r>
      <w:r>
        <w:rPr>
          <w:spacing w:val="-2"/>
          <w:w w:val="85"/>
        </w:rPr>
        <w:t> </w:t>
      </w:r>
      <w:r>
        <w:rPr>
          <w:w w:val="85"/>
        </w:rPr>
        <w:t>Barbosa</w:t>
      </w:r>
      <w:r>
        <w:rPr>
          <w:spacing w:val="-1"/>
          <w:w w:val="85"/>
        </w:rPr>
        <w:t> </w:t>
      </w:r>
      <w:r>
        <w:rPr>
          <w:w w:val="85"/>
        </w:rPr>
        <w:t>e</w:t>
      </w:r>
      <w:r>
        <w:rPr>
          <w:spacing w:val="-4"/>
          <w:w w:val="85"/>
        </w:rPr>
        <w:t> </w:t>
      </w:r>
      <w:r>
        <w:rPr>
          <w:w w:val="85"/>
        </w:rPr>
        <w:t>Mário</w:t>
      </w:r>
      <w:r>
        <w:rPr>
          <w:spacing w:val="-1"/>
          <w:w w:val="85"/>
        </w:rPr>
        <w:t> </w:t>
      </w:r>
      <w:r>
        <w:rPr>
          <w:w w:val="85"/>
        </w:rPr>
        <w:t>José</w:t>
      </w:r>
      <w:r>
        <w:rPr>
          <w:spacing w:val="-1"/>
          <w:w w:val="85"/>
        </w:rPr>
        <w:t> </w:t>
      </w:r>
      <w:r>
        <w:rPr>
          <w:w w:val="85"/>
        </w:rPr>
        <w:t>de</w:t>
      </w:r>
      <w:r>
        <w:rPr>
          <w:spacing w:val="-1"/>
          <w:w w:val="85"/>
        </w:rPr>
        <w:t> </w:t>
      </w:r>
      <w:r>
        <w:rPr>
          <w:w w:val="85"/>
        </w:rPr>
        <w:t>Moraes Costa Filho</w:t>
      </w:r>
      <w:r>
        <w:rPr>
          <w:spacing w:val="-1"/>
          <w:w w:val="85"/>
        </w:rPr>
        <w:t> </w:t>
      </w:r>
      <w:r>
        <w:rPr>
          <w:w w:val="85"/>
        </w:rPr>
        <w:t>(Convocado). </w:t>
      </w:r>
      <w:r>
        <w:rPr>
          <w:rFonts w:ascii="Arial" w:hAnsi="Arial"/>
          <w:b/>
          <w:w w:val="85"/>
        </w:rPr>
        <w:t>Declaração</w:t>
      </w:r>
      <w:r>
        <w:rPr>
          <w:rFonts w:ascii="Arial" w:hAnsi="Arial"/>
          <w:b/>
          <w:spacing w:val="-2"/>
          <w:w w:val="85"/>
        </w:rPr>
        <w:t> </w:t>
      </w:r>
      <w:r>
        <w:rPr>
          <w:rFonts w:ascii="Arial" w:hAnsi="Arial"/>
          <w:b/>
          <w:w w:val="85"/>
        </w:rPr>
        <w:t>de</w:t>
      </w:r>
      <w:r>
        <w:rPr>
          <w:rFonts w:ascii="Arial" w:hAnsi="Arial"/>
          <w:b/>
          <w:spacing w:val="-1"/>
          <w:w w:val="85"/>
        </w:rPr>
        <w:t> </w:t>
      </w:r>
      <w:r>
        <w:rPr>
          <w:rFonts w:ascii="Arial" w:hAnsi="Arial"/>
          <w:b/>
          <w:w w:val="85"/>
        </w:rPr>
        <w:t>Impedimento: </w:t>
      </w:r>
      <w:r>
        <w:rPr>
          <w:w w:val="85"/>
        </w:rPr>
        <w:t>Conselheiro Érico</w:t>
      </w:r>
      <w:r>
        <w:rPr>
          <w:spacing w:val="-7"/>
          <w:w w:val="85"/>
        </w:rPr>
        <w:t> </w:t>
      </w:r>
      <w:r>
        <w:rPr>
          <w:w w:val="85"/>
        </w:rPr>
        <w:t>Xavier</w:t>
      </w:r>
      <w:r>
        <w:rPr>
          <w:spacing w:val="-7"/>
          <w:w w:val="85"/>
        </w:rPr>
        <w:t> </w:t>
      </w:r>
      <w:r>
        <w:rPr>
          <w:w w:val="85"/>
        </w:rPr>
        <w:t>Desterro</w:t>
      </w:r>
      <w:r>
        <w:rPr>
          <w:spacing w:val="-6"/>
          <w:w w:val="85"/>
        </w:rPr>
        <w:t> </w:t>
      </w:r>
      <w:r>
        <w:rPr>
          <w:w w:val="85"/>
        </w:rPr>
        <w:t>e</w:t>
      </w:r>
      <w:r>
        <w:rPr>
          <w:spacing w:val="-7"/>
          <w:w w:val="85"/>
        </w:rPr>
        <w:t> </w:t>
      </w:r>
      <w:r>
        <w:rPr>
          <w:w w:val="85"/>
        </w:rPr>
        <w:t>Silva</w:t>
      </w:r>
      <w:r>
        <w:rPr>
          <w:spacing w:val="-7"/>
          <w:w w:val="85"/>
        </w:rPr>
        <w:t> </w:t>
      </w:r>
      <w:r>
        <w:rPr>
          <w:w w:val="85"/>
        </w:rPr>
        <w:t>(art.</w:t>
      </w:r>
      <w:r>
        <w:rPr>
          <w:spacing w:val="-6"/>
          <w:w w:val="85"/>
        </w:rPr>
        <w:t> </w:t>
      </w:r>
      <w:r>
        <w:rPr>
          <w:w w:val="85"/>
        </w:rPr>
        <w:t>65</w:t>
      </w:r>
      <w:r>
        <w:rPr>
          <w:spacing w:val="-7"/>
          <w:w w:val="85"/>
        </w:rPr>
        <w:t> </w:t>
      </w:r>
      <w:r>
        <w:rPr>
          <w:w w:val="85"/>
        </w:rPr>
        <w:t>do</w:t>
      </w:r>
      <w:r>
        <w:rPr>
          <w:spacing w:val="-7"/>
          <w:w w:val="85"/>
        </w:rPr>
        <w:t> </w:t>
      </w:r>
      <w:r>
        <w:rPr>
          <w:w w:val="85"/>
        </w:rPr>
        <w:t>Regimento</w:t>
      </w:r>
      <w:r>
        <w:rPr>
          <w:spacing w:val="-7"/>
          <w:w w:val="85"/>
        </w:rPr>
        <w:t> </w:t>
      </w:r>
      <w:r>
        <w:rPr>
          <w:w w:val="85"/>
        </w:rPr>
        <w:t>Interno).</w:t>
      </w:r>
    </w:p>
    <w:p>
      <w:pPr>
        <w:pStyle w:val="BodyText"/>
        <w:spacing w:before="188"/>
        <w:ind w:right="131"/>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14.942/2021</w:t>
      </w:r>
      <w:r>
        <w:rPr>
          <w:rFonts w:ascii="Arial" w:hAnsi="Arial"/>
          <w:b/>
        </w:rPr>
        <w:t> </w:t>
      </w:r>
      <w:r>
        <w:rPr>
          <w:w w:val="80"/>
        </w:rPr>
        <w:t>-</w:t>
      </w:r>
      <w:r>
        <w:rPr/>
        <w:t> </w:t>
      </w:r>
      <w:r>
        <w:rPr>
          <w:w w:val="80"/>
        </w:rPr>
        <w:t>Tomada</w:t>
      </w:r>
      <w:r>
        <w:rPr/>
        <w:t> </w:t>
      </w:r>
      <w:r>
        <w:rPr>
          <w:w w:val="80"/>
        </w:rPr>
        <w:t>de</w:t>
      </w:r>
      <w:r>
        <w:rPr/>
        <w:t> </w:t>
      </w:r>
      <w:r>
        <w:rPr>
          <w:w w:val="80"/>
        </w:rPr>
        <w:t>Contas</w:t>
      </w:r>
      <w:r>
        <w:rPr/>
        <w:t> </w:t>
      </w:r>
      <w:r>
        <w:rPr>
          <w:w w:val="80"/>
        </w:rPr>
        <w:t>Especial</w:t>
      </w:r>
      <w:r>
        <w:rPr/>
        <w:t> </w:t>
      </w:r>
      <w:r>
        <w:rPr>
          <w:w w:val="80"/>
        </w:rPr>
        <w:t>do</w:t>
      </w:r>
      <w:r>
        <w:rPr/>
        <w:t> </w:t>
      </w:r>
      <w:r>
        <w:rPr>
          <w:w w:val="80"/>
        </w:rPr>
        <w:t>Termo</w:t>
      </w:r>
      <w:r>
        <w:rPr/>
        <w:t> </w:t>
      </w:r>
      <w:r>
        <w:rPr>
          <w:w w:val="80"/>
        </w:rPr>
        <w:t>de</w:t>
      </w:r>
      <w:r>
        <w:rPr/>
        <w:t> </w:t>
      </w:r>
      <w:r>
        <w:rPr>
          <w:w w:val="80"/>
        </w:rPr>
        <w:t>Convênio</w:t>
      </w:r>
      <w:r>
        <w:rPr/>
        <w:t> </w:t>
      </w:r>
      <w:r>
        <w:rPr>
          <w:w w:val="80"/>
        </w:rPr>
        <w:t>nº</w:t>
      </w:r>
      <w:r>
        <w:rPr/>
        <w:t> </w:t>
      </w:r>
      <w:r>
        <w:rPr>
          <w:w w:val="80"/>
        </w:rPr>
        <w:t>32/2013,</w:t>
      </w:r>
      <w:r>
        <w:rPr/>
        <w:t> </w:t>
      </w:r>
      <w:r>
        <w:rPr>
          <w:w w:val="80"/>
        </w:rPr>
        <w:t>firmado</w:t>
      </w:r>
      <w:r>
        <w:rPr/>
        <w:t> </w:t>
      </w:r>
      <w:r>
        <w:rPr>
          <w:w w:val="80"/>
        </w:rPr>
        <w:t>entre</w:t>
      </w:r>
      <w:r>
        <w:rPr/>
        <w:t> </w:t>
      </w:r>
      <w:r>
        <w:rPr>
          <w:w w:val="80"/>
        </w:rPr>
        <w:t>a</w:t>
      </w:r>
      <w:r>
        <w:rPr/>
        <w:t> </w:t>
      </w:r>
      <w:r>
        <w:rPr>
          <w:w w:val="80"/>
        </w:rPr>
        <w:t>Secretaria de</w:t>
      </w:r>
      <w:r>
        <w:rPr/>
        <w:t> </w:t>
      </w:r>
      <w:r>
        <w:rPr>
          <w:w w:val="80"/>
        </w:rPr>
        <w:t>Estado</w:t>
      </w:r>
      <w:r>
        <w:rPr/>
        <w:t> </w:t>
      </w:r>
      <w:r>
        <w:rPr>
          <w:w w:val="80"/>
        </w:rPr>
        <w:t>da</w:t>
      </w:r>
      <w:r>
        <w:rPr/>
        <w:t> </w:t>
      </w:r>
      <w:r>
        <w:rPr>
          <w:w w:val="80"/>
        </w:rPr>
        <w:t>Produção</w:t>
      </w:r>
      <w:r>
        <w:rPr/>
        <w:t> </w:t>
      </w:r>
      <w:r>
        <w:rPr>
          <w:w w:val="80"/>
        </w:rPr>
        <w:t>Rural</w:t>
      </w:r>
      <w:r>
        <w:rPr/>
        <w:t> </w:t>
      </w:r>
      <w:r>
        <w:rPr>
          <w:w w:val="80"/>
        </w:rPr>
        <w:t>(SEPROR)</w:t>
      </w:r>
      <w:r>
        <w:rPr>
          <w:spacing w:val="-1"/>
        </w:rPr>
        <w:t> </w:t>
      </w:r>
      <w:r>
        <w:rPr>
          <w:w w:val="80"/>
        </w:rPr>
        <w:t>e</w:t>
      </w:r>
      <w:r>
        <w:rPr/>
        <w:t> </w:t>
      </w:r>
      <w:r>
        <w:rPr>
          <w:w w:val="80"/>
        </w:rPr>
        <w:t>a</w:t>
      </w:r>
      <w:r>
        <w:rPr/>
        <w:t> </w:t>
      </w:r>
      <w:r>
        <w:rPr>
          <w:w w:val="80"/>
        </w:rPr>
        <w:t>Prefeitura</w:t>
      </w:r>
      <w:r>
        <w:rPr>
          <w:spacing w:val="-2"/>
        </w:rPr>
        <w:t> </w:t>
      </w:r>
      <w:r>
        <w:rPr>
          <w:w w:val="80"/>
        </w:rPr>
        <w:t>Municipal</w:t>
      </w:r>
      <w:r>
        <w:rPr/>
        <w:t> </w:t>
      </w:r>
      <w:r>
        <w:rPr>
          <w:w w:val="80"/>
        </w:rPr>
        <w:t>de</w:t>
      </w:r>
      <w:r>
        <w:rPr/>
        <w:t> </w:t>
      </w:r>
      <w:r>
        <w:rPr>
          <w:w w:val="80"/>
        </w:rPr>
        <w:t>Amaturá.</w:t>
      </w:r>
      <w:r>
        <w:rPr/>
        <w:t> </w:t>
      </w:r>
      <w:r>
        <w:rPr>
          <w:rFonts w:ascii="Arial" w:hAnsi="Arial"/>
          <w:b/>
          <w:w w:val="80"/>
        </w:rPr>
        <w:t>ACÓRDÃO</w:t>
      </w:r>
      <w:r>
        <w:rPr>
          <w:rFonts w:ascii="Arial" w:hAnsi="Arial"/>
          <w:b/>
        </w:rPr>
        <w:t> </w:t>
      </w:r>
      <w:r>
        <w:rPr>
          <w:rFonts w:ascii="Arial" w:hAnsi="Arial"/>
          <w:b/>
          <w:w w:val="80"/>
        </w:rPr>
        <w:t>Nº</w:t>
      </w:r>
      <w:r>
        <w:rPr>
          <w:rFonts w:ascii="Arial" w:hAnsi="Arial"/>
          <w:b/>
        </w:rPr>
        <w:t> </w:t>
      </w:r>
      <w:r>
        <w:rPr>
          <w:rFonts w:ascii="Arial" w:hAnsi="Arial"/>
          <w:b/>
          <w:w w:val="80"/>
        </w:rPr>
        <w:t>1050/2024:</w:t>
      </w:r>
      <w:r>
        <w:rPr>
          <w:rFonts w:ascii="Arial" w:hAnsi="Arial"/>
          <w:b/>
        </w:rPr>
        <w:t> </w:t>
      </w:r>
      <w:r>
        <w:rPr>
          <w:w w:val="80"/>
        </w:rPr>
        <w:t>Vistos,</w:t>
      </w:r>
      <w:r>
        <w:rPr/>
        <w:t> </w:t>
      </w:r>
      <w:r>
        <w:rPr>
          <w:w w:val="80"/>
        </w:rPr>
        <w:t>relatados </w:t>
      </w:r>
      <w:r>
        <w:rPr>
          <w:w w:val="85"/>
        </w:rPr>
        <w:t>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w:t>
      </w:r>
      <w:r>
        <w:rPr>
          <w:w w:val="85"/>
        </w:rPr>
        <w:t> Conselheiros</w:t>
      </w:r>
      <w:r>
        <w:rPr>
          <w:w w:val="85"/>
        </w:rPr>
        <w:t> do</w:t>
      </w:r>
      <w:r>
        <w:rPr>
          <w:w w:val="85"/>
        </w:rPr>
        <w:t> Tribunal</w:t>
      </w:r>
      <w:r>
        <w:rPr>
          <w:w w:val="85"/>
        </w:rPr>
        <w:t> de </w:t>
      </w:r>
      <w:r>
        <w:rPr>
          <w:w w:val="80"/>
        </w:rPr>
        <w:t>Contas do</w:t>
      </w:r>
      <w:r>
        <w:rPr/>
        <w:t> </w:t>
      </w:r>
      <w:r>
        <w:rPr>
          <w:w w:val="80"/>
        </w:rPr>
        <w:t>Estado</w:t>
      </w:r>
      <w:r>
        <w:rPr/>
        <w:t> </w:t>
      </w:r>
      <w:r>
        <w:rPr>
          <w:w w:val="80"/>
        </w:rPr>
        <w:t>do</w:t>
      </w:r>
      <w:r>
        <w:rPr/>
        <w:t> </w:t>
      </w:r>
      <w:r>
        <w:rPr>
          <w:w w:val="80"/>
        </w:rPr>
        <w:t>Amazonas, reunidos em Sessão</w:t>
      </w:r>
      <w:r>
        <w:rPr/>
        <w:t> </w:t>
      </w:r>
      <w:r>
        <w:rPr>
          <w:w w:val="80"/>
        </w:rPr>
        <w:t>do</w:t>
      </w:r>
      <w:r>
        <w:rPr/>
        <w:t> </w:t>
      </w:r>
      <w:r>
        <w:rPr>
          <w:rFonts w:ascii="Arial" w:hAnsi="Arial"/>
          <w:b/>
          <w:w w:val="80"/>
        </w:rPr>
        <w:t>Tribunal Pleno</w:t>
      </w:r>
      <w:r>
        <w:rPr>
          <w:w w:val="80"/>
        </w:rPr>
        <w:t>, no</w:t>
      </w:r>
      <w:r>
        <w:rPr/>
        <w:t> </w:t>
      </w:r>
      <w:r>
        <w:rPr>
          <w:w w:val="80"/>
        </w:rPr>
        <w:t>exercício</w:t>
      </w:r>
      <w:r>
        <w:rPr/>
        <w:t> </w:t>
      </w:r>
      <w:r>
        <w:rPr>
          <w:w w:val="80"/>
        </w:rPr>
        <w:t>da</w:t>
      </w:r>
      <w:r>
        <w:rPr/>
        <w:t> </w:t>
      </w:r>
      <w:r>
        <w:rPr>
          <w:w w:val="80"/>
        </w:rPr>
        <w:t>competência atribuída</w:t>
      </w:r>
      <w:r>
        <w:rPr/>
        <w:t> </w:t>
      </w:r>
      <w:r>
        <w:rPr>
          <w:w w:val="80"/>
        </w:rPr>
        <w:t>pelo art. </w:t>
      </w:r>
      <w:r>
        <w:rPr>
          <w:w w:val="90"/>
        </w:rPr>
        <w:t>11,</w:t>
      </w:r>
      <w:r>
        <w:rPr>
          <w:w w:val="90"/>
        </w:rPr>
        <w:t> inciso</w:t>
      </w:r>
      <w:r>
        <w:rPr>
          <w:w w:val="90"/>
        </w:rPr>
        <w:t> V</w:t>
      </w:r>
      <w:r>
        <w:rPr>
          <w:w w:val="90"/>
        </w:rPr>
        <w:t> da</w:t>
      </w:r>
      <w:r>
        <w:rPr>
          <w:w w:val="90"/>
        </w:rPr>
        <w:t> Resolução</w:t>
      </w:r>
      <w:r>
        <w:rPr>
          <w:w w:val="90"/>
        </w:rPr>
        <w:t> nº</w:t>
      </w:r>
      <w:r>
        <w:rPr>
          <w:w w:val="90"/>
        </w:rPr>
        <w:t> 04/2002-TCE/AM,</w:t>
      </w:r>
      <w:r>
        <w:rPr>
          <w:w w:val="90"/>
        </w:rPr>
        <w:t> </w:t>
      </w:r>
      <w:r>
        <w:rPr>
          <w:rFonts w:ascii="Arial" w:hAnsi="Arial"/>
          <w:b/>
          <w:w w:val="90"/>
        </w:rPr>
        <w:t>à</w:t>
      </w:r>
      <w:r>
        <w:rPr>
          <w:rFonts w:ascii="Arial" w:hAnsi="Arial"/>
          <w:b/>
          <w:w w:val="90"/>
        </w:rPr>
        <w:t> unanimidade</w:t>
      </w:r>
      <w:r>
        <w:rPr>
          <w:w w:val="90"/>
        </w:rPr>
        <w:t>,</w:t>
      </w:r>
      <w:r>
        <w:rPr>
          <w:w w:val="90"/>
        </w:rPr>
        <w:t> nos</w:t>
      </w:r>
      <w:r>
        <w:rPr>
          <w:w w:val="90"/>
        </w:rPr>
        <w:t> termos</w:t>
      </w:r>
      <w:r>
        <w:rPr>
          <w:w w:val="90"/>
        </w:rPr>
        <w:t> do</w:t>
      </w:r>
      <w:r>
        <w:rPr>
          <w:w w:val="90"/>
        </w:rPr>
        <w:t> voto</w:t>
      </w:r>
      <w:r>
        <w:rPr>
          <w:w w:val="90"/>
        </w:rPr>
        <w:t> do</w:t>
      </w:r>
      <w:r>
        <w:rPr>
          <w:w w:val="90"/>
        </w:rPr>
        <w:t> Excelentíssimo</w:t>
      </w:r>
      <w:r>
        <w:rPr>
          <w:w w:val="90"/>
        </w:rPr>
        <w:t> Senhor </w:t>
      </w:r>
      <w:r>
        <w:rPr>
          <w:w w:val="80"/>
        </w:rPr>
        <w:t>Conselheiro-Relator, </w:t>
      </w:r>
      <w:r>
        <w:rPr>
          <w:rFonts w:ascii="Arial" w:hAnsi="Arial"/>
          <w:b/>
          <w:w w:val="80"/>
        </w:rPr>
        <w:t>em consonância </w:t>
      </w:r>
      <w:r>
        <w:rPr>
          <w:w w:val="80"/>
        </w:rPr>
        <w:t>com pronunciamento do Ministério Público junto a</w:t>
      </w:r>
      <w:r>
        <w:rPr/>
        <w:t> </w:t>
      </w:r>
      <w:r>
        <w:rPr>
          <w:w w:val="80"/>
        </w:rPr>
        <w:t>este Tribunal, no sentido de: </w:t>
      </w:r>
      <w:r>
        <w:rPr>
          <w:rFonts w:ascii="Arial" w:hAnsi="Arial"/>
          <w:b/>
          <w:w w:val="80"/>
        </w:rPr>
        <w:t>8.1. </w:t>
      </w:r>
      <w:r>
        <w:rPr>
          <w:rFonts w:ascii="Arial" w:hAnsi="Arial"/>
          <w:b/>
          <w:spacing w:val="-2"/>
          <w:w w:val="85"/>
        </w:rPr>
        <w:t>Reconhecer a prescrição </w:t>
      </w:r>
      <w:r>
        <w:rPr>
          <w:spacing w:val="-2"/>
          <w:w w:val="85"/>
        </w:rPr>
        <w:t>em favor da Sra. Sônia Sena Alfaia, ex-Secretária da SEPROR e do Sr. João Braga Dias, ex- </w:t>
      </w:r>
      <w:r>
        <w:rPr>
          <w:w w:val="80"/>
        </w:rPr>
        <w:t>Prefeito</w:t>
      </w:r>
      <w:r>
        <w:rPr/>
        <w:t> </w:t>
      </w:r>
      <w:r>
        <w:rPr>
          <w:w w:val="80"/>
        </w:rPr>
        <w:t>do</w:t>
      </w:r>
      <w:r>
        <w:rPr/>
        <w:t> </w:t>
      </w:r>
      <w:r>
        <w:rPr>
          <w:w w:val="80"/>
        </w:rPr>
        <w:t>Município</w:t>
      </w:r>
      <w:r>
        <w:rPr/>
        <w:t> </w:t>
      </w:r>
      <w:r>
        <w:rPr>
          <w:w w:val="80"/>
        </w:rPr>
        <w:t>de</w:t>
      </w:r>
      <w:r>
        <w:rPr/>
        <w:t> </w:t>
      </w:r>
      <w:r>
        <w:rPr>
          <w:w w:val="80"/>
        </w:rPr>
        <w:t>Amaturá,</w:t>
      </w:r>
      <w:r>
        <w:rPr/>
        <w:t> </w:t>
      </w:r>
      <w:r>
        <w:rPr>
          <w:w w:val="80"/>
        </w:rPr>
        <w:t>razão</w:t>
      </w:r>
      <w:r>
        <w:rPr/>
        <w:t> </w:t>
      </w:r>
      <w:r>
        <w:rPr>
          <w:w w:val="80"/>
        </w:rPr>
        <w:t>pela</w:t>
      </w:r>
      <w:r>
        <w:rPr/>
        <w:t> </w:t>
      </w:r>
      <w:r>
        <w:rPr>
          <w:w w:val="80"/>
        </w:rPr>
        <w:t>qual</w:t>
      </w:r>
      <w:r>
        <w:rPr/>
        <w:t> </w:t>
      </w:r>
      <w:r>
        <w:rPr>
          <w:w w:val="80"/>
        </w:rPr>
        <w:t>afasto</w:t>
      </w:r>
      <w:r>
        <w:rPr/>
        <w:t> </w:t>
      </w:r>
      <w:r>
        <w:rPr>
          <w:w w:val="80"/>
        </w:rPr>
        <w:t>as</w:t>
      </w:r>
      <w:r>
        <w:rPr/>
        <w:t> </w:t>
      </w:r>
      <w:r>
        <w:rPr>
          <w:w w:val="80"/>
        </w:rPr>
        <w:t>pretensões</w:t>
      </w:r>
      <w:r>
        <w:rPr/>
        <w:t> </w:t>
      </w:r>
      <w:r>
        <w:rPr>
          <w:w w:val="80"/>
        </w:rPr>
        <w:t>punitiva</w:t>
      </w:r>
      <w:r>
        <w:rPr/>
        <w:t> </w:t>
      </w:r>
      <w:r>
        <w:rPr>
          <w:w w:val="80"/>
        </w:rPr>
        <w:t>e</w:t>
      </w:r>
      <w:r>
        <w:rPr/>
        <w:t> </w:t>
      </w:r>
      <w:r>
        <w:rPr>
          <w:w w:val="80"/>
        </w:rPr>
        <w:t>ressarcitória</w:t>
      </w:r>
      <w:r>
        <w:rPr/>
        <w:t> </w:t>
      </w:r>
      <w:r>
        <w:rPr>
          <w:w w:val="80"/>
        </w:rPr>
        <w:t>do</w:t>
      </w:r>
      <w:r>
        <w:rPr/>
        <w:t> </w:t>
      </w:r>
      <w:r>
        <w:rPr>
          <w:w w:val="80"/>
        </w:rPr>
        <w:t>Estado</w:t>
      </w:r>
      <w:r>
        <w:rPr/>
        <w:t> </w:t>
      </w:r>
      <w:r>
        <w:rPr>
          <w:w w:val="80"/>
        </w:rPr>
        <w:t>em</w:t>
      </w:r>
      <w:r>
        <w:rPr/>
        <w:t> </w:t>
      </w:r>
      <w:r>
        <w:rPr>
          <w:w w:val="80"/>
        </w:rPr>
        <w:t>decorrência </w:t>
      </w:r>
      <w:r>
        <w:rPr>
          <w:w w:val="90"/>
        </w:rPr>
        <w:t>da</w:t>
      </w:r>
      <w:r>
        <w:rPr>
          <w:spacing w:val="-6"/>
          <w:w w:val="90"/>
        </w:rPr>
        <w:t> </w:t>
      </w:r>
      <w:r>
        <w:rPr>
          <w:w w:val="90"/>
        </w:rPr>
        <w:t>Tomada</w:t>
      </w:r>
      <w:r>
        <w:rPr>
          <w:spacing w:val="-6"/>
          <w:w w:val="90"/>
        </w:rPr>
        <w:t> </w:t>
      </w:r>
      <w:r>
        <w:rPr>
          <w:w w:val="90"/>
        </w:rPr>
        <w:t>de</w:t>
      </w:r>
      <w:r>
        <w:rPr>
          <w:spacing w:val="-6"/>
          <w:w w:val="90"/>
        </w:rPr>
        <w:t> </w:t>
      </w:r>
      <w:r>
        <w:rPr>
          <w:w w:val="90"/>
        </w:rPr>
        <w:t>Contas</w:t>
      </w:r>
      <w:r>
        <w:rPr>
          <w:spacing w:val="-6"/>
          <w:w w:val="90"/>
        </w:rPr>
        <w:t> </w:t>
      </w:r>
      <w:r>
        <w:rPr>
          <w:w w:val="90"/>
        </w:rPr>
        <w:t>Especial</w:t>
      </w:r>
      <w:r>
        <w:rPr>
          <w:spacing w:val="-6"/>
          <w:w w:val="90"/>
        </w:rPr>
        <w:t> </w:t>
      </w:r>
      <w:r>
        <w:rPr>
          <w:w w:val="90"/>
        </w:rPr>
        <w:t>em</w:t>
      </w:r>
      <w:r>
        <w:rPr>
          <w:spacing w:val="-6"/>
          <w:w w:val="90"/>
        </w:rPr>
        <w:t> </w:t>
      </w:r>
      <w:r>
        <w:rPr>
          <w:w w:val="90"/>
        </w:rPr>
        <w:t>tela,</w:t>
      </w:r>
      <w:r>
        <w:rPr>
          <w:spacing w:val="-6"/>
          <w:w w:val="90"/>
        </w:rPr>
        <w:t> </w:t>
      </w:r>
      <w:r>
        <w:rPr>
          <w:w w:val="90"/>
        </w:rPr>
        <w:t>com</w:t>
      </w:r>
      <w:r>
        <w:rPr>
          <w:spacing w:val="-6"/>
          <w:w w:val="90"/>
        </w:rPr>
        <w:t> </w:t>
      </w:r>
      <w:r>
        <w:rPr>
          <w:w w:val="90"/>
        </w:rPr>
        <w:t>fulcro</w:t>
      </w:r>
      <w:r>
        <w:rPr>
          <w:spacing w:val="-7"/>
          <w:w w:val="90"/>
        </w:rPr>
        <w:t> </w:t>
      </w:r>
      <w:r>
        <w:rPr>
          <w:w w:val="90"/>
        </w:rPr>
        <w:t>no</w:t>
      </w:r>
      <w:r>
        <w:rPr>
          <w:spacing w:val="-6"/>
          <w:w w:val="90"/>
        </w:rPr>
        <w:t> </w:t>
      </w:r>
      <w:r>
        <w:rPr>
          <w:w w:val="90"/>
        </w:rPr>
        <w:t>que</w:t>
      </w:r>
      <w:r>
        <w:rPr>
          <w:spacing w:val="-6"/>
          <w:w w:val="90"/>
        </w:rPr>
        <w:t> </w:t>
      </w:r>
      <w:r>
        <w:rPr>
          <w:w w:val="90"/>
        </w:rPr>
        <w:t>dispõe</w:t>
      </w:r>
      <w:r>
        <w:rPr>
          <w:spacing w:val="-6"/>
          <w:w w:val="90"/>
        </w:rPr>
        <w:t> </w:t>
      </w:r>
      <w:r>
        <w:rPr>
          <w:w w:val="90"/>
        </w:rPr>
        <w:t>o</w:t>
      </w:r>
      <w:r>
        <w:rPr>
          <w:spacing w:val="-6"/>
          <w:w w:val="90"/>
        </w:rPr>
        <w:t> </w:t>
      </w:r>
      <w:r>
        <w:rPr>
          <w:w w:val="90"/>
        </w:rPr>
        <w:t>§4º,</w:t>
      </w:r>
      <w:r>
        <w:rPr>
          <w:spacing w:val="-6"/>
          <w:w w:val="90"/>
        </w:rPr>
        <w:t> </w:t>
      </w:r>
      <w:r>
        <w:rPr>
          <w:w w:val="90"/>
        </w:rPr>
        <w:t>do</w:t>
      </w:r>
      <w:r>
        <w:rPr>
          <w:spacing w:val="-7"/>
          <w:w w:val="90"/>
        </w:rPr>
        <w:t> </w:t>
      </w:r>
      <w:r>
        <w:rPr>
          <w:w w:val="90"/>
        </w:rPr>
        <w:t>art.</w:t>
      </w:r>
      <w:r>
        <w:rPr>
          <w:spacing w:val="-6"/>
          <w:w w:val="90"/>
        </w:rPr>
        <w:t> </w:t>
      </w:r>
      <w:r>
        <w:rPr>
          <w:w w:val="90"/>
        </w:rPr>
        <w:t>40,</w:t>
      </w:r>
      <w:r>
        <w:rPr>
          <w:spacing w:val="-6"/>
          <w:w w:val="90"/>
        </w:rPr>
        <w:t> </w:t>
      </w:r>
      <w:r>
        <w:rPr>
          <w:w w:val="90"/>
        </w:rPr>
        <w:t>da</w:t>
      </w:r>
      <w:r>
        <w:rPr>
          <w:w w:val="90"/>
        </w:rPr>
        <w:t> Constituição</w:t>
      </w:r>
      <w:r>
        <w:rPr>
          <w:spacing w:val="-5"/>
          <w:w w:val="90"/>
        </w:rPr>
        <w:t> </w:t>
      </w:r>
      <w:r>
        <w:rPr>
          <w:w w:val="90"/>
        </w:rPr>
        <w:t>do</w:t>
      </w:r>
      <w:r>
        <w:rPr>
          <w:spacing w:val="-6"/>
          <w:w w:val="90"/>
        </w:rPr>
        <w:t> </w:t>
      </w:r>
      <w:r>
        <w:rPr>
          <w:w w:val="90"/>
        </w:rPr>
        <w:t>Estado</w:t>
      </w:r>
      <w:r>
        <w:rPr>
          <w:spacing w:val="-6"/>
          <w:w w:val="90"/>
        </w:rPr>
        <w:t> </w:t>
      </w:r>
      <w:r>
        <w:rPr>
          <w:w w:val="90"/>
        </w:rPr>
        <w:t>do </w:t>
      </w:r>
      <w:r>
        <w:rPr>
          <w:w w:val="85"/>
        </w:rPr>
        <w:t>Amazonas de 1989, motivo pelo qual julgo extinto o feito com resolução de mérito, nos termos do art. 487,</w:t>
      </w:r>
      <w:r>
        <w:rPr>
          <w:spacing w:val="-1"/>
          <w:w w:val="85"/>
        </w:rPr>
        <w:t> </w:t>
      </w:r>
      <w:r>
        <w:rPr>
          <w:w w:val="85"/>
        </w:rPr>
        <w:t>Inciso II, do </w:t>
      </w:r>
      <w:r>
        <w:rPr>
          <w:w w:val="80"/>
        </w:rPr>
        <w:t>Digesto</w:t>
      </w:r>
      <w:r>
        <w:rPr/>
        <w:t> </w:t>
      </w:r>
      <w:r>
        <w:rPr>
          <w:w w:val="80"/>
        </w:rPr>
        <w:t>Processual</w:t>
      </w:r>
      <w:r>
        <w:rPr/>
        <w:t> </w:t>
      </w:r>
      <w:r>
        <w:rPr>
          <w:w w:val="80"/>
        </w:rPr>
        <w:t>Brasileiro;</w:t>
      </w:r>
      <w:r>
        <w:rPr/>
        <w:t> </w:t>
      </w:r>
      <w:r>
        <w:rPr>
          <w:rFonts w:ascii="Arial" w:hAnsi="Arial"/>
          <w:b/>
          <w:w w:val="80"/>
        </w:rPr>
        <w:t>8.2.</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do</w:t>
      </w:r>
      <w:r>
        <w:rPr/>
        <w:t> </w:t>
      </w:r>
      <w:r>
        <w:rPr>
          <w:w w:val="80"/>
        </w:rPr>
        <w:t>decisório</w:t>
      </w:r>
      <w:r>
        <w:rPr/>
        <w:t> </w:t>
      </w:r>
      <w:r>
        <w:rPr>
          <w:w w:val="80"/>
        </w:rPr>
        <w:t>prolatado</w:t>
      </w:r>
      <w:r>
        <w:rPr/>
        <w:t> </w:t>
      </w:r>
      <w:r>
        <w:rPr>
          <w:w w:val="80"/>
        </w:rPr>
        <w:t>à</w:t>
      </w:r>
      <w:r>
        <w:rPr/>
        <w:t> </w:t>
      </w:r>
      <w:r>
        <w:rPr>
          <w:w w:val="80"/>
        </w:rPr>
        <w:t>Sra.</w:t>
      </w:r>
      <w:r>
        <w:rPr/>
        <w:t> </w:t>
      </w:r>
      <w:r>
        <w:rPr>
          <w:w w:val="80"/>
        </w:rPr>
        <w:t>Sônia</w:t>
      </w:r>
      <w:r>
        <w:rPr/>
        <w:t> </w:t>
      </w:r>
      <w:r>
        <w:rPr>
          <w:w w:val="80"/>
        </w:rPr>
        <w:t>Sena</w:t>
      </w:r>
      <w:r>
        <w:rPr/>
        <w:t> </w:t>
      </w:r>
      <w:r>
        <w:rPr>
          <w:w w:val="80"/>
        </w:rPr>
        <w:t>Alfaia,</w:t>
      </w:r>
      <w:r>
        <w:rPr/>
        <w:t> </w:t>
      </w:r>
      <w:r>
        <w:rPr>
          <w:w w:val="80"/>
        </w:rPr>
        <w:t>ex-Secretária</w:t>
      </w:r>
      <w:r>
        <w:rPr/>
        <w:t> </w:t>
      </w:r>
      <w:r>
        <w:rPr>
          <w:w w:val="80"/>
        </w:rPr>
        <w:t>da</w:t>
      </w:r>
      <w:r>
        <w:rPr/>
        <w:t> </w:t>
      </w:r>
      <w:r>
        <w:rPr>
          <w:w w:val="80"/>
        </w:rPr>
        <w:t>SEPROR </w:t>
      </w:r>
      <w:r>
        <w:rPr>
          <w:spacing w:val="-2"/>
          <w:w w:val="90"/>
        </w:rPr>
        <w:t>e</w:t>
      </w:r>
      <w:r>
        <w:rPr>
          <w:spacing w:val="-3"/>
          <w:w w:val="90"/>
        </w:rPr>
        <w:t> </w:t>
      </w:r>
      <w:r>
        <w:rPr>
          <w:spacing w:val="-2"/>
          <w:w w:val="90"/>
        </w:rPr>
        <w:t>ao</w:t>
      </w:r>
      <w:r>
        <w:rPr>
          <w:spacing w:val="-3"/>
          <w:w w:val="90"/>
        </w:rPr>
        <w:t> </w:t>
      </w:r>
      <w:r>
        <w:rPr>
          <w:spacing w:val="-2"/>
          <w:w w:val="90"/>
        </w:rPr>
        <w:t>Sr.</w:t>
      </w:r>
      <w:r>
        <w:rPr>
          <w:spacing w:val="-4"/>
          <w:w w:val="90"/>
        </w:rPr>
        <w:t> </w:t>
      </w:r>
      <w:r>
        <w:rPr>
          <w:spacing w:val="-2"/>
          <w:w w:val="90"/>
        </w:rPr>
        <w:t>João</w:t>
      </w:r>
      <w:r>
        <w:rPr>
          <w:spacing w:val="-4"/>
          <w:w w:val="90"/>
        </w:rPr>
        <w:t> </w:t>
      </w:r>
      <w:r>
        <w:rPr>
          <w:spacing w:val="-2"/>
          <w:w w:val="90"/>
        </w:rPr>
        <w:t>Braga</w:t>
      </w:r>
      <w:r>
        <w:rPr>
          <w:spacing w:val="-3"/>
          <w:w w:val="90"/>
        </w:rPr>
        <w:t> </w:t>
      </w:r>
      <w:r>
        <w:rPr>
          <w:spacing w:val="-2"/>
          <w:w w:val="90"/>
        </w:rPr>
        <w:t>Dias,</w:t>
      </w:r>
      <w:r>
        <w:rPr>
          <w:spacing w:val="-3"/>
          <w:w w:val="90"/>
        </w:rPr>
        <w:t> </w:t>
      </w:r>
      <w:r>
        <w:rPr>
          <w:spacing w:val="-2"/>
          <w:w w:val="90"/>
        </w:rPr>
        <w:t>ex-Prefeito</w:t>
      </w:r>
      <w:r>
        <w:rPr>
          <w:spacing w:val="-4"/>
          <w:w w:val="90"/>
        </w:rPr>
        <w:t> </w:t>
      </w:r>
      <w:r>
        <w:rPr>
          <w:spacing w:val="-2"/>
          <w:w w:val="90"/>
        </w:rPr>
        <w:t>da</w:t>
      </w:r>
      <w:r>
        <w:rPr>
          <w:spacing w:val="-4"/>
          <w:w w:val="90"/>
        </w:rPr>
        <w:t> </w:t>
      </w:r>
      <w:r>
        <w:rPr>
          <w:spacing w:val="-2"/>
          <w:w w:val="90"/>
        </w:rPr>
        <w:t>Prefeitura</w:t>
      </w:r>
      <w:r>
        <w:rPr>
          <w:spacing w:val="-4"/>
          <w:w w:val="90"/>
        </w:rPr>
        <w:t> </w:t>
      </w:r>
      <w:r>
        <w:rPr>
          <w:spacing w:val="-2"/>
          <w:w w:val="90"/>
        </w:rPr>
        <w:t>Municipal</w:t>
      </w:r>
      <w:r>
        <w:rPr>
          <w:spacing w:val="-5"/>
          <w:w w:val="90"/>
        </w:rPr>
        <w:t> </w:t>
      </w:r>
      <w:r>
        <w:rPr>
          <w:spacing w:val="-2"/>
          <w:w w:val="90"/>
        </w:rPr>
        <w:t>de</w:t>
      </w:r>
      <w:r>
        <w:rPr>
          <w:spacing w:val="-4"/>
          <w:w w:val="90"/>
        </w:rPr>
        <w:t> </w:t>
      </w:r>
      <w:r>
        <w:rPr>
          <w:spacing w:val="-2"/>
          <w:w w:val="90"/>
        </w:rPr>
        <w:t>Amaturá;</w:t>
      </w:r>
      <w:r>
        <w:rPr>
          <w:spacing w:val="-2"/>
          <w:w w:val="90"/>
        </w:rPr>
        <w:t> </w:t>
      </w:r>
      <w:r>
        <w:rPr>
          <w:rFonts w:ascii="Arial" w:hAnsi="Arial"/>
          <w:b/>
          <w:spacing w:val="-2"/>
          <w:w w:val="90"/>
        </w:rPr>
        <w:t>8.3.</w:t>
      </w:r>
      <w:r>
        <w:rPr>
          <w:rFonts w:ascii="Arial" w:hAnsi="Arial"/>
          <w:b/>
          <w:spacing w:val="-2"/>
          <w:w w:val="90"/>
        </w:rPr>
        <w:t> Arquivar</w:t>
      </w:r>
      <w:r>
        <w:rPr>
          <w:rFonts w:ascii="Arial" w:hAnsi="Arial"/>
          <w:b/>
          <w:spacing w:val="-4"/>
          <w:w w:val="90"/>
        </w:rPr>
        <w:t> </w:t>
      </w:r>
      <w:r>
        <w:rPr>
          <w:spacing w:val="-2"/>
          <w:w w:val="90"/>
        </w:rPr>
        <w:t>este</w:t>
      </w:r>
      <w:r>
        <w:rPr>
          <w:spacing w:val="-4"/>
          <w:w w:val="90"/>
        </w:rPr>
        <w:t> </w:t>
      </w:r>
      <w:r>
        <w:rPr>
          <w:spacing w:val="-2"/>
          <w:w w:val="90"/>
        </w:rPr>
        <w:t>processo</w:t>
      </w:r>
      <w:r>
        <w:rPr>
          <w:spacing w:val="-4"/>
          <w:w w:val="90"/>
        </w:rPr>
        <w:t> </w:t>
      </w:r>
      <w:r>
        <w:rPr>
          <w:spacing w:val="-2"/>
          <w:w w:val="90"/>
        </w:rPr>
        <w:t>nos</w:t>
      </w:r>
      <w:r>
        <w:rPr>
          <w:spacing w:val="-4"/>
          <w:w w:val="90"/>
        </w:rPr>
        <w:t> </w:t>
      </w:r>
      <w:r>
        <w:rPr>
          <w:spacing w:val="-2"/>
          <w:w w:val="90"/>
        </w:rPr>
        <w:t>termos </w:t>
      </w:r>
      <w:r>
        <w:rPr>
          <w:w w:val="80"/>
        </w:rPr>
        <w:t>regimentais, após cumpridas as medidas acima descritas.</w:t>
      </w:r>
      <w:r>
        <w:rPr/>
        <w:t> </w:t>
      </w:r>
      <w:r>
        <w:rPr>
          <w:rFonts w:ascii="Arial" w:hAnsi="Arial"/>
          <w:b/>
          <w:w w:val="80"/>
        </w:rPr>
        <w:t>Especificação do quórum: </w:t>
      </w:r>
      <w:r>
        <w:rPr>
          <w:w w:val="80"/>
        </w:rPr>
        <w:t>Conselheiros: Yara Amazônia Lins </w:t>
      </w:r>
      <w:r>
        <w:rPr>
          <w:w w:val="85"/>
        </w:rPr>
        <w:t>Rodrigues</w:t>
      </w:r>
      <w:r>
        <w:rPr>
          <w:spacing w:val="-4"/>
          <w:w w:val="85"/>
        </w:rPr>
        <w:t> </w:t>
      </w:r>
      <w:r>
        <w:rPr>
          <w:w w:val="85"/>
        </w:rPr>
        <w:t>dos</w:t>
      </w:r>
      <w:r>
        <w:rPr>
          <w:spacing w:val="-4"/>
          <w:w w:val="85"/>
        </w:rPr>
        <w:t> </w:t>
      </w:r>
      <w:r>
        <w:rPr>
          <w:w w:val="85"/>
        </w:rPr>
        <w:t>Santos</w:t>
      </w:r>
      <w:r>
        <w:rPr>
          <w:spacing w:val="-4"/>
          <w:w w:val="85"/>
        </w:rPr>
        <w:t> </w:t>
      </w:r>
      <w:r>
        <w:rPr>
          <w:w w:val="85"/>
        </w:rPr>
        <w:t>(Presidente),</w:t>
      </w:r>
      <w:r>
        <w:rPr>
          <w:spacing w:val="-4"/>
          <w:w w:val="85"/>
        </w:rPr>
        <w:t> </w:t>
      </w:r>
      <w:r>
        <w:rPr>
          <w:w w:val="85"/>
        </w:rPr>
        <w:t>Júlio</w:t>
      </w:r>
      <w:r>
        <w:rPr>
          <w:spacing w:val="-3"/>
          <w:w w:val="85"/>
        </w:rPr>
        <w:t> </w:t>
      </w:r>
      <w:r>
        <w:rPr>
          <w:w w:val="85"/>
        </w:rPr>
        <w:t>Assis</w:t>
      </w:r>
      <w:r>
        <w:rPr>
          <w:spacing w:val="-4"/>
          <w:w w:val="85"/>
        </w:rPr>
        <w:t> </w:t>
      </w:r>
      <w:r>
        <w:rPr>
          <w:w w:val="85"/>
        </w:rPr>
        <w:t>Corrêa</w:t>
      </w:r>
      <w:r>
        <w:rPr>
          <w:spacing w:val="-3"/>
          <w:w w:val="85"/>
        </w:rPr>
        <w:t> </w:t>
      </w:r>
      <w:r>
        <w:rPr>
          <w:w w:val="85"/>
        </w:rPr>
        <w:t>Pinheiro,</w:t>
      </w:r>
      <w:r>
        <w:rPr>
          <w:spacing w:val="-3"/>
          <w:w w:val="85"/>
        </w:rPr>
        <w:t> </w:t>
      </w:r>
      <w:r>
        <w:rPr>
          <w:w w:val="85"/>
        </w:rPr>
        <w:t>Érico</w:t>
      </w:r>
      <w:r>
        <w:rPr>
          <w:spacing w:val="-3"/>
          <w:w w:val="85"/>
        </w:rPr>
        <w:t> </w:t>
      </w:r>
      <w:r>
        <w:rPr>
          <w:w w:val="85"/>
        </w:rPr>
        <w:t>Xavier</w:t>
      </w:r>
      <w:r>
        <w:rPr>
          <w:spacing w:val="-4"/>
          <w:w w:val="85"/>
        </w:rPr>
        <w:t> </w:t>
      </w:r>
      <w:r>
        <w:rPr>
          <w:w w:val="85"/>
        </w:rPr>
        <w:t>Desterro</w:t>
      </w:r>
      <w:r>
        <w:rPr>
          <w:spacing w:val="-3"/>
          <w:w w:val="85"/>
        </w:rPr>
        <w:t> </w:t>
      </w:r>
      <w:r>
        <w:rPr>
          <w:w w:val="85"/>
        </w:rPr>
        <w:t>e</w:t>
      </w:r>
      <w:r>
        <w:rPr>
          <w:spacing w:val="-3"/>
          <w:w w:val="85"/>
        </w:rPr>
        <w:t> </w:t>
      </w:r>
      <w:r>
        <w:rPr>
          <w:w w:val="85"/>
        </w:rPr>
        <w:t>Silva,</w:t>
      </w:r>
      <w:r>
        <w:rPr>
          <w:spacing w:val="-3"/>
          <w:w w:val="85"/>
        </w:rPr>
        <w:t> </w:t>
      </w:r>
      <w:r>
        <w:rPr>
          <w:w w:val="85"/>
        </w:rPr>
        <w:t>Mario</w:t>
      </w:r>
      <w:r>
        <w:rPr>
          <w:spacing w:val="-3"/>
          <w:w w:val="85"/>
        </w:rPr>
        <w:t> </w:t>
      </w:r>
      <w:r>
        <w:rPr>
          <w:w w:val="85"/>
        </w:rPr>
        <w:t>Manoel</w:t>
      </w:r>
      <w:r>
        <w:rPr>
          <w:spacing w:val="-4"/>
          <w:w w:val="85"/>
        </w:rPr>
        <w:t> </w:t>
      </w:r>
      <w:r>
        <w:rPr>
          <w:w w:val="85"/>
        </w:rPr>
        <w:t>Coelho</w:t>
      </w:r>
      <w:r>
        <w:rPr>
          <w:spacing w:val="-6"/>
          <w:w w:val="85"/>
        </w:rPr>
        <w:t> </w:t>
      </w:r>
      <w:r>
        <w:rPr>
          <w:w w:val="85"/>
        </w:rPr>
        <w:t>de </w:t>
      </w:r>
      <w:r>
        <w:rPr>
          <w:w w:val="80"/>
        </w:rPr>
        <w:t>Mello, Josué Cláudio de Souza Neto, Luis Fabian Pereira Barbosa e Mário José de Moraes Costa Filho (Convocado).</w:t>
      </w:r>
    </w:p>
    <w:p>
      <w:pPr>
        <w:pStyle w:val="BodyText"/>
        <w:spacing w:before="191"/>
        <w:ind w:right="135"/>
      </w:pPr>
      <w:r>
        <w:rPr>
          <w:rFonts w:ascii="Arial" w:hAnsi="Arial"/>
          <w:b/>
          <w:spacing w:val="-2"/>
          <w:w w:val="85"/>
        </w:rPr>
        <w:t>PROCESSO Nº 16.415/2023 </w:t>
      </w:r>
      <w:r>
        <w:rPr>
          <w:spacing w:val="-2"/>
          <w:w w:val="85"/>
        </w:rPr>
        <w:t>- Representação com pedido de medida cautelar interposta pela empresa Indústria Gráfica </w:t>
      </w:r>
      <w:r>
        <w:rPr>
          <w:w w:val="85"/>
        </w:rPr>
        <w:t>Brasileira Ltda. em</w:t>
      </w:r>
      <w:r>
        <w:rPr>
          <w:spacing w:val="-1"/>
          <w:w w:val="85"/>
        </w:rPr>
        <w:t> </w:t>
      </w:r>
      <w:r>
        <w:rPr>
          <w:w w:val="85"/>
        </w:rPr>
        <w:t>desfavor da Prefeitura Municipal</w:t>
      </w:r>
      <w:r>
        <w:rPr>
          <w:spacing w:val="-2"/>
          <w:w w:val="85"/>
        </w:rPr>
        <w:t> </w:t>
      </w:r>
      <w:r>
        <w:rPr>
          <w:w w:val="85"/>
        </w:rPr>
        <w:t>de Manaus (PMM), para apuração de possíveis irregularidades no </w:t>
      </w:r>
      <w:r>
        <w:rPr>
          <w:w w:val="80"/>
        </w:rPr>
        <w:t>Pregão Eletrônico nº 222/2023 – CML/PM. </w:t>
      </w:r>
      <w:r>
        <w:rPr>
          <w:rFonts w:ascii="Arial" w:hAnsi="Arial"/>
          <w:b/>
          <w:w w:val="80"/>
        </w:rPr>
        <w:t>Advogado(s): </w:t>
      </w:r>
      <w:r>
        <w:rPr>
          <w:w w:val="80"/>
        </w:rPr>
        <w:t>Glaciton de Oliveira Bezerra - OAB/SP 349142. </w:t>
      </w:r>
      <w:r>
        <w:rPr>
          <w:rFonts w:ascii="Arial" w:hAnsi="Arial"/>
          <w:b/>
          <w:w w:val="80"/>
        </w:rPr>
        <w:t>ACÓRDÃO Nº </w:t>
      </w:r>
      <w:r>
        <w:rPr>
          <w:rFonts w:ascii="Arial" w:hAnsi="Arial"/>
          <w:b/>
          <w:w w:val="85"/>
        </w:rPr>
        <w:t>1051/2024: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 Conselheiros</w:t>
      </w:r>
      <w:r>
        <w:rPr>
          <w:spacing w:val="-2"/>
          <w:w w:val="85"/>
        </w:rPr>
        <w:t> </w:t>
      </w:r>
      <w:r>
        <w:rPr>
          <w:w w:val="85"/>
        </w:rPr>
        <w:t>do</w:t>
      </w:r>
      <w:r>
        <w:rPr>
          <w:spacing w:val="-2"/>
          <w:w w:val="85"/>
        </w:rPr>
        <w:t> </w:t>
      </w:r>
      <w:r>
        <w:rPr>
          <w:w w:val="85"/>
        </w:rPr>
        <w:t>Tribunal</w:t>
      </w:r>
      <w:r>
        <w:rPr>
          <w:spacing w:val="-2"/>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2"/>
          <w:w w:val="85"/>
        </w:rPr>
        <w:t> </w:t>
      </w:r>
      <w:r>
        <w:rPr>
          <w:w w:val="85"/>
        </w:rPr>
        <w:t>em</w:t>
      </w:r>
      <w:r>
        <w:rPr>
          <w:spacing w:val="-2"/>
          <w:w w:val="85"/>
        </w:rPr>
        <w:t> </w:t>
      </w:r>
      <w:r>
        <w:rPr>
          <w:w w:val="85"/>
        </w:rPr>
        <w:t>Sessão</w:t>
      </w:r>
      <w:r>
        <w:rPr>
          <w:spacing w:val="-2"/>
          <w:w w:val="85"/>
        </w:rPr>
        <w:t> </w:t>
      </w:r>
      <w:r>
        <w:rPr>
          <w:w w:val="85"/>
        </w:rPr>
        <w:t>do</w:t>
      </w:r>
      <w:r>
        <w:rPr>
          <w:spacing w:val="-3"/>
        </w:rPr>
        <w:t>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3"/>
          <w:w w:val="85"/>
        </w:rPr>
        <w:t> </w:t>
      </w:r>
      <w:r>
        <w:rPr>
          <w:w w:val="85"/>
        </w:rPr>
        <w:t>exercício</w:t>
      </w:r>
      <w:r>
        <w:rPr>
          <w:spacing w:val="-4"/>
          <w:w w:val="85"/>
        </w:rPr>
        <w:t> </w:t>
      </w:r>
      <w:r>
        <w:rPr>
          <w:w w:val="85"/>
        </w:rPr>
        <w:t>da</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0"/>
        </w:rPr>
        <w:t>competência atribuída pelo art. 11, inciso IV, alínea “i”, da Resolução nº 04/2002-TCE/AM, </w:t>
      </w:r>
      <w:r>
        <w:rPr>
          <w:rFonts w:ascii="Arial" w:hAnsi="Arial"/>
          <w:b/>
          <w:w w:val="80"/>
        </w:rPr>
        <w:t>à unanimidade, </w:t>
      </w:r>
      <w:r>
        <w:rPr>
          <w:w w:val="80"/>
        </w:rPr>
        <w:t>nos termos do voto do Excelentíssimo Senhor Conselheiro-Relator, </w:t>
      </w:r>
      <w:r>
        <w:rPr>
          <w:rFonts w:ascii="Arial" w:hAnsi="Arial"/>
          <w:b/>
          <w:w w:val="80"/>
        </w:rPr>
        <w:t>em consonância </w:t>
      </w:r>
      <w:r>
        <w:rPr>
          <w:w w:val="80"/>
        </w:rPr>
        <w:t>com pronunciamento do Ministério Público junto a</w:t>
      </w:r>
      <w:r>
        <w:rPr>
          <w:spacing w:val="80"/>
        </w:rPr>
        <w:t> </w:t>
      </w:r>
      <w:r>
        <w:rPr>
          <w:w w:val="85"/>
        </w:rPr>
        <w:t>este Tribunal,</w:t>
      </w:r>
      <w:r>
        <w:rPr>
          <w:spacing w:val="-2"/>
          <w:w w:val="85"/>
        </w:rPr>
        <w:t> </w:t>
      </w:r>
      <w:r>
        <w:rPr>
          <w:w w:val="85"/>
        </w:rPr>
        <w:t>no sentido de: </w:t>
      </w:r>
      <w:r>
        <w:rPr>
          <w:rFonts w:ascii="Arial" w:hAnsi="Arial"/>
          <w:b/>
          <w:w w:val="85"/>
        </w:rPr>
        <w:t>9.1.</w:t>
      </w:r>
      <w:r>
        <w:rPr>
          <w:rFonts w:ascii="Arial" w:hAnsi="Arial"/>
          <w:b/>
          <w:spacing w:val="-2"/>
          <w:w w:val="85"/>
        </w:rPr>
        <w:t> </w:t>
      </w:r>
      <w:r>
        <w:rPr>
          <w:rFonts w:ascii="Arial" w:hAnsi="Arial"/>
          <w:b/>
          <w:w w:val="85"/>
        </w:rPr>
        <w:t>Conhecer </w:t>
      </w:r>
      <w:r>
        <w:rPr>
          <w:w w:val="85"/>
        </w:rPr>
        <w:t>a</w:t>
      </w:r>
      <w:r>
        <w:rPr>
          <w:spacing w:val="-1"/>
          <w:w w:val="85"/>
        </w:rPr>
        <w:t> </w:t>
      </w:r>
      <w:r>
        <w:rPr>
          <w:w w:val="85"/>
        </w:rPr>
        <w:t>presente Representação com</w:t>
      </w:r>
      <w:r>
        <w:rPr>
          <w:spacing w:val="-1"/>
          <w:w w:val="85"/>
        </w:rPr>
        <w:t> </w:t>
      </w:r>
      <w:r>
        <w:rPr>
          <w:w w:val="85"/>
        </w:rPr>
        <w:t>pedido de medida</w:t>
      </w:r>
      <w:r>
        <w:rPr>
          <w:spacing w:val="-1"/>
          <w:w w:val="85"/>
        </w:rPr>
        <w:t> </w:t>
      </w:r>
      <w:r>
        <w:rPr>
          <w:w w:val="85"/>
        </w:rPr>
        <w:t>cautelar</w:t>
      </w:r>
      <w:r>
        <w:rPr>
          <w:spacing w:val="-2"/>
          <w:w w:val="85"/>
        </w:rPr>
        <w:t> </w:t>
      </w:r>
      <w:r>
        <w:rPr>
          <w:w w:val="85"/>
        </w:rPr>
        <w:t>formulada</w:t>
      </w:r>
      <w:r>
        <w:rPr>
          <w:spacing w:val="-1"/>
          <w:w w:val="85"/>
        </w:rPr>
        <w:t> </w:t>
      </w:r>
      <w:r>
        <w:rPr>
          <w:w w:val="85"/>
        </w:rPr>
        <w:t>pela empresa Indústria Gráfica Brasileira Ltda., em desfavor da Prefeitura Municipal de Manaus</w:t>
      </w:r>
      <w:r>
        <w:rPr>
          <w:w w:val="85"/>
        </w:rPr>
        <w:t> - PMM para apuração de </w:t>
      </w:r>
      <w:r>
        <w:rPr>
          <w:spacing w:val="-2"/>
          <w:w w:val="90"/>
        </w:rPr>
        <w:t>possíveis</w:t>
      </w:r>
      <w:r>
        <w:rPr>
          <w:spacing w:val="-3"/>
          <w:w w:val="90"/>
        </w:rPr>
        <w:t> </w:t>
      </w:r>
      <w:r>
        <w:rPr>
          <w:spacing w:val="-2"/>
          <w:w w:val="90"/>
        </w:rPr>
        <w:t>irregularidades</w:t>
      </w:r>
      <w:r>
        <w:rPr>
          <w:spacing w:val="-3"/>
          <w:w w:val="90"/>
        </w:rPr>
        <w:t> </w:t>
      </w:r>
      <w:r>
        <w:rPr>
          <w:spacing w:val="-2"/>
          <w:w w:val="90"/>
        </w:rPr>
        <w:t>no</w:t>
      </w:r>
      <w:r>
        <w:rPr>
          <w:spacing w:val="-2"/>
          <w:w w:val="90"/>
        </w:rPr>
        <w:t> Pregão</w:t>
      </w:r>
      <w:r>
        <w:rPr>
          <w:spacing w:val="-3"/>
          <w:w w:val="90"/>
        </w:rPr>
        <w:t> </w:t>
      </w:r>
      <w:r>
        <w:rPr>
          <w:spacing w:val="-2"/>
          <w:w w:val="90"/>
        </w:rPr>
        <w:t>Eletrônico</w:t>
      </w:r>
      <w:r>
        <w:rPr>
          <w:spacing w:val="-4"/>
          <w:w w:val="90"/>
        </w:rPr>
        <w:t> </w:t>
      </w:r>
      <w:r>
        <w:rPr>
          <w:spacing w:val="-2"/>
          <w:w w:val="90"/>
        </w:rPr>
        <w:t>nº</w:t>
      </w:r>
      <w:r>
        <w:rPr>
          <w:spacing w:val="-3"/>
          <w:w w:val="90"/>
        </w:rPr>
        <w:t> </w:t>
      </w:r>
      <w:r>
        <w:rPr>
          <w:spacing w:val="-2"/>
          <w:w w:val="90"/>
        </w:rPr>
        <w:t>222/2023</w:t>
      </w:r>
      <w:r>
        <w:rPr>
          <w:spacing w:val="-2"/>
          <w:w w:val="90"/>
        </w:rPr>
        <w:t> –</w:t>
      </w:r>
      <w:r>
        <w:rPr>
          <w:spacing w:val="-3"/>
          <w:w w:val="90"/>
        </w:rPr>
        <w:t> </w:t>
      </w:r>
      <w:r>
        <w:rPr>
          <w:spacing w:val="-2"/>
          <w:w w:val="90"/>
        </w:rPr>
        <w:t>CML/PM,</w:t>
      </w:r>
      <w:r>
        <w:rPr>
          <w:spacing w:val="-4"/>
          <w:w w:val="90"/>
        </w:rPr>
        <w:t> </w:t>
      </w:r>
      <w:r>
        <w:rPr>
          <w:spacing w:val="-2"/>
          <w:w w:val="90"/>
        </w:rPr>
        <w:t>em</w:t>
      </w:r>
      <w:r>
        <w:rPr>
          <w:spacing w:val="-3"/>
          <w:w w:val="90"/>
        </w:rPr>
        <w:t> </w:t>
      </w:r>
      <w:r>
        <w:rPr>
          <w:spacing w:val="-2"/>
          <w:w w:val="90"/>
        </w:rPr>
        <w:t>razão</w:t>
      </w:r>
      <w:r>
        <w:rPr>
          <w:spacing w:val="-4"/>
          <w:w w:val="90"/>
        </w:rPr>
        <w:t> </w:t>
      </w:r>
      <w:r>
        <w:rPr>
          <w:spacing w:val="-2"/>
          <w:w w:val="90"/>
        </w:rPr>
        <w:t>do</w:t>
      </w:r>
      <w:r>
        <w:rPr>
          <w:spacing w:val="-3"/>
          <w:w w:val="90"/>
        </w:rPr>
        <w:t> </w:t>
      </w:r>
      <w:r>
        <w:rPr>
          <w:spacing w:val="-2"/>
          <w:w w:val="90"/>
        </w:rPr>
        <w:t>preenchimento</w:t>
      </w:r>
      <w:r>
        <w:rPr>
          <w:spacing w:val="-4"/>
          <w:w w:val="90"/>
        </w:rPr>
        <w:t> </w:t>
      </w:r>
      <w:r>
        <w:rPr>
          <w:spacing w:val="-2"/>
          <w:w w:val="90"/>
        </w:rPr>
        <w:t>dos</w:t>
      </w:r>
      <w:r>
        <w:rPr>
          <w:spacing w:val="-3"/>
          <w:w w:val="90"/>
        </w:rPr>
        <w:t> </w:t>
      </w:r>
      <w:r>
        <w:rPr>
          <w:spacing w:val="-2"/>
          <w:w w:val="90"/>
        </w:rPr>
        <w:t>requisitos </w:t>
      </w:r>
      <w:r>
        <w:rPr>
          <w:w w:val="80"/>
        </w:rPr>
        <w:t>estabelecidos no art. 288 da Resolução nº 04/02</w:t>
      </w:r>
      <w:r>
        <w:rPr/>
        <w:t> </w:t>
      </w:r>
      <w:r>
        <w:rPr>
          <w:w w:val="80"/>
        </w:rPr>
        <w:t>– RI-TCE/AM; </w:t>
      </w:r>
      <w:r>
        <w:rPr>
          <w:rFonts w:ascii="Arial" w:hAnsi="Arial"/>
          <w:b/>
          <w:w w:val="80"/>
        </w:rPr>
        <w:t>9.2. Julgar Improcedente </w:t>
      </w:r>
      <w:r>
        <w:rPr>
          <w:w w:val="80"/>
        </w:rPr>
        <w:t>a presente Representação com pedido</w:t>
      </w:r>
      <w:r>
        <w:rPr/>
        <w:t> </w:t>
      </w:r>
      <w:r>
        <w:rPr>
          <w:w w:val="80"/>
        </w:rPr>
        <w:t>de</w:t>
      </w:r>
      <w:r>
        <w:rPr/>
        <w:t> </w:t>
      </w:r>
      <w:r>
        <w:rPr>
          <w:w w:val="80"/>
        </w:rPr>
        <w:t>medida</w:t>
      </w:r>
      <w:r>
        <w:rPr/>
        <w:t> </w:t>
      </w:r>
      <w:r>
        <w:rPr>
          <w:w w:val="80"/>
        </w:rPr>
        <w:t>cautelar</w:t>
      </w:r>
      <w:r>
        <w:rPr/>
        <w:t> </w:t>
      </w:r>
      <w:r>
        <w:rPr>
          <w:w w:val="80"/>
        </w:rPr>
        <w:t>formulada</w:t>
      </w:r>
      <w:r>
        <w:rPr/>
        <w:t> </w:t>
      </w:r>
      <w:r>
        <w:rPr>
          <w:w w:val="80"/>
        </w:rPr>
        <w:t>pela</w:t>
      </w:r>
      <w:r>
        <w:rPr/>
        <w:t> </w:t>
      </w:r>
      <w:r>
        <w:rPr>
          <w:w w:val="80"/>
        </w:rPr>
        <w:t>empresa</w:t>
      </w:r>
      <w:r>
        <w:rPr/>
        <w:t> </w:t>
      </w:r>
      <w:r>
        <w:rPr>
          <w:w w:val="80"/>
        </w:rPr>
        <w:t>Indústria</w:t>
      </w:r>
      <w:r>
        <w:rPr/>
        <w:t> </w:t>
      </w:r>
      <w:r>
        <w:rPr>
          <w:w w:val="80"/>
        </w:rPr>
        <w:t>Gráfica</w:t>
      </w:r>
      <w:r>
        <w:rPr/>
        <w:t> </w:t>
      </w:r>
      <w:r>
        <w:rPr>
          <w:w w:val="80"/>
        </w:rPr>
        <w:t>Brasileira</w:t>
      </w:r>
      <w:r>
        <w:rPr/>
        <w:t> </w:t>
      </w:r>
      <w:r>
        <w:rPr>
          <w:w w:val="80"/>
        </w:rPr>
        <w:t>Ltda.,</w:t>
      </w:r>
      <w:r>
        <w:rPr/>
        <w:t> </w:t>
      </w:r>
      <w:r>
        <w:rPr>
          <w:w w:val="80"/>
        </w:rPr>
        <w:t>em</w:t>
      </w:r>
      <w:r>
        <w:rPr/>
        <w:t> </w:t>
      </w:r>
      <w:r>
        <w:rPr>
          <w:w w:val="80"/>
        </w:rPr>
        <w:t>desfavor</w:t>
      </w:r>
      <w:r>
        <w:rPr/>
        <w:t> </w:t>
      </w:r>
      <w:r>
        <w:rPr>
          <w:w w:val="80"/>
        </w:rPr>
        <w:t>da</w:t>
      </w:r>
      <w:r>
        <w:rPr/>
        <w:t> </w:t>
      </w:r>
      <w:r>
        <w:rPr>
          <w:w w:val="80"/>
        </w:rPr>
        <w:t>Prefeitura</w:t>
      </w:r>
      <w:r>
        <w:rPr/>
        <w:t> </w:t>
      </w:r>
      <w:r>
        <w:rPr>
          <w:w w:val="80"/>
        </w:rPr>
        <w:t>Municipal </w:t>
      </w:r>
      <w:r>
        <w:rPr>
          <w:w w:val="90"/>
        </w:rPr>
        <w:t>de</w:t>
      </w:r>
      <w:r>
        <w:rPr>
          <w:spacing w:val="-10"/>
          <w:w w:val="90"/>
        </w:rPr>
        <w:t> </w:t>
      </w:r>
      <w:r>
        <w:rPr>
          <w:w w:val="90"/>
        </w:rPr>
        <w:t>Manaus</w:t>
      </w:r>
      <w:r>
        <w:rPr>
          <w:spacing w:val="-10"/>
          <w:w w:val="90"/>
        </w:rPr>
        <w:t> </w:t>
      </w:r>
      <w:r>
        <w:rPr>
          <w:w w:val="90"/>
        </w:rPr>
        <w:t>-</w:t>
      </w:r>
      <w:r>
        <w:rPr>
          <w:spacing w:val="-10"/>
          <w:w w:val="90"/>
        </w:rPr>
        <w:t> </w:t>
      </w:r>
      <w:r>
        <w:rPr>
          <w:w w:val="90"/>
        </w:rPr>
        <w:t>PMM,</w:t>
      </w:r>
      <w:r>
        <w:rPr>
          <w:spacing w:val="-10"/>
          <w:w w:val="90"/>
        </w:rPr>
        <w:t> </w:t>
      </w:r>
      <w:r>
        <w:rPr>
          <w:w w:val="90"/>
        </w:rPr>
        <w:t>não</w:t>
      </w:r>
      <w:r>
        <w:rPr>
          <w:spacing w:val="-10"/>
          <w:w w:val="90"/>
        </w:rPr>
        <w:t> </w:t>
      </w:r>
      <w:r>
        <w:rPr>
          <w:w w:val="90"/>
        </w:rPr>
        <w:t>tendo</w:t>
      </w:r>
      <w:r>
        <w:rPr>
          <w:spacing w:val="-11"/>
          <w:w w:val="90"/>
        </w:rPr>
        <w:t> </w:t>
      </w:r>
      <w:r>
        <w:rPr>
          <w:w w:val="90"/>
        </w:rPr>
        <w:t>sido</w:t>
      </w:r>
      <w:r>
        <w:rPr>
          <w:spacing w:val="-10"/>
          <w:w w:val="90"/>
        </w:rPr>
        <w:t> </w:t>
      </w:r>
      <w:r>
        <w:rPr>
          <w:w w:val="90"/>
        </w:rPr>
        <w:t>encontradas</w:t>
      </w:r>
      <w:r>
        <w:rPr>
          <w:spacing w:val="-10"/>
          <w:w w:val="90"/>
        </w:rPr>
        <w:t> </w:t>
      </w:r>
      <w:r>
        <w:rPr>
          <w:w w:val="90"/>
        </w:rPr>
        <w:t>irregularidades</w:t>
      </w:r>
      <w:r>
        <w:rPr>
          <w:spacing w:val="-10"/>
          <w:w w:val="90"/>
        </w:rPr>
        <w:t> </w:t>
      </w:r>
      <w:r>
        <w:rPr>
          <w:w w:val="90"/>
        </w:rPr>
        <w:t>no</w:t>
      </w:r>
      <w:r>
        <w:rPr>
          <w:spacing w:val="-10"/>
          <w:w w:val="90"/>
        </w:rPr>
        <w:t> </w:t>
      </w:r>
      <w:r>
        <w:rPr>
          <w:w w:val="90"/>
        </w:rPr>
        <w:t>Pregão</w:t>
      </w:r>
      <w:r>
        <w:rPr>
          <w:spacing w:val="-10"/>
          <w:w w:val="90"/>
        </w:rPr>
        <w:t> </w:t>
      </w:r>
      <w:r>
        <w:rPr>
          <w:w w:val="90"/>
        </w:rPr>
        <w:t>Eletrônico</w:t>
      </w:r>
      <w:r>
        <w:rPr>
          <w:spacing w:val="-10"/>
          <w:w w:val="90"/>
        </w:rPr>
        <w:t> </w:t>
      </w:r>
      <w:r>
        <w:rPr>
          <w:w w:val="90"/>
        </w:rPr>
        <w:t>nº</w:t>
      </w:r>
      <w:r>
        <w:rPr>
          <w:spacing w:val="-10"/>
          <w:w w:val="90"/>
        </w:rPr>
        <w:t> </w:t>
      </w:r>
      <w:r>
        <w:rPr>
          <w:w w:val="90"/>
        </w:rPr>
        <w:t>222/2023</w:t>
      </w:r>
      <w:r>
        <w:rPr>
          <w:spacing w:val="-6"/>
          <w:w w:val="90"/>
        </w:rPr>
        <w:t> </w:t>
      </w:r>
      <w:r>
        <w:rPr>
          <w:w w:val="90"/>
        </w:rPr>
        <w:t>–</w:t>
      </w:r>
      <w:r>
        <w:rPr>
          <w:spacing w:val="-10"/>
          <w:w w:val="90"/>
        </w:rPr>
        <w:t> </w:t>
      </w:r>
      <w:r>
        <w:rPr>
          <w:w w:val="90"/>
        </w:rPr>
        <w:t>CML/PM;</w:t>
      </w:r>
      <w:r>
        <w:rPr>
          <w:spacing w:val="-9"/>
          <w:w w:val="90"/>
        </w:rPr>
        <w:t> </w:t>
      </w:r>
      <w:r>
        <w:rPr>
          <w:rFonts w:ascii="Arial" w:hAnsi="Arial"/>
          <w:b/>
          <w:w w:val="90"/>
        </w:rPr>
        <w:t>9.3. </w:t>
      </w:r>
      <w:r>
        <w:rPr>
          <w:rFonts w:ascii="Arial" w:hAnsi="Arial"/>
          <w:b/>
          <w:w w:val="80"/>
        </w:rPr>
        <w:t>Recomendar </w:t>
      </w:r>
      <w:r>
        <w:rPr>
          <w:w w:val="80"/>
        </w:rPr>
        <w:t>à Comissão Municipal de Licitação da Prefeitura Municipal de Manaus</w:t>
      </w:r>
      <w:r>
        <w:rPr/>
        <w:t> </w:t>
      </w:r>
      <w:r>
        <w:rPr>
          <w:w w:val="80"/>
        </w:rPr>
        <w:t>- PMM, na pessoa do Presidente da </w:t>
      </w:r>
      <w:r>
        <w:rPr>
          <w:spacing w:val="-2"/>
          <w:w w:val="85"/>
        </w:rPr>
        <w:t>CML, e à Pregoeira, Sra. Sanny Sahdo Cetraro, que haja maior clareza na elaboração das atas de sessões públicas, em </w:t>
      </w:r>
      <w:r>
        <w:rPr>
          <w:w w:val="85"/>
        </w:rPr>
        <w:t>especial, no que se refere à motivação e aos critérios utilizados para inabilitar e inadmitir recursos interpostos</w:t>
      </w:r>
      <w:r>
        <w:rPr>
          <w:w w:val="85"/>
        </w:rPr>
        <w:t> pelas </w:t>
      </w:r>
      <w:r>
        <w:rPr>
          <w:w w:val="80"/>
        </w:rPr>
        <w:t>empresas</w:t>
      </w:r>
      <w:r>
        <w:rPr/>
        <w:t> </w:t>
      </w:r>
      <w:r>
        <w:rPr>
          <w:w w:val="80"/>
        </w:rPr>
        <w:t>licitantes;</w:t>
      </w:r>
      <w:r>
        <w:rPr/>
        <w:t> </w:t>
      </w:r>
      <w:r>
        <w:rPr>
          <w:rFonts w:ascii="Arial" w:hAnsi="Arial"/>
          <w:b/>
          <w:w w:val="80"/>
        </w:rPr>
        <w:t>9.4.</w:t>
      </w:r>
      <w:r>
        <w:rPr>
          <w:rFonts w:ascii="Arial" w:hAnsi="Arial"/>
          <w:b/>
        </w:rPr>
        <w:t> </w:t>
      </w:r>
      <w:r>
        <w:rPr>
          <w:rFonts w:ascii="Arial" w:hAnsi="Arial"/>
          <w:b/>
          <w:w w:val="80"/>
        </w:rPr>
        <w:t>Determinar</w:t>
      </w:r>
      <w:r>
        <w:rPr>
          <w:rFonts w:ascii="Arial" w:hAnsi="Arial"/>
          <w:b/>
        </w:rPr>
        <w:t> </w:t>
      </w:r>
      <w:r>
        <w:rPr>
          <w:w w:val="80"/>
        </w:rPr>
        <w:t>ao</w:t>
      </w:r>
      <w:r>
        <w:rPr/>
        <w:t> </w:t>
      </w:r>
      <w:r>
        <w:rPr>
          <w:w w:val="80"/>
        </w:rPr>
        <w:t>SEPLENO,</w:t>
      </w:r>
      <w:r>
        <w:rPr/>
        <w:t> </w:t>
      </w:r>
      <w:r>
        <w:rPr>
          <w:w w:val="80"/>
        </w:rPr>
        <w:t>para</w:t>
      </w:r>
      <w:r>
        <w:rPr/>
        <w:t> </w:t>
      </w:r>
      <w:r>
        <w:rPr>
          <w:w w:val="80"/>
        </w:rPr>
        <w:t>que</w:t>
      </w:r>
      <w:r>
        <w:rPr/>
        <w:t> </w:t>
      </w:r>
      <w:r>
        <w:rPr>
          <w:w w:val="80"/>
        </w:rPr>
        <w:t>oficie</w:t>
      </w:r>
      <w:r>
        <w:rPr/>
        <w:t> </w:t>
      </w:r>
      <w:r>
        <w:rPr>
          <w:w w:val="80"/>
        </w:rPr>
        <w:t>os</w:t>
      </w:r>
      <w:r>
        <w:rPr/>
        <w:t> </w:t>
      </w:r>
      <w:r>
        <w:rPr>
          <w:w w:val="80"/>
        </w:rPr>
        <w:t>interessados</w:t>
      </w:r>
      <w:r>
        <w:rPr/>
        <w:t> </w:t>
      </w:r>
      <w:r>
        <w:rPr>
          <w:w w:val="80"/>
        </w:rPr>
        <w:t>dando-lhe</w:t>
      </w:r>
      <w:r>
        <w:rPr/>
        <w:t> </w:t>
      </w:r>
      <w:r>
        <w:rPr>
          <w:w w:val="80"/>
        </w:rPr>
        <w:t>ciência</w:t>
      </w:r>
      <w:r>
        <w:rPr/>
        <w:t> </w:t>
      </w:r>
      <w:r>
        <w:rPr>
          <w:w w:val="80"/>
        </w:rPr>
        <w:t>do</w:t>
      </w:r>
      <w:r>
        <w:rPr/>
        <w:t> </w:t>
      </w:r>
      <w:r>
        <w:rPr>
          <w:w w:val="80"/>
        </w:rPr>
        <w:t>teor</w:t>
      </w:r>
      <w:r>
        <w:rPr/>
        <w:t> </w:t>
      </w:r>
      <w:r>
        <w:rPr>
          <w:w w:val="80"/>
        </w:rPr>
        <w:t>da</w:t>
      </w:r>
      <w:r>
        <w:rPr/>
        <w:t> </w:t>
      </w:r>
      <w:r>
        <w:rPr>
          <w:w w:val="80"/>
        </w:rPr>
        <w:t>decisão</w:t>
      </w:r>
      <w:r>
        <w:rPr/>
        <w:t> </w:t>
      </w:r>
      <w:r>
        <w:rPr>
          <w:w w:val="85"/>
        </w:rPr>
        <w:t>do</w:t>
      </w:r>
      <w:r>
        <w:rPr>
          <w:w w:val="85"/>
        </w:rPr>
        <w:t> Egrégio</w:t>
      </w:r>
      <w:r>
        <w:rPr>
          <w:w w:val="85"/>
        </w:rPr>
        <w:t> Tribunal</w:t>
      </w:r>
      <w:r>
        <w:rPr>
          <w:w w:val="85"/>
        </w:rPr>
        <w:t> Pleno</w:t>
      </w:r>
      <w:r>
        <w:rPr>
          <w:w w:val="85"/>
        </w:rPr>
        <w:t> e</w:t>
      </w:r>
      <w:r>
        <w:rPr>
          <w:w w:val="85"/>
        </w:rPr>
        <w:t> do</w:t>
      </w:r>
      <w:r>
        <w:rPr>
          <w:w w:val="85"/>
        </w:rPr>
        <w:t> Relatório/Voto</w:t>
      </w:r>
      <w:r>
        <w:rPr>
          <w:w w:val="85"/>
        </w:rPr>
        <w:t> que</w:t>
      </w:r>
      <w:r>
        <w:rPr>
          <w:w w:val="85"/>
        </w:rPr>
        <w:t> fundamentou</w:t>
      </w:r>
      <w:r>
        <w:rPr>
          <w:w w:val="85"/>
        </w:rPr>
        <w:t> o</w:t>
      </w:r>
      <w:r>
        <w:rPr>
          <w:w w:val="85"/>
        </w:rPr>
        <w:t> decisório</w:t>
      </w:r>
      <w:r>
        <w:rPr>
          <w:w w:val="85"/>
        </w:rPr>
        <w:t> para</w:t>
      </w:r>
      <w:r>
        <w:rPr>
          <w:w w:val="85"/>
        </w:rPr>
        <w:t> conhecimento.</w:t>
      </w:r>
      <w:r>
        <w:rPr>
          <w:w w:val="85"/>
        </w:rPr>
        <w:t> </w:t>
      </w:r>
      <w:r>
        <w:rPr>
          <w:rFonts w:ascii="Arial" w:hAnsi="Arial"/>
          <w:b/>
          <w:w w:val="85"/>
        </w:rPr>
        <w:t>Especificação</w:t>
      </w:r>
      <w:r>
        <w:rPr>
          <w:rFonts w:ascii="Arial" w:hAnsi="Arial"/>
          <w:b/>
          <w:w w:val="85"/>
        </w:rPr>
        <w:t> do </w:t>
      </w:r>
      <w:r>
        <w:rPr>
          <w:rFonts w:ascii="Arial" w:hAnsi="Arial"/>
          <w:b/>
          <w:w w:val="80"/>
        </w:rPr>
        <w:t>quórum: </w:t>
      </w:r>
      <w:r>
        <w:rPr>
          <w:w w:val="80"/>
        </w:rPr>
        <w:t>Conselheiros: Yara Amazônia Lins Rodrigues dos Santos (Presidente), Júlio Assis Corrêa Pinheiro, Érico Xavier Desterro</w:t>
      </w:r>
      <w:r>
        <w:rPr/>
        <w:t> </w:t>
      </w:r>
      <w:r>
        <w:rPr>
          <w:w w:val="80"/>
        </w:rPr>
        <w:t>e</w:t>
      </w:r>
      <w:r>
        <w:rPr/>
        <w:t> </w:t>
      </w:r>
      <w:r>
        <w:rPr>
          <w:w w:val="80"/>
        </w:rPr>
        <w:t>Silva,</w:t>
      </w:r>
      <w:r>
        <w:rPr/>
        <w:t> </w:t>
      </w:r>
      <w:r>
        <w:rPr>
          <w:w w:val="80"/>
        </w:rPr>
        <w:t>Mario</w:t>
      </w:r>
      <w:r>
        <w:rPr/>
        <w:t> </w:t>
      </w:r>
      <w:r>
        <w:rPr>
          <w:w w:val="80"/>
        </w:rPr>
        <w:t>Manoel</w:t>
      </w:r>
      <w:r>
        <w:rPr/>
        <w:t> </w:t>
      </w:r>
      <w:r>
        <w:rPr>
          <w:w w:val="80"/>
        </w:rPr>
        <w:t>Coelho de</w:t>
      </w:r>
      <w:r>
        <w:rPr/>
        <w:t> </w:t>
      </w:r>
      <w:r>
        <w:rPr>
          <w:w w:val="80"/>
        </w:rPr>
        <w:t>Mello, Josué</w:t>
      </w:r>
      <w:r>
        <w:rPr/>
        <w:t> </w:t>
      </w:r>
      <w:r>
        <w:rPr>
          <w:w w:val="80"/>
        </w:rPr>
        <w:t>Cláudio de Souza</w:t>
      </w:r>
      <w:r>
        <w:rPr/>
        <w:t> </w:t>
      </w:r>
      <w:r>
        <w:rPr>
          <w:w w:val="80"/>
        </w:rPr>
        <w:t>Neto,</w:t>
      </w:r>
      <w:r>
        <w:rPr/>
        <w:t> </w:t>
      </w:r>
      <w:r>
        <w:rPr>
          <w:w w:val="80"/>
        </w:rPr>
        <w:t>Luis</w:t>
      </w:r>
      <w:r>
        <w:rPr/>
        <w:t> </w:t>
      </w:r>
      <w:r>
        <w:rPr>
          <w:w w:val="80"/>
        </w:rPr>
        <w:t>Fabian</w:t>
      </w:r>
      <w:r>
        <w:rPr/>
        <w:t> </w:t>
      </w:r>
      <w:r>
        <w:rPr>
          <w:w w:val="80"/>
        </w:rPr>
        <w:t>Pereira Barbosa e</w:t>
      </w:r>
      <w:r>
        <w:rPr/>
        <w:t> </w:t>
      </w:r>
      <w:r>
        <w:rPr>
          <w:w w:val="80"/>
        </w:rPr>
        <w:t>Mário</w:t>
      </w:r>
      <w:r>
        <w:rPr/>
        <w:t> </w:t>
      </w:r>
      <w:r>
        <w:rPr>
          <w:w w:val="80"/>
        </w:rPr>
        <w:t>José </w:t>
      </w:r>
      <w:r>
        <w:rPr>
          <w:w w:val="85"/>
        </w:rPr>
        <w:t>de Moraes Costa Filho (Convocado).</w:t>
      </w:r>
    </w:p>
    <w:p>
      <w:pPr>
        <w:pStyle w:val="BodyText"/>
        <w:spacing w:before="190"/>
        <w:ind w:right="135"/>
      </w:pPr>
      <w:r>
        <w:rPr>
          <w:rFonts w:ascii="Arial" w:hAnsi="Arial"/>
          <w:b/>
          <w:w w:val="80"/>
        </w:rPr>
        <w:t>PROCESSO Nº 16.649/2023 </w:t>
      </w:r>
      <w:r>
        <w:rPr>
          <w:w w:val="80"/>
        </w:rPr>
        <w:t>- Representação com pedido de medida cautelar interposta pelo Ministério Público de Contas (MPC) em desfavor da Prefeitura Municipal de Envira, em virtude de possíveis irregularidades quanto à acessibilidade no portal da transparência do referido município. </w:t>
      </w:r>
      <w:r>
        <w:rPr>
          <w:rFonts w:ascii="Arial" w:hAnsi="Arial"/>
          <w:b/>
          <w:w w:val="80"/>
        </w:rPr>
        <w:t>ACÓRDÃO Nº 1052/2024: </w:t>
      </w:r>
      <w:r>
        <w:rPr>
          <w:w w:val="80"/>
        </w:rPr>
        <w:t>Vistos, relatados e discutidos estes autos acima </w:t>
      </w:r>
      <w:r>
        <w:rPr>
          <w:w w:val="85"/>
        </w:rPr>
        <w:t>identificados, </w:t>
      </w:r>
      <w:r>
        <w:rPr>
          <w:rFonts w:ascii="Arial" w:hAnsi="Arial"/>
          <w:b/>
          <w:w w:val="85"/>
        </w:rPr>
        <w:t>ACORDAM </w:t>
      </w:r>
      <w:r>
        <w:rPr>
          <w:w w:val="85"/>
        </w:rPr>
        <w:t>os Excelentíssimos Senhores Conselheiros do Tribunal de Contas do Estado do Amazonas, </w:t>
      </w:r>
      <w:r>
        <w:rPr>
          <w:spacing w:val="-2"/>
          <w:w w:val="90"/>
        </w:rPr>
        <w:t>reunidos</w:t>
      </w:r>
      <w:r>
        <w:rPr>
          <w:spacing w:val="-6"/>
          <w:w w:val="90"/>
        </w:rPr>
        <w:t> </w:t>
      </w:r>
      <w:r>
        <w:rPr>
          <w:spacing w:val="-2"/>
          <w:w w:val="90"/>
        </w:rPr>
        <w:t>em</w:t>
      </w:r>
      <w:r>
        <w:rPr>
          <w:spacing w:val="-4"/>
          <w:w w:val="90"/>
        </w:rPr>
        <w:t> </w:t>
      </w:r>
      <w:r>
        <w:rPr>
          <w:spacing w:val="-2"/>
          <w:w w:val="90"/>
        </w:rPr>
        <w:t>Sessão</w:t>
      </w:r>
      <w:r>
        <w:rPr>
          <w:spacing w:val="-4"/>
          <w:w w:val="90"/>
        </w:rPr>
        <w:t> </w:t>
      </w:r>
      <w:r>
        <w:rPr>
          <w:spacing w:val="-2"/>
          <w:w w:val="90"/>
        </w:rPr>
        <w:t>do </w:t>
      </w:r>
      <w:r>
        <w:rPr>
          <w:rFonts w:ascii="Arial" w:hAnsi="Arial"/>
          <w:b/>
          <w:spacing w:val="-2"/>
          <w:w w:val="90"/>
        </w:rPr>
        <w:t>Tribunal</w:t>
      </w:r>
      <w:r>
        <w:rPr>
          <w:rFonts w:ascii="Arial" w:hAnsi="Arial"/>
          <w:b/>
          <w:spacing w:val="-4"/>
          <w:w w:val="90"/>
        </w:rPr>
        <w:t> </w:t>
      </w:r>
      <w:r>
        <w:rPr>
          <w:rFonts w:ascii="Arial" w:hAnsi="Arial"/>
          <w:b/>
          <w:spacing w:val="-2"/>
          <w:w w:val="90"/>
        </w:rPr>
        <w:t>Pleno</w:t>
      </w:r>
      <w:r>
        <w:rPr>
          <w:spacing w:val="-2"/>
          <w:w w:val="90"/>
        </w:rPr>
        <w:t>,</w:t>
      </w:r>
      <w:r>
        <w:rPr>
          <w:spacing w:val="-4"/>
          <w:w w:val="90"/>
        </w:rPr>
        <w:t> </w:t>
      </w:r>
      <w:r>
        <w:rPr>
          <w:spacing w:val="-2"/>
          <w:w w:val="90"/>
        </w:rPr>
        <w:t>no</w:t>
      </w:r>
      <w:r>
        <w:rPr>
          <w:spacing w:val="-4"/>
          <w:w w:val="90"/>
        </w:rPr>
        <w:t> </w:t>
      </w:r>
      <w:r>
        <w:rPr>
          <w:spacing w:val="-2"/>
          <w:w w:val="90"/>
        </w:rPr>
        <w:t>exercício</w:t>
      </w:r>
      <w:r>
        <w:rPr>
          <w:spacing w:val="-4"/>
          <w:w w:val="90"/>
        </w:rPr>
        <w:t> </w:t>
      </w:r>
      <w:r>
        <w:rPr>
          <w:spacing w:val="-2"/>
          <w:w w:val="90"/>
        </w:rPr>
        <w:t>da</w:t>
      </w:r>
      <w:r>
        <w:rPr>
          <w:spacing w:val="-4"/>
          <w:w w:val="90"/>
        </w:rPr>
        <w:t> </w:t>
      </w:r>
      <w:r>
        <w:rPr>
          <w:spacing w:val="-2"/>
          <w:w w:val="90"/>
        </w:rPr>
        <w:t>competência</w:t>
      </w:r>
      <w:r>
        <w:rPr>
          <w:spacing w:val="-4"/>
          <w:w w:val="90"/>
        </w:rPr>
        <w:t> </w:t>
      </w:r>
      <w:r>
        <w:rPr>
          <w:spacing w:val="-2"/>
          <w:w w:val="90"/>
        </w:rPr>
        <w:t>atribuída</w:t>
      </w:r>
      <w:r>
        <w:rPr>
          <w:spacing w:val="-4"/>
          <w:w w:val="90"/>
        </w:rPr>
        <w:t> </w:t>
      </w:r>
      <w:r>
        <w:rPr>
          <w:spacing w:val="-2"/>
          <w:w w:val="90"/>
        </w:rPr>
        <w:t>pelo</w:t>
      </w:r>
      <w:r>
        <w:rPr>
          <w:spacing w:val="-4"/>
          <w:w w:val="90"/>
        </w:rPr>
        <w:t> </w:t>
      </w:r>
      <w:r>
        <w:rPr>
          <w:spacing w:val="-2"/>
          <w:w w:val="90"/>
        </w:rPr>
        <w:t>art.</w:t>
      </w:r>
      <w:r>
        <w:rPr>
          <w:spacing w:val="-6"/>
          <w:w w:val="90"/>
        </w:rPr>
        <w:t> </w:t>
      </w:r>
      <w:r>
        <w:rPr>
          <w:spacing w:val="-2"/>
          <w:w w:val="90"/>
        </w:rPr>
        <w:t>11,</w:t>
      </w:r>
      <w:r>
        <w:rPr>
          <w:spacing w:val="-4"/>
          <w:w w:val="90"/>
        </w:rPr>
        <w:t> </w:t>
      </w:r>
      <w:r>
        <w:rPr>
          <w:spacing w:val="-2"/>
          <w:w w:val="90"/>
        </w:rPr>
        <w:t>inciso</w:t>
      </w:r>
      <w:r>
        <w:rPr>
          <w:spacing w:val="-4"/>
          <w:w w:val="90"/>
        </w:rPr>
        <w:t> </w:t>
      </w:r>
      <w:r>
        <w:rPr>
          <w:spacing w:val="-2"/>
          <w:w w:val="90"/>
        </w:rPr>
        <w:t>IV,</w:t>
      </w:r>
      <w:r>
        <w:rPr>
          <w:spacing w:val="-5"/>
          <w:w w:val="90"/>
        </w:rPr>
        <w:t> </w:t>
      </w:r>
      <w:r>
        <w:rPr>
          <w:spacing w:val="-2"/>
          <w:w w:val="90"/>
        </w:rPr>
        <w:t>alínea</w:t>
      </w:r>
      <w:r>
        <w:rPr>
          <w:spacing w:val="-4"/>
          <w:w w:val="90"/>
        </w:rPr>
        <w:t> </w:t>
      </w:r>
      <w:r>
        <w:rPr>
          <w:spacing w:val="-2"/>
          <w:w w:val="90"/>
        </w:rPr>
        <w:t>“i”,</w:t>
      </w:r>
      <w:r>
        <w:rPr>
          <w:spacing w:val="-4"/>
          <w:w w:val="90"/>
        </w:rPr>
        <w:t> </w:t>
      </w:r>
      <w:r>
        <w:rPr>
          <w:spacing w:val="-2"/>
          <w:w w:val="90"/>
        </w:rPr>
        <w:t>da </w:t>
      </w:r>
      <w:r>
        <w:rPr>
          <w:w w:val="80"/>
        </w:rPr>
        <w:t>Resolução nº 04/2002-TCE/AM, </w:t>
      </w:r>
      <w:r>
        <w:rPr>
          <w:rFonts w:ascii="Arial" w:hAnsi="Arial"/>
          <w:b/>
          <w:w w:val="80"/>
        </w:rPr>
        <w:t>à unanimidade</w:t>
      </w:r>
      <w:r>
        <w:rPr>
          <w:w w:val="80"/>
        </w:rPr>
        <w:t>, nos termos do voto do Excelentíssimo Senhor Conselheiro-Relator, </w:t>
      </w:r>
      <w:r>
        <w:rPr>
          <w:rFonts w:ascii="Arial" w:hAnsi="Arial"/>
          <w:b/>
          <w:w w:val="80"/>
        </w:rPr>
        <w:t>em consonância</w:t>
      </w:r>
      <w:r>
        <w:rPr>
          <w:rFonts w:ascii="Arial" w:hAnsi="Arial"/>
          <w:b/>
        </w:rPr>
        <w:t> </w:t>
      </w:r>
      <w:r>
        <w:rPr>
          <w:w w:val="80"/>
        </w:rPr>
        <w:t>com</w:t>
      </w:r>
      <w:r>
        <w:rPr>
          <w:spacing w:val="-1"/>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r>
        <w:rPr/>
        <w:t> </w:t>
      </w:r>
      <w:r>
        <w:rPr>
          <w:rFonts w:ascii="Arial" w:hAnsi="Arial"/>
          <w:b/>
          <w:w w:val="80"/>
        </w:rPr>
        <w:t>9.1.</w:t>
      </w:r>
      <w:r>
        <w:rPr>
          <w:rFonts w:ascii="Arial" w:hAnsi="Arial"/>
          <w:b/>
        </w:rPr>
        <w:t> </w:t>
      </w:r>
      <w:r>
        <w:rPr>
          <w:rFonts w:ascii="Arial" w:hAnsi="Arial"/>
          <w:b/>
          <w:w w:val="80"/>
        </w:rPr>
        <w:t>Arquivar</w:t>
      </w:r>
      <w:r>
        <w:rPr>
          <w:rFonts w:ascii="Arial" w:hAnsi="Arial"/>
          <w:b/>
        </w:rPr>
        <w:t> </w:t>
      </w:r>
      <w:r>
        <w:rPr>
          <w:w w:val="80"/>
        </w:rPr>
        <w:t>os</w:t>
      </w:r>
      <w:r>
        <w:rPr/>
        <w:t> </w:t>
      </w:r>
      <w:r>
        <w:rPr>
          <w:w w:val="80"/>
        </w:rPr>
        <w:t>autos,</w:t>
      </w:r>
      <w:r>
        <w:rPr/>
        <w:t> </w:t>
      </w:r>
      <w:r>
        <w:rPr>
          <w:w w:val="80"/>
        </w:rPr>
        <w:t>dada a perda superveniente de objeto, nos termos do art. 485, inciso IV, do Código de Processo Civil, aplicado subsidiariamente</w:t>
      </w:r>
      <w:r>
        <w:rPr>
          <w:spacing w:val="40"/>
        </w:rPr>
        <w:t> </w:t>
      </w:r>
      <w:r>
        <w:rPr>
          <w:spacing w:val="-2"/>
          <w:w w:val="85"/>
        </w:rPr>
        <w:t>por previsão expressa do art. 127, da Lei nº 2.423/1996.</w:t>
      </w:r>
      <w:r>
        <w:rPr/>
        <w:t> </w:t>
      </w:r>
      <w:r>
        <w:rPr>
          <w:rFonts w:ascii="Arial" w:hAnsi="Arial"/>
          <w:b/>
          <w:spacing w:val="-2"/>
          <w:w w:val="85"/>
        </w:rPr>
        <w:t>Especificação do quórum: </w:t>
      </w:r>
      <w:r>
        <w:rPr>
          <w:spacing w:val="-2"/>
          <w:w w:val="85"/>
        </w:rPr>
        <w:t>Conselheiros: Yara Amazônia Lins </w:t>
      </w:r>
      <w:r>
        <w:rPr>
          <w:w w:val="85"/>
        </w:rPr>
        <w:t>Rodrigues</w:t>
      </w:r>
      <w:r>
        <w:rPr>
          <w:spacing w:val="-4"/>
          <w:w w:val="85"/>
        </w:rPr>
        <w:t> </w:t>
      </w:r>
      <w:r>
        <w:rPr>
          <w:w w:val="85"/>
        </w:rPr>
        <w:t>dos</w:t>
      </w:r>
      <w:r>
        <w:rPr>
          <w:spacing w:val="-4"/>
          <w:w w:val="85"/>
        </w:rPr>
        <w:t> </w:t>
      </w:r>
      <w:r>
        <w:rPr>
          <w:w w:val="85"/>
        </w:rPr>
        <w:t>Santos</w:t>
      </w:r>
      <w:r>
        <w:rPr>
          <w:spacing w:val="-4"/>
          <w:w w:val="85"/>
        </w:rPr>
        <w:t> </w:t>
      </w:r>
      <w:r>
        <w:rPr>
          <w:w w:val="85"/>
        </w:rPr>
        <w:t>(Presidente),</w:t>
      </w:r>
      <w:r>
        <w:rPr>
          <w:spacing w:val="-4"/>
          <w:w w:val="85"/>
        </w:rPr>
        <w:t> </w:t>
      </w:r>
      <w:r>
        <w:rPr>
          <w:w w:val="85"/>
        </w:rPr>
        <w:t>Júlio</w:t>
      </w:r>
      <w:r>
        <w:rPr>
          <w:spacing w:val="-3"/>
          <w:w w:val="85"/>
        </w:rPr>
        <w:t> </w:t>
      </w:r>
      <w:r>
        <w:rPr>
          <w:w w:val="85"/>
        </w:rPr>
        <w:t>Assis</w:t>
      </w:r>
      <w:r>
        <w:rPr>
          <w:spacing w:val="-4"/>
          <w:w w:val="85"/>
        </w:rPr>
        <w:t> </w:t>
      </w:r>
      <w:r>
        <w:rPr>
          <w:w w:val="85"/>
        </w:rPr>
        <w:t>Corrêa</w:t>
      </w:r>
      <w:r>
        <w:rPr>
          <w:spacing w:val="-3"/>
          <w:w w:val="85"/>
        </w:rPr>
        <w:t> </w:t>
      </w:r>
      <w:r>
        <w:rPr>
          <w:w w:val="85"/>
        </w:rPr>
        <w:t>Pinheiro,</w:t>
      </w:r>
      <w:r>
        <w:rPr>
          <w:spacing w:val="-3"/>
          <w:w w:val="85"/>
        </w:rPr>
        <w:t> </w:t>
      </w:r>
      <w:r>
        <w:rPr>
          <w:w w:val="85"/>
        </w:rPr>
        <w:t>Érico</w:t>
      </w:r>
      <w:r>
        <w:rPr>
          <w:spacing w:val="-3"/>
          <w:w w:val="85"/>
        </w:rPr>
        <w:t> </w:t>
      </w:r>
      <w:r>
        <w:rPr>
          <w:w w:val="85"/>
        </w:rPr>
        <w:t>Xavier</w:t>
      </w:r>
      <w:r>
        <w:rPr>
          <w:spacing w:val="-4"/>
          <w:w w:val="85"/>
        </w:rPr>
        <w:t> </w:t>
      </w:r>
      <w:r>
        <w:rPr>
          <w:w w:val="85"/>
        </w:rPr>
        <w:t>Desterro</w:t>
      </w:r>
      <w:r>
        <w:rPr>
          <w:spacing w:val="-3"/>
          <w:w w:val="85"/>
        </w:rPr>
        <w:t> </w:t>
      </w:r>
      <w:r>
        <w:rPr>
          <w:w w:val="85"/>
        </w:rPr>
        <w:t>e</w:t>
      </w:r>
      <w:r>
        <w:rPr>
          <w:spacing w:val="-3"/>
          <w:w w:val="85"/>
        </w:rPr>
        <w:t> </w:t>
      </w:r>
      <w:r>
        <w:rPr>
          <w:w w:val="85"/>
        </w:rPr>
        <w:t>Silva,</w:t>
      </w:r>
      <w:r>
        <w:rPr>
          <w:spacing w:val="-3"/>
          <w:w w:val="85"/>
        </w:rPr>
        <w:t> </w:t>
      </w:r>
      <w:r>
        <w:rPr>
          <w:w w:val="85"/>
        </w:rPr>
        <w:t>Mario</w:t>
      </w:r>
      <w:r>
        <w:rPr>
          <w:spacing w:val="-3"/>
          <w:w w:val="85"/>
        </w:rPr>
        <w:t> </w:t>
      </w:r>
      <w:r>
        <w:rPr>
          <w:w w:val="85"/>
        </w:rPr>
        <w:t>Manoel</w:t>
      </w:r>
      <w:r>
        <w:rPr>
          <w:spacing w:val="-4"/>
          <w:w w:val="85"/>
        </w:rPr>
        <w:t> </w:t>
      </w:r>
      <w:r>
        <w:rPr>
          <w:w w:val="85"/>
        </w:rPr>
        <w:t>Coelho</w:t>
      </w:r>
      <w:r>
        <w:rPr>
          <w:spacing w:val="-6"/>
          <w:w w:val="85"/>
        </w:rPr>
        <w:t> </w:t>
      </w:r>
      <w:r>
        <w:rPr>
          <w:w w:val="85"/>
        </w:rPr>
        <w:t>de </w:t>
      </w:r>
      <w:r>
        <w:rPr>
          <w:w w:val="80"/>
        </w:rPr>
        <w:t>Mello, Josué Cláudio de Souza Neto, Luis Fabian Pereira Barbosa e Mário José de Moraes Costa Filho (Convocado).</w:t>
      </w:r>
    </w:p>
    <w:p>
      <w:pPr>
        <w:pStyle w:val="BodyText"/>
        <w:spacing w:before="195"/>
        <w:ind w:right="135"/>
      </w:pPr>
      <w:r>
        <w:rPr>
          <w:rFonts w:ascii="Arial" w:hAnsi="Arial"/>
          <w:b/>
          <w:w w:val="80"/>
        </w:rPr>
        <w:t>PROCESSO Nº 16.916/2023 </w:t>
      </w:r>
      <w:r>
        <w:rPr>
          <w:w w:val="80"/>
        </w:rPr>
        <w:t>- Representação com pedido de medida cautelar Interposta pelo Ministério Público de Contas </w:t>
      </w:r>
      <w:r>
        <w:rPr>
          <w:w w:val="90"/>
        </w:rPr>
        <w:t>(MPC)</w:t>
      </w:r>
      <w:r>
        <w:rPr>
          <w:w w:val="90"/>
        </w:rPr>
        <w:t> em</w:t>
      </w:r>
      <w:r>
        <w:rPr>
          <w:w w:val="90"/>
        </w:rPr>
        <w:t> desfavor</w:t>
      </w:r>
      <w:r>
        <w:rPr>
          <w:w w:val="90"/>
        </w:rPr>
        <w:t> da</w:t>
      </w:r>
      <w:r>
        <w:rPr>
          <w:w w:val="90"/>
        </w:rPr>
        <w:t> Câmara</w:t>
      </w:r>
      <w:r>
        <w:rPr>
          <w:w w:val="90"/>
        </w:rPr>
        <w:t> Municipal</w:t>
      </w:r>
      <w:r>
        <w:rPr>
          <w:w w:val="90"/>
        </w:rPr>
        <w:t> de</w:t>
      </w:r>
      <w:r>
        <w:rPr>
          <w:w w:val="90"/>
        </w:rPr>
        <w:t> Iranduba,</w:t>
      </w:r>
      <w:r>
        <w:rPr>
          <w:w w:val="90"/>
        </w:rPr>
        <w:t> para</w:t>
      </w:r>
      <w:r>
        <w:rPr>
          <w:w w:val="90"/>
        </w:rPr>
        <w:t> apuração</w:t>
      </w:r>
      <w:r>
        <w:rPr>
          <w:w w:val="90"/>
        </w:rPr>
        <w:t> de</w:t>
      </w:r>
      <w:r>
        <w:rPr>
          <w:w w:val="90"/>
        </w:rPr>
        <w:t> possíveis</w:t>
      </w:r>
      <w:r>
        <w:rPr>
          <w:w w:val="90"/>
        </w:rPr>
        <w:t> irregularidades</w:t>
      </w:r>
      <w:r>
        <w:rPr>
          <w:w w:val="90"/>
        </w:rPr>
        <w:t> acerca</w:t>
      </w:r>
      <w:r>
        <w:rPr>
          <w:w w:val="90"/>
        </w:rPr>
        <w:t> da </w:t>
      </w:r>
      <w:r>
        <w:rPr>
          <w:w w:val="85"/>
        </w:rPr>
        <w:t>acessibilidade</w:t>
      </w:r>
      <w:r>
        <w:rPr>
          <w:spacing w:val="-7"/>
          <w:w w:val="85"/>
        </w:rPr>
        <w:t> </w:t>
      </w:r>
      <w:r>
        <w:rPr>
          <w:w w:val="85"/>
        </w:rPr>
        <w:t>no</w:t>
      </w:r>
      <w:r>
        <w:rPr>
          <w:spacing w:val="-7"/>
          <w:w w:val="85"/>
        </w:rPr>
        <w:t> </w:t>
      </w:r>
      <w:r>
        <w:rPr>
          <w:w w:val="85"/>
        </w:rPr>
        <w:t>sítio</w:t>
      </w:r>
      <w:r>
        <w:rPr>
          <w:spacing w:val="-6"/>
          <w:w w:val="85"/>
        </w:rPr>
        <w:t> </w:t>
      </w:r>
      <w:r>
        <w:rPr>
          <w:w w:val="85"/>
        </w:rPr>
        <w:t>eletrônico</w:t>
      </w:r>
      <w:r>
        <w:rPr>
          <w:spacing w:val="-7"/>
          <w:w w:val="85"/>
        </w:rPr>
        <w:t> </w:t>
      </w:r>
      <w:r>
        <w:rPr>
          <w:w w:val="85"/>
        </w:rPr>
        <w:t>oficial</w:t>
      </w:r>
      <w:r>
        <w:rPr>
          <w:spacing w:val="-7"/>
          <w:w w:val="85"/>
        </w:rPr>
        <w:t> </w:t>
      </w:r>
      <w:r>
        <w:rPr>
          <w:w w:val="85"/>
        </w:rPr>
        <w:t>da</w:t>
      </w:r>
      <w:r>
        <w:rPr>
          <w:spacing w:val="-6"/>
          <w:w w:val="85"/>
        </w:rPr>
        <w:t> </w:t>
      </w:r>
      <w:r>
        <w:rPr>
          <w:w w:val="85"/>
        </w:rPr>
        <w:t>Instituição</w:t>
      </w:r>
      <w:r>
        <w:rPr>
          <w:spacing w:val="-7"/>
          <w:w w:val="85"/>
        </w:rPr>
        <w:t> </w:t>
      </w:r>
      <w:r>
        <w:rPr>
          <w:w w:val="85"/>
        </w:rPr>
        <w:t>Municipal</w:t>
      </w:r>
      <w:r>
        <w:rPr>
          <w:spacing w:val="-7"/>
          <w:w w:val="85"/>
        </w:rPr>
        <w:t> </w:t>
      </w:r>
      <w:r>
        <w:rPr>
          <w:w w:val="85"/>
        </w:rPr>
        <w:t>pelas</w:t>
      </w:r>
      <w:r>
        <w:rPr>
          <w:spacing w:val="-7"/>
          <w:w w:val="85"/>
        </w:rPr>
        <w:t> </w:t>
      </w:r>
      <w:r>
        <w:rPr>
          <w:w w:val="85"/>
        </w:rPr>
        <w:t>pessoas</w:t>
      </w:r>
      <w:r>
        <w:rPr>
          <w:spacing w:val="-6"/>
          <w:w w:val="85"/>
        </w:rPr>
        <w:t> </w:t>
      </w:r>
      <w:r>
        <w:rPr>
          <w:w w:val="85"/>
        </w:rPr>
        <w:t>portadoras</w:t>
      </w:r>
      <w:r>
        <w:rPr>
          <w:spacing w:val="-7"/>
          <w:w w:val="85"/>
        </w:rPr>
        <w:t> </w:t>
      </w:r>
      <w:r>
        <w:rPr>
          <w:w w:val="85"/>
        </w:rPr>
        <w:t>de</w:t>
      </w:r>
      <w:r>
        <w:rPr>
          <w:spacing w:val="-7"/>
          <w:w w:val="85"/>
        </w:rPr>
        <w:t> </w:t>
      </w:r>
      <w:r>
        <w:rPr>
          <w:w w:val="85"/>
        </w:rPr>
        <w:t>deficiência.</w:t>
      </w:r>
      <w:r>
        <w:rPr>
          <w:spacing w:val="-6"/>
          <w:w w:val="85"/>
        </w:rPr>
        <w:t> </w:t>
      </w:r>
      <w:r>
        <w:rPr>
          <w:rFonts w:ascii="Arial" w:hAnsi="Arial"/>
          <w:b/>
          <w:w w:val="85"/>
        </w:rPr>
        <w:t>ACÓRDÃO</w:t>
      </w:r>
      <w:r>
        <w:rPr>
          <w:rFonts w:ascii="Arial" w:hAnsi="Arial"/>
          <w:b/>
          <w:spacing w:val="-7"/>
          <w:w w:val="85"/>
        </w:rPr>
        <w:t> </w:t>
      </w:r>
      <w:r>
        <w:rPr>
          <w:rFonts w:ascii="Arial" w:hAnsi="Arial"/>
          <w:b/>
          <w:w w:val="85"/>
        </w:rPr>
        <w:t>Nº 1053/2024: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 Conselheiros</w:t>
      </w:r>
      <w:r>
        <w:rPr>
          <w:spacing w:val="-2"/>
          <w:w w:val="85"/>
        </w:rPr>
        <w:t> </w:t>
      </w:r>
      <w:r>
        <w:rPr>
          <w:w w:val="85"/>
        </w:rPr>
        <w:t>do</w:t>
      </w:r>
      <w:r>
        <w:rPr>
          <w:spacing w:val="-1"/>
          <w:w w:val="85"/>
        </w:rPr>
        <w:t> </w:t>
      </w:r>
      <w:r>
        <w:rPr>
          <w:w w:val="85"/>
        </w:rPr>
        <w:t>Tribunal</w:t>
      </w:r>
      <w:r>
        <w:rPr>
          <w:spacing w:val="-2"/>
          <w:w w:val="85"/>
        </w:rPr>
        <w:t> </w:t>
      </w:r>
      <w:r>
        <w:rPr>
          <w:w w:val="85"/>
        </w:rPr>
        <w:t>de</w:t>
      </w:r>
      <w:r>
        <w:rPr>
          <w:spacing w:val="-1"/>
          <w:w w:val="85"/>
        </w:rPr>
        <w:t> </w:t>
      </w:r>
      <w:r>
        <w:rPr>
          <w:w w:val="85"/>
        </w:rPr>
        <w:t>Contas</w:t>
      </w:r>
      <w:r>
        <w:rPr>
          <w:spacing w:val="-2"/>
          <w:w w:val="85"/>
        </w:rPr>
        <w:t> </w:t>
      </w:r>
      <w:r>
        <w:rPr>
          <w:w w:val="85"/>
        </w:rPr>
        <w:t>do</w:t>
      </w:r>
      <w:r>
        <w:rPr>
          <w:spacing w:val="-1"/>
          <w:w w:val="85"/>
        </w:rPr>
        <w:t> </w:t>
      </w:r>
      <w:r>
        <w:rPr>
          <w:w w:val="85"/>
        </w:rPr>
        <w:t>Estado</w:t>
      </w:r>
      <w:r>
        <w:rPr>
          <w:spacing w:val="-1"/>
          <w:w w:val="85"/>
        </w:rPr>
        <w:t> </w:t>
      </w:r>
      <w:r>
        <w:rPr>
          <w:w w:val="85"/>
        </w:rPr>
        <w:t>do</w:t>
      </w:r>
      <w:r>
        <w:rPr>
          <w:spacing w:val="-1"/>
          <w:w w:val="85"/>
        </w:rPr>
        <w:t> </w:t>
      </w:r>
      <w:r>
        <w:rPr>
          <w:w w:val="85"/>
        </w:rPr>
        <w:t>Amazonas,</w:t>
      </w:r>
      <w:r>
        <w:rPr>
          <w:spacing w:val="-1"/>
          <w:w w:val="85"/>
        </w:rPr>
        <w:t> </w:t>
      </w:r>
      <w:r>
        <w:rPr>
          <w:w w:val="85"/>
        </w:rPr>
        <w:t>reunidos</w:t>
      </w:r>
      <w:r>
        <w:rPr>
          <w:spacing w:val="-2"/>
          <w:w w:val="85"/>
        </w:rPr>
        <w:t> </w:t>
      </w:r>
      <w:r>
        <w:rPr>
          <w:w w:val="85"/>
        </w:rPr>
        <w:t>em</w:t>
      </w:r>
      <w:r>
        <w:rPr>
          <w:spacing w:val="-2"/>
          <w:w w:val="85"/>
        </w:rPr>
        <w:t> </w:t>
      </w:r>
      <w:r>
        <w:rPr>
          <w:w w:val="85"/>
        </w:rPr>
        <w:t>Sessão</w:t>
      </w:r>
      <w:r>
        <w:rPr>
          <w:spacing w:val="-1"/>
          <w:w w:val="85"/>
        </w:rPr>
        <w:t> </w:t>
      </w:r>
      <w:r>
        <w:rPr>
          <w:w w:val="85"/>
        </w:rPr>
        <w:t>do </w:t>
      </w:r>
      <w:r>
        <w:rPr>
          <w:rFonts w:ascii="Arial" w:hAnsi="Arial"/>
          <w:b/>
          <w:w w:val="85"/>
        </w:rPr>
        <w:t>Tribunal</w:t>
      </w:r>
      <w:r>
        <w:rPr>
          <w:rFonts w:ascii="Arial" w:hAnsi="Arial"/>
          <w:b/>
          <w:spacing w:val="-1"/>
          <w:w w:val="85"/>
        </w:rPr>
        <w:t> </w:t>
      </w:r>
      <w:r>
        <w:rPr>
          <w:rFonts w:ascii="Arial" w:hAnsi="Arial"/>
          <w:b/>
          <w:w w:val="85"/>
        </w:rPr>
        <w:t>Pleno</w:t>
      </w:r>
      <w:r>
        <w:rPr>
          <w:w w:val="85"/>
        </w:rPr>
        <w:t>,</w:t>
      </w:r>
      <w:r>
        <w:rPr>
          <w:spacing w:val="-1"/>
          <w:w w:val="85"/>
        </w:rPr>
        <w:t> </w:t>
      </w:r>
      <w:r>
        <w:rPr>
          <w:w w:val="85"/>
        </w:rPr>
        <w:t>no</w:t>
      </w:r>
      <w:r>
        <w:rPr>
          <w:spacing w:val="-3"/>
          <w:w w:val="85"/>
        </w:rPr>
        <w:t> </w:t>
      </w:r>
      <w:r>
        <w:rPr>
          <w:w w:val="85"/>
        </w:rPr>
        <w:t>exercício</w:t>
      </w:r>
      <w:r>
        <w:rPr>
          <w:spacing w:val="-3"/>
          <w:w w:val="85"/>
        </w:rPr>
        <w:t> </w:t>
      </w:r>
      <w:r>
        <w:rPr>
          <w:w w:val="85"/>
        </w:rPr>
        <w:t>da </w:t>
      </w:r>
      <w:r>
        <w:rPr>
          <w:w w:val="80"/>
        </w:rPr>
        <w:t>competência atribuída pelo art. 11, inciso IV, alínea “i”, da Resolução nº 04/2002-TCE/AM, </w:t>
      </w:r>
      <w:r>
        <w:rPr>
          <w:rFonts w:ascii="Arial" w:hAnsi="Arial"/>
          <w:b/>
          <w:w w:val="80"/>
        </w:rPr>
        <w:t>à unanimidade</w:t>
      </w:r>
      <w:r>
        <w:rPr>
          <w:w w:val="80"/>
        </w:rPr>
        <w:t>, nos termos do voto do Excelentíssimo Senhor Conselheiro-Relator, </w:t>
      </w:r>
      <w:r>
        <w:rPr>
          <w:rFonts w:ascii="Arial" w:hAnsi="Arial"/>
          <w:b/>
          <w:w w:val="80"/>
        </w:rPr>
        <w:t>em consonância </w:t>
      </w:r>
      <w:r>
        <w:rPr>
          <w:w w:val="80"/>
        </w:rPr>
        <w:t>com pronunciamento do Ministério Público junto a</w:t>
      </w:r>
      <w:r>
        <w:rPr>
          <w:spacing w:val="80"/>
        </w:rPr>
        <w:t> </w:t>
      </w:r>
      <w:r>
        <w:rPr>
          <w:spacing w:val="-2"/>
          <w:w w:val="85"/>
        </w:rPr>
        <w:t>este Tribunal, no sentido de:</w:t>
      </w:r>
      <w:r>
        <w:rPr>
          <w:spacing w:val="-5"/>
        </w:rPr>
        <w:t> </w:t>
      </w:r>
      <w:r>
        <w:rPr>
          <w:rFonts w:ascii="Arial" w:hAnsi="Arial"/>
          <w:b/>
          <w:spacing w:val="-2"/>
          <w:w w:val="85"/>
        </w:rPr>
        <w:t>9.1. Conhecer </w:t>
      </w:r>
      <w:r>
        <w:rPr>
          <w:spacing w:val="-2"/>
          <w:w w:val="85"/>
        </w:rPr>
        <w:t>da Representação formulada pelo Ministério Público de Contas, com pedido </w:t>
      </w:r>
      <w:r>
        <w:rPr>
          <w:w w:val="85"/>
        </w:rPr>
        <w:t>de</w:t>
      </w:r>
      <w:r>
        <w:rPr>
          <w:spacing w:val="-7"/>
          <w:w w:val="85"/>
        </w:rPr>
        <w:t> </w:t>
      </w:r>
      <w:r>
        <w:rPr>
          <w:w w:val="85"/>
        </w:rPr>
        <w:t>medida</w:t>
      </w:r>
      <w:r>
        <w:rPr>
          <w:spacing w:val="-7"/>
          <w:w w:val="85"/>
        </w:rPr>
        <w:t> </w:t>
      </w:r>
      <w:r>
        <w:rPr>
          <w:w w:val="85"/>
        </w:rPr>
        <w:t>cautelar,</w:t>
      </w:r>
      <w:r>
        <w:rPr>
          <w:spacing w:val="-6"/>
          <w:w w:val="85"/>
        </w:rPr>
        <w:t> </w:t>
      </w:r>
      <w:r>
        <w:rPr>
          <w:w w:val="85"/>
        </w:rPr>
        <w:t>em</w:t>
      </w:r>
      <w:r>
        <w:rPr>
          <w:spacing w:val="-7"/>
          <w:w w:val="85"/>
        </w:rPr>
        <w:t> </w:t>
      </w:r>
      <w:r>
        <w:rPr>
          <w:w w:val="85"/>
        </w:rPr>
        <w:t>face</w:t>
      </w:r>
      <w:r>
        <w:rPr>
          <w:spacing w:val="-7"/>
          <w:w w:val="85"/>
        </w:rPr>
        <w:t> </w:t>
      </w:r>
      <w:r>
        <w:rPr>
          <w:w w:val="85"/>
        </w:rPr>
        <w:t>da</w:t>
      </w:r>
      <w:r>
        <w:rPr>
          <w:spacing w:val="-6"/>
          <w:w w:val="85"/>
        </w:rPr>
        <w:t> </w:t>
      </w:r>
      <w:r>
        <w:rPr>
          <w:w w:val="85"/>
        </w:rPr>
        <w:t>Câmara</w:t>
      </w:r>
      <w:r>
        <w:rPr>
          <w:spacing w:val="-7"/>
          <w:w w:val="85"/>
        </w:rPr>
        <w:t> </w:t>
      </w:r>
      <w:r>
        <w:rPr>
          <w:w w:val="85"/>
        </w:rPr>
        <w:t>Municipal</w:t>
      </w:r>
      <w:r>
        <w:rPr>
          <w:spacing w:val="-7"/>
          <w:w w:val="85"/>
        </w:rPr>
        <w:t> </w:t>
      </w:r>
      <w:r>
        <w:rPr>
          <w:w w:val="85"/>
        </w:rPr>
        <w:t>de</w:t>
      </w:r>
      <w:r>
        <w:rPr>
          <w:spacing w:val="-7"/>
          <w:w w:val="85"/>
        </w:rPr>
        <w:t> </w:t>
      </w:r>
      <w:r>
        <w:rPr>
          <w:w w:val="85"/>
        </w:rPr>
        <w:t>Iranduba,</w:t>
      </w:r>
      <w:r>
        <w:rPr>
          <w:spacing w:val="-6"/>
          <w:w w:val="85"/>
        </w:rPr>
        <w:t> </w:t>
      </w:r>
      <w:r>
        <w:rPr>
          <w:w w:val="85"/>
        </w:rPr>
        <w:t>neste</w:t>
      </w:r>
      <w:r>
        <w:rPr>
          <w:spacing w:val="-7"/>
          <w:w w:val="85"/>
        </w:rPr>
        <w:t> </w:t>
      </w:r>
      <w:r>
        <w:rPr>
          <w:w w:val="85"/>
        </w:rPr>
        <w:t>ato</w:t>
      </w:r>
      <w:r>
        <w:rPr>
          <w:spacing w:val="-7"/>
          <w:w w:val="85"/>
        </w:rPr>
        <w:t> </w:t>
      </w:r>
      <w:r>
        <w:rPr>
          <w:w w:val="85"/>
        </w:rPr>
        <w:t>representado</w:t>
      </w:r>
      <w:r>
        <w:rPr>
          <w:spacing w:val="-6"/>
          <w:w w:val="85"/>
        </w:rPr>
        <w:t> </w:t>
      </w:r>
      <w:r>
        <w:rPr>
          <w:w w:val="85"/>
        </w:rPr>
        <w:t>pelo</w:t>
      </w:r>
      <w:r>
        <w:rPr>
          <w:spacing w:val="-7"/>
          <w:w w:val="85"/>
        </w:rPr>
        <w:t> </w:t>
      </w:r>
      <w:r>
        <w:rPr>
          <w:w w:val="85"/>
        </w:rPr>
        <w:t>seu</w:t>
      </w:r>
      <w:r>
        <w:rPr>
          <w:spacing w:val="-7"/>
          <w:w w:val="85"/>
        </w:rPr>
        <w:t> </w:t>
      </w:r>
      <w:r>
        <w:rPr>
          <w:w w:val="85"/>
        </w:rPr>
        <w:t>Presidente,</w:t>
      </w:r>
      <w:r>
        <w:rPr>
          <w:spacing w:val="-6"/>
          <w:w w:val="85"/>
        </w:rPr>
        <w:t> </w:t>
      </w:r>
      <w:r>
        <w:rPr>
          <w:w w:val="85"/>
        </w:rPr>
        <w:t>Sr.</w:t>
      </w:r>
      <w:r>
        <w:rPr>
          <w:spacing w:val="-7"/>
          <w:w w:val="85"/>
        </w:rPr>
        <w:t> </w:t>
      </w:r>
      <w:r>
        <w:rPr>
          <w:w w:val="85"/>
        </w:rPr>
        <w:t>Kelison Dieb da Silva, por preencher os requisitos do art. 288 da Resolução n. 04/2002-TCE/AM; </w:t>
      </w:r>
      <w:r>
        <w:rPr>
          <w:rFonts w:ascii="Arial" w:hAnsi="Arial"/>
          <w:b/>
          <w:w w:val="85"/>
        </w:rPr>
        <w:t>9.2. Julgar Procedente </w:t>
      </w:r>
      <w:r>
        <w:rPr>
          <w:w w:val="85"/>
        </w:rPr>
        <w:t>a Representação,</w:t>
      </w:r>
      <w:r>
        <w:rPr>
          <w:spacing w:val="-7"/>
          <w:w w:val="85"/>
        </w:rPr>
        <w:t> </w:t>
      </w:r>
      <w:r>
        <w:rPr>
          <w:w w:val="85"/>
        </w:rPr>
        <w:t>formulada</w:t>
      </w:r>
      <w:r>
        <w:rPr>
          <w:spacing w:val="-7"/>
          <w:w w:val="85"/>
        </w:rPr>
        <w:t> </w:t>
      </w:r>
      <w:r>
        <w:rPr>
          <w:w w:val="85"/>
        </w:rPr>
        <w:t>pelo</w:t>
      </w:r>
      <w:r>
        <w:rPr>
          <w:spacing w:val="-6"/>
          <w:w w:val="85"/>
        </w:rPr>
        <w:t> </w:t>
      </w:r>
      <w:r>
        <w:rPr>
          <w:w w:val="85"/>
        </w:rPr>
        <w:t>Ministério</w:t>
      </w:r>
      <w:r>
        <w:rPr>
          <w:spacing w:val="-7"/>
          <w:w w:val="85"/>
        </w:rPr>
        <w:t> </w:t>
      </w:r>
      <w:r>
        <w:rPr>
          <w:w w:val="85"/>
        </w:rPr>
        <w:t>Público</w:t>
      </w:r>
      <w:r>
        <w:rPr>
          <w:spacing w:val="-7"/>
          <w:w w:val="85"/>
        </w:rPr>
        <w:t> </w:t>
      </w:r>
      <w:r>
        <w:rPr>
          <w:w w:val="85"/>
        </w:rPr>
        <w:t>de</w:t>
      </w:r>
      <w:r>
        <w:rPr>
          <w:spacing w:val="-6"/>
          <w:w w:val="85"/>
        </w:rPr>
        <w:t> </w:t>
      </w:r>
      <w:r>
        <w:rPr>
          <w:w w:val="85"/>
        </w:rPr>
        <w:t>Contas,</w:t>
      </w:r>
      <w:r>
        <w:rPr>
          <w:spacing w:val="-7"/>
          <w:w w:val="85"/>
        </w:rPr>
        <w:t> </w:t>
      </w:r>
      <w:r>
        <w:rPr>
          <w:w w:val="85"/>
        </w:rPr>
        <w:t>tendo</w:t>
      </w:r>
      <w:r>
        <w:rPr>
          <w:spacing w:val="-7"/>
          <w:w w:val="85"/>
        </w:rPr>
        <w:t> </w:t>
      </w:r>
      <w:r>
        <w:rPr>
          <w:w w:val="85"/>
        </w:rPr>
        <w:t>em</w:t>
      </w:r>
      <w:r>
        <w:rPr>
          <w:spacing w:val="-7"/>
          <w:w w:val="85"/>
        </w:rPr>
        <w:t> </w:t>
      </w:r>
      <w:r>
        <w:rPr>
          <w:w w:val="85"/>
        </w:rPr>
        <w:t>vista</w:t>
      </w:r>
      <w:r>
        <w:rPr>
          <w:spacing w:val="-6"/>
          <w:w w:val="85"/>
        </w:rPr>
        <w:t> </w:t>
      </w:r>
      <w:r>
        <w:rPr>
          <w:w w:val="85"/>
        </w:rPr>
        <w:t>o</w:t>
      </w:r>
      <w:r>
        <w:rPr>
          <w:spacing w:val="-7"/>
          <w:w w:val="85"/>
        </w:rPr>
        <w:t> </w:t>
      </w:r>
      <w:r>
        <w:rPr>
          <w:w w:val="85"/>
        </w:rPr>
        <w:t>descumprimento</w:t>
      </w:r>
      <w:r>
        <w:rPr>
          <w:spacing w:val="-7"/>
          <w:w w:val="85"/>
        </w:rPr>
        <w:t> </w:t>
      </w:r>
      <w:r>
        <w:rPr>
          <w:w w:val="85"/>
        </w:rPr>
        <w:t>da</w:t>
      </w:r>
      <w:r>
        <w:rPr>
          <w:spacing w:val="-6"/>
          <w:w w:val="85"/>
        </w:rPr>
        <w:t> </w:t>
      </w:r>
      <w:r>
        <w:rPr>
          <w:w w:val="85"/>
        </w:rPr>
        <w:t>legislação</w:t>
      </w:r>
      <w:r>
        <w:rPr>
          <w:spacing w:val="-7"/>
          <w:w w:val="85"/>
        </w:rPr>
        <w:t> </w:t>
      </w:r>
      <w:r>
        <w:rPr>
          <w:w w:val="85"/>
        </w:rPr>
        <w:t>que</w:t>
      </w:r>
      <w:r>
        <w:rPr>
          <w:spacing w:val="-7"/>
          <w:w w:val="85"/>
        </w:rPr>
        <w:t> </w:t>
      </w:r>
      <w:r>
        <w:rPr>
          <w:w w:val="85"/>
        </w:rPr>
        <w:t>versa </w:t>
      </w:r>
      <w:r>
        <w:rPr>
          <w:spacing w:val="-2"/>
          <w:w w:val="85"/>
        </w:rPr>
        <w:t>sobre acessibilidade voltada à pessoas com</w:t>
      </w:r>
      <w:r>
        <w:rPr>
          <w:spacing w:val="-3"/>
          <w:w w:val="85"/>
        </w:rPr>
        <w:t> </w:t>
      </w:r>
      <w:r>
        <w:rPr>
          <w:spacing w:val="-2"/>
          <w:w w:val="85"/>
        </w:rPr>
        <w:t>deficiência no Portal Eletrônico da Câmara Municipal de Iranduba, conforme </w:t>
      </w:r>
      <w:r>
        <w:rPr>
          <w:w w:val="90"/>
        </w:rPr>
        <w:t>preceitua</w:t>
      </w:r>
      <w:r>
        <w:rPr>
          <w:w w:val="90"/>
        </w:rPr>
        <w:t> a</w:t>
      </w:r>
      <w:r>
        <w:rPr>
          <w:w w:val="90"/>
        </w:rPr>
        <w:t> Lei</w:t>
      </w:r>
      <w:r>
        <w:rPr>
          <w:w w:val="90"/>
        </w:rPr>
        <w:t> Estadual</w:t>
      </w:r>
      <w:r>
        <w:rPr>
          <w:w w:val="90"/>
        </w:rPr>
        <w:t> nº</w:t>
      </w:r>
      <w:r>
        <w:rPr>
          <w:w w:val="90"/>
        </w:rPr>
        <w:t> 214/2015,</w:t>
      </w:r>
      <w:r>
        <w:rPr>
          <w:w w:val="90"/>
        </w:rPr>
        <w:t> a</w:t>
      </w:r>
      <w:r>
        <w:rPr>
          <w:w w:val="90"/>
        </w:rPr>
        <w:t> Lei</w:t>
      </w:r>
      <w:r>
        <w:rPr>
          <w:w w:val="90"/>
        </w:rPr>
        <w:t> Federal</w:t>
      </w:r>
      <w:r>
        <w:rPr>
          <w:w w:val="90"/>
        </w:rPr>
        <w:t> nº</w:t>
      </w:r>
      <w:r>
        <w:rPr>
          <w:w w:val="90"/>
        </w:rPr>
        <w:t> 13.146/2015,</w:t>
      </w:r>
      <w:r>
        <w:rPr>
          <w:w w:val="90"/>
        </w:rPr>
        <w:t> bem</w:t>
      </w:r>
      <w:r>
        <w:rPr>
          <w:w w:val="90"/>
        </w:rPr>
        <w:t> como</w:t>
      </w:r>
      <w:r>
        <w:rPr>
          <w:w w:val="90"/>
        </w:rPr>
        <w:t> o</w:t>
      </w:r>
      <w:r>
        <w:rPr>
          <w:w w:val="90"/>
        </w:rPr>
        <w:t> art.</w:t>
      </w:r>
      <w:r>
        <w:rPr>
          <w:w w:val="90"/>
        </w:rPr>
        <w:t> 227,</w:t>
      </w:r>
      <w:r>
        <w:rPr>
          <w:w w:val="90"/>
        </w:rPr>
        <w:t> §1º,</w:t>
      </w:r>
      <w:r>
        <w:rPr>
          <w:w w:val="90"/>
        </w:rPr>
        <w:t> II</w:t>
      </w:r>
      <w:r>
        <w:rPr>
          <w:w w:val="90"/>
        </w:rPr>
        <w:t> da</w:t>
      </w:r>
      <w:r>
        <w:rPr>
          <w:w w:val="90"/>
        </w:rPr>
        <w:t> CF/88;</w:t>
      </w:r>
      <w:r>
        <w:rPr>
          <w:w w:val="90"/>
        </w:rPr>
        <w:t> </w:t>
      </w:r>
      <w:r>
        <w:rPr>
          <w:rFonts w:ascii="Arial" w:hAnsi="Arial"/>
          <w:b/>
          <w:w w:val="90"/>
        </w:rPr>
        <w:t>9.3. </w:t>
      </w:r>
      <w:r>
        <w:rPr>
          <w:rFonts w:ascii="Arial" w:hAnsi="Arial"/>
          <w:b/>
          <w:w w:val="80"/>
        </w:rPr>
        <w:t>Determinar </w:t>
      </w:r>
      <w:r>
        <w:rPr>
          <w:w w:val="80"/>
        </w:rPr>
        <w:t>à Câmara Municipal de Iranduba, na pessoa de seu Presidente, Sr. Kelison Dieb da Silva, que faça a regular utilização dos meios tecnológicos disponíveis, a fim de adequar o sítio eletrônico daquela Casa Legislativa ao acesso para pessoas</w:t>
      </w:r>
      <w:r>
        <w:rPr/>
        <w:t> </w:t>
      </w:r>
      <w:r>
        <w:rPr>
          <w:w w:val="80"/>
        </w:rPr>
        <w:t>com deficiências, conforme</w:t>
      </w:r>
      <w:r>
        <w:rPr/>
        <w:t> </w:t>
      </w:r>
      <w:r>
        <w:rPr>
          <w:w w:val="80"/>
        </w:rPr>
        <w:t>Recomendação</w:t>
      </w:r>
      <w:r>
        <w:rPr/>
        <w:t> </w:t>
      </w:r>
      <w:r>
        <w:rPr>
          <w:w w:val="80"/>
        </w:rPr>
        <w:t>nº</w:t>
      </w:r>
      <w:r>
        <w:rPr/>
        <w:t> </w:t>
      </w:r>
      <w:r>
        <w:rPr>
          <w:w w:val="80"/>
        </w:rPr>
        <w:t>096/2023-MP-FCVM</w:t>
      </w:r>
      <w:r>
        <w:rPr/>
        <w:t> </w:t>
      </w:r>
      <w:r>
        <w:rPr>
          <w:w w:val="80"/>
        </w:rPr>
        <w:t>e</w:t>
      </w:r>
      <w:r>
        <w:rPr/>
        <w:t> </w:t>
      </w:r>
      <w:r>
        <w:rPr>
          <w:w w:val="80"/>
        </w:rPr>
        <w:t>legislação</w:t>
      </w:r>
      <w:r>
        <w:rPr/>
        <w:t> </w:t>
      </w:r>
      <w:r>
        <w:rPr>
          <w:w w:val="80"/>
        </w:rPr>
        <w:t>vigente;</w:t>
      </w:r>
      <w:r>
        <w:rPr/>
        <w:t> </w:t>
      </w:r>
      <w:r>
        <w:rPr>
          <w:rFonts w:ascii="Arial" w:hAnsi="Arial"/>
          <w:b/>
          <w:w w:val="80"/>
        </w:rPr>
        <w:t>9.4.</w:t>
      </w:r>
      <w:r>
        <w:rPr>
          <w:rFonts w:ascii="Arial" w:hAnsi="Arial"/>
          <w:b/>
        </w:rPr>
        <w:t> </w:t>
      </w:r>
      <w:r>
        <w:rPr>
          <w:rFonts w:ascii="Arial" w:hAnsi="Arial"/>
          <w:b/>
          <w:w w:val="80"/>
        </w:rPr>
        <w:t>Conceder</w:t>
      </w:r>
      <w:r>
        <w:rPr>
          <w:rFonts w:ascii="Arial" w:hAnsi="Arial"/>
          <w:b/>
        </w:rPr>
        <w:t> </w:t>
      </w:r>
      <w:r>
        <w:rPr>
          <w:rFonts w:ascii="Arial" w:hAnsi="Arial"/>
          <w:b/>
          <w:w w:val="80"/>
        </w:rPr>
        <w:t>Prazo</w:t>
      </w:r>
      <w:r>
        <w:rPr>
          <w:rFonts w:ascii="Arial" w:hAnsi="Arial"/>
          <w:b/>
        </w:rPr>
        <w:t> </w:t>
      </w:r>
      <w:r>
        <w:rPr>
          <w:w w:val="80"/>
        </w:rPr>
        <w:t>de</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8"/>
      </w:pPr>
      <w:r>
        <w:rPr>
          <w:w w:val="90"/>
        </w:rPr>
        <w:t>180</w:t>
      </w:r>
      <w:r>
        <w:rPr>
          <w:spacing w:val="-5"/>
          <w:w w:val="90"/>
        </w:rPr>
        <w:t> </w:t>
      </w:r>
      <w:r>
        <w:rPr>
          <w:w w:val="90"/>
        </w:rPr>
        <w:t>(cento</w:t>
      </w:r>
      <w:r>
        <w:rPr>
          <w:spacing w:val="-5"/>
          <w:w w:val="90"/>
        </w:rPr>
        <w:t> </w:t>
      </w:r>
      <w:r>
        <w:rPr>
          <w:w w:val="90"/>
        </w:rPr>
        <w:t>e</w:t>
      </w:r>
      <w:r>
        <w:rPr>
          <w:spacing w:val="-5"/>
          <w:w w:val="90"/>
        </w:rPr>
        <w:t> </w:t>
      </w:r>
      <w:r>
        <w:rPr>
          <w:w w:val="90"/>
        </w:rPr>
        <w:t>oitenta)</w:t>
      </w:r>
      <w:r>
        <w:rPr>
          <w:spacing w:val="-6"/>
          <w:w w:val="90"/>
        </w:rPr>
        <w:t> </w:t>
      </w:r>
      <w:r>
        <w:rPr>
          <w:w w:val="90"/>
        </w:rPr>
        <w:t>dias</w:t>
      </w:r>
      <w:r>
        <w:rPr>
          <w:spacing w:val="-6"/>
          <w:w w:val="90"/>
        </w:rPr>
        <w:t> </w:t>
      </w:r>
      <w:r>
        <w:rPr>
          <w:w w:val="90"/>
        </w:rPr>
        <w:t>para</w:t>
      </w:r>
      <w:r>
        <w:rPr>
          <w:spacing w:val="-5"/>
          <w:w w:val="90"/>
        </w:rPr>
        <w:t> </w:t>
      </w:r>
      <w:r>
        <w:rPr>
          <w:w w:val="90"/>
        </w:rPr>
        <w:t>que</w:t>
      </w:r>
      <w:r>
        <w:rPr>
          <w:spacing w:val="-5"/>
          <w:w w:val="90"/>
        </w:rPr>
        <w:t> </w:t>
      </w:r>
      <w:r>
        <w:rPr>
          <w:w w:val="90"/>
        </w:rPr>
        <w:t>a</w:t>
      </w:r>
      <w:r>
        <w:rPr>
          <w:spacing w:val="-5"/>
          <w:w w:val="90"/>
        </w:rPr>
        <w:t> </w:t>
      </w:r>
      <w:r>
        <w:rPr>
          <w:w w:val="90"/>
        </w:rPr>
        <w:t>Câmara</w:t>
      </w:r>
      <w:r>
        <w:rPr>
          <w:spacing w:val="-5"/>
          <w:w w:val="90"/>
        </w:rPr>
        <w:t> </w:t>
      </w:r>
      <w:r>
        <w:rPr>
          <w:w w:val="90"/>
        </w:rPr>
        <w:t>Municipal</w:t>
      </w:r>
      <w:r>
        <w:rPr>
          <w:spacing w:val="-6"/>
          <w:w w:val="90"/>
        </w:rPr>
        <w:t> </w:t>
      </w:r>
      <w:r>
        <w:rPr>
          <w:w w:val="90"/>
        </w:rPr>
        <w:t>de</w:t>
      </w:r>
      <w:r>
        <w:rPr>
          <w:spacing w:val="-5"/>
          <w:w w:val="90"/>
        </w:rPr>
        <w:t> </w:t>
      </w:r>
      <w:r>
        <w:rPr>
          <w:w w:val="90"/>
        </w:rPr>
        <w:t>Iranduba</w:t>
      </w:r>
      <w:r>
        <w:rPr>
          <w:spacing w:val="-5"/>
          <w:w w:val="90"/>
        </w:rPr>
        <w:t> </w:t>
      </w:r>
      <w:r>
        <w:rPr>
          <w:w w:val="90"/>
        </w:rPr>
        <w:t>adote</w:t>
      </w:r>
      <w:r>
        <w:rPr>
          <w:spacing w:val="-6"/>
          <w:w w:val="90"/>
        </w:rPr>
        <w:t> </w:t>
      </w:r>
      <w:r>
        <w:rPr>
          <w:w w:val="90"/>
        </w:rPr>
        <w:t>as</w:t>
      </w:r>
      <w:r>
        <w:rPr>
          <w:spacing w:val="-5"/>
          <w:w w:val="90"/>
        </w:rPr>
        <w:t> </w:t>
      </w:r>
      <w:r>
        <w:rPr>
          <w:w w:val="90"/>
        </w:rPr>
        <w:t>providências</w:t>
      </w:r>
      <w:r>
        <w:rPr>
          <w:spacing w:val="-5"/>
          <w:w w:val="90"/>
        </w:rPr>
        <w:t> </w:t>
      </w:r>
      <w:r>
        <w:rPr>
          <w:w w:val="90"/>
        </w:rPr>
        <w:t>necessárias</w:t>
      </w:r>
      <w:r>
        <w:rPr>
          <w:spacing w:val="-5"/>
          <w:w w:val="90"/>
        </w:rPr>
        <w:t> </w:t>
      </w:r>
      <w:r>
        <w:rPr>
          <w:w w:val="90"/>
        </w:rPr>
        <w:t>quanto</w:t>
      </w:r>
      <w:r>
        <w:rPr>
          <w:spacing w:val="-6"/>
          <w:w w:val="90"/>
        </w:rPr>
        <w:t> </w:t>
      </w:r>
      <w:r>
        <w:rPr>
          <w:w w:val="90"/>
        </w:rPr>
        <w:t>à </w:t>
      </w:r>
      <w:r>
        <w:rPr>
          <w:w w:val="80"/>
        </w:rPr>
        <w:t>observância</w:t>
      </w:r>
      <w:r>
        <w:rPr/>
        <w:t> </w:t>
      </w:r>
      <w:r>
        <w:rPr>
          <w:w w:val="80"/>
        </w:rPr>
        <w:t>da</w:t>
      </w:r>
      <w:r>
        <w:rPr/>
        <w:t> </w:t>
      </w:r>
      <w:r>
        <w:rPr>
          <w:w w:val="80"/>
        </w:rPr>
        <w:t>legislação</w:t>
      </w:r>
      <w:r>
        <w:rPr/>
        <w:t> </w:t>
      </w:r>
      <w:r>
        <w:rPr>
          <w:w w:val="80"/>
        </w:rPr>
        <w:t>vigente,</w:t>
      </w:r>
      <w:r>
        <w:rPr/>
        <w:t> </w:t>
      </w:r>
      <w:r>
        <w:rPr>
          <w:w w:val="80"/>
        </w:rPr>
        <w:t>comprovando</w:t>
      </w:r>
      <w:r>
        <w:rPr/>
        <w:t> </w:t>
      </w:r>
      <w:r>
        <w:rPr>
          <w:w w:val="80"/>
        </w:rPr>
        <w:t>o</w:t>
      </w:r>
      <w:r>
        <w:rPr/>
        <w:t> </w:t>
      </w:r>
      <w:r>
        <w:rPr>
          <w:w w:val="80"/>
        </w:rPr>
        <w:t>cumprimento</w:t>
      </w:r>
      <w:r>
        <w:rPr/>
        <w:t> </w:t>
      </w:r>
      <w:r>
        <w:rPr>
          <w:w w:val="80"/>
        </w:rPr>
        <w:t>da</w:t>
      </w:r>
      <w:r>
        <w:rPr/>
        <w:t> </w:t>
      </w:r>
      <w:r>
        <w:rPr>
          <w:w w:val="80"/>
        </w:rPr>
        <w:t>medida no prazo</w:t>
      </w:r>
      <w:r>
        <w:rPr/>
        <w:t> </w:t>
      </w:r>
      <w:r>
        <w:rPr>
          <w:w w:val="80"/>
        </w:rPr>
        <w:t>fixado,</w:t>
      </w:r>
      <w:r>
        <w:rPr/>
        <w:t> </w:t>
      </w:r>
      <w:r>
        <w:rPr>
          <w:w w:val="80"/>
        </w:rPr>
        <w:t>conforme</w:t>
      </w:r>
      <w:r>
        <w:rPr/>
        <w:t> </w:t>
      </w:r>
      <w:r>
        <w:rPr>
          <w:w w:val="80"/>
        </w:rPr>
        <w:t>preceitua</w:t>
      </w:r>
      <w:r>
        <w:rPr/>
        <w:t> </w:t>
      </w:r>
      <w:r>
        <w:rPr>
          <w:w w:val="80"/>
        </w:rPr>
        <w:t>o art.</w:t>
      </w:r>
      <w:r>
        <w:rPr/>
        <w:t> </w:t>
      </w:r>
      <w:r>
        <w:rPr>
          <w:w w:val="80"/>
        </w:rPr>
        <w:t>40, VIII</w:t>
      </w:r>
      <w:r>
        <w:rPr/>
        <w:t> </w:t>
      </w:r>
      <w:r>
        <w:rPr>
          <w:w w:val="80"/>
        </w:rPr>
        <w:t>da</w:t>
      </w:r>
      <w:r>
        <w:rPr/>
        <w:t> </w:t>
      </w:r>
      <w:r>
        <w:rPr>
          <w:w w:val="80"/>
        </w:rPr>
        <w:t>Constituição do</w:t>
      </w:r>
      <w:r>
        <w:rPr/>
        <w:t> </w:t>
      </w:r>
      <w:r>
        <w:rPr>
          <w:w w:val="80"/>
        </w:rPr>
        <w:t>Estado</w:t>
      </w:r>
      <w:r>
        <w:rPr/>
        <w:t> </w:t>
      </w:r>
      <w:r>
        <w:rPr>
          <w:w w:val="80"/>
        </w:rPr>
        <w:t>do</w:t>
      </w:r>
      <w:r>
        <w:rPr/>
        <w:t> </w:t>
      </w:r>
      <w:r>
        <w:rPr>
          <w:w w:val="80"/>
        </w:rPr>
        <w:t>Amazonas,</w:t>
      </w:r>
      <w:r>
        <w:rPr/>
        <w:t> </w:t>
      </w:r>
      <w:r>
        <w:rPr>
          <w:w w:val="80"/>
        </w:rPr>
        <w:t>sob</w:t>
      </w:r>
      <w:r>
        <w:rPr/>
        <w:t> </w:t>
      </w:r>
      <w:r>
        <w:rPr>
          <w:w w:val="80"/>
        </w:rPr>
        <w:t>pena de</w:t>
      </w:r>
      <w:r>
        <w:rPr/>
        <w:t> </w:t>
      </w:r>
      <w:r>
        <w:rPr>
          <w:w w:val="80"/>
        </w:rPr>
        <w:t>multa em caso</w:t>
      </w:r>
      <w:r>
        <w:rPr/>
        <w:t> </w:t>
      </w:r>
      <w:r>
        <w:rPr>
          <w:w w:val="80"/>
        </w:rPr>
        <w:t>de</w:t>
      </w:r>
      <w:r>
        <w:rPr/>
        <w:t> </w:t>
      </w:r>
      <w:r>
        <w:rPr>
          <w:w w:val="80"/>
        </w:rPr>
        <w:t>não</w:t>
      </w:r>
      <w:r>
        <w:rPr/>
        <w:t> </w:t>
      </w:r>
      <w:r>
        <w:rPr>
          <w:w w:val="80"/>
        </w:rPr>
        <w:t>cumprimento,</w:t>
      </w:r>
      <w:r>
        <w:rPr/>
        <w:t> </w:t>
      </w:r>
      <w:r>
        <w:rPr>
          <w:w w:val="80"/>
        </w:rPr>
        <w:t>conforme</w:t>
      </w:r>
      <w:r>
        <w:rPr/>
        <w:t> </w:t>
      </w:r>
      <w:r>
        <w:rPr>
          <w:w w:val="80"/>
        </w:rPr>
        <w:t>art. 54,</w:t>
      </w:r>
      <w:r>
        <w:rPr/>
        <w:t> </w:t>
      </w:r>
      <w:r>
        <w:rPr>
          <w:w w:val="80"/>
        </w:rPr>
        <w:t>IV da Lei </w:t>
      </w:r>
      <w:r>
        <w:rPr>
          <w:w w:val="85"/>
        </w:rPr>
        <w:t>nº 2.423/1996 c/c art. 308, VI da Resolução nº 04/2002-TCE/AM, comprovando a esta Corte de Contas a adoção das </w:t>
      </w:r>
      <w:r>
        <w:rPr>
          <w:w w:val="80"/>
        </w:rPr>
        <w:t>medidas contidas na Recomendação nº 096/2023-MP-FCVM, na Lei Estadual nº 214/2015, na Lei Federal nº 13.146/2015, bem como o</w:t>
      </w:r>
      <w:r>
        <w:rPr/>
        <w:t> </w:t>
      </w:r>
      <w:r>
        <w:rPr>
          <w:w w:val="80"/>
        </w:rPr>
        <w:t>art.</w:t>
      </w:r>
      <w:r>
        <w:rPr/>
        <w:t> </w:t>
      </w:r>
      <w:r>
        <w:rPr>
          <w:w w:val="80"/>
        </w:rPr>
        <w:t>227, §1º,</w:t>
      </w:r>
      <w:r>
        <w:rPr/>
        <w:t> </w:t>
      </w:r>
      <w:r>
        <w:rPr>
          <w:w w:val="80"/>
        </w:rPr>
        <w:t>II</w:t>
      </w:r>
      <w:r>
        <w:rPr/>
        <w:t> </w:t>
      </w:r>
      <w:r>
        <w:rPr>
          <w:w w:val="80"/>
        </w:rPr>
        <w:t>da CRFB/88;</w:t>
      </w:r>
      <w:r>
        <w:rPr/>
        <w:t> </w:t>
      </w:r>
      <w:r>
        <w:rPr>
          <w:rFonts w:ascii="Arial" w:hAnsi="Arial"/>
          <w:b/>
          <w:w w:val="80"/>
        </w:rPr>
        <w:t>9.5.</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à</w:t>
      </w:r>
      <w:r>
        <w:rPr/>
        <w:t> </w:t>
      </w:r>
      <w:r>
        <w:rPr>
          <w:w w:val="80"/>
        </w:rPr>
        <w:t>Câmara</w:t>
      </w:r>
      <w:r>
        <w:rPr/>
        <w:t> </w:t>
      </w:r>
      <w:r>
        <w:rPr>
          <w:w w:val="80"/>
        </w:rPr>
        <w:t>Municipal de</w:t>
      </w:r>
      <w:r>
        <w:rPr/>
        <w:t> </w:t>
      </w:r>
      <w:r>
        <w:rPr>
          <w:w w:val="80"/>
        </w:rPr>
        <w:t>Iranduba, ao Sr.</w:t>
      </w:r>
      <w:r>
        <w:rPr/>
        <w:t> </w:t>
      </w:r>
      <w:r>
        <w:rPr>
          <w:w w:val="80"/>
        </w:rPr>
        <w:t>Kelison Dieb</w:t>
      </w:r>
      <w:r>
        <w:rPr/>
        <w:t> </w:t>
      </w:r>
      <w:r>
        <w:rPr>
          <w:w w:val="80"/>
        </w:rPr>
        <w:t>da Silva, </w:t>
      </w:r>
      <w:r>
        <w:rPr>
          <w:w w:val="85"/>
        </w:rPr>
        <w:t>por</w:t>
      </w:r>
      <w:r>
        <w:rPr>
          <w:w w:val="85"/>
        </w:rPr>
        <w:t> meio</w:t>
      </w:r>
      <w:r>
        <w:rPr>
          <w:w w:val="85"/>
        </w:rPr>
        <w:t> de</w:t>
      </w:r>
      <w:r>
        <w:rPr>
          <w:w w:val="85"/>
        </w:rPr>
        <w:t> seu</w:t>
      </w:r>
      <w:r>
        <w:rPr>
          <w:w w:val="85"/>
        </w:rPr>
        <w:t> advogado</w:t>
      </w:r>
      <w:r>
        <w:rPr>
          <w:w w:val="85"/>
        </w:rPr>
        <w:t> e</w:t>
      </w:r>
      <w:r>
        <w:rPr>
          <w:w w:val="85"/>
        </w:rPr>
        <w:t> demais</w:t>
      </w:r>
      <w:r>
        <w:rPr>
          <w:w w:val="85"/>
        </w:rPr>
        <w:t> interessados.</w:t>
      </w:r>
      <w:r>
        <w:rPr>
          <w:w w:val="85"/>
        </w:rPr>
        <w:t>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w:t>
      </w:r>
      <w:r>
        <w:rPr>
          <w:w w:val="85"/>
        </w:rPr>
        <w:t> Yara</w:t>
      </w:r>
      <w:r>
        <w:rPr>
          <w:w w:val="85"/>
        </w:rPr>
        <w:t> Amazônia</w:t>
      </w:r>
      <w:r>
        <w:rPr>
          <w:w w:val="85"/>
        </w:rPr>
        <w:t> Lins Rodrigues</w:t>
      </w:r>
      <w:r>
        <w:rPr>
          <w:spacing w:val="-4"/>
          <w:w w:val="85"/>
        </w:rPr>
        <w:t> </w:t>
      </w:r>
      <w:r>
        <w:rPr>
          <w:w w:val="85"/>
        </w:rPr>
        <w:t>dos</w:t>
      </w:r>
      <w:r>
        <w:rPr>
          <w:spacing w:val="-4"/>
          <w:w w:val="85"/>
        </w:rPr>
        <w:t> </w:t>
      </w:r>
      <w:r>
        <w:rPr>
          <w:w w:val="85"/>
        </w:rPr>
        <w:t>Santos</w:t>
      </w:r>
      <w:r>
        <w:rPr>
          <w:spacing w:val="-4"/>
          <w:w w:val="85"/>
        </w:rPr>
        <w:t> </w:t>
      </w:r>
      <w:r>
        <w:rPr>
          <w:w w:val="85"/>
        </w:rPr>
        <w:t>(Presidente),</w:t>
      </w:r>
      <w:r>
        <w:rPr>
          <w:spacing w:val="-4"/>
          <w:w w:val="85"/>
        </w:rPr>
        <w:t> </w:t>
      </w:r>
      <w:r>
        <w:rPr>
          <w:w w:val="85"/>
        </w:rPr>
        <w:t>Júlio</w:t>
      </w:r>
      <w:r>
        <w:rPr>
          <w:spacing w:val="-3"/>
          <w:w w:val="85"/>
        </w:rPr>
        <w:t> </w:t>
      </w:r>
      <w:r>
        <w:rPr>
          <w:w w:val="85"/>
        </w:rPr>
        <w:t>Assis</w:t>
      </w:r>
      <w:r>
        <w:rPr>
          <w:spacing w:val="-4"/>
          <w:w w:val="85"/>
        </w:rPr>
        <w:t> </w:t>
      </w:r>
      <w:r>
        <w:rPr>
          <w:w w:val="85"/>
        </w:rPr>
        <w:t>Corrêa</w:t>
      </w:r>
      <w:r>
        <w:rPr>
          <w:spacing w:val="-3"/>
          <w:w w:val="85"/>
        </w:rPr>
        <w:t> </w:t>
      </w:r>
      <w:r>
        <w:rPr>
          <w:w w:val="85"/>
        </w:rPr>
        <w:t>Pinheiro,</w:t>
      </w:r>
      <w:r>
        <w:rPr>
          <w:spacing w:val="-3"/>
          <w:w w:val="85"/>
        </w:rPr>
        <w:t> </w:t>
      </w:r>
      <w:r>
        <w:rPr>
          <w:w w:val="85"/>
        </w:rPr>
        <w:t>Érico</w:t>
      </w:r>
      <w:r>
        <w:rPr>
          <w:spacing w:val="-3"/>
          <w:w w:val="85"/>
        </w:rPr>
        <w:t> </w:t>
      </w:r>
      <w:r>
        <w:rPr>
          <w:w w:val="85"/>
        </w:rPr>
        <w:t>Xavier</w:t>
      </w:r>
      <w:r>
        <w:rPr>
          <w:spacing w:val="-4"/>
          <w:w w:val="85"/>
        </w:rPr>
        <w:t> </w:t>
      </w:r>
      <w:r>
        <w:rPr>
          <w:w w:val="85"/>
        </w:rPr>
        <w:t>Desterro</w:t>
      </w:r>
      <w:r>
        <w:rPr>
          <w:spacing w:val="-3"/>
          <w:w w:val="85"/>
        </w:rPr>
        <w:t> </w:t>
      </w:r>
      <w:r>
        <w:rPr>
          <w:w w:val="85"/>
        </w:rPr>
        <w:t>e</w:t>
      </w:r>
      <w:r>
        <w:rPr>
          <w:spacing w:val="-3"/>
          <w:w w:val="85"/>
        </w:rPr>
        <w:t> </w:t>
      </w:r>
      <w:r>
        <w:rPr>
          <w:w w:val="85"/>
        </w:rPr>
        <w:t>Silva,</w:t>
      </w:r>
      <w:r>
        <w:rPr>
          <w:spacing w:val="-3"/>
          <w:w w:val="85"/>
        </w:rPr>
        <w:t> </w:t>
      </w:r>
      <w:r>
        <w:rPr>
          <w:w w:val="85"/>
        </w:rPr>
        <w:t>Mario</w:t>
      </w:r>
      <w:r>
        <w:rPr>
          <w:spacing w:val="-3"/>
          <w:w w:val="85"/>
        </w:rPr>
        <w:t> </w:t>
      </w:r>
      <w:r>
        <w:rPr>
          <w:w w:val="85"/>
        </w:rPr>
        <w:t>Manoel</w:t>
      </w:r>
      <w:r>
        <w:rPr>
          <w:spacing w:val="-4"/>
          <w:w w:val="85"/>
        </w:rPr>
        <w:t> </w:t>
      </w:r>
      <w:r>
        <w:rPr>
          <w:w w:val="85"/>
        </w:rPr>
        <w:t>Coelho</w:t>
      </w:r>
      <w:r>
        <w:rPr>
          <w:spacing w:val="-6"/>
          <w:w w:val="85"/>
        </w:rPr>
        <w:t> </w:t>
      </w:r>
      <w:r>
        <w:rPr>
          <w:w w:val="85"/>
        </w:rPr>
        <w:t>de </w:t>
      </w:r>
      <w:r>
        <w:rPr>
          <w:w w:val="80"/>
        </w:rPr>
        <w:t>Mello, Josué Cláudio de Souza Neto, Luis Fabian Pereira Barbosa e Mário José de Moraes Costa Filho (Convocado).</w:t>
      </w:r>
    </w:p>
    <w:p>
      <w:pPr>
        <w:pStyle w:val="BodyText"/>
        <w:spacing w:before="194"/>
        <w:ind w:right="135"/>
      </w:pPr>
      <w:r>
        <w:rPr>
          <w:rFonts w:ascii="Arial" w:hAnsi="Arial"/>
          <w:b/>
          <w:w w:val="80"/>
        </w:rPr>
        <w:t>PROCESSO Nº 10.572/2024 </w:t>
      </w:r>
      <w:r>
        <w:rPr>
          <w:w w:val="80"/>
        </w:rPr>
        <w:t>- Representação com pedido de medida cautelar proposta pelo Ministério Público de Contas (MPC) em desfavor da Câmara Municipal de Codajás, para apuração de possíveis</w:t>
      </w:r>
      <w:r>
        <w:rPr/>
        <w:t> </w:t>
      </w:r>
      <w:r>
        <w:rPr>
          <w:w w:val="80"/>
        </w:rPr>
        <w:t>irregularidades acerca da acessibilidade</w:t>
      </w:r>
      <w:r>
        <w:rPr>
          <w:spacing w:val="40"/>
        </w:rPr>
        <w:t> </w:t>
      </w:r>
      <w:r>
        <w:rPr>
          <w:w w:val="85"/>
        </w:rPr>
        <w:t>no</w:t>
      </w:r>
      <w:r>
        <w:rPr>
          <w:w w:val="85"/>
        </w:rPr>
        <w:t> sítio</w:t>
      </w:r>
      <w:r>
        <w:rPr>
          <w:w w:val="85"/>
        </w:rPr>
        <w:t> eletrônico</w:t>
      </w:r>
      <w:r>
        <w:rPr>
          <w:w w:val="85"/>
        </w:rPr>
        <w:t> oficial</w:t>
      </w:r>
      <w:r>
        <w:rPr>
          <w:w w:val="85"/>
        </w:rPr>
        <w:t> da</w:t>
      </w:r>
      <w:r>
        <w:rPr>
          <w:w w:val="85"/>
        </w:rPr>
        <w:t> Instituição</w:t>
      </w:r>
      <w:r>
        <w:rPr>
          <w:w w:val="85"/>
        </w:rPr>
        <w:t> Municipal</w:t>
      </w:r>
      <w:r>
        <w:rPr>
          <w:w w:val="85"/>
        </w:rPr>
        <w:t> pelas</w:t>
      </w:r>
      <w:r>
        <w:rPr>
          <w:w w:val="85"/>
        </w:rPr>
        <w:t> pessoas</w:t>
      </w:r>
      <w:r>
        <w:rPr>
          <w:w w:val="85"/>
        </w:rPr>
        <w:t> com</w:t>
      </w:r>
      <w:r>
        <w:rPr>
          <w:w w:val="85"/>
        </w:rPr>
        <w:t> deficiência.</w:t>
      </w:r>
      <w:r>
        <w:rPr>
          <w:w w:val="85"/>
        </w:rPr>
        <w:t> </w:t>
      </w:r>
      <w:r>
        <w:rPr>
          <w:rFonts w:ascii="Arial" w:hAnsi="Arial"/>
          <w:b/>
          <w:w w:val="85"/>
        </w:rPr>
        <w:t>ACÓRDÃO</w:t>
      </w:r>
      <w:r>
        <w:rPr>
          <w:rFonts w:ascii="Arial" w:hAnsi="Arial"/>
          <w:b/>
          <w:w w:val="85"/>
        </w:rPr>
        <w:t> Nº</w:t>
      </w:r>
      <w:r>
        <w:rPr>
          <w:rFonts w:ascii="Arial" w:hAnsi="Arial"/>
          <w:b/>
          <w:w w:val="85"/>
        </w:rPr>
        <w:t> 1054/2024:</w:t>
      </w:r>
      <w:r>
        <w:rPr>
          <w:rFonts w:ascii="Arial" w:hAnsi="Arial"/>
          <w:b/>
          <w:w w:val="85"/>
        </w:rPr>
        <w:t> </w:t>
      </w:r>
      <w:r>
        <w:rPr>
          <w:w w:val="85"/>
        </w:rPr>
        <w:t>Vistos, </w:t>
      </w:r>
      <w:r>
        <w:rPr>
          <w:w w:val="80"/>
        </w:rPr>
        <w:t>relatados e discutidos estes autos acima identificados,</w:t>
      </w:r>
      <w:r>
        <w:rPr/>
        <w:t> </w:t>
      </w:r>
      <w:r>
        <w:rPr>
          <w:rFonts w:ascii="Arial" w:hAnsi="Arial"/>
          <w:b/>
          <w:w w:val="80"/>
        </w:rPr>
        <w:t>ACORDAM </w:t>
      </w:r>
      <w:r>
        <w:rPr>
          <w:w w:val="80"/>
        </w:rPr>
        <w:t>os Excelentíssimos Senhores Conselheiros do Tribunal</w:t>
      </w:r>
      <w:r>
        <w:rPr>
          <w:spacing w:val="80"/>
        </w:rPr>
        <w:t> </w:t>
      </w:r>
      <w:r>
        <w:rPr>
          <w:spacing w:val="-2"/>
          <w:w w:val="85"/>
        </w:rPr>
        <w:t>de Contas do Estado do Amazonas, reunidos em Sessão do</w:t>
      </w:r>
      <w:r>
        <w:rPr>
          <w:spacing w:val="-4"/>
        </w:rPr>
        <w:t> </w:t>
      </w:r>
      <w:r>
        <w:rPr>
          <w:rFonts w:ascii="Arial" w:hAnsi="Arial"/>
          <w:b/>
          <w:spacing w:val="-2"/>
          <w:w w:val="85"/>
        </w:rPr>
        <w:t>Tribunal Pleno</w:t>
      </w:r>
      <w:r>
        <w:rPr>
          <w:spacing w:val="-2"/>
          <w:w w:val="85"/>
        </w:rPr>
        <w:t>, no</w:t>
      </w:r>
      <w:r>
        <w:rPr>
          <w:spacing w:val="-3"/>
          <w:w w:val="85"/>
        </w:rPr>
        <w:t> </w:t>
      </w:r>
      <w:r>
        <w:rPr>
          <w:spacing w:val="-2"/>
          <w:w w:val="85"/>
        </w:rPr>
        <w:t>exercício da competência</w:t>
      </w:r>
      <w:r>
        <w:rPr>
          <w:spacing w:val="-3"/>
          <w:w w:val="85"/>
        </w:rPr>
        <w:t> </w:t>
      </w:r>
      <w:r>
        <w:rPr>
          <w:spacing w:val="-2"/>
          <w:w w:val="85"/>
        </w:rPr>
        <w:t>atribuída pelo </w:t>
      </w:r>
      <w:r>
        <w:rPr>
          <w:w w:val="85"/>
        </w:rPr>
        <w:t>art. 11, inciso IV, alínea “i”, da Resolução nº 04/2002-TCE/AM, </w:t>
      </w:r>
      <w:r>
        <w:rPr>
          <w:rFonts w:ascii="Arial" w:hAnsi="Arial"/>
          <w:b/>
          <w:w w:val="85"/>
        </w:rPr>
        <w:t>à unanimidade</w:t>
      </w:r>
      <w:r>
        <w:rPr>
          <w:w w:val="85"/>
        </w:rPr>
        <w:t>, nos termos do voto do Excelentíssimo </w:t>
      </w:r>
      <w:r>
        <w:rPr>
          <w:w w:val="80"/>
        </w:rPr>
        <w:t>Senhor Conselheiro-Relator, </w:t>
      </w:r>
      <w:r>
        <w:rPr>
          <w:rFonts w:ascii="Arial" w:hAnsi="Arial"/>
          <w:b/>
          <w:w w:val="80"/>
        </w:rPr>
        <w:t>em consonância </w:t>
      </w:r>
      <w:r>
        <w:rPr>
          <w:w w:val="80"/>
        </w:rPr>
        <w:t>com pronunciamento do Ministério Público junto a este Tribunal, no sentido</w:t>
      </w:r>
      <w:r>
        <w:rPr>
          <w:spacing w:val="40"/>
        </w:rPr>
        <w:t> </w:t>
      </w:r>
      <w:r>
        <w:rPr>
          <w:w w:val="85"/>
        </w:rPr>
        <w:t>de:</w:t>
      </w:r>
      <w:r>
        <w:rPr>
          <w:spacing w:val="-5"/>
          <w:w w:val="85"/>
        </w:rPr>
        <w:t> </w:t>
      </w:r>
      <w:r>
        <w:rPr>
          <w:rFonts w:ascii="Arial" w:hAnsi="Arial"/>
          <w:b/>
          <w:w w:val="85"/>
        </w:rPr>
        <w:t>9.1.</w:t>
      </w:r>
      <w:r>
        <w:rPr>
          <w:rFonts w:ascii="Arial" w:hAnsi="Arial"/>
          <w:b/>
          <w:spacing w:val="-4"/>
          <w:w w:val="85"/>
        </w:rPr>
        <w:t> </w:t>
      </w:r>
      <w:r>
        <w:rPr>
          <w:rFonts w:ascii="Arial" w:hAnsi="Arial"/>
          <w:b/>
          <w:w w:val="85"/>
        </w:rPr>
        <w:t>Conhecer</w:t>
      </w:r>
      <w:r>
        <w:rPr>
          <w:rFonts w:ascii="Arial" w:hAnsi="Arial"/>
          <w:b/>
          <w:spacing w:val="-5"/>
          <w:w w:val="85"/>
        </w:rPr>
        <w:t> </w:t>
      </w:r>
      <w:r>
        <w:rPr>
          <w:w w:val="85"/>
        </w:rPr>
        <w:t>da</w:t>
      </w:r>
      <w:r>
        <w:rPr>
          <w:spacing w:val="-4"/>
          <w:w w:val="85"/>
        </w:rPr>
        <w:t> </w:t>
      </w:r>
      <w:r>
        <w:rPr>
          <w:w w:val="85"/>
        </w:rPr>
        <w:t>Representação</w:t>
      </w:r>
      <w:r>
        <w:rPr>
          <w:spacing w:val="-5"/>
          <w:w w:val="85"/>
        </w:rPr>
        <w:t> </w:t>
      </w:r>
      <w:r>
        <w:rPr>
          <w:w w:val="85"/>
        </w:rPr>
        <w:t>formulada</w:t>
      </w:r>
      <w:r>
        <w:rPr>
          <w:spacing w:val="-4"/>
          <w:w w:val="85"/>
        </w:rPr>
        <w:t> </w:t>
      </w:r>
      <w:r>
        <w:rPr>
          <w:w w:val="85"/>
        </w:rPr>
        <w:t>pelo</w:t>
      </w:r>
      <w:r>
        <w:rPr>
          <w:spacing w:val="-6"/>
          <w:w w:val="85"/>
        </w:rPr>
        <w:t> </w:t>
      </w:r>
      <w:r>
        <w:rPr>
          <w:w w:val="85"/>
        </w:rPr>
        <w:t>Ministério</w:t>
      </w:r>
      <w:r>
        <w:rPr>
          <w:spacing w:val="-4"/>
          <w:w w:val="85"/>
        </w:rPr>
        <w:t> </w:t>
      </w:r>
      <w:r>
        <w:rPr>
          <w:w w:val="85"/>
        </w:rPr>
        <w:t>Público</w:t>
      </w:r>
      <w:r>
        <w:rPr>
          <w:spacing w:val="-5"/>
          <w:w w:val="85"/>
        </w:rPr>
        <w:t> </w:t>
      </w:r>
      <w:r>
        <w:rPr>
          <w:w w:val="85"/>
        </w:rPr>
        <w:t>de</w:t>
      </w:r>
      <w:r>
        <w:rPr>
          <w:spacing w:val="-4"/>
          <w:w w:val="85"/>
        </w:rPr>
        <w:t> </w:t>
      </w:r>
      <w:r>
        <w:rPr>
          <w:w w:val="85"/>
        </w:rPr>
        <w:t>Contas,</w:t>
      </w:r>
      <w:r>
        <w:rPr>
          <w:spacing w:val="-4"/>
          <w:w w:val="85"/>
        </w:rPr>
        <w:t> </w:t>
      </w:r>
      <w:r>
        <w:rPr>
          <w:w w:val="85"/>
        </w:rPr>
        <w:t>com</w:t>
      </w:r>
      <w:r>
        <w:rPr>
          <w:spacing w:val="-5"/>
          <w:w w:val="85"/>
        </w:rPr>
        <w:t> </w:t>
      </w:r>
      <w:r>
        <w:rPr>
          <w:w w:val="85"/>
        </w:rPr>
        <w:t>pedido</w:t>
      </w:r>
      <w:r>
        <w:rPr>
          <w:spacing w:val="-4"/>
          <w:w w:val="85"/>
        </w:rPr>
        <w:t> </w:t>
      </w:r>
      <w:r>
        <w:rPr>
          <w:w w:val="85"/>
        </w:rPr>
        <w:t>de</w:t>
      </w:r>
      <w:r>
        <w:rPr>
          <w:spacing w:val="-4"/>
          <w:w w:val="85"/>
        </w:rPr>
        <w:t> </w:t>
      </w:r>
      <w:r>
        <w:rPr>
          <w:w w:val="85"/>
        </w:rPr>
        <w:t>medida</w:t>
      </w:r>
      <w:r>
        <w:rPr>
          <w:spacing w:val="-5"/>
          <w:w w:val="85"/>
        </w:rPr>
        <w:t> </w:t>
      </w:r>
      <w:r>
        <w:rPr>
          <w:w w:val="85"/>
        </w:rPr>
        <w:t>cautelar,</w:t>
      </w:r>
      <w:r>
        <w:rPr>
          <w:spacing w:val="-4"/>
          <w:w w:val="85"/>
        </w:rPr>
        <w:t> </w:t>
      </w:r>
      <w:r>
        <w:rPr>
          <w:w w:val="85"/>
        </w:rPr>
        <w:t>em face da Câmara Municipal</w:t>
      </w:r>
      <w:r>
        <w:rPr>
          <w:spacing w:val="-2"/>
          <w:w w:val="85"/>
        </w:rPr>
        <w:t> </w:t>
      </w:r>
      <w:r>
        <w:rPr>
          <w:w w:val="85"/>
        </w:rPr>
        <w:t>de Codajás,</w:t>
      </w:r>
      <w:r>
        <w:rPr>
          <w:spacing w:val="-1"/>
          <w:w w:val="85"/>
        </w:rPr>
        <w:t> </w:t>
      </w:r>
      <w:r>
        <w:rPr>
          <w:w w:val="85"/>
        </w:rPr>
        <w:t>neste ato representado pelo seu</w:t>
      </w:r>
      <w:r>
        <w:rPr>
          <w:spacing w:val="-1"/>
          <w:w w:val="85"/>
        </w:rPr>
        <w:t> </w:t>
      </w:r>
      <w:r>
        <w:rPr>
          <w:w w:val="85"/>
        </w:rPr>
        <w:t>Presidente,</w:t>
      </w:r>
      <w:r>
        <w:rPr>
          <w:spacing w:val="-1"/>
          <w:w w:val="85"/>
        </w:rPr>
        <w:t> </w:t>
      </w:r>
      <w:r>
        <w:rPr>
          <w:w w:val="85"/>
        </w:rPr>
        <w:t>Sr. Eliangelo Oliveira</w:t>
      </w:r>
      <w:r>
        <w:rPr>
          <w:spacing w:val="-1"/>
          <w:w w:val="85"/>
        </w:rPr>
        <w:t> </w:t>
      </w:r>
      <w:r>
        <w:rPr>
          <w:w w:val="85"/>
        </w:rPr>
        <w:t>de Lima,</w:t>
      </w:r>
      <w:r>
        <w:rPr>
          <w:spacing w:val="-1"/>
          <w:w w:val="85"/>
        </w:rPr>
        <w:t> </w:t>
      </w:r>
      <w:r>
        <w:rPr>
          <w:w w:val="85"/>
        </w:rPr>
        <w:t>por </w:t>
      </w:r>
      <w:r>
        <w:rPr>
          <w:w w:val="90"/>
        </w:rPr>
        <w:t>preencher</w:t>
      </w:r>
      <w:r>
        <w:rPr>
          <w:w w:val="90"/>
        </w:rPr>
        <w:t> os</w:t>
      </w:r>
      <w:r>
        <w:rPr>
          <w:w w:val="90"/>
        </w:rPr>
        <w:t> requisitos</w:t>
      </w:r>
      <w:r>
        <w:rPr>
          <w:w w:val="90"/>
        </w:rPr>
        <w:t> do</w:t>
      </w:r>
      <w:r>
        <w:rPr>
          <w:w w:val="90"/>
        </w:rPr>
        <w:t> art.</w:t>
      </w:r>
      <w:r>
        <w:rPr>
          <w:w w:val="90"/>
        </w:rPr>
        <w:t> 288</w:t>
      </w:r>
      <w:r>
        <w:rPr>
          <w:w w:val="90"/>
        </w:rPr>
        <w:t> da</w:t>
      </w:r>
      <w:r>
        <w:rPr>
          <w:w w:val="90"/>
        </w:rPr>
        <w:t> Resolução</w:t>
      </w:r>
      <w:r>
        <w:rPr>
          <w:w w:val="90"/>
        </w:rPr>
        <w:t> n.</w:t>
      </w:r>
      <w:r>
        <w:rPr>
          <w:w w:val="90"/>
        </w:rPr>
        <w:t> 04/2002-TCE/AM;</w:t>
      </w:r>
      <w:r>
        <w:rPr>
          <w:w w:val="90"/>
        </w:rPr>
        <w:t> </w:t>
      </w:r>
      <w:r>
        <w:rPr>
          <w:rFonts w:ascii="Arial" w:hAnsi="Arial"/>
          <w:b/>
          <w:w w:val="90"/>
        </w:rPr>
        <w:t>9.2.</w:t>
      </w:r>
      <w:r>
        <w:rPr>
          <w:rFonts w:ascii="Arial" w:hAnsi="Arial"/>
          <w:b/>
          <w:w w:val="90"/>
        </w:rPr>
        <w:t> Julgar</w:t>
      </w:r>
      <w:r>
        <w:rPr>
          <w:rFonts w:ascii="Arial" w:hAnsi="Arial"/>
          <w:b/>
          <w:w w:val="90"/>
        </w:rPr>
        <w:t> Parcialmente</w:t>
      </w:r>
      <w:r>
        <w:rPr>
          <w:rFonts w:ascii="Arial" w:hAnsi="Arial"/>
          <w:b/>
          <w:w w:val="90"/>
        </w:rPr>
        <w:t> Procedente</w:t>
      </w:r>
      <w:r>
        <w:rPr>
          <w:rFonts w:ascii="Arial" w:hAnsi="Arial"/>
          <w:b/>
          <w:w w:val="90"/>
        </w:rPr>
        <w:t> </w:t>
      </w:r>
      <w:r>
        <w:rPr>
          <w:w w:val="90"/>
        </w:rPr>
        <w:t>a </w:t>
      </w:r>
      <w:r>
        <w:rPr>
          <w:w w:val="85"/>
        </w:rPr>
        <w:t>Representação, formulada pelo Ministério Público de Contas, tendo em vista o cumprimento parcial da legislação que versa sobre acessibilidade voltada às pessoas com deficiência no Portal Eletrônico da Câmara Municipal de Codajás, </w:t>
      </w:r>
      <w:r>
        <w:rPr>
          <w:spacing w:val="-2"/>
          <w:w w:val="85"/>
        </w:rPr>
        <w:t>conforme</w:t>
      </w:r>
      <w:r>
        <w:rPr>
          <w:spacing w:val="-3"/>
          <w:w w:val="85"/>
        </w:rPr>
        <w:t> </w:t>
      </w:r>
      <w:r>
        <w:rPr>
          <w:spacing w:val="-2"/>
          <w:w w:val="85"/>
        </w:rPr>
        <w:t>preceitua</w:t>
      </w:r>
      <w:r>
        <w:rPr>
          <w:spacing w:val="-3"/>
          <w:w w:val="85"/>
        </w:rPr>
        <w:t> </w:t>
      </w:r>
      <w:r>
        <w:rPr>
          <w:spacing w:val="-2"/>
          <w:w w:val="85"/>
        </w:rPr>
        <w:t>a Lei Estadual nº</w:t>
      </w:r>
      <w:r>
        <w:rPr>
          <w:spacing w:val="-4"/>
          <w:w w:val="85"/>
        </w:rPr>
        <w:t> </w:t>
      </w:r>
      <w:r>
        <w:rPr>
          <w:spacing w:val="-2"/>
          <w:w w:val="85"/>
        </w:rPr>
        <w:t>214/2015,</w:t>
      </w:r>
      <w:r>
        <w:rPr>
          <w:spacing w:val="-4"/>
          <w:w w:val="85"/>
        </w:rPr>
        <w:t> </w:t>
      </w:r>
      <w:r>
        <w:rPr>
          <w:spacing w:val="-2"/>
          <w:w w:val="85"/>
        </w:rPr>
        <w:t>a Lei</w:t>
      </w:r>
      <w:r>
        <w:rPr>
          <w:spacing w:val="-5"/>
          <w:w w:val="85"/>
        </w:rPr>
        <w:t> </w:t>
      </w:r>
      <w:r>
        <w:rPr>
          <w:spacing w:val="-2"/>
          <w:w w:val="85"/>
        </w:rPr>
        <w:t>Federal</w:t>
      </w:r>
      <w:r>
        <w:rPr>
          <w:spacing w:val="-3"/>
          <w:w w:val="85"/>
        </w:rPr>
        <w:t> </w:t>
      </w:r>
      <w:r>
        <w:rPr>
          <w:spacing w:val="-2"/>
          <w:w w:val="85"/>
        </w:rPr>
        <w:t>nº 13.146/2015,</w:t>
      </w:r>
      <w:r>
        <w:rPr>
          <w:spacing w:val="-4"/>
          <w:w w:val="85"/>
        </w:rPr>
        <w:t> </w:t>
      </w:r>
      <w:r>
        <w:rPr>
          <w:spacing w:val="-2"/>
          <w:w w:val="85"/>
        </w:rPr>
        <w:t>bem como o</w:t>
      </w:r>
      <w:r>
        <w:rPr>
          <w:spacing w:val="-3"/>
          <w:w w:val="85"/>
        </w:rPr>
        <w:t> </w:t>
      </w:r>
      <w:r>
        <w:rPr>
          <w:spacing w:val="-2"/>
          <w:w w:val="85"/>
        </w:rPr>
        <w:t>art.</w:t>
      </w:r>
      <w:r>
        <w:rPr>
          <w:spacing w:val="-2"/>
        </w:rPr>
        <w:t> </w:t>
      </w:r>
      <w:r>
        <w:rPr>
          <w:spacing w:val="-2"/>
          <w:w w:val="85"/>
        </w:rPr>
        <w:t>227, §1º,</w:t>
      </w:r>
      <w:r>
        <w:rPr>
          <w:spacing w:val="-3"/>
          <w:w w:val="85"/>
        </w:rPr>
        <w:t> </w:t>
      </w:r>
      <w:r>
        <w:rPr>
          <w:spacing w:val="-2"/>
          <w:w w:val="85"/>
        </w:rPr>
        <w:t>II da CF/88;</w:t>
      </w:r>
      <w:r>
        <w:rPr>
          <w:spacing w:val="-8"/>
        </w:rPr>
        <w:t> </w:t>
      </w:r>
      <w:r>
        <w:rPr>
          <w:rFonts w:ascii="Arial" w:hAnsi="Arial"/>
          <w:b/>
          <w:spacing w:val="-2"/>
          <w:w w:val="85"/>
        </w:rPr>
        <w:t>9.3. </w:t>
      </w:r>
      <w:r>
        <w:rPr>
          <w:rFonts w:ascii="Arial" w:hAnsi="Arial"/>
          <w:b/>
          <w:w w:val="85"/>
        </w:rPr>
        <w:t>Determinar </w:t>
      </w:r>
      <w:r>
        <w:rPr>
          <w:w w:val="85"/>
        </w:rPr>
        <w:t>à Câmara Municipal de Codajás, na pessoa de seu Presidente, Sr. Eliangelo Oliveira de Lima, que faça a regular utilização dos meios tecnológicos disponíveis, a fim de corrigir a ferramenta leitor de tela, no sítio eletrônico daquela Casa Legislativa na forma indicada pelos órgãos técnico e ministerial desta Corte de Contas;</w:t>
      </w:r>
      <w:r>
        <w:rPr>
          <w:w w:val="85"/>
        </w:rPr>
        <w:t> </w:t>
      </w:r>
      <w:r>
        <w:rPr>
          <w:rFonts w:ascii="Arial" w:hAnsi="Arial"/>
          <w:b/>
          <w:w w:val="85"/>
        </w:rPr>
        <w:t>9.4. Conceder </w:t>
      </w:r>
      <w:r>
        <w:rPr>
          <w:rFonts w:ascii="Arial" w:hAnsi="Arial"/>
          <w:b/>
          <w:w w:val="80"/>
        </w:rPr>
        <w:t>Prazo </w:t>
      </w:r>
      <w:r>
        <w:rPr>
          <w:w w:val="80"/>
        </w:rPr>
        <w:t>de 180 (cento e oitenta) dias para que a Câmara Municipal de Codajás adote as providências necessárias quanto à </w:t>
      </w:r>
      <w:r>
        <w:rPr>
          <w:w w:val="85"/>
        </w:rPr>
        <w:t>correção da ferramenta leitor de tela, comprovando a esta Corte de Contas</w:t>
      </w:r>
      <w:r>
        <w:rPr>
          <w:spacing w:val="-1"/>
          <w:w w:val="85"/>
        </w:rPr>
        <w:t> </w:t>
      </w:r>
      <w:r>
        <w:rPr>
          <w:w w:val="85"/>
        </w:rPr>
        <w:t>o cumprimento da medida no prazo fixado, </w:t>
      </w:r>
      <w:r>
        <w:rPr>
          <w:w w:val="90"/>
        </w:rPr>
        <w:t>conforme</w:t>
      </w:r>
      <w:r>
        <w:rPr>
          <w:w w:val="90"/>
        </w:rPr>
        <w:t> preceitua</w:t>
      </w:r>
      <w:r>
        <w:rPr>
          <w:w w:val="90"/>
        </w:rPr>
        <w:t> o</w:t>
      </w:r>
      <w:r>
        <w:rPr>
          <w:w w:val="90"/>
        </w:rPr>
        <w:t> art.</w:t>
      </w:r>
      <w:r>
        <w:rPr>
          <w:w w:val="90"/>
        </w:rPr>
        <w:t> 40,</w:t>
      </w:r>
      <w:r>
        <w:rPr>
          <w:w w:val="90"/>
        </w:rPr>
        <w:t> VIII</w:t>
      </w:r>
      <w:r>
        <w:rPr>
          <w:w w:val="90"/>
        </w:rPr>
        <w:t> da</w:t>
      </w:r>
      <w:r>
        <w:rPr>
          <w:w w:val="90"/>
        </w:rPr>
        <w:t> Constituição</w:t>
      </w:r>
      <w:r>
        <w:rPr>
          <w:w w:val="90"/>
        </w:rPr>
        <w:t> do</w:t>
      </w:r>
      <w:r>
        <w:rPr>
          <w:w w:val="90"/>
        </w:rPr>
        <w:t> Estado</w:t>
      </w:r>
      <w:r>
        <w:rPr>
          <w:w w:val="90"/>
        </w:rPr>
        <w:t> do</w:t>
      </w:r>
      <w:r>
        <w:rPr>
          <w:w w:val="90"/>
        </w:rPr>
        <w:t> Amazonas,</w:t>
      </w:r>
      <w:r>
        <w:rPr>
          <w:w w:val="90"/>
        </w:rPr>
        <w:t> sob</w:t>
      </w:r>
      <w:r>
        <w:rPr>
          <w:w w:val="90"/>
        </w:rPr>
        <w:t> pena</w:t>
      </w:r>
      <w:r>
        <w:rPr>
          <w:w w:val="90"/>
        </w:rPr>
        <w:t> de</w:t>
      </w:r>
      <w:r>
        <w:rPr>
          <w:w w:val="90"/>
        </w:rPr>
        <w:t> multa</w:t>
      </w:r>
      <w:r>
        <w:rPr>
          <w:w w:val="90"/>
        </w:rPr>
        <w:t> em</w:t>
      </w:r>
      <w:r>
        <w:rPr>
          <w:w w:val="90"/>
        </w:rPr>
        <w:t> caso</w:t>
      </w:r>
      <w:r>
        <w:rPr>
          <w:w w:val="90"/>
        </w:rPr>
        <w:t> de</w:t>
      </w:r>
      <w:r>
        <w:rPr>
          <w:w w:val="90"/>
        </w:rPr>
        <w:t> não </w:t>
      </w:r>
      <w:r>
        <w:rPr>
          <w:w w:val="85"/>
        </w:rPr>
        <w:t>cumprimento,</w:t>
      </w:r>
      <w:r>
        <w:rPr>
          <w:spacing w:val="-7"/>
          <w:w w:val="85"/>
        </w:rPr>
        <w:t> </w:t>
      </w:r>
      <w:r>
        <w:rPr>
          <w:w w:val="85"/>
        </w:rPr>
        <w:t>nos</w:t>
      </w:r>
      <w:r>
        <w:rPr>
          <w:spacing w:val="-7"/>
          <w:w w:val="85"/>
        </w:rPr>
        <w:t> </w:t>
      </w:r>
      <w:r>
        <w:rPr>
          <w:w w:val="85"/>
        </w:rPr>
        <w:t>termos</w:t>
      </w:r>
      <w:r>
        <w:rPr>
          <w:spacing w:val="-6"/>
          <w:w w:val="85"/>
        </w:rPr>
        <w:t> </w:t>
      </w:r>
      <w:r>
        <w:rPr>
          <w:w w:val="85"/>
        </w:rPr>
        <w:t>do</w:t>
      </w:r>
      <w:r>
        <w:rPr>
          <w:spacing w:val="-7"/>
          <w:w w:val="85"/>
        </w:rPr>
        <w:t> </w:t>
      </w:r>
      <w:r>
        <w:rPr>
          <w:w w:val="85"/>
        </w:rPr>
        <w:t>art.</w:t>
      </w:r>
      <w:r>
        <w:rPr>
          <w:spacing w:val="-7"/>
          <w:w w:val="85"/>
        </w:rPr>
        <w:t> </w:t>
      </w:r>
      <w:r>
        <w:rPr>
          <w:w w:val="85"/>
        </w:rPr>
        <w:t>54,</w:t>
      </w:r>
      <w:r>
        <w:rPr>
          <w:spacing w:val="-6"/>
          <w:w w:val="85"/>
        </w:rPr>
        <w:t> </w:t>
      </w:r>
      <w:r>
        <w:rPr>
          <w:w w:val="85"/>
        </w:rPr>
        <w:t>IV</w:t>
      </w:r>
      <w:r>
        <w:rPr>
          <w:spacing w:val="-7"/>
          <w:w w:val="85"/>
        </w:rPr>
        <w:t> </w:t>
      </w:r>
      <w:r>
        <w:rPr>
          <w:w w:val="85"/>
        </w:rPr>
        <w:t>da</w:t>
      </w:r>
      <w:r>
        <w:rPr>
          <w:spacing w:val="-7"/>
          <w:w w:val="85"/>
        </w:rPr>
        <w:t> </w:t>
      </w:r>
      <w:r>
        <w:rPr>
          <w:w w:val="85"/>
        </w:rPr>
        <w:t>Lei</w:t>
      </w:r>
      <w:r>
        <w:rPr>
          <w:spacing w:val="-7"/>
          <w:w w:val="85"/>
        </w:rPr>
        <w:t> </w:t>
      </w:r>
      <w:r>
        <w:rPr>
          <w:w w:val="85"/>
        </w:rPr>
        <w:t>nº</w:t>
      </w:r>
      <w:r>
        <w:rPr>
          <w:spacing w:val="-3"/>
          <w:w w:val="85"/>
        </w:rPr>
        <w:t> </w:t>
      </w:r>
      <w:r>
        <w:rPr>
          <w:w w:val="85"/>
        </w:rPr>
        <w:t>2.423/1996</w:t>
      </w:r>
      <w:r>
        <w:rPr>
          <w:spacing w:val="-5"/>
          <w:w w:val="85"/>
        </w:rPr>
        <w:t> </w:t>
      </w:r>
      <w:r>
        <w:rPr>
          <w:w w:val="85"/>
        </w:rPr>
        <w:t>c/c</w:t>
      </w:r>
      <w:r>
        <w:rPr>
          <w:spacing w:val="-7"/>
          <w:w w:val="85"/>
        </w:rPr>
        <w:t> </w:t>
      </w:r>
      <w:r>
        <w:rPr>
          <w:w w:val="85"/>
        </w:rPr>
        <w:t>art.</w:t>
      </w:r>
      <w:r>
        <w:rPr>
          <w:spacing w:val="-7"/>
          <w:w w:val="85"/>
        </w:rPr>
        <w:t> </w:t>
      </w:r>
      <w:r>
        <w:rPr>
          <w:w w:val="85"/>
        </w:rPr>
        <w:t>308,</w:t>
      </w:r>
      <w:r>
        <w:rPr>
          <w:spacing w:val="-5"/>
          <w:w w:val="85"/>
        </w:rPr>
        <w:t> </w:t>
      </w:r>
      <w:r>
        <w:rPr>
          <w:w w:val="85"/>
        </w:rPr>
        <w:t>VI</w:t>
      </w:r>
      <w:r>
        <w:rPr>
          <w:spacing w:val="-7"/>
          <w:w w:val="85"/>
        </w:rPr>
        <w:t> </w:t>
      </w:r>
      <w:r>
        <w:rPr>
          <w:w w:val="85"/>
        </w:rPr>
        <w:t>da</w:t>
      </w:r>
      <w:r>
        <w:rPr>
          <w:spacing w:val="-7"/>
          <w:w w:val="85"/>
        </w:rPr>
        <w:t> </w:t>
      </w:r>
      <w:r>
        <w:rPr>
          <w:w w:val="85"/>
        </w:rPr>
        <w:t>Resolução</w:t>
      </w:r>
      <w:r>
        <w:rPr>
          <w:spacing w:val="-5"/>
          <w:w w:val="85"/>
        </w:rPr>
        <w:t> </w:t>
      </w:r>
      <w:r>
        <w:rPr>
          <w:w w:val="85"/>
        </w:rPr>
        <w:t>nº</w:t>
      </w:r>
      <w:r>
        <w:rPr>
          <w:spacing w:val="-7"/>
          <w:w w:val="85"/>
        </w:rPr>
        <w:t> </w:t>
      </w:r>
      <w:r>
        <w:rPr>
          <w:w w:val="85"/>
        </w:rPr>
        <w:t>04/2002-TCE/AM;</w:t>
      </w:r>
      <w:r>
        <w:rPr>
          <w:spacing w:val="-6"/>
          <w:w w:val="85"/>
        </w:rPr>
        <w:t> </w:t>
      </w:r>
      <w:r>
        <w:rPr>
          <w:rFonts w:ascii="Arial" w:hAnsi="Arial"/>
          <w:b/>
          <w:w w:val="85"/>
        </w:rPr>
        <w:t>9.5.</w:t>
      </w:r>
      <w:r>
        <w:rPr>
          <w:rFonts w:ascii="Arial" w:hAnsi="Arial"/>
          <w:b/>
          <w:spacing w:val="-5"/>
          <w:w w:val="85"/>
        </w:rPr>
        <w:t> </w:t>
      </w:r>
      <w:r>
        <w:rPr>
          <w:rFonts w:ascii="Arial" w:hAnsi="Arial"/>
          <w:b/>
          <w:w w:val="85"/>
        </w:rPr>
        <w:t>Dar </w:t>
      </w:r>
      <w:r>
        <w:rPr>
          <w:rFonts w:ascii="Arial" w:hAnsi="Arial"/>
          <w:b/>
          <w:w w:val="80"/>
        </w:rPr>
        <w:t>ciência </w:t>
      </w:r>
      <w:r>
        <w:rPr>
          <w:w w:val="80"/>
        </w:rPr>
        <w:t>ao Sr. Eliangelo Oliveira de Lima, por meio de seu advogado e demais interessados.</w:t>
      </w:r>
      <w:r>
        <w:rPr/>
        <w:t> </w:t>
      </w:r>
      <w:r>
        <w:rPr>
          <w:rFonts w:ascii="Arial" w:hAnsi="Arial"/>
          <w:b/>
          <w:w w:val="80"/>
        </w:rPr>
        <w:t>Especificação do quórum: </w:t>
      </w:r>
      <w:r>
        <w:rPr>
          <w:w w:val="80"/>
        </w:rPr>
        <w:t>Conselheiros: Yara Amazônia Lins Rodrigues dos Santos (Presidente), Júlio Assis Corrêa Pinheiro, Érico Xavier Desterro e Silva, Mario Manoel Coelho de Mello, Josué Cláudio de Souza Neto, Luis Fabian Pereira Barbosa e Mário José de Moraes </w:t>
      </w:r>
      <w:r>
        <w:rPr>
          <w:spacing w:val="-2"/>
          <w:w w:val="90"/>
        </w:rPr>
        <w:t>Costa</w:t>
      </w:r>
      <w:r>
        <w:rPr>
          <w:spacing w:val="-10"/>
          <w:w w:val="90"/>
        </w:rPr>
        <w:t> </w:t>
      </w:r>
      <w:r>
        <w:rPr>
          <w:spacing w:val="-2"/>
          <w:w w:val="90"/>
        </w:rPr>
        <w:t>Filho</w:t>
      </w:r>
      <w:r>
        <w:rPr>
          <w:spacing w:val="-8"/>
          <w:w w:val="90"/>
        </w:rPr>
        <w:t> </w:t>
      </w:r>
      <w:r>
        <w:rPr>
          <w:spacing w:val="-2"/>
          <w:w w:val="90"/>
        </w:rPr>
        <w:t>(Convocado).</w:t>
      </w:r>
    </w:p>
    <w:p>
      <w:pPr>
        <w:pStyle w:val="Heading1"/>
        <w:spacing w:before="189"/>
      </w:pPr>
      <w:r>
        <w:rPr>
          <w:w w:val="80"/>
        </w:rPr>
        <w:t>AUDITOR-RELATOR:</w:t>
      </w:r>
      <w:r>
        <w:rPr>
          <w:spacing w:val="-3"/>
        </w:rPr>
        <w:t> </w:t>
      </w:r>
      <w:r>
        <w:rPr>
          <w:w w:val="80"/>
        </w:rPr>
        <w:t>MÁRIO</w:t>
      </w:r>
      <w:r>
        <w:rPr>
          <w:spacing w:val="-1"/>
        </w:rPr>
        <w:t> </w:t>
      </w:r>
      <w:r>
        <w:rPr>
          <w:w w:val="80"/>
        </w:rPr>
        <w:t>JOSÉ</w:t>
      </w:r>
      <w:r>
        <w:rPr/>
        <w:t> </w:t>
      </w:r>
      <w:r>
        <w:rPr>
          <w:w w:val="80"/>
        </w:rPr>
        <w:t>DE</w:t>
      </w:r>
      <w:r>
        <w:rPr>
          <w:spacing w:val="-1"/>
        </w:rPr>
        <w:t> </w:t>
      </w:r>
      <w:r>
        <w:rPr>
          <w:w w:val="80"/>
        </w:rPr>
        <w:t>MORAES</w:t>
      </w:r>
      <w:r>
        <w:rPr>
          <w:spacing w:val="-1"/>
        </w:rPr>
        <w:t> </w:t>
      </w:r>
      <w:r>
        <w:rPr>
          <w:w w:val="80"/>
        </w:rPr>
        <w:t>COSTA</w:t>
      </w:r>
      <w:r>
        <w:rPr>
          <w:spacing w:val="-1"/>
        </w:rPr>
        <w:t> </w:t>
      </w:r>
      <w:r>
        <w:rPr>
          <w:spacing w:val="-2"/>
          <w:w w:val="80"/>
        </w:rPr>
        <w:t>FILHO.</w:t>
      </w:r>
    </w:p>
    <w:p>
      <w:pPr>
        <w:spacing w:line="242" w:lineRule="auto" w:before="197"/>
        <w:ind w:left="2" w:right="137" w:firstLine="0"/>
        <w:jc w:val="both"/>
        <w:rPr>
          <w:rFonts w:ascii="Arial" w:hAnsi="Arial"/>
          <w:i/>
          <w:sz w:val="24"/>
        </w:rPr>
      </w:pPr>
      <w:r>
        <w:rPr>
          <w:rFonts w:ascii="Arial" w:hAnsi="Arial"/>
          <w:b/>
          <w:spacing w:val="-2"/>
          <w:w w:val="85"/>
          <w:sz w:val="24"/>
        </w:rPr>
        <w:t>PROCESSO Nº 11.571/2021 </w:t>
      </w:r>
      <w:r>
        <w:rPr>
          <w:spacing w:val="-2"/>
          <w:w w:val="85"/>
          <w:sz w:val="24"/>
        </w:rPr>
        <w:t>- Prestação de Contas Anual da Secretaria Municipal de Meio Ambiente e Sustentabilidade </w:t>
      </w:r>
      <w:r>
        <w:rPr>
          <w:w w:val="85"/>
          <w:sz w:val="24"/>
        </w:rPr>
        <w:t>(SEMMAS), referente ao exercício de 2020, sob a responsabilidade do Sr. Antonio Nelson de Oliveira. </w:t>
      </w:r>
      <w:r>
        <w:rPr>
          <w:rFonts w:ascii="Arial" w:hAnsi="Arial"/>
          <w:i/>
          <w:w w:val="85"/>
          <w:sz w:val="24"/>
        </w:rPr>
        <w:t>CONCEDIDO </w:t>
      </w:r>
      <w:r>
        <w:rPr>
          <w:rFonts w:ascii="Arial" w:hAnsi="Arial"/>
          <w:i/>
          <w:w w:val="80"/>
          <w:sz w:val="24"/>
        </w:rPr>
        <w:t>VISTA</w:t>
      </w:r>
      <w:r>
        <w:rPr>
          <w:rFonts w:ascii="Arial" w:hAnsi="Arial"/>
          <w:i/>
          <w:sz w:val="24"/>
        </w:rPr>
        <w:t> </w:t>
      </w:r>
      <w:r>
        <w:rPr>
          <w:rFonts w:ascii="Arial" w:hAnsi="Arial"/>
          <w:i/>
          <w:w w:val="80"/>
          <w:sz w:val="24"/>
        </w:rPr>
        <w:t>DOS</w:t>
      </w:r>
      <w:r>
        <w:rPr>
          <w:rFonts w:ascii="Arial" w:hAnsi="Arial"/>
          <w:i/>
          <w:sz w:val="24"/>
        </w:rPr>
        <w:t> </w:t>
      </w:r>
      <w:r>
        <w:rPr>
          <w:rFonts w:ascii="Arial" w:hAnsi="Arial"/>
          <w:i/>
          <w:w w:val="80"/>
          <w:sz w:val="24"/>
        </w:rPr>
        <w:t>AUTOS</w:t>
      </w:r>
      <w:r>
        <w:rPr>
          <w:rFonts w:ascii="Arial" w:hAnsi="Arial"/>
          <w:i/>
          <w:sz w:val="24"/>
        </w:rPr>
        <w:t> </w:t>
      </w:r>
      <w:r>
        <w:rPr>
          <w:rFonts w:ascii="Arial" w:hAnsi="Arial"/>
          <w:i/>
          <w:w w:val="80"/>
          <w:sz w:val="24"/>
        </w:rPr>
        <w:t>AO</w:t>
      </w:r>
      <w:r>
        <w:rPr>
          <w:rFonts w:ascii="Arial" w:hAnsi="Arial"/>
          <w:i/>
          <w:sz w:val="24"/>
        </w:rPr>
        <w:t> </w:t>
      </w:r>
      <w:r>
        <w:rPr>
          <w:rFonts w:ascii="Arial" w:hAnsi="Arial"/>
          <w:i/>
          <w:w w:val="80"/>
          <w:sz w:val="24"/>
        </w:rPr>
        <w:t>EXCELENTÍSSIMO</w:t>
      </w:r>
      <w:r>
        <w:rPr>
          <w:rFonts w:ascii="Arial" w:hAnsi="Arial"/>
          <w:i/>
          <w:sz w:val="24"/>
        </w:rPr>
        <w:t> </w:t>
      </w:r>
      <w:r>
        <w:rPr>
          <w:rFonts w:ascii="Arial" w:hAnsi="Arial"/>
          <w:i/>
          <w:w w:val="80"/>
          <w:sz w:val="24"/>
        </w:rPr>
        <w:t>SENHOR CONSELHEIRO</w:t>
      </w:r>
      <w:r>
        <w:rPr>
          <w:rFonts w:ascii="Arial" w:hAnsi="Arial"/>
          <w:i/>
          <w:sz w:val="24"/>
        </w:rPr>
        <w:t> </w:t>
      </w:r>
      <w:r>
        <w:rPr>
          <w:rFonts w:ascii="Arial" w:hAnsi="Arial"/>
          <w:i/>
          <w:w w:val="80"/>
          <w:sz w:val="24"/>
        </w:rPr>
        <w:t>JOSUÉ</w:t>
      </w:r>
      <w:r>
        <w:rPr>
          <w:rFonts w:ascii="Arial" w:hAnsi="Arial"/>
          <w:i/>
          <w:sz w:val="24"/>
        </w:rPr>
        <w:t> </w:t>
      </w:r>
      <w:r>
        <w:rPr>
          <w:rFonts w:ascii="Arial" w:hAnsi="Arial"/>
          <w:i/>
          <w:w w:val="80"/>
          <w:sz w:val="24"/>
        </w:rPr>
        <w:t>CLÁUDIO</w:t>
      </w:r>
      <w:r>
        <w:rPr>
          <w:rFonts w:ascii="Arial" w:hAnsi="Arial"/>
          <w:i/>
          <w:sz w:val="24"/>
        </w:rPr>
        <w:t> </w:t>
      </w:r>
      <w:r>
        <w:rPr>
          <w:rFonts w:ascii="Arial" w:hAnsi="Arial"/>
          <w:i/>
          <w:w w:val="80"/>
          <w:sz w:val="24"/>
        </w:rPr>
        <w:t>DE</w:t>
      </w:r>
      <w:r>
        <w:rPr>
          <w:rFonts w:ascii="Arial" w:hAnsi="Arial"/>
          <w:i/>
          <w:sz w:val="24"/>
        </w:rPr>
        <w:t> </w:t>
      </w:r>
      <w:r>
        <w:rPr>
          <w:rFonts w:ascii="Arial" w:hAnsi="Arial"/>
          <w:i/>
          <w:w w:val="80"/>
          <w:sz w:val="24"/>
        </w:rPr>
        <w:t>SOUZA NETO.</w:t>
      </w:r>
    </w:p>
    <w:p>
      <w:pPr>
        <w:pStyle w:val="Heading2"/>
        <w:spacing w:before="192"/>
        <w:rPr>
          <w:rFonts w:ascii="Arial MT" w:hAnsi="Arial MT"/>
          <w:b w:val="0"/>
        </w:rPr>
      </w:pPr>
      <w:r>
        <w:rPr>
          <w:w w:val="85"/>
        </w:rPr>
        <w:t>PROCESSO</w:t>
      </w:r>
      <w:r>
        <w:rPr>
          <w:spacing w:val="37"/>
        </w:rPr>
        <w:t> </w:t>
      </w:r>
      <w:r>
        <w:rPr>
          <w:w w:val="85"/>
        </w:rPr>
        <w:t>Nº</w:t>
      </w:r>
      <w:r>
        <w:rPr>
          <w:spacing w:val="39"/>
        </w:rPr>
        <w:t> </w:t>
      </w:r>
      <w:r>
        <w:rPr>
          <w:w w:val="85"/>
        </w:rPr>
        <w:t>17.384/2021</w:t>
      </w:r>
      <w:r>
        <w:rPr>
          <w:spacing w:val="40"/>
        </w:rPr>
        <w:t> </w:t>
      </w:r>
      <w:r>
        <w:rPr>
          <w:w w:val="85"/>
        </w:rPr>
        <w:t>(APENSOS:</w:t>
      </w:r>
      <w:r>
        <w:rPr>
          <w:spacing w:val="36"/>
        </w:rPr>
        <w:t> </w:t>
      </w:r>
      <w:r>
        <w:rPr>
          <w:w w:val="85"/>
        </w:rPr>
        <w:t>10.882/2020,</w:t>
      </w:r>
      <w:r>
        <w:rPr>
          <w:spacing w:val="39"/>
        </w:rPr>
        <w:t> </w:t>
      </w:r>
      <w:r>
        <w:rPr>
          <w:w w:val="85"/>
        </w:rPr>
        <w:t>10.880/2020,</w:t>
      </w:r>
      <w:r>
        <w:rPr>
          <w:spacing w:val="38"/>
        </w:rPr>
        <w:t> </w:t>
      </w:r>
      <w:r>
        <w:rPr>
          <w:w w:val="85"/>
        </w:rPr>
        <w:t>10.881/2020</w:t>
      </w:r>
      <w:r>
        <w:rPr>
          <w:spacing w:val="37"/>
        </w:rPr>
        <w:t> </w:t>
      </w:r>
      <w:r>
        <w:rPr>
          <w:w w:val="85"/>
        </w:rPr>
        <w:t>e</w:t>
      </w:r>
      <w:r>
        <w:rPr>
          <w:spacing w:val="37"/>
        </w:rPr>
        <w:t> </w:t>
      </w:r>
      <w:r>
        <w:rPr>
          <w:w w:val="85"/>
        </w:rPr>
        <w:t>10.883/2020)</w:t>
      </w:r>
      <w:r>
        <w:rPr>
          <w:spacing w:val="49"/>
        </w:rPr>
        <w:t> </w:t>
      </w:r>
      <w:r>
        <w:rPr>
          <w:rFonts w:ascii="Arial MT" w:hAnsi="Arial MT"/>
          <w:b w:val="0"/>
          <w:w w:val="85"/>
        </w:rPr>
        <w:t>-</w:t>
      </w:r>
      <w:r>
        <w:rPr>
          <w:rFonts w:ascii="Arial MT" w:hAnsi="Arial MT"/>
          <w:b w:val="0"/>
          <w:spacing w:val="37"/>
        </w:rPr>
        <w:t> </w:t>
      </w:r>
      <w:r>
        <w:rPr>
          <w:rFonts w:ascii="Arial MT" w:hAnsi="Arial MT"/>
          <w:b w:val="0"/>
          <w:w w:val="85"/>
        </w:rPr>
        <w:t>Recurso</w:t>
      </w:r>
      <w:r>
        <w:rPr>
          <w:rFonts w:ascii="Arial MT" w:hAnsi="Arial MT"/>
          <w:b w:val="0"/>
          <w:spacing w:val="37"/>
        </w:rPr>
        <w:t> </w:t>
      </w:r>
      <w:r>
        <w:rPr>
          <w:rFonts w:ascii="Arial MT" w:hAnsi="Arial MT"/>
          <w:b w:val="0"/>
          <w:spacing w:val="-5"/>
          <w:w w:val="85"/>
        </w:rPr>
        <w:t>de</w:t>
      </w:r>
    </w:p>
    <w:p>
      <w:pPr>
        <w:pStyle w:val="BodyText"/>
        <w:ind w:right="134"/>
      </w:pPr>
      <w:r>
        <w:rPr>
          <w:w w:val="85"/>
        </w:rPr>
        <w:t>Reconsideração</w:t>
      </w:r>
      <w:r>
        <w:rPr>
          <w:spacing w:val="-2"/>
          <w:w w:val="85"/>
        </w:rPr>
        <w:t> </w:t>
      </w:r>
      <w:r>
        <w:rPr>
          <w:w w:val="85"/>
        </w:rPr>
        <w:t>interposto</w:t>
      </w:r>
      <w:r>
        <w:rPr>
          <w:spacing w:val="-4"/>
          <w:w w:val="85"/>
        </w:rPr>
        <w:t> </w:t>
      </w:r>
      <w:r>
        <w:rPr>
          <w:w w:val="85"/>
        </w:rPr>
        <w:t>pela</w:t>
      </w:r>
      <w:r>
        <w:rPr>
          <w:spacing w:val="-4"/>
          <w:w w:val="85"/>
        </w:rPr>
        <w:t> </w:t>
      </w:r>
      <w:r>
        <w:rPr>
          <w:w w:val="85"/>
        </w:rPr>
        <w:t>empresa</w:t>
      </w:r>
      <w:r>
        <w:rPr>
          <w:spacing w:val="-3"/>
          <w:w w:val="85"/>
        </w:rPr>
        <w:t> </w:t>
      </w:r>
      <w:r>
        <w:rPr>
          <w:w w:val="85"/>
        </w:rPr>
        <w:t>Endicon</w:t>
      </w:r>
      <w:r>
        <w:rPr>
          <w:spacing w:val="-2"/>
          <w:w w:val="85"/>
        </w:rPr>
        <w:t> </w:t>
      </w:r>
      <w:r>
        <w:rPr>
          <w:w w:val="85"/>
        </w:rPr>
        <w:t>Engenharia</w:t>
      </w:r>
      <w:r>
        <w:rPr>
          <w:spacing w:val="-2"/>
          <w:w w:val="85"/>
        </w:rPr>
        <w:t> </w:t>
      </w:r>
      <w:r>
        <w:rPr>
          <w:w w:val="85"/>
        </w:rPr>
        <w:t>de</w:t>
      </w:r>
      <w:r>
        <w:rPr>
          <w:spacing w:val="-3"/>
          <w:w w:val="85"/>
        </w:rPr>
        <w:t> </w:t>
      </w:r>
      <w:r>
        <w:rPr>
          <w:w w:val="85"/>
        </w:rPr>
        <w:t>Instalações</w:t>
      </w:r>
      <w:r>
        <w:rPr>
          <w:spacing w:val="-2"/>
          <w:w w:val="85"/>
        </w:rPr>
        <w:t> </w:t>
      </w:r>
      <w:r>
        <w:rPr>
          <w:w w:val="85"/>
        </w:rPr>
        <w:t>e</w:t>
      </w:r>
      <w:r>
        <w:rPr>
          <w:spacing w:val="-2"/>
          <w:w w:val="85"/>
        </w:rPr>
        <w:t> </w:t>
      </w:r>
      <w:r>
        <w:rPr>
          <w:w w:val="85"/>
        </w:rPr>
        <w:t>Construções</w:t>
      </w:r>
      <w:r>
        <w:rPr>
          <w:spacing w:val="-2"/>
          <w:w w:val="85"/>
        </w:rPr>
        <w:t> </w:t>
      </w:r>
      <w:r>
        <w:rPr>
          <w:w w:val="85"/>
        </w:rPr>
        <w:t>Ltda. contra</w:t>
      </w:r>
      <w:r>
        <w:rPr>
          <w:spacing w:val="-2"/>
          <w:w w:val="85"/>
        </w:rPr>
        <w:t> </w:t>
      </w:r>
      <w:r>
        <w:rPr>
          <w:w w:val="85"/>
        </w:rPr>
        <w:t>o</w:t>
      </w:r>
      <w:r>
        <w:rPr>
          <w:spacing w:val="-4"/>
          <w:w w:val="85"/>
        </w:rPr>
        <w:t> </w:t>
      </w:r>
      <w:r>
        <w:rPr>
          <w:w w:val="85"/>
        </w:rPr>
        <w:t>Acórdão</w:t>
      </w:r>
      <w:r>
        <w:rPr>
          <w:spacing w:val="-2"/>
          <w:w w:val="85"/>
        </w:rPr>
        <w:t> </w:t>
      </w:r>
      <w:r>
        <w:rPr>
          <w:w w:val="85"/>
        </w:rPr>
        <w:t>N° 960/2021-TCE-Tribunal Pleno, exarado nos autos do Processo nº 10.881/2020. </w:t>
      </w:r>
      <w:r>
        <w:rPr>
          <w:rFonts w:ascii="Arial" w:hAnsi="Arial"/>
          <w:b/>
          <w:w w:val="85"/>
        </w:rPr>
        <w:t>Advogado(s): </w:t>
      </w:r>
      <w:r>
        <w:rPr>
          <w:w w:val="85"/>
        </w:rPr>
        <w:t>José Fernandes Neto - </w:t>
      </w:r>
      <w:r>
        <w:rPr>
          <w:w w:val="80"/>
        </w:rPr>
        <w:t>OAB/AM</w:t>
      </w:r>
      <w:r>
        <w:rPr/>
        <w:t> </w:t>
      </w:r>
      <w:r>
        <w:rPr>
          <w:w w:val="80"/>
        </w:rPr>
        <w:t>8257,</w:t>
      </w:r>
      <w:r>
        <w:rPr/>
        <w:t> </w:t>
      </w:r>
      <w:r>
        <w:rPr>
          <w:w w:val="80"/>
        </w:rPr>
        <w:t>Edmara</w:t>
      </w:r>
      <w:r>
        <w:rPr/>
        <w:t> </w:t>
      </w:r>
      <w:r>
        <w:rPr>
          <w:w w:val="80"/>
        </w:rPr>
        <w:t>de</w:t>
      </w:r>
      <w:r>
        <w:rPr/>
        <w:t> </w:t>
      </w:r>
      <w:r>
        <w:rPr>
          <w:w w:val="80"/>
        </w:rPr>
        <w:t>Abreu</w:t>
      </w:r>
      <w:r>
        <w:rPr/>
        <w:t> </w:t>
      </w:r>
      <w:r>
        <w:rPr>
          <w:w w:val="80"/>
        </w:rPr>
        <w:t>Leão</w:t>
      </w:r>
      <w:r>
        <w:rPr/>
        <w:t> </w:t>
      </w:r>
      <w:r>
        <w:rPr>
          <w:w w:val="80"/>
        </w:rPr>
        <w:t>-</w:t>
      </w:r>
      <w:r>
        <w:rPr/>
        <w:t> </w:t>
      </w:r>
      <w:r>
        <w:rPr>
          <w:w w:val="80"/>
        </w:rPr>
        <w:t>OAB/AM</w:t>
      </w:r>
      <w:r>
        <w:rPr/>
        <w:t> </w:t>
      </w:r>
      <w:r>
        <w:rPr>
          <w:w w:val="80"/>
        </w:rPr>
        <w:t>4903</w:t>
      </w:r>
      <w:r>
        <w:rPr/>
        <w:t> </w:t>
      </w:r>
      <w:r>
        <w:rPr>
          <w:w w:val="80"/>
        </w:rPr>
        <w:t>e</w:t>
      </w:r>
      <w:r>
        <w:rPr/>
        <w:t> </w:t>
      </w:r>
      <w:r>
        <w:rPr>
          <w:w w:val="80"/>
        </w:rPr>
        <w:t>Monica</w:t>
      </w:r>
      <w:r>
        <w:rPr/>
        <w:t> </w:t>
      </w:r>
      <w:r>
        <w:rPr>
          <w:w w:val="80"/>
        </w:rPr>
        <w:t>Araujo</w:t>
      </w:r>
      <w:r>
        <w:rPr/>
        <w:t> </w:t>
      </w:r>
      <w:r>
        <w:rPr>
          <w:w w:val="80"/>
        </w:rPr>
        <w:t>Risuenho</w:t>
      </w:r>
      <w:r>
        <w:rPr/>
        <w:t> </w:t>
      </w:r>
      <w:r>
        <w:rPr>
          <w:w w:val="80"/>
        </w:rPr>
        <w:t>de</w:t>
      </w:r>
      <w:r>
        <w:rPr/>
        <w:t> </w:t>
      </w:r>
      <w:r>
        <w:rPr>
          <w:w w:val="80"/>
        </w:rPr>
        <w:t>Souza</w:t>
      </w:r>
      <w:r>
        <w:rPr/>
        <w:t> </w:t>
      </w:r>
      <w:r>
        <w:rPr>
          <w:w w:val="80"/>
        </w:rPr>
        <w:t>-</w:t>
      </w:r>
      <w:r>
        <w:rPr/>
        <w:t> </w:t>
      </w:r>
      <w:r>
        <w:rPr>
          <w:w w:val="80"/>
        </w:rPr>
        <w:t>OAB/AM</w:t>
      </w:r>
      <w:r>
        <w:rPr/>
        <w:t> </w:t>
      </w:r>
      <w:r>
        <w:rPr>
          <w:w w:val="80"/>
        </w:rPr>
        <w:t>7760.</w:t>
      </w:r>
      <w:r>
        <w:rPr/>
        <w:t> </w:t>
      </w:r>
      <w:r>
        <w:rPr>
          <w:rFonts w:ascii="Arial" w:hAnsi="Arial"/>
          <w:b/>
          <w:w w:val="80"/>
        </w:rPr>
        <w:t>ACÓRDÃO </w:t>
      </w:r>
      <w:r>
        <w:rPr>
          <w:rFonts w:ascii="Arial" w:hAnsi="Arial"/>
          <w:b/>
          <w:w w:val="85"/>
        </w:rPr>
        <w:t>Nº</w:t>
      </w:r>
      <w:r>
        <w:rPr>
          <w:rFonts w:ascii="Arial" w:hAnsi="Arial"/>
          <w:b/>
          <w:spacing w:val="-5"/>
          <w:w w:val="85"/>
        </w:rPr>
        <w:t> </w:t>
      </w:r>
      <w:r>
        <w:rPr>
          <w:rFonts w:ascii="Arial" w:hAnsi="Arial"/>
          <w:b/>
          <w:w w:val="85"/>
        </w:rPr>
        <w:t>1055/2024:</w:t>
      </w:r>
      <w:r>
        <w:rPr>
          <w:rFonts w:ascii="Arial" w:hAnsi="Arial"/>
          <w:b/>
          <w:spacing w:val="-3"/>
          <w:w w:val="85"/>
        </w:rPr>
        <w:t> </w:t>
      </w:r>
      <w:r>
        <w:rPr>
          <w:w w:val="85"/>
        </w:rPr>
        <w:t>Vistos,</w:t>
      </w:r>
      <w:r>
        <w:rPr>
          <w:spacing w:val="-5"/>
          <w:w w:val="85"/>
        </w:rPr>
        <w:t> </w:t>
      </w:r>
      <w:r>
        <w:rPr>
          <w:w w:val="85"/>
        </w:rPr>
        <w:t>relatados</w:t>
      </w:r>
      <w:r>
        <w:rPr>
          <w:spacing w:val="-6"/>
          <w:w w:val="85"/>
        </w:rPr>
        <w:t> </w:t>
      </w:r>
      <w:r>
        <w:rPr>
          <w:w w:val="85"/>
        </w:rPr>
        <w:t>e</w:t>
      </w:r>
      <w:r>
        <w:rPr>
          <w:spacing w:val="-3"/>
          <w:w w:val="85"/>
        </w:rPr>
        <w:t> </w:t>
      </w:r>
      <w:r>
        <w:rPr>
          <w:w w:val="85"/>
        </w:rPr>
        <w:t>discutidos</w:t>
      </w:r>
      <w:r>
        <w:rPr>
          <w:spacing w:val="-6"/>
          <w:w w:val="85"/>
        </w:rPr>
        <w:t> </w:t>
      </w:r>
      <w:r>
        <w:rPr>
          <w:w w:val="85"/>
        </w:rPr>
        <w:t>estes</w:t>
      </w:r>
      <w:r>
        <w:rPr>
          <w:spacing w:val="-4"/>
          <w:w w:val="85"/>
        </w:rPr>
        <w:t> </w:t>
      </w:r>
      <w:r>
        <w:rPr>
          <w:w w:val="85"/>
        </w:rPr>
        <w:t>autos</w:t>
      </w:r>
      <w:r>
        <w:rPr>
          <w:spacing w:val="-4"/>
          <w:w w:val="85"/>
        </w:rPr>
        <w:t> </w:t>
      </w:r>
      <w:r>
        <w:rPr>
          <w:w w:val="85"/>
        </w:rPr>
        <w:t>acima</w:t>
      </w:r>
      <w:r>
        <w:rPr>
          <w:spacing w:val="-4"/>
          <w:w w:val="85"/>
        </w:rPr>
        <w:t> </w:t>
      </w:r>
      <w:r>
        <w:rPr>
          <w:w w:val="85"/>
        </w:rPr>
        <w:t>identificados,</w:t>
      </w:r>
      <w:r>
        <w:rPr>
          <w:spacing w:val="-2"/>
          <w:w w:val="85"/>
        </w:rPr>
        <w:t> </w:t>
      </w:r>
      <w:r>
        <w:rPr>
          <w:rFonts w:ascii="Arial" w:hAnsi="Arial"/>
          <w:b/>
          <w:w w:val="85"/>
        </w:rPr>
        <w:t>ACORDAM</w:t>
      </w:r>
      <w:r>
        <w:rPr>
          <w:rFonts w:ascii="Arial" w:hAnsi="Arial"/>
          <w:b/>
          <w:spacing w:val="-4"/>
          <w:w w:val="85"/>
        </w:rPr>
        <w:t> </w:t>
      </w:r>
      <w:r>
        <w:rPr>
          <w:w w:val="85"/>
        </w:rPr>
        <w:t>os</w:t>
      </w:r>
      <w:r>
        <w:rPr>
          <w:spacing w:val="-5"/>
          <w:w w:val="85"/>
        </w:rPr>
        <w:t> </w:t>
      </w:r>
      <w:r>
        <w:rPr>
          <w:w w:val="85"/>
        </w:rPr>
        <w:t>Excelentíssimos</w:t>
      </w:r>
      <w:r>
        <w:rPr>
          <w:spacing w:val="-4"/>
          <w:w w:val="85"/>
        </w:rPr>
        <w:t> </w:t>
      </w:r>
      <w:r>
        <w:rPr>
          <w:w w:val="85"/>
        </w:rPr>
        <w:t>Senhores</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5"/>
        </w:rPr>
        <w:t>Conselheiros</w:t>
      </w:r>
      <w:r>
        <w:rPr>
          <w:spacing w:val="-2"/>
          <w:w w:val="85"/>
        </w:rPr>
        <w:t> </w:t>
      </w:r>
      <w:r>
        <w:rPr>
          <w:w w:val="85"/>
        </w:rPr>
        <w:t>do</w:t>
      </w:r>
      <w:r>
        <w:rPr>
          <w:spacing w:val="-2"/>
          <w:w w:val="85"/>
        </w:rPr>
        <w:t> </w:t>
      </w:r>
      <w:r>
        <w:rPr>
          <w:w w:val="85"/>
        </w:rPr>
        <w:t>Tribunal</w:t>
      </w:r>
      <w:r>
        <w:rPr>
          <w:spacing w:val="-2"/>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2"/>
          <w:w w:val="85"/>
        </w:rPr>
        <w:t> </w:t>
      </w:r>
      <w:r>
        <w:rPr>
          <w:w w:val="85"/>
        </w:rPr>
        <w:t>em</w:t>
      </w:r>
      <w:r>
        <w:rPr>
          <w:spacing w:val="-2"/>
          <w:w w:val="85"/>
        </w:rPr>
        <w:t> </w:t>
      </w:r>
      <w:r>
        <w:rPr>
          <w:w w:val="85"/>
        </w:rPr>
        <w:t>Sessão</w:t>
      </w:r>
      <w:r>
        <w:rPr>
          <w:spacing w:val="-2"/>
          <w:w w:val="85"/>
        </w:rPr>
        <w:t> </w:t>
      </w:r>
      <w:r>
        <w:rPr>
          <w:w w:val="85"/>
        </w:rPr>
        <w:t>do</w:t>
      </w:r>
      <w:r>
        <w:rPr>
          <w:spacing w:val="-3"/>
        </w:rPr>
        <w:t>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3"/>
          <w:w w:val="85"/>
        </w:rPr>
        <w:t> </w:t>
      </w:r>
      <w:r>
        <w:rPr>
          <w:w w:val="85"/>
        </w:rPr>
        <w:t>exercício</w:t>
      </w:r>
      <w:r>
        <w:rPr>
          <w:spacing w:val="-3"/>
          <w:w w:val="85"/>
        </w:rPr>
        <w:t> </w:t>
      </w:r>
      <w:r>
        <w:rPr>
          <w:w w:val="85"/>
        </w:rPr>
        <w:t>da competência</w:t>
      </w:r>
      <w:r>
        <w:rPr>
          <w:spacing w:val="-1"/>
          <w:w w:val="85"/>
        </w:rPr>
        <w:t> </w:t>
      </w:r>
      <w:r>
        <w:rPr>
          <w:w w:val="85"/>
        </w:rPr>
        <w:t>atribuída</w:t>
      </w:r>
      <w:r>
        <w:rPr>
          <w:spacing w:val="-1"/>
          <w:w w:val="85"/>
        </w:rPr>
        <w:t> </w:t>
      </w:r>
      <w:r>
        <w:rPr>
          <w:w w:val="85"/>
        </w:rPr>
        <w:t>pelo</w:t>
      </w:r>
      <w:r>
        <w:rPr>
          <w:spacing w:val="-3"/>
          <w:w w:val="85"/>
        </w:rPr>
        <w:t> </w:t>
      </w:r>
      <w:r>
        <w:rPr>
          <w:w w:val="85"/>
        </w:rPr>
        <w:t>art.</w:t>
      </w:r>
      <w:r>
        <w:rPr>
          <w:spacing w:val="-1"/>
          <w:w w:val="85"/>
        </w:rPr>
        <w:t> </w:t>
      </w:r>
      <w:r>
        <w:rPr>
          <w:w w:val="85"/>
        </w:rPr>
        <w:t>11,</w:t>
      </w:r>
      <w:r>
        <w:rPr>
          <w:spacing w:val="-1"/>
          <w:w w:val="85"/>
        </w:rPr>
        <w:t> </w:t>
      </w:r>
      <w:r>
        <w:rPr>
          <w:w w:val="85"/>
        </w:rPr>
        <w:t>inciso</w:t>
      </w:r>
      <w:r>
        <w:rPr>
          <w:spacing w:val="-1"/>
          <w:w w:val="85"/>
        </w:rPr>
        <w:t> </w:t>
      </w:r>
      <w:r>
        <w:rPr>
          <w:w w:val="85"/>
        </w:rPr>
        <w:t>III,</w:t>
      </w:r>
      <w:r>
        <w:rPr>
          <w:spacing w:val="-1"/>
          <w:w w:val="85"/>
        </w:rPr>
        <w:t> </w:t>
      </w:r>
      <w:r>
        <w:rPr>
          <w:w w:val="85"/>
        </w:rPr>
        <w:t>alínea</w:t>
      </w:r>
      <w:r>
        <w:rPr>
          <w:spacing w:val="-1"/>
          <w:w w:val="85"/>
        </w:rPr>
        <w:t> </w:t>
      </w:r>
      <w:r>
        <w:rPr>
          <w:w w:val="85"/>
        </w:rPr>
        <w:t>“f”, item</w:t>
      </w:r>
      <w:r>
        <w:rPr>
          <w:spacing w:val="-2"/>
          <w:w w:val="85"/>
        </w:rPr>
        <w:t> </w:t>
      </w:r>
      <w:r>
        <w:rPr>
          <w:w w:val="85"/>
        </w:rPr>
        <w:t>2,</w:t>
      </w:r>
      <w:r>
        <w:rPr>
          <w:spacing w:val="-1"/>
          <w:w w:val="85"/>
        </w:rPr>
        <w:t> </w:t>
      </w:r>
      <w:r>
        <w:rPr>
          <w:w w:val="85"/>
        </w:rPr>
        <w:t>da</w:t>
      </w:r>
      <w:r>
        <w:rPr>
          <w:spacing w:val="-1"/>
          <w:w w:val="85"/>
        </w:rPr>
        <w:t> </w:t>
      </w:r>
      <w:r>
        <w:rPr>
          <w:w w:val="85"/>
        </w:rPr>
        <w:t>Resolução</w:t>
      </w:r>
      <w:r>
        <w:rPr>
          <w:spacing w:val="-1"/>
          <w:w w:val="85"/>
        </w:rPr>
        <w:t> </w:t>
      </w:r>
      <w:r>
        <w:rPr>
          <w:w w:val="85"/>
        </w:rPr>
        <w:t>nº</w:t>
      </w:r>
      <w:r>
        <w:rPr>
          <w:spacing w:val="-1"/>
          <w:w w:val="85"/>
        </w:rPr>
        <w:t> </w:t>
      </w:r>
      <w:r>
        <w:rPr>
          <w:w w:val="85"/>
        </w:rPr>
        <w:t>04/2002-TCE/AM,</w:t>
      </w:r>
      <w:r>
        <w:rPr>
          <w:spacing w:val="-1"/>
          <w:w w:val="85"/>
        </w:rPr>
        <w:t> </w:t>
      </w:r>
      <w:r>
        <w:rPr>
          <w:rFonts w:ascii="Arial" w:hAnsi="Arial"/>
          <w:b/>
          <w:w w:val="85"/>
        </w:rPr>
        <w:t>à</w:t>
      </w:r>
      <w:r>
        <w:rPr>
          <w:rFonts w:ascii="Arial" w:hAnsi="Arial"/>
          <w:b/>
          <w:spacing w:val="-1"/>
          <w:w w:val="85"/>
        </w:rPr>
        <w:t> </w:t>
      </w:r>
      <w:r>
        <w:rPr>
          <w:rFonts w:ascii="Arial" w:hAnsi="Arial"/>
          <w:b/>
          <w:w w:val="85"/>
        </w:rPr>
        <w:t>unanimidade</w:t>
      </w:r>
      <w:r>
        <w:rPr>
          <w:w w:val="85"/>
        </w:rPr>
        <w:t>,</w:t>
      </w:r>
      <w:r>
        <w:rPr>
          <w:spacing w:val="-1"/>
          <w:w w:val="85"/>
        </w:rPr>
        <w:t> </w:t>
      </w:r>
      <w:r>
        <w:rPr>
          <w:w w:val="85"/>
        </w:rPr>
        <w:t>nos </w:t>
      </w:r>
      <w:r>
        <w:rPr>
          <w:w w:val="80"/>
        </w:rPr>
        <w:t>termos da proposta de voto do Excelentíssimo Senhor Auditor-Relator, em consonância com pronunciamento do Ministério </w:t>
      </w:r>
      <w:r>
        <w:rPr>
          <w:w w:val="85"/>
        </w:rPr>
        <w:t>Público junto a este Tribunal, no sentido de: </w:t>
      </w:r>
      <w:r>
        <w:rPr>
          <w:rFonts w:ascii="Arial" w:hAnsi="Arial"/>
          <w:b/>
          <w:w w:val="85"/>
        </w:rPr>
        <w:t>8.1. Conhecer </w:t>
      </w:r>
      <w:r>
        <w:rPr>
          <w:w w:val="85"/>
        </w:rPr>
        <w:t>do Recurso de Reconsideração interposto pela empresa </w:t>
      </w:r>
      <w:r>
        <w:rPr>
          <w:w w:val="80"/>
        </w:rPr>
        <w:t>Endicon</w:t>
      </w:r>
      <w:r>
        <w:rPr/>
        <w:t> </w:t>
      </w:r>
      <w:r>
        <w:rPr>
          <w:w w:val="80"/>
        </w:rPr>
        <w:t>Engenharia</w:t>
      </w:r>
      <w:r>
        <w:rPr/>
        <w:t> </w:t>
      </w:r>
      <w:r>
        <w:rPr>
          <w:w w:val="80"/>
        </w:rPr>
        <w:t>de</w:t>
      </w:r>
      <w:r>
        <w:rPr/>
        <w:t> </w:t>
      </w:r>
      <w:r>
        <w:rPr>
          <w:w w:val="80"/>
        </w:rPr>
        <w:t>Instalações</w:t>
      </w:r>
      <w:r>
        <w:rPr/>
        <w:t> </w:t>
      </w:r>
      <w:r>
        <w:rPr>
          <w:w w:val="80"/>
        </w:rPr>
        <w:t>e</w:t>
      </w:r>
      <w:r>
        <w:rPr/>
        <w:t> </w:t>
      </w:r>
      <w:r>
        <w:rPr>
          <w:w w:val="80"/>
        </w:rPr>
        <w:t>Construções</w:t>
      </w:r>
      <w:r>
        <w:rPr/>
        <w:t> </w:t>
      </w:r>
      <w:r>
        <w:rPr>
          <w:w w:val="80"/>
        </w:rPr>
        <w:t>LTDA,</w:t>
      </w:r>
      <w:r>
        <w:rPr/>
        <w:t> </w:t>
      </w:r>
      <w:r>
        <w:rPr>
          <w:w w:val="80"/>
        </w:rPr>
        <w:t>em</w:t>
      </w:r>
      <w:r>
        <w:rPr/>
        <w:t> </w:t>
      </w:r>
      <w:r>
        <w:rPr>
          <w:w w:val="80"/>
        </w:rPr>
        <w:t>face</w:t>
      </w:r>
      <w:r>
        <w:rPr/>
        <w:t> </w:t>
      </w:r>
      <w:r>
        <w:rPr>
          <w:w w:val="80"/>
        </w:rPr>
        <w:t>do</w:t>
      </w:r>
      <w:r>
        <w:rPr/>
        <w:t> </w:t>
      </w:r>
      <w:r>
        <w:rPr>
          <w:w w:val="80"/>
        </w:rPr>
        <w:t>Acordão</w:t>
      </w:r>
      <w:r>
        <w:rPr/>
        <w:t> </w:t>
      </w:r>
      <w:r>
        <w:rPr>
          <w:w w:val="80"/>
        </w:rPr>
        <w:t>nº</w:t>
      </w:r>
      <w:r>
        <w:rPr/>
        <w:t> </w:t>
      </w:r>
      <w:r>
        <w:rPr>
          <w:w w:val="80"/>
        </w:rPr>
        <w:t>960/2021-TCE-Tribunal</w:t>
      </w:r>
      <w:r>
        <w:rPr/>
        <w:t> </w:t>
      </w:r>
      <w:r>
        <w:rPr>
          <w:w w:val="80"/>
        </w:rPr>
        <w:t>Pleno,</w:t>
      </w:r>
      <w:r>
        <w:rPr/>
        <w:t> </w:t>
      </w:r>
      <w:r>
        <w:rPr>
          <w:w w:val="80"/>
        </w:rPr>
        <w:t>exarado </w:t>
      </w:r>
      <w:r>
        <w:rPr>
          <w:spacing w:val="-2"/>
          <w:w w:val="85"/>
        </w:rPr>
        <w:t>nos autos do Processo nº 10.881/2020 e apensos, no qual deu provimento parcial aos Embargos de Declaração opostos </w:t>
      </w:r>
      <w:r>
        <w:rPr>
          <w:w w:val="85"/>
        </w:rPr>
        <w:t>pela</w:t>
      </w:r>
      <w:r>
        <w:rPr>
          <w:spacing w:val="-6"/>
          <w:w w:val="85"/>
        </w:rPr>
        <w:t> </w:t>
      </w:r>
      <w:r>
        <w:rPr>
          <w:w w:val="85"/>
        </w:rPr>
        <w:t>Procuradoria</w:t>
      </w:r>
      <w:r>
        <w:rPr>
          <w:spacing w:val="-4"/>
          <w:w w:val="85"/>
        </w:rPr>
        <w:t> </w:t>
      </w:r>
      <w:r>
        <w:rPr>
          <w:w w:val="85"/>
        </w:rPr>
        <w:t>Geral</w:t>
      </w:r>
      <w:r>
        <w:rPr>
          <w:spacing w:val="-5"/>
          <w:w w:val="85"/>
        </w:rPr>
        <w:t> </w:t>
      </w:r>
      <w:r>
        <w:rPr>
          <w:w w:val="85"/>
        </w:rPr>
        <w:t>do</w:t>
      </w:r>
      <w:r>
        <w:rPr>
          <w:spacing w:val="-5"/>
          <w:w w:val="85"/>
        </w:rPr>
        <w:t> </w:t>
      </w:r>
      <w:r>
        <w:rPr>
          <w:w w:val="85"/>
        </w:rPr>
        <w:t>Município</w:t>
      </w:r>
      <w:r>
        <w:rPr>
          <w:spacing w:val="-6"/>
          <w:w w:val="85"/>
        </w:rPr>
        <w:t> </w:t>
      </w:r>
      <w:r>
        <w:rPr>
          <w:w w:val="85"/>
        </w:rPr>
        <w:t>de</w:t>
      </w:r>
      <w:r>
        <w:rPr>
          <w:spacing w:val="-5"/>
          <w:w w:val="85"/>
        </w:rPr>
        <w:t> </w:t>
      </w:r>
      <w:r>
        <w:rPr>
          <w:w w:val="85"/>
        </w:rPr>
        <w:t>Manaus</w:t>
      </w:r>
      <w:r>
        <w:rPr>
          <w:spacing w:val="-1"/>
          <w:w w:val="85"/>
        </w:rPr>
        <w:t> </w:t>
      </w:r>
      <w:r>
        <w:rPr>
          <w:w w:val="85"/>
        </w:rPr>
        <w:t>-</w:t>
      </w:r>
      <w:r>
        <w:rPr>
          <w:spacing w:val="-6"/>
          <w:w w:val="85"/>
        </w:rPr>
        <w:t> </w:t>
      </w:r>
      <w:r>
        <w:rPr>
          <w:w w:val="85"/>
        </w:rPr>
        <w:t>PGM,</w:t>
      </w:r>
      <w:r>
        <w:rPr>
          <w:spacing w:val="-4"/>
          <w:w w:val="85"/>
        </w:rPr>
        <w:t> </w:t>
      </w:r>
      <w:r>
        <w:rPr>
          <w:w w:val="85"/>
        </w:rPr>
        <w:t>anulando</w:t>
      </w:r>
      <w:r>
        <w:rPr>
          <w:spacing w:val="-5"/>
          <w:w w:val="85"/>
        </w:rPr>
        <w:t> </w:t>
      </w:r>
      <w:r>
        <w:rPr>
          <w:w w:val="85"/>
        </w:rPr>
        <w:t>o</w:t>
      </w:r>
      <w:r>
        <w:rPr>
          <w:spacing w:val="-4"/>
          <w:w w:val="85"/>
        </w:rPr>
        <w:t> </w:t>
      </w:r>
      <w:r>
        <w:rPr>
          <w:w w:val="85"/>
        </w:rPr>
        <w:t>Acórdão</w:t>
      </w:r>
      <w:r>
        <w:rPr>
          <w:spacing w:val="-5"/>
          <w:w w:val="85"/>
        </w:rPr>
        <w:t> </w:t>
      </w:r>
      <w:r>
        <w:rPr>
          <w:w w:val="85"/>
        </w:rPr>
        <w:t>nº</w:t>
      </w:r>
      <w:r>
        <w:rPr>
          <w:spacing w:val="-4"/>
          <w:w w:val="85"/>
        </w:rPr>
        <w:t> </w:t>
      </w:r>
      <w:r>
        <w:rPr>
          <w:w w:val="85"/>
        </w:rPr>
        <w:t>44/2021-TCE-Tribunal</w:t>
      </w:r>
      <w:r>
        <w:rPr>
          <w:spacing w:val="-7"/>
          <w:w w:val="85"/>
        </w:rPr>
        <w:t> </w:t>
      </w:r>
      <w:r>
        <w:rPr>
          <w:w w:val="85"/>
        </w:rPr>
        <w:t>Pleno,</w:t>
      </w:r>
      <w:r>
        <w:rPr>
          <w:spacing w:val="-6"/>
          <w:w w:val="85"/>
        </w:rPr>
        <w:t> </w:t>
      </w:r>
      <w:r>
        <w:rPr>
          <w:w w:val="85"/>
        </w:rPr>
        <w:t>uma</w:t>
      </w:r>
      <w:r>
        <w:rPr>
          <w:spacing w:val="-4"/>
          <w:w w:val="85"/>
        </w:rPr>
        <w:t> </w:t>
      </w:r>
      <w:r>
        <w:rPr>
          <w:w w:val="85"/>
        </w:rPr>
        <w:t>vez atendidos</w:t>
      </w:r>
      <w:r>
        <w:rPr>
          <w:spacing w:val="-4"/>
          <w:w w:val="85"/>
        </w:rPr>
        <w:t> </w:t>
      </w:r>
      <w:r>
        <w:rPr>
          <w:w w:val="85"/>
        </w:rPr>
        <w:t>os</w:t>
      </w:r>
      <w:r>
        <w:rPr>
          <w:spacing w:val="-3"/>
          <w:w w:val="85"/>
        </w:rPr>
        <w:t> </w:t>
      </w:r>
      <w:r>
        <w:rPr>
          <w:w w:val="85"/>
        </w:rPr>
        <w:t>requisitos</w:t>
      </w:r>
      <w:r>
        <w:rPr>
          <w:spacing w:val="-4"/>
          <w:w w:val="85"/>
        </w:rPr>
        <w:t> </w:t>
      </w:r>
      <w:r>
        <w:rPr>
          <w:w w:val="85"/>
        </w:rPr>
        <w:t>do</w:t>
      </w:r>
      <w:r>
        <w:rPr>
          <w:spacing w:val="-4"/>
          <w:w w:val="85"/>
        </w:rPr>
        <w:t> </w:t>
      </w:r>
      <w:r>
        <w:rPr>
          <w:w w:val="85"/>
        </w:rPr>
        <w:t>art.</w:t>
      </w:r>
      <w:r>
        <w:rPr>
          <w:spacing w:val="-2"/>
          <w:w w:val="85"/>
        </w:rPr>
        <w:t> </w:t>
      </w:r>
      <w:r>
        <w:rPr>
          <w:w w:val="85"/>
        </w:rPr>
        <w:t>154</w:t>
      </w:r>
      <w:r>
        <w:rPr>
          <w:spacing w:val="-2"/>
          <w:w w:val="85"/>
        </w:rPr>
        <w:t> </w:t>
      </w:r>
      <w:r>
        <w:rPr>
          <w:w w:val="85"/>
        </w:rPr>
        <w:t>do</w:t>
      </w:r>
      <w:r>
        <w:rPr>
          <w:spacing w:val="-2"/>
          <w:w w:val="85"/>
        </w:rPr>
        <w:t> </w:t>
      </w:r>
      <w:r>
        <w:rPr>
          <w:w w:val="85"/>
        </w:rPr>
        <w:t>Regimento</w:t>
      </w:r>
      <w:r>
        <w:rPr>
          <w:spacing w:val="-2"/>
          <w:w w:val="85"/>
        </w:rPr>
        <w:t> </w:t>
      </w:r>
      <w:r>
        <w:rPr>
          <w:w w:val="85"/>
        </w:rPr>
        <w:t>Interno –</w:t>
      </w:r>
      <w:r>
        <w:rPr>
          <w:spacing w:val="-2"/>
          <w:w w:val="85"/>
        </w:rPr>
        <w:t> </w:t>
      </w:r>
      <w:r>
        <w:rPr>
          <w:w w:val="85"/>
        </w:rPr>
        <w:t>TCE/AM;</w:t>
      </w:r>
      <w:r>
        <w:rPr>
          <w:spacing w:val="-2"/>
          <w:w w:val="85"/>
        </w:rPr>
        <w:t> </w:t>
      </w:r>
      <w:r>
        <w:rPr>
          <w:rFonts w:ascii="Arial" w:hAnsi="Arial"/>
          <w:b/>
          <w:w w:val="85"/>
        </w:rPr>
        <w:t>8.2.</w:t>
      </w:r>
      <w:r>
        <w:rPr>
          <w:rFonts w:ascii="Arial" w:hAnsi="Arial"/>
          <w:b/>
          <w:spacing w:val="-2"/>
          <w:w w:val="85"/>
        </w:rPr>
        <w:t> </w:t>
      </w:r>
      <w:r>
        <w:rPr>
          <w:rFonts w:ascii="Arial" w:hAnsi="Arial"/>
          <w:b/>
          <w:w w:val="85"/>
        </w:rPr>
        <w:t>Negar</w:t>
      </w:r>
      <w:r>
        <w:rPr>
          <w:rFonts w:ascii="Arial" w:hAnsi="Arial"/>
          <w:b/>
          <w:spacing w:val="-4"/>
          <w:w w:val="85"/>
        </w:rPr>
        <w:t> </w:t>
      </w:r>
      <w:r>
        <w:rPr>
          <w:rFonts w:ascii="Arial" w:hAnsi="Arial"/>
          <w:b/>
          <w:w w:val="85"/>
        </w:rPr>
        <w:t>Provimento</w:t>
      </w:r>
      <w:r>
        <w:rPr>
          <w:rFonts w:ascii="Arial" w:hAnsi="Arial"/>
          <w:b/>
          <w:spacing w:val="-2"/>
          <w:w w:val="85"/>
        </w:rPr>
        <w:t> </w:t>
      </w:r>
      <w:r>
        <w:rPr>
          <w:w w:val="85"/>
        </w:rPr>
        <w:t>ao</w:t>
      </w:r>
      <w:r>
        <w:rPr>
          <w:spacing w:val="-2"/>
          <w:w w:val="85"/>
        </w:rPr>
        <w:t> </w:t>
      </w:r>
      <w:r>
        <w:rPr>
          <w:w w:val="85"/>
        </w:rPr>
        <w:t>recurso</w:t>
      </w:r>
      <w:r>
        <w:rPr>
          <w:spacing w:val="-2"/>
          <w:w w:val="85"/>
        </w:rPr>
        <w:t> </w:t>
      </w:r>
      <w:r>
        <w:rPr>
          <w:w w:val="85"/>
        </w:rPr>
        <w:t>da</w:t>
      </w:r>
      <w:r>
        <w:rPr>
          <w:spacing w:val="-2"/>
          <w:w w:val="85"/>
        </w:rPr>
        <w:t> </w:t>
      </w:r>
      <w:r>
        <w:rPr>
          <w:w w:val="85"/>
        </w:rPr>
        <w:t>Recorrente </w:t>
      </w:r>
      <w:r>
        <w:rPr>
          <w:w w:val="90"/>
        </w:rPr>
        <w:t>Endicon</w:t>
      </w:r>
      <w:r>
        <w:rPr>
          <w:spacing w:val="-10"/>
          <w:w w:val="90"/>
        </w:rPr>
        <w:t> </w:t>
      </w:r>
      <w:r>
        <w:rPr>
          <w:w w:val="90"/>
        </w:rPr>
        <w:t>Engenharia</w:t>
      </w:r>
      <w:r>
        <w:rPr>
          <w:spacing w:val="-10"/>
          <w:w w:val="90"/>
        </w:rPr>
        <w:t> </w:t>
      </w:r>
      <w:r>
        <w:rPr>
          <w:w w:val="90"/>
        </w:rPr>
        <w:t>de</w:t>
      </w:r>
      <w:r>
        <w:rPr>
          <w:spacing w:val="-10"/>
          <w:w w:val="90"/>
        </w:rPr>
        <w:t> </w:t>
      </w:r>
      <w:r>
        <w:rPr>
          <w:w w:val="90"/>
        </w:rPr>
        <w:t>Instalações</w:t>
      </w:r>
      <w:r>
        <w:rPr>
          <w:spacing w:val="-10"/>
          <w:w w:val="90"/>
        </w:rPr>
        <w:t> </w:t>
      </w:r>
      <w:r>
        <w:rPr>
          <w:w w:val="90"/>
        </w:rPr>
        <w:t>e</w:t>
      </w:r>
      <w:r>
        <w:rPr>
          <w:spacing w:val="-10"/>
          <w:w w:val="90"/>
        </w:rPr>
        <w:t> </w:t>
      </w:r>
      <w:r>
        <w:rPr>
          <w:w w:val="90"/>
        </w:rPr>
        <w:t>Construções</w:t>
      </w:r>
      <w:r>
        <w:rPr>
          <w:spacing w:val="-11"/>
          <w:w w:val="90"/>
        </w:rPr>
        <w:t> </w:t>
      </w:r>
      <w:r>
        <w:rPr>
          <w:w w:val="90"/>
        </w:rPr>
        <w:t>Ltda.,</w:t>
      </w:r>
      <w:r>
        <w:rPr>
          <w:spacing w:val="-10"/>
          <w:w w:val="90"/>
        </w:rPr>
        <w:t> </w:t>
      </w:r>
      <w:r>
        <w:rPr>
          <w:w w:val="90"/>
        </w:rPr>
        <w:t>para</w:t>
      </w:r>
      <w:r>
        <w:rPr>
          <w:spacing w:val="-10"/>
          <w:w w:val="90"/>
        </w:rPr>
        <w:t> </w:t>
      </w:r>
      <w:r>
        <w:rPr>
          <w:w w:val="90"/>
        </w:rPr>
        <w:t>manter</w:t>
      </w:r>
      <w:r>
        <w:rPr>
          <w:spacing w:val="-10"/>
          <w:w w:val="90"/>
        </w:rPr>
        <w:t> </w:t>
      </w:r>
      <w:r>
        <w:rPr>
          <w:w w:val="90"/>
        </w:rPr>
        <w:t>na</w:t>
      </w:r>
      <w:r>
        <w:rPr>
          <w:spacing w:val="-10"/>
          <w:w w:val="90"/>
        </w:rPr>
        <w:t> </w:t>
      </w:r>
      <w:r>
        <w:rPr>
          <w:w w:val="90"/>
        </w:rPr>
        <w:t>íntegra</w:t>
      </w:r>
      <w:r>
        <w:rPr>
          <w:spacing w:val="-10"/>
          <w:w w:val="90"/>
        </w:rPr>
        <w:t> </w:t>
      </w:r>
      <w:r>
        <w:rPr>
          <w:w w:val="90"/>
        </w:rPr>
        <w:t>que</w:t>
      </w:r>
      <w:r>
        <w:rPr>
          <w:spacing w:val="-10"/>
          <w:w w:val="90"/>
        </w:rPr>
        <w:t> </w:t>
      </w:r>
      <w:r>
        <w:rPr>
          <w:w w:val="90"/>
        </w:rPr>
        <w:t>foi</w:t>
      </w:r>
      <w:r>
        <w:rPr>
          <w:spacing w:val="-10"/>
          <w:w w:val="90"/>
        </w:rPr>
        <w:t> </w:t>
      </w:r>
      <w:r>
        <w:rPr>
          <w:w w:val="90"/>
        </w:rPr>
        <w:t>julgado</w:t>
      </w:r>
      <w:r>
        <w:rPr>
          <w:spacing w:val="-10"/>
          <w:w w:val="90"/>
        </w:rPr>
        <w:t> </w:t>
      </w:r>
      <w:r>
        <w:rPr>
          <w:w w:val="90"/>
        </w:rPr>
        <w:t>nos</w:t>
      </w:r>
      <w:r>
        <w:rPr>
          <w:spacing w:val="-10"/>
          <w:w w:val="90"/>
        </w:rPr>
        <w:t> </w:t>
      </w:r>
      <w:r>
        <w:rPr>
          <w:w w:val="90"/>
        </w:rPr>
        <w:t>embargos</w:t>
      </w:r>
      <w:r>
        <w:rPr>
          <w:spacing w:val="-10"/>
          <w:w w:val="90"/>
        </w:rPr>
        <w:t> </w:t>
      </w:r>
      <w:r>
        <w:rPr>
          <w:w w:val="90"/>
        </w:rPr>
        <w:t>de </w:t>
      </w:r>
      <w:r>
        <w:rPr>
          <w:w w:val="85"/>
        </w:rPr>
        <w:t>declaração</w:t>
      </w:r>
      <w:r>
        <w:rPr>
          <w:w w:val="85"/>
        </w:rPr>
        <w:t> opostos</w:t>
      </w:r>
      <w:r>
        <w:rPr>
          <w:w w:val="85"/>
        </w:rPr>
        <w:t> no</w:t>
      </w:r>
      <w:r>
        <w:rPr>
          <w:w w:val="85"/>
        </w:rPr>
        <w:t> Acórdão</w:t>
      </w:r>
      <w:r>
        <w:rPr>
          <w:w w:val="85"/>
        </w:rPr>
        <w:t> nº</w:t>
      </w:r>
      <w:r>
        <w:rPr>
          <w:w w:val="85"/>
        </w:rPr>
        <w:t> 960/2021</w:t>
      </w:r>
      <w:r>
        <w:rPr>
          <w:w w:val="85"/>
        </w:rPr>
        <w:t> TCE-Tribunal</w:t>
      </w:r>
      <w:r>
        <w:rPr>
          <w:w w:val="85"/>
        </w:rPr>
        <w:t> Pleno</w:t>
      </w:r>
      <w:r>
        <w:rPr>
          <w:w w:val="85"/>
        </w:rPr>
        <w:t> (fls.</w:t>
      </w:r>
      <w:r>
        <w:rPr>
          <w:w w:val="85"/>
        </w:rPr>
        <w:t> 6265,</w:t>
      </w:r>
      <w:r>
        <w:rPr>
          <w:w w:val="85"/>
        </w:rPr>
        <w:t> Proc.</w:t>
      </w:r>
      <w:r>
        <w:rPr>
          <w:w w:val="85"/>
        </w:rPr>
        <w:t> 10.881/2020);</w:t>
      </w:r>
      <w:r>
        <w:rPr>
          <w:w w:val="85"/>
        </w:rPr>
        <w:t> </w:t>
      </w:r>
      <w:r>
        <w:rPr>
          <w:rFonts w:ascii="Arial" w:hAnsi="Arial"/>
          <w:b/>
          <w:w w:val="85"/>
        </w:rPr>
        <w:t>8.3.</w:t>
      </w:r>
      <w:r>
        <w:rPr>
          <w:rFonts w:ascii="Arial" w:hAnsi="Arial"/>
          <w:b/>
          <w:w w:val="85"/>
        </w:rPr>
        <w:t> Dar</w:t>
      </w:r>
      <w:r>
        <w:rPr>
          <w:rFonts w:ascii="Arial" w:hAnsi="Arial"/>
          <w:b/>
          <w:w w:val="85"/>
        </w:rPr>
        <w:t> ciência</w:t>
      </w:r>
      <w:r>
        <w:rPr>
          <w:rFonts w:ascii="Arial" w:hAnsi="Arial"/>
          <w:b/>
          <w:w w:val="85"/>
        </w:rPr>
        <w:t> </w:t>
      </w:r>
      <w:r>
        <w:rPr>
          <w:w w:val="85"/>
        </w:rPr>
        <w:t>à </w:t>
      </w:r>
      <w:r>
        <w:rPr>
          <w:spacing w:val="-2"/>
          <w:w w:val="85"/>
        </w:rPr>
        <w:t>Recorrente, empresa Endicon Engenharia de Instalações e Construções</w:t>
      </w:r>
      <w:r>
        <w:rPr>
          <w:spacing w:val="-5"/>
        </w:rPr>
        <w:t> </w:t>
      </w:r>
      <w:r>
        <w:rPr>
          <w:spacing w:val="-2"/>
          <w:w w:val="85"/>
        </w:rPr>
        <w:t>Ltda., bem como a sua advogada, a respeito do </w:t>
      </w:r>
      <w:r>
        <w:rPr>
          <w:w w:val="90"/>
        </w:rPr>
        <w:t>julgamento</w:t>
      </w:r>
      <w:r>
        <w:rPr>
          <w:spacing w:val="-8"/>
          <w:w w:val="90"/>
        </w:rPr>
        <w:t> </w:t>
      </w:r>
      <w:r>
        <w:rPr>
          <w:w w:val="90"/>
        </w:rPr>
        <w:t>do</w:t>
      </w:r>
      <w:r>
        <w:rPr>
          <w:spacing w:val="-8"/>
          <w:w w:val="90"/>
        </w:rPr>
        <w:t> </w:t>
      </w:r>
      <w:r>
        <w:rPr>
          <w:w w:val="90"/>
        </w:rPr>
        <w:t>processo;</w:t>
      </w:r>
      <w:r>
        <w:rPr>
          <w:spacing w:val="-9"/>
          <w:w w:val="90"/>
        </w:rPr>
        <w:t> </w:t>
      </w:r>
      <w:r>
        <w:rPr>
          <w:w w:val="90"/>
        </w:rPr>
        <w:t>e</w:t>
      </w:r>
      <w:r>
        <w:rPr>
          <w:spacing w:val="-6"/>
          <w:w w:val="90"/>
        </w:rPr>
        <w:t> </w:t>
      </w:r>
      <w:r>
        <w:rPr>
          <w:rFonts w:ascii="Arial" w:hAnsi="Arial"/>
          <w:b/>
          <w:w w:val="90"/>
        </w:rPr>
        <w:t>8.4.</w:t>
      </w:r>
      <w:r>
        <w:rPr>
          <w:rFonts w:ascii="Arial" w:hAnsi="Arial"/>
          <w:b/>
          <w:spacing w:val="-8"/>
          <w:w w:val="90"/>
        </w:rPr>
        <w:t> </w:t>
      </w:r>
      <w:r>
        <w:rPr>
          <w:rFonts w:ascii="Arial" w:hAnsi="Arial"/>
          <w:b/>
          <w:w w:val="90"/>
        </w:rPr>
        <w:t>Determinar</w:t>
      </w:r>
      <w:r>
        <w:rPr>
          <w:rFonts w:ascii="Arial" w:hAnsi="Arial"/>
          <w:b/>
          <w:spacing w:val="-7"/>
          <w:w w:val="90"/>
        </w:rPr>
        <w:t> </w:t>
      </w:r>
      <w:r>
        <w:rPr>
          <w:w w:val="90"/>
        </w:rPr>
        <w:t>a</w:t>
      </w:r>
      <w:r>
        <w:rPr>
          <w:spacing w:val="-9"/>
          <w:w w:val="90"/>
        </w:rPr>
        <w:t> </w:t>
      </w:r>
      <w:r>
        <w:rPr>
          <w:w w:val="90"/>
        </w:rPr>
        <w:t>tramitação</w:t>
      </w:r>
      <w:r>
        <w:rPr>
          <w:spacing w:val="-9"/>
          <w:w w:val="90"/>
        </w:rPr>
        <w:t> </w:t>
      </w:r>
      <w:r>
        <w:rPr>
          <w:w w:val="90"/>
        </w:rPr>
        <w:t>dos</w:t>
      </w:r>
      <w:r>
        <w:rPr>
          <w:spacing w:val="-10"/>
          <w:w w:val="90"/>
        </w:rPr>
        <w:t> </w:t>
      </w:r>
      <w:r>
        <w:rPr>
          <w:w w:val="90"/>
        </w:rPr>
        <w:t>autos</w:t>
      </w:r>
      <w:r>
        <w:rPr>
          <w:spacing w:val="-9"/>
          <w:w w:val="90"/>
        </w:rPr>
        <w:t> </w:t>
      </w:r>
      <w:r>
        <w:rPr>
          <w:w w:val="90"/>
        </w:rPr>
        <w:t>ao</w:t>
      </w:r>
      <w:r>
        <w:rPr>
          <w:spacing w:val="-8"/>
          <w:w w:val="90"/>
        </w:rPr>
        <w:t> </w:t>
      </w:r>
      <w:r>
        <w:rPr>
          <w:w w:val="90"/>
        </w:rPr>
        <w:t>relator</w:t>
      </w:r>
      <w:r>
        <w:rPr>
          <w:spacing w:val="-9"/>
          <w:w w:val="90"/>
        </w:rPr>
        <w:t> </w:t>
      </w:r>
      <w:r>
        <w:rPr>
          <w:w w:val="90"/>
        </w:rPr>
        <w:t>de</w:t>
      </w:r>
      <w:r>
        <w:rPr>
          <w:spacing w:val="-8"/>
          <w:w w:val="90"/>
        </w:rPr>
        <w:t> </w:t>
      </w:r>
      <w:r>
        <w:rPr>
          <w:w w:val="90"/>
        </w:rPr>
        <w:t>origem,</w:t>
      </w:r>
      <w:r>
        <w:rPr>
          <w:spacing w:val="-9"/>
          <w:w w:val="90"/>
        </w:rPr>
        <w:t> </w:t>
      </w:r>
      <w:r>
        <w:rPr>
          <w:w w:val="90"/>
        </w:rPr>
        <w:t>após</w:t>
      </w:r>
      <w:r>
        <w:rPr>
          <w:spacing w:val="-10"/>
          <w:w w:val="90"/>
        </w:rPr>
        <w:t> </w:t>
      </w:r>
      <w:r>
        <w:rPr>
          <w:w w:val="90"/>
        </w:rPr>
        <w:t>o</w:t>
      </w:r>
      <w:r>
        <w:rPr>
          <w:spacing w:val="-8"/>
          <w:w w:val="90"/>
        </w:rPr>
        <w:t> </w:t>
      </w:r>
      <w:r>
        <w:rPr>
          <w:w w:val="90"/>
        </w:rPr>
        <w:t>cumprimento</w:t>
      </w:r>
      <w:r>
        <w:rPr>
          <w:spacing w:val="-9"/>
          <w:w w:val="90"/>
        </w:rPr>
        <w:t> </w:t>
      </w:r>
      <w:r>
        <w:rPr>
          <w:w w:val="90"/>
        </w:rPr>
        <w:t>das deliberações</w:t>
      </w:r>
      <w:r>
        <w:rPr>
          <w:w w:val="90"/>
        </w:rPr>
        <w:t> anteriores.</w:t>
      </w:r>
      <w:r>
        <w:rPr>
          <w:w w:val="90"/>
        </w:rPr>
        <w:t> </w:t>
      </w:r>
      <w:r>
        <w:rPr>
          <w:rFonts w:ascii="Arial" w:hAnsi="Arial"/>
          <w:b/>
          <w:w w:val="90"/>
        </w:rPr>
        <w:t>Especificação</w:t>
      </w:r>
      <w:r>
        <w:rPr>
          <w:rFonts w:ascii="Arial" w:hAnsi="Arial"/>
          <w:b/>
          <w:w w:val="90"/>
        </w:rPr>
        <w:t> do</w:t>
      </w:r>
      <w:r>
        <w:rPr>
          <w:rFonts w:ascii="Arial" w:hAnsi="Arial"/>
          <w:b/>
          <w:w w:val="90"/>
        </w:rPr>
        <w:t> quórum:</w:t>
      </w:r>
      <w:r>
        <w:rPr>
          <w:rFonts w:ascii="Arial" w:hAnsi="Arial"/>
          <w:b/>
          <w:w w:val="90"/>
        </w:rPr>
        <w:t> </w:t>
      </w:r>
      <w:r>
        <w:rPr>
          <w:w w:val="90"/>
        </w:rPr>
        <w:t>Conselheiros:</w:t>
      </w:r>
      <w:r>
        <w:rPr>
          <w:w w:val="90"/>
        </w:rPr>
        <w:t> Yara</w:t>
      </w:r>
      <w:r>
        <w:rPr>
          <w:w w:val="90"/>
        </w:rPr>
        <w:t> Amazônia</w:t>
      </w:r>
      <w:r>
        <w:rPr>
          <w:w w:val="90"/>
        </w:rPr>
        <w:t> Lins</w:t>
      </w:r>
      <w:r>
        <w:rPr>
          <w:w w:val="90"/>
        </w:rPr>
        <w:t> Rodrigues</w:t>
      </w:r>
      <w:r>
        <w:rPr>
          <w:w w:val="90"/>
        </w:rPr>
        <w:t> dos</w:t>
      </w:r>
      <w:r>
        <w:rPr>
          <w:w w:val="90"/>
        </w:rPr>
        <w:t> Santos </w:t>
      </w:r>
      <w:r>
        <w:rPr>
          <w:w w:val="85"/>
        </w:rPr>
        <w:t>(Presidente), Júlio Assis Corrêa Pinheiro, Érico Xavier Desterro e Silva, Mario Manoel Coelho de Mello e Luis Fabian </w:t>
      </w:r>
      <w:r>
        <w:rPr>
          <w:w w:val="80"/>
        </w:rPr>
        <w:t>Pereira</w:t>
      </w:r>
      <w:r>
        <w:rPr/>
        <w:t> </w:t>
      </w:r>
      <w:r>
        <w:rPr>
          <w:w w:val="80"/>
        </w:rPr>
        <w:t>Barbosa.</w:t>
      </w:r>
      <w:r>
        <w:rPr/>
        <w:t> </w:t>
      </w:r>
      <w:r>
        <w:rPr>
          <w:rFonts w:ascii="Arial" w:hAnsi="Arial"/>
          <w:b/>
          <w:w w:val="80"/>
        </w:rPr>
        <w:t>Declaração</w:t>
      </w:r>
      <w:r>
        <w:rPr>
          <w:rFonts w:ascii="Arial" w:hAnsi="Arial"/>
          <w:b/>
        </w:rPr>
        <w:t> </w:t>
      </w:r>
      <w:r>
        <w:rPr>
          <w:rFonts w:ascii="Arial" w:hAnsi="Arial"/>
          <w:b/>
          <w:w w:val="80"/>
        </w:rPr>
        <w:t>de</w:t>
      </w:r>
      <w:r>
        <w:rPr>
          <w:rFonts w:ascii="Arial" w:hAnsi="Arial"/>
          <w:b/>
        </w:rPr>
        <w:t> </w:t>
      </w:r>
      <w:r>
        <w:rPr>
          <w:rFonts w:ascii="Arial" w:hAnsi="Arial"/>
          <w:b/>
          <w:w w:val="80"/>
        </w:rPr>
        <w:t>Impedimento:</w:t>
      </w:r>
      <w:r>
        <w:rPr>
          <w:rFonts w:ascii="Arial" w:hAnsi="Arial"/>
          <w:b/>
        </w:rPr>
        <w:t> </w:t>
      </w:r>
      <w:r>
        <w:rPr>
          <w:w w:val="80"/>
        </w:rPr>
        <w:t>Conselheiro</w:t>
      </w:r>
      <w:r>
        <w:rPr/>
        <w:t> </w:t>
      </w:r>
      <w:r>
        <w:rPr>
          <w:w w:val="80"/>
        </w:rPr>
        <w:t>Josué</w:t>
      </w:r>
      <w:r>
        <w:rPr/>
        <w:t> </w:t>
      </w:r>
      <w:r>
        <w:rPr>
          <w:w w:val="80"/>
        </w:rPr>
        <w:t>Cláudio de Souza</w:t>
      </w:r>
      <w:r>
        <w:rPr/>
        <w:t> </w:t>
      </w:r>
      <w:r>
        <w:rPr>
          <w:w w:val="80"/>
        </w:rPr>
        <w:t>Neto</w:t>
      </w:r>
      <w:r>
        <w:rPr/>
        <w:t> </w:t>
      </w:r>
      <w:r>
        <w:rPr>
          <w:w w:val="80"/>
        </w:rPr>
        <w:t>(art.</w:t>
      </w:r>
      <w:r>
        <w:rPr/>
        <w:t> </w:t>
      </w:r>
      <w:r>
        <w:rPr>
          <w:w w:val="80"/>
        </w:rPr>
        <w:t>65</w:t>
      </w:r>
      <w:r>
        <w:rPr/>
        <w:t> </w:t>
      </w:r>
      <w:r>
        <w:rPr>
          <w:w w:val="80"/>
        </w:rPr>
        <w:t>do Regimento</w:t>
      </w:r>
      <w:r>
        <w:rPr/>
        <w:t> </w:t>
      </w:r>
      <w:r>
        <w:rPr>
          <w:w w:val="80"/>
        </w:rPr>
        <w:t>Interno).</w:t>
      </w:r>
    </w:p>
    <w:p>
      <w:pPr>
        <w:pStyle w:val="BodyText"/>
        <w:spacing w:before="193"/>
        <w:ind w:right="134"/>
      </w:pPr>
      <w:r>
        <w:rPr>
          <w:rFonts w:ascii="Arial" w:hAnsi="Arial"/>
          <w:b/>
          <w:w w:val="85"/>
        </w:rPr>
        <w:t>PROCESSO</w:t>
      </w:r>
      <w:r>
        <w:rPr>
          <w:rFonts w:ascii="Arial" w:hAnsi="Arial"/>
          <w:b/>
          <w:spacing w:val="-1"/>
          <w:w w:val="85"/>
        </w:rPr>
        <w:t> </w:t>
      </w:r>
      <w:r>
        <w:rPr>
          <w:rFonts w:ascii="Arial" w:hAnsi="Arial"/>
          <w:b/>
          <w:w w:val="85"/>
        </w:rPr>
        <w:t>Nº</w:t>
      </w:r>
      <w:r>
        <w:rPr>
          <w:rFonts w:ascii="Arial" w:hAnsi="Arial"/>
          <w:b/>
          <w:spacing w:val="-1"/>
          <w:w w:val="85"/>
        </w:rPr>
        <w:t> </w:t>
      </w:r>
      <w:r>
        <w:rPr>
          <w:rFonts w:ascii="Arial" w:hAnsi="Arial"/>
          <w:b/>
          <w:w w:val="85"/>
        </w:rPr>
        <w:t>12.021/2021 </w:t>
      </w:r>
      <w:r>
        <w:rPr>
          <w:w w:val="85"/>
        </w:rPr>
        <w:t>-</w:t>
      </w:r>
      <w:r>
        <w:rPr>
          <w:spacing w:val="-1"/>
          <w:w w:val="85"/>
        </w:rPr>
        <w:t> </w:t>
      </w:r>
      <w:r>
        <w:rPr>
          <w:w w:val="85"/>
        </w:rPr>
        <w:t>Prestação</w:t>
      </w:r>
      <w:r>
        <w:rPr>
          <w:spacing w:val="-1"/>
          <w:w w:val="85"/>
        </w:rPr>
        <w:t> </w:t>
      </w:r>
      <w:r>
        <w:rPr>
          <w:w w:val="85"/>
        </w:rPr>
        <w:t>de</w:t>
      </w:r>
      <w:r>
        <w:rPr>
          <w:spacing w:val="-1"/>
          <w:w w:val="85"/>
        </w:rPr>
        <w:t> </w:t>
      </w:r>
      <w:r>
        <w:rPr>
          <w:w w:val="85"/>
        </w:rPr>
        <w:t>Contas</w:t>
      </w:r>
      <w:r>
        <w:rPr>
          <w:spacing w:val="-1"/>
          <w:w w:val="85"/>
        </w:rPr>
        <w:t> </w:t>
      </w:r>
      <w:r>
        <w:rPr>
          <w:w w:val="85"/>
        </w:rPr>
        <w:t>Anual</w:t>
      </w:r>
      <w:r>
        <w:rPr>
          <w:spacing w:val="-1"/>
          <w:w w:val="85"/>
        </w:rPr>
        <w:t> </w:t>
      </w:r>
      <w:r>
        <w:rPr>
          <w:w w:val="85"/>
        </w:rPr>
        <w:t>do</w:t>
      </w:r>
      <w:r>
        <w:rPr>
          <w:spacing w:val="-1"/>
          <w:w w:val="85"/>
        </w:rPr>
        <w:t> </w:t>
      </w:r>
      <w:r>
        <w:rPr>
          <w:w w:val="85"/>
        </w:rPr>
        <w:t>Fundo</w:t>
      </w:r>
      <w:r>
        <w:rPr>
          <w:spacing w:val="-1"/>
          <w:w w:val="85"/>
        </w:rPr>
        <w:t> </w:t>
      </w:r>
      <w:r>
        <w:rPr>
          <w:w w:val="85"/>
        </w:rPr>
        <w:t>Municipal</w:t>
      </w:r>
      <w:r>
        <w:rPr>
          <w:spacing w:val="-3"/>
          <w:w w:val="85"/>
        </w:rPr>
        <w:t> </w:t>
      </w:r>
      <w:r>
        <w:rPr>
          <w:w w:val="85"/>
        </w:rPr>
        <w:t>de</w:t>
      </w:r>
      <w:r>
        <w:rPr>
          <w:spacing w:val="-1"/>
          <w:w w:val="85"/>
        </w:rPr>
        <w:t> </w:t>
      </w:r>
      <w:r>
        <w:rPr>
          <w:w w:val="85"/>
        </w:rPr>
        <w:t>Saúde</w:t>
      </w:r>
      <w:r>
        <w:rPr>
          <w:spacing w:val="-1"/>
          <w:w w:val="85"/>
        </w:rPr>
        <w:t> </w:t>
      </w:r>
      <w:r>
        <w:rPr>
          <w:w w:val="85"/>
        </w:rPr>
        <w:t>de</w:t>
      </w:r>
      <w:r>
        <w:rPr>
          <w:spacing w:val="-1"/>
          <w:w w:val="85"/>
        </w:rPr>
        <w:t> </w:t>
      </w:r>
      <w:r>
        <w:rPr>
          <w:w w:val="85"/>
        </w:rPr>
        <w:t>Manacapuru,</w:t>
      </w:r>
      <w:r>
        <w:rPr>
          <w:spacing w:val="-2"/>
          <w:w w:val="85"/>
        </w:rPr>
        <w:t> </w:t>
      </w:r>
      <w:r>
        <w:rPr>
          <w:w w:val="85"/>
        </w:rPr>
        <w:t>referente ao </w:t>
      </w:r>
      <w:r>
        <w:rPr>
          <w:w w:val="80"/>
        </w:rPr>
        <w:t>exercício</w:t>
      </w:r>
      <w:r>
        <w:rPr/>
        <w:t> </w:t>
      </w:r>
      <w:r>
        <w:rPr>
          <w:w w:val="80"/>
        </w:rPr>
        <w:t>de</w:t>
      </w:r>
      <w:r>
        <w:rPr/>
        <w:t> </w:t>
      </w:r>
      <w:r>
        <w:rPr>
          <w:w w:val="80"/>
        </w:rPr>
        <w:t>2020,</w:t>
      </w:r>
      <w:r>
        <w:rPr/>
        <w:t> </w:t>
      </w:r>
      <w:r>
        <w:rPr>
          <w:w w:val="80"/>
        </w:rPr>
        <w:t>sob</w:t>
      </w:r>
      <w:r>
        <w:rPr>
          <w:spacing w:val="-1"/>
        </w:rPr>
        <w:t> </w:t>
      </w:r>
      <w:r>
        <w:rPr>
          <w:w w:val="80"/>
        </w:rPr>
        <w:t>a</w:t>
      </w:r>
      <w:r>
        <w:rPr/>
        <w:t> </w:t>
      </w:r>
      <w:r>
        <w:rPr>
          <w:w w:val="80"/>
        </w:rPr>
        <w:t>responsabilidade</w:t>
      </w:r>
      <w:r>
        <w:rPr/>
        <w:t> </w:t>
      </w:r>
      <w:r>
        <w:rPr>
          <w:w w:val="80"/>
        </w:rPr>
        <w:t>do</w:t>
      </w:r>
      <w:r>
        <w:rPr/>
        <w:t> </w:t>
      </w:r>
      <w:r>
        <w:rPr>
          <w:w w:val="80"/>
        </w:rPr>
        <w:t>Sr.</w:t>
      </w:r>
      <w:r>
        <w:rPr/>
        <w:t> </w:t>
      </w:r>
      <w:r>
        <w:rPr>
          <w:w w:val="80"/>
        </w:rPr>
        <w:t>Rodrigo</w:t>
      </w:r>
      <w:r>
        <w:rPr/>
        <w:t> </w:t>
      </w:r>
      <w:r>
        <w:rPr>
          <w:w w:val="80"/>
        </w:rPr>
        <w:t>Fábio</w:t>
      </w:r>
      <w:r>
        <w:rPr/>
        <w:t> </w:t>
      </w:r>
      <w:r>
        <w:rPr>
          <w:w w:val="80"/>
        </w:rPr>
        <w:t>Balbi</w:t>
      </w:r>
      <w:r>
        <w:rPr/>
        <w:t> </w:t>
      </w:r>
      <w:r>
        <w:rPr>
          <w:w w:val="80"/>
        </w:rPr>
        <w:t>Saraiva.</w:t>
      </w:r>
      <w:r>
        <w:rPr>
          <w:spacing w:val="16"/>
        </w:rPr>
        <w:t> </w:t>
      </w:r>
      <w:r>
        <w:rPr>
          <w:rFonts w:ascii="Arial" w:hAnsi="Arial"/>
          <w:b/>
          <w:w w:val="80"/>
        </w:rPr>
        <w:t>ACÓRDÃO</w:t>
      </w:r>
      <w:r>
        <w:rPr>
          <w:rFonts w:ascii="Arial" w:hAnsi="Arial"/>
          <w:b/>
        </w:rPr>
        <w:t> </w:t>
      </w:r>
      <w:r>
        <w:rPr>
          <w:rFonts w:ascii="Arial" w:hAnsi="Arial"/>
          <w:b/>
          <w:w w:val="80"/>
        </w:rPr>
        <w:t>Nº</w:t>
      </w:r>
      <w:r>
        <w:rPr>
          <w:rFonts w:ascii="Arial" w:hAnsi="Arial"/>
          <w:b/>
        </w:rPr>
        <w:t> </w:t>
      </w:r>
      <w:r>
        <w:rPr>
          <w:rFonts w:ascii="Arial" w:hAnsi="Arial"/>
          <w:b/>
          <w:w w:val="80"/>
        </w:rPr>
        <w:t>1106/2024:</w:t>
      </w:r>
      <w:r>
        <w:rPr>
          <w:rFonts w:ascii="Arial" w:hAnsi="Arial"/>
          <w:b/>
        </w:rPr>
        <w:t> </w:t>
      </w:r>
      <w:r>
        <w:rPr>
          <w:w w:val="80"/>
        </w:rPr>
        <w:t>Vistos,</w:t>
      </w:r>
      <w:r>
        <w:rPr/>
        <w:t> </w:t>
      </w:r>
      <w:r>
        <w:rPr>
          <w:w w:val="80"/>
        </w:rPr>
        <w:t>relatados </w:t>
      </w:r>
      <w:r>
        <w:rPr>
          <w:w w:val="85"/>
        </w:rPr>
        <w:t>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w:t>
      </w:r>
      <w:r>
        <w:rPr>
          <w:w w:val="85"/>
        </w:rPr>
        <w:t> Conselheiros</w:t>
      </w:r>
      <w:r>
        <w:rPr>
          <w:w w:val="85"/>
        </w:rPr>
        <w:t> do</w:t>
      </w:r>
      <w:r>
        <w:rPr>
          <w:w w:val="85"/>
        </w:rPr>
        <w:t> Tribunal</w:t>
      </w:r>
      <w:r>
        <w:rPr>
          <w:w w:val="85"/>
        </w:rPr>
        <w:t> de Contas</w:t>
      </w:r>
      <w:r>
        <w:rPr>
          <w:spacing w:val="-4"/>
          <w:w w:val="85"/>
        </w:rPr>
        <w:t> </w:t>
      </w:r>
      <w:r>
        <w:rPr>
          <w:w w:val="85"/>
        </w:rPr>
        <w:t>do</w:t>
      </w:r>
      <w:r>
        <w:rPr>
          <w:spacing w:val="-1"/>
          <w:w w:val="85"/>
        </w:rPr>
        <w:t> </w:t>
      </w:r>
      <w:r>
        <w:rPr>
          <w:w w:val="85"/>
        </w:rPr>
        <w:t>Estado</w:t>
      </w:r>
      <w:r>
        <w:rPr>
          <w:spacing w:val="-1"/>
          <w:w w:val="85"/>
        </w:rPr>
        <w:t> </w:t>
      </w:r>
      <w:r>
        <w:rPr>
          <w:w w:val="85"/>
        </w:rPr>
        <w:t>do</w:t>
      </w:r>
      <w:r>
        <w:rPr>
          <w:spacing w:val="-3"/>
          <w:w w:val="85"/>
        </w:rPr>
        <w:t> </w:t>
      </w:r>
      <w:r>
        <w:rPr>
          <w:w w:val="85"/>
        </w:rPr>
        <w:t>Amazonas,</w:t>
      </w:r>
      <w:r>
        <w:rPr>
          <w:spacing w:val="-1"/>
          <w:w w:val="85"/>
        </w:rPr>
        <w:t> </w:t>
      </w:r>
      <w:r>
        <w:rPr>
          <w:w w:val="85"/>
        </w:rPr>
        <w:t>reunidos</w:t>
      </w:r>
      <w:r>
        <w:rPr>
          <w:spacing w:val="-1"/>
          <w:w w:val="85"/>
        </w:rPr>
        <w:t> </w:t>
      </w:r>
      <w:r>
        <w:rPr>
          <w:w w:val="85"/>
        </w:rPr>
        <w:t>em</w:t>
      </w:r>
      <w:r>
        <w:rPr>
          <w:spacing w:val="-2"/>
          <w:w w:val="85"/>
        </w:rPr>
        <w:t> </w:t>
      </w:r>
      <w:r>
        <w:rPr>
          <w:w w:val="85"/>
        </w:rPr>
        <w:t>Sessão</w:t>
      </w:r>
      <w:r>
        <w:rPr>
          <w:spacing w:val="-1"/>
          <w:w w:val="85"/>
        </w:rPr>
        <w:t> </w:t>
      </w:r>
      <w:r>
        <w:rPr>
          <w:w w:val="85"/>
        </w:rPr>
        <w:t>do </w:t>
      </w:r>
      <w:r>
        <w:rPr>
          <w:rFonts w:ascii="Arial" w:hAnsi="Arial"/>
          <w:b/>
          <w:w w:val="85"/>
        </w:rPr>
        <w:t>Tribunal</w:t>
      </w:r>
      <w:r>
        <w:rPr>
          <w:rFonts w:ascii="Arial" w:hAnsi="Arial"/>
          <w:b/>
          <w:spacing w:val="-1"/>
          <w:w w:val="85"/>
        </w:rPr>
        <w:t> </w:t>
      </w:r>
      <w:r>
        <w:rPr>
          <w:rFonts w:ascii="Arial" w:hAnsi="Arial"/>
          <w:b/>
          <w:w w:val="85"/>
        </w:rPr>
        <w:t>Pleno</w:t>
      </w:r>
      <w:r>
        <w:rPr>
          <w:w w:val="85"/>
        </w:rPr>
        <w:t>,</w:t>
      </w:r>
      <w:r>
        <w:rPr>
          <w:spacing w:val="-1"/>
          <w:w w:val="85"/>
        </w:rPr>
        <w:t> </w:t>
      </w:r>
      <w:r>
        <w:rPr>
          <w:w w:val="85"/>
        </w:rPr>
        <w:t>no</w:t>
      </w:r>
      <w:r>
        <w:rPr>
          <w:spacing w:val="-3"/>
          <w:w w:val="85"/>
        </w:rPr>
        <w:t> </w:t>
      </w:r>
      <w:r>
        <w:rPr>
          <w:w w:val="85"/>
        </w:rPr>
        <w:t>exercício</w:t>
      </w:r>
      <w:r>
        <w:rPr>
          <w:spacing w:val="-1"/>
          <w:w w:val="85"/>
        </w:rPr>
        <w:t> </w:t>
      </w:r>
      <w:r>
        <w:rPr>
          <w:w w:val="85"/>
        </w:rPr>
        <w:t>da</w:t>
      </w:r>
      <w:r>
        <w:rPr>
          <w:spacing w:val="-1"/>
          <w:w w:val="85"/>
        </w:rPr>
        <w:t> </w:t>
      </w:r>
      <w:r>
        <w:rPr>
          <w:w w:val="85"/>
        </w:rPr>
        <w:t>competência</w:t>
      </w:r>
      <w:r>
        <w:rPr>
          <w:spacing w:val="-3"/>
          <w:w w:val="85"/>
        </w:rPr>
        <w:t> </w:t>
      </w:r>
      <w:r>
        <w:rPr>
          <w:w w:val="85"/>
        </w:rPr>
        <w:t>atribuída</w:t>
      </w:r>
      <w:r>
        <w:rPr>
          <w:spacing w:val="-3"/>
          <w:w w:val="85"/>
        </w:rPr>
        <w:t> </w:t>
      </w:r>
      <w:r>
        <w:rPr>
          <w:w w:val="85"/>
        </w:rPr>
        <w:t>pelos </w:t>
      </w:r>
      <w:r>
        <w:rPr>
          <w:w w:val="80"/>
        </w:rPr>
        <w:t>arts. 5º, II e 11, inciso III, alínea “a”, item 3, da Resolução nº 04/2002-TCE/AM, </w:t>
      </w:r>
      <w:r>
        <w:rPr>
          <w:rFonts w:ascii="Arial" w:hAnsi="Arial"/>
          <w:b/>
          <w:w w:val="80"/>
        </w:rPr>
        <w:t>à unanimidade</w:t>
      </w:r>
      <w:r>
        <w:rPr>
          <w:w w:val="80"/>
        </w:rPr>
        <w:t>, nos termos da proposta de voto do Excelentíssimo Senhor Auditor-Relator, </w:t>
      </w:r>
      <w:r>
        <w:rPr>
          <w:rFonts w:ascii="Arial" w:hAnsi="Arial"/>
          <w:b/>
          <w:w w:val="80"/>
        </w:rPr>
        <w:t>em consonância </w:t>
      </w:r>
      <w:r>
        <w:rPr>
          <w:w w:val="80"/>
        </w:rPr>
        <w:t>com pronunciamento do Ministério Público junto a este </w:t>
      </w:r>
      <w:r>
        <w:rPr>
          <w:w w:val="85"/>
        </w:rPr>
        <w:t>Tribunal, no sentido de: </w:t>
      </w:r>
      <w:r>
        <w:rPr>
          <w:rFonts w:ascii="Arial" w:hAnsi="Arial"/>
          <w:b/>
          <w:w w:val="85"/>
        </w:rPr>
        <w:t>10.1. Julgar irregular </w:t>
      </w:r>
      <w:r>
        <w:rPr>
          <w:w w:val="85"/>
        </w:rPr>
        <w:t>a Prestação de Contas do Fundo Municipal de Saúde de Manacapuru - </w:t>
      </w:r>
      <w:r>
        <w:rPr>
          <w:w w:val="80"/>
        </w:rPr>
        <w:t>FMS, no curso do exercício de 2020, de responsabilidade do Sr. Rodrigo Fabio Balbi Saraiva, na condição de responsável </w:t>
      </w:r>
      <w:r>
        <w:rPr>
          <w:w w:val="85"/>
        </w:rPr>
        <w:t>pelo Fundo Municipal à época, com fundamento no artigo 22, III, da Lei nº 2.423/1996 (Lei Orgânica deste Tribunal de </w:t>
      </w:r>
      <w:r>
        <w:rPr>
          <w:w w:val="80"/>
        </w:rPr>
        <w:t>Contas) c/c os arts. 188, III, da Resolução nº 4/2002-TCE/AM; </w:t>
      </w:r>
      <w:r>
        <w:rPr>
          <w:rFonts w:ascii="Arial" w:hAnsi="Arial"/>
          <w:b/>
          <w:w w:val="80"/>
        </w:rPr>
        <w:t>10.2. Aplicar Multa </w:t>
      </w:r>
      <w:r>
        <w:rPr>
          <w:w w:val="80"/>
        </w:rPr>
        <w:t>ao Sr. Rodrigo Fabio Balbi Saraiva, no valor de R$ 14.000,00 (quatorze mil reais), com fulcro no art. 308, VI, da Resolução nº 04/2002-TCEAM c/c o art. 54, VI, da</w:t>
      </w:r>
      <w:r>
        <w:rPr>
          <w:spacing w:val="40"/>
        </w:rPr>
        <w:t> </w:t>
      </w:r>
      <w:r>
        <w:rPr>
          <w:w w:val="80"/>
        </w:rPr>
        <w:t>Lei</w:t>
      </w:r>
      <w:r>
        <w:rPr/>
        <w:t> </w:t>
      </w:r>
      <w:r>
        <w:rPr>
          <w:w w:val="80"/>
        </w:rPr>
        <w:t>Estadual</w:t>
      </w:r>
      <w:r>
        <w:rPr/>
        <w:t> </w:t>
      </w:r>
      <w:r>
        <w:rPr>
          <w:w w:val="80"/>
        </w:rPr>
        <w:t>nº</w:t>
      </w:r>
      <w:r>
        <w:rPr/>
        <w:t> </w:t>
      </w:r>
      <w:r>
        <w:rPr>
          <w:w w:val="80"/>
        </w:rPr>
        <w:t>2.423/1996,</w:t>
      </w:r>
      <w:r>
        <w:rPr/>
        <w:t> </w:t>
      </w:r>
      <w:r>
        <w:rPr>
          <w:w w:val="80"/>
        </w:rPr>
        <w:t>por</w:t>
      </w:r>
      <w:r>
        <w:rPr/>
        <w:t> </w:t>
      </w:r>
      <w:r>
        <w:rPr>
          <w:w w:val="80"/>
        </w:rPr>
        <w:t>todos</w:t>
      </w:r>
      <w:r>
        <w:rPr/>
        <w:t> </w:t>
      </w:r>
      <w:r>
        <w:rPr>
          <w:w w:val="80"/>
        </w:rPr>
        <w:t>os</w:t>
      </w:r>
      <w:r>
        <w:rPr/>
        <w:t> </w:t>
      </w:r>
      <w:r>
        <w:rPr>
          <w:w w:val="80"/>
        </w:rPr>
        <w:t>achados</w:t>
      </w:r>
      <w:r>
        <w:rPr/>
        <w:t> </w:t>
      </w:r>
      <w:r>
        <w:rPr>
          <w:w w:val="80"/>
        </w:rPr>
        <w:t>elencados</w:t>
      </w:r>
      <w:r>
        <w:rPr/>
        <w:t> </w:t>
      </w:r>
      <w:r>
        <w:rPr>
          <w:w w:val="80"/>
        </w:rPr>
        <w:t>na</w:t>
      </w:r>
      <w:r>
        <w:rPr/>
        <w:t> </w:t>
      </w:r>
      <w:r>
        <w:rPr>
          <w:w w:val="80"/>
        </w:rPr>
        <w:t>Proposta</w:t>
      </w:r>
      <w:r>
        <w:rPr/>
        <w:t> </w:t>
      </w:r>
      <w:r>
        <w:rPr>
          <w:w w:val="80"/>
        </w:rPr>
        <w:t>de</w:t>
      </w:r>
      <w:r>
        <w:rPr/>
        <w:t> </w:t>
      </w:r>
      <w:r>
        <w:rPr>
          <w:w w:val="80"/>
        </w:rPr>
        <w:t>Voto</w:t>
      </w:r>
      <w:r>
        <w:rPr/>
        <w:t> </w:t>
      </w:r>
      <w:r>
        <w:rPr>
          <w:w w:val="80"/>
        </w:rPr>
        <w:t>instrutora</w:t>
      </w:r>
      <w:r>
        <w:rPr/>
        <w:t> </w:t>
      </w:r>
      <w:r>
        <w:rPr>
          <w:w w:val="80"/>
        </w:rPr>
        <w:t>destes</w:t>
      </w:r>
      <w:r>
        <w:rPr/>
        <w:t> </w:t>
      </w:r>
      <w:r>
        <w:rPr>
          <w:w w:val="80"/>
        </w:rPr>
        <w:t>autos.</w:t>
      </w:r>
      <w:r>
        <w:rPr/>
        <w:t> </w:t>
      </w:r>
      <w:r>
        <w:rPr>
          <w:w w:val="80"/>
        </w:rPr>
        <w:t>Deve</w:t>
      </w:r>
      <w:r>
        <w:rPr/>
        <w:t> </w:t>
      </w:r>
      <w:r>
        <w:rPr>
          <w:w w:val="80"/>
        </w:rPr>
        <w:t>ser</w:t>
      </w:r>
      <w:r>
        <w:rPr/>
        <w:t> </w:t>
      </w:r>
      <w:r>
        <w:rPr>
          <w:w w:val="80"/>
        </w:rPr>
        <w:t>fixado</w:t>
      </w:r>
      <w:r>
        <w:rPr/>
        <w:t> </w:t>
      </w:r>
      <w:r>
        <w:rPr>
          <w:w w:val="80"/>
        </w:rPr>
        <w:t>o prazo de 30 (trinta) dias para que o responsável recolha o valor da multa, mencionado acima, na esfera Estadual para o </w:t>
      </w:r>
      <w:r>
        <w:rPr>
          <w:w w:val="85"/>
        </w:rPr>
        <w:t>órgão</w:t>
      </w:r>
      <w:r>
        <w:rPr>
          <w:spacing w:val="-7"/>
          <w:w w:val="85"/>
        </w:rPr>
        <w:t> </w:t>
      </w:r>
      <w:r>
        <w:rPr>
          <w:w w:val="85"/>
        </w:rPr>
        <w:t>Fundo</w:t>
      </w:r>
      <w:r>
        <w:rPr>
          <w:spacing w:val="-7"/>
          <w:w w:val="85"/>
        </w:rPr>
        <w:t> </w:t>
      </w:r>
      <w:r>
        <w:rPr>
          <w:w w:val="85"/>
        </w:rPr>
        <w:t>de</w:t>
      </w:r>
      <w:r>
        <w:rPr>
          <w:spacing w:val="-6"/>
          <w:w w:val="85"/>
        </w:rPr>
        <w:t> </w:t>
      </w:r>
      <w:r>
        <w:rPr>
          <w:w w:val="85"/>
        </w:rPr>
        <w:t>Apoio</w:t>
      </w:r>
      <w:r>
        <w:rPr>
          <w:spacing w:val="-7"/>
          <w:w w:val="85"/>
        </w:rPr>
        <w:t> </w:t>
      </w:r>
      <w:r>
        <w:rPr>
          <w:w w:val="85"/>
        </w:rPr>
        <w:t>ao</w:t>
      </w:r>
      <w:r>
        <w:rPr>
          <w:spacing w:val="-7"/>
          <w:w w:val="85"/>
        </w:rPr>
        <w:t> </w:t>
      </w:r>
      <w:r>
        <w:rPr>
          <w:w w:val="85"/>
        </w:rPr>
        <w:t>Exercício</w:t>
      </w:r>
      <w:r>
        <w:rPr>
          <w:spacing w:val="-6"/>
          <w:w w:val="85"/>
        </w:rPr>
        <w:t> </w:t>
      </w:r>
      <w:r>
        <w:rPr>
          <w:w w:val="85"/>
        </w:rPr>
        <w:t>do</w:t>
      </w:r>
      <w:r>
        <w:rPr>
          <w:spacing w:val="-7"/>
          <w:w w:val="85"/>
        </w:rPr>
        <w:t> </w:t>
      </w:r>
      <w:r>
        <w:rPr>
          <w:w w:val="85"/>
        </w:rPr>
        <w:t>Controle</w:t>
      </w:r>
      <w:r>
        <w:rPr>
          <w:spacing w:val="-7"/>
          <w:w w:val="85"/>
        </w:rPr>
        <w:t> </w:t>
      </w:r>
      <w:r>
        <w:rPr>
          <w:w w:val="85"/>
        </w:rPr>
        <w:t>Externo</w:t>
      </w:r>
      <w:r>
        <w:rPr>
          <w:spacing w:val="-4"/>
          <w:w w:val="85"/>
        </w:rPr>
        <w:t> </w:t>
      </w:r>
      <w:r>
        <w:rPr>
          <w:w w:val="85"/>
        </w:rPr>
        <w:t>-</w:t>
      </w:r>
      <w:r>
        <w:rPr>
          <w:spacing w:val="-7"/>
          <w:w w:val="85"/>
        </w:rPr>
        <w:t> </w:t>
      </w:r>
      <w:r>
        <w:rPr>
          <w:w w:val="85"/>
        </w:rPr>
        <w:t>FAECE,</w:t>
      </w:r>
      <w:r>
        <w:rPr>
          <w:spacing w:val="-6"/>
          <w:w w:val="85"/>
        </w:rPr>
        <w:t> </w:t>
      </w:r>
      <w:r>
        <w:rPr>
          <w:w w:val="85"/>
        </w:rPr>
        <w:t>através</w:t>
      </w:r>
      <w:r>
        <w:rPr>
          <w:spacing w:val="-7"/>
          <w:w w:val="85"/>
        </w:rPr>
        <w:t> </w:t>
      </w:r>
      <w:r>
        <w:rPr>
          <w:w w:val="85"/>
        </w:rPr>
        <w:t>de</w:t>
      </w:r>
      <w:r>
        <w:rPr>
          <w:spacing w:val="-6"/>
          <w:w w:val="85"/>
        </w:rPr>
        <w:t> </w:t>
      </w:r>
      <w:r>
        <w:rPr>
          <w:w w:val="85"/>
        </w:rPr>
        <w:t>DAR</w:t>
      </w:r>
      <w:r>
        <w:rPr>
          <w:spacing w:val="-7"/>
          <w:w w:val="85"/>
        </w:rPr>
        <w:t> </w:t>
      </w:r>
      <w:r>
        <w:rPr>
          <w:w w:val="85"/>
        </w:rPr>
        <w:t>avulso</w:t>
      </w:r>
      <w:r>
        <w:rPr>
          <w:spacing w:val="-6"/>
          <w:w w:val="85"/>
        </w:rPr>
        <w:t> </w:t>
      </w:r>
      <w:r>
        <w:rPr>
          <w:w w:val="85"/>
        </w:rPr>
        <w:t>extraído</w:t>
      </w:r>
      <w:r>
        <w:rPr>
          <w:spacing w:val="-6"/>
          <w:w w:val="85"/>
        </w:rPr>
        <w:t> </w:t>
      </w:r>
      <w:r>
        <w:rPr>
          <w:w w:val="85"/>
        </w:rPr>
        <w:t>do</w:t>
      </w:r>
      <w:r>
        <w:rPr>
          <w:spacing w:val="-7"/>
          <w:w w:val="85"/>
        </w:rPr>
        <w:t> </w:t>
      </w:r>
      <w:r>
        <w:rPr>
          <w:w w:val="85"/>
        </w:rPr>
        <w:t>sítio</w:t>
      </w:r>
      <w:r>
        <w:rPr>
          <w:spacing w:val="-7"/>
          <w:w w:val="85"/>
        </w:rPr>
        <w:t> </w:t>
      </w:r>
      <w:r>
        <w:rPr>
          <w:w w:val="85"/>
        </w:rPr>
        <w:t>eletrônico</w:t>
      </w:r>
      <w:r>
        <w:rPr>
          <w:spacing w:val="-6"/>
          <w:w w:val="85"/>
        </w:rPr>
        <w:t> </w:t>
      </w:r>
      <w:r>
        <w:rPr>
          <w:w w:val="85"/>
        </w:rPr>
        <w:t>da SEFAZ/AM,</w:t>
      </w:r>
      <w:r>
        <w:rPr>
          <w:spacing w:val="-3"/>
          <w:w w:val="85"/>
        </w:rPr>
        <w:t> </w:t>
      </w:r>
      <w:r>
        <w:rPr>
          <w:w w:val="85"/>
        </w:rPr>
        <w:t>sob</w:t>
      </w:r>
      <w:r>
        <w:rPr>
          <w:spacing w:val="-2"/>
          <w:w w:val="85"/>
        </w:rPr>
        <w:t> </w:t>
      </w:r>
      <w:r>
        <w:rPr>
          <w:w w:val="85"/>
        </w:rPr>
        <w:t>o</w:t>
      </w:r>
      <w:r>
        <w:rPr>
          <w:spacing w:val="-2"/>
          <w:w w:val="85"/>
        </w:rPr>
        <w:t> </w:t>
      </w:r>
      <w:r>
        <w:rPr>
          <w:w w:val="85"/>
        </w:rPr>
        <w:t>código</w:t>
      </w:r>
      <w:r>
        <w:rPr>
          <w:spacing w:val="-2"/>
          <w:w w:val="85"/>
        </w:rPr>
        <w:t> </w:t>
      </w:r>
      <w:r>
        <w:rPr>
          <w:w w:val="85"/>
        </w:rPr>
        <w:t>“5508 –</w:t>
      </w:r>
      <w:r>
        <w:rPr>
          <w:spacing w:val="-2"/>
          <w:w w:val="85"/>
        </w:rPr>
        <w:t> </w:t>
      </w:r>
      <w:r>
        <w:rPr>
          <w:w w:val="85"/>
        </w:rPr>
        <w:t>Multas</w:t>
      </w:r>
      <w:r>
        <w:rPr>
          <w:spacing w:val="-3"/>
          <w:w w:val="85"/>
        </w:rPr>
        <w:t> </w:t>
      </w:r>
      <w:r>
        <w:rPr>
          <w:w w:val="85"/>
        </w:rPr>
        <w:t>aplicadas</w:t>
      </w:r>
      <w:r>
        <w:rPr>
          <w:spacing w:val="-3"/>
          <w:w w:val="85"/>
        </w:rPr>
        <w:t> </w:t>
      </w:r>
      <w:r>
        <w:rPr>
          <w:w w:val="85"/>
        </w:rPr>
        <w:t>pelo</w:t>
      </w:r>
      <w:r>
        <w:rPr>
          <w:spacing w:val="-3"/>
          <w:w w:val="85"/>
        </w:rPr>
        <w:t> </w:t>
      </w:r>
      <w:r>
        <w:rPr>
          <w:w w:val="85"/>
        </w:rPr>
        <w:t>TCE/AM</w:t>
      </w:r>
      <w:r>
        <w:rPr>
          <w:spacing w:val="-1"/>
          <w:w w:val="85"/>
        </w:rPr>
        <w:t> </w:t>
      </w:r>
      <w:r>
        <w:rPr>
          <w:w w:val="85"/>
        </w:rPr>
        <w:t>–</w:t>
      </w:r>
      <w:r>
        <w:rPr>
          <w:spacing w:val="-1"/>
          <w:w w:val="85"/>
        </w:rPr>
        <w:t> </w:t>
      </w:r>
      <w:r>
        <w:rPr>
          <w:w w:val="85"/>
        </w:rPr>
        <w:t>Fundo</w:t>
      </w:r>
      <w:r>
        <w:rPr>
          <w:spacing w:val="-4"/>
          <w:w w:val="85"/>
        </w:rPr>
        <w:t> </w:t>
      </w:r>
      <w:r>
        <w:rPr>
          <w:w w:val="85"/>
        </w:rPr>
        <w:t>de</w:t>
      </w:r>
      <w:r>
        <w:rPr>
          <w:spacing w:val="-2"/>
          <w:w w:val="85"/>
        </w:rPr>
        <w:t> </w:t>
      </w:r>
      <w:r>
        <w:rPr>
          <w:w w:val="85"/>
        </w:rPr>
        <w:t>Apoio</w:t>
      </w:r>
      <w:r>
        <w:rPr>
          <w:spacing w:val="-3"/>
          <w:w w:val="85"/>
        </w:rPr>
        <w:t> </w:t>
      </w:r>
      <w:r>
        <w:rPr>
          <w:w w:val="85"/>
        </w:rPr>
        <w:t>ao</w:t>
      </w:r>
      <w:r>
        <w:rPr>
          <w:spacing w:val="-2"/>
          <w:w w:val="85"/>
        </w:rPr>
        <w:t> </w:t>
      </w:r>
      <w:r>
        <w:rPr>
          <w:w w:val="85"/>
        </w:rPr>
        <w:t>Exercício</w:t>
      </w:r>
      <w:r>
        <w:rPr>
          <w:spacing w:val="-2"/>
          <w:w w:val="85"/>
        </w:rPr>
        <w:t> </w:t>
      </w:r>
      <w:r>
        <w:rPr>
          <w:w w:val="85"/>
        </w:rPr>
        <w:t>do</w:t>
      </w:r>
      <w:r>
        <w:rPr>
          <w:spacing w:val="-2"/>
          <w:w w:val="85"/>
        </w:rPr>
        <w:t> </w:t>
      </w:r>
      <w:r>
        <w:rPr>
          <w:w w:val="85"/>
        </w:rPr>
        <w:t>Controle</w:t>
      </w:r>
      <w:r>
        <w:rPr>
          <w:spacing w:val="-2"/>
          <w:w w:val="85"/>
        </w:rPr>
        <w:t> </w:t>
      </w:r>
      <w:r>
        <w:rPr>
          <w:w w:val="85"/>
        </w:rPr>
        <w:t>Externo – FAECE”.</w:t>
      </w:r>
      <w:r>
        <w:rPr>
          <w:w w:val="85"/>
        </w:rPr>
        <w:t> Dentro</w:t>
      </w:r>
      <w:r>
        <w:rPr>
          <w:w w:val="85"/>
        </w:rPr>
        <w:t> do</w:t>
      </w:r>
      <w:r>
        <w:rPr>
          <w:w w:val="85"/>
        </w:rPr>
        <w:t> prazo</w:t>
      </w:r>
      <w:r>
        <w:rPr>
          <w:w w:val="85"/>
        </w:rPr>
        <w:t> anteriormente</w:t>
      </w:r>
      <w:r>
        <w:rPr>
          <w:w w:val="85"/>
        </w:rPr>
        <w:t> conferido,</w:t>
      </w:r>
      <w:r>
        <w:rPr>
          <w:w w:val="85"/>
        </w:rPr>
        <w:t> é</w:t>
      </w:r>
      <w:r>
        <w:rPr>
          <w:w w:val="85"/>
        </w:rPr>
        <w:t> obrigatório</w:t>
      </w:r>
      <w:r>
        <w:rPr>
          <w:w w:val="85"/>
        </w:rPr>
        <w:t> o</w:t>
      </w:r>
      <w:r>
        <w:rPr>
          <w:w w:val="85"/>
        </w:rPr>
        <w:t> encaminhamento</w:t>
      </w:r>
      <w:r>
        <w:rPr>
          <w:w w:val="85"/>
        </w:rPr>
        <w:t> do</w:t>
      </w:r>
      <w:r>
        <w:rPr>
          <w:w w:val="85"/>
        </w:rPr>
        <w:t> comprovante</w:t>
      </w:r>
      <w:r>
        <w:rPr>
          <w:w w:val="85"/>
        </w:rPr>
        <w:t> de</w:t>
      </w:r>
      <w:r>
        <w:rPr>
          <w:w w:val="85"/>
        </w:rPr>
        <w:t> pagamento (autenticado pelo Banco) a esta Corte de Contas (art. 72, inciso III, alínea "a", da Lei Orgânica do TCE/AM), condição imprescindível para emissão do Termo de Quitação. O não adimplemento dessa obrigação pecuniária no prazo legal </w:t>
      </w:r>
      <w:r>
        <w:rPr>
          <w:spacing w:val="-2"/>
          <w:w w:val="85"/>
        </w:rPr>
        <w:t>importará na continuidade da cobrança administrativa ou judicial do título executivo (art. 73 da Lei Orgânica do TCE/AM), </w:t>
      </w:r>
      <w:r>
        <w:rPr>
          <w:w w:val="85"/>
        </w:rPr>
        <w:t>ficando o DERED autorizado, caso expirado o referido prazo, a adotar as medidas previstas nas subseções III e IV da Seção</w:t>
      </w:r>
      <w:r>
        <w:rPr>
          <w:spacing w:val="-2"/>
          <w:w w:val="85"/>
        </w:rPr>
        <w:t> </w:t>
      </w:r>
      <w:r>
        <w:rPr>
          <w:w w:val="85"/>
        </w:rPr>
        <w:t>III, do</w:t>
      </w:r>
      <w:r>
        <w:rPr>
          <w:spacing w:val="-1"/>
          <w:w w:val="85"/>
        </w:rPr>
        <w:t> </w:t>
      </w:r>
      <w:r>
        <w:rPr>
          <w:w w:val="85"/>
        </w:rPr>
        <w:t>Capítulo</w:t>
      </w:r>
      <w:r>
        <w:rPr>
          <w:spacing w:val="-2"/>
          <w:w w:val="85"/>
        </w:rPr>
        <w:t> </w:t>
      </w:r>
      <w:r>
        <w:rPr>
          <w:w w:val="85"/>
        </w:rPr>
        <w:t>X,</w:t>
      </w:r>
      <w:r>
        <w:rPr>
          <w:spacing w:val="-1"/>
          <w:w w:val="85"/>
        </w:rPr>
        <w:t> </w:t>
      </w:r>
      <w:r>
        <w:rPr>
          <w:w w:val="85"/>
        </w:rPr>
        <w:t>da</w:t>
      </w:r>
      <w:r>
        <w:rPr>
          <w:spacing w:val="-1"/>
          <w:w w:val="85"/>
        </w:rPr>
        <w:t> </w:t>
      </w:r>
      <w:r>
        <w:rPr>
          <w:w w:val="85"/>
        </w:rPr>
        <w:t>Resolução</w:t>
      </w:r>
      <w:r>
        <w:rPr>
          <w:spacing w:val="-1"/>
          <w:w w:val="85"/>
        </w:rPr>
        <w:t> </w:t>
      </w:r>
      <w:r>
        <w:rPr>
          <w:w w:val="85"/>
        </w:rPr>
        <w:t>nº</w:t>
      </w:r>
      <w:r>
        <w:rPr>
          <w:spacing w:val="-2"/>
          <w:w w:val="85"/>
        </w:rPr>
        <w:t> </w:t>
      </w:r>
      <w:r>
        <w:rPr>
          <w:w w:val="85"/>
        </w:rPr>
        <w:t>04/2002-TCE/AM,</w:t>
      </w:r>
      <w:r>
        <w:rPr>
          <w:spacing w:val="-1"/>
          <w:w w:val="85"/>
        </w:rPr>
        <w:t> </w:t>
      </w:r>
      <w:r>
        <w:rPr>
          <w:w w:val="85"/>
        </w:rPr>
        <w:t>bem</w:t>
      </w:r>
      <w:r>
        <w:rPr>
          <w:spacing w:val="-2"/>
          <w:w w:val="85"/>
        </w:rPr>
        <w:t> </w:t>
      </w:r>
      <w:r>
        <w:rPr>
          <w:w w:val="85"/>
        </w:rPr>
        <w:t>como</w:t>
      </w:r>
      <w:r>
        <w:rPr>
          <w:spacing w:val="-2"/>
          <w:w w:val="85"/>
        </w:rPr>
        <w:t> </w:t>
      </w:r>
      <w:r>
        <w:rPr>
          <w:w w:val="85"/>
        </w:rPr>
        <w:t>proceder,</w:t>
      </w:r>
      <w:r>
        <w:rPr>
          <w:spacing w:val="-1"/>
          <w:w w:val="85"/>
        </w:rPr>
        <w:t> </w:t>
      </w:r>
      <w:r>
        <w:rPr>
          <w:w w:val="85"/>
        </w:rPr>
        <w:t>conforme</w:t>
      </w:r>
      <w:r>
        <w:rPr>
          <w:spacing w:val="-1"/>
          <w:w w:val="85"/>
        </w:rPr>
        <w:t> </w:t>
      </w:r>
      <w:r>
        <w:rPr>
          <w:w w:val="85"/>
        </w:rPr>
        <w:t>estabelecido</w:t>
      </w:r>
      <w:r>
        <w:rPr>
          <w:spacing w:val="-2"/>
          <w:w w:val="85"/>
        </w:rPr>
        <w:t> </w:t>
      </w:r>
      <w:r>
        <w:rPr>
          <w:w w:val="85"/>
        </w:rPr>
        <w:t>no</w:t>
      </w:r>
      <w:r>
        <w:rPr>
          <w:spacing w:val="-1"/>
          <w:w w:val="85"/>
        </w:rPr>
        <w:t> </w:t>
      </w:r>
      <w:r>
        <w:rPr>
          <w:w w:val="85"/>
        </w:rPr>
        <w:t>Acordo</w:t>
      </w:r>
      <w:r>
        <w:rPr>
          <w:spacing w:val="-2"/>
          <w:w w:val="85"/>
        </w:rPr>
        <w:t> </w:t>
      </w:r>
      <w:r>
        <w:rPr>
          <w:w w:val="85"/>
        </w:rPr>
        <w:t>de Cooperação firmado com o Instituto de Estudos de Protesto de Títulos do Brasil</w:t>
      </w:r>
      <w:r>
        <w:rPr>
          <w:w w:val="85"/>
        </w:rPr>
        <w:t> - Seção Amazonas - IEPTB/AM, ao </w:t>
      </w:r>
      <w:r>
        <w:rPr>
          <w:w w:val="80"/>
        </w:rPr>
        <w:t>encaminhamento do título executivo para protesto em nome do responsável;</w:t>
      </w:r>
      <w:r>
        <w:rPr/>
        <w:t> </w:t>
      </w:r>
      <w:r>
        <w:rPr>
          <w:rFonts w:ascii="Arial" w:hAnsi="Arial"/>
          <w:b/>
          <w:w w:val="80"/>
        </w:rPr>
        <w:t>10.3. Considerar em Alcance </w:t>
      </w:r>
      <w:r>
        <w:rPr>
          <w:w w:val="80"/>
        </w:rPr>
        <w:t>o Sr. Rodrigo </w:t>
      </w:r>
      <w:r>
        <w:rPr>
          <w:w w:val="85"/>
        </w:rPr>
        <w:t>Fabio Balbi Saraiva, no montante total de R$ 4.724,57 (quatro mil setecentos e vinte quatro reais e cinquenta e sete </w:t>
      </w:r>
      <w:r>
        <w:rPr>
          <w:w w:val="80"/>
        </w:rPr>
        <w:t>centavos),referente aos serviços não executados identificados no Relatório Conclusivo n. 219/2022</w:t>
      </w:r>
      <w:r>
        <w:rPr/>
        <w:t> </w:t>
      </w:r>
      <w:r>
        <w:rPr>
          <w:w w:val="80"/>
        </w:rPr>
        <w:t>– DICOP, fls. 387/405, fixando</w:t>
      </w:r>
      <w:r>
        <w:rPr/>
        <w:t> </w:t>
      </w:r>
      <w:r>
        <w:rPr>
          <w:w w:val="80"/>
        </w:rPr>
        <w:t>o</w:t>
      </w:r>
      <w:r>
        <w:rPr/>
        <w:t> </w:t>
      </w:r>
      <w:r>
        <w:rPr>
          <w:w w:val="80"/>
        </w:rPr>
        <w:t>prazo</w:t>
      </w:r>
      <w:r>
        <w:rPr/>
        <w:t> </w:t>
      </w:r>
      <w:r>
        <w:rPr>
          <w:w w:val="80"/>
        </w:rPr>
        <w:t>de</w:t>
      </w:r>
      <w:r>
        <w:rPr/>
        <w:t> </w:t>
      </w:r>
      <w:r>
        <w:rPr>
          <w:w w:val="80"/>
        </w:rPr>
        <w:t>30</w:t>
      </w:r>
      <w:r>
        <w:rPr/>
        <w:t> </w:t>
      </w:r>
      <w:r>
        <w:rPr>
          <w:w w:val="80"/>
        </w:rPr>
        <w:t>(trinta)</w:t>
      </w:r>
      <w:r>
        <w:rPr/>
        <w:t> </w:t>
      </w:r>
      <w:r>
        <w:rPr>
          <w:w w:val="80"/>
        </w:rPr>
        <w:t>dias</w:t>
      </w:r>
      <w:r>
        <w:rPr/>
        <w:t> </w:t>
      </w:r>
      <w:r>
        <w:rPr>
          <w:w w:val="80"/>
        </w:rPr>
        <w:t>para</w:t>
      </w:r>
      <w:r>
        <w:rPr/>
        <w:t> </w:t>
      </w:r>
      <w:r>
        <w:rPr>
          <w:w w:val="80"/>
        </w:rPr>
        <w:t>que</w:t>
      </w:r>
      <w:r>
        <w:rPr/>
        <w:t> </w:t>
      </w:r>
      <w:r>
        <w:rPr>
          <w:w w:val="80"/>
        </w:rPr>
        <w:t>o</w:t>
      </w:r>
      <w:r>
        <w:rPr/>
        <w:t> </w:t>
      </w:r>
      <w:r>
        <w:rPr>
          <w:w w:val="80"/>
        </w:rPr>
        <w:t>responsável</w:t>
      </w:r>
      <w:r>
        <w:rPr/>
        <w:t> </w:t>
      </w:r>
      <w:r>
        <w:rPr>
          <w:w w:val="80"/>
        </w:rPr>
        <w:t>recolha</w:t>
      </w:r>
      <w:r>
        <w:rPr/>
        <w:t> </w:t>
      </w:r>
      <w:r>
        <w:rPr>
          <w:w w:val="80"/>
        </w:rPr>
        <w:t>o</w:t>
      </w:r>
      <w:r>
        <w:rPr/>
        <w:t> </w:t>
      </w:r>
      <w:r>
        <w:rPr>
          <w:w w:val="80"/>
        </w:rPr>
        <w:t>valor</w:t>
      </w:r>
      <w:r>
        <w:rPr/>
        <w:t> </w:t>
      </w:r>
      <w:r>
        <w:rPr>
          <w:w w:val="80"/>
        </w:rPr>
        <w:t>do</w:t>
      </w:r>
      <w:r>
        <w:rPr/>
        <w:t> </w:t>
      </w:r>
      <w:r>
        <w:rPr>
          <w:w w:val="80"/>
        </w:rPr>
        <w:t>alcance/glosa,</w:t>
      </w:r>
      <w:r>
        <w:rPr/>
        <w:t> </w:t>
      </w:r>
      <w:r>
        <w:rPr>
          <w:w w:val="80"/>
        </w:rPr>
        <w:t>mencionado</w:t>
      </w:r>
      <w:r>
        <w:rPr/>
        <w:t> </w:t>
      </w:r>
      <w:r>
        <w:rPr>
          <w:w w:val="80"/>
        </w:rPr>
        <w:t>no</w:t>
      </w:r>
      <w:r>
        <w:rPr/>
        <w:t> </w:t>
      </w:r>
      <w:r>
        <w:rPr>
          <w:w w:val="80"/>
        </w:rPr>
        <w:t>presente</w:t>
      </w:r>
      <w:r>
        <w:rPr/>
        <w:t> </w:t>
      </w:r>
      <w:r>
        <w:rPr>
          <w:w w:val="80"/>
        </w:rPr>
        <w:t>item, na esfera Municipal para o órgão Prefeitura Municipal de Manacapuru;</w:t>
      </w:r>
      <w:r>
        <w:rPr/>
        <w:t> </w:t>
      </w:r>
      <w:r>
        <w:rPr>
          <w:rFonts w:ascii="Arial" w:hAnsi="Arial"/>
          <w:b/>
          <w:w w:val="80"/>
        </w:rPr>
        <w:t>10.4. Determinar </w:t>
      </w:r>
      <w:r>
        <w:rPr>
          <w:w w:val="80"/>
        </w:rPr>
        <w:t>ao Fundo Municipal de Saúde de </w:t>
      </w:r>
      <w:r>
        <w:rPr>
          <w:w w:val="85"/>
        </w:rPr>
        <w:t>Manacapuru - FMS que adote todas as recomendações constantes no Relatório Conclusivo nº 219/2022 – DICOP, fls. </w:t>
      </w:r>
      <w:r>
        <w:rPr>
          <w:w w:val="80"/>
        </w:rPr>
        <w:t>387/405,</w:t>
      </w:r>
      <w:r>
        <w:rPr/>
        <w:t> </w:t>
      </w:r>
      <w:r>
        <w:rPr>
          <w:w w:val="80"/>
        </w:rPr>
        <w:t>no</w:t>
      </w:r>
      <w:r>
        <w:rPr/>
        <w:t> </w:t>
      </w:r>
      <w:r>
        <w:rPr>
          <w:w w:val="80"/>
        </w:rPr>
        <w:t>Relatório</w:t>
      </w:r>
      <w:r>
        <w:rPr/>
        <w:t> </w:t>
      </w:r>
      <w:r>
        <w:rPr>
          <w:w w:val="80"/>
        </w:rPr>
        <w:t>Conclusivo</w:t>
      </w:r>
      <w:r>
        <w:rPr/>
        <w:t> </w:t>
      </w:r>
      <w:r>
        <w:rPr>
          <w:w w:val="80"/>
        </w:rPr>
        <w:t>nº</w:t>
      </w:r>
      <w:r>
        <w:rPr/>
        <w:t> </w:t>
      </w:r>
      <w:r>
        <w:rPr>
          <w:w w:val="80"/>
        </w:rPr>
        <w:t>328/2022</w:t>
      </w:r>
      <w:r>
        <w:rPr>
          <w:spacing w:val="14"/>
        </w:rPr>
        <w:t> </w:t>
      </w:r>
      <w:r>
        <w:rPr>
          <w:w w:val="80"/>
        </w:rPr>
        <w:t>–</w:t>
      </w:r>
      <w:r>
        <w:rPr/>
        <w:t> </w:t>
      </w:r>
      <w:r>
        <w:rPr>
          <w:w w:val="80"/>
        </w:rPr>
        <w:t>DICAMI,</w:t>
      </w:r>
      <w:r>
        <w:rPr/>
        <w:t> </w:t>
      </w:r>
      <w:r>
        <w:rPr>
          <w:w w:val="80"/>
        </w:rPr>
        <w:t>fls.</w:t>
      </w:r>
      <w:r>
        <w:rPr/>
        <w:t> </w:t>
      </w:r>
      <w:r>
        <w:rPr>
          <w:w w:val="80"/>
        </w:rPr>
        <w:t>406/421,</w:t>
      </w:r>
      <w:r>
        <w:rPr/>
        <w:t> </w:t>
      </w:r>
      <w:r>
        <w:rPr>
          <w:w w:val="80"/>
        </w:rPr>
        <w:t>e</w:t>
      </w:r>
      <w:r>
        <w:rPr/>
        <w:t> </w:t>
      </w:r>
      <w:r>
        <w:rPr>
          <w:w w:val="80"/>
        </w:rPr>
        <w:t>Parecer</w:t>
      </w:r>
      <w:r>
        <w:rPr/>
        <w:t> </w:t>
      </w:r>
      <w:r>
        <w:rPr>
          <w:w w:val="80"/>
        </w:rPr>
        <w:t>nº</w:t>
      </w:r>
      <w:r>
        <w:rPr/>
        <w:t> </w:t>
      </w:r>
      <w:r>
        <w:rPr>
          <w:w w:val="80"/>
        </w:rPr>
        <w:t>1154/2023</w:t>
      </w:r>
      <w:r>
        <w:rPr>
          <w:spacing w:val="14"/>
        </w:rPr>
        <w:t> </w:t>
      </w:r>
      <w:r>
        <w:rPr>
          <w:w w:val="80"/>
        </w:rPr>
        <w:t>–</w:t>
      </w:r>
      <w:r>
        <w:rPr/>
        <w:t> </w:t>
      </w:r>
      <w:r>
        <w:rPr>
          <w:w w:val="80"/>
        </w:rPr>
        <w:t>MP</w:t>
      </w:r>
      <w:r>
        <w:rPr/>
        <w:t> </w:t>
      </w:r>
      <w:r>
        <w:rPr>
          <w:w w:val="80"/>
        </w:rPr>
        <w:t>–</w:t>
      </w:r>
      <w:r>
        <w:rPr/>
        <w:t> </w:t>
      </w:r>
      <w:r>
        <w:rPr>
          <w:w w:val="80"/>
        </w:rPr>
        <w:t>ESB</w:t>
      </w:r>
      <w:r>
        <w:rPr/>
        <w:t> </w:t>
      </w:r>
      <w:r>
        <w:rPr>
          <w:w w:val="80"/>
        </w:rPr>
        <w:t>(fls.</w:t>
      </w:r>
      <w:r>
        <w:rPr/>
        <w:t> </w:t>
      </w:r>
      <w:r>
        <w:rPr>
          <w:w w:val="80"/>
        </w:rPr>
        <w:t>422/426);</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43"/>
      </w:pPr>
      <w:r>
        <w:rPr>
          <w:rFonts w:ascii="Arial" w:hAnsi="Arial"/>
          <w:b/>
          <w:w w:val="80"/>
        </w:rPr>
        <w:t>10.5. Dar ciência </w:t>
      </w:r>
      <w:r>
        <w:rPr>
          <w:w w:val="80"/>
        </w:rPr>
        <w:t>ao Sr. Rodrigo Fabio Balbi Saraiva acerca do deslinde do feito, bem como, aos demais interessados nos </w:t>
      </w:r>
      <w:r>
        <w:rPr>
          <w:w w:val="85"/>
        </w:rPr>
        <w:t>autos. </w:t>
      </w:r>
      <w:r>
        <w:rPr>
          <w:rFonts w:ascii="Arial" w:hAnsi="Arial"/>
          <w:b/>
          <w:w w:val="85"/>
        </w:rPr>
        <w:t>Especificação do quórum: </w:t>
      </w:r>
      <w:r>
        <w:rPr>
          <w:w w:val="85"/>
        </w:rPr>
        <w:t>Conselheiros: Yara Amazônia Lins Rodrigues dos Santos (Presidente), Júlio Assis </w:t>
      </w:r>
      <w:r>
        <w:rPr>
          <w:w w:val="80"/>
        </w:rPr>
        <w:t>Corrêa Pinheiro, Érico Xavier Desterro e Silva, Mario Manoel Coelho de Mello, Josué Cláudio de Souza Neto e Luis Fabian </w:t>
      </w:r>
      <w:r>
        <w:rPr>
          <w:w w:val="90"/>
        </w:rPr>
        <w:t>Pereira Barbosa.</w:t>
      </w:r>
    </w:p>
    <w:p>
      <w:pPr>
        <w:pStyle w:val="BodyText"/>
        <w:spacing w:before="197"/>
        <w:ind w:right="135"/>
      </w:pPr>
      <w:r>
        <w:rPr>
          <w:rFonts w:ascii="Arial" w:hAnsi="Arial"/>
          <w:b/>
          <w:spacing w:val="-2"/>
          <w:w w:val="90"/>
        </w:rPr>
        <w:t>PROCESSO</w:t>
      </w:r>
      <w:r>
        <w:rPr>
          <w:rFonts w:ascii="Arial" w:hAnsi="Arial"/>
          <w:b/>
          <w:spacing w:val="-3"/>
          <w:w w:val="90"/>
        </w:rPr>
        <w:t> </w:t>
      </w:r>
      <w:r>
        <w:rPr>
          <w:rFonts w:ascii="Arial" w:hAnsi="Arial"/>
          <w:b/>
          <w:spacing w:val="-2"/>
          <w:w w:val="90"/>
        </w:rPr>
        <w:t>Nº</w:t>
      </w:r>
      <w:r>
        <w:rPr>
          <w:rFonts w:ascii="Arial" w:hAnsi="Arial"/>
          <w:b/>
          <w:spacing w:val="-2"/>
          <w:w w:val="90"/>
        </w:rPr>
        <w:t> 10.707/2023</w:t>
      </w:r>
      <w:r>
        <w:rPr>
          <w:rFonts w:ascii="Arial" w:hAnsi="Arial"/>
          <w:b/>
          <w:spacing w:val="-2"/>
          <w:w w:val="90"/>
        </w:rPr>
        <w:t> </w:t>
      </w:r>
      <w:r>
        <w:rPr>
          <w:spacing w:val="-2"/>
          <w:w w:val="90"/>
        </w:rPr>
        <w:t>-</w:t>
      </w:r>
      <w:r>
        <w:rPr>
          <w:spacing w:val="-2"/>
          <w:w w:val="90"/>
        </w:rPr>
        <w:t> Representação</w:t>
      </w:r>
      <w:r>
        <w:rPr>
          <w:spacing w:val="-2"/>
          <w:w w:val="90"/>
        </w:rPr>
        <w:t> interposta</w:t>
      </w:r>
      <w:r>
        <w:rPr>
          <w:spacing w:val="-3"/>
          <w:w w:val="90"/>
        </w:rPr>
        <w:t> </w:t>
      </w:r>
      <w:r>
        <w:rPr>
          <w:spacing w:val="-2"/>
          <w:w w:val="90"/>
        </w:rPr>
        <w:t>pelo</w:t>
      </w:r>
      <w:r>
        <w:rPr>
          <w:spacing w:val="-3"/>
          <w:w w:val="90"/>
        </w:rPr>
        <w:t> </w:t>
      </w:r>
      <w:r>
        <w:rPr>
          <w:spacing w:val="-2"/>
          <w:w w:val="90"/>
        </w:rPr>
        <w:t>Ministério</w:t>
      </w:r>
      <w:r>
        <w:rPr>
          <w:spacing w:val="-2"/>
          <w:w w:val="90"/>
        </w:rPr>
        <w:t> Público</w:t>
      </w:r>
      <w:r>
        <w:rPr>
          <w:spacing w:val="-2"/>
          <w:w w:val="90"/>
        </w:rPr>
        <w:t> de</w:t>
      </w:r>
      <w:r>
        <w:rPr>
          <w:spacing w:val="-2"/>
          <w:w w:val="90"/>
        </w:rPr>
        <w:t> Contas</w:t>
      </w:r>
      <w:r>
        <w:rPr>
          <w:spacing w:val="-2"/>
          <w:w w:val="90"/>
        </w:rPr>
        <w:t> (MPC)</w:t>
      </w:r>
      <w:r>
        <w:rPr>
          <w:spacing w:val="-2"/>
          <w:w w:val="90"/>
        </w:rPr>
        <w:t> em</w:t>
      </w:r>
      <w:r>
        <w:rPr>
          <w:spacing w:val="-3"/>
          <w:w w:val="90"/>
        </w:rPr>
        <w:t> </w:t>
      </w:r>
      <w:r>
        <w:rPr>
          <w:spacing w:val="-2"/>
          <w:w w:val="90"/>
        </w:rPr>
        <w:t>desfavor</w:t>
      </w:r>
      <w:r>
        <w:rPr>
          <w:spacing w:val="-3"/>
          <w:w w:val="90"/>
        </w:rPr>
        <w:t> </w:t>
      </w:r>
      <w:r>
        <w:rPr>
          <w:spacing w:val="-2"/>
          <w:w w:val="90"/>
        </w:rPr>
        <w:t>da </w:t>
      </w:r>
      <w:r>
        <w:rPr>
          <w:w w:val="80"/>
        </w:rPr>
        <w:t>Prefeitura Municipal de Apuí, devido a possível omissão antijurídica quanto à falta de estruturação mínima da Defesa Civil </w:t>
      </w:r>
      <w:r>
        <w:rPr>
          <w:w w:val="85"/>
        </w:rPr>
        <w:t>Municipal para resposta e gestão preventiva e precautória de desastres naturais. </w:t>
      </w:r>
      <w:r>
        <w:rPr>
          <w:rFonts w:ascii="Arial" w:hAnsi="Arial"/>
          <w:b/>
          <w:w w:val="85"/>
        </w:rPr>
        <w:t>Advogado(s): </w:t>
      </w:r>
      <w:r>
        <w:rPr>
          <w:w w:val="85"/>
        </w:rPr>
        <w:t>Alberto Cesar Hister Pamplona - OAB/AM 10427. </w:t>
      </w:r>
      <w:r>
        <w:rPr>
          <w:rFonts w:ascii="Arial" w:hAnsi="Arial"/>
          <w:b/>
          <w:w w:val="85"/>
        </w:rPr>
        <w:t>ACÓRDÃO Nº 1107/2024: </w:t>
      </w:r>
      <w:r>
        <w:rPr>
          <w:w w:val="85"/>
        </w:rPr>
        <w:t>Vistos, relatados e discutidos estes autos acima identificados, </w:t>
      </w:r>
      <w:r>
        <w:rPr>
          <w:rFonts w:ascii="Arial" w:hAnsi="Arial"/>
          <w:b/>
          <w:w w:val="85"/>
        </w:rPr>
        <w:t>ACORDAM </w:t>
      </w:r>
      <w:r>
        <w:rPr>
          <w:w w:val="85"/>
        </w:rPr>
        <w:t>os Excelentíssimos Senhores Conselheiros do Tribunal de Contas do Estado do Amazonas, reunidos em Sessão do </w:t>
      </w:r>
      <w:r>
        <w:rPr>
          <w:rFonts w:ascii="Arial" w:hAnsi="Arial"/>
          <w:b/>
          <w:w w:val="85"/>
        </w:rPr>
        <w:t>Tribunal Pleno</w:t>
      </w:r>
      <w:r>
        <w:rPr>
          <w:w w:val="85"/>
        </w:rPr>
        <w:t>, no exercício da competência atribuída pelo art. 11, inciso IV, alínea “i”, da Resolução nº </w:t>
      </w:r>
      <w:r>
        <w:rPr>
          <w:w w:val="80"/>
        </w:rPr>
        <w:t>04/2002-TCE/AM, </w:t>
      </w:r>
      <w:r>
        <w:rPr>
          <w:rFonts w:ascii="Arial" w:hAnsi="Arial"/>
          <w:b/>
          <w:w w:val="80"/>
        </w:rPr>
        <w:t>à unanimidade</w:t>
      </w:r>
      <w:r>
        <w:rPr>
          <w:w w:val="80"/>
        </w:rPr>
        <w:t>, nos termos da proposta de voto do Excelentíssimo Senhor Auditor-Relator, </w:t>
      </w:r>
      <w:r>
        <w:rPr>
          <w:rFonts w:ascii="Arial" w:hAnsi="Arial"/>
          <w:b/>
          <w:w w:val="80"/>
        </w:rPr>
        <w:t>em parcial </w:t>
      </w:r>
      <w:r>
        <w:rPr>
          <w:rFonts w:ascii="Arial" w:hAnsi="Arial"/>
          <w:b/>
          <w:w w:val="90"/>
        </w:rPr>
        <w:t>consonância</w:t>
      </w:r>
      <w:r>
        <w:rPr>
          <w:rFonts w:ascii="Arial" w:hAnsi="Arial"/>
          <w:b/>
          <w:w w:val="90"/>
        </w:rPr>
        <w:t> </w:t>
      </w:r>
      <w:r>
        <w:rPr>
          <w:w w:val="90"/>
        </w:rPr>
        <w:t>com</w:t>
      </w:r>
      <w:r>
        <w:rPr>
          <w:spacing w:val="-1"/>
          <w:w w:val="90"/>
        </w:rPr>
        <w:t> </w:t>
      </w:r>
      <w:r>
        <w:rPr>
          <w:w w:val="90"/>
        </w:rPr>
        <w:t>pronunciamento</w:t>
      </w:r>
      <w:r>
        <w:rPr>
          <w:w w:val="90"/>
        </w:rPr>
        <w:t> do</w:t>
      </w:r>
      <w:r>
        <w:rPr>
          <w:w w:val="90"/>
        </w:rPr>
        <w:t> Ministério</w:t>
      </w:r>
      <w:r>
        <w:rPr>
          <w:w w:val="90"/>
        </w:rPr>
        <w:t> Público</w:t>
      </w:r>
      <w:r>
        <w:rPr>
          <w:w w:val="90"/>
        </w:rPr>
        <w:t> junto</w:t>
      </w:r>
      <w:r>
        <w:rPr>
          <w:w w:val="90"/>
        </w:rPr>
        <w:t> a</w:t>
      </w:r>
      <w:r>
        <w:rPr>
          <w:w w:val="90"/>
        </w:rPr>
        <w:t> este</w:t>
      </w:r>
      <w:r>
        <w:rPr>
          <w:w w:val="90"/>
        </w:rPr>
        <w:t> Tribunal,</w:t>
      </w:r>
      <w:r>
        <w:rPr>
          <w:w w:val="90"/>
        </w:rPr>
        <w:t> no</w:t>
      </w:r>
      <w:r>
        <w:rPr>
          <w:w w:val="90"/>
        </w:rPr>
        <w:t> sentido</w:t>
      </w:r>
      <w:r>
        <w:rPr>
          <w:w w:val="90"/>
        </w:rPr>
        <w:t> de:</w:t>
      </w:r>
      <w:r>
        <w:rPr>
          <w:w w:val="90"/>
        </w:rPr>
        <w:t> </w:t>
      </w:r>
      <w:r>
        <w:rPr>
          <w:rFonts w:ascii="Arial" w:hAnsi="Arial"/>
          <w:b/>
          <w:w w:val="90"/>
        </w:rPr>
        <w:t>9.1.</w:t>
      </w:r>
      <w:r>
        <w:rPr>
          <w:rFonts w:ascii="Arial" w:hAnsi="Arial"/>
          <w:b/>
          <w:w w:val="90"/>
        </w:rPr>
        <w:t> Conhecer</w:t>
      </w:r>
      <w:r>
        <w:rPr>
          <w:rFonts w:ascii="Arial" w:hAnsi="Arial"/>
          <w:b/>
          <w:w w:val="90"/>
        </w:rPr>
        <w:t> </w:t>
      </w:r>
      <w:r>
        <w:rPr>
          <w:w w:val="90"/>
        </w:rPr>
        <w:t>da Representação</w:t>
      </w:r>
      <w:r>
        <w:rPr>
          <w:spacing w:val="-10"/>
          <w:w w:val="90"/>
        </w:rPr>
        <w:t> </w:t>
      </w:r>
      <w:r>
        <w:rPr>
          <w:w w:val="90"/>
        </w:rPr>
        <w:t>nº</w:t>
      </w:r>
      <w:r>
        <w:rPr>
          <w:spacing w:val="-10"/>
          <w:w w:val="90"/>
        </w:rPr>
        <w:t> </w:t>
      </w:r>
      <w:r>
        <w:rPr>
          <w:w w:val="90"/>
        </w:rPr>
        <w:t>9/2023-MPC/RMAM,</w:t>
      </w:r>
      <w:r>
        <w:rPr>
          <w:spacing w:val="-10"/>
          <w:w w:val="90"/>
        </w:rPr>
        <w:t> </w:t>
      </w:r>
      <w:r>
        <w:rPr>
          <w:w w:val="90"/>
        </w:rPr>
        <w:t>oferecida</w:t>
      </w:r>
      <w:r>
        <w:rPr>
          <w:spacing w:val="-10"/>
          <w:w w:val="90"/>
        </w:rPr>
        <w:t> </w:t>
      </w:r>
      <w:r>
        <w:rPr>
          <w:w w:val="90"/>
        </w:rPr>
        <w:t>pelo</w:t>
      </w:r>
      <w:r>
        <w:rPr>
          <w:spacing w:val="-10"/>
          <w:w w:val="90"/>
        </w:rPr>
        <w:t> </w:t>
      </w:r>
      <w:r>
        <w:rPr>
          <w:w w:val="90"/>
        </w:rPr>
        <w:t>eminente</w:t>
      </w:r>
      <w:r>
        <w:rPr>
          <w:spacing w:val="-11"/>
          <w:w w:val="90"/>
        </w:rPr>
        <w:t> </w:t>
      </w:r>
      <w:r>
        <w:rPr>
          <w:w w:val="90"/>
        </w:rPr>
        <w:t>Ministério</w:t>
      </w:r>
      <w:r>
        <w:rPr>
          <w:spacing w:val="-10"/>
          <w:w w:val="90"/>
        </w:rPr>
        <w:t> </w:t>
      </w:r>
      <w:r>
        <w:rPr>
          <w:w w:val="90"/>
        </w:rPr>
        <w:t>Público</w:t>
      </w:r>
      <w:r>
        <w:rPr>
          <w:spacing w:val="-10"/>
          <w:w w:val="90"/>
        </w:rPr>
        <w:t> </w:t>
      </w:r>
      <w:r>
        <w:rPr>
          <w:w w:val="90"/>
        </w:rPr>
        <w:t>de</w:t>
      </w:r>
      <w:r>
        <w:rPr>
          <w:spacing w:val="-10"/>
          <w:w w:val="90"/>
        </w:rPr>
        <w:t> </w:t>
      </w:r>
      <w:r>
        <w:rPr>
          <w:w w:val="90"/>
        </w:rPr>
        <w:t>Contas</w:t>
      </w:r>
      <w:r>
        <w:rPr>
          <w:spacing w:val="-10"/>
          <w:w w:val="90"/>
        </w:rPr>
        <w:t> </w:t>
      </w:r>
      <w:r>
        <w:rPr>
          <w:w w:val="90"/>
        </w:rPr>
        <w:t>em</w:t>
      </w:r>
      <w:r>
        <w:rPr>
          <w:spacing w:val="-10"/>
          <w:w w:val="90"/>
        </w:rPr>
        <w:t> </w:t>
      </w:r>
      <w:r>
        <w:rPr>
          <w:w w:val="90"/>
        </w:rPr>
        <w:t>face</w:t>
      </w:r>
      <w:r>
        <w:rPr>
          <w:spacing w:val="-10"/>
          <w:w w:val="90"/>
        </w:rPr>
        <w:t> </w:t>
      </w:r>
      <w:r>
        <w:rPr>
          <w:w w:val="90"/>
        </w:rPr>
        <w:t>do</w:t>
      </w:r>
      <w:r>
        <w:rPr>
          <w:spacing w:val="-10"/>
          <w:w w:val="90"/>
        </w:rPr>
        <w:t> </w:t>
      </w:r>
      <w:r>
        <w:rPr>
          <w:w w:val="90"/>
        </w:rPr>
        <w:t>Prefeito </w:t>
      </w:r>
      <w:r>
        <w:rPr>
          <w:w w:val="85"/>
        </w:rPr>
        <w:t>Municipal de Apuí, Sr. Marcos Antônio Lise, devido à omissão quanto à falta de estruturação mínima da Defesa Civil </w:t>
      </w:r>
      <w:r>
        <w:rPr>
          <w:w w:val="90"/>
        </w:rPr>
        <w:t>Municipal</w:t>
      </w:r>
      <w:r>
        <w:rPr>
          <w:spacing w:val="-10"/>
          <w:w w:val="90"/>
        </w:rPr>
        <w:t> </w:t>
      </w:r>
      <w:r>
        <w:rPr>
          <w:w w:val="90"/>
        </w:rPr>
        <w:t>para</w:t>
      </w:r>
      <w:r>
        <w:rPr>
          <w:spacing w:val="-10"/>
          <w:w w:val="90"/>
        </w:rPr>
        <w:t> </w:t>
      </w:r>
      <w:r>
        <w:rPr>
          <w:w w:val="90"/>
        </w:rPr>
        <w:t>resposta</w:t>
      </w:r>
      <w:r>
        <w:rPr>
          <w:spacing w:val="-10"/>
          <w:w w:val="90"/>
        </w:rPr>
        <w:t> </w:t>
      </w:r>
      <w:r>
        <w:rPr>
          <w:w w:val="90"/>
        </w:rPr>
        <w:t>e</w:t>
      </w:r>
      <w:r>
        <w:rPr>
          <w:spacing w:val="-10"/>
          <w:w w:val="90"/>
        </w:rPr>
        <w:t> </w:t>
      </w:r>
      <w:r>
        <w:rPr>
          <w:w w:val="90"/>
        </w:rPr>
        <w:t>gestão</w:t>
      </w:r>
      <w:r>
        <w:rPr>
          <w:spacing w:val="-10"/>
          <w:w w:val="90"/>
        </w:rPr>
        <w:t> </w:t>
      </w:r>
      <w:r>
        <w:rPr>
          <w:w w:val="90"/>
        </w:rPr>
        <w:t>preventiva</w:t>
      </w:r>
      <w:r>
        <w:rPr>
          <w:spacing w:val="-11"/>
          <w:w w:val="90"/>
        </w:rPr>
        <w:t> </w:t>
      </w:r>
      <w:r>
        <w:rPr>
          <w:w w:val="90"/>
        </w:rPr>
        <w:t>de</w:t>
      </w:r>
      <w:r>
        <w:rPr>
          <w:spacing w:val="-10"/>
          <w:w w:val="90"/>
        </w:rPr>
        <w:t> </w:t>
      </w:r>
      <w:r>
        <w:rPr>
          <w:w w:val="90"/>
        </w:rPr>
        <w:t>desastres</w:t>
      </w:r>
      <w:r>
        <w:rPr>
          <w:spacing w:val="-10"/>
          <w:w w:val="90"/>
        </w:rPr>
        <w:t> </w:t>
      </w:r>
      <w:r>
        <w:rPr>
          <w:w w:val="90"/>
        </w:rPr>
        <w:t>naturais,</w:t>
      </w:r>
      <w:r>
        <w:rPr>
          <w:spacing w:val="-10"/>
          <w:w w:val="90"/>
        </w:rPr>
        <w:t> </w:t>
      </w:r>
      <w:r>
        <w:rPr>
          <w:w w:val="90"/>
        </w:rPr>
        <w:t>por</w:t>
      </w:r>
      <w:r>
        <w:rPr>
          <w:spacing w:val="-10"/>
          <w:w w:val="90"/>
        </w:rPr>
        <w:t> </w:t>
      </w:r>
      <w:r>
        <w:rPr>
          <w:w w:val="90"/>
        </w:rPr>
        <w:t>preencher</w:t>
      </w:r>
      <w:r>
        <w:rPr>
          <w:spacing w:val="-10"/>
          <w:w w:val="90"/>
        </w:rPr>
        <w:t> </w:t>
      </w:r>
      <w:r>
        <w:rPr>
          <w:w w:val="90"/>
        </w:rPr>
        <w:t>os</w:t>
      </w:r>
      <w:r>
        <w:rPr>
          <w:spacing w:val="-10"/>
          <w:w w:val="90"/>
        </w:rPr>
        <w:t> </w:t>
      </w:r>
      <w:r>
        <w:rPr>
          <w:w w:val="90"/>
        </w:rPr>
        <w:t>requisitos</w:t>
      </w:r>
      <w:r>
        <w:rPr>
          <w:spacing w:val="-10"/>
          <w:w w:val="90"/>
        </w:rPr>
        <w:t> </w:t>
      </w:r>
      <w:r>
        <w:rPr>
          <w:w w:val="90"/>
        </w:rPr>
        <w:t>legais;</w:t>
      </w:r>
      <w:r>
        <w:rPr>
          <w:spacing w:val="-10"/>
          <w:w w:val="90"/>
        </w:rPr>
        <w:t> </w:t>
      </w:r>
      <w:r>
        <w:rPr>
          <w:rFonts w:ascii="Arial" w:hAnsi="Arial"/>
          <w:b/>
          <w:w w:val="90"/>
        </w:rPr>
        <w:t>9.2.</w:t>
      </w:r>
      <w:r>
        <w:rPr>
          <w:rFonts w:ascii="Arial" w:hAnsi="Arial"/>
          <w:b/>
          <w:spacing w:val="-10"/>
          <w:w w:val="90"/>
        </w:rPr>
        <w:t> </w:t>
      </w:r>
      <w:r>
        <w:rPr>
          <w:rFonts w:ascii="Arial" w:hAnsi="Arial"/>
          <w:b/>
          <w:w w:val="90"/>
        </w:rPr>
        <w:t>Julgar </w:t>
      </w:r>
      <w:r>
        <w:rPr>
          <w:rFonts w:ascii="Arial" w:hAnsi="Arial"/>
          <w:b/>
          <w:spacing w:val="-2"/>
          <w:w w:val="85"/>
        </w:rPr>
        <w:t>Procedente </w:t>
      </w:r>
      <w:r>
        <w:rPr>
          <w:spacing w:val="-2"/>
          <w:w w:val="85"/>
        </w:rPr>
        <w:t>a Representação nº 9/2023-MPC/RMAM, oferecida pelo eminente Ministério Público de Contas, em face do Prefeito Municipal de Apuí, Sr. Marcos Antônio Lise, conforme argumentos elencados na fundamentação da proposta de </w:t>
      </w:r>
      <w:r>
        <w:rPr>
          <w:w w:val="85"/>
        </w:rPr>
        <w:t>voto; </w:t>
      </w:r>
      <w:r>
        <w:rPr>
          <w:rFonts w:ascii="Arial" w:hAnsi="Arial"/>
          <w:b/>
          <w:w w:val="85"/>
        </w:rPr>
        <w:t>9.3. Conceder Prazo </w:t>
      </w:r>
      <w:r>
        <w:rPr>
          <w:w w:val="85"/>
        </w:rPr>
        <w:t>de 180 (cento e oitenta) dias à Prefeitura Municipal de Apuí para que adote as medidas </w:t>
      </w:r>
      <w:r>
        <w:rPr>
          <w:w w:val="80"/>
        </w:rPr>
        <w:t>propostas pelo</w:t>
      </w:r>
      <w:r>
        <w:rPr/>
        <w:t> </w:t>
      </w:r>
      <w:r>
        <w:rPr>
          <w:w w:val="80"/>
        </w:rPr>
        <w:t>Parquet</w:t>
      </w:r>
      <w:r>
        <w:rPr/>
        <w:t> </w:t>
      </w:r>
      <w:r>
        <w:rPr>
          <w:w w:val="80"/>
        </w:rPr>
        <w:t>(item 02</w:t>
      </w:r>
      <w:r>
        <w:rPr/>
        <w:t> </w:t>
      </w:r>
      <w:r>
        <w:rPr>
          <w:w w:val="80"/>
        </w:rPr>
        <w:t>do</w:t>
      </w:r>
      <w:r>
        <w:rPr/>
        <w:t> </w:t>
      </w:r>
      <w:r>
        <w:rPr>
          <w:w w:val="80"/>
        </w:rPr>
        <w:t>Parecer nº 7862/2023-MPRMAM) e</w:t>
      </w:r>
      <w:r>
        <w:rPr/>
        <w:t> </w:t>
      </w:r>
      <w:r>
        <w:rPr>
          <w:w w:val="80"/>
        </w:rPr>
        <w:t>pela</w:t>
      </w:r>
      <w:r>
        <w:rPr/>
        <w:t> </w:t>
      </w:r>
      <w:r>
        <w:rPr>
          <w:w w:val="80"/>
        </w:rPr>
        <w:t>Unidade</w:t>
      </w:r>
      <w:r>
        <w:rPr/>
        <w:t> </w:t>
      </w:r>
      <w:r>
        <w:rPr>
          <w:w w:val="80"/>
        </w:rPr>
        <w:t>Técnica</w:t>
      </w:r>
      <w:r>
        <w:rPr/>
        <w:t> </w:t>
      </w:r>
      <w:r>
        <w:rPr>
          <w:w w:val="80"/>
        </w:rPr>
        <w:t>(item 23,</w:t>
      </w:r>
      <w:r>
        <w:rPr/>
        <w:t> </w:t>
      </w:r>
      <w:r>
        <w:rPr>
          <w:w w:val="80"/>
        </w:rPr>
        <w:t>subitem I,</w:t>
      </w:r>
      <w:r>
        <w:rPr/>
        <w:t> </w:t>
      </w:r>
      <w:r>
        <w:rPr>
          <w:w w:val="80"/>
        </w:rPr>
        <w:t>“a” a</w:t>
      </w:r>
      <w:r>
        <w:rPr/>
        <w:t> </w:t>
      </w:r>
      <w:r>
        <w:rPr>
          <w:w w:val="80"/>
        </w:rPr>
        <w:t>“c”, do Laudo Técnico Conclusivo nº 62/2023-DICAMB), demonstrando, dessa forma, a adequação do Município às exigências impostas</w:t>
      </w:r>
      <w:r>
        <w:rPr/>
        <w:t> </w:t>
      </w:r>
      <w:r>
        <w:rPr>
          <w:w w:val="80"/>
        </w:rPr>
        <w:t>pela</w:t>
      </w:r>
      <w:r>
        <w:rPr/>
        <w:t> </w:t>
      </w:r>
      <w:r>
        <w:rPr>
          <w:w w:val="80"/>
        </w:rPr>
        <w:t>Lei nº</w:t>
      </w:r>
      <w:r>
        <w:rPr/>
        <w:t> </w:t>
      </w:r>
      <w:r>
        <w:rPr>
          <w:w w:val="80"/>
        </w:rPr>
        <w:t>12.608/2012,</w:t>
      </w:r>
      <w:r>
        <w:rPr/>
        <w:t> </w:t>
      </w:r>
      <w:r>
        <w:rPr>
          <w:w w:val="80"/>
        </w:rPr>
        <w:t>sobretudo</w:t>
      </w:r>
      <w:r>
        <w:rPr/>
        <w:t> </w:t>
      </w:r>
      <w:r>
        <w:rPr>
          <w:w w:val="80"/>
        </w:rPr>
        <w:t>aquelas</w:t>
      </w:r>
      <w:r>
        <w:rPr/>
        <w:t> </w:t>
      </w:r>
      <w:r>
        <w:rPr>
          <w:w w:val="80"/>
        </w:rPr>
        <w:t>descritas</w:t>
      </w:r>
      <w:r>
        <w:rPr/>
        <w:t> </w:t>
      </w:r>
      <w:r>
        <w:rPr>
          <w:w w:val="80"/>
        </w:rPr>
        <w:t>nos</w:t>
      </w:r>
      <w:r>
        <w:rPr/>
        <w:t> </w:t>
      </w:r>
      <w:r>
        <w:rPr>
          <w:w w:val="80"/>
        </w:rPr>
        <w:t>arts.</w:t>
      </w:r>
      <w:r>
        <w:rPr/>
        <w:t> </w:t>
      </w:r>
      <w:r>
        <w:rPr>
          <w:w w:val="80"/>
        </w:rPr>
        <w:t>8º</w:t>
      </w:r>
      <w:r>
        <w:rPr/>
        <w:t> </w:t>
      </w:r>
      <w:r>
        <w:rPr>
          <w:w w:val="80"/>
        </w:rPr>
        <w:t>e 9º</w:t>
      </w:r>
      <w:r>
        <w:rPr/>
        <w:t> </w:t>
      </w:r>
      <w:r>
        <w:rPr>
          <w:w w:val="80"/>
        </w:rPr>
        <w:t>do referido</w:t>
      </w:r>
      <w:r>
        <w:rPr/>
        <w:t> </w:t>
      </w:r>
      <w:r>
        <w:rPr>
          <w:w w:val="80"/>
        </w:rPr>
        <w:t>diploma</w:t>
      </w:r>
      <w:r>
        <w:rPr>
          <w:spacing w:val="21"/>
        </w:rPr>
        <w:t> </w:t>
      </w:r>
      <w:r>
        <w:rPr>
          <w:w w:val="80"/>
        </w:rPr>
        <w:t>legal;</w:t>
      </w:r>
      <w:r>
        <w:rPr/>
        <w:t> </w:t>
      </w:r>
      <w:r>
        <w:rPr>
          <w:rFonts w:ascii="Arial" w:hAnsi="Arial"/>
          <w:b/>
          <w:w w:val="80"/>
        </w:rPr>
        <w:t>9.4. Determinar </w:t>
      </w:r>
      <w:r>
        <w:rPr>
          <w:w w:val="80"/>
        </w:rPr>
        <w:t>ao</w:t>
      </w:r>
      <w:r>
        <w:rPr/>
        <w:t> </w:t>
      </w:r>
      <w:r>
        <w:rPr>
          <w:w w:val="80"/>
        </w:rPr>
        <w:t>Subcomando</w:t>
      </w:r>
      <w:r>
        <w:rPr/>
        <w:t> </w:t>
      </w:r>
      <w:r>
        <w:rPr>
          <w:w w:val="80"/>
        </w:rPr>
        <w:t>de</w:t>
      </w:r>
      <w:r>
        <w:rPr/>
        <w:t> </w:t>
      </w:r>
      <w:r>
        <w:rPr>
          <w:w w:val="80"/>
        </w:rPr>
        <w:t>Ações de</w:t>
      </w:r>
      <w:r>
        <w:rPr/>
        <w:t> </w:t>
      </w:r>
      <w:r>
        <w:rPr>
          <w:w w:val="80"/>
        </w:rPr>
        <w:t>Defesa</w:t>
      </w:r>
      <w:r>
        <w:rPr/>
        <w:t> </w:t>
      </w:r>
      <w:r>
        <w:rPr>
          <w:w w:val="80"/>
        </w:rPr>
        <w:t>Civil do</w:t>
      </w:r>
      <w:r>
        <w:rPr/>
        <w:t> </w:t>
      </w:r>
      <w:r>
        <w:rPr>
          <w:w w:val="80"/>
        </w:rPr>
        <w:t>Estado,</w:t>
      </w:r>
      <w:r>
        <w:rPr/>
        <w:t> </w:t>
      </w:r>
      <w:r>
        <w:rPr>
          <w:w w:val="80"/>
        </w:rPr>
        <w:t>conforme</w:t>
      </w:r>
      <w:r>
        <w:rPr/>
        <w:t> </w:t>
      </w:r>
      <w:r>
        <w:rPr>
          <w:w w:val="80"/>
        </w:rPr>
        <w:t>sugestão</w:t>
      </w:r>
      <w:r>
        <w:rPr/>
        <w:t> </w:t>
      </w:r>
      <w:r>
        <w:rPr>
          <w:w w:val="80"/>
        </w:rPr>
        <w:t>apresentada</w:t>
      </w:r>
      <w:r>
        <w:rPr/>
        <w:t> </w:t>
      </w:r>
      <w:r>
        <w:rPr>
          <w:w w:val="80"/>
        </w:rPr>
        <w:t>pela</w:t>
      </w:r>
      <w:r>
        <w:rPr/>
        <w:t> </w:t>
      </w:r>
      <w:r>
        <w:rPr>
          <w:w w:val="80"/>
        </w:rPr>
        <w:t>DICAMB</w:t>
      </w:r>
      <w:r>
        <w:rPr/>
        <w:t> </w:t>
      </w:r>
      <w:r>
        <w:rPr>
          <w:w w:val="80"/>
        </w:rPr>
        <w:t>(item 23,</w:t>
      </w:r>
      <w:r>
        <w:rPr/>
        <w:t> </w:t>
      </w:r>
      <w:r>
        <w:rPr>
          <w:w w:val="80"/>
        </w:rPr>
        <w:t>subitem II, </w:t>
      </w:r>
      <w:r>
        <w:rPr>
          <w:w w:val="90"/>
        </w:rPr>
        <w:t>“a”,</w:t>
      </w:r>
      <w:r>
        <w:rPr>
          <w:w w:val="90"/>
        </w:rPr>
        <w:t> do</w:t>
      </w:r>
      <w:r>
        <w:rPr>
          <w:w w:val="90"/>
        </w:rPr>
        <w:t> Laudo</w:t>
      </w:r>
      <w:r>
        <w:rPr>
          <w:w w:val="90"/>
        </w:rPr>
        <w:t> Técnico</w:t>
      </w:r>
      <w:r>
        <w:rPr>
          <w:w w:val="90"/>
        </w:rPr>
        <w:t> Conclusivo</w:t>
      </w:r>
      <w:r>
        <w:rPr>
          <w:w w:val="90"/>
        </w:rPr>
        <w:t> nº</w:t>
      </w:r>
      <w:r>
        <w:rPr>
          <w:w w:val="90"/>
        </w:rPr>
        <w:t> 62/2023-DICAMB),</w:t>
      </w:r>
      <w:r>
        <w:rPr>
          <w:w w:val="90"/>
        </w:rPr>
        <w:t> que</w:t>
      </w:r>
      <w:r>
        <w:rPr>
          <w:w w:val="90"/>
        </w:rPr>
        <w:t> implemente,</w:t>
      </w:r>
      <w:r>
        <w:rPr>
          <w:w w:val="90"/>
        </w:rPr>
        <w:t> em</w:t>
      </w:r>
      <w:r>
        <w:rPr>
          <w:w w:val="90"/>
        </w:rPr>
        <w:t> seu</w:t>
      </w:r>
      <w:r>
        <w:rPr>
          <w:w w:val="90"/>
        </w:rPr>
        <w:t> sítio</w:t>
      </w:r>
      <w:r>
        <w:rPr>
          <w:w w:val="90"/>
        </w:rPr>
        <w:t> eletrônico (https:/</w:t>
      </w:r>
      <w:hyperlink r:id="rId5">
        <w:r>
          <w:rPr>
            <w:w w:val="90"/>
          </w:rPr>
          <w:t>/www.defesacivil.am.gov.br/)</w:t>
        </w:r>
      </w:hyperlink>
      <w:r>
        <w:rPr>
          <w:spacing w:val="-10"/>
          <w:w w:val="90"/>
        </w:rPr>
        <w:t> </w:t>
      </w:r>
      <w:r>
        <w:rPr>
          <w:w w:val="90"/>
        </w:rPr>
        <w:t>com</w:t>
      </w:r>
      <w:r>
        <w:rPr>
          <w:spacing w:val="-10"/>
          <w:w w:val="90"/>
        </w:rPr>
        <w:t> </w:t>
      </w:r>
      <w:r>
        <w:rPr>
          <w:w w:val="90"/>
        </w:rPr>
        <w:t>base</w:t>
      </w:r>
      <w:r>
        <w:rPr>
          <w:spacing w:val="-10"/>
          <w:w w:val="90"/>
        </w:rPr>
        <w:t> </w:t>
      </w:r>
      <w:r>
        <w:rPr>
          <w:w w:val="90"/>
        </w:rPr>
        <w:t>no</w:t>
      </w:r>
      <w:r>
        <w:rPr>
          <w:spacing w:val="-10"/>
          <w:w w:val="90"/>
        </w:rPr>
        <w:t> </w:t>
      </w:r>
      <w:r>
        <w:rPr>
          <w:w w:val="90"/>
        </w:rPr>
        <w:t>princípio</w:t>
      </w:r>
      <w:r>
        <w:rPr>
          <w:spacing w:val="-10"/>
          <w:w w:val="90"/>
        </w:rPr>
        <w:t> </w:t>
      </w:r>
      <w:r>
        <w:rPr>
          <w:w w:val="90"/>
        </w:rPr>
        <w:t>da</w:t>
      </w:r>
      <w:r>
        <w:rPr>
          <w:spacing w:val="-11"/>
          <w:w w:val="90"/>
        </w:rPr>
        <w:t> </w:t>
      </w:r>
      <w:r>
        <w:rPr>
          <w:w w:val="90"/>
        </w:rPr>
        <w:t>publicidade</w:t>
      </w:r>
      <w:r>
        <w:rPr>
          <w:spacing w:val="-10"/>
          <w:w w:val="90"/>
        </w:rPr>
        <w:t> </w:t>
      </w:r>
      <w:r>
        <w:rPr>
          <w:w w:val="90"/>
        </w:rPr>
        <w:t>e</w:t>
      </w:r>
      <w:r>
        <w:rPr>
          <w:spacing w:val="-10"/>
          <w:w w:val="90"/>
        </w:rPr>
        <w:t> </w:t>
      </w:r>
      <w:r>
        <w:rPr>
          <w:w w:val="90"/>
        </w:rPr>
        <w:t>da</w:t>
      </w:r>
      <w:r>
        <w:rPr>
          <w:spacing w:val="-10"/>
          <w:w w:val="90"/>
        </w:rPr>
        <w:t> </w:t>
      </w:r>
      <w:r>
        <w:rPr>
          <w:w w:val="90"/>
        </w:rPr>
        <w:t>transparência</w:t>
      </w:r>
      <w:r>
        <w:rPr>
          <w:spacing w:val="-10"/>
          <w:w w:val="90"/>
        </w:rPr>
        <w:t> </w:t>
      </w:r>
      <w:r>
        <w:rPr>
          <w:w w:val="90"/>
        </w:rPr>
        <w:t>pública,</w:t>
      </w:r>
      <w:r>
        <w:rPr>
          <w:spacing w:val="-10"/>
          <w:w w:val="90"/>
        </w:rPr>
        <w:t> </w:t>
      </w:r>
      <w:r>
        <w:rPr>
          <w:w w:val="90"/>
        </w:rPr>
        <w:t>relação</w:t>
      </w:r>
      <w:r>
        <w:rPr>
          <w:spacing w:val="-10"/>
          <w:w w:val="90"/>
        </w:rPr>
        <w:t> </w:t>
      </w:r>
      <w:r>
        <w:rPr>
          <w:w w:val="90"/>
        </w:rPr>
        <w:t>dos </w:t>
      </w:r>
      <w:r>
        <w:rPr>
          <w:spacing w:val="-2"/>
          <w:w w:val="90"/>
        </w:rPr>
        <w:t>municípios</w:t>
      </w:r>
      <w:r>
        <w:rPr>
          <w:spacing w:val="-5"/>
          <w:w w:val="90"/>
        </w:rPr>
        <w:t> </w:t>
      </w:r>
      <w:r>
        <w:rPr>
          <w:spacing w:val="-2"/>
          <w:w w:val="90"/>
        </w:rPr>
        <w:t>que</w:t>
      </w:r>
      <w:r>
        <w:rPr>
          <w:spacing w:val="-3"/>
          <w:w w:val="90"/>
        </w:rPr>
        <w:t> </w:t>
      </w:r>
      <w:r>
        <w:rPr>
          <w:spacing w:val="-2"/>
          <w:w w:val="90"/>
        </w:rPr>
        <w:t>enviaram,</w:t>
      </w:r>
      <w:r>
        <w:rPr>
          <w:spacing w:val="-5"/>
          <w:w w:val="90"/>
        </w:rPr>
        <w:t> </w:t>
      </w:r>
      <w:r>
        <w:rPr>
          <w:spacing w:val="-2"/>
          <w:w w:val="90"/>
        </w:rPr>
        <w:t>ano</w:t>
      </w:r>
      <w:r>
        <w:rPr>
          <w:spacing w:val="-4"/>
          <w:w w:val="90"/>
        </w:rPr>
        <w:t> </w:t>
      </w:r>
      <w:r>
        <w:rPr>
          <w:spacing w:val="-2"/>
          <w:w w:val="90"/>
        </w:rPr>
        <w:t>a</w:t>
      </w:r>
      <w:r>
        <w:rPr>
          <w:spacing w:val="-5"/>
          <w:w w:val="90"/>
        </w:rPr>
        <w:t> </w:t>
      </w:r>
      <w:r>
        <w:rPr>
          <w:spacing w:val="-2"/>
          <w:w w:val="90"/>
        </w:rPr>
        <w:t>ano,</w:t>
      </w:r>
      <w:r>
        <w:rPr>
          <w:spacing w:val="-3"/>
          <w:w w:val="90"/>
        </w:rPr>
        <w:t> </w:t>
      </w:r>
      <w:r>
        <w:rPr>
          <w:spacing w:val="-2"/>
          <w:w w:val="90"/>
        </w:rPr>
        <w:t>seus</w:t>
      </w:r>
      <w:r>
        <w:rPr>
          <w:spacing w:val="-5"/>
          <w:w w:val="90"/>
        </w:rPr>
        <w:t> </w:t>
      </w:r>
      <w:r>
        <w:rPr>
          <w:spacing w:val="-2"/>
          <w:w w:val="90"/>
        </w:rPr>
        <w:t>planos</w:t>
      </w:r>
      <w:r>
        <w:rPr>
          <w:spacing w:val="-4"/>
          <w:w w:val="90"/>
        </w:rPr>
        <w:t> </w:t>
      </w:r>
      <w:r>
        <w:rPr>
          <w:spacing w:val="-2"/>
          <w:w w:val="90"/>
        </w:rPr>
        <w:t>de</w:t>
      </w:r>
      <w:r>
        <w:rPr>
          <w:spacing w:val="-3"/>
          <w:w w:val="90"/>
        </w:rPr>
        <w:t> </w:t>
      </w:r>
      <w:r>
        <w:rPr>
          <w:spacing w:val="-2"/>
          <w:w w:val="90"/>
        </w:rPr>
        <w:t>contingência,</w:t>
      </w:r>
      <w:r>
        <w:rPr>
          <w:spacing w:val="-4"/>
          <w:w w:val="90"/>
        </w:rPr>
        <w:t> </w:t>
      </w:r>
      <w:r>
        <w:rPr>
          <w:spacing w:val="-2"/>
          <w:w w:val="90"/>
        </w:rPr>
        <w:t>com</w:t>
      </w:r>
      <w:r>
        <w:rPr>
          <w:spacing w:val="-5"/>
          <w:w w:val="90"/>
        </w:rPr>
        <w:t> </w:t>
      </w:r>
      <w:r>
        <w:rPr>
          <w:spacing w:val="-2"/>
          <w:w w:val="90"/>
        </w:rPr>
        <w:t>a</w:t>
      </w:r>
      <w:r>
        <w:rPr>
          <w:spacing w:val="-3"/>
          <w:w w:val="90"/>
        </w:rPr>
        <w:t> </w:t>
      </w:r>
      <w:r>
        <w:rPr>
          <w:spacing w:val="-2"/>
          <w:w w:val="90"/>
        </w:rPr>
        <w:t>possibilidade</w:t>
      </w:r>
      <w:r>
        <w:rPr>
          <w:spacing w:val="-3"/>
          <w:w w:val="90"/>
        </w:rPr>
        <w:t> </w:t>
      </w:r>
      <w:r>
        <w:rPr>
          <w:spacing w:val="-2"/>
          <w:w w:val="90"/>
        </w:rPr>
        <w:t>inclusive,</w:t>
      </w:r>
      <w:r>
        <w:rPr>
          <w:spacing w:val="-5"/>
          <w:w w:val="90"/>
        </w:rPr>
        <w:t> </w:t>
      </w:r>
      <w:r>
        <w:rPr>
          <w:spacing w:val="-2"/>
          <w:w w:val="90"/>
        </w:rPr>
        <w:t>de</w:t>
      </w:r>
      <w:r>
        <w:rPr>
          <w:spacing w:val="-4"/>
          <w:w w:val="90"/>
        </w:rPr>
        <w:t> </w:t>
      </w:r>
      <w:r>
        <w:rPr>
          <w:spacing w:val="-2"/>
          <w:w w:val="90"/>
        </w:rPr>
        <w:t>download</w:t>
      </w:r>
      <w:r>
        <w:rPr>
          <w:spacing w:val="-3"/>
          <w:w w:val="90"/>
        </w:rPr>
        <w:t> </w:t>
      </w:r>
      <w:r>
        <w:rPr>
          <w:spacing w:val="-2"/>
          <w:w w:val="90"/>
        </w:rPr>
        <w:t>dos </w:t>
      </w:r>
      <w:r>
        <w:rPr>
          <w:w w:val="85"/>
        </w:rPr>
        <w:t>referidos planos, o que deverá ser demonstrado junto ao Tribunal de Contas do Estado do Amazonas no prazo de 60 (sessenta) dias, a contar da ciência deste decisório; </w:t>
      </w:r>
      <w:r>
        <w:rPr>
          <w:rFonts w:ascii="Arial" w:hAnsi="Arial"/>
          <w:b/>
          <w:w w:val="85"/>
        </w:rPr>
        <w:t>9.5. Dar ciência </w:t>
      </w:r>
      <w:r>
        <w:rPr>
          <w:w w:val="85"/>
        </w:rPr>
        <w:t>do desfecho dos autos ao Ministério Público de </w:t>
      </w:r>
      <w:r>
        <w:rPr>
          <w:spacing w:val="-2"/>
          <w:w w:val="85"/>
        </w:rPr>
        <w:t>Contas, ao patrono da Prefeitura Municipal de Apuí e ao gestor responsável pelo Subcomando de Ações de Defesa Civil </w:t>
      </w:r>
      <w:r>
        <w:rPr>
          <w:w w:val="80"/>
        </w:rPr>
        <w:t>do Estado. </w:t>
      </w:r>
      <w:r>
        <w:rPr>
          <w:rFonts w:ascii="Arial" w:hAnsi="Arial"/>
          <w:b/>
          <w:w w:val="80"/>
        </w:rPr>
        <w:t>Especificação do quórum:</w:t>
      </w:r>
      <w:r>
        <w:rPr>
          <w:rFonts w:ascii="Arial" w:hAnsi="Arial"/>
          <w:b/>
        </w:rPr>
        <w:t> </w:t>
      </w:r>
      <w:r>
        <w:rPr>
          <w:w w:val="80"/>
        </w:rPr>
        <w:t>Conselheiros: Yara Amazônia Lins Rodrigues dos Santos (Presidente), Júlio Assis Corrêa Pinheiro, Érico Xavier Desterro e Silva, Mario Manoel Coelho de Mello, Josué Cláudio de Souza Neto e Luis Fabian </w:t>
      </w:r>
      <w:r>
        <w:rPr>
          <w:w w:val="90"/>
        </w:rPr>
        <w:t>Pereira Barbosa.</w:t>
      </w:r>
    </w:p>
    <w:p>
      <w:pPr>
        <w:pStyle w:val="BodyText"/>
        <w:spacing w:before="186"/>
        <w:ind w:right="134"/>
      </w:pPr>
      <w:r>
        <w:rPr>
          <w:rFonts w:ascii="Arial" w:hAnsi="Arial"/>
          <w:b/>
          <w:w w:val="80"/>
        </w:rPr>
        <w:t>PROCESSO</w:t>
      </w:r>
      <w:r>
        <w:rPr>
          <w:rFonts w:ascii="Arial" w:hAnsi="Arial"/>
          <w:b/>
        </w:rPr>
        <w:t> </w:t>
      </w:r>
      <w:r>
        <w:rPr>
          <w:rFonts w:ascii="Arial" w:hAnsi="Arial"/>
          <w:b/>
          <w:w w:val="80"/>
        </w:rPr>
        <w:t>Nº 11.526/2023</w:t>
      </w:r>
      <w:r>
        <w:rPr>
          <w:rFonts w:ascii="Arial" w:hAnsi="Arial"/>
          <w:b/>
        </w:rPr>
        <w:t> </w:t>
      </w:r>
      <w:r>
        <w:rPr>
          <w:w w:val="80"/>
        </w:rPr>
        <w:t>- Prestação</w:t>
      </w:r>
      <w:r>
        <w:rPr/>
        <w:t> </w:t>
      </w:r>
      <w:r>
        <w:rPr>
          <w:w w:val="80"/>
        </w:rPr>
        <w:t>de</w:t>
      </w:r>
      <w:r>
        <w:rPr/>
        <w:t> </w:t>
      </w:r>
      <w:r>
        <w:rPr>
          <w:w w:val="80"/>
        </w:rPr>
        <w:t>Contas Anual da</w:t>
      </w:r>
      <w:r>
        <w:rPr/>
        <w:t> </w:t>
      </w:r>
      <w:r>
        <w:rPr>
          <w:w w:val="80"/>
        </w:rPr>
        <w:t>Câmara</w:t>
      </w:r>
      <w:r>
        <w:rPr/>
        <w:t> </w:t>
      </w:r>
      <w:r>
        <w:rPr>
          <w:w w:val="80"/>
        </w:rPr>
        <w:t>Municipal de</w:t>
      </w:r>
      <w:r>
        <w:rPr/>
        <w:t> </w:t>
      </w:r>
      <w:r>
        <w:rPr>
          <w:w w:val="80"/>
        </w:rPr>
        <w:t>Apuí,</w:t>
      </w:r>
      <w:r>
        <w:rPr/>
        <w:t> </w:t>
      </w:r>
      <w:r>
        <w:rPr>
          <w:w w:val="80"/>
        </w:rPr>
        <w:t>referente</w:t>
      </w:r>
      <w:r>
        <w:rPr/>
        <w:t> </w:t>
      </w:r>
      <w:r>
        <w:rPr>
          <w:w w:val="80"/>
        </w:rPr>
        <w:t>ao</w:t>
      </w:r>
      <w:r>
        <w:rPr/>
        <w:t> </w:t>
      </w:r>
      <w:r>
        <w:rPr>
          <w:w w:val="80"/>
        </w:rPr>
        <w:t>exercício</w:t>
      </w:r>
      <w:r>
        <w:rPr/>
        <w:t> </w:t>
      </w:r>
      <w:r>
        <w:rPr>
          <w:w w:val="80"/>
        </w:rPr>
        <w:t>de</w:t>
      </w:r>
      <w:r>
        <w:rPr/>
        <w:t> </w:t>
      </w:r>
      <w:r>
        <w:rPr>
          <w:w w:val="80"/>
        </w:rPr>
        <w:t>2022, </w:t>
      </w:r>
      <w:r>
        <w:rPr>
          <w:w w:val="85"/>
        </w:rPr>
        <w:t>sob a responsabilidade do Sr. Jonas Neves de Castro. </w:t>
      </w:r>
      <w:r>
        <w:rPr>
          <w:rFonts w:ascii="Arial" w:hAnsi="Arial"/>
          <w:b/>
          <w:w w:val="85"/>
        </w:rPr>
        <w:t>ACÓRDÃO Nº 1108/2024: </w:t>
      </w:r>
      <w:r>
        <w:rPr>
          <w:w w:val="85"/>
        </w:rPr>
        <w:t>Vistos, relatados e discutidos estes autos</w:t>
      </w:r>
      <w:r>
        <w:rPr>
          <w:spacing w:val="-4"/>
          <w:w w:val="85"/>
        </w:rPr>
        <w:t> </w:t>
      </w:r>
      <w:r>
        <w:rPr>
          <w:w w:val="85"/>
        </w:rPr>
        <w:t>acima</w:t>
      </w:r>
      <w:r>
        <w:rPr>
          <w:spacing w:val="-2"/>
          <w:w w:val="85"/>
        </w:rPr>
        <w:t> </w:t>
      </w:r>
      <w:r>
        <w:rPr>
          <w:w w:val="85"/>
        </w:rPr>
        <w:t>identificados, </w:t>
      </w:r>
      <w:r>
        <w:rPr>
          <w:rFonts w:ascii="Arial" w:hAnsi="Arial"/>
          <w:b/>
          <w:w w:val="85"/>
        </w:rPr>
        <w:t>ACORDAM</w:t>
      </w:r>
      <w:r>
        <w:rPr>
          <w:rFonts w:ascii="Arial" w:hAnsi="Arial"/>
          <w:b/>
          <w:spacing w:val="-3"/>
          <w:w w:val="85"/>
        </w:rPr>
        <w:t> </w:t>
      </w:r>
      <w:r>
        <w:rPr>
          <w:w w:val="85"/>
        </w:rPr>
        <w:t>os</w:t>
      </w:r>
      <w:r>
        <w:rPr>
          <w:spacing w:val="-3"/>
          <w:w w:val="85"/>
        </w:rPr>
        <w:t> </w:t>
      </w:r>
      <w:r>
        <w:rPr>
          <w:w w:val="85"/>
        </w:rPr>
        <w:t>Excelentíssimos</w:t>
      </w:r>
      <w:r>
        <w:rPr>
          <w:spacing w:val="-3"/>
          <w:w w:val="85"/>
        </w:rPr>
        <w:t> </w:t>
      </w:r>
      <w:r>
        <w:rPr>
          <w:w w:val="85"/>
        </w:rPr>
        <w:t>Senhores</w:t>
      </w:r>
      <w:r>
        <w:rPr>
          <w:spacing w:val="-3"/>
          <w:w w:val="85"/>
        </w:rPr>
        <w:t> </w:t>
      </w:r>
      <w:r>
        <w:rPr>
          <w:w w:val="85"/>
        </w:rPr>
        <w:t>Conselheiros</w:t>
      </w:r>
      <w:r>
        <w:rPr>
          <w:spacing w:val="-3"/>
          <w:w w:val="85"/>
        </w:rPr>
        <w:t> </w:t>
      </w:r>
      <w:r>
        <w:rPr>
          <w:w w:val="85"/>
        </w:rPr>
        <w:t>do</w:t>
      </w:r>
      <w:r>
        <w:rPr>
          <w:spacing w:val="-2"/>
          <w:w w:val="85"/>
        </w:rPr>
        <w:t> </w:t>
      </w:r>
      <w:r>
        <w:rPr>
          <w:w w:val="85"/>
        </w:rPr>
        <w:t>Tribunal</w:t>
      </w:r>
      <w:r>
        <w:rPr>
          <w:spacing w:val="-5"/>
          <w:w w:val="85"/>
        </w:rPr>
        <w:t> </w:t>
      </w:r>
      <w:r>
        <w:rPr>
          <w:w w:val="85"/>
        </w:rPr>
        <w:t>de</w:t>
      </w:r>
      <w:r>
        <w:rPr>
          <w:spacing w:val="-2"/>
          <w:w w:val="85"/>
        </w:rPr>
        <w:t> </w:t>
      </w:r>
      <w:r>
        <w:rPr>
          <w:w w:val="85"/>
        </w:rPr>
        <w:t>Contas</w:t>
      </w:r>
      <w:r>
        <w:rPr>
          <w:spacing w:val="-3"/>
          <w:w w:val="85"/>
        </w:rPr>
        <w:t> </w:t>
      </w:r>
      <w:r>
        <w:rPr>
          <w:w w:val="85"/>
        </w:rPr>
        <w:t>do</w:t>
      </w:r>
      <w:r>
        <w:rPr>
          <w:spacing w:val="-2"/>
          <w:w w:val="85"/>
        </w:rPr>
        <w:t> </w:t>
      </w:r>
      <w:r>
        <w:rPr>
          <w:w w:val="85"/>
        </w:rPr>
        <w:t>Estado</w:t>
      </w:r>
      <w:r>
        <w:rPr>
          <w:spacing w:val="-5"/>
          <w:w w:val="85"/>
        </w:rPr>
        <w:t> </w:t>
      </w:r>
      <w:r>
        <w:rPr>
          <w:w w:val="85"/>
        </w:rPr>
        <w:t>do </w:t>
      </w:r>
      <w:r>
        <w:rPr>
          <w:w w:val="80"/>
        </w:rPr>
        <w:t>Amazonas,</w:t>
      </w:r>
      <w:r>
        <w:rPr/>
        <w:t> </w:t>
      </w:r>
      <w:r>
        <w:rPr>
          <w:w w:val="80"/>
        </w:rPr>
        <w:t>reunidos</w:t>
      </w:r>
      <w:r>
        <w:rPr/>
        <w:t> </w:t>
      </w:r>
      <w:r>
        <w:rPr>
          <w:w w:val="80"/>
        </w:rPr>
        <w:t>em</w:t>
      </w:r>
      <w:r>
        <w:rPr/>
        <w:t> </w:t>
      </w:r>
      <w:r>
        <w:rPr>
          <w:w w:val="80"/>
        </w:rPr>
        <w:t>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w:t>
      </w:r>
      <w:r>
        <w:rPr/>
        <w:t> </w:t>
      </w:r>
      <w:r>
        <w:rPr>
          <w:w w:val="80"/>
        </w:rPr>
        <w:t>da</w:t>
      </w:r>
      <w:r>
        <w:rPr/>
        <w:t> </w:t>
      </w:r>
      <w:r>
        <w:rPr>
          <w:w w:val="80"/>
        </w:rPr>
        <w:t>competência</w:t>
      </w:r>
      <w:r>
        <w:rPr/>
        <w:t> </w:t>
      </w:r>
      <w:r>
        <w:rPr>
          <w:w w:val="80"/>
        </w:rPr>
        <w:t>atribuída</w:t>
      </w:r>
      <w:r>
        <w:rPr/>
        <w:t> </w:t>
      </w:r>
      <w:r>
        <w:rPr>
          <w:w w:val="80"/>
        </w:rPr>
        <w:t>pelo</w:t>
      </w:r>
      <w:r>
        <w:rPr/>
        <w:t> </w:t>
      </w:r>
      <w:r>
        <w:rPr>
          <w:w w:val="80"/>
        </w:rPr>
        <w:t>art.</w:t>
      </w:r>
      <w:r>
        <w:rPr/>
        <w:t> </w:t>
      </w:r>
      <w:r>
        <w:rPr>
          <w:w w:val="80"/>
        </w:rPr>
        <w:t>11,</w:t>
      </w:r>
      <w:r>
        <w:rPr/>
        <w:t> </w:t>
      </w:r>
      <w:r>
        <w:rPr>
          <w:w w:val="80"/>
        </w:rPr>
        <w:t>III,</w:t>
      </w:r>
      <w:r>
        <w:rPr/>
        <w:t> </w:t>
      </w:r>
      <w:r>
        <w:rPr>
          <w:w w:val="80"/>
        </w:rPr>
        <w:t>alínea</w:t>
      </w:r>
      <w:r>
        <w:rPr/>
        <w:t> </w:t>
      </w:r>
      <w:r>
        <w:rPr>
          <w:w w:val="80"/>
        </w:rPr>
        <w:t>"a",</w:t>
      </w:r>
      <w:r>
        <w:rPr/>
        <w:t> </w:t>
      </w:r>
      <w:r>
        <w:rPr>
          <w:w w:val="80"/>
        </w:rPr>
        <w:t>item 2, da resolução nº 04/2002-TCE/AM, </w:t>
      </w:r>
      <w:r>
        <w:rPr>
          <w:rFonts w:ascii="Arial" w:hAnsi="Arial"/>
          <w:b/>
          <w:w w:val="80"/>
        </w:rPr>
        <w:t>à unanimidade</w:t>
      </w:r>
      <w:r>
        <w:rPr>
          <w:w w:val="80"/>
        </w:rPr>
        <w:t>, nos termos da proposta de voto do Excelentíssimo Senhor Auditor- </w:t>
      </w:r>
      <w:r>
        <w:rPr>
          <w:w w:val="85"/>
        </w:rPr>
        <w:t>Relator,</w:t>
      </w:r>
      <w:r>
        <w:rPr>
          <w:spacing w:val="-1"/>
          <w:w w:val="85"/>
        </w:rPr>
        <w:t> </w:t>
      </w:r>
      <w:r>
        <w:rPr>
          <w:rFonts w:ascii="Arial" w:hAnsi="Arial"/>
          <w:b/>
          <w:w w:val="85"/>
        </w:rPr>
        <w:t>em</w:t>
      </w:r>
      <w:r>
        <w:rPr>
          <w:rFonts w:ascii="Arial" w:hAnsi="Arial"/>
          <w:b/>
          <w:spacing w:val="-1"/>
          <w:w w:val="85"/>
        </w:rPr>
        <w:t> </w:t>
      </w:r>
      <w:r>
        <w:rPr>
          <w:rFonts w:ascii="Arial" w:hAnsi="Arial"/>
          <w:b/>
          <w:w w:val="85"/>
        </w:rPr>
        <w:t>consonância</w:t>
      </w:r>
      <w:r>
        <w:rPr>
          <w:rFonts w:ascii="Arial" w:hAnsi="Arial"/>
          <w:b/>
          <w:spacing w:val="-1"/>
          <w:w w:val="85"/>
        </w:rPr>
        <w:t> </w:t>
      </w:r>
      <w:r>
        <w:rPr>
          <w:w w:val="85"/>
        </w:rPr>
        <w:t>com</w:t>
      </w:r>
      <w:r>
        <w:rPr>
          <w:spacing w:val="-2"/>
          <w:w w:val="85"/>
        </w:rPr>
        <w:t> </w:t>
      </w:r>
      <w:r>
        <w:rPr>
          <w:w w:val="85"/>
        </w:rPr>
        <w:t>pronunciamento</w:t>
      </w:r>
      <w:r>
        <w:rPr>
          <w:spacing w:val="-1"/>
          <w:w w:val="85"/>
        </w:rPr>
        <w:t> </w:t>
      </w:r>
      <w:r>
        <w:rPr>
          <w:w w:val="85"/>
        </w:rPr>
        <w:t>do</w:t>
      </w:r>
      <w:r>
        <w:rPr>
          <w:spacing w:val="-1"/>
          <w:w w:val="85"/>
        </w:rPr>
        <w:t> </w:t>
      </w:r>
      <w:r>
        <w:rPr>
          <w:w w:val="85"/>
        </w:rPr>
        <w:t>Ministério</w:t>
      </w:r>
      <w:r>
        <w:rPr>
          <w:spacing w:val="-1"/>
          <w:w w:val="85"/>
        </w:rPr>
        <w:t> </w:t>
      </w:r>
      <w:r>
        <w:rPr>
          <w:w w:val="85"/>
        </w:rPr>
        <w:t>Público</w:t>
      </w:r>
      <w:r>
        <w:rPr>
          <w:spacing w:val="-1"/>
          <w:w w:val="85"/>
        </w:rPr>
        <w:t> </w:t>
      </w:r>
      <w:r>
        <w:rPr>
          <w:w w:val="85"/>
        </w:rPr>
        <w:t>junto</w:t>
      </w:r>
      <w:r>
        <w:rPr>
          <w:spacing w:val="-1"/>
          <w:w w:val="85"/>
        </w:rPr>
        <w:t> </w:t>
      </w:r>
      <w:r>
        <w:rPr>
          <w:w w:val="85"/>
        </w:rPr>
        <w:t>a</w:t>
      </w:r>
      <w:r>
        <w:rPr>
          <w:spacing w:val="-3"/>
          <w:w w:val="85"/>
        </w:rPr>
        <w:t> </w:t>
      </w:r>
      <w:r>
        <w:rPr>
          <w:w w:val="85"/>
        </w:rPr>
        <w:t>este</w:t>
      </w:r>
      <w:r>
        <w:rPr>
          <w:spacing w:val="-1"/>
          <w:w w:val="85"/>
        </w:rPr>
        <w:t> </w:t>
      </w:r>
      <w:r>
        <w:rPr>
          <w:w w:val="85"/>
        </w:rPr>
        <w:t>Tribunal,</w:t>
      </w:r>
      <w:r>
        <w:rPr>
          <w:spacing w:val="-1"/>
          <w:w w:val="85"/>
        </w:rPr>
        <w:t> </w:t>
      </w:r>
      <w:r>
        <w:rPr>
          <w:w w:val="85"/>
        </w:rPr>
        <w:t>no</w:t>
      </w:r>
      <w:r>
        <w:rPr>
          <w:spacing w:val="-1"/>
          <w:w w:val="85"/>
        </w:rPr>
        <w:t> </w:t>
      </w:r>
      <w:r>
        <w:rPr>
          <w:w w:val="85"/>
        </w:rPr>
        <w:t>sentido</w:t>
      </w:r>
      <w:r>
        <w:rPr>
          <w:spacing w:val="-1"/>
          <w:w w:val="85"/>
        </w:rPr>
        <w:t> </w:t>
      </w:r>
      <w:r>
        <w:rPr>
          <w:w w:val="85"/>
        </w:rPr>
        <w:t>de: </w:t>
      </w:r>
      <w:r>
        <w:rPr>
          <w:rFonts w:ascii="Arial" w:hAnsi="Arial"/>
          <w:b/>
          <w:w w:val="85"/>
        </w:rPr>
        <w:t>10.1.</w:t>
      </w:r>
      <w:r>
        <w:rPr>
          <w:rFonts w:ascii="Arial" w:hAnsi="Arial"/>
          <w:b/>
          <w:spacing w:val="-1"/>
          <w:w w:val="85"/>
        </w:rPr>
        <w:t> </w:t>
      </w:r>
      <w:r>
        <w:rPr>
          <w:rFonts w:ascii="Arial" w:hAnsi="Arial"/>
          <w:b/>
          <w:w w:val="85"/>
        </w:rPr>
        <w:t>Julgar </w:t>
      </w:r>
      <w:r>
        <w:rPr>
          <w:rFonts w:ascii="Arial" w:hAnsi="Arial"/>
          <w:b/>
          <w:spacing w:val="-2"/>
          <w:w w:val="85"/>
        </w:rPr>
        <w:t>regular </w:t>
      </w:r>
      <w:r>
        <w:rPr>
          <w:spacing w:val="-2"/>
          <w:w w:val="85"/>
        </w:rPr>
        <w:t>a Prestação de Contas do Sr. Jonas Neves de Castro, responsável pela Câmara Municipal de Apuí, exercício de </w:t>
      </w:r>
      <w:r>
        <w:rPr>
          <w:w w:val="85"/>
        </w:rPr>
        <w:t>2022;</w:t>
      </w:r>
      <w:r>
        <w:rPr>
          <w:spacing w:val="-4"/>
          <w:w w:val="85"/>
        </w:rPr>
        <w:t> </w:t>
      </w:r>
      <w:r>
        <w:rPr>
          <w:rFonts w:ascii="Arial" w:hAnsi="Arial"/>
          <w:b/>
          <w:w w:val="85"/>
        </w:rPr>
        <w:t>10.2.</w:t>
      </w:r>
      <w:r>
        <w:rPr>
          <w:rFonts w:ascii="Arial" w:hAnsi="Arial"/>
          <w:b/>
          <w:spacing w:val="-7"/>
          <w:w w:val="85"/>
        </w:rPr>
        <w:t> </w:t>
      </w:r>
      <w:r>
        <w:rPr>
          <w:rFonts w:ascii="Arial" w:hAnsi="Arial"/>
          <w:b/>
          <w:w w:val="85"/>
        </w:rPr>
        <w:t>Dar</w:t>
      </w:r>
      <w:r>
        <w:rPr>
          <w:rFonts w:ascii="Arial" w:hAnsi="Arial"/>
          <w:b/>
          <w:spacing w:val="-4"/>
          <w:w w:val="85"/>
        </w:rPr>
        <w:t> </w:t>
      </w:r>
      <w:r>
        <w:rPr>
          <w:rFonts w:ascii="Arial" w:hAnsi="Arial"/>
          <w:b/>
          <w:w w:val="85"/>
        </w:rPr>
        <w:t>quitação</w:t>
      </w:r>
      <w:r>
        <w:rPr>
          <w:rFonts w:ascii="Arial" w:hAnsi="Arial"/>
          <w:b/>
          <w:spacing w:val="-5"/>
          <w:w w:val="85"/>
        </w:rPr>
        <w:t> </w:t>
      </w:r>
      <w:r>
        <w:rPr>
          <w:w w:val="85"/>
        </w:rPr>
        <w:t>ao</w:t>
      </w:r>
      <w:r>
        <w:rPr>
          <w:spacing w:val="-4"/>
          <w:w w:val="85"/>
        </w:rPr>
        <w:t> </w:t>
      </w:r>
      <w:r>
        <w:rPr>
          <w:w w:val="85"/>
        </w:rPr>
        <w:t>Sr.</w:t>
      </w:r>
      <w:r>
        <w:rPr>
          <w:spacing w:val="-5"/>
          <w:w w:val="85"/>
        </w:rPr>
        <w:t> </w:t>
      </w:r>
      <w:r>
        <w:rPr>
          <w:w w:val="85"/>
        </w:rPr>
        <w:t>Jonas</w:t>
      </w:r>
      <w:r>
        <w:rPr>
          <w:spacing w:val="-5"/>
          <w:w w:val="85"/>
        </w:rPr>
        <w:t> </w:t>
      </w:r>
      <w:r>
        <w:rPr>
          <w:w w:val="85"/>
        </w:rPr>
        <w:t>Neves</w:t>
      </w:r>
      <w:r>
        <w:rPr>
          <w:spacing w:val="-5"/>
          <w:w w:val="85"/>
        </w:rPr>
        <w:t> </w:t>
      </w:r>
      <w:r>
        <w:rPr>
          <w:w w:val="85"/>
        </w:rPr>
        <w:t>de</w:t>
      </w:r>
      <w:r>
        <w:rPr>
          <w:spacing w:val="-4"/>
          <w:w w:val="85"/>
        </w:rPr>
        <w:t> </w:t>
      </w:r>
      <w:r>
        <w:rPr>
          <w:w w:val="85"/>
        </w:rPr>
        <w:t>Castro,</w:t>
      </w:r>
      <w:r>
        <w:rPr>
          <w:spacing w:val="-4"/>
          <w:w w:val="85"/>
        </w:rPr>
        <w:t> </w:t>
      </w:r>
      <w:r>
        <w:rPr>
          <w:w w:val="85"/>
        </w:rPr>
        <w:t>nos</w:t>
      </w:r>
      <w:r>
        <w:rPr>
          <w:spacing w:val="-4"/>
          <w:w w:val="85"/>
        </w:rPr>
        <w:t> </w:t>
      </w:r>
      <w:r>
        <w:rPr>
          <w:w w:val="85"/>
        </w:rPr>
        <w:t>termos</w:t>
      </w:r>
      <w:r>
        <w:rPr>
          <w:spacing w:val="-5"/>
          <w:w w:val="85"/>
        </w:rPr>
        <w:t> </w:t>
      </w:r>
      <w:r>
        <w:rPr>
          <w:w w:val="85"/>
        </w:rPr>
        <w:t>do</w:t>
      </w:r>
      <w:r>
        <w:rPr>
          <w:spacing w:val="-4"/>
          <w:w w:val="85"/>
        </w:rPr>
        <w:t> </w:t>
      </w:r>
      <w:r>
        <w:rPr>
          <w:w w:val="85"/>
        </w:rPr>
        <w:t>art.</w:t>
      </w:r>
      <w:r>
        <w:rPr>
          <w:spacing w:val="-7"/>
          <w:w w:val="85"/>
        </w:rPr>
        <w:t> </w:t>
      </w:r>
      <w:r>
        <w:rPr>
          <w:w w:val="85"/>
        </w:rPr>
        <w:t>23</w:t>
      </w:r>
      <w:r>
        <w:rPr>
          <w:spacing w:val="-6"/>
          <w:w w:val="85"/>
        </w:rPr>
        <w:t> </w:t>
      </w:r>
      <w:r>
        <w:rPr>
          <w:w w:val="85"/>
        </w:rPr>
        <w:t>da</w:t>
      </w:r>
      <w:r>
        <w:rPr>
          <w:spacing w:val="-4"/>
          <w:w w:val="85"/>
        </w:rPr>
        <w:t> </w:t>
      </w:r>
      <w:r>
        <w:rPr>
          <w:w w:val="85"/>
        </w:rPr>
        <w:t>Lei</w:t>
      </w:r>
      <w:r>
        <w:rPr>
          <w:spacing w:val="-7"/>
          <w:w w:val="85"/>
        </w:rPr>
        <w:t> </w:t>
      </w:r>
      <w:r>
        <w:rPr>
          <w:w w:val="85"/>
        </w:rPr>
        <w:t>nº</w:t>
      </w:r>
      <w:r>
        <w:rPr>
          <w:spacing w:val="-5"/>
          <w:w w:val="85"/>
        </w:rPr>
        <w:t> </w:t>
      </w:r>
      <w:r>
        <w:rPr>
          <w:w w:val="85"/>
        </w:rPr>
        <w:t>2.423/96; </w:t>
      </w:r>
      <w:r>
        <w:rPr>
          <w:rFonts w:ascii="Arial" w:hAnsi="Arial"/>
          <w:b/>
          <w:w w:val="85"/>
        </w:rPr>
        <w:t>10.3.</w:t>
      </w:r>
      <w:r>
        <w:rPr>
          <w:rFonts w:ascii="Arial" w:hAnsi="Arial"/>
          <w:b/>
          <w:spacing w:val="-4"/>
          <w:w w:val="85"/>
        </w:rPr>
        <w:t> </w:t>
      </w:r>
      <w:r>
        <w:rPr>
          <w:rFonts w:ascii="Arial" w:hAnsi="Arial"/>
          <w:b/>
          <w:w w:val="85"/>
        </w:rPr>
        <w:t>Dar</w:t>
      </w:r>
      <w:r>
        <w:rPr>
          <w:rFonts w:ascii="Arial" w:hAnsi="Arial"/>
          <w:b/>
          <w:spacing w:val="-5"/>
          <w:w w:val="85"/>
        </w:rPr>
        <w:t> </w:t>
      </w:r>
      <w:r>
        <w:rPr>
          <w:rFonts w:ascii="Arial" w:hAnsi="Arial"/>
          <w:b/>
          <w:w w:val="85"/>
        </w:rPr>
        <w:t>ciência</w:t>
      </w:r>
      <w:r>
        <w:rPr>
          <w:rFonts w:ascii="Arial" w:hAnsi="Arial"/>
          <w:b/>
          <w:spacing w:val="-4"/>
          <w:w w:val="85"/>
        </w:rPr>
        <w:t> </w:t>
      </w:r>
      <w:r>
        <w:rPr>
          <w:w w:val="85"/>
        </w:rPr>
        <w:t>do desfecho</w:t>
      </w:r>
      <w:r>
        <w:rPr>
          <w:w w:val="85"/>
        </w:rPr>
        <w:t> dos</w:t>
      </w:r>
      <w:r>
        <w:rPr>
          <w:w w:val="85"/>
        </w:rPr>
        <w:t> autos</w:t>
      </w:r>
      <w:r>
        <w:rPr>
          <w:w w:val="85"/>
        </w:rPr>
        <w:t> ao</w:t>
      </w:r>
      <w:r>
        <w:rPr>
          <w:w w:val="85"/>
        </w:rPr>
        <w:t> Sr.</w:t>
      </w:r>
      <w:r>
        <w:rPr>
          <w:w w:val="85"/>
        </w:rPr>
        <w:t> Jonas</w:t>
      </w:r>
      <w:r>
        <w:rPr>
          <w:w w:val="85"/>
        </w:rPr>
        <w:t> Neves</w:t>
      </w:r>
      <w:r>
        <w:rPr>
          <w:w w:val="85"/>
        </w:rPr>
        <w:t> de</w:t>
      </w:r>
      <w:r>
        <w:rPr>
          <w:w w:val="85"/>
        </w:rPr>
        <w:t> Castro.</w:t>
      </w:r>
      <w:r>
        <w:rPr>
          <w:w w:val="85"/>
        </w:rPr>
        <w:t>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w:t>
      </w:r>
      <w:r>
        <w:rPr>
          <w:w w:val="85"/>
        </w:rPr>
        <w:t> Yara</w:t>
      </w:r>
      <w:r>
        <w:rPr>
          <w:w w:val="85"/>
        </w:rPr>
        <w:t> Amazônia</w:t>
      </w:r>
      <w:r>
        <w:rPr>
          <w:w w:val="85"/>
        </w:rPr>
        <w:t> Lins Rodrigues</w:t>
      </w:r>
      <w:r>
        <w:rPr>
          <w:spacing w:val="-4"/>
          <w:w w:val="85"/>
        </w:rPr>
        <w:t> </w:t>
      </w:r>
      <w:r>
        <w:rPr>
          <w:w w:val="85"/>
        </w:rPr>
        <w:t>dos</w:t>
      </w:r>
      <w:r>
        <w:rPr>
          <w:spacing w:val="-4"/>
          <w:w w:val="85"/>
        </w:rPr>
        <w:t> </w:t>
      </w:r>
      <w:r>
        <w:rPr>
          <w:w w:val="85"/>
        </w:rPr>
        <w:t>Santos</w:t>
      </w:r>
      <w:r>
        <w:rPr>
          <w:spacing w:val="-4"/>
          <w:w w:val="85"/>
        </w:rPr>
        <w:t> </w:t>
      </w:r>
      <w:r>
        <w:rPr>
          <w:w w:val="85"/>
        </w:rPr>
        <w:t>(Presidente),</w:t>
      </w:r>
      <w:r>
        <w:rPr>
          <w:spacing w:val="-4"/>
          <w:w w:val="85"/>
        </w:rPr>
        <w:t> </w:t>
      </w:r>
      <w:r>
        <w:rPr>
          <w:w w:val="85"/>
        </w:rPr>
        <w:t>Júlio</w:t>
      </w:r>
      <w:r>
        <w:rPr>
          <w:spacing w:val="-3"/>
          <w:w w:val="85"/>
        </w:rPr>
        <w:t> </w:t>
      </w:r>
      <w:r>
        <w:rPr>
          <w:w w:val="85"/>
        </w:rPr>
        <w:t>Assis</w:t>
      </w:r>
      <w:r>
        <w:rPr>
          <w:spacing w:val="-4"/>
          <w:w w:val="85"/>
        </w:rPr>
        <w:t> </w:t>
      </w:r>
      <w:r>
        <w:rPr>
          <w:w w:val="85"/>
        </w:rPr>
        <w:t>Corrêa</w:t>
      </w:r>
      <w:r>
        <w:rPr>
          <w:spacing w:val="-3"/>
          <w:w w:val="85"/>
        </w:rPr>
        <w:t> </w:t>
      </w:r>
      <w:r>
        <w:rPr>
          <w:w w:val="85"/>
        </w:rPr>
        <w:t>Pinheiro,</w:t>
      </w:r>
      <w:r>
        <w:rPr>
          <w:spacing w:val="-3"/>
          <w:w w:val="85"/>
        </w:rPr>
        <w:t> </w:t>
      </w:r>
      <w:r>
        <w:rPr>
          <w:w w:val="85"/>
        </w:rPr>
        <w:t>Érico</w:t>
      </w:r>
      <w:r>
        <w:rPr>
          <w:spacing w:val="-3"/>
          <w:w w:val="85"/>
        </w:rPr>
        <w:t> </w:t>
      </w:r>
      <w:r>
        <w:rPr>
          <w:w w:val="85"/>
        </w:rPr>
        <w:t>Xavier</w:t>
      </w:r>
      <w:r>
        <w:rPr>
          <w:spacing w:val="-4"/>
          <w:w w:val="85"/>
        </w:rPr>
        <w:t> </w:t>
      </w:r>
      <w:r>
        <w:rPr>
          <w:w w:val="85"/>
        </w:rPr>
        <w:t>Desterro</w:t>
      </w:r>
      <w:r>
        <w:rPr>
          <w:spacing w:val="-3"/>
          <w:w w:val="85"/>
        </w:rPr>
        <w:t> </w:t>
      </w:r>
      <w:r>
        <w:rPr>
          <w:w w:val="85"/>
        </w:rPr>
        <w:t>e</w:t>
      </w:r>
      <w:r>
        <w:rPr>
          <w:spacing w:val="-3"/>
          <w:w w:val="85"/>
        </w:rPr>
        <w:t> </w:t>
      </w:r>
      <w:r>
        <w:rPr>
          <w:w w:val="85"/>
        </w:rPr>
        <w:t>Silva,</w:t>
      </w:r>
      <w:r>
        <w:rPr>
          <w:spacing w:val="-3"/>
          <w:w w:val="85"/>
        </w:rPr>
        <w:t> </w:t>
      </w:r>
      <w:r>
        <w:rPr>
          <w:w w:val="85"/>
        </w:rPr>
        <w:t>Mario</w:t>
      </w:r>
      <w:r>
        <w:rPr>
          <w:spacing w:val="-3"/>
          <w:w w:val="85"/>
        </w:rPr>
        <w:t> </w:t>
      </w:r>
      <w:r>
        <w:rPr>
          <w:w w:val="85"/>
        </w:rPr>
        <w:t>Manoel</w:t>
      </w:r>
      <w:r>
        <w:rPr>
          <w:spacing w:val="-4"/>
          <w:w w:val="85"/>
        </w:rPr>
        <w:t> </w:t>
      </w:r>
      <w:r>
        <w:rPr>
          <w:w w:val="85"/>
        </w:rPr>
        <w:t>Coelho</w:t>
      </w:r>
      <w:r>
        <w:rPr>
          <w:spacing w:val="-6"/>
          <w:w w:val="85"/>
        </w:rPr>
        <w:t> </w:t>
      </w:r>
      <w:r>
        <w:rPr>
          <w:w w:val="85"/>
        </w:rPr>
        <w:t>de </w:t>
      </w:r>
      <w:r>
        <w:rPr>
          <w:spacing w:val="-2"/>
          <w:w w:val="85"/>
        </w:rPr>
        <w:t>Mello, Josué Cláudio de Souza Neto e Luis Fabian Pereira Barbosa.</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1"/>
      </w:pPr>
      <w:r>
        <w:rPr>
          <w:rFonts w:ascii="Arial" w:hAnsi="Arial"/>
          <w:b/>
          <w:w w:val="85"/>
        </w:rPr>
        <w:t>PROCESSO Nº 11.610/2023</w:t>
      </w:r>
      <w:r>
        <w:rPr>
          <w:rFonts w:ascii="Arial" w:hAnsi="Arial"/>
          <w:b/>
          <w:w w:val="85"/>
        </w:rPr>
        <w:t> </w:t>
      </w:r>
      <w:r>
        <w:rPr>
          <w:w w:val="85"/>
        </w:rPr>
        <w:t>- Prestação de Contas Anual do Hospital e Pronto Socorro 28 de agosto, referente ao </w:t>
      </w:r>
      <w:r>
        <w:rPr>
          <w:w w:val="80"/>
        </w:rPr>
        <w:t>exercício de 2022, sob a responsabilidade da Sra.</w:t>
      </w:r>
      <w:r>
        <w:rPr/>
        <w:t> </w:t>
      </w:r>
      <w:r>
        <w:rPr>
          <w:w w:val="80"/>
        </w:rPr>
        <w:t>Júlia Fernanda Miranda Marques. </w:t>
      </w:r>
      <w:r>
        <w:rPr>
          <w:rFonts w:ascii="Arial" w:hAnsi="Arial"/>
          <w:b/>
          <w:w w:val="80"/>
        </w:rPr>
        <w:t>Advogado(s): </w:t>
      </w:r>
      <w:r>
        <w:rPr>
          <w:w w:val="80"/>
        </w:rPr>
        <w:t>Maurício Lima Seixas - </w:t>
      </w:r>
      <w:r>
        <w:rPr>
          <w:spacing w:val="-2"/>
          <w:w w:val="85"/>
        </w:rPr>
        <w:t>OAB/AM 7881. </w:t>
      </w:r>
      <w:r>
        <w:rPr>
          <w:rFonts w:ascii="Arial" w:hAnsi="Arial"/>
          <w:b/>
          <w:spacing w:val="-2"/>
          <w:w w:val="85"/>
        </w:rPr>
        <w:t>ACÓRDÃO Nº 1109/2024: </w:t>
      </w:r>
      <w:r>
        <w:rPr>
          <w:spacing w:val="-2"/>
          <w:w w:val="85"/>
        </w:rPr>
        <w:t>Vistos, relatados e discutidos estes autos acima identificados,</w:t>
      </w:r>
      <w:r>
        <w:rPr>
          <w:spacing w:val="-1"/>
        </w:rPr>
        <w:t> </w:t>
      </w:r>
      <w:r>
        <w:rPr>
          <w:rFonts w:ascii="Arial" w:hAnsi="Arial"/>
          <w:b/>
          <w:spacing w:val="-2"/>
          <w:w w:val="85"/>
        </w:rPr>
        <w:t>ACORDAM </w:t>
      </w:r>
      <w:r>
        <w:rPr>
          <w:spacing w:val="-2"/>
          <w:w w:val="85"/>
        </w:rPr>
        <w:t>os </w:t>
      </w:r>
      <w:r>
        <w:rPr>
          <w:w w:val="80"/>
        </w:rPr>
        <w:t>Excelentíssimos Senhores Conselheiros do Tribunal de Contas do Estado do Amazonas, reunidos em Sessão do</w:t>
      </w:r>
      <w:r>
        <w:rPr/>
        <w:t> </w:t>
      </w:r>
      <w:r>
        <w:rPr>
          <w:rFonts w:ascii="Arial" w:hAnsi="Arial"/>
          <w:b/>
          <w:w w:val="80"/>
        </w:rPr>
        <w:t>Tribunal Pleno</w:t>
      </w:r>
      <w:r>
        <w:rPr>
          <w:w w:val="80"/>
        </w:rPr>
        <w:t>, no exercício da competência atribuída pelos arts. 5º, II e 11, inciso III, alínea “a”, item 3, da Resolução nº 04/2002- </w:t>
      </w:r>
      <w:r>
        <w:rPr>
          <w:w w:val="85"/>
        </w:rPr>
        <w:t>TCE/AM,</w:t>
      </w:r>
      <w:r>
        <w:rPr>
          <w:spacing w:val="-7"/>
          <w:w w:val="85"/>
        </w:rPr>
        <w:t> </w:t>
      </w:r>
      <w:r>
        <w:rPr>
          <w:rFonts w:ascii="Arial" w:hAnsi="Arial"/>
          <w:b/>
          <w:w w:val="85"/>
        </w:rPr>
        <w:t>à</w:t>
      </w:r>
      <w:r>
        <w:rPr>
          <w:rFonts w:ascii="Arial" w:hAnsi="Arial"/>
          <w:b/>
          <w:spacing w:val="-7"/>
          <w:w w:val="85"/>
        </w:rPr>
        <w:t> </w:t>
      </w:r>
      <w:r>
        <w:rPr>
          <w:rFonts w:ascii="Arial" w:hAnsi="Arial"/>
          <w:b/>
          <w:w w:val="85"/>
        </w:rPr>
        <w:t>unanimidade</w:t>
      </w:r>
      <w:r>
        <w:rPr>
          <w:w w:val="85"/>
        </w:rPr>
        <w:t>,</w:t>
      </w:r>
      <w:r>
        <w:rPr>
          <w:spacing w:val="-6"/>
          <w:w w:val="85"/>
        </w:rPr>
        <w:t> </w:t>
      </w:r>
      <w:r>
        <w:rPr>
          <w:w w:val="85"/>
        </w:rPr>
        <w:t>nos</w:t>
      </w:r>
      <w:r>
        <w:rPr>
          <w:spacing w:val="-7"/>
          <w:w w:val="85"/>
        </w:rPr>
        <w:t> </w:t>
      </w:r>
      <w:r>
        <w:rPr>
          <w:w w:val="85"/>
        </w:rPr>
        <w:t>termos</w:t>
      </w:r>
      <w:r>
        <w:rPr>
          <w:spacing w:val="-7"/>
          <w:w w:val="85"/>
        </w:rPr>
        <w:t> </w:t>
      </w:r>
      <w:r>
        <w:rPr>
          <w:w w:val="85"/>
        </w:rPr>
        <w:t>da</w:t>
      </w:r>
      <w:r>
        <w:rPr>
          <w:spacing w:val="-6"/>
          <w:w w:val="85"/>
        </w:rPr>
        <w:t> </w:t>
      </w:r>
      <w:r>
        <w:rPr>
          <w:w w:val="85"/>
        </w:rPr>
        <w:t>proposta</w:t>
      </w:r>
      <w:r>
        <w:rPr>
          <w:spacing w:val="-7"/>
          <w:w w:val="85"/>
        </w:rPr>
        <w:t> </w:t>
      </w:r>
      <w:r>
        <w:rPr>
          <w:w w:val="85"/>
        </w:rPr>
        <w:t>de</w:t>
      </w:r>
      <w:r>
        <w:rPr>
          <w:spacing w:val="-7"/>
          <w:w w:val="85"/>
        </w:rPr>
        <w:t> </w:t>
      </w:r>
      <w:r>
        <w:rPr>
          <w:w w:val="85"/>
        </w:rPr>
        <w:t>voto</w:t>
      </w:r>
      <w:r>
        <w:rPr>
          <w:spacing w:val="-7"/>
          <w:w w:val="85"/>
        </w:rPr>
        <w:t> </w:t>
      </w:r>
      <w:r>
        <w:rPr>
          <w:w w:val="85"/>
        </w:rPr>
        <w:t>do</w:t>
      </w:r>
      <w:r>
        <w:rPr>
          <w:spacing w:val="-6"/>
          <w:w w:val="85"/>
        </w:rPr>
        <w:t> </w:t>
      </w:r>
      <w:r>
        <w:rPr>
          <w:w w:val="85"/>
        </w:rPr>
        <w:t>Excelentíssimo</w:t>
      </w:r>
      <w:r>
        <w:rPr>
          <w:spacing w:val="-7"/>
          <w:w w:val="85"/>
        </w:rPr>
        <w:t> </w:t>
      </w:r>
      <w:r>
        <w:rPr>
          <w:w w:val="85"/>
        </w:rPr>
        <w:t>Senhor</w:t>
      </w:r>
      <w:r>
        <w:rPr>
          <w:spacing w:val="-7"/>
          <w:w w:val="85"/>
        </w:rPr>
        <w:t> </w:t>
      </w:r>
      <w:r>
        <w:rPr>
          <w:w w:val="85"/>
        </w:rPr>
        <w:t>Auditor-Relator,</w:t>
      </w:r>
      <w:r>
        <w:rPr>
          <w:spacing w:val="-6"/>
          <w:w w:val="85"/>
        </w:rPr>
        <w:t> </w:t>
      </w:r>
      <w:r>
        <w:rPr>
          <w:rFonts w:ascii="Arial" w:hAnsi="Arial"/>
          <w:b/>
          <w:w w:val="85"/>
        </w:rPr>
        <w:t>em</w:t>
      </w:r>
      <w:r>
        <w:rPr>
          <w:rFonts w:ascii="Arial" w:hAnsi="Arial"/>
          <w:b/>
          <w:spacing w:val="-7"/>
          <w:w w:val="85"/>
        </w:rPr>
        <w:t> </w:t>
      </w:r>
      <w:r>
        <w:rPr>
          <w:rFonts w:ascii="Arial" w:hAnsi="Arial"/>
          <w:b/>
          <w:w w:val="85"/>
        </w:rPr>
        <w:t>consonância </w:t>
      </w:r>
      <w:r>
        <w:rPr>
          <w:w w:val="85"/>
        </w:rPr>
        <w:t>com pronunciamento do Ministério Público junto a este Tribunal, no sentido de: </w:t>
      </w:r>
      <w:r>
        <w:rPr>
          <w:rFonts w:ascii="Arial" w:hAnsi="Arial"/>
          <w:b/>
          <w:w w:val="85"/>
        </w:rPr>
        <w:t>10.1. Julgar regular com ressalvas </w:t>
      </w:r>
      <w:r>
        <w:rPr>
          <w:w w:val="85"/>
        </w:rPr>
        <w:t>a </w:t>
      </w:r>
      <w:r>
        <w:rPr>
          <w:w w:val="80"/>
        </w:rPr>
        <w:t>Prestação de Contas da Sra. Julia Fernanda Miranda Marques, responsável pelo Hospital e Pronto Socorro 28 de Agosto, exercício de 2022, com fundamento nos arts. 19, II, 22, II, da Lei nº 2.423/1996 (Lei Orgânica deste Tribunal de Contas) c/c</w:t>
      </w:r>
      <w:r>
        <w:rPr>
          <w:spacing w:val="80"/>
        </w:rPr>
        <w:t> </w:t>
      </w:r>
      <w:r>
        <w:rPr>
          <w:w w:val="80"/>
        </w:rPr>
        <w:t>os arts. 188, § 1º, I, da Resolução nº 4/2002-TCE/AM (Regimento Interno deste Tribunal de Contas);</w:t>
      </w:r>
      <w:r>
        <w:rPr/>
        <w:t> </w:t>
      </w:r>
      <w:r>
        <w:rPr>
          <w:rFonts w:ascii="Arial" w:hAnsi="Arial"/>
          <w:b/>
          <w:w w:val="80"/>
        </w:rPr>
        <w:t>10.2. Dar quitação </w:t>
      </w:r>
      <w:r>
        <w:rPr>
          <w:w w:val="80"/>
        </w:rPr>
        <w:t>à Sra. Julia Fernanda Miranda Marques, com fulcro no art. 163, da Resolução nº 04/2002-TCE/AM (Regimento Interno desta Corte de Contas); </w:t>
      </w:r>
      <w:r>
        <w:rPr>
          <w:rFonts w:ascii="Arial" w:hAnsi="Arial"/>
          <w:b/>
          <w:w w:val="80"/>
        </w:rPr>
        <w:t>10.3. Recomendar </w:t>
      </w:r>
      <w:r>
        <w:rPr>
          <w:w w:val="80"/>
        </w:rPr>
        <w:t>ao Hospital Pronto Socorro 28 de Agosto que:</w:t>
      </w:r>
      <w:r>
        <w:rPr/>
        <w:t> </w:t>
      </w:r>
      <w:r>
        <w:rPr>
          <w:rFonts w:ascii="Arial" w:hAnsi="Arial"/>
          <w:b/>
          <w:w w:val="80"/>
        </w:rPr>
        <w:t>10.3.1. </w:t>
      </w:r>
      <w:r>
        <w:rPr>
          <w:w w:val="80"/>
        </w:rPr>
        <w:t>Observe com maior cautela a </w:t>
      </w:r>
      <w:r>
        <w:rPr>
          <w:w w:val="85"/>
        </w:rPr>
        <w:t>necessidade de satisfação</w:t>
      </w:r>
      <w:r>
        <w:rPr>
          <w:spacing w:val="-2"/>
          <w:w w:val="85"/>
        </w:rPr>
        <w:t> </w:t>
      </w:r>
      <w:r>
        <w:rPr>
          <w:w w:val="85"/>
        </w:rPr>
        <w:t>dos passivos inscritos como Restos a Pagar de exercícios anteriores; </w:t>
      </w:r>
      <w:r>
        <w:rPr>
          <w:rFonts w:ascii="Arial" w:hAnsi="Arial"/>
          <w:b/>
          <w:w w:val="85"/>
        </w:rPr>
        <w:t>10.3.2. </w:t>
      </w:r>
      <w:r>
        <w:rPr>
          <w:w w:val="85"/>
        </w:rPr>
        <w:t>A despeito da restrição</w:t>
      </w:r>
      <w:r>
        <w:rPr>
          <w:spacing w:val="-2"/>
          <w:w w:val="85"/>
        </w:rPr>
        <w:t> </w:t>
      </w:r>
      <w:r>
        <w:rPr>
          <w:w w:val="85"/>
        </w:rPr>
        <w:t>do</w:t>
      </w:r>
      <w:r>
        <w:rPr>
          <w:spacing w:val="-2"/>
          <w:w w:val="85"/>
        </w:rPr>
        <w:t> </w:t>
      </w:r>
      <w:r>
        <w:rPr>
          <w:w w:val="85"/>
        </w:rPr>
        <w:t>Decreto</w:t>
      </w:r>
      <w:r>
        <w:rPr>
          <w:spacing w:val="-2"/>
          <w:w w:val="85"/>
        </w:rPr>
        <w:t> </w:t>
      </w:r>
      <w:r>
        <w:rPr>
          <w:w w:val="85"/>
        </w:rPr>
        <w:t>nº</w:t>
      </w:r>
      <w:r>
        <w:rPr>
          <w:spacing w:val="-3"/>
          <w:w w:val="85"/>
        </w:rPr>
        <w:t> </w:t>
      </w:r>
      <w:r>
        <w:rPr>
          <w:w w:val="85"/>
        </w:rPr>
        <w:t>44.720/2021,</w:t>
      </w:r>
      <w:r>
        <w:rPr>
          <w:spacing w:val="-3"/>
          <w:w w:val="85"/>
        </w:rPr>
        <w:t> </w:t>
      </w:r>
      <w:r>
        <w:rPr>
          <w:w w:val="85"/>
        </w:rPr>
        <w:t>que</w:t>
      </w:r>
      <w:r>
        <w:rPr>
          <w:spacing w:val="-2"/>
          <w:w w:val="85"/>
        </w:rPr>
        <w:t> </w:t>
      </w:r>
      <w:r>
        <w:rPr>
          <w:w w:val="85"/>
        </w:rPr>
        <w:t>o</w:t>
      </w:r>
      <w:r>
        <w:rPr>
          <w:spacing w:val="-2"/>
          <w:w w:val="85"/>
        </w:rPr>
        <w:t> </w:t>
      </w:r>
      <w:r>
        <w:rPr>
          <w:w w:val="85"/>
        </w:rPr>
        <w:t>órgão</w:t>
      </w:r>
      <w:r>
        <w:rPr>
          <w:spacing w:val="-2"/>
          <w:w w:val="85"/>
        </w:rPr>
        <w:t> </w:t>
      </w:r>
      <w:r>
        <w:rPr>
          <w:w w:val="85"/>
        </w:rPr>
        <w:t>crie</w:t>
      </w:r>
      <w:r>
        <w:rPr>
          <w:spacing w:val="-2"/>
          <w:w w:val="85"/>
        </w:rPr>
        <w:t> </w:t>
      </w:r>
      <w:r>
        <w:rPr>
          <w:w w:val="85"/>
        </w:rPr>
        <w:t>a</w:t>
      </w:r>
      <w:r>
        <w:rPr>
          <w:spacing w:val="-2"/>
          <w:w w:val="85"/>
        </w:rPr>
        <w:t> </w:t>
      </w:r>
      <w:r>
        <w:rPr>
          <w:w w:val="85"/>
        </w:rPr>
        <w:t>cultura</w:t>
      </w:r>
      <w:r>
        <w:rPr>
          <w:spacing w:val="-3"/>
          <w:w w:val="85"/>
        </w:rPr>
        <w:t> </w:t>
      </w:r>
      <w:r>
        <w:rPr>
          <w:w w:val="85"/>
        </w:rPr>
        <w:t>de</w:t>
      </w:r>
      <w:r>
        <w:rPr>
          <w:spacing w:val="-2"/>
          <w:w w:val="85"/>
        </w:rPr>
        <w:t> </w:t>
      </w:r>
      <w:r>
        <w:rPr>
          <w:w w:val="85"/>
        </w:rPr>
        <w:t>demonstrar</w:t>
      </w:r>
      <w:r>
        <w:rPr>
          <w:spacing w:val="-4"/>
          <w:w w:val="85"/>
        </w:rPr>
        <w:t> </w:t>
      </w:r>
      <w:r>
        <w:rPr>
          <w:w w:val="85"/>
        </w:rPr>
        <w:t>que</w:t>
      </w:r>
      <w:r>
        <w:rPr>
          <w:spacing w:val="-2"/>
          <w:w w:val="85"/>
        </w:rPr>
        <w:t> </w:t>
      </w:r>
      <w:r>
        <w:rPr>
          <w:w w:val="85"/>
        </w:rPr>
        <w:t>as</w:t>
      </w:r>
      <w:r>
        <w:rPr>
          <w:spacing w:val="-3"/>
          <w:w w:val="85"/>
        </w:rPr>
        <w:t> </w:t>
      </w:r>
      <w:r>
        <w:rPr>
          <w:w w:val="85"/>
        </w:rPr>
        <w:t>demandas</w:t>
      </w:r>
      <w:r>
        <w:rPr>
          <w:spacing w:val="-3"/>
          <w:w w:val="85"/>
        </w:rPr>
        <w:t> </w:t>
      </w:r>
      <w:r>
        <w:rPr>
          <w:w w:val="85"/>
        </w:rPr>
        <w:t>e</w:t>
      </w:r>
      <w:r>
        <w:rPr>
          <w:spacing w:val="-2"/>
          <w:w w:val="85"/>
        </w:rPr>
        <w:t> </w:t>
      </w:r>
      <w:r>
        <w:rPr>
          <w:w w:val="85"/>
        </w:rPr>
        <w:t>necessidades</w:t>
      </w:r>
      <w:r>
        <w:rPr>
          <w:spacing w:val="-3"/>
          <w:w w:val="85"/>
        </w:rPr>
        <w:t> </w:t>
      </w:r>
      <w:r>
        <w:rPr>
          <w:w w:val="85"/>
        </w:rPr>
        <w:t>estão sendo levadas ao conhecimento da Secretaria de Estado de Saúde e efetivamente cobradas; </w:t>
      </w:r>
      <w:r>
        <w:rPr>
          <w:rFonts w:ascii="Arial" w:hAnsi="Arial"/>
          <w:b/>
          <w:w w:val="85"/>
        </w:rPr>
        <w:t>10.4. Dar ciência </w:t>
      </w:r>
      <w:r>
        <w:rPr>
          <w:w w:val="85"/>
        </w:rPr>
        <w:t>a Sra. Julia Fernanda Miranda Marques e demais responsáveis, obedecendo a constituição dos patronos.</w:t>
      </w:r>
      <w:r>
        <w:rPr>
          <w:w w:val="85"/>
        </w:rPr>
        <w:t> </w:t>
      </w:r>
      <w:r>
        <w:rPr>
          <w:rFonts w:ascii="Arial" w:hAnsi="Arial"/>
          <w:b/>
          <w:w w:val="85"/>
        </w:rPr>
        <w:t>Especificação do </w:t>
      </w:r>
      <w:r>
        <w:rPr>
          <w:rFonts w:ascii="Arial" w:hAnsi="Arial"/>
          <w:b/>
          <w:w w:val="80"/>
        </w:rPr>
        <w:t>quórum: </w:t>
      </w:r>
      <w:r>
        <w:rPr>
          <w:w w:val="80"/>
        </w:rPr>
        <w:t>Conselheiros: Yara Amazônia Lins Rodrigues dos Santos (Presidente), Júlio Assis Corrêa Pinheiro, Érico Xavier Desterro e Silva, Mario Manoel Coelho de Mello, Josué Cláudio de Souza Neto e Luis Fabian Pereira Barbosa.</w:t>
      </w:r>
    </w:p>
    <w:p>
      <w:pPr>
        <w:pStyle w:val="Heading1"/>
        <w:spacing w:before="193"/>
      </w:pPr>
      <w:r>
        <w:rPr>
          <w:w w:val="80"/>
        </w:rPr>
        <w:t>AUDITOR-RELATOR:</w:t>
      </w:r>
      <w:r>
        <w:rPr>
          <w:spacing w:val="-2"/>
        </w:rPr>
        <w:t> </w:t>
      </w:r>
      <w:r>
        <w:rPr>
          <w:w w:val="80"/>
        </w:rPr>
        <w:t>ALÍPIO</w:t>
      </w:r>
      <w:r>
        <w:rPr>
          <w:spacing w:val="-1"/>
        </w:rPr>
        <w:t> </w:t>
      </w:r>
      <w:r>
        <w:rPr>
          <w:w w:val="80"/>
        </w:rPr>
        <w:t>REIS</w:t>
      </w:r>
      <w:r>
        <w:rPr>
          <w:spacing w:val="-1"/>
        </w:rPr>
        <w:t> </w:t>
      </w:r>
      <w:r>
        <w:rPr>
          <w:w w:val="80"/>
        </w:rPr>
        <w:t>FIRMO</w:t>
      </w:r>
      <w:r>
        <w:rPr/>
        <w:t> </w:t>
      </w:r>
      <w:r>
        <w:rPr>
          <w:spacing w:val="-2"/>
          <w:w w:val="80"/>
        </w:rPr>
        <w:t>FILHO.</w:t>
      </w:r>
    </w:p>
    <w:p>
      <w:pPr>
        <w:pStyle w:val="BodyText"/>
        <w:spacing w:line="242" w:lineRule="auto" w:before="197"/>
        <w:ind w:right="140"/>
      </w:pPr>
      <w:r>
        <w:rPr>
          <w:w w:val="80"/>
        </w:rPr>
        <w:t>Nesta fase de julgamento, assumiu a presidência dos trabalhos o Excelentíssimo</w:t>
      </w:r>
      <w:r>
        <w:rPr/>
        <w:t> </w:t>
      </w:r>
      <w:r>
        <w:rPr>
          <w:w w:val="80"/>
        </w:rPr>
        <w:t>Senhor Conselheiro Luis Fabian Pereira Barbosa, em face do impedimento da Excelentíssima Senhora Conselheira Yara Amazônia Lins Rodrigues dos Santos.</w:t>
      </w:r>
    </w:p>
    <w:p>
      <w:pPr>
        <w:pStyle w:val="BodyText"/>
        <w:spacing w:before="193"/>
        <w:ind w:right="134"/>
      </w:pPr>
      <w:r>
        <w:rPr>
          <w:rFonts w:ascii="Arial" w:hAnsi="Arial"/>
          <w:b/>
          <w:w w:val="80"/>
        </w:rPr>
        <w:t>PROCESSO Nº 14.896/2023 (APENSOS: 16.626/2021)</w:t>
      </w:r>
      <w:r>
        <w:rPr>
          <w:rFonts w:ascii="Arial" w:hAnsi="Arial"/>
          <w:b/>
        </w:rPr>
        <w:t> </w:t>
      </w:r>
      <w:r>
        <w:rPr>
          <w:w w:val="80"/>
        </w:rPr>
        <w:t>- Recurso de Reconsideração interposto pelo Ministério Público de Contas (MPC) contra o Acórdão N° 1582/2023</w:t>
      </w:r>
      <w:r>
        <w:rPr/>
        <w:t> </w:t>
      </w:r>
      <w:r>
        <w:rPr>
          <w:w w:val="80"/>
        </w:rPr>
        <w:t>- TCE - Primeira Câmara, exarado nos autos do Processo N° 16.626/2021. </w:t>
      </w:r>
      <w:r>
        <w:rPr>
          <w:rFonts w:ascii="Arial" w:hAnsi="Arial"/>
          <w:b/>
          <w:w w:val="80"/>
        </w:rPr>
        <w:t>ACÓRDÃO Nº 1110/2024: </w:t>
      </w:r>
      <w:r>
        <w:rPr>
          <w:w w:val="80"/>
        </w:rPr>
        <w:t>Vistos, relatados e discutidos estes autos acima identificados,</w:t>
      </w:r>
      <w:r>
        <w:rPr/>
        <w:t> </w:t>
      </w:r>
      <w:r>
        <w:rPr>
          <w:rFonts w:ascii="Arial" w:hAnsi="Arial"/>
          <w:b/>
          <w:w w:val="80"/>
        </w:rPr>
        <w:t>ACORDAM </w:t>
      </w:r>
      <w:r>
        <w:rPr>
          <w:w w:val="80"/>
        </w:rPr>
        <w:t>os Excelentíssimos </w:t>
      </w:r>
      <w:r>
        <w:rPr>
          <w:w w:val="85"/>
        </w:rPr>
        <w:t>Senhores Conselheiros do Tribunal de Contas do Estado do Amazonas, reunidos em Sessão do</w:t>
      </w:r>
      <w:r>
        <w:rPr>
          <w:w w:val="85"/>
        </w:rPr>
        <w:t> </w:t>
      </w:r>
      <w:r>
        <w:rPr>
          <w:rFonts w:ascii="Arial" w:hAnsi="Arial"/>
          <w:b/>
          <w:w w:val="85"/>
        </w:rPr>
        <w:t>Tribunal Pleno</w:t>
      </w:r>
      <w:r>
        <w:rPr>
          <w:w w:val="85"/>
        </w:rPr>
        <w:t>, no </w:t>
      </w:r>
      <w:r>
        <w:rPr>
          <w:w w:val="90"/>
        </w:rPr>
        <w:t>exercício</w:t>
      </w:r>
      <w:r>
        <w:rPr>
          <w:w w:val="90"/>
        </w:rPr>
        <w:t> da</w:t>
      </w:r>
      <w:r>
        <w:rPr>
          <w:w w:val="90"/>
        </w:rPr>
        <w:t> competência</w:t>
      </w:r>
      <w:r>
        <w:rPr>
          <w:spacing w:val="-2"/>
          <w:w w:val="90"/>
        </w:rPr>
        <w:t> </w:t>
      </w:r>
      <w:r>
        <w:rPr>
          <w:w w:val="90"/>
        </w:rPr>
        <w:t>atribuída</w:t>
      </w:r>
      <w:r>
        <w:rPr>
          <w:spacing w:val="-2"/>
          <w:w w:val="90"/>
        </w:rPr>
        <w:t> </w:t>
      </w:r>
      <w:r>
        <w:rPr>
          <w:w w:val="90"/>
        </w:rPr>
        <w:t>pelo</w:t>
      </w:r>
      <w:r>
        <w:rPr>
          <w:spacing w:val="-2"/>
          <w:w w:val="90"/>
        </w:rPr>
        <w:t> </w:t>
      </w:r>
      <w:r>
        <w:rPr>
          <w:w w:val="90"/>
        </w:rPr>
        <w:t>art.</w:t>
      </w:r>
      <w:r>
        <w:rPr>
          <w:spacing w:val="-2"/>
          <w:w w:val="90"/>
        </w:rPr>
        <w:t> </w:t>
      </w:r>
      <w:r>
        <w:rPr>
          <w:w w:val="90"/>
        </w:rPr>
        <w:t>11,</w:t>
      </w:r>
      <w:r>
        <w:rPr>
          <w:spacing w:val="-2"/>
          <w:w w:val="90"/>
        </w:rPr>
        <w:t> </w:t>
      </w:r>
      <w:r>
        <w:rPr>
          <w:w w:val="90"/>
        </w:rPr>
        <w:t>inciso</w:t>
      </w:r>
      <w:r>
        <w:rPr>
          <w:w w:val="90"/>
        </w:rPr>
        <w:t> III,</w:t>
      </w:r>
      <w:r>
        <w:rPr>
          <w:spacing w:val="-2"/>
          <w:w w:val="90"/>
        </w:rPr>
        <w:t> </w:t>
      </w:r>
      <w:r>
        <w:rPr>
          <w:w w:val="90"/>
        </w:rPr>
        <w:t>alínea</w:t>
      </w:r>
      <w:r>
        <w:rPr>
          <w:w w:val="90"/>
        </w:rPr>
        <w:t> “f”,</w:t>
      </w:r>
      <w:r>
        <w:rPr>
          <w:w w:val="90"/>
        </w:rPr>
        <w:t> item</w:t>
      </w:r>
      <w:r>
        <w:rPr>
          <w:spacing w:val="-1"/>
          <w:w w:val="90"/>
        </w:rPr>
        <w:t> </w:t>
      </w:r>
      <w:r>
        <w:rPr>
          <w:w w:val="90"/>
        </w:rPr>
        <w:t>2,</w:t>
      </w:r>
      <w:r>
        <w:rPr>
          <w:w w:val="90"/>
        </w:rPr>
        <w:t> da</w:t>
      </w:r>
      <w:r>
        <w:rPr>
          <w:w w:val="90"/>
        </w:rPr>
        <w:t> Resolução</w:t>
      </w:r>
      <w:r>
        <w:rPr>
          <w:spacing w:val="-2"/>
          <w:w w:val="90"/>
        </w:rPr>
        <w:t> </w:t>
      </w:r>
      <w:r>
        <w:rPr>
          <w:w w:val="90"/>
        </w:rPr>
        <w:t>nº</w:t>
      </w:r>
      <w:r>
        <w:rPr>
          <w:w w:val="90"/>
        </w:rPr>
        <w:t> 04/2002-TCE/AM,</w:t>
      </w:r>
      <w:r>
        <w:rPr>
          <w:spacing w:val="-3"/>
          <w:w w:val="90"/>
        </w:rPr>
        <w:t> </w:t>
      </w:r>
      <w:r>
        <w:rPr>
          <w:rFonts w:ascii="Arial" w:hAnsi="Arial"/>
          <w:b/>
          <w:w w:val="90"/>
        </w:rPr>
        <w:t>à unanimidade</w:t>
      </w:r>
      <w:r>
        <w:rPr>
          <w:w w:val="90"/>
        </w:rPr>
        <w:t>,</w:t>
      </w:r>
      <w:r>
        <w:rPr>
          <w:w w:val="90"/>
        </w:rPr>
        <w:t> nos</w:t>
      </w:r>
      <w:r>
        <w:rPr>
          <w:w w:val="90"/>
        </w:rPr>
        <w:t> termos</w:t>
      </w:r>
      <w:r>
        <w:rPr>
          <w:spacing w:val="-1"/>
          <w:w w:val="90"/>
        </w:rPr>
        <w:t> </w:t>
      </w:r>
      <w:r>
        <w:rPr>
          <w:w w:val="90"/>
        </w:rPr>
        <w:t>da</w:t>
      </w:r>
      <w:r>
        <w:rPr>
          <w:w w:val="90"/>
        </w:rPr>
        <w:t> proposta</w:t>
      </w:r>
      <w:r>
        <w:rPr>
          <w:w w:val="90"/>
        </w:rPr>
        <w:t> de</w:t>
      </w:r>
      <w:r>
        <w:rPr>
          <w:w w:val="90"/>
        </w:rPr>
        <w:t> voto</w:t>
      </w:r>
      <w:r>
        <w:rPr>
          <w:w w:val="90"/>
        </w:rPr>
        <w:t> do</w:t>
      </w:r>
      <w:r>
        <w:rPr>
          <w:w w:val="90"/>
        </w:rPr>
        <w:t> Excelentíssimo</w:t>
      </w:r>
      <w:r>
        <w:rPr>
          <w:w w:val="90"/>
        </w:rPr>
        <w:t> Senhor</w:t>
      </w:r>
      <w:r>
        <w:rPr>
          <w:spacing w:val="-1"/>
          <w:w w:val="90"/>
        </w:rPr>
        <w:t> </w:t>
      </w:r>
      <w:r>
        <w:rPr>
          <w:w w:val="90"/>
        </w:rPr>
        <w:t>Auditor-Relator,</w:t>
      </w:r>
      <w:r>
        <w:rPr>
          <w:w w:val="90"/>
        </w:rPr>
        <w:t> </w:t>
      </w:r>
      <w:r>
        <w:rPr>
          <w:rFonts w:ascii="Arial" w:hAnsi="Arial"/>
          <w:b/>
          <w:w w:val="90"/>
        </w:rPr>
        <w:t>em</w:t>
      </w:r>
      <w:r>
        <w:rPr>
          <w:rFonts w:ascii="Arial" w:hAnsi="Arial"/>
          <w:b/>
          <w:w w:val="90"/>
        </w:rPr>
        <w:t> divergência</w:t>
      </w:r>
      <w:r>
        <w:rPr>
          <w:rFonts w:ascii="Arial" w:hAnsi="Arial"/>
          <w:b/>
          <w:w w:val="90"/>
        </w:rPr>
        <w:t> </w:t>
      </w:r>
      <w:r>
        <w:rPr>
          <w:w w:val="90"/>
        </w:rPr>
        <w:t>com pronunciamento</w:t>
      </w:r>
      <w:r>
        <w:rPr>
          <w:w w:val="90"/>
        </w:rPr>
        <w:t> do</w:t>
      </w:r>
      <w:r>
        <w:rPr>
          <w:w w:val="90"/>
        </w:rPr>
        <w:t> Ministério</w:t>
      </w:r>
      <w:r>
        <w:rPr>
          <w:w w:val="90"/>
        </w:rPr>
        <w:t> Público</w:t>
      </w:r>
      <w:r>
        <w:rPr>
          <w:w w:val="90"/>
        </w:rPr>
        <w:t> junto</w:t>
      </w:r>
      <w:r>
        <w:rPr>
          <w:w w:val="90"/>
        </w:rPr>
        <w:t> a</w:t>
      </w:r>
      <w:r>
        <w:rPr>
          <w:w w:val="90"/>
        </w:rPr>
        <w:t> este</w:t>
      </w:r>
      <w:r>
        <w:rPr>
          <w:w w:val="90"/>
        </w:rPr>
        <w:t> Tribunal,</w:t>
      </w:r>
      <w:r>
        <w:rPr>
          <w:w w:val="90"/>
        </w:rPr>
        <w:t> no</w:t>
      </w:r>
      <w:r>
        <w:rPr>
          <w:w w:val="90"/>
        </w:rPr>
        <w:t> sentido</w:t>
      </w:r>
      <w:r>
        <w:rPr>
          <w:w w:val="90"/>
        </w:rPr>
        <w:t> de:</w:t>
      </w:r>
      <w:r>
        <w:rPr>
          <w:w w:val="90"/>
        </w:rPr>
        <w:t> </w:t>
      </w:r>
      <w:r>
        <w:rPr>
          <w:rFonts w:ascii="Arial" w:hAnsi="Arial"/>
          <w:b/>
          <w:w w:val="90"/>
        </w:rPr>
        <w:t>8.1.</w:t>
      </w:r>
      <w:r>
        <w:rPr>
          <w:rFonts w:ascii="Arial" w:hAnsi="Arial"/>
          <w:b/>
          <w:w w:val="90"/>
        </w:rPr>
        <w:t> Não</w:t>
      </w:r>
      <w:r>
        <w:rPr>
          <w:rFonts w:ascii="Arial" w:hAnsi="Arial"/>
          <w:b/>
          <w:w w:val="90"/>
        </w:rPr>
        <w:t> conhecer</w:t>
      </w:r>
      <w:r>
        <w:rPr>
          <w:rFonts w:ascii="Arial" w:hAnsi="Arial"/>
          <w:b/>
          <w:w w:val="90"/>
        </w:rPr>
        <w:t> </w:t>
      </w:r>
      <w:r>
        <w:rPr>
          <w:w w:val="90"/>
        </w:rPr>
        <w:t>do</w:t>
      </w:r>
      <w:r>
        <w:rPr>
          <w:w w:val="90"/>
        </w:rPr>
        <w:t> Recurso</w:t>
      </w:r>
      <w:r>
        <w:rPr>
          <w:w w:val="90"/>
        </w:rPr>
        <w:t> de </w:t>
      </w:r>
      <w:r>
        <w:rPr>
          <w:w w:val="80"/>
        </w:rPr>
        <w:t>Reconsideração interposto pelo Ministério Público de Contas em face do Acórdão nº 1582/2023</w:t>
      </w:r>
      <w:r>
        <w:rPr/>
        <w:t> </w:t>
      </w:r>
      <w:r>
        <w:rPr>
          <w:w w:val="80"/>
        </w:rPr>
        <w:t>– TCE – Primeira Câmara, exarado nos autos do Processo nº 16626/2021, que julgou a Prestação de Contas da Transferência Voluntária referente ao </w:t>
      </w:r>
      <w:r>
        <w:rPr>
          <w:spacing w:val="-2"/>
          <w:w w:val="90"/>
        </w:rPr>
        <w:t>Termo</w:t>
      </w:r>
      <w:r>
        <w:rPr>
          <w:spacing w:val="-2"/>
          <w:w w:val="90"/>
        </w:rPr>
        <w:t> de</w:t>
      </w:r>
      <w:r>
        <w:rPr>
          <w:spacing w:val="-2"/>
          <w:w w:val="90"/>
        </w:rPr>
        <w:t> Convênio</w:t>
      </w:r>
      <w:r>
        <w:rPr>
          <w:spacing w:val="-2"/>
          <w:w w:val="90"/>
        </w:rPr>
        <w:t> nº</w:t>
      </w:r>
      <w:r>
        <w:rPr>
          <w:spacing w:val="-2"/>
          <w:w w:val="90"/>
        </w:rPr>
        <w:t> 057/2018</w:t>
      </w:r>
      <w:r>
        <w:rPr>
          <w:spacing w:val="-2"/>
          <w:w w:val="90"/>
        </w:rPr>
        <w:t> –</w:t>
      </w:r>
      <w:r>
        <w:rPr>
          <w:spacing w:val="-2"/>
          <w:w w:val="90"/>
        </w:rPr>
        <w:t> SEINFRA,</w:t>
      </w:r>
      <w:r>
        <w:rPr>
          <w:spacing w:val="-2"/>
          <w:w w:val="90"/>
        </w:rPr>
        <w:t> firmado</w:t>
      </w:r>
      <w:r>
        <w:rPr>
          <w:spacing w:val="-2"/>
          <w:w w:val="90"/>
        </w:rPr>
        <w:t> entre</w:t>
      </w:r>
      <w:r>
        <w:rPr>
          <w:spacing w:val="-2"/>
          <w:w w:val="90"/>
        </w:rPr>
        <w:t> a</w:t>
      </w:r>
      <w:r>
        <w:rPr>
          <w:spacing w:val="-2"/>
          <w:w w:val="90"/>
        </w:rPr>
        <w:t> Secretaria</w:t>
      </w:r>
      <w:r>
        <w:rPr>
          <w:spacing w:val="-2"/>
          <w:w w:val="90"/>
        </w:rPr>
        <w:t> de</w:t>
      </w:r>
      <w:r>
        <w:rPr>
          <w:spacing w:val="-2"/>
          <w:w w:val="90"/>
        </w:rPr>
        <w:t> Estado</w:t>
      </w:r>
      <w:r>
        <w:rPr>
          <w:spacing w:val="-2"/>
          <w:w w:val="90"/>
        </w:rPr>
        <w:t> de</w:t>
      </w:r>
      <w:r>
        <w:rPr>
          <w:spacing w:val="-2"/>
          <w:w w:val="90"/>
        </w:rPr>
        <w:t> Infraestrutura</w:t>
      </w:r>
      <w:r>
        <w:rPr>
          <w:spacing w:val="-2"/>
          <w:w w:val="90"/>
        </w:rPr>
        <w:t> e a</w:t>
      </w:r>
      <w:r>
        <w:rPr>
          <w:spacing w:val="-2"/>
          <w:w w:val="90"/>
        </w:rPr>
        <w:t> Prefeitura </w:t>
      </w:r>
      <w:r>
        <w:rPr>
          <w:w w:val="85"/>
        </w:rPr>
        <w:t>Municipal de Urucurituba, por não preencher os requisitos de admissibilidade do art. 145, II da Resolução nº 04/2002 </w:t>
      </w:r>
      <w:r>
        <w:rPr>
          <w:w w:val="80"/>
        </w:rPr>
        <w:t>TCE/AM c/c art. 62 da Lei 2423/1996 TCE/AM; </w:t>
      </w:r>
      <w:r>
        <w:rPr>
          <w:rFonts w:ascii="Arial" w:hAnsi="Arial"/>
          <w:b/>
          <w:w w:val="80"/>
        </w:rPr>
        <w:t>8.2. Dar ciência </w:t>
      </w:r>
      <w:r>
        <w:rPr>
          <w:w w:val="80"/>
        </w:rPr>
        <w:t>ao Ministério Público de Contas acerca da decisão ficando </w:t>
      </w:r>
      <w:r>
        <w:rPr>
          <w:w w:val="90"/>
        </w:rPr>
        <w:t>autorizada</w:t>
      </w:r>
      <w:r>
        <w:rPr>
          <w:w w:val="90"/>
        </w:rPr>
        <w:t> a</w:t>
      </w:r>
      <w:r>
        <w:rPr>
          <w:w w:val="90"/>
        </w:rPr>
        <w:t> emissão</w:t>
      </w:r>
      <w:r>
        <w:rPr>
          <w:w w:val="90"/>
        </w:rPr>
        <w:t> de</w:t>
      </w:r>
      <w:r>
        <w:rPr>
          <w:w w:val="90"/>
        </w:rPr>
        <w:t> nova</w:t>
      </w:r>
      <w:r>
        <w:rPr>
          <w:w w:val="90"/>
        </w:rPr>
        <w:t> notificação,</w:t>
      </w:r>
      <w:r>
        <w:rPr>
          <w:w w:val="90"/>
        </w:rPr>
        <w:t> caso</w:t>
      </w:r>
      <w:r>
        <w:rPr>
          <w:w w:val="90"/>
        </w:rPr>
        <w:t> a</w:t>
      </w:r>
      <w:r>
        <w:rPr>
          <w:w w:val="90"/>
        </w:rPr>
        <w:t> primeira</w:t>
      </w:r>
      <w:r>
        <w:rPr>
          <w:w w:val="90"/>
        </w:rPr>
        <w:t> seja</w:t>
      </w:r>
      <w:r>
        <w:rPr>
          <w:w w:val="90"/>
        </w:rPr>
        <w:t> frustrada.</w:t>
      </w:r>
      <w:r>
        <w:rPr>
          <w:w w:val="90"/>
        </w:rPr>
        <w:t> Ato</w:t>
      </w:r>
      <w:r>
        <w:rPr>
          <w:w w:val="90"/>
        </w:rPr>
        <w:t> contínuo,</w:t>
      </w:r>
      <w:r>
        <w:rPr>
          <w:w w:val="90"/>
        </w:rPr>
        <w:t> se</w:t>
      </w:r>
      <w:r>
        <w:rPr>
          <w:w w:val="90"/>
        </w:rPr>
        <w:t> porventura</w:t>
      </w:r>
      <w:r>
        <w:rPr>
          <w:w w:val="90"/>
        </w:rPr>
        <w:t> persistir</w:t>
      </w:r>
      <w:r>
        <w:rPr>
          <w:w w:val="90"/>
        </w:rPr>
        <w:t> a </w:t>
      </w:r>
      <w:r>
        <w:rPr>
          <w:w w:val="85"/>
        </w:rPr>
        <w:t>problemática, para</w:t>
      </w:r>
      <w:r>
        <w:rPr>
          <w:spacing w:val="-2"/>
          <w:w w:val="85"/>
        </w:rPr>
        <w:t> </w:t>
      </w:r>
      <w:r>
        <w:rPr>
          <w:w w:val="85"/>
        </w:rPr>
        <w:t>não</w:t>
      </w:r>
      <w:r>
        <w:rPr>
          <w:spacing w:val="-2"/>
          <w:w w:val="85"/>
        </w:rPr>
        <w:t> </w:t>
      </w:r>
      <w:r>
        <w:rPr>
          <w:w w:val="85"/>
        </w:rPr>
        <w:t>restarem</w:t>
      </w:r>
      <w:r>
        <w:rPr>
          <w:spacing w:val="-1"/>
          <w:w w:val="85"/>
        </w:rPr>
        <w:t> </w:t>
      </w:r>
      <w:r>
        <w:rPr>
          <w:w w:val="85"/>
        </w:rPr>
        <w:t>dúvidas</w:t>
      </w:r>
      <w:r>
        <w:rPr>
          <w:spacing w:val="-2"/>
          <w:w w:val="85"/>
        </w:rPr>
        <w:t> </w:t>
      </w:r>
      <w:r>
        <w:rPr>
          <w:w w:val="85"/>
        </w:rPr>
        <w:t>quanto a</w:t>
      </w:r>
      <w:r>
        <w:rPr>
          <w:spacing w:val="-2"/>
          <w:w w:val="85"/>
        </w:rPr>
        <w:t> </w:t>
      </w:r>
      <w:r>
        <w:rPr>
          <w:w w:val="85"/>
        </w:rPr>
        <w:t>sua validade</w:t>
      </w:r>
      <w:r>
        <w:rPr>
          <w:spacing w:val="-2"/>
          <w:w w:val="85"/>
        </w:rPr>
        <w:t> </w:t>
      </w:r>
      <w:r>
        <w:rPr>
          <w:w w:val="85"/>
        </w:rPr>
        <w:t>e</w:t>
      </w:r>
      <w:r>
        <w:rPr>
          <w:spacing w:val="-2"/>
          <w:w w:val="85"/>
        </w:rPr>
        <w:t> </w:t>
      </w:r>
      <w:r>
        <w:rPr>
          <w:w w:val="85"/>
        </w:rPr>
        <w:t>eficácia, desde já,</w:t>
      </w:r>
      <w:r>
        <w:rPr>
          <w:spacing w:val="-2"/>
          <w:w w:val="85"/>
        </w:rPr>
        <w:t> </w:t>
      </w:r>
      <w:r>
        <w:rPr>
          <w:w w:val="85"/>
        </w:rPr>
        <w:t>autorizo</w:t>
      </w:r>
      <w:r>
        <w:rPr>
          <w:spacing w:val="-2"/>
          <w:w w:val="85"/>
        </w:rPr>
        <w:t> </w:t>
      </w:r>
      <w:r>
        <w:rPr>
          <w:w w:val="85"/>
        </w:rPr>
        <w:t>a comunicação via</w:t>
      </w:r>
      <w:r>
        <w:rPr>
          <w:spacing w:val="-2"/>
          <w:w w:val="85"/>
        </w:rPr>
        <w:t> </w:t>
      </w:r>
      <w:r>
        <w:rPr>
          <w:w w:val="85"/>
        </w:rPr>
        <w:t>edital, com</w:t>
      </w:r>
      <w:r>
        <w:rPr>
          <w:spacing w:val="-7"/>
          <w:w w:val="85"/>
        </w:rPr>
        <w:t> </w:t>
      </w:r>
      <w:r>
        <w:rPr>
          <w:w w:val="85"/>
        </w:rPr>
        <w:t>fulcro</w:t>
      </w:r>
      <w:r>
        <w:rPr>
          <w:spacing w:val="-7"/>
          <w:w w:val="85"/>
        </w:rPr>
        <w:t> </w:t>
      </w:r>
      <w:r>
        <w:rPr>
          <w:w w:val="85"/>
        </w:rPr>
        <w:t>no</w:t>
      </w:r>
      <w:r>
        <w:rPr>
          <w:spacing w:val="-6"/>
          <w:w w:val="85"/>
        </w:rPr>
        <w:t> </w:t>
      </w:r>
      <w:r>
        <w:rPr>
          <w:w w:val="85"/>
        </w:rPr>
        <w:t>art.</w:t>
      </w:r>
      <w:r>
        <w:rPr>
          <w:spacing w:val="-7"/>
          <w:w w:val="85"/>
        </w:rPr>
        <w:t> </w:t>
      </w:r>
      <w:r>
        <w:rPr>
          <w:w w:val="85"/>
        </w:rPr>
        <w:t>97,</w:t>
      </w:r>
      <w:r>
        <w:rPr>
          <w:spacing w:val="-7"/>
          <w:w w:val="85"/>
        </w:rPr>
        <w:t> </w:t>
      </w:r>
      <w:r>
        <w:rPr>
          <w:w w:val="85"/>
        </w:rPr>
        <w:t>da</w:t>
      </w:r>
      <w:r>
        <w:rPr>
          <w:spacing w:val="-6"/>
          <w:w w:val="85"/>
        </w:rPr>
        <w:t> </w:t>
      </w:r>
      <w:r>
        <w:rPr>
          <w:w w:val="85"/>
        </w:rPr>
        <w:t>Resolução</w:t>
      </w:r>
      <w:r>
        <w:rPr>
          <w:spacing w:val="-7"/>
          <w:w w:val="85"/>
        </w:rPr>
        <w:t> </w:t>
      </w:r>
      <w:r>
        <w:rPr>
          <w:w w:val="85"/>
        </w:rPr>
        <w:t>nº</w:t>
      </w:r>
      <w:r>
        <w:rPr>
          <w:spacing w:val="-7"/>
          <w:w w:val="85"/>
        </w:rPr>
        <w:t> </w:t>
      </w:r>
      <w:r>
        <w:rPr>
          <w:w w:val="85"/>
        </w:rPr>
        <w:t>04/2002;</w:t>
      </w:r>
      <w:r>
        <w:rPr>
          <w:spacing w:val="-5"/>
          <w:w w:val="85"/>
        </w:rPr>
        <w:t> </w:t>
      </w:r>
      <w:r>
        <w:rPr>
          <w:rFonts w:ascii="Arial" w:hAnsi="Arial"/>
          <w:b/>
          <w:w w:val="85"/>
        </w:rPr>
        <w:t>8.3.</w:t>
      </w:r>
      <w:r>
        <w:rPr>
          <w:rFonts w:ascii="Arial" w:hAnsi="Arial"/>
          <w:b/>
          <w:spacing w:val="-6"/>
          <w:w w:val="85"/>
        </w:rPr>
        <w:t> </w:t>
      </w:r>
      <w:r>
        <w:rPr>
          <w:rFonts w:ascii="Arial" w:hAnsi="Arial"/>
          <w:b/>
          <w:w w:val="85"/>
        </w:rPr>
        <w:t>Dar</w:t>
      </w:r>
      <w:r>
        <w:rPr>
          <w:rFonts w:ascii="Arial" w:hAnsi="Arial"/>
          <w:b/>
          <w:spacing w:val="-6"/>
          <w:w w:val="85"/>
        </w:rPr>
        <w:t> </w:t>
      </w:r>
      <w:r>
        <w:rPr>
          <w:rFonts w:ascii="Arial" w:hAnsi="Arial"/>
          <w:b/>
          <w:w w:val="85"/>
        </w:rPr>
        <w:t>ciência</w:t>
      </w:r>
      <w:r>
        <w:rPr>
          <w:rFonts w:ascii="Arial" w:hAnsi="Arial"/>
          <w:b/>
          <w:spacing w:val="-7"/>
          <w:w w:val="85"/>
        </w:rPr>
        <w:t> </w:t>
      </w:r>
      <w:r>
        <w:rPr>
          <w:w w:val="85"/>
        </w:rPr>
        <w:t>ao</w:t>
      </w:r>
      <w:r>
        <w:rPr>
          <w:spacing w:val="-7"/>
          <w:w w:val="85"/>
        </w:rPr>
        <w:t> </w:t>
      </w:r>
      <w:r>
        <w:rPr>
          <w:w w:val="85"/>
        </w:rPr>
        <w:t>Sr.</w:t>
      </w:r>
      <w:r>
        <w:rPr>
          <w:spacing w:val="-6"/>
          <w:w w:val="85"/>
        </w:rPr>
        <w:t> </w:t>
      </w:r>
      <w:r>
        <w:rPr>
          <w:w w:val="85"/>
        </w:rPr>
        <w:t>Oswaldo</w:t>
      </w:r>
      <w:r>
        <w:rPr>
          <w:spacing w:val="-6"/>
          <w:w w:val="85"/>
        </w:rPr>
        <w:t> </w:t>
      </w:r>
      <w:r>
        <w:rPr>
          <w:w w:val="85"/>
        </w:rPr>
        <w:t>Said</w:t>
      </w:r>
      <w:r>
        <w:rPr>
          <w:spacing w:val="-7"/>
          <w:w w:val="85"/>
        </w:rPr>
        <w:t> </w:t>
      </w:r>
      <w:r>
        <w:rPr>
          <w:w w:val="85"/>
        </w:rPr>
        <w:t>Júnior</w:t>
      </w:r>
      <w:r>
        <w:rPr>
          <w:spacing w:val="-7"/>
          <w:w w:val="85"/>
        </w:rPr>
        <w:t> </w:t>
      </w:r>
      <w:r>
        <w:rPr>
          <w:w w:val="85"/>
        </w:rPr>
        <w:t>acerca</w:t>
      </w:r>
      <w:r>
        <w:rPr>
          <w:spacing w:val="-6"/>
          <w:w w:val="85"/>
        </w:rPr>
        <w:t> </w:t>
      </w:r>
      <w:r>
        <w:rPr>
          <w:w w:val="85"/>
        </w:rPr>
        <w:t>da</w:t>
      </w:r>
      <w:r>
        <w:rPr>
          <w:spacing w:val="-6"/>
          <w:w w:val="85"/>
        </w:rPr>
        <w:t> </w:t>
      </w:r>
      <w:r>
        <w:rPr>
          <w:w w:val="85"/>
        </w:rPr>
        <w:t>decisão,</w:t>
      </w:r>
      <w:r>
        <w:rPr>
          <w:spacing w:val="-6"/>
          <w:w w:val="85"/>
        </w:rPr>
        <w:t> </w:t>
      </w:r>
      <w:r>
        <w:rPr>
          <w:w w:val="85"/>
        </w:rPr>
        <w:t>ficando </w:t>
      </w:r>
      <w:r>
        <w:rPr>
          <w:w w:val="90"/>
        </w:rPr>
        <w:t>autorizada</w:t>
      </w:r>
      <w:r>
        <w:rPr>
          <w:w w:val="90"/>
        </w:rPr>
        <w:t> a</w:t>
      </w:r>
      <w:r>
        <w:rPr>
          <w:w w:val="90"/>
        </w:rPr>
        <w:t> emissão</w:t>
      </w:r>
      <w:r>
        <w:rPr>
          <w:w w:val="90"/>
        </w:rPr>
        <w:t> de</w:t>
      </w:r>
      <w:r>
        <w:rPr>
          <w:w w:val="90"/>
        </w:rPr>
        <w:t> nova</w:t>
      </w:r>
      <w:r>
        <w:rPr>
          <w:w w:val="90"/>
        </w:rPr>
        <w:t> notificação,</w:t>
      </w:r>
      <w:r>
        <w:rPr>
          <w:w w:val="90"/>
        </w:rPr>
        <w:t> caso</w:t>
      </w:r>
      <w:r>
        <w:rPr>
          <w:w w:val="90"/>
        </w:rPr>
        <w:t> a</w:t>
      </w:r>
      <w:r>
        <w:rPr>
          <w:w w:val="90"/>
        </w:rPr>
        <w:t> primeira</w:t>
      </w:r>
      <w:r>
        <w:rPr>
          <w:w w:val="90"/>
        </w:rPr>
        <w:t> seja</w:t>
      </w:r>
      <w:r>
        <w:rPr>
          <w:w w:val="90"/>
        </w:rPr>
        <w:t> frustrada.</w:t>
      </w:r>
      <w:r>
        <w:rPr>
          <w:w w:val="90"/>
        </w:rPr>
        <w:t> Ato</w:t>
      </w:r>
      <w:r>
        <w:rPr>
          <w:w w:val="90"/>
        </w:rPr>
        <w:t> contínuo,</w:t>
      </w:r>
      <w:r>
        <w:rPr>
          <w:w w:val="90"/>
        </w:rPr>
        <w:t> se</w:t>
      </w:r>
      <w:r>
        <w:rPr>
          <w:w w:val="90"/>
        </w:rPr>
        <w:t> porventura</w:t>
      </w:r>
      <w:r>
        <w:rPr>
          <w:w w:val="90"/>
        </w:rPr>
        <w:t> persistir</w:t>
      </w:r>
      <w:r>
        <w:rPr>
          <w:w w:val="90"/>
        </w:rPr>
        <w:t> a </w:t>
      </w:r>
      <w:r>
        <w:rPr>
          <w:w w:val="80"/>
        </w:rPr>
        <w:t>problemática, para não restarem dúvidas quanto a sua validade e eficácia, desde já autorizo a comunicação via edital, com </w:t>
      </w:r>
      <w:r>
        <w:rPr>
          <w:w w:val="85"/>
        </w:rPr>
        <w:t>fulcro</w:t>
      </w:r>
      <w:r>
        <w:rPr>
          <w:spacing w:val="-7"/>
          <w:w w:val="85"/>
        </w:rPr>
        <w:t> </w:t>
      </w:r>
      <w:r>
        <w:rPr>
          <w:w w:val="85"/>
        </w:rPr>
        <w:t>no</w:t>
      </w:r>
      <w:r>
        <w:rPr>
          <w:spacing w:val="-7"/>
          <w:w w:val="85"/>
        </w:rPr>
        <w:t> </w:t>
      </w:r>
      <w:r>
        <w:rPr>
          <w:w w:val="85"/>
        </w:rPr>
        <w:t>art.</w:t>
      </w:r>
      <w:r>
        <w:rPr>
          <w:spacing w:val="-6"/>
          <w:w w:val="85"/>
        </w:rPr>
        <w:t> </w:t>
      </w:r>
      <w:r>
        <w:rPr>
          <w:w w:val="85"/>
        </w:rPr>
        <w:t>97,</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w:t>
      </w:r>
      <w:r>
        <w:rPr>
          <w:spacing w:val="-7"/>
          <w:w w:val="85"/>
        </w:rPr>
        <w:t> </w:t>
      </w:r>
      <w:r>
        <w:rPr>
          <w:rFonts w:ascii="Arial" w:hAnsi="Arial"/>
          <w:b/>
          <w:w w:val="85"/>
        </w:rPr>
        <w:t>8.4.</w:t>
      </w:r>
      <w:r>
        <w:rPr>
          <w:rFonts w:ascii="Arial" w:hAnsi="Arial"/>
          <w:b/>
          <w:spacing w:val="-7"/>
          <w:w w:val="85"/>
        </w:rPr>
        <w:t> </w:t>
      </w:r>
      <w:r>
        <w:rPr>
          <w:rFonts w:ascii="Arial" w:hAnsi="Arial"/>
          <w:b/>
          <w:w w:val="85"/>
        </w:rPr>
        <w:t>Dar</w:t>
      </w:r>
      <w:r>
        <w:rPr>
          <w:rFonts w:ascii="Arial" w:hAnsi="Arial"/>
          <w:b/>
          <w:spacing w:val="-6"/>
          <w:w w:val="85"/>
        </w:rPr>
        <w:t> </w:t>
      </w:r>
      <w:r>
        <w:rPr>
          <w:rFonts w:ascii="Arial" w:hAnsi="Arial"/>
          <w:b/>
          <w:w w:val="85"/>
        </w:rPr>
        <w:t>ciência</w:t>
      </w:r>
      <w:r>
        <w:rPr>
          <w:rFonts w:ascii="Arial" w:hAnsi="Arial"/>
          <w:b/>
          <w:spacing w:val="-7"/>
          <w:w w:val="85"/>
        </w:rPr>
        <w:t> </w:t>
      </w:r>
      <w:r>
        <w:rPr>
          <w:w w:val="85"/>
        </w:rPr>
        <w:t>ao</w:t>
      </w:r>
      <w:r>
        <w:rPr>
          <w:spacing w:val="-7"/>
          <w:w w:val="85"/>
        </w:rPr>
        <w:t> </w:t>
      </w:r>
      <w:r>
        <w:rPr>
          <w:w w:val="85"/>
        </w:rPr>
        <w:t>Sr.</w:t>
      </w:r>
      <w:r>
        <w:rPr>
          <w:spacing w:val="-6"/>
          <w:w w:val="85"/>
        </w:rPr>
        <w:t> </w:t>
      </w:r>
      <w:r>
        <w:rPr>
          <w:w w:val="85"/>
        </w:rPr>
        <w:t>José</w:t>
      </w:r>
      <w:r>
        <w:rPr>
          <w:spacing w:val="-7"/>
          <w:w w:val="85"/>
        </w:rPr>
        <w:t> </w:t>
      </w:r>
      <w:r>
        <w:rPr>
          <w:w w:val="85"/>
        </w:rPr>
        <w:t>Claudenor</w:t>
      </w:r>
      <w:r>
        <w:rPr>
          <w:spacing w:val="-7"/>
          <w:w w:val="85"/>
        </w:rPr>
        <w:t> </w:t>
      </w:r>
      <w:r>
        <w:rPr>
          <w:w w:val="85"/>
        </w:rPr>
        <w:t>de</w:t>
      </w:r>
      <w:r>
        <w:rPr>
          <w:spacing w:val="-6"/>
          <w:w w:val="85"/>
        </w:rPr>
        <w:t> </w:t>
      </w:r>
      <w:r>
        <w:rPr>
          <w:w w:val="85"/>
        </w:rPr>
        <w:t>Castro</w:t>
      </w:r>
      <w:r>
        <w:rPr>
          <w:spacing w:val="-7"/>
          <w:w w:val="85"/>
        </w:rPr>
        <w:t> </w:t>
      </w:r>
      <w:r>
        <w:rPr>
          <w:w w:val="85"/>
        </w:rPr>
        <w:t>Pontes</w:t>
      </w:r>
      <w:r>
        <w:rPr>
          <w:spacing w:val="-7"/>
          <w:w w:val="85"/>
        </w:rPr>
        <w:t> </w:t>
      </w:r>
      <w:r>
        <w:rPr>
          <w:w w:val="85"/>
        </w:rPr>
        <w:t>acerca</w:t>
      </w:r>
      <w:r>
        <w:rPr>
          <w:spacing w:val="-6"/>
          <w:w w:val="85"/>
        </w:rPr>
        <w:t> </w:t>
      </w:r>
      <w:r>
        <w:rPr>
          <w:w w:val="85"/>
        </w:rPr>
        <w:t>da</w:t>
      </w:r>
      <w:r>
        <w:rPr>
          <w:spacing w:val="-7"/>
          <w:w w:val="85"/>
        </w:rPr>
        <w:t> </w:t>
      </w:r>
      <w:r>
        <w:rPr>
          <w:w w:val="85"/>
        </w:rPr>
        <w:t>decisão, ficando</w:t>
      </w:r>
      <w:r>
        <w:rPr>
          <w:spacing w:val="-5"/>
          <w:w w:val="85"/>
        </w:rPr>
        <w:t> </w:t>
      </w:r>
      <w:r>
        <w:rPr>
          <w:w w:val="85"/>
        </w:rPr>
        <w:t>autorizada</w:t>
      </w:r>
      <w:r>
        <w:rPr>
          <w:spacing w:val="-5"/>
          <w:w w:val="85"/>
        </w:rPr>
        <w:t> </w:t>
      </w:r>
      <w:r>
        <w:rPr>
          <w:w w:val="85"/>
        </w:rPr>
        <w:t>a</w:t>
      </w:r>
      <w:r>
        <w:rPr>
          <w:spacing w:val="-6"/>
          <w:w w:val="85"/>
        </w:rPr>
        <w:t> </w:t>
      </w:r>
      <w:r>
        <w:rPr>
          <w:w w:val="85"/>
        </w:rPr>
        <w:t>emissão</w:t>
      </w:r>
      <w:r>
        <w:rPr>
          <w:spacing w:val="-5"/>
          <w:w w:val="85"/>
        </w:rPr>
        <w:t> </w:t>
      </w:r>
      <w:r>
        <w:rPr>
          <w:w w:val="85"/>
        </w:rPr>
        <w:t>de</w:t>
      </w:r>
      <w:r>
        <w:rPr>
          <w:spacing w:val="-5"/>
          <w:w w:val="85"/>
        </w:rPr>
        <w:t> </w:t>
      </w:r>
      <w:r>
        <w:rPr>
          <w:w w:val="85"/>
        </w:rPr>
        <w:t>nova</w:t>
      </w:r>
      <w:r>
        <w:rPr>
          <w:spacing w:val="-7"/>
          <w:w w:val="85"/>
        </w:rPr>
        <w:t> </w:t>
      </w:r>
      <w:r>
        <w:rPr>
          <w:w w:val="85"/>
        </w:rPr>
        <w:t>notificação,</w:t>
      </w:r>
      <w:r>
        <w:rPr>
          <w:spacing w:val="-5"/>
          <w:w w:val="85"/>
        </w:rPr>
        <w:t> </w:t>
      </w:r>
      <w:r>
        <w:rPr>
          <w:w w:val="85"/>
        </w:rPr>
        <w:t>caso</w:t>
      </w:r>
      <w:r>
        <w:rPr>
          <w:spacing w:val="-5"/>
          <w:w w:val="85"/>
        </w:rPr>
        <w:t> </w:t>
      </w:r>
      <w:r>
        <w:rPr>
          <w:w w:val="85"/>
        </w:rPr>
        <w:t>a</w:t>
      </w:r>
      <w:r>
        <w:rPr>
          <w:spacing w:val="-7"/>
          <w:w w:val="85"/>
        </w:rPr>
        <w:t> </w:t>
      </w:r>
      <w:r>
        <w:rPr>
          <w:w w:val="85"/>
        </w:rPr>
        <w:t>primeira</w:t>
      </w:r>
      <w:r>
        <w:rPr>
          <w:spacing w:val="-5"/>
          <w:w w:val="85"/>
        </w:rPr>
        <w:t> </w:t>
      </w:r>
      <w:r>
        <w:rPr>
          <w:w w:val="85"/>
        </w:rPr>
        <w:t>seja</w:t>
      </w:r>
      <w:r>
        <w:rPr>
          <w:spacing w:val="-6"/>
          <w:w w:val="85"/>
        </w:rPr>
        <w:t> </w:t>
      </w:r>
      <w:r>
        <w:rPr>
          <w:w w:val="85"/>
        </w:rPr>
        <w:t>frustrada.</w:t>
      </w:r>
      <w:r>
        <w:rPr>
          <w:spacing w:val="-6"/>
          <w:w w:val="85"/>
        </w:rPr>
        <w:t> </w:t>
      </w:r>
      <w:r>
        <w:rPr>
          <w:w w:val="85"/>
        </w:rPr>
        <w:t>Ato</w:t>
      </w:r>
      <w:r>
        <w:rPr>
          <w:spacing w:val="-5"/>
          <w:w w:val="85"/>
        </w:rPr>
        <w:t> </w:t>
      </w:r>
      <w:r>
        <w:rPr>
          <w:w w:val="85"/>
        </w:rPr>
        <w:t>contínuo,</w:t>
      </w:r>
      <w:r>
        <w:rPr>
          <w:spacing w:val="-6"/>
          <w:w w:val="85"/>
        </w:rPr>
        <w:t> </w:t>
      </w:r>
      <w:r>
        <w:rPr>
          <w:w w:val="85"/>
        </w:rPr>
        <w:t>se</w:t>
      </w:r>
      <w:r>
        <w:rPr>
          <w:spacing w:val="-7"/>
          <w:w w:val="85"/>
        </w:rPr>
        <w:t> </w:t>
      </w:r>
      <w:r>
        <w:rPr>
          <w:w w:val="85"/>
        </w:rPr>
        <w:t>porventura</w:t>
      </w:r>
      <w:r>
        <w:rPr>
          <w:spacing w:val="-5"/>
          <w:w w:val="85"/>
        </w:rPr>
        <w:t> </w:t>
      </w:r>
      <w:r>
        <w:rPr>
          <w:w w:val="85"/>
        </w:rPr>
        <w:t>persistir</w:t>
      </w:r>
      <w:r>
        <w:rPr>
          <w:spacing w:val="-6"/>
          <w:w w:val="85"/>
        </w:rPr>
        <w:t> </w:t>
      </w:r>
      <w:r>
        <w:rPr>
          <w:w w:val="85"/>
        </w:rPr>
        <w:t>a </w:t>
      </w:r>
      <w:r>
        <w:rPr>
          <w:w w:val="80"/>
        </w:rPr>
        <w:t>problemática, para não restarem dúvidas quanto a sua validade e eficácia, desde já autorizo a comunicação via</w:t>
      </w:r>
      <w:r>
        <w:rPr/>
        <w:t> </w:t>
      </w:r>
      <w:r>
        <w:rPr>
          <w:w w:val="80"/>
        </w:rPr>
        <w:t>edital, com </w:t>
      </w:r>
      <w:r>
        <w:rPr>
          <w:w w:val="90"/>
        </w:rPr>
        <w:t>fulcro</w:t>
      </w:r>
      <w:r>
        <w:rPr>
          <w:spacing w:val="-7"/>
          <w:w w:val="90"/>
        </w:rPr>
        <w:t> </w:t>
      </w:r>
      <w:r>
        <w:rPr>
          <w:w w:val="90"/>
        </w:rPr>
        <w:t>no</w:t>
      </w:r>
      <w:r>
        <w:rPr>
          <w:spacing w:val="-7"/>
          <w:w w:val="90"/>
        </w:rPr>
        <w:t> </w:t>
      </w:r>
      <w:r>
        <w:rPr>
          <w:w w:val="90"/>
        </w:rPr>
        <w:t>art.</w:t>
      </w:r>
      <w:r>
        <w:rPr>
          <w:spacing w:val="-9"/>
          <w:w w:val="90"/>
        </w:rPr>
        <w:t> </w:t>
      </w:r>
      <w:r>
        <w:rPr>
          <w:w w:val="90"/>
        </w:rPr>
        <w:t>97,</w:t>
      </w:r>
      <w:r>
        <w:rPr>
          <w:spacing w:val="-9"/>
          <w:w w:val="90"/>
        </w:rPr>
        <w:t> </w:t>
      </w:r>
      <w:r>
        <w:rPr>
          <w:w w:val="90"/>
        </w:rPr>
        <w:t>da</w:t>
      </w:r>
      <w:r>
        <w:rPr>
          <w:spacing w:val="-7"/>
          <w:w w:val="90"/>
        </w:rPr>
        <w:t> </w:t>
      </w:r>
      <w:r>
        <w:rPr>
          <w:w w:val="90"/>
        </w:rPr>
        <w:t>Resolução</w:t>
      </w:r>
      <w:r>
        <w:rPr>
          <w:spacing w:val="-8"/>
          <w:w w:val="90"/>
        </w:rPr>
        <w:t> </w:t>
      </w:r>
      <w:r>
        <w:rPr>
          <w:w w:val="90"/>
        </w:rPr>
        <w:t>nº</w:t>
      </w:r>
      <w:r>
        <w:rPr>
          <w:spacing w:val="-9"/>
          <w:w w:val="90"/>
        </w:rPr>
        <w:t> </w:t>
      </w:r>
      <w:r>
        <w:rPr>
          <w:w w:val="90"/>
        </w:rPr>
        <w:t>04/2002;</w:t>
      </w:r>
      <w:r>
        <w:rPr>
          <w:spacing w:val="-5"/>
          <w:w w:val="90"/>
        </w:rPr>
        <w:t> </w:t>
      </w:r>
      <w:r>
        <w:rPr>
          <w:rFonts w:ascii="Arial" w:hAnsi="Arial"/>
          <w:b/>
          <w:w w:val="90"/>
        </w:rPr>
        <w:t>8.5.</w:t>
      </w:r>
      <w:r>
        <w:rPr>
          <w:rFonts w:ascii="Arial" w:hAnsi="Arial"/>
          <w:b/>
          <w:spacing w:val="-7"/>
          <w:w w:val="90"/>
        </w:rPr>
        <w:t> </w:t>
      </w:r>
      <w:r>
        <w:rPr>
          <w:rFonts w:ascii="Arial" w:hAnsi="Arial"/>
          <w:b/>
          <w:w w:val="90"/>
        </w:rPr>
        <w:t>Arquivar</w:t>
      </w:r>
      <w:r>
        <w:rPr>
          <w:rFonts w:ascii="Arial" w:hAnsi="Arial"/>
          <w:b/>
          <w:spacing w:val="-8"/>
          <w:w w:val="90"/>
        </w:rPr>
        <w:t> </w:t>
      </w:r>
      <w:r>
        <w:rPr>
          <w:w w:val="90"/>
        </w:rPr>
        <w:t>o</w:t>
      </w:r>
      <w:r>
        <w:rPr>
          <w:spacing w:val="-8"/>
          <w:w w:val="90"/>
        </w:rPr>
        <w:t> </w:t>
      </w:r>
      <w:r>
        <w:rPr>
          <w:w w:val="90"/>
        </w:rPr>
        <w:t>processo,</w:t>
      </w:r>
      <w:r>
        <w:rPr>
          <w:spacing w:val="-7"/>
          <w:w w:val="90"/>
        </w:rPr>
        <w:t> </w:t>
      </w:r>
      <w:r>
        <w:rPr>
          <w:w w:val="90"/>
        </w:rPr>
        <w:t>após</w:t>
      </w:r>
      <w:r>
        <w:rPr>
          <w:spacing w:val="-9"/>
          <w:w w:val="90"/>
        </w:rPr>
        <w:t> </w:t>
      </w:r>
      <w:r>
        <w:rPr>
          <w:w w:val="90"/>
        </w:rPr>
        <w:t>cumpridas</w:t>
      </w:r>
      <w:r>
        <w:rPr>
          <w:spacing w:val="-9"/>
          <w:w w:val="90"/>
        </w:rPr>
        <w:t> </w:t>
      </w:r>
      <w:r>
        <w:rPr>
          <w:w w:val="90"/>
        </w:rPr>
        <w:t>as</w:t>
      </w:r>
      <w:r>
        <w:rPr>
          <w:spacing w:val="-9"/>
          <w:w w:val="90"/>
        </w:rPr>
        <w:t> </w:t>
      </w:r>
      <w:r>
        <w:rPr>
          <w:w w:val="90"/>
        </w:rPr>
        <w:t>diligências</w:t>
      </w:r>
      <w:r>
        <w:rPr>
          <w:spacing w:val="-9"/>
          <w:w w:val="90"/>
        </w:rPr>
        <w:t> </w:t>
      </w:r>
      <w:r>
        <w:rPr>
          <w:w w:val="90"/>
        </w:rPr>
        <w:t>processuais. </w:t>
      </w:r>
      <w:r>
        <w:rPr>
          <w:rFonts w:ascii="Arial" w:hAnsi="Arial"/>
          <w:b/>
          <w:w w:val="85"/>
        </w:rPr>
        <w:t>Especificação</w:t>
      </w:r>
      <w:r>
        <w:rPr>
          <w:rFonts w:ascii="Arial" w:hAnsi="Arial"/>
          <w:b/>
        </w:rPr>
        <w:t> </w:t>
      </w:r>
      <w:r>
        <w:rPr>
          <w:rFonts w:ascii="Arial" w:hAnsi="Arial"/>
          <w:b/>
          <w:w w:val="85"/>
        </w:rPr>
        <w:t>do</w:t>
      </w:r>
      <w:r>
        <w:rPr>
          <w:rFonts w:ascii="Arial" w:hAnsi="Arial"/>
          <w:b/>
        </w:rPr>
        <w:t> </w:t>
      </w:r>
      <w:r>
        <w:rPr>
          <w:rFonts w:ascii="Arial" w:hAnsi="Arial"/>
          <w:b/>
          <w:w w:val="85"/>
        </w:rPr>
        <w:t>quórum:</w:t>
      </w:r>
      <w:r>
        <w:rPr>
          <w:rFonts w:ascii="Arial" w:hAnsi="Arial"/>
          <w:b/>
          <w:spacing w:val="8"/>
        </w:rPr>
        <w:t> </w:t>
      </w:r>
      <w:r>
        <w:rPr>
          <w:w w:val="85"/>
        </w:rPr>
        <w:t>Conselheiros:</w:t>
      </w:r>
      <w:r>
        <w:rPr>
          <w:spacing w:val="7"/>
        </w:rPr>
        <w:t> </w:t>
      </w:r>
      <w:r>
        <w:rPr>
          <w:w w:val="85"/>
        </w:rPr>
        <w:t>Luis</w:t>
      </w:r>
      <w:r>
        <w:rPr/>
        <w:t> </w:t>
      </w:r>
      <w:r>
        <w:rPr>
          <w:w w:val="85"/>
        </w:rPr>
        <w:t>Fabian</w:t>
      </w:r>
      <w:r>
        <w:rPr>
          <w:spacing w:val="7"/>
        </w:rPr>
        <w:t> </w:t>
      </w:r>
      <w:r>
        <w:rPr>
          <w:w w:val="85"/>
        </w:rPr>
        <w:t>Pereira</w:t>
      </w:r>
      <w:r>
        <w:rPr>
          <w:spacing w:val="7"/>
        </w:rPr>
        <w:t> </w:t>
      </w:r>
      <w:r>
        <w:rPr>
          <w:w w:val="85"/>
        </w:rPr>
        <w:t>Barbosa</w:t>
      </w:r>
      <w:r>
        <w:rPr/>
        <w:t> </w:t>
      </w:r>
      <w:r>
        <w:rPr>
          <w:w w:val="85"/>
        </w:rPr>
        <w:t>(Presidente,</w:t>
      </w:r>
      <w:r>
        <w:rPr/>
        <w:t> </w:t>
      </w:r>
      <w:r>
        <w:rPr>
          <w:w w:val="85"/>
        </w:rPr>
        <w:t>em</w:t>
      </w:r>
      <w:r>
        <w:rPr/>
        <w:t> </w:t>
      </w:r>
      <w:r>
        <w:rPr>
          <w:w w:val="85"/>
        </w:rPr>
        <w:t>sessão),</w:t>
      </w:r>
      <w:r>
        <w:rPr/>
        <w:t> </w:t>
      </w:r>
      <w:r>
        <w:rPr>
          <w:w w:val="85"/>
        </w:rPr>
        <w:t>Júlio</w:t>
      </w:r>
      <w:r>
        <w:rPr/>
        <w:t> </w:t>
      </w:r>
      <w:r>
        <w:rPr>
          <w:w w:val="85"/>
        </w:rPr>
        <w:t>Assis</w:t>
      </w:r>
      <w:r>
        <w:rPr/>
        <w:t> </w:t>
      </w:r>
      <w:r>
        <w:rPr>
          <w:w w:val="85"/>
        </w:rPr>
        <w:t>Corrêa</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42"/>
      </w:pPr>
      <w:r>
        <w:rPr>
          <w:w w:val="85"/>
        </w:rPr>
        <w:t>Pinheiro, Érico Xavier Desterro e Silva, Mario Manoel Coelho de Mello, Josué Cláudio de Souza Neto e Mário José de </w:t>
      </w:r>
      <w:r>
        <w:rPr>
          <w:w w:val="80"/>
        </w:rPr>
        <w:t>Moraes Costa Filho (Convocado). </w:t>
      </w:r>
      <w:r>
        <w:rPr>
          <w:rFonts w:ascii="Arial" w:hAnsi="Arial"/>
          <w:b/>
          <w:w w:val="80"/>
        </w:rPr>
        <w:t>Declaração de Impedimento: </w:t>
      </w:r>
      <w:r>
        <w:rPr>
          <w:w w:val="80"/>
        </w:rPr>
        <w:t>Conselheira Yara Amazônia Lins Rodrigues dos Santos</w:t>
      </w:r>
      <w:r>
        <w:rPr>
          <w:spacing w:val="80"/>
        </w:rPr>
        <w:t> </w:t>
      </w:r>
      <w:r>
        <w:rPr>
          <w:w w:val="85"/>
        </w:rPr>
        <w:t>(art. 65 do Regimento Interno).</w:t>
      </w:r>
    </w:p>
    <w:p>
      <w:pPr>
        <w:pStyle w:val="BodyText"/>
        <w:spacing w:before="199"/>
        <w:ind w:right="148"/>
      </w:pPr>
      <w:r>
        <w:rPr>
          <w:w w:val="85"/>
        </w:rPr>
        <w:t>Nesta</w:t>
      </w:r>
      <w:r>
        <w:rPr>
          <w:spacing w:val="-2"/>
          <w:w w:val="85"/>
        </w:rPr>
        <w:t> </w:t>
      </w:r>
      <w:r>
        <w:rPr>
          <w:w w:val="85"/>
        </w:rPr>
        <w:t>fase</w:t>
      </w:r>
      <w:r>
        <w:rPr>
          <w:spacing w:val="-2"/>
          <w:w w:val="85"/>
        </w:rPr>
        <w:t> </w:t>
      </w:r>
      <w:r>
        <w:rPr>
          <w:w w:val="85"/>
        </w:rPr>
        <w:t>de</w:t>
      </w:r>
      <w:r>
        <w:rPr>
          <w:spacing w:val="-1"/>
          <w:w w:val="85"/>
        </w:rPr>
        <w:t> </w:t>
      </w:r>
      <w:r>
        <w:rPr>
          <w:w w:val="85"/>
        </w:rPr>
        <w:t>julgamento,</w:t>
      </w:r>
      <w:r>
        <w:rPr>
          <w:spacing w:val="-4"/>
          <w:w w:val="85"/>
        </w:rPr>
        <w:t> </w:t>
      </w:r>
      <w:r>
        <w:rPr>
          <w:w w:val="85"/>
        </w:rPr>
        <w:t>retornou</w:t>
      </w:r>
      <w:r>
        <w:rPr>
          <w:spacing w:val="-2"/>
          <w:w w:val="85"/>
        </w:rPr>
        <w:t> </w:t>
      </w:r>
      <w:r>
        <w:rPr>
          <w:w w:val="85"/>
        </w:rPr>
        <w:t>à</w:t>
      </w:r>
      <w:r>
        <w:rPr>
          <w:spacing w:val="-3"/>
          <w:w w:val="85"/>
        </w:rPr>
        <w:t> </w:t>
      </w:r>
      <w:r>
        <w:rPr>
          <w:w w:val="85"/>
        </w:rPr>
        <w:t>presidência</w:t>
      </w:r>
      <w:r>
        <w:rPr>
          <w:spacing w:val="-2"/>
          <w:w w:val="85"/>
        </w:rPr>
        <w:t> </w:t>
      </w:r>
      <w:r>
        <w:rPr>
          <w:w w:val="85"/>
        </w:rPr>
        <w:t>dos</w:t>
      </w:r>
      <w:r>
        <w:rPr>
          <w:spacing w:val="-4"/>
          <w:w w:val="85"/>
        </w:rPr>
        <w:t> </w:t>
      </w:r>
      <w:r>
        <w:rPr>
          <w:w w:val="85"/>
        </w:rPr>
        <w:t>trabalhos</w:t>
      </w:r>
      <w:r>
        <w:rPr>
          <w:spacing w:val="-3"/>
          <w:w w:val="85"/>
        </w:rPr>
        <w:t> </w:t>
      </w:r>
      <w:r>
        <w:rPr>
          <w:w w:val="85"/>
        </w:rPr>
        <w:t>a</w:t>
      </w:r>
      <w:r>
        <w:rPr>
          <w:spacing w:val="-2"/>
          <w:w w:val="85"/>
        </w:rPr>
        <w:t> </w:t>
      </w:r>
      <w:r>
        <w:rPr>
          <w:w w:val="85"/>
        </w:rPr>
        <w:t>Excelentíssima</w:t>
      </w:r>
      <w:r>
        <w:rPr>
          <w:spacing w:val="-2"/>
          <w:w w:val="85"/>
        </w:rPr>
        <w:t> </w:t>
      </w:r>
      <w:r>
        <w:rPr>
          <w:w w:val="85"/>
        </w:rPr>
        <w:t>Senhora</w:t>
      </w:r>
      <w:r>
        <w:rPr>
          <w:spacing w:val="-3"/>
          <w:w w:val="85"/>
        </w:rPr>
        <w:t> </w:t>
      </w:r>
      <w:r>
        <w:rPr>
          <w:w w:val="85"/>
        </w:rPr>
        <w:t>Conselheira</w:t>
      </w:r>
      <w:r>
        <w:rPr>
          <w:spacing w:val="-2"/>
          <w:w w:val="85"/>
        </w:rPr>
        <w:t> </w:t>
      </w:r>
      <w:r>
        <w:rPr>
          <w:w w:val="85"/>
        </w:rPr>
        <w:t>Yara</w:t>
      </w:r>
      <w:r>
        <w:rPr>
          <w:spacing w:val="-3"/>
          <w:w w:val="85"/>
        </w:rPr>
        <w:t> </w:t>
      </w:r>
      <w:r>
        <w:rPr>
          <w:w w:val="85"/>
        </w:rPr>
        <w:t>Amazônia Lins Rodrigues dos Santos.</w:t>
      </w:r>
    </w:p>
    <w:p>
      <w:pPr>
        <w:pStyle w:val="BodyText"/>
        <w:spacing w:before="197"/>
        <w:ind w:right="131"/>
      </w:pPr>
      <w:r>
        <w:rPr>
          <w:rFonts w:ascii="Arial" w:hAnsi="Arial"/>
          <w:b/>
          <w:w w:val="85"/>
        </w:rPr>
        <w:t>PROCESSO Nº 11.332/2022 </w:t>
      </w:r>
      <w:r>
        <w:rPr>
          <w:w w:val="85"/>
        </w:rPr>
        <w:t>- Representação interposta pelo Ministério Público de Contas (MPC) em desfavor do Sr. Juliano</w:t>
      </w:r>
      <w:r>
        <w:rPr>
          <w:spacing w:val="-3"/>
          <w:w w:val="85"/>
        </w:rPr>
        <w:t> </w:t>
      </w:r>
      <w:r>
        <w:rPr>
          <w:w w:val="85"/>
        </w:rPr>
        <w:t>Valente,</w:t>
      </w:r>
      <w:r>
        <w:rPr>
          <w:spacing w:val="-1"/>
          <w:w w:val="85"/>
        </w:rPr>
        <w:t> </w:t>
      </w:r>
      <w:r>
        <w:rPr>
          <w:w w:val="85"/>
        </w:rPr>
        <w:t>Diretor-Presidente</w:t>
      </w:r>
      <w:r>
        <w:rPr>
          <w:spacing w:val="-2"/>
          <w:w w:val="85"/>
        </w:rPr>
        <w:t> </w:t>
      </w:r>
      <w:r>
        <w:rPr>
          <w:w w:val="85"/>
        </w:rPr>
        <w:t>do</w:t>
      </w:r>
      <w:r>
        <w:rPr>
          <w:spacing w:val="-3"/>
          <w:w w:val="85"/>
        </w:rPr>
        <w:t> </w:t>
      </w:r>
      <w:r>
        <w:rPr>
          <w:w w:val="85"/>
        </w:rPr>
        <w:t>Instituto</w:t>
      </w:r>
      <w:r>
        <w:rPr>
          <w:spacing w:val="-2"/>
          <w:w w:val="85"/>
        </w:rPr>
        <w:t> </w:t>
      </w:r>
      <w:r>
        <w:rPr>
          <w:w w:val="85"/>
        </w:rPr>
        <w:t>de</w:t>
      </w:r>
      <w:r>
        <w:rPr>
          <w:spacing w:val="-2"/>
          <w:w w:val="85"/>
        </w:rPr>
        <w:t> </w:t>
      </w:r>
      <w:r>
        <w:rPr>
          <w:w w:val="85"/>
        </w:rPr>
        <w:t>Proteção</w:t>
      </w:r>
      <w:r>
        <w:rPr>
          <w:spacing w:val="-1"/>
          <w:w w:val="85"/>
        </w:rPr>
        <w:t> </w:t>
      </w:r>
      <w:r>
        <w:rPr>
          <w:w w:val="85"/>
        </w:rPr>
        <w:t>Ambiental</w:t>
      </w:r>
      <w:r>
        <w:rPr>
          <w:spacing w:val="-1"/>
          <w:w w:val="85"/>
        </w:rPr>
        <w:t> </w:t>
      </w:r>
      <w:r>
        <w:rPr>
          <w:w w:val="85"/>
        </w:rPr>
        <w:t>do</w:t>
      </w:r>
      <w:r>
        <w:rPr>
          <w:spacing w:val="-1"/>
          <w:w w:val="85"/>
        </w:rPr>
        <w:t> </w:t>
      </w:r>
      <w:r>
        <w:rPr>
          <w:w w:val="85"/>
        </w:rPr>
        <w:t>Amazonas</w:t>
      </w:r>
      <w:r>
        <w:rPr>
          <w:spacing w:val="-1"/>
          <w:w w:val="85"/>
        </w:rPr>
        <w:t> </w:t>
      </w:r>
      <w:r>
        <w:rPr>
          <w:w w:val="85"/>
        </w:rPr>
        <w:t>(IPAAM),</w:t>
      </w:r>
      <w:r>
        <w:rPr>
          <w:spacing w:val="-3"/>
          <w:w w:val="85"/>
        </w:rPr>
        <w:t> </w:t>
      </w:r>
      <w:r>
        <w:rPr>
          <w:w w:val="85"/>
        </w:rPr>
        <w:t>da</w:t>
      </w:r>
      <w:r>
        <w:rPr>
          <w:spacing w:val="-3"/>
          <w:w w:val="85"/>
        </w:rPr>
        <w:t> </w:t>
      </w:r>
      <w:r>
        <w:rPr>
          <w:w w:val="85"/>
        </w:rPr>
        <w:t>Sra.</w:t>
      </w:r>
      <w:r>
        <w:rPr>
          <w:spacing w:val="-1"/>
          <w:w w:val="85"/>
        </w:rPr>
        <w:t> </w:t>
      </w:r>
      <w:r>
        <w:rPr>
          <w:w w:val="85"/>
        </w:rPr>
        <w:t>Maria</w:t>
      </w:r>
      <w:r>
        <w:rPr>
          <w:spacing w:val="-1"/>
          <w:w w:val="85"/>
        </w:rPr>
        <w:t> </w:t>
      </w:r>
      <w:r>
        <w:rPr>
          <w:w w:val="85"/>
        </w:rPr>
        <w:t>do</w:t>
      </w:r>
      <w:r>
        <w:rPr>
          <w:spacing w:val="-1"/>
          <w:w w:val="85"/>
        </w:rPr>
        <w:t> </w:t>
      </w:r>
      <w:r>
        <w:rPr>
          <w:w w:val="85"/>
        </w:rPr>
        <w:t>Carmo </w:t>
      </w:r>
      <w:r>
        <w:rPr>
          <w:w w:val="90"/>
        </w:rPr>
        <w:t>Santos,</w:t>
      </w:r>
      <w:r>
        <w:rPr>
          <w:spacing w:val="-5"/>
          <w:w w:val="90"/>
        </w:rPr>
        <w:t> </w:t>
      </w:r>
      <w:r>
        <w:rPr>
          <w:w w:val="90"/>
        </w:rPr>
        <w:t>Diretora</w:t>
      </w:r>
      <w:r>
        <w:rPr>
          <w:spacing w:val="-5"/>
          <w:w w:val="90"/>
        </w:rPr>
        <w:t> </w:t>
      </w:r>
      <w:r>
        <w:rPr>
          <w:w w:val="90"/>
        </w:rPr>
        <w:t>Técnica</w:t>
      </w:r>
      <w:r>
        <w:rPr>
          <w:spacing w:val="-7"/>
          <w:w w:val="90"/>
        </w:rPr>
        <w:t> </w:t>
      </w:r>
      <w:r>
        <w:rPr>
          <w:w w:val="90"/>
        </w:rPr>
        <w:t>do</w:t>
      </w:r>
      <w:r>
        <w:rPr>
          <w:spacing w:val="-5"/>
          <w:w w:val="90"/>
        </w:rPr>
        <w:t> </w:t>
      </w:r>
      <w:r>
        <w:rPr>
          <w:w w:val="90"/>
        </w:rPr>
        <w:t>IPAAM,</w:t>
      </w:r>
      <w:r>
        <w:rPr>
          <w:spacing w:val="-5"/>
          <w:w w:val="90"/>
        </w:rPr>
        <w:t> </w:t>
      </w:r>
      <w:r>
        <w:rPr>
          <w:w w:val="90"/>
        </w:rPr>
        <w:t>do</w:t>
      </w:r>
      <w:r>
        <w:rPr>
          <w:spacing w:val="-5"/>
          <w:w w:val="90"/>
        </w:rPr>
        <w:t> </w:t>
      </w:r>
      <w:r>
        <w:rPr>
          <w:w w:val="90"/>
        </w:rPr>
        <w:t>Sr.</w:t>
      </w:r>
      <w:r>
        <w:rPr>
          <w:spacing w:val="-6"/>
          <w:w w:val="90"/>
        </w:rPr>
        <w:t> </w:t>
      </w:r>
      <w:r>
        <w:rPr>
          <w:w w:val="90"/>
        </w:rPr>
        <w:t>Carlos</w:t>
      </w:r>
      <w:r>
        <w:rPr>
          <w:spacing w:val="-6"/>
          <w:w w:val="90"/>
        </w:rPr>
        <w:t> </w:t>
      </w:r>
      <w:r>
        <w:rPr>
          <w:w w:val="90"/>
        </w:rPr>
        <w:t>Henrique</w:t>
      </w:r>
      <w:r>
        <w:rPr>
          <w:spacing w:val="-5"/>
          <w:w w:val="90"/>
        </w:rPr>
        <w:t> </w:t>
      </w:r>
      <w:r>
        <w:rPr>
          <w:w w:val="90"/>
        </w:rPr>
        <w:t>dos</w:t>
      </w:r>
      <w:r>
        <w:rPr>
          <w:spacing w:val="-6"/>
          <w:w w:val="90"/>
        </w:rPr>
        <w:t> </w:t>
      </w:r>
      <w:r>
        <w:rPr>
          <w:w w:val="90"/>
        </w:rPr>
        <w:t>Reis</w:t>
      </w:r>
      <w:r>
        <w:rPr>
          <w:spacing w:val="-6"/>
          <w:w w:val="90"/>
        </w:rPr>
        <w:t> </w:t>
      </w:r>
      <w:r>
        <w:rPr>
          <w:w w:val="90"/>
        </w:rPr>
        <w:t>Lima,</w:t>
      </w:r>
      <w:r>
        <w:rPr>
          <w:spacing w:val="-7"/>
          <w:w w:val="90"/>
        </w:rPr>
        <w:t> </w:t>
      </w:r>
      <w:r>
        <w:rPr>
          <w:w w:val="90"/>
        </w:rPr>
        <w:t>Secretário</w:t>
      </w:r>
      <w:r>
        <w:rPr>
          <w:spacing w:val="-5"/>
          <w:w w:val="90"/>
        </w:rPr>
        <w:t> </w:t>
      </w:r>
      <w:r>
        <w:rPr>
          <w:w w:val="90"/>
        </w:rPr>
        <w:t>de</w:t>
      </w:r>
      <w:r>
        <w:rPr>
          <w:spacing w:val="-5"/>
          <w:w w:val="90"/>
        </w:rPr>
        <w:t> </w:t>
      </w:r>
      <w:r>
        <w:rPr>
          <w:w w:val="90"/>
        </w:rPr>
        <w:t>Infraestrutura</w:t>
      </w:r>
      <w:r>
        <w:rPr>
          <w:spacing w:val="-5"/>
          <w:w w:val="90"/>
        </w:rPr>
        <w:t> </w:t>
      </w:r>
      <w:r>
        <w:rPr>
          <w:w w:val="90"/>
        </w:rPr>
        <w:t>e</w:t>
      </w:r>
      <w:r>
        <w:rPr>
          <w:spacing w:val="-5"/>
          <w:w w:val="90"/>
        </w:rPr>
        <w:t> </w:t>
      </w:r>
      <w:r>
        <w:rPr>
          <w:w w:val="90"/>
        </w:rPr>
        <w:t>Região </w:t>
      </w:r>
      <w:r>
        <w:rPr>
          <w:w w:val="80"/>
        </w:rPr>
        <w:t>Metropolitana (SEINFRA) e da empresa Siga Construtora Eireli, em razão de possível episódio de ilicitude e má-gestão em </w:t>
      </w:r>
      <w:r>
        <w:rPr>
          <w:w w:val="85"/>
        </w:rPr>
        <w:t>obra</w:t>
      </w:r>
      <w:r>
        <w:rPr>
          <w:spacing w:val="-4"/>
          <w:w w:val="85"/>
        </w:rPr>
        <w:t> </w:t>
      </w:r>
      <w:r>
        <w:rPr>
          <w:w w:val="85"/>
        </w:rPr>
        <w:t>pública,</w:t>
      </w:r>
      <w:r>
        <w:rPr>
          <w:spacing w:val="-4"/>
          <w:w w:val="85"/>
        </w:rPr>
        <w:t> </w:t>
      </w:r>
      <w:r>
        <w:rPr>
          <w:w w:val="85"/>
        </w:rPr>
        <w:t>referente</w:t>
      </w:r>
      <w:r>
        <w:rPr>
          <w:spacing w:val="-3"/>
          <w:w w:val="85"/>
        </w:rPr>
        <w:t> </w:t>
      </w:r>
      <w:r>
        <w:rPr>
          <w:w w:val="85"/>
        </w:rPr>
        <w:t>a</w:t>
      </w:r>
      <w:r>
        <w:rPr>
          <w:spacing w:val="-5"/>
          <w:w w:val="85"/>
        </w:rPr>
        <w:t> </w:t>
      </w:r>
      <w:r>
        <w:rPr>
          <w:w w:val="85"/>
        </w:rPr>
        <w:t>não</w:t>
      </w:r>
      <w:r>
        <w:rPr>
          <w:spacing w:val="-4"/>
          <w:w w:val="85"/>
        </w:rPr>
        <w:t> </w:t>
      </w:r>
      <w:r>
        <w:rPr>
          <w:w w:val="85"/>
        </w:rPr>
        <w:t>exigência</w:t>
      </w:r>
      <w:r>
        <w:rPr>
          <w:spacing w:val="-6"/>
          <w:w w:val="85"/>
        </w:rPr>
        <w:t> </w:t>
      </w:r>
      <w:r>
        <w:rPr>
          <w:w w:val="85"/>
        </w:rPr>
        <w:t>e</w:t>
      </w:r>
      <w:r>
        <w:rPr>
          <w:spacing w:val="-4"/>
          <w:w w:val="85"/>
        </w:rPr>
        <w:t> </w:t>
      </w:r>
      <w:r>
        <w:rPr>
          <w:w w:val="85"/>
        </w:rPr>
        <w:t>aprovação</w:t>
      </w:r>
      <w:r>
        <w:rPr>
          <w:spacing w:val="-5"/>
          <w:w w:val="85"/>
        </w:rPr>
        <w:t> </w:t>
      </w:r>
      <w:r>
        <w:rPr>
          <w:w w:val="85"/>
        </w:rPr>
        <w:t>de</w:t>
      </w:r>
      <w:r>
        <w:rPr>
          <w:spacing w:val="-4"/>
          <w:w w:val="85"/>
        </w:rPr>
        <w:t> </w:t>
      </w:r>
      <w:r>
        <w:rPr>
          <w:w w:val="85"/>
        </w:rPr>
        <w:t>estudo</w:t>
      </w:r>
      <w:r>
        <w:rPr>
          <w:spacing w:val="-4"/>
          <w:w w:val="85"/>
        </w:rPr>
        <w:t> </w:t>
      </w:r>
      <w:r>
        <w:rPr>
          <w:w w:val="85"/>
        </w:rPr>
        <w:t>prévio</w:t>
      </w:r>
      <w:r>
        <w:rPr>
          <w:spacing w:val="-6"/>
          <w:w w:val="85"/>
        </w:rPr>
        <w:t> </w:t>
      </w:r>
      <w:r>
        <w:rPr>
          <w:w w:val="85"/>
        </w:rPr>
        <w:t>de</w:t>
      </w:r>
      <w:r>
        <w:rPr>
          <w:spacing w:val="-4"/>
          <w:w w:val="85"/>
        </w:rPr>
        <w:t> </w:t>
      </w:r>
      <w:r>
        <w:rPr>
          <w:w w:val="85"/>
        </w:rPr>
        <w:t>impacto</w:t>
      </w:r>
      <w:r>
        <w:rPr>
          <w:spacing w:val="-4"/>
          <w:w w:val="85"/>
        </w:rPr>
        <w:t> </w:t>
      </w:r>
      <w:r>
        <w:rPr>
          <w:w w:val="85"/>
        </w:rPr>
        <w:t>ambiental.</w:t>
      </w:r>
      <w:r>
        <w:rPr>
          <w:spacing w:val="-6"/>
        </w:rPr>
        <w:t> </w:t>
      </w:r>
      <w:r>
        <w:rPr>
          <w:rFonts w:ascii="Arial" w:hAnsi="Arial"/>
          <w:b/>
          <w:w w:val="85"/>
        </w:rPr>
        <w:t>ACÓRDÃO</w:t>
      </w:r>
      <w:r>
        <w:rPr>
          <w:rFonts w:ascii="Arial" w:hAnsi="Arial"/>
          <w:b/>
          <w:spacing w:val="-4"/>
          <w:w w:val="85"/>
        </w:rPr>
        <w:t> </w:t>
      </w:r>
      <w:r>
        <w:rPr>
          <w:rFonts w:ascii="Arial" w:hAnsi="Arial"/>
          <w:b/>
          <w:w w:val="85"/>
        </w:rPr>
        <w:t>Nº</w:t>
      </w:r>
      <w:r>
        <w:rPr>
          <w:rFonts w:ascii="Arial" w:hAnsi="Arial"/>
          <w:b/>
          <w:spacing w:val="-5"/>
          <w:w w:val="85"/>
        </w:rPr>
        <w:t> </w:t>
      </w:r>
      <w:r>
        <w:rPr>
          <w:rFonts w:ascii="Arial" w:hAnsi="Arial"/>
          <w:b/>
          <w:w w:val="85"/>
        </w:rPr>
        <w:t>1112/2024: </w:t>
      </w:r>
      <w:r>
        <w:rPr>
          <w:w w:val="80"/>
        </w:rPr>
        <w:t>Vistos, relatados e discutidos estes autos acima identificados,</w:t>
      </w:r>
      <w:r>
        <w:rPr/>
        <w:t> </w:t>
      </w:r>
      <w:r>
        <w:rPr>
          <w:rFonts w:ascii="Arial" w:hAnsi="Arial"/>
          <w:b/>
          <w:w w:val="80"/>
        </w:rPr>
        <w:t>ACORDAM </w:t>
      </w:r>
      <w:r>
        <w:rPr>
          <w:w w:val="80"/>
        </w:rPr>
        <w:t>os Excelentíssimos Senhores Conselheiros do </w:t>
      </w:r>
      <w:r>
        <w:rPr>
          <w:w w:val="85"/>
        </w:rPr>
        <w:t>Tribunal de Contas do Estado do Amazonas, reunidos em Sessão do</w:t>
      </w:r>
      <w:r>
        <w:rPr>
          <w:w w:val="85"/>
        </w:rPr>
        <w:t> </w:t>
      </w:r>
      <w:r>
        <w:rPr>
          <w:rFonts w:ascii="Arial" w:hAnsi="Arial"/>
          <w:b/>
          <w:w w:val="85"/>
        </w:rPr>
        <w:t>Tribunal Pleno</w:t>
      </w:r>
      <w:r>
        <w:rPr>
          <w:w w:val="85"/>
        </w:rPr>
        <w:t>, no exercício da competência </w:t>
      </w:r>
      <w:r>
        <w:rPr>
          <w:w w:val="80"/>
        </w:rPr>
        <w:t>atribuída pelo art. 11, inciso IV, alínea “i”, da Resolução nº 04/2002-TCE/AM, </w:t>
      </w:r>
      <w:r>
        <w:rPr>
          <w:rFonts w:ascii="Arial" w:hAnsi="Arial"/>
          <w:b/>
          <w:w w:val="80"/>
        </w:rPr>
        <w:t>à unanimidade</w:t>
      </w:r>
      <w:r>
        <w:rPr>
          <w:w w:val="80"/>
        </w:rPr>
        <w:t>, nos termos da proposta de</w:t>
      </w:r>
      <w:r>
        <w:rPr>
          <w:spacing w:val="80"/>
        </w:rPr>
        <w:t> </w:t>
      </w:r>
      <w:r>
        <w:rPr>
          <w:w w:val="80"/>
        </w:rPr>
        <w:t>voto do Excelentíssimo Senhor Auditor-Relator, </w:t>
      </w:r>
      <w:r>
        <w:rPr>
          <w:rFonts w:ascii="Arial" w:hAnsi="Arial"/>
          <w:b/>
          <w:w w:val="80"/>
        </w:rPr>
        <w:t>em consonância </w:t>
      </w:r>
      <w:r>
        <w:rPr>
          <w:w w:val="80"/>
        </w:rPr>
        <w:t>com pronunciamento do Ministério Público junto a este </w:t>
      </w:r>
      <w:r>
        <w:rPr>
          <w:w w:val="85"/>
        </w:rPr>
        <w:t>Tribunal, no sentido de: </w:t>
      </w:r>
      <w:r>
        <w:rPr>
          <w:rFonts w:ascii="Arial" w:hAnsi="Arial"/>
          <w:b/>
          <w:w w:val="85"/>
        </w:rPr>
        <w:t>9.1. Conhecer </w:t>
      </w:r>
      <w:r>
        <w:rPr>
          <w:w w:val="85"/>
        </w:rPr>
        <w:t>da Representação formulada pelo Ministério Público de Contas, subscrita pelo Procurador</w:t>
      </w:r>
      <w:r>
        <w:rPr>
          <w:spacing w:val="-7"/>
          <w:w w:val="85"/>
        </w:rPr>
        <w:t> </w:t>
      </w:r>
      <w:r>
        <w:rPr>
          <w:w w:val="85"/>
        </w:rPr>
        <w:t>de</w:t>
      </w:r>
      <w:r>
        <w:rPr>
          <w:spacing w:val="-7"/>
          <w:w w:val="85"/>
        </w:rPr>
        <w:t> </w:t>
      </w:r>
      <w:r>
        <w:rPr>
          <w:w w:val="85"/>
        </w:rPr>
        <w:t>Contas</w:t>
      </w:r>
      <w:r>
        <w:rPr>
          <w:spacing w:val="-6"/>
          <w:w w:val="85"/>
        </w:rPr>
        <w:t> </w:t>
      </w:r>
      <w:r>
        <w:rPr>
          <w:w w:val="85"/>
        </w:rPr>
        <w:t>Dr.</w:t>
      </w:r>
      <w:r>
        <w:rPr>
          <w:spacing w:val="-7"/>
          <w:w w:val="85"/>
        </w:rPr>
        <w:t> </w:t>
      </w:r>
      <w:r>
        <w:rPr>
          <w:w w:val="85"/>
        </w:rPr>
        <w:t>Ruy</w:t>
      </w:r>
      <w:r>
        <w:rPr>
          <w:spacing w:val="-7"/>
          <w:w w:val="85"/>
        </w:rPr>
        <w:t> </w:t>
      </w:r>
      <w:r>
        <w:rPr>
          <w:w w:val="85"/>
        </w:rPr>
        <w:t>Marcelo</w:t>
      </w:r>
      <w:r>
        <w:rPr>
          <w:spacing w:val="-6"/>
          <w:w w:val="85"/>
        </w:rPr>
        <w:t> </w:t>
      </w:r>
      <w:r>
        <w:rPr>
          <w:w w:val="85"/>
        </w:rPr>
        <w:t>Alencar</w:t>
      </w:r>
      <w:r>
        <w:rPr>
          <w:spacing w:val="-7"/>
          <w:w w:val="85"/>
        </w:rPr>
        <w:t> </w:t>
      </w:r>
      <w:r>
        <w:rPr>
          <w:w w:val="85"/>
        </w:rPr>
        <w:t>de</w:t>
      </w:r>
      <w:r>
        <w:rPr>
          <w:spacing w:val="-7"/>
          <w:w w:val="85"/>
        </w:rPr>
        <w:t> </w:t>
      </w:r>
      <w:r>
        <w:rPr>
          <w:w w:val="85"/>
        </w:rPr>
        <w:t>Mendonça,</w:t>
      </w:r>
      <w:r>
        <w:rPr>
          <w:spacing w:val="-7"/>
          <w:w w:val="85"/>
        </w:rPr>
        <w:t> </w:t>
      </w:r>
      <w:r>
        <w:rPr>
          <w:w w:val="85"/>
        </w:rPr>
        <w:t>contra</w:t>
      </w:r>
      <w:r>
        <w:rPr>
          <w:spacing w:val="-6"/>
          <w:w w:val="85"/>
        </w:rPr>
        <w:t> </w:t>
      </w:r>
      <w:r>
        <w:rPr>
          <w:w w:val="85"/>
        </w:rPr>
        <w:t>os</w:t>
      </w:r>
      <w:r>
        <w:rPr>
          <w:spacing w:val="-7"/>
          <w:w w:val="85"/>
        </w:rPr>
        <w:t> </w:t>
      </w:r>
      <w:r>
        <w:rPr>
          <w:w w:val="85"/>
        </w:rPr>
        <w:t>Diretores</w:t>
      </w:r>
      <w:r>
        <w:rPr>
          <w:spacing w:val="-7"/>
          <w:w w:val="85"/>
        </w:rPr>
        <w:t> </w:t>
      </w:r>
      <w:r>
        <w:rPr>
          <w:w w:val="85"/>
        </w:rPr>
        <w:t>do</w:t>
      </w:r>
      <w:r>
        <w:rPr>
          <w:spacing w:val="-6"/>
          <w:w w:val="85"/>
        </w:rPr>
        <w:t> </w:t>
      </w:r>
      <w:r>
        <w:rPr>
          <w:w w:val="85"/>
        </w:rPr>
        <w:t>Instituto</w:t>
      </w:r>
      <w:r>
        <w:rPr>
          <w:spacing w:val="-7"/>
          <w:w w:val="85"/>
        </w:rPr>
        <w:t> </w:t>
      </w:r>
      <w:r>
        <w:rPr>
          <w:w w:val="85"/>
        </w:rPr>
        <w:t>de</w:t>
      </w:r>
      <w:r>
        <w:rPr>
          <w:spacing w:val="-7"/>
          <w:w w:val="85"/>
        </w:rPr>
        <w:t> </w:t>
      </w:r>
      <w:r>
        <w:rPr>
          <w:w w:val="85"/>
        </w:rPr>
        <w:t>Proteção</w:t>
      </w:r>
      <w:r>
        <w:rPr>
          <w:spacing w:val="-6"/>
          <w:w w:val="85"/>
        </w:rPr>
        <w:t> </w:t>
      </w:r>
      <w:r>
        <w:rPr>
          <w:w w:val="85"/>
        </w:rPr>
        <w:t>Ambiental</w:t>
      </w:r>
      <w:r>
        <w:rPr>
          <w:spacing w:val="-7"/>
          <w:w w:val="85"/>
        </w:rPr>
        <w:t> </w:t>
      </w:r>
      <w:r>
        <w:rPr>
          <w:w w:val="85"/>
        </w:rPr>
        <w:t>do Amazonas</w:t>
      </w:r>
      <w:r>
        <w:rPr>
          <w:spacing w:val="-2"/>
          <w:w w:val="85"/>
        </w:rPr>
        <w:t> </w:t>
      </w:r>
      <w:r>
        <w:rPr>
          <w:w w:val="85"/>
        </w:rPr>
        <w:t>(IPAAM),</w:t>
      </w:r>
      <w:r>
        <w:rPr>
          <w:spacing w:val="-2"/>
          <w:w w:val="85"/>
        </w:rPr>
        <w:t> </w:t>
      </w:r>
      <w:r>
        <w:rPr>
          <w:w w:val="85"/>
        </w:rPr>
        <w:t>Sr.</w:t>
      </w:r>
      <w:r>
        <w:rPr>
          <w:spacing w:val="-2"/>
          <w:w w:val="85"/>
        </w:rPr>
        <w:t> </w:t>
      </w:r>
      <w:r>
        <w:rPr>
          <w:w w:val="85"/>
        </w:rPr>
        <w:t>Juliano</w:t>
      </w:r>
      <w:r>
        <w:rPr>
          <w:spacing w:val="-2"/>
          <w:w w:val="85"/>
        </w:rPr>
        <w:t> </w:t>
      </w:r>
      <w:r>
        <w:rPr>
          <w:w w:val="85"/>
        </w:rPr>
        <w:t>Marcos</w:t>
      </w:r>
      <w:r>
        <w:rPr>
          <w:spacing w:val="-2"/>
          <w:w w:val="85"/>
        </w:rPr>
        <w:t> </w:t>
      </w:r>
      <w:r>
        <w:rPr>
          <w:w w:val="85"/>
        </w:rPr>
        <w:t>Valente</w:t>
      </w:r>
      <w:r>
        <w:rPr>
          <w:spacing w:val="-2"/>
          <w:w w:val="85"/>
        </w:rPr>
        <w:t> </w:t>
      </w:r>
      <w:r>
        <w:rPr>
          <w:w w:val="85"/>
        </w:rPr>
        <w:t>de</w:t>
      </w:r>
      <w:r>
        <w:rPr>
          <w:spacing w:val="-2"/>
          <w:w w:val="85"/>
        </w:rPr>
        <w:t> </w:t>
      </w:r>
      <w:r>
        <w:rPr>
          <w:w w:val="85"/>
        </w:rPr>
        <w:t>Souza</w:t>
      </w:r>
      <w:r>
        <w:rPr>
          <w:spacing w:val="-2"/>
          <w:w w:val="85"/>
        </w:rPr>
        <w:t> </w:t>
      </w:r>
      <w:r>
        <w:rPr>
          <w:w w:val="85"/>
        </w:rPr>
        <w:t>(diretor-presidente),</w:t>
      </w:r>
      <w:r>
        <w:rPr>
          <w:spacing w:val="-2"/>
          <w:w w:val="85"/>
        </w:rPr>
        <w:t> </w:t>
      </w:r>
      <w:r>
        <w:rPr>
          <w:w w:val="85"/>
        </w:rPr>
        <w:t>Sra.</w:t>
      </w:r>
      <w:r>
        <w:rPr>
          <w:spacing w:val="-2"/>
          <w:w w:val="85"/>
        </w:rPr>
        <w:t> </w:t>
      </w:r>
      <w:r>
        <w:rPr>
          <w:w w:val="85"/>
        </w:rPr>
        <w:t>Maria</w:t>
      </w:r>
      <w:r>
        <w:rPr>
          <w:spacing w:val="-2"/>
          <w:w w:val="85"/>
        </w:rPr>
        <w:t> </w:t>
      </w:r>
      <w:r>
        <w:rPr>
          <w:w w:val="85"/>
        </w:rPr>
        <w:t>do</w:t>
      </w:r>
      <w:r>
        <w:rPr>
          <w:spacing w:val="-2"/>
          <w:w w:val="85"/>
        </w:rPr>
        <w:t> </w:t>
      </w:r>
      <w:r>
        <w:rPr>
          <w:w w:val="85"/>
        </w:rPr>
        <w:t>Carmo</w:t>
      </w:r>
      <w:r>
        <w:rPr>
          <w:spacing w:val="-2"/>
          <w:w w:val="85"/>
        </w:rPr>
        <w:t> </w:t>
      </w:r>
      <w:r>
        <w:rPr>
          <w:w w:val="85"/>
        </w:rPr>
        <w:t>Neves</w:t>
      </w:r>
      <w:r>
        <w:rPr>
          <w:spacing w:val="-2"/>
          <w:w w:val="85"/>
        </w:rPr>
        <w:t> </w:t>
      </w:r>
      <w:r>
        <w:rPr>
          <w:w w:val="85"/>
        </w:rPr>
        <w:t>dos</w:t>
      </w:r>
      <w:r>
        <w:rPr>
          <w:spacing w:val="-2"/>
          <w:w w:val="85"/>
        </w:rPr>
        <w:t> </w:t>
      </w:r>
      <w:r>
        <w:rPr>
          <w:w w:val="85"/>
        </w:rPr>
        <w:t>Santos </w:t>
      </w:r>
      <w:r>
        <w:rPr>
          <w:w w:val="80"/>
        </w:rPr>
        <w:t>(diretora Técnica), o Secretário de Infraestrutura e Região Metropolitana (SEINFRA), Sr. Carlos Henrique dos Reis Lima e </w:t>
      </w:r>
      <w:r>
        <w:rPr>
          <w:w w:val="85"/>
        </w:rPr>
        <w:t>contra empresa Siga Construtora Eireli, por má-gestão de obra pública (CT 00032/2021 - SEINFRA), haja vista a não </w:t>
      </w:r>
      <w:r>
        <w:rPr>
          <w:w w:val="80"/>
        </w:rPr>
        <w:t>exigência e aprovação de estudo prévio de impacto ambiental na forma determinada pela Constituição Brasileira (art. 225) para pavimentação do Ramal do Sulivan Portela (com 19,34 km de extensão) localizado no Km 77 da Rodovia AM-010, no </w:t>
      </w:r>
      <w:r>
        <w:rPr>
          <w:w w:val="85"/>
        </w:rPr>
        <w:t>município de Rio Preto da Eva/AM, nos termos do artigo 288 da Resolução nº</w:t>
      </w:r>
      <w:r>
        <w:rPr/>
        <w:t> </w:t>
      </w:r>
      <w:r>
        <w:rPr>
          <w:w w:val="85"/>
        </w:rPr>
        <w:t>04/2002-RITCE/AM c/c art. 1º, da Lei nº 2423/96-LOTCE/AM, em razão do preenchimento dos pressupostos processuais intrínsecos</w:t>
      </w:r>
      <w:r>
        <w:rPr>
          <w:spacing w:val="-1"/>
          <w:w w:val="85"/>
        </w:rPr>
        <w:t> </w:t>
      </w:r>
      <w:r>
        <w:rPr>
          <w:w w:val="85"/>
        </w:rPr>
        <w:t>e extrínsecos</w:t>
      </w:r>
      <w:r>
        <w:rPr>
          <w:spacing w:val="-1"/>
          <w:w w:val="85"/>
        </w:rPr>
        <w:t> </w:t>
      </w:r>
      <w:r>
        <w:rPr>
          <w:w w:val="85"/>
        </w:rPr>
        <w:t>aplicáveis</w:t>
      </w:r>
      <w:r>
        <w:rPr>
          <w:spacing w:val="-2"/>
          <w:w w:val="85"/>
        </w:rPr>
        <w:t> </w:t>
      </w:r>
      <w:r>
        <w:rPr>
          <w:w w:val="85"/>
        </w:rPr>
        <w:t>à </w:t>
      </w:r>
      <w:r>
        <w:rPr>
          <w:w w:val="80"/>
        </w:rPr>
        <w:t>espécie;</w:t>
      </w:r>
      <w:r>
        <w:rPr/>
        <w:t> </w:t>
      </w:r>
      <w:r>
        <w:rPr>
          <w:rFonts w:ascii="Arial" w:hAnsi="Arial"/>
          <w:b/>
          <w:w w:val="80"/>
        </w:rPr>
        <w:t>9.2.</w:t>
      </w:r>
      <w:r>
        <w:rPr>
          <w:rFonts w:ascii="Arial" w:hAnsi="Arial"/>
          <w:b/>
        </w:rPr>
        <w:t> </w:t>
      </w:r>
      <w:r>
        <w:rPr>
          <w:rFonts w:ascii="Arial" w:hAnsi="Arial"/>
          <w:b/>
          <w:w w:val="80"/>
        </w:rPr>
        <w:t>Julgar</w:t>
      </w:r>
      <w:r>
        <w:rPr>
          <w:rFonts w:ascii="Arial" w:hAnsi="Arial"/>
          <w:b/>
        </w:rPr>
        <w:t> </w:t>
      </w:r>
      <w:r>
        <w:rPr>
          <w:rFonts w:ascii="Arial" w:hAnsi="Arial"/>
          <w:b/>
          <w:w w:val="80"/>
        </w:rPr>
        <w:t>Procedente</w:t>
      </w:r>
      <w:r>
        <w:rPr>
          <w:rFonts w:ascii="Arial" w:hAnsi="Arial"/>
          <w:b/>
        </w:rPr>
        <w:t> </w:t>
      </w:r>
      <w:r>
        <w:rPr>
          <w:w w:val="80"/>
        </w:rPr>
        <w:t>a</w:t>
      </w:r>
      <w:r>
        <w:rPr/>
        <w:t> </w:t>
      </w:r>
      <w:r>
        <w:rPr>
          <w:w w:val="80"/>
        </w:rPr>
        <w:t>Representação</w:t>
      </w:r>
      <w:r>
        <w:rPr/>
        <w:t> </w:t>
      </w:r>
      <w:r>
        <w:rPr>
          <w:w w:val="80"/>
        </w:rPr>
        <w:t>formulada</w:t>
      </w:r>
      <w:r>
        <w:rPr/>
        <w:t> </w:t>
      </w:r>
      <w:r>
        <w:rPr>
          <w:w w:val="80"/>
        </w:rPr>
        <w:t>pelo</w:t>
      </w:r>
      <w:r>
        <w:rPr/>
        <w:t> </w:t>
      </w:r>
      <w:r>
        <w:rPr>
          <w:w w:val="80"/>
        </w:rPr>
        <w:t>Ministério</w:t>
      </w:r>
      <w:r>
        <w:rPr/>
        <w:t> </w:t>
      </w:r>
      <w:r>
        <w:rPr>
          <w:w w:val="80"/>
        </w:rPr>
        <w:t>Público</w:t>
      </w:r>
      <w:r>
        <w:rPr/>
        <w:t> </w:t>
      </w:r>
      <w:r>
        <w:rPr>
          <w:w w:val="80"/>
        </w:rPr>
        <w:t>de</w:t>
      </w:r>
      <w:r>
        <w:rPr/>
        <w:t> </w:t>
      </w:r>
      <w:r>
        <w:rPr>
          <w:w w:val="80"/>
        </w:rPr>
        <w:t>Contas,</w:t>
      </w:r>
      <w:r>
        <w:rPr/>
        <w:t> </w:t>
      </w:r>
      <w:r>
        <w:rPr>
          <w:w w:val="80"/>
        </w:rPr>
        <w:t>haja</w:t>
      </w:r>
      <w:r>
        <w:rPr/>
        <w:t> </w:t>
      </w:r>
      <w:r>
        <w:rPr>
          <w:w w:val="80"/>
        </w:rPr>
        <w:t>vista</w:t>
      </w:r>
      <w:r>
        <w:rPr>
          <w:spacing w:val="15"/>
        </w:rPr>
        <w:t> </w:t>
      </w:r>
      <w:r>
        <w:rPr>
          <w:w w:val="80"/>
        </w:rPr>
        <w:t>a</w:t>
      </w:r>
      <w:r>
        <w:rPr/>
        <w:t> </w:t>
      </w:r>
      <w:r>
        <w:rPr>
          <w:w w:val="80"/>
        </w:rPr>
        <w:t>não</w:t>
      </w:r>
      <w:r>
        <w:rPr/>
        <w:t> </w:t>
      </w:r>
      <w:r>
        <w:rPr>
          <w:w w:val="80"/>
        </w:rPr>
        <w:t>exigência </w:t>
      </w:r>
      <w:r>
        <w:rPr>
          <w:w w:val="85"/>
        </w:rPr>
        <w:t>e aprovação de estudo prévio de impacto ambiental na forma determinada pela Constituição Brasileira (art. 225) para pavimentação do Ramal do Sulivan Portela (com 19,34 km de extensão) localizado no Km 77 da Rodovia AM 010, no </w:t>
      </w:r>
      <w:r>
        <w:rPr>
          <w:w w:val="90"/>
        </w:rPr>
        <w:t>município</w:t>
      </w:r>
      <w:r>
        <w:rPr>
          <w:spacing w:val="-6"/>
          <w:w w:val="90"/>
        </w:rPr>
        <w:t> </w:t>
      </w:r>
      <w:r>
        <w:rPr>
          <w:w w:val="90"/>
        </w:rPr>
        <w:t>de</w:t>
      </w:r>
      <w:r>
        <w:rPr>
          <w:spacing w:val="-5"/>
          <w:w w:val="90"/>
        </w:rPr>
        <w:t> </w:t>
      </w:r>
      <w:r>
        <w:rPr>
          <w:w w:val="90"/>
        </w:rPr>
        <w:t>Rio</w:t>
      </w:r>
      <w:r>
        <w:rPr>
          <w:spacing w:val="-6"/>
          <w:w w:val="90"/>
        </w:rPr>
        <w:t> </w:t>
      </w:r>
      <w:r>
        <w:rPr>
          <w:w w:val="90"/>
        </w:rPr>
        <w:t>Preto</w:t>
      </w:r>
      <w:r>
        <w:rPr>
          <w:spacing w:val="-6"/>
          <w:w w:val="90"/>
        </w:rPr>
        <w:t> </w:t>
      </w:r>
      <w:r>
        <w:rPr>
          <w:w w:val="90"/>
        </w:rPr>
        <w:t>da</w:t>
      </w:r>
      <w:r>
        <w:rPr>
          <w:spacing w:val="-6"/>
          <w:w w:val="90"/>
        </w:rPr>
        <w:t> </w:t>
      </w:r>
      <w:r>
        <w:rPr>
          <w:w w:val="90"/>
        </w:rPr>
        <w:t>Eva/AM,</w:t>
      </w:r>
      <w:r>
        <w:rPr>
          <w:spacing w:val="-6"/>
          <w:w w:val="90"/>
        </w:rPr>
        <w:t> </w:t>
      </w:r>
      <w:r>
        <w:rPr>
          <w:w w:val="90"/>
        </w:rPr>
        <w:t>conforme</w:t>
      </w:r>
      <w:r>
        <w:rPr>
          <w:spacing w:val="-6"/>
          <w:w w:val="90"/>
        </w:rPr>
        <w:t> </w:t>
      </w:r>
      <w:r>
        <w:rPr>
          <w:w w:val="90"/>
        </w:rPr>
        <w:t>explanado</w:t>
      </w:r>
      <w:r>
        <w:rPr>
          <w:spacing w:val="-6"/>
          <w:w w:val="90"/>
        </w:rPr>
        <w:t> </w:t>
      </w:r>
      <w:r>
        <w:rPr>
          <w:w w:val="90"/>
        </w:rPr>
        <w:t>na</w:t>
      </w:r>
      <w:r>
        <w:rPr>
          <w:spacing w:val="-6"/>
          <w:w w:val="90"/>
        </w:rPr>
        <w:t> </w:t>
      </w:r>
      <w:r>
        <w:rPr>
          <w:w w:val="90"/>
        </w:rPr>
        <w:t>fundamentação</w:t>
      </w:r>
      <w:r>
        <w:rPr>
          <w:spacing w:val="-7"/>
          <w:w w:val="90"/>
        </w:rPr>
        <w:t> </w:t>
      </w:r>
      <w:r>
        <w:rPr>
          <w:w w:val="90"/>
        </w:rPr>
        <w:t>do</w:t>
      </w:r>
      <w:r>
        <w:rPr>
          <w:spacing w:val="-1"/>
          <w:w w:val="90"/>
        </w:rPr>
        <w:t> </w:t>
      </w:r>
      <w:r>
        <w:rPr>
          <w:w w:val="90"/>
        </w:rPr>
        <w:t>Relatório/Voto;</w:t>
      </w:r>
      <w:r>
        <w:rPr>
          <w:spacing w:val="-6"/>
          <w:w w:val="90"/>
        </w:rPr>
        <w:t> </w:t>
      </w:r>
      <w:r>
        <w:rPr>
          <w:rFonts w:ascii="Arial" w:hAnsi="Arial"/>
          <w:b/>
          <w:w w:val="90"/>
        </w:rPr>
        <w:t>9.3.</w:t>
      </w:r>
      <w:r>
        <w:rPr>
          <w:rFonts w:ascii="Arial" w:hAnsi="Arial"/>
          <w:b/>
          <w:spacing w:val="-7"/>
          <w:w w:val="90"/>
        </w:rPr>
        <w:t> </w:t>
      </w:r>
      <w:r>
        <w:rPr>
          <w:rFonts w:ascii="Arial" w:hAnsi="Arial"/>
          <w:b/>
          <w:w w:val="90"/>
        </w:rPr>
        <w:t>Determinar</w:t>
      </w:r>
      <w:r>
        <w:rPr>
          <w:rFonts w:ascii="Arial" w:hAnsi="Arial"/>
          <w:b/>
          <w:spacing w:val="-7"/>
          <w:w w:val="90"/>
        </w:rPr>
        <w:t> </w:t>
      </w:r>
      <w:r>
        <w:rPr>
          <w:w w:val="90"/>
        </w:rPr>
        <w:t>à </w:t>
      </w:r>
      <w:r>
        <w:rPr>
          <w:w w:val="80"/>
        </w:rPr>
        <w:t>Secretaria de Infraestrutura e Região Metropolitana SEINFRA que no prazo de 120 (cento e vinte) dias, em conformidade</w:t>
      </w:r>
      <w:r>
        <w:rPr>
          <w:spacing w:val="40"/>
        </w:rPr>
        <w:t> </w:t>
      </w:r>
      <w:r>
        <w:rPr>
          <w:w w:val="85"/>
        </w:rPr>
        <w:t>com</w:t>
      </w:r>
      <w:r>
        <w:rPr>
          <w:spacing w:val="-7"/>
          <w:w w:val="85"/>
        </w:rPr>
        <w:t> </w:t>
      </w:r>
      <w:r>
        <w:rPr>
          <w:w w:val="85"/>
        </w:rPr>
        <w:t>o</w:t>
      </w:r>
      <w:r>
        <w:rPr>
          <w:spacing w:val="-7"/>
          <w:w w:val="85"/>
        </w:rPr>
        <w:t> </w:t>
      </w:r>
      <w:r>
        <w:rPr>
          <w:w w:val="85"/>
        </w:rPr>
        <w:t>art.</w:t>
      </w:r>
      <w:r>
        <w:rPr>
          <w:spacing w:val="-6"/>
          <w:w w:val="85"/>
        </w:rPr>
        <w:t> </w:t>
      </w:r>
      <w:r>
        <w:rPr>
          <w:w w:val="85"/>
        </w:rPr>
        <w:t>71,</w:t>
      </w:r>
      <w:r>
        <w:rPr>
          <w:spacing w:val="-7"/>
          <w:w w:val="85"/>
        </w:rPr>
        <w:t> </w:t>
      </w:r>
      <w:r>
        <w:rPr>
          <w:w w:val="85"/>
        </w:rPr>
        <w:t>IX,</w:t>
      </w:r>
      <w:r>
        <w:rPr>
          <w:spacing w:val="-7"/>
          <w:w w:val="85"/>
        </w:rPr>
        <w:t> </w:t>
      </w:r>
      <w:r>
        <w:rPr>
          <w:w w:val="85"/>
        </w:rPr>
        <w:t>da</w:t>
      </w:r>
      <w:r>
        <w:rPr>
          <w:spacing w:val="-6"/>
          <w:w w:val="85"/>
        </w:rPr>
        <w:t> </w:t>
      </w:r>
      <w:r>
        <w:rPr>
          <w:w w:val="85"/>
        </w:rPr>
        <w:t>Constituição</w:t>
      </w:r>
      <w:r>
        <w:rPr>
          <w:spacing w:val="-7"/>
          <w:w w:val="85"/>
        </w:rPr>
        <w:t> </w:t>
      </w:r>
      <w:r>
        <w:rPr>
          <w:w w:val="85"/>
        </w:rPr>
        <w:t>Federal</w:t>
      </w:r>
      <w:r>
        <w:rPr>
          <w:spacing w:val="-7"/>
          <w:w w:val="85"/>
        </w:rPr>
        <w:t> </w:t>
      </w:r>
      <w:r>
        <w:rPr>
          <w:w w:val="85"/>
        </w:rPr>
        <w:t>c/c</w:t>
      </w:r>
      <w:r>
        <w:rPr>
          <w:spacing w:val="-7"/>
          <w:w w:val="85"/>
        </w:rPr>
        <w:t> </w:t>
      </w:r>
      <w:r>
        <w:rPr>
          <w:w w:val="85"/>
        </w:rPr>
        <w:t>art.</w:t>
      </w:r>
      <w:r>
        <w:rPr>
          <w:spacing w:val="-6"/>
          <w:w w:val="85"/>
        </w:rPr>
        <w:t> </w:t>
      </w:r>
      <w:r>
        <w:rPr>
          <w:w w:val="85"/>
        </w:rPr>
        <w:t>1º,</w:t>
      </w:r>
      <w:r>
        <w:rPr>
          <w:spacing w:val="-7"/>
          <w:w w:val="85"/>
        </w:rPr>
        <w:t> </w:t>
      </w:r>
      <w:r>
        <w:rPr>
          <w:w w:val="85"/>
        </w:rPr>
        <w:t>XII,</w:t>
      </w:r>
      <w:r>
        <w:rPr>
          <w:spacing w:val="-6"/>
          <w:w w:val="85"/>
        </w:rPr>
        <w:t> </w:t>
      </w:r>
      <w:r>
        <w:rPr>
          <w:w w:val="85"/>
        </w:rPr>
        <w:t>da</w:t>
      </w:r>
      <w:r>
        <w:rPr>
          <w:spacing w:val="-6"/>
          <w:w w:val="85"/>
        </w:rPr>
        <w:t> </w:t>
      </w:r>
      <w:r>
        <w:rPr>
          <w:w w:val="85"/>
        </w:rPr>
        <w:t>Lei</w:t>
      </w:r>
      <w:r>
        <w:rPr>
          <w:spacing w:val="-7"/>
          <w:w w:val="85"/>
        </w:rPr>
        <w:t> </w:t>
      </w:r>
      <w:r>
        <w:rPr>
          <w:w w:val="85"/>
        </w:rPr>
        <w:t>nº</w:t>
      </w:r>
      <w:r>
        <w:rPr>
          <w:spacing w:val="-7"/>
          <w:w w:val="85"/>
        </w:rPr>
        <w:t> </w:t>
      </w:r>
      <w:r>
        <w:rPr>
          <w:w w:val="85"/>
        </w:rPr>
        <w:t>2423/96-LOTCE/AM</w:t>
      </w:r>
      <w:r>
        <w:rPr>
          <w:spacing w:val="-6"/>
          <w:w w:val="85"/>
        </w:rPr>
        <w:t> </w:t>
      </w:r>
      <w:r>
        <w:rPr>
          <w:w w:val="85"/>
        </w:rPr>
        <w:t>e</w:t>
      </w:r>
      <w:r>
        <w:rPr>
          <w:spacing w:val="-6"/>
          <w:w w:val="85"/>
        </w:rPr>
        <w:t> </w:t>
      </w:r>
      <w:r>
        <w:rPr>
          <w:w w:val="85"/>
        </w:rPr>
        <w:t>art.</w:t>
      </w:r>
      <w:r>
        <w:rPr>
          <w:spacing w:val="-7"/>
          <w:w w:val="85"/>
        </w:rPr>
        <w:t> </w:t>
      </w:r>
      <w:r>
        <w:rPr>
          <w:w w:val="85"/>
        </w:rPr>
        <w:t>40,</w:t>
      </w:r>
      <w:r>
        <w:rPr>
          <w:spacing w:val="-6"/>
          <w:w w:val="85"/>
        </w:rPr>
        <w:t> </w:t>
      </w:r>
      <w:r>
        <w:rPr>
          <w:w w:val="85"/>
        </w:rPr>
        <w:t>VIII,</w:t>
      </w:r>
      <w:r>
        <w:rPr>
          <w:spacing w:val="-5"/>
          <w:w w:val="85"/>
        </w:rPr>
        <w:t> </w:t>
      </w:r>
      <w:r>
        <w:rPr>
          <w:w w:val="85"/>
        </w:rPr>
        <w:t>da</w:t>
      </w:r>
      <w:r>
        <w:rPr>
          <w:spacing w:val="-6"/>
          <w:w w:val="85"/>
        </w:rPr>
        <w:t> </w:t>
      </w:r>
      <w:r>
        <w:rPr>
          <w:w w:val="85"/>
        </w:rPr>
        <w:t>Constituição</w:t>
      </w:r>
      <w:r>
        <w:rPr>
          <w:spacing w:val="-6"/>
          <w:w w:val="85"/>
        </w:rPr>
        <w:t> </w:t>
      </w:r>
      <w:r>
        <w:rPr>
          <w:w w:val="85"/>
        </w:rPr>
        <w:t>do </w:t>
      </w:r>
      <w:r>
        <w:rPr>
          <w:w w:val="80"/>
        </w:rPr>
        <w:t>Amazonas, sob pena de aplicação do art. 54, inciso II, alínea “a”, da Lei nº Lei nº 2423/96-LOTCE/AM c/c art. 308, inciso II, </w:t>
      </w:r>
      <w:r>
        <w:rPr>
          <w:w w:val="85"/>
        </w:rPr>
        <w:t>alínea “a”, da Resolução nº 04/2002-RITCE/AM, apresente a este Tribunal de Contas: </w:t>
      </w:r>
      <w:r>
        <w:rPr>
          <w:rFonts w:ascii="Arial" w:hAnsi="Arial"/>
          <w:b/>
          <w:w w:val="85"/>
        </w:rPr>
        <w:t>9.3.1. </w:t>
      </w:r>
      <w:r>
        <w:rPr>
          <w:w w:val="85"/>
        </w:rPr>
        <w:t>Plano de recuperação de </w:t>
      </w:r>
      <w:r>
        <w:rPr>
          <w:spacing w:val="-2"/>
          <w:w w:val="85"/>
        </w:rPr>
        <w:t>áreas degradadas e plano de regularização ambiental do empreendimento, na área da passagem do corpo hídrico, faixa </w:t>
      </w:r>
      <w:r>
        <w:rPr>
          <w:w w:val="85"/>
        </w:rPr>
        <w:t>alagável</w:t>
      </w:r>
      <w:r>
        <w:rPr>
          <w:spacing w:val="-7"/>
          <w:w w:val="85"/>
        </w:rPr>
        <w:t> </w:t>
      </w:r>
      <w:r>
        <w:rPr>
          <w:w w:val="85"/>
        </w:rPr>
        <w:t>e</w:t>
      </w:r>
      <w:r>
        <w:rPr>
          <w:spacing w:val="-7"/>
          <w:w w:val="85"/>
        </w:rPr>
        <w:t> </w:t>
      </w:r>
      <w:r>
        <w:rPr>
          <w:w w:val="85"/>
        </w:rPr>
        <w:t>vegetação</w:t>
      </w:r>
      <w:r>
        <w:rPr>
          <w:spacing w:val="-6"/>
          <w:w w:val="85"/>
        </w:rPr>
        <w:t> </w:t>
      </w:r>
      <w:r>
        <w:rPr>
          <w:w w:val="85"/>
        </w:rPr>
        <w:t>nativa;</w:t>
      </w:r>
      <w:r>
        <w:rPr>
          <w:spacing w:val="-7"/>
          <w:w w:val="85"/>
        </w:rPr>
        <w:t> </w:t>
      </w:r>
      <w:r>
        <w:rPr>
          <w:rFonts w:ascii="Arial" w:hAnsi="Arial"/>
          <w:b/>
          <w:w w:val="85"/>
        </w:rPr>
        <w:t>9.4.</w:t>
      </w:r>
      <w:r>
        <w:rPr>
          <w:rFonts w:ascii="Arial" w:hAnsi="Arial"/>
          <w:b/>
          <w:spacing w:val="-7"/>
          <w:w w:val="85"/>
        </w:rPr>
        <w:t> </w:t>
      </w:r>
      <w:r>
        <w:rPr>
          <w:rFonts w:ascii="Arial" w:hAnsi="Arial"/>
          <w:b/>
          <w:w w:val="85"/>
        </w:rPr>
        <w:t>Determinar</w:t>
      </w:r>
      <w:r>
        <w:rPr>
          <w:rFonts w:ascii="Arial" w:hAnsi="Arial"/>
          <w:b/>
          <w:spacing w:val="-6"/>
          <w:w w:val="85"/>
        </w:rPr>
        <w:t> </w:t>
      </w:r>
      <w:r>
        <w:rPr>
          <w:w w:val="85"/>
        </w:rPr>
        <w:t>ao</w:t>
      </w:r>
      <w:r>
        <w:rPr>
          <w:spacing w:val="-7"/>
          <w:w w:val="85"/>
        </w:rPr>
        <w:t> </w:t>
      </w:r>
      <w:r>
        <w:rPr>
          <w:w w:val="85"/>
        </w:rPr>
        <w:t>Instituto</w:t>
      </w:r>
      <w:r>
        <w:rPr>
          <w:spacing w:val="-7"/>
          <w:w w:val="85"/>
        </w:rPr>
        <w:t> </w:t>
      </w:r>
      <w:r>
        <w:rPr>
          <w:w w:val="85"/>
        </w:rPr>
        <w:t>de</w:t>
      </w:r>
      <w:r>
        <w:rPr>
          <w:spacing w:val="-7"/>
          <w:w w:val="85"/>
        </w:rPr>
        <w:t> </w:t>
      </w:r>
      <w:r>
        <w:rPr>
          <w:w w:val="85"/>
        </w:rPr>
        <w:t>Proteção</w:t>
      </w:r>
      <w:r>
        <w:rPr>
          <w:spacing w:val="-6"/>
          <w:w w:val="85"/>
        </w:rPr>
        <w:t> </w:t>
      </w:r>
      <w:r>
        <w:rPr>
          <w:w w:val="85"/>
        </w:rPr>
        <w:t>Ambiental</w:t>
      </w:r>
      <w:r>
        <w:rPr>
          <w:spacing w:val="-7"/>
          <w:w w:val="85"/>
        </w:rPr>
        <w:t> </w:t>
      </w:r>
      <w:r>
        <w:rPr>
          <w:w w:val="85"/>
        </w:rPr>
        <w:t>do</w:t>
      </w:r>
      <w:r>
        <w:rPr>
          <w:spacing w:val="-7"/>
          <w:w w:val="85"/>
        </w:rPr>
        <w:t> </w:t>
      </w:r>
      <w:r>
        <w:rPr>
          <w:w w:val="85"/>
        </w:rPr>
        <w:t>Amazonas</w:t>
      </w:r>
      <w:r>
        <w:rPr>
          <w:spacing w:val="-6"/>
          <w:w w:val="85"/>
        </w:rPr>
        <w:t> </w:t>
      </w:r>
      <w:r>
        <w:rPr>
          <w:w w:val="85"/>
        </w:rPr>
        <w:t>IPAAM</w:t>
      </w:r>
      <w:r>
        <w:rPr>
          <w:spacing w:val="-7"/>
          <w:w w:val="85"/>
        </w:rPr>
        <w:t> </w:t>
      </w:r>
      <w:r>
        <w:rPr>
          <w:w w:val="85"/>
        </w:rPr>
        <w:t>que,</w:t>
      </w:r>
      <w:r>
        <w:rPr>
          <w:spacing w:val="-7"/>
          <w:w w:val="85"/>
        </w:rPr>
        <w:t> </w:t>
      </w:r>
      <w:r>
        <w:rPr>
          <w:w w:val="85"/>
        </w:rPr>
        <w:t>no</w:t>
      </w:r>
      <w:r>
        <w:rPr>
          <w:spacing w:val="-6"/>
          <w:w w:val="85"/>
        </w:rPr>
        <w:t> </w:t>
      </w:r>
      <w:r>
        <w:rPr>
          <w:w w:val="85"/>
        </w:rPr>
        <w:t>prazo</w:t>
      </w:r>
      <w:r>
        <w:rPr>
          <w:spacing w:val="-7"/>
          <w:w w:val="85"/>
        </w:rPr>
        <w:t> </w:t>
      </w:r>
      <w:r>
        <w:rPr>
          <w:w w:val="85"/>
        </w:rPr>
        <w:t>de 120 (cento e vinte) dias, em conformidade com o art. 71, IX, da Constituição Federal c/c art. 1º, XII, da Lei nº 2423/96- LOTCE/AM</w:t>
      </w:r>
      <w:r>
        <w:rPr>
          <w:spacing w:val="-6"/>
          <w:w w:val="85"/>
        </w:rPr>
        <w:t> </w:t>
      </w:r>
      <w:r>
        <w:rPr>
          <w:w w:val="85"/>
        </w:rPr>
        <w:t>e</w:t>
      </w:r>
      <w:r>
        <w:rPr>
          <w:spacing w:val="-6"/>
          <w:w w:val="85"/>
        </w:rPr>
        <w:t> </w:t>
      </w:r>
      <w:r>
        <w:rPr>
          <w:w w:val="85"/>
        </w:rPr>
        <w:t>art.</w:t>
      </w:r>
      <w:r>
        <w:rPr>
          <w:spacing w:val="-6"/>
          <w:w w:val="85"/>
        </w:rPr>
        <w:t> </w:t>
      </w:r>
      <w:r>
        <w:rPr>
          <w:w w:val="85"/>
        </w:rPr>
        <w:t>40,</w:t>
      </w:r>
      <w:r>
        <w:rPr>
          <w:spacing w:val="-6"/>
          <w:w w:val="85"/>
        </w:rPr>
        <w:t> </w:t>
      </w:r>
      <w:r>
        <w:rPr>
          <w:w w:val="85"/>
        </w:rPr>
        <w:t>VIII,</w:t>
      </w:r>
      <w:r>
        <w:rPr>
          <w:spacing w:val="-7"/>
          <w:w w:val="85"/>
        </w:rPr>
        <w:t> </w:t>
      </w:r>
      <w:r>
        <w:rPr>
          <w:w w:val="85"/>
        </w:rPr>
        <w:t>da</w:t>
      </w:r>
      <w:r>
        <w:rPr>
          <w:spacing w:val="-5"/>
          <w:w w:val="85"/>
        </w:rPr>
        <w:t> </w:t>
      </w:r>
      <w:r>
        <w:rPr>
          <w:w w:val="85"/>
        </w:rPr>
        <w:t>Constituição</w:t>
      </w:r>
      <w:r>
        <w:rPr>
          <w:spacing w:val="-5"/>
          <w:w w:val="85"/>
        </w:rPr>
        <w:t> </w:t>
      </w:r>
      <w:r>
        <w:rPr>
          <w:w w:val="85"/>
        </w:rPr>
        <w:t>do</w:t>
      </w:r>
      <w:r>
        <w:rPr>
          <w:spacing w:val="-6"/>
          <w:w w:val="85"/>
        </w:rPr>
        <w:t> </w:t>
      </w:r>
      <w:r>
        <w:rPr>
          <w:w w:val="85"/>
        </w:rPr>
        <w:t>Amazonas,</w:t>
      </w:r>
      <w:r>
        <w:rPr>
          <w:spacing w:val="-6"/>
          <w:w w:val="85"/>
        </w:rPr>
        <w:t> </w:t>
      </w:r>
      <w:r>
        <w:rPr>
          <w:w w:val="85"/>
        </w:rPr>
        <w:t>sob</w:t>
      </w:r>
      <w:r>
        <w:rPr>
          <w:spacing w:val="-6"/>
          <w:w w:val="85"/>
        </w:rPr>
        <w:t> </w:t>
      </w:r>
      <w:r>
        <w:rPr>
          <w:w w:val="85"/>
        </w:rPr>
        <w:t>pena</w:t>
      </w:r>
      <w:r>
        <w:rPr>
          <w:spacing w:val="-6"/>
          <w:w w:val="85"/>
        </w:rPr>
        <w:t> </w:t>
      </w:r>
      <w:r>
        <w:rPr>
          <w:w w:val="85"/>
        </w:rPr>
        <w:t>de</w:t>
      </w:r>
      <w:r>
        <w:rPr>
          <w:spacing w:val="-6"/>
          <w:w w:val="85"/>
        </w:rPr>
        <w:t> </w:t>
      </w:r>
      <w:r>
        <w:rPr>
          <w:w w:val="85"/>
        </w:rPr>
        <w:t>aplicação</w:t>
      </w:r>
      <w:r>
        <w:rPr>
          <w:spacing w:val="-6"/>
          <w:w w:val="85"/>
        </w:rPr>
        <w:t> </w:t>
      </w:r>
      <w:r>
        <w:rPr>
          <w:w w:val="85"/>
        </w:rPr>
        <w:t>do</w:t>
      </w:r>
      <w:r>
        <w:rPr>
          <w:spacing w:val="-6"/>
          <w:w w:val="85"/>
        </w:rPr>
        <w:t> </w:t>
      </w:r>
      <w:r>
        <w:rPr>
          <w:w w:val="85"/>
        </w:rPr>
        <w:t>art.</w:t>
      </w:r>
      <w:r>
        <w:rPr>
          <w:spacing w:val="-6"/>
          <w:w w:val="85"/>
        </w:rPr>
        <w:t> </w:t>
      </w:r>
      <w:r>
        <w:rPr>
          <w:w w:val="85"/>
        </w:rPr>
        <w:t>54,</w:t>
      </w:r>
      <w:r>
        <w:rPr>
          <w:spacing w:val="-6"/>
          <w:w w:val="85"/>
        </w:rPr>
        <w:t> </w:t>
      </w:r>
      <w:r>
        <w:rPr>
          <w:w w:val="85"/>
        </w:rPr>
        <w:t>inciso</w:t>
      </w:r>
      <w:r>
        <w:rPr>
          <w:spacing w:val="-6"/>
          <w:w w:val="85"/>
        </w:rPr>
        <w:t> </w:t>
      </w:r>
      <w:r>
        <w:rPr>
          <w:w w:val="85"/>
        </w:rPr>
        <w:t>II,</w:t>
      </w:r>
      <w:r>
        <w:rPr>
          <w:spacing w:val="-6"/>
          <w:w w:val="85"/>
        </w:rPr>
        <w:t> </w:t>
      </w:r>
      <w:r>
        <w:rPr>
          <w:w w:val="85"/>
        </w:rPr>
        <w:t>alínea</w:t>
      </w:r>
      <w:r>
        <w:rPr>
          <w:spacing w:val="-6"/>
          <w:w w:val="85"/>
        </w:rPr>
        <w:t> </w:t>
      </w:r>
      <w:r>
        <w:rPr>
          <w:w w:val="85"/>
        </w:rPr>
        <w:t>“a”,</w:t>
      </w:r>
      <w:r>
        <w:rPr>
          <w:spacing w:val="-6"/>
          <w:w w:val="85"/>
        </w:rPr>
        <w:t> </w:t>
      </w:r>
      <w:r>
        <w:rPr>
          <w:w w:val="85"/>
        </w:rPr>
        <w:t>da</w:t>
      </w:r>
      <w:r>
        <w:rPr>
          <w:spacing w:val="-6"/>
          <w:w w:val="85"/>
        </w:rPr>
        <w:t> </w:t>
      </w:r>
      <w:r>
        <w:rPr>
          <w:w w:val="85"/>
        </w:rPr>
        <w:t>Lei</w:t>
      </w:r>
      <w:r>
        <w:rPr>
          <w:spacing w:val="-6"/>
          <w:w w:val="85"/>
        </w:rPr>
        <w:t> </w:t>
      </w:r>
      <w:r>
        <w:rPr>
          <w:w w:val="85"/>
        </w:rPr>
        <w:t>nº </w:t>
      </w:r>
      <w:r>
        <w:rPr>
          <w:w w:val="80"/>
        </w:rPr>
        <w:t>Lei nº 2423/96-LOTCE/AM c/c art. 308, inciso II, alínea “a”, da Resolução nº 04/2002-RITCE/AM, apresente a este Tribunal</w:t>
      </w:r>
      <w:r>
        <w:rPr>
          <w:spacing w:val="80"/>
        </w:rPr>
        <w:t> </w:t>
      </w:r>
      <w:r>
        <w:rPr>
          <w:w w:val="80"/>
        </w:rPr>
        <w:t>de Contas: </w:t>
      </w:r>
      <w:r>
        <w:rPr>
          <w:rFonts w:ascii="Arial" w:hAnsi="Arial"/>
          <w:b/>
          <w:w w:val="80"/>
        </w:rPr>
        <w:t>9.4.1. </w:t>
      </w:r>
      <w:r>
        <w:rPr>
          <w:w w:val="80"/>
        </w:rPr>
        <w:t>Plano de recuperação de áreas degradadas e plano de regularização ambiental do empreendimento, na </w:t>
      </w:r>
      <w:r>
        <w:rPr>
          <w:w w:val="90"/>
        </w:rPr>
        <w:t>área</w:t>
      </w:r>
      <w:r>
        <w:rPr>
          <w:w w:val="90"/>
        </w:rPr>
        <w:t> da</w:t>
      </w:r>
      <w:r>
        <w:rPr>
          <w:w w:val="90"/>
        </w:rPr>
        <w:t> passagem</w:t>
      </w:r>
      <w:r>
        <w:rPr>
          <w:w w:val="90"/>
        </w:rPr>
        <w:t> do</w:t>
      </w:r>
      <w:r>
        <w:rPr>
          <w:w w:val="90"/>
        </w:rPr>
        <w:t> corpo</w:t>
      </w:r>
      <w:r>
        <w:rPr>
          <w:w w:val="90"/>
        </w:rPr>
        <w:t> hídrico,</w:t>
      </w:r>
      <w:r>
        <w:rPr>
          <w:w w:val="90"/>
        </w:rPr>
        <w:t> faixa</w:t>
      </w:r>
      <w:r>
        <w:rPr>
          <w:w w:val="90"/>
        </w:rPr>
        <w:t> alagável</w:t>
      </w:r>
      <w:r>
        <w:rPr>
          <w:w w:val="90"/>
        </w:rPr>
        <w:t> e</w:t>
      </w:r>
      <w:r>
        <w:rPr>
          <w:w w:val="90"/>
        </w:rPr>
        <w:t> vegetação</w:t>
      </w:r>
      <w:r>
        <w:rPr>
          <w:w w:val="90"/>
        </w:rPr>
        <w:t> nativa;</w:t>
      </w:r>
      <w:r>
        <w:rPr>
          <w:w w:val="90"/>
        </w:rPr>
        <w:t> </w:t>
      </w:r>
      <w:r>
        <w:rPr>
          <w:rFonts w:ascii="Arial" w:hAnsi="Arial"/>
          <w:b/>
          <w:w w:val="90"/>
        </w:rPr>
        <w:t>9.4.2.</w:t>
      </w:r>
      <w:r>
        <w:rPr>
          <w:rFonts w:ascii="Arial" w:hAnsi="Arial"/>
          <w:b/>
          <w:w w:val="90"/>
        </w:rPr>
        <w:t> </w:t>
      </w:r>
      <w:r>
        <w:rPr>
          <w:w w:val="90"/>
        </w:rPr>
        <w:t>Ato</w:t>
      </w:r>
      <w:r>
        <w:rPr>
          <w:w w:val="90"/>
        </w:rPr>
        <w:t> normativo</w:t>
      </w:r>
      <w:r>
        <w:rPr>
          <w:w w:val="90"/>
        </w:rPr>
        <w:t> que</w:t>
      </w:r>
      <w:r>
        <w:rPr>
          <w:w w:val="90"/>
        </w:rPr>
        <w:t> oriente</w:t>
      </w:r>
      <w:r>
        <w:rPr>
          <w:w w:val="90"/>
        </w:rPr>
        <w:t> aos </w:t>
      </w:r>
      <w:r>
        <w:rPr>
          <w:w w:val="85"/>
        </w:rPr>
        <w:t>empreendedores os estudos de impacto exigíveis nos casos de pavimentação asfáltica de estradas de terras em meio florestal</w:t>
      </w:r>
      <w:r>
        <w:rPr>
          <w:spacing w:val="-7"/>
          <w:w w:val="85"/>
        </w:rPr>
        <w:t> </w:t>
      </w:r>
      <w:r>
        <w:rPr>
          <w:w w:val="85"/>
        </w:rPr>
        <w:t>e</w:t>
      </w:r>
      <w:r>
        <w:rPr>
          <w:spacing w:val="-7"/>
          <w:w w:val="85"/>
        </w:rPr>
        <w:t> </w:t>
      </w:r>
      <w:r>
        <w:rPr>
          <w:w w:val="85"/>
        </w:rPr>
        <w:t>hídrico</w:t>
      </w:r>
      <w:r>
        <w:rPr>
          <w:spacing w:val="-6"/>
          <w:w w:val="85"/>
        </w:rPr>
        <w:t> </w:t>
      </w:r>
      <w:r>
        <w:rPr>
          <w:w w:val="85"/>
        </w:rPr>
        <w:t>do</w:t>
      </w:r>
      <w:r>
        <w:rPr>
          <w:spacing w:val="-7"/>
          <w:w w:val="85"/>
        </w:rPr>
        <w:t> </w:t>
      </w:r>
      <w:r>
        <w:rPr>
          <w:w w:val="85"/>
        </w:rPr>
        <w:t>bioma</w:t>
      </w:r>
      <w:r>
        <w:rPr>
          <w:spacing w:val="-7"/>
          <w:w w:val="85"/>
        </w:rPr>
        <w:t> </w:t>
      </w:r>
      <w:r>
        <w:rPr>
          <w:w w:val="85"/>
        </w:rPr>
        <w:t>Floresta</w:t>
      </w:r>
      <w:r>
        <w:rPr>
          <w:spacing w:val="-6"/>
          <w:w w:val="85"/>
        </w:rPr>
        <w:t> </w:t>
      </w:r>
      <w:r>
        <w:rPr>
          <w:w w:val="85"/>
        </w:rPr>
        <w:t>Amazônica</w:t>
      </w:r>
      <w:r>
        <w:rPr>
          <w:spacing w:val="-7"/>
          <w:w w:val="85"/>
        </w:rPr>
        <w:t> </w:t>
      </w:r>
      <w:r>
        <w:rPr>
          <w:w w:val="85"/>
        </w:rPr>
        <w:t>no</w:t>
      </w:r>
      <w:r>
        <w:rPr>
          <w:spacing w:val="-7"/>
          <w:w w:val="85"/>
        </w:rPr>
        <w:t> </w:t>
      </w:r>
      <w:r>
        <w:rPr>
          <w:w w:val="85"/>
        </w:rPr>
        <w:t>Amazonas;</w:t>
      </w:r>
      <w:r>
        <w:rPr>
          <w:spacing w:val="-7"/>
          <w:w w:val="85"/>
        </w:rPr>
        <w:t> </w:t>
      </w:r>
      <w:r>
        <w:rPr>
          <w:rFonts w:ascii="Arial" w:hAnsi="Arial"/>
          <w:b/>
          <w:w w:val="85"/>
        </w:rPr>
        <w:t>9.4.3.</w:t>
      </w:r>
      <w:r>
        <w:rPr>
          <w:rFonts w:ascii="Arial" w:hAnsi="Arial"/>
          <w:b/>
          <w:spacing w:val="-6"/>
          <w:w w:val="85"/>
        </w:rPr>
        <w:t> </w:t>
      </w:r>
      <w:r>
        <w:rPr>
          <w:w w:val="85"/>
        </w:rPr>
        <w:t>Ato</w:t>
      </w:r>
      <w:r>
        <w:rPr>
          <w:spacing w:val="-7"/>
          <w:w w:val="85"/>
        </w:rPr>
        <w:t> </w:t>
      </w:r>
      <w:r>
        <w:rPr>
          <w:w w:val="85"/>
        </w:rPr>
        <w:t>normativo</w:t>
      </w:r>
      <w:r>
        <w:rPr>
          <w:spacing w:val="-7"/>
          <w:w w:val="85"/>
        </w:rPr>
        <w:t> </w:t>
      </w:r>
      <w:r>
        <w:rPr>
          <w:w w:val="85"/>
        </w:rPr>
        <w:t>veiculando</w:t>
      </w:r>
      <w:r>
        <w:rPr>
          <w:spacing w:val="-6"/>
          <w:w w:val="85"/>
        </w:rPr>
        <w:t> </w:t>
      </w:r>
      <w:r>
        <w:rPr>
          <w:w w:val="85"/>
        </w:rPr>
        <w:t>termo</w:t>
      </w:r>
      <w:r>
        <w:rPr>
          <w:spacing w:val="-7"/>
          <w:w w:val="85"/>
        </w:rPr>
        <w:t> </w:t>
      </w:r>
      <w:r>
        <w:rPr>
          <w:w w:val="85"/>
        </w:rPr>
        <w:t>de</w:t>
      </w:r>
      <w:r>
        <w:rPr>
          <w:spacing w:val="-7"/>
          <w:w w:val="85"/>
        </w:rPr>
        <w:t> </w:t>
      </w:r>
      <w:r>
        <w:rPr>
          <w:w w:val="85"/>
        </w:rPr>
        <w:t>referência</w:t>
      </w:r>
      <w:r>
        <w:rPr>
          <w:spacing w:val="-6"/>
          <w:w w:val="85"/>
        </w:rPr>
        <w:t> </w:t>
      </w:r>
      <w:r>
        <w:rPr>
          <w:w w:val="85"/>
        </w:rPr>
        <w:t>para </w:t>
      </w:r>
      <w:r>
        <w:rPr>
          <w:w w:val="90"/>
        </w:rPr>
        <w:t>exigência</w:t>
      </w:r>
      <w:r>
        <w:rPr>
          <w:spacing w:val="-7"/>
          <w:w w:val="90"/>
        </w:rPr>
        <w:t> </w:t>
      </w:r>
      <w:r>
        <w:rPr>
          <w:w w:val="90"/>
        </w:rPr>
        <w:t>de</w:t>
      </w:r>
      <w:r>
        <w:rPr>
          <w:spacing w:val="-6"/>
          <w:w w:val="90"/>
        </w:rPr>
        <w:t> </w:t>
      </w:r>
      <w:r>
        <w:rPr>
          <w:w w:val="90"/>
        </w:rPr>
        <w:t>modalidade</w:t>
      </w:r>
      <w:r>
        <w:rPr>
          <w:spacing w:val="-7"/>
          <w:w w:val="90"/>
        </w:rPr>
        <w:t> </w:t>
      </w:r>
      <w:r>
        <w:rPr>
          <w:w w:val="90"/>
        </w:rPr>
        <w:t>adequada</w:t>
      </w:r>
      <w:r>
        <w:rPr>
          <w:spacing w:val="-7"/>
          <w:w w:val="90"/>
        </w:rPr>
        <w:t> </w:t>
      </w:r>
      <w:r>
        <w:rPr>
          <w:w w:val="90"/>
        </w:rPr>
        <w:t>de</w:t>
      </w:r>
      <w:r>
        <w:rPr>
          <w:spacing w:val="-7"/>
          <w:w w:val="90"/>
        </w:rPr>
        <w:t> </w:t>
      </w:r>
      <w:r>
        <w:rPr>
          <w:w w:val="90"/>
        </w:rPr>
        <w:t>estudo</w:t>
      </w:r>
      <w:r>
        <w:rPr>
          <w:spacing w:val="-7"/>
          <w:w w:val="90"/>
        </w:rPr>
        <w:t> </w:t>
      </w:r>
      <w:r>
        <w:rPr>
          <w:w w:val="90"/>
        </w:rPr>
        <w:t>prévia</w:t>
      </w:r>
      <w:r>
        <w:rPr>
          <w:spacing w:val="-6"/>
          <w:w w:val="90"/>
        </w:rPr>
        <w:t> </w:t>
      </w:r>
      <w:r>
        <w:rPr>
          <w:w w:val="90"/>
        </w:rPr>
        <w:t>de</w:t>
      </w:r>
      <w:r>
        <w:rPr>
          <w:spacing w:val="-6"/>
          <w:w w:val="90"/>
        </w:rPr>
        <w:t> </w:t>
      </w:r>
      <w:r>
        <w:rPr>
          <w:w w:val="90"/>
        </w:rPr>
        <w:t>impacto</w:t>
      </w:r>
      <w:r>
        <w:rPr>
          <w:spacing w:val="-7"/>
          <w:w w:val="90"/>
        </w:rPr>
        <w:t> </w:t>
      </w:r>
      <w:r>
        <w:rPr>
          <w:w w:val="90"/>
        </w:rPr>
        <w:t>ambiental</w:t>
      </w:r>
      <w:r>
        <w:rPr>
          <w:spacing w:val="-7"/>
          <w:w w:val="90"/>
        </w:rPr>
        <w:t> </w:t>
      </w:r>
      <w:r>
        <w:rPr>
          <w:w w:val="90"/>
        </w:rPr>
        <w:t>no</w:t>
      </w:r>
      <w:r>
        <w:rPr>
          <w:spacing w:val="-6"/>
          <w:w w:val="90"/>
        </w:rPr>
        <w:t> </w:t>
      </w:r>
      <w:r>
        <w:rPr>
          <w:w w:val="90"/>
        </w:rPr>
        <w:t>licenciamento</w:t>
      </w:r>
      <w:r>
        <w:rPr>
          <w:spacing w:val="-7"/>
          <w:w w:val="90"/>
        </w:rPr>
        <w:t> </w:t>
      </w:r>
      <w:r>
        <w:rPr>
          <w:w w:val="90"/>
        </w:rPr>
        <w:t>trifásico</w:t>
      </w:r>
      <w:r>
        <w:rPr>
          <w:spacing w:val="-7"/>
          <w:w w:val="90"/>
        </w:rPr>
        <w:t> </w:t>
      </w:r>
      <w:r>
        <w:rPr>
          <w:w w:val="90"/>
        </w:rPr>
        <w:t>a</w:t>
      </w:r>
      <w:r>
        <w:rPr>
          <w:spacing w:val="-7"/>
          <w:w w:val="90"/>
        </w:rPr>
        <w:t> </w:t>
      </w:r>
      <w:r>
        <w:rPr>
          <w:w w:val="90"/>
        </w:rPr>
        <w:t>aplicar</w:t>
      </w:r>
      <w:r>
        <w:rPr>
          <w:spacing w:val="-9"/>
          <w:w w:val="90"/>
        </w:rPr>
        <w:t> </w:t>
      </w:r>
      <w:r>
        <w:rPr>
          <w:w w:val="90"/>
        </w:rPr>
        <w:t>na </w:t>
      </w:r>
      <w:r>
        <w:rPr>
          <w:w w:val="80"/>
        </w:rPr>
        <w:t>pavimentação originária de ramais de terra encravados no</w:t>
      </w:r>
      <w:r>
        <w:rPr/>
        <w:t> </w:t>
      </w:r>
      <w:r>
        <w:rPr>
          <w:w w:val="80"/>
        </w:rPr>
        <w:t>meio rural florestal amazônico; </w:t>
      </w:r>
      <w:r>
        <w:rPr>
          <w:rFonts w:ascii="Arial" w:hAnsi="Arial"/>
          <w:b/>
          <w:w w:val="80"/>
        </w:rPr>
        <w:t>9.5. Dar ciência </w:t>
      </w:r>
      <w:r>
        <w:rPr>
          <w:w w:val="80"/>
        </w:rPr>
        <w:t>ao Sr. Juliano Marcos</w:t>
      </w:r>
      <w:r>
        <w:rPr/>
        <w:t> </w:t>
      </w:r>
      <w:r>
        <w:rPr>
          <w:w w:val="80"/>
        </w:rPr>
        <w:t>Valente</w:t>
      </w:r>
      <w:r>
        <w:rPr/>
        <w:t> </w:t>
      </w:r>
      <w:r>
        <w:rPr>
          <w:w w:val="80"/>
        </w:rPr>
        <w:t>de</w:t>
      </w:r>
      <w:r>
        <w:rPr/>
        <w:t> </w:t>
      </w:r>
      <w:r>
        <w:rPr>
          <w:w w:val="80"/>
        </w:rPr>
        <w:t>Souza,</w:t>
      </w:r>
      <w:r>
        <w:rPr>
          <w:spacing w:val="-1"/>
        </w:rPr>
        <w:t> </w:t>
      </w:r>
      <w:r>
        <w:rPr>
          <w:w w:val="80"/>
        </w:rPr>
        <w:t>acerca</w:t>
      </w:r>
      <w:r>
        <w:rPr/>
        <w:t> </w:t>
      </w:r>
      <w:r>
        <w:rPr>
          <w:w w:val="80"/>
        </w:rPr>
        <w:t>da</w:t>
      </w:r>
      <w:r>
        <w:rPr/>
        <w:t> </w:t>
      </w:r>
      <w:r>
        <w:rPr>
          <w:w w:val="80"/>
        </w:rPr>
        <w:t>decisão,</w:t>
      </w:r>
      <w:r>
        <w:rPr/>
        <w:t> </w:t>
      </w:r>
      <w:r>
        <w:rPr>
          <w:w w:val="80"/>
        </w:rPr>
        <w:t>na</w:t>
      </w:r>
      <w:r>
        <w:rPr/>
        <w:t> </w:t>
      </w:r>
      <w:r>
        <w:rPr>
          <w:w w:val="80"/>
        </w:rPr>
        <w:t>forma</w:t>
      </w:r>
      <w:r>
        <w:rPr/>
        <w:t> </w:t>
      </w:r>
      <w:r>
        <w:rPr>
          <w:w w:val="80"/>
        </w:rPr>
        <w:t>do</w:t>
      </w:r>
      <w:r>
        <w:rPr>
          <w:spacing w:val="-1"/>
        </w:rPr>
        <w:t> </w:t>
      </w:r>
      <w:r>
        <w:rPr>
          <w:w w:val="80"/>
        </w:rPr>
        <w:t>art.</w:t>
      </w:r>
      <w:r>
        <w:rPr/>
        <w:t> </w:t>
      </w:r>
      <w:r>
        <w:rPr>
          <w:w w:val="80"/>
        </w:rPr>
        <w:t>95,</w:t>
      </w:r>
      <w:r>
        <w:rPr/>
        <w:t> </w:t>
      </w:r>
      <w:r>
        <w:rPr>
          <w:w w:val="80"/>
        </w:rPr>
        <w:t>da</w:t>
      </w:r>
      <w:r>
        <w:rPr/>
        <w:t> </w:t>
      </w:r>
      <w:r>
        <w:rPr>
          <w:w w:val="80"/>
        </w:rPr>
        <w:t>Resolução</w:t>
      </w:r>
      <w:r>
        <w:rPr>
          <w:spacing w:val="-1"/>
        </w:rPr>
        <w:t> </w:t>
      </w:r>
      <w:r>
        <w:rPr>
          <w:w w:val="80"/>
        </w:rPr>
        <w:t>nº</w:t>
      </w:r>
      <w:r>
        <w:rPr/>
        <w:t> </w:t>
      </w:r>
      <w:r>
        <w:rPr>
          <w:w w:val="80"/>
        </w:rPr>
        <w:t>04/2002,</w:t>
      </w:r>
      <w:r>
        <w:rPr/>
        <w:t> </w:t>
      </w:r>
      <w:r>
        <w:rPr>
          <w:w w:val="80"/>
        </w:rPr>
        <w:t>ficando</w:t>
      </w:r>
      <w:r>
        <w:rPr/>
        <w:t> </w:t>
      </w:r>
      <w:r>
        <w:rPr>
          <w:w w:val="80"/>
        </w:rPr>
        <w:t>autorizada</w:t>
      </w:r>
      <w:r>
        <w:rPr/>
        <w:t> </w:t>
      </w:r>
      <w:r>
        <w:rPr>
          <w:w w:val="80"/>
        </w:rPr>
        <w:t>a</w:t>
      </w:r>
      <w:r>
        <w:rPr>
          <w:spacing w:val="-1"/>
        </w:rPr>
        <w:t> </w:t>
      </w:r>
      <w:r>
        <w:rPr>
          <w:w w:val="80"/>
        </w:rPr>
        <w:t>emissão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spacing w:val="-2"/>
          <w:w w:val="90"/>
        </w:rPr>
        <w:t>de</w:t>
      </w:r>
      <w:r>
        <w:rPr>
          <w:spacing w:val="-4"/>
          <w:w w:val="90"/>
        </w:rPr>
        <w:t> </w:t>
      </w:r>
      <w:r>
        <w:rPr>
          <w:spacing w:val="-2"/>
          <w:w w:val="90"/>
        </w:rPr>
        <w:t>nova</w:t>
      </w:r>
      <w:r>
        <w:rPr>
          <w:spacing w:val="-4"/>
          <w:w w:val="90"/>
        </w:rPr>
        <w:t> </w:t>
      </w:r>
      <w:r>
        <w:rPr>
          <w:spacing w:val="-2"/>
          <w:w w:val="90"/>
        </w:rPr>
        <w:t>notificação,</w:t>
      </w:r>
      <w:r>
        <w:rPr>
          <w:spacing w:val="-3"/>
          <w:w w:val="90"/>
        </w:rPr>
        <w:t> </w:t>
      </w:r>
      <w:r>
        <w:rPr>
          <w:spacing w:val="-2"/>
          <w:w w:val="90"/>
        </w:rPr>
        <w:t>caso</w:t>
      </w:r>
      <w:r>
        <w:rPr>
          <w:spacing w:val="-4"/>
          <w:w w:val="90"/>
        </w:rPr>
        <w:t> </w:t>
      </w:r>
      <w:r>
        <w:rPr>
          <w:spacing w:val="-2"/>
          <w:w w:val="90"/>
        </w:rPr>
        <w:t>a</w:t>
      </w:r>
      <w:r>
        <w:rPr>
          <w:spacing w:val="-3"/>
          <w:w w:val="90"/>
        </w:rPr>
        <w:t> </w:t>
      </w:r>
      <w:r>
        <w:rPr>
          <w:spacing w:val="-2"/>
          <w:w w:val="90"/>
        </w:rPr>
        <w:t>primeira</w:t>
      </w:r>
      <w:r>
        <w:rPr>
          <w:spacing w:val="-3"/>
          <w:w w:val="90"/>
        </w:rPr>
        <w:t> </w:t>
      </w:r>
      <w:r>
        <w:rPr>
          <w:spacing w:val="-2"/>
          <w:w w:val="90"/>
        </w:rPr>
        <w:t>seja</w:t>
      </w:r>
      <w:r>
        <w:rPr>
          <w:spacing w:val="-3"/>
          <w:w w:val="90"/>
        </w:rPr>
        <w:t> </w:t>
      </w:r>
      <w:r>
        <w:rPr>
          <w:spacing w:val="-2"/>
          <w:w w:val="90"/>
        </w:rPr>
        <w:t>frustrada.</w:t>
      </w:r>
      <w:r>
        <w:rPr>
          <w:spacing w:val="-4"/>
          <w:w w:val="90"/>
        </w:rPr>
        <w:t> </w:t>
      </w:r>
      <w:r>
        <w:rPr>
          <w:spacing w:val="-2"/>
          <w:w w:val="90"/>
        </w:rPr>
        <w:t>Ato</w:t>
      </w:r>
      <w:r>
        <w:rPr>
          <w:spacing w:val="-4"/>
          <w:w w:val="90"/>
        </w:rPr>
        <w:t> </w:t>
      </w:r>
      <w:r>
        <w:rPr>
          <w:spacing w:val="-2"/>
          <w:w w:val="90"/>
        </w:rPr>
        <w:t>contínuo,</w:t>
      </w:r>
      <w:r>
        <w:rPr>
          <w:spacing w:val="-3"/>
          <w:w w:val="90"/>
        </w:rPr>
        <w:t> </w:t>
      </w:r>
      <w:r>
        <w:rPr>
          <w:spacing w:val="-2"/>
          <w:w w:val="90"/>
        </w:rPr>
        <w:t>se,</w:t>
      </w:r>
      <w:r>
        <w:rPr>
          <w:spacing w:val="-2"/>
          <w:w w:val="90"/>
        </w:rPr>
        <w:t> porventura,</w:t>
      </w:r>
      <w:r>
        <w:rPr>
          <w:spacing w:val="-3"/>
          <w:w w:val="90"/>
        </w:rPr>
        <w:t> </w:t>
      </w:r>
      <w:r>
        <w:rPr>
          <w:spacing w:val="-2"/>
          <w:w w:val="90"/>
        </w:rPr>
        <w:t>persistir</w:t>
      </w:r>
      <w:r>
        <w:rPr>
          <w:spacing w:val="-4"/>
          <w:w w:val="90"/>
        </w:rPr>
        <w:t> </w:t>
      </w:r>
      <w:r>
        <w:rPr>
          <w:spacing w:val="-2"/>
          <w:w w:val="90"/>
        </w:rPr>
        <w:t>a</w:t>
      </w:r>
      <w:r>
        <w:rPr>
          <w:spacing w:val="-3"/>
          <w:w w:val="90"/>
        </w:rPr>
        <w:t> </w:t>
      </w:r>
      <w:r>
        <w:rPr>
          <w:spacing w:val="-2"/>
          <w:w w:val="90"/>
        </w:rPr>
        <w:t>problemática,</w:t>
      </w:r>
      <w:r>
        <w:rPr>
          <w:spacing w:val="-3"/>
          <w:w w:val="90"/>
        </w:rPr>
        <w:t> </w:t>
      </w:r>
      <w:r>
        <w:rPr>
          <w:spacing w:val="-2"/>
          <w:w w:val="90"/>
        </w:rPr>
        <w:t>para</w:t>
      </w:r>
      <w:r>
        <w:rPr>
          <w:spacing w:val="-4"/>
          <w:w w:val="90"/>
        </w:rPr>
        <w:t> </w:t>
      </w:r>
      <w:r>
        <w:rPr>
          <w:spacing w:val="-2"/>
          <w:w w:val="90"/>
        </w:rPr>
        <w:t>não </w:t>
      </w:r>
      <w:r>
        <w:rPr>
          <w:w w:val="85"/>
        </w:rPr>
        <w:t>restarem</w:t>
      </w:r>
      <w:r>
        <w:rPr>
          <w:spacing w:val="-4"/>
          <w:w w:val="85"/>
        </w:rPr>
        <w:t> </w:t>
      </w:r>
      <w:r>
        <w:rPr>
          <w:w w:val="85"/>
        </w:rPr>
        <w:t>dúvidas</w:t>
      </w:r>
      <w:r>
        <w:rPr>
          <w:spacing w:val="-3"/>
          <w:w w:val="85"/>
        </w:rPr>
        <w:t> </w:t>
      </w:r>
      <w:r>
        <w:rPr>
          <w:w w:val="85"/>
        </w:rPr>
        <w:t>quanto</w:t>
      </w:r>
      <w:r>
        <w:rPr>
          <w:spacing w:val="-3"/>
          <w:w w:val="85"/>
        </w:rPr>
        <w:t> </w:t>
      </w:r>
      <w:r>
        <w:rPr>
          <w:w w:val="85"/>
        </w:rPr>
        <w:t>à</w:t>
      </w:r>
      <w:r>
        <w:rPr>
          <w:spacing w:val="-5"/>
          <w:w w:val="85"/>
        </w:rPr>
        <w:t> </w:t>
      </w:r>
      <w:r>
        <w:rPr>
          <w:w w:val="85"/>
        </w:rPr>
        <w:t>sua</w:t>
      </w:r>
      <w:r>
        <w:rPr>
          <w:spacing w:val="-3"/>
          <w:w w:val="85"/>
        </w:rPr>
        <w:t> </w:t>
      </w:r>
      <w:r>
        <w:rPr>
          <w:w w:val="85"/>
        </w:rPr>
        <w:t>validade</w:t>
      </w:r>
      <w:r>
        <w:rPr>
          <w:spacing w:val="-5"/>
          <w:w w:val="85"/>
        </w:rPr>
        <w:t> </w:t>
      </w:r>
      <w:r>
        <w:rPr>
          <w:w w:val="85"/>
        </w:rPr>
        <w:t>e</w:t>
      </w:r>
      <w:r>
        <w:rPr>
          <w:spacing w:val="-3"/>
          <w:w w:val="85"/>
        </w:rPr>
        <w:t> </w:t>
      </w:r>
      <w:r>
        <w:rPr>
          <w:w w:val="85"/>
        </w:rPr>
        <w:t>eficácia,</w:t>
      </w:r>
      <w:r>
        <w:rPr>
          <w:spacing w:val="-3"/>
          <w:w w:val="85"/>
        </w:rPr>
        <w:t> </w:t>
      </w:r>
      <w:r>
        <w:rPr>
          <w:w w:val="85"/>
        </w:rPr>
        <w:t>desde</w:t>
      </w:r>
      <w:r>
        <w:rPr>
          <w:spacing w:val="-3"/>
          <w:w w:val="85"/>
        </w:rPr>
        <w:t> </w:t>
      </w:r>
      <w:r>
        <w:rPr>
          <w:w w:val="85"/>
        </w:rPr>
        <w:t>já</w:t>
      </w:r>
      <w:r>
        <w:rPr>
          <w:spacing w:val="-3"/>
          <w:w w:val="85"/>
        </w:rPr>
        <w:t> </w:t>
      </w:r>
      <w:r>
        <w:rPr>
          <w:w w:val="85"/>
        </w:rPr>
        <w:t>autorizo</w:t>
      </w:r>
      <w:r>
        <w:rPr>
          <w:spacing w:val="-5"/>
          <w:w w:val="85"/>
        </w:rPr>
        <w:t> </w:t>
      </w:r>
      <w:r>
        <w:rPr>
          <w:w w:val="85"/>
        </w:rPr>
        <w:t>a</w:t>
      </w:r>
      <w:r>
        <w:rPr>
          <w:spacing w:val="-3"/>
          <w:w w:val="85"/>
        </w:rPr>
        <w:t> </w:t>
      </w:r>
      <w:r>
        <w:rPr>
          <w:w w:val="85"/>
        </w:rPr>
        <w:t>comunicação</w:t>
      </w:r>
      <w:r>
        <w:rPr>
          <w:spacing w:val="-3"/>
          <w:w w:val="85"/>
        </w:rPr>
        <w:t> </w:t>
      </w:r>
      <w:r>
        <w:rPr>
          <w:w w:val="85"/>
        </w:rPr>
        <w:t>via</w:t>
      </w:r>
      <w:r>
        <w:rPr>
          <w:spacing w:val="-3"/>
          <w:w w:val="85"/>
        </w:rPr>
        <w:t> </w:t>
      </w:r>
      <w:r>
        <w:rPr>
          <w:w w:val="85"/>
        </w:rPr>
        <w:t>edital,</w:t>
      </w:r>
      <w:r>
        <w:rPr>
          <w:spacing w:val="-3"/>
          <w:w w:val="85"/>
        </w:rPr>
        <w:t> </w:t>
      </w:r>
      <w:r>
        <w:rPr>
          <w:w w:val="85"/>
        </w:rPr>
        <w:t>com</w:t>
      </w:r>
      <w:r>
        <w:rPr>
          <w:spacing w:val="-4"/>
          <w:w w:val="85"/>
        </w:rPr>
        <w:t> </w:t>
      </w:r>
      <w:r>
        <w:rPr>
          <w:w w:val="85"/>
        </w:rPr>
        <w:t>fulcro</w:t>
      </w:r>
      <w:r>
        <w:rPr>
          <w:spacing w:val="-3"/>
          <w:w w:val="85"/>
        </w:rPr>
        <w:t> </w:t>
      </w:r>
      <w:r>
        <w:rPr>
          <w:w w:val="85"/>
        </w:rPr>
        <w:t>no</w:t>
      </w:r>
      <w:r>
        <w:rPr>
          <w:spacing w:val="-3"/>
          <w:w w:val="85"/>
        </w:rPr>
        <w:t> </w:t>
      </w:r>
      <w:r>
        <w:rPr>
          <w:w w:val="85"/>
        </w:rPr>
        <w:t>art.</w:t>
      </w:r>
      <w:r>
        <w:rPr>
          <w:spacing w:val="-3"/>
          <w:w w:val="85"/>
        </w:rPr>
        <w:t> </w:t>
      </w:r>
      <w:r>
        <w:rPr>
          <w:w w:val="85"/>
        </w:rPr>
        <w:t>97,</w:t>
      </w:r>
      <w:r>
        <w:rPr>
          <w:spacing w:val="-3"/>
          <w:w w:val="85"/>
        </w:rPr>
        <w:t> </w:t>
      </w:r>
      <w:r>
        <w:rPr>
          <w:w w:val="85"/>
        </w:rPr>
        <w:t>da </w:t>
      </w:r>
      <w:r>
        <w:rPr>
          <w:w w:val="80"/>
        </w:rPr>
        <w:t>Resolução</w:t>
      </w:r>
      <w:r>
        <w:rPr/>
        <w:t> </w:t>
      </w:r>
      <w:r>
        <w:rPr>
          <w:w w:val="80"/>
        </w:rPr>
        <w:t>nº 04/2002;</w:t>
      </w:r>
      <w:r>
        <w:rPr/>
        <w:t> </w:t>
      </w:r>
      <w:r>
        <w:rPr>
          <w:rFonts w:ascii="Arial" w:hAnsi="Arial"/>
          <w:b/>
          <w:w w:val="80"/>
        </w:rPr>
        <w:t>9.6.</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a</w:t>
      </w:r>
      <w:r>
        <w:rPr/>
        <w:t> </w:t>
      </w:r>
      <w:r>
        <w:rPr>
          <w:w w:val="80"/>
        </w:rPr>
        <w:t>Sra.</w:t>
      </w:r>
      <w:r>
        <w:rPr/>
        <w:t> </w:t>
      </w:r>
      <w:r>
        <w:rPr>
          <w:w w:val="80"/>
        </w:rPr>
        <w:t>Maria</w:t>
      </w:r>
      <w:r>
        <w:rPr/>
        <w:t> </w:t>
      </w:r>
      <w:r>
        <w:rPr>
          <w:w w:val="80"/>
        </w:rPr>
        <w:t>do</w:t>
      </w:r>
      <w:r>
        <w:rPr/>
        <w:t> </w:t>
      </w:r>
      <w:r>
        <w:rPr>
          <w:w w:val="80"/>
        </w:rPr>
        <w:t>Carmo</w:t>
      </w:r>
      <w:r>
        <w:rPr/>
        <w:t> </w:t>
      </w:r>
      <w:r>
        <w:rPr>
          <w:w w:val="80"/>
        </w:rPr>
        <w:t>Neves dos Santos,</w:t>
      </w:r>
      <w:r>
        <w:rPr/>
        <w:t> </w:t>
      </w:r>
      <w:r>
        <w:rPr>
          <w:w w:val="80"/>
        </w:rPr>
        <w:t>acerca da</w:t>
      </w:r>
      <w:r>
        <w:rPr/>
        <w:t> </w:t>
      </w:r>
      <w:r>
        <w:rPr>
          <w:w w:val="80"/>
        </w:rPr>
        <w:t>decisão,</w:t>
      </w:r>
      <w:r>
        <w:rPr/>
        <w:t> </w:t>
      </w:r>
      <w:r>
        <w:rPr>
          <w:w w:val="80"/>
        </w:rPr>
        <w:t>na</w:t>
      </w:r>
      <w:r>
        <w:rPr/>
        <w:t> </w:t>
      </w:r>
      <w:r>
        <w:rPr>
          <w:w w:val="80"/>
        </w:rPr>
        <w:t>forma</w:t>
      </w:r>
      <w:r>
        <w:rPr/>
        <w:t> </w:t>
      </w:r>
      <w:r>
        <w:rPr>
          <w:w w:val="80"/>
        </w:rPr>
        <w:t>do</w:t>
      </w:r>
      <w:r>
        <w:rPr/>
        <w:t> </w:t>
      </w:r>
      <w:r>
        <w:rPr>
          <w:w w:val="80"/>
        </w:rPr>
        <w:t>art. 95, da</w:t>
      </w:r>
      <w:r>
        <w:rPr/>
        <w:t> </w:t>
      </w:r>
      <w:r>
        <w:rPr>
          <w:w w:val="80"/>
        </w:rPr>
        <w:t>Resolução</w:t>
      </w:r>
      <w:r>
        <w:rPr/>
        <w:t> </w:t>
      </w:r>
      <w:r>
        <w:rPr>
          <w:w w:val="80"/>
        </w:rPr>
        <w:t>nº</w:t>
      </w:r>
      <w:r>
        <w:rPr/>
        <w:t> </w:t>
      </w:r>
      <w:r>
        <w:rPr>
          <w:w w:val="80"/>
        </w:rPr>
        <w:t>04/2002,</w:t>
      </w:r>
      <w:r>
        <w:rPr/>
        <w:t> </w:t>
      </w:r>
      <w:r>
        <w:rPr>
          <w:w w:val="80"/>
        </w:rPr>
        <w:t>ficando</w:t>
      </w:r>
      <w:r>
        <w:rPr/>
        <w:t> </w:t>
      </w:r>
      <w:r>
        <w:rPr>
          <w:w w:val="80"/>
        </w:rPr>
        <w:t>autorizada</w:t>
      </w:r>
      <w:r>
        <w:rPr/>
        <w:t> </w:t>
      </w:r>
      <w:r>
        <w:rPr>
          <w:w w:val="80"/>
        </w:rPr>
        <w:t>a</w:t>
      </w:r>
      <w:r>
        <w:rPr/>
        <w:t> </w:t>
      </w:r>
      <w:r>
        <w:rPr>
          <w:w w:val="80"/>
        </w:rPr>
        <w:t>emissão</w:t>
      </w:r>
      <w:r>
        <w:rPr/>
        <w:t> </w:t>
      </w:r>
      <w:r>
        <w:rPr>
          <w:w w:val="80"/>
        </w:rPr>
        <w:t>de</w:t>
      </w:r>
      <w:r>
        <w:rPr/>
        <w:t> </w:t>
      </w:r>
      <w:r>
        <w:rPr>
          <w:w w:val="80"/>
        </w:rPr>
        <w:t>nova</w:t>
      </w:r>
      <w:r>
        <w:rPr/>
        <w:t> </w:t>
      </w:r>
      <w:r>
        <w:rPr>
          <w:w w:val="80"/>
        </w:rPr>
        <w:t>notificação,</w:t>
      </w:r>
      <w:r>
        <w:rPr/>
        <w:t> </w:t>
      </w:r>
      <w:r>
        <w:rPr>
          <w:w w:val="80"/>
        </w:rPr>
        <w:t>caso</w:t>
      </w:r>
      <w:r>
        <w:rPr/>
        <w:t> </w:t>
      </w:r>
      <w:r>
        <w:rPr>
          <w:w w:val="80"/>
        </w:rPr>
        <w:t>a</w:t>
      </w:r>
      <w:r>
        <w:rPr/>
        <w:t> </w:t>
      </w:r>
      <w:r>
        <w:rPr>
          <w:w w:val="80"/>
        </w:rPr>
        <w:t>primeira</w:t>
      </w:r>
      <w:r>
        <w:rPr/>
        <w:t> </w:t>
      </w:r>
      <w:r>
        <w:rPr>
          <w:w w:val="80"/>
        </w:rPr>
        <w:t>seja</w:t>
      </w:r>
      <w:r>
        <w:rPr/>
        <w:t> </w:t>
      </w:r>
      <w:r>
        <w:rPr>
          <w:w w:val="80"/>
        </w:rPr>
        <w:t>frustrada.</w:t>
      </w:r>
      <w:r>
        <w:rPr/>
        <w:t> </w:t>
      </w:r>
      <w:r>
        <w:rPr>
          <w:w w:val="80"/>
        </w:rPr>
        <w:t>Ato</w:t>
      </w:r>
      <w:r>
        <w:rPr/>
        <w:t> </w:t>
      </w:r>
      <w:r>
        <w:rPr>
          <w:w w:val="80"/>
        </w:rPr>
        <w:t>contínuo, </w:t>
      </w:r>
      <w:r>
        <w:rPr>
          <w:w w:val="85"/>
        </w:rPr>
        <w:t>se,</w:t>
      </w:r>
      <w:r>
        <w:rPr>
          <w:spacing w:val="-7"/>
          <w:w w:val="85"/>
        </w:rPr>
        <w:t> </w:t>
      </w:r>
      <w:r>
        <w:rPr>
          <w:w w:val="85"/>
        </w:rPr>
        <w:t>porventura,</w:t>
      </w:r>
      <w:r>
        <w:rPr>
          <w:spacing w:val="-7"/>
          <w:w w:val="85"/>
        </w:rPr>
        <w:t> </w:t>
      </w:r>
      <w:r>
        <w:rPr>
          <w:w w:val="85"/>
        </w:rPr>
        <w:t>persistir</w:t>
      </w:r>
      <w:r>
        <w:rPr>
          <w:spacing w:val="-6"/>
          <w:w w:val="85"/>
        </w:rPr>
        <w:t> </w:t>
      </w:r>
      <w:r>
        <w:rPr>
          <w:w w:val="85"/>
        </w:rPr>
        <w:t>a</w:t>
      </w:r>
      <w:r>
        <w:rPr>
          <w:spacing w:val="-7"/>
          <w:w w:val="85"/>
        </w:rPr>
        <w:t> </w:t>
      </w:r>
      <w:r>
        <w:rPr>
          <w:w w:val="85"/>
        </w:rPr>
        <w:t>problemática,</w:t>
      </w:r>
      <w:r>
        <w:rPr>
          <w:spacing w:val="-7"/>
          <w:w w:val="85"/>
        </w:rPr>
        <w:t> </w:t>
      </w:r>
      <w:r>
        <w:rPr>
          <w:w w:val="85"/>
        </w:rPr>
        <w:t>para</w:t>
      </w:r>
      <w:r>
        <w:rPr>
          <w:spacing w:val="-6"/>
          <w:w w:val="85"/>
        </w:rPr>
        <w:t> </w:t>
      </w:r>
      <w:r>
        <w:rPr>
          <w:w w:val="85"/>
        </w:rPr>
        <w:t>não</w:t>
      </w:r>
      <w:r>
        <w:rPr>
          <w:spacing w:val="-7"/>
          <w:w w:val="85"/>
        </w:rPr>
        <w:t> </w:t>
      </w:r>
      <w:r>
        <w:rPr>
          <w:w w:val="85"/>
        </w:rPr>
        <w:t>restarem</w:t>
      </w:r>
      <w:r>
        <w:rPr>
          <w:spacing w:val="-7"/>
          <w:w w:val="85"/>
        </w:rPr>
        <w:t> </w:t>
      </w:r>
      <w:r>
        <w:rPr>
          <w:w w:val="85"/>
        </w:rPr>
        <w:t>dúvidas</w:t>
      </w:r>
      <w:r>
        <w:rPr>
          <w:spacing w:val="-7"/>
          <w:w w:val="85"/>
        </w:rPr>
        <w:t> </w:t>
      </w:r>
      <w:r>
        <w:rPr>
          <w:w w:val="85"/>
        </w:rPr>
        <w:t>quanto</w:t>
      </w:r>
      <w:r>
        <w:rPr>
          <w:spacing w:val="-6"/>
          <w:w w:val="85"/>
        </w:rPr>
        <w:t> </w:t>
      </w:r>
      <w:r>
        <w:rPr>
          <w:w w:val="85"/>
        </w:rPr>
        <w:t>à</w:t>
      </w:r>
      <w:r>
        <w:rPr>
          <w:spacing w:val="-7"/>
          <w:w w:val="85"/>
        </w:rPr>
        <w:t> </w:t>
      </w:r>
      <w:r>
        <w:rPr>
          <w:w w:val="85"/>
        </w:rPr>
        <w:t>sua</w:t>
      </w:r>
      <w:r>
        <w:rPr>
          <w:spacing w:val="-7"/>
          <w:w w:val="85"/>
        </w:rPr>
        <w:t> </w:t>
      </w:r>
      <w:r>
        <w:rPr>
          <w:w w:val="85"/>
        </w:rPr>
        <w:t>validade</w:t>
      </w:r>
      <w:r>
        <w:rPr>
          <w:spacing w:val="-6"/>
          <w:w w:val="85"/>
        </w:rPr>
        <w:t> </w:t>
      </w:r>
      <w:r>
        <w:rPr>
          <w:w w:val="85"/>
        </w:rPr>
        <w:t>e</w:t>
      </w:r>
      <w:r>
        <w:rPr>
          <w:spacing w:val="-7"/>
          <w:w w:val="85"/>
        </w:rPr>
        <w:t> </w:t>
      </w:r>
      <w:r>
        <w:rPr>
          <w:w w:val="85"/>
        </w:rPr>
        <w:t>eficácia,</w:t>
      </w:r>
      <w:r>
        <w:rPr>
          <w:spacing w:val="-7"/>
          <w:w w:val="85"/>
        </w:rPr>
        <w:t> </w:t>
      </w:r>
      <w:r>
        <w:rPr>
          <w:w w:val="85"/>
        </w:rPr>
        <w:t>desde</w:t>
      </w:r>
      <w:r>
        <w:rPr>
          <w:spacing w:val="-6"/>
          <w:w w:val="85"/>
        </w:rPr>
        <w:t> </w:t>
      </w:r>
      <w:r>
        <w:rPr>
          <w:w w:val="85"/>
        </w:rPr>
        <w:t>já</w:t>
      </w:r>
      <w:r>
        <w:rPr>
          <w:spacing w:val="-7"/>
          <w:w w:val="85"/>
        </w:rPr>
        <w:t> </w:t>
      </w:r>
      <w:r>
        <w:rPr>
          <w:w w:val="85"/>
        </w:rPr>
        <w:t>autorizo</w:t>
      </w:r>
      <w:r>
        <w:rPr>
          <w:spacing w:val="-7"/>
          <w:w w:val="85"/>
        </w:rPr>
        <w:t> </w:t>
      </w:r>
      <w:r>
        <w:rPr>
          <w:w w:val="85"/>
        </w:rPr>
        <w:t>a </w:t>
      </w:r>
      <w:r>
        <w:rPr>
          <w:w w:val="80"/>
        </w:rPr>
        <w:t>comunicação via edital, com fulcro no art. 97, da Resolução nº 04/2002;</w:t>
      </w:r>
      <w:r>
        <w:rPr/>
        <w:t> </w:t>
      </w:r>
      <w:r>
        <w:rPr>
          <w:rFonts w:ascii="Arial" w:hAnsi="Arial"/>
          <w:b/>
          <w:w w:val="80"/>
        </w:rPr>
        <w:t>9.7. Dar ciência </w:t>
      </w:r>
      <w:r>
        <w:rPr>
          <w:w w:val="80"/>
        </w:rPr>
        <w:t>ao Sr. Carlos Henrique dos Reis Lima, acerca da decisão, na forma do art. 95, da Resolução nº 04/2002, ficando autorizada a emissão de nova notificação, caso a primeira seja frustrada. Ato contínuo, se,</w:t>
      </w:r>
      <w:r>
        <w:rPr/>
        <w:t> </w:t>
      </w:r>
      <w:r>
        <w:rPr>
          <w:w w:val="80"/>
        </w:rPr>
        <w:t>porventura, persistir a problemática, para não restarem dúvidas quanto à</w:t>
      </w:r>
      <w:r>
        <w:rPr>
          <w:spacing w:val="80"/>
          <w:w w:val="150"/>
        </w:rPr>
        <w:t> </w:t>
      </w:r>
      <w:r>
        <w:rPr>
          <w:w w:val="85"/>
        </w:rPr>
        <w:t>sua validade e eficácia, desde já autorizo a comunicação via edital, com fulcro no art. 97, da Resolução nº 04/2002. </w:t>
      </w:r>
      <w:r>
        <w:rPr>
          <w:rFonts w:ascii="Arial" w:hAnsi="Arial"/>
          <w:b/>
          <w:w w:val="85"/>
        </w:rPr>
        <w:t>Especificação do quórum: </w:t>
      </w:r>
      <w:r>
        <w:rPr>
          <w:w w:val="85"/>
        </w:rPr>
        <w:t>Conselheiros: Yara Amazônia Lins Rodrigues dos</w:t>
      </w:r>
      <w:r>
        <w:rPr>
          <w:spacing w:val="-1"/>
          <w:w w:val="85"/>
        </w:rPr>
        <w:t> </w:t>
      </w:r>
      <w:r>
        <w:rPr>
          <w:w w:val="85"/>
        </w:rPr>
        <w:t>Santos (Presidente), Júlio Assis Corrêa </w:t>
      </w:r>
      <w:r>
        <w:rPr>
          <w:w w:val="80"/>
        </w:rPr>
        <w:t>Pinheiro, Érico Xavier Desterro e Silva, Mario Manoel Coelho de Mello, Josué Cláudio de Souza Neto, Luis Fabian Pereira </w:t>
      </w:r>
      <w:r>
        <w:rPr>
          <w:w w:val="85"/>
        </w:rPr>
        <w:t>Barbosa</w:t>
      </w:r>
      <w:r>
        <w:rPr>
          <w:spacing w:val="-7"/>
          <w:w w:val="85"/>
        </w:rPr>
        <w:t> </w:t>
      </w:r>
      <w:r>
        <w:rPr>
          <w:w w:val="85"/>
        </w:rPr>
        <w:t>e</w:t>
      </w:r>
      <w:r>
        <w:rPr>
          <w:spacing w:val="-7"/>
          <w:w w:val="85"/>
        </w:rPr>
        <w:t> </w:t>
      </w:r>
      <w:r>
        <w:rPr>
          <w:w w:val="85"/>
        </w:rPr>
        <w:t>Mário</w:t>
      </w:r>
      <w:r>
        <w:rPr>
          <w:spacing w:val="-6"/>
          <w:w w:val="85"/>
        </w:rPr>
        <w:t> </w:t>
      </w:r>
      <w:r>
        <w:rPr>
          <w:w w:val="85"/>
        </w:rPr>
        <w:t>José</w:t>
      </w:r>
      <w:r>
        <w:rPr>
          <w:spacing w:val="-7"/>
          <w:w w:val="85"/>
        </w:rPr>
        <w:t> </w:t>
      </w:r>
      <w:r>
        <w:rPr>
          <w:w w:val="85"/>
        </w:rPr>
        <w:t>de</w:t>
      </w:r>
      <w:r>
        <w:rPr>
          <w:spacing w:val="-7"/>
          <w:w w:val="85"/>
        </w:rPr>
        <w:t> </w:t>
      </w:r>
      <w:r>
        <w:rPr>
          <w:w w:val="85"/>
        </w:rPr>
        <w:t>Moraes</w:t>
      </w:r>
      <w:r>
        <w:rPr>
          <w:spacing w:val="-6"/>
          <w:w w:val="85"/>
        </w:rPr>
        <w:t> </w:t>
      </w:r>
      <w:r>
        <w:rPr>
          <w:w w:val="85"/>
        </w:rPr>
        <w:t>Costa</w:t>
      </w:r>
      <w:r>
        <w:rPr>
          <w:spacing w:val="-7"/>
          <w:w w:val="85"/>
        </w:rPr>
        <w:t> </w:t>
      </w:r>
      <w:r>
        <w:rPr>
          <w:w w:val="85"/>
        </w:rPr>
        <w:t>Filho</w:t>
      </w:r>
      <w:r>
        <w:rPr>
          <w:spacing w:val="-7"/>
          <w:w w:val="85"/>
        </w:rPr>
        <w:t> </w:t>
      </w:r>
      <w:r>
        <w:rPr>
          <w:w w:val="85"/>
        </w:rPr>
        <w:t>(Convocado).</w:t>
      </w:r>
    </w:p>
    <w:p>
      <w:pPr>
        <w:pStyle w:val="Heading1"/>
      </w:pPr>
      <w:r>
        <w:rPr>
          <w:w w:val="80"/>
        </w:rPr>
        <w:t>CONSELHEIRO-RELATOR</w:t>
      </w:r>
      <w:r>
        <w:rPr>
          <w:spacing w:val="1"/>
        </w:rPr>
        <w:t> </w:t>
      </w:r>
      <w:r>
        <w:rPr>
          <w:w w:val="80"/>
        </w:rPr>
        <w:t>CONVOCADO:</w:t>
      </w:r>
      <w:r>
        <w:rPr>
          <w:spacing w:val="1"/>
        </w:rPr>
        <w:t> </w:t>
      </w:r>
      <w:r>
        <w:rPr>
          <w:w w:val="80"/>
        </w:rPr>
        <w:t>LUIZ</w:t>
      </w:r>
      <w:r>
        <w:rPr>
          <w:spacing w:val="2"/>
        </w:rPr>
        <w:t> </w:t>
      </w:r>
      <w:r>
        <w:rPr>
          <w:w w:val="80"/>
        </w:rPr>
        <w:t>HENRIQUE</w:t>
      </w:r>
      <w:r>
        <w:rPr>
          <w:spacing w:val="3"/>
        </w:rPr>
        <w:t> </w:t>
      </w:r>
      <w:r>
        <w:rPr>
          <w:w w:val="80"/>
        </w:rPr>
        <w:t>PEREIRA</w:t>
      </w:r>
      <w:r>
        <w:rPr>
          <w:spacing w:val="1"/>
        </w:rPr>
        <w:t> </w:t>
      </w:r>
      <w:r>
        <w:rPr>
          <w:spacing w:val="-2"/>
          <w:w w:val="80"/>
        </w:rPr>
        <w:t>MENDES.</w:t>
      </w:r>
    </w:p>
    <w:p>
      <w:pPr>
        <w:pStyle w:val="BodyText"/>
        <w:spacing w:line="242" w:lineRule="auto" w:before="197"/>
        <w:ind w:right="150"/>
      </w:pPr>
      <w:r>
        <w:rPr>
          <w:w w:val="80"/>
        </w:rPr>
        <w:t>Nesta fase de julgamento, assumiu a presidência dos trabalhos o Excelentíssimo Senhor Conselheiro Luis Fabian Pereira Barbosa, em face do impedimento da Excelentíssima Senhora</w:t>
      </w:r>
      <w:r>
        <w:rPr/>
        <w:t> </w:t>
      </w:r>
      <w:r>
        <w:rPr>
          <w:w w:val="80"/>
        </w:rPr>
        <w:t>Conselheira Yara Amazônia Lins Rodrigues dos Santos.</w:t>
      </w:r>
    </w:p>
    <w:p>
      <w:pPr>
        <w:pStyle w:val="BodyText"/>
        <w:spacing w:before="194"/>
        <w:ind w:right="134"/>
      </w:pPr>
      <w:r>
        <w:rPr>
          <w:rFonts w:ascii="Arial" w:hAnsi="Arial"/>
          <w:b/>
          <w:w w:val="80"/>
        </w:rPr>
        <w:t>PROCESSO Nº 16.182/2023 (APENSOS: 10.190/2022 e 14.230/2017)</w:t>
      </w:r>
      <w:r>
        <w:rPr>
          <w:rFonts w:ascii="Arial" w:hAnsi="Arial"/>
          <w:b/>
        </w:rPr>
        <w:t> </w:t>
      </w:r>
      <w:r>
        <w:rPr>
          <w:w w:val="80"/>
        </w:rPr>
        <w:t>- Embargos de Declaração opostos pelo Ministério Público de Contas (MPC) contra o Acórdão Nº 537/2024</w:t>
      </w:r>
      <w:r>
        <w:rPr/>
        <w:t> </w:t>
      </w:r>
      <w:r>
        <w:rPr>
          <w:w w:val="80"/>
        </w:rPr>
        <w:t>- TCE - Tribunal Pleno. </w:t>
      </w:r>
      <w:r>
        <w:rPr>
          <w:rFonts w:ascii="Arial" w:hAnsi="Arial"/>
          <w:b/>
          <w:w w:val="80"/>
        </w:rPr>
        <w:t>Advogado(s): </w:t>
      </w:r>
      <w:r>
        <w:rPr>
          <w:w w:val="80"/>
        </w:rPr>
        <w:t>Isaac Luiz Miranda Almas - </w:t>
      </w:r>
      <w:r>
        <w:rPr>
          <w:spacing w:val="-2"/>
          <w:w w:val="90"/>
        </w:rPr>
        <w:t>OAB/AM</w:t>
      </w:r>
      <w:r>
        <w:rPr>
          <w:spacing w:val="-5"/>
          <w:w w:val="90"/>
        </w:rPr>
        <w:t> </w:t>
      </w:r>
      <w:r>
        <w:rPr>
          <w:spacing w:val="-2"/>
          <w:w w:val="90"/>
        </w:rPr>
        <w:t>12199,</w:t>
      </w:r>
      <w:r>
        <w:rPr>
          <w:spacing w:val="-2"/>
          <w:w w:val="90"/>
        </w:rPr>
        <w:t> Mariana</w:t>
      </w:r>
      <w:r>
        <w:rPr>
          <w:spacing w:val="-3"/>
          <w:w w:val="90"/>
        </w:rPr>
        <w:t> </w:t>
      </w:r>
      <w:r>
        <w:rPr>
          <w:spacing w:val="-2"/>
          <w:w w:val="90"/>
        </w:rPr>
        <w:t>Pereira</w:t>
      </w:r>
      <w:r>
        <w:rPr>
          <w:spacing w:val="-2"/>
          <w:w w:val="90"/>
        </w:rPr>
        <w:t> Carlotto</w:t>
      </w:r>
      <w:r>
        <w:rPr>
          <w:spacing w:val="-2"/>
          <w:w w:val="90"/>
        </w:rPr>
        <w:t> -</w:t>
      </w:r>
      <w:r>
        <w:rPr>
          <w:spacing w:val="-4"/>
          <w:w w:val="90"/>
        </w:rPr>
        <w:t> </w:t>
      </w:r>
      <w:r>
        <w:rPr>
          <w:spacing w:val="-2"/>
          <w:w w:val="90"/>
        </w:rPr>
        <w:t>OAB/AM</w:t>
      </w:r>
      <w:r>
        <w:rPr>
          <w:spacing w:val="-3"/>
          <w:w w:val="90"/>
        </w:rPr>
        <w:t> </w:t>
      </w:r>
      <w:r>
        <w:rPr>
          <w:spacing w:val="-2"/>
          <w:w w:val="90"/>
        </w:rPr>
        <w:t>17299</w:t>
      </w:r>
      <w:r>
        <w:rPr>
          <w:spacing w:val="-3"/>
          <w:w w:val="90"/>
        </w:rPr>
        <w:t> </w:t>
      </w:r>
      <w:r>
        <w:rPr>
          <w:spacing w:val="-2"/>
          <w:w w:val="90"/>
        </w:rPr>
        <w:t>e</w:t>
      </w:r>
      <w:r>
        <w:rPr>
          <w:spacing w:val="-2"/>
          <w:w w:val="90"/>
        </w:rPr>
        <w:t> Regina</w:t>
      </w:r>
      <w:r>
        <w:rPr>
          <w:spacing w:val="-2"/>
          <w:w w:val="90"/>
        </w:rPr>
        <w:t> Aquino</w:t>
      </w:r>
      <w:r>
        <w:rPr>
          <w:spacing w:val="-2"/>
          <w:w w:val="90"/>
        </w:rPr>
        <w:t> Marques</w:t>
      </w:r>
      <w:r>
        <w:rPr>
          <w:spacing w:val="-4"/>
          <w:w w:val="90"/>
        </w:rPr>
        <w:t> </w:t>
      </w:r>
      <w:r>
        <w:rPr>
          <w:spacing w:val="-2"/>
          <w:w w:val="90"/>
        </w:rPr>
        <w:t>de</w:t>
      </w:r>
      <w:r>
        <w:rPr>
          <w:spacing w:val="-3"/>
          <w:w w:val="90"/>
        </w:rPr>
        <w:t> </w:t>
      </w:r>
      <w:r>
        <w:rPr>
          <w:spacing w:val="-2"/>
          <w:w w:val="90"/>
        </w:rPr>
        <w:t>Souza</w:t>
      </w:r>
      <w:r>
        <w:rPr>
          <w:spacing w:val="-2"/>
          <w:w w:val="90"/>
        </w:rPr>
        <w:t> -</w:t>
      </w:r>
      <w:r>
        <w:rPr>
          <w:spacing w:val="-4"/>
          <w:w w:val="90"/>
        </w:rPr>
        <w:t> </w:t>
      </w:r>
      <w:r>
        <w:rPr>
          <w:spacing w:val="-2"/>
          <w:w w:val="90"/>
        </w:rPr>
        <w:t>OAB/AM</w:t>
      </w:r>
      <w:r>
        <w:rPr>
          <w:spacing w:val="-5"/>
          <w:w w:val="90"/>
        </w:rPr>
        <w:t> </w:t>
      </w:r>
      <w:r>
        <w:rPr>
          <w:spacing w:val="-2"/>
          <w:w w:val="90"/>
        </w:rPr>
        <w:t>19308. </w:t>
      </w:r>
      <w:r>
        <w:rPr>
          <w:rFonts w:ascii="Arial" w:hAnsi="Arial"/>
          <w:b/>
          <w:w w:val="80"/>
        </w:rPr>
        <w:t>ACÓRDÃO Nº 1113/2024: </w:t>
      </w:r>
      <w:r>
        <w:rPr>
          <w:w w:val="80"/>
        </w:rPr>
        <w:t>Vistos, relatados e discutidos estes autos acima identificados,</w:t>
      </w:r>
      <w:r>
        <w:rPr/>
        <w:t> </w:t>
      </w:r>
      <w:r>
        <w:rPr>
          <w:rFonts w:ascii="Arial" w:hAnsi="Arial"/>
          <w:b/>
          <w:w w:val="80"/>
        </w:rPr>
        <w:t>ACORDAM </w:t>
      </w:r>
      <w:r>
        <w:rPr>
          <w:w w:val="80"/>
        </w:rPr>
        <w:t>os Excelentíssimos </w:t>
      </w:r>
      <w:r>
        <w:rPr>
          <w:w w:val="85"/>
        </w:rPr>
        <w:t>Senhores Conselheiros do Tribunal de Contas do Estado do Amazonas, reunidos em Sessão do</w:t>
      </w:r>
      <w:r>
        <w:rPr>
          <w:w w:val="85"/>
        </w:rPr>
        <w:t> </w:t>
      </w:r>
      <w:r>
        <w:rPr>
          <w:rFonts w:ascii="Arial" w:hAnsi="Arial"/>
          <w:b/>
          <w:w w:val="85"/>
        </w:rPr>
        <w:t>Tribunal Pleno</w:t>
      </w:r>
      <w:r>
        <w:rPr>
          <w:w w:val="85"/>
        </w:rPr>
        <w:t>, no </w:t>
      </w:r>
      <w:r>
        <w:rPr>
          <w:w w:val="80"/>
        </w:rPr>
        <w:t>exercício</w:t>
      </w:r>
      <w:r>
        <w:rPr/>
        <w:t> </w:t>
      </w:r>
      <w:r>
        <w:rPr>
          <w:w w:val="80"/>
        </w:rPr>
        <w:t>da</w:t>
      </w:r>
      <w:r>
        <w:rPr/>
        <w:t> </w:t>
      </w:r>
      <w:r>
        <w:rPr>
          <w:w w:val="80"/>
        </w:rPr>
        <w:t>competência</w:t>
      </w:r>
      <w:r>
        <w:rPr/>
        <w:t> </w:t>
      </w:r>
      <w:r>
        <w:rPr>
          <w:w w:val="80"/>
        </w:rPr>
        <w:t>atribuída</w:t>
      </w:r>
      <w:r>
        <w:rPr/>
        <w:t> </w:t>
      </w:r>
      <w:r>
        <w:rPr>
          <w:w w:val="80"/>
        </w:rPr>
        <w:t>pelo</w:t>
      </w:r>
      <w:r>
        <w:rPr/>
        <w:t> </w:t>
      </w:r>
      <w:r>
        <w:rPr>
          <w:w w:val="80"/>
        </w:rPr>
        <w:t>art.</w:t>
      </w:r>
      <w:r>
        <w:rPr/>
        <w:t> </w:t>
      </w:r>
      <w:r>
        <w:rPr>
          <w:w w:val="80"/>
        </w:rPr>
        <w:t>11,</w:t>
      </w:r>
      <w:r>
        <w:rPr/>
        <w:t> </w:t>
      </w:r>
      <w:r>
        <w:rPr>
          <w:w w:val="80"/>
        </w:rPr>
        <w:t>III,</w:t>
      </w:r>
      <w:r>
        <w:rPr/>
        <w:t> </w:t>
      </w:r>
      <w:r>
        <w:rPr>
          <w:w w:val="80"/>
        </w:rPr>
        <w:t>alínea</w:t>
      </w:r>
      <w:r>
        <w:rPr/>
        <w:t> </w:t>
      </w:r>
      <w:r>
        <w:rPr>
          <w:w w:val="80"/>
        </w:rPr>
        <w:t>“f”,</w:t>
      </w:r>
      <w:r>
        <w:rPr/>
        <w:t> </w:t>
      </w:r>
      <w:r>
        <w:rPr>
          <w:w w:val="80"/>
        </w:rPr>
        <w:t>item</w:t>
      </w:r>
      <w:r>
        <w:rPr/>
        <w:t> </w:t>
      </w:r>
      <w:r>
        <w:rPr>
          <w:w w:val="80"/>
        </w:rPr>
        <w:t>1,</w:t>
      </w:r>
      <w:r>
        <w:rPr/>
        <w:t> </w:t>
      </w:r>
      <w:r>
        <w:rPr>
          <w:w w:val="80"/>
        </w:rPr>
        <w:t>da</w:t>
      </w:r>
      <w:r>
        <w:rPr/>
        <w:t> </w:t>
      </w:r>
      <w:r>
        <w:rPr>
          <w:w w:val="80"/>
        </w:rPr>
        <w:t>Resolução</w:t>
      </w:r>
      <w:r>
        <w:rPr/>
        <w:t> </w:t>
      </w:r>
      <w:r>
        <w:rPr>
          <w:w w:val="80"/>
        </w:rPr>
        <w:t>nº</w:t>
      </w:r>
      <w:r>
        <w:rPr/>
        <w:t> </w:t>
      </w:r>
      <w:r>
        <w:rPr>
          <w:w w:val="80"/>
        </w:rPr>
        <w:t>04/2002-TCE/AM,</w:t>
      </w:r>
      <w:r>
        <w:rPr/>
        <w:t> </w:t>
      </w:r>
      <w:r>
        <w:rPr>
          <w:rFonts w:ascii="Arial" w:hAnsi="Arial"/>
          <w:b/>
          <w:w w:val="80"/>
        </w:rPr>
        <w:t>à</w:t>
      </w:r>
      <w:r>
        <w:rPr>
          <w:rFonts w:ascii="Arial" w:hAnsi="Arial"/>
          <w:b/>
        </w:rPr>
        <w:t> </w:t>
      </w:r>
      <w:r>
        <w:rPr>
          <w:rFonts w:ascii="Arial" w:hAnsi="Arial"/>
          <w:b/>
          <w:w w:val="80"/>
        </w:rPr>
        <w:t>unanimidade</w:t>
      </w:r>
      <w:r>
        <w:rPr>
          <w:w w:val="80"/>
        </w:rPr>
        <w:t>, nos</w:t>
      </w:r>
      <w:r>
        <w:rPr/>
        <w:t> </w:t>
      </w:r>
      <w:r>
        <w:rPr>
          <w:w w:val="80"/>
        </w:rPr>
        <w:t>termos</w:t>
      </w:r>
      <w:r>
        <w:rPr/>
        <w:t> </w:t>
      </w:r>
      <w:r>
        <w:rPr>
          <w:w w:val="80"/>
        </w:rPr>
        <w:t>do</w:t>
      </w:r>
      <w:r>
        <w:rPr/>
        <w:t> </w:t>
      </w:r>
      <w:r>
        <w:rPr>
          <w:w w:val="80"/>
        </w:rPr>
        <w:t>voto</w:t>
      </w:r>
      <w:r>
        <w:rPr/>
        <w:t> </w:t>
      </w:r>
      <w:r>
        <w:rPr>
          <w:w w:val="80"/>
        </w:rPr>
        <w:t>do</w:t>
      </w:r>
      <w:r>
        <w:rPr/>
        <w:t> </w:t>
      </w:r>
      <w:r>
        <w:rPr>
          <w:w w:val="80"/>
        </w:rPr>
        <w:t>Excelentíssimo</w:t>
      </w:r>
      <w:r>
        <w:rPr/>
        <w:t> </w:t>
      </w:r>
      <w:r>
        <w:rPr>
          <w:w w:val="80"/>
        </w:rPr>
        <w:t>Senhor</w:t>
      </w:r>
      <w:r>
        <w:rPr/>
        <w:t> </w:t>
      </w:r>
      <w:r>
        <w:rPr>
          <w:w w:val="80"/>
        </w:rPr>
        <w:t>Conselheiro</w:t>
      </w:r>
      <w:r>
        <w:rPr/>
        <w:t> </w:t>
      </w:r>
      <w:r>
        <w:rPr>
          <w:w w:val="80"/>
        </w:rPr>
        <w:t>Convocado</w:t>
      </w:r>
      <w:r>
        <w:rPr/>
        <w:t> </w:t>
      </w:r>
      <w:r>
        <w:rPr>
          <w:w w:val="80"/>
        </w:rPr>
        <w:t>e</w:t>
      </w:r>
      <w:r>
        <w:rPr/>
        <w:t> </w:t>
      </w:r>
      <w:r>
        <w:rPr>
          <w:w w:val="80"/>
        </w:rPr>
        <w:t>Relator,</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 oral do Ministério Público junto a este Tribunal, no sentido de:</w:t>
      </w:r>
      <w:r>
        <w:rPr/>
        <w:t> </w:t>
      </w:r>
      <w:r>
        <w:rPr>
          <w:rFonts w:ascii="Arial" w:hAnsi="Arial"/>
          <w:b/>
          <w:w w:val="80"/>
        </w:rPr>
        <w:t>7.1. Conhecer </w:t>
      </w:r>
      <w:r>
        <w:rPr>
          <w:w w:val="80"/>
        </w:rPr>
        <w:t>dos Embargos de Declaração apresentados </w:t>
      </w:r>
      <w:r>
        <w:rPr>
          <w:w w:val="90"/>
        </w:rPr>
        <w:t>pelo</w:t>
      </w:r>
      <w:r>
        <w:rPr>
          <w:spacing w:val="-10"/>
          <w:w w:val="90"/>
        </w:rPr>
        <w:t> </w:t>
      </w:r>
      <w:r>
        <w:rPr>
          <w:w w:val="90"/>
        </w:rPr>
        <w:t>Ministério</w:t>
      </w:r>
      <w:r>
        <w:rPr>
          <w:spacing w:val="-10"/>
          <w:w w:val="90"/>
        </w:rPr>
        <w:t> </w:t>
      </w:r>
      <w:r>
        <w:rPr>
          <w:w w:val="90"/>
        </w:rPr>
        <w:t>Público</w:t>
      </w:r>
      <w:r>
        <w:rPr>
          <w:spacing w:val="-10"/>
          <w:w w:val="90"/>
        </w:rPr>
        <w:t> </w:t>
      </w:r>
      <w:r>
        <w:rPr>
          <w:w w:val="90"/>
        </w:rPr>
        <w:t>de</w:t>
      </w:r>
      <w:r>
        <w:rPr>
          <w:spacing w:val="-10"/>
          <w:w w:val="90"/>
        </w:rPr>
        <w:t> </w:t>
      </w:r>
      <w:r>
        <w:rPr>
          <w:w w:val="90"/>
        </w:rPr>
        <w:t>Contas,</w:t>
      </w:r>
      <w:r>
        <w:rPr>
          <w:spacing w:val="-10"/>
          <w:w w:val="90"/>
        </w:rPr>
        <w:t> </w:t>
      </w:r>
      <w:r>
        <w:rPr>
          <w:w w:val="90"/>
        </w:rPr>
        <w:t>tendo</w:t>
      </w:r>
      <w:r>
        <w:rPr>
          <w:spacing w:val="-11"/>
          <w:w w:val="90"/>
        </w:rPr>
        <w:t> </w:t>
      </w:r>
      <w:r>
        <w:rPr>
          <w:w w:val="90"/>
        </w:rPr>
        <w:t>em</w:t>
      </w:r>
      <w:r>
        <w:rPr>
          <w:spacing w:val="-10"/>
          <w:w w:val="90"/>
        </w:rPr>
        <w:t> </w:t>
      </w:r>
      <w:r>
        <w:rPr>
          <w:w w:val="90"/>
        </w:rPr>
        <w:t>vista</w:t>
      </w:r>
      <w:r>
        <w:rPr>
          <w:spacing w:val="-10"/>
          <w:w w:val="90"/>
        </w:rPr>
        <w:t> </w:t>
      </w:r>
      <w:r>
        <w:rPr>
          <w:w w:val="90"/>
        </w:rPr>
        <w:t>restarem</w:t>
      </w:r>
      <w:r>
        <w:rPr>
          <w:spacing w:val="-10"/>
          <w:w w:val="90"/>
        </w:rPr>
        <w:t> </w:t>
      </w:r>
      <w:r>
        <w:rPr>
          <w:w w:val="90"/>
        </w:rPr>
        <w:t>preenchidos</w:t>
      </w:r>
      <w:r>
        <w:rPr>
          <w:spacing w:val="-10"/>
          <w:w w:val="90"/>
        </w:rPr>
        <w:t> </w:t>
      </w:r>
      <w:r>
        <w:rPr>
          <w:w w:val="90"/>
        </w:rPr>
        <w:t>os</w:t>
      </w:r>
      <w:r>
        <w:rPr>
          <w:spacing w:val="-10"/>
          <w:w w:val="90"/>
        </w:rPr>
        <w:t> </w:t>
      </w:r>
      <w:r>
        <w:rPr>
          <w:w w:val="90"/>
        </w:rPr>
        <w:t>requisitos</w:t>
      </w:r>
      <w:r>
        <w:rPr>
          <w:spacing w:val="-10"/>
          <w:w w:val="90"/>
        </w:rPr>
        <w:t> </w:t>
      </w:r>
      <w:r>
        <w:rPr>
          <w:w w:val="90"/>
        </w:rPr>
        <w:t>de</w:t>
      </w:r>
      <w:r>
        <w:rPr>
          <w:spacing w:val="-10"/>
          <w:w w:val="90"/>
        </w:rPr>
        <w:t> </w:t>
      </w:r>
      <w:r>
        <w:rPr>
          <w:w w:val="90"/>
        </w:rPr>
        <w:t>admissibilidade;</w:t>
      </w:r>
      <w:r>
        <w:rPr>
          <w:spacing w:val="-7"/>
          <w:w w:val="90"/>
        </w:rPr>
        <w:t> </w:t>
      </w:r>
      <w:r>
        <w:rPr>
          <w:rFonts w:ascii="Arial" w:hAnsi="Arial"/>
          <w:b/>
          <w:w w:val="90"/>
        </w:rPr>
        <w:t>7.2.</w:t>
      </w:r>
      <w:r>
        <w:rPr>
          <w:rFonts w:ascii="Arial" w:hAnsi="Arial"/>
          <w:b/>
          <w:spacing w:val="-9"/>
          <w:w w:val="90"/>
        </w:rPr>
        <w:t> </w:t>
      </w:r>
      <w:r>
        <w:rPr>
          <w:rFonts w:ascii="Arial" w:hAnsi="Arial"/>
          <w:b/>
          <w:w w:val="90"/>
        </w:rPr>
        <w:t>Dar </w:t>
      </w:r>
      <w:r>
        <w:rPr>
          <w:rFonts w:ascii="Arial" w:hAnsi="Arial"/>
          <w:b/>
          <w:w w:val="85"/>
        </w:rPr>
        <w:t>Provimento no Mérito</w:t>
      </w:r>
      <w:r>
        <w:rPr>
          <w:w w:val="85"/>
        </w:rPr>
        <w:t>, aos Embargos de Declaração apresentados pelo Ministério Público de Contas, para manter o Acórdão nº 2058/2022 - TCE - Tribunal Pleno, eis que as determinações são legítimas, mas,</w:t>
      </w:r>
      <w:r>
        <w:rPr>
          <w:spacing w:val="-2"/>
          <w:w w:val="85"/>
        </w:rPr>
        <w:t> </w:t>
      </w:r>
      <w:r>
        <w:rPr>
          <w:w w:val="85"/>
        </w:rPr>
        <w:t>nos termos do Parecer nº 1.152/2024-MP-ESB, tão somente corrigir o município citado nos itens 9.5.1 e 9.5.3 do Acórdão recorrido de “Careiro Castanho” para “Boca do Acre”; </w:t>
      </w:r>
      <w:r>
        <w:rPr>
          <w:rFonts w:ascii="Arial" w:hAnsi="Arial"/>
          <w:b/>
          <w:w w:val="85"/>
        </w:rPr>
        <w:t>7.2.1. </w:t>
      </w:r>
      <w:r>
        <w:rPr>
          <w:w w:val="85"/>
        </w:rPr>
        <w:t>Manter o item Conhecer deste Recurso de Reconsideração apresentado pela </w:t>
      </w:r>
      <w:r>
        <w:rPr>
          <w:w w:val="80"/>
        </w:rPr>
        <w:t>Secretaria de Estado do Meio Ambiente</w:t>
      </w:r>
      <w:r>
        <w:rPr/>
        <w:t> </w:t>
      </w:r>
      <w:r>
        <w:rPr>
          <w:w w:val="80"/>
        </w:rPr>
        <w:t>- SEMA, eis que presente os pressupostos normativos; 7.2.2. Alterar o item Negar Provimento</w:t>
      </w:r>
      <w:r>
        <w:rPr/>
        <w:t> </w:t>
      </w:r>
      <w:r>
        <w:rPr>
          <w:w w:val="80"/>
        </w:rPr>
        <w:t>ao</w:t>
      </w:r>
      <w:r>
        <w:rPr/>
        <w:t> </w:t>
      </w:r>
      <w:r>
        <w:rPr>
          <w:w w:val="80"/>
        </w:rPr>
        <w:t>Recurso de</w:t>
      </w:r>
      <w:r>
        <w:rPr/>
        <w:t> </w:t>
      </w:r>
      <w:r>
        <w:rPr>
          <w:w w:val="80"/>
        </w:rPr>
        <w:t>Reconsideração</w:t>
      </w:r>
      <w:r>
        <w:rPr/>
        <w:t> </w:t>
      </w:r>
      <w:r>
        <w:rPr>
          <w:w w:val="80"/>
        </w:rPr>
        <w:t>apresentado</w:t>
      </w:r>
      <w:r>
        <w:rPr/>
        <w:t> </w:t>
      </w:r>
      <w:r>
        <w:rPr>
          <w:w w:val="80"/>
        </w:rPr>
        <w:t>pela</w:t>
      </w:r>
      <w:r>
        <w:rPr/>
        <w:t> </w:t>
      </w:r>
      <w:r>
        <w:rPr>
          <w:w w:val="80"/>
        </w:rPr>
        <w:t>Secretaria</w:t>
      </w:r>
      <w:r>
        <w:rPr/>
        <w:t> </w:t>
      </w:r>
      <w:r>
        <w:rPr>
          <w:w w:val="80"/>
        </w:rPr>
        <w:t>de</w:t>
      </w:r>
      <w:r>
        <w:rPr/>
        <w:t> </w:t>
      </w:r>
      <w:r>
        <w:rPr>
          <w:w w:val="80"/>
        </w:rPr>
        <w:t>Estado</w:t>
      </w:r>
      <w:r>
        <w:rPr/>
        <w:t> </w:t>
      </w:r>
      <w:r>
        <w:rPr>
          <w:w w:val="80"/>
        </w:rPr>
        <w:t>do</w:t>
      </w:r>
      <w:r>
        <w:rPr/>
        <w:t> </w:t>
      </w:r>
      <w:r>
        <w:rPr>
          <w:w w:val="80"/>
        </w:rPr>
        <w:t>Meio</w:t>
      </w:r>
      <w:r>
        <w:rPr/>
        <w:t> </w:t>
      </w:r>
      <w:r>
        <w:rPr>
          <w:w w:val="80"/>
        </w:rPr>
        <w:t>Ambiente</w:t>
      </w:r>
      <w:r>
        <w:rPr/>
        <w:t> </w:t>
      </w:r>
      <w:r>
        <w:rPr>
          <w:w w:val="80"/>
        </w:rPr>
        <w:t>-</w:t>
      </w:r>
      <w:r>
        <w:rPr/>
        <w:t> </w:t>
      </w:r>
      <w:r>
        <w:rPr>
          <w:w w:val="80"/>
        </w:rPr>
        <w:t>SEMA,</w:t>
      </w:r>
      <w:r>
        <w:rPr/>
        <w:t> </w:t>
      </w:r>
      <w:r>
        <w:rPr>
          <w:w w:val="80"/>
        </w:rPr>
        <w:t>mantendo- se na integralidade o Acórdão recorrido, eis que as determinações são legítimas;</w:t>
      </w:r>
      <w:r>
        <w:rPr/>
        <w:t> </w:t>
      </w:r>
      <w:r>
        <w:rPr>
          <w:rFonts w:ascii="Arial" w:hAnsi="Arial"/>
          <w:b/>
          <w:w w:val="80"/>
        </w:rPr>
        <w:t>7.2.3. </w:t>
      </w:r>
      <w:r>
        <w:rPr>
          <w:w w:val="80"/>
        </w:rPr>
        <w:t>Negar Provimento ao Recurso de Reconsideração apresentado pela Secretaria de Estado do Meio Ambiente - SEMA, mantendo-se o Acórdão recorrido, eis</w:t>
      </w:r>
      <w:r>
        <w:rPr>
          <w:spacing w:val="40"/>
        </w:rPr>
        <w:t> </w:t>
      </w:r>
      <w:r>
        <w:rPr>
          <w:w w:val="80"/>
        </w:rPr>
        <w:t>que as determinações são legítimas, mas, nos termos do Parecer nº 1.152/2024-MP-ESB, tão somente corrigir o município </w:t>
      </w:r>
      <w:r>
        <w:rPr>
          <w:w w:val="85"/>
        </w:rPr>
        <w:t>citado</w:t>
      </w:r>
      <w:r>
        <w:rPr>
          <w:spacing w:val="-6"/>
          <w:w w:val="85"/>
        </w:rPr>
        <w:t> </w:t>
      </w:r>
      <w:r>
        <w:rPr>
          <w:w w:val="85"/>
        </w:rPr>
        <w:t>nos</w:t>
      </w:r>
      <w:r>
        <w:rPr>
          <w:spacing w:val="-6"/>
          <w:w w:val="85"/>
        </w:rPr>
        <w:t> </w:t>
      </w:r>
      <w:r>
        <w:rPr>
          <w:w w:val="85"/>
        </w:rPr>
        <w:t>itens</w:t>
      </w:r>
      <w:r>
        <w:rPr>
          <w:spacing w:val="-6"/>
          <w:w w:val="85"/>
        </w:rPr>
        <w:t> </w:t>
      </w:r>
      <w:r>
        <w:rPr>
          <w:w w:val="85"/>
        </w:rPr>
        <w:t>9.5.1</w:t>
      </w:r>
      <w:r>
        <w:rPr>
          <w:spacing w:val="-5"/>
          <w:w w:val="85"/>
        </w:rPr>
        <w:t> </w:t>
      </w:r>
      <w:r>
        <w:rPr>
          <w:w w:val="85"/>
        </w:rPr>
        <w:t>e</w:t>
      </w:r>
      <w:r>
        <w:rPr>
          <w:spacing w:val="-5"/>
          <w:w w:val="85"/>
        </w:rPr>
        <w:t> </w:t>
      </w:r>
      <w:r>
        <w:rPr>
          <w:w w:val="85"/>
        </w:rPr>
        <w:t>9.5.3</w:t>
      </w:r>
      <w:r>
        <w:rPr>
          <w:spacing w:val="-5"/>
          <w:w w:val="85"/>
        </w:rPr>
        <w:t> </w:t>
      </w:r>
      <w:r>
        <w:rPr>
          <w:w w:val="85"/>
        </w:rPr>
        <w:t>do</w:t>
      </w:r>
      <w:r>
        <w:rPr>
          <w:spacing w:val="-5"/>
          <w:w w:val="85"/>
        </w:rPr>
        <w:t> </w:t>
      </w:r>
      <w:r>
        <w:rPr>
          <w:w w:val="85"/>
        </w:rPr>
        <w:t>Acórdão</w:t>
      </w:r>
      <w:r>
        <w:rPr>
          <w:spacing w:val="-5"/>
          <w:w w:val="85"/>
        </w:rPr>
        <w:t> </w:t>
      </w:r>
      <w:r>
        <w:rPr>
          <w:w w:val="85"/>
        </w:rPr>
        <w:t>recorrido</w:t>
      </w:r>
      <w:r>
        <w:rPr>
          <w:spacing w:val="-5"/>
          <w:w w:val="85"/>
        </w:rPr>
        <w:t> </w:t>
      </w:r>
      <w:r>
        <w:rPr>
          <w:w w:val="85"/>
        </w:rPr>
        <w:t>de</w:t>
      </w:r>
      <w:r>
        <w:rPr>
          <w:spacing w:val="-5"/>
          <w:w w:val="85"/>
        </w:rPr>
        <w:t> </w:t>
      </w:r>
      <w:r>
        <w:rPr>
          <w:w w:val="85"/>
        </w:rPr>
        <w:t>“Careiro</w:t>
      </w:r>
      <w:r>
        <w:rPr>
          <w:spacing w:val="-5"/>
          <w:w w:val="85"/>
        </w:rPr>
        <w:t> </w:t>
      </w:r>
      <w:r>
        <w:rPr>
          <w:w w:val="85"/>
        </w:rPr>
        <w:t>Castanho”</w:t>
      </w:r>
      <w:r>
        <w:rPr>
          <w:spacing w:val="-7"/>
          <w:w w:val="85"/>
        </w:rPr>
        <w:t> </w:t>
      </w:r>
      <w:r>
        <w:rPr>
          <w:w w:val="85"/>
        </w:rPr>
        <w:t>para</w:t>
      </w:r>
      <w:r>
        <w:rPr>
          <w:spacing w:val="-5"/>
          <w:w w:val="85"/>
        </w:rPr>
        <w:t> </w:t>
      </w:r>
      <w:r>
        <w:rPr>
          <w:w w:val="85"/>
        </w:rPr>
        <w:t>“Boca</w:t>
      </w:r>
      <w:r>
        <w:rPr>
          <w:spacing w:val="-5"/>
          <w:w w:val="85"/>
        </w:rPr>
        <w:t> </w:t>
      </w:r>
      <w:r>
        <w:rPr>
          <w:w w:val="85"/>
        </w:rPr>
        <w:t>do</w:t>
      </w:r>
      <w:r>
        <w:rPr>
          <w:spacing w:val="-5"/>
          <w:w w:val="85"/>
        </w:rPr>
        <w:t> </w:t>
      </w:r>
      <w:r>
        <w:rPr>
          <w:w w:val="85"/>
        </w:rPr>
        <w:t>Acre”;</w:t>
      </w:r>
      <w:r>
        <w:rPr>
          <w:spacing w:val="-5"/>
          <w:w w:val="85"/>
        </w:rPr>
        <w:t> </w:t>
      </w:r>
      <w:r>
        <w:rPr>
          <w:rFonts w:ascii="Arial" w:hAnsi="Arial"/>
          <w:b/>
          <w:w w:val="85"/>
        </w:rPr>
        <w:t>7.2.4.</w:t>
      </w:r>
      <w:r>
        <w:rPr>
          <w:rFonts w:ascii="Arial" w:hAnsi="Arial"/>
          <w:b/>
          <w:spacing w:val="-4"/>
          <w:w w:val="85"/>
        </w:rPr>
        <w:t> </w:t>
      </w:r>
      <w:r>
        <w:rPr>
          <w:w w:val="85"/>
        </w:rPr>
        <w:t>Manter</w:t>
      </w:r>
      <w:r>
        <w:rPr>
          <w:spacing w:val="-6"/>
          <w:w w:val="85"/>
        </w:rPr>
        <w:t> </w:t>
      </w:r>
      <w:r>
        <w:rPr>
          <w:w w:val="85"/>
        </w:rPr>
        <w:t>o</w:t>
      </w:r>
      <w:r>
        <w:rPr>
          <w:spacing w:val="-5"/>
          <w:w w:val="85"/>
        </w:rPr>
        <w:t> </w:t>
      </w:r>
      <w:r>
        <w:rPr>
          <w:w w:val="85"/>
        </w:rPr>
        <w:t>item</w:t>
      </w:r>
      <w:r>
        <w:rPr>
          <w:spacing w:val="-6"/>
          <w:w w:val="85"/>
        </w:rPr>
        <w:t> </w:t>
      </w:r>
      <w:r>
        <w:rPr>
          <w:w w:val="85"/>
        </w:rPr>
        <w:t>Dar ciência</w:t>
      </w:r>
      <w:r>
        <w:rPr>
          <w:spacing w:val="-2"/>
          <w:w w:val="85"/>
        </w:rPr>
        <w:t> </w:t>
      </w:r>
      <w:r>
        <w:rPr>
          <w:w w:val="85"/>
        </w:rPr>
        <w:t>ao</w:t>
      </w:r>
      <w:r>
        <w:rPr>
          <w:spacing w:val="-2"/>
          <w:w w:val="85"/>
        </w:rPr>
        <w:t> </w:t>
      </w:r>
      <w:r>
        <w:rPr>
          <w:w w:val="85"/>
        </w:rPr>
        <w:t>Recorrente,</w:t>
      </w:r>
      <w:r>
        <w:rPr>
          <w:spacing w:val="-2"/>
          <w:w w:val="85"/>
        </w:rPr>
        <w:t> </w:t>
      </w:r>
      <w:r>
        <w:rPr>
          <w:w w:val="85"/>
        </w:rPr>
        <w:t>Secretaria</w:t>
      </w:r>
      <w:r>
        <w:rPr>
          <w:spacing w:val="-2"/>
          <w:w w:val="85"/>
        </w:rPr>
        <w:t> </w:t>
      </w:r>
      <w:r>
        <w:rPr>
          <w:w w:val="85"/>
        </w:rPr>
        <w:t>de</w:t>
      </w:r>
      <w:r>
        <w:rPr>
          <w:spacing w:val="-2"/>
          <w:w w:val="85"/>
        </w:rPr>
        <w:t> </w:t>
      </w:r>
      <w:r>
        <w:rPr>
          <w:w w:val="85"/>
        </w:rPr>
        <w:t>Estado</w:t>
      </w:r>
      <w:r>
        <w:rPr>
          <w:spacing w:val="-2"/>
          <w:w w:val="85"/>
        </w:rPr>
        <w:t> </w:t>
      </w:r>
      <w:r>
        <w:rPr>
          <w:w w:val="85"/>
        </w:rPr>
        <w:t>do</w:t>
      </w:r>
      <w:r>
        <w:rPr>
          <w:spacing w:val="-2"/>
          <w:w w:val="85"/>
        </w:rPr>
        <w:t> </w:t>
      </w:r>
      <w:r>
        <w:rPr>
          <w:w w:val="85"/>
        </w:rPr>
        <w:t>Meio</w:t>
      </w:r>
      <w:r>
        <w:rPr>
          <w:spacing w:val="-2"/>
          <w:w w:val="85"/>
        </w:rPr>
        <w:t> </w:t>
      </w:r>
      <w:r>
        <w:rPr>
          <w:w w:val="85"/>
        </w:rPr>
        <w:t>Ambiente -</w:t>
      </w:r>
      <w:r>
        <w:rPr>
          <w:spacing w:val="-3"/>
          <w:w w:val="85"/>
        </w:rPr>
        <w:t> </w:t>
      </w:r>
      <w:r>
        <w:rPr>
          <w:w w:val="85"/>
        </w:rPr>
        <w:t>SEMA,</w:t>
      </w:r>
      <w:r>
        <w:rPr>
          <w:spacing w:val="-2"/>
          <w:w w:val="85"/>
        </w:rPr>
        <w:t> </w:t>
      </w:r>
      <w:r>
        <w:rPr>
          <w:w w:val="85"/>
        </w:rPr>
        <w:t>da</w:t>
      </w:r>
      <w:r>
        <w:rPr>
          <w:spacing w:val="-1"/>
          <w:w w:val="85"/>
        </w:rPr>
        <w:t> </w:t>
      </w:r>
      <w:r>
        <w:rPr>
          <w:rFonts w:ascii="Arial" w:hAnsi="Arial"/>
          <w:i/>
          <w:w w:val="85"/>
        </w:rPr>
        <w:t>Decisum</w:t>
      </w:r>
      <w:r>
        <w:rPr>
          <w:w w:val="85"/>
        </w:rPr>
        <w:t>;</w:t>
      </w:r>
      <w:r>
        <w:rPr>
          <w:spacing w:val="-2"/>
          <w:w w:val="85"/>
        </w:rPr>
        <w:t> </w:t>
      </w:r>
      <w:r>
        <w:rPr>
          <w:rFonts w:ascii="Arial" w:hAnsi="Arial"/>
          <w:b/>
          <w:w w:val="85"/>
        </w:rPr>
        <w:t>7.3.</w:t>
      </w:r>
      <w:r>
        <w:rPr>
          <w:rFonts w:ascii="Arial" w:hAnsi="Arial"/>
          <w:b/>
          <w:spacing w:val="-2"/>
          <w:w w:val="85"/>
        </w:rPr>
        <w:t> </w:t>
      </w:r>
      <w:r>
        <w:rPr>
          <w:rFonts w:ascii="Arial" w:hAnsi="Arial"/>
          <w:b/>
          <w:w w:val="85"/>
        </w:rPr>
        <w:t>Dar</w:t>
      </w:r>
      <w:r>
        <w:rPr>
          <w:rFonts w:ascii="Arial" w:hAnsi="Arial"/>
          <w:b/>
          <w:spacing w:val="-2"/>
          <w:w w:val="85"/>
        </w:rPr>
        <w:t> </w:t>
      </w:r>
      <w:r>
        <w:rPr>
          <w:rFonts w:ascii="Arial" w:hAnsi="Arial"/>
          <w:b/>
          <w:w w:val="85"/>
        </w:rPr>
        <w:t>ciência </w:t>
      </w:r>
      <w:r>
        <w:rPr>
          <w:w w:val="85"/>
        </w:rPr>
        <w:t>ao</w:t>
      </w:r>
      <w:r>
        <w:rPr>
          <w:spacing w:val="-2"/>
          <w:w w:val="85"/>
        </w:rPr>
        <w:t> </w:t>
      </w:r>
      <w:r>
        <w:rPr>
          <w:w w:val="85"/>
        </w:rPr>
        <w:t>Embargante, Ministério Público de Contas e ao recorrente. </w:t>
      </w:r>
      <w:r>
        <w:rPr>
          <w:rFonts w:ascii="Arial" w:hAnsi="Arial"/>
          <w:b/>
          <w:w w:val="85"/>
        </w:rPr>
        <w:t>Especificação do quórum: </w:t>
      </w:r>
      <w:r>
        <w:rPr>
          <w:w w:val="85"/>
        </w:rPr>
        <w:t>Conselheiros: Luis Fabian Pereira Barbosa </w:t>
      </w:r>
      <w:r>
        <w:rPr>
          <w:w w:val="80"/>
        </w:rPr>
        <w:t>(Presidente, em sessão), Júlio Assis Corrêa Pinheiro, Érico Xavier Desterro e Silva, Mario Manoel Coelho de Mello, Josué </w:t>
      </w:r>
      <w:r>
        <w:rPr>
          <w:w w:val="85"/>
        </w:rPr>
        <w:t>Cláudio</w:t>
      </w:r>
      <w:r>
        <w:rPr>
          <w:spacing w:val="-4"/>
          <w:w w:val="85"/>
        </w:rPr>
        <w:t> </w:t>
      </w:r>
      <w:r>
        <w:rPr>
          <w:w w:val="85"/>
        </w:rPr>
        <w:t>de</w:t>
      </w:r>
      <w:r>
        <w:rPr>
          <w:spacing w:val="-4"/>
          <w:w w:val="85"/>
        </w:rPr>
        <w:t> </w:t>
      </w:r>
      <w:r>
        <w:rPr>
          <w:w w:val="85"/>
        </w:rPr>
        <w:t>Souza</w:t>
      </w:r>
      <w:r>
        <w:rPr>
          <w:spacing w:val="-5"/>
          <w:w w:val="85"/>
        </w:rPr>
        <w:t> </w:t>
      </w:r>
      <w:r>
        <w:rPr>
          <w:w w:val="85"/>
        </w:rPr>
        <w:t>Neto,</w:t>
      </w:r>
      <w:r>
        <w:rPr>
          <w:spacing w:val="-4"/>
          <w:w w:val="85"/>
        </w:rPr>
        <w:t> </w:t>
      </w:r>
      <w:r>
        <w:rPr>
          <w:w w:val="85"/>
        </w:rPr>
        <w:t>Mário</w:t>
      </w:r>
      <w:r>
        <w:rPr>
          <w:spacing w:val="-4"/>
          <w:w w:val="85"/>
        </w:rPr>
        <w:t> </w:t>
      </w:r>
      <w:r>
        <w:rPr>
          <w:w w:val="85"/>
        </w:rPr>
        <w:t>José</w:t>
      </w:r>
      <w:r>
        <w:rPr>
          <w:spacing w:val="-5"/>
          <w:w w:val="85"/>
        </w:rPr>
        <w:t> </w:t>
      </w:r>
      <w:r>
        <w:rPr>
          <w:w w:val="85"/>
        </w:rPr>
        <w:t>de</w:t>
      </w:r>
      <w:r>
        <w:rPr>
          <w:spacing w:val="-4"/>
          <w:w w:val="85"/>
        </w:rPr>
        <w:t> </w:t>
      </w:r>
      <w:r>
        <w:rPr>
          <w:w w:val="85"/>
        </w:rPr>
        <w:t>Moraes</w:t>
      </w:r>
      <w:r>
        <w:rPr>
          <w:spacing w:val="-4"/>
          <w:w w:val="85"/>
        </w:rPr>
        <w:t> </w:t>
      </w:r>
      <w:r>
        <w:rPr>
          <w:w w:val="85"/>
        </w:rPr>
        <w:t>Costa</w:t>
      </w:r>
      <w:r>
        <w:rPr>
          <w:spacing w:val="-5"/>
          <w:w w:val="85"/>
        </w:rPr>
        <w:t> </w:t>
      </w:r>
      <w:r>
        <w:rPr>
          <w:w w:val="85"/>
        </w:rPr>
        <w:t>Filho</w:t>
      </w:r>
      <w:r>
        <w:rPr>
          <w:spacing w:val="-4"/>
          <w:w w:val="85"/>
        </w:rPr>
        <w:t> </w:t>
      </w:r>
      <w:r>
        <w:rPr>
          <w:w w:val="85"/>
        </w:rPr>
        <w:t>(Convocado)</w:t>
      </w:r>
      <w:r>
        <w:rPr>
          <w:spacing w:val="-7"/>
          <w:w w:val="85"/>
        </w:rPr>
        <w:t> </w:t>
      </w:r>
      <w:r>
        <w:rPr>
          <w:w w:val="85"/>
        </w:rPr>
        <w:t>e</w:t>
      </w:r>
      <w:r>
        <w:rPr>
          <w:spacing w:val="-3"/>
          <w:w w:val="85"/>
        </w:rPr>
        <w:t> </w:t>
      </w:r>
      <w:r>
        <w:rPr>
          <w:w w:val="85"/>
        </w:rPr>
        <w:t>Luiz</w:t>
      </w:r>
      <w:r>
        <w:rPr>
          <w:spacing w:val="-4"/>
          <w:w w:val="85"/>
        </w:rPr>
        <w:t> </w:t>
      </w:r>
      <w:r>
        <w:rPr>
          <w:w w:val="85"/>
        </w:rPr>
        <w:t>Henrique</w:t>
      </w:r>
      <w:r>
        <w:rPr>
          <w:spacing w:val="-5"/>
          <w:w w:val="85"/>
        </w:rPr>
        <w:t> </w:t>
      </w:r>
      <w:r>
        <w:rPr>
          <w:w w:val="85"/>
        </w:rPr>
        <w:t>Pereira</w:t>
      </w:r>
      <w:r>
        <w:rPr>
          <w:spacing w:val="-4"/>
          <w:w w:val="85"/>
        </w:rPr>
        <w:t> </w:t>
      </w:r>
      <w:r>
        <w:rPr>
          <w:w w:val="85"/>
        </w:rPr>
        <w:t>Mendes</w:t>
      </w:r>
      <w:r>
        <w:rPr>
          <w:spacing w:val="-6"/>
          <w:w w:val="85"/>
        </w:rPr>
        <w:t> </w:t>
      </w:r>
      <w:r>
        <w:rPr>
          <w:w w:val="85"/>
        </w:rPr>
        <w:t>(Convocado). </w:t>
      </w:r>
      <w:r>
        <w:rPr>
          <w:rFonts w:ascii="Arial" w:hAnsi="Arial"/>
          <w:b/>
          <w:w w:val="80"/>
        </w:rPr>
        <w:t>Declaração de</w:t>
      </w:r>
      <w:r>
        <w:rPr>
          <w:rFonts w:ascii="Arial" w:hAnsi="Arial"/>
          <w:b/>
        </w:rPr>
        <w:t> </w:t>
      </w:r>
      <w:r>
        <w:rPr>
          <w:rFonts w:ascii="Arial" w:hAnsi="Arial"/>
          <w:b/>
          <w:w w:val="80"/>
        </w:rPr>
        <w:t>Impedimento: </w:t>
      </w:r>
      <w:r>
        <w:rPr>
          <w:w w:val="80"/>
        </w:rPr>
        <w:t>Conselheira</w:t>
      </w:r>
      <w:r>
        <w:rPr/>
        <w:t> </w:t>
      </w:r>
      <w:r>
        <w:rPr>
          <w:w w:val="80"/>
        </w:rPr>
        <w:t>Yara</w:t>
      </w:r>
      <w:r>
        <w:rPr/>
        <w:t> </w:t>
      </w:r>
      <w:r>
        <w:rPr>
          <w:w w:val="80"/>
        </w:rPr>
        <w:t>Amazônia Lins</w:t>
      </w:r>
      <w:r>
        <w:rPr/>
        <w:t> </w:t>
      </w:r>
      <w:r>
        <w:rPr>
          <w:w w:val="80"/>
        </w:rPr>
        <w:t>Rodrigues dos Santos</w:t>
      </w:r>
      <w:r>
        <w:rPr/>
        <w:t> </w:t>
      </w:r>
      <w:r>
        <w:rPr>
          <w:w w:val="80"/>
        </w:rPr>
        <w:t>(art. 65 do</w:t>
      </w:r>
      <w:r>
        <w:rPr/>
        <w:t> </w:t>
      </w:r>
      <w:r>
        <w:rPr>
          <w:w w:val="80"/>
        </w:rPr>
        <w:t>Regimento</w:t>
      </w:r>
      <w:r>
        <w:rPr/>
        <w:t> </w:t>
      </w:r>
      <w:r>
        <w:rPr>
          <w:w w:val="80"/>
        </w:rPr>
        <w:t>Interno).</w:t>
      </w:r>
    </w:p>
    <w:p>
      <w:pPr>
        <w:pStyle w:val="BodyText"/>
        <w:spacing w:before="188"/>
        <w:ind w:right="151"/>
      </w:pPr>
      <w:r>
        <w:rPr>
          <w:w w:val="85"/>
        </w:rPr>
        <w:t>Nesta</w:t>
      </w:r>
      <w:r>
        <w:rPr>
          <w:spacing w:val="-3"/>
          <w:w w:val="85"/>
        </w:rPr>
        <w:t> </w:t>
      </w:r>
      <w:r>
        <w:rPr>
          <w:w w:val="85"/>
        </w:rPr>
        <w:t>fase</w:t>
      </w:r>
      <w:r>
        <w:rPr>
          <w:spacing w:val="-3"/>
          <w:w w:val="85"/>
        </w:rPr>
        <w:t> </w:t>
      </w:r>
      <w:r>
        <w:rPr>
          <w:w w:val="85"/>
        </w:rPr>
        <w:t>de</w:t>
      </w:r>
      <w:r>
        <w:rPr>
          <w:spacing w:val="-3"/>
          <w:w w:val="85"/>
        </w:rPr>
        <w:t> </w:t>
      </w:r>
      <w:r>
        <w:rPr>
          <w:w w:val="85"/>
        </w:rPr>
        <w:t>julgamento,</w:t>
      </w:r>
      <w:r>
        <w:rPr>
          <w:spacing w:val="-5"/>
          <w:w w:val="85"/>
        </w:rPr>
        <w:t> </w:t>
      </w:r>
      <w:r>
        <w:rPr>
          <w:w w:val="85"/>
        </w:rPr>
        <w:t>retornou</w:t>
      </w:r>
      <w:r>
        <w:rPr>
          <w:spacing w:val="-3"/>
          <w:w w:val="85"/>
        </w:rPr>
        <w:t> </w:t>
      </w:r>
      <w:r>
        <w:rPr>
          <w:w w:val="85"/>
        </w:rPr>
        <w:t>à</w:t>
      </w:r>
      <w:r>
        <w:rPr>
          <w:spacing w:val="-3"/>
          <w:w w:val="85"/>
        </w:rPr>
        <w:t> </w:t>
      </w:r>
      <w:r>
        <w:rPr>
          <w:w w:val="85"/>
        </w:rPr>
        <w:t>presidência</w:t>
      </w:r>
      <w:r>
        <w:rPr>
          <w:spacing w:val="-3"/>
          <w:w w:val="85"/>
        </w:rPr>
        <w:t> </w:t>
      </w:r>
      <w:r>
        <w:rPr>
          <w:w w:val="85"/>
        </w:rPr>
        <w:t>dos</w:t>
      </w:r>
      <w:r>
        <w:rPr>
          <w:spacing w:val="-5"/>
          <w:w w:val="85"/>
        </w:rPr>
        <w:t> </w:t>
      </w:r>
      <w:r>
        <w:rPr>
          <w:w w:val="85"/>
        </w:rPr>
        <w:t>trabalhos</w:t>
      </w:r>
      <w:r>
        <w:rPr>
          <w:spacing w:val="-3"/>
          <w:w w:val="85"/>
        </w:rPr>
        <w:t> </w:t>
      </w:r>
      <w:r>
        <w:rPr>
          <w:w w:val="85"/>
        </w:rPr>
        <w:t>a</w:t>
      </w:r>
      <w:r>
        <w:rPr>
          <w:spacing w:val="-3"/>
          <w:w w:val="85"/>
        </w:rPr>
        <w:t> </w:t>
      </w:r>
      <w:r>
        <w:rPr>
          <w:w w:val="85"/>
        </w:rPr>
        <w:t>Excelentíssima</w:t>
      </w:r>
      <w:r>
        <w:rPr>
          <w:spacing w:val="-3"/>
          <w:w w:val="85"/>
        </w:rPr>
        <w:t> </w:t>
      </w:r>
      <w:r>
        <w:rPr>
          <w:w w:val="85"/>
        </w:rPr>
        <w:t>Senhora</w:t>
      </w:r>
      <w:r>
        <w:rPr>
          <w:spacing w:val="-3"/>
          <w:w w:val="85"/>
        </w:rPr>
        <w:t> </w:t>
      </w:r>
      <w:r>
        <w:rPr>
          <w:w w:val="85"/>
        </w:rPr>
        <w:t>Conselheira</w:t>
      </w:r>
      <w:r>
        <w:rPr>
          <w:spacing w:val="-3"/>
          <w:w w:val="85"/>
        </w:rPr>
        <w:t> </w:t>
      </w:r>
      <w:r>
        <w:rPr>
          <w:w w:val="85"/>
        </w:rPr>
        <w:t>Yara</w:t>
      </w:r>
      <w:r>
        <w:rPr>
          <w:spacing w:val="-3"/>
          <w:w w:val="85"/>
        </w:rPr>
        <w:t> </w:t>
      </w:r>
      <w:r>
        <w:rPr>
          <w:w w:val="85"/>
        </w:rPr>
        <w:t>Amazônia Lins Rodrigues dos Santos.</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Heading2"/>
        <w:rPr>
          <w:rFonts w:ascii="Arial MT" w:hAnsi="Arial MT"/>
          <w:b w:val="0"/>
        </w:rPr>
      </w:pPr>
      <w:r>
        <w:rPr>
          <w:w w:val="80"/>
        </w:rPr>
        <w:t>PROCESSO</w:t>
      </w:r>
      <w:r>
        <w:rPr>
          <w:spacing w:val="4"/>
        </w:rPr>
        <w:t> </w:t>
      </w:r>
      <w:r>
        <w:rPr>
          <w:w w:val="80"/>
        </w:rPr>
        <w:t>Nº</w:t>
      </w:r>
      <w:r>
        <w:rPr>
          <w:spacing w:val="3"/>
        </w:rPr>
        <w:t> </w:t>
      </w:r>
      <w:r>
        <w:rPr>
          <w:w w:val="80"/>
        </w:rPr>
        <w:t>16.430/2023</w:t>
      </w:r>
      <w:r>
        <w:rPr>
          <w:spacing w:val="9"/>
        </w:rPr>
        <w:t> </w:t>
      </w:r>
      <w:r>
        <w:rPr>
          <w:w w:val="80"/>
        </w:rPr>
        <w:t>(APENSOS:</w:t>
      </w:r>
      <w:r>
        <w:rPr>
          <w:spacing w:val="2"/>
        </w:rPr>
        <w:t> </w:t>
      </w:r>
      <w:r>
        <w:rPr>
          <w:w w:val="80"/>
        </w:rPr>
        <w:t>14.846/2019,</w:t>
      </w:r>
      <w:r>
        <w:rPr>
          <w:spacing w:val="5"/>
        </w:rPr>
        <w:t> </w:t>
      </w:r>
      <w:r>
        <w:rPr>
          <w:w w:val="80"/>
        </w:rPr>
        <w:t>14.212/2019,</w:t>
      </w:r>
      <w:r>
        <w:rPr>
          <w:spacing w:val="4"/>
        </w:rPr>
        <w:t> </w:t>
      </w:r>
      <w:r>
        <w:rPr>
          <w:w w:val="80"/>
        </w:rPr>
        <w:t>13.560/2019,</w:t>
      </w:r>
      <w:r>
        <w:rPr>
          <w:spacing w:val="5"/>
        </w:rPr>
        <w:t> </w:t>
      </w:r>
      <w:r>
        <w:rPr>
          <w:w w:val="80"/>
        </w:rPr>
        <w:t>11.706/2021</w:t>
      </w:r>
      <w:r>
        <w:rPr>
          <w:spacing w:val="4"/>
        </w:rPr>
        <w:t> </w:t>
      </w:r>
      <w:r>
        <w:rPr>
          <w:w w:val="80"/>
        </w:rPr>
        <w:t>e</w:t>
      </w:r>
      <w:r>
        <w:rPr>
          <w:spacing w:val="5"/>
        </w:rPr>
        <w:t> </w:t>
      </w:r>
      <w:r>
        <w:rPr>
          <w:w w:val="80"/>
        </w:rPr>
        <w:t>10.210/2021)</w:t>
      </w:r>
      <w:r>
        <w:rPr>
          <w:spacing w:val="17"/>
        </w:rPr>
        <w:t> </w:t>
      </w:r>
      <w:r>
        <w:rPr>
          <w:rFonts w:ascii="Arial MT" w:hAnsi="Arial MT"/>
          <w:b w:val="0"/>
          <w:w w:val="80"/>
        </w:rPr>
        <w:t>-</w:t>
      </w:r>
      <w:r>
        <w:rPr>
          <w:rFonts w:ascii="Arial MT" w:hAnsi="Arial MT"/>
          <w:b w:val="0"/>
          <w:spacing w:val="3"/>
        </w:rPr>
        <w:t> </w:t>
      </w:r>
      <w:r>
        <w:rPr>
          <w:rFonts w:ascii="Arial MT" w:hAnsi="Arial MT"/>
          <w:b w:val="0"/>
          <w:spacing w:val="-2"/>
          <w:w w:val="80"/>
        </w:rPr>
        <w:t>Recurso</w:t>
      </w:r>
    </w:p>
    <w:p>
      <w:pPr>
        <w:pStyle w:val="BodyText"/>
        <w:ind w:right="134"/>
      </w:pPr>
      <w:r>
        <w:rPr>
          <w:w w:val="85"/>
        </w:rPr>
        <w:t>de Reconsideração interposto pelo Sr. Saul Nunes Bemerguy contra o Acórdão N° 1584/2023 - TCE - Tribunal Pleno, exarado</w:t>
      </w:r>
      <w:r>
        <w:rPr>
          <w:spacing w:val="-3"/>
          <w:w w:val="85"/>
        </w:rPr>
        <w:t> </w:t>
      </w:r>
      <w:r>
        <w:rPr>
          <w:w w:val="85"/>
        </w:rPr>
        <w:t>nos</w:t>
      </w:r>
      <w:r>
        <w:rPr>
          <w:spacing w:val="-2"/>
          <w:w w:val="85"/>
        </w:rPr>
        <w:t> </w:t>
      </w:r>
      <w:r>
        <w:rPr>
          <w:w w:val="85"/>
        </w:rPr>
        <w:t>autos</w:t>
      </w:r>
      <w:r>
        <w:rPr>
          <w:spacing w:val="-4"/>
          <w:w w:val="85"/>
        </w:rPr>
        <w:t> </w:t>
      </w:r>
      <w:r>
        <w:rPr>
          <w:w w:val="85"/>
        </w:rPr>
        <w:t>do</w:t>
      </w:r>
      <w:r>
        <w:rPr>
          <w:spacing w:val="-3"/>
          <w:w w:val="85"/>
        </w:rPr>
        <w:t> </w:t>
      </w:r>
      <w:r>
        <w:rPr>
          <w:w w:val="85"/>
        </w:rPr>
        <w:t>Processo</w:t>
      </w:r>
      <w:r>
        <w:rPr>
          <w:spacing w:val="-3"/>
          <w:w w:val="85"/>
        </w:rPr>
        <w:t> </w:t>
      </w:r>
      <w:r>
        <w:rPr>
          <w:w w:val="85"/>
        </w:rPr>
        <w:t>N°</w:t>
      </w:r>
      <w:r>
        <w:rPr>
          <w:spacing w:val="-4"/>
          <w:w w:val="85"/>
        </w:rPr>
        <w:t> </w:t>
      </w:r>
      <w:r>
        <w:rPr>
          <w:w w:val="85"/>
        </w:rPr>
        <w:t>11.706/2021. </w:t>
      </w:r>
      <w:r>
        <w:rPr>
          <w:rFonts w:ascii="Arial" w:hAnsi="Arial"/>
          <w:b/>
          <w:w w:val="85"/>
        </w:rPr>
        <w:t>Advogado(s):</w:t>
      </w:r>
      <w:r>
        <w:rPr>
          <w:rFonts w:ascii="Arial" w:hAnsi="Arial"/>
          <w:b/>
          <w:spacing w:val="-5"/>
          <w:w w:val="85"/>
        </w:rPr>
        <w:t> </w:t>
      </w:r>
      <w:r>
        <w:rPr>
          <w:w w:val="85"/>
        </w:rPr>
        <w:t>Fábio</w:t>
      </w:r>
      <w:r>
        <w:rPr>
          <w:spacing w:val="-3"/>
          <w:w w:val="85"/>
        </w:rPr>
        <w:t> </w:t>
      </w:r>
      <w:r>
        <w:rPr>
          <w:w w:val="85"/>
        </w:rPr>
        <w:t>Nunes</w:t>
      </w:r>
      <w:r>
        <w:rPr>
          <w:spacing w:val="-4"/>
          <w:w w:val="85"/>
        </w:rPr>
        <w:t> </w:t>
      </w:r>
      <w:r>
        <w:rPr>
          <w:w w:val="85"/>
        </w:rPr>
        <w:t>Bandeira</w:t>
      </w:r>
      <w:r>
        <w:rPr>
          <w:spacing w:val="-5"/>
          <w:w w:val="85"/>
        </w:rPr>
        <w:t> </w:t>
      </w:r>
      <w:r>
        <w:rPr>
          <w:w w:val="85"/>
        </w:rPr>
        <w:t>de</w:t>
      </w:r>
      <w:r>
        <w:rPr>
          <w:spacing w:val="-3"/>
          <w:w w:val="85"/>
        </w:rPr>
        <w:t> </w:t>
      </w:r>
      <w:r>
        <w:rPr>
          <w:w w:val="85"/>
        </w:rPr>
        <w:t>Melo -</w:t>
      </w:r>
      <w:r>
        <w:rPr>
          <w:spacing w:val="-3"/>
          <w:w w:val="85"/>
        </w:rPr>
        <w:t> </w:t>
      </w:r>
      <w:r>
        <w:rPr>
          <w:w w:val="85"/>
        </w:rPr>
        <w:t>OAB/AM</w:t>
      </w:r>
      <w:r>
        <w:rPr>
          <w:spacing w:val="-6"/>
          <w:w w:val="85"/>
        </w:rPr>
        <w:t> </w:t>
      </w:r>
      <w:r>
        <w:rPr>
          <w:w w:val="85"/>
        </w:rPr>
        <w:t>4331,</w:t>
      </w:r>
      <w:r>
        <w:rPr>
          <w:spacing w:val="-3"/>
          <w:w w:val="85"/>
        </w:rPr>
        <w:t> </w:t>
      </w:r>
      <w:r>
        <w:rPr>
          <w:w w:val="85"/>
        </w:rPr>
        <w:t>Bruno Vieira da Rocha Barbirato - OAB/AM 6975, Livia Rocha Brito - OAB/AM 6474, Any Gresy Carvalho da Silva - OAB/AM </w:t>
      </w:r>
      <w:r>
        <w:rPr>
          <w:w w:val="80"/>
        </w:rPr>
        <w:t>12438, Igor Arnaud Ferreira - OAB/AM 10428, Laiz Araújo Russo de Melo e Silva</w:t>
      </w:r>
      <w:r>
        <w:rPr/>
        <w:t> </w:t>
      </w:r>
      <w:r>
        <w:rPr>
          <w:w w:val="80"/>
        </w:rPr>
        <w:t>- OAB/AM 6897 e Camila Pontes Torres - OAB/AM 12280. </w:t>
      </w:r>
      <w:r>
        <w:rPr>
          <w:rFonts w:ascii="Arial" w:hAnsi="Arial"/>
          <w:b/>
          <w:w w:val="80"/>
        </w:rPr>
        <w:t>ACÓRDÃO Nº 1128/2024: </w:t>
      </w:r>
      <w:r>
        <w:rPr>
          <w:w w:val="80"/>
        </w:rPr>
        <w:t>Vistos, relatados e discutidos estes autos acima identificados,</w:t>
      </w:r>
      <w:r>
        <w:rPr/>
        <w:t> </w:t>
      </w:r>
      <w:r>
        <w:rPr>
          <w:rFonts w:ascii="Arial" w:hAnsi="Arial"/>
          <w:b/>
          <w:w w:val="80"/>
        </w:rPr>
        <w:t>ACORDAM </w:t>
      </w:r>
      <w:r>
        <w:rPr>
          <w:w w:val="80"/>
        </w:rPr>
        <w:t>os Excelentíssimos Senhores Conselheiros do Tribunal de Contas do Estado do Amazonas, reunidos em Sessão do</w:t>
      </w:r>
      <w:r>
        <w:rPr/>
        <w:t> </w:t>
      </w:r>
      <w:r>
        <w:rPr>
          <w:rFonts w:ascii="Arial" w:hAnsi="Arial"/>
          <w:b/>
          <w:w w:val="80"/>
        </w:rPr>
        <w:t>Tribunal </w:t>
      </w:r>
      <w:r>
        <w:rPr>
          <w:rFonts w:ascii="Arial" w:hAnsi="Arial"/>
          <w:b/>
          <w:spacing w:val="-2"/>
          <w:w w:val="85"/>
        </w:rPr>
        <w:t>Pleno</w:t>
      </w:r>
      <w:r>
        <w:rPr>
          <w:spacing w:val="-2"/>
          <w:w w:val="85"/>
        </w:rPr>
        <w:t>, no exercício da competência atribuída pelo art. 11, inciso III, alínea</w:t>
      </w:r>
      <w:r>
        <w:rPr>
          <w:spacing w:val="-2"/>
        </w:rPr>
        <w:t> </w:t>
      </w:r>
      <w:r>
        <w:rPr>
          <w:spacing w:val="-2"/>
          <w:w w:val="85"/>
        </w:rPr>
        <w:t>“f”, item 2, da Resolução nº 04/2002-TCE/AM, </w:t>
      </w:r>
      <w:r>
        <w:rPr>
          <w:w w:val="80"/>
        </w:rPr>
        <w:t>nos termos do voto do Excelentíssimo Senhor Conselheiro Convocado e Relator,</w:t>
      </w:r>
      <w:r>
        <w:rPr/>
        <w:t> </w:t>
      </w:r>
      <w:r>
        <w:rPr>
          <w:rFonts w:ascii="Arial" w:hAnsi="Arial"/>
          <w:b/>
          <w:w w:val="80"/>
        </w:rPr>
        <w:t>em divergência </w:t>
      </w:r>
      <w:r>
        <w:rPr>
          <w:w w:val="80"/>
        </w:rPr>
        <w:t>com pronunciamento do </w:t>
      </w:r>
      <w:r>
        <w:rPr>
          <w:w w:val="90"/>
        </w:rPr>
        <w:t>Ministério</w:t>
      </w:r>
      <w:r>
        <w:rPr>
          <w:w w:val="90"/>
        </w:rPr>
        <w:t> Público</w:t>
      </w:r>
      <w:r>
        <w:rPr>
          <w:w w:val="90"/>
        </w:rPr>
        <w:t> junto</w:t>
      </w:r>
      <w:r>
        <w:rPr>
          <w:w w:val="90"/>
        </w:rPr>
        <w:t> a</w:t>
      </w:r>
      <w:r>
        <w:rPr>
          <w:w w:val="90"/>
        </w:rPr>
        <w:t> este</w:t>
      </w:r>
      <w:r>
        <w:rPr>
          <w:w w:val="90"/>
        </w:rPr>
        <w:t> Tribunal,</w:t>
      </w:r>
      <w:r>
        <w:rPr>
          <w:w w:val="90"/>
        </w:rPr>
        <w:t> no</w:t>
      </w:r>
      <w:r>
        <w:rPr>
          <w:w w:val="90"/>
        </w:rPr>
        <w:t> sentido</w:t>
      </w:r>
      <w:r>
        <w:rPr>
          <w:w w:val="90"/>
        </w:rPr>
        <w:t> de:</w:t>
      </w:r>
      <w:r>
        <w:rPr>
          <w:w w:val="90"/>
        </w:rPr>
        <w:t> </w:t>
      </w:r>
      <w:r>
        <w:rPr>
          <w:rFonts w:ascii="Arial" w:hAnsi="Arial"/>
          <w:b/>
          <w:w w:val="90"/>
        </w:rPr>
        <w:t>8.1.</w:t>
      </w:r>
      <w:r>
        <w:rPr>
          <w:rFonts w:ascii="Arial" w:hAnsi="Arial"/>
          <w:b/>
          <w:w w:val="90"/>
        </w:rPr>
        <w:t> À</w:t>
      </w:r>
      <w:r>
        <w:rPr>
          <w:rFonts w:ascii="Arial" w:hAnsi="Arial"/>
          <w:b/>
          <w:w w:val="90"/>
        </w:rPr>
        <w:t> UNANIMIDADE:</w:t>
      </w:r>
      <w:r>
        <w:rPr>
          <w:rFonts w:ascii="Arial" w:hAnsi="Arial"/>
          <w:b/>
          <w:w w:val="90"/>
        </w:rPr>
        <w:t> 8.1.1.</w:t>
      </w:r>
      <w:r>
        <w:rPr>
          <w:rFonts w:ascii="Arial" w:hAnsi="Arial"/>
          <w:b/>
          <w:w w:val="90"/>
        </w:rPr>
        <w:t> </w:t>
      </w:r>
      <w:r>
        <w:rPr>
          <w:w w:val="90"/>
        </w:rPr>
        <w:t>Conhecer</w:t>
      </w:r>
      <w:r>
        <w:rPr>
          <w:w w:val="90"/>
        </w:rPr>
        <w:t> do</w:t>
      </w:r>
      <w:r>
        <w:rPr>
          <w:w w:val="90"/>
        </w:rPr>
        <w:t> Recurso</w:t>
      </w:r>
      <w:r>
        <w:rPr>
          <w:w w:val="90"/>
        </w:rPr>
        <w:t> de </w:t>
      </w:r>
      <w:r>
        <w:rPr>
          <w:w w:val="80"/>
        </w:rPr>
        <w:t>Reconsideração apresentado pelo Sr. Saul Nunes Bemerguy, tendo em vista restarem preenchidos os requisitos gerais de </w:t>
      </w:r>
      <w:r>
        <w:rPr>
          <w:w w:val="90"/>
        </w:rPr>
        <w:t>admissibilidade;</w:t>
      </w:r>
      <w:r>
        <w:rPr>
          <w:w w:val="90"/>
        </w:rPr>
        <w:t> </w:t>
      </w:r>
      <w:r>
        <w:rPr>
          <w:rFonts w:ascii="Arial" w:hAnsi="Arial"/>
          <w:b/>
          <w:w w:val="90"/>
        </w:rPr>
        <w:t>8.1.2.</w:t>
      </w:r>
      <w:r>
        <w:rPr>
          <w:rFonts w:ascii="Arial" w:hAnsi="Arial"/>
          <w:b/>
          <w:w w:val="90"/>
        </w:rPr>
        <w:t> </w:t>
      </w:r>
      <w:r>
        <w:rPr>
          <w:w w:val="90"/>
        </w:rPr>
        <w:t>Dar</w:t>
      </w:r>
      <w:r>
        <w:rPr>
          <w:spacing w:val="-1"/>
          <w:w w:val="90"/>
        </w:rPr>
        <w:t> </w:t>
      </w:r>
      <w:r>
        <w:rPr>
          <w:w w:val="90"/>
        </w:rPr>
        <w:t>Provimento</w:t>
      </w:r>
      <w:r>
        <w:rPr>
          <w:w w:val="90"/>
        </w:rPr>
        <w:t> Parcial</w:t>
      </w:r>
      <w:r>
        <w:rPr>
          <w:spacing w:val="-1"/>
          <w:w w:val="90"/>
        </w:rPr>
        <w:t> </w:t>
      </w:r>
      <w:r>
        <w:rPr>
          <w:w w:val="90"/>
        </w:rPr>
        <w:t>ao</w:t>
      </w:r>
      <w:r>
        <w:rPr>
          <w:spacing w:val="-2"/>
          <w:w w:val="90"/>
        </w:rPr>
        <w:t> </w:t>
      </w:r>
      <w:r>
        <w:rPr>
          <w:w w:val="90"/>
        </w:rPr>
        <w:t>Recurso de</w:t>
      </w:r>
      <w:r>
        <w:rPr>
          <w:spacing w:val="-1"/>
          <w:w w:val="90"/>
        </w:rPr>
        <w:t> </w:t>
      </w:r>
      <w:r>
        <w:rPr>
          <w:w w:val="90"/>
        </w:rPr>
        <w:t>Reconsideração</w:t>
      </w:r>
      <w:r>
        <w:rPr>
          <w:spacing w:val="-1"/>
          <w:w w:val="90"/>
        </w:rPr>
        <w:t> </w:t>
      </w:r>
      <w:r>
        <w:rPr>
          <w:w w:val="90"/>
        </w:rPr>
        <w:t>apresentado</w:t>
      </w:r>
      <w:r>
        <w:rPr>
          <w:spacing w:val="-1"/>
          <w:w w:val="90"/>
        </w:rPr>
        <w:t> </w:t>
      </w:r>
      <w:r>
        <w:rPr>
          <w:w w:val="90"/>
        </w:rPr>
        <w:t>pelo</w:t>
      </w:r>
      <w:r>
        <w:rPr>
          <w:spacing w:val="-1"/>
          <w:w w:val="90"/>
        </w:rPr>
        <w:t> </w:t>
      </w:r>
      <w:r>
        <w:rPr>
          <w:w w:val="90"/>
        </w:rPr>
        <w:t>Sr.</w:t>
      </w:r>
      <w:r>
        <w:rPr>
          <w:spacing w:val="-2"/>
          <w:w w:val="90"/>
        </w:rPr>
        <w:t> </w:t>
      </w:r>
      <w:r>
        <w:rPr>
          <w:w w:val="90"/>
        </w:rPr>
        <w:t>Saul</w:t>
      </w:r>
      <w:r>
        <w:rPr>
          <w:spacing w:val="-1"/>
          <w:w w:val="90"/>
        </w:rPr>
        <w:t> </w:t>
      </w:r>
      <w:r>
        <w:rPr>
          <w:w w:val="90"/>
        </w:rPr>
        <w:t>Nunes </w:t>
      </w:r>
      <w:r>
        <w:rPr>
          <w:w w:val="80"/>
        </w:rPr>
        <w:t>Bemerguy, tão somente para suprimir o trecho “e aos atos de gestão” do item 10.1 do Parecer Prévio nº 34/2023, exarado</w:t>
      </w:r>
      <w:r>
        <w:rPr>
          <w:spacing w:val="80"/>
        </w:rPr>
        <w:t> </w:t>
      </w:r>
      <w:r>
        <w:rPr>
          <w:w w:val="80"/>
        </w:rPr>
        <w:t>nos autos do processo nº 11.706/2021, apenso;</w:t>
      </w:r>
      <w:r>
        <w:rPr/>
        <w:t> </w:t>
      </w:r>
      <w:r>
        <w:rPr>
          <w:rFonts w:ascii="Arial" w:hAnsi="Arial"/>
          <w:b/>
          <w:w w:val="80"/>
        </w:rPr>
        <w:t>8.1.2.1. Alterar o item Emite Parecer Prévio recomendando à Câmara </w:t>
      </w:r>
      <w:r>
        <w:rPr>
          <w:rFonts w:ascii="Arial" w:hAnsi="Arial"/>
          <w:b/>
          <w:w w:val="85"/>
        </w:rPr>
        <w:t>Municipal a desaprovação </w:t>
      </w:r>
      <w:r>
        <w:rPr>
          <w:w w:val="85"/>
        </w:rPr>
        <w:t>das contas da Prefeitura Municipal de Tabatinga, referentes ao </w:t>
      </w:r>
      <w:r>
        <w:rPr>
          <w:rFonts w:ascii="Arial" w:hAnsi="Arial"/>
          <w:b/>
          <w:w w:val="85"/>
        </w:rPr>
        <w:t>exercício de 2020</w:t>
      </w:r>
      <w:r>
        <w:rPr>
          <w:w w:val="85"/>
        </w:rPr>
        <w:t>, sob a </w:t>
      </w:r>
      <w:r>
        <w:rPr>
          <w:w w:val="80"/>
        </w:rPr>
        <w:t>responsabilidade do</w:t>
      </w:r>
      <w:r>
        <w:rPr/>
        <w:t> </w:t>
      </w:r>
      <w:r>
        <w:rPr>
          <w:rFonts w:ascii="Arial" w:hAnsi="Arial"/>
          <w:b/>
          <w:w w:val="80"/>
        </w:rPr>
        <w:t>Sr. Saul Nunes Bemerguy</w:t>
      </w:r>
      <w:r>
        <w:rPr>
          <w:w w:val="80"/>
        </w:rPr>
        <w:t>, Prefeito e Ordenador de Despesas, nos termos do art. 1°, I, e do art. 58,</w:t>
      </w:r>
      <w:r>
        <w:rPr>
          <w:spacing w:val="80"/>
        </w:rPr>
        <w:t> </w:t>
      </w:r>
      <w:r>
        <w:rPr>
          <w:w w:val="85"/>
        </w:rPr>
        <w:t>“b”, ambos da Lei n° 2.423/1996, c/c o art. 11, II, da Resolução nº 04/2002-TCE/AM, em observância ao art. 71, I, da </w:t>
      </w:r>
      <w:r>
        <w:rPr>
          <w:spacing w:val="-2"/>
          <w:w w:val="90"/>
        </w:rPr>
        <w:t>Constituição</w:t>
      </w:r>
      <w:r>
        <w:rPr>
          <w:spacing w:val="-4"/>
          <w:w w:val="90"/>
        </w:rPr>
        <w:t> </w:t>
      </w:r>
      <w:r>
        <w:rPr>
          <w:spacing w:val="-2"/>
          <w:w w:val="90"/>
        </w:rPr>
        <w:t>Federal</w:t>
      </w:r>
      <w:r>
        <w:rPr>
          <w:spacing w:val="-4"/>
          <w:w w:val="90"/>
        </w:rPr>
        <w:t> </w:t>
      </w:r>
      <w:r>
        <w:rPr>
          <w:spacing w:val="-2"/>
          <w:w w:val="90"/>
        </w:rPr>
        <w:t>e</w:t>
      </w:r>
      <w:r>
        <w:rPr>
          <w:spacing w:val="-4"/>
          <w:w w:val="90"/>
        </w:rPr>
        <w:t> </w:t>
      </w:r>
      <w:r>
        <w:rPr>
          <w:spacing w:val="-2"/>
          <w:w w:val="90"/>
        </w:rPr>
        <w:t>aos</w:t>
      </w:r>
      <w:r>
        <w:rPr>
          <w:spacing w:val="-6"/>
          <w:w w:val="90"/>
        </w:rPr>
        <w:t> </w:t>
      </w:r>
      <w:r>
        <w:rPr>
          <w:spacing w:val="-2"/>
          <w:w w:val="90"/>
        </w:rPr>
        <w:t>arts.</w:t>
      </w:r>
      <w:r>
        <w:rPr>
          <w:spacing w:val="-4"/>
          <w:w w:val="90"/>
        </w:rPr>
        <w:t> </w:t>
      </w:r>
      <w:r>
        <w:rPr>
          <w:spacing w:val="-2"/>
          <w:w w:val="90"/>
        </w:rPr>
        <w:t>40,</w:t>
      </w:r>
      <w:r>
        <w:rPr>
          <w:spacing w:val="-4"/>
          <w:w w:val="90"/>
        </w:rPr>
        <w:t> </w:t>
      </w:r>
      <w:r>
        <w:rPr>
          <w:spacing w:val="-2"/>
          <w:w w:val="90"/>
        </w:rPr>
        <w:t>I,</w:t>
      </w:r>
      <w:r>
        <w:rPr>
          <w:spacing w:val="-4"/>
          <w:w w:val="90"/>
        </w:rPr>
        <w:t> </w:t>
      </w:r>
      <w:r>
        <w:rPr>
          <w:spacing w:val="-2"/>
          <w:w w:val="90"/>
        </w:rPr>
        <w:t>e</w:t>
      </w:r>
      <w:r>
        <w:rPr>
          <w:spacing w:val="-4"/>
          <w:w w:val="90"/>
        </w:rPr>
        <w:t> </w:t>
      </w:r>
      <w:r>
        <w:rPr>
          <w:spacing w:val="-2"/>
          <w:w w:val="90"/>
        </w:rPr>
        <w:t>127, </w:t>
      </w:r>
      <w:r>
        <w:rPr>
          <w:rFonts w:ascii="Arial" w:hAnsi="Arial"/>
          <w:i/>
          <w:spacing w:val="-2"/>
          <w:w w:val="90"/>
        </w:rPr>
        <w:t>caput</w:t>
      </w:r>
      <w:r>
        <w:rPr>
          <w:rFonts w:ascii="Arial" w:hAnsi="Arial"/>
          <w:i/>
          <w:spacing w:val="-5"/>
          <w:w w:val="90"/>
        </w:rPr>
        <w:t> </w:t>
      </w:r>
      <w:r>
        <w:rPr>
          <w:spacing w:val="-2"/>
          <w:w w:val="90"/>
        </w:rPr>
        <w:t>e</w:t>
      </w:r>
      <w:r>
        <w:rPr>
          <w:spacing w:val="-4"/>
          <w:w w:val="90"/>
        </w:rPr>
        <w:t> </w:t>
      </w:r>
      <w:r>
        <w:rPr>
          <w:spacing w:val="-2"/>
          <w:w w:val="90"/>
        </w:rPr>
        <w:t>§§2º</w:t>
      </w:r>
      <w:r>
        <w:rPr>
          <w:spacing w:val="-4"/>
          <w:w w:val="90"/>
        </w:rPr>
        <w:t> </w:t>
      </w:r>
      <w:r>
        <w:rPr>
          <w:spacing w:val="-2"/>
          <w:w w:val="90"/>
        </w:rPr>
        <w:t>e</w:t>
      </w:r>
      <w:r>
        <w:rPr>
          <w:spacing w:val="-4"/>
          <w:w w:val="90"/>
        </w:rPr>
        <w:t> </w:t>
      </w:r>
      <w:r>
        <w:rPr>
          <w:spacing w:val="-2"/>
          <w:w w:val="90"/>
        </w:rPr>
        <w:t>4º,</w:t>
      </w:r>
      <w:r>
        <w:rPr>
          <w:spacing w:val="-4"/>
          <w:w w:val="90"/>
        </w:rPr>
        <w:t> </w:t>
      </w:r>
      <w:r>
        <w:rPr>
          <w:spacing w:val="-2"/>
          <w:w w:val="90"/>
        </w:rPr>
        <w:t>da</w:t>
      </w:r>
      <w:r>
        <w:rPr>
          <w:spacing w:val="-4"/>
          <w:w w:val="90"/>
        </w:rPr>
        <w:t> </w:t>
      </w:r>
      <w:r>
        <w:rPr>
          <w:spacing w:val="-2"/>
          <w:w w:val="90"/>
        </w:rPr>
        <w:t>Constituição</w:t>
      </w:r>
      <w:r>
        <w:rPr>
          <w:spacing w:val="-4"/>
          <w:w w:val="90"/>
        </w:rPr>
        <w:t> </w:t>
      </w:r>
      <w:r>
        <w:rPr>
          <w:spacing w:val="-2"/>
          <w:w w:val="90"/>
        </w:rPr>
        <w:t>do</w:t>
      </w:r>
      <w:r>
        <w:rPr>
          <w:spacing w:val="-4"/>
          <w:w w:val="90"/>
        </w:rPr>
        <w:t> </w:t>
      </w:r>
      <w:r>
        <w:rPr>
          <w:spacing w:val="-2"/>
          <w:w w:val="90"/>
        </w:rPr>
        <w:t>Estado</w:t>
      </w:r>
      <w:r>
        <w:rPr>
          <w:spacing w:val="-4"/>
          <w:w w:val="90"/>
        </w:rPr>
        <w:t> </w:t>
      </w:r>
      <w:r>
        <w:rPr>
          <w:spacing w:val="-2"/>
          <w:w w:val="90"/>
        </w:rPr>
        <w:t>do</w:t>
      </w:r>
      <w:r>
        <w:rPr>
          <w:spacing w:val="-4"/>
          <w:w w:val="90"/>
        </w:rPr>
        <w:t> </w:t>
      </w:r>
      <w:r>
        <w:rPr>
          <w:spacing w:val="-2"/>
          <w:w w:val="90"/>
        </w:rPr>
        <w:t>Amazonas,</w:t>
      </w:r>
      <w:r>
        <w:rPr>
          <w:spacing w:val="-4"/>
          <w:w w:val="90"/>
        </w:rPr>
        <w:t> </w:t>
      </w:r>
      <w:r>
        <w:rPr>
          <w:spacing w:val="-2"/>
          <w:w w:val="90"/>
        </w:rPr>
        <w:t>conforme </w:t>
      </w:r>
      <w:r>
        <w:rPr>
          <w:w w:val="85"/>
        </w:rPr>
        <w:t>irregularidades</w:t>
      </w:r>
      <w:r>
        <w:rPr>
          <w:spacing w:val="-4"/>
          <w:w w:val="85"/>
        </w:rPr>
        <w:t> </w:t>
      </w:r>
      <w:r>
        <w:rPr>
          <w:w w:val="85"/>
        </w:rPr>
        <w:t>identificadas</w:t>
      </w:r>
      <w:r>
        <w:rPr>
          <w:spacing w:val="-4"/>
          <w:w w:val="85"/>
        </w:rPr>
        <w:t> </w:t>
      </w:r>
      <w:r>
        <w:rPr>
          <w:w w:val="85"/>
        </w:rPr>
        <w:t>quanto</w:t>
      </w:r>
      <w:r>
        <w:rPr>
          <w:spacing w:val="-3"/>
          <w:w w:val="85"/>
        </w:rPr>
        <w:t> </w:t>
      </w:r>
      <w:r>
        <w:rPr>
          <w:w w:val="85"/>
        </w:rPr>
        <w:t>aos</w:t>
      </w:r>
      <w:r>
        <w:rPr>
          <w:spacing w:val="-4"/>
          <w:w w:val="85"/>
        </w:rPr>
        <w:t> </w:t>
      </w:r>
      <w:r>
        <w:rPr>
          <w:w w:val="85"/>
        </w:rPr>
        <w:t>atos</w:t>
      </w:r>
      <w:r>
        <w:rPr>
          <w:spacing w:val="-4"/>
          <w:w w:val="85"/>
        </w:rPr>
        <w:t> </w:t>
      </w:r>
      <w:r>
        <w:rPr>
          <w:w w:val="85"/>
        </w:rPr>
        <w:t>de</w:t>
      </w:r>
      <w:r>
        <w:rPr>
          <w:spacing w:val="-5"/>
          <w:w w:val="85"/>
        </w:rPr>
        <w:t> </w:t>
      </w:r>
      <w:r>
        <w:rPr>
          <w:w w:val="85"/>
        </w:rPr>
        <w:t>governo</w:t>
      </w:r>
      <w:r>
        <w:rPr>
          <w:spacing w:val="-3"/>
          <w:w w:val="85"/>
        </w:rPr>
        <w:t> </w:t>
      </w:r>
      <w:r>
        <w:rPr>
          <w:w w:val="85"/>
        </w:rPr>
        <w:t>e</w:t>
      </w:r>
      <w:r>
        <w:rPr>
          <w:spacing w:val="-3"/>
          <w:w w:val="85"/>
        </w:rPr>
        <w:t> </w:t>
      </w:r>
      <w:r>
        <w:rPr>
          <w:w w:val="85"/>
        </w:rPr>
        <w:t>aos</w:t>
      </w:r>
      <w:r>
        <w:rPr>
          <w:spacing w:val="-4"/>
          <w:w w:val="85"/>
        </w:rPr>
        <w:t> </w:t>
      </w:r>
      <w:r>
        <w:rPr>
          <w:w w:val="85"/>
        </w:rPr>
        <w:t>atos</w:t>
      </w:r>
      <w:r>
        <w:rPr>
          <w:spacing w:val="-5"/>
          <w:w w:val="85"/>
        </w:rPr>
        <w:t> </w:t>
      </w:r>
      <w:r>
        <w:rPr>
          <w:w w:val="85"/>
        </w:rPr>
        <w:t>de</w:t>
      </w:r>
      <w:r>
        <w:rPr>
          <w:spacing w:val="-3"/>
          <w:w w:val="85"/>
        </w:rPr>
        <w:t> </w:t>
      </w:r>
      <w:r>
        <w:rPr>
          <w:w w:val="85"/>
        </w:rPr>
        <w:t>gestão,</w:t>
      </w:r>
      <w:r>
        <w:rPr>
          <w:spacing w:val="-5"/>
          <w:w w:val="85"/>
        </w:rPr>
        <w:t> </w:t>
      </w:r>
      <w:r>
        <w:rPr>
          <w:w w:val="85"/>
        </w:rPr>
        <w:t>explanados</w:t>
      </w:r>
      <w:r>
        <w:rPr>
          <w:spacing w:val="-4"/>
          <w:w w:val="85"/>
        </w:rPr>
        <w:t> </w:t>
      </w:r>
      <w:r>
        <w:rPr>
          <w:w w:val="85"/>
        </w:rPr>
        <w:t>na</w:t>
      </w:r>
      <w:r>
        <w:rPr>
          <w:spacing w:val="-3"/>
          <w:w w:val="85"/>
        </w:rPr>
        <w:t> </w:t>
      </w:r>
      <w:r>
        <w:rPr>
          <w:w w:val="85"/>
        </w:rPr>
        <w:t>fundamentação</w:t>
      </w:r>
      <w:r>
        <w:rPr>
          <w:spacing w:val="-3"/>
          <w:w w:val="85"/>
        </w:rPr>
        <w:t> </w:t>
      </w:r>
      <w:r>
        <w:rPr>
          <w:w w:val="85"/>
        </w:rPr>
        <w:t>do</w:t>
      </w:r>
      <w:r>
        <w:rPr>
          <w:spacing w:val="-5"/>
          <w:w w:val="85"/>
        </w:rPr>
        <w:t> </w:t>
      </w:r>
      <w:r>
        <w:rPr>
          <w:w w:val="85"/>
        </w:rPr>
        <w:t>Voto; </w:t>
      </w:r>
      <w:r>
        <w:rPr>
          <w:rFonts w:ascii="Arial" w:hAnsi="Arial"/>
          <w:b/>
          <w:w w:val="80"/>
        </w:rPr>
        <w:t>PARA</w:t>
      </w:r>
      <w:r>
        <w:rPr>
          <w:rFonts w:ascii="Arial" w:hAnsi="Arial"/>
          <w:b/>
          <w:spacing w:val="31"/>
        </w:rPr>
        <w:t> </w:t>
      </w:r>
      <w:r>
        <w:rPr>
          <w:rFonts w:ascii="Arial" w:hAnsi="Arial"/>
          <w:b/>
          <w:w w:val="80"/>
        </w:rPr>
        <w:t>EMITIR</w:t>
      </w:r>
      <w:r>
        <w:rPr>
          <w:rFonts w:ascii="Arial" w:hAnsi="Arial"/>
          <w:b/>
          <w:spacing w:val="31"/>
        </w:rPr>
        <w:t> </w:t>
      </w:r>
      <w:r>
        <w:rPr>
          <w:rFonts w:ascii="Arial" w:hAnsi="Arial"/>
          <w:b/>
          <w:w w:val="80"/>
        </w:rPr>
        <w:t>PARECER</w:t>
      </w:r>
      <w:r>
        <w:rPr>
          <w:rFonts w:ascii="Arial" w:hAnsi="Arial"/>
          <w:b/>
          <w:spacing w:val="32"/>
        </w:rPr>
        <w:t> </w:t>
      </w:r>
      <w:r>
        <w:rPr>
          <w:rFonts w:ascii="Arial" w:hAnsi="Arial"/>
          <w:b/>
          <w:w w:val="80"/>
        </w:rPr>
        <w:t>PRÉVIO</w:t>
      </w:r>
      <w:r>
        <w:rPr>
          <w:rFonts w:ascii="Arial" w:hAnsi="Arial"/>
          <w:b/>
          <w:spacing w:val="32"/>
        </w:rPr>
        <w:t> </w:t>
      </w:r>
      <w:r>
        <w:rPr>
          <w:rFonts w:ascii="Arial" w:hAnsi="Arial"/>
          <w:b/>
          <w:w w:val="80"/>
        </w:rPr>
        <w:t>RECOMENDANDO</w:t>
      </w:r>
      <w:r>
        <w:rPr>
          <w:rFonts w:ascii="Arial" w:hAnsi="Arial"/>
          <w:b/>
          <w:spacing w:val="33"/>
        </w:rPr>
        <w:t> </w:t>
      </w:r>
      <w:r>
        <w:rPr>
          <w:rFonts w:ascii="Arial" w:hAnsi="Arial"/>
          <w:b/>
          <w:w w:val="80"/>
        </w:rPr>
        <w:t>À</w:t>
      </w:r>
      <w:r>
        <w:rPr>
          <w:rFonts w:ascii="Arial" w:hAnsi="Arial"/>
          <w:b/>
          <w:spacing w:val="31"/>
        </w:rPr>
        <w:t> </w:t>
      </w:r>
      <w:r>
        <w:rPr>
          <w:rFonts w:ascii="Arial" w:hAnsi="Arial"/>
          <w:b/>
          <w:w w:val="80"/>
        </w:rPr>
        <w:t>CÂMARA</w:t>
      </w:r>
      <w:r>
        <w:rPr>
          <w:rFonts w:ascii="Arial" w:hAnsi="Arial"/>
          <w:b/>
          <w:spacing w:val="34"/>
        </w:rPr>
        <w:t> </w:t>
      </w:r>
      <w:r>
        <w:rPr>
          <w:rFonts w:ascii="Arial" w:hAnsi="Arial"/>
          <w:b/>
          <w:w w:val="80"/>
        </w:rPr>
        <w:t>MUNICIPAL</w:t>
      </w:r>
      <w:r>
        <w:rPr>
          <w:rFonts w:ascii="Arial" w:hAnsi="Arial"/>
          <w:b/>
          <w:spacing w:val="31"/>
        </w:rPr>
        <w:t> </w:t>
      </w:r>
      <w:r>
        <w:rPr>
          <w:rFonts w:ascii="Arial" w:hAnsi="Arial"/>
          <w:b/>
          <w:w w:val="80"/>
        </w:rPr>
        <w:t>A</w:t>
      </w:r>
      <w:r>
        <w:rPr>
          <w:rFonts w:ascii="Arial" w:hAnsi="Arial"/>
          <w:b/>
          <w:spacing w:val="31"/>
        </w:rPr>
        <w:t> </w:t>
      </w:r>
      <w:r>
        <w:rPr>
          <w:rFonts w:ascii="Arial" w:hAnsi="Arial"/>
          <w:b/>
          <w:w w:val="80"/>
        </w:rPr>
        <w:t>DESAPROVAÇÃO</w:t>
      </w:r>
      <w:r>
        <w:rPr>
          <w:rFonts w:ascii="Arial" w:hAnsi="Arial"/>
          <w:b/>
          <w:spacing w:val="40"/>
        </w:rPr>
        <w:t> </w:t>
      </w:r>
      <w:r>
        <w:rPr>
          <w:w w:val="80"/>
        </w:rPr>
        <w:t>das</w:t>
      </w:r>
      <w:r>
        <w:rPr>
          <w:spacing w:val="31"/>
        </w:rPr>
        <w:t> </w:t>
      </w:r>
      <w:r>
        <w:rPr>
          <w:w w:val="80"/>
        </w:rPr>
        <w:t>contas</w:t>
      </w:r>
      <w:r>
        <w:rPr>
          <w:spacing w:val="27"/>
        </w:rPr>
        <w:t> </w:t>
      </w:r>
      <w:r>
        <w:rPr>
          <w:spacing w:val="-7"/>
          <w:w w:val="80"/>
        </w:rPr>
        <w:t>da</w:t>
      </w:r>
    </w:p>
    <w:p>
      <w:pPr>
        <w:spacing w:line="240" w:lineRule="auto" w:before="0"/>
        <w:ind w:left="2" w:right="135" w:firstLine="0"/>
        <w:jc w:val="both"/>
        <w:rPr>
          <w:sz w:val="24"/>
        </w:rPr>
      </w:pPr>
      <w:r>
        <w:rPr>
          <w:w w:val="90"/>
          <w:sz w:val="24"/>
        </w:rPr>
        <w:t>Prefeitura</w:t>
      </w:r>
      <w:r>
        <w:rPr>
          <w:w w:val="90"/>
          <w:sz w:val="24"/>
        </w:rPr>
        <w:t> Municipal</w:t>
      </w:r>
      <w:r>
        <w:rPr>
          <w:w w:val="90"/>
          <w:sz w:val="24"/>
        </w:rPr>
        <w:t> de</w:t>
      </w:r>
      <w:r>
        <w:rPr>
          <w:w w:val="90"/>
          <w:sz w:val="24"/>
        </w:rPr>
        <w:t> Tabatinga,</w:t>
      </w:r>
      <w:r>
        <w:rPr>
          <w:w w:val="90"/>
          <w:sz w:val="24"/>
        </w:rPr>
        <w:t> referentes</w:t>
      </w:r>
      <w:r>
        <w:rPr>
          <w:w w:val="90"/>
          <w:sz w:val="24"/>
        </w:rPr>
        <w:t> ao</w:t>
      </w:r>
      <w:r>
        <w:rPr>
          <w:w w:val="90"/>
          <w:sz w:val="24"/>
        </w:rPr>
        <w:t> </w:t>
      </w:r>
      <w:r>
        <w:rPr>
          <w:rFonts w:ascii="Arial" w:hAnsi="Arial"/>
          <w:b/>
          <w:w w:val="90"/>
          <w:sz w:val="24"/>
        </w:rPr>
        <w:t>exercício</w:t>
      </w:r>
      <w:r>
        <w:rPr>
          <w:rFonts w:ascii="Arial" w:hAnsi="Arial"/>
          <w:b/>
          <w:w w:val="90"/>
          <w:sz w:val="24"/>
        </w:rPr>
        <w:t> de</w:t>
      </w:r>
      <w:r>
        <w:rPr>
          <w:rFonts w:ascii="Arial" w:hAnsi="Arial"/>
          <w:b/>
          <w:w w:val="90"/>
          <w:sz w:val="24"/>
        </w:rPr>
        <w:t> 2020</w:t>
      </w:r>
      <w:r>
        <w:rPr>
          <w:w w:val="90"/>
          <w:sz w:val="24"/>
        </w:rPr>
        <w:t>,</w:t>
      </w:r>
      <w:r>
        <w:rPr>
          <w:w w:val="90"/>
          <w:sz w:val="24"/>
        </w:rPr>
        <w:t> sob</w:t>
      </w:r>
      <w:r>
        <w:rPr>
          <w:w w:val="90"/>
          <w:sz w:val="24"/>
        </w:rPr>
        <w:t> a</w:t>
      </w:r>
      <w:r>
        <w:rPr>
          <w:w w:val="90"/>
          <w:sz w:val="24"/>
        </w:rPr>
        <w:t> responsabilidade</w:t>
      </w:r>
      <w:r>
        <w:rPr>
          <w:w w:val="90"/>
          <w:sz w:val="24"/>
        </w:rPr>
        <w:t> do</w:t>
      </w:r>
      <w:r>
        <w:rPr>
          <w:w w:val="90"/>
          <w:sz w:val="24"/>
        </w:rPr>
        <w:t> </w:t>
      </w:r>
      <w:r>
        <w:rPr>
          <w:rFonts w:ascii="Arial" w:hAnsi="Arial"/>
          <w:b/>
          <w:w w:val="90"/>
          <w:sz w:val="24"/>
        </w:rPr>
        <w:t>Sr.</w:t>
      </w:r>
      <w:r>
        <w:rPr>
          <w:rFonts w:ascii="Arial" w:hAnsi="Arial"/>
          <w:b/>
          <w:w w:val="90"/>
          <w:sz w:val="24"/>
        </w:rPr>
        <w:t> Saul</w:t>
      </w:r>
      <w:r>
        <w:rPr>
          <w:rFonts w:ascii="Arial" w:hAnsi="Arial"/>
          <w:b/>
          <w:w w:val="90"/>
          <w:sz w:val="24"/>
        </w:rPr>
        <w:t> Nunes </w:t>
      </w:r>
      <w:r>
        <w:rPr>
          <w:rFonts w:ascii="Arial" w:hAnsi="Arial"/>
          <w:b/>
          <w:w w:val="80"/>
          <w:sz w:val="24"/>
        </w:rPr>
        <w:t>Bemerguy</w:t>
      </w:r>
      <w:r>
        <w:rPr>
          <w:w w:val="80"/>
          <w:sz w:val="24"/>
        </w:rPr>
        <w:t>,</w:t>
      </w:r>
      <w:r>
        <w:rPr>
          <w:sz w:val="24"/>
        </w:rPr>
        <w:t> </w:t>
      </w:r>
      <w:r>
        <w:rPr>
          <w:w w:val="80"/>
          <w:sz w:val="24"/>
        </w:rPr>
        <w:t>Prefeito</w:t>
      </w:r>
      <w:r>
        <w:rPr>
          <w:sz w:val="24"/>
        </w:rPr>
        <w:t> </w:t>
      </w:r>
      <w:r>
        <w:rPr>
          <w:w w:val="80"/>
          <w:sz w:val="24"/>
        </w:rPr>
        <w:t>e</w:t>
      </w:r>
      <w:r>
        <w:rPr>
          <w:sz w:val="24"/>
        </w:rPr>
        <w:t> </w:t>
      </w:r>
      <w:r>
        <w:rPr>
          <w:w w:val="80"/>
          <w:sz w:val="24"/>
        </w:rPr>
        <w:t>Ordenador</w:t>
      </w:r>
      <w:r>
        <w:rPr>
          <w:sz w:val="24"/>
        </w:rPr>
        <w:t> </w:t>
      </w:r>
      <w:r>
        <w:rPr>
          <w:w w:val="80"/>
          <w:sz w:val="24"/>
        </w:rPr>
        <w:t>de</w:t>
      </w:r>
      <w:r>
        <w:rPr>
          <w:sz w:val="24"/>
        </w:rPr>
        <w:t> </w:t>
      </w:r>
      <w:r>
        <w:rPr>
          <w:w w:val="80"/>
          <w:sz w:val="24"/>
        </w:rPr>
        <w:t>Despesas,</w:t>
      </w:r>
      <w:r>
        <w:rPr>
          <w:sz w:val="24"/>
        </w:rPr>
        <w:t> </w:t>
      </w:r>
      <w:r>
        <w:rPr>
          <w:w w:val="80"/>
          <w:sz w:val="24"/>
        </w:rPr>
        <w:t>nos</w:t>
      </w:r>
      <w:r>
        <w:rPr>
          <w:sz w:val="24"/>
        </w:rPr>
        <w:t> </w:t>
      </w:r>
      <w:r>
        <w:rPr>
          <w:w w:val="80"/>
          <w:sz w:val="24"/>
        </w:rPr>
        <w:t>termos</w:t>
      </w:r>
      <w:r>
        <w:rPr>
          <w:sz w:val="24"/>
        </w:rPr>
        <w:t> </w:t>
      </w:r>
      <w:r>
        <w:rPr>
          <w:w w:val="80"/>
          <w:sz w:val="24"/>
        </w:rPr>
        <w:t>do</w:t>
      </w:r>
      <w:r>
        <w:rPr>
          <w:sz w:val="24"/>
        </w:rPr>
        <w:t> </w:t>
      </w:r>
      <w:r>
        <w:rPr>
          <w:w w:val="80"/>
          <w:sz w:val="24"/>
        </w:rPr>
        <w:t>art.</w:t>
      </w:r>
      <w:r>
        <w:rPr>
          <w:sz w:val="24"/>
        </w:rPr>
        <w:t> </w:t>
      </w:r>
      <w:r>
        <w:rPr>
          <w:w w:val="80"/>
          <w:sz w:val="24"/>
        </w:rPr>
        <w:t>1°,</w:t>
      </w:r>
      <w:r>
        <w:rPr>
          <w:sz w:val="24"/>
        </w:rPr>
        <w:t> </w:t>
      </w:r>
      <w:r>
        <w:rPr>
          <w:w w:val="80"/>
          <w:sz w:val="24"/>
        </w:rPr>
        <w:t>I,</w:t>
      </w:r>
      <w:r>
        <w:rPr>
          <w:sz w:val="24"/>
        </w:rPr>
        <w:t> </w:t>
      </w:r>
      <w:r>
        <w:rPr>
          <w:w w:val="80"/>
          <w:sz w:val="24"/>
        </w:rPr>
        <w:t>e</w:t>
      </w:r>
      <w:r>
        <w:rPr>
          <w:sz w:val="24"/>
        </w:rPr>
        <w:t> </w:t>
      </w:r>
      <w:r>
        <w:rPr>
          <w:w w:val="80"/>
          <w:sz w:val="24"/>
        </w:rPr>
        <w:t>do</w:t>
      </w:r>
      <w:r>
        <w:rPr>
          <w:sz w:val="24"/>
        </w:rPr>
        <w:t> </w:t>
      </w:r>
      <w:r>
        <w:rPr>
          <w:w w:val="80"/>
          <w:sz w:val="24"/>
        </w:rPr>
        <w:t>art.</w:t>
      </w:r>
      <w:r>
        <w:rPr>
          <w:sz w:val="24"/>
        </w:rPr>
        <w:t> </w:t>
      </w:r>
      <w:r>
        <w:rPr>
          <w:w w:val="80"/>
          <w:sz w:val="24"/>
        </w:rPr>
        <w:t>58,</w:t>
      </w:r>
      <w:r>
        <w:rPr>
          <w:sz w:val="24"/>
        </w:rPr>
        <w:t> </w:t>
      </w:r>
      <w:r>
        <w:rPr>
          <w:w w:val="80"/>
          <w:sz w:val="24"/>
        </w:rPr>
        <w:t>“b”,</w:t>
      </w:r>
      <w:r>
        <w:rPr>
          <w:sz w:val="24"/>
        </w:rPr>
        <w:t> </w:t>
      </w:r>
      <w:r>
        <w:rPr>
          <w:w w:val="80"/>
          <w:sz w:val="24"/>
        </w:rPr>
        <w:t>ambos</w:t>
      </w:r>
      <w:r>
        <w:rPr>
          <w:sz w:val="24"/>
        </w:rPr>
        <w:t> </w:t>
      </w:r>
      <w:r>
        <w:rPr>
          <w:w w:val="80"/>
          <w:sz w:val="24"/>
        </w:rPr>
        <w:t>da</w:t>
      </w:r>
      <w:r>
        <w:rPr>
          <w:sz w:val="24"/>
        </w:rPr>
        <w:t> </w:t>
      </w:r>
      <w:r>
        <w:rPr>
          <w:w w:val="80"/>
          <w:sz w:val="24"/>
        </w:rPr>
        <w:t>Lei</w:t>
      </w:r>
      <w:r>
        <w:rPr>
          <w:sz w:val="24"/>
        </w:rPr>
        <w:t> </w:t>
      </w:r>
      <w:r>
        <w:rPr>
          <w:w w:val="80"/>
          <w:sz w:val="24"/>
        </w:rPr>
        <w:t>n°</w:t>
      </w:r>
      <w:r>
        <w:rPr>
          <w:sz w:val="24"/>
        </w:rPr>
        <w:t> </w:t>
      </w:r>
      <w:r>
        <w:rPr>
          <w:w w:val="80"/>
          <w:sz w:val="24"/>
        </w:rPr>
        <w:t>2.423/1996,</w:t>
      </w:r>
      <w:r>
        <w:rPr>
          <w:sz w:val="24"/>
        </w:rPr>
        <w:t> </w:t>
      </w:r>
      <w:r>
        <w:rPr>
          <w:w w:val="80"/>
          <w:sz w:val="24"/>
        </w:rPr>
        <w:t>c/c</w:t>
      </w:r>
      <w:r>
        <w:rPr>
          <w:spacing w:val="40"/>
          <w:sz w:val="24"/>
        </w:rPr>
        <w:t> </w:t>
      </w:r>
      <w:r>
        <w:rPr>
          <w:w w:val="85"/>
          <w:sz w:val="24"/>
        </w:rPr>
        <w:t>o</w:t>
      </w:r>
      <w:r>
        <w:rPr>
          <w:spacing w:val="-3"/>
          <w:w w:val="85"/>
          <w:sz w:val="24"/>
        </w:rPr>
        <w:t> </w:t>
      </w:r>
      <w:r>
        <w:rPr>
          <w:w w:val="85"/>
          <w:sz w:val="24"/>
        </w:rPr>
        <w:t>art.</w:t>
      </w:r>
      <w:r>
        <w:rPr>
          <w:spacing w:val="-4"/>
          <w:w w:val="85"/>
          <w:sz w:val="24"/>
        </w:rPr>
        <w:t> </w:t>
      </w:r>
      <w:r>
        <w:rPr>
          <w:w w:val="85"/>
          <w:sz w:val="24"/>
        </w:rPr>
        <w:t>11,</w:t>
      </w:r>
      <w:r>
        <w:rPr>
          <w:spacing w:val="-3"/>
          <w:w w:val="85"/>
          <w:sz w:val="24"/>
        </w:rPr>
        <w:t> </w:t>
      </w:r>
      <w:r>
        <w:rPr>
          <w:w w:val="85"/>
          <w:sz w:val="24"/>
        </w:rPr>
        <w:t>II,</w:t>
      </w:r>
      <w:r>
        <w:rPr>
          <w:spacing w:val="-3"/>
          <w:w w:val="85"/>
          <w:sz w:val="24"/>
        </w:rPr>
        <w:t> </w:t>
      </w:r>
      <w:r>
        <w:rPr>
          <w:w w:val="85"/>
          <w:sz w:val="24"/>
        </w:rPr>
        <w:t>da</w:t>
      </w:r>
      <w:r>
        <w:rPr>
          <w:spacing w:val="-3"/>
          <w:w w:val="85"/>
          <w:sz w:val="24"/>
        </w:rPr>
        <w:t> </w:t>
      </w:r>
      <w:r>
        <w:rPr>
          <w:w w:val="85"/>
          <w:sz w:val="24"/>
        </w:rPr>
        <w:t>Resolução</w:t>
      </w:r>
      <w:r>
        <w:rPr>
          <w:spacing w:val="-3"/>
          <w:w w:val="85"/>
          <w:sz w:val="24"/>
        </w:rPr>
        <w:t> </w:t>
      </w:r>
      <w:r>
        <w:rPr>
          <w:w w:val="85"/>
          <w:sz w:val="24"/>
        </w:rPr>
        <w:t>nº</w:t>
      </w:r>
      <w:r>
        <w:rPr>
          <w:spacing w:val="-4"/>
          <w:w w:val="85"/>
          <w:sz w:val="24"/>
        </w:rPr>
        <w:t> </w:t>
      </w:r>
      <w:r>
        <w:rPr>
          <w:w w:val="85"/>
          <w:sz w:val="24"/>
        </w:rPr>
        <w:t>04/2002-TCE/AM,</w:t>
      </w:r>
      <w:r>
        <w:rPr>
          <w:spacing w:val="-3"/>
          <w:w w:val="85"/>
          <w:sz w:val="24"/>
        </w:rPr>
        <w:t> </w:t>
      </w:r>
      <w:r>
        <w:rPr>
          <w:w w:val="85"/>
          <w:sz w:val="24"/>
        </w:rPr>
        <w:t>em</w:t>
      </w:r>
      <w:r>
        <w:rPr>
          <w:spacing w:val="-5"/>
          <w:w w:val="85"/>
          <w:sz w:val="24"/>
        </w:rPr>
        <w:t> </w:t>
      </w:r>
      <w:r>
        <w:rPr>
          <w:w w:val="85"/>
          <w:sz w:val="24"/>
        </w:rPr>
        <w:t>observância</w:t>
      </w:r>
      <w:r>
        <w:rPr>
          <w:spacing w:val="-6"/>
          <w:w w:val="85"/>
          <w:sz w:val="24"/>
        </w:rPr>
        <w:t> </w:t>
      </w:r>
      <w:r>
        <w:rPr>
          <w:w w:val="85"/>
          <w:sz w:val="24"/>
        </w:rPr>
        <w:t>ao</w:t>
      </w:r>
      <w:r>
        <w:rPr>
          <w:spacing w:val="-3"/>
          <w:w w:val="85"/>
          <w:sz w:val="24"/>
        </w:rPr>
        <w:t> </w:t>
      </w:r>
      <w:r>
        <w:rPr>
          <w:w w:val="85"/>
          <w:sz w:val="24"/>
        </w:rPr>
        <w:t>art.</w:t>
      </w:r>
      <w:r>
        <w:rPr>
          <w:spacing w:val="-4"/>
          <w:w w:val="85"/>
          <w:sz w:val="24"/>
        </w:rPr>
        <w:t> </w:t>
      </w:r>
      <w:r>
        <w:rPr>
          <w:w w:val="85"/>
          <w:sz w:val="24"/>
        </w:rPr>
        <w:t>71,</w:t>
      </w:r>
      <w:r>
        <w:rPr>
          <w:spacing w:val="-3"/>
          <w:w w:val="85"/>
          <w:sz w:val="24"/>
        </w:rPr>
        <w:t> </w:t>
      </w:r>
      <w:r>
        <w:rPr>
          <w:w w:val="85"/>
          <w:sz w:val="24"/>
        </w:rPr>
        <w:t>I,</w:t>
      </w:r>
      <w:r>
        <w:rPr>
          <w:spacing w:val="-3"/>
          <w:w w:val="85"/>
          <w:sz w:val="24"/>
        </w:rPr>
        <w:t> </w:t>
      </w:r>
      <w:r>
        <w:rPr>
          <w:w w:val="85"/>
          <w:sz w:val="24"/>
        </w:rPr>
        <w:t>da</w:t>
      </w:r>
      <w:r>
        <w:rPr>
          <w:spacing w:val="-5"/>
          <w:w w:val="85"/>
          <w:sz w:val="24"/>
        </w:rPr>
        <w:t> </w:t>
      </w:r>
      <w:r>
        <w:rPr>
          <w:w w:val="85"/>
          <w:sz w:val="24"/>
        </w:rPr>
        <w:t>Constituição</w:t>
      </w:r>
      <w:r>
        <w:rPr>
          <w:spacing w:val="-3"/>
          <w:w w:val="85"/>
          <w:sz w:val="24"/>
        </w:rPr>
        <w:t> </w:t>
      </w:r>
      <w:r>
        <w:rPr>
          <w:w w:val="85"/>
          <w:sz w:val="24"/>
        </w:rPr>
        <w:t>Federal e</w:t>
      </w:r>
      <w:r>
        <w:rPr>
          <w:spacing w:val="-3"/>
          <w:w w:val="85"/>
          <w:sz w:val="24"/>
        </w:rPr>
        <w:t> </w:t>
      </w:r>
      <w:r>
        <w:rPr>
          <w:w w:val="85"/>
          <w:sz w:val="24"/>
        </w:rPr>
        <w:t>aos</w:t>
      </w:r>
      <w:r>
        <w:rPr>
          <w:spacing w:val="-4"/>
          <w:w w:val="85"/>
          <w:sz w:val="24"/>
        </w:rPr>
        <w:t> </w:t>
      </w:r>
      <w:r>
        <w:rPr>
          <w:w w:val="85"/>
          <w:sz w:val="24"/>
        </w:rPr>
        <w:t>arts.</w:t>
      </w:r>
      <w:r>
        <w:rPr>
          <w:spacing w:val="-4"/>
          <w:w w:val="85"/>
          <w:sz w:val="24"/>
        </w:rPr>
        <w:t> </w:t>
      </w:r>
      <w:r>
        <w:rPr>
          <w:w w:val="85"/>
          <w:sz w:val="24"/>
        </w:rPr>
        <w:t>40,</w:t>
      </w:r>
      <w:r>
        <w:rPr>
          <w:spacing w:val="-3"/>
          <w:w w:val="85"/>
          <w:sz w:val="24"/>
        </w:rPr>
        <w:t> </w:t>
      </w:r>
      <w:r>
        <w:rPr>
          <w:w w:val="85"/>
          <w:sz w:val="24"/>
        </w:rPr>
        <w:t>I,</w:t>
      </w:r>
      <w:r>
        <w:rPr>
          <w:spacing w:val="-5"/>
          <w:w w:val="85"/>
          <w:sz w:val="24"/>
        </w:rPr>
        <w:t> </w:t>
      </w:r>
      <w:r>
        <w:rPr>
          <w:w w:val="85"/>
          <w:sz w:val="24"/>
        </w:rPr>
        <w:t>e </w:t>
      </w:r>
      <w:r>
        <w:rPr>
          <w:w w:val="80"/>
          <w:sz w:val="24"/>
        </w:rPr>
        <w:t>127, </w:t>
      </w:r>
      <w:r>
        <w:rPr>
          <w:rFonts w:ascii="Arial" w:hAnsi="Arial"/>
          <w:i/>
          <w:w w:val="80"/>
          <w:sz w:val="24"/>
        </w:rPr>
        <w:t>caput </w:t>
      </w:r>
      <w:r>
        <w:rPr>
          <w:w w:val="80"/>
          <w:sz w:val="24"/>
        </w:rPr>
        <w:t>e §§2º e 4º, da Constituição do Estado do Amazonas, conforme irregularidades identificadas quanto aos atos de </w:t>
      </w:r>
      <w:r>
        <w:rPr>
          <w:w w:val="85"/>
          <w:sz w:val="24"/>
        </w:rPr>
        <w:t>governo, explanados na fundamentação do Voto; </w:t>
      </w:r>
      <w:r>
        <w:rPr>
          <w:rFonts w:ascii="Arial" w:hAnsi="Arial"/>
          <w:b/>
          <w:w w:val="85"/>
          <w:sz w:val="24"/>
        </w:rPr>
        <w:t>8.1.2.2. Manter o item Determinar </w:t>
      </w:r>
      <w:r>
        <w:rPr>
          <w:w w:val="85"/>
          <w:sz w:val="24"/>
        </w:rPr>
        <w:t>o encaminhamento, após a sua devida publicação, do respectivo Parecer Prévio, acompanhado do Voto e de cópia integral deste Processo à Câmara Municipal</w:t>
      </w:r>
      <w:r>
        <w:rPr>
          <w:spacing w:val="-7"/>
          <w:w w:val="85"/>
          <w:sz w:val="24"/>
        </w:rPr>
        <w:t> </w:t>
      </w:r>
      <w:r>
        <w:rPr>
          <w:w w:val="85"/>
          <w:sz w:val="24"/>
        </w:rPr>
        <w:t>de</w:t>
      </w:r>
      <w:r>
        <w:rPr>
          <w:spacing w:val="-7"/>
          <w:w w:val="85"/>
          <w:sz w:val="24"/>
        </w:rPr>
        <w:t> </w:t>
      </w:r>
      <w:r>
        <w:rPr>
          <w:w w:val="85"/>
          <w:sz w:val="24"/>
        </w:rPr>
        <w:t>Tabatinga,</w:t>
      </w:r>
      <w:r>
        <w:rPr>
          <w:spacing w:val="-6"/>
          <w:w w:val="85"/>
          <w:sz w:val="24"/>
        </w:rPr>
        <w:t> </w:t>
      </w:r>
      <w:r>
        <w:rPr>
          <w:w w:val="85"/>
          <w:sz w:val="24"/>
        </w:rPr>
        <w:t>para</w:t>
      </w:r>
      <w:r>
        <w:rPr>
          <w:spacing w:val="-7"/>
          <w:w w:val="85"/>
          <w:sz w:val="24"/>
        </w:rPr>
        <w:t> </w:t>
      </w:r>
      <w:r>
        <w:rPr>
          <w:w w:val="85"/>
          <w:sz w:val="24"/>
        </w:rPr>
        <w:t>que,</w:t>
      </w:r>
      <w:r>
        <w:rPr>
          <w:spacing w:val="-7"/>
          <w:w w:val="85"/>
          <w:sz w:val="24"/>
        </w:rPr>
        <w:t> </w:t>
      </w:r>
      <w:r>
        <w:rPr>
          <w:w w:val="85"/>
          <w:sz w:val="24"/>
        </w:rPr>
        <w:t>exercendo</w:t>
      </w:r>
      <w:r>
        <w:rPr>
          <w:spacing w:val="-6"/>
          <w:w w:val="85"/>
          <w:sz w:val="24"/>
        </w:rPr>
        <w:t> </w:t>
      </w:r>
      <w:r>
        <w:rPr>
          <w:w w:val="85"/>
          <w:sz w:val="24"/>
        </w:rPr>
        <w:t>a</w:t>
      </w:r>
      <w:r>
        <w:rPr>
          <w:spacing w:val="-7"/>
          <w:w w:val="85"/>
          <w:sz w:val="24"/>
        </w:rPr>
        <w:t> </w:t>
      </w:r>
      <w:r>
        <w:rPr>
          <w:w w:val="85"/>
          <w:sz w:val="24"/>
        </w:rPr>
        <w:t>competência</w:t>
      </w:r>
      <w:r>
        <w:rPr>
          <w:spacing w:val="-7"/>
          <w:w w:val="85"/>
          <w:sz w:val="24"/>
        </w:rPr>
        <w:t> </w:t>
      </w:r>
      <w:r>
        <w:rPr>
          <w:w w:val="85"/>
          <w:sz w:val="24"/>
        </w:rPr>
        <w:t>que</w:t>
      </w:r>
      <w:r>
        <w:rPr>
          <w:spacing w:val="-7"/>
          <w:w w:val="85"/>
          <w:sz w:val="24"/>
        </w:rPr>
        <w:t> </w:t>
      </w:r>
      <w:r>
        <w:rPr>
          <w:w w:val="85"/>
          <w:sz w:val="24"/>
        </w:rPr>
        <w:t>lhe</w:t>
      </w:r>
      <w:r>
        <w:rPr>
          <w:spacing w:val="-6"/>
          <w:w w:val="85"/>
          <w:sz w:val="24"/>
        </w:rPr>
        <w:t> </w:t>
      </w:r>
      <w:r>
        <w:rPr>
          <w:w w:val="85"/>
          <w:sz w:val="24"/>
        </w:rPr>
        <w:t>é</w:t>
      </w:r>
      <w:r>
        <w:rPr>
          <w:spacing w:val="-7"/>
          <w:w w:val="85"/>
          <w:sz w:val="24"/>
        </w:rPr>
        <w:t> </w:t>
      </w:r>
      <w:r>
        <w:rPr>
          <w:w w:val="85"/>
          <w:sz w:val="24"/>
        </w:rPr>
        <w:t>fixada</w:t>
      </w:r>
      <w:r>
        <w:rPr>
          <w:spacing w:val="-7"/>
          <w:w w:val="85"/>
          <w:sz w:val="24"/>
        </w:rPr>
        <w:t> </w:t>
      </w:r>
      <w:r>
        <w:rPr>
          <w:w w:val="85"/>
          <w:sz w:val="24"/>
        </w:rPr>
        <w:t>pelo</w:t>
      </w:r>
      <w:r>
        <w:rPr>
          <w:spacing w:val="-6"/>
          <w:w w:val="85"/>
          <w:sz w:val="24"/>
        </w:rPr>
        <w:t> </w:t>
      </w:r>
      <w:r>
        <w:rPr>
          <w:w w:val="85"/>
          <w:sz w:val="24"/>
        </w:rPr>
        <w:t>art.</w:t>
      </w:r>
      <w:r>
        <w:rPr>
          <w:spacing w:val="-7"/>
          <w:w w:val="85"/>
          <w:sz w:val="24"/>
        </w:rPr>
        <w:t> </w:t>
      </w:r>
      <w:r>
        <w:rPr>
          <w:w w:val="85"/>
          <w:sz w:val="24"/>
        </w:rPr>
        <w:t>127</w:t>
      </w:r>
      <w:r>
        <w:rPr>
          <w:spacing w:val="-7"/>
          <w:w w:val="85"/>
          <w:sz w:val="24"/>
        </w:rPr>
        <w:t> </w:t>
      </w:r>
      <w:r>
        <w:rPr>
          <w:w w:val="85"/>
          <w:sz w:val="24"/>
        </w:rPr>
        <w:t>e</w:t>
      </w:r>
      <w:r>
        <w:rPr>
          <w:spacing w:val="-6"/>
          <w:w w:val="85"/>
          <w:sz w:val="24"/>
        </w:rPr>
        <w:t> </w:t>
      </w:r>
      <w:r>
        <w:rPr>
          <w:w w:val="85"/>
          <w:sz w:val="24"/>
        </w:rPr>
        <w:t>parágrafos,</w:t>
      </w:r>
      <w:r>
        <w:rPr>
          <w:spacing w:val="-7"/>
          <w:w w:val="85"/>
          <w:sz w:val="24"/>
        </w:rPr>
        <w:t> </w:t>
      </w:r>
      <w:r>
        <w:rPr>
          <w:w w:val="85"/>
          <w:sz w:val="24"/>
        </w:rPr>
        <w:t>da</w:t>
      </w:r>
      <w:r>
        <w:rPr>
          <w:spacing w:val="-7"/>
          <w:w w:val="85"/>
          <w:sz w:val="24"/>
        </w:rPr>
        <w:t> </w:t>
      </w:r>
      <w:r>
        <w:rPr>
          <w:w w:val="85"/>
          <w:sz w:val="24"/>
        </w:rPr>
        <w:t>Constituição </w:t>
      </w:r>
      <w:r>
        <w:rPr>
          <w:w w:val="80"/>
          <w:sz w:val="24"/>
        </w:rPr>
        <w:t>do Estado do Amazonas, realize o julgamento das referidas contas, observando, sobretudo, o seguinte (parágrafos quinto, </w:t>
      </w:r>
      <w:r>
        <w:rPr>
          <w:w w:val="85"/>
          <w:sz w:val="24"/>
        </w:rPr>
        <w:t>sexto</w:t>
      </w:r>
      <w:r>
        <w:rPr>
          <w:spacing w:val="-7"/>
          <w:w w:val="85"/>
          <w:sz w:val="24"/>
        </w:rPr>
        <w:t> </w:t>
      </w:r>
      <w:r>
        <w:rPr>
          <w:w w:val="85"/>
          <w:sz w:val="24"/>
        </w:rPr>
        <w:t>e</w:t>
      </w:r>
      <w:r>
        <w:rPr>
          <w:spacing w:val="-7"/>
          <w:w w:val="85"/>
          <w:sz w:val="24"/>
        </w:rPr>
        <w:t> </w:t>
      </w:r>
      <w:r>
        <w:rPr>
          <w:w w:val="85"/>
          <w:sz w:val="24"/>
        </w:rPr>
        <w:t>sétimo</w:t>
      </w:r>
      <w:r>
        <w:rPr>
          <w:spacing w:val="-6"/>
          <w:w w:val="85"/>
          <w:sz w:val="24"/>
        </w:rPr>
        <w:t> </w:t>
      </w:r>
      <w:r>
        <w:rPr>
          <w:w w:val="85"/>
          <w:sz w:val="24"/>
        </w:rPr>
        <w:t>do</w:t>
      </w:r>
      <w:r>
        <w:rPr>
          <w:spacing w:val="-7"/>
          <w:w w:val="85"/>
          <w:sz w:val="24"/>
        </w:rPr>
        <w:t> </w:t>
      </w:r>
      <w:r>
        <w:rPr>
          <w:w w:val="85"/>
          <w:sz w:val="24"/>
        </w:rPr>
        <w:t>art.</w:t>
      </w:r>
      <w:r>
        <w:rPr>
          <w:spacing w:val="-7"/>
          <w:w w:val="85"/>
          <w:sz w:val="24"/>
        </w:rPr>
        <w:t> </w:t>
      </w:r>
      <w:r>
        <w:rPr>
          <w:w w:val="85"/>
          <w:sz w:val="24"/>
        </w:rPr>
        <w:t>127,</w:t>
      </w:r>
      <w:r>
        <w:rPr>
          <w:spacing w:val="-6"/>
          <w:w w:val="85"/>
          <w:sz w:val="24"/>
        </w:rPr>
        <w:t> </w:t>
      </w:r>
      <w:r>
        <w:rPr>
          <w:w w:val="85"/>
          <w:sz w:val="24"/>
        </w:rPr>
        <w:t>da</w:t>
      </w:r>
      <w:r>
        <w:rPr>
          <w:spacing w:val="-7"/>
          <w:w w:val="85"/>
          <w:sz w:val="24"/>
        </w:rPr>
        <w:t> </w:t>
      </w:r>
      <w:r>
        <w:rPr>
          <w:w w:val="85"/>
          <w:sz w:val="24"/>
        </w:rPr>
        <w:t>Constituição</w:t>
      </w:r>
      <w:r>
        <w:rPr>
          <w:spacing w:val="-6"/>
          <w:w w:val="85"/>
          <w:sz w:val="24"/>
        </w:rPr>
        <w:t> </w:t>
      </w:r>
      <w:r>
        <w:rPr>
          <w:w w:val="85"/>
          <w:sz w:val="24"/>
        </w:rPr>
        <w:t>Estadual):</w:t>
      </w:r>
      <w:r>
        <w:rPr>
          <w:spacing w:val="-2"/>
          <w:w w:val="85"/>
          <w:sz w:val="24"/>
        </w:rPr>
        <w:t> </w:t>
      </w:r>
      <w:r>
        <w:rPr>
          <w:rFonts w:ascii="Arial" w:hAnsi="Arial"/>
          <w:i/>
          <w:w w:val="85"/>
          <w:sz w:val="24"/>
        </w:rPr>
        <w:t>O</w:t>
      </w:r>
      <w:r>
        <w:rPr>
          <w:rFonts w:ascii="Arial" w:hAnsi="Arial"/>
          <w:i/>
          <w:spacing w:val="-6"/>
          <w:w w:val="85"/>
          <w:sz w:val="24"/>
        </w:rPr>
        <w:t> </w:t>
      </w:r>
      <w:r>
        <w:rPr>
          <w:rFonts w:ascii="Arial" w:hAnsi="Arial"/>
          <w:i/>
          <w:w w:val="85"/>
          <w:sz w:val="24"/>
        </w:rPr>
        <w:t>julgamento</w:t>
      </w:r>
      <w:r>
        <w:rPr>
          <w:rFonts w:ascii="Arial" w:hAnsi="Arial"/>
          <w:i/>
          <w:spacing w:val="-7"/>
          <w:w w:val="85"/>
          <w:sz w:val="24"/>
        </w:rPr>
        <w:t> </w:t>
      </w:r>
      <w:r>
        <w:rPr>
          <w:rFonts w:ascii="Arial" w:hAnsi="Arial"/>
          <w:i/>
          <w:w w:val="85"/>
          <w:sz w:val="24"/>
        </w:rPr>
        <w:t>das</w:t>
      </w:r>
      <w:r>
        <w:rPr>
          <w:rFonts w:ascii="Arial" w:hAnsi="Arial"/>
          <w:i/>
          <w:spacing w:val="-7"/>
          <w:w w:val="85"/>
          <w:sz w:val="24"/>
        </w:rPr>
        <w:t> </w:t>
      </w:r>
      <w:r>
        <w:rPr>
          <w:rFonts w:ascii="Arial" w:hAnsi="Arial"/>
          <w:i/>
          <w:w w:val="85"/>
          <w:sz w:val="24"/>
        </w:rPr>
        <w:t>Contas</w:t>
      </w:r>
      <w:r>
        <w:rPr>
          <w:rFonts w:ascii="Arial" w:hAnsi="Arial"/>
          <w:i/>
          <w:spacing w:val="-6"/>
          <w:w w:val="85"/>
          <w:sz w:val="24"/>
        </w:rPr>
        <w:t> </w:t>
      </w:r>
      <w:r>
        <w:rPr>
          <w:rFonts w:ascii="Arial" w:hAnsi="Arial"/>
          <w:i/>
          <w:w w:val="85"/>
          <w:sz w:val="24"/>
        </w:rPr>
        <w:t>da</w:t>
      </w:r>
      <w:r>
        <w:rPr>
          <w:rFonts w:ascii="Arial" w:hAnsi="Arial"/>
          <w:i/>
          <w:spacing w:val="-6"/>
          <w:w w:val="85"/>
          <w:sz w:val="24"/>
        </w:rPr>
        <w:t> </w:t>
      </w:r>
      <w:r>
        <w:rPr>
          <w:rFonts w:ascii="Arial" w:hAnsi="Arial"/>
          <w:i/>
          <w:w w:val="85"/>
          <w:sz w:val="24"/>
        </w:rPr>
        <w:t>Prefeitura</w:t>
      </w:r>
      <w:r>
        <w:rPr>
          <w:rFonts w:ascii="Arial" w:hAnsi="Arial"/>
          <w:i/>
          <w:spacing w:val="-7"/>
          <w:w w:val="85"/>
          <w:sz w:val="24"/>
        </w:rPr>
        <w:t> </w:t>
      </w:r>
      <w:r>
        <w:rPr>
          <w:rFonts w:ascii="Arial" w:hAnsi="Arial"/>
          <w:i/>
          <w:w w:val="85"/>
          <w:sz w:val="24"/>
        </w:rPr>
        <w:t>Municipal</w:t>
      </w:r>
      <w:r>
        <w:rPr>
          <w:rFonts w:ascii="Arial" w:hAnsi="Arial"/>
          <w:i/>
          <w:spacing w:val="-7"/>
          <w:w w:val="85"/>
          <w:sz w:val="24"/>
        </w:rPr>
        <w:t> </w:t>
      </w:r>
      <w:r>
        <w:rPr>
          <w:rFonts w:ascii="Arial" w:hAnsi="Arial"/>
          <w:i/>
          <w:w w:val="85"/>
          <w:sz w:val="24"/>
        </w:rPr>
        <w:t>pela</w:t>
      </w:r>
      <w:r>
        <w:rPr>
          <w:rFonts w:ascii="Arial" w:hAnsi="Arial"/>
          <w:i/>
          <w:spacing w:val="-5"/>
          <w:w w:val="85"/>
          <w:sz w:val="24"/>
        </w:rPr>
        <w:t> </w:t>
      </w:r>
      <w:r>
        <w:rPr>
          <w:rFonts w:ascii="Arial" w:hAnsi="Arial"/>
          <w:i/>
          <w:w w:val="85"/>
          <w:sz w:val="24"/>
        </w:rPr>
        <w:t>Câmara</w:t>
      </w:r>
      <w:r>
        <w:rPr>
          <w:rFonts w:ascii="Arial" w:hAnsi="Arial"/>
          <w:i/>
          <w:spacing w:val="-7"/>
          <w:w w:val="85"/>
          <w:sz w:val="24"/>
        </w:rPr>
        <w:t> </w:t>
      </w:r>
      <w:r>
        <w:rPr>
          <w:rFonts w:ascii="Arial" w:hAnsi="Arial"/>
          <w:i/>
          <w:w w:val="85"/>
          <w:sz w:val="24"/>
        </w:rPr>
        <w:t>de Vereadores</w:t>
      </w:r>
      <w:r>
        <w:rPr>
          <w:rFonts w:ascii="Arial" w:hAnsi="Arial"/>
          <w:i/>
          <w:spacing w:val="-4"/>
          <w:w w:val="85"/>
          <w:sz w:val="24"/>
        </w:rPr>
        <w:t> </w:t>
      </w:r>
      <w:r>
        <w:rPr>
          <w:rFonts w:ascii="Arial" w:hAnsi="Arial"/>
          <w:i/>
          <w:w w:val="85"/>
          <w:sz w:val="24"/>
        </w:rPr>
        <w:t>se</w:t>
      </w:r>
      <w:r>
        <w:rPr>
          <w:rFonts w:ascii="Arial" w:hAnsi="Arial"/>
          <w:i/>
          <w:spacing w:val="-6"/>
          <w:w w:val="85"/>
          <w:sz w:val="24"/>
        </w:rPr>
        <w:t> </w:t>
      </w:r>
      <w:r>
        <w:rPr>
          <w:rFonts w:ascii="Arial" w:hAnsi="Arial"/>
          <w:i/>
          <w:w w:val="85"/>
          <w:sz w:val="24"/>
        </w:rPr>
        <w:t>dará</w:t>
      </w:r>
      <w:r>
        <w:rPr>
          <w:rFonts w:ascii="Arial" w:hAnsi="Arial"/>
          <w:i/>
          <w:spacing w:val="-4"/>
          <w:w w:val="85"/>
          <w:sz w:val="24"/>
        </w:rPr>
        <w:t> </w:t>
      </w:r>
      <w:r>
        <w:rPr>
          <w:rFonts w:ascii="Arial" w:hAnsi="Arial"/>
          <w:i/>
          <w:w w:val="85"/>
          <w:sz w:val="24"/>
        </w:rPr>
        <w:t>no</w:t>
      </w:r>
      <w:r>
        <w:rPr>
          <w:rFonts w:ascii="Arial" w:hAnsi="Arial"/>
          <w:i/>
          <w:spacing w:val="-4"/>
          <w:w w:val="85"/>
          <w:sz w:val="24"/>
        </w:rPr>
        <w:t> </w:t>
      </w:r>
      <w:r>
        <w:rPr>
          <w:rFonts w:ascii="Arial" w:hAnsi="Arial"/>
          <w:i/>
          <w:w w:val="85"/>
          <w:sz w:val="24"/>
        </w:rPr>
        <w:t>prazo</w:t>
      </w:r>
      <w:r>
        <w:rPr>
          <w:rFonts w:ascii="Arial" w:hAnsi="Arial"/>
          <w:i/>
          <w:spacing w:val="-4"/>
          <w:w w:val="85"/>
          <w:sz w:val="24"/>
        </w:rPr>
        <w:t> </w:t>
      </w:r>
      <w:r>
        <w:rPr>
          <w:rFonts w:ascii="Arial" w:hAnsi="Arial"/>
          <w:i/>
          <w:w w:val="85"/>
          <w:sz w:val="24"/>
        </w:rPr>
        <w:t>de</w:t>
      </w:r>
      <w:r>
        <w:rPr>
          <w:rFonts w:ascii="Arial" w:hAnsi="Arial"/>
          <w:i/>
          <w:spacing w:val="-4"/>
          <w:w w:val="85"/>
          <w:sz w:val="24"/>
        </w:rPr>
        <w:t> </w:t>
      </w:r>
      <w:r>
        <w:rPr>
          <w:rFonts w:ascii="Arial" w:hAnsi="Arial"/>
          <w:i/>
          <w:w w:val="85"/>
          <w:sz w:val="24"/>
        </w:rPr>
        <w:t>sessenta</w:t>
      </w:r>
      <w:r>
        <w:rPr>
          <w:rFonts w:ascii="Arial" w:hAnsi="Arial"/>
          <w:i/>
          <w:spacing w:val="-4"/>
          <w:w w:val="85"/>
          <w:sz w:val="24"/>
        </w:rPr>
        <w:t> </w:t>
      </w:r>
      <w:r>
        <w:rPr>
          <w:rFonts w:ascii="Arial" w:hAnsi="Arial"/>
          <w:i/>
          <w:w w:val="85"/>
          <w:sz w:val="24"/>
        </w:rPr>
        <w:t>dias,</w:t>
      </w:r>
      <w:r>
        <w:rPr>
          <w:rFonts w:ascii="Arial" w:hAnsi="Arial"/>
          <w:i/>
          <w:spacing w:val="-4"/>
          <w:w w:val="85"/>
          <w:sz w:val="24"/>
        </w:rPr>
        <w:t> </w:t>
      </w:r>
      <w:r>
        <w:rPr>
          <w:rFonts w:ascii="Arial" w:hAnsi="Arial"/>
          <w:i/>
          <w:w w:val="85"/>
          <w:sz w:val="24"/>
        </w:rPr>
        <w:t>após</w:t>
      </w:r>
      <w:r>
        <w:rPr>
          <w:rFonts w:ascii="Arial" w:hAnsi="Arial"/>
          <w:i/>
          <w:spacing w:val="-6"/>
          <w:w w:val="85"/>
          <w:sz w:val="24"/>
        </w:rPr>
        <w:t> </w:t>
      </w:r>
      <w:r>
        <w:rPr>
          <w:rFonts w:ascii="Arial" w:hAnsi="Arial"/>
          <w:i/>
          <w:w w:val="85"/>
          <w:sz w:val="24"/>
        </w:rPr>
        <w:t>a</w:t>
      </w:r>
      <w:r>
        <w:rPr>
          <w:rFonts w:ascii="Arial" w:hAnsi="Arial"/>
          <w:i/>
          <w:spacing w:val="-4"/>
          <w:w w:val="85"/>
          <w:sz w:val="24"/>
        </w:rPr>
        <w:t> </w:t>
      </w:r>
      <w:r>
        <w:rPr>
          <w:rFonts w:ascii="Arial" w:hAnsi="Arial"/>
          <w:i/>
          <w:w w:val="85"/>
          <w:sz w:val="24"/>
        </w:rPr>
        <w:t>publicação</w:t>
      </w:r>
      <w:r>
        <w:rPr>
          <w:rFonts w:ascii="Arial" w:hAnsi="Arial"/>
          <w:i/>
          <w:spacing w:val="-4"/>
          <w:w w:val="85"/>
          <w:sz w:val="24"/>
        </w:rPr>
        <w:t> </w:t>
      </w:r>
      <w:r>
        <w:rPr>
          <w:rFonts w:ascii="Arial" w:hAnsi="Arial"/>
          <w:i/>
          <w:w w:val="85"/>
          <w:sz w:val="24"/>
        </w:rPr>
        <w:t>no</w:t>
      </w:r>
      <w:r>
        <w:rPr>
          <w:rFonts w:ascii="Arial" w:hAnsi="Arial"/>
          <w:i/>
          <w:spacing w:val="-4"/>
          <w:w w:val="85"/>
          <w:sz w:val="24"/>
        </w:rPr>
        <w:t> </w:t>
      </w:r>
      <w:r>
        <w:rPr>
          <w:rFonts w:ascii="Arial" w:hAnsi="Arial"/>
          <w:i/>
          <w:w w:val="85"/>
          <w:sz w:val="24"/>
        </w:rPr>
        <w:t>Diário</w:t>
      </w:r>
      <w:r>
        <w:rPr>
          <w:rFonts w:ascii="Arial" w:hAnsi="Arial"/>
          <w:i/>
          <w:spacing w:val="-4"/>
          <w:w w:val="85"/>
          <w:sz w:val="24"/>
        </w:rPr>
        <w:t> </w:t>
      </w:r>
      <w:r>
        <w:rPr>
          <w:rFonts w:ascii="Arial" w:hAnsi="Arial"/>
          <w:i/>
          <w:w w:val="85"/>
          <w:sz w:val="24"/>
        </w:rPr>
        <w:t>Oficial</w:t>
      </w:r>
      <w:r>
        <w:rPr>
          <w:rFonts w:ascii="Arial" w:hAnsi="Arial"/>
          <w:i/>
          <w:spacing w:val="-5"/>
          <w:w w:val="85"/>
          <w:sz w:val="24"/>
        </w:rPr>
        <w:t> </w:t>
      </w:r>
      <w:r>
        <w:rPr>
          <w:rFonts w:ascii="Arial" w:hAnsi="Arial"/>
          <w:i/>
          <w:w w:val="85"/>
          <w:sz w:val="24"/>
        </w:rPr>
        <w:t>do</w:t>
      </w:r>
      <w:r>
        <w:rPr>
          <w:rFonts w:ascii="Arial" w:hAnsi="Arial"/>
          <w:i/>
          <w:spacing w:val="-4"/>
          <w:w w:val="85"/>
          <w:sz w:val="24"/>
        </w:rPr>
        <w:t> </w:t>
      </w:r>
      <w:r>
        <w:rPr>
          <w:rFonts w:ascii="Arial" w:hAnsi="Arial"/>
          <w:i/>
          <w:w w:val="85"/>
          <w:sz w:val="24"/>
        </w:rPr>
        <w:t>Estado</w:t>
      </w:r>
      <w:r>
        <w:rPr>
          <w:rFonts w:ascii="Arial" w:hAnsi="Arial"/>
          <w:i/>
          <w:spacing w:val="-4"/>
          <w:w w:val="85"/>
          <w:sz w:val="24"/>
        </w:rPr>
        <w:t> </w:t>
      </w:r>
      <w:r>
        <w:rPr>
          <w:rFonts w:ascii="Arial" w:hAnsi="Arial"/>
          <w:i/>
          <w:w w:val="85"/>
          <w:sz w:val="24"/>
        </w:rPr>
        <w:t>do</w:t>
      </w:r>
      <w:r>
        <w:rPr>
          <w:rFonts w:ascii="Arial" w:hAnsi="Arial"/>
          <w:i/>
          <w:spacing w:val="-4"/>
          <w:w w:val="85"/>
          <w:sz w:val="24"/>
        </w:rPr>
        <w:t> </w:t>
      </w:r>
      <w:r>
        <w:rPr>
          <w:rFonts w:ascii="Arial" w:hAnsi="Arial"/>
          <w:i/>
          <w:w w:val="85"/>
          <w:sz w:val="24"/>
        </w:rPr>
        <w:t>parecer</w:t>
      </w:r>
      <w:r>
        <w:rPr>
          <w:rFonts w:ascii="Arial" w:hAnsi="Arial"/>
          <w:i/>
          <w:spacing w:val="-5"/>
          <w:w w:val="85"/>
          <w:sz w:val="24"/>
        </w:rPr>
        <w:t> </w:t>
      </w:r>
      <w:r>
        <w:rPr>
          <w:rFonts w:ascii="Arial" w:hAnsi="Arial"/>
          <w:i/>
          <w:w w:val="85"/>
          <w:sz w:val="24"/>
        </w:rPr>
        <w:t>prévio</w:t>
      </w:r>
      <w:r>
        <w:rPr>
          <w:rFonts w:ascii="Arial" w:hAnsi="Arial"/>
          <w:i/>
          <w:spacing w:val="-4"/>
          <w:w w:val="85"/>
          <w:sz w:val="24"/>
        </w:rPr>
        <w:t> </w:t>
      </w:r>
      <w:r>
        <w:rPr>
          <w:rFonts w:ascii="Arial" w:hAnsi="Arial"/>
          <w:i/>
          <w:w w:val="85"/>
          <w:sz w:val="24"/>
        </w:rPr>
        <w:t>emitido </w:t>
      </w:r>
      <w:r>
        <w:rPr>
          <w:rFonts w:ascii="Arial" w:hAnsi="Arial"/>
          <w:i/>
          <w:w w:val="80"/>
          <w:sz w:val="24"/>
        </w:rPr>
        <w:t>pelo Tribunal de Contas do Estado ou, estando a Câmara em recesso, até o sexagésimo dia do início da sessão legislativa </w:t>
      </w:r>
      <w:r>
        <w:rPr>
          <w:rFonts w:ascii="Arial" w:hAnsi="Arial"/>
          <w:i/>
          <w:spacing w:val="-2"/>
          <w:w w:val="90"/>
          <w:sz w:val="24"/>
        </w:rPr>
        <w:t>seguinte.</w:t>
      </w:r>
      <w:r>
        <w:rPr>
          <w:rFonts w:ascii="Arial" w:hAnsi="Arial"/>
          <w:i/>
          <w:spacing w:val="-2"/>
          <w:w w:val="90"/>
          <w:sz w:val="24"/>
        </w:rPr>
        <w:t> Decorrido</w:t>
      </w:r>
      <w:r>
        <w:rPr>
          <w:rFonts w:ascii="Arial" w:hAnsi="Arial"/>
          <w:i/>
          <w:spacing w:val="-2"/>
          <w:w w:val="90"/>
          <w:sz w:val="24"/>
        </w:rPr>
        <w:t> o</w:t>
      </w:r>
      <w:r>
        <w:rPr>
          <w:rFonts w:ascii="Arial" w:hAnsi="Arial"/>
          <w:i/>
          <w:spacing w:val="-2"/>
          <w:w w:val="90"/>
          <w:sz w:val="24"/>
        </w:rPr>
        <w:t> prazo</w:t>
      </w:r>
      <w:r>
        <w:rPr>
          <w:rFonts w:ascii="Arial" w:hAnsi="Arial"/>
          <w:i/>
          <w:spacing w:val="-2"/>
          <w:w w:val="90"/>
          <w:sz w:val="24"/>
        </w:rPr>
        <w:t> estabelecido</w:t>
      </w:r>
      <w:r>
        <w:rPr>
          <w:rFonts w:ascii="Arial" w:hAnsi="Arial"/>
          <w:i/>
          <w:spacing w:val="-2"/>
          <w:w w:val="90"/>
          <w:sz w:val="24"/>
        </w:rPr>
        <w:t> no</w:t>
      </w:r>
      <w:r>
        <w:rPr>
          <w:rFonts w:ascii="Arial" w:hAnsi="Arial"/>
          <w:i/>
          <w:spacing w:val="-3"/>
          <w:w w:val="90"/>
          <w:sz w:val="24"/>
        </w:rPr>
        <w:t> </w:t>
      </w:r>
      <w:r>
        <w:rPr>
          <w:rFonts w:ascii="Arial" w:hAnsi="Arial"/>
          <w:i/>
          <w:spacing w:val="-2"/>
          <w:w w:val="90"/>
          <w:sz w:val="24"/>
        </w:rPr>
        <w:t>parágrafo</w:t>
      </w:r>
      <w:r>
        <w:rPr>
          <w:rFonts w:ascii="Arial" w:hAnsi="Arial"/>
          <w:i/>
          <w:spacing w:val="-2"/>
          <w:w w:val="90"/>
          <w:sz w:val="24"/>
        </w:rPr>
        <w:t> anterior</w:t>
      </w:r>
      <w:r>
        <w:rPr>
          <w:rFonts w:ascii="Arial" w:hAnsi="Arial"/>
          <w:i/>
          <w:spacing w:val="-3"/>
          <w:w w:val="90"/>
          <w:sz w:val="24"/>
        </w:rPr>
        <w:t> </w:t>
      </w:r>
      <w:r>
        <w:rPr>
          <w:rFonts w:ascii="Arial" w:hAnsi="Arial"/>
          <w:i/>
          <w:spacing w:val="-2"/>
          <w:w w:val="90"/>
          <w:sz w:val="24"/>
        </w:rPr>
        <w:t>sem</w:t>
      </w:r>
      <w:r>
        <w:rPr>
          <w:rFonts w:ascii="Arial" w:hAnsi="Arial"/>
          <w:i/>
          <w:spacing w:val="-3"/>
          <w:w w:val="90"/>
          <w:sz w:val="24"/>
        </w:rPr>
        <w:t> </w:t>
      </w:r>
      <w:r>
        <w:rPr>
          <w:rFonts w:ascii="Arial" w:hAnsi="Arial"/>
          <w:i/>
          <w:spacing w:val="-2"/>
          <w:w w:val="90"/>
          <w:sz w:val="24"/>
        </w:rPr>
        <w:t>deliberação</w:t>
      </w:r>
      <w:r>
        <w:rPr>
          <w:rFonts w:ascii="Arial" w:hAnsi="Arial"/>
          <w:i/>
          <w:spacing w:val="-2"/>
          <w:w w:val="90"/>
          <w:sz w:val="24"/>
        </w:rPr>
        <w:t> pela</w:t>
      </w:r>
      <w:r>
        <w:rPr>
          <w:rFonts w:ascii="Arial" w:hAnsi="Arial"/>
          <w:i/>
          <w:spacing w:val="-2"/>
          <w:w w:val="90"/>
          <w:sz w:val="24"/>
        </w:rPr>
        <w:t> Câmara</w:t>
      </w:r>
      <w:r>
        <w:rPr>
          <w:rFonts w:ascii="Arial" w:hAnsi="Arial"/>
          <w:i/>
          <w:spacing w:val="-2"/>
          <w:w w:val="90"/>
          <w:sz w:val="24"/>
        </w:rPr>
        <w:t> Municipal,</w:t>
      </w:r>
      <w:r>
        <w:rPr>
          <w:rFonts w:ascii="Arial" w:hAnsi="Arial"/>
          <w:i/>
          <w:spacing w:val="-2"/>
          <w:w w:val="90"/>
          <w:sz w:val="24"/>
        </w:rPr>
        <w:t> as</w:t>
      </w:r>
      <w:r>
        <w:rPr>
          <w:rFonts w:ascii="Arial" w:hAnsi="Arial"/>
          <w:i/>
          <w:spacing w:val="-3"/>
          <w:w w:val="90"/>
          <w:sz w:val="24"/>
        </w:rPr>
        <w:t> </w:t>
      </w:r>
      <w:r>
        <w:rPr>
          <w:rFonts w:ascii="Arial" w:hAnsi="Arial"/>
          <w:i/>
          <w:spacing w:val="-2"/>
          <w:w w:val="90"/>
          <w:sz w:val="24"/>
        </w:rPr>
        <w:t>contas </w:t>
      </w:r>
      <w:r>
        <w:rPr>
          <w:rFonts w:ascii="Arial" w:hAnsi="Arial"/>
          <w:i/>
          <w:w w:val="80"/>
          <w:sz w:val="24"/>
        </w:rPr>
        <w:t>juntamente com o parecer do Tribunal serão incluídos na ordem do dia, sobrestando-se a deliberação quanto aos demais </w:t>
      </w:r>
      <w:r>
        <w:rPr>
          <w:rFonts w:ascii="Arial" w:hAnsi="Arial"/>
          <w:i/>
          <w:spacing w:val="-2"/>
          <w:w w:val="85"/>
          <w:sz w:val="24"/>
        </w:rPr>
        <w:t>assuntos, para que ultime a votação. O parecer prévio, emitido pelo Tribunal de Contas do Estado sobre as</w:t>
      </w:r>
      <w:r>
        <w:rPr>
          <w:rFonts w:ascii="Arial" w:hAnsi="Arial"/>
          <w:i/>
          <w:spacing w:val="-3"/>
          <w:w w:val="85"/>
          <w:sz w:val="24"/>
        </w:rPr>
        <w:t> </w:t>
      </w:r>
      <w:r>
        <w:rPr>
          <w:rFonts w:ascii="Arial" w:hAnsi="Arial"/>
          <w:i/>
          <w:spacing w:val="-2"/>
          <w:w w:val="85"/>
          <w:sz w:val="24"/>
        </w:rPr>
        <w:t>contas que o </w:t>
      </w:r>
      <w:r>
        <w:rPr>
          <w:rFonts w:ascii="Arial" w:hAnsi="Arial"/>
          <w:i/>
          <w:w w:val="80"/>
          <w:sz w:val="24"/>
        </w:rPr>
        <w:t>Prefeito</w:t>
      </w:r>
      <w:r>
        <w:rPr>
          <w:rFonts w:ascii="Arial" w:hAnsi="Arial"/>
          <w:i/>
          <w:sz w:val="24"/>
        </w:rPr>
        <w:t> </w:t>
      </w:r>
      <w:r>
        <w:rPr>
          <w:rFonts w:ascii="Arial" w:hAnsi="Arial"/>
          <w:i/>
          <w:w w:val="80"/>
          <w:sz w:val="24"/>
        </w:rPr>
        <w:t>deve</w:t>
      </w:r>
      <w:r>
        <w:rPr>
          <w:rFonts w:ascii="Arial" w:hAnsi="Arial"/>
          <w:i/>
          <w:sz w:val="24"/>
        </w:rPr>
        <w:t> </w:t>
      </w:r>
      <w:r>
        <w:rPr>
          <w:rFonts w:ascii="Arial" w:hAnsi="Arial"/>
          <w:i/>
          <w:w w:val="80"/>
          <w:sz w:val="24"/>
        </w:rPr>
        <w:t>anualmente</w:t>
      </w:r>
      <w:r>
        <w:rPr>
          <w:rFonts w:ascii="Arial" w:hAnsi="Arial"/>
          <w:i/>
          <w:sz w:val="24"/>
        </w:rPr>
        <w:t> </w:t>
      </w:r>
      <w:r>
        <w:rPr>
          <w:rFonts w:ascii="Arial" w:hAnsi="Arial"/>
          <w:i/>
          <w:w w:val="80"/>
          <w:sz w:val="24"/>
        </w:rPr>
        <w:t>prestar,</w:t>
      </w:r>
      <w:r>
        <w:rPr>
          <w:rFonts w:ascii="Arial" w:hAnsi="Arial"/>
          <w:i/>
          <w:sz w:val="24"/>
        </w:rPr>
        <w:t> </w:t>
      </w:r>
      <w:r>
        <w:rPr>
          <w:rFonts w:ascii="Arial" w:hAnsi="Arial"/>
          <w:i/>
          <w:w w:val="80"/>
          <w:sz w:val="24"/>
        </w:rPr>
        <w:t>só</w:t>
      </w:r>
      <w:r>
        <w:rPr>
          <w:rFonts w:ascii="Arial" w:hAnsi="Arial"/>
          <w:i/>
          <w:sz w:val="24"/>
        </w:rPr>
        <w:t> </w:t>
      </w:r>
      <w:r>
        <w:rPr>
          <w:rFonts w:ascii="Arial" w:hAnsi="Arial"/>
          <w:i/>
          <w:w w:val="80"/>
          <w:sz w:val="24"/>
        </w:rPr>
        <w:t>deixará</w:t>
      </w:r>
      <w:r>
        <w:rPr>
          <w:rFonts w:ascii="Arial" w:hAnsi="Arial"/>
          <w:i/>
          <w:sz w:val="24"/>
        </w:rPr>
        <w:t> </w:t>
      </w:r>
      <w:r>
        <w:rPr>
          <w:rFonts w:ascii="Arial" w:hAnsi="Arial"/>
          <w:i/>
          <w:w w:val="80"/>
          <w:sz w:val="24"/>
        </w:rPr>
        <w:t>de</w:t>
      </w:r>
      <w:r>
        <w:rPr>
          <w:rFonts w:ascii="Arial" w:hAnsi="Arial"/>
          <w:i/>
          <w:sz w:val="24"/>
        </w:rPr>
        <w:t> </w:t>
      </w:r>
      <w:r>
        <w:rPr>
          <w:rFonts w:ascii="Arial" w:hAnsi="Arial"/>
          <w:i/>
          <w:w w:val="80"/>
          <w:sz w:val="24"/>
        </w:rPr>
        <w:t>prevalecer</w:t>
      </w:r>
      <w:r>
        <w:rPr>
          <w:rFonts w:ascii="Arial" w:hAnsi="Arial"/>
          <w:i/>
          <w:sz w:val="24"/>
        </w:rPr>
        <w:t> </w:t>
      </w:r>
      <w:r>
        <w:rPr>
          <w:rFonts w:ascii="Arial" w:hAnsi="Arial"/>
          <w:i/>
          <w:w w:val="80"/>
          <w:sz w:val="24"/>
        </w:rPr>
        <w:t>por</w:t>
      </w:r>
      <w:r>
        <w:rPr>
          <w:rFonts w:ascii="Arial" w:hAnsi="Arial"/>
          <w:i/>
          <w:sz w:val="24"/>
        </w:rPr>
        <w:t> </w:t>
      </w:r>
      <w:r>
        <w:rPr>
          <w:rFonts w:ascii="Arial" w:hAnsi="Arial"/>
          <w:i/>
          <w:w w:val="80"/>
          <w:sz w:val="24"/>
        </w:rPr>
        <w:t>decisão</w:t>
      </w:r>
      <w:r>
        <w:rPr>
          <w:rFonts w:ascii="Arial" w:hAnsi="Arial"/>
          <w:i/>
          <w:sz w:val="24"/>
        </w:rPr>
        <w:t> </w:t>
      </w:r>
      <w:r>
        <w:rPr>
          <w:rFonts w:ascii="Arial" w:hAnsi="Arial"/>
          <w:i/>
          <w:w w:val="80"/>
          <w:sz w:val="24"/>
        </w:rPr>
        <w:t>de</w:t>
      </w:r>
      <w:r>
        <w:rPr>
          <w:rFonts w:ascii="Arial" w:hAnsi="Arial"/>
          <w:i/>
          <w:sz w:val="24"/>
        </w:rPr>
        <w:t> </w:t>
      </w:r>
      <w:r>
        <w:rPr>
          <w:rFonts w:ascii="Arial" w:hAnsi="Arial"/>
          <w:i/>
          <w:w w:val="80"/>
          <w:sz w:val="24"/>
        </w:rPr>
        <w:t>dois</w:t>
      </w:r>
      <w:r>
        <w:rPr>
          <w:rFonts w:ascii="Arial" w:hAnsi="Arial"/>
          <w:i/>
          <w:sz w:val="24"/>
        </w:rPr>
        <w:t> </w:t>
      </w:r>
      <w:r>
        <w:rPr>
          <w:rFonts w:ascii="Arial" w:hAnsi="Arial"/>
          <w:i/>
          <w:w w:val="80"/>
          <w:sz w:val="24"/>
        </w:rPr>
        <w:t>terços</w:t>
      </w:r>
      <w:r>
        <w:rPr>
          <w:rFonts w:ascii="Arial" w:hAnsi="Arial"/>
          <w:i/>
          <w:sz w:val="24"/>
        </w:rPr>
        <w:t> </w:t>
      </w:r>
      <w:r>
        <w:rPr>
          <w:rFonts w:ascii="Arial" w:hAnsi="Arial"/>
          <w:i/>
          <w:w w:val="80"/>
          <w:sz w:val="24"/>
        </w:rPr>
        <w:t>dos</w:t>
      </w:r>
      <w:r>
        <w:rPr>
          <w:rFonts w:ascii="Arial" w:hAnsi="Arial"/>
          <w:i/>
          <w:sz w:val="24"/>
        </w:rPr>
        <w:t> </w:t>
      </w:r>
      <w:r>
        <w:rPr>
          <w:rFonts w:ascii="Arial" w:hAnsi="Arial"/>
          <w:i/>
          <w:w w:val="80"/>
          <w:sz w:val="24"/>
        </w:rPr>
        <w:t>membros</w:t>
      </w:r>
      <w:r>
        <w:rPr>
          <w:rFonts w:ascii="Arial" w:hAnsi="Arial"/>
          <w:i/>
          <w:sz w:val="24"/>
        </w:rPr>
        <w:t> </w:t>
      </w:r>
      <w:r>
        <w:rPr>
          <w:rFonts w:ascii="Arial" w:hAnsi="Arial"/>
          <w:i/>
          <w:w w:val="80"/>
          <w:sz w:val="24"/>
        </w:rPr>
        <w:t>da</w:t>
      </w:r>
      <w:r>
        <w:rPr>
          <w:rFonts w:ascii="Arial" w:hAnsi="Arial"/>
          <w:i/>
          <w:sz w:val="24"/>
        </w:rPr>
        <w:t> </w:t>
      </w:r>
      <w:r>
        <w:rPr>
          <w:rFonts w:ascii="Arial" w:hAnsi="Arial"/>
          <w:i/>
          <w:w w:val="80"/>
          <w:sz w:val="24"/>
        </w:rPr>
        <w:t>Câmara</w:t>
      </w:r>
      <w:r>
        <w:rPr>
          <w:rFonts w:ascii="Arial" w:hAnsi="Arial"/>
          <w:i/>
          <w:sz w:val="24"/>
        </w:rPr>
        <w:t> </w:t>
      </w:r>
      <w:r>
        <w:rPr>
          <w:rFonts w:ascii="Arial" w:hAnsi="Arial"/>
          <w:i/>
          <w:w w:val="80"/>
          <w:sz w:val="24"/>
        </w:rPr>
        <w:t>Municipal</w:t>
      </w:r>
      <w:r>
        <w:rPr>
          <w:w w:val="80"/>
          <w:sz w:val="24"/>
        </w:rPr>
        <w:t>;</w:t>
      </w:r>
    </w:p>
    <w:p>
      <w:pPr>
        <w:pStyle w:val="BodyText"/>
        <w:ind w:right="135"/>
      </w:pPr>
      <w:r>
        <w:rPr>
          <w:rFonts w:ascii="Arial" w:hAnsi="Arial"/>
          <w:b/>
          <w:spacing w:val="-2"/>
          <w:w w:val="85"/>
        </w:rPr>
        <w:t>8.1.2.3. Manter o item Recomendar </w:t>
      </w:r>
      <w:r>
        <w:rPr>
          <w:spacing w:val="-2"/>
          <w:w w:val="85"/>
        </w:rPr>
        <w:t>à Prefeitura Municipal de Tabatinga que:</w:t>
      </w:r>
      <w:r>
        <w:rPr>
          <w:spacing w:val="-4"/>
        </w:rPr>
        <w:t> </w:t>
      </w:r>
      <w:r>
        <w:rPr>
          <w:rFonts w:ascii="Arial" w:hAnsi="Arial"/>
          <w:b/>
          <w:spacing w:val="-2"/>
          <w:w w:val="85"/>
        </w:rPr>
        <w:t>8.1.2.3.1. </w:t>
      </w:r>
      <w:r>
        <w:rPr>
          <w:spacing w:val="-2"/>
          <w:w w:val="85"/>
        </w:rPr>
        <w:t>Faça uso dos recursos públicos </w:t>
      </w:r>
      <w:r>
        <w:rPr>
          <w:w w:val="80"/>
        </w:rPr>
        <w:t>de maneira mais eficiente, eficaz e efetiva, observando todos os elementos comumente utilizados em obras de engenharia, visando prolongar a vida útil das estruturas. (item 16.4 e 17.3, da fundamentação deste Voto);</w:t>
      </w:r>
      <w:r>
        <w:rPr/>
        <w:t> </w:t>
      </w:r>
      <w:r>
        <w:rPr>
          <w:rFonts w:ascii="Arial" w:hAnsi="Arial"/>
          <w:b/>
          <w:w w:val="80"/>
        </w:rPr>
        <w:t>8.1.2.3.2.</w:t>
      </w:r>
      <w:r>
        <w:rPr>
          <w:rFonts w:ascii="Arial" w:hAnsi="Arial"/>
          <w:b/>
        </w:rPr>
        <w:t> </w:t>
      </w:r>
      <w:r>
        <w:rPr>
          <w:w w:val="80"/>
        </w:rPr>
        <w:t>Cumpra com rigor</w:t>
      </w:r>
      <w:r>
        <w:rPr>
          <w:spacing w:val="80"/>
        </w:rPr>
        <w:t> </w:t>
      </w:r>
      <w:r>
        <w:rPr>
          <w:w w:val="90"/>
        </w:rPr>
        <w:t>os</w:t>
      </w:r>
      <w:r>
        <w:rPr>
          <w:w w:val="90"/>
        </w:rPr>
        <w:t> prazos</w:t>
      </w:r>
      <w:r>
        <w:rPr>
          <w:w w:val="90"/>
        </w:rPr>
        <w:t> de</w:t>
      </w:r>
      <w:r>
        <w:rPr>
          <w:w w:val="90"/>
        </w:rPr>
        <w:t> envio</w:t>
      </w:r>
      <w:r>
        <w:rPr>
          <w:w w:val="90"/>
        </w:rPr>
        <w:t> dos</w:t>
      </w:r>
      <w:r>
        <w:rPr>
          <w:w w:val="90"/>
        </w:rPr>
        <w:t> Relatórios</w:t>
      </w:r>
      <w:r>
        <w:rPr>
          <w:w w:val="90"/>
        </w:rPr>
        <w:t> de</w:t>
      </w:r>
      <w:r>
        <w:rPr>
          <w:w w:val="90"/>
        </w:rPr>
        <w:t> Gestão</w:t>
      </w:r>
      <w:r>
        <w:rPr>
          <w:w w:val="90"/>
        </w:rPr>
        <w:t> Fiscal,</w:t>
      </w:r>
      <w:r>
        <w:rPr>
          <w:w w:val="90"/>
        </w:rPr>
        <w:t> conforme</w:t>
      </w:r>
      <w:r>
        <w:rPr>
          <w:w w:val="90"/>
        </w:rPr>
        <w:t> normativos</w:t>
      </w:r>
      <w:r>
        <w:rPr>
          <w:w w:val="90"/>
        </w:rPr>
        <w:t> desta</w:t>
      </w:r>
      <w:r>
        <w:rPr>
          <w:w w:val="90"/>
        </w:rPr>
        <w:t> Corte</w:t>
      </w:r>
      <w:r>
        <w:rPr>
          <w:w w:val="90"/>
        </w:rPr>
        <w:t> de</w:t>
      </w:r>
      <w:r>
        <w:rPr>
          <w:w w:val="90"/>
        </w:rPr>
        <w:t> Contas.</w:t>
      </w:r>
      <w:r>
        <w:rPr>
          <w:w w:val="90"/>
        </w:rPr>
        <w:t> (item</w:t>
      </w:r>
      <w:r>
        <w:rPr>
          <w:w w:val="90"/>
        </w:rPr>
        <w:t> 25,</w:t>
      </w:r>
      <w:r>
        <w:rPr>
          <w:w w:val="90"/>
        </w:rPr>
        <w:t> da </w:t>
      </w:r>
      <w:r>
        <w:rPr>
          <w:w w:val="80"/>
        </w:rPr>
        <w:t>fundamentação deste Voto); </w:t>
      </w:r>
      <w:r>
        <w:rPr>
          <w:rFonts w:ascii="Arial" w:hAnsi="Arial"/>
          <w:b/>
          <w:w w:val="80"/>
        </w:rPr>
        <w:t>8.1.2.4. Manter o item Determinar </w:t>
      </w:r>
      <w:r>
        <w:rPr>
          <w:w w:val="80"/>
        </w:rPr>
        <w:t>à próxima Comissão de Inspeção que verifique se o órgão </w:t>
      </w:r>
      <w:r>
        <w:rPr>
          <w:w w:val="85"/>
        </w:rPr>
        <w:t>está</w:t>
      </w:r>
      <w:r>
        <w:rPr/>
        <w:t> </w:t>
      </w:r>
      <w:r>
        <w:rPr>
          <w:w w:val="85"/>
        </w:rPr>
        <w:t>cumprindo</w:t>
      </w:r>
      <w:r>
        <w:rPr/>
        <w:t> </w:t>
      </w:r>
      <w:r>
        <w:rPr>
          <w:w w:val="85"/>
        </w:rPr>
        <w:t>com</w:t>
      </w:r>
      <w:r>
        <w:rPr/>
        <w:t> </w:t>
      </w:r>
      <w:r>
        <w:rPr>
          <w:w w:val="85"/>
        </w:rPr>
        <w:t>a</w:t>
      </w:r>
      <w:r>
        <w:rPr/>
        <w:t> </w:t>
      </w:r>
      <w:r>
        <w:rPr>
          <w:w w:val="85"/>
        </w:rPr>
        <w:t>elaboração</w:t>
      </w:r>
      <w:r>
        <w:rPr/>
        <w:t> </w:t>
      </w:r>
      <w:r>
        <w:rPr>
          <w:w w:val="85"/>
        </w:rPr>
        <w:t>dos</w:t>
      </w:r>
      <w:r>
        <w:rPr/>
        <w:t> </w:t>
      </w:r>
      <w:r>
        <w:rPr>
          <w:w w:val="85"/>
        </w:rPr>
        <w:t>formulários,</w:t>
      </w:r>
      <w:r>
        <w:rPr/>
        <w:t> </w:t>
      </w:r>
      <w:r>
        <w:rPr>
          <w:w w:val="85"/>
        </w:rPr>
        <w:t>conforme</w:t>
      </w:r>
      <w:r>
        <w:rPr/>
        <w:t> </w:t>
      </w:r>
      <w:r>
        <w:rPr>
          <w:w w:val="85"/>
        </w:rPr>
        <w:t>apresentado</w:t>
      </w:r>
      <w:r>
        <w:rPr/>
        <w:t> </w:t>
      </w:r>
      <w:r>
        <w:rPr>
          <w:w w:val="85"/>
        </w:rPr>
        <w:t>no</w:t>
      </w:r>
      <w:r>
        <w:rPr/>
        <w:t> </w:t>
      </w:r>
      <w:r>
        <w:rPr>
          <w:w w:val="85"/>
        </w:rPr>
        <w:t>item</w:t>
      </w:r>
      <w:r>
        <w:rPr/>
        <w:t> </w:t>
      </w:r>
      <w:r>
        <w:rPr>
          <w:w w:val="85"/>
        </w:rPr>
        <w:t>22,</w:t>
      </w:r>
      <w:r>
        <w:rPr/>
        <w:t> </w:t>
      </w:r>
      <w:r>
        <w:rPr>
          <w:w w:val="85"/>
        </w:rPr>
        <w:t>da</w:t>
      </w:r>
      <w:r>
        <w:rPr/>
        <w:t> </w:t>
      </w:r>
      <w:r>
        <w:rPr>
          <w:w w:val="85"/>
        </w:rPr>
        <w:t>fundamentação</w:t>
      </w:r>
      <w:r>
        <w:rPr>
          <w:spacing w:val="-1"/>
        </w:rPr>
        <w:t> </w:t>
      </w:r>
      <w:r>
        <w:rPr>
          <w:w w:val="85"/>
        </w:rPr>
        <w:t>deste</w:t>
      </w:r>
      <w:r>
        <w:rPr/>
        <w:t> </w:t>
      </w:r>
      <w:r>
        <w:rPr>
          <w:w w:val="85"/>
        </w:rPr>
        <w:t>Voto;</w:t>
      </w:r>
    </w:p>
    <w:p>
      <w:pPr>
        <w:spacing w:line="240" w:lineRule="auto" w:before="0"/>
        <w:ind w:left="2" w:right="135" w:firstLine="0"/>
        <w:jc w:val="both"/>
        <w:rPr>
          <w:rFonts w:ascii="Arial" w:hAnsi="Arial"/>
          <w:b/>
          <w:sz w:val="24"/>
        </w:rPr>
      </w:pPr>
      <w:r>
        <w:rPr>
          <w:rFonts w:ascii="Arial" w:hAnsi="Arial"/>
          <w:b/>
          <w:w w:val="80"/>
          <w:sz w:val="24"/>
        </w:rPr>
        <w:t>8.1.2.5. Manter o item Dar ciência </w:t>
      </w:r>
      <w:r>
        <w:rPr>
          <w:w w:val="80"/>
          <w:sz w:val="24"/>
        </w:rPr>
        <w:t>ao </w:t>
      </w:r>
      <w:r>
        <w:rPr>
          <w:rFonts w:ascii="Arial" w:hAnsi="Arial"/>
          <w:b/>
          <w:w w:val="80"/>
          <w:sz w:val="24"/>
        </w:rPr>
        <w:t>Sr. Saul Nunes Bemerguy</w:t>
      </w:r>
      <w:r>
        <w:rPr>
          <w:w w:val="80"/>
          <w:sz w:val="24"/>
        </w:rPr>
        <w:t>, por meio de seus representantes legais, com cópia do </w:t>
      </w:r>
      <w:r>
        <w:rPr>
          <w:w w:val="85"/>
          <w:sz w:val="24"/>
        </w:rPr>
        <w:t>Relatório/Voto e do Acórdão correspondente, para que tome as providências que entender cabíveis; </w:t>
      </w:r>
      <w:r>
        <w:rPr>
          <w:rFonts w:ascii="Arial" w:hAnsi="Arial"/>
          <w:b/>
          <w:w w:val="85"/>
          <w:sz w:val="24"/>
        </w:rPr>
        <w:t>8.1.2.6. Manter</w:t>
      </w:r>
      <w:r>
        <w:rPr>
          <w:rFonts w:ascii="Arial" w:hAnsi="Arial"/>
          <w:b/>
          <w:spacing w:val="-1"/>
          <w:w w:val="85"/>
          <w:sz w:val="24"/>
        </w:rPr>
        <w:t> </w:t>
      </w:r>
      <w:r>
        <w:rPr>
          <w:rFonts w:ascii="Arial" w:hAnsi="Arial"/>
          <w:b/>
          <w:w w:val="85"/>
          <w:sz w:val="24"/>
        </w:rPr>
        <w:t>o </w:t>
      </w:r>
      <w:r>
        <w:rPr>
          <w:rFonts w:ascii="Arial" w:hAnsi="Arial"/>
          <w:b/>
          <w:spacing w:val="-2"/>
          <w:w w:val="85"/>
          <w:sz w:val="24"/>
        </w:rPr>
        <w:t>item Arquivar </w:t>
      </w:r>
      <w:r>
        <w:rPr>
          <w:spacing w:val="-2"/>
          <w:w w:val="85"/>
          <w:sz w:val="24"/>
        </w:rPr>
        <w:t>o processo, após expirados os prazos legais e cumpridas as determinações exaradas;</w:t>
      </w:r>
      <w:r>
        <w:rPr>
          <w:sz w:val="24"/>
        </w:rPr>
        <w:t> </w:t>
      </w:r>
      <w:r>
        <w:rPr>
          <w:rFonts w:ascii="Arial" w:hAnsi="Arial"/>
          <w:b/>
          <w:spacing w:val="-2"/>
          <w:w w:val="85"/>
          <w:sz w:val="24"/>
        </w:rPr>
        <w:t>8.1.3. Dar ciência </w:t>
      </w:r>
      <w:r>
        <w:rPr>
          <w:w w:val="80"/>
          <w:sz w:val="24"/>
        </w:rPr>
        <w:t>ao</w:t>
      </w:r>
      <w:r>
        <w:rPr>
          <w:sz w:val="24"/>
        </w:rPr>
        <w:t> </w:t>
      </w:r>
      <w:r>
        <w:rPr>
          <w:w w:val="80"/>
          <w:sz w:val="24"/>
        </w:rPr>
        <w:t>recorrente,</w:t>
      </w:r>
      <w:r>
        <w:rPr>
          <w:sz w:val="24"/>
        </w:rPr>
        <w:t> </w:t>
      </w:r>
      <w:r>
        <w:rPr>
          <w:rFonts w:ascii="Arial" w:hAnsi="Arial"/>
          <w:b/>
          <w:w w:val="80"/>
          <w:sz w:val="24"/>
        </w:rPr>
        <w:t>Sr.</w:t>
      </w:r>
      <w:r>
        <w:rPr>
          <w:rFonts w:ascii="Arial" w:hAnsi="Arial"/>
          <w:b/>
          <w:sz w:val="24"/>
        </w:rPr>
        <w:t> </w:t>
      </w:r>
      <w:r>
        <w:rPr>
          <w:rFonts w:ascii="Arial" w:hAnsi="Arial"/>
          <w:b/>
          <w:w w:val="80"/>
          <w:sz w:val="24"/>
        </w:rPr>
        <w:t>Saul</w:t>
      </w:r>
      <w:r>
        <w:rPr>
          <w:rFonts w:ascii="Arial" w:hAnsi="Arial"/>
          <w:b/>
          <w:sz w:val="24"/>
        </w:rPr>
        <w:t> </w:t>
      </w:r>
      <w:r>
        <w:rPr>
          <w:rFonts w:ascii="Arial" w:hAnsi="Arial"/>
          <w:b/>
          <w:w w:val="80"/>
          <w:sz w:val="24"/>
        </w:rPr>
        <w:t>Nunes</w:t>
      </w:r>
      <w:r>
        <w:rPr>
          <w:rFonts w:ascii="Arial" w:hAnsi="Arial"/>
          <w:b/>
          <w:sz w:val="24"/>
        </w:rPr>
        <w:t> </w:t>
      </w:r>
      <w:r>
        <w:rPr>
          <w:rFonts w:ascii="Arial" w:hAnsi="Arial"/>
          <w:b/>
          <w:w w:val="80"/>
          <w:sz w:val="24"/>
        </w:rPr>
        <w:t>Bemerguy</w:t>
      </w:r>
      <w:r>
        <w:rPr>
          <w:w w:val="80"/>
          <w:sz w:val="24"/>
        </w:rPr>
        <w:t>,</w:t>
      </w:r>
      <w:r>
        <w:rPr>
          <w:sz w:val="24"/>
        </w:rPr>
        <w:t> </w:t>
      </w:r>
      <w:r>
        <w:rPr>
          <w:w w:val="80"/>
          <w:sz w:val="24"/>
        </w:rPr>
        <w:t>por</w:t>
      </w:r>
      <w:r>
        <w:rPr>
          <w:sz w:val="24"/>
        </w:rPr>
        <w:t> </w:t>
      </w:r>
      <w:r>
        <w:rPr>
          <w:w w:val="80"/>
          <w:sz w:val="24"/>
        </w:rPr>
        <w:t>intermédio</w:t>
      </w:r>
      <w:r>
        <w:rPr>
          <w:sz w:val="24"/>
        </w:rPr>
        <w:t> </w:t>
      </w:r>
      <w:r>
        <w:rPr>
          <w:w w:val="80"/>
          <w:sz w:val="24"/>
        </w:rPr>
        <w:t>dos</w:t>
      </w:r>
      <w:r>
        <w:rPr>
          <w:sz w:val="24"/>
        </w:rPr>
        <w:t> </w:t>
      </w:r>
      <w:r>
        <w:rPr>
          <w:w w:val="80"/>
          <w:sz w:val="24"/>
        </w:rPr>
        <w:t>patronos</w:t>
      </w:r>
      <w:r>
        <w:rPr>
          <w:sz w:val="24"/>
        </w:rPr>
        <w:t> </w:t>
      </w:r>
      <w:r>
        <w:rPr>
          <w:w w:val="80"/>
          <w:sz w:val="24"/>
        </w:rPr>
        <w:t>constituídos</w:t>
      </w:r>
      <w:r>
        <w:rPr>
          <w:sz w:val="24"/>
        </w:rPr>
        <w:t> </w:t>
      </w:r>
      <w:r>
        <w:rPr>
          <w:w w:val="80"/>
          <w:sz w:val="24"/>
        </w:rPr>
        <w:t>nos</w:t>
      </w:r>
      <w:r>
        <w:rPr>
          <w:sz w:val="24"/>
        </w:rPr>
        <w:t> </w:t>
      </w:r>
      <w:r>
        <w:rPr>
          <w:w w:val="80"/>
          <w:sz w:val="24"/>
        </w:rPr>
        <w:t>autos.</w:t>
      </w:r>
      <w:r>
        <w:rPr>
          <w:sz w:val="24"/>
        </w:rPr>
        <w:t> </w:t>
      </w:r>
      <w:r>
        <w:rPr>
          <w:rFonts w:ascii="Arial" w:hAnsi="Arial"/>
          <w:b/>
          <w:w w:val="80"/>
          <w:sz w:val="24"/>
        </w:rPr>
        <w:t>8.2.</w:t>
      </w:r>
      <w:r>
        <w:rPr>
          <w:rFonts w:ascii="Arial" w:hAnsi="Arial"/>
          <w:b/>
          <w:sz w:val="24"/>
        </w:rPr>
        <w:t> </w:t>
      </w:r>
      <w:r>
        <w:rPr>
          <w:rFonts w:ascii="Arial" w:hAnsi="Arial"/>
          <w:b/>
          <w:w w:val="80"/>
          <w:sz w:val="24"/>
        </w:rPr>
        <w:t>POR</w:t>
      </w:r>
      <w:r>
        <w:rPr>
          <w:rFonts w:ascii="Arial" w:hAnsi="Arial"/>
          <w:b/>
          <w:sz w:val="24"/>
        </w:rPr>
        <w:t> </w:t>
      </w:r>
      <w:r>
        <w:rPr>
          <w:rFonts w:ascii="Arial" w:hAnsi="Arial"/>
          <w:b/>
          <w:w w:val="80"/>
          <w:sz w:val="24"/>
        </w:rPr>
        <w:t>MAIORIA:</w:t>
      </w:r>
      <w:r>
        <w:rPr>
          <w:rFonts w:ascii="Arial" w:hAnsi="Arial"/>
          <w:b/>
          <w:sz w:val="24"/>
        </w:rPr>
        <w:t> </w:t>
      </w:r>
      <w:r>
        <w:rPr>
          <w:rFonts w:ascii="Arial" w:hAnsi="Arial"/>
          <w:b/>
          <w:w w:val="80"/>
          <w:sz w:val="24"/>
        </w:rPr>
        <w:t>8.2.1.</w:t>
      </w:r>
    </w:p>
    <w:p>
      <w:pPr>
        <w:spacing w:after="0" w:line="240" w:lineRule="auto"/>
        <w:jc w:val="both"/>
        <w:rPr>
          <w:rFonts w:ascii="Arial" w:hAnsi="Arial"/>
          <w:b/>
          <w:sz w:val="24"/>
        </w:rPr>
        <w:sectPr>
          <w:pgSz w:w="11910" w:h="16840"/>
          <w:pgMar w:top="1920" w:bottom="280" w:left="566" w:right="425"/>
        </w:sectPr>
      </w:pPr>
    </w:p>
    <w:p>
      <w:pPr>
        <w:pStyle w:val="BodyText"/>
        <w:ind w:left="0"/>
        <w:jc w:val="left"/>
        <w:rPr>
          <w:rFonts w:ascii="Arial"/>
          <w:b/>
        </w:rPr>
      </w:pPr>
    </w:p>
    <w:p>
      <w:pPr>
        <w:pStyle w:val="BodyText"/>
        <w:spacing w:before="196"/>
        <w:ind w:left="0"/>
        <w:jc w:val="left"/>
        <w:rPr>
          <w:rFonts w:ascii="Arial"/>
          <w:b/>
        </w:rPr>
      </w:pPr>
    </w:p>
    <w:p>
      <w:pPr>
        <w:pStyle w:val="BodyText"/>
        <w:ind w:right="148"/>
      </w:pPr>
      <w:r>
        <w:rPr>
          <w:rFonts w:ascii="Arial" w:hAnsi="Arial"/>
          <w:b/>
          <w:w w:val="85"/>
        </w:rPr>
        <w:t>Manter o item Determinar </w:t>
      </w:r>
      <w:r>
        <w:rPr>
          <w:w w:val="85"/>
        </w:rPr>
        <w:t>à Secretaria de Controle Externo que adote as medidas necessárias para a autuação de processos</w:t>
      </w:r>
      <w:r>
        <w:rPr>
          <w:spacing w:val="-7"/>
          <w:w w:val="85"/>
        </w:rPr>
        <w:t> </w:t>
      </w:r>
      <w:r>
        <w:rPr>
          <w:w w:val="85"/>
        </w:rPr>
        <w:t>a</w:t>
      </w:r>
      <w:r>
        <w:rPr>
          <w:spacing w:val="-7"/>
          <w:w w:val="85"/>
        </w:rPr>
        <w:t> </w:t>
      </w:r>
      <w:r>
        <w:rPr>
          <w:w w:val="85"/>
        </w:rPr>
        <w:t>serem</w:t>
      </w:r>
      <w:r>
        <w:rPr>
          <w:spacing w:val="-6"/>
          <w:w w:val="85"/>
        </w:rPr>
        <w:t> </w:t>
      </w:r>
      <w:r>
        <w:rPr>
          <w:w w:val="85"/>
        </w:rPr>
        <w:t>submetidos</w:t>
      </w:r>
      <w:r>
        <w:rPr>
          <w:spacing w:val="-7"/>
          <w:w w:val="85"/>
        </w:rPr>
        <w:t> </w:t>
      </w:r>
      <w:r>
        <w:rPr>
          <w:w w:val="85"/>
        </w:rPr>
        <w:t>a</w:t>
      </w:r>
      <w:r>
        <w:rPr>
          <w:spacing w:val="-7"/>
          <w:w w:val="85"/>
        </w:rPr>
        <w:t> </w:t>
      </w:r>
      <w:r>
        <w:rPr>
          <w:w w:val="85"/>
        </w:rPr>
        <w:t>julgamento</w:t>
      </w:r>
      <w:r>
        <w:rPr>
          <w:spacing w:val="-6"/>
          <w:w w:val="85"/>
        </w:rPr>
        <w:t> </w:t>
      </w:r>
      <w:r>
        <w:rPr>
          <w:w w:val="85"/>
        </w:rPr>
        <w:t>neste</w:t>
      </w:r>
      <w:r>
        <w:rPr>
          <w:spacing w:val="-7"/>
          <w:w w:val="85"/>
        </w:rPr>
        <w:t> </w:t>
      </w:r>
      <w:r>
        <w:rPr>
          <w:w w:val="85"/>
        </w:rPr>
        <w:t>Tribunal,</w:t>
      </w:r>
      <w:r>
        <w:rPr>
          <w:spacing w:val="-7"/>
          <w:w w:val="85"/>
        </w:rPr>
        <w:t> </w:t>
      </w:r>
      <w:r>
        <w:rPr>
          <w:w w:val="85"/>
        </w:rPr>
        <w:t>em</w:t>
      </w:r>
      <w:r>
        <w:rPr>
          <w:spacing w:val="-7"/>
          <w:w w:val="85"/>
        </w:rPr>
        <w:t> </w:t>
      </w:r>
      <w:r>
        <w:rPr>
          <w:w w:val="85"/>
        </w:rPr>
        <w:t>relação</w:t>
      </w:r>
      <w:r>
        <w:rPr>
          <w:spacing w:val="-6"/>
          <w:w w:val="85"/>
        </w:rPr>
        <w:t> </w:t>
      </w:r>
      <w:r>
        <w:rPr>
          <w:w w:val="85"/>
        </w:rPr>
        <w:t>às</w:t>
      </w:r>
      <w:r>
        <w:rPr>
          <w:spacing w:val="-7"/>
          <w:w w:val="85"/>
        </w:rPr>
        <w:t> </w:t>
      </w:r>
      <w:r>
        <w:rPr>
          <w:w w:val="85"/>
        </w:rPr>
        <w:t>irregularidades</w:t>
      </w:r>
      <w:r>
        <w:rPr>
          <w:spacing w:val="-7"/>
          <w:w w:val="85"/>
        </w:rPr>
        <w:t> </w:t>
      </w:r>
      <w:r>
        <w:rPr>
          <w:w w:val="85"/>
        </w:rPr>
        <w:t>não</w:t>
      </w:r>
      <w:r>
        <w:rPr>
          <w:spacing w:val="-6"/>
          <w:w w:val="85"/>
        </w:rPr>
        <w:t> </w:t>
      </w:r>
      <w:r>
        <w:rPr>
          <w:w w:val="85"/>
        </w:rPr>
        <w:t>sanadas,</w:t>
      </w:r>
      <w:r>
        <w:rPr>
          <w:spacing w:val="-7"/>
          <w:w w:val="85"/>
        </w:rPr>
        <w:t> </w:t>
      </w:r>
      <w:r>
        <w:rPr>
          <w:w w:val="85"/>
        </w:rPr>
        <w:t>referentes</w:t>
      </w:r>
      <w:r>
        <w:rPr>
          <w:spacing w:val="-7"/>
          <w:w w:val="85"/>
        </w:rPr>
        <w:t> </w:t>
      </w:r>
      <w:r>
        <w:rPr>
          <w:w w:val="85"/>
        </w:rPr>
        <w:t>aos </w:t>
      </w:r>
      <w:r>
        <w:rPr>
          <w:rFonts w:ascii="Arial" w:hAnsi="Arial"/>
          <w:b/>
          <w:w w:val="80"/>
        </w:rPr>
        <w:t>itens</w:t>
      </w:r>
      <w:r>
        <w:rPr>
          <w:rFonts w:ascii="Arial" w:hAnsi="Arial"/>
          <w:b/>
        </w:rPr>
        <w:t> </w:t>
      </w:r>
      <w:r>
        <w:rPr>
          <w:w w:val="80"/>
        </w:rPr>
        <w:t>16.1,</w:t>
      </w:r>
      <w:r>
        <w:rPr/>
        <w:t> </w:t>
      </w:r>
      <w:r>
        <w:rPr>
          <w:w w:val="80"/>
        </w:rPr>
        <w:t>16.2,</w:t>
      </w:r>
      <w:r>
        <w:rPr/>
        <w:t> </w:t>
      </w:r>
      <w:r>
        <w:rPr>
          <w:w w:val="80"/>
        </w:rPr>
        <w:t>16.3,</w:t>
      </w:r>
      <w:r>
        <w:rPr/>
        <w:t> </w:t>
      </w:r>
      <w:r>
        <w:rPr>
          <w:w w:val="80"/>
        </w:rPr>
        <w:t>17.1,</w:t>
      </w:r>
      <w:r>
        <w:rPr/>
        <w:t> </w:t>
      </w:r>
      <w:r>
        <w:rPr>
          <w:w w:val="80"/>
        </w:rPr>
        <w:t>17.2,</w:t>
      </w:r>
      <w:r>
        <w:rPr/>
        <w:t> </w:t>
      </w:r>
      <w:r>
        <w:rPr>
          <w:w w:val="80"/>
        </w:rPr>
        <w:t>18.1,</w:t>
      </w:r>
      <w:r>
        <w:rPr/>
        <w:t> </w:t>
      </w:r>
      <w:r>
        <w:rPr>
          <w:w w:val="80"/>
        </w:rPr>
        <w:t>18.2,</w:t>
      </w:r>
      <w:r>
        <w:rPr/>
        <w:t> </w:t>
      </w:r>
      <w:r>
        <w:rPr>
          <w:w w:val="80"/>
        </w:rPr>
        <w:t>19.1,</w:t>
      </w:r>
      <w:r>
        <w:rPr/>
        <w:t> </w:t>
      </w:r>
      <w:r>
        <w:rPr>
          <w:w w:val="80"/>
        </w:rPr>
        <w:t>19.2,</w:t>
      </w:r>
      <w:r>
        <w:rPr/>
        <w:t> </w:t>
      </w:r>
      <w:r>
        <w:rPr>
          <w:w w:val="80"/>
        </w:rPr>
        <w:t>20.1,</w:t>
      </w:r>
      <w:r>
        <w:rPr/>
        <w:t> </w:t>
      </w:r>
      <w:r>
        <w:rPr>
          <w:w w:val="80"/>
        </w:rPr>
        <w:t>20.2,</w:t>
      </w:r>
      <w:r>
        <w:rPr/>
        <w:t> </w:t>
      </w:r>
      <w:r>
        <w:rPr>
          <w:w w:val="80"/>
        </w:rPr>
        <w:t>21.2,</w:t>
      </w:r>
      <w:r>
        <w:rPr/>
        <w:t> </w:t>
      </w:r>
      <w:r>
        <w:rPr>
          <w:w w:val="80"/>
        </w:rPr>
        <w:t>21.3,</w:t>
      </w:r>
      <w:r>
        <w:rPr/>
        <w:t> </w:t>
      </w:r>
      <w:r>
        <w:rPr>
          <w:w w:val="80"/>
        </w:rPr>
        <w:t>21.4,</w:t>
      </w:r>
      <w:r>
        <w:rPr/>
        <w:t> </w:t>
      </w:r>
      <w:r>
        <w:rPr>
          <w:w w:val="80"/>
        </w:rPr>
        <w:t>23.3,</w:t>
      </w:r>
      <w:r>
        <w:rPr/>
        <w:t> </w:t>
      </w:r>
      <w:r>
        <w:rPr>
          <w:w w:val="80"/>
        </w:rPr>
        <w:t>24.1,</w:t>
      </w:r>
      <w:r>
        <w:rPr/>
        <w:t> </w:t>
      </w:r>
      <w:r>
        <w:rPr>
          <w:w w:val="80"/>
        </w:rPr>
        <w:t>24.2,</w:t>
      </w:r>
      <w:r>
        <w:rPr/>
        <w:t> </w:t>
      </w:r>
      <w:r>
        <w:rPr>
          <w:w w:val="80"/>
        </w:rPr>
        <w:t>24.3,</w:t>
      </w:r>
      <w:r>
        <w:rPr/>
        <w:t> </w:t>
      </w:r>
      <w:r>
        <w:rPr>
          <w:w w:val="80"/>
        </w:rPr>
        <w:t>25,</w:t>
      </w:r>
      <w:r>
        <w:rPr/>
        <w:t> </w:t>
      </w:r>
      <w:r>
        <w:rPr>
          <w:w w:val="80"/>
        </w:rPr>
        <w:t>26,</w:t>
      </w:r>
      <w:r>
        <w:rPr/>
        <w:t> </w:t>
      </w:r>
      <w:r>
        <w:rPr>
          <w:w w:val="80"/>
        </w:rPr>
        <w:t>27,</w:t>
      </w:r>
      <w:r>
        <w:rPr/>
        <w:t> </w:t>
      </w:r>
      <w:r>
        <w:rPr>
          <w:w w:val="80"/>
        </w:rPr>
        <w:t>28,</w:t>
      </w:r>
    </w:p>
    <w:p>
      <w:pPr>
        <w:spacing w:line="240" w:lineRule="auto" w:before="0"/>
        <w:ind w:left="2" w:right="141" w:firstLine="0"/>
        <w:jc w:val="both"/>
        <w:rPr>
          <w:sz w:val="24"/>
        </w:rPr>
      </w:pPr>
      <w:r>
        <w:rPr>
          <w:w w:val="85"/>
          <w:sz w:val="24"/>
        </w:rPr>
        <w:t>29, 30 e 31, da fundamentação deste Voto. </w:t>
      </w:r>
      <w:r>
        <w:rPr>
          <w:rFonts w:ascii="Arial" w:hAnsi="Arial"/>
          <w:i/>
          <w:w w:val="85"/>
          <w:sz w:val="24"/>
        </w:rPr>
        <w:t>Vencido o voto-destaque proferido em sessão do Excelentíssimo Senhor </w:t>
      </w:r>
      <w:r>
        <w:rPr>
          <w:rFonts w:ascii="Arial" w:hAnsi="Arial"/>
          <w:i/>
          <w:w w:val="80"/>
          <w:sz w:val="24"/>
        </w:rPr>
        <w:t>Conselheiro Érico Xavier Desterro e Silva, pela exclusão do item 8.2.1 quanto à autuação de processo de Fiscalização de</w:t>
      </w:r>
      <w:r>
        <w:rPr>
          <w:rFonts w:ascii="Arial" w:hAnsi="Arial"/>
          <w:i/>
          <w:spacing w:val="40"/>
          <w:sz w:val="24"/>
        </w:rPr>
        <w:t> </w:t>
      </w:r>
      <w:r>
        <w:rPr>
          <w:rFonts w:ascii="Arial" w:hAnsi="Arial"/>
          <w:i/>
          <w:w w:val="80"/>
          <w:sz w:val="24"/>
        </w:rPr>
        <w:t>Atos de Gestão. </w:t>
      </w:r>
      <w:r>
        <w:rPr>
          <w:rFonts w:ascii="Arial" w:hAnsi="Arial"/>
          <w:b/>
          <w:w w:val="80"/>
          <w:sz w:val="24"/>
        </w:rPr>
        <w:t>Especificação do quórum: </w:t>
      </w:r>
      <w:r>
        <w:rPr>
          <w:w w:val="80"/>
          <w:sz w:val="24"/>
        </w:rPr>
        <w:t>Conselheiros: Yara Amazônia Lins Rodrigues dos Santos (Presidente), Júlio </w:t>
      </w:r>
      <w:r>
        <w:rPr>
          <w:w w:val="85"/>
          <w:sz w:val="24"/>
        </w:rPr>
        <w:t>Assis</w:t>
      </w:r>
      <w:r>
        <w:rPr>
          <w:spacing w:val="-7"/>
          <w:w w:val="85"/>
          <w:sz w:val="24"/>
        </w:rPr>
        <w:t> </w:t>
      </w:r>
      <w:r>
        <w:rPr>
          <w:w w:val="85"/>
          <w:sz w:val="24"/>
        </w:rPr>
        <w:t>Corrêa</w:t>
      </w:r>
      <w:r>
        <w:rPr>
          <w:spacing w:val="-7"/>
          <w:w w:val="85"/>
          <w:sz w:val="24"/>
        </w:rPr>
        <w:t> </w:t>
      </w:r>
      <w:r>
        <w:rPr>
          <w:w w:val="85"/>
          <w:sz w:val="24"/>
        </w:rPr>
        <w:t>Pinheiro,</w:t>
      </w:r>
      <w:r>
        <w:rPr>
          <w:spacing w:val="-6"/>
          <w:w w:val="85"/>
          <w:sz w:val="24"/>
        </w:rPr>
        <w:t> </w:t>
      </w:r>
      <w:r>
        <w:rPr>
          <w:w w:val="85"/>
          <w:sz w:val="24"/>
        </w:rPr>
        <w:t>Érico</w:t>
      </w:r>
      <w:r>
        <w:rPr>
          <w:spacing w:val="-7"/>
          <w:w w:val="85"/>
          <w:sz w:val="24"/>
        </w:rPr>
        <w:t> </w:t>
      </w:r>
      <w:r>
        <w:rPr>
          <w:w w:val="85"/>
          <w:sz w:val="24"/>
        </w:rPr>
        <w:t>Xavier</w:t>
      </w:r>
      <w:r>
        <w:rPr>
          <w:spacing w:val="-7"/>
          <w:w w:val="85"/>
          <w:sz w:val="24"/>
        </w:rPr>
        <w:t> </w:t>
      </w:r>
      <w:r>
        <w:rPr>
          <w:w w:val="85"/>
          <w:sz w:val="24"/>
        </w:rPr>
        <w:t>Desterro</w:t>
      </w:r>
      <w:r>
        <w:rPr>
          <w:spacing w:val="-6"/>
          <w:w w:val="85"/>
          <w:sz w:val="24"/>
        </w:rPr>
        <w:t> </w:t>
      </w:r>
      <w:r>
        <w:rPr>
          <w:w w:val="85"/>
          <w:sz w:val="24"/>
        </w:rPr>
        <w:t>e</w:t>
      </w:r>
      <w:r>
        <w:rPr>
          <w:spacing w:val="-7"/>
          <w:w w:val="85"/>
          <w:sz w:val="24"/>
        </w:rPr>
        <w:t> </w:t>
      </w:r>
      <w:r>
        <w:rPr>
          <w:w w:val="85"/>
          <w:sz w:val="24"/>
        </w:rPr>
        <w:t>Silva,</w:t>
      </w:r>
      <w:r>
        <w:rPr>
          <w:spacing w:val="-7"/>
          <w:w w:val="85"/>
          <w:sz w:val="24"/>
        </w:rPr>
        <w:t> </w:t>
      </w:r>
      <w:r>
        <w:rPr>
          <w:w w:val="85"/>
          <w:sz w:val="24"/>
        </w:rPr>
        <w:t>Mario</w:t>
      </w:r>
      <w:r>
        <w:rPr>
          <w:spacing w:val="-7"/>
          <w:w w:val="85"/>
          <w:sz w:val="24"/>
        </w:rPr>
        <w:t> </w:t>
      </w:r>
      <w:r>
        <w:rPr>
          <w:w w:val="85"/>
          <w:sz w:val="24"/>
        </w:rPr>
        <w:t>Manoel</w:t>
      </w:r>
      <w:r>
        <w:rPr>
          <w:spacing w:val="-6"/>
          <w:w w:val="85"/>
          <w:sz w:val="24"/>
        </w:rPr>
        <w:t> </w:t>
      </w:r>
      <w:r>
        <w:rPr>
          <w:w w:val="85"/>
          <w:sz w:val="24"/>
        </w:rPr>
        <w:t>Coelho</w:t>
      </w:r>
      <w:r>
        <w:rPr>
          <w:spacing w:val="-7"/>
          <w:w w:val="85"/>
          <w:sz w:val="24"/>
        </w:rPr>
        <w:t> </w:t>
      </w:r>
      <w:r>
        <w:rPr>
          <w:w w:val="85"/>
          <w:sz w:val="24"/>
        </w:rPr>
        <w:t>de</w:t>
      </w:r>
      <w:r>
        <w:rPr>
          <w:spacing w:val="-7"/>
          <w:w w:val="85"/>
          <w:sz w:val="24"/>
        </w:rPr>
        <w:t> </w:t>
      </w:r>
      <w:r>
        <w:rPr>
          <w:w w:val="85"/>
          <w:sz w:val="24"/>
        </w:rPr>
        <w:t>Mello,</w:t>
      </w:r>
      <w:r>
        <w:rPr>
          <w:spacing w:val="-6"/>
          <w:w w:val="85"/>
          <w:sz w:val="24"/>
        </w:rPr>
        <w:t> </w:t>
      </w:r>
      <w:r>
        <w:rPr>
          <w:w w:val="85"/>
          <w:sz w:val="24"/>
        </w:rPr>
        <w:t>Josué</w:t>
      </w:r>
      <w:r>
        <w:rPr>
          <w:spacing w:val="-7"/>
          <w:w w:val="85"/>
          <w:sz w:val="24"/>
        </w:rPr>
        <w:t> </w:t>
      </w:r>
      <w:r>
        <w:rPr>
          <w:w w:val="85"/>
          <w:sz w:val="24"/>
        </w:rPr>
        <w:t>Cláudio</w:t>
      </w:r>
      <w:r>
        <w:rPr>
          <w:spacing w:val="-7"/>
          <w:w w:val="85"/>
          <w:sz w:val="24"/>
        </w:rPr>
        <w:t> </w:t>
      </w:r>
      <w:r>
        <w:rPr>
          <w:w w:val="85"/>
          <w:sz w:val="24"/>
        </w:rPr>
        <w:t>de</w:t>
      </w:r>
      <w:r>
        <w:rPr>
          <w:spacing w:val="-6"/>
          <w:w w:val="85"/>
          <w:sz w:val="24"/>
        </w:rPr>
        <w:t> </w:t>
      </w:r>
      <w:r>
        <w:rPr>
          <w:w w:val="85"/>
          <w:sz w:val="24"/>
        </w:rPr>
        <w:t>Souza</w:t>
      </w:r>
      <w:r>
        <w:rPr>
          <w:spacing w:val="-7"/>
          <w:w w:val="85"/>
          <w:sz w:val="24"/>
        </w:rPr>
        <w:t> </w:t>
      </w:r>
      <w:r>
        <w:rPr>
          <w:w w:val="85"/>
          <w:sz w:val="24"/>
        </w:rPr>
        <w:t>Neto,</w:t>
      </w:r>
      <w:r>
        <w:rPr>
          <w:spacing w:val="-7"/>
          <w:w w:val="85"/>
          <w:sz w:val="24"/>
        </w:rPr>
        <w:t> </w:t>
      </w:r>
      <w:r>
        <w:rPr>
          <w:w w:val="85"/>
          <w:sz w:val="24"/>
        </w:rPr>
        <w:t>Luis </w:t>
      </w:r>
      <w:r>
        <w:rPr>
          <w:spacing w:val="-2"/>
          <w:w w:val="85"/>
          <w:sz w:val="24"/>
        </w:rPr>
        <w:t>Fabian Pereira Barbosa e Luiz Henrique Pereira Mendes (Convocado).</w:t>
      </w:r>
    </w:p>
    <w:p>
      <w:pPr>
        <w:pStyle w:val="Heading1"/>
        <w:spacing w:before="197"/>
      </w:pPr>
      <w:r>
        <w:rPr>
          <w:w w:val="80"/>
        </w:rPr>
        <w:t>AUDITOR-RELATOR:</w:t>
      </w:r>
      <w:r>
        <w:rPr>
          <w:spacing w:val="-1"/>
        </w:rPr>
        <w:t> </w:t>
      </w:r>
      <w:r>
        <w:rPr>
          <w:w w:val="80"/>
        </w:rPr>
        <w:t>LUIZ</w:t>
      </w:r>
      <w:r>
        <w:rPr>
          <w:spacing w:val="2"/>
        </w:rPr>
        <w:t> </w:t>
      </w:r>
      <w:r>
        <w:rPr>
          <w:w w:val="80"/>
        </w:rPr>
        <w:t>HENRIQUE</w:t>
      </w:r>
      <w:r>
        <w:rPr>
          <w:spacing w:val="1"/>
        </w:rPr>
        <w:t> </w:t>
      </w:r>
      <w:r>
        <w:rPr>
          <w:w w:val="80"/>
        </w:rPr>
        <w:t>PEREIRA</w:t>
      </w:r>
      <w:r>
        <w:rPr/>
        <w:t> </w:t>
      </w:r>
      <w:r>
        <w:rPr>
          <w:spacing w:val="-2"/>
          <w:w w:val="80"/>
        </w:rPr>
        <w:t>MENDES.</w:t>
      </w:r>
    </w:p>
    <w:p>
      <w:pPr>
        <w:spacing w:before="197"/>
        <w:ind w:left="2" w:right="137" w:firstLine="0"/>
        <w:jc w:val="both"/>
        <w:rPr>
          <w:rFonts w:ascii="Arial" w:hAnsi="Arial"/>
          <w:i/>
          <w:sz w:val="24"/>
        </w:rPr>
      </w:pPr>
      <w:r>
        <w:rPr>
          <w:rFonts w:ascii="Arial" w:hAnsi="Arial"/>
          <w:b/>
          <w:w w:val="80"/>
          <w:sz w:val="24"/>
        </w:rPr>
        <w:t>PROCESSO Nº 15.175/2022 </w:t>
      </w:r>
      <w:r>
        <w:rPr>
          <w:w w:val="80"/>
          <w:sz w:val="24"/>
        </w:rPr>
        <w:t>- Representação com pedido de medida cautelar interposta pelo Ministério Público de Contas </w:t>
      </w:r>
      <w:r>
        <w:rPr>
          <w:w w:val="85"/>
          <w:sz w:val="24"/>
        </w:rPr>
        <w:t>(MPC)</w:t>
      </w:r>
      <w:r>
        <w:rPr>
          <w:spacing w:val="-6"/>
          <w:w w:val="85"/>
          <w:sz w:val="24"/>
        </w:rPr>
        <w:t> </w:t>
      </w:r>
      <w:r>
        <w:rPr>
          <w:w w:val="85"/>
          <w:sz w:val="24"/>
        </w:rPr>
        <w:t>em</w:t>
      </w:r>
      <w:r>
        <w:rPr>
          <w:spacing w:val="-5"/>
          <w:w w:val="85"/>
          <w:sz w:val="24"/>
        </w:rPr>
        <w:t> </w:t>
      </w:r>
      <w:r>
        <w:rPr>
          <w:w w:val="85"/>
          <w:sz w:val="24"/>
        </w:rPr>
        <w:t>desfavor</w:t>
      </w:r>
      <w:r>
        <w:rPr>
          <w:spacing w:val="-5"/>
          <w:w w:val="85"/>
          <w:sz w:val="24"/>
        </w:rPr>
        <w:t> </w:t>
      </w:r>
      <w:r>
        <w:rPr>
          <w:w w:val="85"/>
          <w:sz w:val="24"/>
        </w:rPr>
        <w:t>da</w:t>
      </w:r>
      <w:r>
        <w:rPr>
          <w:spacing w:val="-5"/>
          <w:w w:val="85"/>
          <w:sz w:val="24"/>
        </w:rPr>
        <w:t> </w:t>
      </w:r>
      <w:r>
        <w:rPr>
          <w:w w:val="85"/>
          <w:sz w:val="24"/>
        </w:rPr>
        <w:t>sociedade</w:t>
      </w:r>
      <w:r>
        <w:rPr>
          <w:spacing w:val="-6"/>
          <w:w w:val="85"/>
          <w:sz w:val="24"/>
        </w:rPr>
        <w:t> </w:t>
      </w:r>
      <w:r>
        <w:rPr>
          <w:w w:val="85"/>
          <w:sz w:val="24"/>
        </w:rPr>
        <w:t>de</w:t>
      </w:r>
      <w:r>
        <w:rPr>
          <w:spacing w:val="-6"/>
          <w:w w:val="85"/>
          <w:sz w:val="24"/>
        </w:rPr>
        <w:t> </w:t>
      </w:r>
      <w:r>
        <w:rPr>
          <w:w w:val="85"/>
          <w:sz w:val="24"/>
        </w:rPr>
        <w:t>economia</w:t>
      </w:r>
      <w:r>
        <w:rPr>
          <w:spacing w:val="-5"/>
          <w:w w:val="85"/>
          <w:sz w:val="24"/>
        </w:rPr>
        <w:t> </w:t>
      </w:r>
      <w:r>
        <w:rPr>
          <w:w w:val="85"/>
          <w:sz w:val="24"/>
        </w:rPr>
        <w:t>mista</w:t>
      </w:r>
      <w:r>
        <w:rPr>
          <w:spacing w:val="-7"/>
          <w:w w:val="85"/>
          <w:sz w:val="24"/>
        </w:rPr>
        <w:t> </w:t>
      </w:r>
      <w:r>
        <w:rPr>
          <w:w w:val="85"/>
          <w:sz w:val="24"/>
        </w:rPr>
        <w:t>PRODAM –</w:t>
      </w:r>
      <w:r>
        <w:rPr>
          <w:spacing w:val="-6"/>
          <w:w w:val="85"/>
          <w:sz w:val="24"/>
        </w:rPr>
        <w:t> </w:t>
      </w:r>
      <w:r>
        <w:rPr>
          <w:w w:val="85"/>
          <w:sz w:val="24"/>
        </w:rPr>
        <w:t>Processamento</w:t>
      </w:r>
      <w:r>
        <w:rPr>
          <w:spacing w:val="-5"/>
          <w:w w:val="85"/>
          <w:sz w:val="24"/>
        </w:rPr>
        <w:t> </w:t>
      </w:r>
      <w:r>
        <w:rPr>
          <w:w w:val="85"/>
          <w:sz w:val="24"/>
        </w:rPr>
        <w:t>de</w:t>
      </w:r>
      <w:r>
        <w:rPr>
          <w:spacing w:val="-5"/>
          <w:w w:val="85"/>
          <w:sz w:val="24"/>
        </w:rPr>
        <w:t> </w:t>
      </w:r>
      <w:r>
        <w:rPr>
          <w:w w:val="85"/>
          <w:sz w:val="24"/>
        </w:rPr>
        <w:t>Dados</w:t>
      </w:r>
      <w:r>
        <w:rPr>
          <w:spacing w:val="-7"/>
          <w:w w:val="85"/>
          <w:sz w:val="24"/>
        </w:rPr>
        <w:t> </w:t>
      </w:r>
      <w:r>
        <w:rPr>
          <w:w w:val="85"/>
          <w:sz w:val="24"/>
        </w:rPr>
        <w:t>Amazonas</w:t>
      </w:r>
      <w:r>
        <w:rPr>
          <w:spacing w:val="-6"/>
          <w:w w:val="85"/>
          <w:sz w:val="24"/>
        </w:rPr>
        <w:t> </w:t>
      </w:r>
      <w:r>
        <w:rPr>
          <w:w w:val="85"/>
          <w:sz w:val="24"/>
        </w:rPr>
        <w:t>S/A,</w:t>
      </w:r>
      <w:r>
        <w:rPr>
          <w:spacing w:val="-5"/>
          <w:w w:val="85"/>
          <w:sz w:val="24"/>
        </w:rPr>
        <w:t> </w:t>
      </w:r>
      <w:r>
        <w:rPr>
          <w:w w:val="85"/>
          <w:sz w:val="24"/>
        </w:rPr>
        <w:t>por</w:t>
      </w:r>
      <w:r>
        <w:rPr>
          <w:spacing w:val="-7"/>
          <w:w w:val="85"/>
          <w:sz w:val="24"/>
        </w:rPr>
        <w:t> </w:t>
      </w:r>
      <w:r>
        <w:rPr>
          <w:w w:val="85"/>
          <w:sz w:val="24"/>
        </w:rPr>
        <w:t>graves indícios</w:t>
      </w:r>
      <w:r>
        <w:rPr>
          <w:spacing w:val="-1"/>
          <w:w w:val="85"/>
          <w:sz w:val="24"/>
        </w:rPr>
        <w:t> </w:t>
      </w:r>
      <w:r>
        <w:rPr>
          <w:w w:val="85"/>
          <w:sz w:val="24"/>
        </w:rPr>
        <w:t>de</w:t>
      </w:r>
      <w:r>
        <w:rPr>
          <w:spacing w:val="-1"/>
          <w:w w:val="85"/>
          <w:sz w:val="24"/>
        </w:rPr>
        <w:t> </w:t>
      </w:r>
      <w:r>
        <w:rPr>
          <w:w w:val="85"/>
          <w:sz w:val="24"/>
        </w:rPr>
        <w:t>irregularidades</w:t>
      </w:r>
      <w:r>
        <w:rPr>
          <w:spacing w:val="-3"/>
          <w:w w:val="85"/>
          <w:sz w:val="24"/>
        </w:rPr>
        <w:t> </w:t>
      </w:r>
      <w:r>
        <w:rPr>
          <w:w w:val="85"/>
          <w:sz w:val="24"/>
        </w:rPr>
        <w:t>no</w:t>
      </w:r>
      <w:r>
        <w:rPr>
          <w:spacing w:val="-1"/>
          <w:w w:val="85"/>
          <w:sz w:val="24"/>
        </w:rPr>
        <w:t> </w:t>
      </w:r>
      <w:r>
        <w:rPr>
          <w:w w:val="85"/>
          <w:sz w:val="24"/>
        </w:rPr>
        <w:t>Convênio</w:t>
      </w:r>
      <w:r>
        <w:rPr>
          <w:spacing w:val="-1"/>
          <w:w w:val="85"/>
          <w:sz w:val="24"/>
        </w:rPr>
        <w:t> </w:t>
      </w:r>
      <w:r>
        <w:rPr>
          <w:w w:val="85"/>
          <w:sz w:val="24"/>
        </w:rPr>
        <w:t>n°</w:t>
      </w:r>
      <w:r>
        <w:rPr>
          <w:spacing w:val="-3"/>
          <w:w w:val="85"/>
          <w:sz w:val="24"/>
        </w:rPr>
        <w:t> </w:t>
      </w:r>
      <w:r>
        <w:rPr>
          <w:w w:val="85"/>
          <w:sz w:val="24"/>
        </w:rPr>
        <w:t>001/2020,</w:t>
      </w:r>
      <w:r>
        <w:rPr>
          <w:spacing w:val="-3"/>
          <w:w w:val="85"/>
          <w:sz w:val="24"/>
        </w:rPr>
        <w:t> </w:t>
      </w:r>
      <w:r>
        <w:rPr>
          <w:w w:val="85"/>
          <w:sz w:val="24"/>
        </w:rPr>
        <w:t>firmado</w:t>
      </w:r>
      <w:r>
        <w:rPr>
          <w:spacing w:val="-1"/>
          <w:w w:val="85"/>
          <w:sz w:val="24"/>
        </w:rPr>
        <w:t> </w:t>
      </w:r>
      <w:r>
        <w:rPr>
          <w:w w:val="85"/>
          <w:sz w:val="24"/>
        </w:rPr>
        <w:t>com</w:t>
      </w:r>
      <w:r>
        <w:rPr>
          <w:spacing w:val="-1"/>
          <w:w w:val="85"/>
          <w:sz w:val="24"/>
        </w:rPr>
        <w:t> </w:t>
      </w:r>
      <w:r>
        <w:rPr>
          <w:w w:val="85"/>
          <w:sz w:val="24"/>
        </w:rPr>
        <w:t>o</w:t>
      </w:r>
      <w:r>
        <w:rPr>
          <w:spacing w:val="-1"/>
          <w:w w:val="85"/>
          <w:sz w:val="24"/>
        </w:rPr>
        <w:t> </w:t>
      </w:r>
      <w:r>
        <w:rPr>
          <w:w w:val="85"/>
          <w:sz w:val="24"/>
        </w:rPr>
        <w:t>Instituto de</w:t>
      </w:r>
      <w:r>
        <w:rPr>
          <w:spacing w:val="-2"/>
          <w:w w:val="85"/>
          <w:sz w:val="24"/>
        </w:rPr>
        <w:t> </w:t>
      </w:r>
      <w:r>
        <w:rPr>
          <w:w w:val="85"/>
          <w:sz w:val="24"/>
        </w:rPr>
        <w:t>Tecnologia</w:t>
      </w:r>
      <w:r>
        <w:rPr>
          <w:spacing w:val="-1"/>
          <w:w w:val="85"/>
          <w:sz w:val="24"/>
        </w:rPr>
        <w:t> </w:t>
      </w:r>
      <w:r>
        <w:rPr>
          <w:w w:val="85"/>
          <w:sz w:val="24"/>
        </w:rPr>
        <w:t>e</w:t>
      </w:r>
      <w:r>
        <w:rPr>
          <w:spacing w:val="-1"/>
          <w:w w:val="85"/>
          <w:sz w:val="24"/>
        </w:rPr>
        <w:t> </w:t>
      </w:r>
      <w:r>
        <w:rPr>
          <w:w w:val="85"/>
          <w:sz w:val="24"/>
        </w:rPr>
        <w:t>Negócios</w:t>
      </w:r>
      <w:r>
        <w:rPr>
          <w:spacing w:val="-1"/>
          <w:w w:val="85"/>
          <w:sz w:val="24"/>
        </w:rPr>
        <w:t> </w:t>
      </w:r>
      <w:r>
        <w:rPr>
          <w:w w:val="85"/>
          <w:sz w:val="24"/>
        </w:rPr>
        <w:t>do</w:t>
      </w:r>
      <w:r>
        <w:rPr>
          <w:spacing w:val="-1"/>
          <w:w w:val="85"/>
          <w:sz w:val="24"/>
        </w:rPr>
        <w:t> </w:t>
      </w:r>
      <w:r>
        <w:rPr>
          <w:w w:val="85"/>
          <w:sz w:val="24"/>
        </w:rPr>
        <w:t>Norte</w:t>
      </w:r>
      <w:r>
        <w:rPr>
          <w:spacing w:val="-1"/>
          <w:w w:val="85"/>
          <w:sz w:val="24"/>
        </w:rPr>
        <w:t> </w:t>
      </w:r>
      <w:r>
        <w:rPr>
          <w:w w:val="85"/>
          <w:sz w:val="24"/>
        </w:rPr>
        <w:t>(ITN). </w:t>
      </w:r>
      <w:r>
        <w:rPr>
          <w:rFonts w:ascii="Arial" w:hAnsi="Arial"/>
          <w:i/>
          <w:spacing w:val="-2"/>
          <w:w w:val="85"/>
          <w:sz w:val="24"/>
        </w:rPr>
        <w:t>CONCEDIDO VISTA DOS AUTOS AO EXCELENTÍSSIMO SENHOR CONSELHEIRO CONVOCADO MÁRIO JOSÉ DE </w:t>
      </w:r>
      <w:r>
        <w:rPr>
          <w:rFonts w:ascii="Arial" w:hAnsi="Arial"/>
          <w:i/>
          <w:w w:val="85"/>
          <w:sz w:val="24"/>
        </w:rPr>
        <w:t>MORAES COSTA FILHO.</w:t>
      </w:r>
    </w:p>
    <w:p>
      <w:pPr>
        <w:pStyle w:val="BodyText"/>
        <w:spacing w:before="200"/>
        <w:ind w:right="150"/>
      </w:pPr>
      <w:r>
        <w:rPr>
          <w:w w:val="80"/>
        </w:rPr>
        <w:t>Nesta fase de julgamento, assumiu a presidência dos trabalhos o Excelentíssimo Senhor Conselheiro Luis Fabian Pereira Barbosa, em face do impedimento da Excelentíssima Senhora Conselheira Yara Amazônia Lins Rodrigues dos Santos.</w:t>
      </w:r>
    </w:p>
    <w:p>
      <w:pPr>
        <w:pStyle w:val="BodyText"/>
        <w:spacing w:before="196"/>
        <w:ind w:right="135"/>
      </w:pPr>
      <w:r>
        <w:rPr>
          <w:rFonts w:ascii="Arial" w:hAnsi="Arial"/>
          <w:b/>
          <w:w w:val="85"/>
        </w:rPr>
        <w:t>PROCESSO Nº 12.419/2023</w:t>
      </w:r>
      <w:r>
        <w:rPr>
          <w:rFonts w:ascii="Arial" w:hAnsi="Arial"/>
          <w:b/>
          <w:w w:val="85"/>
        </w:rPr>
        <w:t> </w:t>
      </w:r>
      <w:r>
        <w:rPr>
          <w:w w:val="85"/>
        </w:rPr>
        <w:t>- Fiscalização de Atos de Gestão (FAG) da Prefeitura Municipal de</w:t>
      </w:r>
      <w:r>
        <w:rPr>
          <w:w w:val="85"/>
        </w:rPr>
        <w:t> Jutaí, referente ao exercício de 2022, sob a responsabilidade do Sr. Pedro Macario Barboza. </w:t>
      </w:r>
      <w:r>
        <w:rPr>
          <w:rFonts w:ascii="Arial" w:hAnsi="Arial"/>
          <w:b/>
          <w:w w:val="85"/>
        </w:rPr>
        <w:t>Advogado(s): </w:t>
      </w:r>
      <w:r>
        <w:rPr>
          <w:w w:val="85"/>
        </w:rPr>
        <w:t>Maria de Cássia Rabelo de </w:t>
      </w:r>
      <w:r>
        <w:rPr>
          <w:w w:val="90"/>
        </w:rPr>
        <w:t>Souza</w:t>
      </w:r>
      <w:r>
        <w:rPr>
          <w:spacing w:val="-7"/>
          <w:w w:val="90"/>
        </w:rPr>
        <w:t> </w:t>
      </w:r>
      <w:r>
        <w:rPr>
          <w:w w:val="90"/>
        </w:rPr>
        <w:t>-</w:t>
      </w:r>
      <w:r>
        <w:rPr>
          <w:spacing w:val="-8"/>
          <w:w w:val="90"/>
        </w:rPr>
        <w:t> </w:t>
      </w:r>
      <w:r>
        <w:rPr>
          <w:w w:val="90"/>
        </w:rPr>
        <w:t>OAB/AM</w:t>
      </w:r>
      <w:r>
        <w:rPr>
          <w:spacing w:val="-8"/>
          <w:w w:val="90"/>
        </w:rPr>
        <w:t> </w:t>
      </w:r>
      <w:r>
        <w:rPr>
          <w:w w:val="90"/>
        </w:rPr>
        <w:t>2736</w:t>
      </w:r>
      <w:r>
        <w:rPr>
          <w:spacing w:val="-8"/>
          <w:w w:val="90"/>
        </w:rPr>
        <w:t> </w:t>
      </w:r>
      <w:r>
        <w:rPr>
          <w:w w:val="90"/>
        </w:rPr>
        <w:t>e</w:t>
      </w:r>
      <w:r>
        <w:rPr>
          <w:spacing w:val="-9"/>
          <w:w w:val="90"/>
        </w:rPr>
        <w:t> </w:t>
      </w:r>
      <w:r>
        <w:rPr>
          <w:w w:val="90"/>
        </w:rPr>
        <w:t>Márcia</w:t>
      </w:r>
      <w:r>
        <w:rPr>
          <w:spacing w:val="-8"/>
          <w:w w:val="90"/>
        </w:rPr>
        <w:t> </w:t>
      </w:r>
      <w:r>
        <w:rPr>
          <w:w w:val="90"/>
        </w:rPr>
        <w:t>Cristina</w:t>
      </w:r>
      <w:r>
        <w:rPr>
          <w:spacing w:val="-7"/>
          <w:w w:val="90"/>
        </w:rPr>
        <w:t> </w:t>
      </w:r>
      <w:r>
        <w:rPr>
          <w:w w:val="90"/>
        </w:rPr>
        <w:t>da</w:t>
      </w:r>
      <w:r>
        <w:rPr>
          <w:spacing w:val="-8"/>
          <w:w w:val="90"/>
        </w:rPr>
        <w:t> </w:t>
      </w:r>
      <w:r>
        <w:rPr>
          <w:w w:val="90"/>
        </w:rPr>
        <w:t>Silva</w:t>
      </w:r>
      <w:r>
        <w:rPr>
          <w:spacing w:val="-9"/>
          <w:w w:val="90"/>
        </w:rPr>
        <w:t> </w:t>
      </w:r>
      <w:r>
        <w:rPr>
          <w:w w:val="90"/>
        </w:rPr>
        <w:t>Mouzinho</w:t>
      </w:r>
      <w:r>
        <w:rPr>
          <w:spacing w:val="-5"/>
          <w:w w:val="90"/>
        </w:rPr>
        <w:t> </w:t>
      </w:r>
      <w:r>
        <w:rPr>
          <w:w w:val="90"/>
        </w:rPr>
        <w:t>-</w:t>
      </w:r>
      <w:r>
        <w:rPr>
          <w:spacing w:val="-8"/>
          <w:w w:val="90"/>
        </w:rPr>
        <w:t> </w:t>
      </w:r>
      <w:r>
        <w:rPr>
          <w:w w:val="90"/>
        </w:rPr>
        <w:t>OAB/AM</w:t>
      </w:r>
      <w:r>
        <w:rPr>
          <w:spacing w:val="-8"/>
          <w:w w:val="90"/>
        </w:rPr>
        <w:t> </w:t>
      </w:r>
      <w:r>
        <w:rPr>
          <w:w w:val="90"/>
        </w:rPr>
        <w:t>15499.</w:t>
      </w:r>
      <w:r>
        <w:rPr>
          <w:spacing w:val="-8"/>
          <w:w w:val="90"/>
        </w:rPr>
        <w:t> </w:t>
      </w:r>
      <w:r>
        <w:rPr>
          <w:rFonts w:ascii="Arial" w:hAnsi="Arial"/>
          <w:b/>
          <w:w w:val="90"/>
        </w:rPr>
        <w:t>PARECER</w:t>
      </w:r>
      <w:r>
        <w:rPr>
          <w:rFonts w:ascii="Arial" w:hAnsi="Arial"/>
          <w:b/>
          <w:spacing w:val="-8"/>
          <w:w w:val="90"/>
        </w:rPr>
        <w:t> </w:t>
      </w:r>
      <w:r>
        <w:rPr>
          <w:rFonts w:ascii="Arial" w:hAnsi="Arial"/>
          <w:b/>
          <w:w w:val="90"/>
        </w:rPr>
        <w:t>PRÉVIO</w:t>
      </w:r>
      <w:r>
        <w:rPr>
          <w:rFonts w:ascii="Arial" w:hAnsi="Arial"/>
          <w:b/>
          <w:spacing w:val="-7"/>
          <w:w w:val="90"/>
        </w:rPr>
        <w:t> </w:t>
      </w:r>
      <w:r>
        <w:rPr>
          <w:rFonts w:ascii="Arial" w:hAnsi="Arial"/>
          <w:b/>
          <w:w w:val="90"/>
        </w:rPr>
        <w:t>Nº</w:t>
      </w:r>
      <w:r>
        <w:rPr>
          <w:rFonts w:ascii="Arial" w:hAnsi="Arial"/>
          <w:b/>
          <w:spacing w:val="-9"/>
          <w:w w:val="90"/>
        </w:rPr>
        <w:t> </w:t>
      </w:r>
      <w:r>
        <w:rPr>
          <w:rFonts w:ascii="Arial" w:hAnsi="Arial"/>
          <w:b/>
          <w:w w:val="90"/>
        </w:rPr>
        <w:t>84/2024:</w:t>
      </w:r>
      <w:r>
        <w:rPr>
          <w:rFonts w:ascii="Arial" w:hAnsi="Arial"/>
          <w:b/>
          <w:spacing w:val="-10"/>
          <w:w w:val="90"/>
        </w:rPr>
        <w:t> </w:t>
      </w:r>
      <w:r>
        <w:rPr>
          <w:rFonts w:ascii="Arial" w:hAnsi="Arial"/>
          <w:b/>
          <w:w w:val="90"/>
        </w:rPr>
        <w:t>O </w:t>
      </w:r>
      <w:r>
        <w:rPr>
          <w:rFonts w:ascii="Arial" w:hAnsi="Arial"/>
          <w:b/>
          <w:w w:val="80"/>
        </w:rPr>
        <w:t>TRIBUNAL</w:t>
      </w:r>
      <w:r>
        <w:rPr>
          <w:rFonts w:ascii="Arial" w:hAnsi="Arial"/>
          <w:b/>
        </w:rPr>
        <w:t> </w:t>
      </w:r>
      <w:r>
        <w:rPr>
          <w:rFonts w:ascii="Arial" w:hAnsi="Arial"/>
          <w:b/>
          <w:w w:val="80"/>
        </w:rPr>
        <w:t>DE</w:t>
      </w:r>
      <w:r>
        <w:rPr>
          <w:rFonts w:ascii="Arial" w:hAnsi="Arial"/>
          <w:b/>
        </w:rPr>
        <w:t> </w:t>
      </w:r>
      <w:r>
        <w:rPr>
          <w:rFonts w:ascii="Arial" w:hAnsi="Arial"/>
          <w:b/>
          <w:w w:val="80"/>
        </w:rPr>
        <w:t>CONTAS</w:t>
      </w:r>
      <w:r>
        <w:rPr>
          <w:rFonts w:ascii="Arial" w:hAnsi="Arial"/>
          <w:b/>
        </w:rPr>
        <w:t> </w:t>
      </w:r>
      <w:r>
        <w:rPr>
          <w:rFonts w:ascii="Arial" w:hAnsi="Arial"/>
          <w:b/>
          <w:w w:val="80"/>
        </w:rPr>
        <w:t>DO</w:t>
      </w:r>
      <w:r>
        <w:rPr>
          <w:rFonts w:ascii="Arial" w:hAnsi="Arial"/>
          <w:b/>
        </w:rPr>
        <w:t> </w:t>
      </w:r>
      <w:r>
        <w:rPr>
          <w:rFonts w:ascii="Arial" w:hAnsi="Arial"/>
          <w:b/>
          <w:w w:val="80"/>
        </w:rPr>
        <w:t>ESTADO</w:t>
      </w:r>
      <w:r>
        <w:rPr>
          <w:rFonts w:ascii="Arial" w:hAnsi="Arial"/>
          <w:b/>
        </w:rPr>
        <w:t> </w:t>
      </w:r>
      <w:r>
        <w:rPr>
          <w:rFonts w:ascii="Arial" w:hAnsi="Arial"/>
          <w:b/>
          <w:w w:val="80"/>
        </w:rPr>
        <w:t>DO</w:t>
      </w:r>
      <w:r>
        <w:rPr>
          <w:rFonts w:ascii="Arial" w:hAnsi="Arial"/>
          <w:b/>
        </w:rPr>
        <w:t> </w:t>
      </w:r>
      <w:r>
        <w:rPr>
          <w:rFonts w:ascii="Arial" w:hAnsi="Arial"/>
          <w:b/>
          <w:w w:val="80"/>
        </w:rPr>
        <w:t>AMAZONAS</w:t>
      </w:r>
      <w:r>
        <w:rPr>
          <w:w w:val="80"/>
        </w:rPr>
        <w:t>,</w:t>
      </w:r>
      <w:r>
        <w:rPr/>
        <w:t> </w:t>
      </w:r>
      <w:r>
        <w:rPr>
          <w:w w:val="80"/>
        </w:rPr>
        <w:t>no</w:t>
      </w:r>
      <w:r>
        <w:rPr/>
        <w:t> </w:t>
      </w:r>
      <w:r>
        <w:rPr>
          <w:w w:val="80"/>
        </w:rPr>
        <w:t>uso</w:t>
      </w:r>
      <w:r>
        <w:rPr/>
        <w:t> </w:t>
      </w:r>
      <w:r>
        <w:rPr>
          <w:w w:val="80"/>
        </w:rPr>
        <w:t>de</w:t>
      </w:r>
      <w:r>
        <w:rPr/>
        <w:t> </w:t>
      </w:r>
      <w:r>
        <w:rPr>
          <w:w w:val="80"/>
        </w:rPr>
        <w:t>suas</w:t>
      </w:r>
      <w:r>
        <w:rPr/>
        <w:t> </w:t>
      </w:r>
      <w:r>
        <w:rPr>
          <w:w w:val="80"/>
        </w:rPr>
        <w:t>atribuições</w:t>
      </w:r>
      <w:r>
        <w:rPr/>
        <w:t> </w:t>
      </w:r>
      <w:r>
        <w:rPr>
          <w:w w:val="80"/>
        </w:rPr>
        <w:t>constitucionais</w:t>
      </w:r>
      <w:r>
        <w:rPr/>
        <w:t> </w:t>
      </w:r>
      <w:r>
        <w:rPr>
          <w:w w:val="80"/>
        </w:rPr>
        <w:t>e</w:t>
      </w:r>
      <w:r>
        <w:rPr/>
        <w:t> </w:t>
      </w:r>
      <w:r>
        <w:rPr>
          <w:w w:val="80"/>
        </w:rPr>
        <w:t>legais</w:t>
      </w:r>
      <w:r>
        <w:rPr/>
        <w:t> </w:t>
      </w:r>
      <w:r>
        <w:rPr>
          <w:w w:val="80"/>
        </w:rPr>
        <w:t>(art.</w:t>
      </w:r>
      <w:r>
        <w:rPr/>
        <w:t> </w:t>
      </w:r>
      <w:r>
        <w:rPr>
          <w:w w:val="80"/>
        </w:rPr>
        <w:t>31,</w:t>
      </w:r>
      <w:r>
        <w:rPr>
          <w:spacing w:val="-3"/>
        </w:rPr>
        <w:t> </w:t>
      </w:r>
      <w:r>
        <w:rPr>
          <w:w w:val="80"/>
        </w:rPr>
        <w:t>§§</w:t>
      </w:r>
      <w:r>
        <w:rPr/>
        <w:t> </w:t>
      </w:r>
      <w:r>
        <w:rPr>
          <w:w w:val="80"/>
        </w:rPr>
        <w:t>1º </w:t>
      </w:r>
      <w:r>
        <w:rPr>
          <w:w w:val="85"/>
        </w:rPr>
        <w:t>e 2º, da Constituição Federal, c/c art.127, parágrafos 4º, 5º e 7º, da Constituição Estadual, com redação da Emenda Constituição</w:t>
      </w:r>
      <w:r>
        <w:rPr>
          <w:spacing w:val="-7"/>
          <w:w w:val="85"/>
        </w:rPr>
        <w:t> </w:t>
      </w:r>
      <w:r>
        <w:rPr>
          <w:w w:val="85"/>
        </w:rPr>
        <w:t>nº</w:t>
      </w:r>
      <w:r>
        <w:rPr>
          <w:spacing w:val="-7"/>
          <w:w w:val="85"/>
        </w:rPr>
        <w:t> </w:t>
      </w:r>
      <w:r>
        <w:rPr>
          <w:w w:val="85"/>
        </w:rPr>
        <w:t>15/95,</w:t>
      </w:r>
      <w:r>
        <w:rPr>
          <w:spacing w:val="-6"/>
          <w:w w:val="85"/>
        </w:rPr>
        <w:t> </w:t>
      </w:r>
      <w:r>
        <w:rPr>
          <w:w w:val="85"/>
        </w:rPr>
        <w:t>art.</w:t>
      </w:r>
      <w:r>
        <w:rPr>
          <w:spacing w:val="-7"/>
          <w:w w:val="85"/>
        </w:rPr>
        <w:t> </w:t>
      </w:r>
      <w:r>
        <w:rPr>
          <w:w w:val="85"/>
        </w:rPr>
        <w:t>18,</w:t>
      </w:r>
      <w:r>
        <w:rPr>
          <w:spacing w:val="-7"/>
          <w:w w:val="85"/>
        </w:rPr>
        <w:t> </w:t>
      </w:r>
      <w:r>
        <w:rPr>
          <w:w w:val="85"/>
        </w:rPr>
        <w:t>inciso</w:t>
      </w:r>
      <w:r>
        <w:rPr>
          <w:spacing w:val="-6"/>
          <w:w w:val="85"/>
        </w:rPr>
        <w:t> </w:t>
      </w:r>
      <w:r>
        <w:rPr>
          <w:w w:val="85"/>
        </w:rPr>
        <w:t>I,</w:t>
      </w:r>
      <w:r>
        <w:rPr>
          <w:spacing w:val="-7"/>
          <w:w w:val="85"/>
        </w:rPr>
        <w:t> </w:t>
      </w:r>
      <w:r>
        <w:rPr>
          <w:w w:val="85"/>
        </w:rPr>
        <w:t>da</w:t>
      </w:r>
      <w:r>
        <w:rPr>
          <w:spacing w:val="-7"/>
          <w:w w:val="85"/>
        </w:rPr>
        <w:t> </w:t>
      </w:r>
      <w:r>
        <w:rPr>
          <w:w w:val="85"/>
        </w:rPr>
        <w:t>Lei</w:t>
      </w:r>
      <w:r>
        <w:rPr>
          <w:spacing w:val="-7"/>
          <w:w w:val="85"/>
        </w:rPr>
        <w:t> </w:t>
      </w:r>
      <w:r>
        <w:rPr>
          <w:w w:val="85"/>
        </w:rPr>
        <w:t>Complementar</w:t>
      </w:r>
      <w:r>
        <w:rPr>
          <w:spacing w:val="-6"/>
          <w:w w:val="85"/>
        </w:rPr>
        <w:t> </w:t>
      </w:r>
      <w:r>
        <w:rPr>
          <w:w w:val="85"/>
        </w:rPr>
        <w:t>nº</w:t>
      </w:r>
      <w:r>
        <w:rPr>
          <w:spacing w:val="-7"/>
          <w:w w:val="85"/>
        </w:rPr>
        <w:t> </w:t>
      </w:r>
      <w:r>
        <w:rPr>
          <w:w w:val="85"/>
        </w:rPr>
        <w:t>06/91;</w:t>
      </w:r>
      <w:r>
        <w:rPr>
          <w:spacing w:val="-7"/>
          <w:w w:val="85"/>
        </w:rPr>
        <w:t> </w:t>
      </w:r>
      <w:r>
        <w:rPr>
          <w:w w:val="85"/>
        </w:rPr>
        <w:t>arts.</w:t>
      </w:r>
      <w:r>
        <w:rPr>
          <w:spacing w:val="-6"/>
          <w:w w:val="85"/>
        </w:rPr>
        <w:t> </w:t>
      </w:r>
      <w:r>
        <w:rPr>
          <w:w w:val="85"/>
        </w:rPr>
        <w:t>1º,</w:t>
      </w:r>
      <w:r>
        <w:rPr>
          <w:spacing w:val="-7"/>
          <w:w w:val="85"/>
        </w:rPr>
        <w:t> </w:t>
      </w:r>
      <w:r>
        <w:rPr>
          <w:w w:val="85"/>
        </w:rPr>
        <w:t>inciso</w:t>
      </w:r>
      <w:r>
        <w:rPr>
          <w:spacing w:val="-7"/>
          <w:w w:val="85"/>
        </w:rPr>
        <w:t> </w:t>
      </w:r>
      <w:r>
        <w:rPr>
          <w:w w:val="85"/>
        </w:rPr>
        <w:t>I,</w:t>
      </w:r>
      <w:r>
        <w:rPr>
          <w:spacing w:val="-6"/>
          <w:w w:val="85"/>
        </w:rPr>
        <w:t> </w:t>
      </w:r>
      <w:r>
        <w:rPr>
          <w:w w:val="85"/>
        </w:rPr>
        <w:t>e</w:t>
      </w:r>
      <w:r>
        <w:rPr>
          <w:spacing w:val="-7"/>
          <w:w w:val="85"/>
        </w:rPr>
        <w:t> </w:t>
      </w:r>
      <w:r>
        <w:rPr>
          <w:w w:val="85"/>
        </w:rPr>
        <w:t>29</w:t>
      </w:r>
      <w:r>
        <w:rPr>
          <w:spacing w:val="-7"/>
          <w:w w:val="85"/>
        </w:rPr>
        <w:t> </w:t>
      </w:r>
      <w:r>
        <w:rPr>
          <w:w w:val="85"/>
        </w:rPr>
        <w:t>da</w:t>
      </w:r>
      <w:r>
        <w:rPr>
          <w:spacing w:val="-6"/>
          <w:w w:val="85"/>
        </w:rPr>
        <w:t> </w:t>
      </w:r>
      <w:r>
        <w:rPr>
          <w:w w:val="85"/>
        </w:rPr>
        <w:t>Lei</w:t>
      </w:r>
      <w:r>
        <w:rPr>
          <w:spacing w:val="-7"/>
          <w:w w:val="85"/>
        </w:rPr>
        <w:t> </w:t>
      </w:r>
      <w:r>
        <w:rPr>
          <w:w w:val="85"/>
        </w:rPr>
        <w:t>nº</w:t>
      </w:r>
      <w:r>
        <w:rPr>
          <w:spacing w:val="-7"/>
          <w:w w:val="85"/>
        </w:rPr>
        <w:t> </w:t>
      </w:r>
      <w:r>
        <w:rPr>
          <w:w w:val="85"/>
        </w:rPr>
        <w:t>2.423/96;</w:t>
      </w:r>
      <w:r>
        <w:rPr>
          <w:spacing w:val="-6"/>
          <w:w w:val="85"/>
        </w:rPr>
        <w:t> </w:t>
      </w:r>
      <w:r>
        <w:rPr>
          <w:w w:val="85"/>
        </w:rPr>
        <w:t>e,</w:t>
      </w:r>
      <w:r>
        <w:rPr>
          <w:spacing w:val="-7"/>
          <w:w w:val="85"/>
        </w:rPr>
        <w:t> </w:t>
      </w:r>
      <w:r>
        <w:rPr>
          <w:w w:val="85"/>
        </w:rPr>
        <w:t>art.</w:t>
      </w:r>
      <w:r>
        <w:rPr>
          <w:spacing w:val="-7"/>
          <w:w w:val="85"/>
        </w:rPr>
        <w:t> </w:t>
      </w:r>
      <w:r>
        <w:rPr>
          <w:w w:val="85"/>
        </w:rPr>
        <w:t>5º, inciso I, da Resolução nº 04/2002-TCE/AM) e no exercício da competência atribuída arts. 5º, II e 11, III, “a” item 1, da </w:t>
      </w:r>
      <w:r>
        <w:rPr>
          <w:w w:val="80"/>
        </w:rPr>
        <w:t>Resolução nº 04/2002-TCE/AM, tendo discutido a matéria nestes autos, e acolhido,</w:t>
      </w:r>
      <w:r>
        <w:rPr/>
        <w:t> </w:t>
      </w:r>
      <w:r>
        <w:rPr>
          <w:rFonts w:ascii="Arial" w:hAnsi="Arial"/>
          <w:b/>
          <w:w w:val="80"/>
        </w:rPr>
        <w:t>à unanimidade</w:t>
      </w:r>
      <w:r>
        <w:rPr>
          <w:w w:val="80"/>
        </w:rPr>
        <w:t>, a proposta de voto do </w:t>
      </w:r>
      <w:r>
        <w:rPr>
          <w:w w:val="85"/>
        </w:rPr>
        <w:t>Excelentíssimo</w:t>
      </w:r>
      <w:r>
        <w:rPr>
          <w:w w:val="85"/>
        </w:rPr>
        <w:t> Senhor</w:t>
      </w:r>
      <w:r>
        <w:rPr>
          <w:w w:val="85"/>
        </w:rPr>
        <w:t> Auditor-Relator,</w:t>
      </w:r>
      <w:r>
        <w:rPr>
          <w:w w:val="85"/>
        </w:rPr>
        <w:t> </w:t>
      </w:r>
      <w:r>
        <w:rPr>
          <w:rFonts w:ascii="Arial" w:hAnsi="Arial"/>
          <w:b/>
          <w:w w:val="85"/>
        </w:rPr>
        <w:t>em</w:t>
      </w:r>
      <w:r>
        <w:rPr>
          <w:rFonts w:ascii="Arial" w:hAnsi="Arial"/>
          <w:b/>
          <w:w w:val="85"/>
        </w:rPr>
        <w:t> consonância</w:t>
      </w:r>
      <w:r>
        <w:rPr>
          <w:rFonts w:ascii="Arial" w:hAnsi="Arial"/>
          <w:b/>
          <w:w w:val="85"/>
        </w:rPr>
        <w:t> </w:t>
      </w:r>
      <w:r>
        <w:rPr>
          <w:w w:val="85"/>
        </w:rPr>
        <w:t>com</w:t>
      </w:r>
      <w:r>
        <w:rPr>
          <w:w w:val="85"/>
        </w:rPr>
        <w:t> o</w:t>
      </w:r>
      <w:r>
        <w:rPr>
          <w:w w:val="85"/>
        </w:rPr>
        <w:t> pronunciamento</w:t>
      </w:r>
      <w:r>
        <w:rPr>
          <w:w w:val="85"/>
        </w:rPr>
        <w:t> do</w:t>
      </w:r>
      <w:r>
        <w:rPr>
          <w:w w:val="85"/>
        </w:rPr>
        <w:t> Ministério</w:t>
      </w:r>
      <w:r>
        <w:rPr>
          <w:w w:val="85"/>
        </w:rPr>
        <w:t> Público</w:t>
      </w:r>
      <w:r>
        <w:rPr>
          <w:w w:val="85"/>
        </w:rPr>
        <w:t> junto</w:t>
      </w:r>
      <w:r>
        <w:rPr>
          <w:w w:val="85"/>
        </w:rPr>
        <w:t> a</w:t>
      </w:r>
      <w:r>
        <w:rPr>
          <w:w w:val="85"/>
        </w:rPr>
        <w:t> este </w:t>
      </w:r>
      <w:r>
        <w:rPr>
          <w:w w:val="80"/>
        </w:rPr>
        <w:t>Tribunal: </w:t>
      </w:r>
      <w:r>
        <w:rPr>
          <w:rFonts w:ascii="Arial" w:hAnsi="Arial"/>
          <w:b/>
          <w:w w:val="80"/>
        </w:rPr>
        <w:t>10.1. Emite Parecer Prévio recomendando à Câmara Municipal a desaprovação</w:t>
      </w:r>
      <w:r>
        <w:rPr>
          <w:rFonts w:ascii="Arial" w:hAnsi="Arial"/>
          <w:b/>
        </w:rPr>
        <w:t> </w:t>
      </w:r>
      <w:r>
        <w:rPr>
          <w:w w:val="80"/>
        </w:rPr>
        <w:t>da Prestação de Contas de Gestão do Sr. Pedro Macário Barboza, Prefeito municipal e Ordenador de despesas, exercício 2022, nos termos do art. 71, </w:t>
      </w:r>
      <w:r>
        <w:rPr>
          <w:w w:val="90"/>
        </w:rPr>
        <w:t>inciso</w:t>
      </w:r>
      <w:r>
        <w:rPr>
          <w:spacing w:val="-2"/>
          <w:w w:val="90"/>
        </w:rPr>
        <w:t> </w:t>
      </w:r>
      <w:r>
        <w:rPr>
          <w:w w:val="90"/>
        </w:rPr>
        <w:t>I,</w:t>
      </w:r>
      <w:r>
        <w:rPr>
          <w:spacing w:val="-2"/>
          <w:w w:val="90"/>
        </w:rPr>
        <w:t> </w:t>
      </w:r>
      <w:r>
        <w:rPr>
          <w:w w:val="90"/>
        </w:rPr>
        <w:t>da</w:t>
      </w:r>
      <w:r>
        <w:rPr>
          <w:spacing w:val="-2"/>
          <w:w w:val="90"/>
        </w:rPr>
        <w:t> </w:t>
      </w:r>
      <w:r>
        <w:rPr>
          <w:w w:val="90"/>
        </w:rPr>
        <w:t>Constituição</w:t>
      </w:r>
      <w:r>
        <w:rPr>
          <w:spacing w:val="-2"/>
          <w:w w:val="90"/>
        </w:rPr>
        <w:t> </w:t>
      </w:r>
      <w:r>
        <w:rPr>
          <w:w w:val="90"/>
        </w:rPr>
        <w:t>Federal</w:t>
      </w:r>
      <w:r>
        <w:rPr>
          <w:spacing w:val="-3"/>
          <w:w w:val="90"/>
        </w:rPr>
        <w:t> </w:t>
      </w:r>
      <w:r>
        <w:rPr>
          <w:w w:val="90"/>
        </w:rPr>
        <w:t>de</w:t>
      </w:r>
      <w:r>
        <w:rPr>
          <w:spacing w:val="-2"/>
          <w:w w:val="90"/>
        </w:rPr>
        <w:t> </w:t>
      </w:r>
      <w:r>
        <w:rPr>
          <w:w w:val="90"/>
        </w:rPr>
        <w:t>1988,</w:t>
      </w:r>
      <w:r>
        <w:rPr>
          <w:spacing w:val="-2"/>
          <w:w w:val="90"/>
        </w:rPr>
        <w:t> </w:t>
      </w:r>
      <w:r>
        <w:rPr>
          <w:w w:val="90"/>
        </w:rPr>
        <w:t>c/c</w:t>
      </w:r>
      <w:r>
        <w:rPr>
          <w:spacing w:val="-2"/>
          <w:w w:val="90"/>
        </w:rPr>
        <w:t> </w:t>
      </w:r>
      <w:r>
        <w:rPr>
          <w:w w:val="90"/>
        </w:rPr>
        <w:t>art.</w:t>
      </w:r>
      <w:r>
        <w:rPr>
          <w:spacing w:val="-3"/>
          <w:w w:val="90"/>
        </w:rPr>
        <w:t> </w:t>
      </w:r>
      <w:r>
        <w:rPr>
          <w:w w:val="90"/>
        </w:rPr>
        <w:t>40,</w:t>
      </w:r>
      <w:r>
        <w:rPr>
          <w:spacing w:val="-2"/>
          <w:w w:val="90"/>
        </w:rPr>
        <w:t> </w:t>
      </w:r>
      <w:r>
        <w:rPr>
          <w:w w:val="90"/>
        </w:rPr>
        <w:t>I,</w:t>
      </w:r>
      <w:r>
        <w:rPr>
          <w:spacing w:val="-2"/>
          <w:w w:val="90"/>
        </w:rPr>
        <w:t> </w:t>
      </w:r>
      <w:r>
        <w:rPr>
          <w:w w:val="90"/>
        </w:rPr>
        <w:t>e</w:t>
      </w:r>
      <w:r>
        <w:rPr>
          <w:spacing w:val="-4"/>
          <w:w w:val="90"/>
        </w:rPr>
        <w:t> </w:t>
      </w:r>
      <w:r>
        <w:rPr>
          <w:w w:val="90"/>
        </w:rPr>
        <w:t>art.</w:t>
      </w:r>
      <w:r>
        <w:rPr>
          <w:spacing w:val="-3"/>
          <w:w w:val="90"/>
        </w:rPr>
        <w:t> </w:t>
      </w:r>
      <w:r>
        <w:rPr>
          <w:w w:val="90"/>
        </w:rPr>
        <w:t>106</w:t>
      </w:r>
      <w:r>
        <w:rPr>
          <w:spacing w:val="-2"/>
          <w:w w:val="90"/>
        </w:rPr>
        <w:t> </w:t>
      </w:r>
      <w:r>
        <w:rPr>
          <w:w w:val="90"/>
        </w:rPr>
        <w:t>e</w:t>
      </w:r>
      <w:r>
        <w:rPr>
          <w:spacing w:val="-4"/>
          <w:w w:val="90"/>
        </w:rPr>
        <w:t> </w:t>
      </w:r>
      <w:r>
        <w:rPr>
          <w:w w:val="90"/>
        </w:rPr>
        <w:t>127,</w:t>
      </w:r>
      <w:r>
        <w:rPr>
          <w:spacing w:val="-2"/>
          <w:w w:val="90"/>
        </w:rPr>
        <w:t> </w:t>
      </w:r>
      <w:r>
        <w:rPr>
          <w:w w:val="90"/>
        </w:rPr>
        <w:t>§§</w:t>
      </w:r>
      <w:r>
        <w:rPr>
          <w:spacing w:val="-3"/>
          <w:w w:val="90"/>
        </w:rPr>
        <w:t> </w:t>
      </w:r>
      <w:r>
        <w:rPr>
          <w:w w:val="90"/>
        </w:rPr>
        <w:t>2º</w:t>
      </w:r>
      <w:r>
        <w:rPr>
          <w:spacing w:val="-3"/>
          <w:w w:val="90"/>
        </w:rPr>
        <w:t> </w:t>
      </w:r>
      <w:r>
        <w:rPr>
          <w:w w:val="90"/>
        </w:rPr>
        <w:t>e</w:t>
      </w:r>
      <w:r>
        <w:rPr>
          <w:spacing w:val="-2"/>
          <w:w w:val="90"/>
        </w:rPr>
        <w:t> </w:t>
      </w:r>
      <w:r>
        <w:rPr>
          <w:w w:val="90"/>
        </w:rPr>
        <w:t>4º,</w:t>
      </w:r>
      <w:r>
        <w:rPr>
          <w:spacing w:val="-2"/>
          <w:w w:val="90"/>
        </w:rPr>
        <w:t> </w:t>
      </w:r>
      <w:r>
        <w:rPr>
          <w:w w:val="90"/>
        </w:rPr>
        <w:t>da</w:t>
      </w:r>
      <w:r>
        <w:rPr>
          <w:spacing w:val="-2"/>
          <w:w w:val="90"/>
        </w:rPr>
        <w:t> </w:t>
      </w:r>
      <w:r>
        <w:rPr>
          <w:w w:val="90"/>
        </w:rPr>
        <w:t>Constituição</w:t>
      </w:r>
      <w:r>
        <w:rPr>
          <w:spacing w:val="-4"/>
          <w:w w:val="90"/>
        </w:rPr>
        <w:t> </w:t>
      </w:r>
      <w:r>
        <w:rPr>
          <w:w w:val="90"/>
        </w:rPr>
        <w:t>do</w:t>
      </w:r>
      <w:r>
        <w:rPr>
          <w:spacing w:val="-2"/>
          <w:w w:val="90"/>
        </w:rPr>
        <w:t> </w:t>
      </w:r>
      <w:r>
        <w:rPr>
          <w:w w:val="90"/>
        </w:rPr>
        <w:t>Estado</w:t>
      </w:r>
      <w:r>
        <w:rPr>
          <w:spacing w:val="-5"/>
          <w:w w:val="90"/>
        </w:rPr>
        <w:t> </w:t>
      </w:r>
      <w:r>
        <w:rPr>
          <w:w w:val="90"/>
        </w:rPr>
        <w:t>do </w:t>
      </w:r>
      <w:r>
        <w:rPr>
          <w:w w:val="85"/>
        </w:rPr>
        <w:t>Amazonas</w:t>
      </w:r>
      <w:r>
        <w:rPr>
          <w:spacing w:val="-7"/>
          <w:w w:val="85"/>
        </w:rPr>
        <w:t> </w:t>
      </w:r>
      <w:r>
        <w:rPr>
          <w:w w:val="85"/>
        </w:rPr>
        <w:t>c/c</w:t>
      </w:r>
      <w:r>
        <w:rPr>
          <w:spacing w:val="-7"/>
          <w:w w:val="85"/>
        </w:rPr>
        <w:t> </w:t>
      </w:r>
      <w:r>
        <w:rPr>
          <w:w w:val="85"/>
        </w:rPr>
        <w:t>art.</w:t>
      </w:r>
      <w:r>
        <w:rPr>
          <w:spacing w:val="-6"/>
          <w:w w:val="85"/>
        </w:rPr>
        <w:t> </w:t>
      </w:r>
      <w:r>
        <w:rPr>
          <w:w w:val="85"/>
        </w:rPr>
        <w:t>1º,</w:t>
      </w:r>
      <w:r>
        <w:rPr>
          <w:spacing w:val="-7"/>
          <w:w w:val="85"/>
        </w:rPr>
        <w:t> </w:t>
      </w:r>
      <w:r>
        <w:rPr>
          <w:w w:val="85"/>
        </w:rPr>
        <w:t>inciso</w:t>
      </w:r>
      <w:r>
        <w:rPr>
          <w:spacing w:val="-7"/>
          <w:w w:val="85"/>
        </w:rPr>
        <w:t> </w:t>
      </w:r>
      <w:r>
        <w:rPr>
          <w:w w:val="85"/>
        </w:rPr>
        <w:t>II,</w:t>
      </w:r>
      <w:r>
        <w:rPr>
          <w:spacing w:val="-6"/>
          <w:w w:val="85"/>
        </w:rPr>
        <w:t> </w:t>
      </w:r>
      <w:r>
        <w:rPr>
          <w:w w:val="85"/>
        </w:rPr>
        <w:t>da</w:t>
      </w:r>
      <w:r>
        <w:rPr>
          <w:spacing w:val="-7"/>
          <w:w w:val="85"/>
        </w:rPr>
        <w:t> </w:t>
      </w:r>
      <w:r>
        <w:rPr>
          <w:w w:val="85"/>
        </w:rPr>
        <w:t>Lei</w:t>
      </w:r>
      <w:r>
        <w:rPr>
          <w:spacing w:val="-7"/>
          <w:w w:val="85"/>
        </w:rPr>
        <w:t> </w:t>
      </w:r>
      <w:r>
        <w:rPr>
          <w:w w:val="85"/>
        </w:rPr>
        <w:t>nº</w:t>
      </w:r>
      <w:r>
        <w:rPr>
          <w:spacing w:val="-7"/>
          <w:w w:val="85"/>
        </w:rPr>
        <w:t> </w:t>
      </w:r>
      <w:r>
        <w:rPr>
          <w:w w:val="85"/>
        </w:rPr>
        <w:t>2.423/1996</w:t>
      </w:r>
      <w:r>
        <w:rPr>
          <w:spacing w:val="-6"/>
          <w:w w:val="85"/>
        </w:rPr>
        <w:t> </w:t>
      </w:r>
      <w:r>
        <w:rPr>
          <w:w w:val="85"/>
        </w:rPr>
        <w:t>LOTCEAM</w:t>
      </w:r>
      <w:r>
        <w:rPr>
          <w:spacing w:val="-7"/>
          <w:w w:val="85"/>
        </w:rPr>
        <w:t> </w:t>
      </w:r>
      <w:r>
        <w:rPr>
          <w:w w:val="85"/>
        </w:rPr>
        <w:t>c/c</w:t>
      </w:r>
      <w:r>
        <w:rPr>
          <w:spacing w:val="-7"/>
          <w:w w:val="85"/>
        </w:rPr>
        <w:t> </w:t>
      </w:r>
      <w:r>
        <w:rPr>
          <w:w w:val="85"/>
        </w:rPr>
        <w:t>art.</w:t>
      </w:r>
      <w:r>
        <w:rPr>
          <w:spacing w:val="-6"/>
          <w:w w:val="85"/>
        </w:rPr>
        <w:t> </w:t>
      </w:r>
      <w:r>
        <w:rPr>
          <w:w w:val="85"/>
        </w:rPr>
        <w:t>5º,</w:t>
      </w:r>
      <w:r>
        <w:rPr>
          <w:spacing w:val="-7"/>
          <w:w w:val="85"/>
        </w:rPr>
        <w:t> </w:t>
      </w:r>
      <w:r>
        <w:rPr>
          <w:w w:val="85"/>
        </w:rPr>
        <w:t>inciso</w:t>
      </w:r>
      <w:r>
        <w:rPr>
          <w:spacing w:val="-7"/>
          <w:w w:val="85"/>
        </w:rPr>
        <w:t> </w:t>
      </w:r>
      <w:r>
        <w:rPr>
          <w:w w:val="85"/>
        </w:rPr>
        <w:t>II,</w:t>
      </w:r>
      <w:r>
        <w:rPr>
          <w:spacing w:val="-6"/>
          <w:w w:val="85"/>
        </w:rPr>
        <w:t> </w:t>
      </w:r>
      <w:r>
        <w:rPr>
          <w:w w:val="85"/>
        </w:rPr>
        <w:t>da</w:t>
      </w:r>
      <w:r>
        <w:rPr>
          <w:spacing w:val="-7"/>
          <w:w w:val="85"/>
        </w:rPr>
        <w:t> </w:t>
      </w:r>
      <w:r>
        <w:rPr>
          <w:w w:val="85"/>
        </w:rPr>
        <w:t>Resolução</w:t>
      </w:r>
      <w:r>
        <w:rPr>
          <w:spacing w:val="-7"/>
          <w:w w:val="85"/>
        </w:rPr>
        <w:t> </w:t>
      </w:r>
      <w:r>
        <w:rPr>
          <w:w w:val="85"/>
        </w:rPr>
        <w:t>nº</w:t>
      </w:r>
      <w:r>
        <w:rPr>
          <w:spacing w:val="-6"/>
          <w:w w:val="85"/>
        </w:rPr>
        <w:t> </w:t>
      </w:r>
      <w:r>
        <w:rPr>
          <w:w w:val="85"/>
        </w:rPr>
        <w:t>04/2002-RITCEAM, em</w:t>
      </w:r>
      <w:r>
        <w:rPr>
          <w:spacing w:val="-2"/>
          <w:w w:val="85"/>
        </w:rPr>
        <w:t> </w:t>
      </w:r>
      <w:r>
        <w:rPr>
          <w:w w:val="85"/>
        </w:rPr>
        <w:t>razão</w:t>
      </w:r>
      <w:r>
        <w:rPr>
          <w:spacing w:val="-2"/>
          <w:w w:val="85"/>
        </w:rPr>
        <w:t> </w:t>
      </w:r>
      <w:r>
        <w:rPr>
          <w:w w:val="85"/>
        </w:rPr>
        <w:t>de</w:t>
      </w:r>
      <w:r>
        <w:rPr>
          <w:spacing w:val="-2"/>
          <w:w w:val="85"/>
        </w:rPr>
        <w:t> </w:t>
      </w:r>
      <w:r>
        <w:rPr>
          <w:w w:val="85"/>
        </w:rPr>
        <w:t>graves</w:t>
      </w:r>
      <w:r>
        <w:rPr>
          <w:spacing w:val="-2"/>
          <w:w w:val="85"/>
        </w:rPr>
        <w:t> </w:t>
      </w:r>
      <w:r>
        <w:rPr>
          <w:w w:val="85"/>
        </w:rPr>
        <w:t>infrações</w:t>
      </w:r>
      <w:r>
        <w:rPr>
          <w:spacing w:val="-2"/>
          <w:w w:val="85"/>
        </w:rPr>
        <w:t> </w:t>
      </w:r>
      <w:r>
        <w:rPr>
          <w:w w:val="85"/>
        </w:rPr>
        <w:t>às</w:t>
      </w:r>
      <w:r>
        <w:rPr>
          <w:spacing w:val="-2"/>
          <w:w w:val="85"/>
        </w:rPr>
        <w:t> </w:t>
      </w:r>
      <w:r>
        <w:rPr>
          <w:w w:val="85"/>
        </w:rPr>
        <w:t>normas</w:t>
      </w:r>
      <w:r>
        <w:rPr>
          <w:spacing w:val="-2"/>
          <w:w w:val="85"/>
        </w:rPr>
        <w:t> </w:t>
      </w:r>
      <w:r>
        <w:rPr>
          <w:w w:val="85"/>
        </w:rPr>
        <w:t>legais</w:t>
      </w:r>
      <w:r>
        <w:rPr>
          <w:spacing w:val="-2"/>
          <w:w w:val="85"/>
        </w:rPr>
        <w:t> </w:t>
      </w:r>
      <w:r>
        <w:rPr>
          <w:w w:val="85"/>
        </w:rPr>
        <w:t>e</w:t>
      </w:r>
      <w:r>
        <w:rPr>
          <w:spacing w:val="-2"/>
          <w:w w:val="85"/>
        </w:rPr>
        <w:t> </w:t>
      </w:r>
      <w:r>
        <w:rPr>
          <w:w w:val="85"/>
        </w:rPr>
        <w:t>regulamentares,</w:t>
      </w:r>
      <w:r>
        <w:rPr>
          <w:spacing w:val="-4"/>
          <w:w w:val="85"/>
        </w:rPr>
        <w:t> </w:t>
      </w:r>
      <w:r>
        <w:rPr>
          <w:w w:val="85"/>
        </w:rPr>
        <w:t>quais</w:t>
      </w:r>
      <w:r>
        <w:rPr>
          <w:spacing w:val="-2"/>
          <w:w w:val="85"/>
        </w:rPr>
        <w:t> </w:t>
      </w:r>
      <w:r>
        <w:rPr>
          <w:w w:val="85"/>
        </w:rPr>
        <w:t>sejam:</w:t>
      </w:r>
      <w:r>
        <w:rPr>
          <w:spacing w:val="-2"/>
          <w:w w:val="85"/>
        </w:rPr>
        <w:t> </w:t>
      </w:r>
      <w:r>
        <w:rPr>
          <w:w w:val="85"/>
        </w:rPr>
        <w:t>Constituição</w:t>
      </w:r>
      <w:r>
        <w:rPr>
          <w:spacing w:val="-2"/>
          <w:w w:val="85"/>
        </w:rPr>
        <w:t> </w:t>
      </w:r>
      <w:r>
        <w:rPr>
          <w:w w:val="85"/>
        </w:rPr>
        <w:t>Federal</w:t>
      </w:r>
      <w:r>
        <w:rPr>
          <w:spacing w:val="-2"/>
          <w:w w:val="85"/>
        </w:rPr>
        <w:t> </w:t>
      </w:r>
      <w:r>
        <w:rPr>
          <w:w w:val="85"/>
        </w:rPr>
        <w:t>de</w:t>
      </w:r>
      <w:r>
        <w:rPr>
          <w:spacing w:val="-2"/>
          <w:w w:val="85"/>
        </w:rPr>
        <w:t> </w:t>
      </w:r>
      <w:r>
        <w:rPr>
          <w:w w:val="85"/>
        </w:rPr>
        <w:t>1988,</w:t>
      </w:r>
      <w:r>
        <w:rPr>
          <w:spacing w:val="-4"/>
          <w:w w:val="85"/>
        </w:rPr>
        <w:t> </w:t>
      </w:r>
      <w:r>
        <w:rPr>
          <w:w w:val="85"/>
        </w:rPr>
        <w:t>art.</w:t>
      </w:r>
      <w:r>
        <w:rPr>
          <w:spacing w:val="-2"/>
          <w:w w:val="85"/>
        </w:rPr>
        <w:t> </w:t>
      </w:r>
      <w:r>
        <w:rPr>
          <w:w w:val="85"/>
        </w:rPr>
        <w:t>165,</w:t>
      </w:r>
    </w:p>
    <w:p>
      <w:pPr>
        <w:pStyle w:val="BodyText"/>
        <w:ind w:right="131"/>
      </w:pPr>
      <w:r>
        <w:rPr>
          <w:w w:val="85"/>
        </w:rPr>
        <w:t>§3º; Lei de Responsabilidade Fiscal, art. 55, §2º (atraso dos Relatórios exigidos – RREO e RGF); Lei nº 2.423/1996- </w:t>
      </w:r>
      <w:r>
        <w:rPr>
          <w:spacing w:val="-2"/>
          <w:w w:val="85"/>
        </w:rPr>
        <w:t>LOTCEAM, art. 32, inciso II, alínea “h”; Lei Complementar AM nº 06/1991 (atualizada pela LC AM nº 24/2000), art. 15 c/c </w:t>
      </w:r>
      <w:r>
        <w:rPr>
          <w:w w:val="90"/>
        </w:rPr>
        <w:t>art.</w:t>
      </w:r>
      <w:r>
        <w:rPr>
          <w:spacing w:val="-4"/>
          <w:w w:val="90"/>
        </w:rPr>
        <w:t> </w:t>
      </w:r>
      <w:r>
        <w:rPr>
          <w:w w:val="90"/>
        </w:rPr>
        <w:t>20,</w:t>
      </w:r>
      <w:r>
        <w:rPr>
          <w:spacing w:val="-4"/>
          <w:w w:val="90"/>
        </w:rPr>
        <w:t> </w:t>
      </w:r>
      <w:r>
        <w:rPr>
          <w:w w:val="90"/>
        </w:rPr>
        <w:t>inciso</w:t>
      </w:r>
      <w:r>
        <w:rPr>
          <w:spacing w:val="-5"/>
          <w:w w:val="90"/>
        </w:rPr>
        <w:t> </w:t>
      </w:r>
      <w:r>
        <w:rPr>
          <w:w w:val="90"/>
        </w:rPr>
        <w:t>II</w:t>
      </w:r>
      <w:r>
        <w:rPr>
          <w:spacing w:val="-4"/>
          <w:w w:val="90"/>
        </w:rPr>
        <w:t> </w:t>
      </w:r>
      <w:r>
        <w:rPr>
          <w:w w:val="90"/>
        </w:rPr>
        <w:t>(atraso</w:t>
      </w:r>
      <w:r>
        <w:rPr>
          <w:spacing w:val="-4"/>
          <w:w w:val="90"/>
        </w:rPr>
        <w:t> </w:t>
      </w:r>
      <w:r>
        <w:rPr>
          <w:w w:val="90"/>
        </w:rPr>
        <w:t>do</w:t>
      </w:r>
      <w:r>
        <w:rPr>
          <w:spacing w:val="-4"/>
          <w:w w:val="90"/>
        </w:rPr>
        <w:t> </w:t>
      </w:r>
      <w:r>
        <w:rPr>
          <w:w w:val="90"/>
        </w:rPr>
        <w:t>E-Contas);</w:t>
      </w:r>
      <w:r>
        <w:rPr>
          <w:spacing w:val="-5"/>
          <w:w w:val="90"/>
        </w:rPr>
        <w:t> </w:t>
      </w:r>
      <w:r>
        <w:rPr>
          <w:w w:val="90"/>
        </w:rPr>
        <w:t>Lei</w:t>
      </w:r>
      <w:r>
        <w:rPr>
          <w:spacing w:val="-5"/>
          <w:w w:val="90"/>
        </w:rPr>
        <w:t> </w:t>
      </w:r>
      <w:r>
        <w:rPr>
          <w:w w:val="90"/>
        </w:rPr>
        <w:t>nº</w:t>
      </w:r>
      <w:r>
        <w:rPr>
          <w:spacing w:val="-6"/>
          <w:w w:val="90"/>
        </w:rPr>
        <w:t> </w:t>
      </w:r>
      <w:r>
        <w:rPr>
          <w:w w:val="90"/>
        </w:rPr>
        <w:t>8.666/93,</w:t>
      </w:r>
      <w:r>
        <w:rPr>
          <w:spacing w:val="-5"/>
          <w:w w:val="90"/>
        </w:rPr>
        <w:t> </w:t>
      </w:r>
      <w:r>
        <w:rPr>
          <w:w w:val="90"/>
        </w:rPr>
        <w:t>art.</w:t>
      </w:r>
      <w:r>
        <w:rPr>
          <w:spacing w:val="-4"/>
          <w:w w:val="90"/>
        </w:rPr>
        <w:t> </w:t>
      </w:r>
      <w:r>
        <w:rPr>
          <w:w w:val="90"/>
        </w:rPr>
        <w:t>67;</w:t>
      </w:r>
      <w:r>
        <w:rPr>
          <w:spacing w:val="-5"/>
          <w:w w:val="90"/>
        </w:rPr>
        <w:t> </w:t>
      </w:r>
      <w:r>
        <w:rPr>
          <w:w w:val="90"/>
        </w:rPr>
        <w:t>Lei</w:t>
      </w:r>
      <w:r>
        <w:rPr>
          <w:spacing w:val="-5"/>
          <w:w w:val="90"/>
        </w:rPr>
        <w:t> </w:t>
      </w:r>
      <w:r>
        <w:rPr>
          <w:w w:val="90"/>
        </w:rPr>
        <w:t>nº</w:t>
      </w:r>
      <w:r>
        <w:rPr>
          <w:spacing w:val="-6"/>
          <w:w w:val="90"/>
        </w:rPr>
        <w:t> </w:t>
      </w:r>
      <w:r>
        <w:rPr>
          <w:w w:val="90"/>
        </w:rPr>
        <w:t>4.320/64,</w:t>
      </w:r>
      <w:r>
        <w:rPr>
          <w:spacing w:val="-4"/>
          <w:w w:val="90"/>
        </w:rPr>
        <w:t> </w:t>
      </w:r>
      <w:r>
        <w:rPr>
          <w:w w:val="90"/>
        </w:rPr>
        <w:t>art.</w:t>
      </w:r>
      <w:r>
        <w:rPr>
          <w:spacing w:val="-6"/>
          <w:w w:val="90"/>
        </w:rPr>
        <w:t> </w:t>
      </w:r>
      <w:r>
        <w:rPr>
          <w:w w:val="90"/>
        </w:rPr>
        <w:t>63,</w:t>
      </w:r>
      <w:r>
        <w:rPr>
          <w:spacing w:val="-4"/>
          <w:w w:val="90"/>
        </w:rPr>
        <w:t> </w:t>
      </w:r>
      <w:r>
        <w:rPr>
          <w:w w:val="90"/>
        </w:rPr>
        <w:t>§</w:t>
      </w:r>
      <w:r>
        <w:rPr>
          <w:spacing w:val="-5"/>
          <w:w w:val="90"/>
        </w:rPr>
        <w:t> </w:t>
      </w:r>
      <w:r>
        <w:rPr>
          <w:w w:val="90"/>
        </w:rPr>
        <w:t>2º,</w:t>
      </w:r>
      <w:r>
        <w:rPr>
          <w:spacing w:val="-4"/>
          <w:w w:val="90"/>
        </w:rPr>
        <w:t> </w:t>
      </w:r>
      <w:r>
        <w:rPr>
          <w:w w:val="90"/>
        </w:rPr>
        <w:t>inciso</w:t>
      </w:r>
      <w:r>
        <w:rPr>
          <w:spacing w:val="-4"/>
          <w:w w:val="90"/>
        </w:rPr>
        <w:t> </w:t>
      </w:r>
      <w:r>
        <w:rPr>
          <w:w w:val="90"/>
        </w:rPr>
        <w:t>III</w:t>
      </w:r>
      <w:r>
        <w:rPr>
          <w:spacing w:val="-7"/>
          <w:w w:val="90"/>
        </w:rPr>
        <w:t> </w:t>
      </w:r>
      <w:r>
        <w:rPr>
          <w:w w:val="90"/>
        </w:rPr>
        <w:t>(ausência</w:t>
      </w:r>
      <w:r>
        <w:rPr>
          <w:spacing w:val="-7"/>
          <w:w w:val="90"/>
        </w:rPr>
        <w:t> </w:t>
      </w:r>
      <w:r>
        <w:rPr>
          <w:w w:val="90"/>
        </w:rPr>
        <w:t>de fiscalização</w:t>
      </w:r>
      <w:r>
        <w:rPr>
          <w:spacing w:val="-10"/>
          <w:w w:val="90"/>
        </w:rPr>
        <w:t> </w:t>
      </w:r>
      <w:r>
        <w:rPr>
          <w:w w:val="90"/>
        </w:rPr>
        <w:t>da</w:t>
      </w:r>
      <w:r>
        <w:rPr>
          <w:spacing w:val="-10"/>
          <w:w w:val="90"/>
        </w:rPr>
        <w:t> </w:t>
      </w:r>
      <w:r>
        <w:rPr>
          <w:w w:val="90"/>
        </w:rPr>
        <w:t>obra);</w:t>
      </w:r>
      <w:r>
        <w:rPr>
          <w:spacing w:val="-10"/>
          <w:w w:val="90"/>
        </w:rPr>
        <w:t> </w:t>
      </w:r>
      <w:r>
        <w:rPr>
          <w:w w:val="90"/>
        </w:rPr>
        <w:t>Lei</w:t>
      </w:r>
      <w:r>
        <w:rPr>
          <w:spacing w:val="-10"/>
          <w:w w:val="90"/>
        </w:rPr>
        <w:t> </w:t>
      </w:r>
      <w:r>
        <w:rPr>
          <w:w w:val="90"/>
        </w:rPr>
        <w:t>nº</w:t>
      </w:r>
      <w:r>
        <w:rPr>
          <w:spacing w:val="-10"/>
          <w:w w:val="90"/>
        </w:rPr>
        <w:t> </w:t>
      </w:r>
      <w:r>
        <w:rPr>
          <w:w w:val="90"/>
        </w:rPr>
        <w:t>6.496/77,</w:t>
      </w:r>
      <w:r>
        <w:rPr>
          <w:spacing w:val="-11"/>
          <w:w w:val="90"/>
        </w:rPr>
        <w:t> </w:t>
      </w:r>
      <w:r>
        <w:rPr>
          <w:w w:val="90"/>
        </w:rPr>
        <w:t>artigos</w:t>
      </w:r>
      <w:r>
        <w:rPr>
          <w:spacing w:val="-10"/>
          <w:w w:val="90"/>
        </w:rPr>
        <w:t> </w:t>
      </w:r>
      <w:r>
        <w:rPr>
          <w:w w:val="90"/>
        </w:rPr>
        <w:t>1º</w:t>
      </w:r>
      <w:r>
        <w:rPr>
          <w:spacing w:val="-10"/>
          <w:w w:val="90"/>
        </w:rPr>
        <w:t> </w:t>
      </w:r>
      <w:r>
        <w:rPr>
          <w:w w:val="90"/>
        </w:rPr>
        <w:t>e</w:t>
      </w:r>
      <w:r>
        <w:rPr>
          <w:spacing w:val="-10"/>
          <w:w w:val="90"/>
        </w:rPr>
        <w:t> </w:t>
      </w:r>
      <w:r>
        <w:rPr>
          <w:w w:val="90"/>
        </w:rPr>
        <w:t>2º</w:t>
      </w:r>
      <w:r>
        <w:rPr>
          <w:spacing w:val="-10"/>
          <w:w w:val="90"/>
        </w:rPr>
        <w:t> </w:t>
      </w:r>
      <w:r>
        <w:rPr>
          <w:w w:val="90"/>
        </w:rPr>
        <w:t>c/c</w:t>
      </w:r>
      <w:r>
        <w:rPr>
          <w:spacing w:val="-10"/>
          <w:w w:val="90"/>
        </w:rPr>
        <w:t> </w:t>
      </w:r>
      <w:r>
        <w:rPr>
          <w:w w:val="90"/>
        </w:rPr>
        <w:t>a</w:t>
      </w:r>
      <w:r>
        <w:rPr>
          <w:spacing w:val="-10"/>
          <w:w w:val="90"/>
        </w:rPr>
        <w:t> </w:t>
      </w:r>
      <w:r>
        <w:rPr>
          <w:w w:val="90"/>
        </w:rPr>
        <w:t>Resolução</w:t>
      </w:r>
      <w:r>
        <w:rPr>
          <w:spacing w:val="-10"/>
          <w:w w:val="90"/>
        </w:rPr>
        <w:t> </w:t>
      </w:r>
      <w:r>
        <w:rPr>
          <w:w w:val="90"/>
        </w:rPr>
        <w:t>CONFEA</w:t>
      </w:r>
      <w:r>
        <w:rPr>
          <w:spacing w:val="-10"/>
          <w:w w:val="90"/>
        </w:rPr>
        <w:t> </w:t>
      </w:r>
      <w:r>
        <w:rPr>
          <w:w w:val="90"/>
        </w:rPr>
        <w:t>nº</w:t>
      </w:r>
      <w:r>
        <w:rPr>
          <w:spacing w:val="-10"/>
          <w:w w:val="90"/>
        </w:rPr>
        <w:t> </w:t>
      </w:r>
      <w:r>
        <w:rPr>
          <w:w w:val="90"/>
        </w:rPr>
        <w:t>361/91,</w:t>
      </w:r>
      <w:r>
        <w:rPr>
          <w:spacing w:val="-10"/>
          <w:w w:val="90"/>
        </w:rPr>
        <w:t> </w:t>
      </w:r>
      <w:r>
        <w:rPr>
          <w:w w:val="90"/>
        </w:rPr>
        <w:t>art.</w:t>
      </w:r>
      <w:r>
        <w:rPr>
          <w:spacing w:val="-10"/>
          <w:w w:val="90"/>
        </w:rPr>
        <w:t> </w:t>
      </w:r>
      <w:r>
        <w:rPr>
          <w:w w:val="90"/>
        </w:rPr>
        <w:t>7º;</w:t>
      </w:r>
      <w:r>
        <w:rPr>
          <w:spacing w:val="-10"/>
          <w:w w:val="90"/>
        </w:rPr>
        <w:t> </w:t>
      </w:r>
      <w:r>
        <w:rPr>
          <w:w w:val="90"/>
        </w:rPr>
        <w:t>1.010/05,</w:t>
      </w:r>
      <w:r>
        <w:rPr>
          <w:spacing w:val="-10"/>
          <w:w w:val="90"/>
        </w:rPr>
        <w:t> </w:t>
      </w:r>
      <w:r>
        <w:rPr>
          <w:w w:val="90"/>
        </w:rPr>
        <w:t>art.</w:t>
      </w:r>
      <w:r>
        <w:rPr>
          <w:spacing w:val="-10"/>
          <w:w w:val="90"/>
        </w:rPr>
        <w:t> </w:t>
      </w:r>
      <w:r>
        <w:rPr>
          <w:w w:val="90"/>
        </w:rPr>
        <w:t>5º, </w:t>
      </w:r>
      <w:r>
        <w:rPr>
          <w:w w:val="80"/>
        </w:rPr>
        <w:t>Resolução CAU nº 91/14, art. 1º e Lei n.º 8.883/94, art. 30, §10 (ausência da ART/RRT do projeto</w:t>
      </w:r>
      <w:r>
        <w:rPr/>
        <w:t> </w:t>
      </w:r>
      <w:r>
        <w:rPr>
          <w:w w:val="80"/>
        </w:rPr>
        <w:t>básico, da execução da </w:t>
      </w:r>
      <w:r>
        <w:rPr>
          <w:w w:val="85"/>
        </w:rPr>
        <w:t>obra e de fiscalização); e Resolução nº 27/2012-TCE/AM, art. 2º, Incisos I e II (ausência de registro individualizado de obras, pasta de obra, e de controle interno). </w:t>
      </w:r>
      <w:r>
        <w:rPr>
          <w:rFonts w:ascii="Arial" w:hAnsi="Arial"/>
          <w:b/>
          <w:w w:val="85"/>
        </w:rPr>
        <w:t>ACÓRDÃO Nº 84/2024: </w:t>
      </w:r>
      <w:r>
        <w:rPr>
          <w:w w:val="85"/>
        </w:rPr>
        <w:t>Vistos, relatados e discutidos estes autos acima identificados, </w:t>
      </w:r>
      <w:r>
        <w:rPr>
          <w:rFonts w:ascii="Arial" w:hAnsi="Arial"/>
          <w:b/>
          <w:w w:val="85"/>
        </w:rPr>
        <w:t>ACORDAM </w:t>
      </w:r>
      <w:r>
        <w:rPr>
          <w:w w:val="85"/>
        </w:rPr>
        <w:t>os Excelentíssimos Senhores Conselheiros do Tribunal de Contas do Estado do Amazonas, </w:t>
      </w:r>
      <w:r>
        <w:rPr>
          <w:w w:val="90"/>
        </w:rPr>
        <w:t>reunidos</w:t>
      </w:r>
      <w:r>
        <w:rPr>
          <w:spacing w:val="-2"/>
          <w:w w:val="90"/>
        </w:rPr>
        <w:t> </w:t>
      </w:r>
      <w:r>
        <w:rPr>
          <w:w w:val="90"/>
        </w:rPr>
        <w:t>em</w:t>
      </w:r>
      <w:r>
        <w:rPr>
          <w:spacing w:val="-2"/>
          <w:w w:val="90"/>
        </w:rPr>
        <w:t> </w:t>
      </w:r>
      <w:r>
        <w:rPr>
          <w:w w:val="90"/>
        </w:rPr>
        <w:t>Sessão</w:t>
      </w:r>
      <w:r>
        <w:rPr>
          <w:w w:val="90"/>
        </w:rPr>
        <w:t> do</w:t>
      </w:r>
      <w:r>
        <w:rPr>
          <w:w w:val="90"/>
        </w:rPr>
        <w:t> </w:t>
      </w:r>
      <w:r>
        <w:rPr>
          <w:rFonts w:ascii="Arial" w:hAnsi="Arial"/>
          <w:b/>
          <w:w w:val="90"/>
        </w:rPr>
        <w:t>Tribunal</w:t>
      </w:r>
      <w:r>
        <w:rPr>
          <w:rFonts w:ascii="Arial" w:hAnsi="Arial"/>
          <w:b/>
          <w:w w:val="90"/>
        </w:rPr>
        <w:t> Pleno</w:t>
      </w:r>
      <w:r>
        <w:rPr>
          <w:w w:val="90"/>
        </w:rPr>
        <w:t>,</w:t>
      </w:r>
      <w:r>
        <w:rPr>
          <w:spacing w:val="-2"/>
          <w:w w:val="90"/>
        </w:rPr>
        <w:t> </w:t>
      </w:r>
      <w:r>
        <w:rPr>
          <w:w w:val="90"/>
        </w:rPr>
        <w:t>no</w:t>
      </w:r>
      <w:r>
        <w:rPr>
          <w:w w:val="90"/>
        </w:rPr>
        <w:t> exercício</w:t>
      </w:r>
      <w:r>
        <w:rPr>
          <w:w w:val="90"/>
        </w:rPr>
        <w:t> da</w:t>
      </w:r>
      <w:r>
        <w:rPr>
          <w:w w:val="90"/>
        </w:rPr>
        <w:t> competência</w:t>
      </w:r>
      <w:r>
        <w:rPr>
          <w:w w:val="90"/>
        </w:rPr>
        <w:t> atribuída</w:t>
      </w:r>
      <w:r>
        <w:rPr>
          <w:w w:val="90"/>
        </w:rPr>
        <w:t> arts.</w:t>
      </w:r>
      <w:r>
        <w:rPr>
          <w:spacing w:val="-1"/>
          <w:w w:val="90"/>
        </w:rPr>
        <w:t> </w:t>
      </w:r>
      <w:r>
        <w:rPr>
          <w:w w:val="90"/>
        </w:rPr>
        <w:t>5º,</w:t>
      </w:r>
      <w:r>
        <w:rPr>
          <w:w w:val="90"/>
        </w:rPr>
        <w:t> II</w:t>
      </w:r>
      <w:r>
        <w:rPr>
          <w:w w:val="90"/>
        </w:rPr>
        <w:t> e</w:t>
      </w:r>
      <w:r>
        <w:rPr>
          <w:w w:val="90"/>
        </w:rPr>
        <w:t> 11,</w:t>
      </w:r>
      <w:r>
        <w:rPr>
          <w:w w:val="90"/>
        </w:rPr>
        <w:t> III,</w:t>
      </w:r>
      <w:r>
        <w:rPr>
          <w:w w:val="90"/>
        </w:rPr>
        <w:t> “a”</w:t>
      </w:r>
      <w:r>
        <w:rPr>
          <w:spacing w:val="-2"/>
          <w:w w:val="90"/>
        </w:rPr>
        <w:t> </w:t>
      </w:r>
      <w:r>
        <w:rPr>
          <w:w w:val="90"/>
        </w:rPr>
        <w:t>item</w:t>
      </w:r>
      <w:r>
        <w:rPr>
          <w:spacing w:val="-2"/>
          <w:w w:val="90"/>
        </w:rPr>
        <w:t> </w:t>
      </w:r>
      <w:r>
        <w:rPr>
          <w:w w:val="90"/>
        </w:rPr>
        <w:t>1,</w:t>
      </w:r>
      <w:r>
        <w:rPr>
          <w:spacing w:val="-2"/>
          <w:w w:val="90"/>
        </w:rPr>
        <w:t> </w:t>
      </w:r>
      <w:r>
        <w:rPr>
          <w:w w:val="90"/>
        </w:rPr>
        <w:t>da </w:t>
      </w:r>
      <w:r>
        <w:rPr>
          <w:w w:val="85"/>
        </w:rPr>
        <w:t>Resolução nº 04/2002-TCE/AM, </w:t>
      </w:r>
      <w:r>
        <w:rPr>
          <w:rFonts w:ascii="Arial" w:hAnsi="Arial"/>
          <w:b/>
          <w:w w:val="85"/>
        </w:rPr>
        <w:t>à unanimidade</w:t>
      </w:r>
      <w:r>
        <w:rPr>
          <w:w w:val="85"/>
        </w:rPr>
        <w:t>, nos termos da proposta de voto do Excelentíssimo Senhor Auditor- Relator, que passa a ser parte integrante do Parecer Prévio,</w:t>
      </w:r>
      <w:r>
        <w:rPr>
          <w:w w:val="85"/>
        </w:rPr>
        <w:t> </w:t>
      </w:r>
      <w:r>
        <w:rPr>
          <w:rFonts w:ascii="Arial" w:hAnsi="Arial"/>
          <w:b/>
          <w:w w:val="85"/>
        </w:rPr>
        <w:t>em consonância</w:t>
      </w:r>
      <w:r>
        <w:rPr>
          <w:rFonts w:ascii="Arial" w:hAnsi="Arial"/>
          <w:b/>
          <w:w w:val="85"/>
        </w:rPr>
        <w:t> </w:t>
      </w:r>
      <w:r>
        <w:rPr>
          <w:w w:val="85"/>
        </w:rPr>
        <w:t>com o pronunciamento do Ministério Público</w:t>
      </w:r>
      <w:r>
        <w:rPr>
          <w:spacing w:val="-7"/>
          <w:w w:val="85"/>
        </w:rPr>
        <w:t> </w:t>
      </w:r>
      <w:r>
        <w:rPr>
          <w:w w:val="85"/>
        </w:rPr>
        <w:t>junto</w:t>
      </w:r>
      <w:r>
        <w:rPr>
          <w:spacing w:val="-5"/>
          <w:w w:val="85"/>
        </w:rPr>
        <w:t> </w:t>
      </w:r>
      <w:r>
        <w:rPr>
          <w:w w:val="85"/>
        </w:rPr>
        <w:t>a</w:t>
      </w:r>
      <w:r>
        <w:rPr>
          <w:spacing w:val="-7"/>
          <w:w w:val="85"/>
        </w:rPr>
        <w:t> </w:t>
      </w:r>
      <w:r>
        <w:rPr>
          <w:w w:val="85"/>
        </w:rPr>
        <w:t>este</w:t>
      </w:r>
      <w:r>
        <w:rPr>
          <w:spacing w:val="-5"/>
          <w:w w:val="85"/>
        </w:rPr>
        <w:t> </w:t>
      </w:r>
      <w:r>
        <w:rPr>
          <w:w w:val="85"/>
        </w:rPr>
        <w:t>Tribunal,</w:t>
      </w:r>
      <w:r>
        <w:rPr>
          <w:spacing w:val="-6"/>
          <w:w w:val="85"/>
        </w:rPr>
        <w:t> </w:t>
      </w:r>
      <w:r>
        <w:rPr>
          <w:w w:val="85"/>
        </w:rPr>
        <w:t>no</w:t>
      </w:r>
      <w:r>
        <w:rPr>
          <w:spacing w:val="-6"/>
          <w:w w:val="85"/>
        </w:rPr>
        <w:t> </w:t>
      </w:r>
      <w:r>
        <w:rPr>
          <w:w w:val="85"/>
        </w:rPr>
        <w:t>sentido</w:t>
      </w:r>
      <w:r>
        <w:rPr>
          <w:spacing w:val="-6"/>
          <w:w w:val="85"/>
        </w:rPr>
        <w:t> </w:t>
      </w:r>
      <w:r>
        <w:rPr>
          <w:w w:val="85"/>
        </w:rPr>
        <w:t>de:</w:t>
      </w:r>
      <w:r>
        <w:rPr>
          <w:spacing w:val="-1"/>
          <w:w w:val="85"/>
        </w:rPr>
        <w:t> </w:t>
      </w:r>
      <w:r>
        <w:rPr>
          <w:rFonts w:ascii="Arial" w:hAnsi="Arial"/>
          <w:b/>
          <w:w w:val="85"/>
        </w:rPr>
        <w:t>10.1.</w:t>
      </w:r>
      <w:r>
        <w:rPr>
          <w:rFonts w:ascii="Arial" w:hAnsi="Arial"/>
          <w:b/>
          <w:spacing w:val="-6"/>
          <w:w w:val="85"/>
        </w:rPr>
        <w:t> </w:t>
      </w:r>
      <w:r>
        <w:rPr>
          <w:rFonts w:ascii="Arial" w:hAnsi="Arial"/>
          <w:b/>
          <w:w w:val="85"/>
        </w:rPr>
        <w:t>Encaminhar</w:t>
      </w:r>
      <w:r>
        <w:rPr>
          <w:rFonts w:ascii="Arial" w:hAnsi="Arial"/>
          <w:b/>
          <w:spacing w:val="-6"/>
          <w:w w:val="85"/>
        </w:rPr>
        <w:t> </w:t>
      </w:r>
      <w:r>
        <w:rPr>
          <w:w w:val="85"/>
        </w:rPr>
        <w:t>após</w:t>
      </w:r>
      <w:r>
        <w:rPr>
          <w:spacing w:val="-6"/>
          <w:w w:val="85"/>
        </w:rPr>
        <w:t> </w:t>
      </w:r>
      <w:r>
        <w:rPr>
          <w:w w:val="85"/>
        </w:rPr>
        <w:t>seu</w:t>
      </w:r>
      <w:r>
        <w:rPr>
          <w:spacing w:val="-6"/>
          <w:w w:val="85"/>
        </w:rPr>
        <w:t> </w:t>
      </w:r>
      <w:r>
        <w:rPr>
          <w:w w:val="85"/>
        </w:rPr>
        <w:t>trânsito</w:t>
      </w:r>
      <w:r>
        <w:rPr>
          <w:spacing w:val="-6"/>
          <w:w w:val="85"/>
        </w:rPr>
        <w:t> </w:t>
      </w:r>
      <w:r>
        <w:rPr>
          <w:w w:val="85"/>
        </w:rPr>
        <w:t>em</w:t>
      </w:r>
      <w:r>
        <w:rPr>
          <w:spacing w:val="-7"/>
          <w:w w:val="85"/>
        </w:rPr>
        <w:t> </w:t>
      </w:r>
      <w:r>
        <w:rPr>
          <w:w w:val="85"/>
        </w:rPr>
        <w:t>julgado,</w:t>
      </w:r>
      <w:r>
        <w:rPr>
          <w:spacing w:val="-6"/>
          <w:w w:val="85"/>
        </w:rPr>
        <w:t> </w:t>
      </w:r>
      <w:r>
        <w:rPr>
          <w:w w:val="85"/>
        </w:rPr>
        <w:t>este</w:t>
      </w:r>
      <w:r>
        <w:rPr>
          <w:spacing w:val="-5"/>
          <w:w w:val="85"/>
        </w:rPr>
        <w:t> </w:t>
      </w:r>
      <w:r>
        <w:rPr>
          <w:w w:val="85"/>
        </w:rPr>
        <w:t>Processo</w:t>
      </w:r>
      <w:r>
        <w:rPr>
          <w:spacing w:val="-6"/>
          <w:w w:val="85"/>
        </w:rPr>
        <w:t> </w:t>
      </w:r>
      <w:r>
        <w:rPr>
          <w:w w:val="85"/>
        </w:rPr>
        <w:t>contendo</w:t>
      </w:r>
      <w:r>
        <w:rPr>
          <w:spacing w:val="-7"/>
          <w:w w:val="85"/>
        </w:rPr>
        <w:t> </w:t>
      </w:r>
      <w:r>
        <w:rPr>
          <w:w w:val="85"/>
        </w:rPr>
        <w:t>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5"/>
        </w:rPr>
        <w:t>Parecer Prévio à Câmara Municipal de Jutaí, para providências e julgamento, por força da tese fixada pelo Supremo </w:t>
      </w:r>
      <w:r>
        <w:rPr>
          <w:w w:val="80"/>
        </w:rPr>
        <w:t>Tribunal</w:t>
      </w:r>
      <w:r>
        <w:rPr/>
        <w:t> </w:t>
      </w:r>
      <w:r>
        <w:rPr>
          <w:w w:val="80"/>
        </w:rPr>
        <w:t>Federal,</w:t>
      </w:r>
      <w:r>
        <w:rPr/>
        <w:t> </w:t>
      </w:r>
      <w:r>
        <w:rPr>
          <w:w w:val="80"/>
        </w:rPr>
        <w:t>no</w:t>
      </w:r>
      <w:r>
        <w:rPr/>
        <w:t> </w:t>
      </w:r>
      <w:r>
        <w:rPr>
          <w:w w:val="80"/>
        </w:rPr>
        <w:t>Recurso</w:t>
      </w:r>
      <w:r>
        <w:rPr/>
        <w:t> </w:t>
      </w:r>
      <w:r>
        <w:rPr>
          <w:w w:val="80"/>
        </w:rPr>
        <w:t>Extraordinário</w:t>
      </w:r>
      <w:r>
        <w:rPr/>
        <w:t> </w:t>
      </w:r>
      <w:r>
        <w:rPr>
          <w:w w:val="80"/>
        </w:rPr>
        <w:t>nº</w:t>
      </w:r>
      <w:r>
        <w:rPr/>
        <w:t> </w:t>
      </w:r>
      <w:r>
        <w:rPr>
          <w:w w:val="80"/>
        </w:rPr>
        <w:t>848.826/DF,</w:t>
      </w:r>
      <w:r>
        <w:rPr/>
        <w:t> </w:t>
      </w:r>
      <w:r>
        <w:rPr>
          <w:w w:val="80"/>
        </w:rPr>
        <w:t>de</w:t>
      </w:r>
      <w:r>
        <w:rPr/>
        <w:t> </w:t>
      </w:r>
      <w:r>
        <w:rPr>
          <w:w w:val="80"/>
        </w:rPr>
        <w:t>17/08/2016;</w:t>
      </w:r>
      <w:r>
        <w:rPr>
          <w:spacing w:val="18"/>
        </w:rPr>
        <w:t> </w:t>
      </w:r>
      <w:r>
        <w:rPr>
          <w:rFonts w:ascii="Arial" w:hAnsi="Arial"/>
          <w:b/>
          <w:w w:val="80"/>
        </w:rPr>
        <w:t>10.2.</w:t>
      </w:r>
      <w:r>
        <w:rPr>
          <w:rFonts w:ascii="Arial" w:hAnsi="Arial"/>
          <w:b/>
        </w:rPr>
        <w:t> </w:t>
      </w:r>
      <w:r>
        <w:rPr>
          <w:rFonts w:ascii="Arial" w:hAnsi="Arial"/>
          <w:b/>
          <w:w w:val="80"/>
        </w:rPr>
        <w:t>Determinar</w:t>
      </w:r>
      <w:r>
        <w:rPr>
          <w:rFonts w:ascii="Arial" w:hAnsi="Arial"/>
          <w:b/>
        </w:rPr>
        <w:t> </w:t>
      </w:r>
      <w:r>
        <w:rPr>
          <w:w w:val="80"/>
        </w:rPr>
        <w:t>à</w:t>
      </w:r>
      <w:r>
        <w:rPr/>
        <w:t> </w:t>
      </w:r>
      <w:r>
        <w:rPr>
          <w:w w:val="80"/>
        </w:rPr>
        <w:t>SEPLENO</w:t>
      </w:r>
      <w:r>
        <w:rPr/>
        <w:t> </w:t>
      </w:r>
      <w:r>
        <w:rPr>
          <w:w w:val="80"/>
        </w:rPr>
        <w:t>que</w:t>
      </w:r>
      <w:r>
        <w:rPr/>
        <w:t> </w:t>
      </w:r>
      <w:r>
        <w:rPr>
          <w:w w:val="80"/>
        </w:rPr>
        <w:t>encaminhe</w:t>
      </w:r>
      <w:r>
        <w:rPr/>
        <w:t> </w:t>
      </w:r>
      <w:r>
        <w:rPr>
          <w:w w:val="80"/>
        </w:rPr>
        <w:t>à Câmara Municipal de Jutaí, cópia Relatório nº 36/2023/DEAS (Relatório de desempenho do município de Jutaí em ações </w:t>
      </w:r>
      <w:r>
        <w:rPr>
          <w:w w:val="85"/>
        </w:rPr>
        <w:t>estratégicas</w:t>
      </w:r>
      <w:r>
        <w:rPr>
          <w:w w:val="85"/>
        </w:rPr>
        <w:t> da</w:t>
      </w:r>
      <w:r>
        <w:rPr>
          <w:w w:val="85"/>
        </w:rPr>
        <w:t> atenção</w:t>
      </w:r>
      <w:r>
        <w:rPr>
          <w:w w:val="85"/>
        </w:rPr>
        <w:t> primária</w:t>
      </w:r>
      <w:r>
        <w:rPr>
          <w:w w:val="85"/>
        </w:rPr>
        <w:t> em</w:t>
      </w:r>
      <w:r>
        <w:rPr>
          <w:w w:val="85"/>
        </w:rPr>
        <w:t> saúde</w:t>
      </w:r>
      <w:r>
        <w:rPr>
          <w:w w:val="85"/>
        </w:rPr>
        <w:t> no</w:t>
      </w:r>
      <w:r>
        <w:rPr>
          <w:w w:val="85"/>
        </w:rPr>
        <w:t> exercício</w:t>
      </w:r>
      <w:r>
        <w:rPr>
          <w:w w:val="85"/>
        </w:rPr>
        <w:t> de</w:t>
      </w:r>
      <w:r>
        <w:rPr>
          <w:w w:val="85"/>
        </w:rPr>
        <w:t> 2022),</w:t>
      </w:r>
      <w:r>
        <w:rPr>
          <w:w w:val="85"/>
        </w:rPr>
        <w:t> para</w:t>
      </w:r>
      <w:r>
        <w:rPr>
          <w:w w:val="85"/>
        </w:rPr>
        <w:t> conhecimento</w:t>
      </w:r>
      <w:r>
        <w:rPr>
          <w:w w:val="85"/>
        </w:rPr>
        <w:t> e</w:t>
      </w:r>
      <w:r>
        <w:rPr>
          <w:w w:val="85"/>
        </w:rPr>
        <w:t> providências</w:t>
      </w:r>
      <w:r>
        <w:rPr>
          <w:w w:val="85"/>
        </w:rPr>
        <w:t> que</w:t>
      </w:r>
      <w:r>
        <w:rPr>
          <w:w w:val="85"/>
        </w:rPr>
        <w:t> entender </w:t>
      </w:r>
      <w:r>
        <w:rPr>
          <w:spacing w:val="-2"/>
          <w:w w:val="90"/>
        </w:rPr>
        <w:t>cabíveis;</w:t>
      </w:r>
      <w:r>
        <w:rPr>
          <w:spacing w:val="-2"/>
          <w:w w:val="90"/>
        </w:rPr>
        <w:t> </w:t>
      </w:r>
      <w:r>
        <w:rPr>
          <w:rFonts w:ascii="Arial" w:hAnsi="Arial"/>
          <w:b/>
          <w:spacing w:val="-2"/>
          <w:w w:val="90"/>
        </w:rPr>
        <w:t>10.3.</w:t>
      </w:r>
      <w:r>
        <w:rPr>
          <w:rFonts w:ascii="Arial" w:hAnsi="Arial"/>
          <w:b/>
          <w:spacing w:val="-2"/>
          <w:w w:val="90"/>
        </w:rPr>
        <w:t> Por</w:t>
      </w:r>
      <w:r>
        <w:rPr>
          <w:rFonts w:ascii="Arial" w:hAnsi="Arial"/>
          <w:b/>
          <w:spacing w:val="-2"/>
          <w:w w:val="90"/>
        </w:rPr>
        <w:t> força</w:t>
      </w:r>
      <w:r>
        <w:rPr>
          <w:rFonts w:ascii="Arial" w:hAnsi="Arial"/>
          <w:b/>
          <w:spacing w:val="-4"/>
          <w:w w:val="90"/>
        </w:rPr>
        <w:t> </w:t>
      </w:r>
      <w:r>
        <w:rPr>
          <w:rFonts w:ascii="Arial" w:hAnsi="Arial"/>
          <w:b/>
          <w:spacing w:val="-2"/>
          <w:w w:val="90"/>
        </w:rPr>
        <w:t>da</w:t>
      </w:r>
      <w:r>
        <w:rPr>
          <w:rFonts w:ascii="Arial" w:hAnsi="Arial"/>
          <w:b/>
          <w:spacing w:val="-2"/>
          <w:w w:val="90"/>
        </w:rPr>
        <w:t> tese</w:t>
      </w:r>
      <w:r>
        <w:rPr>
          <w:rFonts w:ascii="Arial" w:hAnsi="Arial"/>
          <w:b/>
          <w:spacing w:val="-2"/>
          <w:w w:val="90"/>
        </w:rPr>
        <w:t> fixada</w:t>
      </w:r>
      <w:r>
        <w:rPr>
          <w:rFonts w:ascii="Arial" w:hAnsi="Arial"/>
          <w:b/>
          <w:spacing w:val="-2"/>
          <w:w w:val="90"/>
        </w:rPr>
        <w:t> pelo</w:t>
      </w:r>
      <w:r>
        <w:rPr>
          <w:rFonts w:ascii="Arial" w:hAnsi="Arial"/>
          <w:b/>
          <w:spacing w:val="-2"/>
          <w:w w:val="90"/>
        </w:rPr>
        <w:t> Supremo</w:t>
      </w:r>
      <w:r>
        <w:rPr>
          <w:rFonts w:ascii="Arial" w:hAnsi="Arial"/>
          <w:b/>
          <w:spacing w:val="-2"/>
          <w:w w:val="90"/>
        </w:rPr>
        <w:t> Tribunal</w:t>
      </w:r>
      <w:r>
        <w:rPr>
          <w:rFonts w:ascii="Arial" w:hAnsi="Arial"/>
          <w:b/>
          <w:spacing w:val="-2"/>
          <w:w w:val="90"/>
        </w:rPr>
        <w:t> Federal</w:t>
      </w:r>
      <w:r>
        <w:rPr>
          <w:rFonts w:ascii="Arial" w:hAnsi="Arial"/>
          <w:b/>
          <w:spacing w:val="-2"/>
          <w:w w:val="90"/>
        </w:rPr>
        <w:t> </w:t>
      </w:r>
      <w:r>
        <w:rPr>
          <w:spacing w:val="-2"/>
          <w:w w:val="90"/>
        </w:rPr>
        <w:t>ao</w:t>
      </w:r>
      <w:r>
        <w:rPr>
          <w:spacing w:val="-2"/>
          <w:w w:val="90"/>
        </w:rPr>
        <w:t> decidir</w:t>
      </w:r>
      <w:r>
        <w:rPr>
          <w:spacing w:val="-3"/>
          <w:w w:val="90"/>
        </w:rPr>
        <w:t> </w:t>
      </w:r>
      <w:r>
        <w:rPr>
          <w:spacing w:val="-2"/>
          <w:w w:val="90"/>
        </w:rPr>
        <w:t>no</w:t>
      </w:r>
      <w:r>
        <w:rPr>
          <w:spacing w:val="-2"/>
          <w:w w:val="90"/>
        </w:rPr>
        <w:t> Recurso</w:t>
      </w:r>
      <w:r>
        <w:rPr>
          <w:spacing w:val="-2"/>
          <w:w w:val="90"/>
        </w:rPr>
        <w:t> Extraordinário</w:t>
      </w:r>
      <w:r>
        <w:rPr>
          <w:spacing w:val="-4"/>
          <w:w w:val="90"/>
        </w:rPr>
        <w:t> </w:t>
      </w:r>
      <w:r>
        <w:rPr>
          <w:spacing w:val="-2"/>
          <w:w w:val="90"/>
        </w:rPr>
        <w:t>nº </w:t>
      </w:r>
      <w:r>
        <w:rPr>
          <w:w w:val="80"/>
        </w:rPr>
        <w:t>848.826/DF,</w:t>
      </w:r>
      <w:r>
        <w:rPr/>
        <w:t> </w:t>
      </w:r>
      <w:r>
        <w:rPr>
          <w:w w:val="80"/>
        </w:rPr>
        <w:t>este</w:t>
      </w:r>
      <w:r>
        <w:rPr/>
        <w:t> </w:t>
      </w:r>
      <w:r>
        <w:rPr>
          <w:w w:val="80"/>
        </w:rPr>
        <w:t>acórdão</w:t>
      </w:r>
      <w:r>
        <w:rPr/>
        <w:t> </w:t>
      </w:r>
      <w:r>
        <w:rPr>
          <w:w w:val="80"/>
        </w:rPr>
        <w:t>não</w:t>
      </w:r>
      <w:r>
        <w:rPr/>
        <w:t> </w:t>
      </w:r>
      <w:r>
        <w:rPr>
          <w:w w:val="80"/>
        </w:rPr>
        <w:t>produz</w:t>
      </w:r>
      <w:r>
        <w:rPr/>
        <w:t> </w:t>
      </w:r>
      <w:r>
        <w:rPr>
          <w:w w:val="80"/>
        </w:rPr>
        <w:t>efeitos</w:t>
      </w:r>
      <w:r>
        <w:rPr/>
        <w:t> </w:t>
      </w:r>
      <w:r>
        <w:rPr>
          <w:w w:val="80"/>
        </w:rPr>
        <w:t>para</w:t>
      </w:r>
      <w:r>
        <w:rPr/>
        <w:t> </w:t>
      </w:r>
      <w:r>
        <w:rPr>
          <w:w w:val="80"/>
        </w:rPr>
        <w:t>os</w:t>
      </w:r>
      <w:r>
        <w:rPr/>
        <w:t> </w:t>
      </w:r>
      <w:r>
        <w:rPr>
          <w:w w:val="80"/>
        </w:rPr>
        <w:t>fins</w:t>
      </w:r>
      <w:r>
        <w:rPr/>
        <w:t> </w:t>
      </w:r>
      <w:r>
        <w:rPr>
          <w:w w:val="80"/>
        </w:rPr>
        <w:t>do</w:t>
      </w:r>
      <w:r>
        <w:rPr/>
        <w:t> </w:t>
      </w:r>
      <w:r>
        <w:rPr>
          <w:w w:val="80"/>
        </w:rPr>
        <w:t>art.</w:t>
      </w:r>
      <w:r>
        <w:rPr/>
        <w:t> </w:t>
      </w:r>
      <w:r>
        <w:rPr>
          <w:w w:val="80"/>
        </w:rPr>
        <w:t>1º,</w:t>
      </w:r>
      <w:r>
        <w:rPr/>
        <w:t> </w:t>
      </w:r>
      <w:r>
        <w:rPr>
          <w:w w:val="80"/>
        </w:rPr>
        <w:t>inciso</w:t>
      </w:r>
      <w:r>
        <w:rPr/>
        <w:t> </w:t>
      </w:r>
      <w:r>
        <w:rPr>
          <w:w w:val="80"/>
        </w:rPr>
        <w:t>I,</w:t>
      </w:r>
      <w:r>
        <w:rPr/>
        <w:t> </w:t>
      </w:r>
      <w:r>
        <w:rPr>
          <w:w w:val="80"/>
        </w:rPr>
        <w:t>alínea</w:t>
      </w:r>
      <w:r>
        <w:rPr/>
        <w:t> </w:t>
      </w:r>
      <w:r>
        <w:rPr>
          <w:w w:val="80"/>
        </w:rPr>
        <w:t>“g”,</w:t>
      </w:r>
      <w:r>
        <w:rPr/>
        <w:t> </w:t>
      </w:r>
      <w:r>
        <w:rPr>
          <w:w w:val="80"/>
        </w:rPr>
        <w:t>da</w:t>
      </w:r>
      <w:r>
        <w:rPr/>
        <w:t> </w:t>
      </w:r>
      <w:r>
        <w:rPr>
          <w:w w:val="80"/>
        </w:rPr>
        <w:t>Lei</w:t>
      </w:r>
      <w:r>
        <w:rPr/>
        <w:t> </w:t>
      </w:r>
      <w:r>
        <w:rPr>
          <w:w w:val="80"/>
        </w:rPr>
        <w:t>Complementar</w:t>
      </w:r>
      <w:r>
        <w:rPr/>
        <w:t> </w:t>
      </w:r>
      <w:r>
        <w:rPr>
          <w:w w:val="80"/>
        </w:rPr>
        <w:t>nº</w:t>
      </w:r>
      <w:r>
        <w:rPr/>
        <w:t> </w:t>
      </w:r>
      <w:r>
        <w:rPr>
          <w:w w:val="80"/>
        </w:rPr>
        <w:t>64/1990, </w:t>
      </w:r>
      <w:r>
        <w:rPr>
          <w:spacing w:val="-2"/>
          <w:w w:val="90"/>
        </w:rPr>
        <w:t>em</w:t>
      </w:r>
      <w:r>
        <w:rPr>
          <w:spacing w:val="-3"/>
          <w:w w:val="90"/>
        </w:rPr>
        <w:t> </w:t>
      </w:r>
      <w:r>
        <w:rPr>
          <w:spacing w:val="-2"/>
          <w:w w:val="90"/>
        </w:rPr>
        <w:t>relação</w:t>
      </w:r>
      <w:r>
        <w:rPr>
          <w:spacing w:val="-3"/>
          <w:w w:val="90"/>
        </w:rPr>
        <w:t> </w:t>
      </w:r>
      <w:r>
        <w:rPr>
          <w:spacing w:val="-2"/>
          <w:w w:val="90"/>
        </w:rPr>
        <w:t>ao</w:t>
      </w:r>
      <w:r>
        <w:rPr>
          <w:spacing w:val="-3"/>
          <w:w w:val="90"/>
        </w:rPr>
        <w:t> </w:t>
      </w:r>
      <w:r>
        <w:rPr>
          <w:spacing w:val="-2"/>
          <w:w w:val="90"/>
        </w:rPr>
        <w:t>Sr.</w:t>
      </w:r>
      <w:r>
        <w:rPr>
          <w:spacing w:val="-3"/>
          <w:w w:val="90"/>
        </w:rPr>
        <w:t> </w:t>
      </w:r>
      <w:r>
        <w:rPr>
          <w:spacing w:val="-2"/>
          <w:w w:val="90"/>
        </w:rPr>
        <w:t>Pedro</w:t>
      </w:r>
      <w:r>
        <w:rPr>
          <w:spacing w:val="-4"/>
          <w:w w:val="90"/>
        </w:rPr>
        <w:t> </w:t>
      </w:r>
      <w:r>
        <w:rPr>
          <w:spacing w:val="-2"/>
          <w:w w:val="90"/>
        </w:rPr>
        <w:t>Macário</w:t>
      </w:r>
      <w:r>
        <w:rPr>
          <w:spacing w:val="-3"/>
          <w:w w:val="90"/>
        </w:rPr>
        <w:t> </w:t>
      </w:r>
      <w:r>
        <w:rPr>
          <w:spacing w:val="-2"/>
          <w:w w:val="90"/>
        </w:rPr>
        <w:t>Barboza,</w:t>
      </w:r>
      <w:r>
        <w:rPr>
          <w:spacing w:val="-3"/>
          <w:w w:val="90"/>
        </w:rPr>
        <w:t> </w:t>
      </w:r>
      <w:r>
        <w:rPr>
          <w:spacing w:val="-2"/>
          <w:w w:val="90"/>
        </w:rPr>
        <w:t>Prefeito</w:t>
      </w:r>
      <w:r>
        <w:rPr>
          <w:spacing w:val="-3"/>
          <w:w w:val="90"/>
        </w:rPr>
        <w:t> </w:t>
      </w:r>
      <w:r>
        <w:rPr>
          <w:spacing w:val="-2"/>
          <w:w w:val="90"/>
        </w:rPr>
        <w:t>Municipal</w:t>
      </w:r>
      <w:r>
        <w:rPr>
          <w:spacing w:val="-3"/>
          <w:w w:val="90"/>
        </w:rPr>
        <w:t> </w:t>
      </w:r>
      <w:r>
        <w:rPr>
          <w:spacing w:val="-2"/>
          <w:w w:val="90"/>
        </w:rPr>
        <w:t>de</w:t>
      </w:r>
      <w:r>
        <w:rPr>
          <w:spacing w:val="-3"/>
          <w:w w:val="90"/>
        </w:rPr>
        <w:t> </w:t>
      </w:r>
      <w:r>
        <w:rPr>
          <w:spacing w:val="-2"/>
          <w:w w:val="90"/>
        </w:rPr>
        <w:t>Jutaí</w:t>
      </w:r>
      <w:r>
        <w:rPr>
          <w:spacing w:val="-4"/>
          <w:w w:val="90"/>
        </w:rPr>
        <w:t> </w:t>
      </w:r>
      <w:r>
        <w:rPr>
          <w:spacing w:val="-2"/>
          <w:w w:val="90"/>
        </w:rPr>
        <w:t>no</w:t>
      </w:r>
      <w:r>
        <w:rPr>
          <w:spacing w:val="-3"/>
          <w:w w:val="90"/>
        </w:rPr>
        <w:t> </w:t>
      </w:r>
      <w:r>
        <w:rPr>
          <w:spacing w:val="-2"/>
          <w:w w:val="90"/>
        </w:rPr>
        <w:t>exercício</w:t>
      </w:r>
      <w:r>
        <w:rPr>
          <w:spacing w:val="-3"/>
          <w:w w:val="90"/>
        </w:rPr>
        <w:t> </w:t>
      </w:r>
      <w:r>
        <w:rPr>
          <w:spacing w:val="-2"/>
          <w:w w:val="90"/>
        </w:rPr>
        <w:t>de</w:t>
      </w:r>
      <w:r>
        <w:rPr>
          <w:spacing w:val="-3"/>
          <w:w w:val="90"/>
        </w:rPr>
        <w:t> </w:t>
      </w:r>
      <w:r>
        <w:rPr>
          <w:spacing w:val="-2"/>
          <w:w w:val="90"/>
        </w:rPr>
        <w:t>2022;</w:t>
      </w:r>
      <w:r>
        <w:rPr>
          <w:spacing w:val="-1"/>
        </w:rPr>
        <w:t> </w:t>
      </w:r>
      <w:r>
        <w:rPr>
          <w:rFonts w:ascii="Arial" w:hAnsi="Arial"/>
          <w:b/>
          <w:spacing w:val="-2"/>
          <w:w w:val="90"/>
        </w:rPr>
        <w:t>10.4.</w:t>
      </w:r>
      <w:r>
        <w:rPr>
          <w:rFonts w:ascii="Arial" w:hAnsi="Arial"/>
          <w:b/>
          <w:spacing w:val="-4"/>
          <w:w w:val="90"/>
        </w:rPr>
        <w:t> </w:t>
      </w:r>
      <w:r>
        <w:rPr>
          <w:rFonts w:ascii="Arial" w:hAnsi="Arial"/>
          <w:b/>
          <w:spacing w:val="-2"/>
          <w:w w:val="90"/>
        </w:rPr>
        <w:t>Encaminhar</w:t>
      </w:r>
      <w:r>
        <w:rPr>
          <w:rFonts w:ascii="Arial" w:hAnsi="Arial"/>
          <w:b/>
          <w:spacing w:val="-3"/>
          <w:w w:val="90"/>
        </w:rPr>
        <w:t> </w:t>
      </w:r>
      <w:r>
        <w:rPr>
          <w:spacing w:val="-2"/>
          <w:w w:val="90"/>
        </w:rPr>
        <w:t>ao </w:t>
      </w:r>
      <w:r>
        <w:rPr>
          <w:w w:val="85"/>
        </w:rPr>
        <w:t>Ministério</w:t>
      </w:r>
      <w:r>
        <w:rPr>
          <w:spacing w:val="-5"/>
          <w:w w:val="85"/>
        </w:rPr>
        <w:t> </w:t>
      </w:r>
      <w:r>
        <w:rPr>
          <w:w w:val="85"/>
        </w:rPr>
        <w:t>Público</w:t>
      </w:r>
      <w:r>
        <w:rPr>
          <w:spacing w:val="-5"/>
          <w:w w:val="85"/>
        </w:rPr>
        <w:t> </w:t>
      </w:r>
      <w:r>
        <w:rPr>
          <w:w w:val="85"/>
        </w:rPr>
        <w:t>do</w:t>
      </w:r>
      <w:r>
        <w:rPr>
          <w:spacing w:val="-5"/>
          <w:w w:val="85"/>
        </w:rPr>
        <w:t> </w:t>
      </w:r>
      <w:r>
        <w:rPr>
          <w:w w:val="85"/>
        </w:rPr>
        <w:t>Estado</w:t>
      </w:r>
      <w:r>
        <w:rPr>
          <w:spacing w:val="-5"/>
          <w:w w:val="85"/>
        </w:rPr>
        <w:t> </w:t>
      </w:r>
      <w:r>
        <w:rPr>
          <w:w w:val="85"/>
        </w:rPr>
        <w:t>do</w:t>
      </w:r>
      <w:r>
        <w:rPr>
          <w:spacing w:val="-5"/>
          <w:w w:val="85"/>
        </w:rPr>
        <w:t> </w:t>
      </w:r>
      <w:r>
        <w:rPr>
          <w:w w:val="85"/>
        </w:rPr>
        <w:t>Amazonas</w:t>
      </w:r>
      <w:r>
        <w:rPr>
          <w:spacing w:val="-5"/>
          <w:w w:val="85"/>
        </w:rPr>
        <w:t> </w:t>
      </w:r>
      <w:r>
        <w:rPr>
          <w:w w:val="85"/>
        </w:rPr>
        <w:t>cópia</w:t>
      </w:r>
      <w:r>
        <w:rPr>
          <w:spacing w:val="-5"/>
          <w:w w:val="85"/>
        </w:rPr>
        <w:t> </w:t>
      </w:r>
      <w:r>
        <w:rPr>
          <w:w w:val="85"/>
        </w:rPr>
        <w:t>do</w:t>
      </w:r>
      <w:r>
        <w:rPr>
          <w:spacing w:val="-5"/>
          <w:w w:val="85"/>
        </w:rPr>
        <w:t> </w:t>
      </w:r>
      <w:r>
        <w:rPr>
          <w:w w:val="85"/>
        </w:rPr>
        <w:t>processo,</w:t>
      </w:r>
      <w:r>
        <w:rPr>
          <w:spacing w:val="-5"/>
          <w:w w:val="85"/>
        </w:rPr>
        <w:t> </w:t>
      </w:r>
      <w:r>
        <w:rPr>
          <w:w w:val="85"/>
        </w:rPr>
        <w:t>para</w:t>
      </w:r>
      <w:r>
        <w:rPr>
          <w:spacing w:val="-5"/>
          <w:w w:val="85"/>
        </w:rPr>
        <w:t> </w:t>
      </w:r>
      <w:r>
        <w:rPr>
          <w:w w:val="85"/>
        </w:rPr>
        <w:t>que</w:t>
      </w:r>
      <w:r>
        <w:rPr>
          <w:spacing w:val="-5"/>
          <w:w w:val="85"/>
        </w:rPr>
        <w:t> </w:t>
      </w:r>
      <w:r>
        <w:rPr>
          <w:w w:val="85"/>
        </w:rPr>
        <w:t>adote</w:t>
      </w:r>
      <w:r>
        <w:rPr>
          <w:spacing w:val="-5"/>
          <w:w w:val="85"/>
        </w:rPr>
        <w:t> </w:t>
      </w:r>
      <w:r>
        <w:rPr>
          <w:w w:val="85"/>
        </w:rPr>
        <w:t>as</w:t>
      </w:r>
      <w:r>
        <w:rPr>
          <w:spacing w:val="-5"/>
          <w:w w:val="85"/>
        </w:rPr>
        <w:t> </w:t>
      </w:r>
      <w:r>
        <w:rPr>
          <w:w w:val="85"/>
        </w:rPr>
        <w:t>medidas</w:t>
      </w:r>
      <w:r>
        <w:rPr>
          <w:spacing w:val="-5"/>
          <w:w w:val="85"/>
        </w:rPr>
        <w:t> </w:t>
      </w:r>
      <w:r>
        <w:rPr>
          <w:w w:val="85"/>
        </w:rPr>
        <w:t>que</w:t>
      </w:r>
      <w:r>
        <w:rPr>
          <w:spacing w:val="-5"/>
          <w:w w:val="85"/>
        </w:rPr>
        <w:t> </w:t>
      </w:r>
      <w:r>
        <w:rPr>
          <w:w w:val="85"/>
        </w:rPr>
        <w:t>entender</w:t>
      </w:r>
      <w:r>
        <w:rPr>
          <w:spacing w:val="-6"/>
          <w:w w:val="85"/>
        </w:rPr>
        <w:t> </w:t>
      </w:r>
      <w:r>
        <w:rPr>
          <w:w w:val="85"/>
        </w:rPr>
        <w:t>cabíveis;</w:t>
      </w:r>
      <w:r>
        <w:rPr>
          <w:spacing w:val="-5"/>
        </w:rPr>
        <w:t> </w:t>
      </w:r>
      <w:r>
        <w:rPr>
          <w:rFonts w:ascii="Arial" w:hAnsi="Arial"/>
          <w:b/>
          <w:w w:val="85"/>
        </w:rPr>
        <w:t>10.5. Dar ciência </w:t>
      </w:r>
      <w:r>
        <w:rPr>
          <w:w w:val="85"/>
        </w:rPr>
        <w:t>ao Sr. Pedro Macário Barboza, por meio de suas advogadas, acerca deste</w:t>
      </w:r>
      <w:r>
        <w:rPr>
          <w:w w:val="85"/>
        </w:rPr>
        <w:t> </w:t>
      </w:r>
      <w:r>
        <w:rPr>
          <w:rFonts w:ascii="Arial" w:hAnsi="Arial"/>
          <w:i/>
          <w:w w:val="85"/>
        </w:rPr>
        <w:t>Decisum</w:t>
      </w:r>
      <w:r>
        <w:rPr>
          <w:w w:val="85"/>
        </w:rPr>
        <w:t>. </w:t>
      </w:r>
      <w:r>
        <w:rPr>
          <w:rFonts w:ascii="Arial" w:hAnsi="Arial"/>
          <w:b/>
          <w:w w:val="85"/>
        </w:rPr>
        <w:t>Especificação do quórum:</w:t>
      </w:r>
      <w:r>
        <w:rPr>
          <w:rFonts w:ascii="Arial" w:hAnsi="Arial"/>
          <w:b/>
          <w:spacing w:val="-5"/>
          <w:w w:val="85"/>
        </w:rPr>
        <w:t> </w:t>
      </w:r>
      <w:r>
        <w:rPr>
          <w:w w:val="85"/>
        </w:rPr>
        <w:t>Conselheiros:</w:t>
      </w:r>
      <w:r>
        <w:rPr>
          <w:spacing w:val="-7"/>
          <w:w w:val="85"/>
        </w:rPr>
        <w:t> </w:t>
      </w:r>
      <w:r>
        <w:rPr>
          <w:w w:val="85"/>
        </w:rPr>
        <w:t>Luis</w:t>
      </w:r>
      <w:r>
        <w:rPr>
          <w:spacing w:val="-5"/>
          <w:w w:val="85"/>
        </w:rPr>
        <w:t> </w:t>
      </w:r>
      <w:r>
        <w:rPr>
          <w:w w:val="85"/>
        </w:rPr>
        <w:t>Fabian</w:t>
      </w:r>
      <w:r>
        <w:rPr>
          <w:spacing w:val="-6"/>
          <w:w w:val="85"/>
        </w:rPr>
        <w:t> </w:t>
      </w:r>
      <w:r>
        <w:rPr>
          <w:w w:val="85"/>
        </w:rPr>
        <w:t>Pereira</w:t>
      </w:r>
      <w:r>
        <w:rPr>
          <w:spacing w:val="-7"/>
          <w:w w:val="85"/>
        </w:rPr>
        <w:t> </w:t>
      </w:r>
      <w:r>
        <w:rPr>
          <w:w w:val="85"/>
        </w:rPr>
        <w:t>Barbosa</w:t>
      </w:r>
      <w:r>
        <w:rPr>
          <w:spacing w:val="-5"/>
          <w:w w:val="85"/>
        </w:rPr>
        <w:t> </w:t>
      </w:r>
      <w:r>
        <w:rPr>
          <w:w w:val="85"/>
        </w:rPr>
        <w:t>(Presidente,</w:t>
      </w:r>
      <w:r>
        <w:rPr>
          <w:spacing w:val="-7"/>
          <w:w w:val="85"/>
        </w:rPr>
        <w:t> </w:t>
      </w:r>
      <w:r>
        <w:rPr>
          <w:w w:val="85"/>
        </w:rPr>
        <w:t>em</w:t>
      </w:r>
      <w:r>
        <w:rPr>
          <w:spacing w:val="-6"/>
          <w:w w:val="85"/>
        </w:rPr>
        <w:t> </w:t>
      </w:r>
      <w:r>
        <w:rPr>
          <w:w w:val="85"/>
        </w:rPr>
        <w:t>sessão),</w:t>
      </w:r>
      <w:r>
        <w:rPr>
          <w:spacing w:val="-5"/>
          <w:w w:val="85"/>
        </w:rPr>
        <w:t> </w:t>
      </w:r>
      <w:r>
        <w:rPr>
          <w:w w:val="85"/>
        </w:rPr>
        <w:t>Júlio</w:t>
      </w:r>
      <w:r>
        <w:rPr>
          <w:spacing w:val="-5"/>
          <w:w w:val="85"/>
        </w:rPr>
        <w:t> </w:t>
      </w:r>
      <w:r>
        <w:rPr>
          <w:w w:val="85"/>
        </w:rPr>
        <w:t>Assis</w:t>
      </w:r>
      <w:r>
        <w:rPr>
          <w:spacing w:val="-6"/>
          <w:w w:val="85"/>
        </w:rPr>
        <w:t> </w:t>
      </w:r>
      <w:r>
        <w:rPr>
          <w:w w:val="85"/>
        </w:rPr>
        <w:t>Corrêa</w:t>
      </w:r>
      <w:r>
        <w:rPr>
          <w:spacing w:val="-7"/>
          <w:w w:val="85"/>
        </w:rPr>
        <w:t> </w:t>
      </w:r>
      <w:r>
        <w:rPr>
          <w:w w:val="85"/>
        </w:rPr>
        <w:t>Pinheiro,</w:t>
      </w:r>
      <w:r>
        <w:rPr>
          <w:spacing w:val="-6"/>
          <w:w w:val="85"/>
        </w:rPr>
        <w:t> </w:t>
      </w:r>
      <w:r>
        <w:rPr>
          <w:w w:val="85"/>
        </w:rPr>
        <w:t>Érico</w:t>
      </w:r>
      <w:r>
        <w:rPr>
          <w:spacing w:val="-5"/>
          <w:w w:val="85"/>
        </w:rPr>
        <w:t> </w:t>
      </w:r>
      <w:r>
        <w:rPr>
          <w:w w:val="85"/>
        </w:rPr>
        <w:t>Xavier Desterro e Silva, Mario Manoel Coelho de Mello, Josué Cláudio de Souza Neto e Mário José de Moraes Costa Filho </w:t>
      </w:r>
      <w:r>
        <w:rPr>
          <w:w w:val="90"/>
        </w:rPr>
        <w:t>(Convocado). </w:t>
      </w:r>
      <w:r>
        <w:rPr>
          <w:rFonts w:ascii="Arial" w:hAnsi="Arial"/>
          <w:b/>
          <w:w w:val="90"/>
        </w:rPr>
        <w:t>Declaração</w:t>
      </w:r>
      <w:r>
        <w:rPr>
          <w:rFonts w:ascii="Arial" w:hAnsi="Arial"/>
          <w:b/>
          <w:w w:val="90"/>
        </w:rPr>
        <w:t> de</w:t>
      </w:r>
      <w:r>
        <w:rPr>
          <w:rFonts w:ascii="Arial" w:hAnsi="Arial"/>
          <w:b/>
          <w:w w:val="90"/>
        </w:rPr>
        <w:t> Impedimento: </w:t>
      </w:r>
      <w:r>
        <w:rPr>
          <w:w w:val="90"/>
        </w:rPr>
        <w:t>Conselheira</w:t>
      </w:r>
      <w:r>
        <w:rPr>
          <w:spacing w:val="-1"/>
          <w:w w:val="90"/>
        </w:rPr>
        <w:t> </w:t>
      </w:r>
      <w:r>
        <w:rPr>
          <w:w w:val="90"/>
        </w:rPr>
        <w:t>Yara</w:t>
      </w:r>
      <w:r>
        <w:rPr>
          <w:spacing w:val="-1"/>
          <w:w w:val="90"/>
        </w:rPr>
        <w:t> </w:t>
      </w:r>
      <w:r>
        <w:rPr>
          <w:w w:val="90"/>
        </w:rPr>
        <w:t>Amazônia</w:t>
      </w:r>
      <w:r>
        <w:rPr>
          <w:w w:val="90"/>
        </w:rPr>
        <w:t> Lins</w:t>
      </w:r>
      <w:r>
        <w:rPr>
          <w:w w:val="90"/>
        </w:rPr>
        <w:t> Rodrigues</w:t>
      </w:r>
      <w:r>
        <w:rPr>
          <w:spacing w:val="-1"/>
          <w:w w:val="90"/>
        </w:rPr>
        <w:t> </w:t>
      </w:r>
      <w:r>
        <w:rPr>
          <w:w w:val="90"/>
        </w:rPr>
        <w:t>dos</w:t>
      </w:r>
      <w:r>
        <w:rPr>
          <w:spacing w:val="-1"/>
          <w:w w:val="90"/>
        </w:rPr>
        <w:t> </w:t>
      </w:r>
      <w:r>
        <w:rPr>
          <w:w w:val="90"/>
        </w:rPr>
        <w:t>Santos</w:t>
      </w:r>
      <w:r>
        <w:rPr>
          <w:w w:val="90"/>
        </w:rPr>
        <w:t> (art.</w:t>
      </w:r>
      <w:r>
        <w:rPr>
          <w:w w:val="90"/>
        </w:rPr>
        <w:t> 65</w:t>
      </w:r>
      <w:r>
        <w:rPr>
          <w:spacing w:val="-2"/>
          <w:w w:val="90"/>
        </w:rPr>
        <w:t> </w:t>
      </w:r>
      <w:r>
        <w:rPr>
          <w:w w:val="90"/>
        </w:rPr>
        <w:t>do Regimento</w:t>
      </w:r>
      <w:r>
        <w:rPr>
          <w:spacing w:val="-12"/>
          <w:w w:val="90"/>
        </w:rPr>
        <w:t> </w:t>
      </w:r>
      <w:r>
        <w:rPr>
          <w:w w:val="90"/>
        </w:rPr>
        <w:t>Interno).</w:t>
      </w:r>
    </w:p>
    <w:p>
      <w:pPr>
        <w:pStyle w:val="BodyText"/>
        <w:spacing w:line="242" w:lineRule="auto" w:before="193"/>
        <w:ind w:right="151"/>
      </w:pPr>
      <w:r>
        <w:rPr>
          <w:w w:val="85"/>
        </w:rPr>
        <w:t>Nesta</w:t>
      </w:r>
      <w:r>
        <w:rPr>
          <w:spacing w:val="-3"/>
          <w:w w:val="85"/>
        </w:rPr>
        <w:t> </w:t>
      </w:r>
      <w:r>
        <w:rPr>
          <w:w w:val="85"/>
        </w:rPr>
        <w:t>fase</w:t>
      </w:r>
      <w:r>
        <w:rPr>
          <w:spacing w:val="-3"/>
          <w:w w:val="85"/>
        </w:rPr>
        <w:t> </w:t>
      </w:r>
      <w:r>
        <w:rPr>
          <w:w w:val="85"/>
        </w:rPr>
        <w:t>de</w:t>
      </w:r>
      <w:r>
        <w:rPr>
          <w:spacing w:val="-3"/>
          <w:w w:val="85"/>
        </w:rPr>
        <w:t> </w:t>
      </w:r>
      <w:r>
        <w:rPr>
          <w:w w:val="85"/>
        </w:rPr>
        <w:t>julgamento,</w:t>
      </w:r>
      <w:r>
        <w:rPr>
          <w:spacing w:val="-5"/>
          <w:w w:val="85"/>
        </w:rPr>
        <w:t> </w:t>
      </w:r>
      <w:r>
        <w:rPr>
          <w:w w:val="85"/>
        </w:rPr>
        <w:t>retornou</w:t>
      </w:r>
      <w:r>
        <w:rPr>
          <w:spacing w:val="-3"/>
          <w:w w:val="85"/>
        </w:rPr>
        <w:t> </w:t>
      </w:r>
      <w:r>
        <w:rPr>
          <w:w w:val="85"/>
        </w:rPr>
        <w:t>à</w:t>
      </w:r>
      <w:r>
        <w:rPr>
          <w:spacing w:val="-3"/>
          <w:w w:val="85"/>
        </w:rPr>
        <w:t> </w:t>
      </w:r>
      <w:r>
        <w:rPr>
          <w:w w:val="85"/>
        </w:rPr>
        <w:t>presidência</w:t>
      </w:r>
      <w:r>
        <w:rPr>
          <w:spacing w:val="-3"/>
          <w:w w:val="85"/>
        </w:rPr>
        <w:t> </w:t>
      </w:r>
      <w:r>
        <w:rPr>
          <w:w w:val="85"/>
        </w:rPr>
        <w:t>dos</w:t>
      </w:r>
      <w:r>
        <w:rPr>
          <w:spacing w:val="-5"/>
          <w:w w:val="85"/>
        </w:rPr>
        <w:t> </w:t>
      </w:r>
      <w:r>
        <w:rPr>
          <w:w w:val="85"/>
        </w:rPr>
        <w:t>trabalhos</w:t>
      </w:r>
      <w:r>
        <w:rPr>
          <w:spacing w:val="-3"/>
          <w:w w:val="85"/>
        </w:rPr>
        <w:t> </w:t>
      </w:r>
      <w:r>
        <w:rPr>
          <w:w w:val="85"/>
        </w:rPr>
        <w:t>a</w:t>
      </w:r>
      <w:r>
        <w:rPr>
          <w:spacing w:val="-3"/>
          <w:w w:val="85"/>
        </w:rPr>
        <w:t> </w:t>
      </w:r>
      <w:r>
        <w:rPr>
          <w:w w:val="85"/>
        </w:rPr>
        <w:t>Excelentíssima</w:t>
      </w:r>
      <w:r>
        <w:rPr>
          <w:spacing w:val="-3"/>
          <w:w w:val="85"/>
        </w:rPr>
        <w:t> </w:t>
      </w:r>
      <w:r>
        <w:rPr>
          <w:w w:val="85"/>
        </w:rPr>
        <w:t>Senhora</w:t>
      </w:r>
      <w:r>
        <w:rPr>
          <w:spacing w:val="-3"/>
          <w:w w:val="85"/>
        </w:rPr>
        <w:t> </w:t>
      </w:r>
      <w:r>
        <w:rPr>
          <w:w w:val="85"/>
        </w:rPr>
        <w:t>Conselheira</w:t>
      </w:r>
      <w:r>
        <w:rPr>
          <w:spacing w:val="-3"/>
          <w:w w:val="85"/>
        </w:rPr>
        <w:t> </w:t>
      </w:r>
      <w:r>
        <w:rPr>
          <w:w w:val="85"/>
        </w:rPr>
        <w:t>Yara</w:t>
      </w:r>
      <w:r>
        <w:rPr>
          <w:spacing w:val="-3"/>
          <w:w w:val="85"/>
        </w:rPr>
        <w:t> </w:t>
      </w:r>
      <w:r>
        <w:rPr>
          <w:w w:val="85"/>
        </w:rPr>
        <w:t>Amazônia Lins Rodrigues dos Santos.</w:t>
      </w:r>
    </w:p>
    <w:p>
      <w:pPr>
        <w:pStyle w:val="BodyText"/>
        <w:spacing w:before="193"/>
        <w:ind w:right="135"/>
      </w:pPr>
      <w:r>
        <w:rPr>
          <w:rFonts w:ascii="Arial" w:hAnsi="Arial"/>
          <w:b/>
          <w:w w:val="85"/>
        </w:rPr>
        <w:t>PROCESSO</w:t>
      </w:r>
      <w:r>
        <w:rPr>
          <w:rFonts w:ascii="Arial" w:hAnsi="Arial"/>
          <w:b/>
          <w:spacing w:val="-7"/>
          <w:w w:val="85"/>
        </w:rPr>
        <w:t> </w:t>
      </w:r>
      <w:r>
        <w:rPr>
          <w:rFonts w:ascii="Arial" w:hAnsi="Arial"/>
          <w:b/>
          <w:w w:val="85"/>
        </w:rPr>
        <w:t>Nº</w:t>
      </w:r>
      <w:r>
        <w:rPr>
          <w:rFonts w:ascii="Arial" w:hAnsi="Arial"/>
          <w:b/>
          <w:spacing w:val="-7"/>
          <w:w w:val="85"/>
        </w:rPr>
        <w:t> </w:t>
      </w:r>
      <w:r>
        <w:rPr>
          <w:rFonts w:ascii="Arial" w:hAnsi="Arial"/>
          <w:b/>
          <w:w w:val="85"/>
        </w:rPr>
        <w:t>12.708/2022</w:t>
      </w:r>
      <w:r>
        <w:rPr>
          <w:rFonts w:ascii="Arial" w:hAnsi="Arial"/>
          <w:b/>
          <w:spacing w:val="-6"/>
          <w:w w:val="85"/>
        </w:rPr>
        <w:t> </w:t>
      </w:r>
      <w:r>
        <w:rPr>
          <w:w w:val="85"/>
        </w:rPr>
        <w:t>-</w:t>
      </w:r>
      <w:r>
        <w:rPr>
          <w:spacing w:val="-7"/>
          <w:w w:val="85"/>
        </w:rPr>
        <w:t> </w:t>
      </w:r>
      <w:r>
        <w:rPr>
          <w:w w:val="85"/>
        </w:rPr>
        <w:t>Recurso</w:t>
      </w:r>
      <w:r>
        <w:rPr>
          <w:spacing w:val="-7"/>
          <w:w w:val="85"/>
        </w:rPr>
        <w:t> </w:t>
      </w:r>
      <w:r>
        <w:rPr>
          <w:w w:val="85"/>
        </w:rPr>
        <w:t>de</w:t>
      </w:r>
      <w:r>
        <w:rPr>
          <w:spacing w:val="-6"/>
          <w:w w:val="85"/>
        </w:rPr>
        <w:t> </w:t>
      </w:r>
      <w:r>
        <w:rPr>
          <w:w w:val="85"/>
        </w:rPr>
        <w:t>Reconsideração</w:t>
      </w:r>
      <w:r>
        <w:rPr>
          <w:spacing w:val="-7"/>
          <w:w w:val="85"/>
        </w:rPr>
        <w:t> </w:t>
      </w:r>
      <w:r>
        <w:rPr>
          <w:w w:val="85"/>
        </w:rPr>
        <w:t>interposto</w:t>
      </w:r>
      <w:r>
        <w:rPr>
          <w:spacing w:val="-7"/>
          <w:w w:val="85"/>
        </w:rPr>
        <w:t> </w:t>
      </w:r>
      <w:r>
        <w:rPr>
          <w:w w:val="85"/>
        </w:rPr>
        <w:t>pelo</w:t>
      </w:r>
      <w:r>
        <w:rPr>
          <w:spacing w:val="-7"/>
          <w:w w:val="85"/>
        </w:rPr>
        <w:t> </w:t>
      </w:r>
      <w:r>
        <w:rPr>
          <w:w w:val="85"/>
        </w:rPr>
        <w:t>Sr.</w:t>
      </w:r>
      <w:r>
        <w:rPr>
          <w:spacing w:val="-6"/>
          <w:w w:val="85"/>
        </w:rPr>
        <w:t> </w:t>
      </w:r>
      <w:r>
        <w:rPr>
          <w:w w:val="85"/>
        </w:rPr>
        <w:t>Raimundo</w:t>
      </w:r>
      <w:r>
        <w:rPr>
          <w:spacing w:val="-7"/>
          <w:w w:val="85"/>
        </w:rPr>
        <w:t> </w:t>
      </w:r>
      <w:r>
        <w:rPr>
          <w:w w:val="85"/>
        </w:rPr>
        <w:t>Santos</w:t>
      </w:r>
      <w:r>
        <w:rPr>
          <w:spacing w:val="-7"/>
          <w:w w:val="85"/>
        </w:rPr>
        <w:t> </w:t>
      </w:r>
      <w:r>
        <w:rPr>
          <w:w w:val="85"/>
        </w:rPr>
        <w:t>Cruz</w:t>
      </w:r>
      <w:r>
        <w:rPr>
          <w:spacing w:val="-6"/>
          <w:w w:val="85"/>
        </w:rPr>
        <w:t> </w:t>
      </w:r>
      <w:r>
        <w:rPr>
          <w:w w:val="85"/>
        </w:rPr>
        <w:t>contra</w:t>
      </w:r>
      <w:r>
        <w:rPr>
          <w:spacing w:val="-7"/>
          <w:w w:val="85"/>
        </w:rPr>
        <w:t> </w:t>
      </w:r>
      <w:r>
        <w:rPr>
          <w:w w:val="85"/>
        </w:rPr>
        <w:t>o</w:t>
      </w:r>
      <w:r>
        <w:rPr>
          <w:spacing w:val="-7"/>
          <w:w w:val="85"/>
        </w:rPr>
        <w:t> </w:t>
      </w:r>
      <w:r>
        <w:rPr>
          <w:w w:val="85"/>
        </w:rPr>
        <w:t>Acórdão N°</w:t>
      </w:r>
      <w:r>
        <w:rPr>
          <w:spacing w:val="-2"/>
          <w:w w:val="85"/>
        </w:rPr>
        <w:t> </w:t>
      </w:r>
      <w:r>
        <w:rPr>
          <w:w w:val="85"/>
        </w:rPr>
        <w:t>93/2022 -</w:t>
      </w:r>
      <w:r>
        <w:rPr>
          <w:spacing w:val="-2"/>
          <w:w w:val="85"/>
        </w:rPr>
        <w:t> </w:t>
      </w:r>
      <w:r>
        <w:rPr>
          <w:w w:val="85"/>
        </w:rPr>
        <w:t>TCE</w:t>
      </w:r>
      <w:r>
        <w:rPr>
          <w:spacing w:val="-2"/>
          <w:w w:val="85"/>
        </w:rPr>
        <w:t> </w:t>
      </w:r>
      <w:r>
        <w:rPr>
          <w:w w:val="85"/>
        </w:rPr>
        <w:t>-</w:t>
      </w:r>
      <w:r>
        <w:rPr>
          <w:spacing w:val="-1"/>
          <w:w w:val="85"/>
        </w:rPr>
        <w:t> </w:t>
      </w:r>
      <w:r>
        <w:rPr>
          <w:w w:val="85"/>
        </w:rPr>
        <w:t>Tribunal</w:t>
      </w:r>
      <w:r>
        <w:rPr>
          <w:spacing w:val="-3"/>
          <w:w w:val="85"/>
        </w:rPr>
        <w:t> </w:t>
      </w:r>
      <w:r>
        <w:rPr>
          <w:w w:val="85"/>
        </w:rPr>
        <w:t>Pleno,</w:t>
      </w:r>
      <w:r>
        <w:rPr>
          <w:spacing w:val="-1"/>
          <w:w w:val="85"/>
        </w:rPr>
        <w:t> </w:t>
      </w:r>
      <w:r>
        <w:rPr>
          <w:w w:val="85"/>
        </w:rPr>
        <w:t>exarado</w:t>
      </w:r>
      <w:r>
        <w:rPr>
          <w:spacing w:val="-2"/>
          <w:w w:val="85"/>
        </w:rPr>
        <w:t> </w:t>
      </w:r>
      <w:r>
        <w:rPr>
          <w:w w:val="85"/>
        </w:rPr>
        <w:t>nos</w:t>
      </w:r>
      <w:r>
        <w:rPr>
          <w:spacing w:val="-1"/>
          <w:w w:val="85"/>
        </w:rPr>
        <w:t> </w:t>
      </w:r>
      <w:r>
        <w:rPr>
          <w:w w:val="85"/>
        </w:rPr>
        <w:t>autos</w:t>
      </w:r>
      <w:r>
        <w:rPr>
          <w:spacing w:val="-2"/>
          <w:w w:val="85"/>
        </w:rPr>
        <w:t> </w:t>
      </w:r>
      <w:r>
        <w:rPr>
          <w:w w:val="85"/>
        </w:rPr>
        <w:t>do</w:t>
      </w:r>
      <w:r>
        <w:rPr>
          <w:spacing w:val="-2"/>
          <w:w w:val="85"/>
        </w:rPr>
        <w:t> </w:t>
      </w:r>
      <w:r>
        <w:rPr>
          <w:w w:val="85"/>
        </w:rPr>
        <w:t>Processo</w:t>
      </w:r>
      <w:r>
        <w:rPr>
          <w:spacing w:val="-2"/>
          <w:w w:val="85"/>
        </w:rPr>
        <w:t> </w:t>
      </w:r>
      <w:r>
        <w:rPr>
          <w:w w:val="85"/>
        </w:rPr>
        <w:t>N°</w:t>
      </w:r>
      <w:r>
        <w:rPr>
          <w:spacing w:val="-2"/>
          <w:w w:val="85"/>
        </w:rPr>
        <w:t> </w:t>
      </w:r>
      <w:r>
        <w:rPr>
          <w:w w:val="85"/>
        </w:rPr>
        <w:t>11.397/2016. </w:t>
      </w:r>
      <w:r>
        <w:rPr>
          <w:rFonts w:ascii="Arial" w:hAnsi="Arial"/>
          <w:b/>
          <w:w w:val="85"/>
        </w:rPr>
        <w:t>Advogado(s):</w:t>
      </w:r>
      <w:r>
        <w:rPr>
          <w:rFonts w:ascii="Arial" w:hAnsi="Arial"/>
          <w:b/>
          <w:spacing w:val="-2"/>
          <w:w w:val="85"/>
        </w:rPr>
        <w:t> </w:t>
      </w:r>
      <w:r>
        <w:rPr>
          <w:w w:val="85"/>
        </w:rPr>
        <w:t>Isaac</w:t>
      </w:r>
      <w:r>
        <w:rPr>
          <w:spacing w:val="-4"/>
          <w:w w:val="85"/>
        </w:rPr>
        <w:t> </w:t>
      </w:r>
      <w:r>
        <w:rPr>
          <w:w w:val="85"/>
        </w:rPr>
        <w:t>Luiz</w:t>
      </w:r>
      <w:r>
        <w:rPr>
          <w:spacing w:val="-3"/>
          <w:w w:val="85"/>
        </w:rPr>
        <w:t> </w:t>
      </w:r>
      <w:r>
        <w:rPr>
          <w:w w:val="85"/>
        </w:rPr>
        <w:t>Miranda Almas</w:t>
      </w:r>
      <w:r>
        <w:rPr>
          <w:w w:val="85"/>
        </w:rPr>
        <w:t> –</w:t>
      </w:r>
      <w:r>
        <w:rPr>
          <w:w w:val="85"/>
        </w:rPr>
        <w:t> OAB/AM</w:t>
      </w:r>
      <w:r>
        <w:rPr>
          <w:w w:val="85"/>
        </w:rPr>
        <w:t> 12199.</w:t>
      </w:r>
      <w:r>
        <w:rPr>
          <w:w w:val="85"/>
        </w:rPr>
        <w:t> </w:t>
      </w:r>
      <w:r>
        <w:rPr>
          <w:rFonts w:ascii="Arial" w:hAnsi="Arial"/>
          <w:b/>
          <w:w w:val="85"/>
        </w:rPr>
        <w:t>ACÓRDÃO</w:t>
      </w:r>
      <w:r>
        <w:rPr>
          <w:rFonts w:ascii="Arial" w:hAnsi="Arial"/>
          <w:b/>
          <w:w w:val="85"/>
        </w:rPr>
        <w:t> Nº</w:t>
      </w:r>
      <w:r>
        <w:rPr>
          <w:rFonts w:ascii="Arial" w:hAnsi="Arial"/>
          <w:b/>
          <w:w w:val="85"/>
        </w:rPr>
        <w:t> 1114/2024: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 </w:t>
      </w:r>
      <w:r>
        <w:rPr>
          <w:rFonts w:ascii="Arial" w:hAnsi="Arial"/>
          <w:b/>
          <w:w w:val="85"/>
        </w:rPr>
        <w:t>ACORDAM </w:t>
      </w:r>
      <w:r>
        <w:rPr>
          <w:w w:val="85"/>
        </w:rPr>
        <w:t>os Excelentíssimos Senhores Conselheiros do Tribunal de Contas do Estado do Amazonas, reunidos em </w:t>
      </w:r>
      <w:r>
        <w:rPr>
          <w:w w:val="80"/>
        </w:rPr>
        <w:t>Sessão do </w:t>
      </w:r>
      <w:r>
        <w:rPr>
          <w:rFonts w:ascii="Arial" w:hAnsi="Arial"/>
          <w:b/>
          <w:w w:val="80"/>
        </w:rPr>
        <w:t>Tribunal Pleno</w:t>
      </w:r>
      <w:r>
        <w:rPr>
          <w:w w:val="80"/>
        </w:rPr>
        <w:t>, no exercício da competência atribuída pelo art. 11, inciso</w:t>
      </w:r>
      <w:r>
        <w:rPr/>
        <w:t> </w:t>
      </w:r>
      <w:r>
        <w:rPr>
          <w:w w:val="80"/>
        </w:rPr>
        <w:t>III, alínea “f”, item 2, da Resolução nº </w:t>
      </w:r>
      <w:r>
        <w:rPr>
          <w:w w:val="85"/>
        </w:rPr>
        <w:t>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da</w:t>
      </w:r>
      <w:r>
        <w:rPr>
          <w:w w:val="85"/>
        </w:rPr>
        <w:t> proposta</w:t>
      </w:r>
      <w:r>
        <w:rPr>
          <w:w w:val="85"/>
        </w:rPr>
        <w:t> de</w:t>
      </w:r>
      <w:r>
        <w:rPr>
          <w:w w:val="85"/>
        </w:rPr>
        <w:t> voto</w:t>
      </w:r>
      <w:r>
        <w:rPr>
          <w:w w:val="85"/>
        </w:rPr>
        <w:t> do</w:t>
      </w:r>
      <w:r>
        <w:rPr>
          <w:w w:val="85"/>
        </w:rPr>
        <w:t> Excelentíssimo</w:t>
      </w:r>
      <w:r>
        <w:rPr>
          <w:w w:val="85"/>
        </w:rPr>
        <w:t> Senhor</w:t>
      </w:r>
      <w:r>
        <w:rPr>
          <w:w w:val="85"/>
        </w:rPr>
        <w:t> Auditor-Relator,</w:t>
      </w:r>
      <w:r>
        <w:rPr>
          <w:w w:val="85"/>
        </w:rPr>
        <w:t> </w:t>
      </w:r>
      <w:r>
        <w:rPr>
          <w:rFonts w:ascii="Arial" w:hAnsi="Arial"/>
          <w:b/>
          <w:w w:val="85"/>
        </w:rPr>
        <w:t>em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r>
        <w:rPr>
          <w:spacing w:val="26"/>
        </w:rPr>
        <w:t> </w:t>
      </w:r>
      <w:r>
        <w:rPr>
          <w:rFonts w:ascii="Arial" w:hAnsi="Arial"/>
          <w:b/>
          <w:w w:val="80"/>
        </w:rPr>
        <w:t>8.1.</w:t>
      </w:r>
      <w:r>
        <w:rPr>
          <w:rFonts w:ascii="Arial" w:hAnsi="Arial"/>
          <w:b/>
        </w:rPr>
        <w:t> </w:t>
      </w:r>
      <w:r>
        <w:rPr>
          <w:rFonts w:ascii="Arial" w:hAnsi="Arial"/>
          <w:b/>
          <w:w w:val="80"/>
        </w:rPr>
        <w:t>Conhecer</w:t>
      </w:r>
      <w:r>
        <w:rPr>
          <w:rFonts w:ascii="Arial" w:hAnsi="Arial"/>
          <w:b/>
        </w:rPr>
        <w:t> </w:t>
      </w:r>
      <w:r>
        <w:rPr>
          <w:w w:val="80"/>
        </w:rPr>
        <w:t>do</w:t>
      </w:r>
      <w:r>
        <w:rPr/>
        <w:t> </w:t>
      </w:r>
      <w:r>
        <w:rPr>
          <w:w w:val="80"/>
        </w:rPr>
        <w:t>Recurso</w:t>
      </w:r>
      <w:r>
        <w:rPr/>
        <w:t> </w:t>
      </w:r>
      <w:r>
        <w:rPr>
          <w:w w:val="85"/>
        </w:rPr>
        <w:t>de Reconsideração apresentado pelo Sr. Raimundo Santos Cruz, eis que presentes os pressupostos normativos;</w:t>
      </w:r>
      <w:r>
        <w:rPr/>
        <w:t> </w:t>
      </w:r>
      <w:r>
        <w:rPr>
          <w:rFonts w:ascii="Arial" w:hAnsi="Arial"/>
          <w:b/>
          <w:w w:val="85"/>
        </w:rPr>
        <w:t>8.2. Negar</w:t>
      </w:r>
      <w:r>
        <w:rPr>
          <w:rFonts w:ascii="Arial" w:hAnsi="Arial"/>
          <w:b/>
          <w:w w:val="85"/>
        </w:rPr>
        <w:t> Provimento</w:t>
      </w:r>
      <w:r>
        <w:rPr>
          <w:rFonts w:ascii="Arial" w:hAnsi="Arial"/>
          <w:b/>
          <w:w w:val="85"/>
        </w:rPr>
        <w:t> </w:t>
      </w:r>
      <w:r>
        <w:rPr>
          <w:w w:val="85"/>
        </w:rPr>
        <w:t>ao</w:t>
      </w:r>
      <w:r>
        <w:rPr>
          <w:w w:val="85"/>
        </w:rPr>
        <w:t> Recurso</w:t>
      </w:r>
      <w:r>
        <w:rPr>
          <w:w w:val="85"/>
        </w:rPr>
        <w:t> de</w:t>
      </w:r>
      <w:r>
        <w:rPr>
          <w:w w:val="85"/>
        </w:rPr>
        <w:t> Reconsideração</w:t>
      </w:r>
      <w:r>
        <w:rPr>
          <w:w w:val="85"/>
        </w:rPr>
        <w:t> apresentado</w:t>
      </w:r>
      <w:r>
        <w:rPr>
          <w:w w:val="85"/>
        </w:rPr>
        <w:t> pelo</w:t>
      </w:r>
      <w:r>
        <w:rPr>
          <w:w w:val="85"/>
        </w:rPr>
        <w:t> Sr.</w:t>
      </w:r>
      <w:r>
        <w:rPr>
          <w:w w:val="85"/>
        </w:rPr>
        <w:t> Raimundo</w:t>
      </w:r>
      <w:r>
        <w:rPr>
          <w:w w:val="85"/>
        </w:rPr>
        <w:t> Santos</w:t>
      </w:r>
      <w:r>
        <w:rPr>
          <w:w w:val="85"/>
        </w:rPr>
        <w:t> Cruz,</w:t>
      </w:r>
      <w:r>
        <w:rPr>
          <w:w w:val="85"/>
        </w:rPr>
        <w:t> mantendo-se</w:t>
      </w:r>
      <w:r>
        <w:rPr>
          <w:w w:val="85"/>
        </w:rPr>
        <w:t> na integralidade o Acórdão recorrido, tendo em vista que o gestor não logrou êxito em afastar todas as impropriedades </w:t>
      </w:r>
      <w:r>
        <w:rPr>
          <w:w w:val="90"/>
        </w:rPr>
        <w:t>apontadas</w:t>
      </w:r>
      <w:r>
        <w:rPr>
          <w:w w:val="90"/>
        </w:rPr>
        <w:t> no</w:t>
      </w:r>
      <w:r>
        <w:rPr>
          <w:w w:val="90"/>
        </w:rPr>
        <w:t> Decisum</w:t>
      </w:r>
      <w:r>
        <w:rPr>
          <w:w w:val="90"/>
        </w:rPr>
        <w:t> guerreado;</w:t>
      </w:r>
      <w:r>
        <w:rPr>
          <w:w w:val="90"/>
        </w:rPr>
        <w:t> </w:t>
      </w:r>
      <w:r>
        <w:rPr>
          <w:rFonts w:ascii="Arial" w:hAnsi="Arial"/>
          <w:b/>
          <w:w w:val="90"/>
        </w:rPr>
        <w:t>8.3.</w:t>
      </w:r>
      <w:r>
        <w:rPr>
          <w:rFonts w:ascii="Arial" w:hAnsi="Arial"/>
          <w:b/>
          <w:w w:val="90"/>
        </w:rPr>
        <w:t> Dar</w:t>
      </w:r>
      <w:r>
        <w:rPr>
          <w:rFonts w:ascii="Arial" w:hAnsi="Arial"/>
          <w:b/>
          <w:w w:val="90"/>
        </w:rPr>
        <w:t> ciência</w:t>
      </w:r>
      <w:r>
        <w:rPr>
          <w:rFonts w:ascii="Arial" w:hAnsi="Arial"/>
          <w:b/>
          <w:w w:val="90"/>
        </w:rPr>
        <w:t> </w:t>
      </w:r>
      <w:r>
        <w:rPr>
          <w:w w:val="90"/>
        </w:rPr>
        <w:t>ao</w:t>
      </w:r>
      <w:r>
        <w:rPr>
          <w:w w:val="90"/>
        </w:rPr>
        <w:t> Recorrente,</w:t>
      </w:r>
      <w:r>
        <w:rPr>
          <w:w w:val="90"/>
        </w:rPr>
        <w:t> Sr.</w:t>
      </w:r>
      <w:r>
        <w:rPr>
          <w:w w:val="90"/>
        </w:rPr>
        <w:t> Raimundo</w:t>
      </w:r>
      <w:r>
        <w:rPr>
          <w:w w:val="90"/>
        </w:rPr>
        <w:t> Santos</w:t>
      </w:r>
      <w:r>
        <w:rPr>
          <w:w w:val="90"/>
        </w:rPr>
        <w:t> Cruz,</w:t>
      </w:r>
      <w:r>
        <w:rPr>
          <w:w w:val="90"/>
        </w:rPr>
        <w:t> do</w:t>
      </w:r>
      <w:r>
        <w:rPr>
          <w:w w:val="90"/>
        </w:rPr>
        <w:t> </w:t>
      </w:r>
      <w:r>
        <w:rPr>
          <w:rFonts w:ascii="Arial" w:hAnsi="Arial"/>
          <w:i/>
          <w:w w:val="90"/>
        </w:rPr>
        <w:t>Decisum</w:t>
      </w:r>
      <w:r>
        <w:rPr>
          <w:w w:val="90"/>
        </w:rPr>
        <w:t>. </w:t>
      </w:r>
      <w:r>
        <w:rPr>
          <w:rFonts w:ascii="Arial" w:hAnsi="Arial"/>
          <w:b/>
          <w:w w:val="85"/>
        </w:rPr>
        <w:t>Especificação do quórum: </w:t>
      </w:r>
      <w:r>
        <w:rPr>
          <w:w w:val="85"/>
        </w:rPr>
        <w:t>Conselheiros: Yara Amazônia Lins Rodrigues dos Santos (Presidente), Júlio Assis Corrêa </w:t>
      </w:r>
      <w:r>
        <w:rPr>
          <w:w w:val="80"/>
        </w:rPr>
        <w:t>Pinheiro, Érico Xavier Desterro e Silva, Mario Manoel Coelho de Mello, Josué Cláudio de Souza Neto, Luis Fabian Pereira </w:t>
      </w:r>
      <w:r>
        <w:rPr>
          <w:w w:val="85"/>
        </w:rPr>
        <w:t>Barbosa</w:t>
      </w:r>
      <w:r>
        <w:rPr>
          <w:spacing w:val="-7"/>
          <w:w w:val="85"/>
        </w:rPr>
        <w:t> </w:t>
      </w:r>
      <w:r>
        <w:rPr>
          <w:w w:val="85"/>
        </w:rPr>
        <w:t>e</w:t>
      </w:r>
      <w:r>
        <w:rPr>
          <w:spacing w:val="-7"/>
          <w:w w:val="85"/>
        </w:rPr>
        <w:t> </w:t>
      </w:r>
      <w:r>
        <w:rPr>
          <w:w w:val="85"/>
        </w:rPr>
        <w:t>Mário</w:t>
      </w:r>
      <w:r>
        <w:rPr>
          <w:spacing w:val="-6"/>
          <w:w w:val="85"/>
        </w:rPr>
        <w:t> </w:t>
      </w:r>
      <w:r>
        <w:rPr>
          <w:w w:val="85"/>
        </w:rPr>
        <w:t>José</w:t>
      </w:r>
      <w:r>
        <w:rPr>
          <w:spacing w:val="-7"/>
          <w:w w:val="85"/>
        </w:rPr>
        <w:t> </w:t>
      </w:r>
      <w:r>
        <w:rPr>
          <w:w w:val="85"/>
        </w:rPr>
        <w:t>de</w:t>
      </w:r>
      <w:r>
        <w:rPr>
          <w:spacing w:val="-7"/>
          <w:w w:val="85"/>
        </w:rPr>
        <w:t> </w:t>
      </w:r>
      <w:r>
        <w:rPr>
          <w:w w:val="85"/>
        </w:rPr>
        <w:t>Moraes</w:t>
      </w:r>
      <w:r>
        <w:rPr>
          <w:spacing w:val="-6"/>
          <w:w w:val="85"/>
        </w:rPr>
        <w:t> </w:t>
      </w:r>
      <w:r>
        <w:rPr>
          <w:w w:val="85"/>
        </w:rPr>
        <w:t>Costa</w:t>
      </w:r>
      <w:r>
        <w:rPr>
          <w:spacing w:val="-7"/>
          <w:w w:val="85"/>
        </w:rPr>
        <w:t> </w:t>
      </w:r>
      <w:r>
        <w:rPr>
          <w:w w:val="85"/>
        </w:rPr>
        <w:t>Filho</w:t>
      </w:r>
      <w:r>
        <w:rPr>
          <w:spacing w:val="-7"/>
          <w:w w:val="85"/>
        </w:rPr>
        <w:t> </w:t>
      </w:r>
      <w:r>
        <w:rPr>
          <w:w w:val="85"/>
        </w:rPr>
        <w:t>(Convocado).</w:t>
      </w:r>
    </w:p>
    <w:p>
      <w:pPr>
        <w:pStyle w:val="BodyText"/>
        <w:spacing w:before="193"/>
        <w:ind w:right="134"/>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11.756/2022</w:t>
      </w:r>
      <w:r>
        <w:rPr>
          <w:rFonts w:ascii="Arial" w:hAnsi="Arial"/>
          <w:b/>
        </w:rPr>
        <w:t> </w:t>
      </w:r>
      <w:r>
        <w:rPr>
          <w:w w:val="80"/>
        </w:rPr>
        <w:t>-</w:t>
      </w:r>
      <w:r>
        <w:rPr/>
        <w:t> </w:t>
      </w:r>
      <w:r>
        <w:rPr>
          <w:w w:val="80"/>
        </w:rPr>
        <w:t>Embargos</w:t>
      </w:r>
      <w:r>
        <w:rPr/>
        <w:t> </w:t>
      </w:r>
      <w:r>
        <w:rPr>
          <w:w w:val="80"/>
        </w:rPr>
        <w:t>de</w:t>
      </w:r>
      <w:r>
        <w:rPr/>
        <w:t> </w:t>
      </w:r>
      <w:r>
        <w:rPr>
          <w:w w:val="80"/>
        </w:rPr>
        <w:t>Declaração</w:t>
      </w:r>
      <w:r>
        <w:rPr/>
        <w:t> </w:t>
      </w:r>
      <w:r>
        <w:rPr>
          <w:w w:val="80"/>
        </w:rPr>
        <w:t>opostos</w:t>
      </w:r>
      <w:r>
        <w:rPr/>
        <w:t> </w:t>
      </w:r>
      <w:r>
        <w:rPr>
          <w:w w:val="80"/>
        </w:rPr>
        <w:t>pelo</w:t>
      </w:r>
      <w:r>
        <w:rPr/>
        <w:t> </w:t>
      </w:r>
      <w:r>
        <w:rPr>
          <w:w w:val="80"/>
        </w:rPr>
        <w:t>Sr.</w:t>
      </w:r>
      <w:r>
        <w:rPr/>
        <w:t> </w:t>
      </w:r>
      <w:r>
        <w:rPr>
          <w:w w:val="80"/>
        </w:rPr>
        <w:t>Orlandino</w:t>
      </w:r>
      <w:r>
        <w:rPr/>
        <w:t> </w:t>
      </w:r>
      <w:r>
        <w:rPr>
          <w:w w:val="80"/>
        </w:rPr>
        <w:t>Torquato</w:t>
      </w:r>
      <w:r>
        <w:rPr/>
        <w:t> </w:t>
      </w:r>
      <w:r>
        <w:rPr>
          <w:w w:val="80"/>
        </w:rPr>
        <w:t>de</w:t>
      </w:r>
      <w:r>
        <w:rPr/>
        <w:t> </w:t>
      </w:r>
      <w:r>
        <w:rPr>
          <w:w w:val="80"/>
        </w:rPr>
        <w:t>Araújo</w:t>
      </w:r>
      <w:r>
        <w:rPr/>
        <w:t> </w:t>
      </w:r>
      <w:r>
        <w:rPr>
          <w:w w:val="80"/>
        </w:rPr>
        <w:t>contra</w:t>
      </w:r>
      <w:r>
        <w:rPr/>
        <w:t> </w:t>
      </w:r>
      <w:r>
        <w:rPr>
          <w:w w:val="80"/>
        </w:rPr>
        <w:t>o</w:t>
      </w:r>
      <w:r>
        <w:rPr/>
        <w:t> </w:t>
      </w:r>
      <w:r>
        <w:rPr>
          <w:w w:val="80"/>
        </w:rPr>
        <w:t>Acórdão</w:t>
      </w:r>
      <w:r>
        <w:rPr>
          <w:spacing w:val="40"/>
        </w:rPr>
        <w:t> </w:t>
      </w:r>
      <w:r>
        <w:rPr>
          <w:w w:val="80"/>
        </w:rPr>
        <w:t>nº 2107/2022-TCE-Tribunal Pleno. </w:t>
      </w:r>
      <w:r>
        <w:rPr>
          <w:rFonts w:ascii="Arial" w:hAnsi="Arial"/>
          <w:b/>
          <w:w w:val="80"/>
        </w:rPr>
        <w:t>Advogado(s): </w:t>
      </w:r>
      <w:r>
        <w:rPr>
          <w:w w:val="80"/>
        </w:rPr>
        <w:t>Yuri Dantas Barroso – OAB/AM 4237, Teresa Cristina Corrêa de Paula Nunes – OAB/AM 4976, Simone Rosado Maia Mendes</w:t>
      </w:r>
      <w:r>
        <w:rPr/>
        <w:t> </w:t>
      </w:r>
      <w:r>
        <w:rPr>
          <w:w w:val="80"/>
        </w:rPr>
        <w:t>- OAB/AM 666 e Katiuscia Raika da Câmara Elias - OAB/AM 5225. </w:t>
      </w:r>
      <w:r>
        <w:rPr>
          <w:rFonts w:ascii="Arial" w:hAnsi="Arial"/>
          <w:b/>
          <w:w w:val="80"/>
        </w:rPr>
        <w:t>ACÓRDÃO Nº 1115/2024: </w:t>
      </w:r>
      <w:r>
        <w:rPr>
          <w:w w:val="80"/>
        </w:rPr>
        <w:t>Vistos, relatados e discutidos estes autos acima identificados,</w:t>
      </w:r>
      <w:r>
        <w:rPr/>
        <w:t> </w:t>
      </w:r>
      <w:r>
        <w:rPr>
          <w:rFonts w:ascii="Arial" w:hAnsi="Arial"/>
          <w:b/>
          <w:w w:val="80"/>
        </w:rPr>
        <w:t>ACORDAM </w:t>
      </w:r>
      <w:r>
        <w:rPr>
          <w:w w:val="80"/>
        </w:rPr>
        <w:t>os Excelentíssimos </w:t>
      </w:r>
      <w:r>
        <w:rPr>
          <w:w w:val="85"/>
        </w:rPr>
        <w:t>Senhores Conselheiros do Tribunal de Contas do Estado do Amazonas, reunidos em Sessão do</w:t>
      </w:r>
      <w:r>
        <w:rPr/>
        <w:t> </w:t>
      </w:r>
      <w:r>
        <w:rPr>
          <w:rFonts w:ascii="Arial" w:hAnsi="Arial"/>
          <w:b/>
          <w:w w:val="85"/>
        </w:rPr>
        <w:t>Tribunal Pleno</w:t>
      </w:r>
      <w:r>
        <w:rPr>
          <w:w w:val="85"/>
        </w:rPr>
        <w:t>, no </w:t>
      </w:r>
      <w:r>
        <w:rPr>
          <w:w w:val="80"/>
        </w:rPr>
        <w:t>exercício</w:t>
      </w:r>
      <w:r>
        <w:rPr/>
        <w:t> </w:t>
      </w:r>
      <w:r>
        <w:rPr>
          <w:w w:val="80"/>
        </w:rPr>
        <w:t>da</w:t>
      </w:r>
      <w:r>
        <w:rPr/>
        <w:t> </w:t>
      </w:r>
      <w:r>
        <w:rPr>
          <w:w w:val="80"/>
        </w:rPr>
        <w:t>competência</w:t>
      </w:r>
      <w:r>
        <w:rPr/>
        <w:t> </w:t>
      </w:r>
      <w:r>
        <w:rPr>
          <w:w w:val="80"/>
        </w:rPr>
        <w:t>atribuída</w:t>
      </w:r>
      <w:r>
        <w:rPr/>
        <w:t> </w:t>
      </w:r>
      <w:r>
        <w:rPr>
          <w:w w:val="80"/>
        </w:rPr>
        <w:t>pelo</w:t>
      </w:r>
      <w:r>
        <w:rPr/>
        <w:t> </w:t>
      </w:r>
      <w:r>
        <w:rPr>
          <w:w w:val="80"/>
        </w:rPr>
        <w:t>art.</w:t>
      </w:r>
      <w:r>
        <w:rPr/>
        <w:t> </w:t>
      </w:r>
      <w:r>
        <w:rPr>
          <w:w w:val="80"/>
        </w:rPr>
        <w:t>11,</w:t>
      </w:r>
      <w:r>
        <w:rPr/>
        <w:t> </w:t>
      </w:r>
      <w:r>
        <w:rPr>
          <w:w w:val="80"/>
        </w:rPr>
        <w:t>III,</w:t>
      </w:r>
      <w:r>
        <w:rPr/>
        <w:t> </w:t>
      </w:r>
      <w:r>
        <w:rPr>
          <w:w w:val="80"/>
        </w:rPr>
        <w:t>alínea</w:t>
      </w:r>
      <w:r>
        <w:rPr/>
        <w:t> </w:t>
      </w:r>
      <w:r>
        <w:rPr>
          <w:w w:val="80"/>
        </w:rPr>
        <w:t>“f”,</w:t>
      </w:r>
      <w:r>
        <w:rPr/>
        <w:t> </w:t>
      </w:r>
      <w:r>
        <w:rPr>
          <w:w w:val="80"/>
        </w:rPr>
        <w:t>item</w:t>
      </w:r>
      <w:r>
        <w:rPr/>
        <w:t> </w:t>
      </w:r>
      <w:r>
        <w:rPr>
          <w:w w:val="80"/>
        </w:rPr>
        <w:t>1,</w:t>
      </w:r>
      <w:r>
        <w:rPr/>
        <w:t> </w:t>
      </w:r>
      <w:r>
        <w:rPr>
          <w:w w:val="80"/>
        </w:rPr>
        <w:t>da</w:t>
      </w:r>
      <w:r>
        <w:rPr/>
        <w:t> </w:t>
      </w:r>
      <w:r>
        <w:rPr>
          <w:w w:val="80"/>
        </w:rPr>
        <w:t>Resolução</w:t>
      </w:r>
      <w:r>
        <w:rPr/>
        <w:t> </w:t>
      </w:r>
      <w:r>
        <w:rPr>
          <w:w w:val="80"/>
        </w:rPr>
        <w:t>nº</w:t>
      </w:r>
      <w:r>
        <w:rPr/>
        <w:t> </w:t>
      </w:r>
      <w:r>
        <w:rPr>
          <w:w w:val="80"/>
        </w:rPr>
        <w:t>04/2002-TCE/AM,</w:t>
      </w:r>
      <w:r>
        <w:rPr/>
        <w:t> </w:t>
      </w:r>
      <w:r>
        <w:rPr>
          <w:rFonts w:ascii="Arial" w:hAnsi="Arial"/>
          <w:b/>
          <w:w w:val="80"/>
        </w:rPr>
        <w:t>à</w:t>
      </w:r>
      <w:r>
        <w:rPr>
          <w:rFonts w:ascii="Arial" w:hAnsi="Arial"/>
          <w:b/>
        </w:rPr>
        <w:t> </w:t>
      </w:r>
      <w:r>
        <w:rPr>
          <w:rFonts w:ascii="Arial" w:hAnsi="Arial"/>
          <w:b/>
          <w:w w:val="80"/>
        </w:rPr>
        <w:t>unanimidade</w:t>
      </w:r>
      <w:r>
        <w:rPr>
          <w:w w:val="80"/>
        </w:rPr>
        <w:t>, nos termos da proposta de voto do Excelentíssimo Senhor Auditor-Relator, </w:t>
      </w:r>
      <w:r>
        <w:rPr>
          <w:rFonts w:ascii="Arial" w:hAnsi="Arial"/>
          <w:b/>
          <w:w w:val="80"/>
        </w:rPr>
        <w:t>em consonância </w:t>
      </w:r>
      <w:r>
        <w:rPr>
          <w:w w:val="80"/>
        </w:rPr>
        <w:t>com pronunciamento oral do Ministério Público junto a este Tribunal, no sentido de: </w:t>
      </w:r>
      <w:r>
        <w:rPr>
          <w:rFonts w:ascii="Arial" w:hAnsi="Arial"/>
          <w:b/>
          <w:w w:val="80"/>
        </w:rPr>
        <w:t>7.1. Conhecer </w:t>
      </w:r>
      <w:r>
        <w:rPr>
          <w:w w:val="80"/>
        </w:rPr>
        <w:t>dos Embargos de Declaração apresentados pelo Sr. </w:t>
      </w:r>
      <w:r>
        <w:rPr>
          <w:w w:val="90"/>
        </w:rPr>
        <w:t>Orlandino</w:t>
      </w:r>
      <w:r>
        <w:rPr>
          <w:spacing w:val="-3"/>
          <w:w w:val="90"/>
        </w:rPr>
        <w:t> </w:t>
      </w:r>
      <w:r>
        <w:rPr>
          <w:w w:val="90"/>
        </w:rPr>
        <w:t>Torquato</w:t>
      </w:r>
      <w:r>
        <w:rPr>
          <w:spacing w:val="-3"/>
          <w:w w:val="90"/>
        </w:rPr>
        <w:t> </w:t>
      </w:r>
      <w:r>
        <w:rPr>
          <w:w w:val="90"/>
        </w:rPr>
        <w:t>de</w:t>
      </w:r>
      <w:r>
        <w:rPr>
          <w:spacing w:val="-3"/>
          <w:w w:val="90"/>
        </w:rPr>
        <w:t> </w:t>
      </w:r>
      <w:r>
        <w:rPr>
          <w:w w:val="90"/>
        </w:rPr>
        <w:t>Araújo,</w:t>
      </w:r>
      <w:r>
        <w:rPr>
          <w:spacing w:val="-3"/>
          <w:w w:val="90"/>
        </w:rPr>
        <w:t> </w:t>
      </w:r>
      <w:r>
        <w:rPr>
          <w:w w:val="90"/>
        </w:rPr>
        <w:t>tendo</w:t>
      </w:r>
      <w:r>
        <w:rPr>
          <w:spacing w:val="-3"/>
          <w:w w:val="90"/>
        </w:rPr>
        <w:t> </w:t>
      </w:r>
      <w:r>
        <w:rPr>
          <w:w w:val="90"/>
        </w:rPr>
        <w:t>em</w:t>
      </w:r>
      <w:r>
        <w:rPr>
          <w:spacing w:val="-4"/>
          <w:w w:val="90"/>
        </w:rPr>
        <w:t> </w:t>
      </w:r>
      <w:r>
        <w:rPr>
          <w:w w:val="90"/>
        </w:rPr>
        <w:t>vista</w:t>
      </w:r>
      <w:r>
        <w:rPr>
          <w:spacing w:val="-3"/>
          <w:w w:val="90"/>
        </w:rPr>
        <w:t> </w:t>
      </w:r>
      <w:r>
        <w:rPr>
          <w:w w:val="90"/>
        </w:rPr>
        <w:t>restarem</w:t>
      </w:r>
      <w:r>
        <w:rPr>
          <w:spacing w:val="-4"/>
          <w:w w:val="90"/>
        </w:rPr>
        <w:t> </w:t>
      </w:r>
      <w:r>
        <w:rPr>
          <w:w w:val="90"/>
        </w:rPr>
        <w:t>preenchidos</w:t>
      </w:r>
      <w:r>
        <w:rPr>
          <w:spacing w:val="-5"/>
          <w:w w:val="90"/>
        </w:rPr>
        <w:t> </w:t>
      </w:r>
      <w:r>
        <w:rPr>
          <w:w w:val="90"/>
        </w:rPr>
        <w:t>os</w:t>
      </w:r>
      <w:r>
        <w:rPr>
          <w:spacing w:val="-4"/>
          <w:w w:val="90"/>
        </w:rPr>
        <w:t> </w:t>
      </w:r>
      <w:r>
        <w:rPr>
          <w:w w:val="90"/>
        </w:rPr>
        <w:t>requisitos</w:t>
      </w:r>
      <w:r>
        <w:rPr>
          <w:spacing w:val="-4"/>
          <w:w w:val="90"/>
        </w:rPr>
        <w:t> </w:t>
      </w:r>
      <w:r>
        <w:rPr>
          <w:w w:val="90"/>
        </w:rPr>
        <w:t>de</w:t>
      </w:r>
      <w:r>
        <w:rPr>
          <w:spacing w:val="-4"/>
          <w:w w:val="90"/>
        </w:rPr>
        <w:t> </w:t>
      </w:r>
      <w:r>
        <w:rPr>
          <w:w w:val="90"/>
        </w:rPr>
        <w:t>admissibilidade;</w:t>
      </w:r>
      <w:r>
        <w:rPr>
          <w:w w:val="90"/>
        </w:rPr>
        <w:t> </w:t>
      </w:r>
      <w:r>
        <w:rPr>
          <w:rFonts w:ascii="Arial" w:hAnsi="Arial"/>
          <w:b/>
          <w:w w:val="90"/>
        </w:rPr>
        <w:t>7.2.</w:t>
      </w:r>
      <w:r>
        <w:rPr>
          <w:rFonts w:ascii="Arial" w:hAnsi="Arial"/>
          <w:b/>
          <w:spacing w:val="-3"/>
          <w:w w:val="90"/>
        </w:rPr>
        <w:t> </w:t>
      </w:r>
      <w:r>
        <w:rPr>
          <w:rFonts w:ascii="Arial" w:hAnsi="Arial"/>
          <w:b/>
          <w:w w:val="90"/>
        </w:rPr>
        <w:t>Negar </w:t>
      </w:r>
      <w:r>
        <w:rPr>
          <w:rFonts w:ascii="Arial" w:hAnsi="Arial"/>
          <w:b/>
          <w:w w:val="85"/>
        </w:rPr>
        <w:t>Provimento</w:t>
      </w:r>
      <w:r>
        <w:rPr>
          <w:rFonts w:ascii="Arial" w:hAnsi="Arial"/>
          <w:b/>
          <w:spacing w:val="-7"/>
          <w:w w:val="85"/>
        </w:rPr>
        <w:t> </w:t>
      </w:r>
      <w:r>
        <w:rPr>
          <w:w w:val="85"/>
        </w:rPr>
        <w:t>no</w:t>
      </w:r>
      <w:r>
        <w:rPr>
          <w:spacing w:val="-7"/>
          <w:w w:val="85"/>
        </w:rPr>
        <w:t> </w:t>
      </w:r>
      <w:r>
        <w:rPr>
          <w:w w:val="85"/>
        </w:rPr>
        <w:t>Mérito,</w:t>
      </w:r>
      <w:r>
        <w:rPr>
          <w:spacing w:val="-6"/>
          <w:w w:val="85"/>
        </w:rPr>
        <w:t> </w:t>
      </w:r>
      <w:r>
        <w:rPr>
          <w:w w:val="85"/>
        </w:rPr>
        <w:t>aos</w:t>
      </w:r>
      <w:r>
        <w:rPr>
          <w:spacing w:val="-7"/>
          <w:w w:val="85"/>
        </w:rPr>
        <w:t> </w:t>
      </w:r>
      <w:r>
        <w:rPr>
          <w:w w:val="85"/>
        </w:rPr>
        <w:t>Embargos</w:t>
      </w:r>
      <w:r>
        <w:rPr>
          <w:spacing w:val="-7"/>
          <w:w w:val="85"/>
        </w:rPr>
        <w:t> </w:t>
      </w:r>
      <w:r>
        <w:rPr>
          <w:w w:val="85"/>
        </w:rPr>
        <w:t>de</w:t>
      </w:r>
      <w:r>
        <w:rPr>
          <w:spacing w:val="-6"/>
          <w:w w:val="85"/>
        </w:rPr>
        <w:t> </w:t>
      </w:r>
      <w:r>
        <w:rPr>
          <w:w w:val="85"/>
        </w:rPr>
        <w:t>Declaração</w:t>
      </w:r>
      <w:r>
        <w:rPr>
          <w:spacing w:val="-7"/>
          <w:w w:val="85"/>
        </w:rPr>
        <w:t> </w:t>
      </w:r>
      <w:r>
        <w:rPr>
          <w:w w:val="85"/>
        </w:rPr>
        <w:t>apresentados</w:t>
      </w:r>
      <w:r>
        <w:rPr>
          <w:spacing w:val="-7"/>
          <w:w w:val="85"/>
        </w:rPr>
        <w:t> </w:t>
      </w:r>
      <w:r>
        <w:rPr>
          <w:w w:val="85"/>
        </w:rPr>
        <w:t>pelo</w:t>
      </w:r>
      <w:r>
        <w:rPr>
          <w:spacing w:val="-7"/>
          <w:w w:val="85"/>
        </w:rPr>
        <w:t> </w:t>
      </w:r>
      <w:r>
        <w:rPr>
          <w:w w:val="85"/>
        </w:rPr>
        <w:t>Sr.</w:t>
      </w:r>
      <w:r>
        <w:rPr>
          <w:spacing w:val="-6"/>
          <w:w w:val="85"/>
        </w:rPr>
        <w:t> </w:t>
      </w:r>
      <w:r>
        <w:rPr>
          <w:w w:val="85"/>
        </w:rPr>
        <w:t>Orlandino</w:t>
      </w:r>
      <w:r>
        <w:rPr>
          <w:spacing w:val="-7"/>
          <w:w w:val="85"/>
        </w:rPr>
        <w:t> </w:t>
      </w:r>
      <w:r>
        <w:rPr>
          <w:w w:val="85"/>
        </w:rPr>
        <w:t>Torquato</w:t>
      </w:r>
      <w:r>
        <w:rPr>
          <w:spacing w:val="-7"/>
          <w:w w:val="85"/>
        </w:rPr>
        <w:t> </w:t>
      </w:r>
      <w:r>
        <w:rPr>
          <w:w w:val="85"/>
        </w:rPr>
        <w:t>de</w:t>
      </w:r>
      <w:r>
        <w:rPr>
          <w:spacing w:val="-6"/>
          <w:w w:val="85"/>
        </w:rPr>
        <w:t> </w:t>
      </w:r>
      <w:r>
        <w:rPr>
          <w:w w:val="85"/>
        </w:rPr>
        <w:t>Araújo,</w:t>
      </w:r>
      <w:r>
        <w:rPr>
          <w:spacing w:val="-7"/>
          <w:w w:val="85"/>
        </w:rPr>
        <w:t> </w:t>
      </w:r>
      <w:r>
        <w:rPr>
          <w:w w:val="85"/>
        </w:rPr>
        <w:t>em</w:t>
      </w:r>
      <w:r>
        <w:rPr>
          <w:spacing w:val="-7"/>
          <w:w w:val="85"/>
        </w:rPr>
        <w:t> </w:t>
      </w:r>
      <w:r>
        <w:rPr>
          <w:w w:val="85"/>
        </w:rPr>
        <w:t>razão</w:t>
      </w:r>
      <w:r>
        <w:rPr>
          <w:spacing w:val="-6"/>
          <w:w w:val="85"/>
        </w:rPr>
        <w:t> </w:t>
      </w:r>
      <w:r>
        <w:rPr>
          <w:w w:val="85"/>
        </w:rPr>
        <w:t>da inexistência</w:t>
      </w:r>
      <w:r>
        <w:rPr>
          <w:spacing w:val="-7"/>
          <w:w w:val="85"/>
        </w:rPr>
        <w:t> </w:t>
      </w:r>
      <w:r>
        <w:rPr>
          <w:w w:val="85"/>
        </w:rPr>
        <w:t>de</w:t>
      </w:r>
      <w:r>
        <w:rPr>
          <w:spacing w:val="-7"/>
          <w:w w:val="85"/>
        </w:rPr>
        <w:t> </w:t>
      </w:r>
      <w:r>
        <w:rPr>
          <w:w w:val="85"/>
        </w:rPr>
        <w:t>omissão</w:t>
      </w:r>
      <w:r>
        <w:rPr>
          <w:spacing w:val="-6"/>
          <w:w w:val="85"/>
        </w:rPr>
        <w:t> </w:t>
      </w:r>
      <w:r>
        <w:rPr>
          <w:w w:val="85"/>
        </w:rPr>
        <w:t>no</w:t>
      </w:r>
      <w:r>
        <w:rPr>
          <w:spacing w:val="-7"/>
          <w:w w:val="85"/>
        </w:rPr>
        <w:t> </w:t>
      </w:r>
      <w:r>
        <w:rPr>
          <w:w w:val="85"/>
        </w:rPr>
        <w:t>julgado</w:t>
      </w:r>
      <w:r>
        <w:rPr>
          <w:spacing w:val="-7"/>
          <w:w w:val="85"/>
        </w:rPr>
        <w:t> </w:t>
      </w:r>
      <w:r>
        <w:rPr>
          <w:w w:val="85"/>
        </w:rPr>
        <w:t>vergastado,</w:t>
      </w:r>
      <w:r>
        <w:rPr>
          <w:spacing w:val="-6"/>
          <w:w w:val="85"/>
        </w:rPr>
        <w:t> </w:t>
      </w:r>
      <w:r>
        <w:rPr>
          <w:w w:val="85"/>
        </w:rPr>
        <w:t>mantendo-se,</w:t>
      </w:r>
      <w:r>
        <w:rPr>
          <w:spacing w:val="-7"/>
          <w:w w:val="85"/>
        </w:rPr>
        <w:t> </w:t>
      </w:r>
      <w:r>
        <w:rPr>
          <w:w w:val="85"/>
        </w:rPr>
        <w:t>na</w:t>
      </w:r>
      <w:r>
        <w:rPr>
          <w:spacing w:val="-7"/>
          <w:w w:val="85"/>
        </w:rPr>
        <w:t> </w:t>
      </w:r>
      <w:r>
        <w:rPr>
          <w:w w:val="85"/>
        </w:rPr>
        <w:t>integralidade,</w:t>
      </w:r>
      <w:r>
        <w:rPr>
          <w:spacing w:val="-7"/>
          <w:w w:val="85"/>
        </w:rPr>
        <w:t> </w:t>
      </w:r>
      <w:r>
        <w:rPr>
          <w:w w:val="85"/>
        </w:rPr>
        <w:t>o</w:t>
      </w:r>
      <w:r>
        <w:rPr>
          <w:spacing w:val="-6"/>
          <w:w w:val="85"/>
        </w:rPr>
        <w:t> </w:t>
      </w:r>
      <w:r>
        <w:rPr>
          <w:w w:val="85"/>
        </w:rPr>
        <w:t>Acórdão</w:t>
      </w:r>
      <w:r>
        <w:rPr>
          <w:spacing w:val="-7"/>
          <w:w w:val="85"/>
        </w:rPr>
        <w:t> </w:t>
      </w:r>
      <w:r>
        <w:rPr>
          <w:w w:val="85"/>
        </w:rPr>
        <w:t>nº</w:t>
      </w:r>
      <w:r>
        <w:rPr>
          <w:spacing w:val="-7"/>
          <w:w w:val="85"/>
        </w:rPr>
        <w:t> </w:t>
      </w:r>
      <w:r>
        <w:rPr>
          <w:w w:val="85"/>
        </w:rPr>
        <w:t>2.107/2022–TCE–Tribunal </w:t>
      </w:r>
      <w:r>
        <w:rPr>
          <w:w w:val="80"/>
        </w:rPr>
        <w:t>Pleno; </w:t>
      </w:r>
      <w:r>
        <w:rPr>
          <w:rFonts w:ascii="Arial" w:hAnsi="Arial"/>
          <w:b/>
          <w:w w:val="80"/>
        </w:rPr>
        <w:t>7.3. Dar ciência </w:t>
      </w:r>
      <w:r>
        <w:rPr>
          <w:w w:val="80"/>
        </w:rPr>
        <w:t>da </w:t>
      </w:r>
      <w:r>
        <w:rPr>
          <w:rFonts w:ascii="Arial" w:hAnsi="Arial"/>
          <w:i/>
          <w:w w:val="80"/>
        </w:rPr>
        <w:t>Decisum </w:t>
      </w:r>
      <w:r>
        <w:rPr>
          <w:w w:val="80"/>
        </w:rPr>
        <w:t>ao Sr. Orlandino Torquato de Araújo, por intermédio de seu advogado constituído nos </w:t>
      </w:r>
      <w:r>
        <w:rPr>
          <w:w w:val="85"/>
        </w:rPr>
        <w:t>autos.</w:t>
      </w:r>
      <w:r>
        <w:rPr>
          <w:spacing w:val="-2"/>
        </w:rPr>
        <w:t> </w:t>
      </w:r>
      <w:r>
        <w:rPr>
          <w:rFonts w:ascii="Arial" w:hAnsi="Arial"/>
          <w:b/>
          <w:w w:val="85"/>
        </w:rPr>
        <w:t>Especificação</w:t>
      </w:r>
      <w:r>
        <w:rPr>
          <w:rFonts w:ascii="Arial" w:hAnsi="Arial"/>
          <w:b/>
          <w:spacing w:val="-4"/>
        </w:rPr>
        <w:t> </w:t>
      </w:r>
      <w:r>
        <w:rPr>
          <w:rFonts w:ascii="Arial" w:hAnsi="Arial"/>
          <w:b/>
          <w:w w:val="85"/>
        </w:rPr>
        <w:t>do</w:t>
      </w:r>
      <w:r>
        <w:rPr>
          <w:rFonts w:ascii="Arial" w:hAnsi="Arial"/>
          <w:b/>
          <w:spacing w:val="-7"/>
        </w:rPr>
        <w:t> </w:t>
      </w:r>
      <w:r>
        <w:rPr>
          <w:rFonts w:ascii="Arial" w:hAnsi="Arial"/>
          <w:b/>
          <w:w w:val="85"/>
        </w:rPr>
        <w:t>quórum:</w:t>
      </w:r>
      <w:r>
        <w:rPr>
          <w:rFonts w:ascii="Arial" w:hAnsi="Arial"/>
          <w:b/>
          <w:spacing w:val="-2"/>
        </w:rPr>
        <w:t> </w:t>
      </w:r>
      <w:r>
        <w:rPr>
          <w:w w:val="85"/>
        </w:rPr>
        <w:t>Conselheiros:</w:t>
      </w:r>
      <w:r>
        <w:rPr>
          <w:spacing w:val="-3"/>
        </w:rPr>
        <w:t> </w:t>
      </w:r>
      <w:r>
        <w:rPr>
          <w:w w:val="85"/>
        </w:rPr>
        <w:t>Yara</w:t>
      </w:r>
      <w:r>
        <w:rPr>
          <w:spacing w:val="-4"/>
        </w:rPr>
        <w:t> </w:t>
      </w:r>
      <w:r>
        <w:rPr>
          <w:w w:val="85"/>
        </w:rPr>
        <w:t>Amazônia</w:t>
      </w:r>
      <w:r>
        <w:rPr>
          <w:spacing w:val="-5"/>
        </w:rPr>
        <w:t> </w:t>
      </w:r>
      <w:r>
        <w:rPr>
          <w:w w:val="85"/>
        </w:rPr>
        <w:t>Lins</w:t>
      </w:r>
      <w:r>
        <w:rPr>
          <w:spacing w:val="-3"/>
        </w:rPr>
        <w:t> </w:t>
      </w:r>
      <w:r>
        <w:rPr>
          <w:w w:val="85"/>
        </w:rPr>
        <w:t>Rodrigues</w:t>
      </w:r>
      <w:r>
        <w:rPr>
          <w:spacing w:val="-4"/>
        </w:rPr>
        <w:t> </w:t>
      </w:r>
      <w:r>
        <w:rPr>
          <w:w w:val="85"/>
        </w:rPr>
        <w:t>dos</w:t>
      </w:r>
      <w:r>
        <w:rPr>
          <w:spacing w:val="-4"/>
        </w:rPr>
        <w:t> </w:t>
      </w:r>
      <w:r>
        <w:rPr>
          <w:w w:val="85"/>
        </w:rPr>
        <w:t>Santos</w:t>
      </w:r>
      <w:r>
        <w:rPr>
          <w:spacing w:val="-4"/>
        </w:rPr>
        <w:t> </w:t>
      </w:r>
      <w:r>
        <w:rPr>
          <w:w w:val="85"/>
        </w:rPr>
        <w:t>(Presidente),</w:t>
      </w:r>
      <w:r>
        <w:rPr>
          <w:spacing w:val="-4"/>
        </w:rPr>
        <w:t> </w:t>
      </w:r>
      <w:r>
        <w:rPr>
          <w:w w:val="85"/>
        </w:rPr>
        <w:t>Júlio</w:t>
      </w:r>
      <w:r>
        <w:rPr>
          <w:spacing w:val="-5"/>
        </w:rPr>
        <w:t> </w:t>
      </w:r>
      <w:r>
        <w:rPr>
          <w:w w:val="85"/>
        </w:rPr>
        <w:t>Assis</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spacing w:line="242" w:lineRule="auto"/>
        <w:ind w:right="146"/>
      </w:pPr>
      <w:r>
        <w:rPr>
          <w:w w:val="80"/>
        </w:rPr>
        <w:t>Corrêa Pinheiro, Érico Xavier Desterro e Silva, Mario Manoel Coelho de Mello, Josué Cláudio de Souza Neto, Luis Fabian </w:t>
      </w:r>
      <w:r>
        <w:rPr>
          <w:spacing w:val="-2"/>
          <w:w w:val="85"/>
        </w:rPr>
        <w:t>Pereira Barbosa e Mário José de Moraes Costa Filho (Convocado).</w:t>
      </w:r>
    </w:p>
    <w:p>
      <w:pPr>
        <w:pStyle w:val="BodyText"/>
        <w:spacing w:before="194"/>
        <w:ind w:right="134"/>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10.828/2024</w:t>
      </w:r>
      <w:r>
        <w:rPr>
          <w:rFonts w:ascii="Arial" w:hAnsi="Arial"/>
          <w:b/>
        </w:rPr>
        <w:t> </w:t>
      </w:r>
      <w:r>
        <w:rPr>
          <w:w w:val="80"/>
        </w:rPr>
        <w:t>-</w:t>
      </w:r>
      <w:r>
        <w:rPr/>
        <w:t> </w:t>
      </w:r>
      <w:r>
        <w:rPr>
          <w:w w:val="80"/>
        </w:rPr>
        <w:t>Representação</w:t>
      </w:r>
      <w:r>
        <w:rPr/>
        <w:t> </w:t>
      </w:r>
      <w:r>
        <w:rPr>
          <w:w w:val="80"/>
        </w:rPr>
        <w:t>oriunda</w:t>
      </w:r>
      <w:r>
        <w:rPr/>
        <w:t> </w:t>
      </w:r>
      <w:r>
        <w:rPr>
          <w:w w:val="80"/>
        </w:rPr>
        <w:t>da</w:t>
      </w:r>
      <w:r>
        <w:rPr/>
        <w:t> </w:t>
      </w:r>
      <w:r>
        <w:rPr>
          <w:w w:val="80"/>
        </w:rPr>
        <w:t>Manifestação</w:t>
      </w:r>
      <w:r>
        <w:rPr/>
        <w:t> </w:t>
      </w:r>
      <w:r>
        <w:rPr>
          <w:w w:val="80"/>
        </w:rPr>
        <w:t>n.º</w:t>
      </w:r>
      <w:r>
        <w:rPr/>
        <w:t> </w:t>
      </w:r>
      <w:r>
        <w:rPr>
          <w:w w:val="80"/>
        </w:rPr>
        <w:t>536/2023</w:t>
      </w:r>
      <w:r>
        <w:rPr/>
        <w:t> </w:t>
      </w:r>
      <w:r>
        <w:rPr>
          <w:w w:val="80"/>
        </w:rPr>
        <w:t>-</w:t>
      </w:r>
      <w:r>
        <w:rPr/>
        <w:t> </w:t>
      </w:r>
      <w:r>
        <w:rPr>
          <w:w w:val="80"/>
        </w:rPr>
        <w:t>Ouvidora,</w:t>
      </w:r>
      <w:r>
        <w:rPr/>
        <w:t> </w:t>
      </w:r>
      <w:r>
        <w:rPr>
          <w:w w:val="80"/>
        </w:rPr>
        <w:t>interposta</w:t>
      </w:r>
      <w:r>
        <w:rPr/>
        <w:t> </w:t>
      </w:r>
      <w:r>
        <w:rPr>
          <w:w w:val="80"/>
        </w:rPr>
        <w:t>pela</w:t>
      </w:r>
      <w:r>
        <w:rPr/>
        <w:t> </w:t>
      </w:r>
      <w:r>
        <w:rPr>
          <w:w w:val="80"/>
        </w:rPr>
        <w:t>empresa</w:t>
      </w:r>
      <w:r>
        <w:rPr/>
        <w:t> </w:t>
      </w:r>
      <w:r>
        <w:rPr>
          <w:w w:val="80"/>
        </w:rPr>
        <w:t>FL Comércio de Produtos sobre possíveis irregularidades possíveis irregularidades na condução de Dispensa de Licitação </w:t>
      </w:r>
      <w:r>
        <w:rPr>
          <w:spacing w:val="-2"/>
          <w:w w:val="90"/>
        </w:rPr>
        <w:t>Eletrônica</w:t>
      </w:r>
      <w:r>
        <w:rPr>
          <w:spacing w:val="-2"/>
          <w:w w:val="90"/>
        </w:rPr>
        <w:t> (DLE)</w:t>
      </w:r>
      <w:r>
        <w:rPr>
          <w:spacing w:val="-2"/>
          <w:w w:val="90"/>
        </w:rPr>
        <w:t> da</w:t>
      </w:r>
      <w:r>
        <w:rPr>
          <w:spacing w:val="-2"/>
          <w:w w:val="90"/>
        </w:rPr>
        <w:t> Fundação</w:t>
      </w:r>
      <w:r>
        <w:rPr>
          <w:spacing w:val="-2"/>
          <w:w w:val="90"/>
        </w:rPr>
        <w:t> Centro</w:t>
      </w:r>
      <w:r>
        <w:rPr>
          <w:spacing w:val="-2"/>
          <w:w w:val="90"/>
        </w:rPr>
        <w:t> de</w:t>
      </w:r>
      <w:r>
        <w:rPr>
          <w:spacing w:val="-2"/>
          <w:w w:val="90"/>
        </w:rPr>
        <w:t> Controle</w:t>
      </w:r>
      <w:r>
        <w:rPr>
          <w:spacing w:val="-3"/>
          <w:w w:val="90"/>
        </w:rPr>
        <w:t> </w:t>
      </w:r>
      <w:r>
        <w:rPr>
          <w:spacing w:val="-2"/>
          <w:w w:val="90"/>
        </w:rPr>
        <w:t>de</w:t>
      </w:r>
      <w:r>
        <w:rPr>
          <w:spacing w:val="-2"/>
          <w:w w:val="90"/>
        </w:rPr>
        <w:t> Oncologia</w:t>
      </w:r>
      <w:r>
        <w:rPr>
          <w:spacing w:val="-2"/>
          <w:w w:val="90"/>
        </w:rPr>
        <w:t> -</w:t>
      </w:r>
      <w:r>
        <w:rPr>
          <w:spacing w:val="-2"/>
          <w:w w:val="90"/>
        </w:rPr>
        <w:t> Fcecon,</w:t>
      </w:r>
      <w:r>
        <w:rPr>
          <w:spacing w:val="-2"/>
          <w:w w:val="90"/>
        </w:rPr>
        <w:t> referente</w:t>
      </w:r>
      <w:r>
        <w:rPr>
          <w:spacing w:val="-2"/>
          <w:w w:val="90"/>
        </w:rPr>
        <w:t> à</w:t>
      </w:r>
      <w:r>
        <w:rPr>
          <w:spacing w:val="-2"/>
          <w:w w:val="90"/>
        </w:rPr>
        <w:t> compra</w:t>
      </w:r>
      <w:r>
        <w:rPr>
          <w:spacing w:val="-2"/>
          <w:w w:val="90"/>
        </w:rPr>
        <w:t> de</w:t>
      </w:r>
      <w:r>
        <w:rPr>
          <w:spacing w:val="-2"/>
          <w:w w:val="90"/>
        </w:rPr>
        <w:t> vasos</w:t>
      </w:r>
      <w:r>
        <w:rPr>
          <w:spacing w:val="-2"/>
          <w:w w:val="90"/>
        </w:rPr>
        <w:t> sanitários. </w:t>
      </w:r>
      <w:r>
        <w:rPr>
          <w:rFonts w:ascii="Arial" w:hAnsi="Arial"/>
          <w:b/>
          <w:w w:val="80"/>
        </w:rPr>
        <w:t>ACÓRDÃO Nº 1119/2024: </w:t>
      </w:r>
      <w:r>
        <w:rPr>
          <w:w w:val="80"/>
        </w:rPr>
        <w:t>Vistos, relatados e discutidos estes autos acima identificados,</w:t>
      </w:r>
      <w:r>
        <w:rPr/>
        <w:t> </w:t>
      </w:r>
      <w:r>
        <w:rPr>
          <w:rFonts w:ascii="Arial" w:hAnsi="Arial"/>
          <w:b/>
          <w:w w:val="80"/>
        </w:rPr>
        <w:t>ACORDAM </w:t>
      </w:r>
      <w:r>
        <w:rPr>
          <w:w w:val="80"/>
        </w:rPr>
        <w:t>os Excelentíssimos </w:t>
      </w:r>
      <w:r>
        <w:rPr>
          <w:w w:val="85"/>
        </w:rPr>
        <w:t>Senhores Conselheiros do Tribunal de Contas do Estado do Amazonas, reunidos em Sessão do</w:t>
      </w:r>
      <w:r>
        <w:rPr/>
        <w:t> </w:t>
      </w:r>
      <w:r>
        <w:rPr>
          <w:rFonts w:ascii="Arial" w:hAnsi="Arial"/>
          <w:b/>
          <w:w w:val="85"/>
        </w:rPr>
        <w:t>Tribunal Pleno</w:t>
      </w:r>
      <w:r>
        <w:rPr>
          <w:w w:val="85"/>
        </w:rPr>
        <w:t>, no </w:t>
      </w:r>
      <w:r>
        <w:rPr>
          <w:w w:val="80"/>
        </w:rPr>
        <w:t>exercício da competência atribuída pelo art. 11, inciso IV, alínea “i”, da Resolução nº 04/2002-TCE/AM, </w:t>
      </w:r>
      <w:r>
        <w:rPr>
          <w:rFonts w:ascii="Arial" w:hAnsi="Arial"/>
          <w:b/>
          <w:w w:val="80"/>
        </w:rPr>
        <w:t>por maioria</w:t>
      </w:r>
      <w:r>
        <w:rPr>
          <w:w w:val="80"/>
        </w:rPr>
        <w:t>, nos </w:t>
      </w:r>
      <w:r>
        <w:rPr>
          <w:w w:val="85"/>
        </w:rPr>
        <w:t>termos do voto-destaque do Excelentíssimo Senhor Conselheiro Érico Xavier Desterro e Silva, </w:t>
      </w:r>
      <w:r>
        <w:rPr>
          <w:rFonts w:ascii="Arial" w:hAnsi="Arial"/>
          <w:b/>
          <w:w w:val="85"/>
        </w:rPr>
        <w:t>em consonância </w:t>
      </w:r>
      <w:r>
        <w:rPr>
          <w:w w:val="85"/>
        </w:rPr>
        <w:t>com pronunciamento</w:t>
      </w:r>
      <w:r>
        <w:rPr>
          <w:spacing w:val="-4"/>
          <w:w w:val="85"/>
        </w:rPr>
        <w:t> </w:t>
      </w:r>
      <w:r>
        <w:rPr>
          <w:w w:val="85"/>
        </w:rPr>
        <w:t>do</w:t>
      </w:r>
      <w:r>
        <w:rPr>
          <w:spacing w:val="-4"/>
          <w:w w:val="85"/>
        </w:rPr>
        <w:t> </w:t>
      </w:r>
      <w:r>
        <w:rPr>
          <w:w w:val="85"/>
        </w:rPr>
        <w:t>Ministério</w:t>
      </w:r>
      <w:r>
        <w:rPr>
          <w:spacing w:val="-4"/>
          <w:w w:val="85"/>
        </w:rPr>
        <w:t> </w:t>
      </w:r>
      <w:r>
        <w:rPr>
          <w:w w:val="85"/>
        </w:rPr>
        <w:t>Público</w:t>
      </w:r>
      <w:r>
        <w:rPr>
          <w:spacing w:val="-4"/>
          <w:w w:val="85"/>
        </w:rPr>
        <w:t> </w:t>
      </w:r>
      <w:r>
        <w:rPr>
          <w:w w:val="85"/>
        </w:rPr>
        <w:t>junto</w:t>
      </w:r>
      <w:r>
        <w:rPr>
          <w:spacing w:val="-3"/>
          <w:w w:val="85"/>
        </w:rPr>
        <w:t> </w:t>
      </w:r>
      <w:r>
        <w:rPr>
          <w:w w:val="85"/>
        </w:rPr>
        <w:t>a</w:t>
      </w:r>
      <w:r>
        <w:rPr>
          <w:spacing w:val="-5"/>
          <w:w w:val="85"/>
        </w:rPr>
        <w:t> </w:t>
      </w:r>
      <w:r>
        <w:rPr>
          <w:w w:val="85"/>
        </w:rPr>
        <w:t>este</w:t>
      </w:r>
      <w:r>
        <w:rPr>
          <w:spacing w:val="-3"/>
          <w:w w:val="85"/>
        </w:rPr>
        <w:t> </w:t>
      </w:r>
      <w:r>
        <w:rPr>
          <w:w w:val="85"/>
        </w:rPr>
        <w:t>Tribunal,</w:t>
      </w:r>
      <w:r>
        <w:rPr>
          <w:spacing w:val="-4"/>
          <w:w w:val="85"/>
        </w:rPr>
        <w:t> </w:t>
      </w:r>
      <w:r>
        <w:rPr>
          <w:w w:val="85"/>
        </w:rPr>
        <w:t>no</w:t>
      </w:r>
      <w:r>
        <w:rPr>
          <w:spacing w:val="-4"/>
          <w:w w:val="85"/>
        </w:rPr>
        <w:t> </w:t>
      </w:r>
      <w:r>
        <w:rPr>
          <w:w w:val="85"/>
        </w:rPr>
        <w:t>sentido</w:t>
      </w:r>
      <w:r>
        <w:rPr>
          <w:spacing w:val="-4"/>
          <w:w w:val="85"/>
        </w:rPr>
        <w:t> </w:t>
      </w:r>
      <w:r>
        <w:rPr>
          <w:w w:val="85"/>
        </w:rPr>
        <w:t>de: </w:t>
      </w:r>
      <w:r>
        <w:rPr>
          <w:rFonts w:ascii="Arial" w:hAnsi="Arial"/>
          <w:b/>
          <w:w w:val="85"/>
        </w:rPr>
        <w:t>9.1.</w:t>
      </w:r>
      <w:r>
        <w:rPr>
          <w:rFonts w:ascii="Arial" w:hAnsi="Arial"/>
          <w:b/>
          <w:spacing w:val="-5"/>
          <w:w w:val="85"/>
        </w:rPr>
        <w:t> </w:t>
      </w:r>
      <w:r>
        <w:rPr>
          <w:rFonts w:ascii="Arial" w:hAnsi="Arial"/>
          <w:b/>
          <w:w w:val="85"/>
        </w:rPr>
        <w:t>Conhecer</w:t>
      </w:r>
      <w:r>
        <w:rPr>
          <w:rFonts w:ascii="Arial" w:hAnsi="Arial"/>
          <w:b/>
          <w:spacing w:val="-3"/>
          <w:w w:val="85"/>
        </w:rPr>
        <w:t> </w:t>
      </w:r>
      <w:r>
        <w:rPr>
          <w:w w:val="85"/>
        </w:rPr>
        <w:t>da</w:t>
      </w:r>
      <w:r>
        <w:rPr>
          <w:spacing w:val="-4"/>
          <w:w w:val="85"/>
        </w:rPr>
        <w:t> </w:t>
      </w:r>
      <w:r>
        <w:rPr>
          <w:w w:val="85"/>
        </w:rPr>
        <w:t>Representação</w:t>
      </w:r>
      <w:r>
        <w:rPr>
          <w:spacing w:val="-4"/>
          <w:w w:val="85"/>
        </w:rPr>
        <w:t> </w:t>
      </w:r>
      <w:r>
        <w:rPr>
          <w:w w:val="85"/>
        </w:rPr>
        <w:t>formulada </w:t>
      </w:r>
      <w:r>
        <w:rPr>
          <w:w w:val="90"/>
        </w:rPr>
        <w:t>pela</w:t>
      </w:r>
      <w:r>
        <w:rPr>
          <w:spacing w:val="-10"/>
          <w:w w:val="90"/>
        </w:rPr>
        <w:t> </w:t>
      </w:r>
      <w:r>
        <w:rPr>
          <w:w w:val="90"/>
        </w:rPr>
        <w:t>empresa</w:t>
      </w:r>
      <w:r>
        <w:rPr>
          <w:spacing w:val="-10"/>
          <w:w w:val="90"/>
        </w:rPr>
        <w:t> </w:t>
      </w:r>
      <w:r>
        <w:rPr>
          <w:w w:val="90"/>
        </w:rPr>
        <w:t>FL</w:t>
      </w:r>
      <w:r>
        <w:rPr>
          <w:spacing w:val="-10"/>
          <w:w w:val="90"/>
        </w:rPr>
        <w:t> </w:t>
      </w:r>
      <w:r>
        <w:rPr>
          <w:w w:val="90"/>
        </w:rPr>
        <w:t>Comercio</w:t>
      </w:r>
      <w:r>
        <w:rPr>
          <w:spacing w:val="-10"/>
          <w:w w:val="90"/>
        </w:rPr>
        <w:t> </w:t>
      </w:r>
      <w:r>
        <w:rPr>
          <w:w w:val="90"/>
        </w:rPr>
        <w:t>de</w:t>
      </w:r>
      <w:r>
        <w:rPr>
          <w:spacing w:val="-10"/>
          <w:w w:val="90"/>
        </w:rPr>
        <w:t> </w:t>
      </w:r>
      <w:r>
        <w:rPr>
          <w:w w:val="90"/>
        </w:rPr>
        <w:t>Produtos,</w:t>
      </w:r>
      <w:r>
        <w:rPr>
          <w:spacing w:val="-11"/>
          <w:w w:val="90"/>
        </w:rPr>
        <w:t> </w:t>
      </w:r>
      <w:r>
        <w:rPr>
          <w:w w:val="90"/>
        </w:rPr>
        <w:t>nos</w:t>
      </w:r>
      <w:r>
        <w:rPr>
          <w:spacing w:val="-10"/>
          <w:w w:val="90"/>
        </w:rPr>
        <w:t> </w:t>
      </w:r>
      <w:r>
        <w:rPr>
          <w:w w:val="90"/>
        </w:rPr>
        <w:t>termos</w:t>
      </w:r>
      <w:r>
        <w:rPr>
          <w:spacing w:val="-10"/>
          <w:w w:val="90"/>
        </w:rPr>
        <w:t> </w:t>
      </w:r>
      <w:r>
        <w:rPr>
          <w:w w:val="90"/>
        </w:rPr>
        <w:t>do</w:t>
      </w:r>
      <w:r>
        <w:rPr>
          <w:spacing w:val="-10"/>
          <w:w w:val="90"/>
        </w:rPr>
        <w:t> </w:t>
      </w:r>
      <w:r>
        <w:rPr>
          <w:w w:val="90"/>
        </w:rPr>
        <w:t>art.</w:t>
      </w:r>
      <w:r>
        <w:rPr>
          <w:spacing w:val="-10"/>
          <w:w w:val="90"/>
        </w:rPr>
        <w:t> </w:t>
      </w:r>
      <w:r>
        <w:rPr>
          <w:w w:val="90"/>
        </w:rPr>
        <w:t>288,</w:t>
      </w:r>
      <w:r>
        <w:rPr>
          <w:spacing w:val="-10"/>
          <w:w w:val="90"/>
        </w:rPr>
        <w:t> </w:t>
      </w:r>
      <w:r>
        <w:rPr>
          <w:w w:val="90"/>
        </w:rPr>
        <w:t>da</w:t>
      </w:r>
      <w:r>
        <w:rPr>
          <w:spacing w:val="-10"/>
          <w:w w:val="90"/>
        </w:rPr>
        <w:t> </w:t>
      </w:r>
      <w:r>
        <w:rPr>
          <w:w w:val="90"/>
        </w:rPr>
        <w:t>Resolução</w:t>
      </w:r>
      <w:r>
        <w:rPr>
          <w:spacing w:val="-10"/>
          <w:w w:val="90"/>
        </w:rPr>
        <w:t> </w:t>
      </w:r>
      <w:r>
        <w:rPr>
          <w:w w:val="90"/>
        </w:rPr>
        <w:t>nº</w:t>
      </w:r>
      <w:r>
        <w:rPr>
          <w:spacing w:val="-10"/>
          <w:w w:val="90"/>
        </w:rPr>
        <w:t> </w:t>
      </w:r>
      <w:r>
        <w:rPr>
          <w:w w:val="90"/>
        </w:rPr>
        <w:t>04/2002</w:t>
      </w:r>
      <w:r>
        <w:rPr>
          <w:spacing w:val="-10"/>
          <w:w w:val="90"/>
        </w:rPr>
        <w:t> </w:t>
      </w:r>
      <w:r>
        <w:rPr>
          <w:w w:val="90"/>
        </w:rPr>
        <w:t>RITCE/AM;</w:t>
      </w:r>
      <w:r>
        <w:rPr>
          <w:spacing w:val="-10"/>
          <w:w w:val="90"/>
        </w:rPr>
        <w:t> </w:t>
      </w:r>
      <w:r>
        <w:rPr>
          <w:rFonts w:ascii="Arial" w:hAnsi="Arial"/>
          <w:b/>
          <w:w w:val="90"/>
        </w:rPr>
        <w:t>9.2.</w:t>
      </w:r>
      <w:r>
        <w:rPr>
          <w:rFonts w:ascii="Arial" w:hAnsi="Arial"/>
          <w:b/>
          <w:spacing w:val="-10"/>
          <w:w w:val="90"/>
        </w:rPr>
        <w:t> </w:t>
      </w:r>
      <w:r>
        <w:rPr>
          <w:rFonts w:ascii="Arial" w:hAnsi="Arial"/>
          <w:b/>
          <w:w w:val="90"/>
        </w:rPr>
        <w:t>Julgar </w:t>
      </w:r>
      <w:r>
        <w:rPr>
          <w:rFonts w:ascii="Arial" w:hAnsi="Arial"/>
          <w:b/>
          <w:w w:val="85"/>
        </w:rPr>
        <w:t>Procedente</w:t>
      </w:r>
      <w:r>
        <w:rPr>
          <w:rFonts w:ascii="Arial" w:hAnsi="Arial"/>
          <w:b/>
          <w:spacing w:val="-2"/>
          <w:w w:val="85"/>
        </w:rPr>
        <w:t> </w:t>
      </w:r>
      <w:r>
        <w:rPr>
          <w:w w:val="85"/>
        </w:rPr>
        <w:t>a</w:t>
      </w:r>
      <w:r>
        <w:rPr>
          <w:spacing w:val="-1"/>
          <w:w w:val="85"/>
        </w:rPr>
        <w:t> </w:t>
      </w:r>
      <w:r>
        <w:rPr>
          <w:w w:val="85"/>
        </w:rPr>
        <w:t>Representação</w:t>
      </w:r>
      <w:r>
        <w:rPr>
          <w:spacing w:val="-1"/>
          <w:w w:val="85"/>
        </w:rPr>
        <w:t> </w:t>
      </w:r>
      <w:r>
        <w:rPr>
          <w:w w:val="85"/>
        </w:rPr>
        <w:t>formulada</w:t>
      </w:r>
      <w:r>
        <w:rPr>
          <w:spacing w:val="-3"/>
          <w:w w:val="85"/>
        </w:rPr>
        <w:t> </w:t>
      </w:r>
      <w:r>
        <w:rPr>
          <w:w w:val="85"/>
        </w:rPr>
        <w:t>pela</w:t>
      </w:r>
      <w:r>
        <w:rPr>
          <w:spacing w:val="-1"/>
          <w:w w:val="85"/>
        </w:rPr>
        <w:t> </w:t>
      </w:r>
      <w:r>
        <w:rPr>
          <w:w w:val="85"/>
        </w:rPr>
        <w:t>empresa</w:t>
      </w:r>
      <w:r>
        <w:rPr>
          <w:spacing w:val="-1"/>
          <w:w w:val="85"/>
        </w:rPr>
        <w:t> </w:t>
      </w:r>
      <w:r>
        <w:rPr>
          <w:w w:val="85"/>
        </w:rPr>
        <w:t>FL</w:t>
      </w:r>
      <w:r>
        <w:rPr>
          <w:spacing w:val="-1"/>
          <w:w w:val="85"/>
        </w:rPr>
        <w:t> </w:t>
      </w:r>
      <w:r>
        <w:rPr>
          <w:w w:val="85"/>
        </w:rPr>
        <w:t>Comercio</w:t>
      </w:r>
      <w:r>
        <w:rPr>
          <w:spacing w:val="-1"/>
          <w:w w:val="85"/>
        </w:rPr>
        <w:t> </w:t>
      </w:r>
      <w:r>
        <w:rPr>
          <w:w w:val="85"/>
        </w:rPr>
        <w:t>de</w:t>
      </w:r>
      <w:r>
        <w:rPr>
          <w:spacing w:val="-1"/>
          <w:w w:val="85"/>
        </w:rPr>
        <w:t> </w:t>
      </w:r>
      <w:r>
        <w:rPr>
          <w:w w:val="85"/>
        </w:rPr>
        <w:t>Produtos,</w:t>
      </w:r>
      <w:r>
        <w:rPr>
          <w:spacing w:val="-1"/>
          <w:w w:val="85"/>
        </w:rPr>
        <w:t> </w:t>
      </w:r>
      <w:r>
        <w:rPr>
          <w:w w:val="85"/>
        </w:rPr>
        <w:t>tendo</w:t>
      </w:r>
      <w:r>
        <w:rPr>
          <w:spacing w:val="-1"/>
          <w:w w:val="85"/>
        </w:rPr>
        <w:t> </w:t>
      </w:r>
      <w:r>
        <w:rPr>
          <w:w w:val="85"/>
        </w:rPr>
        <w:t>em</w:t>
      </w:r>
      <w:r>
        <w:rPr>
          <w:spacing w:val="-3"/>
          <w:w w:val="85"/>
        </w:rPr>
        <w:t> </w:t>
      </w:r>
      <w:r>
        <w:rPr>
          <w:w w:val="85"/>
        </w:rPr>
        <w:t>vista</w:t>
      </w:r>
      <w:r>
        <w:rPr>
          <w:spacing w:val="-1"/>
          <w:w w:val="85"/>
        </w:rPr>
        <w:t> </w:t>
      </w:r>
      <w:r>
        <w:rPr>
          <w:w w:val="85"/>
        </w:rPr>
        <w:t>as</w:t>
      </w:r>
      <w:r>
        <w:rPr>
          <w:spacing w:val="-3"/>
          <w:w w:val="85"/>
        </w:rPr>
        <w:t> </w:t>
      </w:r>
      <w:r>
        <w:rPr>
          <w:w w:val="85"/>
        </w:rPr>
        <w:t>irregularidades</w:t>
      </w:r>
      <w:r>
        <w:rPr>
          <w:spacing w:val="-3"/>
          <w:w w:val="85"/>
        </w:rPr>
        <w:t> </w:t>
      </w:r>
      <w:r>
        <w:rPr>
          <w:w w:val="85"/>
        </w:rPr>
        <w:t>na </w:t>
      </w:r>
      <w:r>
        <w:rPr>
          <w:w w:val="80"/>
        </w:rPr>
        <w:t>condução</w:t>
      </w:r>
      <w:r>
        <w:rPr/>
        <w:t> </w:t>
      </w:r>
      <w:r>
        <w:rPr>
          <w:w w:val="80"/>
        </w:rPr>
        <w:t>do</w:t>
      </w:r>
      <w:r>
        <w:rPr/>
        <w:t> </w:t>
      </w:r>
      <w:r>
        <w:rPr>
          <w:w w:val="80"/>
        </w:rPr>
        <w:t>certame,</w:t>
      </w:r>
      <w:r>
        <w:rPr/>
        <w:t> </w:t>
      </w:r>
      <w:r>
        <w:rPr>
          <w:w w:val="80"/>
        </w:rPr>
        <w:t>em</w:t>
      </w:r>
      <w:r>
        <w:rPr>
          <w:spacing w:val="-1"/>
        </w:rPr>
        <w:t> </w:t>
      </w:r>
      <w:r>
        <w:rPr>
          <w:w w:val="80"/>
        </w:rPr>
        <w:t>infração</w:t>
      </w:r>
      <w:r>
        <w:rPr/>
        <w:t> </w:t>
      </w:r>
      <w:r>
        <w:rPr>
          <w:w w:val="80"/>
        </w:rPr>
        <w:t>ao</w:t>
      </w:r>
      <w:r>
        <w:rPr/>
        <w:t> </w:t>
      </w:r>
      <w:r>
        <w:rPr>
          <w:w w:val="80"/>
        </w:rPr>
        <w:t>art.</w:t>
      </w:r>
      <w:r>
        <w:rPr/>
        <w:t> </w:t>
      </w:r>
      <w:r>
        <w:rPr>
          <w:w w:val="80"/>
        </w:rPr>
        <w:t>64,</w:t>
      </w:r>
      <w:r>
        <w:rPr/>
        <w:t> </w:t>
      </w:r>
      <w:r>
        <w:rPr>
          <w:w w:val="80"/>
        </w:rPr>
        <w:t>da</w:t>
      </w:r>
      <w:r>
        <w:rPr/>
        <w:t> </w:t>
      </w:r>
      <w:r>
        <w:rPr>
          <w:w w:val="80"/>
        </w:rPr>
        <w:t>Lei</w:t>
      </w:r>
      <w:r>
        <w:rPr/>
        <w:t> </w:t>
      </w:r>
      <w:r>
        <w:rPr>
          <w:w w:val="80"/>
        </w:rPr>
        <w:t>14.133/2021,</w:t>
      </w:r>
      <w:r>
        <w:rPr/>
        <w:t> </w:t>
      </w:r>
      <w:r>
        <w:rPr>
          <w:w w:val="80"/>
        </w:rPr>
        <w:t>e</w:t>
      </w:r>
      <w:r>
        <w:rPr/>
        <w:t> </w:t>
      </w:r>
      <w:r>
        <w:rPr>
          <w:w w:val="80"/>
        </w:rPr>
        <w:t>à</w:t>
      </w:r>
      <w:r>
        <w:rPr/>
        <w:t> </w:t>
      </w:r>
      <w:r>
        <w:rPr>
          <w:w w:val="80"/>
        </w:rPr>
        <w:t>jurisprudência</w:t>
      </w:r>
      <w:r>
        <w:rPr/>
        <w:t> </w:t>
      </w:r>
      <w:r>
        <w:rPr>
          <w:w w:val="80"/>
        </w:rPr>
        <w:t>consolidada</w:t>
      </w:r>
      <w:r>
        <w:rPr/>
        <w:t> </w:t>
      </w:r>
      <w:r>
        <w:rPr>
          <w:w w:val="80"/>
        </w:rPr>
        <w:t>do</w:t>
      </w:r>
      <w:r>
        <w:rPr/>
        <w:t> </w:t>
      </w:r>
      <w:r>
        <w:rPr>
          <w:w w:val="80"/>
        </w:rPr>
        <w:t>TCU;</w:t>
      </w:r>
      <w:r>
        <w:rPr>
          <w:spacing w:val="15"/>
        </w:rPr>
        <w:t> </w:t>
      </w:r>
      <w:r>
        <w:rPr>
          <w:rFonts w:ascii="Arial" w:hAnsi="Arial"/>
          <w:b/>
          <w:w w:val="80"/>
        </w:rPr>
        <w:t>9.3.</w:t>
      </w:r>
      <w:r>
        <w:rPr>
          <w:rFonts w:ascii="Arial" w:hAnsi="Arial"/>
          <w:b/>
        </w:rPr>
        <w:t> </w:t>
      </w:r>
      <w:r>
        <w:rPr>
          <w:rFonts w:ascii="Arial" w:hAnsi="Arial"/>
          <w:b/>
          <w:w w:val="80"/>
        </w:rPr>
        <w:t>Determinar </w:t>
      </w:r>
      <w:r>
        <w:rPr>
          <w:spacing w:val="-2"/>
          <w:w w:val="85"/>
        </w:rPr>
        <w:t>à Fundação Centro</w:t>
      </w:r>
      <w:r>
        <w:rPr>
          <w:spacing w:val="-4"/>
          <w:w w:val="85"/>
        </w:rPr>
        <w:t> </w:t>
      </w:r>
      <w:r>
        <w:rPr>
          <w:spacing w:val="-2"/>
          <w:w w:val="85"/>
        </w:rPr>
        <w:t>de Controle de Oncologia (FCECON)</w:t>
      </w:r>
      <w:r>
        <w:rPr>
          <w:spacing w:val="-3"/>
          <w:w w:val="85"/>
        </w:rPr>
        <w:t> </w:t>
      </w:r>
      <w:r>
        <w:rPr>
          <w:spacing w:val="-2"/>
          <w:w w:val="85"/>
        </w:rPr>
        <w:t>e ao Centro</w:t>
      </w:r>
      <w:r>
        <w:rPr>
          <w:spacing w:val="-4"/>
          <w:w w:val="85"/>
        </w:rPr>
        <w:t> </w:t>
      </w:r>
      <w:r>
        <w:rPr>
          <w:spacing w:val="-2"/>
          <w:w w:val="85"/>
        </w:rPr>
        <w:t>de</w:t>
      </w:r>
      <w:r>
        <w:rPr>
          <w:spacing w:val="-4"/>
          <w:w w:val="85"/>
        </w:rPr>
        <w:t> </w:t>
      </w:r>
      <w:r>
        <w:rPr>
          <w:spacing w:val="-2"/>
          <w:w w:val="85"/>
        </w:rPr>
        <w:t>Serviços</w:t>
      </w:r>
      <w:r>
        <w:rPr>
          <w:spacing w:val="-4"/>
          <w:w w:val="85"/>
        </w:rPr>
        <w:t> </w:t>
      </w:r>
      <w:r>
        <w:rPr>
          <w:spacing w:val="-2"/>
          <w:w w:val="85"/>
        </w:rPr>
        <w:t>Compartilhados</w:t>
      </w:r>
      <w:r>
        <w:rPr>
          <w:spacing w:val="-4"/>
        </w:rPr>
        <w:t> </w:t>
      </w:r>
      <w:r>
        <w:rPr>
          <w:spacing w:val="-2"/>
          <w:w w:val="85"/>
        </w:rPr>
        <w:t>– CSC, que: </w:t>
      </w:r>
      <w:r>
        <w:rPr>
          <w:rFonts w:ascii="Arial" w:hAnsi="Arial"/>
          <w:b/>
          <w:spacing w:val="-2"/>
          <w:w w:val="85"/>
        </w:rPr>
        <w:t>9.3.1. </w:t>
      </w:r>
      <w:r>
        <w:rPr>
          <w:spacing w:val="-2"/>
          <w:w w:val="85"/>
        </w:rPr>
        <w:t>Na condução de licitações e DLE's, previamente à desclassificação/inabilitação de licitantes, sempre que forem constatadas </w:t>
      </w:r>
      <w:r>
        <w:rPr>
          <w:w w:val="85"/>
        </w:rPr>
        <w:t>irregularidades formais que possam ser convalidadas, realize diligências, na forma do art. 64 da Lei 14.133/2021 e do </w:t>
      </w:r>
      <w:r>
        <w:rPr>
          <w:w w:val="90"/>
        </w:rPr>
        <w:t>entendimento</w:t>
      </w:r>
      <w:r>
        <w:rPr>
          <w:spacing w:val="-10"/>
          <w:w w:val="90"/>
        </w:rPr>
        <w:t> </w:t>
      </w:r>
      <w:r>
        <w:rPr>
          <w:w w:val="90"/>
        </w:rPr>
        <w:t>do</w:t>
      </w:r>
      <w:r>
        <w:rPr>
          <w:spacing w:val="-10"/>
          <w:w w:val="90"/>
        </w:rPr>
        <w:t> </w:t>
      </w:r>
      <w:r>
        <w:rPr>
          <w:w w:val="90"/>
        </w:rPr>
        <w:t>TCU;</w:t>
      </w:r>
      <w:r>
        <w:rPr>
          <w:spacing w:val="-10"/>
          <w:w w:val="90"/>
        </w:rPr>
        <w:t> </w:t>
      </w:r>
      <w:r>
        <w:rPr>
          <w:rFonts w:ascii="Arial" w:hAnsi="Arial"/>
          <w:b/>
          <w:w w:val="90"/>
        </w:rPr>
        <w:t>9.4.</w:t>
      </w:r>
      <w:r>
        <w:rPr>
          <w:rFonts w:ascii="Arial" w:hAnsi="Arial"/>
          <w:b/>
          <w:spacing w:val="-10"/>
          <w:w w:val="90"/>
        </w:rPr>
        <w:t> </w:t>
      </w:r>
      <w:r>
        <w:rPr>
          <w:rFonts w:ascii="Arial" w:hAnsi="Arial"/>
          <w:b/>
          <w:w w:val="90"/>
        </w:rPr>
        <w:t>Dar</w:t>
      </w:r>
      <w:r>
        <w:rPr>
          <w:rFonts w:ascii="Arial" w:hAnsi="Arial"/>
          <w:b/>
          <w:spacing w:val="-10"/>
          <w:w w:val="90"/>
        </w:rPr>
        <w:t> </w:t>
      </w:r>
      <w:r>
        <w:rPr>
          <w:rFonts w:ascii="Arial" w:hAnsi="Arial"/>
          <w:b/>
          <w:w w:val="90"/>
        </w:rPr>
        <w:t>ciência</w:t>
      </w:r>
      <w:r>
        <w:rPr>
          <w:rFonts w:ascii="Arial" w:hAnsi="Arial"/>
          <w:b/>
          <w:spacing w:val="-11"/>
          <w:w w:val="90"/>
        </w:rPr>
        <w:t> </w:t>
      </w:r>
      <w:r>
        <w:rPr>
          <w:w w:val="90"/>
        </w:rPr>
        <w:t>ao</w:t>
      </w:r>
      <w:r>
        <w:rPr>
          <w:spacing w:val="-10"/>
          <w:w w:val="90"/>
        </w:rPr>
        <w:t> </w:t>
      </w:r>
      <w:r>
        <w:rPr>
          <w:w w:val="90"/>
        </w:rPr>
        <w:t>FL</w:t>
      </w:r>
      <w:r>
        <w:rPr>
          <w:spacing w:val="-10"/>
          <w:w w:val="90"/>
        </w:rPr>
        <w:t> </w:t>
      </w:r>
      <w:r>
        <w:rPr>
          <w:w w:val="90"/>
        </w:rPr>
        <w:t>Comercio</w:t>
      </w:r>
      <w:r>
        <w:rPr>
          <w:spacing w:val="-10"/>
          <w:w w:val="90"/>
        </w:rPr>
        <w:t> </w:t>
      </w:r>
      <w:r>
        <w:rPr>
          <w:w w:val="90"/>
        </w:rPr>
        <w:t>de</w:t>
      </w:r>
      <w:r>
        <w:rPr>
          <w:spacing w:val="-10"/>
          <w:w w:val="90"/>
        </w:rPr>
        <w:t> </w:t>
      </w:r>
      <w:r>
        <w:rPr>
          <w:w w:val="90"/>
        </w:rPr>
        <w:t>Produtos,</w:t>
      </w:r>
      <w:r>
        <w:rPr>
          <w:spacing w:val="-10"/>
          <w:w w:val="90"/>
        </w:rPr>
        <w:t> </w:t>
      </w:r>
      <w:r>
        <w:rPr>
          <w:w w:val="90"/>
        </w:rPr>
        <w:t>Fundação</w:t>
      </w:r>
      <w:r>
        <w:rPr>
          <w:spacing w:val="-10"/>
          <w:w w:val="90"/>
        </w:rPr>
        <w:t> </w:t>
      </w:r>
      <w:r>
        <w:rPr>
          <w:w w:val="90"/>
        </w:rPr>
        <w:t>Centro</w:t>
      </w:r>
      <w:r>
        <w:rPr>
          <w:spacing w:val="-10"/>
          <w:w w:val="90"/>
        </w:rPr>
        <w:t> </w:t>
      </w:r>
      <w:r>
        <w:rPr>
          <w:w w:val="90"/>
        </w:rPr>
        <w:t>de</w:t>
      </w:r>
      <w:r>
        <w:rPr>
          <w:spacing w:val="-10"/>
          <w:w w:val="90"/>
        </w:rPr>
        <w:t> </w:t>
      </w:r>
      <w:r>
        <w:rPr>
          <w:w w:val="90"/>
        </w:rPr>
        <w:t>Controle</w:t>
      </w:r>
      <w:r>
        <w:rPr>
          <w:spacing w:val="-10"/>
          <w:w w:val="90"/>
        </w:rPr>
        <w:t> </w:t>
      </w:r>
      <w:r>
        <w:rPr>
          <w:w w:val="90"/>
        </w:rPr>
        <w:t>de</w:t>
      </w:r>
      <w:r>
        <w:rPr>
          <w:spacing w:val="-10"/>
          <w:w w:val="90"/>
        </w:rPr>
        <w:t> </w:t>
      </w:r>
      <w:r>
        <w:rPr>
          <w:w w:val="90"/>
        </w:rPr>
        <w:t>Oncologia (FCECON),</w:t>
      </w:r>
      <w:r>
        <w:rPr>
          <w:spacing w:val="-7"/>
          <w:w w:val="90"/>
        </w:rPr>
        <w:t> </w:t>
      </w:r>
      <w:r>
        <w:rPr>
          <w:w w:val="90"/>
        </w:rPr>
        <w:t>ao</w:t>
      </w:r>
      <w:r>
        <w:rPr>
          <w:spacing w:val="-7"/>
          <w:w w:val="90"/>
        </w:rPr>
        <w:t> </w:t>
      </w:r>
      <w:r>
        <w:rPr>
          <w:w w:val="90"/>
        </w:rPr>
        <w:t>Centro</w:t>
      </w:r>
      <w:r>
        <w:rPr>
          <w:spacing w:val="-8"/>
          <w:w w:val="90"/>
        </w:rPr>
        <w:t> </w:t>
      </w:r>
      <w:r>
        <w:rPr>
          <w:w w:val="90"/>
        </w:rPr>
        <w:t>de</w:t>
      </w:r>
      <w:r>
        <w:rPr>
          <w:spacing w:val="-8"/>
          <w:w w:val="90"/>
        </w:rPr>
        <w:t> </w:t>
      </w:r>
      <w:r>
        <w:rPr>
          <w:w w:val="90"/>
        </w:rPr>
        <w:t>Serviços</w:t>
      </w:r>
      <w:r>
        <w:rPr>
          <w:spacing w:val="-7"/>
          <w:w w:val="90"/>
        </w:rPr>
        <w:t> </w:t>
      </w:r>
      <w:r>
        <w:rPr>
          <w:w w:val="90"/>
        </w:rPr>
        <w:t>Compartilhados</w:t>
      </w:r>
      <w:r>
        <w:rPr>
          <w:spacing w:val="-6"/>
          <w:w w:val="90"/>
        </w:rPr>
        <w:t> </w:t>
      </w:r>
      <w:r>
        <w:rPr>
          <w:w w:val="90"/>
        </w:rPr>
        <w:t>–</w:t>
      </w:r>
      <w:r>
        <w:rPr>
          <w:spacing w:val="-7"/>
          <w:w w:val="90"/>
        </w:rPr>
        <w:t> </w:t>
      </w:r>
      <w:r>
        <w:rPr>
          <w:w w:val="90"/>
        </w:rPr>
        <w:t>CSC</w:t>
      </w:r>
      <w:r>
        <w:rPr>
          <w:spacing w:val="-7"/>
          <w:w w:val="90"/>
        </w:rPr>
        <w:t> </w:t>
      </w:r>
      <w:r>
        <w:rPr>
          <w:w w:val="90"/>
        </w:rPr>
        <w:t>e</w:t>
      </w:r>
      <w:r>
        <w:rPr>
          <w:spacing w:val="-8"/>
          <w:w w:val="90"/>
        </w:rPr>
        <w:t> </w:t>
      </w:r>
      <w:r>
        <w:rPr>
          <w:w w:val="90"/>
        </w:rPr>
        <w:t>demais</w:t>
      </w:r>
      <w:r>
        <w:rPr>
          <w:spacing w:val="-7"/>
          <w:w w:val="90"/>
        </w:rPr>
        <w:t> </w:t>
      </w:r>
      <w:r>
        <w:rPr>
          <w:w w:val="90"/>
        </w:rPr>
        <w:t>interessados.</w:t>
      </w:r>
      <w:r>
        <w:rPr>
          <w:spacing w:val="-6"/>
          <w:w w:val="90"/>
        </w:rPr>
        <w:t> </w:t>
      </w:r>
      <w:r>
        <w:rPr>
          <w:rFonts w:ascii="Arial" w:hAnsi="Arial"/>
          <w:i/>
          <w:w w:val="90"/>
        </w:rPr>
        <w:t>Vencida</w:t>
      </w:r>
      <w:r>
        <w:rPr>
          <w:rFonts w:ascii="Arial" w:hAnsi="Arial"/>
          <w:i/>
          <w:spacing w:val="-8"/>
          <w:w w:val="90"/>
        </w:rPr>
        <w:t> </w:t>
      </w:r>
      <w:r>
        <w:rPr>
          <w:rFonts w:ascii="Arial" w:hAnsi="Arial"/>
          <w:i/>
          <w:w w:val="90"/>
        </w:rPr>
        <w:t>a</w:t>
      </w:r>
      <w:r>
        <w:rPr>
          <w:rFonts w:ascii="Arial" w:hAnsi="Arial"/>
          <w:i/>
          <w:spacing w:val="-7"/>
          <w:w w:val="90"/>
        </w:rPr>
        <w:t> </w:t>
      </w:r>
      <w:r>
        <w:rPr>
          <w:rFonts w:ascii="Arial" w:hAnsi="Arial"/>
          <w:i/>
          <w:w w:val="90"/>
        </w:rPr>
        <w:t>proposta</w:t>
      </w:r>
      <w:r>
        <w:rPr>
          <w:rFonts w:ascii="Arial" w:hAnsi="Arial"/>
          <w:i/>
          <w:spacing w:val="-7"/>
          <w:w w:val="90"/>
        </w:rPr>
        <w:t> </w:t>
      </w:r>
      <w:r>
        <w:rPr>
          <w:rFonts w:ascii="Arial" w:hAnsi="Arial"/>
          <w:i/>
          <w:w w:val="90"/>
        </w:rPr>
        <w:t>de</w:t>
      </w:r>
      <w:r>
        <w:rPr>
          <w:rFonts w:ascii="Arial" w:hAnsi="Arial"/>
          <w:i/>
          <w:spacing w:val="-8"/>
          <w:w w:val="90"/>
        </w:rPr>
        <w:t> </w:t>
      </w:r>
      <w:r>
        <w:rPr>
          <w:rFonts w:ascii="Arial" w:hAnsi="Arial"/>
          <w:i/>
          <w:w w:val="90"/>
        </w:rPr>
        <w:t>voto</w:t>
      </w:r>
      <w:r>
        <w:rPr>
          <w:rFonts w:ascii="Arial" w:hAnsi="Arial"/>
          <w:i/>
          <w:spacing w:val="-9"/>
          <w:w w:val="90"/>
        </w:rPr>
        <w:t> </w:t>
      </w:r>
      <w:r>
        <w:rPr>
          <w:rFonts w:ascii="Arial" w:hAnsi="Arial"/>
          <w:i/>
          <w:w w:val="90"/>
        </w:rPr>
        <w:t>do </w:t>
      </w:r>
      <w:r>
        <w:rPr>
          <w:rFonts w:ascii="Arial" w:hAnsi="Arial"/>
          <w:i/>
          <w:w w:val="80"/>
        </w:rPr>
        <w:t>Excelentíssimo Auditor-Relator Luiz Henrique Pereira Mendes, a qual foi acompanhada pelos Excelentíssimos Senhores Conselheiros Mario Manoel Coelho de Mello e Josué Cláudio de Souza Neto, pelo conhecimento, improcedência e ciência. </w:t>
      </w:r>
      <w:r>
        <w:rPr>
          <w:rFonts w:ascii="Arial" w:hAnsi="Arial"/>
          <w:b/>
          <w:w w:val="85"/>
        </w:rPr>
        <w:t>Especificação do quórum: </w:t>
      </w:r>
      <w:r>
        <w:rPr>
          <w:w w:val="85"/>
        </w:rPr>
        <w:t>Conselheiros: Yara Amazônia Lins Rodrigues dos Santos (Presidente), Júlio Assis Corrêa </w:t>
      </w:r>
      <w:r>
        <w:rPr>
          <w:w w:val="80"/>
        </w:rPr>
        <w:t>Pinheiro, Érico Xavier Desterro e Silva, Mario Manoel Coelho de Mello, Josué Cláudio de Souza Neto, Luis Fabian Pereira </w:t>
      </w:r>
      <w:r>
        <w:rPr>
          <w:w w:val="85"/>
        </w:rPr>
        <w:t>Barbosa</w:t>
      </w:r>
      <w:r>
        <w:rPr>
          <w:spacing w:val="-7"/>
          <w:w w:val="85"/>
        </w:rPr>
        <w:t> </w:t>
      </w:r>
      <w:r>
        <w:rPr>
          <w:w w:val="85"/>
        </w:rPr>
        <w:t>e</w:t>
      </w:r>
      <w:r>
        <w:rPr>
          <w:spacing w:val="-7"/>
          <w:w w:val="85"/>
        </w:rPr>
        <w:t> </w:t>
      </w:r>
      <w:r>
        <w:rPr>
          <w:w w:val="85"/>
        </w:rPr>
        <w:t>Mário</w:t>
      </w:r>
      <w:r>
        <w:rPr>
          <w:spacing w:val="-6"/>
          <w:w w:val="85"/>
        </w:rPr>
        <w:t> </w:t>
      </w:r>
      <w:r>
        <w:rPr>
          <w:w w:val="85"/>
        </w:rPr>
        <w:t>José</w:t>
      </w:r>
      <w:r>
        <w:rPr>
          <w:spacing w:val="-7"/>
          <w:w w:val="85"/>
        </w:rPr>
        <w:t> </w:t>
      </w:r>
      <w:r>
        <w:rPr>
          <w:w w:val="85"/>
        </w:rPr>
        <w:t>de</w:t>
      </w:r>
      <w:r>
        <w:rPr>
          <w:spacing w:val="-7"/>
          <w:w w:val="85"/>
        </w:rPr>
        <w:t> </w:t>
      </w:r>
      <w:r>
        <w:rPr>
          <w:w w:val="85"/>
        </w:rPr>
        <w:t>Moraes</w:t>
      </w:r>
      <w:r>
        <w:rPr>
          <w:spacing w:val="-6"/>
          <w:w w:val="85"/>
        </w:rPr>
        <w:t> </w:t>
      </w:r>
      <w:r>
        <w:rPr>
          <w:w w:val="85"/>
        </w:rPr>
        <w:t>Costa</w:t>
      </w:r>
      <w:r>
        <w:rPr>
          <w:spacing w:val="-7"/>
          <w:w w:val="85"/>
        </w:rPr>
        <w:t> </w:t>
      </w:r>
      <w:r>
        <w:rPr>
          <w:w w:val="85"/>
        </w:rPr>
        <w:t>Filho</w:t>
      </w:r>
      <w:r>
        <w:rPr>
          <w:spacing w:val="-7"/>
          <w:w w:val="85"/>
        </w:rPr>
        <w:t> </w:t>
      </w:r>
      <w:r>
        <w:rPr>
          <w:w w:val="85"/>
        </w:rPr>
        <w:t>(Convocado).</w:t>
      </w:r>
    </w:p>
    <w:p>
      <w:pPr>
        <w:pStyle w:val="BodyText"/>
        <w:spacing w:before="188"/>
        <w:ind w:right="134"/>
      </w:pPr>
      <w:r>
        <w:rPr>
          <w:rFonts w:ascii="Arial" w:hAnsi="Arial"/>
          <w:b/>
          <w:w w:val="80"/>
        </w:rPr>
        <w:t>PROCESSO</w:t>
      </w:r>
      <w:r>
        <w:rPr>
          <w:rFonts w:ascii="Arial" w:hAnsi="Arial"/>
          <w:b/>
        </w:rPr>
        <w:t> </w:t>
      </w:r>
      <w:r>
        <w:rPr>
          <w:rFonts w:ascii="Arial" w:hAnsi="Arial"/>
          <w:b/>
          <w:w w:val="80"/>
        </w:rPr>
        <w:t>Nº 11.864/2023</w:t>
      </w:r>
      <w:r>
        <w:rPr>
          <w:rFonts w:ascii="Arial" w:hAnsi="Arial"/>
          <w:b/>
        </w:rPr>
        <w:t> </w:t>
      </w:r>
      <w:r>
        <w:rPr>
          <w:w w:val="80"/>
        </w:rPr>
        <w:t>- Prestação de</w:t>
      </w:r>
      <w:r>
        <w:rPr/>
        <w:t> </w:t>
      </w:r>
      <w:r>
        <w:rPr>
          <w:w w:val="80"/>
        </w:rPr>
        <w:t>Contas Anual da</w:t>
      </w:r>
      <w:r>
        <w:rPr/>
        <w:t> </w:t>
      </w:r>
      <w:r>
        <w:rPr>
          <w:w w:val="80"/>
        </w:rPr>
        <w:t>Prefeitura</w:t>
      </w:r>
      <w:r>
        <w:rPr/>
        <w:t> </w:t>
      </w:r>
      <w:r>
        <w:rPr>
          <w:w w:val="80"/>
        </w:rPr>
        <w:t>Municipal</w:t>
      </w:r>
      <w:r>
        <w:rPr/>
        <w:t> </w:t>
      </w:r>
      <w:r>
        <w:rPr>
          <w:w w:val="80"/>
        </w:rPr>
        <w:t>de</w:t>
      </w:r>
      <w:r>
        <w:rPr/>
        <w:t> </w:t>
      </w:r>
      <w:r>
        <w:rPr>
          <w:w w:val="80"/>
        </w:rPr>
        <w:t>São Sebastião do Uatumã,</w:t>
      </w:r>
      <w:r>
        <w:rPr/>
        <w:t> </w:t>
      </w:r>
      <w:r>
        <w:rPr>
          <w:w w:val="80"/>
        </w:rPr>
        <w:t>referente</w:t>
      </w:r>
      <w:r>
        <w:rPr/>
        <w:t> </w:t>
      </w:r>
      <w:r>
        <w:rPr>
          <w:spacing w:val="-2"/>
          <w:w w:val="85"/>
        </w:rPr>
        <w:t>ao exercício de 2022, sob a responsabilidade do Sr. Jander Paes</w:t>
      </w:r>
      <w:r>
        <w:rPr>
          <w:spacing w:val="-3"/>
          <w:w w:val="85"/>
        </w:rPr>
        <w:t> </w:t>
      </w:r>
      <w:r>
        <w:rPr>
          <w:spacing w:val="-2"/>
          <w:w w:val="85"/>
        </w:rPr>
        <w:t>de Almeida.</w:t>
      </w:r>
      <w:r>
        <w:rPr/>
        <w:t> </w:t>
      </w:r>
      <w:r>
        <w:rPr>
          <w:rFonts w:ascii="Arial" w:hAnsi="Arial"/>
          <w:b/>
          <w:spacing w:val="-2"/>
          <w:w w:val="85"/>
        </w:rPr>
        <w:t>Advogado(s): </w:t>
      </w:r>
      <w:r>
        <w:rPr>
          <w:spacing w:val="-2"/>
          <w:w w:val="85"/>
        </w:rPr>
        <w:t>Isaac Luiz Miranda Almas - </w:t>
      </w:r>
      <w:r>
        <w:rPr>
          <w:w w:val="85"/>
        </w:rPr>
        <w:t>OAB/AM 12199, Ana Cláudia Soares Viana</w:t>
      </w:r>
      <w:r>
        <w:rPr>
          <w:w w:val="85"/>
        </w:rPr>
        <w:t> - OAB/AM 17319, Mariana Carlotto Pereira - OAB/AM 17299 e Tycianne Larissa</w:t>
      </w:r>
      <w:r>
        <w:rPr>
          <w:spacing w:val="-4"/>
          <w:w w:val="85"/>
        </w:rPr>
        <w:t> </w:t>
      </w:r>
      <w:r>
        <w:rPr>
          <w:w w:val="85"/>
        </w:rPr>
        <w:t>de</w:t>
      </w:r>
      <w:r>
        <w:rPr>
          <w:spacing w:val="-5"/>
          <w:w w:val="85"/>
        </w:rPr>
        <w:t> </w:t>
      </w:r>
      <w:r>
        <w:rPr>
          <w:w w:val="85"/>
        </w:rPr>
        <w:t>Vasconcelos</w:t>
      </w:r>
      <w:r>
        <w:rPr>
          <w:spacing w:val="-4"/>
          <w:w w:val="85"/>
        </w:rPr>
        <w:t> </w:t>
      </w:r>
      <w:r>
        <w:rPr>
          <w:w w:val="85"/>
        </w:rPr>
        <w:t>Dias</w:t>
      </w:r>
      <w:r>
        <w:rPr>
          <w:spacing w:val="-5"/>
          <w:w w:val="85"/>
        </w:rPr>
        <w:t> </w:t>
      </w:r>
      <w:r>
        <w:rPr>
          <w:w w:val="85"/>
        </w:rPr>
        <w:t>Marie -</w:t>
      </w:r>
      <w:r>
        <w:rPr>
          <w:spacing w:val="-5"/>
          <w:w w:val="85"/>
        </w:rPr>
        <w:t> </w:t>
      </w:r>
      <w:r>
        <w:rPr>
          <w:w w:val="85"/>
        </w:rPr>
        <w:t>OAB/AM</w:t>
      </w:r>
      <w:r>
        <w:rPr>
          <w:spacing w:val="-5"/>
          <w:w w:val="85"/>
        </w:rPr>
        <w:t> </w:t>
      </w:r>
      <w:r>
        <w:rPr>
          <w:w w:val="85"/>
        </w:rPr>
        <w:t>10727.</w:t>
      </w:r>
      <w:r>
        <w:rPr>
          <w:spacing w:val="-5"/>
          <w:w w:val="85"/>
        </w:rPr>
        <w:t> </w:t>
      </w:r>
      <w:r>
        <w:rPr>
          <w:rFonts w:ascii="Arial" w:hAnsi="Arial"/>
          <w:b/>
          <w:w w:val="85"/>
        </w:rPr>
        <w:t>PARECER</w:t>
      </w:r>
      <w:r>
        <w:rPr>
          <w:rFonts w:ascii="Arial" w:hAnsi="Arial"/>
          <w:b/>
          <w:spacing w:val="-5"/>
          <w:w w:val="85"/>
        </w:rPr>
        <w:t> </w:t>
      </w:r>
      <w:r>
        <w:rPr>
          <w:rFonts w:ascii="Arial" w:hAnsi="Arial"/>
          <w:b/>
          <w:w w:val="85"/>
        </w:rPr>
        <w:t>PRÉVIO</w:t>
      </w:r>
      <w:r>
        <w:rPr>
          <w:rFonts w:ascii="Arial" w:hAnsi="Arial"/>
          <w:b/>
          <w:spacing w:val="-4"/>
          <w:w w:val="85"/>
        </w:rPr>
        <w:t> </w:t>
      </w:r>
      <w:r>
        <w:rPr>
          <w:rFonts w:ascii="Arial" w:hAnsi="Arial"/>
          <w:b/>
          <w:w w:val="85"/>
        </w:rPr>
        <w:t>Nº</w:t>
      </w:r>
      <w:r>
        <w:rPr>
          <w:rFonts w:ascii="Arial" w:hAnsi="Arial"/>
          <w:b/>
          <w:spacing w:val="-5"/>
          <w:w w:val="85"/>
        </w:rPr>
        <w:t> </w:t>
      </w:r>
      <w:r>
        <w:rPr>
          <w:rFonts w:ascii="Arial" w:hAnsi="Arial"/>
          <w:b/>
          <w:w w:val="85"/>
        </w:rPr>
        <w:t>85/2024:</w:t>
      </w:r>
      <w:r>
        <w:rPr>
          <w:rFonts w:ascii="Arial" w:hAnsi="Arial"/>
          <w:b/>
          <w:spacing w:val="-2"/>
          <w:w w:val="85"/>
        </w:rPr>
        <w:t> </w:t>
      </w:r>
      <w:r>
        <w:rPr>
          <w:rFonts w:ascii="Arial" w:hAnsi="Arial"/>
          <w:b/>
          <w:w w:val="85"/>
        </w:rPr>
        <w:t>O</w:t>
      </w:r>
      <w:r>
        <w:rPr>
          <w:rFonts w:ascii="Arial" w:hAnsi="Arial"/>
          <w:b/>
          <w:spacing w:val="-4"/>
          <w:w w:val="85"/>
        </w:rPr>
        <w:t> </w:t>
      </w:r>
      <w:r>
        <w:rPr>
          <w:rFonts w:ascii="Arial" w:hAnsi="Arial"/>
          <w:b/>
          <w:w w:val="85"/>
        </w:rPr>
        <w:t>TRIBUNAL</w:t>
      </w:r>
      <w:r>
        <w:rPr>
          <w:rFonts w:ascii="Arial" w:hAnsi="Arial"/>
          <w:b/>
          <w:spacing w:val="-5"/>
          <w:w w:val="85"/>
        </w:rPr>
        <w:t> </w:t>
      </w:r>
      <w:r>
        <w:rPr>
          <w:rFonts w:ascii="Arial" w:hAnsi="Arial"/>
          <w:b/>
          <w:w w:val="85"/>
        </w:rPr>
        <w:t>DE</w:t>
      </w:r>
      <w:r>
        <w:rPr>
          <w:rFonts w:ascii="Arial" w:hAnsi="Arial"/>
          <w:b/>
          <w:spacing w:val="-4"/>
          <w:w w:val="85"/>
        </w:rPr>
        <w:t> </w:t>
      </w:r>
      <w:r>
        <w:rPr>
          <w:rFonts w:ascii="Arial" w:hAnsi="Arial"/>
          <w:b/>
          <w:w w:val="85"/>
        </w:rPr>
        <w:t>CONTAS</w:t>
      </w:r>
      <w:r>
        <w:rPr>
          <w:rFonts w:ascii="Arial" w:hAnsi="Arial"/>
          <w:b/>
          <w:spacing w:val="-4"/>
          <w:w w:val="85"/>
        </w:rPr>
        <w:t> </w:t>
      </w:r>
      <w:r>
        <w:rPr>
          <w:rFonts w:ascii="Arial" w:hAnsi="Arial"/>
          <w:b/>
          <w:w w:val="85"/>
        </w:rPr>
        <w:t>DO </w:t>
      </w:r>
      <w:r>
        <w:rPr>
          <w:rFonts w:ascii="Arial" w:hAnsi="Arial"/>
          <w:b/>
          <w:spacing w:val="-2"/>
          <w:w w:val="90"/>
        </w:rPr>
        <w:t>ESTADO</w:t>
      </w:r>
      <w:r>
        <w:rPr>
          <w:rFonts w:ascii="Arial" w:hAnsi="Arial"/>
          <w:b/>
          <w:spacing w:val="-3"/>
          <w:w w:val="90"/>
        </w:rPr>
        <w:t> </w:t>
      </w:r>
      <w:r>
        <w:rPr>
          <w:rFonts w:ascii="Arial" w:hAnsi="Arial"/>
          <w:b/>
          <w:spacing w:val="-2"/>
          <w:w w:val="90"/>
        </w:rPr>
        <w:t>DO</w:t>
      </w:r>
      <w:r>
        <w:rPr>
          <w:rFonts w:ascii="Arial" w:hAnsi="Arial"/>
          <w:b/>
          <w:spacing w:val="-3"/>
          <w:w w:val="90"/>
        </w:rPr>
        <w:t> </w:t>
      </w:r>
      <w:r>
        <w:rPr>
          <w:rFonts w:ascii="Arial" w:hAnsi="Arial"/>
          <w:b/>
          <w:spacing w:val="-2"/>
          <w:w w:val="90"/>
        </w:rPr>
        <w:t>AMAZONAS</w:t>
      </w:r>
      <w:r>
        <w:rPr>
          <w:spacing w:val="-2"/>
          <w:w w:val="90"/>
        </w:rPr>
        <w:t>,</w:t>
      </w:r>
      <w:r>
        <w:rPr>
          <w:spacing w:val="-3"/>
          <w:w w:val="90"/>
        </w:rPr>
        <w:t> </w:t>
      </w:r>
      <w:r>
        <w:rPr>
          <w:spacing w:val="-2"/>
          <w:w w:val="90"/>
        </w:rPr>
        <w:t>no</w:t>
      </w:r>
      <w:r>
        <w:rPr>
          <w:spacing w:val="-3"/>
          <w:w w:val="90"/>
        </w:rPr>
        <w:t> </w:t>
      </w:r>
      <w:r>
        <w:rPr>
          <w:spacing w:val="-2"/>
          <w:w w:val="90"/>
        </w:rPr>
        <w:t>uso</w:t>
      </w:r>
      <w:r>
        <w:rPr>
          <w:spacing w:val="-3"/>
          <w:w w:val="90"/>
        </w:rPr>
        <w:t> </w:t>
      </w:r>
      <w:r>
        <w:rPr>
          <w:spacing w:val="-2"/>
          <w:w w:val="90"/>
        </w:rPr>
        <w:t>de</w:t>
      </w:r>
      <w:r>
        <w:rPr>
          <w:spacing w:val="-3"/>
          <w:w w:val="90"/>
        </w:rPr>
        <w:t> </w:t>
      </w:r>
      <w:r>
        <w:rPr>
          <w:spacing w:val="-2"/>
          <w:w w:val="90"/>
        </w:rPr>
        <w:t>suas</w:t>
      </w:r>
      <w:r>
        <w:rPr>
          <w:spacing w:val="-4"/>
          <w:w w:val="90"/>
        </w:rPr>
        <w:t> </w:t>
      </w:r>
      <w:r>
        <w:rPr>
          <w:spacing w:val="-2"/>
          <w:w w:val="90"/>
        </w:rPr>
        <w:t>atribuições</w:t>
      </w:r>
      <w:r>
        <w:rPr>
          <w:spacing w:val="-3"/>
          <w:w w:val="90"/>
        </w:rPr>
        <w:t> </w:t>
      </w:r>
      <w:r>
        <w:rPr>
          <w:spacing w:val="-2"/>
          <w:w w:val="90"/>
        </w:rPr>
        <w:t>constitucionais</w:t>
      </w:r>
      <w:r>
        <w:rPr>
          <w:spacing w:val="-5"/>
          <w:w w:val="90"/>
        </w:rPr>
        <w:t> </w:t>
      </w:r>
      <w:r>
        <w:rPr>
          <w:spacing w:val="-2"/>
          <w:w w:val="90"/>
        </w:rPr>
        <w:t>e legais</w:t>
      </w:r>
      <w:r>
        <w:rPr>
          <w:spacing w:val="-3"/>
          <w:w w:val="90"/>
        </w:rPr>
        <w:t> </w:t>
      </w:r>
      <w:r>
        <w:rPr>
          <w:spacing w:val="-2"/>
          <w:w w:val="90"/>
        </w:rPr>
        <w:t>(art.</w:t>
      </w:r>
      <w:r>
        <w:rPr>
          <w:spacing w:val="-3"/>
          <w:w w:val="90"/>
        </w:rPr>
        <w:t> </w:t>
      </w:r>
      <w:r>
        <w:rPr>
          <w:spacing w:val="-2"/>
          <w:w w:val="90"/>
        </w:rPr>
        <w:t>31,</w:t>
      </w:r>
      <w:r>
        <w:rPr>
          <w:spacing w:val="-3"/>
          <w:w w:val="90"/>
        </w:rPr>
        <w:t> </w:t>
      </w:r>
      <w:r>
        <w:rPr>
          <w:spacing w:val="-2"/>
          <w:w w:val="90"/>
        </w:rPr>
        <w:t>§§</w:t>
      </w:r>
      <w:r>
        <w:rPr>
          <w:spacing w:val="-4"/>
          <w:w w:val="90"/>
        </w:rPr>
        <w:t> </w:t>
      </w:r>
      <w:r>
        <w:rPr>
          <w:spacing w:val="-2"/>
          <w:w w:val="90"/>
        </w:rPr>
        <w:t>1º</w:t>
      </w:r>
      <w:r>
        <w:rPr>
          <w:spacing w:val="-3"/>
          <w:w w:val="90"/>
        </w:rPr>
        <w:t> </w:t>
      </w:r>
      <w:r>
        <w:rPr>
          <w:spacing w:val="-2"/>
          <w:w w:val="90"/>
        </w:rPr>
        <w:t>e</w:t>
      </w:r>
      <w:r>
        <w:rPr>
          <w:spacing w:val="-3"/>
          <w:w w:val="90"/>
        </w:rPr>
        <w:t> </w:t>
      </w:r>
      <w:r>
        <w:rPr>
          <w:spacing w:val="-2"/>
          <w:w w:val="90"/>
        </w:rPr>
        <w:t>2º,</w:t>
      </w:r>
      <w:r>
        <w:rPr>
          <w:spacing w:val="-4"/>
          <w:w w:val="90"/>
        </w:rPr>
        <w:t> </w:t>
      </w:r>
      <w:r>
        <w:rPr>
          <w:spacing w:val="-2"/>
          <w:w w:val="90"/>
        </w:rPr>
        <w:t>da</w:t>
      </w:r>
      <w:r>
        <w:rPr>
          <w:spacing w:val="-3"/>
          <w:w w:val="90"/>
        </w:rPr>
        <w:t> </w:t>
      </w:r>
      <w:r>
        <w:rPr>
          <w:spacing w:val="-2"/>
          <w:w w:val="90"/>
        </w:rPr>
        <w:t>Constituição </w:t>
      </w:r>
      <w:r>
        <w:rPr>
          <w:w w:val="80"/>
        </w:rPr>
        <w:t>Federal,</w:t>
      </w:r>
      <w:r>
        <w:rPr/>
        <w:t> </w:t>
      </w:r>
      <w:r>
        <w:rPr>
          <w:w w:val="80"/>
        </w:rPr>
        <w:t>c/c</w:t>
      </w:r>
      <w:r>
        <w:rPr/>
        <w:t> </w:t>
      </w:r>
      <w:r>
        <w:rPr>
          <w:w w:val="80"/>
        </w:rPr>
        <w:t>art.127,</w:t>
      </w:r>
      <w:r>
        <w:rPr/>
        <w:t> </w:t>
      </w:r>
      <w:r>
        <w:rPr>
          <w:w w:val="80"/>
        </w:rPr>
        <w:t>parágrafos</w:t>
      </w:r>
      <w:r>
        <w:rPr/>
        <w:t> </w:t>
      </w:r>
      <w:r>
        <w:rPr>
          <w:w w:val="80"/>
        </w:rPr>
        <w:t>4º,</w:t>
      </w:r>
      <w:r>
        <w:rPr/>
        <w:t> </w:t>
      </w:r>
      <w:r>
        <w:rPr>
          <w:w w:val="80"/>
        </w:rPr>
        <w:t>5º</w:t>
      </w:r>
      <w:r>
        <w:rPr/>
        <w:t> </w:t>
      </w:r>
      <w:r>
        <w:rPr>
          <w:w w:val="80"/>
        </w:rPr>
        <w:t>e</w:t>
      </w:r>
      <w:r>
        <w:rPr/>
        <w:t> </w:t>
      </w:r>
      <w:r>
        <w:rPr>
          <w:w w:val="80"/>
        </w:rPr>
        <w:t>7º,</w:t>
      </w:r>
      <w:r>
        <w:rPr/>
        <w:t> </w:t>
      </w:r>
      <w:r>
        <w:rPr>
          <w:w w:val="80"/>
        </w:rPr>
        <w:t>da</w:t>
      </w:r>
      <w:r>
        <w:rPr/>
        <w:t> </w:t>
      </w:r>
      <w:r>
        <w:rPr>
          <w:w w:val="80"/>
        </w:rPr>
        <w:t>Constituição</w:t>
      </w:r>
      <w:r>
        <w:rPr/>
        <w:t> </w:t>
      </w:r>
      <w:r>
        <w:rPr>
          <w:w w:val="80"/>
        </w:rPr>
        <w:t>Estadual,</w:t>
      </w:r>
      <w:r>
        <w:rPr/>
        <w:t> </w:t>
      </w:r>
      <w:r>
        <w:rPr>
          <w:w w:val="80"/>
        </w:rPr>
        <w:t>com</w:t>
      </w:r>
      <w:r>
        <w:rPr/>
        <w:t> </w:t>
      </w:r>
      <w:r>
        <w:rPr>
          <w:w w:val="80"/>
        </w:rPr>
        <w:t>redação</w:t>
      </w:r>
      <w:r>
        <w:rPr/>
        <w:t> </w:t>
      </w:r>
      <w:r>
        <w:rPr>
          <w:w w:val="80"/>
        </w:rPr>
        <w:t>da</w:t>
      </w:r>
      <w:r>
        <w:rPr/>
        <w:t> </w:t>
      </w:r>
      <w:r>
        <w:rPr>
          <w:w w:val="80"/>
        </w:rPr>
        <w:t>Emenda</w:t>
      </w:r>
      <w:r>
        <w:rPr/>
        <w:t> </w:t>
      </w:r>
      <w:r>
        <w:rPr>
          <w:w w:val="80"/>
        </w:rPr>
        <w:t>Constituição</w:t>
      </w:r>
      <w:r>
        <w:rPr/>
        <w:t> </w:t>
      </w:r>
      <w:r>
        <w:rPr>
          <w:w w:val="80"/>
        </w:rPr>
        <w:t>nº</w:t>
      </w:r>
      <w:r>
        <w:rPr/>
        <w:t> </w:t>
      </w:r>
      <w:r>
        <w:rPr>
          <w:w w:val="80"/>
        </w:rPr>
        <w:t>15/95,</w:t>
      </w:r>
      <w:r>
        <w:rPr/>
        <w:t> </w:t>
      </w:r>
      <w:r>
        <w:rPr>
          <w:w w:val="80"/>
        </w:rPr>
        <w:t>art. </w:t>
      </w:r>
      <w:r>
        <w:rPr>
          <w:w w:val="85"/>
        </w:rPr>
        <w:t>18, inciso I,</w:t>
      </w:r>
      <w:r>
        <w:rPr>
          <w:spacing w:val="-1"/>
          <w:w w:val="85"/>
        </w:rPr>
        <w:t> </w:t>
      </w:r>
      <w:r>
        <w:rPr>
          <w:w w:val="85"/>
        </w:rPr>
        <w:t>da</w:t>
      </w:r>
      <w:r>
        <w:rPr>
          <w:spacing w:val="-1"/>
          <w:w w:val="85"/>
        </w:rPr>
        <w:t> </w:t>
      </w:r>
      <w:r>
        <w:rPr>
          <w:w w:val="85"/>
        </w:rPr>
        <w:t>Lei</w:t>
      </w:r>
      <w:r>
        <w:rPr>
          <w:spacing w:val="-1"/>
          <w:w w:val="85"/>
        </w:rPr>
        <w:t> </w:t>
      </w:r>
      <w:r>
        <w:rPr>
          <w:w w:val="85"/>
        </w:rPr>
        <w:t>Complementar</w:t>
      </w:r>
      <w:r>
        <w:rPr>
          <w:spacing w:val="-1"/>
          <w:w w:val="85"/>
        </w:rPr>
        <w:t> </w:t>
      </w:r>
      <w:r>
        <w:rPr>
          <w:w w:val="85"/>
        </w:rPr>
        <w:t>nº</w:t>
      </w:r>
      <w:r>
        <w:rPr>
          <w:spacing w:val="-2"/>
          <w:w w:val="85"/>
        </w:rPr>
        <w:t> </w:t>
      </w:r>
      <w:r>
        <w:rPr>
          <w:w w:val="85"/>
        </w:rPr>
        <w:t>06/91; arts.1º, inciso I, e</w:t>
      </w:r>
      <w:r>
        <w:rPr>
          <w:spacing w:val="-1"/>
          <w:w w:val="85"/>
        </w:rPr>
        <w:t> </w:t>
      </w:r>
      <w:r>
        <w:rPr>
          <w:w w:val="85"/>
        </w:rPr>
        <w:t>29</w:t>
      </w:r>
      <w:r>
        <w:rPr>
          <w:spacing w:val="-1"/>
          <w:w w:val="85"/>
        </w:rPr>
        <w:t> </w:t>
      </w:r>
      <w:r>
        <w:rPr>
          <w:w w:val="85"/>
        </w:rPr>
        <w:t>da</w:t>
      </w:r>
      <w:r>
        <w:rPr>
          <w:spacing w:val="-1"/>
          <w:w w:val="85"/>
        </w:rPr>
        <w:t> </w:t>
      </w:r>
      <w:r>
        <w:rPr>
          <w:w w:val="85"/>
        </w:rPr>
        <w:t>Lei</w:t>
      </w:r>
      <w:r>
        <w:rPr>
          <w:spacing w:val="-2"/>
          <w:w w:val="85"/>
        </w:rPr>
        <w:t> </w:t>
      </w:r>
      <w:r>
        <w:rPr>
          <w:w w:val="85"/>
        </w:rPr>
        <w:t>nº 2.423/96;</w:t>
      </w:r>
      <w:r>
        <w:rPr>
          <w:spacing w:val="-1"/>
          <w:w w:val="85"/>
        </w:rPr>
        <w:t> </w:t>
      </w:r>
      <w:r>
        <w:rPr>
          <w:w w:val="85"/>
        </w:rPr>
        <w:t>e,</w:t>
      </w:r>
      <w:r>
        <w:rPr>
          <w:spacing w:val="-1"/>
          <w:w w:val="85"/>
        </w:rPr>
        <w:t> </w:t>
      </w:r>
      <w:r>
        <w:rPr>
          <w:w w:val="85"/>
        </w:rPr>
        <w:t>art. 5º, inciso</w:t>
      </w:r>
      <w:r>
        <w:rPr>
          <w:spacing w:val="-1"/>
          <w:w w:val="85"/>
        </w:rPr>
        <w:t> </w:t>
      </w:r>
      <w:r>
        <w:rPr>
          <w:w w:val="85"/>
        </w:rPr>
        <w:t>I, da</w:t>
      </w:r>
      <w:r>
        <w:rPr>
          <w:spacing w:val="-1"/>
          <w:w w:val="85"/>
        </w:rPr>
        <w:t> </w:t>
      </w:r>
      <w:r>
        <w:rPr>
          <w:w w:val="85"/>
        </w:rPr>
        <w:t>Resolução nº </w:t>
      </w:r>
      <w:r>
        <w:rPr>
          <w:w w:val="80"/>
        </w:rPr>
        <w:t>04/2002-TCE/AM) e no exercício da competência atribuída pelos arts. 5º, II e 11, III, “a” item 1, da Resolução nº 04/2002- </w:t>
      </w:r>
      <w:r>
        <w:rPr>
          <w:w w:val="85"/>
        </w:rPr>
        <w:t>TCE/AM, tendo discutido a matéria nestes autos, e acolhido,</w:t>
      </w:r>
      <w:r>
        <w:rPr>
          <w:w w:val="85"/>
        </w:rPr>
        <w:t> </w:t>
      </w:r>
      <w:r>
        <w:rPr>
          <w:rFonts w:ascii="Arial" w:hAnsi="Arial"/>
          <w:b/>
          <w:w w:val="85"/>
        </w:rPr>
        <w:t>à unanimidade</w:t>
      </w:r>
      <w:r>
        <w:rPr>
          <w:w w:val="85"/>
        </w:rPr>
        <w:t>, a proposta de voto do Excelentíssimo </w:t>
      </w:r>
      <w:r>
        <w:rPr>
          <w:w w:val="80"/>
        </w:rPr>
        <w:t>Senhor Auditor-Relator, </w:t>
      </w:r>
      <w:r>
        <w:rPr>
          <w:rFonts w:ascii="Arial" w:hAnsi="Arial"/>
          <w:b/>
          <w:w w:val="80"/>
        </w:rPr>
        <w:t>em consonância </w:t>
      </w:r>
      <w:r>
        <w:rPr>
          <w:w w:val="80"/>
        </w:rPr>
        <w:t>com o pronunciamento do Ministério Público junto a este Tribunal:</w:t>
      </w:r>
      <w:r>
        <w:rPr/>
        <w:t> </w:t>
      </w:r>
      <w:r>
        <w:rPr>
          <w:rFonts w:ascii="Arial" w:hAnsi="Arial"/>
          <w:b/>
          <w:w w:val="80"/>
        </w:rPr>
        <w:t>10.1. Emite </w:t>
      </w:r>
      <w:r>
        <w:rPr>
          <w:rFonts w:ascii="Arial" w:hAnsi="Arial"/>
          <w:b/>
          <w:w w:val="85"/>
        </w:rPr>
        <w:t>Parecer</w:t>
      </w:r>
      <w:r>
        <w:rPr>
          <w:rFonts w:ascii="Arial" w:hAnsi="Arial"/>
          <w:b/>
          <w:spacing w:val="-7"/>
          <w:w w:val="85"/>
        </w:rPr>
        <w:t> </w:t>
      </w:r>
      <w:r>
        <w:rPr>
          <w:rFonts w:ascii="Arial" w:hAnsi="Arial"/>
          <w:b/>
          <w:w w:val="85"/>
        </w:rPr>
        <w:t>Prévio</w:t>
      </w:r>
      <w:r>
        <w:rPr>
          <w:rFonts w:ascii="Arial" w:hAnsi="Arial"/>
          <w:b/>
          <w:spacing w:val="-4"/>
          <w:w w:val="85"/>
        </w:rPr>
        <w:t> </w:t>
      </w:r>
      <w:r>
        <w:rPr>
          <w:rFonts w:ascii="Arial" w:hAnsi="Arial"/>
          <w:b/>
          <w:w w:val="85"/>
        </w:rPr>
        <w:t>recomendando</w:t>
      </w:r>
      <w:r>
        <w:rPr>
          <w:rFonts w:ascii="Arial" w:hAnsi="Arial"/>
          <w:b/>
          <w:spacing w:val="-5"/>
          <w:w w:val="85"/>
        </w:rPr>
        <w:t> </w:t>
      </w:r>
      <w:r>
        <w:rPr>
          <w:rFonts w:ascii="Arial" w:hAnsi="Arial"/>
          <w:b/>
          <w:w w:val="85"/>
        </w:rPr>
        <w:t>à</w:t>
      </w:r>
      <w:r>
        <w:rPr>
          <w:rFonts w:ascii="Arial" w:hAnsi="Arial"/>
          <w:b/>
          <w:spacing w:val="-5"/>
          <w:w w:val="85"/>
        </w:rPr>
        <w:t> </w:t>
      </w:r>
      <w:r>
        <w:rPr>
          <w:rFonts w:ascii="Arial" w:hAnsi="Arial"/>
          <w:b/>
          <w:w w:val="85"/>
        </w:rPr>
        <w:t>Câmara</w:t>
      </w:r>
      <w:r>
        <w:rPr>
          <w:rFonts w:ascii="Arial" w:hAnsi="Arial"/>
          <w:b/>
          <w:spacing w:val="-5"/>
          <w:w w:val="85"/>
        </w:rPr>
        <w:t> </w:t>
      </w:r>
      <w:r>
        <w:rPr>
          <w:rFonts w:ascii="Arial" w:hAnsi="Arial"/>
          <w:b/>
          <w:w w:val="85"/>
        </w:rPr>
        <w:t>Municipal</w:t>
      </w:r>
      <w:r>
        <w:rPr>
          <w:rFonts w:ascii="Arial" w:hAnsi="Arial"/>
          <w:b/>
          <w:spacing w:val="-7"/>
          <w:w w:val="85"/>
        </w:rPr>
        <w:t> </w:t>
      </w:r>
      <w:r>
        <w:rPr>
          <w:rFonts w:ascii="Arial" w:hAnsi="Arial"/>
          <w:b/>
          <w:w w:val="85"/>
        </w:rPr>
        <w:t>a</w:t>
      </w:r>
      <w:r>
        <w:rPr>
          <w:rFonts w:ascii="Arial" w:hAnsi="Arial"/>
          <w:b/>
          <w:spacing w:val="-4"/>
          <w:w w:val="85"/>
        </w:rPr>
        <w:t> </w:t>
      </w:r>
      <w:r>
        <w:rPr>
          <w:rFonts w:ascii="Arial" w:hAnsi="Arial"/>
          <w:b/>
          <w:w w:val="85"/>
        </w:rPr>
        <w:t>desaprovação</w:t>
      </w:r>
      <w:r>
        <w:rPr>
          <w:rFonts w:ascii="Arial" w:hAnsi="Arial"/>
          <w:b/>
          <w:spacing w:val="-1"/>
          <w:w w:val="85"/>
        </w:rPr>
        <w:t> </w:t>
      </w:r>
      <w:r>
        <w:rPr>
          <w:w w:val="85"/>
        </w:rPr>
        <w:t>das</w:t>
      </w:r>
      <w:r>
        <w:rPr>
          <w:spacing w:val="-5"/>
          <w:w w:val="85"/>
        </w:rPr>
        <w:t> </w:t>
      </w:r>
      <w:r>
        <w:rPr>
          <w:w w:val="85"/>
        </w:rPr>
        <w:t>Contas</w:t>
      </w:r>
      <w:r>
        <w:rPr>
          <w:spacing w:val="-5"/>
          <w:w w:val="85"/>
        </w:rPr>
        <w:t> </w:t>
      </w:r>
      <w:r>
        <w:rPr>
          <w:w w:val="85"/>
        </w:rPr>
        <w:t>de</w:t>
      </w:r>
      <w:r>
        <w:rPr>
          <w:spacing w:val="-5"/>
          <w:w w:val="85"/>
        </w:rPr>
        <w:t> </w:t>
      </w:r>
      <w:r>
        <w:rPr>
          <w:w w:val="85"/>
        </w:rPr>
        <w:t>Governo</w:t>
      </w:r>
      <w:r>
        <w:rPr>
          <w:spacing w:val="-5"/>
          <w:w w:val="85"/>
        </w:rPr>
        <w:t> </w:t>
      </w:r>
      <w:r>
        <w:rPr>
          <w:w w:val="85"/>
        </w:rPr>
        <w:t>do</w:t>
      </w:r>
      <w:r>
        <w:rPr>
          <w:spacing w:val="-6"/>
          <w:w w:val="85"/>
        </w:rPr>
        <w:t> </w:t>
      </w:r>
      <w:r>
        <w:rPr>
          <w:w w:val="85"/>
        </w:rPr>
        <w:t>Sr.</w:t>
      </w:r>
      <w:r>
        <w:rPr>
          <w:spacing w:val="-5"/>
          <w:w w:val="85"/>
        </w:rPr>
        <w:t> </w:t>
      </w:r>
      <w:r>
        <w:rPr>
          <w:w w:val="85"/>
        </w:rPr>
        <w:t>Jander</w:t>
      </w:r>
      <w:r>
        <w:rPr>
          <w:spacing w:val="-5"/>
          <w:w w:val="85"/>
        </w:rPr>
        <w:t> </w:t>
      </w:r>
      <w:r>
        <w:rPr>
          <w:w w:val="85"/>
        </w:rPr>
        <w:t>Paes</w:t>
      </w:r>
      <w:r>
        <w:rPr>
          <w:spacing w:val="-7"/>
          <w:w w:val="85"/>
        </w:rPr>
        <w:t> </w:t>
      </w:r>
      <w:r>
        <w:rPr>
          <w:w w:val="85"/>
        </w:rPr>
        <w:t>de </w:t>
      </w:r>
      <w:r>
        <w:rPr>
          <w:w w:val="80"/>
        </w:rPr>
        <w:t>Almeida</w:t>
      </w:r>
      <w:r>
        <w:rPr/>
        <w:t> </w:t>
      </w:r>
      <w:r>
        <w:rPr>
          <w:w w:val="80"/>
        </w:rPr>
        <w:t>Falabella,</w:t>
      </w:r>
      <w:r>
        <w:rPr/>
        <w:t> </w:t>
      </w:r>
      <w:r>
        <w:rPr>
          <w:w w:val="80"/>
        </w:rPr>
        <w:t>Prefeito</w:t>
      </w:r>
      <w:r>
        <w:rPr/>
        <w:t> </w:t>
      </w:r>
      <w:r>
        <w:rPr>
          <w:w w:val="80"/>
        </w:rPr>
        <w:t>Municipal</w:t>
      </w:r>
      <w:r>
        <w:rPr/>
        <w:t> </w:t>
      </w:r>
      <w:r>
        <w:rPr>
          <w:w w:val="80"/>
        </w:rPr>
        <w:t>de</w:t>
      </w:r>
      <w:r>
        <w:rPr/>
        <w:t> </w:t>
      </w:r>
      <w:r>
        <w:rPr>
          <w:w w:val="80"/>
        </w:rPr>
        <w:t>São</w:t>
      </w:r>
      <w:r>
        <w:rPr/>
        <w:t> </w:t>
      </w:r>
      <w:r>
        <w:rPr>
          <w:w w:val="80"/>
        </w:rPr>
        <w:t>Sebastião</w:t>
      </w:r>
      <w:r>
        <w:rPr/>
        <w:t> </w:t>
      </w:r>
      <w:r>
        <w:rPr>
          <w:w w:val="80"/>
        </w:rPr>
        <w:t>do</w:t>
      </w:r>
      <w:r>
        <w:rPr/>
        <w:t> </w:t>
      </w:r>
      <w:r>
        <w:rPr>
          <w:w w:val="80"/>
        </w:rPr>
        <w:t>Uatumã,</w:t>
      </w:r>
      <w:r>
        <w:rPr/>
        <w:t> </w:t>
      </w:r>
      <w:r>
        <w:rPr>
          <w:w w:val="80"/>
        </w:rPr>
        <w:t>exercício</w:t>
      </w:r>
      <w:r>
        <w:rPr/>
        <w:t> </w:t>
      </w:r>
      <w:r>
        <w:rPr>
          <w:w w:val="80"/>
        </w:rPr>
        <w:t>de</w:t>
      </w:r>
      <w:r>
        <w:rPr/>
        <w:t> </w:t>
      </w:r>
      <w:r>
        <w:rPr>
          <w:w w:val="80"/>
        </w:rPr>
        <w:t>2022,</w:t>
      </w:r>
      <w:r>
        <w:rPr/>
        <w:t> </w:t>
      </w:r>
      <w:r>
        <w:rPr>
          <w:w w:val="80"/>
        </w:rPr>
        <w:t>nos termos</w:t>
      </w:r>
      <w:r>
        <w:rPr/>
        <w:t> </w:t>
      </w:r>
      <w:r>
        <w:rPr>
          <w:w w:val="80"/>
        </w:rPr>
        <w:t>do</w:t>
      </w:r>
      <w:r>
        <w:rPr/>
        <w:t> </w:t>
      </w:r>
      <w:r>
        <w:rPr>
          <w:w w:val="80"/>
        </w:rPr>
        <w:t>artigo</w:t>
      </w:r>
      <w:r>
        <w:rPr/>
        <w:t> </w:t>
      </w:r>
      <w:r>
        <w:rPr>
          <w:w w:val="80"/>
        </w:rPr>
        <w:t>31,</w:t>
      </w:r>
      <w:r>
        <w:rPr/>
        <w:t> </w:t>
      </w:r>
      <w:r>
        <w:rPr>
          <w:w w:val="80"/>
        </w:rPr>
        <w:t>§1º</w:t>
      </w:r>
      <w:r>
        <w:rPr/>
        <w:t> </w:t>
      </w:r>
      <w:r>
        <w:rPr>
          <w:w w:val="80"/>
        </w:rPr>
        <w:t>e</w:t>
      </w:r>
      <w:r>
        <w:rPr/>
        <w:t> </w:t>
      </w:r>
      <w:r>
        <w:rPr>
          <w:w w:val="80"/>
        </w:rPr>
        <w:t>§2º, </w:t>
      </w:r>
      <w:r>
        <w:rPr>
          <w:spacing w:val="-2"/>
          <w:w w:val="85"/>
        </w:rPr>
        <w:t>da Constituição Federal de 1988, combinado com o artigo 18, inciso I, da Lei Complementar nº 06/1991, com o artigo 1º, </w:t>
      </w:r>
      <w:r>
        <w:rPr>
          <w:w w:val="80"/>
        </w:rPr>
        <w:t>inciso I, e com o artigo 29, ambos da Lei nº 2.423/1996-LOTCE/AM, e com o artigo 3º, inciso III, da Resolução TCE/AM nº </w:t>
      </w:r>
      <w:r>
        <w:rPr>
          <w:w w:val="85"/>
        </w:rPr>
        <w:t>09/1997, em razão: (I) de não ter agido com responsabilidade na gestão fiscal,</w:t>
      </w:r>
      <w:r>
        <w:rPr>
          <w:spacing w:val="-1"/>
          <w:w w:val="85"/>
        </w:rPr>
        <w:t> </w:t>
      </w:r>
      <w:r>
        <w:rPr>
          <w:w w:val="85"/>
        </w:rPr>
        <w:t>por falhas no planejamento, porquanto, </w:t>
      </w:r>
      <w:r>
        <w:rPr>
          <w:w w:val="90"/>
        </w:rPr>
        <w:t>mesmo</w:t>
      </w:r>
      <w:r>
        <w:rPr>
          <w:w w:val="90"/>
        </w:rPr>
        <w:t> com</w:t>
      </w:r>
      <w:r>
        <w:rPr>
          <w:w w:val="90"/>
        </w:rPr>
        <w:t> autorização</w:t>
      </w:r>
      <w:r>
        <w:rPr>
          <w:w w:val="90"/>
        </w:rPr>
        <w:t> legal</w:t>
      </w:r>
      <w:r>
        <w:rPr>
          <w:w w:val="90"/>
        </w:rPr>
        <w:t> para</w:t>
      </w:r>
      <w:r>
        <w:rPr>
          <w:w w:val="90"/>
        </w:rPr>
        <w:t> tanto,</w:t>
      </w:r>
      <w:r>
        <w:rPr>
          <w:w w:val="90"/>
        </w:rPr>
        <w:t> alterou</w:t>
      </w:r>
      <w:r>
        <w:rPr>
          <w:w w:val="90"/>
        </w:rPr>
        <w:t> o</w:t>
      </w:r>
      <w:r>
        <w:rPr>
          <w:w w:val="90"/>
        </w:rPr>
        <w:t> orçamento</w:t>
      </w:r>
      <w:r>
        <w:rPr>
          <w:w w:val="90"/>
        </w:rPr>
        <w:t> público</w:t>
      </w:r>
      <w:r>
        <w:rPr>
          <w:w w:val="90"/>
        </w:rPr>
        <w:t> previamente</w:t>
      </w:r>
      <w:r>
        <w:rPr>
          <w:w w:val="90"/>
        </w:rPr>
        <w:t> aprovado</w:t>
      </w:r>
      <w:r>
        <w:rPr>
          <w:w w:val="90"/>
        </w:rPr>
        <w:t> em</w:t>
      </w:r>
      <w:r>
        <w:rPr>
          <w:w w:val="90"/>
        </w:rPr>
        <w:t> mais</w:t>
      </w:r>
      <w:r>
        <w:rPr>
          <w:w w:val="90"/>
        </w:rPr>
        <w:t> de</w:t>
      </w:r>
      <w:r>
        <w:rPr>
          <w:w w:val="90"/>
        </w:rPr>
        <w:t> 89%, </w:t>
      </w:r>
      <w:r>
        <w:rPr>
          <w:w w:val="80"/>
        </w:rPr>
        <w:t>descumprindo, pois, o art. 1º, § 1º, da Lei de Responsabilidade Fiscal; (II) do desrespeito ao princípio da transparência da </w:t>
      </w:r>
      <w:r>
        <w:rPr>
          <w:spacing w:val="-2"/>
          <w:w w:val="90"/>
        </w:rPr>
        <w:t>gestão</w:t>
      </w:r>
      <w:r>
        <w:rPr>
          <w:spacing w:val="-2"/>
          <w:w w:val="90"/>
        </w:rPr>
        <w:t> fiscal,</w:t>
      </w:r>
      <w:r>
        <w:rPr>
          <w:spacing w:val="-3"/>
          <w:w w:val="90"/>
        </w:rPr>
        <w:t> </w:t>
      </w:r>
      <w:r>
        <w:rPr>
          <w:spacing w:val="-2"/>
          <w:w w:val="90"/>
        </w:rPr>
        <w:t>em</w:t>
      </w:r>
      <w:r>
        <w:rPr>
          <w:spacing w:val="-2"/>
          <w:w w:val="90"/>
        </w:rPr>
        <w:t> especial</w:t>
      </w:r>
      <w:r>
        <w:rPr>
          <w:spacing w:val="-3"/>
          <w:w w:val="90"/>
        </w:rPr>
        <w:t> </w:t>
      </w:r>
      <w:r>
        <w:rPr>
          <w:spacing w:val="-2"/>
          <w:w w:val="90"/>
        </w:rPr>
        <w:t>quanto</w:t>
      </w:r>
      <w:r>
        <w:rPr>
          <w:spacing w:val="-2"/>
          <w:w w:val="90"/>
        </w:rPr>
        <w:t> à</w:t>
      </w:r>
      <w:r>
        <w:rPr>
          <w:spacing w:val="-2"/>
          <w:w w:val="90"/>
        </w:rPr>
        <w:t> inobservância</w:t>
      </w:r>
      <w:r>
        <w:rPr>
          <w:spacing w:val="-3"/>
          <w:w w:val="90"/>
        </w:rPr>
        <w:t> </w:t>
      </w:r>
      <w:r>
        <w:rPr>
          <w:spacing w:val="-2"/>
          <w:w w:val="90"/>
        </w:rPr>
        <w:t>do</w:t>
      </w:r>
      <w:r>
        <w:rPr>
          <w:spacing w:val="-2"/>
          <w:w w:val="90"/>
        </w:rPr>
        <w:t> prazo</w:t>
      </w:r>
      <w:r>
        <w:rPr>
          <w:spacing w:val="-2"/>
          <w:w w:val="90"/>
        </w:rPr>
        <w:t> de</w:t>
      </w:r>
      <w:r>
        <w:rPr>
          <w:spacing w:val="-2"/>
          <w:w w:val="90"/>
        </w:rPr>
        <w:t> publicação</w:t>
      </w:r>
      <w:r>
        <w:rPr>
          <w:spacing w:val="-2"/>
          <w:w w:val="90"/>
        </w:rPr>
        <w:t> dos</w:t>
      </w:r>
      <w:r>
        <w:rPr>
          <w:spacing w:val="-2"/>
          <w:w w:val="90"/>
        </w:rPr>
        <w:t> Relatórios</w:t>
      </w:r>
      <w:r>
        <w:rPr>
          <w:spacing w:val="-2"/>
          <w:w w:val="90"/>
        </w:rPr>
        <w:t> Resumidos</w:t>
      </w:r>
      <w:r>
        <w:rPr>
          <w:spacing w:val="-3"/>
          <w:w w:val="90"/>
        </w:rPr>
        <w:t> </w:t>
      </w:r>
      <w:r>
        <w:rPr>
          <w:spacing w:val="-2"/>
          <w:w w:val="90"/>
        </w:rPr>
        <w:t>da</w:t>
      </w:r>
      <w:r>
        <w:rPr>
          <w:spacing w:val="-2"/>
          <w:w w:val="90"/>
        </w:rPr>
        <w:t> Execução </w:t>
      </w:r>
      <w:r>
        <w:rPr>
          <w:spacing w:val="-2"/>
          <w:w w:val="85"/>
        </w:rPr>
        <w:t>Orçamentária, em desrespeito ao art. 165 da Constituição Federal e dos Relatórios de Gestão Fiscal, em desrespeito ao </w:t>
      </w:r>
      <w:r>
        <w:rPr>
          <w:w w:val="85"/>
        </w:rPr>
        <w:t>art.</w:t>
      </w:r>
      <w:r>
        <w:rPr>
          <w:spacing w:val="-7"/>
          <w:w w:val="85"/>
        </w:rPr>
        <w:t> </w:t>
      </w:r>
      <w:r>
        <w:rPr>
          <w:w w:val="85"/>
        </w:rPr>
        <w:t>55,</w:t>
      </w:r>
      <w:r>
        <w:rPr>
          <w:spacing w:val="-7"/>
          <w:w w:val="85"/>
        </w:rPr>
        <w:t> </w:t>
      </w:r>
      <w:r>
        <w:rPr>
          <w:w w:val="85"/>
        </w:rPr>
        <w:t>§2º</w:t>
      </w:r>
      <w:r>
        <w:rPr>
          <w:spacing w:val="-6"/>
          <w:w w:val="85"/>
        </w:rPr>
        <w:t> </w:t>
      </w:r>
      <w:r>
        <w:rPr>
          <w:w w:val="85"/>
        </w:rPr>
        <w:t>da</w:t>
      </w:r>
      <w:r>
        <w:rPr>
          <w:spacing w:val="-7"/>
          <w:w w:val="85"/>
        </w:rPr>
        <w:t> </w:t>
      </w:r>
      <w:r>
        <w:rPr>
          <w:w w:val="85"/>
        </w:rPr>
        <w:t>Lei</w:t>
      </w:r>
      <w:r>
        <w:rPr>
          <w:spacing w:val="-7"/>
          <w:w w:val="85"/>
        </w:rPr>
        <w:t> </w:t>
      </w:r>
      <w:r>
        <w:rPr>
          <w:w w:val="85"/>
        </w:rPr>
        <w:t>de</w:t>
      </w:r>
      <w:r>
        <w:rPr>
          <w:spacing w:val="-6"/>
          <w:w w:val="85"/>
        </w:rPr>
        <w:t> </w:t>
      </w:r>
      <w:r>
        <w:rPr>
          <w:w w:val="85"/>
        </w:rPr>
        <w:t>Responsabilidade</w:t>
      </w:r>
      <w:r>
        <w:rPr>
          <w:spacing w:val="-7"/>
          <w:w w:val="85"/>
        </w:rPr>
        <w:t> </w:t>
      </w:r>
      <w:r>
        <w:rPr>
          <w:w w:val="85"/>
        </w:rPr>
        <w:t>Fiscal.</w:t>
      </w:r>
      <w:r>
        <w:rPr>
          <w:spacing w:val="-6"/>
          <w:w w:val="85"/>
        </w:rPr>
        <w:t> </w:t>
      </w:r>
      <w:r>
        <w:rPr>
          <w:rFonts w:ascii="Arial" w:hAnsi="Arial"/>
          <w:b/>
          <w:w w:val="85"/>
        </w:rPr>
        <w:t>ACÓRDÃO</w:t>
      </w:r>
      <w:r>
        <w:rPr>
          <w:rFonts w:ascii="Arial" w:hAnsi="Arial"/>
          <w:b/>
          <w:spacing w:val="-7"/>
          <w:w w:val="85"/>
        </w:rPr>
        <w:t> </w:t>
      </w:r>
      <w:r>
        <w:rPr>
          <w:rFonts w:ascii="Arial" w:hAnsi="Arial"/>
          <w:b/>
          <w:w w:val="85"/>
        </w:rPr>
        <w:t>Nº</w:t>
      </w:r>
      <w:r>
        <w:rPr>
          <w:rFonts w:ascii="Arial" w:hAnsi="Arial"/>
          <w:b/>
          <w:spacing w:val="-7"/>
          <w:w w:val="85"/>
        </w:rPr>
        <w:t> </w:t>
      </w:r>
      <w:r>
        <w:rPr>
          <w:rFonts w:ascii="Arial" w:hAnsi="Arial"/>
          <w:b/>
          <w:w w:val="85"/>
        </w:rPr>
        <w:t>85/2024:</w:t>
      </w:r>
      <w:r>
        <w:rPr>
          <w:rFonts w:ascii="Arial" w:hAnsi="Arial"/>
          <w:b/>
          <w:spacing w:val="-6"/>
          <w:w w:val="85"/>
        </w:rPr>
        <w:t> </w:t>
      </w:r>
      <w:r>
        <w:rPr>
          <w:w w:val="85"/>
        </w:rPr>
        <w:t>Vistos,</w:t>
      </w:r>
      <w:r>
        <w:rPr>
          <w:spacing w:val="-7"/>
          <w:w w:val="85"/>
        </w:rPr>
        <w:t> </w:t>
      </w:r>
      <w:r>
        <w:rPr>
          <w:w w:val="85"/>
        </w:rPr>
        <w:t>relatados</w:t>
      </w:r>
      <w:r>
        <w:rPr>
          <w:spacing w:val="-7"/>
          <w:w w:val="85"/>
        </w:rPr>
        <w:t> </w:t>
      </w:r>
      <w:r>
        <w:rPr>
          <w:w w:val="85"/>
        </w:rPr>
        <w:t>e</w:t>
      </w:r>
      <w:r>
        <w:rPr>
          <w:spacing w:val="-6"/>
          <w:w w:val="85"/>
        </w:rPr>
        <w:t> </w:t>
      </w:r>
      <w:r>
        <w:rPr>
          <w:w w:val="85"/>
        </w:rPr>
        <w:t>discutidos</w:t>
      </w:r>
      <w:r>
        <w:rPr>
          <w:spacing w:val="-7"/>
          <w:w w:val="85"/>
        </w:rPr>
        <w:t> </w:t>
      </w:r>
      <w:r>
        <w:rPr>
          <w:w w:val="85"/>
        </w:rPr>
        <w:t>estes</w:t>
      </w:r>
      <w:r>
        <w:rPr>
          <w:spacing w:val="-7"/>
          <w:w w:val="85"/>
        </w:rPr>
        <w:t> </w:t>
      </w:r>
      <w:r>
        <w:rPr>
          <w:w w:val="85"/>
        </w:rPr>
        <w:t>autos</w:t>
      </w:r>
      <w:r>
        <w:rPr>
          <w:spacing w:val="-6"/>
          <w:w w:val="85"/>
        </w:rPr>
        <w:t> </w:t>
      </w:r>
      <w:r>
        <w:rPr>
          <w:w w:val="85"/>
        </w:rPr>
        <w:t>acima</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4"/>
      </w:pPr>
      <w:r>
        <w:rPr>
          <w:w w:val="85"/>
        </w:rPr>
        <w:t>identificados, </w:t>
      </w:r>
      <w:r>
        <w:rPr>
          <w:rFonts w:ascii="Arial" w:hAnsi="Arial"/>
          <w:b/>
          <w:w w:val="85"/>
        </w:rPr>
        <w:t>ACORDAM </w:t>
      </w:r>
      <w:r>
        <w:rPr>
          <w:w w:val="85"/>
        </w:rPr>
        <w:t>os Excelentíssimos Senhores Conselheiros do Tribunal de Contas do Estado do Amazonas, reunidos em Sessão do </w:t>
      </w:r>
      <w:r>
        <w:rPr>
          <w:rFonts w:ascii="Arial" w:hAnsi="Arial"/>
          <w:b/>
          <w:w w:val="85"/>
        </w:rPr>
        <w:t>Tribunal Pleno</w:t>
      </w:r>
      <w:r>
        <w:rPr>
          <w:w w:val="85"/>
        </w:rPr>
        <w:t>, no exercício da competência atribuída pelos arts. 5º, II e 11, III, “a” item 1, da Resolução nº 04/2002-TCE/AM, </w:t>
      </w:r>
      <w:r>
        <w:rPr>
          <w:rFonts w:ascii="Arial" w:hAnsi="Arial"/>
          <w:b/>
          <w:w w:val="85"/>
        </w:rPr>
        <w:t>à unanimidade</w:t>
      </w:r>
      <w:r>
        <w:rPr>
          <w:w w:val="85"/>
        </w:rPr>
        <w:t>, nos termos da proposta de voto do Excelentíssimo Senhor Auditor- </w:t>
      </w:r>
      <w:r>
        <w:rPr>
          <w:w w:val="80"/>
        </w:rPr>
        <w:t>Relator, que passa a ser parte integrante do Parecer Prévio, em consonância com o pronunciamento do Ministério Público </w:t>
      </w:r>
      <w:r>
        <w:rPr>
          <w:w w:val="85"/>
        </w:rPr>
        <w:t>junto</w:t>
      </w:r>
      <w:r>
        <w:rPr>
          <w:spacing w:val="-7"/>
          <w:w w:val="85"/>
        </w:rPr>
        <w:t> </w:t>
      </w:r>
      <w:r>
        <w:rPr>
          <w:w w:val="85"/>
        </w:rPr>
        <w:t>a</w:t>
      </w:r>
      <w:r>
        <w:rPr>
          <w:spacing w:val="-7"/>
          <w:w w:val="85"/>
        </w:rPr>
        <w:t> </w:t>
      </w:r>
      <w:r>
        <w:rPr>
          <w:w w:val="85"/>
        </w:rPr>
        <w:t>este</w:t>
      </w:r>
      <w:r>
        <w:rPr>
          <w:spacing w:val="-6"/>
          <w:w w:val="85"/>
        </w:rPr>
        <w:t> </w:t>
      </w:r>
      <w:r>
        <w:rPr>
          <w:w w:val="85"/>
        </w:rPr>
        <w:t>Tribunal,</w:t>
      </w:r>
      <w:r>
        <w:rPr>
          <w:spacing w:val="-7"/>
          <w:w w:val="85"/>
        </w:rPr>
        <w:t> </w:t>
      </w:r>
      <w:r>
        <w:rPr>
          <w:w w:val="85"/>
        </w:rPr>
        <w:t>no</w:t>
      </w:r>
      <w:r>
        <w:rPr>
          <w:spacing w:val="-7"/>
          <w:w w:val="85"/>
        </w:rPr>
        <w:t> </w:t>
      </w:r>
      <w:r>
        <w:rPr>
          <w:w w:val="85"/>
        </w:rPr>
        <w:t>sentido</w:t>
      </w:r>
      <w:r>
        <w:rPr>
          <w:spacing w:val="-6"/>
          <w:w w:val="85"/>
        </w:rPr>
        <w:t> </w:t>
      </w:r>
      <w:r>
        <w:rPr>
          <w:w w:val="85"/>
        </w:rPr>
        <w:t>de:</w:t>
      </w:r>
      <w:r>
        <w:rPr>
          <w:spacing w:val="-7"/>
          <w:w w:val="85"/>
        </w:rPr>
        <w:t> </w:t>
      </w:r>
      <w:r>
        <w:rPr>
          <w:rFonts w:ascii="Arial" w:hAnsi="Arial"/>
          <w:b/>
          <w:w w:val="85"/>
        </w:rPr>
        <w:t>10.1.</w:t>
      </w:r>
      <w:r>
        <w:rPr>
          <w:rFonts w:ascii="Arial" w:hAnsi="Arial"/>
          <w:b/>
          <w:spacing w:val="-7"/>
          <w:w w:val="85"/>
        </w:rPr>
        <w:t> </w:t>
      </w:r>
      <w:r>
        <w:rPr>
          <w:rFonts w:ascii="Arial" w:hAnsi="Arial"/>
          <w:b/>
          <w:w w:val="85"/>
        </w:rPr>
        <w:t>Determinar</w:t>
      </w:r>
      <w:r>
        <w:rPr>
          <w:rFonts w:ascii="Arial" w:hAnsi="Arial"/>
          <w:b/>
          <w:spacing w:val="-7"/>
          <w:w w:val="85"/>
        </w:rPr>
        <w:t> </w:t>
      </w:r>
      <w:r>
        <w:rPr>
          <w:w w:val="85"/>
        </w:rPr>
        <w:t>à</w:t>
      </w:r>
      <w:r>
        <w:rPr>
          <w:spacing w:val="-6"/>
          <w:w w:val="85"/>
        </w:rPr>
        <w:t> </w:t>
      </w:r>
      <w:r>
        <w:rPr>
          <w:w w:val="85"/>
        </w:rPr>
        <w:t>Secretaria</w:t>
      </w:r>
      <w:r>
        <w:rPr>
          <w:spacing w:val="-7"/>
          <w:w w:val="85"/>
        </w:rPr>
        <w:t> </w:t>
      </w:r>
      <w:r>
        <w:rPr>
          <w:w w:val="85"/>
        </w:rPr>
        <w:t>de</w:t>
      </w:r>
      <w:r>
        <w:rPr>
          <w:spacing w:val="-7"/>
          <w:w w:val="85"/>
        </w:rPr>
        <w:t> </w:t>
      </w:r>
      <w:r>
        <w:rPr>
          <w:w w:val="85"/>
        </w:rPr>
        <w:t>Controle</w:t>
      </w:r>
      <w:r>
        <w:rPr>
          <w:spacing w:val="-6"/>
          <w:w w:val="85"/>
        </w:rPr>
        <w:t> </w:t>
      </w:r>
      <w:r>
        <w:rPr>
          <w:w w:val="85"/>
        </w:rPr>
        <w:t>Externo</w:t>
      </w:r>
      <w:r>
        <w:rPr>
          <w:spacing w:val="-7"/>
          <w:w w:val="85"/>
        </w:rPr>
        <w:t> </w:t>
      </w:r>
      <w:r>
        <w:rPr>
          <w:w w:val="85"/>
        </w:rPr>
        <w:t>-</w:t>
      </w:r>
      <w:r>
        <w:rPr>
          <w:spacing w:val="-7"/>
          <w:w w:val="85"/>
        </w:rPr>
        <w:t> </w:t>
      </w:r>
      <w:r>
        <w:rPr>
          <w:w w:val="85"/>
        </w:rPr>
        <w:t>SECEX,</w:t>
      </w:r>
      <w:r>
        <w:rPr>
          <w:spacing w:val="-6"/>
          <w:w w:val="85"/>
        </w:rPr>
        <w:t> </w:t>
      </w:r>
      <w:r>
        <w:rPr>
          <w:w w:val="85"/>
        </w:rPr>
        <w:t>caso</w:t>
      </w:r>
      <w:r>
        <w:rPr>
          <w:spacing w:val="-7"/>
          <w:w w:val="85"/>
        </w:rPr>
        <w:t> </w:t>
      </w:r>
      <w:r>
        <w:rPr>
          <w:w w:val="85"/>
        </w:rPr>
        <w:t>assim</w:t>
      </w:r>
      <w:r>
        <w:rPr>
          <w:spacing w:val="-7"/>
          <w:w w:val="85"/>
        </w:rPr>
        <w:t> </w:t>
      </w:r>
      <w:r>
        <w:rPr>
          <w:w w:val="85"/>
        </w:rPr>
        <w:t>ainda</w:t>
      </w:r>
      <w:r>
        <w:rPr>
          <w:spacing w:val="-6"/>
          <w:w w:val="85"/>
        </w:rPr>
        <w:t> </w:t>
      </w:r>
      <w:r>
        <w:rPr>
          <w:w w:val="85"/>
        </w:rPr>
        <w:t>não </w:t>
      </w:r>
      <w:r>
        <w:rPr>
          <w:w w:val="90"/>
        </w:rPr>
        <w:t>tenha</w:t>
      </w:r>
      <w:r>
        <w:rPr>
          <w:spacing w:val="-4"/>
          <w:w w:val="90"/>
        </w:rPr>
        <w:t> </w:t>
      </w:r>
      <w:r>
        <w:rPr>
          <w:w w:val="90"/>
        </w:rPr>
        <w:t>procedido,</w:t>
      </w:r>
      <w:r>
        <w:rPr>
          <w:spacing w:val="-5"/>
          <w:w w:val="90"/>
        </w:rPr>
        <w:t> </w:t>
      </w:r>
      <w:r>
        <w:rPr>
          <w:w w:val="90"/>
        </w:rPr>
        <w:t>que</w:t>
      </w:r>
      <w:r>
        <w:rPr>
          <w:spacing w:val="-4"/>
          <w:w w:val="90"/>
        </w:rPr>
        <w:t> </w:t>
      </w:r>
      <w:r>
        <w:rPr>
          <w:w w:val="90"/>
        </w:rPr>
        <w:t>adote</w:t>
      </w:r>
      <w:r>
        <w:rPr>
          <w:spacing w:val="-4"/>
          <w:w w:val="90"/>
        </w:rPr>
        <w:t> </w:t>
      </w:r>
      <w:r>
        <w:rPr>
          <w:w w:val="90"/>
        </w:rPr>
        <w:t>as</w:t>
      </w:r>
      <w:r>
        <w:rPr>
          <w:spacing w:val="-5"/>
          <w:w w:val="90"/>
        </w:rPr>
        <w:t> </w:t>
      </w:r>
      <w:r>
        <w:rPr>
          <w:w w:val="90"/>
        </w:rPr>
        <w:t>medidas</w:t>
      </w:r>
      <w:r>
        <w:rPr>
          <w:spacing w:val="-7"/>
          <w:w w:val="90"/>
        </w:rPr>
        <w:t> </w:t>
      </w:r>
      <w:r>
        <w:rPr>
          <w:w w:val="90"/>
        </w:rPr>
        <w:t>necessárias</w:t>
      </w:r>
      <w:r>
        <w:rPr>
          <w:spacing w:val="-7"/>
          <w:w w:val="90"/>
        </w:rPr>
        <w:t> </w:t>
      </w:r>
      <w:r>
        <w:rPr>
          <w:w w:val="90"/>
        </w:rPr>
        <w:t>para</w:t>
      </w:r>
      <w:r>
        <w:rPr>
          <w:spacing w:val="-5"/>
          <w:w w:val="90"/>
        </w:rPr>
        <w:t> </w:t>
      </w:r>
      <w:r>
        <w:rPr>
          <w:w w:val="90"/>
        </w:rPr>
        <w:t>a</w:t>
      </w:r>
      <w:r>
        <w:rPr>
          <w:spacing w:val="-4"/>
          <w:w w:val="90"/>
        </w:rPr>
        <w:t> </w:t>
      </w:r>
      <w:r>
        <w:rPr>
          <w:w w:val="90"/>
        </w:rPr>
        <w:t>autuação</w:t>
      </w:r>
      <w:r>
        <w:rPr>
          <w:spacing w:val="-4"/>
          <w:w w:val="90"/>
        </w:rPr>
        <w:t> </w:t>
      </w:r>
      <w:r>
        <w:rPr>
          <w:w w:val="90"/>
        </w:rPr>
        <w:t>de</w:t>
      </w:r>
      <w:r>
        <w:rPr>
          <w:spacing w:val="-4"/>
          <w:w w:val="90"/>
        </w:rPr>
        <w:t> </w:t>
      </w:r>
      <w:r>
        <w:rPr>
          <w:w w:val="90"/>
        </w:rPr>
        <w:t>processo</w:t>
      </w:r>
      <w:r>
        <w:rPr>
          <w:spacing w:val="-4"/>
          <w:w w:val="90"/>
        </w:rPr>
        <w:t> </w:t>
      </w:r>
      <w:r>
        <w:rPr>
          <w:w w:val="90"/>
        </w:rPr>
        <w:t>a</w:t>
      </w:r>
      <w:r>
        <w:rPr>
          <w:spacing w:val="-4"/>
          <w:w w:val="90"/>
        </w:rPr>
        <w:t> </w:t>
      </w:r>
      <w:r>
        <w:rPr>
          <w:w w:val="90"/>
        </w:rPr>
        <w:t>ser</w:t>
      </w:r>
      <w:r>
        <w:rPr>
          <w:spacing w:val="-5"/>
          <w:w w:val="90"/>
        </w:rPr>
        <w:t> </w:t>
      </w:r>
      <w:r>
        <w:rPr>
          <w:w w:val="90"/>
        </w:rPr>
        <w:t>em</w:t>
      </w:r>
      <w:r>
        <w:rPr>
          <w:spacing w:val="-5"/>
          <w:w w:val="90"/>
        </w:rPr>
        <w:t> </w:t>
      </w:r>
      <w:r>
        <w:rPr>
          <w:w w:val="90"/>
        </w:rPr>
        <w:t>seguida</w:t>
      </w:r>
      <w:r>
        <w:rPr>
          <w:spacing w:val="-5"/>
          <w:w w:val="90"/>
        </w:rPr>
        <w:t> </w:t>
      </w:r>
      <w:r>
        <w:rPr>
          <w:w w:val="90"/>
        </w:rPr>
        <w:t>submetido</w:t>
      </w:r>
      <w:r>
        <w:rPr>
          <w:spacing w:val="-4"/>
          <w:w w:val="90"/>
        </w:rPr>
        <w:t> </w:t>
      </w:r>
      <w:r>
        <w:rPr>
          <w:w w:val="90"/>
        </w:rPr>
        <w:t>a </w:t>
      </w:r>
      <w:r>
        <w:rPr>
          <w:w w:val="85"/>
        </w:rPr>
        <w:t>julgamento nos termos da Portaria deste TCE-AM nº 152/2021, com o carreamento a ele dos documentos e relatórios </w:t>
      </w:r>
      <w:r>
        <w:rPr>
          <w:w w:val="80"/>
        </w:rPr>
        <w:t>constantes</w:t>
      </w:r>
      <w:r>
        <w:rPr/>
        <w:t> </w:t>
      </w:r>
      <w:r>
        <w:rPr>
          <w:w w:val="80"/>
        </w:rPr>
        <w:t>destes</w:t>
      </w:r>
      <w:r>
        <w:rPr/>
        <w:t> </w:t>
      </w:r>
      <w:r>
        <w:rPr>
          <w:w w:val="80"/>
        </w:rPr>
        <w:t>autos,</w:t>
      </w:r>
      <w:r>
        <w:rPr/>
        <w:t> </w:t>
      </w:r>
      <w:r>
        <w:rPr>
          <w:w w:val="80"/>
        </w:rPr>
        <w:t>nos</w:t>
      </w:r>
      <w:r>
        <w:rPr/>
        <w:t> </w:t>
      </w:r>
      <w:r>
        <w:rPr>
          <w:w w:val="80"/>
        </w:rPr>
        <w:t>termos</w:t>
      </w:r>
      <w:r>
        <w:rPr/>
        <w:t> </w:t>
      </w:r>
      <w:r>
        <w:rPr>
          <w:w w:val="80"/>
        </w:rPr>
        <w:t>da</w:t>
      </w:r>
      <w:r>
        <w:rPr/>
        <w:t> </w:t>
      </w:r>
      <w:r>
        <w:rPr>
          <w:w w:val="80"/>
        </w:rPr>
        <w:t>competência</w:t>
      </w:r>
      <w:r>
        <w:rPr/>
        <w:t> </w:t>
      </w:r>
      <w:r>
        <w:rPr>
          <w:w w:val="80"/>
        </w:rPr>
        <w:t>disposta</w:t>
      </w:r>
      <w:r>
        <w:rPr/>
        <w:t> </w:t>
      </w:r>
      <w:r>
        <w:rPr>
          <w:w w:val="80"/>
        </w:rPr>
        <w:t>no</w:t>
      </w:r>
      <w:r>
        <w:rPr/>
        <w:t> </w:t>
      </w:r>
      <w:r>
        <w:rPr>
          <w:w w:val="80"/>
        </w:rPr>
        <w:t>artigo</w:t>
      </w:r>
      <w:r>
        <w:rPr/>
        <w:t> </w:t>
      </w:r>
      <w:r>
        <w:rPr>
          <w:w w:val="80"/>
        </w:rPr>
        <w:t>71,</w:t>
      </w:r>
      <w:r>
        <w:rPr/>
        <w:t> </w:t>
      </w:r>
      <w:r>
        <w:rPr>
          <w:w w:val="80"/>
        </w:rPr>
        <w:t>incisos</w:t>
      </w:r>
      <w:r>
        <w:rPr/>
        <w:t> </w:t>
      </w:r>
      <w:r>
        <w:rPr>
          <w:w w:val="80"/>
        </w:rPr>
        <w:t>VIII,</w:t>
      </w:r>
      <w:r>
        <w:rPr/>
        <w:t> </w:t>
      </w:r>
      <w:r>
        <w:rPr>
          <w:w w:val="80"/>
        </w:rPr>
        <w:t>IX,</w:t>
      </w:r>
      <w:r>
        <w:rPr/>
        <w:t> </w:t>
      </w:r>
      <w:r>
        <w:rPr>
          <w:w w:val="80"/>
        </w:rPr>
        <w:t>X,</w:t>
      </w:r>
      <w:r>
        <w:rPr/>
        <w:t> </w:t>
      </w:r>
      <w:r>
        <w:rPr>
          <w:w w:val="80"/>
        </w:rPr>
        <w:t>XI</w:t>
      </w:r>
      <w:r>
        <w:rPr/>
        <w:t> </w:t>
      </w:r>
      <w:r>
        <w:rPr>
          <w:w w:val="80"/>
        </w:rPr>
        <w:t>e</w:t>
      </w:r>
      <w:r>
        <w:rPr/>
        <w:t> </w:t>
      </w:r>
      <w:r>
        <w:rPr>
          <w:w w:val="80"/>
        </w:rPr>
        <w:t>seu</w:t>
      </w:r>
      <w:r>
        <w:rPr/>
        <w:t> </w:t>
      </w:r>
      <w:r>
        <w:rPr>
          <w:w w:val="80"/>
        </w:rPr>
        <w:t>parágrafo</w:t>
      </w:r>
      <w:r>
        <w:rPr/>
        <w:t> </w:t>
      </w:r>
      <w:r>
        <w:rPr>
          <w:w w:val="80"/>
        </w:rPr>
        <w:t>primeiro </w:t>
      </w:r>
      <w:r>
        <w:rPr>
          <w:w w:val="85"/>
        </w:rPr>
        <w:t>da Constituição Federal e nos artigos 59, §1º e §2º e 73-A da Lei de Responsabilidade Fiscal; </w:t>
      </w:r>
      <w:r>
        <w:rPr>
          <w:rFonts w:ascii="Arial" w:hAnsi="Arial"/>
          <w:b/>
          <w:w w:val="85"/>
        </w:rPr>
        <w:t>10.2. Dar ciência </w:t>
      </w:r>
      <w:r>
        <w:rPr>
          <w:w w:val="85"/>
        </w:rPr>
        <w:t>deste </w:t>
      </w:r>
      <w:r>
        <w:rPr>
          <w:rFonts w:ascii="Arial" w:hAnsi="Arial"/>
          <w:i/>
          <w:w w:val="80"/>
        </w:rPr>
        <w:t>decisum</w:t>
      </w:r>
      <w:r>
        <w:rPr>
          <w:rFonts w:ascii="Arial" w:hAnsi="Arial"/>
          <w:i/>
        </w:rPr>
        <w:t> </w:t>
      </w:r>
      <w:r>
        <w:rPr>
          <w:w w:val="80"/>
        </w:rPr>
        <w:t>ao</w:t>
      </w:r>
      <w:r>
        <w:rPr/>
        <w:t> </w:t>
      </w:r>
      <w:r>
        <w:rPr>
          <w:w w:val="80"/>
        </w:rPr>
        <w:t>interessado, Sr.</w:t>
      </w:r>
      <w:r>
        <w:rPr/>
        <w:t> </w:t>
      </w:r>
      <w:r>
        <w:rPr>
          <w:w w:val="80"/>
        </w:rPr>
        <w:t>Jander</w:t>
      </w:r>
      <w:r>
        <w:rPr/>
        <w:t> </w:t>
      </w:r>
      <w:r>
        <w:rPr>
          <w:w w:val="80"/>
        </w:rPr>
        <w:t>Paes de</w:t>
      </w:r>
      <w:r>
        <w:rPr/>
        <w:t> </w:t>
      </w:r>
      <w:r>
        <w:rPr>
          <w:w w:val="80"/>
        </w:rPr>
        <w:t>Almeida</w:t>
      </w:r>
      <w:r>
        <w:rPr/>
        <w:t> </w:t>
      </w:r>
      <w:r>
        <w:rPr>
          <w:w w:val="80"/>
        </w:rPr>
        <w:t>e</w:t>
      </w:r>
      <w:r>
        <w:rPr/>
        <w:t> </w:t>
      </w:r>
      <w:r>
        <w:rPr>
          <w:w w:val="80"/>
        </w:rPr>
        <w:t>à</w:t>
      </w:r>
      <w:r>
        <w:rPr/>
        <w:t> </w:t>
      </w:r>
      <w:r>
        <w:rPr>
          <w:w w:val="80"/>
        </w:rPr>
        <w:t>Câmara</w:t>
      </w:r>
      <w:r>
        <w:rPr/>
        <w:t> </w:t>
      </w:r>
      <w:r>
        <w:rPr>
          <w:w w:val="80"/>
        </w:rPr>
        <w:t>Municipal</w:t>
      </w:r>
      <w:r>
        <w:rPr/>
        <w:t> </w:t>
      </w:r>
      <w:r>
        <w:rPr>
          <w:w w:val="80"/>
        </w:rPr>
        <w:t>de</w:t>
      </w:r>
      <w:r>
        <w:rPr/>
        <w:t> </w:t>
      </w:r>
      <w:r>
        <w:rPr>
          <w:w w:val="80"/>
        </w:rPr>
        <w:t>São</w:t>
      </w:r>
      <w:r>
        <w:rPr/>
        <w:t> </w:t>
      </w:r>
      <w:r>
        <w:rPr>
          <w:w w:val="80"/>
        </w:rPr>
        <w:t>Sebastião do</w:t>
      </w:r>
      <w:r>
        <w:rPr/>
        <w:t> </w:t>
      </w:r>
      <w:r>
        <w:rPr>
          <w:w w:val="80"/>
        </w:rPr>
        <w:t>Uatumã.</w:t>
      </w:r>
      <w:r>
        <w:rPr/>
        <w:t> </w:t>
      </w:r>
      <w:r>
        <w:rPr>
          <w:rFonts w:ascii="Arial" w:hAnsi="Arial"/>
          <w:b/>
          <w:w w:val="80"/>
        </w:rPr>
        <w:t>Especificação </w:t>
      </w:r>
      <w:r>
        <w:rPr>
          <w:rFonts w:ascii="Arial" w:hAnsi="Arial"/>
          <w:b/>
          <w:w w:val="85"/>
        </w:rPr>
        <w:t>do quórum: </w:t>
      </w:r>
      <w:r>
        <w:rPr>
          <w:w w:val="85"/>
        </w:rPr>
        <w:t>Conselheiros: Yara Amazônia Lins Rodrigues dos Santos (Presidente), Júlio Assis Corrêa Pinheiro, Érico Xavier Desterro e Silva, Mario Manoel Coelho de Mello, Josué Cláudio de Souza Neto, Luis Fabian Pereira Barbosa e Mário</w:t>
      </w:r>
      <w:r>
        <w:rPr>
          <w:spacing w:val="-4"/>
          <w:w w:val="85"/>
        </w:rPr>
        <w:t> </w:t>
      </w:r>
      <w:r>
        <w:rPr>
          <w:w w:val="85"/>
        </w:rPr>
        <w:t>José</w:t>
      </w:r>
      <w:r>
        <w:rPr>
          <w:spacing w:val="-4"/>
          <w:w w:val="85"/>
        </w:rPr>
        <w:t> </w:t>
      </w:r>
      <w:r>
        <w:rPr>
          <w:w w:val="85"/>
        </w:rPr>
        <w:t>de</w:t>
      </w:r>
      <w:r>
        <w:rPr>
          <w:spacing w:val="-4"/>
          <w:w w:val="85"/>
        </w:rPr>
        <w:t> </w:t>
      </w:r>
      <w:r>
        <w:rPr>
          <w:w w:val="85"/>
        </w:rPr>
        <w:t>Moraes</w:t>
      </w:r>
      <w:r>
        <w:rPr>
          <w:spacing w:val="-4"/>
          <w:w w:val="85"/>
        </w:rPr>
        <w:t> </w:t>
      </w:r>
      <w:r>
        <w:rPr>
          <w:w w:val="85"/>
        </w:rPr>
        <w:t>Costa</w:t>
      </w:r>
      <w:r>
        <w:rPr>
          <w:spacing w:val="-4"/>
          <w:w w:val="85"/>
        </w:rPr>
        <w:t> </w:t>
      </w:r>
      <w:r>
        <w:rPr>
          <w:w w:val="85"/>
        </w:rPr>
        <w:t>Filho</w:t>
      </w:r>
      <w:r>
        <w:rPr>
          <w:spacing w:val="-4"/>
          <w:w w:val="85"/>
        </w:rPr>
        <w:t> </w:t>
      </w:r>
      <w:r>
        <w:rPr>
          <w:w w:val="85"/>
        </w:rPr>
        <w:t>(Convocado).</w:t>
      </w:r>
    </w:p>
    <w:p>
      <w:pPr>
        <w:pStyle w:val="BodyText"/>
        <w:spacing w:before="193"/>
        <w:ind w:right="135"/>
      </w:pPr>
      <w:r>
        <w:rPr>
          <w:rFonts w:ascii="Arial" w:hAnsi="Arial"/>
          <w:b/>
          <w:w w:val="80"/>
        </w:rPr>
        <w:t>PROCESSO Nº 16.777/2023 </w:t>
      </w:r>
      <w:r>
        <w:rPr>
          <w:w w:val="80"/>
        </w:rPr>
        <w:t>- Representação com pedido de medida cautelar interposta pelo Ministério Público de Contas (MPC)</w:t>
      </w:r>
      <w:r>
        <w:rPr/>
        <w:t> </w:t>
      </w:r>
      <w:r>
        <w:rPr>
          <w:w w:val="80"/>
        </w:rPr>
        <w:t>em</w:t>
      </w:r>
      <w:r>
        <w:rPr/>
        <w:t> </w:t>
      </w:r>
      <w:r>
        <w:rPr>
          <w:w w:val="80"/>
        </w:rPr>
        <w:t>desfavor</w:t>
      </w:r>
      <w:r>
        <w:rPr/>
        <w:t> </w:t>
      </w:r>
      <w:r>
        <w:rPr>
          <w:w w:val="80"/>
        </w:rPr>
        <w:t>da</w:t>
      </w:r>
      <w:r>
        <w:rPr/>
        <w:t> </w:t>
      </w:r>
      <w:r>
        <w:rPr>
          <w:w w:val="80"/>
        </w:rPr>
        <w:t>Prefeitura</w:t>
      </w:r>
      <w:r>
        <w:rPr/>
        <w:t> </w:t>
      </w:r>
      <w:r>
        <w:rPr>
          <w:w w:val="80"/>
        </w:rPr>
        <w:t>Municipal</w:t>
      </w:r>
      <w:r>
        <w:rPr/>
        <w:t> </w:t>
      </w:r>
      <w:r>
        <w:rPr>
          <w:w w:val="80"/>
        </w:rPr>
        <w:t>de</w:t>
      </w:r>
      <w:r>
        <w:rPr/>
        <w:t> </w:t>
      </w:r>
      <w:r>
        <w:rPr>
          <w:w w:val="80"/>
        </w:rPr>
        <w:t>Juruá,</w:t>
      </w:r>
      <w:r>
        <w:rPr/>
        <w:t> </w:t>
      </w:r>
      <w:r>
        <w:rPr>
          <w:w w:val="80"/>
        </w:rPr>
        <w:t>para</w:t>
      </w:r>
      <w:r>
        <w:rPr/>
        <w:t> </w:t>
      </w:r>
      <w:r>
        <w:rPr>
          <w:w w:val="80"/>
        </w:rPr>
        <w:t>apuração de</w:t>
      </w:r>
      <w:r>
        <w:rPr/>
        <w:t> </w:t>
      </w:r>
      <w:r>
        <w:rPr>
          <w:w w:val="80"/>
        </w:rPr>
        <w:t>possíveis</w:t>
      </w:r>
      <w:r>
        <w:rPr/>
        <w:t> </w:t>
      </w:r>
      <w:r>
        <w:rPr>
          <w:w w:val="80"/>
        </w:rPr>
        <w:t>irregularidades</w:t>
      </w:r>
      <w:r>
        <w:rPr/>
        <w:t> </w:t>
      </w:r>
      <w:r>
        <w:rPr>
          <w:w w:val="80"/>
        </w:rPr>
        <w:t>acerca da</w:t>
      </w:r>
      <w:r>
        <w:rPr/>
        <w:t> </w:t>
      </w:r>
      <w:r>
        <w:rPr>
          <w:w w:val="80"/>
        </w:rPr>
        <w:t>acessibilidade </w:t>
      </w:r>
      <w:r>
        <w:rPr>
          <w:w w:val="85"/>
        </w:rPr>
        <w:t>no</w:t>
      </w:r>
      <w:r>
        <w:rPr>
          <w:spacing w:val="-7"/>
          <w:w w:val="85"/>
        </w:rPr>
        <w:t> </w:t>
      </w:r>
      <w:r>
        <w:rPr>
          <w:w w:val="85"/>
        </w:rPr>
        <w:t>sítio</w:t>
      </w:r>
      <w:r>
        <w:rPr>
          <w:spacing w:val="-7"/>
          <w:w w:val="85"/>
        </w:rPr>
        <w:t> </w:t>
      </w:r>
      <w:r>
        <w:rPr>
          <w:w w:val="85"/>
        </w:rPr>
        <w:t>eletrônico</w:t>
      </w:r>
      <w:r>
        <w:rPr>
          <w:spacing w:val="-6"/>
          <w:w w:val="85"/>
        </w:rPr>
        <w:t> </w:t>
      </w:r>
      <w:r>
        <w:rPr>
          <w:w w:val="85"/>
        </w:rPr>
        <w:t>oficial</w:t>
      </w:r>
      <w:r>
        <w:rPr>
          <w:spacing w:val="-7"/>
          <w:w w:val="85"/>
        </w:rPr>
        <w:t> </w:t>
      </w:r>
      <w:r>
        <w:rPr>
          <w:w w:val="85"/>
        </w:rPr>
        <w:t>da</w:t>
      </w:r>
      <w:r>
        <w:rPr>
          <w:spacing w:val="-7"/>
          <w:w w:val="85"/>
        </w:rPr>
        <w:t> </w:t>
      </w:r>
      <w:r>
        <w:rPr>
          <w:w w:val="85"/>
        </w:rPr>
        <w:t>Instituição</w:t>
      </w:r>
      <w:r>
        <w:rPr>
          <w:spacing w:val="-6"/>
          <w:w w:val="85"/>
        </w:rPr>
        <w:t> </w:t>
      </w:r>
      <w:r>
        <w:rPr>
          <w:w w:val="85"/>
        </w:rPr>
        <w:t>Municipal</w:t>
      </w:r>
      <w:r>
        <w:rPr>
          <w:spacing w:val="-7"/>
          <w:w w:val="85"/>
        </w:rPr>
        <w:t> </w:t>
      </w:r>
      <w:r>
        <w:rPr>
          <w:w w:val="85"/>
        </w:rPr>
        <w:t>pelas</w:t>
      </w:r>
      <w:r>
        <w:rPr>
          <w:spacing w:val="-7"/>
          <w:w w:val="85"/>
        </w:rPr>
        <w:t> </w:t>
      </w:r>
      <w:r>
        <w:rPr>
          <w:w w:val="85"/>
        </w:rPr>
        <w:t>pessoas</w:t>
      </w:r>
      <w:r>
        <w:rPr>
          <w:spacing w:val="-7"/>
          <w:w w:val="85"/>
        </w:rPr>
        <w:t> </w:t>
      </w:r>
      <w:r>
        <w:rPr>
          <w:w w:val="85"/>
        </w:rPr>
        <w:t>portadoras</w:t>
      </w:r>
      <w:r>
        <w:rPr>
          <w:spacing w:val="-6"/>
          <w:w w:val="85"/>
        </w:rPr>
        <w:t> </w:t>
      </w:r>
      <w:r>
        <w:rPr>
          <w:w w:val="85"/>
        </w:rPr>
        <w:t>de</w:t>
      </w:r>
      <w:r>
        <w:rPr>
          <w:spacing w:val="-7"/>
          <w:w w:val="85"/>
        </w:rPr>
        <w:t> </w:t>
      </w:r>
      <w:r>
        <w:rPr>
          <w:w w:val="85"/>
        </w:rPr>
        <w:t>deficiência.</w:t>
      </w:r>
      <w:r>
        <w:rPr>
          <w:spacing w:val="-7"/>
          <w:w w:val="85"/>
        </w:rPr>
        <w:t> </w:t>
      </w:r>
      <w:r>
        <w:rPr>
          <w:rFonts w:ascii="Arial" w:hAnsi="Arial"/>
          <w:b/>
          <w:w w:val="85"/>
        </w:rPr>
        <w:t>Advogado(s):</w:t>
      </w:r>
      <w:r>
        <w:rPr>
          <w:rFonts w:ascii="Arial" w:hAnsi="Arial"/>
          <w:b/>
          <w:spacing w:val="-6"/>
          <w:w w:val="85"/>
        </w:rPr>
        <w:t> </w:t>
      </w:r>
      <w:r>
        <w:rPr>
          <w:w w:val="85"/>
        </w:rPr>
        <w:t>Juarez</w:t>
      </w:r>
      <w:r>
        <w:rPr>
          <w:spacing w:val="-7"/>
          <w:w w:val="85"/>
        </w:rPr>
        <w:t> </w:t>
      </w:r>
      <w:r>
        <w:rPr>
          <w:w w:val="85"/>
        </w:rPr>
        <w:t>Frazão Rodrigues Júnior - OAB/AM 5851 e Shalom Dahan – OAB/AM 14408. </w:t>
      </w:r>
      <w:r>
        <w:rPr>
          <w:rFonts w:ascii="Arial" w:hAnsi="Arial"/>
          <w:b/>
          <w:w w:val="85"/>
        </w:rPr>
        <w:t>ACÓRDÃO Nº 1117/2024: </w:t>
      </w:r>
      <w:r>
        <w:rPr>
          <w:w w:val="85"/>
        </w:rPr>
        <w:t>Vistos, relatados e </w:t>
      </w:r>
      <w:r>
        <w:rPr>
          <w:w w:val="80"/>
        </w:rPr>
        <w:t>discutidos</w:t>
      </w:r>
      <w:r>
        <w:rPr/>
        <w:t>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 </w:t>
      </w:r>
      <w:r>
        <w:rPr>
          <w:w w:val="85"/>
        </w:rPr>
        <w:t>do Estado do Amazonas, reunidos em Sessão do </w:t>
      </w:r>
      <w:r>
        <w:rPr>
          <w:rFonts w:ascii="Arial" w:hAnsi="Arial"/>
          <w:b/>
          <w:w w:val="85"/>
        </w:rPr>
        <w:t>Tribunal Pleno</w:t>
      </w:r>
      <w:r>
        <w:rPr>
          <w:w w:val="85"/>
        </w:rPr>
        <w:t>, no exercício da competência atribuída pelo art. 11, </w:t>
      </w:r>
      <w:r>
        <w:rPr>
          <w:w w:val="80"/>
        </w:rPr>
        <w:t>inciso IV, alínea “i”, da Resolução nº 04/2002-TCE/AM, </w:t>
      </w:r>
      <w:r>
        <w:rPr>
          <w:rFonts w:ascii="Arial" w:hAnsi="Arial"/>
          <w:b/>
          <w:w w:val="80"/>
        </w:rPr>
        <w:t>à unanimidade</w:t>
      </w:r>
      <w:r>
        <w:rPr>
          <w:w w:val="80"/>
        </w:rPr>
        <w:t>, nos termos da proposta de voto do Excelentíssimo </w:t>
      </w:r>
      <w:r>
        <w:rPr>
          <w:w w:val="85"/>
        </w:rPr>
        <w:t>Senhor Auditor-Relator, </w:t>
      </w:r>
      <w:r>
        <w:rPr>
          <w:rFonts w:ascii="Arial" w:hAnsi="Arial"/>
          <w:b/>
          <w:w w:val="85"/>
        </w:rPr>
        <w:t>em parcial consonância </w:t>
      </w:r>
      <w:r>
        <w:rPr>
          <w:w w:val="85"/>
        </w:rPr>
        <w:t>com pronunciamento do Ministério Público junto a este Tribunal, no sentido</w:t>
      </w:r>
      <w:r>
        <w:rPr>
          <w:w w:val="85"/>
        </w:rPr>
        <w:t> de:</w:t>
      </w:r>
      <w:r>
        <w:rPr>
          <w:w w:val="85"/>
        </w:rPr>
        <w:t> </w:t>
      </w:r>
      <w:r>
        <w:rPr>
          <w:rFonts w:ascii="Arial" w:hAnsi="Arial"/>
          <w:b/>
          <w:w w:val="85"/>
        </w:rPr>
        <w:t>9.1.</w:t>
      </w:r>
      <w:r>
        <w:rPr>
          <w:rFonts w:ascii="Arial" w:hAnsi="Arial"/>
          <w:b/>
          <w:w w:val="85"/>
        </w:rPr>
        <w:t> Conhecer</w:t>
      </w:r>
      <w:r>
        <w:rPr>
          <w:rFonts w:ascii="Arial" w:hAnsi="Arial"/>
          <w:b/>
          <w:w w:val="85"/>
        </w:rPr>
        <w:t> </w:t>
      </w:r>
      <w:r>
        <w:rPr>
          <w:w w:val="85"/>
        </w:rPr>
        <w:t>da</w:t>
      </w:r>
      <w:r>
        <w:rPr>
          <w:w w:val="85"/>
        </w:rPr>
        <w:t> Representação</w:t>
      </w:r>
      <w:r>
        <w:rPr>
          <w:w w:val="85"/>
        </w:rPr>
        <w:t> apresentada</w:t>
      </w:r>
      <w:r>
        <w:rPr>
          <w:w w:val="85"/>
        </w:rPr>
        <w:t> pelo</w:t>
      </w:r>
      <w:r>
        <w:rPr>
          <w:w w:val="85"/>
        </w:rPr>
        <w:t> Ministério</w:t>
      </w:r>
      <w:r>
        <w:rPr>
          <w:w w:val="85"/>
        </w:rPr>
        <w:t> Público</w:t>
      </w:r>
      <w:r>
        <w:rPr>
          <w:w w:val="85"/>
        </w:rPr>
        <w:t> de</w:t>
      </w:r>
      <w:r>
        <w:rPr>
          <w:w w:val="85"/>
        </w:rPr>
        <w:t> Contas,</w:t>
      </w:r>
      <w:r>
        <w:rPr>
          <w:w w:val="85"/>
        </w:rPr>
        <w:t> eis</w:t>
      </w:r>
      <w:r>
        <w:rPr>
          <w:w w:val="85"/>
        </w:rPr>
        <w:t> que</w:t>
      </w:r>
      <w:r>
        <w:rPr>
          <w:w w:val="85"/>
        </w:rPr>
        <w:t> presentes</w:t>
      </w:r>
      <w:r>
        <w:rPr>
          <w:w w:val="85"/>
        </w:rPr>
        <w:t> os requisitos de admissibilidade, nos termos do art. 288, </w:t>
      </w:r>
      <w:r>
        <w:rPr>
          <w:rFonts w:ascii="Arial" w:hAnsi="Arial"/>
          <w:i/>
          <w:w w:val="85"/>
        </w:rPr>
        <w:t>caput</w:t>
      </w:r>
      <w:r>
        <w:rPr>
          <w:w w:val="85"/>
        </w:rPr>
        <w:t>, do RI-TCE/AM; </w:t>
      </w:r>
      <w:r>
        <w:rPr>
          <w:rFonts w:ascii="Arial" w:hAnsi="Arial"/>
          <w:b/>
          <w:w w:val="85"/>
        </w:rPr>
        <w:t>9.2. Julgar Parcialmente Procedente </w:t>
      </w:r>
      <w:r>
        <w:rPr>
          <w:w w:val="85"/>
        </w:rPr>
        <w:t>a </w:t>
      </w:r>
      <w:r>
        <w:rPr>
          <w:w w:val="80"/>
        </w:rPr>
        <w:t>representação apresentada pelo Ministério Público de Contas, na medida em que restou comprovado, durante a instrução </w:t>
      </w:r>
      <w:r>
        <w:rPr>
          <w:w w:val="85"/>
        </w:rPr>
        <w:t>processual, que o representado não disponibilizou, no portal da transparência do município de Juruá: (I) imagens com </w:t>
      </w:r>
      <w:r>
        <w:rPr>
          <w:w w:val="80"/>
        </w:rPr>
        <w:t>texto;</w:t>
      </w:r>
      <w:r>
        <w:rPr/>
        <w:t> </w:t>
      </w:r>
      <w:r>
        <w:rPr>
          <w:w w:val="80"/>
        </w:rPr>
        <w:t>(II)</w:t>
      </w:r>
      <w:r>
        <w:rPr/>
        <w:t> </w:t>
      </w:r>
      <w:r>
        <w:rPr>
          <w:w w:val="80"/>
        </w:rPr>
        <w:t>navegação</w:t>
      </w:r>
      <w:r>
        <w:rPr/>
        <w:t> </w:t>
      </w:r>
      <w:r>
        <w:rPr>
          <w:w w:val="80"/>
        </w:rPr>
        <w:t>por</w:t>
      </w:r>
      <w:r>
        <w:rPr/>
        <w:t> </w:t>
      </w:r>
      <w:r>
        <w:rPr>
          <w:w w:val="80"/>
        </w:rPr>
        <w:t>teclado;</w:t>
      </w:r>
      <w:r>
        <w:rPr/>
        <w:t> </w:t>
      </w:r>
      <w:r>
        <w:rPr>
          <w:w w:val="80"/>
        </w:rPr>
        <w:t>e</w:t>
      </w:r>
      <w:r>
        <w:rPr/>
        <w:t> </w:t>
      </w:r>
      <w:r>
        <w:rPr>
          <w:w w:val="80"/>
        </w:rPr>
        <w:t>(III)</w:t>
      </w:r>
      <w:r>
        <w:rPr/>
        <w:t> </w:t>
      </w:r>
      <w:r>
        <w:rPr>
          <w:w w:val="80"/>
        </w:rPr>
        <w:t>cabeçalhos,</w:t>
      </w:r>
      <w:r>
        <w:rPr/>
        <w:t> </w:t>
      </w:r>
      <w:r>
        <w:rPr>
          <w:w w:val="80"/>
        </w:rPr>
        <w:t>ferramentas</w:t>
      </w:r>
      <w:r>
        <w:rPr/>
        <w:t> </w:t>
      </w:r>
      <w:r>
        <w:rPr>
          <w:w w:val="80"/>
        </w:rPr>
        <w:t>de</w:t>
      </w:r>
      <w:r>
        <w:rPr/>
        <w:t> </w:t>
      </w:r>
      <w:r>
        <w:rPr>
          <w:w w:val="80"/>
        </w:rPr>
        <w:t>busca</w:t>
      </w:r>
      <w:r>
        <w:rPr/>
        <w:t> </w:t>
      </w:r>
      <w:r>
        <w:rPr>
          <w:w w:val="80"/>
        </w:rPr>
        <w:t>e</w:t>
      </w:r>
      <w:r>
        <w:rPr/>
        <w:t> </w:t>
      </w:r>
      <w:r>
        <w:rPr>
          <w:w w:val="80"/>
        </w:rPr>
        <w:t>foco</w:t>
      </w:r>
      <w:r>
        <w:rPr/>
        <w:t> </w:t>
      </w:r>
      <w:r>
        <w:rPr>
          <w:w w:val="80"/>
        </w:rPr>
        <w:t>visível,</w:t>
      </w:r>
      <w:r>
        <w:rPr/>
        <w:t> </w:t>
      </w:r>
      <w:r>
        <w:rPr>
          <w:w w:val="80"/>
        </w:rPr>
        <w:t>em</w:t>
      </w:r>
      <w:r>
        <w:rPr/>
        <w:t> </w:t>
      </w:r>
      <w:r>
        <w:rPr>
          <w:w w:val="80"/>
        </w:rPr>
        <w:t>desrespeito</w:t>
      </w:r>
      <w:r>
        <w:rPr/>
        <w:t> </w:t>
      </w:r>
      <w:r>
        <w:rPr>
          <w:w w:val="80"/>
        </w:rPr>
        <w:t>ao</w:t>
      </w:r>
      <w:r>
        <w:rPr/>
        <w:t> </w:t>
      </w:r>
      <w:r>
        <w:rPr>
          <w:w w:val="80"/>
        </w:rPr>
        <w:t>art.</w:t>
      </w:r>
      <w:r>
        <w:rPr/>
        <w:t> </w:t>
      </w:r>
      <w:r>
        <w:rPr>
          <w:w w:val="80"/>
        </w:rPr>
        <w:t>56,</w:t>
      </w:r>
      <w:r>
        <w:rPr/>
        <w:t> </w:t>
      </w:r>
      <w:r>
        <w:rPr>
          <w:w w:val="80"/>
        </w:rPr>
        <w:t>V</w:t>
      </w:r>
      <w:r>
        <w:rPr/>
        <w:t> </w:t>
      </w:r>
      <w:r>
        <w:rPr>
          <w:w w:val="80"/>
        </w:rPr>
        <w:t>do</w:t>
      </w:r>
      <w:r>
        <w:rPr/>
        <w:t> </w:t>
      </w:r>
      <w:r>
        <w:rPr>
          <w:w w:val="80"/>
        </w:rPr>
        <w:t>§ </w:t>
      </w:r>
      <w:r>
        <w:rPr>
          <w:w w:val="85"/>
        </w:rPr>
        <w:t>5º</w:t>
      </w:r>
      <w:r>
        <w:rPr>
          <w:spacing w:val="-6"/>
          <w:w w:val="85"/>
        </w:rPr>
        <w:t> </w:t>
      </w:r>
      <w:r>
        <w:rPr>
          <w:w w:val="85"/>
        </w:rPr>
        <w:t>da</w:t>
      </w:r>
      <w:r>
        <w:rPr>
          <w:spacing w:val="-6"/>
          <w:w w:val="85"/>
        </w:rPr>
        <w:t> </w:t>
      </w:r>
      <w:r>
        <w:rPr>
          <w:w w:val="85"/>
        </w:rPr>
        <w:t>Lei</w:t>
      </w:r>
      <w:r>
        <w:rPr>
          <w:spacing w:val="-6"/>
          <w:w w:val="85"/>
        </w:rPr>
        <w:t> </w:t>
      </w:r>
      <w:r>
        <w:rPr>
          <w:w w:val="85"/>
        </w:rPr>
        <w:t>Estadual</w:t>
      </w:r>
      <w:r>
        <w:rPr>
          <w:spacing w:val="-6"/>
          <w:w w:val="85"/>
        </w:rPr>
        <w:t> </w:t>
      </w:r>
      <w:r>
        <w:rPr>
          <w:w w:val="85"/>
        </w:rPr>
        <w:t>nº</w:t>
      </w:r>
      <w:r>
        <w:rPr>
          <w:spacing w:val="-6"/>
          <w:w w:val="85"/>
        </w:rPr>
        <w:t> </w:t>
      </w:r>
      <w:r>
        <w:rPr>
          <w:w w:val="85"/>
        </w:rPr>
        <w:t>214/2015,</w:t>
      </w:r>
      <w:r>
        <w:rPr>
          <w:spacing w:val="-6"/>
          <w:w w:val="85"/>
        </w:rPr>
        <w:t> </w:t>
      </w:r>
      <w:r>
        <w:rPr>
          <w:w w:val="85"/>
        </w:rPr>
        <w:t>o</w:t>
      </w:r>
      <w:r>
        <w:rPr>
          <w:spacing w:val="-6"/>
          <w:w w:val="85"/>
        </w:rPr>
        <w:t> </w:t>
      </w:r>
      <w:r>
        <w:rPr>
          <w:w w:val="85"/>
        </w:rPr>
        <w:t>art.</w:t>
      </w:r>
      <w:r>
        <w:rPr>
          <w:spacing w:val="-6"/>
          <w:w w:val="85"/>
        </w:rPr>
        <w:t> </w:t>
      </w:r>
      <w:r>
        <w:rPr>
          <w:w w:val="85"/>
        </w:rPr>
        <w:t>3º,</w:t>
      </w:r>
      <w:r>
        <w:rPr>
          <w:spacing w:val="-6"/>
          <w:w w:val="85"/>
        </w:rPr>
        <w:t> </w:t>
      </w:r>
      <w:r>
        <w:rPr>
          <w:w w:val="85"/>
        </w:rPr>
        <w:t>IV,</w:t>
      </w:r>
      <w:r>
        <w:rPr>
          <w:spacing w:val="-6"/>
          <w:w w:val="85"/>
        </w:rPr>
        <w:t> </w:t>
      </w:r>
      <w:r>
        <w:rPr>
          <w:w w:val="85"/>
        </w:rPr>
        <w:t>da</w:t>
      </w:r>
      <w:r>
        <w:rPr>
          <w:spacing w:val="-6"/>
          <w:w w:val="85"/>
        </w:rPr>
        <w:t> </w:t>
      </w:r>
      <w:r>
        <w:rPr>
          <w:w w:val="85"/>
        </w:rPr>
        <w:t>Lei</w:t>
      </w:r>
      <w:r>
        <w:rPr>
          <w:spacing w:val="-6"/>
          <w:w w:val="85"/>
        </w:rPr>
        <w:t> </w:t>
      </w:r>
      <w:r>
        <w:rPr>
          <w:w w:val="85"/>
        </w:rPr>
        <w:t>Federal</w:t>
      </w:r>
      <w:r>
        <w:rPr>
          <w:spacing w:val="-6"/>
          <w:w w:val="85"/>
        </w:rPr>
        <w:t> </w:t>
      </w:r>
      <w:r>
        <w:rPr>
          <w:w w:val="85"/>
        </w:rPr>
        <w:t>nº</w:t>
      </w:r>
      <w:r>
        <w:rPr>
          <w:spacing w:val="-6"/>
          <w:w w:val="85"/>
        </w:rPr>
        <w:t> </w:t>
      </w:r>
      <w:r>
        <w:rPr>
          <w:w w:val="85"/>
        </w:rPr>
        <w:t>13.146/2015,</w:t>
      </w:r>
      <w:r>
        <w:rPr>
          <w:spacing w:val="-6"/>
          <w:w w:val="85"/>
        </w:rPr>
        <w:t> </w:t>
      </w:r>
      <w:r>
        <w:rPr>
          <w:w w:val="85"/>
        </w:rPr>
        <w:t>bem</w:t>
      </w:r>
      <w:r>
        <w:rPr>
          <w:spacing w:val="-6"/>
          <w:w w:val="85"/>
        </w:rPr>
        <w:t> </w:t>
      </w:r>
      <w:r>
        <w:rPr>
          <w:w w:val="85"/>
        </w:rPr>
        <w:t>como</w:t>
      </w:r>
      <w:r>
        <w:rPr>
          <w:spacing w:val="-6"/>
          <w:w w:val="85"/>
        </w:rPr>
        <w:t> </w:t>
      </w:r>
      <w:r>
        <w:rPr>
          <w:w w:val="85"/>
        </w:rPr>
        <w:t>o</w:t>
      </w:r>
      <w:r>
        <w:rPr>
          <w:spacing w:val="-6"/>
          <w:w w:val="85"/>
        </w:rPr>
        <w:t> </w:t>
      </w:r>
      <w:r>
        <w:rPr>
          <w:w w:val="85"/>
        </w:rPr>
        <w:t>art.</w:t>
      </w:r>
      <w:r>
        <w:rPr>
          <w:spacing w:val="-6"/>
          <w:w w:val="85"/>
        </w:rPr>
        <w:t> </w:t>
      </w:r>
      <w:r>
        <w:rPr>
          <w:w w:val="85"/>
        </w:rPr>
        <w:t>227,</w:t>
      </w:r>
      <w:r>
        <w:rPr>
          <w:spacing w:val="-6"/>
          <w:w w:val="85"/>
        </w:rPr>
        <w:t> </w:t>
      </w:r>
      <w:r>
        <w:rPr>
          <w:w w:val="85"/>
        </w:rPr>
        <w:t>§1º,</w:t>
      </w:r>
      <w:r>
        <w:rPr>
          <w:spacing w:val="-6"/>
          <w:w w:val="85"/>
        </w:rPr>
        <w:t> </w:t>
      </w:r>
      <w:r>
        <w:rPr>
          <w:w w:val="85"/>
        </w:rPr>
        <w:t>II</w:t>
      </w:r>
      <w:r>
        <w:rPr>
          <w:spacing w:val="-6"/>
          <w:w w:val="85"/>
        </w:rPr>
        <w:t> </w:t>
      </w:r>
      <w:r>
        <w:rPr>
          <w:w w:val="85"/>
        </w:rPr>
        <w:t>da</w:t>
      </w:r>
      <w:r>
        <w:rPr>
          <w:spacing w:val="-6"/>
          <w:w w:val="85"/>
        </w:rPr>
        <w:t> </w:t>
      </w:r>
      <w:r>
        <w:rPr>
          <w:w w:val="85"/>
        </w:rPr>
        <w:t>CF/88</w:t>
      </w:r>
      <w:r>
        <w:rPr>
          <w:spacing w:val="-6"/>
          <w:w w:val="85"/>
        </w:rPr>
        <w:t> </w:t>
      </w:r>
      <w:r>
        <w:rPr>
          <w:w w:val="85"/>
        </w:rPr>
        <w:t>e,</w:t>
      </w:r>
      <w:r>
        <w:rPr>
          <w:spacing w:val="-6"/>
          <w:w w:val="85"/>
        </w:rPr>
        <w:t> </w:t>
      </w:r>
      <w:r>
        <w:rPr>
          <w:w w:val="85"/>
        </w:rPr>
        <w:t>em </w:t>
      </w:r>
      <w:r>
        <w:rPr>
          <w:spacing w:val="-2"/>
          <w:w w:val="85"/>
        </w:rPr>
        <w:t>última análise, o art. 8º da Lei nº 12.527/2011;</w:t>
      </w:r>
      <w:r>
        <w:rPr>
          <w:spacing w:val="-3"/>
        </w:rPr>
        <w:t> </w:t>
      </w:r>
      <w:r>
        <w:rPr>
          <w:rFonts w:ascii="Arial" w:hAnsi="Arial"/>
          <w:b/>
          <w:spacing w:val="-2"/>
          <w:w w:val="85"/>
        </w:rPr>
        <w:t>9.3. Aplicar Multa </w:t>
      </w:r>
      <w:r>
        <w:rPr>
          <w:spacing w:val="-2"/>
          <w:w w:val="85"/>
        </w:rPr>
        <w:t>ao Sr. José Maria Rodrigues da Rocha Junior, no valor </w:t>
      </w:r>
      <w:r>
        <w:rPr>
          <w:w w:val="80"/>
        </w:rPr>
        <w:t>de</w:t>
      </w:r>
      <w:r>
        <w:rPr/>
        <w:t> </w:t>
      </w:r>
      <w:r>
        <w:rPr>
          <w:w w:val="80"/>
        </w:rPr>
        <w:t>R$</w:t>
      </w:r>
      <w:r>
        <w:rPr/>
        <w:t> </w:t>
      </w:r>
      <w:r>
        <w:rPr>
          <w:w w:val="80"/>
        </w:rPr>
        <w:t>13.654,39</w:t>
      </w:r>
      <w:r>
        <w:rPr/>
        <w:t> </w:t>
      </w:r>
      <w:r>
        <w:rPr>
          <w:w w:val="80"/>
        </w:rPr>
        <w:t>(treze</w:t>
      </w:r>
      <w:r>
        <w:rPr/>
        <w:t> </w:t>
      </w:r>
      <w:r>
        <w:rPr>
          <w:w w:val="80"/>
        </w:rPr>
        <w:t>mil,</w:t>
      </w:r>
      <w:r>
        <w:rPr/>
        <w:t> </w:t>
      </w:r>
      <w:r>
        <w:rPr>
          <w:w w:val="80"/>
        </w:rPr>
        <w:t>seiscentos e</w:t>
      </w:r>
      <w:r>
        <w:rPr/>
        <w:t> </w:t>
      </w:r>
      <w:r>
        <w:rPr>
          <w:w w:val="80"/>
        </w:rPr>
        <w:t>cinquenta e</w:t>
      </w:r>
      <w:r>
        <w:rPr/>
        <w:t> </w:t>
      </w:r>
      <w:r>
        <w:rPr>
          <w:w w:val="80"/>
        </w:rPr>
        <w:t>quatro</w:t>
      </w:r>
      <w:r>
        <w:rPr/>
        <w:t> </w:t>
      </w:r>
      <w:r>
        <w:rPr>
          <w:w w:val="80"/>
        </w:rPr>
        <w:t>reais e trinta e</w:t>
      </w:r>
      <w:r>
        <w:rPr/>
        <w:t> </w:t>
      </w:r>
      <w:r>
        <w:rPr>
          <w:w w:val="80"/>
        </w:rPr>
        <w:t>nove</w:t>
      </w:r>
      <w:r>
        <w:rPr/>
        <w:t> </w:t>
      </w:r>
      <w:r>
        <w:rPr>
          <w:w w:val="80"/>
        </w:rPr>
        <w:t>centavos), com fulcro</w:t>
      </w:r>
      <w:r>
        <w:rPr/>
        <w:t> </w:t>
      </w:r>
      <w:r>
        <w:rPr>
          <w:w w:val="80"/>
        </w:rPr>
        <w:t>no</w:t>
      </w:r>
      <w:r>
        <w:rPr/>
        <w:t> </w:t>
      </w:r>
      <w:r>
        <w:rPr>
          <w:w w:val="80"/>
        </w:rPr>
        <w:t>art. 54,</w:t>
      </w:r>
      <w:r>
        <w:rPr/>
        <w:t> </w:t>
      </w:r>
      <w:r>
        <w:rPr>
          <w:w w:val="80"/>
        </w:rPr>
        <w:t>inciso</w:t>
      </w:r>
      <w:r>
        <w:rPr/>
        <w:t> </w:t>
      </w:r>
      <w:r>
        <w:rPr>
          <w:w w:val="80"/>
        </w:rPr>
        <w:t>VI, da</w:t>
      </w:r>
      <w:r>
        <w:rPr/>
        <w:t> </w:t>
      </w:r>
      <w:r>
        <w:rPr>
          <w:w w:val="80"/>
        </w:rPr>
        <w:t>Lei</w:t>
      </w:r>
      <w:r>
        <w:rPr/>
        <w:t> </w:t>
      </w:r>
      <w:r>
        <w:rPr>
          <w:w w:val="80"/>
        </w:rPr>
        <w:t>nº</w:t>
      </w:r>
      <w:r>
        <w:rPr/>
        <w:t> </w:t>
      </w:r>
      <w:r>
        <w:rPr>
          <w:w w:val="80"/>
        </w:rPr>
        <w:t>2.423/1996-LO-TCE/AM,</w:t>
      </w:r>
      <w:r>
        <w:rPr/>
        <w:t> </w:t>
      </w:r>
      <w:r>
        <w:rPr>
          <w:w w:val="80"/>
        </w:rPr>
        <w:t>em</w:t>
      </w:r>
      <w:r>
        <w:rPr/>
        <w:t> </w:t>
      </w:r>
      <w:r>
        <w:rPr>
          <w:w w:val="80"/>
        </w:rPr>
        <w:t>razão</w:t>
      </w:r>
      <w:r>
        <w:rPr/>
        <w:t> </w:t>
      </w:r>
      <w:r>
        <w:rPr>
          <w:w w:val="80"/>
        </w:rPr>
        <w:t>de</w:t>
      </w:r>
      <w:r>
        <w:rPr/>
        <w:t> </w:t>
      </w:r>
      <w:r>
        <w:rPr>
          <w:w w:val="80"/>
        </w:rPr>
        <w:t>não</w:t>
      </w:r>
      <w:r>
        <w:rPr/>
        <w:t> </w:t>
      </w:r>
      <w:r>
        <w:rPr>
          <w:w w:val="80"/>
        </w:rPr>
        <w:t>ter</w:t>
      </w:r>
      <w:r>
        <w:rPr/>
        <w:t> </w:t>
      </w:r>
      <w:r>
        <w:rPr>
          <w:w w:val="80"/>
        </w:rPr>
        <w:t>disponibilizado,</w:t>
      </w:r>
      <w:r>
        <w:rPr/>
        <w:t> </w:t>
      </w:r>
      <w:r>
        <w:rPr>
          <w:w w:val="80"/>
        </w:rPr>
        <w:t>no</w:t>
      </w:r>
      <w:r>
        <w:rPr/>
        <w:t> </w:t>
      </w:r>
      <w:r>
        <w:rPr>
          <w:w w:val="80"/>
        </w:rPr>
        <w:t>portal</w:t>
      </w:r>
      <w:r>
        <w:rPr/>
        <w:t> </w:t>
      </w:r>
      <w:r>
        <w:rPr>
          <w:w w:val="80"/>
        </w:rPr>
        <w:t>da</w:t>
      </w:r>
      <w:r>
        <w:rPr/>
        <w:t> </w:t>
      </w:r>
      <w:r>
        <w:rPr>
          <w:w w:val="80"/>
        </w:rPr>
        <w:t>transparência</w:t>
      </w:r>
      <w:r>
        <w:rPr/>
        <w:t> </w:t>
      </w:r>
      <w:r>
        <w:rPr>
          <w:w w:val="80"/>
        </w:rPr>
        <w:t>do</w:t>
      </w:r>
      <w:r>
        <w:rPr/>
        <w:t> </w:t>
      </w:r>
      <w:r>
        <w:rPr>
          <w:w w:val="80"/>
        </w:rPr>
        <w:t>município</w:t>
      </w:r>
      <w:r>
        <w:rPr/>
        <w:t> </w:t>
      </w:r>
      <w:r>
        <w:rPr>
          <w:w w:val="80"/>
        </w:rPr>
        <w:t>de</w:t>
      </w:r>
      <w:r>
        <w:rPr/>
        <w:t> </w:t>
      </w:r>
      <w:r>
        <w:rPr>
          <w:w w:val="80"/>
        </w:rPr>
        <w:t>Juruá:</w:t>
      </w:r>
    </w:p>
    <w:p>
      <w:pPr>
        <w:pStyle w:val="BodyText"/>
        <w:ind w:right="135"/>
      </w:pPr>
      <w:r>
        <w:rPr>
          <w:w w:val="80"/>
        </w:rPr>
        <w:t>(I)</w:t>
      </w:r>
      <w:r>
        <w:rPr/>
        <w:t> </w:t>
      </w:r>
      <w:r>
        <w:rPr>
          <w:w w:val="80"/>
        </w:rPr>
        <w:t>imagens</w:t>
      </w:r>
      <w:r>
        <w:rPr/>
        <w:t> </w:t>
      </w:r>
      <w:r>
        <w:rPr>
          <w:w w:val="80"/>
        </w:rPr>
        <w:t>com</w:t>
      </w:r>
      <w:r>
        <w:rPr/>
        <w:t> </w:t>
      </w:r>
      <w:r>
        <w:rPr>
          <w:w w:val="80"/>
        </w:rPr>
        <w:t>texto;</w:t>
      </w:r>
      <w:r>
        <w:rPr/>
        <w:t> </w:t>
      </w:r>
      <w:r>
        <w:rPr>
          <w:w w:val="80"/>
        </w:rPr>
        <w:t>(II)</w:t>
      </w:r>
      <w:r>
        <w:rPr/>
        <w:t> </w:t>
      </w:r>
      <w:r>
        <w:rPr>
          <w:w w:val="80"/>
        </w:rPr>
        <w:t>navegação</w:t>
      </w:r>
      <w:r>
        <w:rPr/>
        <w:t> </w:t>
      </w:r>
      <w:r>
        <w:rPr>
          <w:w w:val="80"/>
        </w:rPr>
        <w:t>por</w:t>
      </w:r>
      <w:r>
        <w:rPr/>
        <w:t> </w:t>
      </w:r>
      <w:r>
        <w:rPr>
          <w:w w:val="80"/>
        </w:rPr>
        <w:t>teclado;</w:t>
      </w:r>
      <w:r>
        <w:rPr/>
        <w:t> </w:t>
      </w:r>
      <w:r>
        <w:rPr>
          <w:w w:val="80"/>
        </w:rPr>
        <w:t>e</w:t>
      </w:r>
      <w:r>
        <w:rPr/>
        <w:t> </w:t>
      </w:r>
      <w:r>
        <w:rPr>
          <w:w w:val="80"/>
        </w:rPr>
        <w:t>(III)</w:t>
      </w:r>
      <w:r>
        <w:rPr/>
        <w:t> </w:t>
      </w:r>
      <w:r>
        <w:rPr>
          <w:w w:val="80"/>
        </w:rPr>
        <w:t>cabeçalhos,</w:t>
      </w:r>
      <w:r>
        <w:rPr/>
        <w:t> </w:t>
      </w:r>
      <w:r>
        <w:rPr>
          <w:w w:val="80"/>
        </w:rPr>
        <w:t>ferramentas</w:t>
      </w:r>
      <w:r>
        <w:rPr/>
        <w:t> </w:t>
      </w:r>
      <w:r>
        <w:rPr>
          <w:w w:val="80"/>
        </w:rPr>
        <w:t>de</w:t>
      </w:r>
      <w:r>
        <w:rPr/>
        <w:t> </w:t>
      </w:r>
      <w:r>
        <w:rPr>
          <w:w w:val="80"/>
        </w:rPr>
        <w:t>busca</w:t>
      </w:r>
      <w:r>
        <w:rPr/>
        <w:t> </w:t>
      </w:r>
      <w:r>
        <w:rPr>
          <w:w w:val="80"/>
        </w:rPr>
        <w:t>e</w:t>
      </w:r>
      <w:r>
        <w:rPr/>
        <w:t> </w:t>
      </w:r>
      <w:r>
        <w:rPr>
          <w:w w:val="80"/>
        </w:rPr>
        <w:t>foco</w:t>
      </w:r>
      <w:r>
        <w:rPr/>
        <w:t> </w:t>
      </w:r>
      <w:r>
        <w:rPr>
          <w:w w:val="80"/>
        </w:rPr>
        <w:t>visível,</w:t>
      </w:r>
      <w:r>
        <w:rPr/>
        <w:t> </w:t>
      </w:r>
      <w:r>
        <w:rPr>
          <w:w w:val="80"/>
        </w:rPr>
        <w:t>em</w:t>
      </w:r>
      <w:r>
        <w:rPr/>
        <w:t> </w:t>
      </w:r>
      <w:r>
        <w:rPr>
          <w:w w:val="80"/>
        </w:rPr>
        <w:t>desrespeito</w:t>
      </w:r>
      <w:r>
        <w:rPr/>
        <w:t> </w:t>
      </w:r>
      <w:r>
        <w:rPr>
          <w:w w:val="80"/>
        </w:rPr>
        <w:t>ao</w:t>
      </w:r>
      <w:r>
        <w:rPr/>
        <w:t> </w:t>
      </w:r>
      <w:r>
        <w:rPr>
          <w:w w:val="80"/>
        </w:rPr>
        <w:t>art.</w:t>
      </w:r>
      <w:r>
        <w:rPr>
          <w:spacing w:val="-4"/>
        </w:rPr>
        <w:t> </w:t>
      </w:r>
      <w:r>
        <w:rPr>
          <w:w w:val="80"/>
        </w:rPr>
        <w:t>56,</w:t>
      </w:r>
      <w:r>
        <w:rPr>
          <w:spacing w:val="-4"/>
        </w:rPr>
        <w:t> </w:t>
      </w:r>
      <w:r>
        <w:rPr>
          <w:w w:val="80"/>
        </w:rPr>
        <w:t>V</w:t>
      </w:r>
      <w:r>
        <w:rPr/>
        <w:t> </w:t>
      </w:r>
      <w:r>
        <w:rPr>
          <w:w w:val="80"/>
        </w:rPr>
        <w:t>do</w:t>
      </w:r>
      <w:r>
        <w:rPr>
          <w:spacing w:val="-4"/>
        </w:rPr>
        <w:t> </w:t>
      </w:r>
      <w:r>
        <w:rPr>
          <w:w w:val="80"/>
        </w:rPr>
        <w:t>§</w:t>
      </w:r>
      <w:r>
        <w:rPr/>
        <w:t> </w:t>
      </w:r>
      <w:r>
        <w:rPr>
          <w:w w:val="80"/>
        </w:rPr>
        <w:t>5º</w:t>
      </w:r>
      <w:r>
        <w:rPr>
          <w:spacing w:val="-4"/>
        </w:rPr>
        <w:t> </w:t>
      </w:r>
      <w:r>
        <w:rPr>
          <w:w w:val="80"/>
        </w:rPr>
        <w:t>da</w:t>
      </w:r>
      <w:r>
        <w:rPr>
          <w:spacing w:val="-4"/>
        </w:rPr>
        <w:t> </w:t>
      </w:r>
      <w:r>
        <w:rPr>
          <w:w w:val="80"/>
        </w:rPr>
        <w:t>Lei</w:t>
      </w:r>
      <w:r>
        <w:rPr>
          <w:spacing w:val="-4"/>
        </w:rPr>
        <w:t> </w:t>
      </w:r>
      <w:r>
        <w:rPr>
          <w:w w:val="80"/>
        </w:rPr>
        <w:t>Estadual</w:t>
      </w:r>
      <w:r>
        <w:rPr>
          <w:spacing w:val="-2"/>
        </w:rPr>
        <w:t> </w:t>
      </w:r>
      <w:r>
        <w:rPr>
          <w:w w:val="80"/>
        </w:rPr>
        <w:t>nº</w:t>
      </w:r>
      <w:r>
        <w:rPr>
          <w:spacing w:val="-4"/>
        </w:rPr>
        <w:t> </w:t>
      </w:r>
      <w:r>
        <w:rPr>
          <w:w w:val="80"/>
        </w:rPr>
        <w:t>214/2015,</w:t>
      </w:r>
      <w:r>
        <w:rPr/>
        <w:t> </w:t>
      </w:r>
      <w:r>
        <w:rPr>
          <w:w w:val="80"/>
        </w:rPr>
        <w:t>ao</w:t>
      </w:r>
      <w:r>
        <w:rPr>
          <w:spacing w:val="-4"/>
        </w:rPr>
        <w:t> </w:t>
      </w:r>
      <w:r>
        <w:rPr>
          <w:w w:val="80"/>
        </w:rPr>
        <w:t>art.</w:t>
      </w:r>
      <w:r>
        <w:rPr>
          <w:spacing w:val="-2"/>
        </w:rPr>
        <w:t> </w:t>
      </w:r>
      <w:r>
        <w:rPr>
          <w:w w:val="80"/>
        </w:rPr>
        <w:t>3º,</w:t>
      </w:r>
      <w:r>
        <w:rPr/>
        <w:t> </w:t>
      </w:r>
      <w:r>
        <w:rPr>
          <w:w w:val="80"/>
        </w:rPr>
        <w:t>IV,</w:t>
      </w:r>
      <w:r>
        <w:rPr/>
        <w:t> </w:t>
      </w:r>
      <w:r>
        <w:rPr>
          <w:w w:val="80"/>
        </w:rPr>
        <w:t>da</w:t>
      </w:r>
      <w:r>
        <w:rPr/>
        <w:t> </w:t>
      </w:r>
      <w:r>
        <w:rPr>
          <w:w w:val="80"/>
        </w:rPr>
        <w:t>Lei</w:t>
      </w:r>
      <w:r>
        <w:rPr>
          <w:spacing w:val="-2"/>
        </w:rPr>
        <w:t> </w:t>
      </w:r>
      <w:r>
        <w:rPr>
          <w:w w:val="80"/>
        </w:rPr>
        <w:t>Federal</w:t>
      </w:r>
      <w:r>
        <w:rPr>
          <w:spacing w:val="-4"/>
        </w:rPr>
        <w:t> </w:t>
      </w:r>
      <w:r>
        <w:rPr>
          <w:w w:val="80"/>
        </w:rPr>
        <w:t>nº</w:t>
      </w:r>
      <w:r>
        <w:rPr>
          <w:spacing w:val="-2"/>
        </w:rPr>
        <w:t> </w:t>
      </w:r>
      <w:r>
        <w:rPr>
          <w:w w:val="80"/>
        </w:rPr>
        <w:t>13.146/2015,</w:t>
      </w:r>
      <w:r>
        <w:rPr/>
        <w:t> </w:t>
      </w:r>
      <w:r>
        <w:rPr>
          <w:w w:val="80"/>
        </w:rPr>
        <w:t>bem</w:t>
      </w:r>
      <w:r>
        <w:rPr>
          <w:spacing w:val="-3"/>
        </w:rPr>
        <w:t> </w:t>
      </w:r>
      <w:r>
        <w:rPr>
          <w:w w:val="80"/>
        </w:rPr>
        <w:t>como</w:t>
      </w:r>
      <w:r>
        <w:rPr/>
        <w:t> </w:t>
      </w:r>
      <w:r>
        <w:rPr>
          <w:w w:val="80"/>
        </w:rPr>
        <w:t>ao</w:t>
      </w:r>
      <w:r>
        <w:rPr>
          <w:spacing w:val="-6"/>
        </w:rPr>
        <w:t> </w:t>
      </w:r>
      <w:r>
        <w:rPr>
          <w:w w:val="80"/>
        </w:rPr>
        <w:t>art.</w:t>
      </w:r>
      <w:r>
        <w:rPr>
          <w:spacing w:val="-2"/>
        </w:rPr>
        <w:t> </w:t>
      </w:r>
      <w:r>
        <w:rPr>
          <w:w w:val="80"/>
        </w:rPr>
        <w:t>227,</w:t>
      </w:r>
      <w:r>
        <w:rPr/>
        <w:t> </w:t>
      </w:r>
      <w:r>
        <w:rPr>
          <w:w w:val="80"/>
        </w:rPr>
        <w:t>§1º, </w:t>
      </w:r>
      <w:r>
        <w:rPr>
          <w:w w:val="85"/>
        </w:rPr>
        <w:t>II da Constituição Federal de 1988 e, em última análise, ao art. 8º, da Lei Federal nº 12.527/2011 e fixar prazo de 30 </w:t>
      </w:r>
      <w:r>
        <w:rPr>
          <w:w w:val="80"/>
        </w:rPr>
        <w:t>(trinta) dias para que o responsável recolha o valor da multa na esfera Estadual para o</w:t>
      </w:r>
      <w:r>
        <w:rPr/>
        <w:t> </w:t>
      </w:r>
      <w:r>
        <w:rPr>
          <w:w w:val="80"/>
        </w:rPr>
        <w:t>órgão Fundo de Apoio ao Exercício</w:t>
      </w:r>
      <w:r>
        <w:rPr>
          <w:spacing w:val="80"/>
        </w:rPr>
        <w:t> </w:t>
      </w:r>
      <w:r>
        <w:rPr>
          <w:w w:val="85"/>
        </w:rPr>
        <w:t>do Controle Externo - FAECE, através de DAR avulso extraído do sítio eletrônico da SEFAZ/AM, sob o código “5508 – </w:t>
      </w:r>
      <w:r>
        <w:rPr>
          <w:w w:val="90"/>
        </w:rPr>
        <w:t>Multas</w:t>
      </w:r>
      <w:r>
        <w:rPr>
          <w:w w:val="90"/>
        </w:rPr>
        <w:t> aplicadas</w:t>
      </w:r>
      <w:r>
        <w:rPr>
          <w:w w:val="90"/>
        </w:rPr>
        <w:t> pelo</w:t>
      </w:r>
      <w:r>
        <w:rPr>
          <w:w w:val="90"/>
        </w:rPr>
        <w:t> TCE/AM</w:t>
      </w:r>
      <w:r>
        <w:rPr>
          <w:w w:val="90"/>
        </w:rPr>
        <w:t> –</w:t>
      </w:r>
      <w:r>
        <w:rPr>
          <w:w w:val="90"/>
        </w:rPr>
        <w:t> Fundo</w:t>
      </w:r>
      <w:r>
        <w:rPr>
          <w:w w:val="90"/>
        </w:rPr>
        <w:t> de</w:t>
      </w:r>
      <w:r>
        <w:rPr>
          <w:w w:val="90"/>
        </w:rPr>
        <w:t> Apoio</w:t>
      </w:r>
      <w:r>
        <w:rPr>
          <w:w w:val="90"/>
        </w:rPr>
        <w:t> ao</w:t>
      </w:r>
      <w:r>
        <w:rPr>
          <w:w w:val="90"/>
        </w:rPr>
        <w:t> Exercício</w:t>
      </w:r>
      <w:r>
        <w:rPr>
          <w:w w:val="90"/>
        </w:rPr>
        <w:t> do</w:t>
      </w:r>
      <w:r>
        <w:rPr>
          <w:w w:val="90"/>
        </w:rPr>
        <w:t> Controle</w:t>
      </w:r>
      <w:r>
        <w:rPr>
          <w:w w:val="90"/>
        </w:rPr>
        <w:t> Externo</w:t>
      </w:r>
      <w:r>
        <w:rPr>
          <w:w w:val="90"/>
        </w:rPr>
        <w:t> –</w:t>
      </w:r>
      <w:r>
        <w:rPr>
          <w:w w:val="90"/>
        </w:rPr>
        <w:t> FAECE”.</w:t>
      </w:r>
      <w:r>
        <w:rPr>
          <w:w w:val="90"/>
        </w:rPr>
        <w:t> Dentro</w:t>
      </w:r>
      <w:r>
        <w:rPr>
          <w:w w:val="90"/>
        </w:rPr>
        <w:t> do</w:t>
      </w:r>
      <w:r>
        <w:rPr>
          <w:w w:val="90"/>
        </w:rPr>
        <w:t> prazo </w:t>
      </w:r>
      <w:r>
        <w:rPr>
          <w:w w:val="80"/>
        </w:rPr>
        <w:t>anteriormente conferido, é obrigatório o encaminhamento do comprovante de pagamento (autenticado pelo Banco) a esta </w:t>
      </w:r>
      <w:r>
        <w:rPr>
          <w:w w:val="85"/>
        </w:rPr>
        <w:t>Corte de Contas (art. 72, inciso III, alínea "a", da Lei Orgânica do TCE/AM), condição imprescindível para emissão do </w:t>
      </w:r>
      <w:r>
        <w:rPr>
          <w:spacing w:val="-2"/>
          <w:w w:val="90"/>
        </w:rPr>
        <w:t>Termo</w:t>
      </w:r>
      <w:r>
        <w:rPr>
          <w:spacing w:val="-2"/>
          <w:w w:val="90"/>
        </w:rPr>
        <w:t> de</w:t>
      </w:r>
      <w:r>
        <w:rPr>
          <w:spacing w:val="-2"/>
          <w:w w:val="90"/>
        </w:rPr>
        <w:t> Quitação.</w:t>
      </w:r>
      <w:r>
        <w:rPr>
          <w:spacing w:val="-2"/>
          <w:w w:val="90"/>
        </w:rPr>
        <w:t> O</w:t>
      </w:r>
      <w:r>
        <w:rPr>
          <w:spacing w:val="-3"/>
          <w:w w:val="90"/>
        </w:rPr>
        <w:t> </w:t>
      </w:r>
      <w:r>
        <w:rPr>
          <w:spacing w:val="-2"/>
          <w:w w:val="90"/>
        </w:rPr>
        <w:t>não</w:t>
      </w:r>
      <w:r>
        <w:rPr>
          <w:spacing w:val="-2"/>
          <w:w w:val="90"/>
        </w:rPr>
        <w:t> adimplemento</w:t>
      </w:r>
      <w:r>
        <w:rPr>
          <w:spacing w:val="-3"/>
          <w:w w:val="90"/>
        </w:rPr>
        <w:t> </w:t>
      </w:r>
      <w:r>
        <w:rPr>
          <w:spacing w:val="-2"/>
          <w:w w:val="90"/>
        </w:rPr>
        <w:t>dessa</w:t>
      </w:r>
      <w:r>
        <w:rPr>
          <w:spacing w:val="-2"/>
          <w:w w:val="90"/>
        </w:rPr>
        <w:t> obrigação</w:t>
      </w:r>
      <w:r>
        <w:rPr>
          <w:spacing w:val="-3"/>
          <w:w w:val="90"/>
        </w:rPr>
        <w:t> </w:t>
      </w:r>
      <w:r>
        <w:rPr>
          <w:spacing w:val="-2"/>
          <w:w w:val="90"/>
        </w:rPr>
        <w:t>pecuniária</w:t>
      </w:r>
      <w:r>
        <w:rPr>
          <w:spacing w:val="-2"/>
          <w:w w:val="90"/>
        </w:rPr>
        <w:t> no</w:t>
      </w:r>
      <w:r>
        <w:rPr>
          <w:spacing w:val="-2"/>
          <w:w w:val="90"/>
        </w:rPr>
        <w:t> prazo</w:t>
      </w:r>
      <w:r>
        <w:rPr>
          <w:spacing w:val="-2"/>
          <w:w w:val="90"/>
        </w:rPr>
        <w:t> legal</w:t>
      </w:r>
      <w:r>
        <w:rPr>
          <w:spacing w:val="-3"/>
          <w:w w:val="90"/>
        </w:rPr>
        <w:t> </w:t>
      </w:r>
      <w:r>
        <w:rPr>
          <w:spacing w:val="-2"/>
          <w:w w:val="90"/>
        </w:rPr>
        <w:t>importará</w:t>
      </w:r>
      <w:r>
        <w:rPr>
          <w:spacing w:val="-3"/>
          <w:w w:val="90"/>
        </w:rPr>
        <w:t> </w:t>
      </w:r>
      <w:r>
        <w:rPr>
          <w:spacing w:val="-2"/>
          <w:w w:val="90"/>
        </w:rPr>
        <w:t>na</w:t>
      </w:r>
      <w:r>
        <w:rPr>
          <w:spacing w:val="-2"/>
          <w:w w:val="90"/>
        </w:rPr>
        <w:t> continuidade</w:t>
      </w:r>
      <w:r>
        <w:rPr>
          <w:spacing w:val="-3"/>
          <w:w w:val="90"/>
        </w:rPr>
        <w:t> </w:t>
      </w:r>
      <w:r>
        <w:rPr>
          <w:spacing w:val="-2"/>
          <w:w w:val="90"/>
        </w:rPr>
        <w:t>da </w:t>
      </w:r>
      <w:r>
        <w:rPr>
          <w:w w:val="80"/>
        </w:rPr>
        <w:t>cobrança administrativa ou judicial do título executivo (art. 73 da Lei Orgânica do TCE/AM), ficando o DERED autorizado,</w:t>
      </w:r>
      <w:r>
        <w:rPr/>
        <w:t> </w:t>
      </w:r>
      <w:r>
        <w:rPr>
          <w:w w:val="85"/>
        </w:rPr>
        <w:t>caso expirado o referido prazo, a adotar as medidas previstas nas subseções III e IV, da Seção III, do Capítulo X, da Resolução nº 04/2002-TCE/AM, bem como proceder,</w:t>
      </w:r>
      <w:r>
        <w:rPr>
          <w:spacing w:val="-2"/>
          <w:w w:val="85"/>
        </w:rPr>
        <w:t> </w:t>
      </w:r>
      <w:r>
        <w:rPr>
          <w:w w:val="85"/>
        </w:rPr>
        <w:t>conforme estabelecido no</w:t>
      </w:r>
      <w:r>
        <w:rPr>
          <w:spacing w:val="-1"/>
          <w:w w:val="85"/>
        </w:rPr>
        <w:t> </w:t>
      </w:r>
      <w:r>
        <w:rPr>
          <w:w w:val="85"/>
        </w:rPr>
        <w:t>Acordo de Cooperação firmado com o </w:t>
      </w:r>
      <w:r>
        <w:rPr>
          <w:spacing w:val="-2"/>
          <w:w w:val="90"/>
        </w:rPr>
        <w:t>Instituto</w:t>
      </w:r>
      <w:r>
        <w:rPr>
          <w:spacing w:val="-3"/>
          <w:w w:val="90"/>
        </w:rPr>
        <w:t> </w:t>
      </w:r>
      <w:r>
        <w:rPr>
          <w:spacing w:val="-2"/>
          <w:w w:val="90"/>
        </w:rPr>
        <w:t>de</w:t>
      </w:r>
      <w:r>
        <w:rPr>
          <w:spacing w:val="-3"/>
          <w:w w:val="90"/>
        </w:rPr>
        <w:t> </w:t>
      </w:r>
      <w:r>
        <w:rPr>
          <w:spacing w:val="-2"/>
          <w:w w:val="90"/>
        </w:rPr>
        <w:t>Estudos</w:t>
      </w:r>
      <w:r>
        <w:rPr>
          <w:spacing w:val="-3"/>
          <w:w w:val="90"/>
        </w:rPr>
        <w:t> </w:t>
      </w:r>
      <w:r>
        <w:rPr>
          <w:spacing w:val="-2"/>
          <w:w w:val="90"/>
        </w:rPr>
        <w:t>de</w:t>
      </w:r>
      <w:r>
        <w:rPr>
          <w:spacing w:val="-3"/>
          <w:w w:val="90"/>
        </w:rPr>
        <w:t> </w:t>
      </w:r>
      <w:r>
        <w:rPr>
          <w:spacing w:val="-2"/>
          <w:w w:val="90"/>
        </w:rPr>
        <w:t>Protesto</w:t>
      </w:r>
      <w:r>
        <w:rPr>
          <w:spacing w:val="-3"/>
          <w:w w:val="90"/>
        </w:rPr>
        <w:t> </w:t>
      </w:r>
      <w:r>
        <w:rPr>
          <w:spacing w:val="-2"/>
          <w:w w:val="90"/>
        </w:rPr>
        <w:t>de</w:t>
      </w:r>
      <w:r>
        <w:rPr>
          <w:spacing w:val="-3"/>
          <w:w w:val="90"/>
        </w:rPr>
        <w:t> </w:t>
      </w:r>
      <w:r>
        <w:rPr>
          <w:spacing w:val="-2"/>
          <w:w w:val="90"/>
        </w:rPr>
        <w:t>Títulos</w:t>
      </w:r>
      <w:r>
        <w:rPr>
          <w:spacing w:val="-4"/>
          <w:w w:val="90"/>
        </w:rPr>
        <w:t> </w:t>
      </w:r>
      <w:r>
        <w:rPr>
          <w:spacing w:val="-2"/>
          <w:w w:val="90"/>
        </w:rPr>
        <w:t>do</w:t>
      </w:r>
      <w:r>
        <w:rPr>
          <w:spacing w:val="-3"/>
          <w:w w:val="90"/>
        </w:rPr>
        <w:t> </w:t>
      </w:r>
      <w:r>
        <w:rPr>
          <w:spacing w:val="-2"/>
          <w:w w:val="90"/>
        </w:rPr>
        <w:t>Brasil</w:t>
      </w:r>
      <w:r>
        <w:rPr>
          <w:spacing w:val="-2"/>
          <w:w w:val="90"/>
        </w:rPr>
        <w:t> -</w:t>
      </w:r>
      <w:r>
        <w:rPr>
          <w:spacing w:val="-3"/>
          <w:w w:val="90"/>
        </w:rPr>
        <w:t> </w:t>
      </w:r>
      <w:r>
        <w:rPr>
          <w:spacing w:val="-2"/>
          <w:w w:val="90"/>
        </w:rPr>
        <w:t>Seção</w:t>
      </w:r>
      <w:r>
        <w:rPr>
          <w:spacing w:val="-3"/>
          <w:w w:val="90"/>
        </w:rPr>
        <w:t> </w:t>
      </w:r>
      <w:r>
        <w:rPr>
          <w:spacing w:val="-2"/>
          <w:w w:val="90"/>
        </w:rPr>
        <w:t>Amazonas</w:t>
      </w:r>
      <w:r>
        <w:rPr>
          <w:spacing w:val="-2"/>
          <w:w w:val="90"/>
        </w:rPr>
        <w:t> -</w:t>
      </w:r>
      <w:r>
        <w:rPr>
          <w:spacing w:val="-3"/>
          <w:w w:val="90"/>
        </w:rPr>
        <w:t> </w:t>
      </w:r>
      <w:r>
        <w:rPr>
          <w:spacing w:val="-2"/>
          <w:w w:val="90"/>
        </w:rPr>
        <w:t>IEPTB/AM,</w:t>
      </w:r>
      <w:r>
        <w:rPr>
          <w:spacing w:val="-3"/>
          <w:w w:val="90"/>
        </w:rPr>
        <w:t> </w:t>
      </w:r>
      <w:r>
        <w:rPr>
          <w:spacing w:val="-2"/>
          <w:w w:val="90"/>
        </w:rPr>
        <w:t>ao</w:t>
      </w:r>
      <w:r>
        <w:rPr>
          <w:spacing w:val="-3"/>
          <w:w w:val="90"/>
        </w:rPr>
        <w:t> </w:t>
      </w:r>
      <w:r>
        <w:rPr>
          <w:spacing w:val="-2"/>
          <w:w w:val="90"/>
        </w:rPr>
        <w:t>encaminhamento</w:t>
      </w:r>
      <w:r>
        <w:rPr>
          <w:spacing w:val="-2"/>
          <w:w w:val="90"/>
        </w:rPr>
        <w:t> do</w:t>
      </w:r>
      <w:r>
        <w:rPr>
          <w:spacing w:val="-3"/>
          <w:w w:val="90"/>
        </w:rPr>
        <w:t> </w:t>
      </w:r>
      <w:r>
        <w:rPr>
          <w:spacing w:val="-2"/>
          <w:w w:val="90"/>
        </w:rPr>
        <w:t>título </w:t>
      </w:r>
      <w:r>
        <w:rPr>
          <w:w w:val="80"/>
        </w:rPr>
        <w:t>executivo para protesto</w:t>
      </w:r>
      <w:r>
        <w:rPr/>
        <w:t> </w:t>
      </w:r>
      <w:r>
        <w:rPr>
          <w:w w:val="80"/>
        </w:rPr>
        <w:t>em nome</w:t>
      </w:r>
      <w:r>
        <w:rPr/>
        <w:t> </w:t>
      </w:r>
      <w:r>
        <w:rPr>
          <w:w w:val="80"/>
        </w:rPr>
        <w:t>do</w:t>
      </w:r>
      <w:r>
        <w:rPr/>
        <w:t> </w:t>
      </w:r>
      <w:r>
        <w:rPr>
          <w:w w:val="80"/>
        </w:rPr>
        <w:t>responsável;</w:t>
      </w:r>
      <w:r>
        <w:rPr/>
        <w:t> </w:t>
      </w:r>
      <w:r>
        <w:rPr>
          <w:rFonts w:ascii="Arial" w:hAnsi="Arial"/>
          <w:b/>
          <w:w w:val="80"/>
        </w:rPr>
        <w:t>9.4. Dar</w:t>
      </w:r>
      <w:r>
        <w:rPr>
          <w:rFonts w:ascii="Arial" w:hAnsi="Arial"/>
          <w:b/>
        </w:rPr>
        <w:t> </w:t>
      </w:r>
      <w:r>
        <w:rPr>
          <w:rFonts w:ascii="Arial" w:hAnsi="Arial"/>
          <w:b/>
          <w:w w:val="80"/>
        </w:rPr>
        <w:t>ciência</w:t>
      </w:r>
      <w:r>
        <w:rPr>
          <w:rFonts w:ascii="Arial" w:hAnsi="Arial"/>
          <w:b/>
        </w:rPr>
        <w:t> </w:t>
      </w:r>
      <w:r>
        <w:rPr>
          <w:w w:val="80"/>
        </w:rPr>
        <w:t>deste</w:t>
      </w:r>
      <w:r>
        <w:rPr/>
        <w:t> </w:t>
      </w:r>
      <w:r>
        <w:rPr>
          <w:rFonts w:ascii="Arial" w:hAnsi="Arial"/>
          <w:i/>
          <w:w w:val="80"/>
        </w:rPr>
        <w:t>Decisum </w:t>
      </w:r>
      <w:r>
        <w:rPr>
          <w:w w:val="80"/>
        </w:rPr>
        <w:t>ao</w:t>
      </w:r>
      <w:r>
        <w:rPr/>
        <w:t> </w:t>
      </w:r>
      <w:r>
        <w:rPr>
          <w:w w:val="80"/>
        </w:rPr>
        <w:t>representante</w:t>
      </w:r>
      <w:r>
        <w:rPr/>
        <w:t> </w:t>
      </w:r>
      <w:r>
        <w:rPr>
          <w:w w:val="80"/>
        </w:rPr>
        <w:t>e ao</w:t>
      </w:r>
      <w:r>
        <w:rPr/>
        <w:t> </w:t>
      </w:r>
      <w:r>
        <w:rPr>
          <w:w w:val="80"/>
        </w:rPr>
        <w:t>representado,</w:t>
      </w:r>
      <w:r>
        <w:rPr/>
        <w:t> </w:t>
      </w:r>
      <w:r>
        <w:rPr>
          <w:w w:val="80"/>
        </w:rPr>
        <w:t>Sr.</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41"/>
      </w:pPr>
      <w:r>
        <w:rPr>
          <w:w w:val="90"/>
        </w:rPr>
        <w:t>José</w:t>
      </w:r>
      <w:r>
        <w:rPr>
          <w:spacing w:val="-2"/>
          <w:w w:val="90"/>
        </w:rPr>
        <w:t> </w:t>
      </w:r>
      <w:r>
        <w:rPr>
          <w:w w:val="90"/>
        </w:rPr>
        <w:t>Maria</w:t>
      </w:r>
      <w:r>
        <w:rPr>
          <w:spacing w:val="-2"/>
          <w:w w:val="90"/>
        </w:rPr>
        <w:t> </w:t>
      </w:r>
      <w:r>
        <w:rPr>
          <w:w w:val="90"/>
        </w:rPr>
        <w:t>Rodrigues</w:t>
      </w:r>
      <w:r>
        <w:rPr>
          <w:spacing w:val="-3"/>
          <w:w w:val="90"/>
        </w:rPr>
        <w:t> </w:t>
      </w:r>
      <w:r>
        <w:rPr>
          <w:w w:val="90"/>
        </w:rPr>
        <w:t>da</w:t>
      </w:r>
      <w:r>
        <w:rPr>
          <w:spacing w:val="-4"/>
          <w:w w:val="90"/>
        </w:rPr>
        <w:t> </w:t>
      </w:r>
      <w:r>
        <w:rPr>
          <w:w w:val="90"/>
        </w:rPr>
        <w:t>Rocha</w:t>
      </w:r>
      <w:r>
        <w:rPr>
          <w:spacing w:val="-2"/>
          <w:w w:val="90"/>
        </w:rPr>
        <w:t> </w:t>
      </w:r>
      <w:r>
        <w:rPr>
          <w:w w:val="90"/>
        </w:rPr>
        <w:t>Junior,</w:t>
      </w:r>
      <w:r>
        <w:rPr>
          <w:spacing w:val="-2"/>
          <w:w w:val="90"/>
        </w:rPr>
        <w:t> </w:t>
      </w:r>
      <w:r>
        <w:rPr>
          <w:w w:val="90"/>
        </w:rPr>
        <w:t>por</w:t>
      </w:r>
      <w:r>
        <w:rPr>
          <w:spacing w:val="-3"/>
          <w:w w:val="90"/>
        </w:rPr>
        <w:t> </w:t>
      </w:r>
      <w:r>
        <w:rPr>
          <w:w w:val="90"/>
        </w:rPr>
        <w:t>meio</w:t>
      </w:r>
      <w:r>
        <w:rPr>
          <w:spacing w:val="-2"/>
          <w:w w:val="90"/>
        </w:rPr>
        <w:t> </w:t>
      </w:r>
      <w:r>
        <w:rPr>
          <w:w w:val="90"/>
        </w:rPr>
        <w:t>de</w:t>
      </w:r>
      <w:r>
        <w:rPr>
          <w:spacing w:val="-2"/>
          <w:w w:val="90"/>
        </w:rPr>
        <w:t> </w:t>
      </w:r>
      <w:r>
        <w:rPr>
          <w:w w:val="90"/>
        </w:rPr>
        <w:t>seus</w:t>
      </w:r>
      <w:r>
        <w:rPr>
          <w:spacing w:val="-3"/>
          <w:w w:val="90"/>
        </w:rPr>
        <w:t> </w:t>
      </w:r>
      <w:r>
        <w:rPr>
          <w:w w:val="90"/>
        </w:rPr>
        <w:t>causídicos,</w:t>
      </w:r>
      <w:r>
        <w:rPr>
          <w:spacing w:val="-2"/>
          <w:w w:val="90"/>
        </w:rPr>
        <w:t> </w:t>
      </w:r>
      <w:r>
        <w:rPr>
          <w:w w:val="90"/>
        </w:rPr>
        <w:t>se</w:t>
      </w:r>
      <w:r>
        <w:rPr>
          <w:spacing w:val="-2"/>
          <w:w w:val="90"/>
        </w:rPr>
        <w:t> </w:t>
      </w:r>
      <w:r>
        <w:rPr>
          <w:w w:val="90"/>
        </w:rPr>
        <w:t>for</w:t>
      </w:r>
      <w:r>
        <w:rPr>
          <w:spacing w:val="-3"/>
          <w:w w:val="90"/>
        </w:rPr>
        <w:t> </w:t>
      </w:r>
      <w:r>
        <w:rPr>
          <w:w w:val="90"/>
        </w:rPr>
        <w:t>o</w:t>
      </w:r>
      <w:r>
        <w:rPr>
          <w:spacing w:val="-2"/>
          <w:w w:val="90"/>
        </w:rPr>
        <w:t> </w:t>
      </w:r>
      <w:r>
        <w:rPr>
          <w:w w:val="90"/>
        </w:rPr>
        <w:t>caso.</w:t>
      </w:r>
      <w:r>
        <w:rPr>
          <w:w w:val="90"/>
        </w:rPr>
        <w:t> </w:t>
      </w:r>
      <w:r>
        <w:rPr>
          <w:rFonts w:ascii="Arial" w:hAnsi="Arial"/>
          <w:b/>
          <w:w w:val="90"/>
        </w:rPr>
        <w:t>Especificação</w:t>
      </w:r>
      <w:r>
        <w:rPr>
          <w:rFonts w:ascii="Arial" w:hAnsi="Arial"/>
          <w:b/>
          <w:spacing w:val="-4"/>
          <w:w w:val="90"/>
        </w:rPr>
        <w:t> </w:t>
      </w:r>
      <w:r>
        <w:rPr>
          <w:rFonts w:ascii="Arial" w:hAnsi="Arial"/>
          <w:b/>
          <w:w w:val="90"/>
        </w:rPr>
        <w:t>do</w:t>
      </w:r>
      <w:r>
        <w:rPr>
          <w:rFonts w:ascii="Arial" w:hAnsi="Arial"/>
          <w:b/>
          <w:spacing w:val="-3"/>
          <w:w w:val="90"/>
        </w:rPr>
        <w:t> </w:t>
      </w:r>
      <w:r>
        <w:rPr>
          <w:rFonts w:ascii="Arial" w:hAnsi="Arial"/>
          <w:b/>
          <w:w w:val="90"/>
        </w:rPr>
        <w:t>quórum: </w:t>
      </w:r>
      <w:r>
        <w:rPr>
          <w:w w:val="80"/>
        </w:rPr>
        <w:t>Conselheiros: Yara Amazônia Lins Rodrigues dos Santos (Presidente), Júlio Assis Corrêa Pinheiro, Érico Xavier Desterro e Silva, Mario Manoel Coelho de Mello, Josué Cláudio de Souza Neto, Luis Fabian Pereira Barbosa e Mário José de Moraes </w:t>
      </w:r>
      <w:r>
        <w:rPr>
          <w:spacing w:val="-2"/>
          <w:w w:val="90"/>
        </w:rPr>
        <w:t>Costa</w:t>
      </w:r>
      <w:r>
        <w:rPr>
          <w:spacing w:val="-10"/>
          <w:w w:val="90"/>
        </w:rPr>
        <w:t> </w:t>
      </w:r>
      <w:r>
        <w:rPr>
          <w:spacing w:val="-2"/>
          <w:w w:val="90"/>
        </w:rPr>
        <w:t>Filho</w:t>
      </w:r>
      <w:r>
        <w:rPr>
          <w:spacing w:val="-8"/>
          <w:w w:val="90"/>
        </w:rPr>
        <w:t> </w:t>
      </w:r>
      <w:r>
        <w:rPr>
          <w:spacing w:val="-2"/>
          <w:w w:val="90"/>
        </w:rPr>
        <w:t>(Convocado).</w:t>
      </w:r>
    </w:p>
    <w:p>
      <w:pPr>
        <w:pStyle w:val="BodyText"/>
        <w:spacing w:before="197"/>
        <w:ind w:right="135"/>
      </w:pPr>
      <w:r>
        <w:rPr>
          <w:rFonts w:ascii="Arial" w:hAnsi="Arial"/>
          <w:b/>
          <w:w w:val="80"/>
        </w:rPr>
        <w:t>PROCESSO Nº 16.848/2023 </w:t>
      </w:r>
      <w:r>
        <w:rPr>
          <w:w w:val="80"/>
        </w:rPr>
        <w:t>- Representação com pedido de medida cautelar interposta pelo Ministério Público de Contas </w:t>
      </w:r>
      <w:r>
        <w:rPr>
          <w:spacing w:val="-2"/>
          <w:w w:val="85"/>
        </w:rPr>
        <w:t>(MPC) em desfavor da</w:t>
      </w:r>
      <w:r>
        <w:rPr>
          <w:spacing w:val="-6"/>
        </w:rPr>
        <w:t> </w:t>
      </w:r>
      <w:r>
        <w:rPr>
          <w:spacing w:val="-2"/>
          <w:w w:val="85"/>
        </w:rPr>
        <w:t>Câmara Municipal de Juruá, para apuração de possíveis irregularidades acerca da acessibilidade </w:t>
      </w:r>
      <w:r>
        <w:rPr>
          <w:w w:val="85"/>
        </w:rPr>
        <w:t>no sítio eletrônico oficial da Instituição Municipal pelas pessoas portadoras de deficiência,</w:t>
      </w:r>
      <w:r>
        <w:rPr>
          <w:w w:val="85"/>
        </w:rPr>
        <w:t> </w:t>
      </w:r>
      <w:r>
        <w:rPr>
          <w:rFonts w:ascii="Arial" w:hAnsi="Arial"/>
          <w:b/>
          <w:w w:val="85"/>
        </w:rPr>
        <w:t>ACÓRDÃO Nº 1116/2024: </w:t>
      </w:r>
      <w:r>
        <w:rPr>
          <w:w w:val="80"/>
        </w:rPr>
        <w:t>Vistos, relatados e discutidos estes autos acima identificados,</w:t>
      </w:r>
      <w:r>
        <w:rPr/>
        <w:t> </w:t>
      </w:r>
      <w:r>
        <w:rPr>
          <w:rFonts w:ascii="Arial" w:hAnsi="Arial"/>
          <w:b/>
          <w:w w:val="80"/>
        </w:rPr>
        <w:t>ACORDAM </w:t>
      </w:r>
      <w:r>
        <w:rPr>
          <w:w w:val="80"/>
        </w:rPr>
        <w:t>os Excelentíssimos Senhores Conselheiros do </w:t>
      </w:r>
      <w:r>
        <w:rPr>
          <w:w w:val="85"/>
        </w:rPr>
        <w:t>Tribunal de Contas do Estado do Amazonas, reunidos em Sessão do</w:t>
      </w:r>
      <w:r>
        <w:rPr>
          <w:w w:val="85"/>
        </w:rPr>
        <w:t> </w:t>
      </w:r>
      <w:r>
        <w:rPr>
          <w:rFonts w:ascii="Arial" w:hAnsi="Arial"/>
          <w:b/>
          <w:w w:val="85"/>
        </w:rPr>
        <w:t>Tribunal Pleno</w:t>
      </w:r>
      <w:r>
        <w:rPr>
          <w:w w:val="85"/>
        </w:rPr>
        <w:t>, no exercício da competência </w:t>
      </w:r>
      <w:r>
        <w:rPr>
          <w:w w:val="80"/>
        </w:rPr>
        <w:t>atribuída pelo art. 11, inciso IV, alínea “i”, da Resolução nº 04/2002-TCE/AM, </w:t>
      </w:r>
      <w:r>
        <w:rPr>
          <w:rFonts w:ascii="Arial" w:hAnsi="Arial"/>
          <w:b/>
          <w:w w:val="80"/>
        </w:rPr>
        <w:t>à unanimidade</w:t>
      </w:r>
      <w:r>
        <w:rPr>
          <w:w w:val="80"/>
        </w:rPr>
        <w:t>, nos termos da proposta de</w:t>
      </w:r>
      <w:r>
        <w:rPr>
          <w:spacing w:val="80"/>
        </w:rPr>
        <w:t> </w:t>
      </w:r>
      <w:r>
        <w:rPr>
          <w:w w:val="80"/>
        </w:rPr>
        <w:t>voto</w:t>
      </w:r>
      <w:r>
        <w:rPr/>
        <w:t> </w:t>
      </w:r>
      <w:r>
        <w:rPr>
          <w:w w:val="80"/>
        </w:rPr>
        <w:t>do</w:t>
      </w:r>
      <w:r>
        <w:rPr/>
        <w:t> </w:t>
      </w:r>
      <w:r>
        <w:rPr>
          <w:w w:val="80"/>
        </w:rPr>
        <w:t>Excelentíssimo</w:t>
      </w:r>
      <w:r>
        <w:rPr/>
        <w:t> </w:t>
      </w:r>
      <w:r>
        <w:rPr>
          <w:w w:val="80"/>
        </w:rPr>
        <w:t>Senhor</w:t>
      </w:r>
      <w:r>
        <w:rPr/>
        <w:t> </w:t>
      </w:r>
      <w:r>
        <w:rPr>
          <w:w w:val="80"/>
        </w:rPr>
        <w:t>Auditor-Relator,</w:t>
      </w:r>
      <w:r>
        <w:rPr/>
        <w:t> </w:t>
      </w:r>
      <w:r>
        <w:rPr>
          <w:rFonts w:ascii="Arial" w:hAnsi="Arial"/>
          <w:b/>
          <w:w w:val="80"/>
        </w:rPr>
        <w:t>em</w:t>
      </w:r>
      <w:r>
        <w:rPr>
          <w:rFonts w:ascii="Arial" w:hAnsi="Arial"/>
          <w:b/>
        </w:rPr>
        <w:t> </w:t>
      </w:r>
      <w:r>
        <w:rPr>
          <w:rFonts w:ascii="Arial" w:hAnsi="Arial"/>
          <w:b/>
          <w:w w:val="80"/>
        </w:rPr>
        <w:t>parcial</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spacing w:val="80"/>
        </w:rPr>
        <w:t> </w:t>
      </w:r>
      <w:r>
        <w:rPr>
          <w:spacing w:val="-2"/>
          <w:w w:val="85"/>
        </w:rPr>
        <w:t>a este Tribunal, no sentido de:</w:t>
      </w:r>
      <w:r>
        <w:rPr>
          <w:spacing w:val="-5"/>
        </w:rPr>
        <w:t> </w:t>
      </w:r>
      <w:r>
        <w:rPr>
          <w:rFonts w:ascii="Arial" w:hAnsi="Arial"/>
          <w:b/>
          <w:spacing w:val="-2"/>
          <w:w w:val="85"/>
        </w:rPr>
        <w:t>9.1. Conhecer </w:t>
      </w:r>
      <w:r>
        <w:rPr>
          <w:spacing w:val="-2"/>
          <w:w w:val="85"/>
        </w:rPr>
        <w:t>da Representação apresentada pelo Ministério Público de Contas, eis que </w:t>
      </w:r>
      <w:r>
        <w:rPr>
          <w:w w:val="85"/>
        </w:rPr>
        <w:t>apresente os requisitos de admissibilidade, nos termos do art. 288,</w:t>
      </w:r>
      <w:r>
        <w:rPr>
          <w:w w:val="85"/>
        </w:rPr>
        <w:t> </w:t>
      </w:r>
      <w:r>
        <w:rPr>
          <w:rFonts w:ascii="Arial" w:hAnsi="Arial"/>
          <w:i/>
          <w:w w:val="85"/>
        </w:rPr>
        <w:t>caput</w:t>
      </w:r>
      <w:r>
        <w:rPr>
          <w:w w:val="85"/>
        </w:rPr>
        <w:t>, do RI-TCE/AM; </w:t>
      </w:r>
      <w:r>
        <w:rPr>
          <w:rFonts w:ascii="Arial" w:hAnsi="Arial"/>
          <w:b/>
          <w:w w:val="85"/>
        </w:rPr>
        <w:t>9.2. Julgar Parcialmente Procedente </w:t>
      </w:r>
      <w:r>
        <w:rPr>
          <w:w w:val="85"/>
        </w:rPr>
        <w:t>a Representação apresentada pelo Ministério Público de Contas, na medida em que restou comprovado, </w:t>
      </w:r>
      <w:r>
        <w:rPr>
          <w:w w:val="80"/>
        </w:rPr>
        <w:t>durante</w:t>
      </w:r>
      <w:r>
        <w:rPr/>
        <w:t> </w:t>
      </w:r>
      <w:r>
        <w:rPr>
          <w:w w:val="80"/>
        </w:rPr>
        <w:t>a</w:t>
      </w:r>
      <w:r>
        <w:rPr/>
        <w:t> </w:t>
      </w:r>
      <w:r>
        <w:rPr>
          <w:w w:val="80"/>
        </w:rPr>
        <w:t>instrução</w:t>
      </w:r>
      <w:r>
        <w:rPr/>
        <w:t> </w:t>
      </w:r>
      <w:r>
        <w:rPr>
          <w:w w:val="80"/>
        </w:rPr>
        <w:t>processual,</w:t>
      </w:r>
      <w:r>
        <w:rPr/>
        <w:t> </w:t>
      </w:r>
      <w:r>
        <w:rPr>
          <w:w w:val="80"/>
        </w:rPr>
        <w:t>que</w:t>
      </w:r>
      <w:r>
        <w:rPr/>
        <w:t> </w:t>
      </w:r>
      <w:r>
        <w:rPr>
          <w:w w:val="80"/>
        </w:rPr>
        <w:t>o</w:t>
      </w:r>
      <w:r>
        <w:rPr/>
        <w:t> </w:t>
      </w:r>
      <w:r>
        <w:rPr>
          <w:w w:val="80"/>
        </w:rPr>
        <w:t>representado</w:t>
      </w:r>
      <w:r>
        <w:rPr/>
        <w:t> </w:t>
      </w:r>
      <w:r>
        <w:rPr>
          <w:w w:val="80"/>
        </w:rPr>
        <w:t>não</w:t>
      </w:r>
      <w:r>
        <w:rPr/>
        <w:t> </w:t>
      </w:r>
      <w:r>
        <w:rPr>
          <w:w w:val="80"/>
        </w:rPr>
        <w:t>disponibilizou,</w:t>
      </w:r>
      <w:r>
        <w:rPr/>
        <w:t> </w:t>
      </w:r>
      <w:r>
        <w:rPr>
          <w:w w:val="80"/>
        </w:rPr>
        <w:t>no</w:t>
      </w:r>
      <w:r>
        <w:rPr/>
        <w:t> </w:t>
      </w:r>
      <w:r>
        <w:rPr>
          <w:w w:val="80"/>
        </w:rPr>
        <w:t>portal</w:t>
      </w:r>
      <w:r>
        <w:rPr/>
        <w:t> </w:t>
      </w:r>
      <w:r>
        <w:rPr>
          <w:w w:val="80"/>
        </w:rPr>
        <w:t>da</w:t>
      </w:r>
      <w:r>
        <w:rPr/>
        <w:t> </w:t>
      </w:r>
      <w:r>
        <w:rPr>
          <w:w w:val="80"/>
        </w:rPr>
        <w:t>transparência</w:t>
      </w:r>
      <w:r>
        <w:rPr/>
        <w:t> </w:t>
      </w:r>
      <w:r>
        <w:rPr>
          <w:w w:val="80"/>
        </w:rPr>
        <w:t>do</w:t>
      </w:r>
      <w:r>
        <w:rPr/>
        <w:t> </w:t>
      </w:r>
      <w:r>
        <w:rPr>
          <w:w w:val="80"/>
        </w:rPr>
        <w:t>município</w:t>
      </w:r>
      <w:r>
        <w:rPr/>
        <w:t> </w:t>
      </w:r>
      <w:r>
        <w:rPr>
          <w:w w:val="80"/>
        </w:rPr>
        <w:t>de</w:t>
      </w:r>
      <w:r>
        <w:rPr>
          <w:spacing w:val="31"/>
        </w:rPr>
        <w:t> </w:t>
      </w:r>
      <w:r>
        <w:rPr>
          <w:w w:val="80"/>
        </w:rPr>
        <w:t>Juruá:</w:t>
      </w:r>
    </w:p>
    <w:p>
      <w:pPr>
        <w:pStyle w:val="BodyText"/>
        <w:ind w:right="134"/>
      </w:pPr>
      <w:r>
        <w:rPr>
          <w:w w:val="85"/>
        </w:rPr>
        <w:t>(I)</w:t>
      </w:r>
      <w:r>
        <w:rPr>
          <w:spacing w:val="-6"/>
          <w:w w:val="85"/>
        </w:rPr>
        <w:t> </w:t>
      </w:r>
      <w:r>
        <w:rPr>
          <w:w w:val="85"/>
        </w:rPr>
        <w:t>imagens</w:t>
      </w:r>
      <w:r>
        <w:rPr>
          <w:spacing w:val="-5"/>
          <w:w w:val="85"/>
        </w:rPr>
        <w:t> </w:t>
      </w:r>
      <w:r>
        <w:rPr>
          <w:w w:val="85"/>
        </w:rPr>
        <w:t>com</w:t>
      </w:r>
      <w:r>
        <w:rPr>
          <w:spacing w:val="-6"/>
          <w:w w:val="85"/>
        </w:rPr>
        <w:t> </w:t>
      </w:r>
      <w:r>
        <w:rPr>
          <w:w w:val="85"/>
        </w:rPr>
        <w:t>texto;</w:t>
      </w:r>
      <w:r>
        <w:rPr>
          <w:spacing w:val="-5"/>
          <w:w w:val="85"/>
        </w:rPr>
        <w:t> </w:t>
      </w:r>
      <w:r>
        <w:rPr>
          <w:w w:val="85"/>
        </w:rPr>
        <w:t>(II)</w:t>
      </w:r>
      <w:r>
        <w:rPr>
          <w:spacing w:val="-5"/>
          <w:w w:val="85"/>
        </w:rPr>
        <w:t> </w:t>
      </w:r>
      <w:r>
        <w:rPr>
          <w:w w:val="85"/>
        </w:rPr>
        <w:t>navegação</w:t>
      </w:r>
      <w:r>
        <w:rPr>
          <w:spacing w:val="-5"/>
          <w:w w:val="85"/>
        </w:rPr>
        <w:t> </w:t>
      </w:r>
      <w:r>
        <w:rPr>
          <w:w w:val="85"/>
        </w:rPr>
        <w:t>por</w:t>
      </w:r>
      <w:r>
        <w:rPr>
          <w:spacing w:val="-6"/>
          <w:w w:val="85"/>
        </w:rPr>
        <w:t> </w:t>
      </w:r>
      <w:r>
        <w:rPr>
          <w:w w:val="85"/>
        </w:rPr>
        <w:t>teclado;</w:t>
      </w:r>
      <w:r>
        <w:rPr>
          <w:spacing w:val="-5"/>
          <w:w w:val="85"/>
        </w:rPr>
        <w:t> </w:t>
      </w:r>
      <w:r>
        <w:rPr>
          <w:w w:val="85"/>
        </w:rPr>
        <w:t>e</w:t>
      </w:r>
      <w:r>
        <w:rPr>
          <w:spacing w:val="-5"/>
          <w:w w:val="85"/>
        </w:rPr>
        <w:t> </w:t>
      </w:r>
      <w:r>
        <w:rPr>
          <w:w w:val="85"/>
        </w:rPr>
        <w:t>(III)</w:t>
      </w:r>
      <w:r>
        <w:rPr>
          <w:spacing w:val="-6"/>
          <w:w w:val="85"/>
        </w:rPr>
        <w:t> </w:t>
      </w:r>
      <w:r>
        <w:rPr>
          <w:w w:val="85"/>
        </w:rPr>
        <w:t>cabeçalhos,</w:t>
      </w:r>
      <w:r>
        <w:rPr>
          <w:spacing w:val="-5"/>
          <w:w w:val="85"/>
        </w:rPr>
        <w:t> </w:t>
      </w:r>
      <w:r>
        <w:rPr>
          <w:w w:val="85"/>
        </w:rPr>
        <w:t>ferramentas</w:t>
      </w:r>
      <w:r>
        <w:rPr>
          <w:spacing w:val="-7"/>
          <w:w w:val="85"/>
        </w:rPr>
        <w:t> </w:t>
      </w:r>
      <w:r>
        <w:rPr>
          <w:w w:val="85"/>
        </w:rPr>
        <w:t>de</w:t>
      </w:r>
      <w:r>
        <w:rPr>
          <w:spacing w:val="-4"/>
          <w:w w:val="85"/>
        </w:rPr>
        <w:t> </w:t>
      </w:r>
      <w:r>
        <w:rPr>
          <w:w w:val="85"/>
        </w:rPr>
        <w:t>busca</w:t>
      </w:r>
      <w:r>
        <w:rPr>
          <w:spacing w:val="-5"/>
          <w:w w:val="85"/>
        </w:rPr>
        <w:t> </w:t>
      </w:r>
      <w:r>
        <w:rPr>
          <w:w w:val="85"/>
        </w:rPr>
        <w:t>e</w:t>
      </w:r>
      <w:r>
        <w:rPr>
          <w:spacing w:val="-5"/>
          <w:w w:val="85"/>
        </w:rPr>
        <w:t> </w:t>
      </w:r>
      <w:r>
        <w:rPr>
          <w:w w:val="85"/>
        </w:rPr>
        <w:t>foco</w:t>
      </w:r>
      <w:r>
        <w:rPr>
          <w:spacing w:val="-5"/>
          <w:w w:val="85"/>
        </w:rPr>
        <w:t> </w:t>
      </w:r>
      <w:r>
        <w:rPr>
          <w:w w:val="85"/>
        </w:rPr>
        <w:t>visível;</w:t>
      </w:r>
      <w:r>
        <w:rPr>
          <w:spacing w:val="-5"/>
          <w:w w:val="85"/>
        </w:rPr>
        <w:t> </w:t>
      </w:r>
      <w:r>
        <w:rPr>
          <w:w w:val="85"/>
        </w:rPr>
        <w:t>e</w:t>
      </w:r>
      <w:r>
        <w:rPr>
          <w:spacing w:val="-7"/>
          <w:w w:val="85"/>
        </w:rPr>
        <w:t> </w:t>
      </w:r>
      <w:r>
        <w:rPr>
          <w:w w:val="85"/>
        </w:rPr>
        <w:t>(IV)</w:t>
      </w:r>
      <w:r>
        <w:rPr>
          <w:spacing w:val="-5"/>
          <w:w w:val="85"/>
        </w:rPr>
        <w:t> </w:t>
      </w:r>
      <w:r>
        <w:rPr>
          <w:w w:val="85"/>
        </w:rPr>
        <w:t>leitor</w:t>
      </w:r>
      <w:r>
        <w:rPr>
          <w:spacing w:val="-6"/>
          <w:w w:val="85"/>
        </w:rPr>
        <w:t> </w:t>
      </w:r>
      <w:r>
        <w:rPr>
          <w:w w:val="85"/>
        </w:rPr>
        <w:t>de </w:t>
      </w:r>
      <w:r>
        <w:rPr>
          <w:w w:val="80"/>
        </w:rPr>
        <w:t>telas, em desrespeito ao art. 56, V, do § 5º, da Lei Estadual nº 214/2015, o art. 3º, IV, da Lei Federal nº 13.146/2015, bem como o art. 227, §1º, II, da CF/88 e, em última análise, o art. 8º, da Lei nº 12.527/2011;</w:t>
      </w:r>
      <w:r>
        <w:rPr/>
        <w:t> </w:t>
      </w:r>
      <w:r>
        <w:rPr>
          <w:rFonts w:ascii="Arial" w:hAnsi="Arial"/>
          <w:b/>
          <w:w w:val="80"/>
        </w:rPr>
        <w:t>9.3. Aplicar Multa </w:t>
      </w:r>
      <w:r>
        <w:rPr>
          <w:w w:val="80"/>
        </w:rPr>
        <w:t>ao Sr. Emanoel </w:t>
      </w:r>
      <w:r>
        <w:rPr>
          <w:w w:val="85"/>
        </w:rPr>
        <w:t>Carvalho,</w:t>
      </w:r>
      <w:r>
        <w:rPr>
          <w:spacing w:val="-7"/>
          <w:w w:val="85"/>
        </w:rPr>
        <w:t> </w:t>
      </w:r>
      <w:r>
        <w:rPr>
          <w:w w:val="85"/>
        </w:rPr>
        <w:t>no</w:t>
      </w:r>
      <w:r>
        <w:rPr>
          <w:spacing w:val="-7"/>
          <w:w w:val="85"/>
        </w:rPr>
        <w:t> </w:t>
      </w:r>
      <w:r>
        <w:rPr>
          <w:w w:val="85"/>
        </w:rPr>
        <w:t>valor</w:t>
      </w:r>
      <w:r>
        <w:rPr>
          <w:spacing w:val="-6"/>
          <w:w w:val="85"/>
        </w:rPr>
        <w:t> </w:t>
      </w:r>
      <w:r>
        <w:rPr>
          <w:w w:val="85"/>
        </w:rPr>
        <w:t>de</w:t>
      </w:r>
      <w:r>
        <w:rPr>
          <w:spacing w:val="-7"/>
          <w:w w:val="85"/>
        </w:rPr>
        <w:t> </w:t>
      </w:r>
      <w:r>
        <w:rPr>
          <w:w w:val="85"/>
        </w:rPr>
        <w:t>R$</w:t>
      </w:r>
      <w:r>
        <w:rPr>
          <w:spacing w:val="-7"/>
          <w:w w:val="85"/>
        </w:rPr>
        <w:t> </w:t>
      </w:r>
      <w:r>
        <w:rPr>
          <w:w w:val="85"/>
        </w:rPr>
        <w:t>13.654,39,</w:t>
      </w:r>
      <w:r>
        <w:rPr>
          <w:spacing w:val="-6"/>
          <w:w w:val="85"/>
        </w:rPr>
        <w:t> </w:t>
      </w:r>
      <w:r>
        <w:rPr>
          <w:w w:val="85"/>
        </w:rPr>
        <w:t>com</w:t>
      </w:r>
      <w:r>
        <w:rPr>
          <w:spacing w:val="-7"/>
          <w:w w:val="85"/>
        </w:rPr>
        <w:t> </w:t>
      </w:r>
      <w:r>
        <w:rPr>
          <w:w w:val="85"/>
        </w:rPr>
        <w:t>fulcro</w:t>
      </w:r>
      <w:r>
        <w:rPr>
          <w:spacing w:val="-7"/>
          <w:w w:val="85"/>
        </w:rPr>
        <w:t> </w:t>
      </w:r>
      <w:r>
        <w:rPr>
          <w:w w:val="85"/>
        </w:rPr>
        <w:t>no</w:t>
      </w:r>
      <w:r>
        <w:rPr>
          <w:spacing w:val="-7"/>
          <w:w w:val="85"/>
        </w:rPr>
        <w:t> </w:t>
      </w:r>
      <w:r>
        <w:rPr>
          <w:w w:val="85"/>
        </w:rPr>
        <w:t>art.</w:t>
      </w:r>
      <w:r>
        <w:rPr>
          <w:spacing w:val="-6"/>
          <w:w w:val="85"/>
        </w:rPr>
        <w:t> </w:t>
      </w:r>
      <w:r>
        <w:rPr>
          <w:w w:val="85"/>
        </w:rPr>
        <w:t>54,</w:t>
      </w:r>
      <w:r>
        <w:rPr>
          <w:spacing w:val="-7"/>
          <w:w w:val="85"/>
        </w:rPr>
        <w:t> </w:t>
      </w:r>
      <w:r>
        <w:rPr>
          <w:w w:val="85"/>
        </w:rPr>
        <w:t>inciso</w:t>
      </w:r>
      <w:r>
        <w:rPr>
          <w:spacing w:val="-7"/>
          <w:w w:val="85"/>
        </w:rPr>
        <w:t> </w:t>
      </w:r>
      <w:r>
        <w:rPr>
          <w:w w:val="85"/>
        </w:rPr>
        <w:t>VI,</w:t>
      </w:r>
      <w:r>
        <w:rPr>
          <w:spacing w:val="-6"/>
          <w:w w:val="85"/>
        </w:rPr>
        <w:t> </w:t>
      </w:r>
      <w:r>
        <w:rPr>
          <w:w w:val="85"/>
        </w:rPr>
        <w:t>da</w:t>
      </w:r>
      <w:r>
        <w:rPr>
          <w:spacing w:val="-7"/>
          <w:w w:val="85"/>
        </w:rPr>
        <w:t> </w:t>
      </w:r>
      <w:r>
        <w:rPr>
          <w:w w:val="85"/>
        </w:rPr>
        <w:t>Lei</w:t>
      </w:r>
      <w:r>
        <w:rPr>
          <w:spacing w:val="-6"/>
          <w:w w:val="85"/>
        </w:rPr>
        <w:t> </w:t>
      </w:r>
      <w:r>
        <w:rPr>
          <w:w w:val="85"/>
        </w:rPr>
        <w:t>nº</w:t>
      </w:r>
      <w:r>
        <w:rPr>
          <w:spacing w:val="-7"/>
          <w:w w:val="85"/>
        </w:rPr>
        <w:t> </w:t>
      </w:r>
      <w:r>
        <w:rPr>
          <w:w w:val="85"/>
        </w:rPr>
        <w:t>2.423/1996-LO</w:t>
      </w:r>
      <w:r>
        <w:rPr>
          <w:spacing w:val="-6"/>
          <w:w w:val="85"/>
        </w:rPr>
        <w:t> </w:t>
      </w:r>
      <w:r>
        <w:rPr>
          <w:w w:val="85"/>
        </w:rPr>
        <w:t>TCE/AM,</w:t>
      </w:r>
      <w:r>
        <w:rPr>
          <w:spacing w:val="-7"/>
          <w:w w:val="85"/>
        </w:rPr>
        <w:t> </w:t>
      </w:r>
      <w:r>
        <w:rPr>
          <w:w w:val="85"/>
        </w:rPr>
        <w:t>em</w:t>
      </w:r>
      <w:r>
        <w:rPr>
          <w:spacing w:val="-6"/>
          <w:w w:val="85"/>
        </w:rPr>
        <w:t> </w:t>
      </w:r>
      <w:r>
        <w:rPr>
          <w:w w:val="85"/>
        </w:rPr>
        <w:t>razão</w:t>
      </w:r>
      <w:r>
        <w:rPr>
          <w:spacing w:val="-7"/>
          <w:w w:val="85"/>
        </w:rPr>
        <w:t> </w:t>
      </w:r>
      <w:r>
        <w:rPr>
          <w:w w:val="85"/>
        </w:rPr>
        <w:t>de</w:t>
      </w:r>
      <w:r>
        <w:rPr>
          <w:spacing w:val="-6"/>
          <w:w w:val="85"/>
        </w:rPr>
        <w:t> </w:t>
      </w:r>
      <w:r>
        <w:rPr>
          <w:w w:val="85"/>
        </w:rPr>
        <w:t>não </w:t>
      </w:r>
      <w:r>
        <w:rPr>
          <w:w w:val="80"/>
        </w:rPr>
        <w:t>ter disponibilizado, no portal da transparência do município de Juruá: (I) imagens com texto; (II) navegação por teclado; (III) </w:t>
      </w:r>
      <w:r>
        <w:rPr>
          <w:w w:val="90"/>
        </w:rPr>
        <w:t>cabeçalhos,</w:t>
      </w:r>
      <w:r>
        <w:rPr>
          <w:spacing w:val="-10"/>
          <w:w w:val="90"/>
        </w:rPr>
        <w:t> </w:t>
      </w:r>
      <w:r>
        <w:rPr>
          <w:w w:val="90"/>
        </w:rPr>
        <w:t>ferramentas</w:t>
      </w:r>
      <w:r>
        <w:rPr>
          <w:spacing w:val="-10"/>
          <w:w w:val="90"/>
        </w:rPr>
        <w:t> </w:t>
      </w:r>
      <w:r>
        <w:rPr>
          <w:w w:val="90"/>
        </w:rPr>
        <w:t>de</w:t>
      </w:r>
      <w:r>
        <w:rPr>
          <w:spacing w:val="-9"/>
          <w:w w:val="90"/>
        </w:rPr>
        <w:t> </w:t>
      </w:r>
      <w:r>
        <w:rPr>
          <w:w w:val="90"/>
        </w:rPr>
        <w:t>busca</w:t>
      </w:r>
      <w:r>
        <w:rPr>
          <w:spacing w:val="-9"/>
          <w:w w:val="90"/>
        </w:rPr>
        <w:t> </w:t>
      </w:r>
      <w:r>
        <w:rPr>
          <w:w w:val="90"/>
        </w:rPr>
        <w:t>e</w:t>
      </w:r>
      <w:r>
        <w:rPr>
          <w:spacing w:val="-9"/>
          <w:w w:val="90"/>
        </w:rPr>
        <w:t> </w:t>
      </w:r>
      <w:r>
        <w:rPr>
          <w:w w:val="90"/>
        </w:rPr>
        <w:t>foco</w:t>
      </w:r>
      <w:r>
        <w:rPr>
          <w:spacing w:val="-5"/>
          <w:w w:val="90"/>
        </w:rPr>
        <w:t> </w:t>
      </w:r>
      <w:r>
        <w:rPr>
          <w:w w:val="90"/>
        </w:rPr>
        <w:t>visível;</w:t>
      </w:r>
      <w:r>
        <w:rPr>
          <w:spacing w:val="-10"/>
          <w:w w:val="90"/>
        </w:rPr>
        <w:t> </w:t>
      </w:r>
      <w:r>
        <w:rPr>
          <w:w w:val="90"/>
        </w:rPr>
        <w:t>e</w:t>
      </w:r>
      <w:r>
        <w:rPr>
          <w:spacing w:val="-9"/>
          <w:w w:val="90"/>
        </w:rPr>
        <w:t> </w:t>
      </w:r>
      <w:r>
        <w:rPr>
          <w:w w:val="90"/>
        </w:rPr>
        <w:t>(IV)</w:t>
      </w:r>
      <w:r>
        <w:rPr>
          <w:spacing w:val="-10"/>
          <w:w w:val="90"/>
        </w:rPr>
        <w:t> </w:t>
      </w:r>
      <w:r>
        <w:rPr>
          <w:w w:val="90"/>
        </w:rPr>
        <w:t>leitor</w:t>
      </w:r>
      <w:r>
        <w:rPr>
          <w:spacing w:val="-10"/>
          <w:w w:val="90"/>
        </w:rPr>
        <w:t> </w:t>
      </w:r>
      <w:r>
        <w:rPr>
          <w:w w:val="90"/>
        </w:rPr>
        <w:t>de</w:t>
      </w:r>
      <w:r>
        <w:rPr>
          <w:spacing w:val="-10"/>
          <w:w w:val="90"/>
        </w:rPr>
        <w:t> </w:t>
      </w:r>
      <w:r>
        <w:rPr>
          <w:w w:val="90"/>
        </w:rPr>
        <w:t>telas,</w:t>
      </w:r>
      <w:r>
        <w:rPr>
          <w:spacing w:val="-10"/>
          <w:w w:val="90"/>
        </w:rPr>
        <w:t> </w:t>
      </w:r>
      <w:r>
        <w:rPr>
          <w:w w:val="90"/>
        </w:rPr>
        <w:t>em</w:t>
      </w:r>
      <w:r>
        <w:rPr>
          <w:spacing w:val="-10"/>
          <w:w w:val="90"/>
        </w:rPr>
        <w:t> </w:t>
      </w:r>
      <w:r>
        <w:rPr>
          <w:w w:val="90"/>
        </w:rPr>
        <w:t>desrespeito</w:t>
      </w:r>
      <w:r>
        <w:rPr>
          <w:spacing w:val="-10"/>
          <w:w w:val="90"/>
        </w:rPr>
        <w:t> </w:t>
      </w:r>
      <w:r>
        <w:rPr>
          <w:w w:val="90"/>
        </w:rPr>
        <w:t>ao</w:t>
      </w:r>
      <w:r>
        <w:rPr>
          <w:spacing w:val="-10"/>
          <w:w w:val="90"/>
        </w:rPr>
        <w:t> </w:t>
      </w:r>
      <w:r>
        <w:rPr>
          <w:w w:val="90"/>
        </w:rPr>
        <w:t>art.</w:t>
      </w:r>
      <w:r>
        <w:rPr>
          <w:spacing w:val="-9"/>
          <w:w w:val="90"/>
        </w:rPr>
        <w:t> </w:t>
      </w:r>
      <w:r>
        <w:rPr>
          <w:w w:val="90"/>
        </w:rPr>
        <w:t>56,</w:t>
      </w:r>
      <w:r>
        <w:rPr>
          <w:spacing w:val="-9"/>
          <w:w w:val="90"/>
        </w:rPr>
        <w:t> </w:t>
      </w:r>
      <w:r>
        <w:rPr>
          <w:w w:val="90"/>
        </w:rPr>
        <w:t>V,</w:t>
      </w:r>
      <w:r>
        <w:rPr>
          <w:spacing w:val="-10"/>
          <w:w w:val="90"/>
        </w:rPr>
        <w:t> </w:t>
      </w:r>
      <w:r>
        <w:rPr>
          <w:w w:val="90"/>
        </w:rPr>
        <w:t>do</w:t>
      </w:r>
      <w:r>
        <w:rPr>
          <w:spacing w:val="-10"/>
          <w:w w:val="90"/>
        </w:rPr>
        <w:t> </w:t>
      </w:r>
      <w:r>
        <w:rPr>
          <w:w w:val="90"/>
        </w:rPr>
        <w:t>§</w:t>
      </w:r>
      <w:r>
        <w:rPr>
          <w:spacing w:val="-9"/>
          <w:w w:val="90"/>
        </w:rPr>
        <w:t> </w:t>
      </w:r>
      <w:r>
        <w:rPr>
          <w:w w:val="90"/>
        </w:rPr>
        <w:t>5º,</w:t>
      </w:r>
      <w:r>
        <w:rPr>
          <w:spacing w:val="-10"/>
          <w:w w:val="90"/>
        </w:rPr>
        <w:t> </w:t>
      </w:r>
      <w:r>
        <w:rPr>
          <w:w w:val="90"/>
        </w:rPr>
        <w:t>da</w:t>
      </w:r>
      <w:r>
        <w:rPr>
          <w:spacing w:val="-9"/>
          <w:w w:val="90"/>
        </w:rPr>
        <w:t> </w:t>
      </w:r>
      <w:r>
        <w:rPr>
          <w:w w:val="90"/>
        </w:rPr>
        <w:t>Lei </w:t>
      </w:r>
      <w:r>
        <w:rPr>
          <w:w w:val="80"/>
        </w:rPr>
        <w:t>Estadual</w:t>
      </w:r>
      <w:r>
        <w:rPr/>
        <w:t> </w:t>
      </w:r>
      <w:r>
        <w:rPr>
          <w:w w:val="80"/>
        </w:rPr>
        <w:t>nº 214/2015,</w:t>
      </w:r>
      <w:r>
        <w:rPr/>
        <w:t> </w:t>
      </w:r>
      <w:r>
        <w:rPr>
          <w:w w:val="80"/>
        </w:rPr>
        <w:t>ao</w:t>
      </w:r>
      <w:r>
        <w:rPr/>
        <w:t> </w:t>
      </w:r>
      <w:r>
        <w:rPr>
          <w:w w:val="80"/>
        </w:rPr>
        <w:t>art.</w:t>
      </w:r>
      <w:r>
        <w:rPr/>
        <w:t> </w:t>
      </w:r>
      <w:r>
        <w:rPr>
          <w:w w:val="80"/>
        </w:rPr>
        <w:t>3º,</w:t>
      </w:r>
      <w:r>
        <w:rPr/>
        <w:t> </w:t>
      </w:r>
      <w:r>
        <w:rPr>
          <w:w w:val="80"/>
        </w:rPr>
        <w:t>IV, da Lei</w:t>
      </w:r>
      <w:r>
        <w:rPr/>
        <w:t> </w:t>
      </w:r>
      <w:r>
        <w:rPr>
          <w:w w:val="80"/>
        </w:rPr>
        <w:t>Federal</w:t>
      </w:r>
      <w:r>
        <w:rPr/>
        <w:t> </w:t>
      </w:r>
      <w:r>
        <w:rPr>
          <w:w w:val="80"/>
        </w:rPr>
        <w:t>nº 13.146/2015,</w:t>
      </w:r>
      <w:r>
        <w:rPr/>
        <w:t> </w:t>
      </w:r>
      <w:r>
        <w:rPr>
          <w:w w:val="80"/>
        </w:rPr>
        <w:t>bem</w:t>
      </w:r>
      <w:r>
        <w:rPr/>
        <w:t> </w:t>
      </w:r>
      <w:r>
        <w:rPr>
          <w:w w:val="80"/>
        </w:rPr>
        <w:t>como</w:t>
      </w:r>
      <w:r>
        <w:rPr/>
        <w:t> </w:t>
      </w:r>
      <w:r>
        <w:rPr>
          <w:w w:val="80"/>
        </w:rPr>
        <w:t>ao art.</w:t>
      </w:r>
      <w:r>
        <w:rPr/>
        <w:t> </w:t>
      </w:r>
      <w:r>
        <w:rPr>
          <w:w w:val="80"/>
        </w:rPr>
        <w:t>227,</w:t>
      </w:r>
      <w:r>
        <w:rPr/>
        <w:t> </w:t>
      </w:r>
      <w:r>
        <w:rPr>
          <w:w w:val="80"/>
        </w:rPr>
        <w:t>§1º,</w:t>
      </w:r>
      <w:r>
        <w:rPr/>
        <w:t> </w:t>
      </w:r>
      <w:r>
        <w:rPr>
          <w:w w:val="80"/>
        </w:rPr>
        <w:t>II, da</w:t>
      </w:r>
      <w:r>
        <w:rPr/>
        <w:t> </w:t>
      </w:r>
      <w:r>
        <w:rPr>
          <w:w w:val="80"/>
        </w:rPr>
        <w:t>Constituição</w:t>
      </w:r>
      <w:r>
        <w:rPr/>
        <w:t> </w:t>
      </w:r>
      <w:r>
        <w:rPr>
          <w:w w:val="80"/>
        </w:rPr>
        <w:t>Federal </w:t>
      </w:r>
      <w:r>
        <w:rPr>
          <w:w w:val="90"/>
        </w:rPr>
        <w:t>de</w:t>
      </w:r>
      <w:r>
        <w:rPr>
          <w:spacing w:val="-7"/>
          <w:w w:val="90"/>
        </w:rPr>
        <w:t> </w:t>
      </w:r>
      <w:r>
        <w:rPr>
          <w:w w:val="90"/>
        </w:rPr>
        <w:t>1988</w:t>
      </w:r>
      <w:r>
        <w:rPr>
          <w:spacing w:val="-7"/>
          <w:w w:val="90"/>
        </w:rPr>
        <w:t> </w:t>
      </w:r>
      <w:r>
        <w:rPr>
          <w:w w:val="90"/>
        </w:rPr>
        <w:t>e,</w:t>
      </w:r>
      <w:r>
        <w:rPr>
          <w:spacing w:val="-8"/>
          <w:w w:val="90"/>
        </w:rPr>
        <w:t> </w:t>
      </w:r>
      <w:r>
        <w:rPr>
          <w:w w:val="90"/>
        </w:rPr>
        <w:t>em</w:t>
      </w:r>
      <w:r>
        <w:rPr>
          <w:spacing w:val="-8"/>
          <w:w w:val="90"/>
        </w:rPr>
        <w:t> </w:t>
      </w:r>
      <w:r>
        <w:rPr>
          <w:w w:val="90"/>
        </w:rPr>
        <w:t>última</w:t>
      </w:r>
      <w:r>
        <w:rPr>
          <w:spacing w:val="-8"/>
          <w:w w:val="90"/>
        </w:rPr>
        <w:t> </w:t>
      </w:r>
      <w:r>
        <w:rPr>
          <w:w w:val="90"/>
        </w:rPr>
        <w:t>análise,</w:t>
      </w:r>
      <w:r>
        <w:rPr>
          <w:spacing w:val="-7"/>
          <w:w w:val="90"/>
        </w:rPr>
        <w:t> </w:t>
      </w:r>
      <w:r>
        <w:rPr>
          <w:w w:val="90"/>
        </w:rPr>
        <w:t>ao</w:t>
      </w:r>
      <w:r>
        <w:rPr>
          <w:spacing w:val="-8"/>
          <w:w w:val="90"/>
        </w:rPr>
        <w:t> </w:t>
      </w:r>
      <w:r>
        <w:rPr>
          <w:w w:val="90"/>
        </w:rPr>
        <w:t>art.</w:t>
      </w:r>
      <w:r>
        <w:rPr>
          <w:spacing w:val="-8"/>
          <w:w w:val="90"/>
        </w:rPr>
        <w:t> </w:t>
      </w:r>
      <w:r>
        <w:rPr>
          <w:w w:val="90"/>
        </w:rPr>
        <w:t>8º,</w:t>
      </w:r>
      <w:r>
        <w:rPr>
          <w:spacing w:val="-8"/>
          <w:w w:val="90"/>
        </w:rPr>
        <w:t> </w:t>
      </w:r>
      <w:r>
        <w:rPr>
          <w:w w:val="90"/>
        </w:rPr>
        <w:t>da</w:t>
      </w:r>
      <w:r>
        <w:rPr>
          <w:spacing w:val="-8"/>
          <w:w w:val="90"/>
        </w:rPr>
        <w:t> </w:t>
      </w:r>
      <w:r>
        <w:rPr>
          <w:w w:val="90"/>
        </w:rPr>
        <w:t>Lei</w:t>
      </w:r>
      <w:r>
        <w:rPr>
          <w:spacing w:val="-8"/>
          <w:w w:val="90"/>
        </w:rPr>
        <w:t> </w:t>
      </w:r>
      <w:r>
        <w:rPr>
          <w:w w:val="90"/>
        </w:rPr>
        <w:t>Federal</w:t>
      </w:r>
      <w:r>
        <w:rPr>
          <w:spacing w:val="-7"/>
          <w:w w:val="90"/>
        </w:rPr>
        <w:t> </w:t>
      </w:r>
      <w:r>
        <w:rPr>
          <w:w w:val="90"/>
        </w:rPr>
        <w:t>nº</w:t>
      </w:r>
      <w:r>
        <w:rPr>
          <w:spacing w:val="-8"/>
          <w:w w:val="90"/>
        </w:rPr>
        <w:t> </w:t>
      </w:r>
      <w:r>
        <w:rPr>
          <w:w w:val="90"/>
        </w:rPr>
        <w:t>12.527/2011</w:t>
      </w:r>
      <w:r>
        <w:rPr>
          <w:spacing w:val="-8"/>
          <w:w w:val="90"/>
        </w:rPr>
        <w:t> </w:t>
      </w:r>
      <w:r>
        <w:rPr>
          <w:w w:val="90"/>
        </w:rPr>
        <w:t>e</w:t>
      </w:r>
      <w:r>
        <w:rPr>
          <w:spacing w:val="-7"/>
          <w:w w:val="90"/>
        </w:rPr>
        <w:t> </w:t>
      </w:r>
      <w:r>
        <w:rPr>
          <w:w w:val="90"/>
        </w:rPr>
        <w:t>fixar</w:t>
      </w:r>
      <w:r>
        <w:rPr>
          <w:spacing w:val="-9"/>
          <w:w w:val="90"/>
        </w:rPr>
        <w:t> </w:t>
      </w:r>
      <w:r>
        <w:rPr>
          <w:w w:val="90"/>
        </w:rPr>
        <w:t>prazo</w:t>
      </w:r>
      <w:r>
        <w:rPr>
          <w:spacing w:val="-8"/>
          <w:w w:val="90"/>
        </w:rPr>
        <w:t> </w:t>
      </w:r>
      <w:r>
        <w:rPr>
          <w:w w:val="90"/>
        </w:rPr>
        <w:t>de</w:t>
      </w:r>
      <w:r>
        <w:rPr>
          <w:spacing w:val="-8"/>
          <w:w w:val="90"/>
        </w:rPr>
        <w:t> </w:t>
      </w:r>
      <w:r>
        <w:rPr>
          <w:w w:val="90"/>
        </w:rPr>
        <w:t>30</w:t>
      </w:r>
      <w:r>
        <w:rPr>
          <w:spacing w:val="-7"/>
          <w:w w:val="90"/>
        </w:rPr>
        <w:t> </w:t>
      </w:r>
      <w:r>
        <w:rPr>
          <w:w w:val="90"/>
        </w:rPr>
        <w:t>(trinta)</w:t>
      </w:r>
      <w:r>
        <w:rPr>
          <w:spacing w:val="-8"/>
          <w:w w:val="90"/>
        </w:rPr>
        <w:t> </w:t>
      </w:r>
      <w:r>
        <w:rPr>
          <w:w w:val="90"/>
        </w:rPr>
        <w:t>dias,</w:t>
      </w:r>
      <w:r>
        <w:rPr>
          <w:spacing w:val="-8"/>
          <w:w w:val="90"/>
        </w:rPr>
        <w:t> </w:t>
      </w:r>
      <w:r>
        <w:rPr>
          <w:w w:val="90"/>
        </w:rPr>
        <w:t>para</w:t>
      </w:r>
      <w:r>
        <w:rPr>
          <w:spacing w:val="-8"/>
          <w:w w:val="90"/>
        </w:rPr>
        <w:t> </w:t>
      </w:r>
      <w:r>
        <w:rPr>
          <w:w w:val="90"/>
        </w:rPr>
        <w:t>que</w:t>
      </w:r>
      <w:r>
        <w:rPr>
          <w:spacing w:val="-10"/>
          <w:w w:val="90"/>
        </w:rPr>
        <w:t> </w:t>
      </w:r>
      <w:r>
        <w:rPr>
          <w:w w:val="90"/>
        </w:rPr>
        <w:t>o </w:t>
      </w:r>
      <w:r>
        <w:rPr>
          <w:w w:val="80"/>
        </w:rPr>
        <w:t>responsável recolha o valor da multa, na esfera Estadual para o órgão Fundo de Apoio ao Exercício do Controle Externo</w:t>
      </w:r>
      <w:r>
        <w:rPr/>
        <w:t> </w:t>
      </w:r>
      <w:r>
        <w:rPr>
          <w:w w:val="80"/>
        </w:rPr>
        <w:t>- </w:t>
      </w:r>
      <w:r>
        <w:rPr>
          <w:w w:val="85"/>
        </w:rPr>
        <w:t>FAECE,</w:t>
      </w:r>
      <w:r>
        <w:rPr>
          <w:spacing w:val="-1"/>
          <w:w w:val="85"/>
        </w:rPr>
        <w:t> </w:t>
      </w:r>
      <w:r>
        <w:rPr>
          <w:w w:val="85"/>
        </w:rPr>
        <w:t>através</w:t>
      </w:r>
      <w:r>
        <w:rPr>
          <w:spacing w:val="-1"/>
          <w:w w:val="85"/>
        </w:rPr>
        <w:t> </w:t>
      </w:r>
      <w:r>
        <w:rPr>
          <w:w w:val="85"/>
        </w:rPr>
        <w:t>de</w:t>
      </w:r>
      <w:r>
        <w:rPr>
          <w:spacing w:val="-1"/>
          <w:w w:val="85"/>
        </w:rPr>
        <w:t> </w:t>
      </w:r>
      <w:r>
        <w:rPr>
          <w:w w:val="85"/>
        </w:rPr>
        <w:t>DAR</w:t>
      </w:r>
      <w:r>
        <w:rPr>
          <w:spacing w:val="-1"/>
          <w:w w:val="85"/>
        </w:rPr>
        <w:t> </w:t>
      </w:r>
      <w:r>
        <w:rPr>
          <w:w w:val="85"/>
        </w:rPr>
        <w:t>avulso extraído do sítio eletrônico</w:t>
      </w:r>
      <w:r>
        <w:rPr>
          <w:spacing w:val="-1"/>
          <w:w w:val="85"/>
        </w:rPr>
        <w:t> </w:t>
      </w:r>
      <w:r>
        <w:rPr>
          <w:w w:val="85"/>
        </w:rPr>
        <w:t>da</w:t>
      </w:r>
      <w:r>
        <w:rPr>
          <w:spacing w:val="-1"/>
          <w:w w:val="85"/>
        </w:rPr>
        <w:t> </w:t>
      </w:r>
      <w:r>
        <w:rPr>
          <w:w w:val="85"/>
        </w:rPr>
        <w:t>SEFAZ/AM, sob</w:t>
      </w:r>
      <w:r>
        <w:rPr>
          <w:spacing w:val="-1"/>
          <w:w w:val="85"/>
        </w:rPr>
        <w:t> </w:t>
      </w:r>
      <w:r>
        <w:rPr>
          <w:w w:val="85"/>
        </w:rPr>
        <w:t>o código “5508 – Multas</w:t>
      </w:r>
      <w:r>
        <w:rPr>
          <w:spacing w:val="-1"/>
          <w:w w:val="85"/>
        </w:rPr>
        <w:t> </w:t>
      </w:r>
      <w:r>
        <w:rPr>
          <w:w w:val="85"/>
        </w:rPr>
        <w:t>aplicadas</w:t>
      </w:r>
      <w:r>
        <w:rPr>
          <w:spacing w:val="-1"/>
          <w:w w:val="85"/>
        </w:rPr>
        <w:t> </w:t>
      </w:r>
      <w:r>
        <w:rPr>
          <w:w w:val="85"/>
        </w:rPr>
        <w:t>pelo TCE/AM – Fundo de Apoio ao Exercício do Controle Externo</w:t>
      </w:r>
      <w:r>
        <w:rPr>
          <w:w w:val="85"/>
        </w:rPr>
        <w:t> – FAECE”. Dentro do prazo anteriormente conferido, é obrigatório</w:t>
      </w:r>
      <w:r>
        <w:rPr>
          <w:spacing w:val="-7"/>
          <w:w w:val="85"/>
        </w:rPr>
        <w:t> </w:t>
      </w:r>
      <w:r>
        <w:rPr>
          <w:w w:val="85"/>
        </w:rPr>
        <w:t>o</w:t>
      </w:r>
      <w:r>
        <w:rPr>
          <w:spacing w:val="-7"/>
          <w:w w:val="85"/>
        </w:rPr>
        <w:t> </w:t>
      </w:r>
      <w:r>
        <w:rPr>
          <w:w w:val="85"/>
        </w:rPr>
        <w:t>encaminhamento</w:t>
      </w:r>
      <w:r>
        <w:rPr>
          <w:spacing w:val="-6"/>
          <w:w w:val="85"/>
        </w:rPr>
        <w:t> </w:t>
      </w:r>
      <w:r>
        <w:rPr>
          <w:w w:val="85"/>
        </w:rPr>
        <w:t>do</w:t>
      </w:r>
      <w:r>
        <w:rPr>
          <w:spacing w:val="-7"/>
          <w:w w:val="85"/>
        </w:rPr>
        <w:t> </w:t>
      </w:r>
      <w:r>
        <w:rPr>
          <w:w w:val="85"/>
        </w:rPr>
        <w:t>comprovante</w:t>
      </w:r>
      <w:r>
        <w:rPr>
          <w:spacing w:val="-7"/>
          <w:w w:val="85"/>
        </w:rPr>
        <w:t> </w:t>
      </w:r>
      <w:r>
        <w:rPr>
          <w:w w:val="85"/>
        </w:rPr>
        <w:t>de</w:t>
      </w:r>
      <w:r>
        <w:rPr>
          <w:spacing w:val="-6"/>
          <w:w w:val="85"/>
        </w:rPr>
        <w:t> </w:t>
      </w:r>
      <w:r>
        <w:rPr>
          <w:w w:val="85"/>
        </w:rPr>
        <w:t>pagamento</w:t>
      </w:r>
      <w:r>
        <w:rPr>
          <w:spacing w:val="-7"/>
          <w:w w:val="85"/>
        </w:rPr>
        <w:t> </w:t>
      </w:r>
      <w:r>
        <w:rPr>
          <w:w w:val="85"/>
        </w:rPr>
        <w:t>(autenticado</w:t>
      </w:r>
      <w:r>
        <w:rPr>
          <w:spacing w:val="-7"/>
          <w:w w:val="85"/>
        </w:rPr>
        <w:t> </w:t>
      </w:r>
      <w:r>
        <w:rPr>
          <w:w w:val="85"/>
        </w:rPr>
        <w:t>pelo</w:t>
      </w:r>
      <w:r>
        <w:rPr>
          <w:spacing w:val="-7"/>
          <w:w w:val="85"/>
        </w:rPr>
        <w:t> </w:t>
      </w:r>
      <w:r>
        <w:rPr>
          <w:w w:val="85"/>
        </w:rPr>
        <w:t>Banco)</w:t>
      </w:r>
      <w:r>
        <w:rPr>
          <w:spacing w:val="-6"/>
          <w:w w:val="85"/>
        </w:rPr>
        <w:t> </w:t>
      </w:r>
      <w:r>
        <w:rPr>
          <w:w w:val="85"/>
        </w:rPr>
        <w:t>a</w:t>
      </w:r>
      <w:r>
        <w:rPr>
          <w:spacing w:val="-7"/>
          <w:w w:val="85"/>
        </w:rPr>
        <w:t> </w:t>
      </w:r>
      <w:r>
        <w:rPr>
          <w:w w:val="85"/>
        </w:rPr>
        <w:t>esta</w:t>
      </w:r>
      <w:r>
        <w:rPr>
          <w:spacing w:val="-7"/>
          <w:w w:val="85"/>
        </w:rPr>
        <w:t> </w:t>
      </w:r>
      <w:r>
        <w:rPr>
          <w:w w:val="85"/>
        </w:rPr>
        <w:t>Corte</w:t>
      </w:r>
      <w:r>
        <w:rPr>
          <w:spacing w:val="-6"/>
          <w:w w:val="85"/>
        </w:rPr>
        <w:t> </w:t>
      </w:r>
      <w:r>
        <w:rPr>
          <w:w w:val="85"/>
        </w:rPr>
        <w:t>de</w:t>
      </w:r>
      <w:r>
        <w:rPr>
          <w:spacing w:val="-7"/>
          <w:w w:val="85"/>
        </w:rPr>
        <w:t> </w:t>
      </w:r>
      <w:r>
        <w:rPr>
          <w:w w:val="85"/>
        </w:rPr>
        <w:t>Contas</w:t>
      </w:r>
      <w:r>
        <w:rPr>
          <w:spacing w:val="-7"/>
          <w:w w:val="85"/>
        </w:rPr>
        <w:t> </w:t>
      </w:r>
      <w:r>
        <w:rPr>
          <w:w w:val="85"/>
        </w:rPr>
        <w:t>(art.</w:t>
      </w:r>
      <w:r>
        <w:rPr>
          <w:spacing w:val="-6"/>
          <w:w w:val="85"/>
        </w:rPr>
        <w:t> </w:t>
      </w:r>
      <w:r>
        <w:rPr>
          <w:w w:val="85"/>
        </w:rPr>
        <w:t>72, inciso</w:t>
      </w:r>
      <w:r>
        <w:rPr>
          <w:spacing w:val="-3"/>
          <w:w w:val="85"/>
        </w:rPr>
        <w:t> </w:t>
      </w:r>
      <w:r>
        <w:rPr>
          <w:w w:val="85"/>
        </w:rPr>
        <w:t>III,</w:t>
      </w:r>
      <w:r>
        <w:rPr>
          <w:spacing w:val="-3"/>
          <w:w w:val="85"/>
        </w:rPr>
        <w:t> </w:t>
      </w:r>
      <w:r>
        <w:rPr>
          <w:w w:val="85"/>
        </w:rPr>
        <w:t>alínea</w:t>
      </w:r>
      <w:r>
        <w:rPr>
          <w:spacing w:val="-3"/>
          <w:w w:val="85"/>
        </w:rPr>
        <w:t> </w:t>
      </w:r>
      <w:r>
        <w:rPr>
          <w:w w:val="85"/>
        </w:rPr>
        <w:t>"a",</w:t>
      </w:r>
      <w:r>
        <w:rPr>
          <w:spacing w:val="-4"/>
          <w:w w:val="85"/>
        </w:rPr>
        <w:t> </w:t>
      </w:r>
      <w:r>
        <w:rPr>
          <w:w w:val="85"/>
        </w:rPr>
        <w:t>da</w:t>
      </w:r>
      <w:r>
        <w:rPr>
          <w:spacing w:val="-5"/>
          <w:w w:val="85"/>
        </w:rPr>
        <w:t> </w:t>
      </w:r>
      <w:r>
        <w:rPr>
          <w:w w:val="85"/>
        </w:rPr>
        <w:t>Lei</w:t>
      </w:r>
      <w:r>
        <w:rPr>
          <w:spacing w:val="-6"/>
          <w:w w:val="85"/>
        </w:rPr>
        <w:t> </w:t>
      </w:r>
      <w:r>
        <w:rPr>
          <w:w w:val="85"/>
        </w:rPr>
        <w:t>Orgânica</w:t>
      </w:r>
      <w:r>
        <w:rPr>
          <w:spacing w:val="-4"/>
          <w:w w:val="85"/>
        </w:rPr>
        <w:t> </w:t>
      </w:r>
      <w:r>
        <w:rPr>
          <w:w w:val="85"/>
        </w:rPr>
        <w:t>do</w:t>
      </w:r>
      <w:r>
        <w:rPr>
          <w:spacing w:val="-3"/>
          <w:w w:val="85"/>
        </w:rPr>
        <w:t> </w:t>
      </w:r>
      <w:r>
        <w:rPr>
          <w:w w:val="85"/>
        </w:rPr>
        <w:t>TCE/AM),</w:t>
      </w:r>
      <w:r>
        <w:rPr>
          <w:spacing w:val="-4"/>
          <w:w w:val="85"/>
        </w:rPr>
        <w:t> </w:t>
      </w:r>
      <w:r>
        <w:rPr>
          <w:w w:val="85"/>
        </w:rPr>
        <w:t>condição</w:t>
      </w:r>
      <w:r>
        <w:rPr>
          <w:spacing w:val="-3"/>
          <w:w w:val="85"/>
        </w:rPr>
        <w:t> </w:t>
      </w:r>
      <w:r>
        <w:rPr>
          <w:w w:val="85"/>
        </w:rPr>
        <w:t>imprescindível</w:t>
      </w:r>
      <w:r>
        <w:rPr>
          <w:spacing w:val="-4"/>
          <w:w w:val="85"/>
        </w:rPr>
        <w:t> </w:t>
      </w:r>
      <w:r>
        <w:rPr>
          <w:w w:val="85"/>
        </w:rPr>
        <w:t>para</w:t>
      </w:r>
      <w:r>
        <w:rPr>
          <w:spacing w:val="-5"/>
          <w:w w:val="85"/>
        </w:rPr>
        <w:t> </w:t>
      </w:r>
      <w:r>
        <w:rPr>
          <w:w w:val="85"/>
        </w:rPr>
        <w:t>emissão</w:t>
      </w:r>
      <w:r>
        <w:rPr>
          <w:spacing w:val="-5"/>
        </w:rPr>
        <w:t> </w:t>
      </w:r>
      <w:r>
        <w:rPr>
          <w:w w:val="85"/>
        </w:rPr>
        <w:t>do</w:t>
      </w:r>
      <w:r>
        <w:rPr>
          <w:spacing w:val="-3"/>
          <w:w w:val="85"/>
        </w:rPr>
        <w:t> </w:t>
      </w:r>
      <w:r>
        <w:rPr>
          <w:w w:val="85"/>
        </w:rPr>
        <w:t>Termo</w:t>
      </w:r>
      <w:r>
        <w:rPr>
          <w:spacing w:val="-3"/>
          <w:w w:val="85"/>
        </w:rPr>
        <w:t> </w:t>
      </w:r>
      <w:r>
        <w:rPr>
          <w:w w:val="85"/>
        </w:rPr>
        <w:t>de</w:t>
      </w:r>
      <w:r>
        <w:rPr>
          <w:spacing w:val="-3"/>
          <w:w w:val="85"/>
        </w:rPr>
        <w:t> </w:t>
      </w:r>
      <w:r>
        <w:rPr>
          <w:w w:val="85"/>
        </w:rPr>
        <w:t>Quitação.</w:t>
      </w:r>
      <w:r>
        <w:rPr>
          <w:spacing w:val="-4"/>
          <w:w w:val="85"/>
        </w:rPr>
        <w:t> </w:t>
      </w:r>
      <w:r>
        <w:rPr>
          <w:w w:val="85"/>
        </w:rPr>
        <w:t>O</w:t>
      </w:r>
      <w:r>
        <w:rPr>
          <w:spacing w:val="-5"/>
          <w:w w:val="85"/>
        </w:rPr>
        <w:t> </w:t>
      </w:r>
      <w:r>
        <w:rPr>
          <w:w w:val="85"/>
        </w:rPr>
        <w:t>não </w:t>
      </w:r>
      <w:r>
        <w:rPr>
          <w:w w:val="80"/>
        </w:rPr>
        <w:t>adimplemento</w:t>
      </w:r>
      <w:r>
        <w:rPr/>
        <w:t> </w:t>
      </w:r>
      <w:r>
        <w:rPr>
          <w:w w:val="80"/>
        </w:rPr>
        <w:t>dessa</w:t>
      </w:r>
      <w:r>
        <w:rPr/>
        <w:t> </w:t>
      </w:r>
      <w:r>
        <w:rPr>
          <w:w w:val="80"/>
        </w:rPr>
        <w:t>obrigação</w:t>
      </w:r>
      <w:r>
        <w:rPr/>
        <w:t> </w:t>
      </w:r>
      <w:r>
        <w:rPr>
          <w:w w:val="80"/>
        </w:rPr>
        <w:t>pecuniária</w:t>
      </w:r>
      <w:r>
        <w:rPr/>
        <w:t> </w:t>
      </w:r>
      <w:r>
        <w:rPr>
          <w:w w:val="80"/>
        </w:rPr>
        <w:t>no</w:t>
      </w:r>
      <w:r>
        <w:rPr/>
        <w:t> </w:t>
      </w:r>
      <w:r>
        <w:rPr>
          <w:w w:val="80"/>
        </w:rPr>
        <w:t>prazo</w:t>
      </w:r>
      <w:r>
        <w:rPr/>
        <w:t> </w:t>
      </w:r>
      <w:r>
        <w:rPr>
          <w:w w:val="80"/>
        </w:rPr>
        <w:t>legal</w:t>
      </w:r>
      <w:r>
        <w:rPr/>
        <w:t> </w:t>
      </w:r>
      <w:r>
        <w:rPr>
          <w:w w:val="80"/>
        </w:rPr>
        <w:t>importará</w:t>
      </w:r>
      <w:r>
        <w:rPr/>
        <w:t> </w:t>
      </w:r>
      <w:r>
        <w:rPr>
          <w:w w:val="80"/>
        </w:rPr>
        <w:t>na</w:t>
      </w:r>
      <w:r>
        <w:rPr/>
        <w:t> </w:t>
      </w:r>
      <w:r>
        <w:rPr>
          <w:w w:val="80"/>
        </w:rPr>
        <w:t>continuidade</w:t>
      </w:r>
      <w:r>
        <w:rPr/>
        <w:t> </w:t>
      </w:r>
      <w:r>
        <w:rPr>
          <w:w w:val="80"/>
        </w:rPr>
        <w:t>da</w:t>
      </w:r>
      <w:r>
        <w:rPr/>
        <w:t> </w:t>
      </w:r>
      <w:r>
        <w:rPr>
          <w:w w:val="80"/>
        </w:rPr>
        <w:t>cobrança</w:t>
      </w:r>
      <w:r>
        <w:rPr/>
        <w:t> </w:t>
      </w:r>
      <w:r>
        <w:rPr>
          <w:w w:val="80"/>
        </w:rPr>
        <w:t>administrativa</w:t>
      </w:r>
      <w:r>
        <w:rPr/>
        <w:t> </w:t>
      </w:r>
      <w:r>
        <w:rPr>
          <w:w w:val="80"/>
        </w:rPr>
        <w:t>ou</w:t>
      </w:r>
      <w:r>
        <w:rPr/>
        <w:t> </w:t>
      </w:r>
      <w:r>
        <w:rPr>
          <w:w w:val="80"/>
        </w:rPr>
        <w:t>judicial </w:t>
      </w:r>
      <w:r>
        <w:rPr>
          <w:w w:val="85"/>
        </w:rPr>
        <w:t>do</w:t>
      </w:r>
      <w:r>
        <w:rPr>
          <w:spacing w:val="-5"/>
          <w:w w:val="85"/>
        </w:rPr>
        <w:t> </w:t>
      </w:r>
      <w:r>
        <w:rPr>
          <w:w w:val="85"/>
        </w:rPr>
        <w:t>título</w:t>
      </w:r>
      <w:r>
        <w:rPr>
          <w:spacing w:val="-6"/>
          <w:w w:val="85"/>
        </w:rPr>
        <w:t> </w:t>
      </w:r>
      <w:r>
        <w:rPr>
          <w:w w:val="85"/>
        </w:rPr>
        <w:t>executivo</w:t>
      </w:r>
      <w:r>
        <w:rPr>
          <w:spacing w:val="-5"/>
          <w:w w:val="85"/>
        </w:rPr>
        <w:t> </w:t>
      </w:r>
      <w:r>
        <w:rPr>
          <w:w w:val="85"/>
        </w:rPr>
        <w:t>(art.</w:t>
      </w:r>
      <w:r>
        <w:rPr>
          <w:spacing w:val="-5"/>
          <w:w w:val="85"/>
        </w:rPr>
        <w:t> </w:t>
      </w:r>
      <w:r>
        <w:rPr>
          <w:w w:val="85"/>
        </w:rPr>
        <w:t>73</w:t>
      </w:r>
      <w:r>
        <w:rPr>
          <w:spacing w:val="-6"/>
          <w:w w:val="85"/>
        </w:rPr>
        <w:t> </w:t>
      </w:r>
      <w:r>
        <w:rPr>
          <w:w w:val="85"/>
        </w:rPr>
        <w:t>da</w:t>
      </w:r>
      <w:r>
        <w:rPr>
          <w:spacing w:val="-5"/>
          <w:w w:val="85"/>
        </w:rPr>
        <w:t> </w:t>
      </w:r>
      <w:r>
        <w:rPr>
          <w:w w:val="85"/>
        </w:rPr>
        <w:t>Lei</w:t>
      </w:r>
      <w:r>
        <w:rPr>
          <w:spacing w:val="-6"/>
          <w:w w:val="85"/>
        </w:rPr>
        <w:t> </w:t>
      </w:r>
      <w:r>
        <w:rPr>
          <w:w w:val="85"/>
        </w:rPr>
        <w:t>Orgânica</w:t>
      </w:r>
      <w:r>
        <w:rPr>
          <w:spacing w:val="-6"/>
          <w:w w:val="85"/>
        </w:rPr>
        <w:t> </w:t>
      </w:r>
      <w:r>
        <w:rPr>
          <w:w w:val="85"/>
        </w:rPr>
        <w:t>do</w:t>
      </w:r>
      <w:r>
        <w:rPr>
          <w:spacing w:val="-6"/>
          <w:w w:val="85"/>
        </w:rPr>
        <w:t> </w:t>
      </w:r>
      <w:r>
        <w:rPr>
          <w:w w:val="85"/>
        </w:rPr>
        <w:t>TCE/AM),</w:t>
      </w:r>
      <w:r>
        <w:rPr>
          <w:spacing w:val="-6"/>
          <w:w w:val="85"/>
        </w:rPr>
        <w:t> </w:t>
      </w:r>
      <w:r>
        <w:rPr>
          <w:w w:val="85"/>
        </w:rPr>
        <w:t>ficando</w:t>
      </w:r>
      <w:r>
        <w:rPr>
          <w:spacing w:val="-6"/>
          <w:w w:val="85"/>
        </w:rPr>
        <w:t> </w:t>
      </w:r>
      <w:r>
        <w:rPr>
          <w:w w:val="85"/>
        </w:rPr>
        <w:t>o</w:t>
      </w:r>
      <w:r>
        <w:rPr>
          <w:spacing w:val="-5"/>
          <w:w w:val="85"/>
        </w:rPr>
        <w:t> </w:t>
      </w:r>
      <w:r>
        <w:rPr>
          <w:w w:val="85"/>
        </w:rPr>
        <w:t>DERED</w:t>
      </w:r>
      <w:r>
        <w:rPr>
          <w:spacing w:val="-6"/>
          <w:w w:val="85"/>
        </w:rPr>
        <w:t> </w:t>
      </w:r>
      <w:r>
        <w:rPr>
          <w:w w:val="85"/>
        </w:rPr>
        <w:t>autorizado,</w:t>
      </w:r>
      <w:r>
        <w:rPr>
          <w:spacing w:val="-5"/>
          <w:w w:val="85"/>
        </w:rPr>
        <w:t> </w:t>
      </w:r>
      <w:r>
        <w:rPr>
          <w:w w:val="85"/>
        </w:rPr>
        <w:t>caso</w:t>
      </w:r>
      <w:r>
        <w:rPr>
          <w:spacing w:val="-6"/>
          <w:w w:val="85"/>
        </w:rPr>
        <w:t> </w:t>
      </w:r>
      <w:r>
        <w:rPr>
          <w:w w:val="85"/>
        </w:rPr>
        <w:t>expirado</w:t>
      </w:r>
      <w:r>
        <w:rPr>
          <w:spacing w:val="-6"/>
          <w:w w:val="85"/>
        </w:rPr>
        <w:t> </w:t>
      </w:r>
      <w:r>
        <w:rPr>
          <w:w w:val="85"/>
        </w:rPr>
        <w:t>o</w:t>
      </w:r>
      <w:r>
        <w:rPr>
          <w:spacing w:val="-5"/>
          <w:w w:val="85"/>
        </w:rPr>
        <w:t> </w:t>
      </w:r>
      <w:r>
        <w:rPr>
          <w:w w:val="85"/>
        </w:rPr>
        <w:t>referido</w:t>
      </w:r>
      <w:r>
        <w:rPr>
          <w:spacing w:val="-5"/>
          <w:w w:val="85"/>
        </w:rPr>
        <w:t> </w:t>
      </w:r>
      <w:r>
        <w:rPr>
          <w:w w:val="85"/>
        </w:rPr>
        <w:t>prazo,</w:t>
      </w:r>
      <w:r>
        <w:rPr>
          <w:spacing w:val="-6"/>
          <w:w w:val="85"/>
        </w:rPr>
        <w:t> </w:t>
      </w:r>
      <w:r>
        <w:rPr>
          <w:w w:val="85"/>
        </w:rPr>
        <w:t>a adotar</w:t>
      </w:r>
      <w:r>
        <w:rPr>
          <w:spacing w:val="-7"/>
          <w:w w:val="85"/>
        </w:rPr>
        <w:t> </w:t>
      </w:r>
      <w:r>
        <w:rPr>
          <w:w w:val="85"/>
        </w:rPr>
        <w:t>as</w:t>
      </w:r>
      <w:r>
        <w:rPr>
          <w:spacing w:val="-7"/>
          <w:w w:val="85"/>
        </w:rPr>
        <w:t> </w:t>
      </w:r>
      <w:r>
        <w:rPr>
          <w:w w:val="85"/>
        </w:rPr>
        <w:t>medidas</w:t>
      </w:r>
      <w:r>
        <w:rPr>
          <w:spacing w:val="-6"/>
          <w:w w:val="85"/>
        </w:rPr>
        <w:t> </w:t>
      </w:r>
      <w:r>
        <w:rPr>
          <w:w w:val="85"/>
        </w:rPr>
        <w:t>previstas</w:t>
      </w:r>
      <w:r>
        <w:rPr>
          <w:spacing w:val="-7"/>
          <w:w w:val="85"/>
        </w:rPr>
        <w:t> </w:t>
      </w:r>
      <w:r>
        <w:rPr>
          <w:w w:val="85"/>
        </w:rPr>
        <w:t>nas</w:t>
      </w:r>
      <w:r>
        <w:rPr>
          <w:spacing w:val="-7"/>
          <w:w w:val="85"/>
        </w:rPr>
        <w:t> </w:t>
      </w:r>
      <w:r>
        <w:rPr>
          <w:w w:val="85"/>
        </w:rPr>
        <w:t>subseções</w:t>
      </w:r>
      <w:r>
        <w:rPr>
          <w:spacing w:val="-6"/>
          <w:w w:val="85"/>
        </w:rPr>
        <w:t> </w:t>
      </w:r>
      <w:r>
        <w:rPr>
          <w:w w:val="85"/>
        </w:rPr>
        <w:t>III</w:t>
      </w:r>
      <w:r>
        <w:rPr>
          <w:spacing w:val="-6"/>
          <w:w w:val="85"/>
        </w:rPr>
        <w:t> </w:t>
      </w:r>
      <w:r>
        <w:rPr>
          <w:w w:val="85"/>
        </w:rPr>
        <w:t>e</w:t>
      </w:r>
      <w:r>
        <w:rPr>
          <w:spacing w:val="-6"/>
          <w:w w:val="85"/>
        </w:rPr>
        <w:t> </w:t>
      </w:r>
      <w:r>
        <w:rPr>
          <w:w w:val="85"/>
        </w:rPr>
        <w:t>IV</w:t>
      </w:r>
      <w:r>
        <w:rPr>
          <w:spacing w:val="-6"/>
          <w:w w:val="85"/>
        </w:rPr>
        <w:t> </w:t>
      </w:r>
      <w:r>
        <w:rPr>
          <w:w w:val="85"/>
        </w:rPr>
        <w:t>da</w:t>
      </w:r>
      <w:r>
        <w:rPr>
          <w:spacing w:val="-6"/>
          <w:w w:val="85"/>
        </w:rPr>
        <w:t> </w:t>
      </w:r>
      <w:r>
        <w:rPr>
          <w:w w:val="85"/>
        </w:rPr>
        <w:t>Seção</w:t>
      </w:r>
      <w:r>
        <w:rPr>
          <w:spacing w:val="-6"/>
          <w:w w:val="85"/>
        </w:rPr>
        <w:t> </w:t>
      </w:r>
      <w:r>
        <w:rPr>
          <w:w w:val="85"/>
        </w:rPr>
        <w:t>III,</w:t>
      </w:r>
      <w:r>
        <w:rPr>
          <w:spacing w:val="-6"/>
          <w:w w:val="85"/>
        </w:rPr>
        <w:t> </w:t>
      </w:r>
      <w:r>
        <w:rPr>
          <w:w w:val="85"/>
        </w:rPr>
        <w:t>do</w:t>
      </w:r>
      <w:r>
        <w:rPr>
          <w:spacing w:val="-6"/>
          <w:w w:val="85"/>
        </w:rPr>
        <w:t> </w:t>
      </w:r>
      <w:r>
        <w:rPr>
          <w:w w:val="85"/>
        </w:rPr>
        <w:t>Capítulo</w:t>
      </w:r>
      <w:r>
        <w:rPr>
          <w:spacing w:val="-6"/>
          <w:w w:val="85"/>
        </w:rPr>
        <w:t> </w:t>
      </w:r>
      <w:r>
        <w:rPr>
          <w:w w:val="85"/>
        </w:rPr>
        <w:t>X,</w:t>
      </w:r>
      <w:r>
        <w:rPr>
          <w:spacing w:val="-7"/>
          <w:w w:val="85"/>
        </w:rPr>
        <w:t> </w:t>
      </w:r>
      <w:r>
        <w:rPr>
          <w:w w:val="85"/>
        </w:rPr>
        <w:t>da</w:t>
      </w:r>
      <w:r>
        <w:rPr>
          <w:spacing w:val="-6"/>
          <w:w w:val="85"/>
        </w:rPr>
        <w:t> </w:t>
      </w:r>
      <w:r>
        <w:rPr>
          <w:w w:val="85"/>
        </w:rPr>
        <w:t>Resolução</w:t>
      </w:r>
      <w:r>
        <w:rPr>
          <w:spacing w:val="-6"/>
          <w:w w:val="85"/>
        </w:rPr>
        <w:t> </w:t>
      </w:r>
      <w:r>
        <w:rPr>
          <w:w w:val="85"/>
        </w:rPr>
        <w:t>nº</w:t>
      </w:r>
      <w:r>
        <w:rPr>
          <w:spacing w:val="-7"/>
          <w:w w:val="85"/>
        </w:rPr>
        <w:t> </w:t>
      </w:r>
      <w:r>
        <w:rPr>
          <w:w w:val="85"/>
        </w:rPr>
        <w:t>04/2002-TCE/AM,</w:t>
      </w:r>
      <w:r>
        <w:rPr>
          <w:spacing w:val="-6"/>
          <w:w w:val="85"/>
        </w:rPr>
        <w:t> </w:t>
      </w:r>
      <w:r>
        <w:rPr>
          <w:w w:val="85"/>
        </w:rPr>
        <w:t>bem como proceder, conforme estabelecido no Acordo de Cooperação firmado com o Instituto de Estudos de Protesto de Títulos do Brasil - Seção Amazonas - IEPTB/AM, ao encaminhamento do título executivo para protesto em nome do </w:t>
      </w:r>
      <w:r>
        <w:rPr>
          <w:spacing w:val="-2"/>
          <w:w w:val="85"/>
        </w:rPr>
        <w:t>responsável; </w:t>
      </w:r>
      <w:r>
        <w:rPr>
          <w:rFonts w:ascii="Arial" w:hAnsi="Arial"/>
          <w:b/>
          <w:spacing w:val="-2"/>
          <w:w w:val="85"/>
        </w:rPr>
        <w:t>9.4. Dar ciência </w:t>
      </w:r>
      <w:r>
        <w:rPr>
          <w:spacing w:val="-2"/>
          <w:w w:val="85"/>
        </w:rPr>
        <w:t>da </w:t>
      </w:r>
      <w:r>
        <w:rPr>
          <w:rFonts w:ascii="Arial" w:hAnsi="Arial"/>
          <w:i/>
          <w:spacing w:val="-2"/>
          <w:w w:val="85"/>
        </w:rPr>
        <w:t>Decisum </w:t>
      </w:r>
      <w:r>
        <w:rPr>
          <w:spacing w:val="-2"/>
          <w:w w:val="85"/>
        </w:rPr>
        <w:t>ao representante e ao representado, Sr. Emanoel Carvalho, por</w:t>
      </w:r>
      <w:r>
        <w:rPr>
          <w:spacing w:val="-3"/>
          <w:w w:val="85"/>
        </w:rPr>
        <w:t> </w:t>
      </w:r>
      <w:r>
        <w:rPr>
          <w:spacing w:val="-2"/>
          <w:w w:val="85"/>
        </w:rPr>
        <w:t>meio de seus </w:t>
      </w:r>
      <w:r>
        <w:rPr>
          <w:w w:val="90"/>
        </w:rPr>
        <w:t>causídicos,</w:t>
      </w:r>
      <w:r>
        <w:rPr>
          <w:spacing w:val="-1"/>
          <w:w w:val="90"/>
        </w:rPr>
        <w:t> </w:t>
      </w:r>
      <w:r>
        <w:rPr>
          <w:w w:val="90"/>
        </w:rPr>
        <w:t>se</w:t>
      </w:r>
      <w:r>
        <w:rPr>
          <w:spacing w:val="-2"/>
          <w:w w:val="90"/>
        </w:rPr>
        <w:t> </w:t>
      </w:r>
      <w:r>
        <w:rPr>
          <w:w w:val="90"/>
        </w:rPr>
        <w:t>for</w:t>
      </w:r>
      <w:r>
        <w:rPr>
          <w:spacing w:val="-2"/>
          <w:w w:val="90"/>
        </w:rPr>
        <w:t> </w:t>
      </w:r>
      <w:r>
        <w:rPr>
          <w:w w:val="90"/>
        </w:rPr>
        <w:t>o</w:t>
      </w:r>
      <w:r>
        <w:rPr>
          <w:spacing w:val="-1"/>
          <w:w w:val="90"/>
        </w:rPr>
        <w:t> </w:t>
      </w:r>
      <w:r>
        <w:rPr>
          <w:w w:val="90"/>
        </w:rPr>
        <w:t>caso.</w:t>
      </w:r>
      <w:r>
        <w:rPr>
          <w:w w:val="90"/>
        </w:rPr>
        <w:t> </w:t>
      </w:r>
      <w:r>
        <w:rPr>
          <w:rFonts w:ascii="Arial" w:hAnsi="Arial"/>
          <w:b/>
          <w:w w:val="90"/>
        </w:rPr>
        <w:t>Especificação</w:t>
      </w:r>
      <w:r>
        <w:rPr>
          <w:rFonts w:ascii="Arial" w:hAnsi="Arial"/>
          <w:b/>
          <w:spacing w:val="-1"/>
          <w:w w:val="90"/>
        </w:rPr>
        <w:t> </w:t>
      </w:r>
      <w:r>
        <w:rPr>
          <w:rFonts w:ascii="Arial" w:hAnsi="Arial"/>
          <w:b/>
          <w:w w:val="90"/>
        </w:rPr>
        <w:t>do</w:t>
      </w:r>
      <w:r>
        <w:rPr>
          <w:rFonts w:ascii="Arial" w:hAnsi="Arial"/>
          <w:b/>
          <w:spacing w:val="-1"/>
          <w:w w:val="90"/>
        </w:rPr>
        <w:t> </w:t>
      </w:r>
      <w:r>
        <w:rPr>
          <w:rFonts w:ascii="Arial" w:hAnsi="Arial"/>
          <w:b/>
          <w:w w:val="90"/>
        </w:rPr>
        <w:t>quórum:</w:t>
      </w:r>
      <w:r>
        <w:rPr>
          <w:rFonts w:ascii="Arial" w:hAnsi="Arial"/>
          <w:b/>
          <w:spacing w:val="-1"/>
          <w:w w:val="90"/>
        </w:rPr>
        <w:t> </w:t>
      </w:r>
      <w:r>
        <w:rPr>
          <w:w w:val="90"/>
        </w:rPr>
        <w:t>Conselheiros:</w:t>
      </w:r>
      <w:r>
        <w:rPr>
          <w:spacing w:val="-1"/>
          <w:w w:val="90"/>
        </w:rPr>
        <w:t> </w:t>
      </w:r>
      <w:r>
        <w:rPr>
          <w:w w:val="90"/>
        </w:rPr>
        <w:t>Yara</w:t>
      </w:r>
      <w:r>
        <w:rPr>
          <w:spacing w:val="-2"/>
          <w:w w:val="90"/>
        </w:rPr>
        <w:t> </w:t>
      </w:r>
      <w:r>
        <w:rPr>
          <w:w w:val="90"/>
        </w:rPr>
        <w:t>Amazônia</w:t>
      </w:r>
      <w:r>
        <w:rPr>
          <w:spacing w:val="-2"/>
          <w:w w:val="90"/>
        </w:rPr>
        <w:t> </w:t>
      </w:r>
      <w:r>
        <w:rPr>
          <w:w w:val="90"/>
        </w:rPr>
        <w:t>Lins</w:t>
      </w:r>
      <w:r>
        <w:rPr>
          <w:spacing w:val="-1"/>
          <w:w w:val="90"/>
        </w:rPr>
        <w:t> </w:t>
      </w:r>
      <w:r>
        <w:rPr>
          <w:w w:val="90"/>
        </w:rPr>
        <w:t>Rodrigues</w:t>
      </w:r>
      <w:r>
        <w:rPr>
          <w:spacing w:val="-2"/>
          <w:w w:val="90"/>
        </w:rPr>
        <w:t> </w:t>
      </w:r>
      <w:r>
        <w:rPr>
          <w:w w:val="90"/>
        </w:rPr>
        <w:t>dos</w:t>
      </w:r>
      <w:r>
        <w:rPr>
          <w:spacing w:val="-2"/>
          <w:w w:val="90"/>
        </w:rPr>
        <w:t> </w:t>
      </w:r>
      <w:r>
        <w:rPr>
          <w:w w:val="90"/>
        </w:rPr>
        <w:t>Santos </w:t>
      </w:r>
      <w:r>
        <w:rPr>
          <w:w w:val="80"/>
        </w:rPr>
        <w:t>(Presidente), Júlio Assis Corrêa Pinheiro, Érico Xavier Desterro e Silva, Mario Manoel Coelho de Mello, Josué Cláudio de Souza Neto, Luis Fabian Pereira Barbosa e Mário José de Moraes Costa Filho (Convocado).</w:t>
      </w:r>
    </w:p>
    <w:p>
      <w:pPr>
        <w:pStyle w:val="BodyText"/>
        <w:spacing w:line="242" w:lineRule="auto" w:before="182"/>
        <w:ind w:right="137"/>
      </w:pPr>
      <w:r>
        <w:rPr>
          <w:w w:val="85"/>
        </w:rPr>
        <w:t>Nada mais havendo a tratar, a Presidência deu por encerrada a presente Sessão Ordinária, às 12h24, convocando a </w:t>
      </w:r>
      <w:r>
        <w:rPr>
          <w:w w:val="80"/>
        </w:rPr>
        <w:t>próxima sessão para o</w:t>
      </w:r>
      <w:r>
        <w:rPr/>
        <w:t> </w:t>
      </w:r>
      <w:r>
        <w:rPr>
          <w:w w:val="80"/>
        </w:rPr>
        <w:t>segundo</w:t>
      </w:r>
      <w:r>
        <w:rPr/>
        <w:t> </w:t>
      </w:r>
      <w:r>
        <w:rPr>
          <w:w w:val="80"/>
        </w:rPr>
        <w:t>dia do mês de julho do ano de dois mil e</w:t>
      </w:r>
      <w:r>
        <w:rPr/>
        <w:t> </w:t>
      </w:r>
      <w:r>
        <w:rPr>
          <w:w w:val="80"/>
        </w:rPr>
        <w:t>vinte e quatro, à hora regimental.</w:t>
      </w:r>
    </w:p>
    <w:p>
      <w:pPr>
        <w:pStyle w:val="BodyText"/>
        <w:ind w:left="0"/>
        <w:jc w:val="left"/>
      </w:pPr>
    </w:p>
    <w:p>
      <w:pPr>
        <w:pStyle w:val="BodyText"/>
        <w:spacing w:before="38"/>
        <w:ind w:left="0"/>
        <w:jc w:val="left"/>
      </w:pPr>
    </w:p>
    <w:p>
      <w:pPr>
        <w:pStyle w:val="Heading2"/>
        <w:rPr>
          <w:rFonts w:ascii="Arial MT"/>
          <w:b w:val="0"/>
        </w:rPr>
      </w:pPr>
      <w:r>
        <w:rPr>
          <w:w w:val="80"/>
        </w:rPr>
        <w:t>SECRETARIA</w:t>
      </w:r>
      <w:r>
        <w:rPr>
          <w:spacing w:val="9"/>
        </w:rPr>
        <w:t> </w:t>
      </w:r>
      <w:r>
        <w:rPr>
          <w:w w:val="80"/>
        </w:rPr>
        <w:t>DO</w:t>
      </w:r>
      <w:r>
        <w:rPr>
          <w:spacing w:val="9"/>
        </w:rPr>
        <w:t> </w:t>
      </w:r>
      <w:r>
        <w:rPr>
          <w:w w:val="80"/>
        </w:rPr>
        <w:t>TRIBUNAL</w:t>
      </w:r>
      <w:r>
        <w:rPr>
          <w:spacing w:val="12"/>
        </w:rPr>
        <w:t> </w:t>
      </w:r>
      <w:r>
        <w:rPr>
          <w:w w:val="80"/>
        </w:rPr>
        <w:t>PLENO</w:t>
      </w:r>
      <w:r>
        <w:rPr>
          <w:spacing w:val="10"/>
        </w:rPr>
        <w:t> </w:t>
      </w:r>
      <w:r>
        <w:rPr>
          <w:w w:val="80"/>
        </w:rPr>
        <w:t>DO</w:t>
      </w:r>
      <w:r>
        <w:rPr>
          <w:spacing w:val="10"/>
        </w:rPr>
        <w:t> </w:t>
      </w:r>
      <w:r>
        <w:rPr>
          <w:w w:val="80"/>
        </w:rPr>
        <w:t>TRIBUNAL</w:t>
      </w:r>
      <w:r>
        <w:rPr>
          <w:spacing w:val="8"/>
        </w:rPr>
        <w:t> </w:t>
      </w:r>
      <w:r>
        <w:rPr>
          <w:w w:val="80"/>
        </w:rPr>
        <w:t>DE</w:t>
      </w:r>
      <w:r>
        <w:rPr>
          <w:spacing w:val="9"/>
        </w:rPr>
        <w:t> </w:t>
      </w:r>
      <w:r>
        <w:rPr>
          <w:w w:val="80"/>
        </w:rPr>
        <w:t>CONTAS</w:t>
      </w:r>
      <w:r>
        <w:rPr>
          <w:spacing w:val="11"/>
        </w:rPr>
        <w:t> </w:t>
      </w:r>
      <w:r>
        <w:rPr>
          <w:w w:val="80"/>
        </w:rPr>
        <w:t>DO</w:t>
      </w:r>
      <w:r>
        <w:rPr>
          <w:spacing w:val="9"/>
        </w:rPr>
        <w:t> </w:t>
      </w:r>
      <w:r>
        <w:rPr>
          <w:w w:val="80"/>
        </w:rPr>
        <w:t>ESTADO</w:t>
      </w:r>
      <w:r>
        <w:rPr>
          <w:spacing w:val="11"/>
        </w:rPr>
        <w:t> </w:t>
      </w:r>
      <w:r>
        <w:rPr>
          <w:w w:val="80"/>
        </w:rPr>
        <w:t>DO</w:t>
      </w:r>
      <w:r>
        <w:rPr>
          <w:spacing w:val="9"/>
        </w:rPr>
        <w:t> </w:t>
      </w:r>
      <w:r>
        <w:rPr>
          <w:w w:val="80"/>
        </w:rPr>
        <w:t>AMAZONAS,</w:t>
      </w:r>
      <w:r>
        <w:rPr>
          <w:spacing w:val="16"/>
        </w:rPr>
        <w:t> </w:t>
      </w:r>
      <w:r>
        <w:rPr>
          <w:rFonts w:ascii="Arial MT"/>
          <w:b w:val="0"/>
          <w:w w:val="80"/>
        </w:rPr>
        <w:t>em</w:t>
      </w:r>
      <w:r>
        <w:rPr>
          <w:rFonts w:ascii="Arial MT"/>
          <w:b w:val="0"/>
          <w:spacing w:val="12"/>
        </w:rPr>
        <w:t> </w:t>
      </w:r>
      <w:r>
        <w:rPr>
          <w:rFonts w:ascii="Arial MT"/>
          <w:b w:val="0"/>
          <w:w w:val="80"/>
        </w:rPr>
        <w:t>Manaus,</w:t>
      </w:r>
      <w:r>
        <w:rPr>
          <w:rFonts w:ascii="Arial MT"/>
          <w:b w:val="0"/>
          <w:spacing w:val="9"/>
        </w:rPr>
        <w:t> </w:t>
      </w:r>
      <w:r>
        <w:rPr>
          <w:rFonts w:ascii="Arial MT"/>
          <w:b w:val="0"/>
          <w:w w:val="80"/>
        </w:rPr>
        <w:t>26</w:t>
      </w:r>
      <w:r>
        <w:rPr>
          <w:rFonts w:ascii="Arial MT"/>
          <w:b w:val="0"/>
          <w:spacing w:val="6"/>
        </w:rPr>
        <w:t> </w:t>
      </w:r>
      <w:r>
        <w:rPr>
          <w:rFonts w:ascii="Arial MT"/>
          <w:b w:val="0"/>
          <w:spacing w:val="-5"/>
          <w:w w:val="80"/>
        </w:rPr>
        <w:t>de</w:t>
      </w:r>
    </w:p>
    <w:p>
      <w:pPr>
        <w:pStyle w:val="BodyText"/>
      </w:pPr>
      <w:r>
        <w:rPr/>
        <w:drawing>
          <wp:anchor distT="0" distB="0" distL="0" distR="0" allowOverlap="1" layoutInCell="1" locked="0" behindDoc="0" simplePos="0" relativeHeight="15728640">
            <wp:simplePos x="0" y="0"/>
            <wp:positionH relativeFrom="page">
              <wp:posOffset>2491739</wp:posOffset>
            </wp:positionH>
            <wp:positionV relativeFrom="paragraph">
              <wp:posOffset>169374</wp:posOffset>
            </wp:positionV>
            <wp:extent cx="1948617" cy="118858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1948617" cy="1188580"/>
                    </a:xfrm>
                    <a:prstGeom prst="rect">
                      <a:avLst/>
                    </a:prstGeom>
                  </pic:spPr>
                </pic:pic>
              </a:graphicData>
            </a:graphic>
          </wp:anchor>
        </w:drawing>
      </w:r>
      <w:r>
        <w:rPr>
          <w:w w:val="80"/>
        </w:rPr>
        <w:t>julho</w:t>
      </w:r>
      <w:r>
        <w:rPr>
          <w:spacing w:val="-9"/>
        </w:rPr>
        <w:t> </w:t>
      </w:r>
      <w:r>
        <w:rPr>
          <w:w w:val="80"/>
        </w:rPr>
        <w:t>de</w:t>
      </w:r>
      <w:r>
        <w:rPr>
          <w:spacing w:val="-9"/>
        </w:rPr>
        <w:t> </w:t>
      </w:r>
      <w:r>
        <w:rPr>
          <w:spacing w:val="-4"/>
          <w:w w:val="80"/>
        </w:rPr>
        <w:t>2024.</w:t>
      </w:r>
    </w:p>
    <w:p>
      <w:pPr>
        <w:pStyle w:val="BodyText"/>
        <w:spacing w:after="0"/>
        <w:sectPr>
          <w:pgSz w:w="11910" w:h="16840"/>
          <w:pgMar w:top="1920" w:bottom="0" w:left="566" w:right="425"/>
        </w:sectPr>
      </w:pPr>
    </w:p>
    <w:p>
      <w:pPr>
        <w:pStyle w:val="BodyText"/>
        <w:spacing w:before="4"/>
        <w:ind w:left="0"/>
        <w:jc w:val="left"/>
        <w:rPr>
          <w:sz w:val="17"/>
        </w:rPr>
      </w:pPr>
    </w:p>
    <w:sectPr>
      <w:pgSz w:w="11910" w:h="16840"/>
      <w:pgMar w:top="1920" w:bottom="280" w:left="566"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2"/>
      <w:jc w:val="both"/>
    </w:pPr>
    <w:rPr>
      <w:rFonts w:ascii="Arial MT" w:hAnsi="Arial MT" w:eastAsia="Arial MT" w:cs="Arial MT"/>
      <w:sz w:val="24"/>
      <w:szCs w:val="24"/>
      <w:lang w:val="pt-PT" w:eastAsia="en-US" w:bidi="ar-SA"/>
    </w:rPr>
  </w:style>
  <w:style w:styleId="Heading1" w:type="paragraph">
    <w:name w:val="Heading 1"/>
    <w:basedOn w:val="Normal"/>
    <w:uiPriority w:val="1"/>
    <w:qFormat/>
    <w:pPr>
      <w:spacing w:before="195"/>
      <w:ind w:left="2"/>
      <w:jc w:val="both"/>
      <w:outlineLvl w:val="1"/>
    </w:pPr>
    <w:rPr>
      <w:rFonts w:ascii="Arial" w:hAnsi="Arial" w:eastAsia="Arial" w:cs="Arial"/>
      <w:b/>
      <w:bCs/>
      <w:sz w:val="24"/>
      <w:szCs w:val="24"/>
      <w:lang w:val="pt-PT" w:eastAsia="en-US" w:bidi="ar-SA"/>
    </w:rPr>
  </w:style>
  <w:style w:styleId="Heading2" w:type="paragraph">
    <w:name w:val="Heading 2"/>
    <w:basedOn w:val="Normal"/>
    <w:uiPriority w:val="1"/>
    <w:qFormat/>
    <w:pPr>
      <w:ind w:left="2"/>
      <w:jc w:val="both"/>
      <w:outlineLvl w:val="2"/>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defesacivil.am.gov.br/)" TargetMode="Externa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dcterms:created xsi:type="dcterms:W3CDTF">2025-10-07T17:19:36Z</dcterms:created>
  <dcterms:modified xsi:type="dcterms:W3CDTF">2025-10-07T17:19:36Z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2024-07-26T00:00:00Z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